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40EF2" w14:textId="77777777" w:rsidR="00F44DC4" w:rsidRPr="00961C80" w:rsidRDefault="00F44DC4"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bookmarkStart w:id="0" w:name="_Hlk56033617"/>
      <w:r w:rsidRPr="00961C80">
        <w:rPr>
          <w:rFonts w:cs="Arial"/>
          <w:spacing w:val="-4"/>
          <w:sz w:val="20"/>
          <w:szCs w:val="20"/>
          <w:u w:val="single"/>
          <w:lang w:val="en-GB"/>
        </w:rPr>
        <w:t>NATURE OF OPERATIONS</w:t>
      </w:r>
    </w:p>
    <w:p w14:paraId="6CF685E2" w14:textId="1F112A4A" w:rsidR="00785788" w:rsidRPr="00961C80" w:rsidRDefault="007857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u w:val="single"/>
        </w:rPr>
      </w:pPr>
    </w:p>
    <w:p w14:paraId="78C9C6CC" w14:textId="77777777" w:rsidR="00F10F00" w:rsidRPr="00961C80" w:rsidRDefault="00F10F0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proofErr w:type="spellStart"/>
      <w:r w:rsidRPr="00961C80">
        <w:rPr>
          <w:rFonts w:cs="Arial"/>
          <w:spacing w:val="-4"/>
          <w:sz w:val="20"/>
          <w:szCs w:val="20"/>
        </w:rPr>
        <w:t>Bluebik</w:t>
      </w:r>
      <w:proofErr w:type="spellEnd"/>
      <w:r w:rsidRPr="00961C80">
        <w:rPr>
          <w:rFonts w:cs="Arial"/>
          <w:spacing w:val="-4"/>
          <w:sz w:val="20"/>
          <w:szCs w:val="20"/>
        </w:rPr>
        <w:t xml:space="preserve">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w:t>
      </w:r>
      <w:proofErr w:type="spellStart"/>
      <w:r w:rsidRPr="00961C80">
        <w:rPr>
          <w:rFonts w:cs="Arial"/>
          <w:spacing w:val="-4"/>
          <w:sz w:val="20"/>
          <w:szCs w:val="20"/>
        </w:rPr>
        <w:t>Naradhiwas</w:t>
      </w:r>
      <w:proofErr w:type="spellEnd"/>
      <w:r w:rsidRPr="00961C80">
        <w:rPr>
          <w:rFonts w:cs="Arial"/>
          <w:spacing w:val="-4"/>
          <w:sz w:val="20"/>
          <w:szCs w:val="20"/>
        </w:rPr>
        <w:t xml:space="preserve"> </w:t>
      </w:r>
      <w:proofErr w:type="spellStart"/>
      <w:r w:rsidRPr="00961C80">
        <w:rPr>
          <w:rFonts w:cs="Arial"/>
          <w:spacing w:val="-4"/>
          <w:sz w:val="20"/>
          <w:szCs w:val="20"/>
        </w:rPr>
        <w:t>Rajanagarindra</w:t>
      </w:r>
      <w:proofErr w:type="spellEnd"/>
      <w:r w:rsidRPr="00961C80">
        <w:rPr>
          <w:rFonts w:cs="Arial"/>
          <w:spacing w:val="-4"/>
          <w:sz w:val="20"/>
          <w:szCs w:val="20"/>
        </w:rPr>
        <w:t xml:space="preserve"> Road, Silom </w:t>
      </w:r>
      <w:r w:rsidRPr="00961C80">
        <w:rPr>
          <w:rFonts w:cs="Arial"/>
          <w:sz w:val="20"/>
          <w:szCs w:val="20"/>
        </w:rPr>
        <w:t xml:space="preserve">Sub-district, </w:t>
      </w:r>
      <w:proofErr w:type="spellStart"/>
      <w:r w:rsidRPr="00961C80">
        <w:rPr>
          <w:rFonts w:cs="Arial"/>
          <w:sz w:val="20"/>
          <w:szCs w:val="20"/>
        </w:rPr>
        <w:t>Bangrak</w:t>
      </w:r>
      <w:proofErr w:type="spellEnd"/>
      <w:r w:rsidRPr="00961C80">
        <w:rPr>
          <w:rFonts w:cs="Arial"/>
          <w:sz w:val="20"/>
          <w:szCs w:val="20"/>
        </w:rPr>
        <w:t xml:space="preserve"> District, Bangkok, Thailand.</w:t>
      </w:r>
    </w:p>
    <w:p w14:paraId="7DA530D9" w14:textId="77777777" w:rsidR="00F44DC4" w:rsidRPr="00961C80" w:rsidRDefault="00F44DC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shd w:val="clear" w:color="auto" w:fill="FFFFFF"/>
        </w:rPr>
      </w:pPr>
    </w:p>
    <w:p w14:paraId="56A7D6BA" w14:textId="38C3B309" w:rsidR="00DF5F71" w:rsidRPr="00961C80" w:rsidRDefault="00DF5F7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961C80">
        <w:rPr>
          <w:rFonts w:cs="Arial"/>
          <w:spacing w:val="-4"/>
          <w:sz w:val="20"/>
          <w:szCs w:val="20"/>
        </w:rPr>
        <w:t xml:space="preserve">The Company and its subsidiaries (“The Group”) is principally engaged in </w:t>
      </w:r>
      <w:r w:rsidR="00E73979" w:rsidRPr="00961C80">
        <w:rPr>
          <w:rFonts w:cs="Arial"/>
          <w:spacing w:val="-4"/>
          <w:sz w:val="20"/>
          <w:szCs w:val="20"/>
        </w:rPr>
        <w:t xml:space="preserve">service provider for software design and development, management strategies consulting, strategic project management office (PMO), </w:t>
      </w:r>
      <w:r w:rsidR="00E73979" w:rsidRPr="00961C80">
        <w:rPr>
          <w:rFonts w:cs="Arial"/>
          <w:sz w:val="20"/>
          <w:szCs w:val="20"/>
        </w:rPr>
        <w:t>big data implementation and data analytic.</w:t>
      </w:r>
    </w:p>
    <w:p w14:paraId="61B2683A" w14:textId="1455553C" w:rsidR="00F44DC4" w:rsidRPr="00961C80" w:rsidRDefault="00F44DC4" w:rsidP="00641DA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rPr>
      </w:pPr>
    </w:p>
    <w:p w14:paraId="45ECB295" w14:textId="77777777" w:rsidR="00064B8D" w:rsidRPr="00961C80" w:rsidRDefault="00064B8D"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eastAsia="en-GB"/>
        </w:rPr>
      </w:pPr>
      <w:bookmarkStart w:id="1" w:name="_Hlk55735560"/>
      <w:bookmarkEnd w:id="0"/>
      <w:r w:rsidRPr="00961C80">
        <w:rPr>
          <w:rFonts w:cs="Arial"/>
          <w:sz w:val="20"/>
          <w:szCs w:val="20"/>
          <w:u w:val="single"/>
          <w:lang w:val="en-GB"/>
        </w:rPr>
        <w:t>BASIS FOR INTERIM FINANCIAL STATEMENTS PREPARATION</w:t>
      </w:r>
    </w:p>
    <w:p w14:paraId="248BD5A6" w14:textId="77777777" w:rsidR="00064B8D" w:rsidRPr="00961C80" w:rsidRDefault="00064B8D" w:rsidP="00641DA3">
      <w:pPr>
        <w:tabs>
          <w:tab w:val="left" w:pos="1361"/>
          <w:tab w:val="left" w:pos="1928"/>
        </w:tabs>
        <w:spacing w:line="360" w:lineRule="auto"/>
        <w:ind w:left="426"/>
        <w:jc w:val="thaiDistribute"/>
        <w:rPr>
          <w:rFonts w:cs="Arial"/>
          <w:sz w:val="16"/>
          <w:szCs w:val="16"/>
          <w:lang w:val="en-GB" w:eastAsia="en-GB"/>
        </w:rPr>
      </w:pPr>
    </w:p>
    <w:p w14:paraId="238FFAC7" w14:textId="1F13CBF5" w:rsidR="00064B8D" w:rsidRPr="00961C80" w:rsidRDefault="00064B8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961C80">
        <w:rPr>
          <w:rFonts w:cs="Arial"/>
          <w:sz w:val="20"/>
          <w:szCs w:val="20"/>
        </w:rPr>
        <w:t xml:space="preserve">The interim consolidated and separate financial statements (the interim financial statements) are </w:t>
      </w:r>
      <w:r w:rsidR="009C1ADC" w:rsidRPr="00961C80">
        <w:rPr>
          <w:rFonts w:cs="Arial"/>
          <w:sz w:val="20"/>
          <w:szCs w:val="20"/>
        </w:rPr>
        <w:t xml:space="preserve">for </w:t>
      </w:r>
      <w:r w:rsidR="009C1ADC" w:rsidRPr="00961C80">
        <w:rPr>
          <w:rFonts w:cs="Arial"/>
          <w:spacing w:val="-2"/>
          <w:sz w:val="20"/>
          <w:szCs w:val="20"/>
        </w:rPr>
        <w:t xml:space="preserve">the three-month and </w:t>
      </w:r>
      <w:r w:rsidR="007F2197" w:rsidRPr="00961C80">
        <w:rPr>
          <w:rFonts w:cs="Arial"/>
          <w:spacing w:val="-2"/>
          <w:sz w:val="20"/>
          <w:szCs w:val="20"/>
        </w:rPr>
        <w:t>nine</w:t>
      </w:r>
      <w:r w:rsidR="009C1ADC" w:rsidRPr="00961C80">
        <w:rPr>
          <w:rFonts w:cs="Arial"/>
          <w:spacing w:val="-2"/>
          <w:sz w:val="20"/>
          <w:szCs w:val="20"/>
        </w:rPr>
        <w:t>-month period</w:t>
      </w:r>
      <w:r w:rsidR="009C1ADC" w:rsidRPr="00961C80">
        <w:rPr>
          <w:rFonts w:cs="Arial"/>
          <w:spacing w:val="-2"/>
          <w:sz w:val="20"/>
          <w:szCs w:val="25"/>
        </w:rPr>
        <w:t>s</w:t>
      </w:r>
      <w:r w:rsidR="009C1ADC" w:rsidRPr="00961C80">
        <w:rPr>
          <w:rFonts w:cs="Arial"/>
          <w:spacing w:val="-2"/>
          <w:sz w:val="20"/>
          <w:szCs w:val="20"/>
        </w:rPr>
        <w:t xml:space="preserve"> ended 30 </w:t>
      </w:r>
      <w:r w:rsidR="007F2197" w:rsidRPr="00961C80">
        <w:rPr>
          <w:rFonts w:cs="Arial"/>
          <w:spacing w:val="-2"/>
          <w:sz w:val="20"/>
          <w:szCs w:val="20"/>
        </w:rPr>
        <w:t>September</w:t>
      </w:r>
      <w:r w:rsidR="009C1ADC" w:rsidRPr="00961C80">
        <w:rPr>
          <w:rFonts w:cs="Arial"/>
          <w:spacing w:val="-2"/>
          <w:sz w:val="20"/>
          <w:szCs w:val="20"/>
        </w:rPr>
        <w:t xml:space="preserve"> </w:t>
      </w:r>
      <w:r w:rsidRPr="00961C80">
        <w:rPr>
          <w:rFonts w:cs="Arial"/>
          <w:spacing w:val="-2"/>
          <w:sz w:val="20"/>
          <w:szCs w:val="20"/>
        </w:rPr>
        <w:t>202</w:t>
      </w:r>
      <w:r w:rsidR="00576863" w:rsidRPr="00961C80">
        <w:rPr>
          <w:rFonts w:cs="Arial"/>
          <w:spacing w:val="-2"/>
          <w:sz w:val="20"/>
          <w:szCs w:val="20"/>
        </w:rPr>
        <w:t>3</w:t>
      </w:r>
      <w:r w:rsidRPr="00961C80">
        <w:rPr>
          <w:rFonts w:cs="Arial"/>
          <w:spacing w:val="-2"/>
          <w:sz w:val="20"/>
          <w:szCs w:val="20"/>
          <w:lang w:val="en-GB"/>
        </w:rPr>
        <w:t xml:space="preserve"> </w:t>
      </w:r>
      <w:r w:rsidRPr="00961C80">
        <w:rPr>
          <w:rFonts w:cs="Arial"/>
          <w:spacing w:val="-2"/>
          <w:sz w:val="20"/>
          <w:szCs w:val="20"/>
        </w:rPr>
        <w:t xml:space="preserve">and are presented in Thai Baht, which is </w:t>
      </w:r>
      <w:r w:rsidRPr="00961C80">
        <w:rPr>
          <w:rFonts w:cs="Arial"/>
          <w:spacing w:val="-4"/>
          <w:sz w:val="20"/>
          <w:szCs w:val="20"/>
        </w:rPr>
        <w:t>the functional currency of the parent company. They have been prepared in accordance with TAS No.</w:t>
      </w:r>
      <w:r w:rsidRPr="00961C80">
        <w:rPr>
          <w:rFonts w:cs="Arial"/>
          <w:spacing w:val="-2"/>
          <w:sz w:val="20"/>
          <w:szCs w:val="20"/>
        </w:rPr>
        <w:t xml:space="preserve"> 34 ‘Interim Financial Reporting’ and the financial reporting requirements of the Securities and </w:t>
      </w:r>
      <w:r w:rsidRPr="00961C80">
        <w:rPr>
          <w:rFonts w:cs="Arial"/>
          <w:spacing w:val="-4"/>
          <w:sz w:val="20"/>
          <w:szCs w:val="20"/>
        </w:rPr>
        <w:t>Exchange Commission. They do not include all of the information required in annual financial</w:t>
      </w:r>
      <w:r w:rsidRPr="00961C80">
        <w:rPr>
          <w:rFonts w:cs="Arial"/>
          <w:spacing w:val="-2"/>
          <w:sz w:val="20"/>
          <w:szCs w:val="20"/>
        </w:rPr>
        <w:t xml:space="preserve"> statements in accordance with </w:t>
      </w:r>
      <w:proofErr w:type="gramStart"/>
      <w:r w:rsidRPr="00961C80">
        <w:rPr>
          <w:rFonts w:cs="Arial"/>
          <w:spacing w:val="-2"/>
          <w:sz w:val="20"/>
          <w:szCs w:val="20"/>
        </w:rPr>
        <w:t>TFRSs, and</w:t>
      </w:r>
      <w:proofErr w:type="gramEnd"/>
      <w:r w:rsidRPr="00961C80">
        <w:rPr>
          <w:rFonts w:cs="Arial"/>
          <w:spacing w:val="-2"/>
          <w:sz w:val="20"/>
          <w:szCs w:val="20"/>
        </w:rPr>
        <w:t xml:space="preserve"> should be read in conjunction with the consolidated and separate financial statements for the year ended 31 December 202</w:t>
      </w:r>
      <w:r w:rsidR="00576863" w:rsidRPr="00961C80">
        <w:rPr>
          <w:rFonts w:cs="Arial"/>
          <w:spacing w:val="-2"/>
          <w:sz w:val="20"/>
          <w:szCs w:val="20"/>
        </w:rPr>
        <w:t>2</w:t>
      </w:r>
      <w:r w:rsidRPr="00961C80">
        <w:rPr>
          <w:rFonts w:cs="Arial"/>
          <w:spacing w:val="-2"/>
          <w:sz w:val="20"/>
          <w:szCs w:val="20"/>
        </w:rPr>
        <w:t>.</w:t>
      </w:r>
    </w:p>
    <w:p w14:paraId="659463FB" w14:textId="77777777" w:rsidR="00064B8D" w:rsidRPr="00961C80" w:rsidRDefault="00064B8D" w:rsidP="00641DA3">
      <w:pPr>
        <w:spacing w:line="360" w:lineRule="auto"/>
        <w:ind w:left="360"/>
        <w:jc w:val="thaiDistribute"/>
        <w:rPr>
          <w:rFonts w:cs="Arial"/>
          <w:sz w:val="16"/>
          <w:szCs w:val="16"/>
        </w:rPr>
      </w:pPr>
    </w:p>
    <w:p w14:paraId="08CC7D29" w14:textId="77777777" w:rsidR="00064B8D" w:rsidRPr="00961C80" w:rsidRDefault="00064B8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961C80">
        <w:rPr>
          <w:rFonts w:cs="Arial"/>
          <w:sz w:val="20"/>
          <w:szCs w:val="20"/>
        </w:rPr>
        <w:t xml:space="preserve">The official version of the interim financial statements </w:t>
      </w:r>
      <w:proofErr w:type="gramStart"/>
      <w:r w:rsidRPr="00961C80">
        <w:rPr>
          <w:rFonts w:cs="Arial"/>
          <w:sz w:val="20"/>
          <w:szCs w:val="20"/>
        </w:rPr>
        <w:t>are</w:t>
      </w:r>
      <w:proofErr w:type="gramEnd"/>
      <w:r w:rsidRPr="00961C80">
        <w:rPr>
          <w:rFonts w:cs="Arial"/>
          <w:sz w:val="20"/>
          <w:szCs w:val="20"/>
        </w:rPr>
        <w:t xml:space="preserve"> prepared in Thai language. This English version is a translation of the official Thai version.</w:t>
      </w:r>
    </w:p>
    <w:p w14:paraId="27EA53BB" w14:textId="77777777" w:rsidR="00064B8D" w:rsidRPr="00961C80" w:rsidRDefault="00064B8D" w:rsidP="00641DA3">
      <w:pPr>
        <w:tabs>
          <w:tab w:val="clear" w:pos="907"/>
          <w:tab w:val="left" w:pos="900"/>
        </w:tabs>
        <w:spacing w:line="360" w:lineRule="auto"/>
        <w:ind w:left="360"/>
        <w:jc w:val="thaiDistribute"/>
        <w:rPr>
          <w:rFonts w:cs="Arial"/>
          <w:sz w:val="16"/>
          <w:szCs w:val="16"/>
        </w:rPr>
      </w:pPr>
    </w:p>
    <w:p w14:paraId="639AEB7F" w14:textId="4C46F99A" w:rsidR="00064B8D" w:rsidRPr="00961C80" w:rsidRDefault="00064B8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bidi="ar-SA"/>
        </w:rPr>
      </w:pPr>
      <w:r w:rsidRPr="00961C80">
        <w:rPr>
          <w:rFonts w:cs="Arial"/>
          <w:sz w:val="20"/>
          <w:szCs w:val="20"/>
          <w:lang w:bidi="ar-SA"/>
        </w:rPr>
        <w:t>These interim financial statements have been prepared using the same accounting policies, and</w:t>
      </w:r>
      <w:r w:rsidRPr="00961C80">
        <w:rPr>
          <w:rFonts w:cs="Arial"/>
          <w:sz w:val="20"/>
          <w:szCs w:val="20"/>
        </w:rPr>
        <w:t xml:space="preserve"> the judgments, estimates and assumptions including the key sources of estimation applied in the interim financial statements are the same as those applied in the preparation of </w:t>
      </w:r>
      <w:r w:rsidRPr="00961C80">
        <w:rPr>
          <w:rFonts w:cs="Arial"/>
          <w:sz w:val="20"/>
          <w:szCs w:val="20"/>
          <w:lang w:bidi="ar-SA"/>
        </w:rPr>
        <w:t>the financial statements of the Group for the year ended 31 December 20</w:t>
      </w:r>
      <w:r w:rsidRPr="00961C80">
        <w:rPr>
          <w:rFonts w:cs="Arial"/>
          <w:sz w:val="20"/>
          <w:szCs w:val="20"/>
        </w:rPr>
        <w:t>2</w:t>
      </w:r>
      <w:r w:rsidR="00576863" w:rsidRPr="00961C80">
        <w:rPr>
          <w:rFonts w:cs="Arial"/>
          <w:sz w:val="20"/>
          <w:szCs w:val="20"/>
        </w:rPr>
        <w:t>2</w:t>
      </w:r>
      <w:r w:rsidR="007158E8" w:rsidRPr="00961C80">
        <w:rPr>
          <w:rFonts w:cs="Arial"/>
          <w:sz w:val="20"/>
          <w:szCs w:val="20"/>
        </w:rPr>
        <w:t>.</w:t>
      </w:r>
    </w:p>
    <w:p w14:paraId="25399511" w14:textId="2D187389" w:rsidR="003745C1" w:rsidRPr="00961C80" w:rsidRDefault="003745C1" w:rsidP="00641DA3">
      <w:pPr>
        <w:spacing w:line="360" w:lineRule="auto"/>
        <w:ind w:left="360"/>
        <w:jc w:val="thaiDistribute"/>
        <w:rPr>
          <w:rFonts w:cs="Arial"/>
          <w:sz w:val="16"/>
          <w:szCs w:val="16"/>
          <w:lang w:bidi="ar-SA"/>
        </w:rPr>
      </w:pPr>
    </w:p>
    <w:p w14:paraId="1E287C23" w14:textId="5C1FD443" w:rsidR="00064B8D" w:rsidRPr="00961C80" w:rsidRDefault="00064B8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961C80">
        <w:rPr>
          <w:rFonts w:cs="Arial"/>
          <w:sz w:val="20"/>
          <w:szCs w:val="20"/>
        </w:rPr>
        <w:t>Certain new accounting standards and interpretations have been published that are mandatory for reporting periods commencing on or after 1 January 202</w:t>
      </w:r>
      <w:r w:rsidR="007158E8" w:rsidRPr="00961C80">
        <w:rPr>
          <w:rFonts w:cs="Arial"/>
          <w:sz w:val="20"/>
          <w:szCs w:val="20"/>
        </w:rPr>
        <w:t>3</w:t>
      </w:r>
      <w:r w:rsidRPr="00961C80">
        <w:rPr>
          <w:rFonts w:cs="Arial"/>
          <w:sz w:val="20"/>
          <w:szCs w:val="20"/>
        </w:rPr>
        <w:t>. These standards are not expected to have a material impact on the entity in the current or future reporting periods and on foreseeable future transactions.</w:t>
      </w:r>
    </w:p>
    <w:bookmarkEnd w:id="1"/>
    <w:p w14:paraId="0D776987" w14:textId="392E176A" w:rsidR="00AF3846" w:rsidRPr="00961C80" w:rsidRDefault="00AF38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8451925" w14:textId="4DE27FE6" w:rsidR="00A9613B" w:rsidRPr="00961C80" w:rsidRDefault="00A9613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05518422" w14:textId="2346BD35" w:rsidR="00A9613B" w:rsidRPr="00961C80" w:rsidRDefault="00A9613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BD55E36" w14:textId="738C3427" w:rsidR="00A9613B" w:rsidRPr="00961C80" w:rsidRDefault="00A9613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4B9A3CB" w14:textId="40CD84AD" w:rsidR="00A9613B" w:rsidRPr="00961C80" w:rsidRDefault="00A9613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6E250440" w14:textId="77777777" w:rsidR="00637807" w:rsidRPr="00961C80" w:rsidRDefault="00637807" w:rsidP="00641DA3">
      <w:pPr>
        <w:pStyle w:val="ListParagraph"/>
        <w:numPr>
          <w:ilvl w:val="0"/>
          <w:numId w:val="17"/>
        </w:numPr>
        <w:tabs>
          <w:tab w:val="clear" w:pos="720"/>
        </w:tabs>
        <w:spacing w:after="0" w:line="360" w:lineRule="auto"/>
        <w:ind w:left="360"/>
        <w:contextualSpacing w:val="0"/>
        <w:jc w:val="thaiDistribute"/>
        <w:rPr>
          <w:rFonts w:ascii="Arial" w:eastAsia="Times New Roman" w:hAnsi="Arial" w:cs="Arial"/>
          <w:spacing w:val="-8"/>
          <w:sz w:val="20"/>
          <w:szCs w:val="20"/>
          <w:u w:val="single"/>
          <w:lang w:val="en-GB"/>
        </w:rPr>
      </w:pPr>
      <w:r w:rsidRPr="00961C80">
        <w:rPr>
          <w:rFonts w:ascii="Arial" w:eastAsia="Times New Roman" w:hAnsi="Arial" w:cs="Arial"/>
          <w:spacing w:val="-8"/>
          <w:sz w:val="20"/>
          <w:szCs w:val="20"/>
          <w:u w:val="single"/>
          <w:lang w:val="en-GB"/>
        </w:rPr>
        <w:lastRenderedPageBreak/>
        <w:t>INTEREST IN SUBSIDIARIES</w:t>
      </w:r>
    </w:p>
    <w:p w14:paraId="1D21016A" w14:textId="77777777" w:rsidR="00637807" w:rsidRPr="00961C80" w:rsidRDefault="00637807" w:rsidP="00641DA3">
      <w:pPr>
        <w:pStyle w:val="ListParagraph"/>
        <w:spacing w:after="0" w:line="360" w:lineRule="auto"/>
        <w:ind w:left="360"/>
        <w:contextualSpacing w:val="0"/>
        <w:rPr>
          <w:rFonts w:ascii="Arial" w:eastAsia="Times New Roman" w:hAnsi="Arial" w:cs="Arial"/>
          <w:spacing w:val="-8"/>
          <w:sz w:val="16"/>
          <w:szCs w:val="16"/>
          <w:u w:val="single"/>
          <w:lang w:val="en-GB"/>
        </w:rPr>
      </w:pPr>
    </w:p>
    <w:p w14:paraId="16400438" w14:textId="77777777" w:rsidR="00637807" w:rsidRPr="00961C80" w:rsidRDefault="00637807" w:rsidP="00641DA3">
      <w:pPr>
        <w:tabs>
          <w:tab w:val="clear" w:pos="680"/>
        </w:tabs>
        <w:spacing w:line="360" w:lineRule="auto"/>
        <w:ind w:left="360"/>
        <w:jc w:val="thaiDistribute"/>
        <w:rPr>
          <w:rFonts w:cs="Arial"/>
          <w:sz w:val="20"/>
          <w:szCs w:val="20"/>
        </w:rPr>
      </w:pPr>
      <w:r w:rsidRPr="00961C80">
        <w:rPr>
          <w:rFonts w:cs="Arial"/>
          <w:sz w:val="20"/>
          <w:szCs w:val="20"/>
        </w:rPr>
        <w:t>Components of the group</w:t>
      </w:r>
    </w:p>
    <w:p w14:paraId="30EEA17A" w14:textId="77777777" w:rsidR="00637807" w:rsidRPr="00961C80" w:rsidRDefault="00637807" w:rsidP="00641DA3">
      <w:pPr>
        <w:tabs>
          <w:tab w:val="clear" w:pos="680"/>
        </w:tabs>
        <w:spacing w:line="360" w:lineRule="auto"/>
        <w:ind w:left="360"/>
        <w:jc w:val="thaiDistribute"/>
        <w:rPr>
          <w:rFonts w:cs="Arial"/>
          <w:sz w:val="10"/>
          <w:szCs w:val="10"/>
        </w:rPr>
      </w:pPr>
    </w:p>
    <w:p w14:paraId="4DB58396" w14:textId="2D80068B" w:rsidR="00637807" w:rsidRPr="00961C80" w:rsidRDefault="00637807" w:rsidP="00641DA3">
      <w:pPr>
        <w:tabs>
          <w:tab w:val="clear" w:pos="227"/>
          <w:tab w:val="clear" w:pos="454"/>
          <w:tab w:val="clear" w:pos="680"/>
          <w:tab w:val="clear" w:pos="907"/>
        </w:tabs>
        <w:spacing w:line="360" w:lineRule="auto"/>
        <w:ind w:left="360"/>
        <w:jc w:val="thaiDistribute"/>
        <w:rPr>
          <w:rFonts w:cs="Arial"/>
          <w:spacing w:val="-2"/>
          <w:sz w:val="20"/>
          <w:szCs w:val="20"/>
        </w:rPr>
      </w:pPr>
      <w:r w:rsidRPr="00961C80">
        <w:rPr>
          <w:rFonts w:cs="Arial"/>
          <w:sz w:val="20"/>
          <w:szCs w:val="20"/>
        </w:rPr>
        <w:t xml:space="preserve">The consolidated financial statements include financial statements of </w:t>
      </w:r>
      <w:proofErr w:type="spellStart"/>
      <w:r w:rsidRPr="00961C80">
        <w:rPr>
          <w:rFonts w:cs="Arial"/>
          <w:sz w:val="20"/>
          <w:szCs w:val="20"/>
        </w:rPr>
        <w:t>Bluebik</w:t>
      </w:r>
      <w:proofErr w:type="spellEnd"/>
      <w:r w:rsidRPr="00961C80">
        <w:rPr>
          <w:rFonts w:cs="Arial"/>
          <w:sz w:val="20"/>
          <w:szCs w:val="20"/>
        </w:rPr>
        <w:t xml:space="preserve"> Group Public Company</w:t>
      </w:r>
      <w:r w:rsidRPr="00961C80">
        <w:rPr>
          <w:rFonts w:cs="Arial"/>
          <w:spacing w:val="-2"/>
          <w:sz w:val="20"/>
          <w:szCs w:val="20"/>
        </w:rPr>
        <w:t xml:space="preserve"> </w:t>
      </w:r>
      <w:r w:rsidRPr="00961C80">
        <w:rPr>
          <w:rFonts w:cs="Arial"/>
          <w:spacing w:val="-6"/>
          <w:sz w:val="20"/>
          <w:szCs w:val="20"/>
        </w:rPr>
        <w:t xml:space="preserve">Limited and its subsidiaries that </w:t>
      </w:r>
      <w:proofErr w:type="spellStart"/>
      <w:r w:rsidRPr="00961C80">
        <w:rPr>
          <w:rFonts w:cs="Arial"/>
          <w:spacing w:val="-6"/>
          <w:sz w:val="20"/>
          <w:szCs w:val="20"/>
        </w:rPr>
        <w:t>Bluebik</w:t>
      </w:r>
      <w:proofErr w:type="spellEnd"/>
      <w:r w:rsidRPr="00961C80">
        <w:rPr>
          <w:rFonts w:cs="Arial"/>
          <w:spacing w:val="-6"/>
          <w:sz w:val="20"/>
          <w:szCs w:val="20"/>
        </w:rPr>
        <w:t xml:space="preserve"> Group Public Company Limited has direct </w:t>
      </w:r>
      <w:r w:rsidR="006962F1" w:rsidRPr="00961C80">
        <w:rPr>
          <w:rFonts w:cs="Arial"/>
          <w:spacing w:val="-6"/>
          <w:sz w:val="20"/>
          <w:szCs w:val="20"/>
        </w:rPr>
        <w:t>and indirect</w:t>
      </w:r>
      <w:r w:rsidR="006962F1" w:rsidRPr="00961C80">
        <w:rPr>
          <w:rFonts w:cs="Arial"/>
          <w:spacing w:val="-2"/>
          <w:sz w:val="20"/>
          <w:szCs w:val="20"/>
        </w:rPr>
        <w:t xml:space="preserve"> </w:t>
      </w:r>
      <w:r w:rsidRPr="00961C80">
        <w:rPr>
          <w:rFonts w:cs="Arial"/>
          <w:spacing w:val="-2"/>
          <w:sz w:val="20"/>
          <w:szCs w:val="20"/>
        </w:rPr>
        <w:t>shareholding as follows:</w:t>
      </w:r>
    </w:p>
    <w:tbl>
      <w:tblPr>
        <w:tblW w:w="8811" w:type="dxa"/>
        <w:tblInd w:w="342" w:type="dxa"/>
        <w:tblLayout w:type="fixed"/>
        <w:tblCellMar>
          <w:left w:w="43" w:type="dxa"/>
          <w:right w:w="43" w:type="dxa"/>
        </w:tblCellMar>
        <w:tblLook w:val="04A0" w:firstRow="1" w:lastRow="0" w:firstColumn="1" w:lastColumn="0" w:noHBand="0" w:noVBand="1"/>
      </w:tblPr>
      <w:tblGrid>
        <w:gridCol w:w="3213"/>
        <w:gridCol w:w="108"/>
        <w:gridCol w:w="1098"/>
        <w:gridCol w:w="108"/>
        <w:gridCol w:w="1098"/>
        <w:gridCol w:w="109"/>
        <w:gridCol w:w="3077"/>
      </w:tblGrid>
      <w:tr w:rsidR="00637807" w:rsidRPr="00961C80" w14:paraId="04F10ED0" w14:textId="77777777" w:rsidTr="00442C0A">
        <w:tc>
          <w:tcPr>
            <w:tcW w:w="3213" w:type="dxa"/>
          </w:tcPr>
          <w:p w14:paraId="774E914C" w14:textId="77777777" w:rsidR="00637807" w:rsidRPr="00961C80" w:rsidRDefault="00637807" w:rsidP="00641DA3">
            <w:pPr>
              <w:tabs>
                <w:tab w:val="clear" w:pos="227"/>
                <w:tab w:val="clear" w:pos="454"/>
                <w:tab w:val="clear" w:pos="680"/>
                <w:tab w:val="left" w:pos="330"/>
              </w:tabs>
              <w:spacing w:line="360" w:lineRule="auto"/>
              <w:rPr>
                <w:rFonts w:cs="Arial"/>
                <w:sz w:val="16"/>
                <w:szCs w:val="16"/>
              </w:rPr>
            </w:pPr>
          </w:p>
        </w:tc>
        <w:tc>
          <w:tcPr>
            <w:tcW w:w="108" w:type="dxa"/>
          </w:tcPr>
          <w:p w14:paraId="1C2914C9" w14:textId="77777777" w:rsidR="00637807" w:rsidRPr="00961C80" w:rsidRDefault="00637807" w:rsidP="00641DA3">
            <w:pPr>
              <w:tabs>
                <w:tab w:val="clear" w:pos="227"/>
                <w:tab w:val="clear" w:pos="454"/>
                <w:tab w:val="clear" w:pos="680"/>
              </w:tabs>
              <w:spacing w:line="360" w:lineRule="auto"/>
              <w:jc w:val="center"/>
              <w:rPr>
                <w:rFonts w:cs="Arial"/>
                <w:sz w:val="16"/>
                <w:szCs w:val="16"/>
                <w:cs/>
              </w:rPr>
            </w:pPr>
          </w:p>
        </w:tc>
        <w:tc>
          <w:tcPr>
            <w:tcW w:w="2304" w:type="dxa"/>
            <w:gridSpan w:val="3"/>
            <w:tcBorders>
              <w:bottom w:val="single" w:sz="4" w:space="0" w:color="auto"/>
            </w:tcBorders>
          </w:tcPr>
          <w:p w14:paraId="6F0F2661" w14:textId="77777777" w:rsidR="00637807" w:rsidRPr="00961C80" w:rsidRDefault="00637807" w:rsidP="00641DA3">
            <w:pPr>
              <w:tabs>
                <w:tab w:val="left" w:pos="540"/>
              </w:tabs>
              <w:spacing w:line="360" w:lineRule="auto"/>
              <w:jc w:val="center"/>
              <w:rPr>
                <w:rFonts w:cs="Arial"/>
                <w:sz w:val="16"/>
                <w:szCs w:val="16"/>
              </w:rPr>
            </w:pPr>
            <w:r w:rsidRPr="00961C80">
              <w:rPr>
                <w:rFonts w:cs="Arial"/>
                <w:sz w:val="16"/>
                <w:szCs w:val="16"/>
              </w:rPr>
              <w:t>Percentage of shareholding</w:t>
            </w:r>
          </w:p>
        </w:tc>
        <w:tc>
          <w:tcPr>
            <w:tcW w:w="109" w:type="dxa"/>
          </w:tcPr>
          <w:p w14:paraId="33403C65" w14:textId="77777777" w:rsidR="00637807" w:rsidRPr="00961C80" w:rsidRDefault="00637807" w:rsidP="00641DA3">
            <w:pPr>
              <w:tabs>
                <w:tab w:val="clear" w:pos="227"/>
                <w:tab w:val="clear" w:pos="454"/>
                <w:tab w:val="clear" w:pos="680"/>
              </w:tabs>
              <w:spacing w:line="360" w:lineRule="auto"/>
              <w:jc w:val="thaiDistribute"/>
              <w:rPr>
                <w:rFonts w:cs="Arial"/>
                <w:sz w:val="16"/>
                <w:szCs w:val="16"/>
              </w:rPr>
            </w:pPr>
          </w:p>
        </w:tc>
        <w:tc>
          <w:tcPr>
            <w:tcW w:w="3077" w:type="dxa"/>
          </w:tcPr>
          <w:p w14:paraId="4259AA8F" w14:textId="77777777" w:rsidR="00637807" w:rsidRPr="00961C80" w:rsidRDefault="00637807" w:rsidP="00641DA3">
            <w:pPr>
              <w:tabs>
                <w:tab w:val="clear" w:pos="227"/>
                <w:tab w:val="clear" w:pos="454"/>
                <w:tab w:val="clear" w:pos="680"/>
              </w:tabs>
              <w:spacing w:line="360" w:lineRule="auto"/>
              <w:jc w:val="thaiDistribute"/>
              <w:rPr>
                <w:rFonts w:cs="Arial"/>
                <w:sz w:val="16"/>
                <w:szCs w:val="16"/>
              </w:rPr>
            </w:pPr>
          </w:p>
        </w:tc>
      </w:tr>
      <w:tr w:rsidR="003D0C6B" w:rsidRPr="00961C80" w14:paraId="15B4EAD0" w14:textId="77777777" w:rsidTr="00442C0A">
        <w:tc>
          <w:tcPr>
            <w:tcW w:w="3213" w:type="dxa"/>
            <w:tcBorders>
              <w:bottom w:val="single" w:sz="4" w:space="0" w:color="auto"/>
            </w:tcBorders>
          </w:tcPr>
          <w:p w14:paraId="2ED1F364" w14:textId="58620285" w:rsidR="003D0C6B" w:rsidRPr="00961C80" w:rsidRDefault="007158E8" w:rsidP="00641DA3">
            <w:pPr>
              <w:tabs>
                <w:tab w:val="clear" w:pos="227"/>
                <w:tab w:val="clear" w:pos="454"/>
                <w:tab w:val="clear" w:pos="680"/>
              </w:tabs>
              <w:spacing w:line="360" w:lineRule="auto"/>
              <w:jc w:val="center"/>
              <w:rPr>
                <w:rFonts w:cs="Arial"/>
                <w:sz w:val="16"/>
                <w:szCs w:val="16"/>
              </w:rPr>
            </w:pPr>
            <w:r w:rsidRPr="00961C80">
              <w:rPr>
                <w:rFonts w:cs="Arial"/>
                <w:color w:val="000000"/>
                <w:sz w:val="16"/>
                <w:szCs w:val="16"/>
              </w:rPr>
              <w:t>S</w:t>
            </w:r>
            <w:r w:rsidR="003D0C6B" w:rsidRPr="00961C80">
              <w:rPr>
                <w:rFonts w:cs="Arial"/>
                <w:color w:val="000000"/>
                <w:sz w:val="16"/>
                <w:szCs w:val="16"/>
              </w:rPr>
              <w:t>ubsidiary companies</w:t>
            </w:r>
          </w:p>
        </w:tc>
        <w:tc>
          <w:tcPr>
            <w:tcW w:w="108" w:type="dxa"/>
          </w:tcPr>
          <w:p w14:paraId="47731526"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bottom w:val="single" w:sz="4" w:space="0" w:color="auto"/>
            </w:tcBorders>
          </w:tcPr>
          <w:p w14:paraId="24FF3A22" w14:textId="468867D8"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61C80">
              <w:rPr>
                <w:rFonts w:cs="Arial"/>
                <w:sz w:val="16"/>
                <w:szCs w:val="16"/>
              </w:rPr>
              <w:t>2023</w:t>
            </w:r>
          </w:p>
        </w:tc>
        <w:tc>
          <w:tcPr>
            <w:tcW w:w="108" w:type="dxa"/>
            <w:tcBorders>
              <w:top w:val="single" w:sz="4" w:space="0" w:color="auto"/>
            </w:tcBorders>
          </w:tcPr>
          <w:p w14:paraId="6E65F055" w14:textId="77777777" w:rsidR="003D0C6B" w:rsidRPr="00961C80" w:rsidRDefault="003D0C6B" w:rsidP="00641DA3">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bottom w:val="single" w:sz="4" w:space="0" w:color="auto"/>
            </w:tcBorders>
          </w:tcPr>
          <w:p w14:paraId="57C1DFBE" w14:textId="06870280" w:rsidR="003D0C6B" w:rsidRPr="00961C80" w:rsidRDefault="003D0C6B" w:rsidP="00641DA3">
            <w:pPr>
              <w:tabs>
                <w:tab w:val="clear" w:pos="227"/>
                <w:tab w:val="clear" w:pos="454"/>
                <w:tab w:val="clear" w:pos="680"/>
              </w:tabs>
              <w:spacing w:line="360" w:lineRule="auto"/>
              <w:jc w:val="center"/>
              <w:rPr>
                <w:rFonts w:cs="Arial"/>
                <w:sz w:val="16"/>
                <w:szCs w:val="16"/>
              </w:rPr>
            </w:pPr>
            <w:r w:rsidRPr="00961C80">
              <w:rPr>
                <w:rFonts w:cs="Arial"/>
                <w:sz w:val="16"/>
                <w:szCs w:val="16"/>
              </w:rPr>
              <w:t>2022</w:t>
            </w:r>
          </w:p>
        </w:tc>
        <w:tc>
          <w:tcPr>
            <w:tcW w:w="109" w:type="dxa"/>
          </w:tcPr>
          <w:p w14:paraId="43B16765"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3077" w:type="dxa"/>
            <w:tcBorders>
              <w:bottom w:val="single" w:sz="4" w:space="0" w:color="auto"/>
            </w:tcBorders>
          </w:tcPr>
          <w:p w14:paraId="07D872B3" w14:textId="77777777" w:rsidR="003D0C6B" w:rsidRPr="00961C80" w:rsidRDefault="003D0C6B" w:rsidP="00641DA3">
            <w:pPr>
              <w:tabs>
                <w:tab w:val="clear" w:pos="227"/>
                <w:tab w:val="clear" w:pos="454"/>
                <w:tab w:val="clear" w:pos="680"/>
              </w:tabs>
              <w:spacing w:line="360" w:lineRule="auto"/>
              <w:jc w:val="center"/>
              <w:rPr>
                <w:rFonts w:cs="Arial"/>
                <w:sz w:val="16"/>
                <w:szCs w:val="16"/>
              </w:rPr>
            </w:pPr>
            <w:r w:rsidRPr="00961C80">
              <w:rPr>
                <w:rFonts w:cs="Arial"/>
                <w:sz w:val="16"/>
                <w:szCs w:val="16"/>
              </w:rPr>
              <w:t>Type of business</w:t>
            </w:r>
          </w:p>
        </w:tc>
      </w:tr>
      <w:tr w:rsidR="003D0C6B" w:rsidRPr="00961C80" w14:paraId="0065781F" w14:textId="77777777" w:rsidTr="00442C0A">
        <w:tc>
          <w:tcPr>
            <w:tcW w:w="3213" w:type="dxa"/>
          </w:tcPr>
          <w:p w14:paraId="750D1210" w14:textId="36F2374D" w:rsidR="003D0C6B" w:rsidRPr="00961C80" w:rsidRDefault="003D0C6B" w:rsidP="00641DA3">
            <w:pPr>
              <w:tabs>
                <w:tab w:val="clear" w:pos="227"/>
                <w:tab w:val="clear" w:pos="454"/>
                <w:tab w:val="clear" w:pos="680"/>
              </w:tabs>
              <w:spacing w:line="360" w:lineRule="auto"/>
              <w:jc w:val="thaiDistribute"/>
              <w:rPr>
                <w:rFonts w:cs="Arial"/>
                <w:color w:val="000000"/>
                <w:sz w:val="16"/>
                <w:szCs w:val="16"/>
              </w:rPr>
            </w:pPr>
            <w:r w:rsidRPr="00961C80">
              <w:rPr>
                <w:rFonts w:cs="Arial"/>
                <w:i/>
                <w:iCs/>
                <w:sz w:val="16"/>
                <w:szCs w:val="16"/>
              </w:rPr>
              <w:t>Direct holding</w:t>
            </w:r>
          </w:p>
        </w:tc>
        <w:tc>
          <w:tcPr>
            <w:tcW w:w="108" w:type="dxa"/>
          </w:tcPr>
          <w:p w14:paraId="117AECF2"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1098" w:type="dxa"/>
            <w:tcBorders>
              <w:top w:val="single" w:sz="4" w:space="0" w:color="auto"/>
            </w:tcBorders>
          </w:tcPr>
          <w:p w14:paraId="33E0C094" w14:textId="77777777"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8" w:type="dxa"/>
            <w:tcBorders>
              <w:top w:val="single" w:sz="4" w:space="0" w:color="auto"/>
            </w:tcBorders>
          </w:tcPr>
          <w:p w14:paraId="5048BE3D" w14:textId="77777777" w:rsidR="003D0C6B" w:rsidRPr="00961C80" w:rsidRDefault="003D0C6B" w:rsidP="00641DA3">
            <w:pPr>
              <w:tabs>
                <w:tab w:val="clear" w:pos="227"/>
                <w:tab w:val="clear" w:pos="454"/>
                <w:tab w:val="clear" w:pos="680"/>
              </w:tabs>
              <w:spacing w:line="360" w:lineRule="auto"/>
              <w:ind w:left="-104"/>
              <w:jc w:val="center"/>
              <w:rPr>
                <w:rFonts w:cs="Arial"/>
                <w:sz w:val="16"/>
                <w:szCs w:val="16"/>
              </w:rPr>
            </w:pPr>
          </w:p>
        </w:tc>
        <w:tc>
          <w:tcPr>
            <w:tcW w:w="1098" w:type="dxa"/>
            <w:tcBorders>
              <w:top w:val="single" w:sz="4" w:space="0" w:color="auto"/>
            </w:tcBorders>
          </w:tcPr>
          <w:p w14:paraId="11B70726" w14:textId="77777777"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p>
        </w:tc>
        <w:tc>
          <w:tcPr>
            <w:tcW w:w="109" w:type="dxa"/>
          </w:tcPr>
          <w:p w14:paraId="359A003E"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3077" w:type="dxa"/>
          </w:tcPr>
          <w:p w14:paraId="70081047"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r>
      <w:tr w:rsidR="003D0C6B" w:rsidRPr="00961C80" w14:paraId="4007A4EC" w14:textId="77777777" w:rsidTr="005E61BF">
        <w:trPr>
          <w:trHeight w:val="183"/>
        </w:trPr>
        <w:tc>
          <w:tcPr>
            <w:tcW w:w="3213" w:type="dxa"/>
          </w:tcPr>
          <w:p w14:paraId="58A0E05D" w14:textId="2303AC4D" w:rsidR="003D0C6B" w:rsidRPr="00961C80" w:rsidRDefault="007158E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961C80">
              <w:rPr>
                <w:rFonts w:cs="Arial"/>
                <w:sz w:val="16"/>
                <w:szCs w:val="16"/>
              </w:rPr>
              <w:t>Ingenio</w:t>
            </w:r>
            <w:proofErr w:type="spellEnd"/>
            <w:r w:rsidRPr="00961C80">
              <w:rPr>
                <w:rFonts w:cs="Arial"/>
                <w:sz w:val="16"/>
                <w:szCs w:val="16"/>
              </w:rPr>
              <w:t xml:space="preserve"> Company Limited</w:t>
            </w:r>
          </w:p>
        </w:tc>
        <w:tc>
          <w:tcPr>
            <w:tcW w:w="108" w:type="dxa"/>
          </w:tcPr>
          <w:p w14:paraId="2ECC2F78"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6A45E6B5" w14:textId="2BE9885C" w:rsidR="003D0C6B"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99.98</w:t>
            </w:r>
          </w:p>
        </w:tc>
        <w:tc>
          <w:tcPr>
            <w:tcW w:w="108" w:type="dxa"/>
          </w:tcPr>
          <w:p w14:paraId="16B09EF9"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0CF7B8B" w14:textId="7A1DC935"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99.98</w:t>
            </w:r>
          </w:p>
        </w:tc>
        <w:tc>
          <w:tcPr>
            <w:tcW w:w="109" w:type="dxa"/>
          </w:tcPr>
          <w:p w14:paraId="02C3491C"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18D860D6" w14:textId="77777777"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lang w:val="en-GB"/>
              </w:rPr>
            </w:pPr>
            <w:r w:rsidRPr="00961C80">
              <w:rPr>
                <w:rFonts w:cs="Arial"/>
                <w:spacing w:val="-2"/>
                <w:sz w:val="16"/>
                <w:szCs w:val="16"/>
              </w:rPr>
              <w:t>Big data management services</w:t>
            </w:r>
          </w:p>
        </w:tc>
      </w:tr>
      <w:tr w:rsidR="00DD5454" w:rsidRPr="00961C80" w14:paraId="6521511C" w14:textId="77777777" w:rsidTr="005E61BF">
        <w:trPr>
          <w:trHeight w:val="215"/>
        </w:trPr>
        <w:tc>
          <w:tcPr>
            <w:tcW w:w="3213" w:type="dxa"/>
            <w:shd w:val="clear" w:color="auto" w:fill="auto"/>
          </w:tcPr>
          <w:p w14:paraId="0CCA8526" w14:textId="58C3B15E" w:rsidR="00DD5454" w:rsidRPr="00961C80" w:rsidRDefault="00DD5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961C80">
              <w:rPr>
                <w:rFonts w:cs="Arial"/>
                <w:sz w:val="16"/>
                <w:szCs w:val="16"/>
              </w:rPr>
              <w:t>Bluebik</w:t>
            </w:r>
            <w:proofErr w:type="spellEnd"/>
            <w:r w:rsidRPr="00961C80">
              <w:rPr>
                <w:rFonts w:cs="Arial"/>
                <w:sz w:val="16"/>
                <w:szCs w:val="16"/>
              </w:rPr>
              <w:t xml:space="preserve"> Addenda Company Limited</w:t>
            </w:r>
          </w:p>
        </w:tc>
        <w:tc>
          <w:tcPr>
            <w:tcW w:w="108" w:type="dxa"/>
          </w:tcPr>
          <w:p w14:paraId="5062CB69" w14:textId="77777777" w:rsidR="00DD5454" w:rsidRPr="00961C80" w:rsidRDefault="00DD5454"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922555B" w14:textId="7EBAA243" w:rsidR="00DD5454"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99.99</w:t>
            </w:r>
          </w:p>
        </w:tc>
        <w:tc>
          <w:tcPr>
            <w:tcW w:w="108" w:type="dxa"/>
          </w:tcPr>
          <w:p w14:paraId="35317893" w14:textId="77777777" w:rsidR="00DD5454" w:rsidRPr="00961C80" w:rsidRDefault="00DD5454"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5EB6443" w14:textId="2D21CF16" w:rsidR="00DD5454" w:rsidRPr="00961C80" w:rsidRDefault="00DD5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99.99</w:t>
            </w:r>
          </w:p>
        </w:tc>
        <w:tc>
          <w:tcPr>
            <w:tcW w:w="109" w:type="dxa"/>
          </w:tcPr>
          <w:p w14:paraId="72723567" w14:textId="77777777" w:rsidR="00DD5454" w:rsidRPr="00961C80" w:rsidRDefault="00DD5454"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2277B32C" w14:textId="43007059" w:rsidR="00DD5454" w:rsidRPr="00961C80" w:rsidRDefault="007A7F7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2"/>
                <w:sz w:val="16"/>
                <w:szCs w:val="16"/>
              </w:rPr>
            </w:pPr>
            <w:r w:rsidRPr="00961C80">
              <w:rPr>
                <w:rFonts w:cs="Arial"/>
                <w:sz w:val="16"/>
                <w:szCs w:val="16"/>
              </w:rPr>
              <w:t>IT s</w:t>
            </w:r>
            <w:r w:rsidR="00DD5454" w:rsidRPr="00961C80">
              <w:rPr>
                <w:rFonts w:cs="Arial"/>
                <w:sz w:val="16"/>
                <w:szCs w:val="16"/>
              </w:rPr>
              <w:t>taff augmentation services</w:t>
            </w:r>
            <w:r w:rsidR="00DD5454" w:rsidRPr="00961C80">
              <w:rPr>
                <w:rFonts w:cs="Arial"/>
                <w:spacing w:val="-4"/>
                <w:sz w:val="16"/>
                <w:szCs w:val="16"/>
              </w:rPr>
              <w:t xml:space="preserve"> </w:t>
            </w:r>
          </w:p>
        </w:tc>
      </w:tr>
      <w:tr w:rsidR="003D0C6B" w:rsidRPr="00961C80" w14:paraId="79B33BB0" w14:textId="77777777" w:rsidTr="005E61BF">
        <w:tc>
          <w:tcPr>
            <w:tcW w:w="3213" w:type="dxa"/>
            <w:shd w:val="clear" w:color="auto" w:fill="auto"/>
          </w:tcPr>
          <w:p w14:paraId="004EBE8A" w14:textId="1BBAFA9F" w:rsidR="00E85AE9" w:rsidRPr="00961C80" w:rsidRDefault="00BE390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theme="minorBidi"/>
                <w:sz w:val="16"/>
                <w:szCs w:val="20"/>
                <w:lang w:val="en-GB"/>
              </w:rPr>
            </w:pPr>
            <w:proofErr w:type="spellStart"/>
            <w:r w:rsidRPr="00961C80">
              <w:rPr>
                <w:rFonts w:cs="Arial"/>
                <w:sz w:val="16"/>
                <w:szCs w:val="16"/>
              </w:rPr>
              <w:t>Bluebik</w:t>
            </w:r>
            <w:proofErr w:type="spellEnd"/>
            <w:r w:rsidRPr="00961C80">
              <w:rPr>
                <w:rFonts w:cs="Arial"/>
                <w:sz w:val="16"/>
                <w:szCs w:val="16"/>
              </w:rPr>
              <w:t xml:space="preserve"> Vulcan Company Limited</w:t>
            </w:r>
            <w:r w:rsidR="00B72B09" w:rsidRPr="00961C80">
              <w:rPr>
                <w:rFonts w:cstheme="minorBidi" w:hint="cs"/>
                <w:sz w:val="16"/>
                <w:szCs w:val="16"/>
                <w:cs/>
              </w:rPr>
              <w:t xml:space="preserve"> </w:t>
            </w:r>
            <w:r w:rsidR="00B72B09" w:rsidRPr="00961C80">
              <w:rPr>
                <w:rFonts w:cstheme="minorBidi"/>
                <w:sz w:val="16"/>
                <w:szCs w:val="16"/>
                <w:lang w:val="en-GB"/>
              </w:rPr>
              <w:t>(Formerly Vulcan Digital Delivery Company Limited)</w:t>
            </w:r>
          </w:p>
        </w:tc>
        <w:tc>
          <w:tcPr>
            <w:tcW w:w="108" w:type="dxa"/>
          </w:tcPr>
          <w:p w14:paraId="67F06E93" w14:textId="77777777" w:rsidR="003D0C6B" w:rsidRPr="00961C80" w:rsidRDefault="003D0C6B" w:rsidP="00641DA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DCEF152" w14:textId="59EA4CF3" w:rsidR="00E85AE9"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100.00</w:t>
            </w:r>
          </w:p>
        </w:tc>
        <w:tc>
          <w:tcPr>
            <w:tcW w:w="108" w:type="dxa"/>
          </w:tcPr>
          <w:p w14:paraId="570C9893"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9462BAD" w14:textId="7EB718D8" w:rsidR="00E85AE9" w:rsidRPr="00961C80" w:rsidRDefault="00E85AE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w:t>
            </w:r>
          </w:p>
        </w:tc>
        <w:tc>
          <w:tcPr>
            <w:tcW w:w="109" w:type="dxa"/>
          </w:tcPr>
          <w:p w14:paraId="34065162"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716CE5A7" w14:textId="51410EA7" w:rsidR="00E85AE9" w:rsidRPr="00961C80" w:rsidRDefault="0033333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cs/>
                <w:lang w:val="en-GB"/>
              </w:rPr>
            </w:pPr>
            <w:r w:rsidRPr="00961C80">
              <w:rPr>
                <w:rFonts w:cs="Arial"/>
                <w:spacing w:val="-4"/>
                <w:sz w:val="16"/>
                <w:szCs w:val="16"/>
              </w:rPr>
              <w:t>Software d</w:t>
            </w:r>
            <w:r w:rsidR="00E85AE9" w:rsidRPr="00961C80">
              <w:rPr>
                <w:rFonts w:cs="Arial"/>
                <w:spacing w:val="-4"/>
                <w:sz w:val="16"/>
                <w:szCs w:val="16"/>
              </w:rPr>
              <w:t xml:space="preserve">esign and development </w:t>
            </w:r>
          </w:p>
        </w:tc>
      </w:tr>
      <w:tr w:rsidR="00DD5454" w:rsidRPr="00961C80" w14:paraId="23DB97D5" w14:textId="77777777" w:rsidTr="00442C0A">
        <w:tc>
          <w:tcPr>
            <w:tcW w:w="3213" w:type="dxa"/>
          </w:tcPr>
          <w:p w14:paraId="7201EC29" w14:textId="2F4D35B6" w:rsidR="00DD5454" w:rsidRPr="00961C80" w:rsidRDefault="00DD5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961C80">
              <w:rPr>
                <w:rFonts w:cs="Arial"/>
                <w:sz w:val="16"/>
                <w:szCs w:val="16"/>
              </w:rPr>
              <w:t>Innoviz</w:t>
            </w:r>
            <w:proofErr w:type="spellEnd"/>
            <w:r w:rsidRPr="00961C80">
              <w:rPr>
                <w:rFonts w:cs="Arial"/>
                <w:sz w:val="16"/>
                <w:szCs w:val="16"/>
              </w:rPr>
              <w:t xml:space="preserve"> Solution Company Limited</w:t>
            </w:r>
          </w:p>
        </w:tc>
        <w:tc>
          <w:tcPr>
            <w:tcW w:w="108" w:type="dxa"/>
          </w:tcPr>
          <w:p w14:paraId="4ECDE1B2" w14:textId="77777777" w:rsidR="00DD5454" w:rsidRPr="00961C80" w:rsidRDefault="00DD5454" w:rsidP="00641DA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4B584CCB" w14:textId="6B6C69E2" w:rsidR="00DD5454"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theme="minorBidi"/>
                <w:sz w:val="16"/>
                <w:szCs w:val="16"/>
                <w:cs/>
              </w:rPr>
            </w:pPr>
            <w:r w:rsidRPr="00961C80">
              <w:rPr>
                <w:rFonts w:cs="Arial"/>
                <w:sz w:val="16"/>
                <w:szCs w:val="16"/>
              </w:rPr>
              <w:t>55.00</w:t>
            </w:r>
          </w:p>
        </w:tc>
        <w:tc>
          <w:tcPr>
            <w:tcW w:w="108" w:type="dxa"/>
          </w:tcPr>
          <w:p w14:paraId="1586ED80" w14:textId="77777777" w:rsidR="00DD5454" w:rsidRPr="00961C80" w:rsidRDefault="00DD5454"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4521499" w14:textId="40845211" w:rsidR="00DD5454" w:rsidRPr="00961C80" w:rsidRDefault="00DD5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w:t>
            </w:r>
          </w:p>
        </w:tc>
        <w:tc>
          <w:tcPr>
            <w:tcW w:w="109" w:type="dxa"/>
          </w:tcPr>
          <w:p w14:paraId="0BED2E44" w14:textId="77777777" w:rsidR="00DD5454" w:rsidRPr="00961C80" w:rsidRDefault="00DD5454"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2514A3C6" w14:textId="19C5A3B5" w:rsidR="00DD5454" w:rsidRPr="00961C80" w:rsidRDefault="00DD5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961C80">
              <w:rPr>
                <w:rFonts w:cs="Arial"/>
                <w:spacing w:val="-4"/>
                <w:sz w:val="16"/>
                <w:szCs w:val="16"/>
              </w:rPr>
              <w:t>Software design and development</w:t>
            </w:r>
          </w:p>
        </w:tc>
      </w:tr>
      <w:tr w:rsidR="003D0C6B" w:rsidRPr="00961C80" w14:paraId="6B2FF26E" w14:textId="77777777" w:rsidTr="00442C0A">
        <w:tc>
          <w:tcPr>
            <w:tcW w:w="3213" w:type="dxa"/>
          </w:tcPr>
          <w:p w14:paraId="5D1B79EC" w14:textId="77777777"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0"/>
                <w:szCs w:val="10"/>
              </w:rPr>
            </w:pPr>
          </w:p>
        </w:tc>
        <w:tc>
          <w:tcPr>
            <w:tcW w:w="108" w:type="dxa"/>
          </w:tcPr>
          <w:p w14:paraId="022144A1" w14:textId="77777777" w:rsidR="003D0C6B" w:rsidRPr="00961C80" w:rsidRDefault="003D0C6B" w:rsidP="00641DA3">
            <w:pPr>
              <w:tabs>
                <w:tab w:val="clear" w:pos="227"/>
                <w:tab w:val="clear" w:pos="454"/>
                <w:tab w:val="clear" w:pos="680"/>
              </w:tabs>
              <w:spacing w:line="360" w:lineRule="auto"/>
              <w:jc w:val="thaiDistribute"/>
              <w:rPr>
                <w:rFonts w:cs="Arial"/>
                <w:sz w:val="10"/>
                <w:szCs w:val="10"/>
              </w:rPr>
            </w:pPr>
          </w:p>
        </w:tc>
        <w:tc>
          <w:tcPr>
            <w:tcW w:w="1098" w:type="dxa"/>
            <w:shd w:val="clear" w:color="auto" w:fill="auto"/>
          </w:tcPr>
          <w:p w14:paraId="51528B8F" w14:textId="77777777"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0"/>
                <w:szCs w:val="10"/>
              </w:rPr>
            </w:pPr>
          </w:p>
        </w:tc>
        <w:tc>
          <w:tcPr>
            <w:tcW w:w="108" w:type="dxa"/>
          </w:tcPr>
          <w:p w14:paraId="66C0DA32" w14:textId="77777777" w:rsidR="003D0C6B" w:rsidRPr="00961C80" w:rsidRDefault="003D0C6B" w:rsidP="00641DA3">
            <w:pPr>
              <w:tabs>
                <w:tab w:val="clear" w:pos="227"/>
                <w:tab w:val="clear" w:pos="454"/>
                <w:tab w:val="clear" w:pos="680"/>
              </w:tabs>
              <w:spacing w:line="360" w:lineRule="auto"/>
              <w:jc w:val="center"/>
              <w:rPr>
                <w:rFonts w:cs="Arial"/>
                <w:sz w:val="10"/>
                <w:szCs w:val="10"/>
              </w:rPr>
            </w:pPr>
          </w:p>
        </w:tc>
        <w:tc>
          <w:tcPr>
            <w:tcW w:w="1098" w:type="dxa"/>
            <w:shd w:val="clear" w:color="auto" w:fill="auto"/>
          </w:tcPr>
          <w:p w14:paraId="0F7F9A91" w14:textId="77777777"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0"/>
                <w:szCs w:val="10"/>
              </w:rPr>
            </w:pPr>
          </w:p>
        </w:tc>
        <w:tc>
          <w:tcPr>
            <w:tcW w:w="109" w:type="dxa"/>
          </w:tcPr>
          <w:p w14:paraId="2D595D75" w14:textId="77777777" w:rsidR="003D0C6B" w:rsidRPr="00961C80" w:rsidRDefault="003D0C6B" w:rsidP="00641DA3">
            <w:pPr>
              <w:tabs>
                <w:tab w:val="clear" w:pos="227"/>
                <w:tab w:val="clear" w:pos="454"/>
                <w:tab w:val="clear" w:pos="680"/>
              </w:tabs>
              <w:spacing w:line="360" w:lineRule="auto"/>
              <w:jc w:val="center"/>
              <w:rPr>
                <w:rFonts w:cs="Arial"/>
                <w:sz w:val="10"/>
                <w:szCs w:val="10"/>
              </w:rPr>
            </w:pPr>
          </w:p>
        </w:tc>
        <w:tc>
          <w:tcPr>
            <w:tcW w:w="3077" w:type="dxa"/>
            <w:vAlign w:val="bottom"/>
          </w:tcPr>
          <w:p w14:paraId="58630E7F" w14:textId="77777777"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0"/>
                <w:szCs w:val="10"/>
              </w:rPr>
            </w:pPr>
          </w:p>
        </w:tc>
      </w:tr>
      <w:tr w:rsidR="00087135" w:rsidRPr="00961C80" w14:paraId="54C58562" w14:textId="77777777" w:rsidTr="00442C0A">
        <w:tc>
          <w:tcPr>
            <w:tcW w:w="5625" w:type="dxa"/>
            <w:gridSpan w:val="5"/>
          </w:tcPr>
          <w:p w14:paraId="393F842C" w14:textId="04A035EB" w:rsidR="00087135" w:rsidRPr="00961C80" w:rsidRDefault="0008713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sz w:val="16"/>
                <w:szCs w:val="16"/>
              </w:rPr>
            </w:pPr>
            <w:r w:rsidRPr="00961C80">
              <w:rPr>
                <w:rFonts w:cs="Arial"/>
                <w:i/>
                <w:iCs/>
                <w:sz w:val="16"/>
                <w:szCs w:val="16"/>
              </w:rPr>
              <w:t xml:space="preserve">Indirect holding through </w:t>
            </w:r>
            <w:proofErr w:type="spellStart"/>
            <w:r w:rsidR="007158E8" w:rsidRPr="00961C80">
              <w:rPr>
                <w:rFonts w:cs="Arial"/>
                <w:i/>
                <w:iCs/>
                <w:sz w:val="16"/>
                <w:szCs w:val="16"/>
              </w:rPr>
              <w:t>Bluebik</w:t>
            </w:r>
            <w:proofErr w:type="spellEnd"/>
            <w:r w:rsidR="007158E8" w:rsidRPr="00961C80">
              <w:rPr>
                <w:rFonts w:cs="Arial"/>
                <w:i/>
                <w:iCs/>
                <w:sz w:val="16"/>
                <w:szCs w:val="16"/>
              </w:rPr>
              <w:t xml:space="preserve"> Addenda Company Limited</w:t>
            </w:r>
          </w:p>
        </w:tc>
        <w:tc>
          <w:tcPr>
            <w:tcW w:w="109" w:type="dxa"/>
          </w:tcPr>
          <w:p w14:paraId="54BE63E0" w14:textId="77777777" w:rsidR="00087135" w:rsidRPr="00961C80" w:rsidRDefault="00087135"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270A64B0" w14:textId="77777777" w:rsidR="00087135" w:rsidRPr="00961C80" w:rsidRDefault="0008713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3D0C6B" w:rsidRPr="00961C80" w14:paraId="2274E698" w14:textId="77777777" w:rsidTr="00442C0A">
        <w:tc>
          <w:tcPr>
            <w:tcW w:w="3213" w:type="dxa"/>
          </w:tcPr>
          <w:p w14:paraId="2D5F15E3" w14:textId="703905CB"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r w:rsidRPr="00961C80">
              <w:rPr>
                <w:rFonts w:cs="Arial"/>
                <w:spacing w:val="-4"/>
                <w:sz w:val="16"/>
                <w:szCs w:val="16"/>
                <w:lang w:val="en-GB"/>
              </w:rPr>
              <w:t>GMVPI Company Limited</w:t>
            </w:r>
          </w:p>
        </w:tc>
        <w:tc>
          <w:tcPr>
            <w:tcW w:w="108" w:type="dxa"/>
          </w:tcPr>
          <w:p w14:paraId="33D767DA" w14:textId="77777777" w:rsidR="003D0C6B" w:rsidRPr="00961C80" w:rsidRDefault="003D0C6B" w:rsidP="00641DA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69B7ED7C" w14:textId="25F72553" w:rsidR="003D0C6B"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80.00</w:t>
            </w:r>
          </w:p>
        </w:tc>
        <w:tc>
          <w:tcPr>
            <w:tcW w:w="108" w:type="dxa"/>
          </w:tcPr>
          <w:p w14:paraId="501E9F56"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1D398A8" w14:textId="2E5AE3F2" w:rsidR="003D0C6B" w:rsidRPr="00961C80" w:rsidRDefault="00F32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80.00</w:t>
            </w:r>
          </w:p>
        </w:tc>
        <w:tc>
          <w:tcPr>
            <w:tcW w:w="109" w:type="dxa"/>
          </w:tcPr>
          <w:p w14:paraId="6D944CE1"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6D564A7F" w14:textId="04D2D184" w:rsidR="003D0C6B" w:rsidRPr="00961C80" w:rsidRDefault="003D0C6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961C80">
              <w:rPr>
                <w:rFonts w:cs="Arial"/>
                <w:sz w:val="16"/>
                <w:szCs w:val="16"/>
              </w:rPr>
              <w:t>SAP implementation and consulting</w:t>
            </w:r>
          </w:p>
        </w:tc>
      </w:tr>
      <w:tr w:rsidR="00DD5454" w:rsidRPr="00961C80" w14:paraId="1C61B504" w14:textId="77777777" w:rsidTr="00442C0A">
        <w:tc>
          <w:tcPr>
            <w:tcW w:w="3213" w:type="dxa"/>
          </w:tcPr>
          <w:p w14:paraId="3FB2B7DA" w14:textId="347EC89F" w:rsidR="00DD5454" w:rsidRPr="00961C80" w:rsidRDefault="00DD5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lang w:val="en-GB"/>
              </w:rPr>
            </w:pPr>
            <w:proofErr w:type="spellStart"/>
            <w:r w:rsidRPr="00961C80">
              <w:rPr>
                <w:rFonts w:cs="Arial"/>
                <w:spacing w:val="-4"/>
                <w:sz w:val="16"/>
                <w:szCs w:val="16"/>
                <w:lang w:val="en-GB"/>
              </w:rPr>
              <w:t>Bluebik</w:t>
            </w:r>
            <w:proofErr w:type="spellEnd"/>
            <w:r w:rsidRPr="00961C80">
              <w:rPr>
                <w:rFonts w:cs="Arial"/>
                <w:spacing w:val="-4"/>
                <w:sz w:val="16"/>
                <w:szCs w:val="16"/>
                <w:lang w:val="en-GB"/>
              </w:rPr>
              <w:t xml:space="preserve"> Global Company Limited</w:t>
            </w:r>
          </w:p>
        </w:tc>
        <w:tc>
          <w:tcPr>
            <w:tcW w:w="108" w:type="dxa"/>
          </w:tcPr>
          <w:p w14:paraId="4643E9C8" w14:textId="77777777" w:rsidR="00DD5454" w:rsidRPr="00961C80" w:rsidRDefault="00DD5454" w:rsidP="00641DA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66C715A" w14:textId="31B40D28" w:rsidR="00DD5454"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78.00</w:t>
            </w:r>
          </w:p>
        </w:tc>
        <w:tc>
          <w:tcPr>
            <w:tcW w:w="108" w:type="dxa"/>
          </w:tcPr>
          <w:p w14:paraId="79455F69" w14:textId="77777777" w:rsidR="00DD5454" w:rsidRPr="00961C80" w:rsidRDefault="00DD5454"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756A378D" w14:textId="281B1E05" w:rsidR="00DD5454" w:rsidRPr="00961C80" w:rsidRDefault="000E3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7</w:t>
            </w:r>
            <w:r w:rsidR="007B38C0" w:rsidRPr="00961C80">
              <w:rPr>
                <w:rFonts w:cs="Arial"/>
                <w:sz w:val="16"/>
                <w:szCs w:val="16"/>
              </w:rPr>
              <w:t>8</w:t>
            </w:r>
            <w:r w:rsidRPr="00961C80">
              <w:rPr>
                <w:rFonts w:cs="Arial"/>
                <w:sz w:val="16"/>
                <w:szCs w:val="16"/>
              </w:rPr>
              <w:t>.</w:t>
            </w:r>
            <w:r w:rsidR="007B38C0" w:rsidRPr="00961C80">
              <w:rPr>
                <w:rFonts w:cs="Arial"/>
                <w:sz w:val="16"/>
                <w:szCs w:val="16"/>
              </w:rPr>
              <w:t>00</w:t>
            </w:r>
          </w:p>
        </w:tc>
        <w:tc>
          <w:tcPr>
            <w:tcW w:w="109" w:type="dxa"/>
          </w:tcPr>
          <w:p w14:paraId="06E21888" w14:textId="77777777" w:rsidR="00DD5454" w:rsidRPr="00961C80" w:rsidRDefault="00DD5454"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2AD3DA12" w14:textId="249727F1" w:rsidR="00DD5454" w:rsidRPr="00961C80" w:rsidRDefault="00DD5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961C80">
              <w:rPr>
                <w:rFonts w:cs="Arial"/>
                <w:sz w:val="16"/>
                <w:szCs w:val="16"/>
              </w:rPr>
              <w:t>Software design and development</w:t>
            </w:r>
          </w:p>
        </w:tc>
      </w:tr>
      <w:tr w:rsidR="005E19DE" w:rsidRPr="00961C80" w14:paraId="766D63BA" w14:textId="77777777" w:rsidTr="00442C0A">
        <w:tc>
          <w:tcPr>
            <w:tcW w:w="3213" w:type="dxa"/>
          </w:tcPr>
          <w:p w14:paraId="71F95701" w14:textId="79797CAD" w:rsidR="005E19DE" w:rsidRPr="00961C80" w:rsidRDefault="005E19D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lang w:val="en-GB"/>
              </w:rPr>
            </w:pPr>
            <w:proofErr w:type="spellStart"/>
            <w:r w:rsidRPr="00961C80">
              <w:rPr>
                <w:rFonts w:cs="Arial"/>
                <w:spacing w:val="-4"/>
                <w:sz w:val="16"/>
                <w:szCs w:val="16"/>
                <w:lang w:val="en-GB"/>
              </w:rPr>
              <w:t>Bluebik</w:t>
            </w:r>
            <w:proofErr w:type="spellEnd"/>
            <w:r w:rsidRPr="00961C80">
              <w:rPr>
                <w:rFonts w:cs="Arial"/>
                <w:spacing w:val="-4"/>
                <w:sz w:val="16"/>
                <w:szCs w:val="16"/>
                <w:lang w:val="en-GB"/>
              </w:rPr>
              <w:t xml:space="preserve"> Titans Company Limited</w:t>
            </w:r>
          </w:p>
        </w:tc>
        <w:tc>
          <w:tcPr>
            <w:tcW w:w="108" w:type="dxa"/>
          </w:tcPr>
          <w:p w14:paraId="058BB2BC" w14:textId="77777777" w:rsidR="005E19DE" w:rsidRPr="00961C80" w:rsidRDefault="005E19DE" w:rsidP="00641DA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B548307" w14:textId="6D942AD2" w:rsidR="005E19DE"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80.00</w:t>
            </w:r>
          </w:p>
        </w:tc>
        <w:tc>
          <w:tcPr>
            <w:tcW w:w="108" w:type="dxa"/>
          </w:tcPr>
          <w:p w14:paraId="54338E3D" w14:textId="77777777" w:rsidR="005E19DE" w:rsidRPr="00961C80" w:rsidRDefault="005E19DE"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58E4AD2D" w14:textId="774924C2" w:rsidR="005E19DE"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80.00</w:t>
            </w:r>
          </w:p>
        </w:tc>
        <w:tc>
          <w:tcPr>
            <w:tcW w:w="109" w:type="dxa"/>
          </w:tcPr>
          <w:p w14:paraId="57D46A38" w14:textId="77777777" w:rsidR="005E19DE" w:rsidRPr="00961C80" w:rsidRDefault="005E19DE"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0AFBBC24" w14:textId="352170A2" w:rsidR="005E19DE" w:rsidRPr="00961C80" w:rsidRDefault="001868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rPr>
                <w:rFonts w:cs="Arial"/>
                <w:sz w:val="16"/>
                <w:szCs w:val="16"/>
              </w:rPr>
            </w:pPr>
            <w:r w:rsidRPr="00961C80">
              <w:rPr>
                <w:rFonts w:cs="Arial"/>
                <w:sz w:val="16"/>
                <w:szCs w:val="16"/>
              </w:rPr>
              <w:t>Cyber security consulting and solution implementation services</w:t>
            </w:r>
          </w:p>
        </w:tc>
      </w:tr>
      <w:tr w:rsidR="003D0C6B" w:rsidRPr="00961C80" w14:paraId="4B8A7E9F" w14:textId="77777777" w:rsidTr="00442C0A">
        <w:tc>
          <w:tcPr>
            <w:tcW w:w="3213" w:type="dxa"/>
          </w:tcPr>
          <w:p w14:paraId="77CD2D69" w14:textId="3C011172" w:rsidR="0033333B" w:rsidRPr="00961C80" w:rsidRDefault="0033333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roofErr w:type="spellStart"/>
            <w:r w:rsidRPr="00961C80">
              <w:rPr>
                <w:rFonts w:cs="Arial"/>
                <w:sz w:val="16"/>
                <w:szCs w:val="16"/>
              </w:rPr>
              <w:t>Bluebik</w:t>
            </w:r>
            <w:proofErr w:type="spellEnd"/>
            <w:r w:rsidRPr="00961C80">
              <w:rPr>
                <w:rFonts w:cs="Arial"/>
                <w:sz w:val="16"/>
                <w:szCs w:val="16"/>
              </w:rPr>
              <w:t xml:space="preserve"> Nexus </w:t>
            </w:r>
            <w:r w:rsidRPr="00961C80">
              <w:rPr>
                <w:rFonts w:cs="Arial"/>
                <w:spacing w:val="-4"/>
                <w:sz w:val="16"/>
                <w:szCs w:val="16"/>
                <w:lang w:val="en-GB"/>
              </w:rPr>
              <w:t>Company Limited</w:t>
            </w:r>
          </w:p>
        </w:tc>
        <w:tc>
          <w:tcPr>
            <w:tcW w:w="108" w:type="dxa"/>
          </w:tcPr>
          <w:p w14:paraId="155407B6" w14:textId="77777777" w:rsidR="003D0C6B" w:rsidRPr="00961C80" w:rsidRDefault="003D0C6B" w:rsidP="00641DA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3B8A09D" w14:textId="41355EA5" w:rsidR="0033333B"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80.00</w:t>
            </w:r>
          </w:p>
        </w:tc>
        <w:tc>
          <w:tcPr>
            <w:tcW w:w="108" w:type="dxa"/>
          </w:tcPr>
          <w:p w14:paraId="6CF69C85"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BDF9353" w14:textId="15544731" w:rsidR="0033333B"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80.00</w:t>
            </w:r>
          </w:p>
        </w:tc>
        <w:tc>
          <w:tcPr>
            <w:tcW w:w="109" w:type="dxa"/>
          </w:tcPr>
          <w:p w14:paraId="5B23BE7A" w14:textId="77777777" w:rsidR="003D0C6B" w:rsidRPr="00961C80" w:rsidRDefault="003D0C6B"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054F3AAC" w14:textId="2B703B42" w:rsidR="0033333B" w:rsidRPr="00961C80" w:rsidRDefault="001868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cs/>
              </w:rPr>
            </w:pPr>
            <w:r w:rsidRPr="00961C80">
              <w:rPr>
                <w:rFonts w:cs="Arial"/>
                <w:sz w:val="16"/>
                <w:szCs w:val="16"/>
              </w:rPr>
              <w:t>Digital platform and blockchain solution</w:t>
            </w:r>
            <w:r w:rsidRPr="00961C80">
              <w:rPr>
                <w:rFonts w:cs="Arial"/>
                <w:sz w:val="16"/>
                <w:szCs w:val="16"/>
                <w:cs/>
              </w:rPr>
              <w:t xml:space="preserve"> </w:t>
            </w:r>
          </w:p>
        </w:tc>
      </w:tr>
      <w:tr w:rsidR="00186805" w:rsidRPr="00961C80" w14:paraId="5A6CE089" w14:textId="77777777" w:rsidTr="00442C0A">
        <w:tc>
          <w:tcPr>
            <w:tcW w:w="3213" w:type="dxa"/>
          </w:tcPr>
          <w:p w14:paraId="0B06B4C8" w14:textId="55B9E82B" w:rsidR="00186805"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961C80">
              <w:rPr>
                <w:rFonts w:cs="Arial"/>
                <w:sz w:val="16"/>
                <w:szCs w:val="16"/>
              </w:rPr>
              <w:t>S</w:t>
            </w:r>
            <w:r w:rsidR="00115D1D" w:rsidRPr="00961C80">
              <w:rPr>
                <w:rFonts w:cs="Arial"/>
                <w:sz w:val="16"/>
                <w:szCs w:val="16"/>
              </w:rPr>
              <w:t>auce</w:t>
            </w:r>
            <w:r w:rsidRPr="00961C80">
              <w:rPr>
                <w:rFonts w:cs="Arial"/>
                <w:sz w:val="16"/>
                <w:szCs w:val="16"/>
              </w:rPr>
              <w:t xml:space="preserve"> Skills Company Limited</w:t>
            </w:r>
          </w:p>
        </w:tc>
        <w:tc>
          <w:tcPr>
            <w:tcW w:w="108" w:type="dxa"/>
          </w:tcPr>
          <w:p w14:paraId="1B520306" w14:textId="77777777" w:rsidR="00186805" w:rsidRPr="00961C80" w:rsidRDefault="00186805" w:rsidP="00641DA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344AB0A8" w14:textId="4C8289B4" w:rsidR="00186805" w:rsidRPr="00961C80" w:rsidRDefault="004A497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40.00</w:t>
            </w:r>
          </w:p>
        </w:tc>
        <w:tc>
          <w:tcPr>
            <w:tcW w:w="108" w:type="dxa"/>
          </w:tcPr>
          <w:p w14:paraId="3067EEB4" w14:textId="77777777" w:rsidR="00186805" w:rsidRPr="00961C80" w:rsidRDefault="00186805"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E3D48C8" w14:textId="3A5834FC" w:rsidR="00186805"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w:t>
            </w:r>
          </w:p>
        </w:tc>
        <w:tc>
          <w:tcPr>
            <w:tcW w:w="109" w:type="dxa"/>
          </w:tcPr>
          <w:p w14:paraId="301DEEE2" w14:textId="77777777" w:rsidR="00186805" w:rsidRPr="00961C80" w:rsidRDefault="00186805"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07621FDC" w14:textId="07A729E2" w:rsidR="00186805" w:rsidRPr="00961C80" w:rsidRDefault="004A497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961C80">
              <w:rPr>
                <w:rFonts w:cs="Arial"/>
                <w:sz w:val="16"/>
                <w:szCs w:val="16"/>
              </w:rPr>
              <w:t>Training courses development</w:t>
            </w:r>
          </w:p>
        </w:tc>
      </w:tr>
      <w:tr w:rsidR="007B38C0" w:rsidRPr="00961C80" w14:paraId="1085C45B" w14:textId="77777777" w:rsidTr="00442C0A">
        <w:tc>
          <w:tcPr>
            <w:tcW w:w="3213" w:type="dxa"/>
          </w:tcPr>
          <w:p w14:paraId="758325EB" w14:textId="77777777" w:rsidR="007B38C0"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0"/>
                <w:szCs w:val="10"/>
              </w:rPr>
            </w:pPr>
          </w:p>
        </w:tc>
        <w:tc>
          <w:tcPr>
            <w:tcW w:w="108" w:type="dxa"/>
          </w:tcPr>
          <w:p w14:paraId="4352B1B7" w14:textId="77777777" w:rsidR="007B38C0" w:rsidRPr="00961C80" w:rsidRDefault="007B38C0" w:rsidP="00641DA3">
            <w:pPr>
              <w:tabs>
                <w:tab w:val="clear" w:pos="227"/>
                <w:tab w:val="clear" w:pos="454"/>
                <w:tab w:val="clear" w:pos="680"/>
              </w:tabs>
              <w:spacing w:line="360" w:lineRule="auto"/>
              <w:jc w:val="thaiDistribute"/>
              <w:rPr>
                <w:rFonts w:cs="Arial"/>
                <w:sz w:val="10"/>
                <w:szCs w:val="10"/>
              </w:rPr>
            </w:pPr>
          </w:p>
        </w:tc>
        <w:tc>
          <w:tcPr>
            <w:tcW w:w="1098" w:type="dxa"/>
            <w:shd w:val="clear" w:color="auto" w:fill="auto"/>
          </w:tcPr>
          <w:p w14:paraId="5678915F" w14:textId="77777777" w:rsidR="007B38C0"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0"/>
                <w:szCs w:val="10"/>
              </w:rPr>
            </w:pPr>
          </w:p>
        </w:tc>
        <w:tc>
          <w:tcPr>
            <w:tcW w:w="108" w:type="dxa"/>
          </w:tcPr>
          <w:p w14:paraId="6A6DC5D2" w14:textId="77777777" w:rsidR="007B38C0" w:rsidRPr="00961C80" w:rsidRDefault="007B38C0" w:rsidP="00641DA3">
            <w:pPr>
              <w:tabs>
                <w:tab w:val="clear" w:pos="227"/>
                <w:tab w:val="clear" w:pos="454"/>
                <w:tab w:val="clear" w:pos="680"/>
              </w:tabs>
              <w:spacing w:line="360" w:lineRule="auto"/>
              <w:jc w:val="center"/>
              <w:rPr>
                <w:rFonts w:cs="Arial"/>
                <w:sz w:val="10"/>
                <w:szCs w:val="10"/>
              </w:rPr>
            </w:pPr>
          </w:p>
        </w:tc>
        <w:tc>
          <w:tcPr>
            <w:tcW w:w="1098" w:type="dxa"/>
            <w:shd w:val="clear" w:color="auto" w:fill="auto"/>
          </w:tcPr>
          <w:p w14:paraId="104B011A" w14:textId="77777777" w:rsidR="007B38C0"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0"/>
                <w:szCs w:val="10"/>
              </w:rPr>
            </w:pPr>
          </w:p>
        </w:tc>
        <w:tc>
          <w:tcPr>
            <w:tcW w:w="109" w:type="dxa"/>
          </w:tcPr>
          <w:p w14:paraId="287606EE" w14:textId="77777777" w:rsidR="007B38C0" w:rsidRPr="00961C80" w:rsidRDefault="007B38C0" w:rsidP="00641DA3">
            <w:pPr>
              <w:tabs>
                <w:tab w:val="clear" w:pos="227"/>
                <w:tab w:val="clear" w:pos="454"/>
                <w:tab w:val="clear" w:pos="680"/>
              </w:tabs>
              <w:spacing w:line="360" w:lineRule="auto"/>
              <w:jc w:val="center"/>
              <w:rPr>
                <w:rFonts w:cs="Arial"/>
                <w:sz w:val="10"/>
                <w:szCs w:val="10"/>
              </w:rPr>
            </w:pPr>
          </w:p>
        </w:tc>
        <w:tc>
          <w:tcPr>
            <w:tcW w:w="3077" w:type="dxa"/>
            <w:vAlign w:val="bottom"/>
          </w:tcPr>
          <w:p w14:paraId="52F4B30C" w14:textId="77777777" w:rsidR="007B38C0" w:rsidRPr="00961C80" w:rsidRDefault="007B38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0"/>
                <w:szCs w:val="10"/>
              </w:rPr>
            </w:pPr>
          </w:p>
        </w:tc>
      </w:tr>
      <w:tr w:rsidR="00553888" w:rsidRPr="00961C80" w14:paraId="298BA985" w14:textId="77777777" w:rsidTr="00442C0A">
        <w:tc>
          <w:tcPr>
            <w:tcW w:w="5625" w:type="dxa"/>
            <w:gridSpan w:val="5"/>
          </w:tcPr>
          <w:p w14:paraId="17E45A1F" w14:textId="5351CFDD" w:rsidR="00553888" w:rsidRPr="00961C80" w:rsidRDefault="005538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1"/>
              <w:jc w:val="thaiDistribute"/>
              <w:rPr>
                <w:rFonts w:cs="Arial"/>
                <w:i/>
                <w:iCs/>
                <w:sz w:val="16"/>
                <w:szCs w:val="16"/>
              </w:rPr>
            </w:pPr>
            <w:r w:rsidRPr="00961C80">
              <w:rPr>
                <w:rFonts w:cs="Arial"/>
                <w:i/>
                <w:iCs/>
                <w:sz w:val="16"/>
                <w:szCs w:val="16"/>
              </w:rPr>
              <w:t xml:space="preserve">Indirect holding through </w:t>
            </w:r>
            <w:proofErr w:type="spellStart"/>
            <w:r w:rsidRPr="00961C80">
              <w:rPr>
                <w:rFonts w:cs="Arial"/>
                <w:i/>
                <w:iCs/>
                <w:sz w:val="16"/>
                <w:szCs w:val="16"/>
              </w:rPr>
              <w:t>Bluebik</w:t>
            </w:r>
            <w:proofErr w:type="spellEnd"/>
            <w:r w:rsidRPr="00961C80">
              <w:rPr>
                <w:rFonts w:cs="Arial"/>
                <w:i/>
                <w:iCs/>
                <w:sz w:val="16"/>
                <w:szCs w:val="16"/>
              </w:rPr>
              <w:t xml:space="preserve"> </w:t>
            </w:r>
            <w:r w:rsidRPr="00961C80">
              <w:rPr>
                <w:rFonts w:cs="Arial"/>
                <w:i/>
                <w:iCs/>
                <w:spacing w:val="-4"/>
                <w:sz w:val="16"/>
                <w:szCs w:val="16"/>
                <w:lang w:val="en-GB"/>
              </w:rPr>
              <w:t>Global</w:t>
            </w:r>
            <w:r w:rsidRPr="00961C80">
              <w:rPr>
                <w:rFonts w:cs="Arial"/>
                <w:i/>
                <w:iCs/>
                <w:sz w:val="16"/>
                <w:szCs w:val="16"/>
              </w:rPr>
              <w:t xml:space="preserve"> Company Limited</w:t>
            </w:r>
          </w:p>
        </w:tc>
        <w:tc>
          <w:tcPr>
            <w:tcW w:w="109" w:type="dxa"/>
          </w:tcPr>
          <w:p w14:paraId="2E620724" w14:textId="77777777" w:rsidR="00553888" w:rsidRPr="00961C80" w:rsidRDefault="00553888"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01B8CC8B" w14:textId="77777777" w:rsidR="00553888" w:rsidRPr="00961C80" w:rsidRDefault="005538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tc>
      </w:tr>
      <w:tr w:rsidR="00553888" w:rsidRPr="00961C80" w14:paraId="3F515E4B" w14:textId="77777777" w:rsidTr="00442C0A">
        <w:tc>
          <w:tcPr>
            <w:tcW w:w="3213" w:type="dxa"/>
          </w:tcPr>
          <w:p w14:paraId="6DF30F8F" w14:textId="70BA73CB" w:rsidR="00553888" w:rsidRPr="00961C80" w:rsidRDefault="009910A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cs/>
              </w:rPr>
            </w:pPr>
            <w:proofErr w:type="spellStart"/>
            <w:r w:rsidRPr="00961C80">
              <w:rPr>
                <w:rFonts w:cs="Arial"/>
                <w:spacing w:val="-4"/>
                <w:sz w:val="16"/>
                <w:szCs w:val="16"/>
              </w:rPr>
              <w:t>Bluebik</w:t>
            </w:r>
            <w:proofErr w:type="spellEnd"/>
            <w:r w:rsidRPr="00961C80">
              <w:rPr>
                <w:rFonts w:cs="Arial"/>
                <w:spacing w:val="-4"/>
                <w:sz w:val="16"/>
                <w:szCs w:val="16"/>
              </w:rPr>
              <w:t xml:space="preserve"> UK Limited</w:t>
            </w:r>
          </w:p>
        </w:tc>
        <w:tc>
          <w:tcPr>
            <w:tcW w:w="108" w:type="dxa"/>
          </w:tcPr>
          <w:p w14:paraId="20A8D34B" w14:textId="77777777" w:rsidR="00553888" w:rsidRPr="00961C80" w:rsidRDefault="00553888" w:rsidP="00641DA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07BE9EEB" w14:textId="25C811AB" w:rsidR="00553888" w:rsidRPr="00961C80" w:rsidRDefault="00813B3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20"/>
              </w:rPr>
            </w:pPr>
            <w:r w:rsidRPr="00961C80">
              <w:rPr>
                <w:rFonts w:cs="Arial"/>
                <w:sz w:val="16"/>
                <w:szCs w:val="20"/>
              </w:rPr>
              <w:t>99.99</w:t>
            </w:r>
          </w:p>
        </w:tc>
        <w:tc>
          <w:tcPr>
            <w:tcW w:w="108" w:type="dxa"/>
          </w:tcPr>
          <w:p w14:paraId="36E35977" w14:textId="77777777" w:rsidR="00553888" w:rsidRPr="00961C80" w:rsidRDefault="00553888"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4AEBF7A2" w14:textId="36DC0A8F" w:rsidR="00553888" w:rsidRPr="00961C80" w:rsidRDefault="005538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w:t>
            </w:r>
          </w:p>
        </w:tc>
        <w:tc>
          <w:tcPr>
            <w:tcW w:w="109" w:type="dxa"/>
          </w:tcPr>
          <w:p w14:paraId="5987CDAE" w14:textId="77777777" w:rsidR="00553888" w:rsidRPr="00961C80" w:rsidRDefault="00553888"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49EA5F28" w14:textId="0D15CB4B" w:rsidR="00553888" w:rsidRPr="00961C80" w:rsidRDefault="00EB6BE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961C80">
              <w:rPr>
                <w:rFonts w:cs="Arial"/>
                <w:sz w:val="16"/>
                <w:szCs w:val="16"/>
              </w:rPr>
              <w:t>Software design and development</w:t>
            </w:r>
          </w:p>
        </w:tc>
      </w:tr>
      <w:tr w:rsidR="007B38C0" w:rsidRPr="00961C80" w14:paraId="3806163B" w14:textId="77777777" w:rsidTr="00442C0A">
        <w:tc>
          <w:tcPr>
            <w:tcW w:w="3213" w:type="dxa"/>
          </w:tcPr>
          <w:p w14:paraId="21038B38" w14:textId="1B65B37A" w:rsidR="007B38C0" w:rsidRPr="00961C80" w:rsidRDefault="009300C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pacing w:val="-4"/>
                <w:sz w:val="16"/>
                <w:szCs w:val="16"/>
              </w:rPr>
            </w:pPr>
            <w:proofErr w:type="spellStart"/>
            <w:r w:rsidRPr="00961C80">
              <w:rPr>
                <w:rFonts w:cs="Arial"/>
                <w:spacing w:val="-4"/>
                <w:sz w:val="16"/>
                <w:szCs w:val="16"/>
              </w:rPr>
              <w:t>Bluebik</w:t>
            </w:r>
            <w:proofErr w:type="spellEnd"/>
            <w:r w:rsidRPr="00961C80">
              <w:rPr>
                <w:rFonts w:cs="Arial"/>
                <w:spacing w:val="-4"/>
                <w:sz w:val="16"/>
                <w:szCs w:val="16"/>
              </w:rPr>
              <w:t xml:space="preserve"> (</w:t>
            </w:r>
            <w:r w:rsidRPr="00961C80">
              <w:rPr>
                <w:rFonts w:cs="Arial"/>
                <w:spacing w:val="-4"/>
                <w:sz w:val="16"/>
                <w:szCs w:val="20"/>
              </w:rPr>
              <w:t>Vietnam</w:t>
            </w:r>
            <w:r w:rsidRPr="00961C80">
              <w:rPr>
                <w:rFonts w:cs="Arial"/>
                <w:spacing w:val="-4"/>
                <w:sz w:val="16"/>
                <w:szCs w:val="16"/>
              </w:rPr>
              <w:t xml:space="preserve">) </w:t>
            </w:r>
            <w:r w:rsidRPr="00961C80">
              <w:rPr>
                <w:rFonts w:cs="Arial"/>
                <w:spacing w:val="-4"/>
                <w:sz w:val="16"/>
                <w:szCs w:val="16"/>
                <w:lang w:val="en-GB"/>
              </w:rPr>
              <w:t>Company Limited</w:t>
            </w:r>
          </w:p>
        </w:tc>
        <w:tc>
          <w:tcPr>
            <w:tcW w:w="108" w:type="dxa"/>
          </w:tcPr>
          <w:p w14:paraId="2000A3ED" w14:textId="77777777" w:rsidR="007B38C0" w:rsidRPr="00961C80" w:rsidRDefault="007B38C0" w:rsidP="00641DA3">
            <w:pPr>
              <w:tabs>
                <w:tab w:val="clear" w:pos="227"/>
                <w:tab w:val="clear" w:pos="454"/>
                <w:tab w:val="clear" w:pos="680"/>
              </w:tabs>
              <w:spacing w:line="360" w:lineRule="auto"/>
              <w:jc w:val="thaiDistribute"/>
              <w:rPr>
                <w:rFonts w:cs="Arial"/>
                <w:sz w:val="16"/>
                <w:szCs w:val="16"/>
              </w:rPr>
            </w:pPr>
          </w:p>
        </w:tc>
        <w:tc>
          <w:tcPr>
            <w:tcW w:w="1098" w:type="dxa"/>
            <w:shd w:val="clear" w:color="auto" w:fill="auto"/>
          </w:tcPr>
          <w:p w14:paraId="539D755B" w14:textId="0DD5F52E" w:rsidR="007B38C0" w:rsidRPr="00961C80" w:rsidRDefault="004A497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100.00</w:t>
            </w:r>
          </w:p>
        </w:tc>
        <w:tc>
          <w:tcPr>
            <w:tcW w:w="108" w:type="dxa"/>
          </w:tcPr>
          <w:p w14:paraId="5AABF35E" w14:textId="77777777" w:rsidR="007B38C0" w:rsidRPr="00961C80" w:rsidRDefault="007B38C0" w:rsidP="00641DA3">
            <w:pPr>
              <w:tabs>
                <w:tab w:val="clear" w:pos="227"/>
                <w:tab w:val="clear" w:pos="454"/>
                <w:tab w:val="clear" w:pos="680"/>
              </w:tabs>
              <w:spacing w:line="360" w:lineRule="auto"/>
              <w:jc w:val="center"/>
              <w:rPr>
                <w:rFonts w:cs="Arial"/>
                <w:sz w:val="16"/>
                <w:szCs w:val="16"/>
              </w:rPr>
            </w:pPr>
          </w:p>
        </w:tc>
        <w:tc>
          <w:tcPr>
            <w:tcW w:w="1098" w:type="dxa"/>
            <w:shd w:val="clear" w:color="auto" w:fill="auto"/>
          </w:tcPr>
          <w:p w14:paraId="11A45470" w14:textId="27A2FEAD" w:rsidR="007B38C0" w:rsidRPr="00961C80" w:rsidRDefault="009300C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spacing w:line="360" w:lineRule="auto"/>
              <w:rPr>
                <w:rFonts w:cs="Arial"/>
                <w:sz w:val="16"/>
                <w:szCs w:val="16"/>
              </w:rPr>
            </w:pPr>
            <w:r w:rsidRPr="00961C80">
              <w:rPr>
                <w:rFonts w:cs="Arial"/>
                <w:sz w:val="16"/>
                <w:szCs w:val="16"/>
              </w:rPr>
              <w:t>-</w:t>
            </w:r>
          </w:p>
        </w:tc>
        <w:tc>
          <w:tcPr>
            <w:tcW w:w="109" w:type="dxa"/>
          </w:tcPr>
          <w:p w14:paraId="684806C1" w14:textId="77777777" w:rsidR="007B38C0" w:rsidRPr="00961C80" w:rsidRDefault="007B38C0" w:rsidP="00641DA3">
            <w:pPr>
              <w:tabs>
                <w:tab w:val="clear" w:pos="227"/>
                <w:tab w:val="clear" w:pos="454"/>
                <w:tab w:val="clear" w:pos="680"/>
              </w:tabs>
              <w:spacing w:line="360" w:lineRule="auto"/>
              <w:jc w:val="center"/>
              <w:rPr>
                <w:rFonts w:cs="Arial"/>
                <w:sz w:val="16"/>
                <w:szCs w:val="16"/>
              </w:rPr>
            </w:pPr>
          </w:p>
        </w:tc>
        <w:tc>
          <w:tcPr>
            <w:tcW w:w="3077" w:type="dxa"/>
            <w:vAlign w:val="bottom"/>
          </w:tcPr>
          <w:p w14:paraId="2E38118D" w14:textId="400AE708" w:rsidR="007B38C0" w:rsidRPr="00961C80" w:rsidRDefault="004A497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r w:rsidRPr="00961C80">
              <w:rPr>
                <w:rFonts w:cs="Arial"/>
                <w:sz w:val="16"/>
                <w:szCs w:val="16"/>
              </w:rPr>
              <w:t>Software design and development</w:t>
            </w:r>
          </w:p>
        </w:tc>
      </w:tr>
    </w:tbl>
    <w:p w14:paraId="235BB972" w14:textId="77777777" w:rsidR="00484938" w:rsidRPr="00961C80" w:rsidRDefault="00484938" w:rsidP="00641DA3">
      <w:pPr>
        <w:spacing w:line="360" w:lineRule="auto"/>
        <w:ind w:left="360"/>
        <w:jc w:val="thaiDistribute"/>
        <w:rPr>
          <w:rFonts w:cs="Arial"/>
          <w:sz w:val="16"/>
          <w:szCs w:val="16"/>
        </w:rPr>
      </w:pPr>
    </w:p>
    <w:p w14:paraId="6E01BC55" w14:textId="40F13D2B" w:rsidR="00FC601C" w:rsidRPr="00961C80" w:rsidRDefault="00553888" w:rsidP="00641DA3">
      <w:pPr>
        <w:spacing w:after="120" w:line="360" w:lineRule="auto"/>
        <w:ind w:left="360"/>
        <w:jc w:val="thaiDistribute"/>
        <w:rPr>
          <w:rFonts w:cs="Arial"/>
          <w:sz w:val="20"/>
          <w:szCs w:val="20"/>
        </w:rPr>
      </w:pPr>
      <w:r w:rsidRPr="00961C80">
        <w:rPr>
          <w:rFonts w:cs="Arial"/>
          <w:sz w:val="20"/>
          <w:szCs w:val="20"/>
        </w:rPr>
        <w:t xml:space="preserve">During the </w:t>
      </w:r>
      <w:r w:rsidR="0072750B" w:rsidRPr="00961C80">
        <w:rPr>
          <w:rFonts w:cs="Arial"/>
          <w:sz w:val="20"/>
          <w:szCs w:val="20"/>
        </w:rPr>
        <w:t>nine</w:t>
      </w:r>
      <w:r w:rsidRPr="00961C80">
        <w:rPr>
          <w:rFonts w:cs="Arial"/>
          <w:sz w:val="20"/>
          <w:szCs w:val="20"/>
        </w:rPr>
        <w:t>-month period ended 3</w:t>
      </w:r>
      <w:r w:rsidR="003B73D4" w:rsidRPr="00961C80">
        <w:rPr>
          <w:rFonts w:cs="Arial"/>
          <w:sz w:val="20"/>
          <w:szCs w:val="20"/>
        </w:rPr>
        <w:t>0</w:t>
      </w:r>
      <w:r w:rsidRPr="00961C80">
        <w:rPr>
          <w:rFonts w:cs="Arial"/>
          <w:sz w:val="20"/>
          <w:szCs w:val="20"/>
        </w:rPr>
        <w:t xml:space="preserve"> </w:t>
      </w:r>
      <w:r w:rsidR="0072750B" w:rsidRPr="00961C80">
        <w:rPr>
          <w:rFonts w:cs="Arial"/>
          <w:sz w:val="20"/>
          <w:szCs w:val="20"/>
        </w:rPr>
        <w:t>September</w:t>
      </w:r>
      <w:r w:rsidRPr="00961C80">
        <w:rPr>
          <w:rFonts w:cs="Arial"/>
          <w:sz w:val="20"/>
          <w:szCs w:val="20"/>
        </w:rPr>
        <w:t xml:space="preserve"> 2023, </w:t>
      </w:r>
      <w:r w:rsidR="00FC601C" w:rsidRPr="00961C80">
        <w:rPr>
          <w:rFonts w:cs="Arial"/>
          <w:sz w:val="20"/>
          <w:szCs w:val="20"/>
        </w:rPr>
        <w:t>the Group paid dividend as follows:</w:t>
      </w:r>
    </w:p>
    <w:p w14:paraId="68E0003D" w14:textId="77282440" w:rsidR="00553888" w:rsidRPr="00961C80" w:rsidRDefault="00553888" w:rsidP="00641DA3">
      <w:pPr>
        <w:pStyle w:val="ListParagraph"/>
        <w:numPr>
          <w:ilvl w:val="0"/>
          <w:numId w:val="29"/>
        </w:numPr>
        <w:spacing w:after="60" w:line="360" w:lineRule="auto"/>
        <w:contextualSpacing w:val="0"/>
        <w:jc w:val="thaiDistribute"/>
        <w:rPr>
          <w:rFonts w:ascii="Arial" w:hAnsi="Arial" w:cs="Arial"/>
          <w:spacing w:val="-2"/>
          <w:sz w:val="20"/>
          <w:szCs w:val="20"/>
        </w:rPr>
      </w:pPr>
      <w:proofErr w:type="spellStart"/>
      <w:r w:rsidRPr="00961C80">
        <w:rPr>
          <w:rFonts w:ascii="Arial" w:hAnsi="Arial" w:cs="Arial"/>
          <w:spacing w:val="-4"/>
          <w:sz w:val="20"/>
          <w:szCs w:val="20"/>
        </w:rPr>
        <w:t>Bluebik</w:t>
      </w:r>
      <w:proofErr w:type="spellEnd"/>
      <w:r w:rsidRPr="00961C80">
        <w:rPr>
          <w:rFonts w:ascii="Arial" w:hAnsi="Arial" w:cs="Arial"/>
          <w:spacing w:val="-4"/>
          <w:sz w:val="20"/>
          <w:szCs w:val="20"/>
        </w:rPr>
        <w:t xml:space="preserve"> Global Company Limited paid dividend to the Group </w:t>
      </w:r>
      <w:r w:rsidR="00946219" w:rsidRPr="00961C80">
        <w:rPr>
          <w:rFonts w:ascii="Arial" w:hAnsi="Arial" w:cs="Arial"/>
          <w:spacing w:val="-4"/>
          <w:sz w:val="20"/>
          <w:szCs w:val="20"/>
        </w:rPr>
        <w:t xml:space="preserve">at </w:t>
      </w:r>
      <w:r w:rsidRPr="00961C80">
        <w:rPr>
          <w:rFonts w:ascii="Arial" w:hAnsi="Arial" w:cs="Arial"/>
          <w:spacing w:val="-4"/>
          <w:sz w:val="20"/>
          <w:szCs w:val="20"/>
        </w:rPr>
        <w:t xml:space="preserve">Baht 10.53 million and </w:t>
      </w:r>
      <w:r w:rsidR="0096553C" w:rsidRPr="00961C80">
        <w:rPr>
          <w:rFonts w:ascii="Arial" w:hAnsi="Arial" w:cs="Arial"/>
          <w:spacing w:val="-4"/>
          <w:sz w:val="20"/>
          <w:szCs w:val="20"/>
        </w:rPr>
        <w:t>non -</w:t>
      </w:r>
      <w:r w:rsidR="0096553C" w:rsidRPr="00961C80">
        <w:rPr>
          <w:rFonts w:ascii="Arial" w:hAnsi="Arial" w:cs="Arial"/>
          <w:spacing w:val="-2"/>
          <w:sz w:val="20"/>
          <w:szCs w:val="20"/>
        </w:rPr>
        <w:t xml:space="preserve"> controlling interests</w:t>
      </w:r>
      <w:r w:rsidRPr="00961C80">
        <w:rPr>
          <w:rFonts w:ascii="Arial" w:hAnsi="Arial" w:cs="Arial"/>
          <w:spacing w:val="-2"/>
          <w:sz w:val="20"/>
          <w:szCs w:val="20"/>
        </w:rPr>
        <w:t xml:space="preserve"> </w:t>
      </w:r>
      <w:r w:rsidR="00946219" w:rsidRPr="00961C80">
        <w:rPr>
          <w:rFonts w:ascii="Arial" w:hAnsi="Arial" w:cs="Arial"/>
          <w:spacing w:val="-2"/>
          <w:sz w:val="20"/>
          <w:szCs w:val="20"/>
        </w:rPr>
        <w:t xml:space="preserve">at </w:t>
      </w:r>
      <w:r w:rsidRPr="00961C80">
        <w:rPr>
          <w:rFonts w:ascii="Arial" w:hAnsi="Arial" w:cs="Arial"/>
          <w:spacing w:val="-2"/>
          <w:sz w:val="20"/>
          <w:szCs w:val="20"/>
        </w:rPr>
        <w:t>Baht 2.97 million.</w:t>
      </w:r>
    </w:p>
    <w:p w14:paraId="6F4D4445" w14:textId="070E93C1" w:rsidR="00553888" w:rsidRPr="00961C80" w:rsidRDefault="00FC601C" w:rsidP="00641DA3">
      <w:pPr>
        <w:pStyle w:val="ListParagraph"/>
        <w:numPr>
          <w:ilvl w:val="0"/>
          <w:numId w:val="29"/>
        </w:numPr>
        <w:spacing w:after="60" w:line="360" w:lineRule="auto"/>
        <w:ind w:left="714" w:hanging="357"/>
        <w:contextualSpacing w:val="0"/>
        <w:jc w:val="thaiDistribute"/>
        <w:rPr>
          <w:rFonts w:ascii="Arial" w:hAnsi="Arial" w:cs="Arial"/>
          <w:spacing w:val="-2"/>
          <w:sz w:val="20"/>
          <w:szCs w:val="20"/>
        </w:rPr>
      </w:pPr>
      <w:proofErr w:type="spellStart"/>
      <w:r w:rsidRPr="00961C80">
        <w:rPr>
          <w:rFonts w:ascii="Arial" w:hAnsi="Arial" w:cs="Arial"/>
          <w:spacing w:val="-2"/>
          <w:sz w:val="20"/>
          <w:szCs w:val="20"/>
        </w:rPr>
        <w:t>Bluebik</w:t>
      </w:r>
      <w:proofErr w:type="spellEnd"/>
      <w:r w:rsidRPr="00961C80">
        <w:rPr>
          <w:rFonts w:ascii="Arial" w:hAnsi="Arial" w:cs="Arial"/>
          <w:spacing w:val="-2"/>
          <w:sz w:val="20"/>
          <w:szCs w:val="20"/>
        </w:rPr>
        <w:t xml:space="preserve"> Addenda Company Limited paid dividend to the </w:t>
      </w:r>
      <w:r w:rsidR="00B72B09" w:rsidRPr="00961C80">
        <w:rPr>
          <w:rFonts w:ascii="Arial" w:hAnsi="Arial" w:cs="Arial"/>
          <w:spacing w:val="-2"/>
          <w:sz w:val="20"/>
          <w:szCs w:val="20"/>
        </w:rPr>
        <w:t>Company</w:t>
      </w:r>
      <w:r w:rsidRPr="00961C80">
        <w:rPr>
          <w:rFonts w:ascii="Arial" w:hAnsi="Arial" w:cs="Arial"/>
          <w:spacing w:val="-2"/>
          <w:sz w:val="20"/>
          <w:szCs w:val="20"/>
        </w:rPr>
        <w:t xml:space="preserve"> at Baht 7.00 million.</w:t>
      </w:r>
    </w:p>
    <w:p w14:paraId="443596EF" w14:textId="435B2D16" w:rsidR="007C04D5" w:rsidRPr="00961C80" w:rsidRDefault="007C04D5" w:rsidP="00641DA3">
      <w:pPr>
        <w:pStyle w:val="ListParagraph"/>
        <w:numPr>
          <w:ilvl w:val="0"/>
          <w:numId w:val="29"/>
        </w:numPr>
        <w:spacing w:after="0" w:line="360" w:lineRule="auto"/>
        <w:contextualSpacing w:val="0"/>
        <w:jc w:val="thaiDistribute"/>
        <w:rPr>
          <w:rFonts w:ascii="Arial" w:hAnsi="Arial" w:cs="Arial"/>
          <w:spacing w:val="-2"/>
          <w:sz w:val="20"/>
          <w:szCs w:val="20"/>
        </w:rPr>
      </w:pPr>
      <w:proofErr w:type="spellStart"/>
      <w:r w:rsidRPr="00961C80">
        <w:rPr>
          <w:rFonts w:ascii="Arial" w:hAnsi="Arial" w:cs="Browallia New"/>
          <w:spacing w:val="-2"/>
          <w:sz w:val="20"/>
          <w:szCs w:val="25"/>
        </w:rPr>
        <w:t>Ingenio</w:t>
      </w:r>
      <w:proofErr w:type="spellEnd"/>
      <w:r w:rsidRPr="00961C80">
        <w:rPr>
          <w:rFonts w:ascii="Arial" w:hAnsi="Arial" w:cs="Browallia New"/>
          <w:spacing w:val="-2"/>
          <w:sz w:val="20"/>
          <w:szCs w:val="25"/>
        </w:rPr>
        <w:t xml:space="preserve"> Company Limited </w:t>
      </w:r>
      <w:r w:rsidR="00B72B09" w:rsidRPr="00961C80">
        <w:rPr>
          <w:rFonts w:ascii="Arial" w:hAnsi="Arial" w:cs="Browallia New"/>
          <w:spacing w:val="-2"/>
          <w:sz w:val="20"/>
          <w:szCs w:val="25"/>
        </w:rPr>
        <w:t xml:space="preserve">approved for the </w:t>
      </w:r>
      <w:r w:rsidRPr="00961C80">
        <w:rPr>
          <w:rFonts w:ascii="Arial" w:hAnsi="Arial" w:cs="Browallia New"/>
          <w:spacing w:val="-2"/>
          <w:sz w:val="20"/>
          <w:szCs w:val="25"/>
        </w:rPr>
        <w:t xml:space="preserve">dividend to the </w:t>
      </w:r>
      <w:r w:rsidR="00B72B09" w:rsidRPr="00961C80">
        <w:rPr>
          <w:rFonts w:ascii="Arial" w:hAnsi="Arial" w:cs="Browallia New"/>
          <w:spacing w:val="-2"/>
          <w:sz w:val="20"/>
          <w:szCs w:val="25"/>
        </w:rPr>
        <w:t>Company</w:t>
      </w:r>
      <w:r w:rsidRPr="00961C80">
        <w:rPr>
          <w:rFonts w:ascii="Arial" w:hAnsi="Arial" w:cs="Browallia New"/>
          <w:spacing w:val="-2"/>
          <w:sz w:val="20"/>
          <w:szCs w:val="25"/>
        </w:rPr>
        <w:t xml:space="preserve"> at Baht 15.00 million.</w:t>
      </w:r>
      <w:r w:rsidR="00B72B09" w:rsidRPr="00961C80">
        <w:rPr>
          <w:rFonts w:ascii="Arial" w:hAnsi="Arial" w:cs="Browallia New"/>
          <w:spacing w:val="-2"/>
          <w:sz w:val="20"/>
          <w:szCs w:val="25"/>
        </w:rPr>
        <w:t xml:space="preserve"> </w:t>
      </w:r>
      <w:r w:rsidR="005E61BF" w:rsidRPr="00961C80">
        <w:rPr>
          <w:rFonts w:ascii="Arial" w:hAnsi="Arial" w:cs="Arial"/>
          <w:spacing w:val="-2"/>
          <w:sz w:val="20"/>
          <w:szCs w:val="20"/>
        </w:rPr>
        <w:t>The Company has been fully paid the dividend</w:t>
      </w:r>
      <w:r w:rsidR="005E61BF" w:rsidRPr="00961C80">
        <w:rPr>
          <w:rFonts w:ascii="Arial" w:hAnsi="Arial" w:cs="Browallia New"/>
          <w:spacing w:val="-2"/>
          <w:sz w:val="20"/>
          <w:szCs w:val="25"/>
        </w:rPr>
        <w:t xml:space="preserve"> </w:t>
      </w:r>
      <w:r w:rsidR="00B72B09" w:rsidRPr="00961C80">
        <w:rPr>
          <w:rFonts w:ascii="Arial" w:hAnsi="Arial" w:cs="Browallia New"/>
          <w:spacing w:val="-2"/>
          <w:sz w:val="20"/>
          <w:szCs w:val="25"/>
        </w:rPr>
        <w:t>on 24 October 2023.</w:t>
      </w:r>
      <w:r w:rsidR="005E61BF" w:rsidRPr="00961C80">
        <w:t xml:space="preserve"> </w:t>
      </w:r>
    </w:p>
    <w:p w14:paraId="6A7EAB58" w14:textId="77777777" w:rsidR="00840DED" w:rsidRPr="00961C80" w:rsidRDefault="00840DED" w:rsidP="00641DA3">
      <w:pPr>
        <w:spacing w:line="360" w:lineRule="auto"/>
        <w:ind w:left="357"/>
        <w:jc w:val="thaiDistribute"/>
        <w:rPr>
          <w:rFonts w:cs="Arial"/>
          <w:spacing w:val="-2"/>
          <w:sz w:val="16"/>
          <w:szCs w:val="16"/>
          <w:cs/>
        </w:rPr>
      </w:pPr>
    </w:p>
    <w:p w14:paraId="7C9A39A9" w14:textId="4D3CAE59" w:rsidR="0058312A" w:rsidRPr="00961C80" w:rsidRDefault="00FE4860" w:rsidP="00641DA3">
      <w:pPr>
        <w:spacing w:after="120" w:line="360" w:lineRule="auto"/>
        <w:ind w:left="360"/>
        <w:jc w:val="thaiDistribute"/>
        <w:rPr>
          <w:rFonts w:cs="Arial"/>
          <w:spacing w:val="-2"/>
          <w:sz w:val="20"/>
          <w:szCs w:val="20"/>
        </w:rPr>
      </w:pPr>
      <w:r w:rsidRPr="00961C80">
        <w:rPr>
          <w:rFonts w:cs="Arial"/>
          <w:spacing w:val="-2"/>
          <w:sz w:val="20"/>
          <w:szCs w:val="20"/>
        </w:rPr>
        <w:t xml:space="preserve">During the </w:t>
      </w:r>
      <w:r w:rsidR="0072750B" w:rsidRPr="00961C80">
        <w:rPr>
          <w:rFonts w:cs="Arial"/>
          <w:spacing w:val="-2"/>
          <w:sz w:val="20"/>
          <w:szCs w:val="20"/>
        </w:rPr>
        <w:t>nine</w:t>
      </w:r>
      <w:r w:rsidRPr="00961C80">
        <w:rPr>
          <w:rFonts w:cs="Arial"/>
          <w:spacing w:val="-2"/>
          <w:sz w:val="20"/>
          <w:szCs w:val="20"/>
        </w:rPr>
        <w:t>-month period ended 3</w:t>
      </w:r>
      <w:r w:rsidR="009676F9" w:rsidRPr="00961C80">
        <w:rPr>
          <w:rFonts w:cs="Arial"/>
          <w:spacing w:val="-2"/>
          <w:sz w:val="20"/>
          <w:szCs w:val="20"/>
        </w:rPr>
        <w:t>0</w:t>
      </w:r>
      <w:r w:rsidRPr="00961C80">
        <w:rPr>
          <w:rFonts w:cs="Arial"/>
          <w:spacing w:val="-2"/>
          <w:sz w:val="20"/>
          <w:szCs w:val="20"/>
        </w:rPr>
        <w:t xml:space="preserve"> </w:t>
      </w:r>
      <w:r w:rsidR="0072750B" w:rsidRPr="00961C80">
        <w:rPr>
          <w:rFonts w:cs="Arial"/>
          <w:spacing w:val="-2"/>
          <w:sz w:val="20"/>
          <w:szCs w:val="20"/>
        </w:rPr>
        <w:t>September</w:t>
      </w:r>
      <w:r w:rsidRPr="00961C80">
        <w:rPr>
          <w:rFonts w:cs="Arial"/>
          <w:spacing w:val="-2"/>
          <w:sz w:val="20"/>
          <w:szCs w:val="20"/>
        </w:rPr>
        <w:t xml:space="preserve"> 202</w:t>
      </w:r>
      <w:r w:rsidR="00AF4462" w:rsidRPr="00961C80">
        <w:rPr>
          <w:rFonts w:cs="Arial"/>
          <w:spacing w:val="-2"/>
          <w:sz w:val="20"/>
          <w:szCs w:val="20"/>
        </w:rPr>
        <w:t>3</w:t>
      </w:r>
      <w:r w:rsidRPr="00961C80">
        <w:rPr>
          <w:rFonts w:cs="Arial"/>
          <w:spacing w:val="-2"/>
          <w:sz w:val="20"/>
          <w:szCs w:val="20"/>
        </w:rPr>
        <w:t>, the Group has movement of investment</w:t>
      </w:r>
      <w:r w:rsidR="00565BFE" w:rsidRPr="00961C80">
        <w:rPr>
          <w:rFonts w:cs="Arial"/>
          <w:spacing w:val="-2"/>
          <w:sz w:val="20"/>
          <w:szCs w:val="20"/>
        </w:rPr>
        <w:t>s as follows.</w:t>
      </w:r>
    </w:p>
    <w:p w14:paraId="7EFDFA0D" w14:textId="279149E6" w:rsidR="00946219" w:rsidRPr="00961C80" w:rsidRDefault="00946219" w:rsidP="00641DA3">
      <w:pPr>
        <w:pStyle w:val="ListParagraph"/>
        <w:numPr>
          <w:ilvl w:val="0"/>
          <w:numId w:val="22"/>
        </w:numPr>
        <w:spacing w:after="120" w:line="360" w:lineRule="auto"/>
        <w:contextualSpacing w:val="0"/>
        <w:jc w:val="thaiDistribute"/>
        <w:rPr>
          <w:rFonts w:ascii="Arial" w:hAnsi="Arial" w:cs="Arial"/>
          <w:sz w:val="20"/>
          <w:szCs w:val="20"/>
        </w:rPr>
      </w:pPr>
      <w:r w:rsidRPr="00961C80">
        <w:rPr>
          <w:rFonts w:ascii="Arial" w:hAnsi="Arial" w:cs="Arial"/>
          <w:sz w:val="20"/>
          <w:szCs w:val="20"/>
        </w:rPr>
        <w:t xml:space="preserve">As </w:t>
      </w:r>
      <w:proofErr w:type="gramStart"/>
      <w:r w:rsidRPr="00961C80">
        <w:rPr>
          <w:rFonts w:ascii="Arial" w:hAnsi="Arial" w:cs="Arial"/>
          <w:sz w:val="20"/>
          <w:szCs w:val="20"/>
        </w:rPr>
        <w:t>at</w:t>
      </w:r>
      <w:proofErr w:type="gramEnd"/>
      <w:r w:rsidRPr="00961C80">
        <w:rPr>
          <w:rFonts w:ascii="Arial" w:hAnsi="Arial" w:cs="Arial"/>
          <w:sz w:val="20"/>
          <w:szCs w:val="20"/>
        </w:rPr>
        <w:t xml:space="preserve"> 25 January 2023, </w:t>
      </w:r>
      <w:proofErr w:type="spellStart"/>
      <w:r w:rsidRPr="00961C80">
        <w:rPr>
          <w:rFonts w:ascii="Arial" w:hAnsi="Arial" w:cs="Arial"/>
          <w:sz w:val="20"/>
          <w:szCs w:val="20"/>
        </w:rPr>
        <w:t>Bluebik</w:t>
      </w:r>
      <w:proofErr w:type="spellEnd"/>
      <w:r w:rsidRPr="00961C80">
        <w:rPr>
          <w:rFonts w:ascii="Arial" w:hAnsi="Arial" w:cs="Arial"/>
          <w:sz w:val="20"/>
          <w:szCs w:val="20"/>
        </w:rPr>
        <w:t xml:space="preserve"> Global Company Limited invest</w:t>
      </w:r>
      <w:r w:rsidR="00E14891" w:rsidRPr="00961C80">
        <w:rPr>
          <w:rFonts w:ascii="Arial" w:hAnsi="Arial" w:cs="Arial"/>
          <w:sz w:val="20"/>
          <w:szCs w:val="20"/>
        </w:rPr>
        <w:t>ed</w:t>
      </w:r>
      <w:r w:rsidRPr="00961C80">
        <w:rPr>
          <w:rFonts w:ascii="Arial" w:hAnsi="Arial" w:cs="Arial"/>
          <w:sz w:val="20"/>
          <w:szCs w:val="20"/>
        </w:rPr>
        <w:t xml:space="preserve"> in </w:t>
      </w:r>
      <w:r w:rsidR="00BF7BEC" w:rsidRPr="00961C80">
        <w:rPr>
          <w:rFonts w:ascii="Arial" w:hAnsi="Arial" w:cs="Arial"/>
          <w:sz w:val="20"/>
          <w:szCs w:val="20"/>
        </w:rPr>
        <w:t xml:space="preserve">24,999 </w:t>
      </w:r>
      <w:r w:rsidRPr="00961C80">
        <w:rPr>
          <w:rFonts w:ascii="Arial" w:hAnsi="Arial" w:cs="Arial"/>
          <w:sz w:val="20"/>
          <w:szCs w:val="20"/>
        </w:rPr>
        <w:t xml:space="preserve">ordinary shares of </w:t>
      </w:r>
      <w:proofErr w:type="spellStart"/>
      <w:r w:rsidR="009910A9" w:rsidRPr="00961C80">
        <w:rPr>
          <w:rFonts w:ascii="Arial" w:hAnsi="Arial" w:cs="Arial"/>
          <w:sz w:val="20"/>
          <w:szCs w:val="20"/>
        </w:rPr>
        <w:t>Bluebik</w:t>
      </w:r>
      <w:proofErr w:type="spellEnd"/>
      <w:r w:rsidR="009910A9" w:rsidRPr="00961C80">
        <w:rPr>
          <w:rFonts w:ascii="Arial" w:hAnsi="Arial" w:cs="Arial"/>
          <w:sz w:val="20"/>
          <w:szCs w:val="20"/>
        </w:rPr>
        <w:t xml:space="preserve"> UK Limited</w:t>
      </w:r>
      <w:r w:rsidRPr="00961C80">
        <w:rPr>
          <w:rFonts w:ascii="Arial" w:hAnsi="Arial" w:cs="Arial"/>
          <w:sz w:val="20"/>
          <w:szCs w:val="20"/>
          <w:cs/>
        </w:rPr>
        <w:t xml:space="preserve"> </w:t>
      </w:r>
      <w:r w:rsidRPr="00961C80">
        <w:rPr>
          <w:rFonts w:ascii="Arial" w:hAnsi="Arial" w:cs="Arial"/>
          <w:sz w:val="20"/>
          <w:szCs w:val="20"/>
        </w:rPr>
        <w:t>at par value</w:t>
      </w:r>
      <w:r w:rsidR="00595028" w:rsidRPr="00961C80">
        <w:rPr>
          <w:rFonts w:ascii="Arial" w:hAnsi="Arial" w:cs="Arial"/>
          <w:sz w:val="20"/>
          <w:szCs w:val="20"/>
        </w:rPr>
        <w:t xml:space="preserve"> of</w:t>
      </w:r>
      <w:r w:rsidRPr="00961C80">
        <w:rPr>
          <w:rFonts w:ascii="Arial" w:hAnsi="Arial" w:cs="Arial"/>
          <w:sz w:val="20"/>
          <w:szCs w:val="20"/>
        </w:rPr>
        <w:t xml:space="preserve"> Pound Sterling 1 per share, in the amounting to Baht 1.02 million </w:t>
      </w:r>
      <w:r w:rsidR="00BF7BEC" w:rsidRPr="00961C80">
        <w:rPr>
          <w:rFonts w:ascii="Arial" w:hAnsi="Arial" w:cs="Arial"/>
          <w:sz w:val="20"/>
          <w:szCs w:val="20"/>
        </w:rPr>
        <w:t>for</w:t>
      </w:r>
      <w:r w:rsidRPr="00961C80">
        <w:rPr>
          <w:rFonts w:ascii="Arial" w:hAnsi="Arial" w:cs="Arial"/>
          <w:sz w:val="20"/>
          <w:szCs w:val="20"/>
        </w:rPr>
        <w:t xml:space="preserve"> </w:t>
      </w:r>
      <w:r w:rsidR="00F44BEC" w:rsidRPr="00961C80">
        <w:rPr>
          <w:rFonts w:ascii="Arial" w:hAnsi="Arial" w:cs="Arial"/>
          <w:sz w:val="20"/>
          <w:szCs w:val="20"/>
        </w:rPr>
        <w:t>99.99</w:t>
      </w:r>
      <w:r w:rsidR="00C261A7" w:rsidRPr="00961C80">
        <w:rPr>
          <w:rFonts w:ascii="Arial" w:hAnsi="Arial" w:cs="Arial"/>
          <w:sz w:val="20"/>
          <w:szCs w:val="20"/>
        </w:rPr>
        <w:t xml:space="preserve"> percent</w:t>
      </w:r>
      <w:r w:rsidRPr="00961C80">
        <w:rPr>
          <w:rFonts w:ascii="Arial" w:hAnsi="Arial" w:cs="Arial"/>
          <w:sz w:val="20"/>
          <w:szCs w:val="20"/>
        </w:rPr>
        <w:t xml:space="preserve"> of capital register of </w:t>
      </w:r>
      <w:proofErr w:type="spellStart"/>
      <w:r w:rsidR="009910A9" w:rsidRPr="00961C80">
        <w:rPr>
          <w:rFonts w:ascii="Arial" w:hAnsi="Arial" w:cs="Arial"/>
          <w:sz w:val="20"/>
          <w:szCs w:val="20"/>
        </w:rPr>
        <w:t>Bluebik</w:t>
      </w:r>
      <w:proofErr w:type="spellEnd"/>
      <w:r w:rsidR="009910A9" w:rsidRPr="00961C80">
        <w:rPr>
          <w:rFonts w:ascii="Arial" w:hAnsi="Arial" w:cs="Arial"/>
          <w:sz w:val="20"/>
          <w:szCs w:val="20"/>
        </w:rPr>
        <w:t xml:space="preserve"> UK Limited</w:t>
      </w:r>
      <w:r w:rsidRPr="00961C80">
        <w:rPr>
          <w:rFonts w:ascii="Arial" w:hAnsi="Arial" w:cs="Arial"/>
          <w:sz w:val="20"/>
          <w:szCs w:val="20"/>
        </w:rPr>
        <w:t xml:space="preserve">. </w:t>
      </w:r>
    </w:p>
    <w:p w14:paraId="04A8EAE2" w14:textId="5F47929A" w:rsidR="00761E53" w:rsidRPr="00961C80" w:rsidRDefault="00761E53" w:rsidP="00641DA3">
      <w:pPr>
        <w:pStyle w:val="ListParagraph"/>
        <w:spacing w:after="0" w:line="360" w:lineRule="auto"/>
        <w:contextualSpacing w:val="0"/>
        <w:jc w:val="thaiDistribute"/>
        <w:rPr>
          <w:rFonts w:ascii="Arial" w:hAnsi="Arial" w:cstheme="minorBidi"/>
          <w:sz w:val="20"/>
          <w:szCs w:val="20"/>
        </w:rPr>
      </w:pPr>
    </w:p>
    <w:p w14:paraId="57D0081E" w14:textId="62D44F7F" w:rsidR="00761E53" w:rsidRPr="00961C80" w:rsidRDefault="00761E53" w:rsidP="00641DA3">
      <w:pPr>
        <w:pStyle w:val="ListParagraph"/>
        <w:spacing w:after="0" w:line="360" w:lineRule="auto"/>
        <w:contextualSpacing w:val="0"/>
        <w:jc w:val="thaiDistribute"/>
        <w:rPr>
          <w:rFonts w:ascii="Arial" w:hAnsi="Arial" w:cstheme="minorBidi"/>
          <w:sz w:val="20"/>
          <w:szCs w:val="20"/>
        </w:rPr>
      </w:pPr>
    </w:p>
    <w:p w14:paraId="05FAAADC" w14:textId="77777777" w:rsidR="00761E53" w:rsidRPr="00961C80" w:rsidRDefault="00761E53" w:rsidP="00641DA3">
      <w:pPr>
        <w:pStyle w:val="ListParagraph"/>
        <w:spacing w:after="0" w:line="360" w:lineRule="auto"/>
        <w:contextualSpacing w:val="0"/>
        <w:jc w:val="thaiDistribute"/>
        <w:rPr>
          <w:rFonts w:ascii="Arial" w:hAnsi="Arial" w:cs="Arial"/>
          <w:sz w:val="20"/>
          <w:szCs w:val="20"/>
        </w:rPr>
      </w:pPr>
    </w:p>
    <w:p w14:paraId="11FF1ADC" w14:textId="34964A30" w:rsidR="007A2114" w:rsidRPr="00961C80" w:rsidRDefault="00C261A7" w:rsidP="00641DA3">
      <w:pPr>
        <w:pStyle w:val="ListParagraph"/>
        <w:numPr>
          <w:ilvl w:val="0"/>
          <w:numId w:val="22"/>
        </w:numPr>
        <w:spacing w:after="120" w:line="360" w:lineRule="auto"/>
        <w:contextualSpacing w:val="0"/>
        <w:jc w:val="thaiDistribute"/>
        <w:rPr>
          <w:rFonts w:ascii="Arial" w:hAnsi="Arial" w:cs="Arial"/>
          <w:sz w:val="20"/>
          <w:szCs w:val="20"/>
        </w:rPr>
      </w:pPr>
      <w:r w:rsidRPr="00641DA3">
        <w:rPr>
          <w:rFonts w:ascii="Arial" w:hAnsi="Arial" w:cs="Arial"/>
          <w:sz w:val="20"/>
          <w:szCs w:val="20"/>
        </w:rPr>
        <w:lastRenderedPageBreak/>
        <w:t xml:space="preserve">As </w:t>
      </w:r>
      <w:proofErr w:type="gramStart"/>
      <w:r w:rsidRPr="00641DA3">
        <w:rPr>
          <w:rFonts w:ascii="Arial" w:hAnsi="Arial" w:cs="Arial"/>
          <w:sz w:val="20"/>
          <w:szCs w:val="20"/>
        </w:rPr>
        <w:t>at</w:t>
      </w:r>
      <w:proofErr w:type="gramEnd"/>
      <w:r w:rsidRPr="00641DA3">
        <w:rPr>
          <w:rFonts w:ascii="Arial" w:hAnsi="Arial" w:cs="Arial"/>
          <w:sz w:val="20"/>
          <w:szCs w:val="20"/>
        </w:rPr>
        <w:t xml:space="preserve"> 20 February 2023, the Company </w:t>
      </w:r>
      <w:r w:rsidR="00E14891" w:rsidRPr="00641DA3">
        <w:rPr>
          <w:rFonts w:ascii="Arial" w:hAnsi="Arial" w:cs="Arial"/>
          <w:sz w:val="20"/>
          <w:szCs w:val="20"/>
        </w:rPr>
        <w:t xml:space="preserve">has controlled </w:t>
      </w:r>
      <w:r w:rsidRPr="00641DA3">
        <w:rPr>
          <w:rFonts w:ascii="Arial" w:hAnsi="Arial" w:cs="Arial"/>
          <w:sz w:val="20"/>
          <w:szCs w:val="20"/>
        </w:rPr>
        <w:t xml:space="preserve">in </w:t>
      </w:r>
      <w:proofErr w:type="spellStart"/>
      <w:r w:rsidR="00BE390D" w:rsidRPr="00641DA3">
        <w:rPr>
          <w:rFonts w:ascii="Arial" w:hAnsi="Arial" w:cs="Arial"/>
          <w:sz w:val="20"/>
          <w:szCs w:val="20"/>
        </w:rPr>
        <w:t>Bluebik</w:t>
      </w:r>
      <w:proofErr w:type="spellEnd"/>
      <w:r w:rsidR="00BE390D" w:rsidRPr="00641DA3">
        <w:rPr>
          <w:rFonts w:ascii="Arial" w:hAnsi="Arial" w:cs="Arial"/>
          <w:sz w:val="20"/>
          <w:szCs w:val="20"/>
        </w:rPr>
        <w:t xml:space="preserve"> Vulcan </w:t>
      </w:r>
      <w:r w:rsidR="00C32F5D" w:rsidRPr="00641DA3">
        <w:rPr>
          <w:rFonts w:ascii="Arial" w:hAnsi="Arial" w:cs="Arial"/>
          <w:sz w:val="20"/>
          <w:szCs w:val="20"/>
        </w:rPr>
        <w:t>Company Limited</w:t>
      </w:r>
      <w:r w:rsidRPr="00641DA3">
        <w:rPr>
          <w:rFonts w:ascii="Arial" w:hAnsi="Arial" w:cs="Arial"/>
          <w:sz w:val="20"/>
          <w:szCs w:val="20"/>
        </w:rPr>
        <w:t xml:space="preserve"> (“</w:t>
      </w:r>
      <w:r w:rsidR="00BE390D" w:rsidRPr="00641DA3">
        <w:rPr>
          <w:rFonts w:ascii="Arial" w:hAnsi="Arial" w:cs="Arial"/>
          <w:sz w:val="20"/>
          <w:szCs w:val="20"/>
        </w:rPr>
        <w:t>BB</w:t>
      </w:r>
      <w:r w:rsidRPr="00641DA3">
        <w:rPr>
          <w:rFonts w:ascii="Arial" w:hAnsi="Arial" w:cs="Arial"/>
          <w:sz w:val="20"/>
          <w:szCs w:val="20"/>
        </w:rPr>
        <w:t>V</w:t>
      </w:r>
      <w:r w:rsidR="00BE390D" w:rsidRPr="00641DA3">
        <w:rPr>
          <w:rFonts w:ascii="Arial" w:hAnsi="Arial" w:cs="Arial"/>
          <w:sz w:val="20"/>
          <w:szCs w:val="20"/>
        </w:rPr>
        <w:t>C</w:t>
      </w:r>
      <w:r w:rsidRPr="00641DA3">
        <w:rPr>
          <w:rFonts w:ascii="Arial" w:hAnsi="Arial" w:cs="Arial"/>
          <w:sz w:val="20"/>
          <w:szCs w:val="20"/>
        </w:rPr>
        <w:t>”)</w:t>
      </w:r>
      <w:r w:rsidR="00B72B09" w:rsidRPr="00641DA3">
        <w:rPr>
          <w:rFonts w:ascii="Arial" w:hAnsi="Arial" w:cs="Arial"/>
          <w:sz w:val="20"/>
          <w:szCs w:val="20"/>
        </w:rPr>
        <w:t xml:space="preserve"> (Formerly Vulcan Digital Delivery Company Limited (“VDD”))</w:t>
      </w:r>
      <w:r w:rsidRPr="00641DA3">
        <w:rPr>
          <w:rFonts w:ascii="Arial" w:hAnsi="Arial" w:cs="Arial"/>
          <w:sz w:val="20"/>
          <w:szCs w:val="20"/>
        </w:rPr>
        <w:t xml:space="preserve"> by</w:t>
      </w:r>
      <w:r w:rsidRPr="00961C80">
        <w:rPr>
          <w:rFonts w:ascii="Arial" w:hAnsi="Arial" w:cs="Arial"/>
          <w:sz w:val="20"/>
          <w:szCs w:val="20"/>
        </w:rPr>
        <w:t xml:space="preserve"> </w:t>
      </w:r>
      <w:r w:rsidR="00135562" w:rsidRPr="00961C80">
        <w:rPr>
          <w:rFonts w:ascii="Arial" w:hAnsi="Arial" w:cs="Arial"/>
          <w:sz w:val="20"/>
          <w:szCs w:val="20"/>
        </w:rPr>
        <w:t xml:space="preserve">business </w:t>
      </w:r>
      <w:r w:rsidR="000C242E" w:rsidRPr="00961C80">
        <w:rPr>
          <w:rFonts w:ascii="Arial" w:hAnsi="Arial" w:cs="Arial"/>
          <w:sz w:val="20"/>
          <w:szCs w:val="20"/>
        </w:rPr>
        <w:t>transferring</w:t>
      </w:r>
      <w:r w:rsidRPr="00961C80">
        <w:rPr>
          <w:rFonts w:ascii="Arial" w:hAnsi="Arial" w:cs="Arial"/>
          <w:sz w:val="20"/>
          <w:szCs w:val="20"/>
        </w:rPr>
        <w:t xml:space="preserve"> from </w:t>
      </w:r>
      <w:proofErr w:type="spellStart"/>
      <w:r w:rsidRPr="00961C80">
        <w:rPr>
          <w:rFonts w:ascii="Arial" w:hAnsi="Arial" w:cs="Arial"/>
          <w:sz w:val="20"/>
          <w:szCs w:val="20"/>
        </w:rPr>
        <w:t>Eastwind</w:t>
      </w:r>
      <w:proofErr w:type="spellEnd"/>
      <w:r w:rsidRPr="00961C80">
        <w:rPr>
          <w:rFonts w:ascii="Arial" w:hAnsi="Arial" w:cs="Arial"/>
          <w:sz w:val="20"/>
          <w:szCs w:val="20"/>
        </w:rPr>
        <w:t xml:space="preserve"> Holdings </w:t>
      </w:r>
      <w:r w:rsidR="00C32F5D" w:rsidRPr="00961C80">
        <w:rPr>
          <w:rFonts w:ascii="Arial" w:hAnsi="Arial" w:cs="Arial"/>
          <w:sz w:val="20"/>
          <w:szCs w:val="20"/>
        </w:rPr>
        <w:t>Company Limited</w:t>
      </w:r>
      <w:r w:rsidRPr="00961C80">
        <w:rPr>
          <w:rFonts w:ascii="Arial" w:hAnsi="Arial" w:cs="Arial"/>
          <w:sz w:val="20"/>
          <w:szCs w:val="20"/>
        </w:rPr>
        <w:t xml:space="preserve">, which is a subsidiary of MFEC Public Company Limited (“MFEC”), whereby MFEC </w:t>
      </w:r>
      <w:r w:rsidR="00595028" w:rsidRPr="00961C80">
        <w:rPr>
          <w:rFonts w:ascii="Arial" w:hAnsi="Arial" w:cs="Arial"/>
          <w:sz w:val="20"/>
          <w:szCs w:val="20"/>
        </w:rPr>
        <w:t>t</w:t>
      </w:r>
      <w:r w:rsidRPr="00961C80">
        <w:rPr>
          <w:rFonts w:ascii="Arial" w:hAnsi="Arial" w:cs="Arial"/>
          <w:sz w:val="20"/>
          <w:szCs w:val="20"/>
        </w:rPr>
        <w:t>ransfer</w:t>
      </w:r>
      <w:r w:rsidR="00595028" w:rsidRPr="00961C80">
        <w:rPr>
          <w:rFonts w:ascii="Arial" w:hAnsi="Arial" w:cs="Arial"/>
          <w:sz w:val="20"/>
          <w:szCs w:val="20"/>
        </w:rPr>
        <w:t>red</w:t>
      </w:r>
      <w:r w:rsidRPr="00961C80">
        <w:rPr>
          <w:rFonts w:ascii="Arial" w:hAnsi="Arial" w:cs="Arial"/>
          <w:sz w:val="20"/>
          <w:szCs w:val="20"/>
        </w:rPr>
        <w:t xml:space="preserve"> all assets including its employees</w:t>
      </w:r>
      <w:r w:rsidR="00595028" w:rsidRPr="00961C80">
        <w:rPr>
          <w:rFonts w:ascii="Arial" w:hAnsi="Arial" w:cs="Arial"/>
          <w:sz w:val="20"/>
          <w:szCs w:val="20"/>
        </w:rPr>
        <w:t>,</w:t>
      </w:r>
      <w:r w:rsidRPr="00961C80">
        <w:rPr>
          <w:rFonts w:ascii="Arial" w:hAnsi="Arial" w:cs="Arial"/>
          <w:sz w:val="20"/>
          <w:szCs w:val="20"/>
        </w:rPr>
        <w:t xml:space="preserve"> </w:t>
      </w:r>
      <w:r w:rsidR="008F6031" w:rsidRPr="00961C80">
        <w:rPr>
          <w:rFonts w:ascii="Arial" w:hAnsi="Arial" w:cs="Arial"/>
          <w:sz w:val="20"/>
          <w:szCs w:val="20"/>
        </w:rPr>
        <w:t xml:space="preserve">who proceed for Software Development division </w:t>
      </w:r>
      <w:r w:rsidRPr="00961C80">
        <w:rPr>
          <w:rFonts w:ascii="Arial" w:hAnsi="Arial" w:cs="Arial"/>
          <w:sz w:val="20"/>
          <w:szCs w:val="20"/>
        </w:rPr>
        <w:t>in Digital Delivery Business Unit</w:t>
      </w:r>
      <w:r w:rsidR="00595028" w:rsidRPr="00961C80">
        <w:rPr>
          <w:rFonts w:ascii="Arial" w:hAnsi="Arial" w:cs="Arial"/>
          <w:sz w:val="20"/>
          <w:szCs w:val="20"/>
        </w:rPr>
        <w:t>,</w:t>
      </w:r>
      <w:r w:rsidRPr="00961C80">
        <w:rPr>
          <w:rFonts w:ascii="Arial" w:hAnsi="Arial" w:cs="Arial"/>
          <w:sz w:val="20"/>
          <w:szCs w:val="20"/>
        </w:rPr>
        <w:t xml:space="preserve"> to </w:t>
      </w:r>
      <w:r w:rsidR="001D0792" w:rsidRPr="00961C80">
        <w:rPr>
          <w:rFonts w:ascii="Arial" w:hAnsi="Arial" w:cs="Arial"/>
          <w:sz w:val="20"/>
          <w:szCs w:val="20"/>
        </w:rPr>
        <w:t>BBVC</w:t>
      </w:r>
      <w:r w:rsidRPr="00961C80">
        <w:rPr>
          <w:rFonts w:ascii="Arial" w:hAnsi="Arial" w:cs="Arial"/>
          <w:sz w:val="20"/>
          <w:szCs w:val="20"/>
        </w:rPr>
        <w:t>. The Company invest</w:t>
      </w:r>
      <w:r w:rsidR="00595028" w:rsidRPr="00961C80">
        <w:rPr>
          <w:rFonts w:ascii="Arial" w:hAnsi="Arial" w:cs="Arial"/>
          <w:sz w:val="20"/>
          <w:szCs w:val="20"/>
        </w:rPr>
        <w:t>ed</w:t>
      </w:r>
      <w:r w:rsidRPr="00961C80">
        <w:rPr>
          <w:rFonts w:ascii="Arial" w:hAnsi="Arial" w:cs="Arial"/>
          <w:sz w:val="20"/>
          <w:szCs w:val="20"/>
        </w:rPr>
        <w:t xml:space="preserve"> in all ordinary shares in </w:t>
      </w:r>
      <w:r w:rsidR="001D0792" w:rsidRPr="00961C80">
        <w:rPr>
          <w:rFonts w:ascii="Arial" w:hAnsi="Arial" w:cs="Arial"/>
          <w:sz w:val="20"/>
          <w:szCs w:val="20"/>
        </w:rPr>
        <w:t>BBVC</w:t>
      </w:r>
      <w:r w:rsidRPr="00961C80">
        <w:rPr>
          <w:rFonts w:ascii="Arial" w:hAnsi="Arial" w:cs="Arial"/>
          <w:sz w:val="20"/>
          <w:szCs w:val="20"/>
        </w:rPr>
        <w:t xml:space="preserve"> of 500,000 shares at the par value of Baht 100 per share or representing 100.00 percent of total shares in </w:t>
      </w:r>
      <w:r w:rsidR="001D0792" w:rsidRPr="00961C80">
        <w:rPr>
          <w:rFonts w:ascii="Arial" w:hAnsi="Arial" w:cs="Arial"/>
          <w:sz w:val="20"/>
          <w:szCs w:val="20"/>
        </w:rPr>
        <w:t>BBVC</w:t>
      </w:r>
      <w:r w:rsidRPr="00961C80">
        <w:rPr>
          <w:rFonts w:ascii="Arial" w:hAnsi="Arial" w:cs="Arial"/>
          <w:sz w:val="20"/>
          <w:szCs w:val="20"/>
        </w:rPr>
        <w:t xml:space="preserve"> which the total investment value is Baht 691,000,000 or equal to Baht 1,382 per shares. The purchasing price of investment in </w:t>
      </w:r>
      <w:r w:rsidR="000C242E" w:rsidRPr="00961C80">
        <w:rPr>
          <w:rFonts w:ascii="Arial" w:hAnsi="Arial" w:cs="Arial"/>
          <w:sz w:val="20"/>
          <w:szCs w:val="20"/>
        </w:rPr>
        <w:t>ordinary</w:t>
      </w:r>
      <w:r w:rsidR="00135562" w:rsidRPr="00961C80">
        <w:rPr>
          <w:rFonts w:ascii="Arial" w:hAnsi="Arial" w:cs="Arial"/>
          <w:sz w:val="20"/>
          <w:szCs w:val="20"/>
        </w:rPr>
        <w:t xml:space="preserve"> </w:t>
      </w:r>
      <w:r w:rsidRPr="00961C80">
        <w:rPr>
          <w:rFonts w:ascii="Arial" w:hAnsi="Arial" w:cs="Arial"/>
          <w:sz w:val="20"/>
          <w:szCs w:val="20"/>
        </w:rPr>
        <w:t>share</w:t>
      </w:r>
      <w:r w:rsidR="00135562" w:rsidRPr="00961C80">
        <w:rPr>
          <w:rFonts w:ascii="Arial" w:hAnsi="Arial" w:cs="Arial"/>
          <w:sz w:val="20"/>
          <w:szCs w:val="20"/>
        </w:rPr>
        <w:t>s</w:t>
      </w:r>
      <w:r w:rsidRPr="00961C80">
        <w:rPr>
          <w:rFonts w:ascii="Arial" w:hAnsi="Arial" w:cs="Arial"/>
          <w:sz w:val="20"/>
          <w:szCs w:val="20"/>
        </w:rPr>
        <w:t xml:space="preserve"> is lower than </w:t>
      </w:r>
      <w:r w:rsidR="00135562" w:rsidRPr="00961C80">
        <w:rPr>
          <w:rFonts w:ascii="Arial" w:hAnsi="Arial" w:cs="Arial"/>
          <w:sz w:val="20"/>
          <w:szCs w:val="20"/>
        </w:rPr>
        <w:t xml:space="preserve">the </w:t>
      </w:r>
      <w:r w:rsidRPr="00961C80">
        <w:rPr>
          <w:rFonts w:ascii="Arial" w:hAnsi="Arial" w:cs="Arial"/>
          <w:sz w:val="20"/>
          <w:szCs w:val="20"/>
        </w:rPr>
        <w:t xml:space="preserve">fair value </w:t>
      </w:r>
      <w:r w:rsidR="00135562" w:rsidRPr="00961C80">
        <w:rPr>
          <w:rFonts w:ascii="Arial" w:hAnsi="Arial" w:cs="Arial"/>
          <w:sz w:val="20"/>
          <w:szCs w:val="20"/>
        </w:rPr>
        <w:t>on</w:t>
      </w:r>
      <w:r w:rsidRPr="00961C80">
        <w:rPr>
          <w:rFonts w:ascii="Arial" w:hAnsi="Arial" w:cs="Arial"/>
          <w:sz w:val="20"/>
          <w:szCs w:val="20"/>
        </w:rPr>
        <w:t xml:space="preserve"> 4 January 2023 which is </w:t>
      </w:r>
      <w:r w:rsidR="00135562" w:rsidRPr="00961C80">
        <w:rPr>
          <w:rFonts w:ascii="Arial" w:hAnsi="Arial" w:cs="Arial"/>
          <w:sz w:val="20"/>
          <w:szCs w:val="20"/>
        </w:rPr>
        <w:t>calculated by an independent appraiser by using the Discounted Cash Flow Approach.</w:t>
      </w:r>
    </w:p>
    <w:p w14:paraId="0D2DB896" w14:textId="1F2CBA98" w:rsidR="000C242E" w:rsidRPr="00961C80" w:rsidRDefault="000C242E" w:rsidP="00641DA3">
      <w:pPr>
        <w:pStyle w:val="ListParagraph"/>
        <w:numPr>
          <w:ilvl w:val="0"/>
          <w:numId w:val="19"/>
        </w:numPr>
        <w:spacing w:after="120" w:line="360" w:lineRule="auto"/>
        <w:contextualSpacing w:val="0"/>
        <w:jc w:val="thaiDistribute"/>
        <w:rPr>
          <w:rFonts w:ascii="Arial" w:hAnsi="Arial" w:cs="Arial"/>
          <w:spacing w:val="-2"/>
          <w:sz w:val="20"/>
          <w:szCs w:val="20"/>
          <w:lang w:val="en-GB"/>
        </w:rPr>
      </w:pPr>
      <w:r w:rsidRPr="00961C80">
        <w:rPr>
          <w:rFonts w:ascii="Arial" w:hAnsi="Arial" w:cs="Arial"/>
          <w:spacing w:val="-2"/>
          <w:sz w:val="20"/>
          <w:szCs w:val="20"/>
        </w:rPr>
        <w:t>The Company entered into the</w:t>
      </w:r>
      <w:r w:rsidR="006618D1" w:rsidRPr="00961C80">
        <w:rPr>
          <w:rFonts w:ascii="Arial" w:hAnsi="Arial" w:cs="Arial"/>
          <w:spacing w:val="-2"/>
          <w:sz w:val="20"/>
          <w:szCs w:val="20"/>
        </w:rPr>
        <w:t xml:space="preserve"> </w:t>
      </w:r>
      <w:r w:rsidR="00232A0C" w:rsidRPr="00961C80">
        <w:rPr>
          <w:rFonts w:ascii="Arial" w:hAnsi="Arial" w:cs="Arial"/>
          <w:spacing w:val="-2"/>
          <w:sz w:val="20"/>
          <w:szCs w:val="25"/>
        </w:rPr>
        <w:t xml:space="preserve">share sale and purchase </w:t>
      </w:r>
      <w:r w:rsidR="006618D1" w:rsidRPr="00961C80">
        <w:rPr>
          <w:rFonts w:ascii="Arial" w:hAnsi="Arial" w:cs="Arial"/>
          <w:spacing w:val="-2"/>
          <w:sz w:val="20"/>
          <w:szCs w:val="20"/>
        </w:rPr>
        <w:t xml:space="preserve">agreement </w:t>
      </w:r>
      <w:r w:rsidR="00232A0C" w:rsidRPr="00961C80">
        <w:rPr>
          <w:rFonts w:ascii="Arial" w:hAnsi="Arial" w:cs="Arial"/>
          <w:spacing w:val="-2"/>
          <w:sz w:val="20"/>
          <w:szCs w:val="20"/>
        </w:rPr>
        <w:t>for</w:t>
      </w:r>
      <w:r w:rsidR="006618D1" w:rsidRPr="00961C80">
        <w:rPr>
          <w:rFonts w:ascii="Arial" w:hAnsi="Arial" w:cs="Arial"/>
          <w:spacing w:val="-2"/>
          <w:sz w:val="20"/>
          <w:szCs w:val="20"/>
        </w:rPr>
        <w:t xml:space="preserve"> purchas</w:t>
      </w:r>
      <w:r w:rsidR="00232A0C" w:rsidRPr="00961C80">
        <w:rPr>
          <w:rFonts w:ascii="Arial" w:hAnsi="Arial" w:cs="Arial"/>
          <w:spacing w:val="-2"/>
          <w:sz w:val="20"/>
          <w:szCs w:val="20"/>
        </w:rPr>
        <w:t>ing</w:t>
      </w:r>
      <w:r w:rsidR="006618D1" w:rsidRPr="00961C80">
        <w:rPr>
          <w:rFonts w:ascii="Arial" w:hAnsi="Arial" w:cs="Arial"/>
          <w:spacing w:val="-2"/>
          <w:sz w:val="20"/>
          <w:szCs w:val="20"/>
        </w:rPr>
        <w:t xml:space="preserve"> </w:t>
      </w:r>
      <w:r w:rsidR="00232A0C" w:rsidRPr="00961C80">
        <w:rPr>
          <w:rFonts w:ascii="Arial" w:hAnsi="Arial" w:cs="Arial"/>
          <w:spacing w:val="-2"/>
          <w:sz w:val="20"/>
          <w:szCs w:val="20"/>
        </w:rPr>
        <w:t xml:space="preserve">the 100 percent of </w:t>
      </w:r>
      <w:proofErr w:type="spellStart"/>
      <w:r w:rsidR="00232A0C" w:rsidRPr="00961C80">
        <w:rPr>
          <w:rFonts w:ascii="Arial" w:hAnsi="Arial" w:cs="Arial"/>
          <w:spacing w:val="-2"/>
          <w:sz w:val="20"/>
          <w:szCs w:val="20"/>
        </w:rPr>
        <w:t>Innoviz</w:t>
      </w:r>
      <w:proofErr w:type="spellEnd"/>
      <w:r w:rsidR="00232A0C" w:rsidRPr="00961C80">
        <w:rPr>
          <w:rFonts w:ascii="Arial" w:hAnsi="Arial" w:cs="Arial"/>
          <w:spacing w:val="-2"/>
          <w:sz w:val="20"/>
          <w:szCs w:val="20"/>
        </w:rPr>
        <w:t xml:space="preserve"> Solutions </w:t>
      </w:r>
      <w:r w:rsidR="00C32F5D" w:rsidRPr="00961C80">
        <w:rPr>
          <w:rFonts w:ascii="Arial" w:hAnsi="Arial" w:cs="Arial"/>
          <w:spacing w:val="-2"/>
          <w:sz w:val="20"/>
          <w:szCs w:val="20"/>
        </w:rPr>
        <w:t>Company Limited</w:t>
      </w:r>
      <w:r w:rsidR="00232A0C" w:rsidRPr="00961C80">
        <w:rPr>
          <w:rFonts w:ascii="Arial" w:hAnsi="Arial" w:cs="Arial"/>
          <w:spacing w:val="-2"/>
          <w:sz w:val="20"/>
          <w:szCs w:val="20"/>
        </w:rPr>
        <w:t xml:space="preserve"> (“</w:t>
      </w:r>
      <w:proofErr w:type="spellStart"/>
      <w:r w:rsidR="00232A0C" w:rsidRPr="00961C80">
        <w:rPr>
          <w:rFonts w:ascii="Arial" w:hAnsi="Arial" w:cs="Arial"/>
          <w:spacing w:val="-2"/>
          <w:sz w:val="20"/>
          <w:szCs w:val="20"/>
        </w:rPr>
        <w:t>Innoviz</w:t>
      </w:r>
      <w:proofErr w:type="spellEnd"/>
      <w:r w:rsidR="00232A0C" w:rsidRPr="00961C80">
        <w:rPr>
          <w:rFonts w:ascii="Arial" w:hAnsi="Arial" w:cs="Arial"/>
          <w:spacing w:val="-2"/>
          <w:sz w:val="20"/>
          <w:szCs w:val="20"/>
        </w:rPr>
        <w:t xml:space="preserve">”)’s </w:t>
      </w:r>
      <w:r w:rsidR="006618D1" w:rsidRPr="00961C80">
        <w:rPr>
          <w:rFonts w:ascii="Arial" w:hAnsi="Arial" w:cs="Arial"/>
          <w:spacing w:val="-2"/>
          <w:sz w:val="20"/>
          <w:szCs w:val="20"/>
        </w:rPr>
        <w:t xml:space="preserve">ordinary shares </w:t>
      </w:r>
      <w:r w:rsidRPr="00961C80">
        <w:rPr>
          <w:rFonts w:ascii="Arial" w:hAnsi="Arial" w:cs="Arial"/>
          <w:spacing w:val="-2"/>
          <w:sz w:val="20"/>
          <w:szCs w:val="20"/>
        </w:rPr>
        <w:t xml:space="preserve">by dividing </w:t>
      </w:r>
      <w:r w:rsidR="00232A0C" w:rsidRPr="00961C80">
        <w:rPr>
          <w:rFonts w:ascii="Arial" w:hAnsi="Arial" w:cs="Arial"/>
          <w:spacing w:val="-2"/>
          <w:sz w:val="20"/>
          <w:szCs w:val="20"/>
        </w:rPr>
        <w:t xml:space="preserve">the </w:t>
      </w:r>
      <w:r w:rsidRPr="00961C80">
        <w:rPr>
          <w:rFonts w:ascii="Arial" w:hAnsi="Arial" w:cs="Arial"/>
          <w:spacing w:val="-2"/>
          <w:sz w:val="20"/>
          <w:szCs w:val="20"/>
        </w:rPr>
        <w:t xml:space="preserve">investment into 3 </w:t>
      </w:r>
      <w:r w:rsidR="00825713" w:rsidRPr="00961C80">
        <w:rPr>
          <w:rFonts w:ascii="Arial" w:hAnsi="Arial" w:cs="Arial"/>
          <w:spacing w:val="-2"/>
          <w:sz w:val="20"/>
          <w:szCs w:val="20"/>
        </w:rPr>
        <w:t>tranches</w:t>
      </w:r>
      <w:r w:rsidRPr="00961C80">
        <w:rPr>
          <w:rFonts w:ascii="Arial" w:hAnsi="Arial" w:cs="Arial"/>
          <w:spacing w:val="-2"/>
          <w:sz w:val="20"/>
          <w:szCs w:val="20"/>
        </w:rPr>
        <w:t xml:space="preserve"> as follow.</w:t>
      </w:r>
    </w:p>
    <w:p w14:paraId="18883A04" w14:textId="05F3DE26" w:rsidR="000C04E8" w:rsidRPr="00961C80" w:rsidRDefault="00825713" w:rsidP="00641DA3">
      <w:pPr>
        <w:pStyle w:val="ListParagraph"/>
        <w:numPr>
          <w:ilvl w:val="2"/>
          <w:numId w:val="19"/>
        </w:numPr>
        <w:spacing w:after="60" w:line="360" w:lineRule="auto"/>
        <w:ind w:left="1138"/>
        <w:contextualSpacing w:val="0"/>
        <w:jc w:val="thaiDistribute"/>
        <w:rPr>
          <w:rFonts w:ascii="Arial" w:hAnsi="Arial" w:cs="Arial"/>
          <w:spacing w:val="-2"/>
          <w:sz w:val="20"/>
          <w:szCs w:val="20"/>
          <w:u w:val="single"/>
        </w:rPr>
      </w:pPr>
      <w:r w:rsidRPr="00961C80">
        <w:rPr>
          <w:rFonts w:ascii="Arial" w:hAnsi="Arial" w:cs="Arial"/>
          <w:spacing w:val="-2"/>
          <w:sz w:val="20"/>
          <w:szCs w:val="20"/>
        </w:rPr>
        <w:t>Tranche</w:t>
      </w:r>
      <w:r w:rsidR="006618D1" w:rsidRPr="00961C80">
        <w:rPr>
          <w:rFonts w:ascii="Arial" w:hAnsi="Arial" w:cs="Arial"/>
          <w:spacing w:val="-2"/>
          <w:sz w:val="20"/>
          <w:szCs w:val="20"/>
        </w:rPr>
        <w:t xml:space="preserve"> 1: on 21 February 2023, the Company purchase</w:t>
      </w:r>
      <w:r w:rsidR="00374052" w:rsidRPr="00961C80">
        <w:rPr>
          <w:rFonts w:ascii="Arial" w:hAnsi="Arial" w:cs="Arial"/>
          <w:spacing w:val="-2"/>
          <w:sz w:val="20"/>
          <w:szCs w:val="20"/>
        </w:rPr>
        <w:t>d</w:t>
      </w:r>
      <w:r w:rsidR="006618D1" w:rsidRPr="00961C80">
        <w:rPr>
          <w:rFonts w:ascii="Arial" w:hAnsi="Arial" w:cs="Arial"/>
          <w:spacing w:val="-2"/>
          <w:sz w:val="20"/>
          <w:szCs w:val="20"/>
        </w:rPr>
        <w:t xml:space="preserve"> </w:t>
      </w:r>
      <w:r w:rsidR="00374052" w:rsidRPr="00961C80">
        <w:rPr>
          <w:rFonts w:ascii="Arial" w:hAnsi="Arial" w:cs="Arial"/>
          <w:spacing w:val="-2"/>
          <w:sz w:val="20"/>
          <w:szCs w:val="20"/>
        </w:rPr>
        <w:t xml:space="preserve">the </w:t>
      </w:r>
      <w:proofErr w:type="spellStart"/>
      <w:r w:rsidR="00374052" w:rsidRPr="00961C80">
        <w:rPr>
          <w:rFonts w:ascii="Arial" w:hAnsi="Arial" w:cs="Arial"/>
          <w:spacing w:val="-2"/>
          <w:sz w:val="20"/>
          <w:szCs w:val="20"/>
        </w:rPr>
        <w:t>Innoviz’s</w:t>
      </w:r>
      <w:proofErr w:type="spellEnd"/>
      <w:r w:rsidR="00374052" w:rsidRPr="00961C80">
        <w:rPr>
          <w:rFonts w:ascii="Arial" w:hAnsi="Arial" w:cs="Arial"/>
          <w:spacing w:val="-2"/>
          <w:sz w:val="20"/>
          <w:szCs w:val="20"/>
        </w:rPr>
        <w:t xml:space="preserve"> </w:t>
      </w:r>
      <w:r w:rsidR="006618D1" w:rsidRPr="00961C80">
        <w:rPr>
          <w:rFonts w:ascii="Arial" w:hAnsi="Arial" w:cs="Arial"/>
          <w:spacing w:val="-2"/>
          <w:sz w:val="20"/>
          <w:szCs w:val="20"/>
        </w:rPr>
        <w:t xml:space="preserve">ordinary shares of </w:t>
      </w:r>
      <w:r w:rsidR="006618D1" w:rsidRPr="00961C80">
        <w:rPr>
          <w:rFonts w:ascii="Arial" w:hAnsi="Arial" w:cs="Arial"/>
          <w:spacing w:val="-2"/>
          <w:sz w:val="20"/>
          <w:szCs w:val="20"/>
          <w:cs/>
        </w:rPr>
        <w:t>55</w:t>
      </w:r>
      <w:r w:rsidR="006618D1" w:rsidRPr="00961C80">
        <w:rPr>
          <w:rFonts w:ascii="Arial" w:hAnsi="Arial" w:cs="Arial"/>
          <w:spacing w:val="-2"/>
          <w:sz w:val="20"/>
          <w:szCs w:val="20"/>
        </w:rPr>
        <w:t>,</w:t>
      </w:r>
      <w:r w:rsidR="006618D1" w:rsidRPr="00961C80">
        <w:rPr>
          <w:rFonts w:ascii="Arial" w:hAnsi="Arial" w:cs="Arial"/>
          <w:spacing w:val="-2"/>
          <w:sz w:val="20"/>
          <w:szCs w:val="20"/>
          <w:cs/>
        </w:rPr>
        <w:t xml:space="preserve">000 </w:t>
      </w:r>
      <w:r w:rsidR="006618D1" w:rsidRPr="00961C80">
        <w:rPr>
          <w:rFonts w:ascii="Arial" w:hAnsi="Arial" w:cs="Arial"/>
          <w:spacing w:val="-2"/>
          <w:sz w:val="20"/>
          <w:szCs w:val="20"/>
        </w:rPr>
        <w:t xml:space="preserve">shares or </w:t>
      </w:r>
      <w:r w:rsidR="006618D1" w:rsidRPr="00961C80">
        <w:rPr>
          <w:rFonts w:ascii="Arial" w:hAnsi="Arial" w:cs="Arial"/>
          <w:spacing w:val="-2"/>
          <w:sz w:val="20"/>
          <w:szCs w:val="20"/>
          <w:cs/>
        </w:rPr>
        <w:t xml:space="preserve">55 </w:t>
      </w:r>
      <w:r w:rsidR="006618D1" w:rsidRPr="00961C80">
        <w:rPr>
          <w:rFonts w:ascii="Arial" w:hAnsi="Arial" w:cs="Arial"/>
          <w:spacing w:val="-2"/>
          <w:sz w:val="20"/>
          <w:szCs w:val="20"/>
        </w:rPr>
        <w:t xml:space="preserve">percent of 100,000 </w:t>
      </w:r>
      <w:proofErr w:type="spellStart"/>
      <w:r w:rsidR="00374052" w:rsidRPr="00961C80">
        <w:rPr>
          <w:rFonts w:ascii="Arial" w:hAnsi="Arial" w:cs="Arial"/>
          <w:spacing w:val="-2"/>
          <w:sz w:val="20"/>
          <w:szCs w:val="20"/>
        </w:rPr>
        <w:t>Innoviz’s</w:t>
      </w:r>
      <w:proofErr w:type="spellEnd"/>
      <w:r w:rsidR="00374052" w:rsidRPr="00961C80">
        <w:rPr>
          <w:rFonts w:ascii="Arial" w:hAnsi="Arial" w:cs="Arial"/>
          <w:spacing w:val="-2"/>
          <w:sz w:val="20"/>
          <w:szCs w:val="20"/>
        </w:rPr>
        <w:t xml:space="preserve"> </w:t>
      </w:r>
      <w:r w:rsidR="006618D1" w:rsidRPr="00961C80">
        <w:rPr>
          <w:rFonts w:ascii="Arial" w:hAnsi="Arial" w:cs="Arial"/>
          <w:spacing w:val="-2"/>
          <w:sz w:val="20"/>
          <w:szCs w:val="20"/>
        </w:rPr>
        <w:t xml:space="preserve">shares at </w:t>
      </w:r>
      <w:r w:rsidR="000C242E" w:rsidRPr="00961C80">
        <w:rPr>
          <w:rFonts w:ascii="Arial" w:hAnsi="Arial" w:cs="Arial"/>
          <w:spacing w:val="-2"/>
          <w:sz w:val="20"/>
          <w:szCs w:val="20"/>
        </w:rPr>
        <w:t xml:space="preserve">a par value of Baht </w:t>
      </w:r>
      <w:r w:rsidR="000C242E" w:rsidRPr="00961C80">
        <w:rPr>
          <w:rFonts w:ascii="Arial" w:hAnsi="Arial" w:cs="Arial"/>
          <w:spacing w:val="-2"/>
          <w:sz w:val="20"/>
          <w:szCs w:val="20"/>
          <w:cs/>
        </w:rPr>
        <w:t xml:space="preserve">100 </w:t>
      </w:r>
      <w:r w:rsidR="000C242E" w:rsidRPr="00961C80">
        <w:rPr>
          <w:rFonts w:ascii="Arial" w:hAnsi="Arial" w:cs="Arial"/>
          <w:spacing w:val="-2"/>
          <w:sz w:val="20"/>
          <w:szCs w:val="20"/>
        </w:rPr>
        <w:t>per share</w:t>
      </w:r>
      <w:r w:rsidR="00374052" w:rsidRPr="00961C80">
        <w:rPr>
          <w:rFonts w:ascii="Arial" w:hAnsi="Arial" w:cs="Arial"/>
          <w:spacing w:val="-2"/>
          <w:sz w:val="20"/>
          <w:szCs w:val="20"/>
        </w:rPr>
        <w:t xml:space="preserve"> for the selling price of </w:t>
      </w:r>
      <w:r w:rsidRPr="00961C80">
        <w:rPr>
          <w:rFonts w:ascii="Arial" w:hAnsi="Arial" w:cs="Arial"/>
          <w:spacing w:val="-2"/>
          <w:sz w:val="20"/>
          <w:szCs w:val="20"/>
        </w:rPr>
        <w:t>Baht 290,000,000 or Baht 5,273 per share</w:t>
      </w:r>
      <w:r w:rsidR="00374052" w:rsidRPr="00961C80">
        <w:rPr>
          <w:rFonts w:ascii="Arial" w:hAnsi="Arial" w:cs="Arial"/>
          <w:spacing w:val="-2"/>
          <w:sz w:val="20"/>
          <w:szCs w:val="20"/>
        </w:rPr>
        <w:t>.</w:t>
      </w:r>
      <w:r w:rsidRPr="00961C80">
        <w:rPr>
          <w:rFonts w:ascii="Arial" w:hAnsi="Arial" w:cs="Arial"/>
          <w:spacing w:val="-2"/>
          <w:sz w:val="20"/>
          <w:szCs w:val="20"/>
        </w:rPr>
        <w:t xml:space="preserve"> </w:t>
      </w:r>
      <w:r w:rsidR="00374052" w:rsidRPr="00961C80">
        <w:rPr>
          <w:rFonts w:ascii="Arial" w:hAnsi="Arial" w:cs="Arial"/>
          <w:spacing w:val="-2"/>
          <w:sz w:val="20"/>
          <w:szCs w:val="20"/>
        </w:rPr>
        <w:t>Therefore, the Company has co</w:t>
      </w:r>
      <w:r w:rsidR="0034576C" w:rsidRPr="00961C80">
        <w:rPr>
          <w:rFonts w:ascii="Arial" w:hAnsi="Arial" w:cs="Arial"/>
          <w:spacing w:val="-2"/>
          <w:sz w:val="20"/>
          <w:szCs w:val="20"/>
        </w:rPr>
        <w:t xml:space="preserve">ntrolled </w:t>
      </w:r>
      <w:r w:rsidRPr="00961C80">
        <w:rPr>
          <w:rFonts w:ascii="Arial" w:hAnsi="Arial" w:cs="Arial"/>
          <w:spacing w:val="-2"/>
          <w:sz w:val="20"/>
          <w:szCs w:val="20"/>
        </w:rPr>
        <w:t xml:space="preserve">over </w:t>
      </w:r>
      <w:proofErr w:type="spellStart"/>
      <w:r w:rsidRPr="00961C80">
        <w:rPr>
          <w:rFonts w:ascii="Arial" w:hAnsi="Arial" w:cs="Arial"/>
          <w:spacing w:val="-2"/>
          <w:sz w:val="20"/>
          <w:szCs w:val="20"/>
        </w:rPr>
        <w:t>Innoviz</w:t>
      </w:r>
      <w:proofErr w:type="spellEnd"/>
      <w:r w:rsidRPr="00961C80">
        <w:rPr>
          <w:rFonts w:ascii="Arial" w:hAnsi="Arial" w:cs="Arial"/>
          <w:spacing w:val="-2"/>
          <w:sz w:val="20"/>
          <w:szCs w:val="20"/>
        </w:rPr>
        <w:t>.</w:t>
      </w:r>
    </w:p>
    <w:p w14:paraId="5C5F9DF9" w14:textId="225DC89D" w:rsidR="002635DB" w:rsidRPr="00961C80" w:rsidRDefault="002635DB" w:rsidP="00641DA3">
      <w:pPr>
        <w:pStyle w:val="ListParagraph"/>
        <w:numPr>
          <w:ilvl w:val="2"/>
          <w:numId w:val="19"/>
        </w:numPr>
        <w:spacing w:after="60" w:line="360" w:lineRule="auto"/>
        <w:ind w:left="1138"/>
        <w:contextualSpacing w:val="0"/>
        <w:jc w:val="thaiDistribute"/>
        <w:rPr>
          <w:rFonts w:ascii="Arial" w:hAnsi="Arial" w:cs="Arial"/>
          <w:sz w:val="20"/>
          <w:szCs w:val="20"/>
          <w:u w:val="single"/>
        </w:rPr>
      </w:pPr>
      <w:r w:rsidRPr="00961C80">
        <w:rPr>
          <w:rFonts w:ascii="Arial" w:hAnsi="Arial" w:cs="Arial"/>
          <w:spacing w:val="-4"/>
          <w:sz w:val="20"/>
          <w:szCs w:val="20"/>
        </w:rPr>
        <w:t xml:space="preserve">Tranche 2: the Company will purchase </w:t>
      </w:r>
      <w:proofErr w:type="spellStart"/>
      <w:r w:rsidR="00275916" w:rsidRPr="00961C80">
        <w:rPr>
          <w:rFonts w:ascii="Arial" w:hAnsi="Arial" w:cs="Arial"/>
          <w:spacing w:val="-4"/>
          <w:sz w:val="20"/>
          <w:szCs w:val="20"/>
        </w:rPr>
        <w:t>Innoviz’s</w:t>
      </w:r>
      <w:proofErr w:type="spellEnd"/>
      <w:r w:rsidR="00275916" w:rsidRPr="00961C80">
        <w:rPr>
          <w:rFonts w:ascii="Arial" w:hAnsi="Arial" w:cs="Arial"/>
          <w:spacing w:val="-4"/>
          <w:sz w:val="20"/>
          <w:szCs w:val="20"/>
        </w:rPr>
        <w:t xml:space="preserve"> </w:t>
      </w:r>
      <w:r w:rsidRPr="00961C80">
        <w:rPr>
          <w:rFonts w:ascii="Arial" w:hAnsi="Arial" w:cs="Arial"/>
          <w:spacing w:val="-4"/>
          <w:sz w:val="20"/>
          <w:szCs w:val="20"/>
        </w:rPr>
        <w:t>ordinary shares of 30,</w:t>
      </w:r>
      <w:r w:rsidRPr="00961C80">
        <w:rPr>
          <w:rFonts w:ascii="Arial" w:hAnsi="Arial" w:cs="Arial"/>
          <w:spacing w:val="-4"/>
          <w:sz w:val="20"/>
          <w:szCs w:val="20"/>
          <w:cs/>
        </w:rPr>
        <w:t xml:space="preserve">000 </w:t>
      </w:r>
      <w:r w:rsidRPr="00961C80">
        <w:rPr>
          <w:rFonts w:ascii="Arial" w:hAnsi="Arial" w:cs="Arial"/>
          <w:spacing w:val="-4"/>
          <w:sz w:val="20"/>
          <w:szCs w:val="20"/>
        </w:rPr>
        <w:t>shares or 30</w:t>
      </w:r>
      <w:r w:rsidRPr="00961C80">
        <w:rPr>
          <w:rFonts w:ascii="Arial" w:hAnsi="Arial" w:cs="Arial"/>
          <w:sz w:val="20"/>
          <w:szCs w:val="20"/>
          <w:cs/>
        </w:rPr>
        <w:t xml:space="preserve"> </w:t>
      </w:r>
      <w:r w:rsidRPr="00961C80">
        <w:rPr>
          <w:rFonts w:ascii="Arial" w:hAnsi="Arial" w:cs="Arial"/>
          <w:sz w:val="20"/>
          <w:szCs w:val="20"/>
        </w:rPr>
        <w:t xml:space="preserve">percent of 100,000 </w:t>
      </w:r>
      <w:proofErr w:type="spellStart"/>
      <w:r w:rsidR="00275916" w:rsidRPr="00961C80">
        <w:rPr>
          <w:rFonts w:ascii="Arial" w:hAnsi="Arial" w:cs="Arial"/>
          <w:sz w:val="20"/>
          <w:szCs w:val="20"/>
        </w:rPr>
        <w:t>Innoviz’s</w:t>
      </w:r>
      <w:proofErr w:type="spellEnd"/>
      <w:r w:rsidR="00275916" w:rsidRPr="00961C80">
        <w:rPr>
          <w:rFonts w:ascii="Arial" w:hAnsi="Arial" w:cs="Arial"/>
          <w:sz w:val="20"/>
          <w:szCs w:val="20"/>
        </w:rPr>
        <w:t xml:space="preserve"> </w:t>
      </w:r>
      <w:r w:rsidRPr="00961C80">
        <w:rPr>
          <w:rFonts w:ascii="Arial" w:hAnsi="Arial" w:cs="Arial"/>
          <w:sz w:val="20"/>
          <w:szCs w:val="20"/>
        </w:rPr>
        <w:t xml:space="preserve">shares at a par value of Baht </w:t>
      </w:r>
      <w:r w:rsidRPr="00961C80">
        <w:rPr>
          <w:rFonts w:ascii="Arial" w:hAnsi="Arial" w:cs="Arial"/>
          <w:sz w:val="20"/>
          <w:szCs w:val="20"/>
          <w:cs/>
        </w:rPr>
        <w:t>100</w:t>
      </w:r>
      <w:r w:rsidR="00275916" w:rsidRPr="00961C80">
        <w:rPr>
          <w:rFonts w:ascii="Arial" w:hAnsi="Arial" w:cs="Arial"/>
          <w:sz w:val="20"/>
          <w:szCs w:val="20"/>
        </w:rPr>
        <w:t xml:space="preserve"> </w:t>
      </w:r>
      <w:r w:rsidRPr="00961C80">
        <w:rPr>
          <w:rFonts w:ascii="Arial" w:hAnsi="Arial" w:cs="Arial"/>
          <w:sz w:val="20"/>
          <w:szCs w:val="20"/>
        </w:rPr>
        <w:t>per share</w:t>
      </w:r>
      <w:r w:rsidR="00275916" w:rsidRPr="00961C80">
        <w:rPr>
          <w:rFonts w:ascii="Arial" w:hAnsi="Arial" w:cs="Arial"/>
          <w:sz w:val="20"/>
          <w:szCs w:val="20"/>
        </w:rPr>
        <w:t xml:space="preserve"> for selling price does not </w:t>
      </w:r>
      <w:r w:rsidRPr="00961C80">
        <w:rPr>
          <w:rFonts w:ascii="Arial" w:hAnsi="Arial" w:cs="Arial"/>
          <w:spacing w:val="-4"/>
          <w:sz w:val="20"/>
          <w:szCs w:val="20"/>
        </w:rPr>
        <w:t xml:space="preserve">exceed Baht 384,000,000. </w:t>
      </w:r>
      <w:r w:rsidR="00275916" w:rsidRPr="00961C80">
        <w:rPr>
          <w:rFonts w:ascii="Arial" w:hAnsi="Arial" w:cs="Arial"/>
          <w:spacing w:val="-4"/>
          <w:sz w:val="20"/>
          <w:szCs w:val="20"/>
        </w:rPr>
        <w:t xml:space="preserve">The </w:t>
      </w:r>
      <w:r w:rsidRPr="00961C80">
        <w:rPr>
          <w:rFonts w:ascii="Arial" w:hAnsi="Arial" w:cs="Arial"/>
          <w:spacing w:val="-4"/>
          <w:sz w:val="20"/>
          <w:szCs w:val="20"/>
        </w:rPr>
        <w:t>purchase value depends on the operation of 2023</w:t>
      </w:r>
      <w:r w:rsidR="003861DF" w:rsidRPr="00961C80">
        <w:rPr>
          <w:rFonts w:ascii="Arial" w:hAnsi="Arial" w:cs="Arial"/>
          <w:spacing w:val="-4"/>
          <w:sz w:val="20"/>
          <w:szCs w:val="20"/>
        </w:rPr>
        <w:t xml:space="preserve">. The payment </w:t>
      </w:r>
      <w:r w:rsidR="003861DF" w:rsidRPr="00961C80">
        <w:rPr>
          <w:rFonts w:ascii="Arial" w:hAnsi="Arial" w:cs="Arial"/>
          <w:sz w:val="20"/>
          <w:szCs w:val="20"/>
        </w:rPr>
        <w:t>will be made after</w:t>
      </w:r>
      <w:r w:rsidRPr="00961C80">
        <w:rPr>
          <w:rFonts w:ascii="Arial" w:hAnsi="Arial" w:cs="Arial"/>
          <w:sz w:val="20"/>
          <w:szCs w:val="20"/>
        </w:rPr>
        <w:t xml:space="preserve"> </w:t>
      </w:r>
      <w:proofErr w:type="spellStart"/>
      <w:r w:rsidRPr="00961C80">
        <w:rPr>
          <w:rFonts w:ascii="Arial" w:hAnsi="Arial" w:cs="Arial"/>
          <w:sz w:val="20"/>
          <w:szCs w:val="20"/>
        </w:rPr>
        <w:t>Innoviz</w:t>
      </w:r>
      <w:r w:rsidR="003861DF" w:rsidRPr="00961C80">
        <w:rPr>
          <w:rFonts w:ascii="Arial" w:hAnsi="Arial" w:cs="Arial"/>
          <w:sz w:val="20"/>
          <w:szCs w:val="20"/>
        </w:rPr>
        <w:t>’s</w:t>
      </w:r>
      <w:proofErr w:type="spellEnd"/>
      <w:r w:rsidR="003861DF" w:rsidRPr="00961C80">
        <w:rPr>
          <w:rFonts w:ascii="Arial" w:hAnsi="Arial" w:cs="Arial"/>
          <w:sz w:val="20"/>
          <w:szCs w:val="20"/>
        </w:rPr>
        <w:t xml:space="preserve"> financial statements</w:t>
      </w:r>
      <w:r w:rsidR="00275916" w:rsidRPr="00961C80">
        <w:rPr>
          <w:rFonts w:ascii="Arial" w:hAnsi="Arial" w:cs="Arial"/>
          <w:sz w:val="20"/>
          <w:szCs w:val="20"/>
        </w:rPr>
        <w:t xml:space="preserve"> are finished</w:t>
      </w:r>
      <w:r w:rsidRPr="00961C80">
        <w:rPr>
          <w:rFonts w:ascii="Arial" w:hAnsi="Arial" w:cs="Arial"/>
          <w:sz w:val="20"/>
          <w:szCs w:val="20"/>
        </w:rPr>
        <w:t>.</w:t>
      </w:r>
    </w:p>
    <w:p w14:paraId="3BF90C74" w14:textId="34FFBD7B" w:rsidR="002635DB" w:rsidRPr="00961C80" w:rsidRDefault="003861DF" w:rsidP="00641DA3">
      <w:pPr>
        <w:pStyle w:val="ListParagraph"/>
        <w:numPr>
          <w:ilvl w:val="2"/>
          <w:numId w:val="19"/>
        </w:numPr>
        <w:spacing w:after="0" w:line="360" w:lineRule="auto"/>
        <w:ind w:left="1138"/>
        <w:contextualSpacing w:val="0"/>
        <w:jc w:val="thaiDistribute"/>
        <w:rPr>
          <w:rFonts w:ascii="Arial" w:hAnsi="Arial" w:cs="Arial"/>
          <w:spacing w:val="-4"/>
          <w:sz w:val="20"/>
          <w:szCs w:val="20"/>
          <w:u w:val="single"/>
        </w:rPr>
      </w:pPr>
      <w:r w:rsidRPr="00961C80">
        <w:rPr>
          <w:rFonts w:ascii="Arial" w:hAnsi="Arial" w:cs="Arial"/>
          <w:spacing w:val="-4"/>
          <w:sz w:val="20"/>
          <w:szCs w:val="20"/>
        </w:rPr>
        <w:t xml:space="preserve">Tranche 3: </w:t>
      </w:r>
      <w:r w:rsidR="00275916" w:rsidRPr="00961C80">
        <w:rPr>
          <w:rFonts w:ascii="Arial" w:hAnsi="Arial" w:cs="Arial"/>
          <w:spacing w:val="-4"/>
          <w:sz w:val="20"/>
          <w:szCs w:val="20"/>
        </w:rPr>
        <w:t xml:space="preserve">the Company will purchase </w:t>
      </w:r>
      <w:proofErr w:type="spellStart"/>
      <w:r w:rsidR="00275916" w:rsidRPr="00961C80">
        <w:rPr>
          <w:rFonts w:ascii="Arial" w:hAnsi="Arial" w:cs="Arial"/>
          <w:spacing w:val="-4"/>
          <w:sz w:val="20"/>
          <w:szCs w:val="20"/>
        </w:rPr>
        <w:t>Innoviz’s</w:t>
      </w:r>
      <w:proofErr w:type="spellEnd"/>
      <w:r w:rsidR="00275916" w:rsidRPr="00961C80">
        <w:rPr>
          <w:rFonts w:ascii="Arial" w:hAnsi="Arial" w:cs="Arial"/>
          <w:spacing w:val="-4"/>
          <w:sz w:val="20"/>
          <w:szCs w:val="20"/>
        </w:rPr>
        <w:t xml:space="preserve"> ordinary shares of 15,</w:t>
      </w:r>
      <w:r w:rsidR="00275916" w:rsidRPr="00961C80">
        <w:rPr>
          <w:rFonts w:ascii="Arial" w:hAnsi="Arial" w:cs="Arial"/>
          <w:spacing w:val="-4"/>
          <w:sz w:val="20"/>
          <w:szCs w:val="20"/>
          <w:cs/>
        </w:rPr>
        <w:t xml:space="preserve">000 </w:t>
      </w:r>
      <w:r w:rsidR="00275916" w:rsidRPr="00961C80">
        <w:rPr>
          <w:rFonts w:ascii="Arial" w:hAnsi="Arial" w:cs="Arial"/>
          <w:spacing w:val="-4"/>
          <w:sz w:val="20"/>
          <w:szCs w:val="20"/>
        </w:rPr>
        <w:t>shares or 15</w:t>
      </w:r>
      <w:r w:rsidR="00275916" w:rsidRPr="00961C80">
        <w:rPr>
          <w:rFonts w:ascii="Arial" w:hAnsi="Arial" w:cs="Arial"/>
          <w:sz w:val="20"/>
          <w:szCs w:val="20"/>
          <w:cs/>
        </w:rPr>
        <w:t xml:space="preserve"> </w:t>
      </w:r>
      <w:r w:rsidR="00275916" w:rsidRPr="00961C80">
        <w:rPr>
          <w:rFonts w:ascii="Arial" w:hAnsi="Arial" w:cs="Arial"/>
          <w:sz w:val="20"/>
          <w:szCs w:val="20"/>
        </w:rPr>
        <w:t xml:space="preserve">percent of 100,000 </w:t>
      </w:r>
      <w:proofErr w:type="spellStart"/>
      <w:r w:rsidR="00275916" w:rsidRPr="00961C80">
        <w:rPr>
          <w:rFonts w:ascii="Arial" w:hAnsi="Arial" w:cs="Arial"/>
          <w:sz w:val="20"/>
          <w:szCs w:val="20"/>
        </w:rPr>
        <w:t>Innoviz’s</w:t>
      </w:r>
      <w:proofErr w:type="spellEnd"/>
      <w:r w:rsidR="00275916" w:rsidRPr="00961C80">
        <w:rPr>
          <w:rFonts w:ascii="Arial" w:hAnsi="Arial" w:cs="Arial"/>
          <w:sz w:val="20"/>
          <w:szCs w:val="20"/>
        </w:rPr>
        <w:t xml:space="preserve"> shares at a par value of Baht </w:t>
      </w:r>
      <w:r w:rsidR="00275916" w:rsidRPr="00961C80">
        <w:rPr>
          <w:rFonts w:ascii="Arial" w:hAnsi="Arial" w:cs="Arial"/>
          <w:sz w:val="20"/>
          <w:szCs w:val="20"/>
          <w:cs/>
        </w:rPr>
        <w:t>100</w:t>
      </w:r>
      <w:r w:rsidR="00275916" w:rsidRPr="00961C80">
        <w:rPr>
          <w:rFonts w:ascii="Arial" w:hAnsi="Arial" w:cs="Arial"/>
          <w:sz w:val="20"/>
          <w:szCs w:val="20"/>
        </w:rPr>
        <w:t xml:space="preserve"> per share for selling price does not </w:t>
      </w:r>
      <w:r w:rsidR="00275916" w:rsidRPr="00961C80">
        <w:rPr>
          <w:rFonts w:ascii="Arial" w:hAnsi="Arial" w:cs="Arial"/>
          <w:spacing w:val="-4"/>
          <w:sz w:val="20"/>
          <w:szCs w:val="20"/>
        </w:rPr>
        <w:t xml:space="preserve">exceed Baht </w:t>
      </w:r>
      <w:r w:rsidRPr="00961C80">
        <w:rPr>
          <w:rFonts w:ascii="Arial" w:hAnsi="Arial" w:cs="Arial"/>
          <w:spacing w:val="-4"/>
          <w:sz w:val="20"/>
          <w:szCs w:val="20"/>
        </w:rPr>
        <w:t xml:space="preserve">230,000,000. </w:t>
      </w:r>
      <w:r w:rsidR="00275916" w:rsidRPr="00961C80">
        <w:rPr>
          <w:rFonts w:ascii="Arial" w:hAnsi="Arial" w:cs="Arial"/>
          <w:spacing w:val="-4"/>
          <w:sz w:val="20"/>
          <w:szCs w:val="20"/>
        </w:rPr>
        <w:t>The purchase value depends on the operation of 2024. The</w:t>
      </w:r>
      <w:r w:rsidR="00275916" w:rsidRPr="00961C80">
        <w:rPr>
          <w:rFonts w:ascii="Arial" w:hAnsi="Arial" w:cs="Arial"/>
          <w:sz w:val="20"/>
          <w:szCs w:val="20"/>
        </w:rPr>
        <w:t xml:space="preserve"> payment will be made after </w:t>
      </w:r>
      <w:proofErr w:type="spellStart"/>
      <w:r w:rsidR="00275916" w:rsidRPr="00961C80">
        <w:rPr>
          <w:rFonts w:ascii="Arial" w:hAnsi="Arial" w:cs="Arial"/>
          <w:sz w:val="20"/>
          <w:szCs w:val="20"/>
        </w:rPr>
        <w:t>Innoviz’s</w:t>
      </w:r>
      <w:proofErr w:type="spellEnd"/>
      <w:r w:rsidR="00275916" w:rsidRPr="00961C80">
        <w:rPr>
          <w:rFonts w:ascii="Arial" w:hAnsi="Arial" w:cs="Arial"/>
          <w:sz w:val="20"/>
          <w:szCs w:val="20"/>
        </w:rPr>
        <w:t xml:space="preserve"> financial statements are finished.</w:t>
      </w:r>
    </w:p>
    <w:p w14:paraId="238AF68E" w14:textId="77777777" w:rsidR="00B4379D" w:rsidRPr="00961C80" w:rsidRDefault="00B4379D" w:rsidP="00641DA3">
      <w:pPr>
        <w:pStyle w:val="ListParagraph"/>
        <w:spacing w:after="0" w:line="360" w:lineRule="auto"/>
        <w:ind w:left="360"/>
        <w:contextualSpacing w:val="0"/>
        <w:jc w:val="thaiDistribute"/>
        <w:rPr>
          <w:rFonts w:ascii="Arial" w:hAnsi="Arial" w:cs="Arial"/>
          <w:spacing w:val="-4"/>
          <w:sz w:val="16"/>
          <w:szCs w:val="16"/>
        </w:rPr>
      </w:pPr>
    </w:p>
    <w:p w14:paraId="06B6AC75" w14:textId="12B4FA9E" w:rsidR="00B4379D" w:rsidRPr="00961C80" w:rsidRDefault="00B4379D" w:rsidP="00641DA3">
      <w:pPr>
        <w:pStyle w:val="ListParagraph"/>
        <w:spacing w:after="0" w:line="360" w:lineRule="auto"/>
        <w:ind w:left="360"/>
        <w:contextualSpacing w:val="0"/>
        <w:jc w:val="thaiDistribute"/>
        <w:rPr>
          <w:rFonts w:ascii="Arial" w:hAnsi="Arial" w:cs="Arial"/>
          <w:sz w:val="20"/>
          <w:szCs w:val="20"/>
        </w:rPr>
      </w:pPr>
      <w:r w:rsidRPr="00961C80">
        <w:rPr>
          <w:rFonts w:ascii="Arial" w:hAnsi="Arial" w:cs="Arial"/>
          <w:spacing w:val="-2"/>
          <w:sz w:val="20"/>
          <w:szCs w:val="20"/>
        </w:rPr>
        <w:t xml:space="preserve">The total </w:t>
      </w:r>
      <w:r w:rsidR="00275916" w:rsidRPr="00961C80">
        <w:rPr>
          <w:rFonts w:ascii="Arial" w:hAnsi="Arial" w:cs="Arial"/>
          <w:spacing w:val="-2"/>
          <w:sz w:val="20"/>
          <w:szCs w:val="20"/>
        </w:rPr>
        <w:t xml:space="preserve">purchase </w:t>
      </w:r>
      <w:r w:rsidRPr="00961C80">
        <w:rPr>
          <w:rFonts w:ascii="Arial" w:hAnsi="Arial" w:cs="Arial"/>
          <w:spacing w:val="-2"/>
          <w:sz w:val="20"/>
          <w:szCs w:val="20"/>
        </w:rPr>
        <w:t xml:space="preserve">value shall not exceed Baht 904,000,000 (average price </w:t>
      </w:r>
      <w:r w:rsidR="00A24CBD" w:rsidRPr="00961C80">
        <w:rPr>
          <w:rFonts w:ascii="Arial" w:hAnsi="Arial" w:cs="Arial"/>
          <w:spacing w:val="-2"/>
          <w:sz w:val="20"/>
          <w:szCs w:val="20"/>
        </w:rPr>
        <w:t xml:space="preserve">per share </w:t>
      </w:r>
      <w:r w:rsidRPr="00961C80">
        <w:rPr>
          <w:rFonts w:ascii="Arial" w:hAnsi="Arial" w:cs="Arial"/>
          <w:spacing w:val="-2"/>
          <w:sz w:val="20"/>
          <w:szCs w:val="20"/>
        </w:rPr>
        <w:t>not exceeding Baht 9,040)</w:t>
      </w:r>
      <w:r w:rsidR="00275916" w:rsidRPr="00961C80">
        <w:rPr>
          <w:rFonts w:ascii="Arial" w:hAnsi="Arial" w:cs="Arial"/>
          <w:spacing w:val="-2"/>
          <w:sz w:val="20"/>
          <w:szCs w:val="20"/>
        </w:rPr>
        <w:t>.</w:t>
      </w:r>
      <w:r w:rsidRPr="00961C80">
        <w:rPr>
          <w:rFonts w:ascii="Arial" w:hAnsi="Arial" w:cs="Arial"/>
          <w:spacing w:val="-2"/>
          <w:sz w:val="20"/>
          <w:szCs w:val="20"/>
        </w:rPr>
        <w:t xml:space="preserve"> </w:t>
      </w:r>
      <w:r w:rsidRPr="00961C80">
        <w:rPr>
          <w:rFonts w:ascii="Arial" w:hAnsi="Arial" w:cs="Arial"/>
          <w:sz w:val="20"/>
          <w:szCs w:val="20"/>
        </w:rPr>
        <w:t>The purchasing price of investment in ordinary shares is close to the fair value on 19 January 2023</w:t>
      </w:r>
      <w:r w:rsidRPr="00961C80">
        <w:rPr>
          <w:rFonts w:ascii="Arial" w:hAnsi="Arial" w:cs="Arial"/>
          <w:spacing w:val="-2"/>
          <w:sz w:val="20"/>
          <w:szCs w:val="20"/>
        </w:rPr>
        <w:t xml:space="preserve"> </w:t>
      </w:r>
      <w:r w:rsidRPr="00961C80">
        <w:rPr>
          <w:rFonts w:ascii="Arial" w:hAnsi="Arial" w:cs="Arial"/>
          <w:sz w:val="20"/>
          <w:szCs w:val="20"/>
        </w:rPr>
        <w:t>which is calculated</w:t>
      </w:r>
      <w:r w:rsidRPr="00961C80">
        <w:rPr>
          <w:rFonts w:ascii="Arial" w:hAnsi="Arial" w:cs="Arial"/>
        </w:rPr>
        <w:t xml:space="preserve"> </w:t>
      </w:r>
      <w:r w:rsidRPr="00961C80">
        <w:rPr>
          <w:rFonts w:ascii="Arial" w:hAnsi="Arial" w:cs="Arial"/>
          <w:sz w:val="20"/>
          <w:szCs w:val="20"/>
        </w:rPr>
        <w:t>by an independent appraiser by using the Discounted Cash Flow Approach.</w:t>
      </w:r>
    </w:p>
    <w:p w14:paraId="5402B722" w14:textId="1460FE6B" w:rsidR="00CD40AD" w:rsidRPr="00961C80" w:rsidRDefault="00CD40AD" w:rsidP="00641DA3">
      <w:pPr>
        <w:spacing w:line="360" w:lineRule="auto"/>
        <w:ind w:left="360"/>
        <w:jc w:val="thaiDistribute"/>
        <w:rPr>
          <w:rFonts w:cstheme="minorBidi"/>
          <w:spacing w:val="-8"/>
          <w:sz w:val="20"/>
          <w:szCs w:val="20"/>
        </w:rPr>
      </w:pPr>
    </w:p>
    <w:p w14:paraId="680D015F" w14:textId="55FA83AF" w:rsidR="00761E53" w:rsidRPr="00961C80" w:rsidRDefault="00761E53" w:rsidP="00641DA3">
      <w:pPr>
        <w:spacing w:line="360" w:lineRule="auto"/>
        <w:ind w:left="360"/>
        <w:jc w:val="thaiDistribute"/>
        <w:rPr>
          <w:rFonts w:cstheme="minorBidi"/>
          <w:spacing w:val="-8"/>
          <w:sz w:val="20"/>
          <w:szCs w:val="20"/>
        </w:rPr>
      </w:pPr>
    </w:p>
    <w:p w14:paraId="069AB92E" w14:textId="78BEBCB3" w:rsidR="00761E53" w:rsidRPr="00961C80" w:rsidRDefault="00761E53" w:rsidP="00641DA3">
      <w:pPr>
        <w:spacing w:line="360" w:lineRule="auto"/>
        <w:ind w:left="360"/>
        <w:jc w:val="thaiDistribute"/>
        <w:rPr>
          <w:rFonts w:cstheme="minorBidi"/>
          <w:spacing w:val="-8"/>
          <w:sz w:val="20"/>
          <w:szCs w:val="20"/>
        </w:rPr>
      </w:pPr>
    </w:p>
    <w:p w14:paraId="485A1890" w14:textId="436D17C4" w:rsidR="00761E53" w:rsidRPr="00961C80" w:rsidRDefault="00761E53" w:rsidP="00641DA3">
      <w:pPr>
        <w:spacing w:line="360" w:lineRule="auto"/>
        <w:ind w:left="360"/>
        <w:jc w:val="thaiDistribute"/>
        <w:rPr>
          <w:rFonts w:cstheme="minorBidi"/>
          <w:spacing w:val="-8"/>
          <w:sz w:val="20"/>
          <w:szCs w:val="20"/>
        </w:rPr>
      </w:pPr>
    </w:p>
    <w:p w14:paraId="4B3590AC" w14:textId="60FBE17C" w:rsidR="00761E53" w:rsidRPr="00961C80" w:rsidRDefault="00761E53" w:rsidP="00641DA3">
      <w:pPr>
        <w:spacing w:line="360" w:lineRule="auto"/>
        <w:ind w:left="360"/>
        <w:jc w:val="thaiDistribute"/>
        <w:rPr>
          <w:rFonts w:cstheme="minorBidi"/>
          <w:spacing w:val="-8"/>
          <w:sz w:val="20"/>
          <w:szCs w:val="20"/>
        </w:rPr>
      </w:pPr>
    </w:p>
    <w:p w14:paraId="3A064B6E" w14:textId="1E889EB1" w:rsidR="00761E53" w:rsidRPr="00961C80" w:rsidRDefault="00761E53" w:rsidP="00641DA3">
      <w:pPr>
        <w:spacing w:line="360" w:lineRule="auto"/>
        <w:ind w:left="360"/>
        <w:jc w:val="thaiDistribute"/>
        <w:rPr>
          <w:rFonts w:cstheme="minorBidi"/>
          <w:spacing w:val="-8"/>
          <w:sz w:val="20"/>
          <w:szCs w:val="20"/>
        </w:rPr>
      </w:pPr>
    </w:p>
    <w:p w14:paraId="2CC1E799" w14:textId="77777777" w:rsidR="00761E53" w:rsidRPr="00961C80" w:rsidRDefault="00761E53" w:rsidP="00641DA3">
      <w:pPr>
        <w:spacing w:line="360" w:lineRule="auto"/>
        <w:jc w:val="thaiDistribute"/>
        <w:rPr>
          <w:rFonts w:cstheme="minorBidi"/>
          <w:spacing w:val="-8"/>
          <w:sz w:val="20"/>
          <w:szCs w:val="20"/>
          <w:cs/>
        </w:rPr>
      </w:pPr>
    </w:p>
    <w:p w14:paraId="7CB1E218" w14:textId="430956B3" w:rsidR="00160C8A" w:rsidRPr="00961C80" w:rsidRDefault="00CD40AD" w:rsidP="00641DA3">
      <w:pPr>
        <w:pStyle w:val="ListParagraph"/>
        <w:spacing w:after="0" w:line="360" w:lineRule="auto"/>
        <w:ind w:left="360"/>
        <w:contextualSpacing w:val="0"/>
        <w:jc w:val="thaiDistribute"/>
        <w:rPr>
          <w:rFonts w:ascii="Arial" w:hAnsi="Arial" w:cs="Arial"/>
          <w:sz w:val="20"/>
          <w:szCs w:val="20"/>
        </w:rPr>
      </w:pPr>
      <w:r w:rsidRPr="00961C80">
        <w:rPr>
          <w:rFonts w:ascii="Arial" w:hAnsi="Arial" w:cs="Arial"/>
          <w:spacing w:val="-2"/>
          <w:sz w:val="20"/>
          <w:szCs w:val="20"/>
        </w:rPr>
        <w:lastRenderedPageBreak/>
        <w:t xml:space="preserve">According to the </w:t>
      </w:r>
      <w:r w:rsidR="00283E2A" w:rsidRPr="00961C80">
        <w:rPr>
          <w:rFonts w:ascii="Arial" w:hAnsi="Arial" w:cs="Arial"/>
          <w:spacing w:val="-2"/>
          <w:sz w:val="20"/>
          <w:szCs w:val="20"/>
        </w:rPr>
        <w:t xml:space="preserve">significant </w:t>
      </w:r>
      <w:r w:rsidRPr="00961C80">
        <w:rPr>
          <w:rFonts w:ascii="Arial" w:hAnsi="Arial" w:cs="Arial"/>
          <w:spacing w:val="-2"/>
          <w:sz w:val="20"/>
          <w:szCs w:val="20"/>
        </w:rPr>
        <w:t xml:space="preserve">business combination of the Company, details of net </w:t>
      </w:r>
      <w:r w:rsidR="00CB5584" w:rsidRPr="00961C80">
        <w:rPr>
          <w:rFonts w:ascii="Arial" w:hAnsi="Arial" w:cs="Arial"/>
          <w:spacing w:val="-2"/>
          <w:sz w:val="20"/>
          <w:szCs w:val="20"/>
        </w:rPr>
        <w:t xml:space="preserve">book </w:t>
      </w:r>
      <w:r w:rsidRPr="00961C80">
        <w:rPr>
          <w:rFonts w:ascii="Arial" w:hAnsi="Arial" w:cs="Arial"/>
          <w:spacing w:val="-2"/>
          <w:sz w:val="20"/>
          <w:szCs w:val="20"/>
        </w:rPr>
        <w:t xml:space="preserve">value of assets </w:t>
      </w:r>
      <w:r w:rsidRPr="00961C80">
        <w:rPr>
          <w:rFonts w:ascii="Arial" w:hAnsi="Arial" w:cs="Arial"/>
          <w:sz w:val="20"/>
          <w:szCs w:val="20"/>
        </w:rPr>
        <w:t>and liabilities at the control date are as follows.</w:t>
      </w:r>
    </w:p>
    <w:tbl>
      <w:tblPr>
        <w:tblW w:w="8748" w:type="dxa"/>
        <w:tblInd w:w="324" w:type="dxa"/>
        <w:tblLayout w:type="fixed"/>
        <w:tblLook w:val="04A0" w:firstRow="1" w:lastRow="0" w:firstColumn="1" w:lastColumn="0" w:noHBand="0" w:noVBand="1"/>
      </w:tblPr>
      <w:tblGrid>
        <w:gridCol w:w="4071"/>
        <w:gridCol w:w="1647"/>
        <w:gridCol w:w="1645"/>
        <w:gridCol w:w="1385"/>
      </w:tblGrid>
      <w:tr w:rsidR="00031A96" w:rsidRPr="00961C80" w14:paraId="0D87FCE5" w14:textId="77777777" w:rsidTr="00FA2EF8">
        <w:trPr>
          <w:trHeight w:val="68"/>
        </w:trPr>
        <w:tc>
          <w:tcPr>
            <w:tcW w:w="4071" w:type="dxa"/>
            <w:noWrap/>
            <w:vAlign w:val="bottom"/>
          </w:tcPr>
          <w:p w14:paraId="5912171C" w14:textId="77777777" w:rsidR="00031A96" w:rsidRPr="00961C80" w:rsidRDefault="00031A96" w:rsidP="00641DA3">
            <w:pPr>
              <w:tabs>
                <w:tab w:val="left" w:pos="720"/>
              </w:tabs>
              <w:spacing w:line="360" w:lineRule="auto"/>
              <w:ind w:left="-41"/>
              <w:jc w:val="thaiDistribute"/>
              <w:rPr>
                <w:rFonts w:cs="Arial"/>
              </w:rPr>
            </w:pPr>
          </w:p>
        </w:tc>
        <w:tc>
          <w:tcPr>
            <w:tcW w:w="1647" w:type="dxa"/>
            <w:shd w:val="clear" w:color="auto" w:fill="auto"/>
            <w:noWrap/>
            <w:vAlign w:val="bottom"/>
            <w:hideMark/>
          </w:tcPr>
          <w:p w14:paraId="260D80F0" w14:textId="77777777" w:rsidR="00031A96" w:rsidRPr="00961C80" w:rsidRDefault="00031A96" w:rsidP="00641DA3">
            <w:pPr>
              <w:pStyle w:val="CordiaNew"/>
              <w:tabs>
                <w:tab w:val="left" w:pos="720"/>
              </w:tabs>
              <w:spacing w:line="360" w:lineRule="auto"/>
              <w:ind w:right="-35"/>
              <w:jc w:val="right"/>
              <w:rPr>
                <w:rFonts w:ascii="Arial" w:hAnsi="Arial" w:cs="Arial"/>
                <w:sz w:val="18"/>
                <w:szCs w:val="18"/>
              </w:rPr>
            </w:pPr>
          </w:p>
        </w:tc>
        <w:tc>
          <w:tcPr>
            <w:tcW w:w="1645" w:type="dxa"/>
          </w:tcPr>
          <w:p w14:paraId="6F184303" w14:textId="77777777" w:rsidR="00031A96" w:rsidRPr="00961C80" w:rsidRDefault="00031A96" w:rsidP="00641DA3">
            <w:pPr>
              <w:pStyle w:val="CordiaNew"/>
              <w:tabs>
                <w:tab w:val="left" w:pos="720"/>
              </w:tabs>
              <w:spacing w:line="360" w:lineRule="auto"/>
              <w:ind w:right="-35"/>
              <w:jc w:val="right"/>
              <w:rPr>
                <w:rFonts w:ascii="Arial" w:hAnsi="Arial" w:cs="Arial"/>
                <w:sz w:val="18"/>
                <w:szCs w:val="18"/>
                <w:cs/>
              </w:rPr>
            </w:pPr>
          </w:p>
        </w:tc>
        <w:tc>
          <w:tcPr>
            <w:tcW w:w="1385" w:type="dxa"/>
          </w:tcPr>
          <w:p w14:paraId="10CFC367" w14:textId="77777777" w:rsidR="00031A96" w:rsidRPr="00961C80" w:rsidRDefault="00031A96" w:rsidP="00641DA3">
            <w:pPr>
              <w:pStyle w:val="CordiaNew"/>
              <w:tabs>
                <w:tab w:val="left" w:pos="720"/>
                <w:tab w:val="left" w:pos="1745"/>
              </w:tabs>
              <w:spacing w:line="360" w:lineRule="auto"/>
              <w:ind w:right="-52"/>
              <w:jc w:val="right"/>
              <w:rPr>
                <w:rFonts w:ascii="Arial" w:hAnsi="Arial" w:cs="Arial"/>
                <w:sz w:val="18"/>
                <w:szCs w:val="18"/>
                <w:cs/>
              </w:rPr>
            </w:pPr>
            <w:r w:rsidRPr="00961C80">
              <w:rPr>
                <w:rFonts w:ascii="Arial" w:hAnsi="Arial" w:cs="Arial"/>
                <w:sz w:val="18"/>
                <w:szCs w:val="18"/>
                <w:cs/>
              </w:rPr>
              <w:t>(</w:t>
            </w:r>
            <w:r w:rsidRPr="00961C80">
              <w:rPr>
                <w:rFonts w:ascii="Arial" w:hAnsi="Arial" w:cs="Arial"/>
                <w:sz w:val="18"/>
                <w:szCs w:val="18"/>
              </w:rPr>
              <w:t>Unit</w:t>
            </w:r>
            <w:r w:rsidRPr="00961C80">
              <w:rPr>
                <w:rFonts w:ascii="Arial" w:hAnsi="Arial" w:cs="Arial"/>
                <w:sz w:val="18"/>
                <w:szCs w:val="18"/>
                <w:cs/>
              </w:rPr>
              <w:t xml:space="preserve"> </w:t>
            </w:r>
            <w:r w:rsidRPr="00961C80">
              <w:rPr>
                <w:rFonts w:ascii="Arial" w:hAnsi="Arial" w:cs="Arial"/>
                <w:sz w:val="18"/>
                <w:szCs w:val="18"/>
              </w:rPr>
              <w:t>: Baht</w:t>
            </w:r>
            <w:r w:rsidRPr="00961C80">
              <w:rPr>
                <w:rFonts w:ascii="Arial" w:hAnsi="Arial" w:cs="Arial"/>
                <w:sz w:val="18"/>
                <w:szCs w:val="18"/>
                <w:cs/>
              </w:rPr>
              <w:t>)</w:t>
            </w:r>
          </w:p>
        </w:tc>
      </w:tr>
      <w:tr w:rsidR="00031A96" w:rsidRPr="00961C80" w14:paraId="045B85CB" w14:textId="77777777" w:rsidTr="00FA2EF8">
        <w:trPr>
          <w:trHeight w:val="68"/>
        </w:trPr>
        <w:tc>
          <w:tcPr>
            <w:tcW w:w="4071" w:type="dxa"/>
            <w:noWrap/>
            <w:vAlign w:val="bottom"/>
          </w:tcPr>
          <w:p w14:paraId="34FD92B1" w14:textId="77777777" w:rsidR="00031A96" w:rsidRPr="00961C80" w:rsidRDefault="00031A96" w:rsidP="00641DA3">
            <w:pPr>
              <w:pStyle w:val="CordiaNew"/>
              <w:spacing w:line="360" w:lineRule="auto"/>
              <w:ind w:left="-9"/>
              <w:jc w:val="center"/>
              <w:rPr>
                <w:rFonts w:ascii="Arial" w:hAnsi="Arial" w:cs="Arial"/>
                <w:sz w:val="18"/>
                <w:szCs w:val="18"/>
              </w:rPr>
            </w:pPr>
          </w:p>
        </w:tc>
        <w:tc>
          <w:tcPr>
            <w:tcW w:w="1647" w:type="dxa"/>
            <w:shd w:val="clear" w:color="auto" w:fill="auto"/>
            <w:vAlign w:val="bottom"/>
          </w:tcPr>
          <w:p w14:paraId="0BD53C89" w14:textId="77777777" w:rsidR="001D0792" w:rsidRPr="00961C80" w:rsidRDefault="001D0792" w:rsidP="00641DA3">
            <w:pPr>
              <w:pStyle w:val="CordiaNew"/>
              <w:pBdr>
                <w:bottom w:val="single" w:sz="4" w:space="1" w:color="auto"/>
              </w:pBdr>
              <w:spacing w:line="360" w:lineRule="auto"/>
              <w:ind w:left="-9"/>
              <w:jc w:val="center"/>
              <w:rPr>
                <w:rFonts w:ascii="Arial" w:hAnsi="Arial" w:cs="Arial"/>
                <w:sz w:val="18"/>
                <w:szCs w:val="18"/>
              </w:rPr>
            </w:pPr>
            <w:proofErr w:type="spellStart"/>
            <w:r w:rsidRPr="00961C80">
              <w:rPr>
                <w:rFonts w:ascii="Arial" w:hAnsi="Arial" w:cs="Arial"/>
                <w:sz w:val="18"/>
                <w:szCs w:val="18"/>
              </w:rPr>
              <w:t>Bluebik</w:t>
            </w:r>
            <w:proofErr w:type="spellEnd"/>
            <w:r w:rsidRPr="00961C80">
              <w:rPr>
                <w:rFonts w:ascii="Arial" w:hAnsi="Arial" w:cs="Arial"/>
                <w:sz w:val="18"/>
                <w:szCs w:val="18"/>
              </w:rPr>
              <w:t xml:space="preserve"> Vulcan</w:t>
            </w:r>
          </w:p>
          <w:p w14:paraId="7EF15E4C" w14:textId="602879CB" w:rsidR="00031A96" w:rsidRPr="00961C80" w:rsidRDefault="00031A96" w:rsidP="00641DA3">
            <w:pPr>
              <w:pStyle w:val="CordiaNew"/>
              <w:pBdr>
                <w:bottom w:val="single" w:sz="4" w:space="1" w:color="auto"/>
              </w:pBdr>
              <w:spacing w:line="360" w:lineRule="auto"/>
              <w:ind w:left="-9"/>
              <w:jc w:val="center"/>
              <w:rPr>
                <w:rFonts w:ascii="Arial" w:hAnsi="Arial" w:cs="Arial"/>
                <w:sz w:val="18"/>
                <w:szCs w:val="18"/>
                <w:cs/>
              </w:rPr>
            </w:pPr>
            <w:r w:rsidRPr="00961C80">
              <w:rPr>
                <w:rFonts w:ascii="Arial" w:hAnsi="Arial" w:cs="Arial"/>
                <w:sz w:val="18"/>
                <w:szCs w:val="18"/>
              </w:rPr>
              <w:t>Company Limited</w:t>
            </w:r>
          </w:p>
        </w:tc>
        <w:tc>
          <w:tcPr>
            <w:tcW w:w="1645" w:type="dxa"/>
          </w:tcPr>
          <w:p w14:paraId="0CBB8D30" w14:textId="77777777" w:rsidR="00031A96" w:rsidRPr="00961C80" w:rsidRDefault="00031A96" w:rsidP="00641DA3">
            <w:pPr>
              <w:pStyle w:val="CordiaNew"/>
              <w:pBdr>
                <w:bottom w:val="single" w:sz="4" w:space="1" w:color="auto"/>
              </w:pBdr>
              <w:spacing w:line="360" w:lineRule="auto"/>
              <w:ind w:left="-9"/>
              <w:jc w:val="center"/>
              <w:rPr>
                <w:rFonts w:ascii="Arial" w:hAnsi="Arial" w:cs="Arial"/>
                <w:sz w:val="18"/>
                <w:szCs w:val="18"/>
                <w:cs/>
              </w:rPr>
            </w:pPr>
            <w:proofErr w:type="spellStart"/>
            <w:r w:rsidRPr="00961C80">
              <w:rPr>
                <w:rFonts w:ascii="Arial" w:hAnsi="Arial" w:cs="Arial"/>
                <w:sz w:val="18"/>
                <w:szCs w:val="18"/>
              </w:rPr>
              <w:t>Innoviz</w:t>
            </w:r>
            <w:proofErr w:type="spellEnd"/>
            <w:r w:rsidRPr="00961C80">
              <w:rPr>
                <w:rFonts w:ascii="Arial" w:hAnsi="Arial" w:cs="Arial"/>
                <w:sz w:val="18"/>
                <w:szCs w:val="18"/>
              </w:rPr>
              <w:t xml:space="preserve"> Solutions Company Limited</w:t>
            </w:r>
          </w:p>
        </w:tc>
        <w:tc>
          <w:tcPr>
            <w:tcW w:w="1385" w:type="dxa"/>
            <w:vMerge w:val="restart"/>
          </w:tcPr>
          <w:p w14:paraId="12241C6B" w14:textId="77777777" w:rsidR="00031A96" w:rsidRPr="00961C80" w:rsidRDefault="00031A96" w:rsidP="00641DA3">
            <w:pPr>
              <w:pStyle w:val="CordiaNew"/>
              <w:pBdr>
                <w:bottom w:val="single" w:sz="4" w:space="1" w:color="auto"/>
              </w:pBdr>
              <w:spacing w:line="360" w:lineRule="auto"/>
              <w:ind w:left="-9"/>
              <w:jc w:val="center"/>
              <w:rPr>
                <w:rFonts w:ascii="Arial" w:hAnsi="Arial" w:cs="Arial"/>
                <w:sz w:val="18"/>
                <w:szCs w:val="18"/>
              </w:rPr>
            </w:pPr>
          </w:p>
          <w:p w14:paraId="0E62EE45" w14:textId="77777777" w:rsidR="00031A96" w:rsidRPr="00961C80" w:rsidRDefault="00031A96" w:rsidP="00641DA3">
            <w:pPr>
              <w:pStyle w:val="CordiaNew"/>
              <w:pBdr>
                <w:bottom w:val="single" w:sz="4" w:space="1" w:color="auto"/>
              </w:pBdr>
              <w:spacing w:line="360" w:lineRule="auto"/>
              <w:ind w:left="-9"/>
              <w:jc w:val="center"/>
              <w:rPr>
                <w:rFonts w:ascii="Arial" w:hAnsi="Arial" w:cs="Arial"/>
                <w:sz w:val="18"/>
                <w:szCs w:val="18"/>
                <w:cs/>
              </w:rPr>
            </w:pPr>
            <w:r w:rsidRPr="00961C80">
              <w:rPr>
                <w:rFonts w:ascii="Arial" w:hAnsi="Arial" w:cs="Arial"/>
                <w:sz w:val="18"/>
                <w:szCs w:val="18"/>
              </w:rPr>
              <w:t>Total</w:t>
            </w:r>
          </w:p>
        </w:tc>
      </w:tr>
      <w:tr w:rsidR="00031A96" w:rsidRPr="00961C80" w14:paraId="0DE85524" w14:textId="77777777" w:rsidTr="00FA2EF8">
        <w:trPr>
          <w:trHeight w:val="68"/>
        </w:trPr>
        <w:tc>
          <w:tcPr>
            <w:tcW w:w="4071" w:type="dxa"/>
            <w:noWrap/>
            <w:vAlign w:val="bottom"/>
          </w:tcPr>
          <w:p w14:paraId="46285D1D" w14:textId="77777777" w:rsidR="00031A96" w:rsidRPr="00961C80" w:rsidRDefault="00031A96" w:rsidP="00641DA3">
            <w:pPr>
              <w:tabs>
                <w:tab w:val="left" w:pos="720"/>
              </w:tabs>
              <w:spacing w:line="360" w:lineRule="auto"/>
              <w:ind w:left="-41"/>
              <w:jc w:val="thaiDistribute"/>
              <w:rPr>
                <w:rFonts w:cs="Arial"/>
              </w:rPr>
            </w:pPr>
          </w:p>
        </w:tc>
        <w:tc>
          <w:tcPr>
            <w:tcW w:w="1647" w:type="dxa"/>
            <w:vAlign w:val="bottom"/>
          </w:tcPr>
          <w:p w14:paraId="15890D5C" w14:textId="77777777" w:rsidR="00031A96" w:rsidRPr="00961C80" w:rsidRDefault="00031A96" w:rsidP="00641DA3">
            <w:pPr>
              <w:pStyle w:val="CordiaNew"/>
              <w:pBdr>
                <w:bottom w:val="single" w:sz="4" w:space="1" w:color="auto"/>
              </w:pBdr>
              <w:tabs>
                <w:tab w:val="clear" w:pos="4153"/>
              </w:tabs>
              <w:spacing w:line="360" w:lineRule="auto"/>
              <w:ind w:left="-9"/>
              <w:jc w:val="center"/>
              <w:rPr>
                <w:rFonts w:ascii="Arial" w:hAnsi="Arial" w:cs="Arial"/>
                <w:sz w:val="18"/>
                <w:szCs w:val="18"/>
                <w:lang w:val="en-GB"/>
              </w:rPr>
            </w:pPr>
            <w:r w:rsidRPr="00961C80">
              <w:rPr>
                <w:rFonts w:ascii="Arial" w:hAnsi="Arial" w:cs="Arial"/>
                <w:sz w:val="18"/>
                <w:szCs w:val="18"/>
              </w:rPr>
              <w:t>2</w:t>
            </w:r>
            <w:r w:rsidRPr="00961C80">
              <w:rPr>
                <w:rFonts w:ascii="Arial" w:hAnsi="Arial" w:cs="Arial"/>
                <w:sz w:val="18"/>
                <w:szCs w:val="18"/>
                <w:cs/>
              </w:rPr>
              <w:t xml:space="preserve">0 </w:t>
            </w:r>
            <w:r w:rsidRPr="00961C80">
              <w:rPr>
                <w:rFonts w:ascii="Arial" w:hAnsi="Arial" w:cs="Arial"/>
                <w:sz w:val="18"/>
                <w:szCs w:val="18"/>
              </w:rPr>
              <w:t>February 2023</w:t>
            </w:r>
          </w:p>
        </w:tc>
        <w:tc>
          <w:tcPr>
            <w:tcW w:w="1645" w:type="dxa"/>
            <w:vAlign w:val="bottom"/>
          </w:tcPr>
          <w:p w14:paraId="45D24482" w14:textId="77777777" w:rsidR="00031A96" w:rsidRPr="00961C80" w:rsidRDefault="00031A96" w:rsidP="00641DA3">
            <w:pPr>
              <w:pStyle w:val="CordiaNew"/>
              <w:pBdr>
                <w:bottom w:val="single" w:sz="4" w:space="1" w:color="auto"/>
              </w:pBdr>
              <w:tabs>
                <w:tab w:val="clear" w:pos="4153"/>
              </w:tabs>
              <w:spacing w:line="360" w:lineRule="auto"/>
              <w:ind w:left="-9"/>
              <w:jc w:val="center"/>
              <w:rPr>
                <w:rFonts w:ascii="Arial" w:hAnsi="Arial" w:cs="Arial"/>
                <w:sz w:val="18"/>
                <w:szCs w:val="18"/>
                <w:cs/>
                <w:lang w:val="en-GB"/>
              </w:rPr>
            </w:pPr>
            <w:r w:rsidRPr="00961C80">
              <w:rPr>
                <w:rFonts w:ascii="Arial" w:hAnsi="Arial" w:cs="Arial"/>
                <w:sz w:val="18"/>
                <w:szCs w:val="18"/>
              </w:rPr>
              <w:t>21 February 2023</w:t>
            </w:r>
          </w:p>
        </w:tc>
        <w:tc>
          <w:tcPr>
            <w:tcW w:w="1385" w:type="dxa"/>
            <w:vMerge/>
          </w:tcPr>
          <w:p w14:paraId="2E9B1102" w14:textId="77777777" w:rsidR="00031A96" w:rsidRPr="00961C80" w:rsidRDefault="00031A96" w:rsidP="00641DA3">
            <w:pPr>
              <w:pStyle w:val="CordiaNew"/>
              <w:spacing w:line="360" w:lineRule="auto"/>
              <w:ind w:left="-9"/>
              <w:jc w:val="center"/>
              <w:rPr>
                <w:rFonts w:ascii="Arial" w:hAnsi="Arial" w:cs="Arial"/>
                <w:sz w:val="18"/>
                <w:szCs w:val="18"/>
                <w:cs/>
                <w:lang w:val="en-GB"/>
              </w:rPr>
            </w:pPr>
          </w:p>
        </w:tc>
      </w:tr>
      <w:tr w:rsidR="00031A96" w:rsidRPr="00961C80" w14:paraId="68C156C7" w14:textId="77777777" w:rsidTr="00FA2EF8">
        <w:trPr>
          <w:trHeight w:val="66"/>
        </w:trPr>
        <w:tc>
          <w:tcPr>
            <w:tcW w:w="4071" w:type="dxa"/>
            <w:noWrap/>
            <w:vAlign w:val="bottom"/>
            <w:hideMark/>
          </w:tcPr>
          <w:p w14:paraId="251710A2"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360" w:lineRule="auto"/>
              <w:ind w:left="-41"/>
              <w:jc w:val="thaiDistribute"/>
              <w:rPr>
                <w:rFonts w:cs="Arial"/>
              </w:rPr>
            </w:pPr>
            <w:r w:rsidRPr="00961C80">
              <w:rPr>
                <w:rFonts w:cs="Arial"/>
              </w:rPr>
              <w:t>Cash and cash equivalents</w:t>
            </w:r>
          </w:p>
        </w:tc>
        <w:tc>
          <w:tcPr>
            <w:tcW w:w="1647" w:type="dxa"/>
            <w:vAlign w:val="bottom"/>
          </w:tcPr>
          <w:p w14:paraId="00E5E66E"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cs/>
              </w:rPr>
            </w:pPr>
            <w:r w:rsidRPr="00961C80">
              <w:rPr>
                <w:rFonts w:cs="Arial"/>
                <w:cs/>
              </w:rPr>
              <w:t>48</w:t>
            </w:r>
            <w:r w:rsidRPr="00961C80">
              <w:rPr>
                <w:rFonts w:cs="Arial"/>
              </w:rPr>
              <w:t>,</w:t>
            </w:r>
            <w:r w:rsidRPr="00961C80">
              <w:rPr>
                <w:rFonts w:cs="Arial"/>
                <w:cs/>
              </w:rPr>
              <w:t>003</w:t>
            </w:r>
            <w:r w:rsidRPr="00961C80">
              <w:rPr>
                <w:rFonts w:cs="Arial"/>
              </w:rPr>
              <w:t>,</w:t>
            </w:r>
            <w:r w:rsidRPr="00961C80">
              <w:rPr>
                <w:rFonts w:cs="Arial"/>
                <w:cs/>
              </w:rPr>
              <w:t>781</w:t>
            </w:r>
          </w:p>
        </w:tc>
        <w:tc>
          <w:tcPr>
            <w:tcW w:w="1645" w:type="dxa"/>
          </w:tcPr>
          <w:p w14:paraId="0EC5B9B2"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cs/>
              </w:rPr>
            </w:pPr>
            <w:r w:rsidRPr="00961C80">
              <w:rPr>
                <w:rFonts w:cs="Arial"/>
                <w:cs/>
              </w:rPr>
              <w:t>65</w:t>
            </w:r>
            <w:r w:rsidRPr="00961C80">
              <w:rPr>
                <w:rFonts w:cs="Arial"/>
              </w:rPr>
              <w:t>,</w:t>
            </w:r>
            <w:r w:rsidRPr="00961C80">
              <w:rPr>
                <w:rFonts w:cs="Arial"/>
                <w:cs/>
              </w:rPr>
              <w:t>279</w:t>
            </w:r>
            <w:r w:rsidRPr="00961C80">
              <w:rPr>
                <w:rFonts w:cs="Arial"/>
              </w:rPr>
              <w:t>,</w:t>
            </w:r>
            <w:r w:rsidRPr="00961C80">
              <w:rPr>
                <w:rFonts w:cs="Arial"/>
                <w:cs/>
              </w:rPr>
              <w:t>482</w:t>
            </w:r>
          </w:p>
        </w:tc>
        <w:tc>
          <w:tcPr>
            <w:tcW w:w="1385" w:type="dxa"/>
          </w:tcPr>
          <w:p w14:paraId="527189D3"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113,283,263</w:t>
            </w:r>
          </w:p>
        </w:tc>
      </w:tr>
      <w:tr w:rsidR="00031A96" w:rsidRPr="00961C80" w14:paraId="01300B44" w14:textId="77777777" w:rsidTr="00FA2EF8">
        <w:trPr>
          <w:trHeight w:val="68"/>
        </w:trPr>
        <w:tc>
          <w:tcPr>
            <w:tcW w:w="4071" w:type="dxa"/>
            <w:noWrap/>
            <w:vAlign w:val="bottom"/>
            <w:hideMark/>
          </w:tcPr>
          <w:p w14:paraId="5C2B00D5" w14:textId="77777777" w:rsidR="00031A96" w:rsidRPr="00961C80" w:rsidRDefault="00031A96" w:rsidP="00641DA3">
            <w:pPr>
              <w:tabs>
                <w:tab w:val="left" w:pos="720"/>
              </w:tabs>
              <w:spacing w:line="360" w:lineRule="auto"/>
              <w:ind w:left="-41"/>
              <w:jc w:val="thaiDistribute"/>
              <w:rPr>
                <w:rFonts w:cs="Arial"/>
              </w:rPr>
            </w:pPr>
            <w:r w:rsidRPr="00961C80">
              <w:rPr>
                <w:rFonts w:cs="Arial"/>
              </w:rPr>
              <w:t>Trade and other current accounts receivable</w:t>
            </w:r>
          </w:p>
        </w:tc>
        <w:tc>
          <w:tcPr>
            <w:tcW w:w="1647" w:type="dxa"/>
            <w:vAlign w:val="bottom"/>
          </w:tcPr>
          <w:p w14:paraId="78CBE4D6"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799,058</w:t>
            </w:r>
          </w:p>
        </w:tc>
        <w:tc>
          <w:tcPr>
            <w:tcW w:w="1645" w:type="dxa"/>
          </w:tcPr>
          <w:p w14:paraId="4116D071"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54,622,628</w:t>
            </w:r>
          </w:p>
        </w:tc>
        <w:tc>
          <w:tcPr>
            <w:tcW w:w="1385" w:type="dxa"/>
          </w:tcPr>
          <w:p w14:paraId="23474BB4"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55,421,686</w:t>
            </w:r>
          </w:p>
        </w:tc>
      </w:tr>
      <w:tr w:rsidR="00031A96" w:rsidRPr="00961C80" w14:paraId="7570A959" w14:textId="77777777" w:rsidTr="00FA2EF8">
        <w:trPr>
          <w:trHeight w:val="68"/>
        </w:trPr>
        <w:tc>
          <w:tcPr>
            <w:tcW w:w="4071" w:type="dxa"/>
            <w:noWrap/>
            <w:vAlign w:val="bottom"/>
          </w:tcPr>
          <w:p w14:paraId="2B2CDF22" w14:textId="77777777" w:rsidR="00031A96" w:rsidRPr="00961C80" w:rsidRDefault="00031A96" w:rsidP="00641DA3">
            <w:pPr>
              <w:tabs>
                <w:tab w:val="left" w:pos="720"/>
              </w:tabs>
              <w:spacing w:line="360" w:lineRule="auto"/>
              <w:ind w:left="-41"/>
              <w:jc w:val="thaiDistribute"/>
              <w:rPr>
                <w:rFonts w:cs="Arial"/>
                <w:cs/>
              </w:rPr>
            </w:pPr>
            <w:r w:rsidRPr="00961C80">
              <w:rPr>
                <w:rFonts w:cs="Arial"/>
              </w:rPr>
              <w:t>Contract assets</w:t>
            </w:r>
          </w:p>
        </w:tc>
        <w:tc>
          <w:tcPr>
            <w:tcW w:w="1647" w:type="dxa"/>
            <w:vAlign w:val="bottom"/>
          </w:tcPr>
          <w:p w14:paraId="7378F45D"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20,336,664</w:t>
            </w:r>
          </w:p>
        </w:tc>
        <w:tc>
          <w:tcPr>
            <w:tcW w:w="1645" w:type="dxa"/>
          </w:tcPr>
          <w:p w14:paraId="02439767"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cs/>
              </w:rPr>
            </w:pPr>
            <w:r w:rsidRPr="00961C80">
              <w:rPr>
                <w:rFonts w:cs="Arial"/>
                <w:cs/>
              </w:rPr>
              <w:t>1</w:t>
            </w:r>
            <w:r w:rsidRPr="00961C80">
              <w:rPr>
                <w:rFonts w:cs="Arial"/>
              </w:rPr>
              <w:t>,</w:t>
            </w:r>
            <w:r w:rsidRPr="00961C80">
              <w:rPr>
                <w:rFonts w:cs="Arial"/>
                <w:cs/>
              </w:rPr>
              <w:t>868</w:t>
            </w:r>
            <w:r w:rsidRPr="00961C80">
              <w:rPr>
                <w:rFonts w:cs="Arial"/>
              </w:rPr>
              <w:t>,</w:t>
            </w:r>
            <w:r w:rsidRPr="00961C80">
              <w:rPr>
                <w:rFonts w:cs="Arial"/>
                <w:cs/>
              </w:rPr>
              <w:t>068</w:t>
            </w:r>
          </w:p>
        </w:tc>
        <w:tc>
          <w:tcPr>
            <w:tcW w:w="1385" w:type="dxa"/>
          </w:tcPr>
          <w:p w14:paraId="7613ECCF"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22,204,732</w:t>
            </w:r>
          </w:p>
        </w:tc>
      </w:tr>
      <w:tr w:rsidR="00031A96" w:rsidRPr="00961C80" w14:paraId="22A49824" w14:textId="77777777" w:rsidTr="00FA2EF8">
        <w:trPr>
          <w:trHeight w:val="68"/>
        </w:trPr>
        <w:tc>
          <w:tcPr>
            <w:tcW w:w="4071" w:type="dxa"/>
            <w:noWrap/>
            <w:vAlign w:val="bottom"/>
          </w:tcPr>
          <w:p w14:paraId="7E1DBEAE" w14:textId="77777777" w:rsidR="00031A96" w:rsidRPr="00961C80" w:rsidRDefault="00031A96" w:rsidP="00641DA3">
            <w:pPr>
              <w:tabs>
                <w:tab w:val="left" w:pos="720"/>
              </w:tabs>
              <w:spacing w:line="360" w:lineRule="auto"/>
              <w:ind w:left="-41"/>
              <w:jc w:val="thaiDistribute"/>
              <w:rPr>
                <w:rFonts w:cs="Arial"/>
              </w:rPr>
            </w:pPr>
            <w:r w:rsidRPr="00961C80">
              <w:rPr>
                <w:rFonts w:cs="Arial"/>
              </w:rPr>
              <w:t>Work in progress</w:t>
            </w:r>
          </w:p>
        </w:tc>
        <w:tc>
          <w:tcPr>
            <w:tcW w:w="1647" w:type="dxa"/>
            <w:vAlign w:val="bottom"/>
          </w:tcPr>
          <w:p w14:paraId="56290315"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5,388,436</w:t>
            </w:r>
          </w:p>
        </w:tc>
        <w:tc>
          <w:tcPr>
            <w:tcW w:w="1645" w:type="dxa"/>
          </w:tcPr>
          <w:p w14:paraId="7E682FCA"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10,308,163</w:t>
            </w:r>
          </w:p>
        </w:tc>
        <w:tc>
          <w:tcPr>
            <w:tcW w:w="1385" w:type="dxa"/>
          </w:tcPr>
          <w:p w14:paraId="7DFE5F8D"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15,696,599</w:t>
            </w:r>
          </w:p>
        </w:tc>
      </w:tr>
      <w:tr w:rsidR="00031A96" w:rsidRPr="00961C80" w14:paraId="6CBC34A0" w14:textId="77777777" w:rsidTr="00FA2EF8">
        <w:trPr>
          <w:trHeight w:val="68"/>
        </w:trPr>
        <w:tc>
          <w:tcPr>
            <w:tcW w:w="4071" w:type="dxa"/>
            <w:noWrap/>
            <w:vAlign w:val="bottom"/>
          </w:tcPr>
          <w:p w14:paraId="1F6D508E" w14:textId="77777777" w:rsidR="00031A96" w:rsidRPr="00961C80" w:rsidRDefault="00031A96" w:rsidP="00641DA3">
            <w:pPr>
              <w:tabs>
                <w:tab w:val="left" w:pos="720"/>
              </w:tabs>
              <w:spacing w:line="360" w:lineRule="auto"/>
              <w:ind w:left="-41"/>
              <w:jc w:val="thaiDistribute"/>
              <w:rPr>
                <w:rFonts w:cs="Arial"/>
                <w:cs/>
              </w:rPr>
            </w:pPr>
            <w:r w:rsidRPr="00961C80">
              <w:rPr>
                <w:rFonts w:cs="Arial"/>
              </w:rPr>
              <w:t>Current tax assets</w:t>
            </w:r>
          </w:p>
        </w:tc>
        <w:tc>
          <w:tcPr>
            <w:tcW w:w="1647" w:type="dxa"/>
            <w:vAlign w:val="bottom"/>
          </w:tcPr>
          <w:p w14:paraId="3FB82942"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w:t>
            </w:r>
          </w:p>
        </w:tc>
        <w:tc>
          <w:tcPr>
            <w:tcW w:w="1645" w:type="dxa"/>
          </w:tcPr>
          <w:p w14:paraId="1713A25E"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1,210,018</w:t>
            </w:r>
          </w:p>
        </w:tc>
        <w:tc>
          <w:tcPr>
            <w:tcW w:w="1385" w:type="dxa"/>
          </w:tcPr>
          <w:p w14:paraId="6748BE5F"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1,210,018</w:t>
            </w:r>
          </w:p>
        </w:tc>
      </w:tr>
      <w:tr w:rsidR="00031A96" w:rsidRPr="00961C80" w14:paraId="73859A6A" w14:textId="77777777" w:rsidTr="00FA2EF8">
        <w:trPr>
          <w:trHeight w:val="68"/>
        </w:trPr>
        <w:tc>
          <w:tcPr>
            <w:tcW w:w="4071" w:type="dxa"/>
            <w:noWrap/>
            <w:vAlign w:val="bottom"/>
            <w:hideMark/>
          </w:tcPr>
          <w:p w14:paraId="0B3BD078" w14:textId="77777777" w:rsidR="00031A96" w:rsidRPr="00961C80" w:rsidRDefault="00031A96" w:rsidP="00641DA3">
            <w:pPr>
              <w:tabs>
                <w:tab w:val="left" w:pos="720"/>
              </w:tabs>
              <w:spacing w:line="360" w:lineRule="auto"/>
              <w:ind w:left="-41"/>
              <w:jc w:val="thaiDistribute"/>
              <w:rPr>
                <w:rFonts w:cs="Arial"/>
              </w:rPr>
            </w:pPr>
            <w:r w:rsidRPr="00961C80">
              <w:rPr>
                <w:rFonts w:cs="Arial"/>
              </w:rPr>
              <w:t>Other current assets</w:t>
            </w:r>
          </w:p>
        </w:tc>
        <w:tc>
          <w:tcPr>
            <w:tcW w:w="1647" w:type="dxa"/>
            <w:vAlign w:val="bottom"/>
          </w:tcPr>
          <w:p w14:paraId="10B94644"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17,720</w:t>
            </w:r>
          </w:p>
        </w:tc>
        <w:tc>
          <w:tcPr>
            <w:tcW w:w="1645" w:type="dxa"/>
          </w:tcPr>
          <w:p w14:paraId="2EC95ACC"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915,286</w:t>
            </w:r>
          </w:p>
        </w:tc>
        <w:tc>
          <w:tcPr>
            <w:tcW w:w="1385" w:type="dxa"/>
          </w:tcPr>
          <w:p w14:paraId="7DAD1182"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933,006</w:t>
            </w:r>
          </w:p>
        </w:tc>
      </w:tr>
      <w:tr w:rsidR="00031A96" w:rsidRPr="00961C80" w14:paraId="012CDB49" w14:textId="77777777" w:rsidTr="00FA2EF8">
        <w:trPr>
          <w:trHeight w:val="68"/>
        </w:trPr>
        <w:tc>
          <w:tcPr>
            <w:tcW w:w="4071" w:type="dxa"/>
            <w:noWrap/>
            <w:vAlign w:val="bottom"/>
            <w:hideMark/>
          </w:tcPr>
          <w:p w14:paraId="6781CDD1" w14:textId="77777777" w:rsidR="00031A96" w:rsidRPr="00961C80" w:rsidRDefault="00031A96" w:rsidP="00641DA3">
            <w:pPr>
              <w:tabs>
                <w:tab w:val="left" w:pos="720"/>
              </w:tabs>
              <w:spacing w:line="360" w:lineRule="auto"/>
              <w:ind w:left="-41"/>
              <w:jc w:val="thaiDistribute"/>
              <w:rPr>
                <w:rFonts w:cs="Arial"/>
                <w:spacing w:val="-2"/>
              </w:rPr>
            </w:pPr>
            <w:r w:rsidRPr="00961C80">
              <w:rPr>
                <w:rFonts w:cs="Arial"/>
                <w:spacing w:val="-2"/>
              </w:rPr>
              <w:t>Leasehold building improvement and equipment</w:t>
            </w:r>
          </w:p>
        </w:tc>
        <w:tc>
          <w:tcPr>
            <w:tcW w:w="1647" w:type="dxa"/>
            <w:vAlign w:val="bottom"/>
          </w:tcPr>
          <w:p w14:paraId="79C1A7C2"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2,397,361</w:t>
            </w:r>
          </w:p>
        </w:tc>
        <w:tc>
          <w:tcPr>
            <w:tcW w:w="1645" w:type="dxa"/>
          </w:tcPr>
          <w:p w14:paraId="154DBFB4"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1,651,243</w:t>
            </w:r>
          </w:p>
        </w:tc>
        <w:tc>
          <w:tcPr>
            <w:tcW w:w="1385" w:type="dxa"/>
          </w:tcPr>
          <w:p w14:paraId="62C02A8A"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4,048,604</w:t>
            </w:r>
          </w:p>
        </w:tc>
      </w:tr>
      <w:tr w:rsidR="00031A96" w:rsidRPr="00961C80" w14:paraId="4BE41A37" w14:textId="77777777" w:rsidTr="00FA2EF8">
        <w:trPr>
          <w:trHeight w:val="68"/>
        </w:trPr>
        <w:tc>
          <w:tcPr>
            <w:tcW w:w="4071" w:type="dxa"/>
            <w:noWrap/>
            <w:vAlign w:val="bottom"/>
          </w:tcPr>
          <w:p w14:paraId="30E52941" w14:textId="77777777" w:rsidR="00031A96" w:rsidRPr="00961C80" w:rsidRDefault="00031A96" w:rsidP="00641DA3">
            <w:pPr>
              <w:tabs>
                <w:tab w:val="left" w:pos="720"/>
              </w:tabs>
              <w:spacing w:line="360" w:lineRule="auto"/>
              <w:ind w:left="-41"/>
              <w:jc w:val="thaiDistribute"/>
              <w:rPr>
                <w:rFonts w:cs="Arial"/>
              </w:rPr>
            </w:pPr>
            <w:r w:rsidRPr="00961C80">
              <w:rPr>
                <w:rFonts w:cs="Arial"/>
              </w:rPr>
              <w:t>Right-of-use assets</w:t>
            </w:r>
          </w:p>
        </w:tc>
        <w:tc>
          <w:tcPr>
            <w:tcW w:w="1647" w:type="dxa"/>
            <w:vAlign w:val="bottom"/>
          </w:tcPr>
          <w:p w14:paraId="626C831F"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w:t>
            </w:r>
          </w:p>
        </w:tc>
        <w:tc>
          <w:tcPr>
            <w:tcW w:w="1645" w:type="dxa"/>
          </w:tcPr>
          <w:p w14:paraId="77EF1FCD"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5,960,683</w:t>
            </w:r>
          </w:p>
        </w:tc>
        <w:tc>
          <w:tcPr>
            <w:tcW w:w="1385" w:type="dxa"/>
          </w:tcPr>
          <w:p w14:paraId="2BA3F469"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5,960,683</w:t>
            </w:r>
          </w:p>
        </w:tc>
      </w:tr>
      <w:tr w:rsidR="00031A96" w:rsidRPr="00961C80" w14:paraId="3623E2F9" w14:textId="77777777" w:rsidTr="00FA2EF8">
        <w:trPr>
          <w:trHeight w:val="68"/>
        </w:trPr>
        <w:tc>
          <w:tcPr>
            <w:tcW w:w="4071" w:type="dxa"/>
            <w:noWrap/>
            <w:vAlign w:val="bottom"/>
            <w:hideMark/>
          </w:tcPr>
          <w:p w14:paraId="08CE810E" w14:textId="77777777" w:rsidR="00031A96" w:rsidRPr="00961C80" w:rsidRDefault="00031A96" w:rsidP="00641DA3">
            <w:pPr>
              <w:tabs>
                <w:tab w:val="left" w:pos="720"/>
              </w:tabs>
              <w:spacing w:line="360" w:lineRule="auto"/>
              <w:ind w:left="-41"/>
              <w:jc w:val="thaiDistribute"/>
              <w:rPr>
                <w:rFonts w:cs="Arial"/>
                <w:cs/>
              </w:rPr>
            </w:pPr>
            <w:r w:rsidRPr="00961C80">
              <w:rPr>
                <w:rFonts w:cs="Arial"/>
              </w:rPr>
              <w:t>Deferred tax assets</w:t>
            </w:r>
          </w:p>
        </w:tc>
        <w:tc>
          <w:tcPr>
            <w:tcW w:w="1647" w:type="dxa"/>
            <w:vAlign w:val="bottom"/>
          </w:tcPr>
          <w:p w14:paraId="7539BE17"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84,157</w:t>
            </w:r>
          </w:p>
        </w:tc>
        <w:tc>
          <w:tcPr>
            <w:tcW w:w="1645" w:type="dxa"/>
          </w:tcPr>
          <w:p w14:paraId="433E678D"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8,663,167</w:t>
            </w:r>
          </w:p>
        </w:tc>
        <w:tc>
          <w:tcPr>
            <w:tcW w:w="1385" w:type="dxa"/>
          </w:tcPr>
          <w:p w14:paraId="4C1754FA"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8,747,324</w:t>
            </w:r>
          </w:p>
        </w:tc>
      </w:tr>
      <w:tr w:rsidR="00031A96" w:rsidRPr="00961C80" w14:paraId="44DDDC98" w14:textId="77777777" w:rsidTr="00FA2EF8">
        <w:trPr>
          <w:trHeight w:val="68"/>
        </w:trPr>
        <w:tc>
          <w:tcPr>
            <w:tcW w:w="4071" w:type="dxa"/>
            <w:noWrap/>
            <w:vAlign w:val="bottom"/>
            <w:hideMark/>
          </w:tcPr>
          <w:p w14:paraId="19C7305E" w14:textId="77777777" w:rsidR="00031A96" w:rsidRPr="00961C80" w:rsidRDefault="00031A96" w:rsidP="00641DA3">
            <w:pPr>
              <w:tabs>
                <w:tab w:val="left" w:pos="720"/>
              </w:tabs>
              <w:spacing w:line="360" w:lineRule="auto"/>
              <w:ind w:left="-41"/>
              <w:jc w:val="thaiDistribute"/>
              <w:rPr>
                <w:rFonts w:cs="Arial"/>
              </w:rPr>
            </w:pPr>
            <w:r w:rsidRPr="00961C80">
              <w:rPr>
                <w:rFonts w:cs="Arial"/>
              </w:rPr>
              <w:t>Other non - current assets</w:t>
            </w:r>
          </w:p>
        </w:tc>
        <w:tc>
          <w:tcPr>
            <w:tcW w:w="1647" w:type="dxa"/>
            <w:vAlign w:val="bottom"/>
          </w:tcPr>
          <w:p w14:paraId="09974BAF"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w:t>
            </w:r>
          </w:p>
        </w:tc>
        <w:tc>
          <w:tcPr>
            <w:tcW w:w="1645" w:type="dxa"/>
          </w:tcPr>
          <w:p w14:paraId="0C3F41A2"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12,391,822</w:t>
            </w:r>
          </w:p>
        </w:tc>
        <w:tc>
          <w:tcPr>
            <w:tcW w:w="1385" w:type="dxa"/>
          </w:tcPr>
          <w:p w14:paraId="71C59B25"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12,391,822</w:t>
            </w:r>
          </w:p>
        </w:tc>
      </w:tr>
      <w:tr w:rsidR="00031A96" w:rsidRPr="00961C80" w14:paraId="6D7A2EB1" w14:textId="77777777" w:rsidTr="00FA2EF8">
        <w:trPr>
          <w:trHeight w:val="68"/>
        </w:trPr>
        <w:tc>
          <w:tcPr>
            <w:tcW w:w="4071" w:type="dxa"/>
            <w:noWrap/>
            <w:vAlign w:val="bottom"/>
            <w:hideMark/>
          </w:tcPr>
          <w:p w14:paraId="0E647A54" w14:textId="77777777" w:rsidR="00031A96" w:rsidRPr="00961C80" w:rsidRDefault="00031A96" w:rsidP="00641DA3">
            <w:pPr>
              <w:tabs>
                <w:tab w:val="left" w:pos="720"/>
              </w:tabs>
              <w:spacing w:line="360" w:lineRule="auto"/>
              <w:ind w:left="-41"/>
              <w:jc w:val="thaiDistribute"/>
              <w:rPr>
                <w:rFonts w:cs="Arial"/>
              </w:rPr>
            </w:pPr>
            <w:r w:rsidRPr="00961C80">
              <w:rPr>
                <w:rFonts w:cs="Arial"/>
              </w:rPr>
              <w:t>Trade and other current accounts payable</w:t>
            </w:r>
          </w:p>
        </w:tc>
        <w:tc>
          <w:tcPr>
            <w:tcW w:w="1647" w:type="dxa"/>
            <w:vAlign w:val="bottom"/>
          </w:tcPr>
          <w:p w14:paraId="3FB5AA74"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cs/>
              </w:rPr>
            </w:pPr>
            <w:r w:rsidRPr="00961C80">
              <w:rPr>
                <w:rFonts w:cs="Arial"/>
              </w:rPr>
              <w:t>(16,286,866)</w:t>
            </w:r>
          </w:p>
        </w:tc>
        <w:tc>
          <w:tcPr>
            <w:tcW w:w="1645" w:type="dxa"/>
          </w:tcPr>
          <w:p w14:paraId="3758F7FC"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cs/>
              </w:rPr>
            </w:pPr>
            <w:r w:rsidRPr="00961C80">
              <w:rPr>
                <w:rFonts w:cs="Arial"/>
              </w:rPr>
              <w:t>(26,985,758)</w:t>
            </w:r>
          </w:p>
        </w:tc>
        <w:tc>
          <w:tcPr>
            <w:tcW w:w="1385" w:type="dxa"/>
          </w:tcPr>
          <w:p w14:paraId="6B2E6233"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(43,272,624)</w:t>
            </w:r>
          </w:p>
        </w:tc>
      </w:tr>
      <w:tr w:rsidR="00031A96" w:rsidRPr="00961C80" w14:paraId="202495B9" w14:textId="77777777" w:rsidTr="00FA2EF8">
        <w:trPr>
          <w:trHeight w:val="68"/>
        </w:trPr>
        <w:tc>
          <w:tcPr>
            <w:tcW w:w="4071" w:type="dxa"/>
            <w:noWrap/>
            <w:vAlign w:val="bottom"/>
          </w:tcPr>
          <w:p w14:paraId="035E395C" w14:textId="77777777" w:rsidR="00031A96" w:rsidRPr="00961C80" w:rsidRDefault="00031A96" w:rsidP="00641DA3">
            <w:pPr>
              <w:tabs>
                <w:tab w:val="left" w:pos="720"/>
              </w:tabs>
              <w:spacing w:line="360" w:lineRule="auto"/>
              <w:ind w:left="-41"/>
              <w:jc w:val="thaiDistribute"/>
              <w:rPr>
                <w:rFonts w:cs="Arial"/>
              </w:rPr>
            </w:pPr>
            <w:r w:rsidRPr="00961C80">
              <w:rPr>
                <w:rFonts w:cs="Arial"/>
              </w:rPr>
              <w:t>Contract liabilities</w:t>
            </w:r>
            <w:r w:rsidRPr="00961C80">
              <w:rPr>
                <w:rFonts w:cs="Arial"/>
                <w:cs/>
              </w:rPr>
              <w:t xml:space="preserve"> </w:t>
            </w:r>
            <w:r w:rsidRPr="00961C80">
              <w:rPr>
                <w:rFonts w:cs="Arial"/>
              </w:rPr>
              <w:t>- current</w:t>
            </w:r>
          </w:p>
        </w:tc>
        <w:tc>
          <w:tcPr>
            <w:tcW w:w="1647" w:type="dxa"/>
            <w:vAlign w:val="bottom"/>
          </w:tcPr>
          <w:p w14:paraId="50CB380B"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w:t>
            </w:r>
          </w:p>
        </w:tc>
        <w:tc>
          <w:tcPr>
            <w:tcW w:w="1645" w:type="dxa"/>
          </w:tcPr>
          <w:p w14:paraId="1F31CBA0"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(53,656,786)</w:t>
            </w:r>
          </w:p>
        </w:tc>
        <w:tc>
          <w:tcPr>
            <w:tcW w:w="1385" w:type="dxa"/>
          </w:tcPr>
          <w:p w14:paraId="545D737E"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(53,656,786)</w:t>
            </w:r>
          </w:p>
        </w:tc>
      </w:tr>
      <w:tr w:rsidR="00031A96" w:rsidRPr="00961C80" w14:paraId="30A6D17F" w14:textId="77777777" w:rsidTr="00FA2EF8">
        <w:trPr>
          <w:trHeight w:val="68"/>
        </w:trPr>
        <w:tc>
          <w:tcPr>
            <w:tcW w:w="4071" w:type="dxa"/>
            <w:noWrap/>
            <w:vAlign w:val="bottom"/>
          </w:tcPr>
          <w:p w14:paraId="369091BB" w14:textId="77777777" w:rsidR="00031A96" w:rsidRPr="00961C80" w:rsidRDefault="00031A96" w:rsidP="00641DA3">
            <w:pPr>
              <w:tabs>
                <w:tab w:val="left" w:pos="720"/>
              </w:tabs>
              <w:spacing w:line="360" w:lineRule="auto"/>
              <w:ind w:left="-41"/>
              <w:jc w:val="thaiDistribute"/>
              <w:rPr>
                <w:rFonts w:cs="Arial"/>
              </w:rPr>
            </w:pPr>
            <w:r w:rsidRPr="00961C80">
              <w:rPr>
                <w:rFonts w:cs="Arial"/>
              </w:rPr>
              <w:t>Corporate income tax payable</w:t>
            </w:r>
          </w:p>
        </w:tc>
        <w:tc>
          <w:tcPr>
            <w:tcW w:w="1647" w:type="dxa"/>
            <w:vAlign w:val="bottom"/>
          </w:tcPr>
          <w:p w14:paraId="63337D43"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w:t>
            </w:r>
          </w:p>
        </w:tc>
        <w:tc>
          <w:tcPr>
            <w:tcW w:w="1645" w:type="dxa"/>
          </w:tcPr>
          <w:p w14:paraId="4959545F"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(4,870,001)</w:t>
            </w:r>
          </w:p>
        </w:tc>
        <w:tc>
          <w:tcPr>
            <w:tcW w:w="1385" w:type="dxa"/>
          </w:tcPr>
          <w:p w14:paraId="0306A2F9"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(4,870,001)</w:t>
            </w:r>
          </w:p>
        </w:tc>
      </w:tr>
      <w:tr w:rsidR="00031A96" w:rsidRPr="00961C80" w14:paraId="7C7C9AEA" w14:textId="77777777" w:rsidTr="00FA2EF8">
        <w:trPr>
          <w:trHeight w:val="68"/>
        </w:trPr>
        <w:tc>
          <w:tcPr>
            <w:tcW w:w="4071" w:type="dxa"/>
            <w:noWrap/>
            <w:vAlign w:val="bottom"/>
          </w:tcPr>
          <w:p w14:paraId="0ABFC0F8" w14:textId="77777777" w:rsidR="00031A96" w:rsidRPr="00961C80" w:rsidRDefault="00031A96" w:rsidP="00641DA3">
            <w:pPr>
              <w:tabs>
                <w:tab w:val="left" w:pos="720"/>
              </w:tabs>
              <w:spacing w:line="360" w:lineRule="auto"/>
              <w:ind w:left="-41"/>
              <w:jc w:val="thaiDistribute"/>
              <w:rPr>
                <w:rFonts w:cs="Arial"/>
                <w:cs/>
              </w:rPr>
            </w:pPr>
            <w:r w:rsidRPr="00961C80">
              <w:rPr>
                <w:rFonts w:cs="Arial"/>
              </w:rPr>
              <w:t>Lease liabilities</w:t>
            </w:r>
          </w:p>
        </w:tc>
        <w:tc>
          <w:tcPr>
            <w:tcW w:w="1647" w:type="dxa"/>
            <w:vAlign w:val="bottom"/>
          </w:tcPr>
          <w:p w14:paraId="795AADAD"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w:t>
            </w:r>
          </w:p>
        </w:tc>
        <w:tc>
          <w:tcPr>
            <w:tcW w:w="1645" w:type="dxa"/>
          </w:tcPr>
          <w:p w14:paraId="26C5BFE8"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(6,300,540)</w:t>
            </w:r>
          </w:p>
        </w:tc>
        <w:tc>
          <w:tcPr>
            <w:tcW w:w="1385" w:type="dxa"/>
          </w:tcPr>
          <w:p w14:paraId="0B5FFD14"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(6,300,540)</w:t>
            </w:r>
          </w:p>
        </w:tc>
      </w:tr>
      <w:tr w:rsidR="00031A96" w:rsidRPr="00961C80" w14:paraId="1F231C23" w14:textId="77777777" w:rsidTr="00FA2EF8">
        <w:trPr>
          <w:trHeight w:val="60"/>
        </w:trPr>
        <w:tc>
          <w:tcPr>
            <w:tcW w:w="4071" w:type="dxa"/>
            <w:noWrap/>
            <w:vAlign w:val="bottom"/>
          </w:tcPr>
          <w:p w14:paraId="534FFB1E" w14:textId="77777777" w:rsidR="00031A96" w:rsidRPr="00961C80" w:rsidRDefault="00031A96" w:rsidP="00641DA3">
            <w:pPr>
              <w:tabs>
                <w:tab w:val="left" w:pos="720"/>
              </w:tabs>
              <w:spacing w:line="360" w:lineRule="auto"/>
              <w:ind w:left="-41"/>
              <w:jc w:val="thaiDistribute"/>
              <w:rPr>
                <w:rFonts w:cs="Arial"/>
                <w:cs/>
              </w:rPr>
            </w:pPr>
            <w:r w:rsidRPr="00961C80">
              <w:rPr>
                <w:rFonts w:cs="Arial"/>
              </w:rPr>
              <w:t>Provisions for employee benefit</w:t>
            </w:r>
          </w:p>
        </w:tc>
        <w:tc>
          <w:tcPr>
            <w:tcW w:w="1647" w:type="dxa"/>
            <w:vAlign w:val="bottom"/>
          </w:tcPr>
          <w:p w14:paraId="3E618E55"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cs/>
              </w:rPr>
            </w:pPr>
            <w:r w:rsidRPr="00961C80">
              <w:rPr>
                <w:rFonts w:cs="Arial"/>
              </w:rPr>
              <w:t>(20,575,172)</w:t>
            </w:r>
          </w:p>
        </w:tc>
        <w:tc>
          <w:tcPr>
            <w:tcW w:w="1645" w:type="dxa"/>
          </w:tcPr>
          <w:p w14:paraId="3F9E23F4"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cs/>
              </w:rPr>
            </w:pPr>
            <w:r w:rsidRPr="00961C80">
              <w:rPr>
                <w:rFonts w:cs="Arial"/>
              </w:rPr>
              <w:t>(42,975,976)</w:t>
            </w:r>
          </w:p>
        </w:tc>
        <w:tc>
          <w:tcPr>
            <w:tcW w:w="1385" w:type="dxa"/>
          </w:tcPr>
          <w:p w14:paraId="30D60FA6"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(63,551,148)</w:t>
            </w:r>
          </w:p>
        </w:tc>
      </w:tr>
      <w:tr w:rsidR="00031A96" w:rsidRPr="00961C80" w14:paraId="678C987F" w14:textId="77777777" w:rsidTr="00FA2EF8">
        <w:trPr>
          <w:trHeight w:val="255"/>
        </w:trPr>
        <w:tc>
          <w:tcPr>
            <w:tcW w:w="4071" w:type="dxa"/>
            <w:noWrap/>
            <w:vAlign w:val="bottom"/>
          </w:tcPr>
          <w:p w14:paraId="20FB3379" w14:textId="77777777" w:rsidR="00031A96" w:rsidRPr="00961C80" w:rsidRDefault="00031A96" w:rsidP="00641DA3">
            <w:pPr>
              <w:tabs>
                <w:tab w:val="left" w:pos="720"/>
              </w:tabs>
              <w:spacing w:line="360" w:lineRule="auto"/>
              <w:ind w:left="-41"/>
              <w:jc w:val="thaiDistribute"/>
              <w:rPr>
                <w:rFonts w:cs="Arial"/>
              </w:rPr>
            </w:pPr>
            <w:r w:rsidRPr="00961C80">
              <w:rPr>
                <w:rFonts w:cs="Arial"/>
              </w:rPr>
              <w:t>Other current liabilities</w:t>
            </w:r>
          </w:p>
        </w:tc>
        <w:tc>
          <w:tcPr>
            <w:tcW w:w="1647" w:type="dxa"/>
            <w:vAlign w:val="bottom"/>
          </w:tcPr>
          <w:p w14:paraId="5FF26ABE" w14:textId="77777777" w:rsidR="00031A96" w:rsidRPr="00961C80" w:rsidRDefault="00031A9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(22,857)</w:t>
            </w:r>
          </w:p>
        </w:tc>
        <w:tc>
          <w:tcPr>
            <w:tcW w:w="1645" w:type="dxa"/>
          </w:tcPr>
          <w:p w14:paraId="71F5E74B" w14:textId="77777777" w:rsidR="00031A96" w:rsidRPr="00961C80" w:rsidRDefault="00031A9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(2,922,189)</w:t>
            </w:r>
          </w:p>
        </w:tc>
        <w:tc>
          <w:tcPr>
            <w:tcW w:w="1385" w:type="dxa"/>
          </w:tcPr>
          <w:p w14:paraId="01B71426" w14:textId="77777777" w:rsidR="00031A96" w:rsidRPr="00961C80" w:rsidRDefault="00031A9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(2,945,046)</w:t>
            </w:r>
          </w:p>
        </w:tc>
      </w:tr>
      <w:tr w:rsidR="00031A96" w:rsidRPr="00961C80" w14:paraId="78DF2FDD" w14:textId="77777777" w:rsidTr="00FA2EF8">
        <w:trPr>
          <w:trHeight w:val="68"/>
        </w:trPr>
        <w:tc>
          <w:tcPr>
            <w:tcW w:w="4071" w:type="dxa"/>
            <w:noWrap/>
            <w:vAlign w:val="bottom"/>
            <w:hideMark/>
          </w:tcPr>
          <w:p w14:paraId="17C31DCD" w14:textId="77777777" w:rsidR="00031A96" w:rsidRPr="00961C80" w:rsidRDefault="00031A96" w:rsidP="00641DA3">
            <w:pPr>
              <w:tabs>
                <w:tab w:val="left" w:pos="720"/>
              </w:tabs>
              <w:spacing w:line="360" w:lineRule="auto"/>
              <w:ind w:left="-41"/>
              <w:jc w:val="thaiDistribute"/>
              <w:rPr>
                <w:rFonts w:cs="Arial"/>
              </w:rPr>
            </w:pPr>
            <w:r w:rsidRPr="00961C80">
              <w:rPr>
                <w:rFonts w:cs="Arial"/>
              </w:rPr>
              <w:t xml:space="preserve">Net assets of the subsidiary before acquisition </w:t>
            </w:r>
          </w:p>
        </w:tc>
        <w:tc>
          <w:tcPr>
            <w:tcW w:w="1647" w:type="dxa"/>
            <w:tcBorders>
              <w:left w:val="nil"/>
              <w:bottom w:val="nil"/>
              <w:right w:val="nil"/>
            </w:tcBorders>
            <w:vAlign w:val="bottom"/>
          </w:tcPr>
          <w:p w14:paraId="335B0DE7"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rPr>
              <w:t>40,142,282</w:t>
            </w:r>
          </w:p>
        </w:tc>
        <w:tc>
          <w:tcPr>
            <w:tcW w:w="1645" w:type="dxa"/>
            <w:tcBorders>
              <w:left w:val="nil"/>
              <w:bottom w:val="nil"/>
              <w:right w:val="nil"/>
            </w:tcBorders>
          </w:tcPr>
          <w:p w14:paraId="473114E2"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25,159,310</w:t>
            </w:r>
          </w:p>
        </w:tc>
        <w:tc>
          <w:tcPr>
            <w:tcW w:w="1385" w:type="dxa"/>
            <w:tcBorders>
              <w:left w:val="nil"/>
              <w:bottom w:val="nil"/>
              <w:right w:val="nil"/>
            </w:tcBorders>
          </w:tcPr>
          <w:p w14:paraId="40FB0442"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65,301,592</w:t>
            </w:r>
          </w:p>
        </w:tc>
      </w:tr>
      <w:tr w:rsidR="00031A96" w:rsidRPr="00961C80" w14:paraId="3F3DC3ED" w14:textId="77777777" w:rsidTr="00FA2EF8">
        <w:trPr>
          <w:trHeight w:val="68"/>
        </w:trPr>
        <w:tc>
          <w:tcPr>
            <w:tcW w:w="4071" w:type="dxa"/>
            <w:noWrap/>
            <w:vAlign w:val="bottom"/>
            <w:hideMark/>
          </w:tcPr>
          <w:p w14:paraId="253C33F6" w14:textId="0C5EF53E"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360" w:lineRule="auto"/>
              <w:ind w:left="-41"/>
              <w:jc w:val="thaiDistribute"/>
              <w:rPr>
                <w:rFonts w:cs="Arial"/>
              </w:rPr>
            </w:pPr>
            <w:r w:rsidRPr="00961C80">
              <w:rPr>
                <w:rFonts w:cs="Arial"/>
                <w:u w:val="single"/>
              </w:rPr>
              <w:t>Less</w:t>
            </w:r>
            <w:r w:rsidRPr="00961C80">
              <w:rPr>
                <w:rFonts w:cs="Arial"/>
              </w:rPr>
              <w:tab/>
              <w:t>non-controlling interest</w:t>
            </w:r>
          </w:p>
        </w:tc>
        <w:tc>
          <w:tcPr>
            <w:tcW w:w="1647" w:type="dxa"/>
            <w:tcBorders>
              <w:top w:val="nil"/>
              <w:left w:val="nil"/>
              <w:right w:val="nil"/>
            </w:tcBorders>
            <w:vAlign w:val="bottom"/>
          </w:tcPr>
          <w:p w14:paraId="11A235D1" w14:textId="77777777" w:rsidR="00031A96" w:rsidRPr="00961C80" w:rsidRDefault="00031A9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cs/>
              </w:rPr>
            </w:pPr>
            <w:r w:rsidRPr="00961C80">
              <w:rPr>
                <w:rFonts w:cs="Arial"/>
              </w:rPr>
              <w:t>-</w:t>
            </w:r>
          </w:p>
        </w:tc>
        <w:tc>
          <w:tcPr>
            <w:tcW w:w="1645" w:type="dxa"/>
            <w:tcBorders>
              <w:top w:val="nil"/>
              <w:left w:val="nil"/>
              <w:right w:val="nil"/>
            </w:tcBorders>
          </w:tcPr>
          <w:p w14:paraId="16F7576A" w14:textId="77777777" w:rsidR="00031A96" w:rsidRPr="00961C80" w:rsidRDefault="00031A9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cs/>
              </w:rPr>
            </w:pPr>
            <w:r w:rsidRPr="00961C80">
              <w:rPr>
                <w:rFonts w:cs="Arial"/>
              </w:rPr>
              <w:t>(11,321,690)</w:t>
            </w:r>
          </w:p>
        </w:tc>
        <w:tc>
          <w:tcPr>
            <w:tcW w:w="1385" w:type="dxa"/>
            <w:tcBorders>
              <w:top w:val="nil"/>
              <w:left w:val="nil"/>
              <w:right w:val="nil"/>
            </w:tcBorders>
          </w:tcPr>
          <w:p w14:paraId="29E131BC" w14:textId="77777777" w:rsidR="00031A96" w:rsidRPr="00961C80" w:rsidRDefault="00031A9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(11,321,690)</w:t>
            </w:r>
          </w:p>
        </w:tc>
      </w:tr>
      <w:tr w:rsidR="00031A96" w:rsidRPr="00961C80" w14:paraId="4C591266" w14:textId="77777777" w:rsidTr="00FA2EF8">
        <w:trPr>
          <w:trHeight w:val="60"/>
        </w:trPr>
        <w:tc>
          <w:tcPr>
            <w:tcW w:w="4071" w:type="dxa"/>
            <w:noWrap/>
            <w:vAlign w:val="bottom"/>
            <w:hideMark/>
          </w:tcPr>
          <w:p w14:paraId="3F9231A4" w14:textId="77777777" w:rsidR="00031A96" w:rsidRPr="00961C80" w:rsidRDefault="00031A96" w:rsidP="00641DA3">
            <w:pPr>
              <w:tabs>
                <w:tab w:val="left" w:pos="720"/>
              </w:tabs>
              <w:spacing w:line="360" w:lineRule="auto"/>
              <w:ind w:left="-41"/>
              <w:jc w:val="thaiDistribute"/>
              <w:rPr>
                <w:rFonts w:cs="Arial"/>
                <w:spacing w:val="-2"/>
              </w:rPr>
            </w:pPr>
            <w:r w:rsidRPr="00961C80">
              <w:rPr>
                <w:rFonts w:cs="Arial"/>
                <w:spacing w:val="-2"/>
              </w:rPr>
              <w:t>The Group’s acquisition net assets of subsidiary</w:t>
            </w:r>
          </w:p>
        </w:tc>
        <w:tc>
          <w:tcPr>
            <w:tcW w:w="1647" w:type="dxa"/>
            <w:tcBorders>
              <w:left w:val="nil"/>
              <w:right w:val="nil"/>
            </w:tcBorders>
            <w:vAlign w:val="bottom"/>
          </w:tcPr>
          <w:p w14:paraId="6687328C"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cs/>
              </w:rPr>
            </w:pPr>
            <w:r w:rsidRPr="00961C80">
              <w:rPr>
                <w:rFonts w:cs="Arial"/>
              </w:rPr>
              <w:t>40,142,282</w:t>
            </w:r>
          </w:p>
        </w:tc>
        <w:tc>
          <w:tcPr>
            <w:tcW w:w="1645" w:type="dxa"/>
            <w:tcBorders>
              <w:left w:val="nil"/>
              <w:right w:val="nil"/>
            </w:tcBorders>
          </w:tcPr>
          <w:p w14:paraId="6BAB1A1F"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cs/>
              </w:rPr>
            </w:pPr>
            <w:r w:rsidRPr="00961C80">
              <w:rPr>
                <w:rFonts w:cs="Arial"/>
              </w:rPr>
              <w:t>13,837,620</w:t>
            </w:r>
          </w:p>
        </w:tc>
        <w:tc>
          <w:tcPr>
            <w:tcW w:w="1385" w:type="dxa"/>
            <w:tcBorders>
              <w:left w:val="nil"/>
              <w:right w:val="nil"/>
            </w:tcBorders>
          </w:tcPr>
          <w:p w14:paraId="1E15FB5E"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53,979,902</w:t>
            </w:r>
          </w:p>
        </w:tc>
      </w:tr>
      <w:tr w:rsidR="00031A96" w:rsidRPr="00961C80" w14:paraId="487988F2" w14:textId="77777777" w:rsidTr="00FA2EF8">
        <w:trPr>
          <w:trHeight w:val="255"/>
        </w:trPr>
        <w:tc>
          <w:tcPr>
            <w:tcW w:w="4071" w:type="dxa"/>
            <w:noWrap/>
            <w:vAlign w:val="bottom"/>
          </w:tcPr>
          <w:p w14:paraId="1023B750" w14:textId="77777777" w:rsidR="00031A96" w:rsidRPr="00961C80" w:rsidRDefault="00031A96" w:rsidP="00641DA3">
            <w:pPr>
              <w:tabs>
                <w:tab w:val="left" w:pos="720"/>
              </w:tabs>
              <w:spacing w:line="360" w:lineRule="auto"/>
              <w:ind w:left="-41"/>
              <w:jc w:val="thaiDistribute"/>
              <w:rPr>
                <w:rFonts w:cs="Arial"/>
                <w:i/>
                <w:iCs/>
                <w:cs/>
              </w:rPr>
            </w:pPr>
            <w:r w:rsidRPr="00961C80">
              <w:rPr>
                <w:rFonts w:cs="Arial"/>
                <w:i/>
                <w:iCs/>
              </w:rPr>
              <w:t>Payment for investment in subsidiary</w:t>
            </w:r>
          </w:p>
        </w:tc>
        <w:tc>
          <w:tcPr>
            <w:tcW w:w="1647" w:type="dxa"/>
            <w:tcBorders>
              <w:left w:val="nil"/>
              <w:right w:val="nil"/>
            </w:tcBorders>
          </w:tcPr>
          <w:p w14:paraId="453C2CE3" w14:textId="77777777" w:rsidR="00031A96" w:rsidRPr="00961C80" w:rsidRDefault="00031A9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cs/>
              </w:rPr>
            </w:pPr>
            <w:r w:rsidRPr="00961C80">
              <w:rPr>
                <w:rFonts w:cs="Arial"/>
              </w:rPr>
              <w:t>691,000,000</w:t>
            </w:r>
          </w:p>
        </w:tc>
        <w:tc>
          <w:tcPr>
            <w:tcW w:w="1645" w:type="dxa"/>
            <w:tcBorders>
              <w:left w:val="nil"/>
              <w:right w:val="nil"/>
            </w:tcBorders>
          </w:tcPr>
          <w:p w14:paraId="3092DC7A" w14:textId="77777777" w:rsidR="00031A96" w:rsidRPr="00961C80" w:rsidRDefault="00031A9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cs/>
              </w:rPr>
            </w:pPr>
            <w:r w:rsidRPr="00961C80">
              <w:rPr>
                <w:rFonts w:cs="Arial"/>
              </w:rPr>
              <w:t>290,000,000</w:t>
            </w:r>
          </w:p>
        </w:tc>
        <w:tc>
          <w:tcPr>
            <w:tcW w:w="1385" w:type="dxa"/>
            <w:tcBorders>
              <w:left w:val="nil"/>
              <w:right w:val="nil"/>
            </w:tcBorders>
          </w:tcPr>
          <w:p w14:paraId="0D211043" w14:textId="77777777" w:rsidR="00031A96" w:rsidRPr="00961C80" w:rsidRDefault="00031A9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981,000,000</w:t>
            </w:r>
          </w:p>
        </w:tc>
      </w:tr>
      <w:tr w:rsidR="00031A96" w:rsidRPr="00961C80" w14:paraId="4D20BE93" w14:textId="77777777" w:rsidTr="00FA2EF8">
        <w:trPr>
          <w:trHeight w:val="255"/>
        </w:trPr>
        <w:tc>
          <w:tcPr>
            <w:tcW w:w="4071" w:type="dxa"/>
            <w:noWrap/>
            <w:vAlign w:val="bottom"/>
            <w:hideMark/>
          </w:tcPr>
          <w:p w14:paraId="79878500" w14:textId="77777777" w:rsidR="00031A96" w:rsidRPr="00961C80" w:rsidRDefault="00031A96" w:rsidP="00641DA3">
            <w:pPr>
              <w:tabs>
                <w:tab w:val="left" w:pos="720"/>
              </w:tabs>
              <w:spacing w:line="360" w:lineRule="auto"/>
              <w:ind w:left="-41"/>
              <w:jc w:val="thaiDistribute"/>
              <w:rPr>
                <w:rFonts w:cs="Arial"/>
              </w:rPr>
            </w:pPr>
            <w:r w:rsidRPr="00961C80">
              <w:rPr>
                <w:rFonts w:cs="Arial"/>
              </w:rPr>
              <w:t>Goodwill</w:t>
            </w:r>
          </w:p>
        </w:tc>
        <w:tc>
          <w:tcPr>
            <w:tcW w:w="1647" w:type="dxa"/>
            <w:vAlign w:val="bottom"/>
          </w:tcPr>
          <w:p w14:paraId="5F065014" w14:textId="77777777" w:rsidR="00031A96" w:rsidRPr="00961C80" w:rsidRDefault="00031A96" w:rsidP="00641DA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cs/>
              </w:rPr>
            </w:pPr>
            <w:r w:rsidRPr="00961C80">
              <w:rPr>
                <w:rFonts w:cs="Arial"/>
              </w:rPr>
              <w:t>650,857,718</w:t>
            </w:r>
          </w:p>
        </w:tc>
        <w:tc>
          <w:tcPr>
            <w:tcW w:w="1645" w:type="dxa"/>
          </w:tcPr>
          <w:p w14:paraId="103AEB81" w14:textId="77777777" w:rsidR="00031A96" w:rsidRPr="00961C80" w:rsidRDefault="00031A96" w:rsidP="00641DA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cs/>
              </w:rPr>
            </w:pPr>
            <w:r w:rsidRPr="00961C80">
              <w:rPr>
                <w:rFonts w:cs="Arial"/>
              </w:rPr>
              <w:t>276,162,380</w:t>
            </w:r>
          </w:p>
        </w:tc>
        <w:tc>
          <w:tcPr>
            <w:tcW w:w="1385" w:type="dxa"/>
          </w:tcPr>
          <w:p w14:paraId="3F697E58" w14:textId="77777777" w:rsidR="00031A96" w:rsidRPr="00961C80" w:rsidRDefault="00031A96" w:rsidP="00641DA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927,020,098</w:t>
            </w:r>
          </w:p>
        </w:tc>
      </w:tr>
    </w:tbl>
    <w:p w14:paraId="28F6C22D" w14:textId="77777777" w:rsidR="00BF5809" w:rsidRPr="00961C80" w:rsidRDefault="00BF5809" w:rsidP="00641DA3">
      <w:pPr>
        <w:spacing w:line="360" w:lineRule="auto"/>
        <w:ind w:firstLine="284"/>
        <w:jc w:val="thaiDistribute"/>
        <w:rPr>
          <w:rFonts w:cstheme="minorBidi"/>
          <w:sz w:val="16"/>
          <w:szCs w:val="16"/>
        </w:rPr>
      </w:pPr>
    </w:p>
    <w:p w14:paraId="3FC4EE21" w14:textId="35195C4D" w:rsidR="00C041C1" w:rsidRPr="00961C80" w:rsidRDefault="00C041C1" w:rsidP="00641DA3">
      <w:pPr>
        <w:pStyle w:val="ListParagraph"/>
        <w:spacing w:after="0" w:line="360" w:lineRule="auto"/>
        <w:ind w:left="360"/>
        <w:contextualSpacing w:val="0"/>
        <w:jc w:val="thaiDistribute"/>
        <w:rPr>
          <w:rFonts w:ascii="Arial" w:hAnsi="Arial" w:cs="Arial"/>
          <w:sz w:val="20"/>
          <w:szCs w:val="20"/>
        </w:rPr>
      </w:pPr>
      <w:r w:rsidRPr="00961C80">
        <w:rPr>
          <w:rFonts w:ascii="Arial" w:hAnsi="Arial" w:cs="Arial"/>
          <w:sz w:val="20"/>
          <w:szCs w:val="20"/>
        </w:rPr>
        <w:t>Net cash payment for acquisition investment in subsidiary consisted of:</w:t>
      </w:r>
    </w:p>
    <w:p w14:paraId="727FE5EE" w14:textId="77777777" w:rsidR="00160C8A" w:rsidRPr="00961C80" w:rsidRDefault="00160C8A" w:rsidP="00641DA3">
      <w:pPr>
        <w:pStyle w:val="CordiaNew"/>
        <w:tabs>
          <w:tab w:val="left" w:pos="720"/>
        </w:tabs>
        <w:spacing w:line="360" w:lineRule="auto"/>
        <w:ind w:left="720"/>
        <w:rPr>
          <w:rFonts w:ascii="Arial" w:hAnsi="Arial" w:cs="Arial"/>
          <w:sz w:val="6"/>
          <w:szCs w:val="6"/>
        </w:rPr>
      </w:pPr>
    </w:p>
    <w:tbl>
      <w:tblPr>
        <w:tblStyle w:val="TableGrid9"/>
        <w:tblW w:w="8730"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98"/>
        <w:gridCol w:w="1701"/>
        <w:gridCol w:w="1559"/>
        <w:gridCol w:w="1372"/>
      </w:tblGrid>
      <w:tr w:rsidR="0015194F" w:rsidRPr="00961C80" w14:paraId="0A6D5A54" w14:textId="77777777" w:rsidTr="00FA2EF8">
        <w:tc>
          <w:tcPr>
            <w:tcW w:w="4098" w:type="dxa"/>
            <w:vAlign w:val="bottom"/>
          </w:tcPr>
          <w:p w14:paraId="3F18AA8B" w14:textId="754525C2" w:rsidR="0015194F" w:rsidRPr="00961C80" w:rsidRDefault="0015194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1"/>
              <w:rPr>
                <w:rFonts w:cs="Arial"/>
                <w:spacing w:val="-8"/>
                <w:cs/>
              </w:rPr>
            </w:pPr>
            <w:r w:rsidRPr="00961C80">
              <w:rPr>
                <w:rFonts w:cs="Arial"/>
                <w:spacing w:val="-8"/>
              </w:rPr>
              <w:t xml:space="preserve">Payment for </w:t>
            </w:r>
            <w:r w:rsidR="003044FC" w:rsidRPr="00961C80">
              <w:rPr>
                <w:rFonts w:cs="Arial"/>
                <w:spacing w:val="-8"/>
              </w:rPr>
              <w:t>acquisition investment in ordinary shares</w:t>
            </w:r>
          </w:p>
        </w:tc>
        <w:tc>
          <w:tcPr>
            <w:tcW w:w="1701" w:type="dxa"/>
          </w:tcPr>
          <w:p w14:paraId="7A32A9FA" w14:textId="77777777" w:rsidR="0015194F" w:rsidRPr="00961C80" w:rsidRDefault="0015194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cs/>
              </w:rPr>
            </w:pPr>
            <w:r w:rsidRPr="00961C80">
              <w:rPr>
                <w:rFonts w:cs="Arial"/>
              </w:rPr>
              <w:t>691,000,000</w:t>
            </w:r>
          </w:p>
        </w:tc>
        <w:tc>
          <w:tcPr>
            <w:tcW w:w="1559" w:type="dxa"/>
          </w:tcPr>
          <w:p w14:paraId="04AFD1D6" w14:textId="75F84F9D" w:rsidR="0015194F" w:rsidRPr="00961C80" w:rsidRDefault="0015194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cs/>
              </w:rPr>
            </w:pPr>
            <w:r w:rsidRPr="00961C80">
              <w:rPr>
                <w:rFonts w:cs="Arial"/>
              </w:rPr>
              <w:t>2</w:t>
            </w:r>
            <w:r w:rsidR="00896401" w:rsidRPr="00961C80">
              <w:rPr>
                <w:rFonts w:cs="Arial"/>
                <w:lang w:val="en-US"/>
              </w:rPr>
              <w:t>90</w:t>
            </w:r>
            <w:r w:rsidRPr="00961C80">
              <w:rPr>
                <w:rFonts w:cs="Arial"/>
              </w:rPr>
              <w:t>,000,000</w:t>
            </w:r>
          </w:p>
        </w:tc>
        <w:tc>
          <w:tcPr>
            <w:tcW w:w="1372" w:type="dxa"/>
          </w:tcPr>
          <w:p w14:paraId="6811B583" w14:textId="7AD5676E" w:rsidR="0015194F" w:rsidRPr="00961C80" w:rsidRDefault="0015194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9</w:t>
            </w:r>
            <w:r w:rsidR="00896401" w:rsidRPr="00961C80">
              <w:rPr>
                <w:rFonts w:cs="Arial"/>
              </w:rPr>
              <w:t>81</w:t>
            </w:r>
            <w:r w:rsidRPr="00961C80">
              <w:rPr>
                <w:rFonts w:cs="Arial"/>
              </w:rPr>
              <w:t>,000,000</w:t>
            </w:r>
          </w:p>
        </w:tc>
      </w:tr>
      <w:tr w:rsidR="0015194F" w:rsidRPr="00961C80" w14:paraId="1503F6AA" w14:textId="77777777" w:rsidTr="00FA2EF8">
        <w:tc>
          <w:tcPr>
            <w:tcW w:w="4098" w:type="dxa"/>
          </w:tcPr>
          <w:p w14:paraId="0D14B8E4" w14:textId="38E3D595" w:rsidR="0015194F" w:rsidRPr="00961C80" w:rsidRDefault="0015194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360" w:lineRule="auto"/>
              <w:ind w:left="-41"/>
              <w:jc w:val="thaiDistribute"/>
              <w:rPr>
                <w:rFonts w:cs="Arial"/>
                <w:u w:val="single"/>
                <w:cs/>
              </w:rPr>
            </w:pPr>
            <w:r w:rsidRPr="00961C80">
              <w:rPr>
                <w:rFonts w:cs="Arial"/>
                <w:u w:val="single"/>
              </w:rPr>
              <w:t>Less</w:t>
            </w:r>
            <w:r w:rsidRPr="00961C80">
              <w:rPr>
                <w:rFonts w:cs="Arial"/>
                <w:cs/>
              </w:rPr>
              <w:tab/>
            </w:r>
            <w:r w:rsidR="00E91B7B" w:rsidRPr="00961C80">
              <w:rPr>
                <w:rFonts w:cs="Arial"/>
                <w:lang w:val="en-US"/>
              </w:rPr>
              <w:t>c</w:t>
            </w:r>
            <w:r w:rsidRPr="00961C80">
              <w:rPr>
                <w:rFonts w:cs="Arial"/>
              </w:rPr>
              <w:t>ash and cash equivalents</w:t>
            </w:r>
          </w:p>
        </w:tc>
        <w:tc>
          <w:tcPr>
            <w:tcW w:w="1701" w:type="dxa"/>
            <w:tcBorders>
              <w:top w:val="nil"/>
              <w:left w:val="nil"/>
              <w:right w:val="nil"/>
            </w:tcBorders>
          </w:tcPr>
          <w:p w14:paraId="47073F9E" w14:textId="77777777" w:rsidR="0015194F" w:rsidRPr="00961C80" w:rsidRDefault="0015194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rPr>
            </w:pPr>
            <w:r w:rsidRPr="00961C80">
              <w:rPr>
                <w:rFonts w:cs="Arial"/>
                <w:cs/>
              </w:rPr>
              <w:t>(</w:t>
            </w:r>
            <w:r w:rsidRPr="00961C80">
              <w:rPr>
                <w:rFonts w:cs="Arial"/>
              </w:rPr>
              <w:t>48,003,781</w:t>
            </w:r>
            <w:r w:rsidRPr="00961C80">
              <w:rPr>
                <w:rFonts w:cs="Arial"/>
                <w:cs/>
              </w:rPr>
              <w:t>)</w:t>
            </w:r>
          </w:p>
        </w:tc>
        <w:tc>
          <w:tcPr>
            <w:tcW w:w="1559" w:type="dxa"/>
            <w:tcBorders>
              <w:top w:val="nil"/>
              <w:left w:val="nil"/>
              <w:right w:val="nil"/>
            </w:tcBorders>
          </w:tcPr>
          <w:p w14:paraId="7C205AA6" w14:textId="77777777" w:rsidR="0015194F" w:rsidRPr="00961C80" w:rsidRDefault="0015194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(65,279,482)</w:t>
            </w:r>
          </w:p>
        </w:tc>
        <w:tc>
          <w:tcPr>
            <w:tcW w:w="1372" w:type="dxa"/>
            <w:tcBorders>
              <w:top w:val="nil"/>
              <w:left w:val="nil"/>
              <w:right w:val="nil"/>
            </w:tcBorders>
          </w:tcPr>
          <w:p w14:paraId="004292BC" w14:textId="77777777" w:rsidR="0015194F" w:rsidRPr="00961C80" w:rsidRDefault="0015194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rPr>
            </w:pPr>
            <w:r w:rsidRPr="00961C80">
              <w:rPr>
                <w:rFonts w:cs="Arial"/>
              </w:rPr>
              <w:t>(113,283,263)</w:t>
            </w:r>
          </w:p>
        </w:tc>
      </w:tr>
      <w:tr w:rsidR="0015194F" w:rsidRPr="00961C80" w14:paraId="74EC6A91" w14:textId="77777777" w:rsidTr="00FA2EF8">
        <w:tc>
          <w:tcPr>
            <w:tcW w:w="4098" w:type="dxa"/>
          </w:tcPr>
          <w:p w14:paraId="492CC023" w14:textId="484A15D6" w:rsidR="0015194F" w:rsidRPr="00961C80" w:rsidRDefault="0015194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41"/>
              <w:jc w:val="thaiDistribute"/>
              <w:rPr>
                <w:rFonts w:cs="Arial"/>
                <w:cs/>
              </w:rPr>
            </w:pPr>
            <w:r w:rsidRPr="00961C80">
              <w:rPr>
                <w:rFonts w:cs="Arial"/>
              </w:rPr>
              <w:t>Net cash payment for acquisition investment</w:t>
            </w:r>
          </w:p>
        </w:tc>
        <w:tc>
          <w:tcPr>
            <w:tcW w:w="1701" w:type="dxa"/>
            <w:tcBorders>
              <w:left w:val="nil"/>
              <w:right w:val="nil"/>
            </w:tcBorders>
          </w:tcPr>
          <w:p w14:paraId="19877AE6" w14:textId="77777777" w:rsidR="0015194F" w:rsidRPr="00961C80" w:rsidRDefault="0015194F" w:rsidP="00641DA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2"/>
              </w:tabs>
              <w:spacing w:line="360" w:lineRule="auto"/>
              <w:ind w:right="-29"/>
              <w:rPr>
                <w:rFonts w:cs="Arial"/>
                <w:lang w:val="en-US"/>
              </w:rPr>
            </w:pPr>
            <w:r w:rsidRPr="00961C80">
              <w:rPr>
                <w:rFonts w:cs="Arial"/>
              </w:rPr>
              <w:t>642,996,219</w:t>
            </w:r>
          </w:p>
        </w:tc>
        <w:tc>
          <w:tcPr>
            <w:tcW w:w="1559" w:type="dxa"/>
            <w:tcBorders>
              <w:left w:val="nil"/>
              <w:right w:val="nil"/>
            </w:tcBorders>
          </w:tcPr>
          <w:p w14:paraId="7D828E8F" w14:textId="106708AD" w:rsidR="0015194F" w:rsidRPr="00961C80" w:rsidRDefault="00896401" w:rsidP="00641DA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spacing w:line="360" w:lineRule="auto"/>
              <w:ind w:right="-29"/>
              <w:rPr>
                <w:rFonts w:cs="Arial"/>
              </w:rPr>
            </w:pPr>
            <w:r w:rsidRPr="00961C80">
              <w:rPr>
                <w:rFonts w:cs="Arial"/>
              </w:rPr>
              <w:t>224,720,518</w:t>
            </w:r>
          </w:p>
        </w:tc>
        <w:tc>
          <w:tcPr>
            <w:tcW w:w="1372" w:type="dxa"/>
            <w:tcBorders>
              <w:left w:val="nil"/>
              <w:right w:val="nil"/>
            </w:tcBorders>
          </w:tcPr>
          <w:p w14:paraId="14A40F52" w14:textId="3E130E08" w:rsidR="0015194F" w:rsidRPr="00961C80" w:rsidRDefault="0015194F" w:rsidP="00641DA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spacing w:line="360" w:lineRule="auto"/>
              <w:ind w:right="-29"/>
              <w:rPr>
                <w:rFonts w:cs="Arial"/>
                <w:cs/>
              </w:rPr>
            </w:pPr>
            <w:r w:rsidRPr="00961C80">
              <w:rPr>
                <w:rFonts w:cs="Arial"/>
              </w:rPr>
              <w:t>8</w:t>
            </w:r>
            <w:r w:rsidR="00896401" w:rsidRPr="00961C80">
              <w:rPr>
                <w:rFonts w:cs="Arial"/>
              </w:rPr>
              <w:t>67,716,737</w:t>
            </w:r>
          </w:p>
        </w:tc>
      </w:tr>
    </w:tbl>
    <w:p w14:paraId="5879F4A6" w14:textId="77777777" w:rsidR="0015194F" w:rsidRPr="00961C80" w:rsidRDefault="0015194F" w:rsidP="00641DA3">
      <w:pPr>
        <w:pStyle w:val="CordiaNew"/>
        <w:tabs>
          <w:tab w:val="left" w:pos="720"/>
        </w:tabs>
        <w:spacing w:line="360" w:lineRule="auto"/>
        <w:ind w:left="720"/>
        <w:rPr>
          <w:rFonts w:ascii="Arial" w:hAnsi="Arial" w:cs="Arial"/>
          <w:sz w:val="16"/>
          <w:szCs w:val="16"/>
        </w:rPr>
      </w:pPr>
    </w:p>
    <w:p w14:paraId="7C6F8356" w14:textId="51437D98" w:rsidR="00E141C0" w:rsidRPr="00961C80" w:rsidRDefault="00E141C0" w:rsidP="00641DA3">
      <w:pPr>
        <w:pStyle w:val="ListParagraph"/>
        <w:spacing w:after="0" w:line="360" w:lineRule="auto"/>
        <w:ind w:left="360"/>
        <w:contextualSpacing w:val="0"/>
        <w:jc w:val="thaiDistribute"/>
        <w:rPr>
          <w:rFonts w:ascii="Arial" w:hAnsi="Arial" w:cs="Arial"/>
          <w:sz w:val="10"/>
          <w:szCs w:val="10"/>
        </w:rPr>
      </w:pPr>
      <w:r w:rsidRPr="00961C80">
        <w:rPr>
          <w:rFonts w:ascii="Arial" w:eastAsia="Times New Roman" w:hAnsi="Arial" w:cs="Arial"/>
          <w:sz w:val="20"/>
          <w:szCs w:val="20"/>
        </w:rPr>
        <w:t xml:space="preserve">The movements in goodwill for the </w:t>
      </w:r>
      <w:r w:rsidR="000125F7" w:rsidRPr="00961C80">
        <w:rPr>
          <w:rFonts w:ascii="Arial" w:eastAsia="Times New Roman" w:hAnsi="Arial" w:cs="Arial"/>
          <w:sz w:val="20"/>
          <w:szCs w:val="20"/>
        </w:rPr>
        <w:t>nine</w:t>
      </w:r>
      <w:r w:rsidRPr="00961C80">
        <w:rPr>
          <w:rFonts w:ascii="Arial" w:eastAsia="Times New Roman" w:hAnsi="Arial" w:cs="Arial"/>
          <w:sz w:val="20"/>
          <w:szCs w:val="20"/>
        </w:rPr>
        <w:t xml:space="preserve">-month </w:t>
      </w:r>
      <w:r w:rsidR="00FA2EF8" w:rsidRPr="00961C80">
        <w:rPr>
          <w:rFonts w:ascii="Arial" w:eastAsia="Times New Roman" w:hAnsi="Arial" w:cs="Arial"/>
          <w:sz w:val="20"/>
          <w:szCs w:val="20"/>
        </w:rPr>
        <w:t xml:space="preserve">period </w:t>
      </w:r>
      <w:r w:rsidRPr="00961C80">
        <w:rPr>
          <w:rFonts w:ascii="Arial" w:eastAsia="Times New Roman" w:hAnsi="Arial" w:cs="Arial"/>
          <w:sz w:val="20"/>
          <w:szCs w:val="20"/>
        </w:rPr>
        <w:t>ended 3</w:t>
      </w:r>
      <w:r w:rsidR="00D004AD" w:rsidRPr="00961C80">
        <w:rPr>
          <w:rFonts w:ascii="Arial" w:eastAsia="Times New Roman" w:hAnsi="Arial" w:cs="Arial"/>
          <w:sz w:val="20"/>
          <w:szCs w:val="20"/>
        </w:rPr>
        <w:t>0</w:t>
      </w:r>
      <w:r w:rsidRPr="00961C80">
        <w:rPr>
          <w:rFonts w:ascii="Arial" w:eastAsia="Times New Roman" w:hAnsi="Arial" w:cs="Arial"/>
          <w:sz w:val="20"/>
          <w:szCs w:val="20"/>
        </w:rPr>
        <w:t xml:space="preserve"> </w:t>
      </w:r>
      <w:r w:rsidR="000125F7" w:rsidRPr="00961C80">
        <w:rPr>
          <w:rFonts w:ascii="Arial" w:eastAsia="Times New Roman" w:hAnsi="Arial" w:cs="Arial"/>
          <w:sz w:val="20"/>
          <w:szCs w:val="20"/>
        </w:rPr>
        <w:t>September</w:t>
      </w:r>
      <w:r w:rsidRPr="00961C80">
        <w:rPr>
          <w:rFonts w:ascii="Arial" w:eastAsia="Times New Roman" w:hAnsi="Arial" w:cs="Arial"/>
          <w:sz w:val="20"/>
          <w:szCs w:val="20"/>
        </w:rPr>
        <w:t xml:space="preserve"> 2023 are as follows:</w:t>
      </w:r>
    </w:p>
    <w:p w14:paraId="45DD545D" w14:textId="77777777" w:rsidR="00031A96" w:rsidRPr="00961C80" w:rsidRDefault="00031A96" w:rsidP="00641DA3">
      <w:pPr>
        <w:pStyle w:val="ListParagraph"/>
        <w:spacing w:after="0" w:line="360" w:lineRule="auto"/>
        <w:ind w:left="360"/>
        <w:contextualSpacing w:val="0"/>
        <w:jc w:val="thaiDistribute"/>
        <w:rPr>
          <w:rFonts w:ascii="Arial" w:hAnsi="Arial" w:cs="Arial"/>
          <w:sz w:val="6"/>
          <w:szCs w:val="6"/>
        </w:rPr>
      </w:pPr>
    </w:p>
    <w:tbl>
      <w:tblPr>
        <w:tblW w:w="8739" w:type="dxa"/>
        <w:tblInd w:w="288" w:type="dxa"/>
        <w:tblCellMar>
          <w:left w:w="43" w:type="dxa"/>
          <w:right w:w="43" w:type="dxa"/>
        </w:tblCellMar>
        <w:tblLook w:val="01E0" w:firstRow="1" w:lastRow="1" w:firstColumn="1" w:lastColumn="1" w:noHBand="0" w:noVBand="0"/>
      </w:tblPr>
      <w:tblGrid>
        <w:gridCol w:w="6885"/>
        <w:gridCol w:w="1854"/>
      </w:tblGrid>
      <w:tr w:rsidR="00031A96" w:rsidRPr="00961C80" w14:paraId="649F8CAD" w14:textId="77777777" w:rsidTr="00307D28">
        <w:tc>
          <w:tcPr>
            <w:tcW w:w="6885" w:type="dxa"/>
          </w:tcPr>
          <w:p w14:paraId="07B0DE0E" w14:textId="77777777" w:rsidR="00031A96" w:rsidRPr="00961C80" w:rsidRDefault="00031A96" w:rsidP="00641DA3">
            <w:pPr>
              <w:pStyle w:val="ListParagraph"/>
              <w:spacing w:after="0" w:line="360" w:lineRule="auto"/>
              <w:ind w:left="23" w:right="-73"/>
              <w:contextualSpacing w:val="0"/>
              <w:jc w:val="thaiDistribute"/>
              <w:rPr>
                <w:rFonts w:ascii="Arial" w:hAnsi="Arial" w:cs="Arial"/>
                <w:sz w:val="18"/>
                <w:szCs w:val="18"/>
              </w:rPr>
            </w:pPr>
          </w:p>
        </w:tc>
        <w:tc>
          <w:tcPr>
            <w:tcW w:w="1854" w:type="dxa"/>
          </w:tcPr>
          <w:p w14:paraId="27438705" w14:textId="77777777" w:rsidR="00031A96" w:rsidRPr="00961C80" w:rsidRDefault="00031A96" w:rsidP="00641DA3">
            <w:pPr>
              <w:tabs>
                <w:tab w:val="left" w:pos="0"/>
              </w:tabs>
              <w:spacing w:line="360" w:lineRule="auto"/>
              <w:ind w:right="-24"/>
              <w:jc w:val="right"/>
              <w:rPr>
                <w:rFonts w:cs="Arial"/>
                <w:cs/>
              </w:rPr>
            </w:pPr>
            <w:r w:rsidRPr="00961C80">
              <w:rPr>
                <w:rFonts w:cs="Arial"/>
              </w:rPr>
              <w:t>(</w:t>
            </w:r>
            <w:proofErr w:type="gramStart"/>
            <w:r w:rsidRPr="00961C80">
              <w:rPr>
                <w:rFonts w:cs="Arial"/>
              </w:rPr>
              <w:t>Unit :</w:t>
            </w:r>
            <w:proofErr w:type="gramEnd"/>
            <w:r w:rsidRPr="00961C80">
              <w:rPr>
                <w:rFonts w:cs="Arial"/>
              </w:rPr>
              <w:t xml:space="preserve"> Baht)</w:t>
            </w:r>
          </w:p>
        </w:tc>
      </w:tr>
      <w:tr w:rsidR="00031A96" w:rsidRPr="00961C80" w14:paraId="7D0271FE" w14:textId="77777777" w:rsidTr="00307D28">
        <w:tc>
          <w:tcPr>
            <w:tcW w:w="6885" w:type="dxa"/>
          </w:tcPr>
          <w:p w14:paraId="57E4BC16" w14:textId="77777777" w:rsidR="00031A96" w:rsidRPr="00961C80" w:rsidRDefault="00031A96" w:rsidP="00641DA3">
            <w:pPr>
              <w:pStyle w:val="ListParagraph"/>
              <w:spacing w:after="0" w:line="360" w:lineRule="auto"/>
              <w:ind w:left="23" w:right="-73"/>
              <w:contextualSpacing w:val="0"/>
              <w:jc w:val="thaiDistribute"/>
              <w:rPr>
                <w:rFonts w:ascii="Arial" w:hAnsi="Arial" w:cs="Arial"/>
                <w:sz w:val="18"/>
                <w:szCs w:val="18"/>
              </w:rPr>
            </w:pPr>
          </w:p>
        </w:tc>
        <w:tc>
          <w:tcPr>
            <w:tcW w:w="1854" w:type="dxa"/>
            <w:tcBorders>
              <w:bottom w:val="single" w:sz="4" w:space="0" w:color="auto"/>
            </w:tcBorders>
          </w:tcPr>
          <w:p w14:paraId="7D107FC4" w14:textId="77777777" w:rsidR="00031A96" w:rsidRPr="00961C80" w:rsidRDefault="00031A96" w:rsidP="00641DA3">
            <w:pPr>
              <w:spacing w:line="360" w:lineRule="auto"/>
              <w:ind w:left="-43" w:right="-44"/>
              <w:jc w:val="center"/>
              <w:rPr>
                <w:rFonts w:cs="Arial"/>
              </w:rPr>
            </w:pPr>
            <w:r w:rsidRPr="00961C80">
              <w:rPr>
                <w:rFonts w:cs="Arial"/>
                <w:lang w:val="en-GB"/>
              </w:rPr>
              <w:t>CONSOLIDATED F/S</w:t>
            </w:r>
          </w:p>
        </w:tc>
      </w:tr>
      <w:tr w:rsidR="00031A96" w:rsidRPr="00961C80" w14:paraId="468D4B19" w14:textId="77777777" w:rsidTr="00307D28">
        <w:trPr>
          <w:trHeight w:val="113"/>
        </w:trPr>
        <w:tc>
          <w:tcPr>
            <w:tcW w:w="6885" w:type="dxa"/>
            <w:shd w:val="clear" w:color="auto" w:fill="auto"/>
          </w:tcPr>
          <w:p w14:paraId="61DC1DC6" w14:textId="2762F9A5" w:rsidR="00031A96" w:rsidRPr="00961C80" w:rsidRDefault="00031A96" w:rsidP="00641DA3">
            <w:pPr>
              <w:pStyle w:val="ListParagraph"/>
              <w:spacing w:after="0" w:line="360" w:lineRule="auto"/>
              <w:ind w:left="30" w:right="-73"/>
              <w:contextualSpacing w:val="0"/>
              <w:jc w:val="thaiDistribute"/>
              <w:rPr>
                <w:rFonts w:ascii="Arial" w:hAnsi="Arial" w:cs="Arial"/>
                <w:sz w:val="18"/>
                <w:szCs w:val="18"/>
                <w:cs/>
              </w:rPr>
            </w:pPr>
            <w:r w:rsidRPr="00961C80">
              <w:rPr>
                <w:rFonts w:ascii="Arial" w:hAnsi="Arial" w:cs="Arial"/>
                <w:sz w:val="18"/>
                <w:szCs w:val="18"/>
                <w:lang w:val="en-GB"/>
              </w:rPr>
              <w:t xml:space="preserve">Beginning </w:t>
            </w:r>
            <w:r w:rsidR="00FA2EF8" w:rsidRPr="00961C80">
              <w:rPr>
                <w:rFonts w:ascii="Arial" w:hAnsi="Arial" w:cs="Arial"/>
                <w:sz w:val="18"/>
                <w:szCs w:val="18"/>
                <w:lang w:val="en-GB"/>
              </w:rPr>
              <w:t>b</w:t>
            </w:r>
            <w:r w:rsidRPr="00961C80">
              <w:rPr>
                <w:rFonts w:ascii="Arial" w:hAnsi="Arial" w:cs="Arial"/>
                <w:sz w:val="18"/>
                <w:szCs w:val="18"/>
                <w:lang w:val="en-GB"/>
              </w:rPr>
              <w:t xml:space="preserve">alance as </w:t>
            </w:r>
            <w:proofErr w:type="gramStart"/>
            <w:r w:rsidRPr="00961C80">
              <w:rPr>
                <w:rFonts w:ascii="Arial" w:hAnsi="Arial" w:cs="Arial"/>
                <w:sz w:val="18"/>
                <w:szCs w:val="18"/>
                <w:lang w:val="en-GB"/>
              </w:rPr>
              <w:t>at</w:t>
            </w:r>
            <w:proofErr w:type="gramEnd"/>
            <w:r w:rsidRPr="00961C80">
              <w:rPr>
                <w:rFonts w:ascii="Arial" w:hAnsi="Arial" w:cs="Arial"/>
                <w:sz w:val="18"/>
                <w:szCs w:val="18"/>
                <w:lang w:val="en-GB"/>
              </w:rPr>
              <w:t xml:space="preserve"> 1 January 2023</w:t>
            </w:r>
          </w:p>
        </w:tc>
        <w:tc>
          <w:tcPr>
            <w:tcW w:w="1854" w:type="dxa"/>
          </w:tcPr>
          <w:p w14:paraId="546F228D"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rPr>
            </w:pPr>
            <w:r w:rsidRPr="00961C80">
              <w:rPr>
                <w:rFonts w:cs="Arial"/>
                <w:cs/>
              </w:rPr>
              <w:t>18</w:t>
            </w:r>
            <w:r w:rsidRPr="00961C80">
              <w:rPr>
                <w:rFonts w:cs="Arial"/>
              </w:rPr>
              <w:t>,</w:t>
            </w:r>
            <w:r w:rsidRPr="00961C80">
              <w:rPr>
                <w:rFonts w:cs="Arial"/>
                <w:cs/>
              </w:rPr>
              <w:t>855</w:t>
            </w:r>
            <w:r w:rsidRPr="00961C80">
              <w:rPr>
                <w:rFonts w:cs="Arial"/>
              </w:rPr>
              <w:t>,</w:t>
            </w:r>
            <w:r w:rsidRPr="00961C80">
              <w:rPr>
                <w:rFonts w:cs="Arial"/>
                <w:cs/>
              </w:rPr>
              <w:t>185</w:t>
            </w:r>
          </w:p>
        </w:tc>
      </w:tr>
      <w:tr w:rsidR="00031A96" w:rsidRPr="00961C80" w14:paraId="46EEB9F2" w14:textId="77777777" w:rsidTr="00307D28">
        <w:trPr>
          <w:trHeight w:val="113"/>
        </w:trPr>
        <w:tc>
          <w:tcPr>
            <w:tcW w:w="6885" w:type="dxa"/>
            <w:shd w:val="clear" w:color="auto" w:fill="auto"/>
          </w:tcPr>
          <w:p w14:paraId="3586C9B0" w14:textId="77777777" w:rsidR="00031A96" w:rsidRPr="00961C80" w:rsidRDefault="00031A96" w:rsidP="00641DA3">
            <w:pPr>
              <w:pStyle w:val="ListParagraph"/>
              <w:spacing w:after="0" w:line="360" w:lineRule="auto"/>
              <w:ind w:left="30" w:right="-73"/>
              <w:contextualSpacing w:val="0"/>
              <w:jc w:val="thaiDistribute"/>
              <w:rPr>
                <w:rFonts w:ascii="Arial" w:hAnsi="Arial" w:cs="Arial"/>
                <w:sz w:val="18"/>
                <w:szCs w:val="18"/>
              </w:rPr>
            </w:pPr>
            <w:r w:rsidRPr="00961C80">
              <w:rPr>
                <w:rFonts w:ascii="Arial" w:hAnsi="Arial" w:cs="Arial"/>
                <w:sz w:val="18"/>
                <w:szCs w:val="18"/>
              </w:rPr>
              <w:t>Increase from business combination</w:t>
            </w:r>
          </w:p>
        </w:tc>
        <w:tc>
          <w:tcPr>
            <w:tcW w:w="1854" w:type="dxa"/>
          </w:tcPr>
          <w:p w14:paraId="0EF422FB"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cs/>
              </w:rPr>
            </w:pPr>
          </w:p>
        </w:tc>
      </w:tr>
      <w:tr w:rsidR="00031A96" w:rsidRPr="00961C80" w14:paraId="64458243" w14:textId="77777777" w:rsidTr="00514A2B">
        <w:trPr>
          <w:trHeight w:val="113"/>
        </w:trPr>
        <w:tc>
          <w:tcPr>
            <w:tcW w:w="6885" w:type="dxa"/>
            <w:shd w:val="clear" w:color="auto" w:fill="auto"/>
          </w:tcPr>
          <w:p w14:paraId="4F604CAF" w14:textId="35910EB2" w:rsidR="00031A96" w:rsidRPr="00961C80" w:rsidRDefault="001D0792" w:rsidP="00641DA3">
            <w:pPr>
              <w:pStyle w:val="ListParagraph"/>
              <w:spacing w:after="0" w:line="360" w:lineRule="auto"/>
              <w:ind w:left="208" w:right="-73"/>
              <w:contextualSpacing w:val="0"/>
              <w:jc w:val="thaiDistribute"/>
              <w:rPr>
                <w:rFonts w:ascii="Arial" w:hAnsi="Arial" w:cs="Arial"/>
                <w:sz w:val="18"/>
                <w:szCs w:val="18"/>
                <w:cs/>
                <w:lang w:val="en-GB"/>
              </w:rPr>
            </w:pPr>
            <w:proofErr w:type="spellStart"/>
            <w:r w:rsidRPr="00961C80">
              <w:rPr>
                <w:rFonts w:ascii="Arial" w:hAnsi="Arial" w:cs="Arial"/>
                <w:sz w:val="18"/>
                <w:szCs w:val="18"/>
                <w:lang w:val="en-GB"/>
              </w:rPr>
              <w:t>Bluebik</w:t>
            </w:r>
            <w:proofErr w:type="spellEnd"/>
            <w:r w:rsidRPr="00961C80">
              <w:rPr>
                <w:rFonts w:ascii="Arial" w:hAnsi="Arial" w:cs="Arial"/>
                <w:sz w:val="18"/>
                <w:szCs w:val="18"/>
                <w:lang w:val="en-GB"/>
              </w:rPr>
              <w:t xml:space="preserve"> Vulcan</w:t>
            </w:r>
            <w:r w:rsidR="00031A96" w:rsidRPr="00961C80">
              <w:rPr>
                <w:rFonts w:ascii="Arial" w:hAnsi="Arial" w:cs="Arial"/>
                <w:sz w:val="18"/>
                <w:szCs w:val="18"/>
                <w:lang w:val="en-GB"/>
              </w:rPr>
              <w:t xml:space="preserve"> Co</w:t>
            </w:r>
            <w:r w:rsidRPr="00961C80">
              <w:rPr>
                <w:rFonts w:ascii="Arial" w:hAnsi="Arial" w:cs="Arial"/>
                <w:sz w:val="18"/>
                <w:szCs w:val="18"/>
                <w:lang w:val="en-GB"/>
              </w:rPr>
              <w:t>.,</w:t>
            </w:r>
            <w:r w:rsidR="00031A96" w:rsidRPr="00961C80">
              <w:rPr>
                <w:rFonts w:ascii="Arial" w:hAnsi="Arial" w:cs="Arial"/>
                <w:sz w:val="18"/>
                <w:szCs w:val="18"/>
                <w:lang w:val="en-GB"/>
              </w:rPr>
              <w:t xml:space="preserve"> L</w:t>
            </w:r>
            <w:r w:rsidRPr="00961C80">
              <w:rPr>
                <w:rFonts w:ascii="Arial" w:hAnsi="Arial" w:cs="Arial"/>
                <w:sz w:val="18"/>
                <w:szCs w:val="18"/>
                <w:lang w:val="en-GB"/>
              </w:rPr>
              <w:t>td</w:t>
            </w:r>
          </w:p>
        </w:tc>
        <w:tc>
          <w:tcPr>
            <w:tcW w:w="1854" w:type="dxa"/>
            <w:shd w:val="clear" w:color="auto" w:fill="auto"/>
            <w:vAlign w:val="bottom"/>
          </w:tcPr>
          <w:p w14:paraId="3C6AB243"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rPr>
            </w:pPr>
            <w:r w:rsidRPr="00961C80">
              <w:rPr>
                <w:rFonts w:cs="Arial"/>
              </w:rPr>
              <w:t>650,857,718</w:t>
            </w:r>
          </w:p>
        </w:tc>
      </w:tr>
      <w:tr w:rsidR="00031A96" w:rsidRPr="00961C80" w14:paraId="6E212242" w14:textId="77777777" w:rsidTr="00307D28">
        <w:trPr>
          <w:trHeight w:val="113"/>
        </w:trPr>
        <w:tc>
          <w:tcPr>
            <w:tcW w:w="6885" w:type="dxa"/>
            <w:shd w:val="clear" w:color="auto" w:fill="auto"/>
          </w:tcPr>
          <w:p w14:paraId="59A340F2" w14:textId="77777777" w:rsidR="00031A96" w:rsidRPr="00961C80" w:rsidRDefault="00031A96" w:rsidP="00641DA3">
            <w:pPr>
              <w:pStyle w:val="ListParagraph"/>
              <w:spacing w:after="0" w:line="360" w:lineRule="auto"/>
              <w:ind w:left="208" w:right="-73"/>
              <w:contextualSpacing w:val="0"/>
              <w:jc w:val="thaiDistribute"/>
              <w:rPr>
                <w:rFonts w:ascii="Arial" w:hAnsi="Arial" w:cstheme="minorBidi"/>
                <w:sz w:val="18"/>
                <w:szCs w:val="18"/>
                <w:cs/>
                <w:lang w:val="en-GB"/>
              </w:rPr>
            </w:pPr>
            <w:proofErr w:type="spellStart"/>
            <w:r w:rsidRPr="00961C80">
              <w:rPr>
                <w:rFonts w:ascii="Arial" w:hAnsi="Arial" w:cs="Arial"/>
                <w:sz w:val="18"/>
                <w:szCs w:val="18"/>
                <w:lang w:val="en-GB"/>
              </w:rPr>
              <w:t>Innoviz</w:t>
            </w:r>
            <w:proofErr w:type="spellEnd"/>
            <w:r w:rsidRPr="00961C80">
              <w:rPr>
                <w:rFonts w:ascii="Arial" w:hAnsi="Arial" w:cs="Arial"/>
                <w:sz w:val="18"/>
                <w:szCs w:val="18"/>
                <w:lang w:val="en-GB"/>
              </w:rPr>
              <w:t xml:space="preserve"> Solutions Co., Ltd</w:t>
            </w:r>
          </w:p>
        </w:tc>
        <w:tc>
          <w:tcPr>
            <w:tcW w:w="1854" w:type="dxa"/>
            <w:vAlign w:val="bottom"/>
          </w:tcPr>
          <w:p w14:paraId="66FF6060"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rPr>
            </w:pPr>
            <w:r w:rsidRPr="00961C80">
              <w:rPr>
                <w:rFonts w:cs="Arial"/>
              </w:rPr>
              <w:t>276,162,380</w:t>
            </w:r>
          </w:p>
        </w:tc>
      </w:tr>
      <w:tr w:rsidR="00031A96" w:rsidRPr="00961C80" w14:paraId="0E25F22F" w14:textId="77777777" w:rsidTr="00307D28">
        <w:trPr>
          <w:trHeight w:val="47"/>
        </w:trPr>
        <w:tc>
          <w:tcPr>
            <w:tcW w:w="6885" w:type="dxa"/>
            <w:shd w:val="clear" w:color="auto" w:fill="auto"/>
          </w:tcPr>
          <w:p w14:paraId="082C2096" w14:textId="502DDDD6" w:rsidR="00031A96" w:rsidRPr="00961C80" w:rsidRDefault="00031A96" w:rsidP="00641DA3">
            <w:pPr>
              <w:pStyle w:val="ListParagraph"/>
              <w:spacing w:after="0" w:line="360" w:lineRule="auto"/>
              <w:ind w:left="30" w:right="-73"/>
              <w:contextualSpacing w:val="0"/>
              <w:jc w:val="thaiDistribute"/>
              <w:rPr>
                <w:rFonts w:ascii="Arial" w:hAnsi="Arial" w:cs="Arial"/>
                <w:sz w:val="18"/>
                <w:szCs w:val="18"/>
                <w:lang w:val="en-GB"/>
              </w:rPr>
            </w:pPr>
            <w:r w:rsidRPr="00961C80">
              <w:rPr>
                <w:rFonts w:ascii="Arial" w:hAnsi="Arial" w:cs="Arial"/>
                <w:sz w:val="18"/>
                <w:szCs w:val="18"/>
                <w:lang w:val="en-GB"/>
              </w:rPr>
              <w:t xml:space="preserve">Ending </w:t>
            </w:r>
            <w:r w:rsidR="00FA2EF8" w:rsidRPr="00961C80">
              <w:rPr>
                <w:rFonts w:ascii="Arial" w:hAnsi="Arial" w:cs="Arial"/>
                <w:sz w:val="18"/>
                <w:szCs w:val="18"/>
                <w:lang w:val="en-GB"/>
              </w:rPr>
              <w:t>b</w:t>
            </w:r>
            <w:r w:rsidRPr="00961C80">
              <w:rPr>
                <w:rFonts w:ascii="Arial" w:hAnsi="Arial" w:cs="Arial"/>
                <w:sz w:val="18"/>
                <w:szCs w:val="18"/>
                <w:lang w:val="en-GB"/>
              </w:rPr>
              <w:t xml:space="preserve">alance as </w:t>
            </w:r>
            <w:proofErr w:type="gramStart"/>
            <w:r w:rsidRPr="00961C80">
              <w:rPr>
                <w:rFonts w:ascii="Arial" w:hAnsi="Arial" w:cs="Arial"/>
                <w:sz w:val="18"/>
                <w:szCs w:val="18"/>
                <w:lang w:val="en-GB"/>
              </w:rPr>
              <w:t>at</w:t>
            </w:r>
            <w:proofErr w:type="gramEnd"/>
            <w:r w:rsidRPr="00961C80">
              <w:rPr>
                <w:rFonts w:ascii="Arial" w:hAnsi="Arial" w:cs="Arial"/>
                <w:sz w:val="18"/>
                <w:szCs w:val="18"/>
                <w:lang w:val="en-GB"/>
              </w:rPr>
              <w:t xml:space="preserve"> 30 </w:t>
            </w:r>
            <w:r w:rsidR="005C7D91" w:rsidRPr="00961C80">
              <w:rPr>
                <w:rFonts w:ascii="Arial" w:hAnsi="Arial" w:cs="Arial"/>
                <w:sz w:val="18"/>
                <w:szCs w:val="18"/>
                <w:lang w:val="en-GB"/>
              </w:rPr>
              <w:t>September</w:t>
            </w:r>
            <w:r w:rsidRPr="00961C80">
              <w:rPr>
                <w:rFonts w:ascii="Arial" w:hAnsi="Arial" w:cs="Arial"/>
                <w:sz w:val="18"/>
                <w:szCs w:val="18"/>
                <w:lang w:val="en-GB"/>
              </w:rPr>
              <w:t xml:space="preserve"> 2023</w:t>
            </w:r>
          </w:p>
        </w:tc>
        <w:tc>
          <w:tcPr>
            <w:tcW w:w="1854" w:type="dxa"/>
            <w:tcBorders>
              <w:top w:val="single" w:sz="4" w:space="0" w:color="auto"/>
              <w:bottom w:val="single" w:sz="12" w:space="0" w:color="auto"/>
            </w:tcBorders>
            <w:shd w:val="clear" w:color="auto" w:fill="auto"/>
          </w:tcPr>
          <w:p w14:paraId="1FEACF78"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2"/>
              </w:tabs>
              <w:spacing w:line="360" w:lineRule="auto"/>
              <w:ind w:right="-22"/>
              <w:rPr>
                <w:rFonts w:cs="Arial"/>
              </w:rPr>
            </w:pPr>
            <w:r w:rsidRPr="00961C80">
              <w:rPr>
                <w:rFonts w:cs="Arial"/>
              </w:rPr>
              <w:t>945,875,283</w:t>
            </w:r>
          </w:p>
        </w:tc>
      </w:tr>
    </w:tbl>
    <w:p w14:paraId="2079A5EB" w14:textId="53FAE214" w:rsidR="004A497B" w:rsidRPr="00961C80" w:rsidRDefault="004A497B" w:rsidP="00641DA3">
      <w:pPr>
        <w:pStyle w:val="ListParagraph"/>
        <w:numPr>
          <w:ilvl w:val="0"/>
          <w:numId w:val="22"/>
        </w:numPr>
        <w:spacing w:after="120" w:line="360" w:lineRule="auto"/>
        <w:contextualSpacing w:val="0"/>
        <w:jc w:val="thaiDistribute"/>
        <w:rPr>
          <w:rFonts w:ascii="Arial" w:hAnsi="Arial" w:cs="Arial"/>
          <w:sz w:val="20"/>
          <w:szCs w:val="20"/>
          <w:u w:val="single"/>
          <w:lang w:val="en-GB"/>
        </w:rPr>
      </w:pPr>
      <w:r w:rsidRPr="00961C80">
        <w:rPr>
          <w:rFonts w:ascii="Arial" w:hAnsi="Arial" w:cs="Arial"/>
          <w:sz w:val="20"/>
          <w:szCs w:val="20"/>
        </w:rPr>
        <w:lastRenderedPageBreak/>
        <w:t xml:space="preserve">As </w:t>
      </w:r>
      <w:proofErr w:type="gramStart"/>
      <w:r w:rsidRPr="00961C80">
        <w:rPr>
          <w:rFonts w:ascii="Arial" w:hAnsi="Arial" w:cs="Arial"/>
          <w:sz w:val="20"/>
          <w:szCs w:val="20"/>
        </w:rPr>
        <w:t>at</w:t>
      </w:r>
      <w:proofErr w:type="gramEnd"/>
      <w:r w:rsidRPr="00961C80">
        <w:rPr>
          <w:rFonts w:ascii="Arial" w:hAnsi="Arial" w:cs="Arial"/>
          <w:sz w:val="20"/>
          <w:szCs w:val="20"/>
        </w:rPr>
        <w:t xml:space="preserve"> 4 April 2023, </w:t>
      </w:r>
      <w:proofErr w:type="spellStart"/>
      <w:r w:rsidRPr="00961C80">
        <w:rPr>
          <w:rFonts w:ascii="Arial" w:hAnsi="Arial" w:cs="Arial"/>
          <w:sz w:val="20"/>
          <w:szCs w:val="20"/>
        </w:rPr>
        <w:t>Bluebik</w:t>
      </w:r>
      <w:proofErr w:type="spellEnd"/>
      <w:r w:rsidRPr="00961C80">
        <w:rPr>
          <w:rFonts w:ascii="Arial" w:hAnsi="Arial" w:cs="Arial"/>
          <w:sz w:val="20"/>
          <w:szCs w:val="20"/>
        </w:rPr>
        <w:t xml:space="preserve"> Addenda Company Limited invested in 40,000 ordinary shares of </w:t>
      </w:r>
      <w:r w:rsidRPr="00961C80">
        <w:rPr>
          <w:rFonts w:ascii="Arial" w:hAnsi="Arial" w:cs="Arial"/>
          <w:spacing w:val="-4"/>
          <w:sz w:val="20"/>
          <w:szCs w:val="20"/>
          <w:lang w:val="en-GB"/>
        </w:rPr>
        <w:t>S</w:t>
      </w:r>
      <w:proofErr w:type="spellStart"/>
      <w:r w:rsidRPr="00961C80">
        <w:rPr>
          <w:rFonts w:ascii="Arial" w:hAnsi="Arial" w:cs="Arial"/>
          <w:spacing w:val="-4"/>
          <w:sz w:val="20"/>
          <w:szCs w:val="25"/>
        </w:rPr>
        <w:t>auce</w:t>
      </w:r>
      <w:proofErr w:type="spellEnd"/>
      <w:r w:rsidRPr="00961C80">
        <w:rPr>
          <w:rFonts w:ascii="Arial" w:hAnsi="Arial" w:cs="Arial"/>
          <w:spacing w:val="-4"/>
          <w:sz w:val="20"/>
          <w:szCs w:val="20"/>
          <w:lang w:val="en-GB"/>
        </w:rPr>
        <w:t xml:space="preserve"> Skills Company Limited</w:t>
      </w:r>
      <w:r w:rsidRPr="00961C80">
        <w:rPr>
          <w:rFonts w:ascii="Arial" w:hAnsi="Arial" w:cs="Arial"/>
          <w:spacing w:val="-4"/>
          <w:sz w:val="20"/>
          <w:szCs w:val="20"/>
          <w:cs/>
        </w:rPr>
        <w:t xml:space="preserve"> </w:t>
      </w:r>
      <w:r w:rsidRPr="00961C80">
        <w:rPr>
          <w:rFonts w:ascii="Arial" w:hAnsi="Arial" w:cs="Arial"/>
          <w:spacing w:val="-4"/>
          <w:sz w:val="20"/>
          <w:szCs w:val="20"/>
        </w:rPr>
        <w:t>at par value of Bath 10 per share, in the amounting to Baht 0.40 million</w:t>
      </w:r>
      <w:r w:rsidR="00151AC8" w:rsidRPr="00961C80">
        <w:rPr>
          <w:rFonts w:ascii="Arial" w:hAnsi="Arial" w:cs="Arial"/>
          <w:spacing w:val="-4"/>
          <w:sz w:val="20"/>
          <w:szCs w:val="20"/>
        </w:rPr>
        <w:t xml:space="preserve"> </w:t>
      </w:r>
      <w:r w:rsidR="00151AC8" w:rsidRPr="00961C80">
        <w:rPr>
          <w:rFonts w:ascii="Arial" w:hAnsi="Arial" w:cs="Arial"/>
          <w:spacing w:val="-2"/>
          <w:sz w:val="20"/>
          <w:szCs w:val="20"/>
        </w:rPr>
        <w:t>for</w:t>
      </w:r>
      <w:r w:rsidRPr="00961C80">
        <w:rPr>
          <w:rFonts w:ascii="Arial" w:hAnsi="Arial" w:cs="Arial"/>
          <w:spacing w:val="-2"/>
          <w:sz w:val="20"/>
          <w:szCs w:val="20"/>
        </w:rPr>
        <w:t xml:space="preserve"> 40.00 percent of </w:t>
      </w:r>
      <w:r w:rsidR="00BC2120" w:rsidRPr="00961C80">
        <w:rPr>
          <w:rFonts w:ascii="Arial" w:hAnsi="Arial" w:cs="Arial"/>
          <w:spacing w:val="-2"/>
          <w:sz w:val="20"/>
          <w:szCs w:val="20"/>
        </w:rPr>
        <w:t xml:space="preserve">authorized </w:t>
      </w:r>
      <w:r w:rsidR="00E91B7B" w:rsidRPr="00961C80">
        <w:rPr>
          <w:rFonts w:ascii="Arial" w:hAnsi="Arial" w:cs="Arial"/>
          <w:spacing w:val="-2"/>
          <w:sz w:val="20"/>
          <w:szCs w:val="20"/>
        </w:rPr>
        <w:t xml:space="preserve">share capital </w:t>
      </w:r>
      <w:r w:rsidRPr="00961C80">
        <w:rPr>
          <w:rFonts w:ascii="Arial" w:hAnsi="Arial" w:cs="Arial"/>
          <w:spacing w:val="-2"/>
          <w:sz w:val="20"/>
          <w:szCs w:val="20"/>
        </w:rPr>
        <w:t>of Sauce Skills</w:t>
      </w:r>
      <w:r w:rsidRPr="00961C80">
        <w:rPr>
          <w:rFonts w:ascii="Arial" w:hAnsi="Arial" w:cs="Arial"/>
          <w:spacing w:val="-2"/>
          <w:sz w:val="20"/>
          <w:szCs w:val="20"/>
          <w:lang w:val="en-GB"/>
        </w:rPr>
        <w:t xml:space="preserve"> Company Limited. </w:t>
      </w:r>
      <w:r w:rsidR="00151AC8" w:rsidRPr="00961C80">
        <w:rPr>
          <w:rFonts w:ascii="Arial" w:hAnsi="Arial" w:cs="Arial"/>
          <w:spacing w:val="-2"/>
          <w:sz w:val="20"/>
          <w:szCs w:val="20"/>
          <w:lang w:val="en-GB"/>
        </w:rPr>
        <w:t>The Company</w:t>
      </w:r>
      <w:r w:rsidR="00151AC8" w:rsidRPr="00961C80">
        <w:rPr>
          <w:rFonts w:ascii="Arial" w:hAnsi="Arial" w:cs="Arial"/>
          <w:spacing w:val="-4"/>
          <w:sz w:val="20"/>
          <w:szCs w:val="20"/>
          <w:lang w:val="en-GB"/>
        </w:rPr>
        <w:t xml:space="preserve"> </w:t>
      </w:r>
      <w:r w:rsidR="00151AC8" w:rsidRPr="00961C80">
        <w:rPr>
          <w:rFonts w:ascii="Arial" w:hAnsi="Arial" w:cs="Arial"/>
          <w:sz w:val="20"/>
          <w:szCs w:val="20"/>
          <w:lang w:val="en-GB"/>
        </w:rPr>
        <w:t>controlled on S</w:t>
      </w:r>
      <w:proofErr w:type="spellStart"/>
      <w:r w:rsidR="00151AC8" w:rsidRPr="00961C80">
        <w:rPr>
          <w:rFonts w:ascii="Arial" w:hAnsi="Arial" w:cs="Arial"/>
          <w:sz w:val="20"/>
          <w:szCs w:val="25"/>
        </w:rPr>
        <w:t>auce</w:t>
      </w:r>
      <w:proofErr w:type="spellEnd"/>
      <w:r w:rsidR="00151AC8" w:rsidRPr="00961C80">
        <w:rPr>
          <w:rFonts w:ascii="Arial" w:hAnsi="Arial" w:cs="Arial"/>
          <w:sz w:val="20"/>
          <w:szCs w:val="20"/>
          <w:lang w:val="en-GB"/>
        </w:rPr>
        <w:t xml:space="preserve"> Skills Company Limited through</w:t>
      </w:r>
      <w:r w:rsidR="0075344C" w:rsidRPr="00961C80">
        <w:rPr>
          <w:rFonts w:ascii="Arial" w:hAnsi="Arial" w:cs="Arial"/>
          <w:sz w:val="20"/>
          <w:szCs w:val="20"/>
          <w:lang w:val="en-GB"/>
        </w:rPr>
        <w:t xml:space="preserve"> its Board of Directors, authorised </w:t>
      </w:r>
      <w:proofErr w:type="gramStart"/>
      <w:r w:rsidR="0075344C" w:rsidRPr="00961C80">
        <w:rPr>
          <w:rFonts w:ascii="Arial" w:hAnsi="Arial" w:cs="Arial"/>
          <w:sz w:val="20"/>
          <w:szCs w:val="20"/>
          <w:lang w:val="en-GB"/>
        </w:rPr>
        <w:t>director</w:t>
      </w:r>
      <w:proofErr w:type="gramEnd"/>
      <w:r w:rsidR="0075344C" w:rsidRPr="00961C80">
        <w:rPr>
          <w:rFonts w:ascii="Arial" w:hAnsi="Arial" w:cs="Arial"/>
          <w:sz w:val="20"/>
          <w:szCs w:val="20"/>
          <w:lang w:val="en-GB"/>
        </w:rPr>
        <w:t xml:space="preserve"> and key management. </w:t>
      </w:r>
      <w:r w:rsidR="0045767E" w:rsidRPr="00961C80">
        <w:rPr>
          <w:rFonts w:ascii="Arial" w:hAnsi="Arial" w:cs="Arial"/>
          <w:sz w:val="20"/>
          <w:szCs w:val="20"/>
          <w:lang w:val="en-GB"/>
        </w:rPr>
        <w:t>Then, t</w:t>
      </w:r>
      <w:r w:rsidR="0075344C" w:rsidRPr="00961C80">
        <w:rPr>
          <w:rFonts w:ascii="Arial" w:hAnsi="Arial" w:cs="Arial"/>
          <w:sz w:val="20"/>
          <w:szCs w:val="20"/>
          <w:lang w:val="en-GB"/>
        </w:rPr>
        <w:t>h</w:t>
      </w:r>
      <w:r w:rsidR="0045767E" w:rsidRPr="00961C80">
        <w:rPr>
          <w:rFonts w:ascii="Arial" w:hAnsi="Arial" w:cs="Arial"/>
          <w:sz w:val="20"/>
          <w:szCs w:val="20"/>
          <w:lang w:val="en-GB"/>
        </w:rPr>
        <w:t>e</w:t>
      </w:r>
      <w:r w:rsidR="0075344C" w:rsidRPr="00961C80">
        <w:rPr>
          <w:rFonts w:ascii="Arial" w:hAnsi="Arial" w:cs="Arial"/>
          <w:sz w:val="20"/>
          <w:szCs w:val="20"/>
          <w:lang w:val="en-GB"/>
        </w:rPr>
        <w:t xml:space="preserve"> </w:t>
      </w:r>
      <w:r w:rsidR="0075344C" w:rsidRPr="00961C80">
        <w:rPr>
          <w:rFonts w:ascii="Arial" w:hAnsi="Arial" w:cs="Arial"/>
          <w:sz w:val="20"/>
          <w:szCs w:val="20"/>
        </w:rPr>
        <w:t>non-controlling interest</w:t>
      </w:r>
      <w:r w:rsidR="0045767E" w:rsidRPr="00961C80">
        <w:rPr>
          <w:rFonts w:ascii="Arial" w:hAnsi="Arial" w:cs="Arial"/>
          <w:sz w:val="20"/>
          <w:szCs w:val="20"/>
        </w:rPr>
        <w:t xml:space="preserve"> increased at Baht 0.60 million.</w:t>
      </w:r>
    </w:p>
    <w:p w14:paraId="042A6CE2" w14:textId="4609B37D" w:rsidR="0000456C" w:rsidRPr="00961C80" w:rsidRDefault="0000456C" w:rsidP="00641DA3">
      <w:pPr>
        <w:pStyle w:val="ListParagraph"/>
        <w:numPr>
          <w:ilvl w:val="0"/>
          <w:numId w:val="22"/>
        </w:numPr>
        <w:spacing w:after="0" w:line="360" w:lineRule="auto"/>
        <w:contextualSpacing w:val="0"/>
        <w:jc w:val="thaiDistribute"/>
        <w:rPr>
          <w:rFonts w:ascii="Arial" w:hAnsi="Arial" w:cs="Arial"/>
          <w:sz w:val="20"/>
          <w:szCs w:val="20"/>
          <w:u w:val="single"/>
          <w:lang w:val="en-GB"/>
        </w:rPr>
      </w:pPr>
      <w:r w:rsidRPr="00961C80">
        <w:rPr>
          <w:rFonts w:ascii="Arial" w:hAnsi="Arial" w:cs="Arial"/>
          <w:sz w:val="20"/>
          <w:szCs w:val="20"/>
        </w:rPr>
        <w:t xml:space="preserve">As </w:t>
      </w:r>
      <w:proofErr w:type="gramStart"/>
      <w:r w:rsidRPr="00961C80">
        <w:rPr>
          <w:rFonts w:ascii="Arial" w:hAnsi="Arial" w:cs="Arial"/>
          <w:sz w:val="20"/>
          <w:szCs w:val="20"/>
        </w:rPr>
        <w:t>at</w:t>
      </w:r>
      <w:proofErr w:type="gramEnd"/>
      <w:r w:rsidRPr="00961C80">
        <w:rPr>
          <w:rFonts w:ascii="Arial" w:hAnsi="Arial" w:cs="Arial"/>
          <w:sz w:val="20"/>
          <w:szCs w:val="20"/>
        </w:rPr>
        <w:t xml:space="preserve"> </w:t>
      </w:r>
      <w:r w:rsidR="004A497B" w:rsidRPr="00961C80">
        <w:rPr>
          <w:rFonts w:ascii="Arial" w:hAnsi="Arial" w:cs="Arial"/>
          <w:sz w:val="20"/>
          <w:szCs w:val="20"/>
        </w:rPr>
        <w:t>21 April</w:t>
      </w:r>
      <w:r w:rsidRPr="00961C80">
        <w:rPr>
          <w:rFonts w:ascii="Arial" w:hAnsi="Arial" w:cs="Arial"/>
          <w:sz w:val="20"/>
          <w:szCs w:val="20"/>
        </w:rPr>
        <w:t xml:space="preserve"> 2023, </w:t>
      </w:r>
      <w:proofErr w:type="spellStart"/>
      <w:r w:rsidRPr="00961C80">
        <w:rPr>
          <w:rFonts w:ascii="Arial" w:hAnsi="Arial" w:cs="Arial"/>
          <w:sz w:val="20"/>
          <w:szCs w:val="20"/>
        </w:rPr>
        <w:t>Bluebik</w:t>
      </w:r>
      <w:proofErr w:type="spellEnd"/>
      <w:r w:rsidRPr="00961C80">
        <w:rPr>
          <w:rFonts w:ascii="Arial" w:hAnsi="Arial" w:cs="Arial"/>
          <w:sz w:val="20"/>
          <w:szCs w:val="20"/>
        </w:rPr>
        <w:t xml:space="preserve"> Global Company Limited invested in </w:t>
      </w:r>
      <w:proofErr w:type="spellStart"/>
      <w:r w:rsidRPr="00961C80">
        <w:rPr>
          <w:rFonts w:ascii="Arial" w:hAnsi="Arial" w:cs="Arial"/>
          <w:sz w:val="20"/>
          <w:szCs w:val="20"/>
          <w:lang w:val="en-GB"/>
        </w:rPr>
        <w:t>Bluebik</w:t>
      </w:r>
      <w:proofErr w:type="spellEnd"/>
      <w:r w:rsidRPr="00961C80">
        <w:rPr>
          <w:rFonts w:ascii="Arial" w:hAnsi="Arial" w:cs="Arial"/>
          <w:sz w:val="20"/>
          <w:szCs w:val="20"/>
          <w:lang w:val="en-GB"/>
        </w:rPr>
        <w:t xml:space="preserve"> (Vietnam) Company Limited</w:t>
      </w:r>
      <w:r w:rsidRPr="00961C80">
        <w:rPr>
          <w:rFonts w:ascii="Arial" w:hAnsi="Arial" w:cs="Arial"/>
          <w:sz w:val="20"/>
          <w:szCs w:val="20"/>
          <w:cs/>
        </w:rPr>
        <w:t xml:space="preserve"> </w:t>
      </w:r>
      <w:r w:rsidRPr="00961C80">
        <w:rPr>
          <w:rFonts w:ascii="Arial" w:hAnsi="Arial" w:cs="Arial"/>
          <w:sz w:val="20"/>
          <w:szCs w:val="20"/>
        </w:rPr>
        <w:t xml:space="preserve">in the amounting to </w:t>
      </w:r>
      <w:r w:rsidR="00FA2EF8" w:rsidRPr="00961C80">
        <w:rPr>
          <w:rFonts w:ascii="Arial" w:hAnsi="Arial" w:cs="Arial"/>
          <w:sz w:val="20"/>
          <w:szCs w:val="20"/>
        </w:rPr>
        <w:t xml:space="preserve">Vietnamese Dong </w:t>
      </w:r>
      <w:r w:rsidR="004A497B" w:rsidRPr="00961C80">
        <w:rPr>
          <w:rFonts w:ascii="Arial" w:hAnsi="Arial" w:cs="Arial"/>
          <w:sz w:val="20"/>
          <w:szCs w:val="20"/>
        </w:rPr>
        <w:t xml:space="preserve">650 million or </w:t>
      </w:r>
      <w:r w:rsidRPr="00961C80">
        <w:rPr>
          <w:rFonts w:ascii="Arial" w:hAnsi="Arial" w:cs="Arial"/>
          <w:sz w:val="20"/>
          <w:szCs w:val="20"/>
        </w:rPr>
        <w:t xml:space="preserve">Baht </w:t>
      </w:r>
      <w:r w:rsidR="00115D1D" w:rsidRPr="00961C80">
        <w:rPr>
          <w:rFonts w:ascii="Arial" w:hAnsi="Arial" w:cs="Arial"/>
          <w:sz w:val="20"/>
          <w:szCs w:val="20"/>
        </w:rPr>
        <w:t>0</w:t>
      </w:r>
      <w:r w:rsidRPr="00961C80">
        <w:rPr>
          <w:rFonts w:ascii="Arial" w:hAnsi="Arial" w:cs="Arial"/>
          <w:sz w:val="20"/>
          <w:szCs w:val="20"/>
        </w:rPr>
        <w:t>.</w:t>
      </w:r>
      <w:r w:rsidR="00115D1D" w:rsidRPr="00961C80">
        <w:rPr>
          <w:rFonts w:ascii="Arial" w:hAnsi="Arial" w:cs="Arial"/>
          <w:sz w:val="20"/>
          <w:szCs w:val="20"/>
        </w:rPr>
        <w:t>9</w:t>
      </w:r>
      <w:r w:rsidR="004A497B" w:rsidRPr="00961C80">
        <w:rPr>
          <w:rFonts w:ascii="Arial" w:hAnsi="Arial" w:cs="Arial"/>
          <w:sz w:val="20"/>
          <w:szCs w:val="20"/>
        </w:rPr>
        <w:t>4</w:t>
      </w:r>
      <w:r w:rsidRPr="00961C80">
        <w:rPr>
          <w:rFonts w:ascii="Arial" w:hAnsi="Arial" w:cs="Arial"/>
          <w:sz w:val="20"/>
          <w:szCs w:val="20"/>
        </w:rPr>
        <w:t xml:space="preserve"> million for 100.00 percent of </w:t>
      </w:r>
      <w:r w:rsidR="00BC2120" w:rsidRPr="00961C80">
        <w:rPr>
          <w:rFonts w:ascii="Arial" w:hAnsi="Arial" w:cs="Arial"/>
          <w:sz w:val="20"/>
          <w:szCs w:val="20"/>
        </w:rPr>
        <w:t xml:space="preserve">authorized </w:t>
      </w:r>
      <w:r w:rsidR="00E91B7B" w:rsidRPr="00961C80">
        <w:rPr>
          <w:rFonts w:ascii="Arial" w:hAnsi="Arial" w:cs="Arial"/>
          <w:sz w:val="20"/>
          <w:szCs w:val="20"/>
        </w:rPr>
        <w:t xml:space="preserve">share </w:t>
      </w:r>
      <w:r w:rsidRPr="00961C80">
        <w:rPr>
          <w:rFonts w:ascii="Arial" w:hAnsi="Arial" w:cs="Arial"/>
          <w:sz w:val="20"/>
          <w:szCs w:val="20"/>
        </w:rPr>
        <w:t xml:space="preserve">capital of </w:t>
      </w:r>
      <w:proofErr w:type="spellStart"/>
      <w:r w:rsidRPr="00961C80">
        <w:rPr>
          <w:rFonts w:ascii="Arial" w:hAnsi="Arial" w:cs="Arial"/>
          <w:sz w:val="20"/>
          <w:szCs w:val="20"/>
          <w:lang w:val="en-GB"/>
        </w:rPr>
        <w:t>Bluebik</w:t>
      </w:r>
      <w:proofErr w:type="spellEnd"/>
      <w:r w:rsidRPr="00961C80">
        <w:rPr>
          <w:rFonts w:ascii="Arial" w:hAnsi="Arial" w:cs="Arial"/>
          <w:sz w:val="20"/>
          <w:szCs w:val="20"/>
          <w:lang w:val="en-GB"/>
        </w:rPr>
        <w:t xml:space="preserve"> (</w:t>
      </w:r>
      <w:r w:rsidRPr="00961C80">
        <w:rPr>
          <w:rFonts w:ascii="Arial" w:hAnsi="Arial" w:cs="Arial"/>
          <w:sz w:val="20"/>
          <w:szCs w:val="25"/>
        </w:rPr>
        <w:t>Vietnam</w:t>
      </w:r>
      <w:r w:rsidRPr="00961C80">
        <w:rPr>
          <w:rFonts w:ascii="Arial" w:hAnsi="Arial" w:cs="Arial"/>
          <w:sz w:val="20"/>
          <w:szCs w:val="20"/>
          <w:lang w:val="en-GB"/>
        </w:rPr>
        <w:t>) Company Limited.</w:t>
      </w:r>
    </w:p>
    <w:p w14:paraId="13B7E92D" w14:textId="77777777" w:rsidR="0000456C" w:rsidRPr="00961C80" w:rsidRDefault="0000456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4A2C54FC" w14:textId="41FFAE4A" w:rsidR="00B74998" w:rsidRPr="00961C80" w:rsidRDefault="00B74998"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61C80">
        <w:rPr>
          <w:rFonts w:cs="Arial"/>
          <w:spacing w:val="-4"/>
          <w:sz w:val="20"/>
          <w:szCs w:val="20"/>
          <w:u w:val="single"/>
          <w:lang w:val="en-GB"/>
        </w:rPr>
        <w:t>RELATED PARTY TRANSACTIONS</w:t>
      </w:r>
    </w:p>
    <w:p w14:paraId="21C5133A" w14:textId="77777777" w:rsidR="00B74998" w:rsidRPr="00961C80" w:rsidRDefault="00B74998" w:rsidP="00641DA3">
      <w:pPr>
        <w:pStyle w:val="ListParagraph"/>
        <w:spacing w:after="0" w:line="360" w:lineRule="auto"/>
        <w:ind w:left="360"/>
        <w:contextualSpacing w:val="0"/>
        <w:jc w:val="thaiDistribute"/>
        <w:rPr>
          <w:rFonts w:ascii="Arial" w:hAnsi="Arial" w:cs="Arial"/>
          <w:sz w:val="12"/>
          <w:szCs w:val="12"/>
        </w:rPr>
      </w:pPr>
    </w:p>
    <w:p w14:paraId="207F5D15" w14:textId="77777777"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961C80">
        <w:rPr>
          <w:rFonts w:cs="Arial"/>
          <w:sz w:val="20"/>
          <w:szCs w:val="20"/>
          <w:lang w:val="en-GB"/>
        </w:rPr>
        <w:t xml:space="preserve">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 </w:t>
      </w:r>
    </w:p>
    <w:p w14:paraId="21B6E18C" w14:textId="77777777" w:rsidR="0031170A" w:rsidRPr="00961C80" w:rsidRDefault="003117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2"/>
          <w:szCs w:val="12"/>
          <w:bdr w:val="none" w:sz="0" w:space="0" w:color="auto" w:frame="1"/>
          <w:lang w:val="en-GB"/>
        </w:rPr>
      </w:pPr>
    </w:p>
    <w:p w14:paraId="3A5E0436" w14:textId="00451FF2"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961C80">
        <w:rPr>
          <w:rFonts w:cs="Arial"/>
          <w:color w:val="000000"/>
          <w:sz w:val="20"/>
          <w:szCs w:val="20"/>
          <w:bdr w:val="none" w:sz="0" w:space="0" w:color="auto" w:frame="1"/>
          <w:lang w:val="en-GB"/>
        </w:rPr>
        <w:t>Details of related parties are as follow:</w:t>
      </w:r>
    </w:p>
    <w:p w14:paraId="43D464C8" w14:textId="0E208D57"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6"/>
          <w:szCs w:val="6"/>
          <w:lang w:val="en-GB"/>
        </w:rPr>
      </w:pPr>
    </w:p>
    <w:tbl>
      <w:tblPr>
        <w:tblW w:w="8605" w:type="dxa"/>
        <w:tblInd w:w="315" w:type="dxa"/>
        <w:tblLayout w:type="fixed"/>
        <w:tblCellMar>
          <w:left w:w="29" w:type="dxa"/>
          <w:right w:w="29" w:type="dxa"/>
        </w:tblCellMar>
        <w:tblLook w:val="0000" w:firstRow="0" w:lastRow="0" w:firstColumn="0" w:lastColumn="0" w:noHBand="0" w:noVBand="0"/>
      </w:tblPr>
      <w:tblGrid>
        <w:gridCol w:w="2773"/>
        <w:gridCol w:w="81"/>
        <w:gridCol w:w="2484"/>
        <w:gridCol w:w="81"/>
        <w:gridCol w:w="3186"/>
      </w:tblGrid>
      <w:tr w:rsidR="00E84193" w:rsidRPr="00961C80" w14:paraId="6B623847" w14:textId="77777777" w:rsidTr="00544CAC">
        <w:trPr>
          <w:tblHeader/>
        </w:trPr>
        <w:tc>
          <w:tcPr>
            <w:tcW w:w="2773" w:type="dxa"/>
            <w:tcBorders>
              <w:top w:val="nil"/>
              <w:left w:val="nil"/>
              <w:bottom w:val="single" w:sz="4" w:space="0" w:color="auto"/>
              <w:right w:val="nil"/>
            </w:tcBorders>
            <w:noWrap/>
            <w:vAlign w:val="bottom"/>
          </w:tcPr>
          <w:p w14:paraId="7FC650CF" w14:textId="77777777" w:rsidR="00E84193" w:rsidRPr="00961C80" w:rsidRDefault="00E84193" w:rsidP="00641DA3">
            <w:pPr>
              <w:spacing w:line="360" w:lineRule="auto"/>
              <w:jc w:val="center"/>
              <w:rPr>
                <w:rFonts w:cs="Arial"/>
                <w:sz w:val="15"/>
                <w:szCs w:val="15"/>
              </w:rPr>
            </w:pPr>
            <w:r w:rsidRPr="00961C80">
              <w:rPr>
                <w:rFonts w:cs="Arial"/>
                <w:sz w:val="15"/>
                <w:szCs w:val="15"/>
                <w:lang w:val="en-GB"/>
              </w:rPr>
              <w:t>Entity name</w:t>
            </w:r>
          </w:p>
        </w:tc>
        <w:tc>
          <w:tcPr>
            <w:tcW w:w="81" w:type="dxa"/>
            <w:tcBorders>
              <w:top w:val="nil"/>
              <w:left w:val="nil"/>
              <w:right w:val="nil"/>
            </w:tcBorders>
            <w:vAlign w:val="bottom"/>
          </w:tcPr>
          <w:p w14:paraId="761712DA" w14:textId="77777777" w:rsidR="00E84193" w:rsidRPr="00961C80" w:rsidRDefault="00E84193" w:rsidP="00641DA3">
            <w:pPr>
              <w:spacing w:line="360" w:lineRule="auto"/>
              <w:jc w:val="center"/>
              <w:rPr>
                <w:rFonts w:cs="Arial"/>
                <w:sz w:val="15"/>
                <w:szCs w:val="15"/>
              </w:rPr>
            </w:pPr>
          </w:p>
        </w:tc>
        <w:tc>
          <w:tcPr>
            <w:tcW w:w="2484" w:type="dxa"/>
            <w:tcBorders>
              <w:top w:val="nil"/>
              <w:left w:val="nil"/>
              <w:bottom w:val="single" w:sz="4" w:space="0" w:color="auto"/>
              <w:right w:val="nil"/>
            </w:tcBorders>
            <w:noWrap/>
            <w:vAlign w:val="bottom"/>
          </w:tcPr>
          <w:p w14:paraId="6E3B268F" w14:textId="77777777" w:rsidR="00E84193" w:rsidRPr="00961C80" w:rsidRDefault="00E84193" w:rsidP="00641DA3">
            <w:pPr>
              <w:spacing w:line="360" w:lineRule="auto"/>
              <w:jc w:val="center"/>
              <w:rPr>
                <w:rFonts w:cs="Arial"/>
                <w:sz w:val="15"/>
                <w:szCs w:val="15"/>
              </w:rPr>
            </w:pPr>
            <w:r w:rsidRPr="00961C80">
              <w:rPr>
                <w:rFonts w:cs="Arial"/>
                <w:sz w:val="15"/>
                <w:szCs w:val="15"/>
              </w:rPr>
              <w:t>Country of incorporation/ Nationality</w:t>
            </w:r>
          </w:p>
        </w:tc>
        <w:tc>
          <w:tcPr>
            <w:tcW w:w="81" w:type="dxa"/>
            <w:tcBorders>
              <w:top w:val="nil"/>
              <w:left w:val="nil"/>
              <w:bottom w:val="nil"/>
              <w:right w:val="nil"/>
            </w:tcBorders>
            <w:noWrap/>
            <w:vAlign w:val="bottom"/>
          </w:tcPr>
          <w:p w14:paraId="6E433568" w14:textId="77777777" w:rsidR="00E84193" w:rsidRPr="00961C80" w:rsidRDefault="00E84193" w:rsidP="00641DA3">
            <w:pPr>
              <w:spacing w:line="360" w:lineRule="auto"/>
              <w:jc w:val="center"/>
              <w:rPr>
                <w:rFonts w:cs="Arial"/>
                <w:sz w:val="15"/>
                <w:szCs w:val="15"/>
              </w:rPr>
            </w:pPr>
          </w:p>
        </w:tc>
        <w:tc>
          <w:tcPr>
            <w:tcW w:w="3186" w:type="dxa"/>
            <w:tcBorders>
              <w:top w:val="nil"/>
              <w:left w:val="nil"/>
              <w:bottom w:val="single" w:sz="4" w:space="0" w:color="auto"/>
              <w:right w:val="nil"/>
            </w:tcBorders>
            <w:noWrap/>
            <w:vAlign w:val="bottom"/>
          </w:tcPr>
          <w:p w14:paraId="2364C18E" w14:textId="77777777" w:rsidR="00E84193" w:rsidRPr="00961C80" w:rsidRDefault="00E84193" w:rsidP="00641DA3">
            <w:pPr>
              <w:spacing w:line="360" w:lineRule="auto"/>
              <w:ind w:left="119" w:right="62"/>
              <w:jc w:val="center"/>
              <w:textAlignment w:val="baseline"/>
              <w:rPr>
                <w:rFonts w:cs="Arial"/>
                <w:sz w:val="15"/>
                <w:szCs w:val="15"/>
                <w:cs/>
              </w:rPr>
            </w:pPr>
            <w:r w:rsidRPr="00961C80">
              <w:rPr>
                <w:rFonts w:cs="Arial"/>
                <w:sz w:val="15"/>
                <w:szCs w:val="15"/>
                <w:lang w:val="en-GB" w:eastAsia="en-GB"/>
              </w:rPr>
              <w:t>Type of relationship</w:t>
            </w:r>
          </w:p>
        </w:tc>
      </w:tr>
      <w:tr w:rsidR="00DB3651" w:rsidRPr="00961C80" w14:paraId="48A77C68" w14:textId="77777777" w:rsidTr="00544CAC">
        <w:trPr>
          <w:tblHeader/>
        </w:trPr>
        <w:tc>
          <w:tcPr>
            <w:tcW w:w="2773" w:type="dxa"/>
            <w:tcBorders>
              <w:left w:val="nil"/>
              <w:bottom w:val="nil"/>
              <w:right w:val="nil"/>
            </w:tcBorders>
            <w:noWrap/>
            <w:vAlign w:val="bottom"/>
          </w:tcPr>
          <w:p w14:paraId="0747FF5F" w14:textId="77777777" w:rsidR="00DB3651" w:rsidRPr="00961C80" w:rsidRDefault="00DB3651"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lang w:val="en-GB"/>
              </w:rPr>
            </w:pPr>
          </w:p>
        </w:tc>
        <w:tc>
          <w:tcPr>
            <w:tcW w:w="81" w:type="dxa"/>
            <w:tcBorders>
              <w:left w:val="nil"/>
              <w:bottom w:val="nil"/>
              <w:right w:val="nil"/>
            </w:tcBorders>
            <w:vAlign w:val="bottom"/>
          </w:tcPr>
          <w:p w14:paraId="701C9A8D" w14:textId="77777777" w:rsidR="00DB3651" w:rsidRPr="00961C80" w:rsidRDefault="00DB3651" w:rsidP="00641DA3">
            <w:pPr>
              <w:spacing w:line="360" w:lineRule="auto"/>
              <w:rPr>
                <w:rFonts w:cs="Arial"/>
                <w:sz w:val="10"/>
                <w:szCs w:val="10"/>
              </w:rPr>
            </w:pPr>
          </w:p>
        </w:tc>
        <w:tc>
          <w:tcPr>
            <w:tcW w:w="2484" w:type="dxa"/>
            <w:tcBorders>
              <w:left w:val="nil"/>
              <w:bottom w:val="nil"/>
              <w:right w:val="nil"/>
            </w:tcBorders>
            <w:noWrap/>
            <w:vAlign w:val="bottom"/>
          </w:tcPr>
          <w:p w14:paraId="14621886" w14:textId="77777777" w:rsidR="00DB3651" w:rsidRPr="00961C80" w:rsidRDefault="00DB365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81" w:type="dxa"/>
            <w:tcBorders>
              <w:left w:val="nil"/>
              <w:bottom w:val="nil"/>
              <w:right w:val="nil"/>
            </w:tcBorders>
            <w:noWrap/>
            <w:vAlign w:val="bottom"/>
          </w:tcPr>
          <w:p w14:paraId="1253858E" w14:textId="77777777" w:rsidR="00DB3651" w:rsidRPr="00961C80" w:rsidRDefault="00DB3651" w:rsidP="00641DA3">
            <w:pPr>
              <w:spacing w:line="360" w:lineRule="auto"/>
              <w:rPr>
                <w:rFonts w:cs="Arial"/>
                <w:sz w:val="10"/>
                <w:szCs w:val="10"/>
              </w:rPr>
            </w:pPr>
          </w:p>
        </w:tc>
        <w:tc>
          <w:tcPr>
            <w:tcW w:w="3186" w:type="dxa"/>
            <w:tcBorders>
              <w:top w:val="single" w:sz="4" w:space="0" w:color="auto"/>
              <w:left w:val="nil"/>
              <w:right w:val="nil"/>
            </w:tcBorders>
            <w:noWrap/>
            <w:vAlign w:val="bottom"/>
          </w:tcPr>
          <w:p w14:paraId="293746E5" w14:textId="77777777" w:rsidR="00DB3651" w:rsidRPr="00961C80" w:rsidRDefault="00DB365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E84193" w:rsidRPr="00961C80" w14:paraId="591F2439" w14:textId="77777777" w:rsidTr="00544CAC">
        <w:tc>
          <w:tcPr>
            <w:tcW w:w="2773" w:type="dxa"/>
            <w:tcBorders>
              <w:left w:val="nil"/>
              <w:bottom w:val="nil"/>
              <w:right w:val="nil"/>
            </w:tcBorders>
            <w:noWrap/>
            <w:vAlign w:val="bottom"/>
          </w:tcPr>
          <w:p w14:paraId="3215F7E0" w14:textId="77777777" w:rsidR="00E84193" w:rsidRPr="00961C80" w:rsidRDefault="00E84193"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cs/>
              </w:rPr>
            </w:pPr>
            <w:r w:rsidRPr="00961C80">
              <w:rPr>
                <w:rFonts w:cs="Arial"/>
                <w:i/>
                <w:iCs/>
                <w:sz w:val="15"/>
                <w:szCs w:val="15"/>
                <w:lang w:val="en-GB"/>
              </w:rPr>
              <w:t>Subsidiaries</w:t>
            </w:r>
          </w:p>
        </w:tc>
        <w:tc>
          <w:tcPr>
            <w:tcW w:w="81" w:type="dxa"/>
            <w:tcBorders>
              <w:left w:val="nil"/>
              <w:bottom w:val="nil"/>
              <w:right w:val="nil"/>
            </w:tcBorders>
            <w:vAlign w:val="bottom"/>
          </w:tcPr>
          <w:p w14:paraId="0FD31E6D" w14:textId="77777777" w:rsidR="00E84193" w:rsidRPr="00961C80" w:rsidRDefault="00E84193" w:rsidP="00641DA3">
            <w:pPr>
              <w:spacing w:line="360" w:lineRule="auto"/>
              <w:rPr>
                <w:rFonts w:cs="Arial"/>
                <w:sz w:val="15"/>
                <w:szCs w:val="15"/>
              </w:rPr>
            </w:pPr>
          </w:p>
        </w:tc>
        <w:tc>
          <w:tcPr>
            <w:tcW w:w="2484" w:type="dxa"/>
            <w:tcBorders>
              <w:left w:val="nil"/>
              <w:bottom w:val="nil"/>
              <w:right w:val="nil"/>
            </w:tcBorders>
            <w:noWrap/>
            <w:vAlign w:val="bottom"/>
          </w:tcPr>
          <w:p w14:paraId="3142EB1A" w14:textId="77777777" w:rsidR="00E84193" w:rsidRPr="00961C80" w:rsidRDefault="00E8419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left w:val="nil"/>
              <w:bottom w:val="nil"/>
              <w:right w:val="nil"/>
            </w:tcBorders>
            <w:noWrap/>
            <w:vAlign w:val="bottom"/>
          </w:tcPr>
          <w:p w14:paraId="6F42246D" w14:textId="77777777" w:rsidR="00E84193" w:rsidRPr="00961C80" w:rsidRDefault="00E84193" w:rsidP="00641DA3">
            <w:pPr>
              <w:spacing w:line="360" w:lineRule="auto"/>
              <w:rPr>
                <w:rFonts w:cs="Arial"/>
                <w:sz w:val="15"/>
                <w:szCs w:val="15"/>
              </w:rPr>
            </w:pPr>
          </w:p>
        </w:tc>
        <w:tc>
          <w:tcPr>
            <w:tcW w:w="3186" w:type="dxa"/>
            <w:tcBorders>
              <w:left w:val="nil"/>
              <w:bottom w:val="nil"/>
              <w:right w:val="nil"/>
            </w:tcBorders>
            <w:noWrap/>
            <w:vAlign w:val="bottom"/>
          </w:tcPr>
          <w:p w14:paraId="577C5D96" w14:textId="77777777" w:rsidR="00E84193" w:rsidRPr="00961C80" w:rsidRDefault="00E8419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E84193" w:rsidRPr="00961C80" w14:paraId="5C5003C1" w14:textId="77777777" w:rsidTr="00544CAC">
        <w:tc>
          <w:tcPr>
            <w:tcW w:w="2773" w:type="dxa"/>
            <w:tcBorders>
              <w:top w:val="nil"/>
              <w:left w:val="nil"/>
              <w:bottom w:val="nil"/>
              <w:right w:val="nil"/>
            </w:tcBorders>
            <w:noWrap/>
          </w:tcPr>
          <w:p w14:paraId="1ABD8BA8" w14:textId="36B37BDA" w:rsidR="00E84193" w:rsidRPr="00961C80" w:rsidRDefault="00E84193"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961C80">
              <w:rPr>
                <w:rFonts w:cs="Arial"/>
                <w:sz w:val="15"/>
                <w:szCs w:val="15"/>
              </w:rPr>
              <w:t>Ingenio</w:t>
            </w:r>
            <w:proofErr w:type="spellEnd"/>
            <w:r w:rsidRPr="00961C80">
              <w:rPr>
                <w:rFonts w:cs="Arial"/>
                <w:sz w:val="15"/>
                <w:szCs w:val="15"/>
              </w:rPr>
              <w:t xml:space="preserve"> </w:t>
            </w:r>
            <w:r w:rsidR="00ED100A" w:rsidRPr="00961C80">
              <w:rPr>
                <w:rFonts w:cs="Arial"/>
                <w:sz w:val="15"/>
                <w:szCs w:val="15"/>
                <w:lang w:val="en-GB"/>
              </w:rPr>
              <w:t>Company Limited</w:t>
            </w:r>
          </w:p>
        </w:tc>
        <w:tc>
          <w:tcPr>
            <w:tcW w:w="81" w:type="dxa"/>
            <w:tcBorders>
              <w:top w:val="nil"/>
              <w:left w:val="nil"/>
              <w:bottom w:val="nil"/>
              <w:right w:val="nil"/>
            </w:tcBorders>
            <w:vAlign w:val="bottom"/>
          </w:tcPr>
          <w:p w14:paraId="74A3638D" w14:textId="77777777" w:rsidR="00E84193" w:rsidRPr="00961C80" w:rsidRDefault="00E84193" w:rsidP="00641DA3">
            <w:pPr>
              <w:spacing w:line="360" w:lineRule="auto"/>
              <w:rPr>
                <w:rFonts w:cs="Arial"/>
                <w:sz w:val="15"/>
                <w:szCs w:val="15"/>
              </w:rPr>
            </w:pPr>
          </w:p>
        </w:tc>
        <w:tc>
          <w:tcPr>
            <w:tcW w:w="2484" w:type="dxa"/>
            <w:tcBorders>
              <w:top w:val="nil"/>
              <w:left w:val="nil"/>
              <w:bottom w:val="nil"/>
              <w:right w:val="nil"/>
            </w:tcBorders>
            <w:noWrap/>
            <w:vAlign w:val="bottom"/>
          </w:tcPr>
          <w:p w14:paraId="3B2F08EA" w14:textId="0E6FB812" w:rsidR="00E84193" w:rsidRPr="00961C80" w:rsidRDefault="00E8419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proofErr w:type="spellStart"/>
            <w:r w:rsidRPr="00961C80">
              <w:rPr>
                <w:rFonts w:cs="Arial"/>
                <w:sz w:val="15"/>
                <w:szCs w:val="15"/>
                <w:lang w:val="en-GB"/>
              </w:rPr>
              <w:t>Tha</w:t>
            </w:r>
            <w:r w:rsidR="00EC7FAA" w:rsidRPr="00961C80">
              <w:rPr>
                <w:rFonts w:cs="Arial"/>
                <w:sz w:val="15"/>
                <w:szCs w:val="15"/>
              </w:rPr>
              <w:t>i</w:t>
            </w:r>
            <w:proofErr w:type="spellEnd"/>
          </w:p>
        </w:tc>
        <w:tc>
          <w:tcPr>
            <w:tcW w:w="81" w:type="dxa"/>
            <w:tcBorders>
              <w:top w:val="nil"/>
              <w:left w:val="nil"/>
              <w:bottom w:val="nil"/>
              <w:right w:val="nil"/>
            </w:tcBorders>
            <w:noWrap/>
            <w:vAlign w:val="bottom"/>
          </w:tcPr>
          <w:p w14:paraId="1675DA0B" w14:textId="77777777" w:rsidR="00E84193" w:rsidRPr="00961C80" w:rsidRDefault="00E84193" w:rsidP="00641DA3">
            <w:pPr>
              <w:spacing w:line="360" w:lineRule="auto"/>
              <w:rPr>
                <w:rFonts w:cs="Arial"/>
                <w:sz w:val="15"/>
                <w:szCs w:val="15"/>
              </w:rPr>
            </w:pPr>
          </w:p>
        </w:tc>
        <w:tc>
          <w:tcPr>
            <w:tcW w:w="3186" w:type="dxa"/>
            <w:tcBorders>
              <w:top w:val="nil"/>
              <w:left w:val="nil"/>
              <w:bottom w:val="nil"/>
              <w:right w:val="nil"/>
            </w:tcBorders>
            <w:noWrap/>
            <w:vAlign w:val="bottom"/>
          </w:tcPr>
          <w:p w14:paraId="423A9417" w14:textId="7DE9A0C0" w:rsidR="00E84193" w:rsidRPr="00961C80" w:rsidRDefault="00ED10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Direct major shareholder</w:t>
            </w:r>
          </w:p>
        </w:tc>
      </w:tr>
      <w:tr w:rsidR="00ED100A" w:rsidRPr="00961C80" w14:paraId="28D715BB" w14:textId="77777777" w:rsidTr="00514A2B">
        <w:tc>
          <w:tcPr>
            <w:tcW w:w="2773" w:type="dxa"/>
            <w:tcBorders>
              <w:top w:val="nil"/>
              <w:left w:val="nil"/>
              <w:bottom w:val="nil"/>
              <w:right w:val="nil"/>
            </w:tcBorders>
            <w:shd w:val="clear" w:color="auto" w:fill="auto"/>
            <w:noWrap/>
          </w:tcPr>
          <w:p w14:paraId="0E509391" w14:textId="3B24E40A" w:rsidR="00ED100A" w:rsidRPr="00961C80" w:rsidRDefault="00ED100A"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961C80">
              <w:rPr>
                <w:rFonts w:cs="Arial"/>
                <w:sz w:val="15"/>
                <w:szCs w:val="15"/>
                <w:lang w:val="en-GB"/>
              </w:rPr>
              <w:t>Bluebik</w:t>
            </w:r>
            <w:proofErr w:type="spellEnd"/>
            <w:r w:rsidRPr="00961C80">
              <w:rPr>
                <w:rFonts w:cs="Arial"/>
                <w:sz w:val="15"/>
                <w:szCs w:val="15"/>
              </w:rPr>
              <w:t xml:space="preserve"> Addenda </w:t>
            </w:r>
            <w:r w:rsidRPr="00961C80">
              <w:rPr>
                <w:rFonts w:cs="Arial"/>
                <w:sz w:val="15"/>
                <w:szCs w:val="15"/>
                <w:lang w:val="en-GB"/>
              </w:rPr>
              <w:t>Company Limited</w:t>
            </w:r>
          </w:p>
        </w:tc>
        <w:tc>
          <w:tcPr>
            <w:tcW w:w="81" w:type="dxa"/>
            <w:tcBorders>
              <w:top w:val="nil"/>
              <w:left w:val="nil"/>
              <w:bottom w:val="nil"/>
              <w:right w:val="nil"/>
            </w:tcBorders>
            <w:vAlign w:val="bottom"/>
          </w:tcPr>
          <w:p w14:paraId="4439E70F" w14:textId="77777777" w:rsidR="00ED100A" w:rsidRPr="00961C80" w:rsidRDefault="00ED100A" w:rsidP="00641DA3">
            <w:pPr>
              <w:spacing w:line="360" w:lineRule="auto"/>
              <w:rPr>
                <w:rFonts w:cs="Arial"/>
                <w:sz w:val="15"/>
                <w:szCs w:val="15"/>
              </w:rPr>
            </w:pPr>
          </w:p>
        </w:tc>
        <w:tc>
          <w:tcPr>
            <w:tcW w:w="2484" w:type="dxa"/>
            <w:tcBorders>
              <w:top w:val="nil"/>
              <w:left w:val="nil"/>
              <w:bottom w:val="nil"/>
              <w:right w:val="nil"/>
            </w:tcBorders>
            <w:noWrap/>
            <w:vAlign w:val="bottom"/>
          </w:tcPr>
          <w:p w14:paraId="7C620BED" w14:textId="43CA3FC5" w:rsidR="00ED100A" w:rsidRPr="00961C80" w:rsidRDefault="00ED10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961C80">
              <w:rPr>
                <w:rFonts w:cs="Arial"/>
                <w:sz w:val="15"/>
                <w:szCs w:val="15"/>
              </w:rPr>
              <w:t>Thai</w:t>
            </w:r>
          </w:p>
        </w:tc>
        <w:tc>
          <w:tcPr>
            <w:tcW w:w="81" w:type="dxa"/>
            <w:tcBorders>
              <w:top w:val="nil"/>
              <w:left w:val="nil"/>
              <w:bottom w:val="nil"/>
              <w:right w:val="nil"/>
            </w:tcBorders>
            <w:noWrap/>
            <w:vAlign w:val="bottom"/>
          </w:tcPr>
          <w:p w14:paraId="58708F5D" w14:textId="77777777" w:rsidR="00ED100A" w:rsidRPr="00961C80" w:rsidRDefault="00ED100A" w:rsidP="00641DA3">
            <w:pPr>
              <w:spacing w:line="360" w:lineRule="auto"/>
              <w:rPr>
                <w:rFonts w:cs="Arial"/>
                <w:sz w:val="15"/>
                <w:szCs w:val="15"/>
              </w:rPr>
            </w:pPr>
          </w:p>
        </w:tc>
        <w:tc>
          <w:tcPr>
            <w:tcW w:w="3186" w:type="dxa"/>
            <w:tcBorders>
              <w:top w:val="nil"/>
              <w:left w:val="nil"/>
              <w:bottom w:val="nil"/>
              <w:right w:val="nil"/>
            </w:tcBorders>
            <w:noWrap/>
            <w:vAlign w:val="bottom"/>
          </w:tcPr>
          <w:p w14:paraId="7138BDD2" w14:textId="5291CD41" w:rsidR="00ED100A" w:rsidRPr="00961C80" w:rsidRDefault="00ED10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Direct major shareholder</w:t>
            </w:r>
          </w:p>
        </w:tc>
      </w:tr>
      <w:tr w:rsidR="00ED100A" w:rsidRPr="00961C80" w14:paraId="0FD5DBC8" w14:textId="77777777" w:rsidTr="00514A2B">
        <w:tc>
          <w:tcPr>
            <w:tcW w:w="2773" w:type="dxa"/>
            <w:tcBorders>
              <w:top w:val="nil"/>
              <w:left w:val="nil"/>
              <w:bottom w:val="nil"/>
              <w:right w:val="nil"/>
            </w:tcBorders>
            <w:shd w:val="clear" w:color="auto" w:fill="auto"/>
            <w:noWrap/>
          </w:tcPr>
          <w:p w14:paraId="3052788F" w14:textId="77777777" w:rsidR="00ED100A" w:rsidRPr="00961C80" w:rsidRDefault="001D0792"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961C80">
              <w:rPr>
                <w:rFonts w:cs="Arial"/>
                <w:sz w:val="15"/>
                <w:szCs w:val="15"/>
              </w:rPr>
              <w:t>Bluebik</w:t>
            </w:r>
            <w:proofErr w:type="spellEnd"/>
            <w:r w:rsidRPr="00961C80">
              <w:rPr>
                <w:rFonts w:cs="Arial"/>
                <w:sz w:val="15"/>
                <w:szCs w:val="15"/>
              </w:rPr>
              <w:t xml:space="preserve"> Vulcan</w:t>
            </w:r>
            <w:r w:rsidR="00ED100A" w:rsidRPr="00961C80">
              <w:rPr>
                <w:rFonts w:cs="Arial"/>
                <w:sz w:val="15"/>
                <w:szCs w:val="15"/>
              </w:rPr>
              <w:t xml:space="preserve"> </w:t>
            </w:r>
            <w:r w:rsidR="00ED100A" w:rsidRPr="00961C80">
              <w:rPr>
                <w:rFonts w:cs="Arial"/>
                <w:sz w:val="15"/>
                <w:szCs w:val="15"/>
                <w:lang w:val="en-GB"/>
              </w:rPr>
              <w:t>Company Limited</w:t>
            </w:r>
          </w:p>
          <w:p w14:paraId="2BE517DE" w14:textId="0ED15D8B" w:rsidR="00544CAC" w:rsidRPr="00961C80" w:rsidRDefault="00B72B09"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rPr>
                <w:rFonts w:cs="Arial"/>
                <w:sz w:val="15"/>
                <w:szCs w:val="15"/>
                <w:lang w:val="en-GB"/>
              </w:rPr>
            </w:pPr>
            <w:r w:rsidRPr="00961C80">
              <w:rPr>
                <w:rFonts w:cs="Arial"/>
                <w:sz w:val="15"/>
                <w:szCs w:val="15"/>
                <w:lang w:val="en-GB"/>
              </w:rPr>
              <w:t>(Formerly Vulcan Digital Delivery</w:t>
            </w:r>
          </w:p>
          <w:p w14:paraId="03B4A482" w14:textId="5265F140" w:rsidR="00B72B09" w:rsidRPr="00961C80" w:rsidRDefault="00B72B09"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rPr>
                <w:rFonts w:cs="Arial"/>
                <w:sz w:val="15"/>
                <w:szCs w:val="15"/>
                <w:lang w:val="en-GB"/>
              </w:rPr>
            </w:pPr>
            <w:r w:rsidRPr="00961C80">
              <w:rPr>
                <w:rFonts w:cs="Arial"/>
                <w:sz w:val="15"/>
                <w:szCs w:val="15"/>
                <w:lang w:val="en-GB"/>
              </w:rPr>
              <w:t>Company Limited)</w:t>
            </w:r>
          </w:p>
        </w:tc>
        <w:tc>
          <w:tcPr>
            <w:tcW w:w="81" w:type="dxa"/>
            <w:tcBorders>
              <w:top w:val="nil"/>
              <w:left w:val="nil"/>
              <w:bottom w:val="nil"/>
              <w:right w:val="nil"/>
            </w:tcBorders>
            <w:vAlign w:val="bottom"/>
          </w:tcPr>
          <w:p w14:paraId="4417B7C3" w14:textId="77777777" w:rsidR="00ED100A" w:rsidRPr="00961C80" w:rsidRDefault="00ED100A" w:rsidP="00641DA3">
            <w:pPr>
              <w:spacing w:line="360" w:lineRule="auto"/>
              <w:rPr>
                <w:rFonts w:cs="Arial"/>
                <w:sz w:val="15"/>
                <w:szCs w:val="15"/>
              </w:rPr>
            </w:pPr>
          </w:p>
        </w:tc>
        <w:tc>
          <w:tcPr>
            <w:tcW w:w="2484" w:type="dxa"/>
            <w:tcBorders>
              <w:top w:val="nil"/>
              <w:left w:val="nil"/>
              <w:bottom w:val="nil"/>
              <w:right w:val="nil"/>
            </w:tcBorders>
            <w:noWrap/>
          </w:tcPr>
          <w:p w14:paraId="5CF197F1" w14:textId="6C37534A" w:rsidR="00ED100A" w:rsidRPr="00961C80" w:rsidRDefault="00ED10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961C80">
              <w:rPr>
                <w:rFonts w:cs="Arial"/>
                <w:sz w:val="15"/>
                <w:szCs w:val="15"/>
              </w:rPr>
              <w:t>Thai</w:t>
            </w:r>
          </w:p>
        </w:tc>
        <w:tc>
          <w:tcPr>
            <w:tcW w:w="81" w:type="dxa"/>
            <w:tcBorders>
              <w:top w:val="nil"/>
              <w:left w:val="nil"/>
              <w:bottom w:val="nil"/>
              <w:right w:val="nil"/>
            </w:tcBorders>
            <w:noWrap/>
          </w:tcPr>
          <w:p w14:paraId="3B5EEC2A" w14:textId="77777777" w:rsidR="00ED100A" w:rsidRPr="00961C80" w:rsidRDefault="00ED100A" w:rsidP="00641DA3">
            <w:pPr>
              <w:spacing w:line="360" w:lineRule="auto"/>
              <w:rPr>
                <w:rFonts w:cs="Arial"/>
                <w:sz w:val="15"/>
                <w:szCs w:val="15"/>
              </w:rPr>
            </w:pPr>
          </w:p>
        </w:tc>
        <w:tc>
          <w:tcPr>
            <w:tcW w:w="3186" w:type="dxa"/>
            <w:tcBorders>
              <w:top w:val="nil"/>
              <w:left w:val="nil"/>
              <w:bottom w:val="nil"/>
              <w:right w:val="nil"/>
            </w:tcBorders>
            <w:noWrap/>
          </w:tcPr>
          <w:p w14:paraId="4396EB83" w14:textId="3E7C140D" w:rsidR="00ED100A" w:rsidRPr="00961C80" w:rsidRDefault="00ED10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5"/>
                <w:szCs w:val="15"/>
              </w:rPr>
            </w:pPr>
            <w:r w:rsidRPr="00961C80">
              <w:rPr>
                <w:rFonts w:cs="Arial"/>
                <w:sz w:val="15"/>
                <w:szCs w:val="15"/>
              </w:rPr>
              <w:t>Direct major shareholder</w:t>
            </w:r>
          </w:p>
        </w:tc>
      </w:tr>
      <w:tr w:rsidR="00E84193" w:rsidRPr="00961C80" w14:paraId="0BDF7746" w14:textId="77777777" w:rsidTr="00514A2B">
        <w:tc>
          <w:tcPr>
            <w:tcW w:w="2773" w:type="dxa"/>
            <w:tcBorders>
              <w:top w:val="nil"/>
              <w:left w:val="nil"/>
              <w:bottom w:val="nil"/>
              <w:right w:val="nil"/>
            </w:tcBorders>
            <w:shd w:val="clear" w:color="auto" w:fill="auto"/>
            <w:noWrap/>
          </w:tcPr>
          <w:p w14:paraId="04ACF54F" w14:textId="775A2997" w:rsidR="0068031D" w:rsidRPr="00961C80" w:rsidRDefault="0068031D"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cs/>
              </w:rPr>
            </w:pPr>
            <w:proofErr w:type="spellStart"/>
            <w:r w:rsidRPr="00961C80">
              <w:rPr>
                <w:rFonts w:cs="Arial"/>
                <w:sz w:val="15"/>
                <w:szCs w:val="15"/>
              </w:rPr>
              <w:t>Innoviz</w:t>
            </w:r>
            <w:proofErr w:type="spellEnd"/>
            <w:r w:rsidRPr="00961C80">
              <w:rPr>
                <w:rFonts w:cs="Arial"/>
                <w:sz w:val="15"/>
                <w:szCs w:val="15"/>
              </w:rPr>
              <w:t xml:space="preserve"> Solution </w:t>
            </w:r>
            <w:r w:rsidR="00ED100A" w:rsidRPr="00961C80">
              <w:rPr>
                <w:rFonts w:cs="Arial"/>
                <w:sz w:val="15"/>
                <w:szCs w:val="15"/>
                <w:lang w:val="en-GB"/>
              </w:rPr>
              <w:t>Company Limited</w:t>
            </w:r>
          </w:p>
        </w:tc>
        <w:tc>
          <w:tcPr>
            <w:tcW w:w="81" w:type="dxa"/>
            <w:tcBorders>
              <w:top w:val="nil"/>
              <w:left w:val="nil"/>
              <w:bottom w:val="nil"/>
              <w:right w:val="nil"/>
            </w:tcBorders>
            <w:vAlign w:val="bottom"/>
          </w:tcPr>
          <w:p w14:paraId="7A4B8447" w14:textId="77777777" w:rsidR="00E84193" w:rsidRPr="00961C80" w:rsidRDefault="00E84193" w:rsidP="00641DA3">
            <w:pPr>
              <w:spacing w:line="360" w:lineRule="auto"/>
              <w:rPr>
                <w:rFonts w:cs="Arial"/>
                <w:sz w:val="15"/>
                <w:szCs w:val="15"/>
              </w:rPr>
            </w:pPr>
          </w:p>
        </w:tc>
        <w:tc>
          <w:tcPr>
            <w:tcW w:w="2484" w:type="dxa"/>
            <w:tcBorders>
              <w:top w:val="nil"/>
              <w:left w:val="nil"/>
              <w:bottom w:val="nil"/>
              <w:right w:val="nil"/>
            </w:tcBorders>
            <w:noWrap/>
            <w:vAlign w:val="bottom"/>
          </w:tcPr>
          <w:p w14:paraId="3E1E9AEB" w14:textId="3498069B" w:rsidR="0068031D" w:rsidRPr="00961C80" w:rsidRDefault="00EC7FA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961C80">
              <w:rPr>
                <w:rFonts w:cs="Arial"/>
                <w:sz w:val="15"/>
                <w:szCs w:val="15"/>
                <w:lang w:val="en-GB"/>
              </w:rPr>
              <w:t>Tha</w:t>
            </w:r>
            <w:r w:rsidRPr="00961C80">
              <w:rPr>
                <w:rFonts w:cs="Arial"/>
                <w:sz w:val="15"/>
                <w:szCs w:val="15"/>
              </w:rPr>
              <w:t>i</w:t>
            </w:r>
            <w:proofErr w:type="spellEnd"/>
          </w:p>
        </w:tc>
        <w:tc>
          <w:tcPr>
            <w:tcW w:w="81" w:type="dxa"/>
            <w:tcBorders>
              <w:top w:val="nil"/>
              <w:left w:val="nil"/>
              <w:bottom w:val="nil"/>
              <w:right w:val="nil"/>
            </w:tcBorders>
            <w:noWrap/>
            <w:vAlign w:val="bottom"/>
          </w:tcPr>
          <w:p w14:paraId="3729FE6A" w14:textId="77777777" w:rsidR="00E84193" w:rsidRPr="00961C80" w:rsidRDefault="00E84193" w:rsidP="00641DA3">
            <w:pPr>
              <w:spacing w:line="360" w:lineRule="auto"/>
              <w:rPr>
                <w:rFonts w:cs="Arial"/>
                <w:sz w:val="15"/>
                <w:szCs w:val="15"/>
              </w:rPr>
            </w:pPr>
          </w:p>
        </w:tc>
        <w:tc>
          <w:tcPr>
            <w:tcW w:w="3186" w:type="dxa"/>
            <w:tcBorders>
              <w:top w:val="nil"/>
              <w:left w:val="nil"/>
              <w:bottom w:val="nil"/>
              <w:right w:val="nil"/>
            </w:tcBorders>
            <w:noWrap/>
            <w:vAlign w:val="bottom"/>
          </w:tcPr>
          <w:p w14:paraId="61120890" w14:textId="49BE90D1" w:rsidR="0068031D" w:rsidRPr="00961C80" w:rsidRDefault="00ED10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961C80">
              <w:rPr>
                <w:rFonts w:cs="Arial"/>
                <w:sz w:val="15"/>
                <w:szCs w:val="15"/>
              </w:rPr>
              <w:t xml:space="preserve">Direct major shareholder </w:t>
            </w:r>
          </w:p>
        </w:tc>
      </w:tr>
      <w:tr w:rsidR="00F627C0" w:rsidRPr="00961C80" w14:paraId="1AC235C2" w14:textId="77777777" w:rsidTr="00514A2B">
        <w:tc>
          <w:tcPr>
            <w:tcW w:w="2773" w:type="dxa"/>
            <w:tcBorders>
              <w:top w:val="nil"/>
              <w:left w:val="nil"/>
              <w:bottom w:val="nil"/>
              <w:right w:val="nil"/>
            </w:tcBorders>
            <w:shd w:val="clear" w:color="auto" w:fill="auto"/>
            <w:noWrap/>
          </w:tcPr>
          <w:p w14:paraId="0D3AB372" w14:textId="30A88D35" w:rsidR="00F627C0" w:rsidRPr="00961C80" w:rsidRDefault="00ED100A"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961C80">
              <w:rPr>
                <w:rFonts w:cs="Arial"/>
                <w:sz w:val="15"/>
                <w:szCs w:val="15"/>
                <w:lang w:val="en-GB"/>
              </w:rPr>
              <w:t>Bluebik</w:t>
            </w:r>
            <w:proofErr w:type="spellEnd"/>
            <w:r w:rsidRPr="00961C80">
              <w:rPr>
                <w:rFonts w:cs="Arial"/>
                <w:sz w:val="15"/>
                <w:szCs w:val="15"/>
                <w:lang w:val="en-GB"/>
              </w:rPr>
              <w:t xml:space="preserve"> Global Company Limited</w:t>
            </w:r>
          </w:p>
        </w:tc>
        <w:tc>
          <w:tcPr>
            <w:tcW w:w="81" w:type="dxa"/>
            <w:tcBorders>
              <w:top w:val="nil"/>
              <w:left w:val="nil"/>
              <w:bottom w:val="nil"/>
              <w:right w:val="nil"/>
            </w:tcBorders>
            <w:vAlign w:val="bottom"/>
          </w:tcPr>
          <w:p w14:paraId="2002D284" w14:textId="77777777" w:rsidR="00F627C0" w:rsidRPr="00961C80" w:rsidRDefault="00F627C0" w:rsidP="00641DA3">
            <w:pPr>
              <w:spacing w:line="360" w:lineRule="auto"/>
              <w:rPr>
                <w:rFonts w:cs="Arial"/>
                <w:sz w:val="15"/>
                <w:szCs w:val="15"/>
              </w:rPr>
            </w:pPr>
          </w:p>
        </w:tc>
        <w:tc>
          <w:tcPr>
            <w:tcW w:w="2484" w:type="dxa"/>
            <w:tcBorders>
              <w:top w:val="nil"/>
              <w:left w:val="nil"/>
              <w:bottom w:val="nil"/>
              <w:right w:val="nil"/>
            </w:tcBorders>
            <w:noWrap/>
          </w:tcPr>
          <w:p w14:paraId="2752CAFA" w14:textId="4638D308" w:rsidR="00F627C0" w:rsidRPr="00961C80" w:rsidRDefault="00F627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961C80">
              <w:rPr>
                <w:rFonts w:cs="Arial"/>
                <w:sz w:val="15"/>
                <w:szCs w:val="15"/>
                <w:lang w:val="en-GB"/>
              </w:rPr>
              <w:t>Tha</w:t>
            </w:r>
            <w:r w:rsidRPr="00961C80">
              <w:rPr>
                <w:rFonts w:cs="Arial"/>
                <w:sz w:val="15"/>
                <w:szCs w:val="15"/>
              </w:rPr>
              <w:t>i</w:t>
            </w:r>
            <w:proofErr w:type="spellEnd"/>
          </w:p>
        </w:tc>
        <w:tc>
          <w:tcPr>
            <w:tcW w:w="81" w:type="dxa"/>
            <w:tcBorders>
              <w:top w:val="nil"/>
              <w:left w:val="nil"/>
              <w:bottom w:val="nil"/>
              <w:right w:val="nil"/>
            </w:tcBorders>
            <w:noWrap/>
            <w:vAlign w:val="bottom"/>
          </w:tcPr>
          <w:p w14:paraId="2E419510" w14:textId="77777777" w:rsidR="00F627C0" w:rsidRPr="00961C80" w:rsidRDefault="00F627C0" w:rsidP="00641DA3">
            <w:pPr>
              <w:spacing w:line="360" w:lineRule="auto"/>
              <w:rPr>
                <w:rFonts w:cs="Arial"/>
                <w:sz w:val="15"/>
                <w:szCs w:val="15"/>
              </w:rPr>
            </w:pPr>
          </w:p>
        </w:tc>
        <w:tc>
          <w:tcPr>
            <w:tcW w:w="3186" w:type="dxa"/>
            <w:tcBorders>
              <w:top w:val="nil"/>
              <w:left w:val="nil"/>
              <w:bottom w:val="nil"/>
              <w:right w:val="nil"/>
            </w:tcBorders>
            <w:noWrap/>
            <w:vAlign w:val="bottom"/>
          </w:tcPr>
          <w:p w14:paraId="25006227" w14:textId="1AF54DAE" w:rsidR="00F627C0" w:rsidRPr="00961C80" w:rsidRDefault="00246A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 xml:space="preserve">Indirect shareholder through </w:t>
            </w:r>
            <w:proofErr w:type="spellStart"/>
            <w:r w:rsidR="00ED100A" w:rsidRPr="00961C80">
              <w:rPr>
                <w:rFonts w:cs="Arial"/>
                <w:sz w:val="15"/>
                <w:szCs w:val="15"/>
              </w:rPr>
              <w:t>Bluebik</w:t>
            </w:r>
            <w:proofErr w:type="spellEnd"/>
            <w:r w:rsidR="00ED100A" w:rsidRPr="00961C80">
              <w:rPr>
                <w:rFonts w:cs="Arial"/>
                <w:sz w:val="15"/>
                <w:szCs w:val="15"/>
              </w:rPr>
              <w:t xml:space="preserve"> </w:t>
            </w:r>
            <w:r w:rsidRPr="00961C80">
              <w:rPr>
                <w:rFonts w:cs="Arial"/>
                <w:sz w:val="15"/>
                <w:szCs w:val="15"/>
              </w:rPr>
              <w:t xml:space="preserve">Addenda </w:t>
            </w:r>
            <w:r w:rsidR="00507AC5" w:rsidRPr="00961C80">
              <w:rPr>
                <w:rFonts w:cs="Arial"/>
                <w:sz w:val="15"/>
                <w:szCs w:val="15"/>
                <w:lang w:val="en-GB"/>
              </w:rPr>
              <w:t>Company Limited</w:t>
            </w:r>
          </w:p>
        </w:tc>
      </w:tr>
      <w:tr w:rsidR="00F627C0" w:rsidRPr="00961C80" w14:paraId="10168E9E" w14:textId="77777777" w:rsidTr="00544CAC">
        <w:tc>
          <w:tcPr>
            <w:tcW w:w="2773" w:type="dxa"/>
            <w:tcBorders>
              <w:top w:val="nil"/>
              <w:left w:val="nil"/>
              <w:bottom w:val="nil"/>
              <w:right w:val="nil"/>
            </w:tcBorders>
            <w:noWrap/>
          </w:tcPr>
          <w:p w14:paraId="70852691" w14:textId="118183C3" w:rsidR="00F627C0" w:rsidRPr="00961C80" w:rsidRDefault="00ED100A"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961C80">
              <w:rPr>
                <w:rFonts w:cs="Arial"/>
                <w:sz w:val="15"/>
                <w:szCs w:val="15"/>
              </w:rPr>
              <w:t>GMVPI Company Limited</w:t>
            </w:r>
            <w:r w:rsidRPr="00961C80">
              <w:rPr>
                <w:rFonts w:cs="Arial"/>
                <w:sz w:val="15"/>
                <w:szCs w:val="15"/>
                <w:lang w:val="en-GB"/>
              </w:rPr>
              <w:t xml:space="preserve"> </w:t>
            </w:r>
          </w:p>
        </w:tc>
        <w:tc>
          <w:tcPr>
            <w:tcW w:w="81" w:type="dxa"/>
            <w:tcBorders>
              <w:top w:val="nil"/>
              <w:left w:val="nil"/>
              <w:bottom w:val="nil"/>
              <w:right w:val="nil"/>
            </w:tcBorders>
            <w:vAlign w:val="bottom"/>
          </w:tcPr>
          <w:p w14:paraId="3F256969" w14:textId="77777777" w:rsidR="00F627C0" w:rsidRPr="00961C80" w:rsidRDefault="00F627C0" w:rsidP="00641DA3">
            <w:pPr>
              <w:spacing w:line="360" w:lineRule="auto"/>
              <w:rPr>
                <w:rFonts w:cs="Arial"/>
                <w:sz w:val="15"/>
                <w:szCs w:val="15"/>
              </w:rPr>
            </w:pPr>
          </w:p>
        </w:tc>
        <w:tc>
          <w:tcPr>
            <w:tcW w:w="2484" w:type="dxa"/>
            <w:tcBorders>
              <w:top w:val="nil"/>
              <w:left w:val="nil"/>
              <w:bottom w:val="nil"/>
              <w:right w:val="nil"/>
            </w:tcBorders>
            <w:noWrap/>
          </w:tcPr>
          <w:p w14:paraId="1949A7CE" w14:textId="0D04A609" w:rsidR="00F627C0" w:rsidRPr="00961C80" w:rsidRDefault="00F627C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961C80">
              <w:rPr>
                <w:rFonts w:cs="Arial"/>
                <w:sz w:val="15"/>
                <w:szCs w:val="15"/>
                <w:lang w:val="en-GB"/>
              </w:rPr>
              <w:t>Tha</w:t>
            </w:r>
            <w:r w:rsidRPr="00961C80">
              <w:rPr>
                <w:rFonts w:cs="Arial"/>
                <w:sz w:val="15"/>
                <w:szCs w:val="15"/>
              </w:rPr>
              <w:t>i</w:t>
            </w:r>
            <w:proofErr w:type="spellEnd"/>
          </w:p>
        </w:tc>
        <w:tc>
          <w:tcPr>
            <w:tcW w:w="81" w:type="dxa"/>
            <w:tcBorders>
              <w:top w:val="nil"/>
              <w:left w:val="nil"/>
              <w:bottom w:val="nil"/>
              <w:right w:val="nil"/>
            </w:tcBorders>
            <w:noWrap/>
            <w:vAlign w:val="bottom"/>
          </w:tcPr>
          <w:p w14:paraId="39B74854" w14:textId="77777777" w:rsidR="00F627C0" w:rsidRPr="00961C80" w:rsidRDefault="00F627C0" w:rsidP="00641DA3">
            <w:pPr>
              <w:spacing w:line="360" w:lineRule="auto"/>
              <w:rPr>
                <w:rFonts w:cs="Arial"/>
                <w:sz w:val="15"/>
                <w:szCs w:val="15"/>
              </w:rPr>
            </w:pPr>
          </w:p>
        </w:tc>
        <w:tc>
          <w:tcPr>
            <w:tcW w:w="3186" w:type="dxa"/>
            <w:tcBorders>
              <w:top w:val="nil"/>
              <w:left w:val="nil"/>
              <w:bottom w:val="nil"/>
              <w:right w:val="nil"/>
            </w:tcBorders>
            <w:noWrap/>
            <w:vAlign w:val="bottom"/>
          </w:tcPr>
          <w:p w14:paraId="475E84B9" w14:textId="0CB0E1DF" w:rsidR="00F627C0" w:rsidRPr="00961C80" w:rsidRDefault="00246A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 xml:space="preserve">Indirect shareholder through </w:t>
            </w:r>
            <w:proofErr w:type="spellStart"/>
            <w:r w:rsidR="00ED100A" w:rsidRPr="00961C80">
              <w:rPr>
                <w:rFonts w:cs="Arial"/>
                <w:sz w:val="15"/>
                <w:szCs w:val="15"/>
              </w:rPr>
              <w:t>Bluebik</w:t>
            </w:r>
            <w:proofErr w:type="spellEnd"/>
            <w:r w:rsidR="00ED100A" w:rsidRPr="00961C80">
              <w:rPr>
                <w:rFonts w:cs="Arial"/>
                <w:sz w:val="15"/>
                <w:szCs w:val="15"/>
              </w:rPr>
              <w:t xml:space="preserve"> </w:t>
            </w:r>
            <w:r w:rsidRPr="00961C80">
              <w:rPr>
                <w:rFonts w:cs="Arial"/>
                <w:sz w:val="15"/>
                <w:szCs w:val="15"/>
              </w:rPr>
              <w:t xml:space="preserve">Addenda </w:t>
            </w:r>
            <w:r w:rsidR="00507AC5" w:rsidRPr="00961C80">
              <w:rPr>
                <w:rFonts w:cs="Arial"/>
                <w:sz w:val="15"/>
                <w:szCs w:val="15"/>
                <w:lang w:val="en-GB"/>
              </w:rPr>
              <w:t>Company Limited</w:t>
            </w:r>
          </w:p>
        </w:tc>
      </w:tr>
      <w:tr w:rsidR="0068031D" w:rsidRPr="00961C80" w14:paraId="1853DFBE" w14:textId="77777777" w:rsidTr="00544CAC">
        <w:tc>
          <w:tcPr>
            <w:tcW w:w="2773" w:type="dxa"/>
            <w:tcBorders>
              <w:top w:val="nil"/>
              <w:left w:val="nil"/>
              <w:bottom w:val="nil"/>
              <w:right w:val="nil"/>
            </w:tcBorders>
            <w:noWrap/>
          </w:tcPr>
          <w:p w14:paraId="5B4A26E5" w14:textId="7E52AE79" w:rsidR="0068031D" w:rsidRPr="00961C80" w:rsidRDefault="0068031D"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961C80">
              <w:rPr>
                <w:rFonts w:cs="Arial"/>
                <w:sz w:val="15"/>
                <w:szCs w:val="15"/>
                <w:lang w:val="en-GB"/>
              </w:rPr>
              <w:t>Bluebik</w:t>
            </w:r>
            <w:proofErr w:type="spellEnd"/>
            <w:r w:rsidRPr="00961C80">
              <w:rPr>
                <w:rFonts w:cs="Arial"/>
                <w:sz w:val="15"/>
                <w:szCs w:val="15"/>
                <w:lang w:val="en-GB"/>
              </w:rPr>
              <w:t xml:space="preserve"> Titan</w:t>
            </w:r>
            <w:r w:rsidR="007A0A5D" w:rsidRPr="00961C80">
              <w:rPr>
                <w:rFonts w:cs="Arial"/>
                <w:sz w:val="15"/>
                <w:szCs w:val="15"/>
                <w:lang w:val="en-GB"/>
              </w:rPr>
              <w:t>s</w:t>
            </w:r>
            <w:r w:rsidRPr="00961C80">
              <w:rPr>
                <w:rFonts w:cs="Arial"/>
                <w:sz w:val="15"/>
                <w:szCs w:val="15"/>
                <w:lang w:val="en-GB"/>
              </w:rPr>
              <w:t xml:space="preserve"> Company Limited</w:t>
            </w:r>
          </w:p>
        </w:tc>
        <w:tc>
          <w:tcPr>
            <w:tcW w:w="81" w:type="dxa"/>
            <w:tcBorders>
              <w:top w:val="nil"/>
              <w:left w:val="nil"/>
              <w:bottom w:val="nil"/>
              <w:right w:val="nil"/>
            </w:tcBorders>
            <w:vAlign w:val="bottom"/>
          </w:tcPr>
          <w:p w14:paraId="46C2F2F7" w14:textId="77777777" w:rsidR="0068031D" w:rsidRPr="00961C80" w:rsidRDefault="0068031D" w:rsidP="00641DA3">
            <w:pPr>
              <w:spacing w:line="360" w:lineRule="auto"/>
              <w:rPr>
                <w:rFonts w:cs="Arial"/>
                <w:sz w:val="15"/>
                <w:szCs w:val="15"/>
              </w:rPr>
            </w:pPr>
          </w:p>
        </w:tc>
        <w:tc>
          <w:tcPr>
            <w:tcW w:w="2484" w:type="dxa"/>
            <w:tcBorders>
              <w:top w:val="nil"/>
              <w:left w:val="nil"/>
              <w:bottom w:val="nil"/>
              <w:right w:val="nil"/>
            </w:tcBorders>
            <w:noWrap/>
          </w:tcPr>
          <w:p w14:paraId="3FEFBB0F" w14:textId="10FE5253" w:rsidR="0068031D" w:rsidRPr="00961C80" w:rsidRDefault="0068031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961C80">
              <w:rPr>
                <w:rFonts w:cs="Arial"/>
                <w:sz w:val="15"/>
                <w:szCs w:val="15"/>
                <w:lang w:val="en-GB"/>
              </w:rPr>
              <w:t>Tha</w:t>
            </w:r>
            <w:r w:rsidRPr="00961C80">
              <w:rPr>
                <w:rFonts w:cs="Arial"/>
                <w:sz w:val="15"/>
                <w:szCs w:val="15"/>
              </w:rPr>
              <w:t>i</w:t>
            </w:r>
            <w:proofErr w:type="spellEnd"/>
          </w:p>
        </w:tc>
        <w:tc>
          <w:tcPr>
            <w:tcW w:w="81" w:type="dxa"/>
            <w:tcBorders>
              <w:top w:val="nil"/>
              <w:left w:val="nil"/>
              <w:bottom w:val="nil"/>
              <w:right w:val="nil"/>
            </w:tcBorders>
            <w:noWrap/>
            <w:vAlign w:val="bottom"/>
          </w:tcPr>
          <w:p w14:paraId="6AE7F34E" w14:textId="77777777" w:rsidR="0068031D" w:rsidRPr="00961C80" w:rsidRDefault="0068031D" w:rsidP="00641DA3">
            <w:pPr>
              <w:spacing w:line="360" w:lineRule="auto"/>
              <w:rPr>
                <w:rFonts w:cs="Arial"/>
                <w:sz w:val="15"/>
                <w:szCs w:val="15"/>
              </w:rPr>
            </w:pPr>
          </w:p>
        </w:tc>
        <w:tc>
          <w:tcPr>
            <w:tcW w:w="3186" w:type="dxa"/>
            <w:tcBorders>
              <w:top w:val="nil"/>
              <w:left w:val="nil"/>
              <w:bottom w:val="nil"/>
              <w:right w:val="nil"/>
            </w:tcBorders>
            <w:noWrap/>
            <w:vAlign w:val="bottom"/>
          </w:tcPr>
          <w:p w14:paraId="5F6DF4C4" w14:textId="4203FD0B" w:rsidR="0068031D" w:rsidRPr="00961C80" w:rsidRDefault="0068031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961C80">
              <w:rPr>
                <w:rFonts w:cs="Arial"/>
                <w:sz w:val="15"/>
                <w:szCs w:val="15"/>
              </w:rPr>
              <w:t xml:space="preserve">Indirect shareholder through </w:t>
            </w:r>
            <w:proofErr w:type="spellStart"/>
            <w:r w:rsidR="00ED100A" w:rsidRPr="00961C80">
              <w:rPr>
                <w:rFonts w:cs="Arial"/>
                <w:sz w:val="15"/>
                <w:szCs w:val="15"/>
              </w:rPr>
              <w:t>Bluebik</w:t>
            </w:r>
            <w:proofErr w:type="spellEnd"/>
            <w:r w:rsidR="00ED100A" w:rsidRPr="00961C80">
              <w:rPr>
                <w:rFonts w:cs="Arial"/>
                <w:sz w:val="15"/>
                <w:szCs w:val="15"/>
              </w:rPr>
              <w:t xml:space="preserve"> </w:t>
            </w:r>
            <w:r w:rsidRPr="00961C80">
              <w:rPr>
                <w:rFonts w:cs="Arial"/>
                <w:sz w:val="15"/>
                <w:szCs w:val="15"/>
              </w:rPr>
              <w:t xml:space="preserve">Addenda </w:t>
            </w:r>
            <w:r w:rsidR="00507AC5" w:rsidRPr="00961C80">
              <w:rPr>
                <w:rFonts w:cs="Arial"/>
                <w:sz w:val="15"/>
                <w:szCs w:val="15"/>
                <w:lang w:val="en-GB"/>
              </w:rPr>
              <w:t>Company Limited</w:t>
            </w:r>
          </w:p>
        </w:tc>
      </w:tr>
      <w:tr w:rsidR="00ED100A" w:rsidRPr="00961C80" w14:paraId="72FA7276" w14:textId="77777777" w:rsidTr="00544CAC">
        <w:tc>
          <w:tcPr>
            <w:tcW w:w="2773" w:type="dxa"/>
            <w:tcBorders>
              <w:top w:val="nil"/>
              <w:left w:val="nil"/>
              <w:bottom w:val="nil"/>
              <w:right w:val="nil"/>
            </w:tcBorders>
            <w:noWrap/>
          </w:tcPr>
          <w:p w14:paraId="24EAFE4A" w14:textId="31B45C80" w:rsidR="00ED100A" w:rsidRPr="00961C80" w:rsidRDefault="00ED100A"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961C80">
              <w:rPr>
                <w:rFonts w:cs="Arial"/>
                <w:sz w:val="15"/>
                <w:szCs w:val="15"/>
                <w:lang w:val="en-GB"/>
              </w:rPr>
              <w:t>Bluebik</w:t>
            </w:r>
            <w:proofErr w:type="spellEnd"/>
            <w:r w:rsidRPr="00961C80">
              <w:rPr>
                <w:rFonts w:cs="Arial"/>
                <w:sz w:val="15"/>
                <w:szCs w:val="15"/>
                <w:lang w:val="en-GB"/>
              </w:rPr>
              <w:t xml:space="preserve"> Nexus Company Limited</w:t>
            </w:r>
          </w:p>
        </w:tc>
        <w:tc>
          <w:tcPr>
            <w:tcW w:w="81" w:type="dxa"/>
            <w:tcBorders>
              <w:top w:val="nil"/>
              <w:left w:val="nil"/>
              <w:bottom w:val="nil"/>
              <w:right w:val="nil"/>
            </w:tcBorders>
            <w:vAlign w:val="bottom"/>
          </w:tcPr>
          <w:p w14:paraId="662A2F27" w14:textId="77777777" w:rsidR="00ED100A" w:rsidRPr="00961C80" w:rsidRDefault="00ED100A" w:rsidP="00641DA3">
            <w:pPr>
              <w:spacing w:line="360" w:lineRule="auto"/>
              <w:rPr>
                <w:rFonts w:cs="Arial"/>
                <w:sz w:val="15"/>
                <w:szCs w:val="15"/>
              </w:rPr>
            </w:pPr>
          </w:p>
        </w:tc>
        <w:tc>
          <w:tcPr>
            <w:tcW w:w="2484" w:type="dxa"/>
            <w:tcBorders>
              <w:top w:val="nil"/>
              <w:left w:val="nil"/>
              <w:bottom w:val="nil"/>
              <w:right w:val="nil"/>
            </w:tcBorders>
            <w:noWrap/>
          </w:tcPr>
          <w:p w14:paraId="7B5FD5F0" w14:textId="2B2EF56E" w:rsidR="00ED100A" w:rsidRPr="00961C80" w:rsidRDefault="00ED100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961C80">
              <w:rPr>
                <w:rFonts w:cs="Arial"/>
                <w:sz w:val="15"/>
                <w:szCs w:val="15"/>
                <w:lang w:val="en-GB"/>
              </w:rPr>
              <w:t>Tha</w:t>
            </w:r>
            <w:r w:rsidRPr="00961C80">
              <w:rPr>
                <w:rFonts w:cs="Arial"/>
                <w:sz w:val="15"/>
                <w:szCs w:val="15"/>
              </w:rPr>
              <w:t>i</w:t>
            </w:r>
            <w:proofErr w:type="spellEnd"/>
          </w:p>
        </w:tc>
        <w:tc>
          <w:tcPr>
            <w:tcW w:w="81" w:type="dxa"/>
            <w:tcBorders>
              <w:top w:val="nil"/>
              <w:left w:val="nil"/>
              <w:bottom w:val="nil"/>
              <w:right w:val="nil"/>
            </w:tcBorders>
            <w:noWrap/>
            <w:vAlign w:val="bottom"/>
          </w:tcPr>
          <w:p w14:paraId="269F522C" w14:textId="77777777" w:rsidR="00ED100A" w:rsidRPr="00961C80" w:rsidRDefault="00ED100A" w:rsidP="00641DA3">
            <w:pPr>
              <w:spacing w:line="360" w:lineRule="auto"/>
              <w:rPr>
                <w:rFonts w:cs="Arial"/>
                <w:sz w:val="15"/>
                <w:szCs w:val="15"/>
              </w:rPr>
            </w:pPr>
          </w:p>
        </w:tc>
        <w:tc>
          <w:tcPr>
            <w:tcW w:w="3186" w:type="dxa"/>
            <w:tcBorders>
              <w:top w:val="nil"/>
              <w:left w:val="nil"/>
              <w:bottom w:val="nil"/>
              <w:right w:val="nil"/>
            </w:tcBorders>
            <w:noWrap/>
            <w:vAlign w:val="bottom"/>
          </w:tcPr>
          <w:p w14:paraId="492030BC" w14:textId="216C1D73" w:rsidR="00ED100A" w:rsidRPr="00961C80" w:rsidRDefault="00507AC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lang w:val="en-GB"/>
              </w:rPr>
            </w:pPr>
            <w:r w:rsidRPr="00961C80">
              <w:rPr>
                <w:rFonts w:cs="Arial"/>
                <w:sz w:val="15"/>
                <w:szCs w:val="15"/>
              </w:rPr>
              <w:t xml:space="preserve">Indirect shareholder through </w:t>
            </w:r>
            <w:proofErr w:type="spellStart"/>
            <w:r w:rsidRPr="00961C80">
              <w:rPr>
                <w:rFonts w:cs="Arial"/>
                <w:sz w:val="15"/>
                <w:szCs w:val="15"/>
              </w:rPr>
              <w:t>Bluebik</w:t>
            </w:r>
            <w:proofErr w:type="spellEnd"/>
            <w:r w:rsidRPr="00961C80">
              <w:rPr>
                <w:rFonts w:cs="Arial"/>
                <w:sz w:val="15"/>
                <w:szCs w:val="15"/>
              </w:rPr>
              <w:t xml:space="preserve"> Addenda </w:t>
            </w:r>
            <w:r w:rsidRPr="00961C80">
              <w:rPr>
                <w:rFonts w:cs="Arial"/>
                <w:sz w:val="15"/>
                <w:szCs w:val="15"/>
                <w:lang w:val="en-GB"/>
              </w:rPr>
              <w:t>Company Limited</w:t>
            </w:r>
          </w:p>
        </w:tc>
      </w:tr>
      <w:tr w:rsidR="00B64FCE" w:rsidRPr="00961C80" w14:paraId="6E1CBFA5" w14:textId="77777777" w:rsidTr="00544CAC">
        <w:tc>
          <w:tcPr>
            <w:tcW w:w="2773" w:type="dxa"/>
            <w:tcBorders>
              <w:top w:val="nil"/>
              <w:left w:val="nil"/>
              <w:bottom w:val="nil"/>
              <w:right w:val="nil"/>
            </w:tcBorders>
            <w:noWrap/>
          </w:tcPr>
          <w:p w14:paraId="48E33FB5" w14:textId="5A5A04C8"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961C80">
              <w:rPr>
                <w:rFonts w:cs="Arial"/>
                <w:sz w:val="15"/>
                <w:szCs w:val="15"/>
              </w:rPr>
              <w:t>Sauce Skills Company Limited</w:t>
            </w:r>
          </w:p>
        </w:tc>
        <w:tc>
          <w:tcPr>
            <w:tcW w:w="81" w:type="dxa"/>
            <w:tcBorders>
              <w:top w:val="nil"/>
              <w:left w:val="nil"/>
              <w:bottom w:val="nil"/>
              <w:right w:val="nil"/>
            </w:tcBorders>
            <w:vAlign w:val="bottom"/>
          </w:tcPr>
          <w:p w14:paraId="510FDE64"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68D381C9" w14:textId="3174B221"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961C80">
              <w:rPr>
                <w:rFonts w:cs="Arial"/>
                <w:sz w:val="15"/>
                <w:szCs w:val="15"/>
                <w:lang w:val="en-GB"/>
              </w:rPr>
              <w:t>Thai</w:t>
            </w:r>
          </w:p>
        </w:tc>
        <w:tc>
          <w:tcPr>
            <w:tcW w:w="81" w:type="dxa"/>
            <w:tcBorders>
              <w:top w:val="nil"/>
              <w:left w:val="nil"/>
              <w:bottom w:val="nil"/>
              <w:right w:val="nil"/>
            </w:tcBorders>
            <w:noWrap/>
            <w:vAlign w:val="bottom"/>
          </w:tcPr>
          <w:p w14:paraId="1526E599"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1042CF70" w14:textId="00E2423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 xml:space="preserve">Indirect shareholder through </w:t>
            </w:r>
            <w:proofErr w:type="spellStart"/>
            <w:r w:rsidRPr="00961C80">
              <w:rPr>
                <w:rFonts w:cs="Arial"/>
                <w:sz w:val="15"/>
                <w:szCs w:val="15"/>
              </w:rPr>
              <w:t>Bluebik</w:t>
            </w:r>
            <w:proofErr w:type="spellEnd"/>
            <w:r w:rsidRPr="00961C80">
              <w:rPr>
                <w:rFonts w:cs="Arial"/>
                <w:sz w:val="15"/>
                <w:szCs w:val="15"/>
              </w:rPr>
              <w:t xml:space="preserve"> Addenda </w:t>
            </w:r>
            <w:r w:rsidRPr="00961C80">
              <w:rPr>
                <w:rFonts w:cs="Arial"/>
                <w:sz w:val="15"/>
                <w:szCs w:val="15"/>
                <w:lang w:val="en-GB"/>
              </w:rPr>
              <w:t>Company Limited</w:t>
            </w:r>
          </w:p>
        </w:tc>
      </w:tr>
      <w:tr w:rsidR="00ED100A" w:rsidRPr="00961C80" w14:paraId="1699878D" w14:textId="77777777" w:rsidTr="00544CAC">
        <w:tc>
          <w:tcPr>
            <w:tcW w:w="2773" w:type="dxa"/>
            <w:tcBorders>
              <w:top w:val="nil"/>
              <w:left w:val="nil"/>
              <w:bottom w:val="nil"/>
              <w:right w:val="nil"/>
            </w:tcBorders>
            <w:noWrap/>
          </w:tcPr>
          <w:p w14:paraId="17D23006" w14:textId="38E13CD6" w:rsidR="00ED100A" w:rsidRPr="00961C80" w:rsidRDefault="009910A9"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961C80">
              <w:rPr>
                <w:rFonts w:cs="Arial"/>
                <w:sz w:val="15"/>
                <w:szCs w:val="15"/>
                <w:lang w:val="en-GB"/>
              </w:rPr>
              <w:t>Bluebik</w:t>
            </w:r>
            <w:proofErr w:type="spellEnd"/>
            <w:r w:rsidRPr="00961C80">
              <w:rPr>
                <w:rFonts w:cs="Arial"/>
                <w:sz w:val="15"/>
                <w:szCs w:val="15"/>
                <w:lang w:val="en-GB"/>
              </w:rPr>
              <w:t xml:space="preserve"> UK Limited</w:t>
            </w:r>
          </w:p>
        </w:tc>
        <w:tc>
          <w:tcPr>
            <w:tcW w:w="81" w:type="dxa"/>
            <w:tcBorders>
              <w:top w:val="nil"/>
              <w:left w:val="nil"/>
              <w:bottom w:val="nil"/>
              <w:right w:val="nil"/>
            </w:tcBorders>
            <w:vAlign w:val="bottom"/>
          </w:tcPr>
          <w:p w14:paraId="7589041C" w14:textId="77777777" w:rsidR="00ED100A" w:rsidRPr="00961C80" w:rsidRDefault="00ED100A" w:rsidP="00641DA3">
            <w:pPr>
              <w:spacing w:line="360" w:lineRule="auto"/>
              <w:rPr>
                <w:rFonts w:cs="Arial"/>
                <w:sz w:val="15"/>
                <w:szCs w:val="15"/>
              </w:rPr>
            </w:pPr>
          </w:p>
        </w:tc>
        <w:tc>
          <w:tcPr>
            <w:tcW w:w="2484" w:type="dxa"/>
            <w:tcBorders>
              <w:top w:val="nil"/>
              <w:left w:val="nil"/>
              <w:bottom w:val="nil"/>
              <w:right w:val="nil"/>
            </w:tcBorders>
            <w:noWrap/>
          </w:tcPr>
          <w:p w14:paraId="246F8D46" w14:textId="72BCD75D" w:rsidR="00ED100A" w:rsidRPr="00961C80" w:rsidRDefault="00507AC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961C80">
              <w:rPr>
                <w:rFonts w:cs="Arial"/>
                <w:sz w:val="15"/>
                <w:szCs w:val="15"/>
                <w:lang w:val="en-GB"/>
              </w:rPr>
              <w:t>UK</w:t>
            </w:r>
          </w:p>
        </w:tc>
        <w:tc>
          <w:tcPr>
            <w:tcW w:w="81" w:type="dxa"/>
            <w:tcBorders>
              <w:top w:val="nil"/>
              <w:left w:val="nil"/>
              <w:bottom w:val="nil"/>
              <w:right w:val="nil"/>
            </w:tcBorders>
            <w:noWrap/>
            <w:vAlign w:val="bottom"/>
          </w:tcPr>
          <w:p w14:paraId="668B8DDE" w14:textId="77777777" w:rsidR="00ED100A" w:rsidRPr="00961C80" w:rsidRDefault="00ED100A" w:rsidP="00641DA3">
            <w:pPr>
              <w:spacing w:line="360" w:lineRule="auto"/>
              <w:rPr>
                <w:rFonts w:cs="Arial"/>
                <w:sz w:val="15"/>
                <w:szCs w:val="15"/>
              </w:rPr>
            </w:pPr>
          </w:p>
        </w:tc>
        <w:tc>
          <w:tcPr>
            <w:tcW w:w="3186" w:type="dxa"/>
            <w:tcBorders>
              <w:top w:val="nil"/>
              <w:left w:val="nil"/>
              <w:bottom w:val="nil"/>
              <w:right w:val="nil"/>
            </w:tcBorders>
            <w:noWrap/>
            <w:vAlign w:val="bottom"/>
          </w:tcPr>
          <w:p w14:paraId="12CE7CE1" w14:textId="21A08578" w:rsidR="00ED100A" w:rsidRPr="00961C80" w:rsidRDefault="00507AC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lang w:val="en-GB"/>
              </w:rPr>
            </w:pPr>
            <w:r w:rsidRPr="00961C80">
              <w:rPr>
                <w:rFonts w:cs="Arial"/>
                <w:sz w:val="15"/>
                <w:szCs w:val="15"/>
              </w:rPr>
              <w:t xml:space="preserve">Indirect shareholder through </w:t>
            </w:r>
            <w:proofErr w:type="spellStart"/>
            <w:r w:rsidRPr="00961C80">
              <w:rPr>
                <w:rFonts w:cs="Arial"/>
                <w:sz w:val="15"/>
                <w:szCs w:val="15"/>
                <w:lang w:val="en-GB"/>
              </w:rPr>
              <w:t>Bluebik</w:t>
            </w:r>
            <w:proofErr w:type="spellEnd"/>
            <w:r w:rsidRPr="00961C80">
              <w:rPr>
                <w:rFonts w:cs="Arial"/>
                <w:sz w:val="15"/>
                <w:szCs w:val="15"/>
                <w:lang w:val="en-GB"/>
              </w:rPr>
              <w:t xml:space="preserve"> Global Company Limited</w:t>
            </w:r>
          </w:p>
        </w:tc>
      </w:tr>
      <w:tr w:rsidR="00B64FCE" w:rsidRPr="00961C80" w14:paraId="4A7BAB75" w14:textId="77777777" w:rsidTr="00544CAC">
        <w:tc>
          <w:tcPr>
            <w:tcW w:w="2773" w:type="dxa"/>
            <w:tcBorders>
              <w:top w:val="nil"/>
              <w:left w:val="nil"/>
              <w:bottom w:val="nil"/>
              <w:right w:val="nil"/>
            </w:tcBorders>
            <w:noWrap/>
          </w:tcPr>
          <w:p w14:paraId="567D025B" w14:textId="75C09223"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lang w:val="en-GB"/>
              </w:rPr>
            </w:pPr>
            <w:proofErr w:type="spellStart"/>
            <w:r w:rsidRPr="00961C80">
              <w:rPr>
                <w:rFonts w:cs="Arial"/>
                <w:sz w:val="15"/>
                <w:szCs w:val="15"/>
                <w:lang w:val="en-GB"/>
              </w:rPr>
              <w:t>Bluebik</w:t>
            </w:r>
            <w:proofErr w:type="spellEnd"/>
            <w:r w:rsidRPr="00961C80">
              <w:rPr>
                <w:rFonts w:cs="Arial"/>
                <w:sz w:val="15"/>
                <w:szCs w:val="15"/>
                <w:lang w:val="en-GB"/>
              </w:rPr>
              <w:t xml:space="preserve"> (Vietnam) Company Limited</w:t>
            </w:r>
          </w:p>
        </w:tc>
        <w:tc>
          <w:tcPr>
            <w:tcW w:w="81" w:type="dxa"/>
            <w:tcBorders>
              <w:top w:val="nil"/>
              <w:left w:val="nil"/>
              <w:bottom w:val="nil"/>
              <w:right w:val="nil"/>
            </w:tcBorders>
            <w:vAlign w:val="bottom"/>
          </w:tcPr>
          <w:p w14:paraId="14D049C8"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15AB46A4" w14:textId="23771DF2"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961C80">
              <w:rPr>
                <w:rFonts w:cs="Arial"/>
                <w:sz w:val="15"/>
                <w:szCs w:val="15"/>
                <w:lang w:val="en-GB"/>
              </w:rPr>
              <w:t>Vietnam</w:t>
            </w:r>
          </w:p>
        </w:tc>
        <w:tc>
          <w:tcPr>
            <w:tcW w:w="81" w:type="dxa"/>
            <w:tcBorders>
              <w:top w:val="nil"/>
              <w:left w:val="nil"/>
              <w:bottom w:val="nil"/>
              <w:right w:val="nil"/>
            </w:tcBorders>
            <w:noWrap/>
            <w:vAlign w:val="bottom"/>
          </w:tcPr>
          <w:p w14:paraId="66C1B1E8"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2FD2F131" w14:textId="58D9DB4B"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 xml:space="preserve">Indirect shareholder through </w:t>
            </w:r>
            <w:proofErr w:type="spellStart"/>
            <w:r w:rsidRPr="00961C80">
              <w:rPr>
                <w:rFonts w:cs="Arial"/>
                <w:sz w:val="15"/>
                <w:szCs w:val="15"/>
                <w:lang w:val="en-GB"/>
              </w:rPr>
              <w:t>Bluebik</w:t>
            </w:r>
            <w:proofErr w:type="spellEnd"/>
            <w:r w:rsidRPr="00961C80">
              <w:rPr>
                <w:rFonts w:cs="Arial"/>
                <w:sz w:val="15"/>
                <w:szCs w:val="15"/>
                <w:lang w:val="en-GB"/>
              </w:rPr>
              <w:t xml:space="preserve"> Global Company Limited</w:t>
            </w:r>
          </w:p>
        </w:tc>
      </w:tr>
      <w:tr w:rsidR="00B64FCE" w:rsidRPr="00961C80" w14:paraId="04855CE6" w14:textId="77777777" w:rsidTr="00544CAC">
        <w:tc>
          <w:tcPr>
            <w:tcW w:w="2773" w:type="dxa"/>
            <w:tcBorders>
              <w:top w:val="nil"/>
              <w:left w:val="nil"/>
              <w:bottom w:val="nil"/>
              <w:right w:val="nil"/>
            </w:tcBorders>
            <w:noWrap/>
          </w:tcPr>
          <w:p w14:paraId="0989533C"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0"/>
                <w:szCs w:val="10"/>
                <w:lang w:val="en-GB"/>
              </w:rPr>
            </w:pPr>
          </w:p>
        </w:tc>
        <w:tc>
          <w:tcPr>
            <w:tcW w:w="81" w:type="dxa"/>
            <w:tcBorders>
              <w:top w:val="nil"/>
              <w:left w:val="nil"/>
              <w:bottom w:val="nil"/>
              <w:right w:val="nil"/>
            </w:tcBorders>
            <w:vAlign w:val="bottom"/>
          </w:tcPr>
          <w:p w14:paraId="744AED06" w14:textId="77777777" w:rsidR="00B64FCE" w:rsidRPr="00961C80" w:rsidRDefault="00B64FCE" w:rsidP="00641DA3">
            <w:pPr>
              <w:spacing w:line="360" w:lineRule="auto"/>
              <w:rPr>
                <w:rFonts w:cs="Arial"/>
                <w:sz w:val="10"/>
                <w:szCs w:val="10"/>
              </w:rPr>
            </w:pPr>
          </w:p>
        </w:tc>
        <w:tc>
          <w:tcPr>
            <w:tcW w:w="2484" w:type="dxa"/>
            <w:tcBorders>
              <w:top w:val="nil"/>
              <w:left w:val="nil"/>
              <w:bottom w:val="nil"/>
              <w:right w:val="nil"/>
            </w:tcBorders>
            <w:noWrap/>
          </w:tcPr>
          <w:p w14:paraId="79740346"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lang w:val="en-GB"/>
              </w:rPr>
            </w:pPr>
          </w:p>
        </w:tc>
        <w:tc>
          <w:tcPr>
            <w:tcW w:w="81" w:type="dxa"/>
            <w:tcBorders>
              <w:top w:val="nil"/>
              <w:left w:val="nil"/>
              <w:bottom w:val="nil"/>
              <w:right w:val="nil"/>
            </w:tcBorders>
            <w:noWrap/>
            <w:vAlign w:val="bottom"/>
          </w:tcPr>
          <w:p w14:paraId="72AE9D9F" w14:textId="77777777" w:rsidR="00B64FCE" w:rsidRPr="00961C80" w:rsidRDefault="00B64FCE" w:rsidP="00641DA3">
            <w:pPr>
              <w:spacing w:line="360" w:lineRule="auto"/>
              <w:rPr>
                <w:rFonts w:cs="Arial"/>
                <w:sz w:val="10"/>
                <w:szCs w:val="10"/>
              </w:rPr>
            </w:pPr>
          </w:p>
        </w:tc>
        <w:tc>
          <w:tcPr>
            <w:tcW w:w="3186" w:type="dxa"/>
            <w:tcBorders>
              <w:top w:val="nil"/>
              <w:left w:val="nil"/>
              <w:bottom w:val="nil"/>
              <w:right w:val="nil"/>
            </w:tcBorders>
            <w:noWrap/>
            <w:vAlign w:val="bottom"/>
          </w:tcPr>
          <w:p w14:paraId="2FE1CD15"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rPr>
            </w:pPr>
          </w:p>
        </w:tc>
      </w:tr>
      <w:tr w:rsidR="00B64FCE" w:rsidRPr="00961C80" w14:paraId="4AEFFF1F" w14:textId="77777777" w:rsidTr="00544CAC">
        <w:tc>
          <w:tcPr>
            <w:tcW w:w="2773" w:type="dxa"/>
            <w:tcBorders>
              <w:top w:val="nil"/>
              <w:left w:val="nil"/>
              <w:bottom w:val="nil"/>
              <w:right w:val="nil"/>
            </w:tcBorders>
            <w:noWrap/>
          </w:tcPr>
          <w:p w14:paraId="5FDD0ADB" w14:textId="46CD6611"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lang w:val="en-GB"/>
              </w:rPr>
            </w:pPr>
            <w:r w:rsidRPr="00961C80">
              <w:rPr>
                <w:rFonts w:cs="Arial"/>
                <w:i/>
                <w:iCs/>
                <w:sz w:val="15"/>
                <w:szCs w:val="15"/>
                <w:lang w:val="en-GB"/>
              </w:rPr>
              <w:t xml:space="preserve">Associates </w:t>
            </w:r>
          </w:p>
        </w:tc>
        <w:tc>
          <w:tcPr>
            <w:tcW w:w="81" w:type="dxa"/>
            <w:tcBorders>
              <w:top w:val="nil"/>
              <w:left w:val="nil"/>
              <w:bottom w:val="nil"/>
              <w:right w:val="nil"/>
            </w:tcBorders>
            <w:vAlign w:val="bottom"/>
          </w:tcPr>
          <w:p w14:paraId="3DF65351"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2DE72983"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18304D53"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10132E9D"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B64FCE" w:rsidRPr="00961C80" w14:paraId="694495D4" w14:textId="77777777" w:rsidTr="00544CAC">
        <w:tc>
          <w:tcPr>
            <w:tcW w:w="2773" w:type="dxa"/>
            <w:tcBorders>
              <w:top w:val="nil"/>
              <w:left w:val="nil"/>
              <w:bottom w:val="nil"/>
              <w:right w:val="nil"/>
            </w:tcBorders>
            <w:noWrap/>
          </w:tcPr>
          <w:p w14:paraId="1C71A0C5"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Technology Center</w:t>
            </w:r>
          </w:p>
          <w:p w14:paraId="12636626" w14:textId="690F1F93"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961C80">
              <w:rPr>
                <w:rFonts w:cs="Arial"/>
                <w:sz w:val="15"/>
                <w:szCs w:val="15"/>
              </w:rPr>
              <w:t xml:space="preserve">   (India) Private Limited</w:t>
            </w:r>
          </w:p>
        </w:tc>
        <w:tc>
          <w:tcPr>
            <w:tcW w:w="81" w:type="dxa"/>
            <w:tcBorders>
              <w:top w:val="nil"/>
              <w:left w:val="nil"/>
              <w:bottom w:val="nil"/>
              <w:right w:val="nil"/>
            </w:tcBorders>
            <w:vAlign w:val="bottom"/>
          </w:tcPr>
          <w:p w14:paraId="0A527E86"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19CC8F6F" w14:textId="4D7DFFD5"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961C80">
              <w:rPr>
                <w:rFonts w:cs="Arial"/>
                <w:sz w:val="15"/>
                <w:szCs w:val="15"/>
                <w:lang w:val="en-GB"/>
              </w:rPr>
              <w:t xml:space="preserve">India </w:t>
            </w:r>
          </w:p>
        </w:tc>
        <w:tc>
          <w:tcPr>
            <w:tcW w:w="81" w:type="dxa"/>
            <w:tcBorders>
              <w:top w:val="nil"/>
              <w:left w:val="nil"/>
              <w:bottom w:val="nil"/>
              <w:right w:val="nil"/>
            </w:tcBorders>
            <w:noWrap/>
            <w:vAlign w:val="bottom"/>
          </w:tcPr>
          <w:p w14:paraId="57A74401"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46E8BA6C" w14:textId="623C4A1F"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 xml:space="preserve">Indirect shareholder through </w:t>
            </w:r>
            <w:proofErr w:type="spellStart"/>
            <w:r w:rsidRPr="00961C80">
              <w:rPr>
                <w:rFonts w:cs="Arial"/>
                <w:sz w:val="15"/>
                <w:szCs w:val="15"/>
                <w:lang w:val="en-GB"/>
              </w:rPr>
              <w:t>Bluebik</w:t>
            </w:r>
            <w:proofErr w:type="spellEnd"/>
            <w:r w:rsidRPr="00961C80">
              <w:rPr>
                <w:rFonts w:cs="Arial"/>
                <w:sz w:val="15"/>
                <w:szCs w:val="15"/>
                <w:lang w:val="en-GB"/>
              </w:rPr>
              <w:t xml:space="preserve"> Global Company Limited</w:t>
            </w:r>
          </w:p>
        </w:tc>
      </w:tr>
      <w:tr w:rsidR="00B64FCE" w:rsidRPr="00961C80" w14:paraId="59C68A39" w14:textId="77777777" w:rsidTr="00544CAC">
        <w:tc>
          <w:tcPr>
            <w:tcW w:w="2773" w:type="dxa"/>
            <w:tcBorders>
              <w:top w:val="nil"/>
              <w:left w:val="nil"/>
              <w:bottom w:val="nil"/>
              <w:right w:val="nil"/>
            </w:tcBorders>
            <w:noWrap/>
          </w:tcPr>
          <w:p w14:paraId="17D9107A" w14:textId="15A769CA"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961C80">
              <w:rPr>
                <w:rFonts w:cs="Arial"/>
                <w:sz w:val="15"/>
                <w:szCs w:val="15"/>
              </w:rPr>
              <w:t xml:space="preserve">IT-Cat </w:t>
            </w:r>
            <w:r w:rsidRPr="00961C80">
              <w:rPr>
                <w:rFonts w:cs="Arial"/>
                <w:sz w:val="15"/>
                <w:szCs w:val="15"/>
                <w:lang w:val="en-GB"/>
              </w:rPr>
              <w:t>Company Limited</w:t>
            </w:r>
          </w:p>
        </w:tc>
        <w:tc>
          <w:tcPr>
            <w:tcW w:w="81" w:type="dxa"/>
            <w:tcBorders>
              <w:top w:val="nil"/>
              <w:left w:val="nil"/>
              <w:bottom w:val="nil"/>
              <w:right w:val="nil"/>
            </w:tcBorders>
            <w:vAlign w:val="bottom"/>
          </w:tcPr>
          <w:p w14:paraId="7D59D5C3"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7A6A8895" w14:textId="307DA06B"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961C80">
              <w:rPr>
                <w:rFonts w:cs="Arial"/>
                <w:sz w:val="15"/>
                <w:szCs w:val="15"/>
                <w:lang w:val="en-GB"/>
              </w:rPr>
              <w:t>Thai</w:t>
            </w:r>
          </w:p>
        </w:tc>
        <w:tc>
          <w:tcPr>
            <w:tcW w:w="81" w:type="dxa"/>
            <w:tcBorders>
              <w:top w:val="nil"/>
              <w:left w:val="nil"/>
              <w:bottom w:val="nil"/>
              <w:right w:val="nil"/>
            </w:tcBorders>
            <w:noWrap/>
            <w:vAlign w:val="bottom"/>
          </w:tcPr>
          <w:p w14:paraId="6406A7F3"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6E65FDCD" w14:textId="6C0ED4E2"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 xml:space="preserve">Indirect shareholder through </w:t>
            </w:r>
            <w:proofErr w:type="spellStart"/>
            <w:r w:rsidRPr="00961C80">
              <w:rPr>
                <w:rFonts w:cs="Arial"/>
                <w:sz w:val="15"/>
                <w:szCs w:val="15"/>
                <w:lang w:val="en-GB"/>
              </w:rPr>
              <w:t>Bluebik</w:t>
            </w:r>
            <w:proofErr w:type="spellEnd"/>
            <w:r w:rsidRPr="00961C80">
              <w:rPr>
                <w:rFonts w:cs="Arial"/>
                <w:sz w:val="15"/>
                <w:szCs w:val="15"/>
                <w:lang w:val="en-GB"/>
              </w:rPr>
              <w:t xml:space="preserve"> Addenda Company Limited</w:t>
            </w:r>
          </w:p>
        </w:tc>
      </w:tr>
      <w:tr w:rsidR="00B64FCE" w:rsidRPr="00961C80" w14:paraId="21211923" w14:textId="77777777" w:rsidTr="00544CAC">
        <w:tc>
          <w:tcPr>
            <w:tcW w:w="2773" w:type="dxa"/>
            <w:tcBorders>
              <w:top w:val="nil"/>
              <w:left w:val="nil"/>
              <w:bottom w:val="nil"/>
              <w:right w:val="nil"/>
            </w:tcBorders>
            <w:noWrap/>
          </w:tcPr>
          <w:p w14:paraId="39932BF7"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0"/>
                <w:szCs w:val="10"/>
              </w:rPr>
            </w:pPr>
          </w:p>
        </w:tc>
        <w:tc>
          <w:tcPr>
            <w:tcW w:w="81" w:type="dxa"/>
            <w:tcBorders>
              <w:top w:val="nil"/>
              <w:left w:val="nil"/>
              <w:bottom w:val="nil"/>
              <w:right w:val="nil"/>
            </w:tcBorders>
            <w:vAlign w:val="bottom"/>
          </w:tcPr>
          <w:p w14:paraId="5E0A7992" w14:textId="77777777" w:rsidR="00B64FCE" w:rsidRPr="00961C80" w:rsidRDefault="00B64FCE" w:rsidP="00641DA3">
            <w:pPr>
              <w:spacing w:line="360" w:lineRule="auto"/>
              <w:rPr>
                <w:rFonts w:cs="Arial"/>
                <w:sz w:val="10"/>
                <w:szCs w:val="10"/>
              </w:rPr>
            </w:pPr>
          </w:p>
        </w:tc>
        <w:tc>
          <w:tcPr>
            <w:tcW w:w="2484" w:type="dxa"/>
            <w:tcBorders>
              <w:top w:val="nil"/>
              <w:left w:val="nil"/>
              <w:bottom w:val="nil"/>
              <w:right w:val="nil"/>
            </w:tcBorders>
            <w:noWrap/>
          </w:tcPr>
          <w:p w14:paraId="52E6C3E2"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lang w:val="en-GB"/>
              </w:rPr>
            </w:pPr>
          </w:p>
        </w:tc>
        <w:tc>
          <w:tcPr>
            <w:tcW w:w="81" w:type="dxa"/>
            <w:tcBorders>
              <w:top w:val="nil"/>
              <w:left w:val="nil"/>
              <w:bottom w:val="nil"/>
              <w:right w:val="nil"/>
            </w:tcBorders>
            <w:noWrap/>
            <w:vAlign w:val="bottom"/>
          </w:tcPr>
          <w:p w14:paraId="79F599E0" w14:textId="77777777" w:rsidR="00B64FCE" w:rsidRPr="00961C80" w:rsidRDefault="00B64FCE" w:rsidP="00641DA3">
            <w:pPr>
              <w:spacing w:line="360" w:lineRule="auto"/>
              <w:rPr>
                <w:rFonts w:cs="Arial"/>
                <w:sz w:val="10"/>
                <w:szCs w:val="10"/>
              </w:rPr>
            </w:pPr>
          </w:p>
        </w:tc>
        <w:tc>
          <w:tcPr>
            <w:tcW w:w="3186" w:type="dxa"/>
            <w:tcBorders>
              <w:top w:val="nil"/>
              <w:left w:val="nil"/>
              <w:bottom w:val="nil"/>
              <w:right w:val="nil"/>
            </w:tcBorders>
            <w:noWrap/>
            <w:vAlign w:val="bottom"/>
          </w:tcPr>
          <w:p w14:paraId="5E1D3257"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rPr>
            </w:pPr>
          </w:p>
        </w:tc>
      </w:tr>
      <w:tr w:rsidR="00B64FCE" w:rsidRPr="00961C80" w14:paraId="1B2DEADE" w14:textId="77777777" w:rsidTr="00544CAC">
        <w:tc>
          <w:tcPr>
            <w:tcW w:w="2773" w:type="dxa"/>
            <w:tcBorders>
              <w:top w:val="nil"/>
              <w:left w:val="nil"/>
              <w:bottom w:val="nil"/>
              <w:right w:val="nil"/>
            </w:tcBorders>
            <w:noWrap/>
          </w:tcPr>
          <w:p w14:paraId="3C1A626B" w14:textId="3C1E5084"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pacing w:val="-4"/>
                <w:sz w:val="15"/>
                <w:szCs w:val="15"/>
              </w:rPr>
            </w:pPr>
            <w:r w:rsidRPr="00961C80">
              <w:rPr>
                <w:rFonts w:cs="Arial"/>
                <w:i/>
                <w:iCs/>
                <w:spacing w:val="-4"/>
                <w:sz w:val="15"/>
                <w:szCs w:val="15"/>
                <w:lang w:val="en-GB"/>
              </w:rPr>
              <w:lastRenderedPageBreak/>
              <w:t>Joint venture</w:t>
            </w:r>
            <w:r w:rsidR="007A7F76" w:rsidRPr="00961C80">
              <w:rPr>
                <w:rFonts w:cs="Arial"/>
                <w:i/>
                <w:iCs/>
                <w:spacing w:val="-4"/>
                <w:sz w:val="15"/>
                <w:szCs w:val="15"/>
              </w:rPr>
              <w:t>s</w:t>
            </w:r>
          </w:p>
        </w:tc>
        <w:tc>
          <w:tcPr>
            <w:tcW w:w="81" w:type="dxa"/>
            <w:tcBorders>
              <w:top w:val="nil"/>
              <w:left w:val="nil"/>
              <w:bottom w:val="nil"/>
              <w:right w:val="nil"/>
            </w:tcBorders>
            <w:vAlign w:val="bottom"/>
          </w:tcPr>
          <w:p w14:paraId="5B3E6F39"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053DBB12"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
        </w:tc>
        <w:tc>
          <w:tcPr>
            <w:tcW w:w="81" w:type="dxa"/>
            <w:tcBorders>
              <w:top w:val="nil"/>
              <w:left w:val="nil"/>
              <w:bottom w:val="nil"/>
              <w:right w:val="nil"/>
            </w:tcBorders>
            <w:noWrap/>
            <w:vAlign w:val="bottom"/>
          </w:tcPr>
          <w:p w14:paraId="2C3E6174"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702D76A7"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p>
        </w:tc>
      </w:tr>
      <w:tr w:rsidR="00B64FCE" w:rsidRPr="00961C80" w14:paraId="0ADE9936" w14:textId="77777777" w:rsidTr="00544CAC">
        <w:tc>
          <w:tcPr>
            <w:tcW w:w="2773" w:type="dxa"/>
            <w:tcBorders>
              <w:top w:val="nil"/>
              <w:left w:val="nil"/>
              <w:bottom w:val="nil"/>
              <w:right w:val="nil"/>
            </w:tcBorders>
            <w:noWrap/>
          </w:tcPr>
          <w:p w14:paraId="28964268" w14:textId="7F6ED81A"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pacing w:val="-4"/>
                <w:sz w:val="15"/>
                <w:szCs w:val="15"/>
              </w:rPr>
            </w:pPr>
            <w:r w:rsidRPr="00961C80">
              <w:rPr>
                <w:rFonts w:cs="Arial"/>
                <w:sz w:val="15"/>
                <w:szCs w:val="15"/>
              </w:rPr>
              <w:t xml:space="preserve">Orbit Digital </w:t>
            </w:r>
            <w:r w:rsidRPr="00961C80">
              <w:rPr>
                <w:rFonts w:cs="Arial"/>
                <w:sz w:val="15"/>
                <w:szCs w:val="15"/>
                <w:lang w:val="en-GB"/>
              </w:rPr>
              <w:t>Company Limited</w:t>
            </w:r>
          </w:p>
        </w:tc>
        <w:tc>
          <w:tcPr>
            <w:tcW w:w="81" w:type="dxa"/>
            <w:tcBorders>
              <w:top w:val="nil"/>
              <w:left w:val="nil"/>
              <w:bottom w:val="nil"/>
              <w:right w:val="nil"/>
            </w:tcBorders>
            <w:vAlign w:val="bottom"/>
          </w:tcPr>
          <w:p w14:paraId="277E497A"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32D5A1EA" w14:textId="0FD614EA"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961C80">
              <w:rPr>
                <w:rFonts w:cs="Arial"/>
                <w:sz w:val="15"/>
                <w:szCs w:val="15"/>
                <w:lang w:val="en-GB"/>
              </w:rPr>
              <w:t>Tha</w:t>
            </w:r>
            <w:r w:rsidRPr="00961C80">
              <w:rPr>
                <w:rFonts w:cs="Arial"/>
                <w:sz w:val="15"/>
                <w:szCs w:val="15"/>
              </w:rPr>
              <w:t>i</w:t>
            </w:r>
            <w:proofErr w:type="spellEnd"/>
          </w:p>
        </w:tc>
        <w:tc>
          <w:tcPr>
            <w:tcW w:w="81" w:type="dxa"/>
            <w:tcBorders>
              <w:top w:val="nil"/>
              <w:left w:val="nil"/>
              <w:bottom w:val="nil"/>
              <w:right w:val="nil"/>
            </w:tcBorders>
            <w:noWrap/>
            <w:vAlign w:val="bottom"/>
          </w:tcPr>
          <w:p w14:paraId="48B16A9E"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59541CB8" w14:textId="22ED1D2A"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Direct shareholder under joint venture</w:t>
            </w:r>
          </w:p>
        </w:tc>
      </w:tr>
      <w:tr w:rsidR="00B64FCE" w:rsidRPr="00961C80" w14:paraId="0CD61885" w14:textId="77777777" w:rsidTr="00544CAC">
        <w:tc>
          <w:tcPr>
            <w:tcW w:w="2773" w:type="dxa"/>
            <w:tcBorders>
              <w:top w:val="nil"/>
              <w:left w:val="nil"/>
              <w:bottom w:val="nil"/>
              <w:right w:val="nil"/>
            </w:tcBorders>
            <w:noWrap/>
          </w:tcPr>
          <w:p w14:paraId="7CC9153A" w14:textId="0FFEEA0C"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961C80">
              <w:rPr>
                <w:rFonts w:cs="Arial"/>
                <w:sz w:val="15"/>
                <w:szCs w:val="15"/>
              </w:rPr>
              <w:t>EcoX</w:t>
            </w:r>
            <w:proofErr w:type="spellEnd"/>
            <w:r w:rsidRPr="00961C80">
              <w:rPr>
                <w:rFonts w:cs="Arial"/>
                <w:sz w:val="15"/>
                <w:szCs w:val="15"/>
              </w:rPr>
              <w:t xml:space="preserve"> Company Limited</w:t>
            </w:r>
          </w:p>
        </w:tc>
        <w:tc>
          <w:tcPr>
            <w:tcW w:w="81" w:type="dxa"/>
            <w:tcBorders>
              <w:top w:val="nil"/>
              <w:left w:val="nil"/>
              <w:bottom w:val="nil"/>
              <w:right w:val="nil"/>
            </w:tcBorders>
            <w:vAlign w:val="bottom"/>
          </w:tcPr>
          <w:p w14:paraId="49403BDE"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40459FC5" w14:textId="639BBC1E"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r w:rsidRPr="00961C80">
              <w:rPr>
                <w:rFonts w:cs="Arial"/>
                <w:sz w:val="15"/>
                <w:szCs w:val="15"/>
                <w:lang w:val="en-GB"/>
              </w:rPr>
              <w:t>Thai</w:t>
            </w:r>
          </w:p>
        </w:tc>
        <w:tc>
          <w:tcPr>
            <w:tcW w:w="81" w:type="dxa"/>
            <w:tcBorders>
              <w:top w:val="nil"/>
              <w:left w:val="nil"/>
              <w:bottom w:val="nil"/>
              <w:right w:val="nil"/>
            </w:tcBorders>
            <w:noWrap/>
            <w:vAlign w:val="bottom"/>
          </w:tcPr>
          <w:p w14:paraId="4A0F2687"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4245DA57" w14:textId="76ACD76C"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 xml:space="preserve">Indirect shareholder through </w:t>
            </w:r>
            <w:proofErr w:type="spellStart"/>
            <w:r w:rsidRPr="00961C80">
              <w:rPr>
                <w:rFonts w:cs="Arial"/>
                <w:sz w:val="15"/>
                <w:szCs w:val="15"/>
                <w:lang w:val="en-GB"/>
              </w:rPr>
              <w:t>Bluebik</w:t>
            </w:r>
            <w:proofErr w:type="spellEnd"/>
            <w:r w:rsidRPr="00961C80">
              <w:rPr>
                <w:rFonts w:cs="Arial"/>
                <w:sz w:val="15"/>
                <w:szCs w:val="15"/>
                <w:lang w:val="en-GB"/>
              </w:rPr>
              <w:t xml:space="preserve"> Addenda Company Limited</w:t>
            </w:r>
          </w:p>
        </w:tc>
      </w:tr>
      <w:tr w:rsidR="00B64FCE" w:rsidRPr="00961C80" w14:paraId="79289892" w14:textId="77777777" w:rsidTr="00544CAC">
        <w:tc>
          <w:tcPr>
            <w:tcW w:w="2773" w:type="dxa"/>
            <w:tcBorders>
              <w:top w:val="nil"/>
              <w:left w:val="nil"/>
              <w:bottom w:val="nil"/>
              <w:right w:val="nil"/>
            </w:tcBorders>
            <w:noWrap/>
          </w:tcPr>
          <w:p w14:paraId="4A521F00"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0"/>
                <w:szCs w:val="10"/>
                <w:cs/>
              </w:rPr>
            </w:pPr>
          </w:p>
        </w:tc>
        <w:tc>
          <w:tcPr>
            <w:tcW w:w="81" w:type="dxa"/>
            <w:tcBorders>
              <w:top w:val="nil"/>
              <w:left w:val="nil"/>
              <w:bottom w:val="nil"/>
              <w:right w:val="nil"/>
            </w:tcBorders>
            <w:vAlign w:val="bottom"/>
          </w:tcPr>
          <w:p w14:paraId="4B7C1D23" w14:textId="77777777" w:rsidR="00B64FCE" w:rsidRPr="00961C80" w:rsidRDefault="00B64FCE" w:rsidP="00641DA3">
            <w:pPr>
              <w:spacing w:line="360" w:lineRule="auto"/>
              <w:rPr>
                <w:rFonts w:cs="Arial"/>
                <w:sz w:val="10"/>
                <w:szCs w:val="10"/>
              </w:rPr>
            </w:pPr>
          </w:p>
        </w:tc>
        <w:tc>
          <w:tcPr>
            <w:tcW w:w="2484" w:type="dxa"/>
            <w:tcBorders>
              <w:top w:val="nil"/>
              <w:left w:val="nil"/>
              <w:bottom w:val="nil"/>
              <w:right w:val="nil"/>
            </w:tcBorders>
            <w:noWrap/>
            <w:vAlign w:val="bottom"/>
          </w:tcPr>
          <w:p w14:paraId="7376B542"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cs/>
              </w:rPr>
            </w:pPr>
          </w:p>
        </w:tc>
        <w:tc>
          <w:tcPr>
            <w:tcW w:w="81" w:type="dxa"/>
            <w:tcBorders>
              <w:top w:val="nil"/>
              <w:left w:val="nil"/>
              <w:bottom w:val="nil"/>
              <w:right w:val="nil"/>
            </w:tcBorders>
            <w:noWrap/>
            <w:vAlign w:val="bottom"/>
          </w:tcPr>
          <w:p w14:paraId="2C14943F" w14:textId="77777777" w:rsidR="00B64FCE" w:rsidRPr="00961C80" w:rsidRDefault="00B64FCE" w:rsidP="00641DA3">
            <w:pPr>
              <w:spacing w:line="360" w:lineRule="auto"/>
              <w:rPr>
                <w:rFonts w:cs="Arial"/>
                <w:sz w:val="10"/>
                <w:szCs w:val="10"/>
              </w:rPr>
            </w:pPr>
          </w:p>
        </w:tc>
        <w:tc>
          <w:tcPr>
            <w:tcW w:w="3186" w:type="dxa"/>
            <w:tcBorders>
              <w:top w:val="nil"/>
              <w:left w:val="nil"/>
              <w:bottom w:val="nil"/>
              <w:right w:val="nil"/>
            </w:tcBorders>
            <w:noWrap/>
            <w:vAlign w:val="bottom"/>
          </w:tcPr>
          <w:p w14:paraId="2C8804B0"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cs/>
              </w:rPr>
            </w:pPr>
          </w:p>
        </w:tc>
      </w:tr>
      <w:tr w:rsidR="00B64FCE" w:rsidRPr="00961C80" w14:paraId="05FABA2B" w14:textId="77777777" w:rsidTr="00544CAC">
        <w:tc>
          <w:tcPr>
            <w:tcW w:w="2773" w:type="dxa"/>
            <w:tcBorders>
              <w:top w:val="nil"/>
              <w:left w:val="nil"/>
              <w:bottom w:val="nil"/>
              <w:right w:val="nil"/>
            </w:tcBorders>
            <w:noWrap/>
          </w:tcPr>
          <w:p w14:paraId="06B47561"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i/>
                <w:iCs/>
                <w:sz w:val="15"/>
                <w:szCs w:val="15"/>
                <w:cs/>
              </w:rPr>
            </w:pPr>
            <w:r w:rsidRPr="00961C80">
              <w:rPr>
                <w:rFonts w:cs="Arial"/>
                <w:i/>
                <w:iCs/>
                <w:sz w:val="15"/>
                <w:szCs w:val="15"/>
              </w:rPr>
              <w:t>Related companies</w:t>
            </w:r>
          </w:p>
        </w:tc>
        <w:tc>
          <w:tcPr>
            <w:tcW w:w="81" w:type="dxa"/>
            <w:tcBorders>
              <w:top w:val="nil"/>
              <w:left w:val="nil"/>
              <w:bottom w:val="nil"/>
              <w:right w:val="nil"/>
            </w:tcBorders>
            <w:vAlign w:val="bottom"/>
          </w:tcPr>
          <w:p w14:paraId="5407C641"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vAlign w:val="bottom"/>
          </w:tcPr>
          <w:p w14:paraId="494D9869"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0DCC418"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705B9F49"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B64FCE" w:rsidRPr="00961C80" w14:paraId="5FD0B580" w14:textId="77777777" w:rsidTr="00544CAC">
        <w:tc>
          <w:tcPr>
            <w:tcW w:w="2773" w:type="dxa"/>
            <w:tcBorders>
              <w:top w:val="nil"/>
              <w:left w:val="nil"/>
              <w:bottom w:val="nil"/>
              <w:right w:val="nil"/>
            </w:tcBorders>
            <w:noWrap/>
          </w:tcPr>
          <w:p w14:paraId="7EC4C6D4" w14:textId="000E00E1"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proofErr w:type="spellStart"/>
            <w:r w:rsidRPr="00961C80">
              <w:rPr>
                <w:rFonts w:cs="Arial"/>
                <w:sz w:val="15"/>
                <w:szCs w:val="15"/>
              </w:rPr>
              <w:t>Arayasab</w:t>
            </w:r>
            <w:proofErr w:type="spellEnd"/>
            <w:r w:rsidRPr="00961C80">
              <w:rPr>
                <w:rFonts w:cs="Arial"/>
                <w:sz w:val="15"/>
                <w:szCs w:val="15"/>
              </w:rPr>
              <w:t xml:space="preserve"> </w:t>
            </w:r>
            <w:r w:rsidRPr="00961C80">
              <w:rPr>
                <w:rFonts w:cs="Arial"/>
                <w:sz w:val="15"/>
                <w:szCs w:val="15"/>
                <w:lang w:val="en-GB"/>
              </w:rPr>
              <w:t>Company Limited</w:t>
            </w:r>
          </w:p>
        </w:tc>
        <w:tc>
          <w:tcPr>
            <w:tcW w:w="81" w:type="dxa"/>
            <w:tcBorders>
              <w:top w:val="nil"/>
              <w:left w:val="nil"/>
              <w:bottom w:val="nil"/>
              <w:right w:val="nil"/>
            </w:tcBorders>
            <w:vAlign w:val="bottom"/>
          </w:tcPr>
          <w:p w14:paraId="5E0CB098"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27DFA18B" w14:textId="65C1D9F6"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961C80">
              <w:rPr>
                <w:rFonts w:cs="Arial"/>
                <w:sz w:val="15"/>
                <w:szCs w:val="15"/>
                <w:lang w:val="en-GB"/>
              </w:rPr>
              <w:t>Tha</w:t>
            </w:r>
            <w:r w:rsidRPr="00961C80">
              <w:rPr>
                <w:rFonts w:cs="Arial"/>
                <w:sz w:val="15"/>
                <w:szCs w:val="15"/>
              </w:rPr>
              <w:t>i</w:t>
            </w:r>
            <w:proofErr w:type="spellEnd"/>
          </w:p>
        </w:tc>
        <w:tc>
          <w:tcPr>
            <w:tcW w:w="81" w:type="dxa"/>
            <w:tcBorders>
              <w:top w:val="nil"/>
              <w:left w:val="nil"/>
              <w:bottom w:val="nil"/>
              <w:right w:val="nil"/>
            </w:tcBorders>
            <w:noWrap/>
            <w:vAlign w:val="bottom"/>
          </w:tcPr>
          <w:p w14:paraId="494521AB"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7C298498"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961C80">
              <w:rPr>
                <w:rFonts w:cs="Arial"/>
                <w:sz w:val="15"/>
                <w:szCs w:val="15"/>
              </w:rPr>
              <w:t>Management’s family as shareholder</w:t>
            </w:r>
          </w:p>
        </w:tc>
      </w:tr>
      <w:tr w:rsidR="00016454" w:rsidRPr="00961C80" w14:paraId="46DEFF91" w14:textId="77777777" w:rsidTr="00544CAC">
        <w:tc>
          <w:tcPr>
            <w:tcW w:w="2773" w:type="dxa"/>
            <w:tcBorders>
              <w:top w:val="nil"/>
              <w:left w:val="nil"/>
              <w:bottom w:val="nil"/>
              <w:right w:val="nil"/>
            </w:tcBorders>
            <w:noWrap/>
          </w:tcPr>
          <w:p w14:paraId="7F8623BE" w14:textId="08D47126" w:rsidR="00016454" w:rsidRPr="00961C80" w:rsidRDefault="00016454"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961C80">
              <w:rPr>
                <w:rFonts w:cs="Arial"/>
                <w:sz w:val="15"/>
                <w:szCs w:val="15"/>
              </w:rPr>
              <w:t>Eastbourne Limited Partnership</w:t>
            </w:r>
          </w:p>
        </w:tc>
        <w:tc>
          <w:tcPr>
            <w:tcW w:w="81" w:type="dxa"/>
            <w:tcBorders>
              <w:top w:val="nil"/>
              <w:left w:val="nil"/>
              <w:bottom w:val="nil"/>
              <w:right w:val="nil"/>
            </w:tcBorders>
            <w:vAlign w:val="bottom"/>
          </w:tcPr>
          <w:p w14:paraId="58162835" w14:textId="77777777" w:rsidR="00016454" w:rsidRPr="00961C80" w:rsidRDefault="00016454" w:rsidP="00641DA3">
            <w:pPr>
              <w:spacing w:line="360" w:lineRule="auto"/>
              <w:rPr>
                <w:rFonts w:cs="Arial"/>
                <w:sz w:val="15"/>
                <w:szCs w:val="15"/>
              </w:rPr>
            </w:pPr>
          </w:p>
        </w:tc>
        <w:tc>
          <w:tcPr>
            <w:tcW w:w="2484" w:type="dxa"/>
            <w:tcBorders>
              <w:top w:val="nil"/>
              <w:left w:val="nil"/>
              <w:bottom w:val="nil"/>
              <w:right w:val="nil"/>
            </w:tcBorders>
            <w:noWrap/>
          </w:tcPr>
          <w:p w14:paraId="65116094" w14:textId="3ABF369F" w:rsidR="00016454" w:rsidRPr="00961C80" w:rsidRDefault="00016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lang w:val="en-GB"/>
              </w:rPr>
            </w:pPr>
            <w:proofErr w:type="spellStart"/>
            <w:r w:rsidRPr="00961C80">
              <w:rPr>
                <w:rFonts w:cs="Arial"/>
                <w:sz w:val="15"/>
                <w:szCs w:val="15"/>
                <w:lang w:val="en-GB"/>
              </w:rPr>
              <w:t>Tha</w:t>
            </w:r>
            <w:r w:rsidRPr="00961C80">
              <w:rPr>
                <w:rFonts w:cs="Arial"/>
                <w:sz w:val="15"/>
                <w:szCs w:val="15"/>
              </w:rPr>
              <w:t>i</w:t>
            </w:r>
            <w:proofErr w:type="spellEnd"/>
          </w:p>
        </w:tc>
        <w:tc>
          <w:tcPr>
            <w:tcW w:w="81" w:type="dxa"/>
            <w:tcBorders>
              <w:top w:val="nil"/>
              <w:left w:val="nil"/>
              <w:bottom w:val="nil"/>
              <w:right w:val="nil"/>
            </w:tcBorders>
            <w:noWrap/>
            <w:vAlign w:val="bottom"/>
          </w:tcPr>
          <w:p w14:paraId="66B2FA1C" w14:textId="77777777" w:rsidR="00016454" w:rsidRPr="00961C80" w:rsidRDefault="00016454" w:rsidP="00641DA3">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7B31F709" w14:textId="549F37AB" w:rsidR="00016454" w:rsidRPr="00961C80" w:rsidRDefault="00016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Management’s family as shareholder</w:t>
            </w:r>
          </w:p>
        </w:tc>
      </w:tr>
      <w:tr w:rsidR="00B64FCE" w:rsidRPr="00961C80" w14:paraId="1331C998" w14:textId="77777777" w:rsidTr="00544CAC">
        <w:tc>
          <w:tcPr>
            <w:tcW w:w="2773" w:type="dxa"/>
            <w:tcBorders>
              <w:top w:val="nil"/>
              <w:left w:val="nil"/>
              <w:bottom w:val="nil"/>
              <w:right w:val="nil"/>
            </w:tcBorders>
            <w:noWrap/>
          </w:tcPr>
          <w:p w14:paraId="64CFDA1F" w14:textId="3D342CCA"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961C80">
              <w:rPr>
                <w:rFonts w:cs="Arial"/>
                <w:sz w:val="15"/>
                <w:szCs w:val="15"/>
              </w:rPr>
              <w:t xml:space="preserve">Purple Ventures </w:t>
            </w:r>
            <w:r w:rsidRPr="00961C80">
              <w:rPr>
                <w:rFonts w:cs="Arial"/>
                <w:sz w:val="15"/>
                <w:szCs w:val="15"/>
                <w:lang w:val="en-GB"/>
              </w:rPr>
              <w:t>Company Limited</w:t>
            </w:r>
          </w:p>
        </w:tc>
        <w:tc>
          <w:tcPr>
            <w:tcW w:w="81" w:type="dxa"/>
            <w:tcBorders>
              <w:top w:val="nil"/>
              <w:left w:val="nil"/>
              <w:bottom w:val="nil"/>
              <w:right w:val="nil"/>
            </w:tcBorders>
            <w:vAlign w:val="bottom"/>
          </w:tcPr>
          <w:p w14:paraId="14EFC350"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tcPr>
          <w:p w14:paraId="4D2484B1" w14:textId="0F6F448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r w:rsidRPr="00961C80">
              <w:rPr>
                <w:rFonts w:cs="Arial"/>
                <w:sz w:val="15"/>
                <w:szCs w:val="15"/>
              </w:rPr>
              <w:t>Thai</w:t>
            </w:r>
          </w:p>
        </w:tc>
        <w:tc>
          <w:tcPr>
            <w:tcW w:w="81" w:type="dxa"/>
            <w:tcBorders>
              <w:top w:val="nil"/>
              <w:left w:val="nil"/>
              <w:bottom w:val="nil"/>
              <w:right w:val="nil"/>
            </w:tcBorders>
            <w:noWrap/>
            <w:vAlign w:val="bottom"/>
          </w:tcPr>
          <w:p w14:paraId="0D034FB9"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53162261" w14:textId="10F0A93E"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Common director</w:t>
            </w:r>
            <w:r w:rsidRPr="00961C80">
              <w:rPr>
                <w:rFonts w:cs="Arial"/>
                <w:sz w:val="15"/>
                <w:szCs w:val="15"/>
                <w:cs/>
              </w:rPr>
              <w:t xml:space="preserve"> </w:t>
            </w:r>
            <w:r w:rsidRPr="00961C80">
              <w:rPr>
                <w:rFonts w:cs="Arial"/>
                <w:sz w:val="15"/>
                <w:szCs w:val="15"/>
              </w:rPr>
              <w:t>(Until 8 February 2023)</w:t>
            </w:r>
          </w:p>
        </w:tc>
      </w:tr>
      <w:tr w:rsidR="008428E4" w:rsidRPr="00961C80" w14:paraId="22811A9D" w14:textId="77777777" w:rsidTr="00514A2B">
        <w:tc>
          <w:tcPr>
            <w:tcW w:w="2773" w:type="dxa"/>
            <w:tcBorders>
              <w:top w:val="nil"/>
              <w:left w:val="nil"/>
              <w:bottom w:val="nil"/>
              <w:right w:val="nil"/>
            </w:tcBorders>
            <w:noWrap/>
          </w:tcPr>
          <w:p w14:paraId="5504587F" w14:textId="1E3B3B4D" w:rsidR="008428E4" w:rsidRPr="00961C80" w:rsidRDefault="008428E4"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sz w:val="15"/>
                <w:szCs w:val="15"/>
              </w:rPr>
            </w:pPr>
            <w:r w:rsidRPr="00961C80">
              <w:rPr>
                <w:rFonts w:cs="Arial"/>
                <w:sz w:val="15"/>
                <w:szCs w:val="15"/>
              </w:rPr>
              <w:t xml:space="preserve">The </w:t>
            </w:r>
            <w:r w:rsidR="00FA2EF8" w:rsidRPr="00961C80">
              <w:rPr>
                <w:rFonts w:cs="Arial"/>
                <w:sz w:val="15"/>
                <w:szCs w:val="15"/>
              </w:rPr>
              <w:t>S</w:t>
            </w:r>
            <w:r w:rsidRPr="00961C80">
              <w:rPr>
                <w:rFonts w:cs="Arial"/>
                <w:sz w:val="15"/>
                <w:szCs w:val="15"/>
              </w:rPr>
              <w:t xml:space="preserve">ecret </w:t>
            </w:r>
            <w:r w:rsidR="00FA2EF8" w:rsidRPr="00961C80">
              <w:rPr>
                <w:rFonts w:cs="Arial"/>
                <w:sz w:val="15"/>
                <w:szCs w:val="15"/>
              </w:rPr>
              <w:t>E</w:t>
            </w:r>
            <w:r w:rsidRPr="00961C80">
              <w:rPr>
                <w:rFonts w:cs="Arial"/>
                <w:sz w:val="15"/>
                <w:szCs w:val="15"/>
              </w:rPr>
              <w:t>spresso</w:t>
            </w:r>
            <w:r w:rsidRPr="00961C80">
              <w:rPr>
                <w:rFonts w:cs="Arial"/>
                <w:color w:val="4D5156"/>
                <w:sz w:val="15"/>
                <w:szCs w:val="15"/>
                <w:shd w:val="clear" w:color="auto" w:fill="FFFFFF"/>
              </w:rPr>
              <w:t xml:space="preserve"> </w:t>
            </w:r>
            <w:r w:rsidRPr="00961C80">
              <w:rPr>
                <w:rFonts w:cs="Arial"/>
                <w:sz w:val="15"/>
                <w:szCs w:val="15"/>
              </w:rPr>
              <w:t>Company Limited</w:t>
            </w:r>
          </w:p>
        </w:tc>
        <w:tc>
          <w:tcPr>
            <w:tcW w:w="81" w:type="dxa"/>
            <w:tcBorders>
              <w:top w:val="nil"/>
              <w:left w:val="nil"/>
              <w:bottom w:val="nil"/>
              <w:right w:val="nil"/>
            </w:tcBorders>
            <w:vAlign w:val="bottom"/>
          </w:tcPr>
          <w:p w14:paraId="22C3D615" w14:textId="77777777" w:rsidR="008428E4" w:rsidRPr="00961C80" w:rsidRDefault="008428E4" w:rsidP="00641DA3">
            <w:pPr>
              <w:spacing w:line="360" w:lineRule="auto"/>
              <w:rPr>
                <w:rFonts w:cs="Arial"/>
                <w:sz w:val="15"/>
                <w:szCs w:val="15"/>
              </w:rPr>
            </w:pPr>
          </w:p>
        </w:tc>
        <w:tc>
          <w:tcPr>
            <w:tcW w:w="2484" w:type="dxa"/>
            <w:tcBorders>
              <w:top w:val="nil"/>
              <w:left w:val="nil"/>
              <w:bottom w:val="nil"/>
              <w:right w:val="nil"/>
            </w:tcBorders>
            <w:noWrap/>
          </w:tcPr>
          <w:p w14:paraId="4DF8A437" w14:textId="4A3CAA69" w:rsidR="008428E4" w:rsidRPr="00961C80" w:rsidRDefault="005E61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961C80">
              <w:rPr>
                <w:rFonts w:cs="Arial"/>
                <w:sz w:val="15"/>
                <w:szCs w:val="15"/>
              </w:rPr>
              <w:t>Thai</w:t>
            </w:r>
          </w:p>
        </w:tc>
        <w:tc>
          <w:tcPr>
            <w:tcW w:w="81" w:type="dxa"/>
            <w:tcBorders>
              <w:top w:val="nil"/>
              <w:left w:val="nil"/>
              <w:bottom w:val="nil"/>
              <w:right w:val="nil"/>
            </w:tcBorders>
            <w:noWrap/>
            <w:vAlign w:val="bottom"/>
          </w:tcPr>
          <w:p w14:paraId="56C0C1D9" w14:textId="77777777" w:rsidR="008428E4" w:rsidRPr="00961C80" w:rsidRDefault="008428E4" w:rsidP="00641DA3">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3BD982F1" w14:textId="58AF8E30" w:rsidR="008428E4" w:rsidRPr="00961C80" w:rsidRDefault="005E61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rPr>
            </w:pPr>
            <w:r w:rsidRPr="00961C80">
              <w:rPr>
                <w:rFonts w:cs="Arial"/>
                <w:sz w:val="15"/>
                <w:szCs w:val="15"/>
              </w:rPr>
              <w:t xml:space="preserve">Common key management </w:t>
            </w:r>
            <w:r w:rsidR="000C4F18" w:rsidRPr="00961C80">
              <w:rPr>
                <w:rFonts w:cs="Arial"/>
                <w:sz w:val="15"/>
                <w:szCs w:val="15"/>
              </w:rPr>
              <w:t xml:space="preserve">with </w:t>
            </w:r>
            <w:r w:rsidR="002A1DD9" w:rsidRPr="00961C80">
              <w:rPr>
                <w:rFonts w:cs="Arial"/>
                <w:sz w:val="15"/>
                <w:szCs w:val="15"/>
              </w:rPr>
              <w:t>subsidiary</w:t>
            </w:r>
          </w:p>
        </w:tc>
      </w:tr>
      <w:tr w:rsidR="00B64FCE" w:rsidRPr="00961C80" w14:paraId="442A5703" w14:textId="77777777" w:rsidTr="00544CAC">
        <w:tc>
          <w:tcPr>
            <w:tcW w:w="2773" w:type="dxa"/>
            <w:tcBorders>
              <w:top w:val="nil"/>
              <w:left w:val="nil"/>
              <w:bottom w:val="nil"/>
              <w:right w:val="nil"/>
            </w:tcBorders>
            <w:noWrap/>
          </w:tcPr>
          <w:p w14:paraId="016B1D2D"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0"/>
                <w:szCs w:val="10"/>
              </w:rPr>
            </w:pPr>
          </w:p>
        </w:tc>
        <w:tc>
          <w:tcPr>
            <w:tcW w:w="81" w:type="dxa"/>
            <w:tcBorders>
              <w:top w:val="nil"/>
              <w:left w:val="nil"/>
              <w:bottom w:val="nil"/>
              <w:right w:val="nil"/>
            </w:tcBorders>
            <w:vAlign w:val="bottom"/>
          </w:tcPr>
          <w:p w14:paraId="054AFDC0" w14:textId="77777777" w:rsidR="00B64FCE" w:rsidRPr="00961C80" w:rsidRDefault="00B64FCE" w:rsidP="00641DA3">
            <w:pPr>
              <w:spacing w:line="360" w:lineRule="auto"/>
              <w:rPr>
                <w:rFonts w:cs="Arial"/>
                <w:sz w:val="10"/>
                <w:szCs w:val="10"/>
              </w:rPr>
            </w:pPr>
          </w:p>
        </w:tc>
        <w:tc>
          <w:tcPr>
            <w:tcW w:w="2484" w:type="dxa"/>
            <w:tcBorders>
              <w:top w:val="nil"/>
              <w:left w:val="nil"/>
              <w:bottom w:val="nil"/>
              <w:right w:val="nil"/>
            </w:tcBorders>
            <w:noWrap/>
          </w:tcPr>
          <w:p w14:paraId="28F55D49"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0"/>
                <w:szCs w:val="10"/>
                <w:lang w:val="en-GB"/>
              </w:rPr>
            </w:pPr>
          </w:p>
        </w:tc>
        <w:tc>
          <w:tcPr>
            <w:tcW w:w="81" w:type="dxa"/>
            <w:tcBorders>
              <w:top w:val="nil"/>
              <w:left w:val="nil"/>
              <w:bottom w:val="nil"/>
              <w:right w:val="nil"/>
            </w:tcBorders>
            <w:noWrap/>
            <w:vAlign w:val="bottom"/>
          </w:tcPr>
          <w:p w14:paraId="680870C6" w14:textId="77777777" w:rsidR="00B64FCE" w:rsidRPr="00961C80" w:rsidRDefault="00B64FCE" w:rsidP="00641DA3">
            <w:pPr>
              <w:spacing w:line="360" w:lineRule="auto"/>
              <w:rPr>
                <w:rFonts w:cs="Arial"/>
                <w:sz w:val="10"/>
                <w:szCs w:val="10"/>
              </w:rPr>
            </w:pPr>
          </w:p>
        </w:tc>
        <w:tc>
          <w:tcPr>
            <w:tcW w:w="3186" w:type="dxa"/>
            <w:tcBorders>
              <w:top w:val="nil"/>
              <w:left w:val="nil"/>
              <w:bottom w:val="nil"/>
              <w:right w:val="nil"/>
            </w:tcBorders>
            <w:shd w:val="clear" w:color="auto" w:fill="auto"/>
            <w:noWrap/>
            <w:vAlign w:val="bottom"/>
          </w:tcPr>
          <w:p w14:paraId="26DB3FC6"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0"/>
                <w:szCs w:val="10"/>
              </w:rPr>
            </w:pPr>
          </w:p>
        </w:tc>
      </w:tr>
      <w:tr w:rsidR="00B64FCE" w:rsidRPr="00961C80" w14:paraId="405B48E4" w14:textId="77777777" w:rsidTr="00544CAC">
        <w:tc>
          <w:tcPr>
            <w:tcW w:w="2773" w:type="dxa"/>
            <w:tcBorders>
              <w:top w:val="nil"/>
              <w:left w:val="nil"/>
              <w:bottom w:val="nil"/>
              <w:right w:val="nil"/>
            </w:tcBorders>
            <w:noWrap/>
          </w:tcPr>
          <w:p w14:paraId="37ADF365"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961C80">
              <w:rPr>
                <w:rFonts w:cs="Arial"/>
                <w:i/>
                <w:iCs/>
                <w:sz w:val="15"/>
                <w:szCs w:val="15"/>
              </w:rPr>
              <w:t>Related person</w:t>
            </w:r>
          </w:p>
        </w:tc>
        <w:tc>
          <w:tcPr>
            <w:tcW w:w="81" w:type="dxa"/>
            <w:tcBorders>
              <w:top w:val="nil"/>
              <w:left w:val="nil"/>
              <w:bottom w:val="nil"/>
              <w:right w:val="nil"/>
            </w:tcBorders>
            <w:vAlign w:val="bottom"/>
          </w:tcPr>
          <w:p w14:paraId="275F3CDD"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vAlign w:val="bottom"/>
          </w:tcPr>
          <w:p w14:paraId="0BAEB597"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
        </w:tc>
        <w:tc>
          <w:tcPr>
            <w:tcW w:w="81" w:type="dxa"/>
            <w:tcBorders>
              <w:top w:val="nil"/>
              <w:left w:val="nil"/>
              <w:bottom w:val="nil"/>
              <w:right w:val="nil"/>
            </w:tcBorders>
            <w:noWrap/>
            <w:vAlign w:val="bottom"/>
          </w:tcPr>
          <w:p w14:paraId="48792A63"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shd w:val="clear" w:color="auto" w:fill="auto"/>
            <w:noWrap/>
            <w:vAlign w:val="bottom"/>
          </w:tcPr>
          <w:p w14:paraId="6B5BEB35" w14:textId="77777777"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p>
        </w:tc>
      </w:tr>
      <w:tr w:rsidR="00B64FCE" w:rsidRPr="00961C80" w14:paraId="5C485DE8" w14:textId="77777777" w:rsidTr="00544CAC">
        <w:tc>
          <w:tcPr>
            <w:tcW w:w="2773" w:type="dxa"/>
            <w:tcBorders>
              <w:top w:val="nil"/>
              <w:left w:val="nil"/>
              <w:bottom w:val="nil"/>
              <w:right w:val="nil"/>
            </w:tcBorders>
            <w:noWrap/>
          </w:tcPr>
          <w:p w14:paraId="08E08D56" w14:textId="31E80B40"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rPr>
            </w:pPr>
            <w:r w:rsidRPr="00961C80">
              <w:rPr>
                <w:rFonts w:cs="Arial"/>
                <w:sz w:val="15"/>
                <w:szCs w:val="15"/>
                <w:lang w:val="en-GB"/>
              </w:rPr>
              <w:t xml:space="preserve">Key </w:t>
            </w:r>
            <w:r w:rsidRPr="00961C80">
              <w:rPr>
                <w:rFonts w:cs="Arial"/>
                <w:sz w:val="15"/>
                <w:szCs w:val="15"/>
              </w:rPr>
              <w:t>Management</w:t>
            </w:r>
          </w:p>
        </w:tc>
        <w:tc>
          <w:tcPr>
            <w:tcW w:w="81" w:type="dxa"/>
            <w:tcBorders>
              <w:top w:val="nil"/>
              <w:left w:val="nil"/>
              <w:bottom w:val="nil"/>
              <w:right w:val="nil"/>
            </w:tcBorders>
            <w:vAlign w:val="bottom"/>
          </w:tcPr>
          <w:p w14:paraId="299AD258"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vAlign w:val="bottom"/>
          </w:tcPr>
          <w:p w14:paraId="338432FE" w14:textId="0989D0FD"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cs/>
              </w:rPr>
            </w:pPr>
            <w:proofErr w:type="spellStart"/>
            <w:r w:rsidRPr="00961C80">
              <w:rPr>
                <w:rFonts w:cs="Arial"/>
                <w:sz w:val="15"/>
                <w:szCs w:val="15"/>
                <w:lang w:val="en-GB"/>
              </w:rPr>
              <w:t>Tha</w:t>
            </w:r>
            <w:r w:rsidRPr="00961C80">
              <w:rPr>
                <w:rFonts w:cs="Arial"/>
                <w:sz w:val="15"/>
                <w:szCs w:val="15"/>
              </w:rPr>
              <w:t>i</w:t>
            </w:r>
            <w:proofErr w:type="spellEnd"/>
          </w:p>
        </w:tc>
        <w:tc>
          <w:tcPr>
            <w:tcW w:w="81" w:type="dxa"/>
            <w:tcBorders>
              <w:top w:val="nil"/>
              <w:left w:val="nil"/>
              <w:bottom w:val="nil"/>
              <w:right w:val="nil"/>
            </w:tcBorders>
            <w:noWrap/>
            <w:vAlign w:val="bottom"/>
          </w:tcPr>
          <w:p w14:paraId="71A4F683"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6092014A" w14:textId="406F2C4C"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jc w:val="thaiDistribute"/>
              <w:rPr>
                <w:rFonts w:cs="Arial"/>
                <w:sz w:val="15"/>
                <w:szCs w:val="15"/>
                <w:cs/>
              </w:rPr>
            </w:pPr>
            <w:r w:rsidRPr="00961C80">
              <w:rPr>
                <w:rFonts w:cs="Arial"/>
                <w:sz w:val="15"/>
                <w:szCs w:val="15"/>
              </w:rPr>
              <w:t>Directors and managements</w:t>
            </w:r>
          </w:p>
        </w:tc>
      </w:tr>
      <w:tr w:rsidR="00B64FCE" w:rsidRPr="00961C80" w14:paraId="3082A9E3" w14:textId="77777777" w:rsidTr="00544CAC">
        <w:tc>
          <w:tcPr>
            <w:tcW w:w="2773" w:type="dxa"/>
            <w:tcBorders>
              <w:top w:val="nil"/>
              <w:left w:val="nil"/>
              <w:bottom w:val="nil"/>
              <w:right w:val="nil"/>
            </w:tcBorders>
            <w:noWrap/>
          </w:tcPr>
          <w:p w14:paraId="09081764" w14:textId="027053FD"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auto"/>
              <w:ind w:left="63"/>
              <w:jc w:val="thaiDistribute"/>
              <w:rPr>
                <w:rFonts w:cs="Arial"/>
                <w:i/>
                <w:iCs/>
                <w:sz w:val="15"/>
                <w:szCs w:val="15"/>
                <w:cs/>
              </w:rPr>
            </w:pPr>
            <w:r w:rsidRPr="00961C80">
              <w:rPr>
                <w:rFonts w:cs="Arial"/>
                <w:sz w:val="15"/>
                <w:szCs w:val="15"/>
              </w:rPr>
              <w:t xml:space="preserve">Director’s </w:t>
            </w:r>
            <w:r w:rsidR="00BC2120" w:rsidRPr="00961C80">
              <w:rPr>
                <w:rFonts w:cs="Arial"/>
                <w:sz w:val="15"/>
                <w:szCs w:val="15"/>
              </w:rPr>
              <w:t>f</w:t>
            </w:r>
            <w:r w:rsidRPr="00961C80">
              <w:rPr>
                <w:rFonts w:cs="Arial"/>
                <w:sz w:val="15"/>
                <w:szCs w:val="15"/>
              </w:rPr>
              <w:t>amily</w:t>
            </w:r>
          </w:p>
        </w:tc>
        <w:tc>
          <w:tcPr>
            <w:tcW w:w="81" w:type="dxa"/>
            <w:tcBorders>
              <w:top w:val="nil"/>
              <w:left w:val="nil"/>
              <w:bottom w:val="nil"/>
              <w:right w:val="nil"/>
            </w:tcBorders>
            <w:vAlign w:val="bottom"/>
          </w:tcPr>
          <w:p w14:paraId="16761286" w14:textId="77777777" w:rsidR="00B64FCE" w:rsidRPr="00961C80" w:rsidRDefault="00B64FCE" w:rsidP="00641DA3">
            <w:pPr>
              <w:spacing w:line="360" w:lineRule="auto"/>
              <w:rPr>
                <w:rFonts w:cs="Arial"/>
                <w:sz w:val="15"/>
                <w:szCs w:val="15"/>
              </w:rPr>
            </w:pPr>
          </w:p>
        </w:tc>
        <w:tc>
          <w:tcPr>
            <w:tcW w:w="2484" w:type="dxa"/>
            <w:tcBorders>
              <w:top w:val="nil"/>
              <w:left w:val="nil"/>
              <w:bottom w:val="nil"/>
              <w:right w:val="nil"/>
            </w:tcBorders>
            <w:noWrap/>
            <w:vAlign w:val="bottom"/>
          </w:tcPr>
          <w:p w14:paraId="4AB16530" w14:textId="0407BF10"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7" w:right="-49"/>
              <w:jc w:val="center"/>
              <w:rPr>
                <w:rFonts w:cs="Arial"/>
                <w:sz w:val="15"/>
                <w:szCs w:val="15"/>
              </w:rPr>
            </w:pPr>
            <w:r w:rsidRPr="00961C80">
              <w:rPr>
                <w:rFonts w:cs="Arial"/>
                <w:sz w:val="15"/>
                <w:szCs w:val="15"/>
              </w:rPr>
              <w:t>Thai</w:t>
            </w:r>
          </w:p>
        </w:tc>
        <w:tc>
          <w:tcPr>
            <w:tcW w:w="81" w:type="dxa"/>
            <w:tcBorders>
              <w:top w:val="nil"/>
              <w:left w:val="nil"/>
              <w:bottom w:val="nil"/>
              <w:right w:val="nil"/>
            </w:tcBorders>
            <w:noWrap/>
            <w:vAlign w:val="bottom"/>
          </w:tcPr>
          <w:p w14:paraId="1283B95B" w14:textId="77777777" w:rsidR="00B64FCE" w:rsidRPr="00961C80" w:rsidRDefault="00B64FCE" w:rsidP="00641DA3">
            <w:pPr>
              <w:spacing w:line="360" w:lineRule="auto"/>
              <w:rPr>
                <w:rFonts w:cs="Arial"/>
                <w:sz w:val="15"/>
                <w:szCs w:val="15"/>
              </w:rPr>
            </w:pPr>
          </w:p>
        </w:tc>
        <w:tc>
          <w:tcPr>
            <w:tcW w:w="3186" w:type="dxa"/>
            <w:tcBorders>
              <w:top w:val="nil"/>
              <w:left w:val="nil"/>
              <w:bottom w:val="nil"/>
              <w:right w:val="nil"/>
            </w:tcBorders>
            <w:noWrap/>
            <w:vAlign w:val="bottom"/>
          </w:tcPr>
          <w:p w14:paraId="626AA682" w14:textId="4BF49DBC" w:rsidR="00B64FCE" w:rsidRPr="00961C80" w:rsidRDefault="00B64FC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961C80">
              <w:rPr>
                <w:rFonts w:cs="Arial"/>
                <w:sz w:val="15"/>
                <w:szCs w:val="15"/>
              </w:rPr>
              <w:t xml:space="preserve">Director’s </w:t>
            </w:r>
            <w:r w:rsidR="00DF6AB4" w:rsidRPr="00961C80">
              <w:rPr>
                <w:rFonts w:cs="Arial"/>
                <w:sz w:val="15"/>
                <w:szCs w:val="15"/>
              </w:rPr>
              <w:t>family</w:t>
            </w:r>
          </w:p>
        </w:tc>
      </w:tr>
    </w:tbl>
    <w:p w14:paraId="58393292" w14:textId="77777777" w:rsidR="0071726B" w:rsidRPr="00961C80" w:rsidRDefault="0071726B" w:rsidP="00641DA3">
      <w:pPr>
        <w:spacing w:line="360" w:lineRule="auto"/>
        <w:ind w:left="360"/>
        <w:jc w:val="thaiDistribute"/>
        <w:textAlignment w:val="baseline"/>
        <w:rPr>
          <w:rFonts w:cs="Arial"/>
          <w:sz w:val="16"/>
          <w:szCs w:val="16"/>
        </w:rPr>
      </w:pPr>
    </w:p>
    <w:p w14:paraId="662BC13E" w14:textId="25A7D88A"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961C80">
        <w:rPr>
          <w:rFonts w:cs="Arial"/>
          <w:sz w:val="20"/>
          <w:szCs w:val="20"/>
        </w:rPr>
        <w:t>Significant transactions with related parties</w:t>
      </w:r>
      <w:r w:rsidR="00A36505" w:rsidRPr="00961C80">
        <w:rPr>
          <w:rFonts w:cs="Arial"/>
          <w:sz w:val="20"/>
          <w:szCs w:val="20"/>
          <w:cs/>
        </w:rPr>
        <w:t xml:space="preserve"> </w:t>
      </w:r>
      <w:r w:rsidR="00A36505" w:rsidRPr="00961C80">
        <w:rPr>
          <w:rFonts w:cs="Arial"/>
          <w:sz w:val="20"/>
          <w:szCs w:val="20"/>
        </w:rPr>
        <w:t xml:space="preserve">as </w:t>
      </w:r>
      <w:proofErr w:type="gramStart"/>
      <w:r w:rsidR="00A36505" w:rsidRPr="00961C80">
        <w:rPr>
          <w:rFonts w:cs="Arial"/>
          <w:sz w:val="20"/>
          <w:szCs w:val="20"/>
        </w:rPr>
        <w:t>at</w:t>
      </w:r>
      <w:proofErr w:type="gramEnd"/>
      <w:r w:rsidR="00A36505" w:rsidRPr="00961C80">
        <w:rPr>
          <w:rFonts w:cs="Arial"/>
          <w:sz w:val="20"/>
          <w:szCs w:val="20"/>
        </w:rPr>
        <w:t xml:space="preserve"> 3</w:t>
      </w:r>
      <w:r w:rsidR="00A42BC3" w:rsidRPr="00961C80">
        <w:rPr>
          <w:rFonts w:cs="Arial"/>
          <w:sz w:val="20"/>
          <w:szCs w:val="20"/>
        </w:rPr>
        <w:t>0</w:t>
      </w:r>
      <w:r w:rsidR="00A36505" w:rsidRPr="00961C80">
        <w:rPr>
          <w:rFonts w:cs="Arial"/>
          <w:sz w:val="20"/>
          <w:szCs w:val="20"/>
        </w:rPr>
        <w:t xml:space="preserve"> </w:t>
      </w:r>
      <w:r w:rsidR="0088359C" w:rsidRPr="00961C80">
        <w:rPr>
          <w:rFonts w:cs="Arial"/>
          <w:sz w:val="20"/>
          <w:szCs w:val="20"/>
        </w:rPr>
        <w:t>September</w:t>
      </w:r>
      <w:r w:rsidR="00A36505" w:rsidRPr="00961C80">
        <w:rPr>
          <w:rFonts w:cs="Arial"/>
          <w:sz w:val="20"/>
          <w:szCs w:val="20"/>
        </w:rPr>
        <w:t xml:space="preserve"> 202</w:t>
      </w:r>
      <w:r w:rsidR="00E85CA8" w:rsidRPr="00961C80">
        <w:rPr>
          <w:rFonts w:cs="Arial"/>
          <w:sz w:val="20"/>
          <w:szCs w:val="20"/>
        </w:rPr>
        <w:t>3</w:t>
      </w:r>
      <w:r w:rsidR="00A36505" w:rsidRPr="00961C80">
        <w:rPr>
          <w:rFonts w:cs="Arial"/>
          <w:sz w:val="20"/>
          <w:szCs w:val="20"/>
        </w:rPr>
        <w:t xml:space="preserve"> and </w:t>
      </w:r>
      <w:r w:rsidRPr="00961C80">
        <w:rPr>
          <w:rFonts w:cs="Arial"/>
          <w:sz w:val="20"/>
          <w:szCs w:val="20"/>
        </w:rPr>
        <w:t>31 December 202</w:t>
      </w:r>
      <w:r w:rsidR="00E85CA8" w:rsidRPr="00961C80">
        <w:rPr>
          <w:rFonts w:cs="Arial"/>
          <w:sz w:val="20"/>
          <w:szCs w:val="20"/>
        </w:rPr>
        <w:t>2</w:t>
      </w:r>
      <w:r w:rsidR="00890E4A" w:rsidRPr="00961C80">
        <w:rPr>
          <w:rFonts w:cs="Arial"/>
          <w:sz w:val="20"/>
          <w:szCs w:val="20"/>
          <w:cs/>
        </w:rPr>
        <w:t xml:space="preserve"> </w:t>
      </w:r>
      <w:r w:rsidRPr="00961C80">
        <w:rPr>
          <w:rFonts w:cs="Arial"/>
          <w:sz w:val="20"/>
          <w:szCs w:val="20"/>
        </w:rPr>
        <w:t>are as follows:</w:t>
      </w:r>
    </w:p>
    <w:p w14:paraId="51301290" w14:textId="77777777" w:rsidR="00890E4A" w:rsidRPr="00961C80" w:rsidRDefault="00890E4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6"/>
          <w:szCs w:val="6"/>
        </w:rPr>
      </w:pPr>
    </w:p>
    <w:tbl>
      <w:tblPr>
        <w:tblW w:w="8879" w:type="dxa"/>
        <w:tblInd w:w="315"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00"/>
        <w:gridCol w:w="1096"/>
        <w:gridCol w:w="90"/>
        <w:gridCol w:w="1094"/>
        <w:gridCol w:w="82"/>
        <w:gridCol w:w="1110"/>
        <w:gridCol w:w="86"/>
        <w:gridCol w:w="1121"/>
      </w:tblGrid>
      <w:tr w:rsidR="00F451DA" w:rsidRPr="00961C80" w14:paraId="51FFAAF9" w14:textId="77777777" w:rsidTr="00F02B97">
        <w:trPr>
          <w:cantSplit/>
          <w:tblHeader/>
        </w:trPr>
        <w:tc>
          <w:tcPr>
            <w:tcW w:w="4200" w:type="dxa"/>
          </w:tcPr>
          <w:p w14:paraId="28538383" w14:textId="77777777" w:rsidR="00F451DA" w:rsidRPr="00961C80" w:rsidRDefault="00F451DA" w:rsidP="00641DA3">
            <w:pPr>
              <w:pStyle w:val="3"/>
              <w:tabs>
                <w:tab w:val="clear" w:pos="360"/>
                <w:tab w:val="clear" w:pos="720"/>
              </w:tabs>
              <w:spacing w:line="360" w:lineRule="auto"/>
              <w:jc w:val="thaiDistribute"/>
              <w:rPr>
                <w:rFonts w:ascii="Arial" w:hAnsi="Arial" w:cs="Arial"/>
                <w:sz w:val="15"/>
                <w:szCs w:val="15"/>
                <w:cs/>
                <w:lang w:val="en-GB"/>
              </w:rPr>
            </w:pPr>
          </w:p>
        </w:tc>
        <w:tc>
          <w:tcPr>
            <w:tcW w:w="4679" w:type="dxa"/>
            <w:gridSpan w:val="7"/>
          </w:tcPr>
          <w:p w14:paraId="26E8F4AF" w14:textId="30C1DBBD" w:rsidR="00F451DA" w:rsidRPr="00961C80" w:rsidRDefault="00F451DA" w:rsidP="00641DA3">
            <w:pPr>
              <w:pStyle w:val="3"/>
              <w:spacing w:line="360" w:lineRule="auto"/>
              <w:jc w:val="right"/>
              <w:rPr>
                <w:rFonts w:ascii="Arial" w:hAnsi="Arial" w:cs="Arial"/>
                <w:sz w:val="15"/>
                <w:szCs w:val="15"/>
                <w:cs/>
              </w:rPr>
            </w:pPr>
            <w:r w:rsidRPr="00961C80">
              <w:rPr>
                <w:rFonts w:ascii="Arial" w:hAnsi="Arial" w:cs="Arial"/>
                <w:sz w:val="15"/>
                <w:szCs w:val="15"/>
              </w:rPr>
              <w:t>(Unit :</w:t>
            </w:r>
            <w:r w:rsidR="00D02AAE" w:rsidRPr="00961C80">
              <w:rPr>
                <w:rFonts w:ascii="Arial" w:hAnsi="Arial" w:cs="Arial"/>
                <w:sz w:val="15"/>
                <w:szCs w:val="15"/>
                <w:cs/>
              </w:rPr>
              <w:t xml:space="preserve"> </w:t>
            </w:r>
            <w:r w:rsidRPr="00961C80">
              <w:rPr>
                <w:rFonts w:ascii="Arial" w:hAnsi="Arial" w:cs="Arial"/>
                <w:sz w:val="15"/>
                <w:szCs w:val="15"/>
              </w:rPr>
              <w:t>Baht)</w:t>
            </w:r>
          </w:p>
        </w:tc>
      </w:tr>
      <w:tr w:rsidR="00F451DA" w:rsidRPr="00961C80" w14:paraId="338737AB" w14:textId="77777777" w:rsidTr="00F02B97">
        <w:trPr>
          <w:cantSplit/>
          <w:tblHeader/>
        </w:trPr>
        <w:tc>
          <w:tcPr>
            <w:tcW w:w="4200" w:type="dxa"/>
          </w:tcPr>
          <w:p w14:paraId="584F04A6" w14:textId="77777777" w:rsidR="00F451DA" w:rsidRPr="00961C80" w:rsidRDefault="00F451DA" w:rsidP="00641DA3">
            <w:pPr>
              <w:spacing w:line="360" w:lineRule="auto"/>
              <w:jc w:val="thaiDistribute"/>
              <w:rPr>
                <w:rFonts w:cs="Arial"/>
                <w:sz w:val="15"/>
                <w:szCs w:val="15"/>
                <w:cs/>
                <w:lang w:val="th-TH"/>
              </w:rPr>
            </w:pPr>
          </w:p>
        </w:tc>
        <w:tc>
          <w:tcPr>
            <w:tcW w:w="2280" w:type="dxa"/>
            <w:gridSpan w:val="3"/>
            <w:tcBorders>
              <w:bottom w:val="single" w:sz="4" w:space="0" w:color="auto"/>
            </w:tcBorders>
          </w:tcPr>
          <w:p w14:paraId="6A72273F" w14:textId="5C2A5A31"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961C80">
              <w:rPr>
                <w:rFonts w:cs="Arial"/>
                <w:sz w:val="15"/>
                <w:szCs w:val="15"/>
              </w:rPr>
              <w:t>Consolidated</w:t>
            </w:r>
            <w:r w:rsidR="00D02AAE" w:rsidRPr="00961C80">
              <w:rPr>
                <w:rFonts w:cs="Arial"/>
                <w:sz w:val="15"/>
                <w:szCs w:val="15"/>
              </w:rPr>
              <w:t xml:space="preserve"> </w:t>
            </w:r>
            <w:r w:rsidRPr="00961C80">
              <w:rPr>
                <w:rFonts w:cs="Arial"/>
                <w:sz w:val="15"/>
                <w:szCs w:val="15"/>
              </w:rPr>
              <w:t>F/S</w:t>
            </w:r>
          </w:p>
        </w:tc>
        <w:tc>
          <w:tcPr>
            <w:tcW w:w="82" w:type="dxa"/>
            <w:tcBorders>
              <w:bottom w:val="nil"/>
            </w:tcBorders>
          </w:tcPr>
          <w:p w14:paraId="38589F03" w14:textId="7777777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rPr>
                <w:rFonts w:cs="Arial"/>
                <w:sz w:val="15"/>
                <w:szCs w:val="15"/>
              </w:rPr>
            </w:pPr>
          </w:p>
        </w:tc>
        <w:tc>
          <w:tcPr>
            <w:tcW w:w="2317" w:type="dxa"/>
            <w:gridSpan w:val="3"/>
            <w:tcBorders>
              <w:bottom w:val="single" w:sz="4" w:space="0" w:color="auto"/>
            </w:tcBorders>
          </w:tcPr>
          <w:p w14:paraId="3AD90AFC" w14:textId="1817A313"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961C80">
              <w:rPr>
                <w:rFonts w:cs="Arial"/>
                <w:sz w:val="15"/>
                <w:szCs w:val="15"/>
              </w:rPr>
              <w:t>Separate F/S</w:t>
            </w:r>
          </w:p>
        </w:tc>
      </w:tr>
      <w:tr w:rsidR="00CD2139" w:rsidRPr="00961C80" w14:paraId="4BEF99FF" w14:textId="77777777" w:rsidTr="00F02B97">
        <w:trPr>
          <w:cantSplit/>
          <w:trHeight w:val="287"/>
          <w:tblHeader/>
        </w:trPr>
        <w:tc>
          <w:tcPr>
            <w:tcW w:w="4200" w:type="dxa"/>
          </w:tcPr>
          <w:p w14:paraId="656F77F5" w14:textId="77777777" w:rsidR="00CD2139" w:rsidRPr="00961C80" w:rsidRDefault="00CD2139" w:rsidP="00641DA3">
            <w:pPr>
              <w:spacing w:line="360" w:lineRule="auto"/>
              <w:jc w:val="thaiDistribute"/>
              <w:rPr>
                <w:rFonts w:cs="Arial"/>
                <w:sz w:val="15"/>
                <w:szCs w:val="15"/>
                <w:cs/>
                <w:lang w:val="en-GB"/>
              </w:rPr>
            </w:pPr>
          </w:p>
        </w:tc>
        <w:tc>
          <w:tcPr>
            <w:tcW w:w="1096" w:type="dxa"/>
            <w:tcBorders>
              <w:bottom w:val="single" w:sz="4" w:space="0" w:color="auto"/>
            </w:tcBorders>
            <w:vAlign w:val="bottom"/>
          </w:tcPr>
          <w:p w14:paraId="09E477A6" w14:textId="3D7A682A"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961C80">
              <w:rPr>
                <w:rFonts w:cs="Arial"/>
                <w:sz w:val="15"/>
                <w:szCs w:val="15"/>
              </w:rPr>
              <w:t>30 September</w:t>
            </w:r>
          </w:p>
          <w:p w14:paraId="0059CDDF" w14:textId="0253FDA2"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961C80">
              <w:rPr>
                <w:rFonts w:cs="Arial"/>
                <w:sz w:val="15"/>
                <w:szCs w:val="15"/>
              </w:rPr>
              <w:t>2023</w:t>
            </w:r>
          </w:p>
        </w:tc>
        <w:tc>
          <w:tcPr>
            <w:tcW w:w="90" w:type="dxa"/>
            <w:vAlign w:val="bottom"/>
          </w:tcPr>
          <w:p w14:paraId="103B8BA7" w14:textId="77777777"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094" w:type="dxa"/>
            <w:tcBorders>
              <w:bottom w:val="single" w:sz="4" w:space="0" w:color="auto"/>
            </w:tcBorders>
            <w:vAlign w:val="bottom"/>
          </w:tcPr>
          <w:p w14:paraId="308A47C0" w14:textId="77777777"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961C80">
              <w:rPr>
                <w:rFonts w:cs="Arial"/>
                <w:sz w:val="15"/>
                <w:szCs w:val="15"/>
              </w:rPr>
              <w:t>31 December</w:t>
            </w:r>
          </w:p>
          <w:p w14:paraId="57693C84" w14:textId="0C9B67FD"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961C80">
              <w:rPr>
                <w:rFonts w:cs="Arial"/>
                <w:sz w:val="15"/>
                <w:szCs w:val="15"/>
              </w:rPr>
              <w:t>2022</w:t>
            </w:r>
          </w:p>
        </w:tc>
        <w:tc>
          <w:tcPr>
            <w:tcW w:w="82" w:type="dxa"/>
            <w:tcBorders>
              <w:bottom w:val="nil"/>
            </w:tcBorders>
          </w:tcPr>
          <w:p w14:paraId="7B437AA8" w14:textId="77777777"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10" w:type="dxa"/>
            <w:tcBorders>
              <w:bottom w:val="single" w:sz="4" w:space="0" w:color="auto"/>
            </w:tcBorders>
            <w:vAlign w:val="bottom"/>
          </w:tcPr>
          <w:p w14:paraId="3AD2C58E" w14:textId="77777777"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961C80">
              <w:rPr>
                <w:rFonts w:cs="Arial"/>
                <w:sz w:val="15"/>
                <w:szCs w:val="15"/>
              </w:rPr>
              <w:t>30 September</w:t>
            </w:r>
          </w:p>
          <w:p w14:paraId="66C58839" w14:textId="42F1B7AC"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961C80">
              <w:rPr>
                <w:rFonts w:cs="Arial"/>
                <w:sz w:val="15"/>
                <w:szCs w:val="15"/>
              </w:rPr>
              <w:t>2023</w:t>
            </w:r>
          </w:p>
        </w:tc>
        <w:tc>
          <w:tcPr>
            <w:tcW w:w="86" w:type="dxa"/>
            <w:vAlign w:val="bottom"/>
          </w:tcPr>
          <w:p w14:paraId="4307E306" w14:textId="77777777"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p>
        </w:tc>
        <w:tc>
          <w:tcPr>
            <w:tcW w:w="1121" w:type="dxa"/>
            <w:tcBorders>
              <w:bottom w:val="single" w:sz="4" w:space="0" w:color="auto"/>
            </w:tcBorders>
            <w:vAlign w:val="bottom"/>
          </w:tcPr>
          <w:p w14:paraId="3A482CAF" w14:textId="77777777"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rPr>
            </w:pPr>
            <w:r w:rsidRPr="00961C80">
              <w:rPr>
                <w:rFonts w:cs="Arial"/>
                <w:sz w:val="15"/>
                <w:szCs w:val="15"/>
              </w:rPr>
              <w:t>31 December</w:t>
            </w:r>
          </w:p>
          <w:p w14:paraId="209D41BC" w14:textId="7DE70E49" w:rsidR="00CD2139" w:rsidRPr="00961C80" w:rsidRDefault="00CD213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9"/>
              <w:jc w:val="center"/>
              <w:rPr>
                <w:rFonts w:cs="Arial"/>
                <w:sz w:val="15"/>
                <w:szCs w:val="15"/>
                <w:cs/>
              </w:rPr>
            </w:pPr>
            <w:r w:rsidRPr="00961C80">
              <w:rPr>
                <w:rFonts w:cs="Arial"/>
                <w:sz w:val="15"/>
                <w:szCs w:val="15"/>
              </w:rPr>
              <w:t>2022</w:t>
            </w:r>
          </w:p>
        </w:tc>
      </w:tr>
      <w:tr w:rsidR="00F451DA" w:rsidRPr="00961C80" w14:paraId="53E77018" w14:textId="77777777" w:rsidTr="00F02B97">
        <w:trPr>
          <w:cantSplit/>
        </w:trPr>
        <w:tc>
          <w:tcPr>
            <w:tcW w:w="4200" w:type="dxa"/>
            <w:tcBorders>
              <w:bottom w:val="nil"/>
            </w:tcBorders>
          </w:tcPr>
          <w:p w14:paraId="77439470" w14:textId="7822CC43" w:rsidR="00F451DA" w:rsidRPr="00961C80" w:rsidRDefault="003772E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961C80">
              <w:rPr>
                <w:rFonts w:cs="Arial"/>
                <w:b/>
                <w:bCs/>
                <w:sz w:val="15"/>
                <w:szCs w:val="15"/>
              </w:rPr>
              <w:t>Trade a</w:t>
            </w:r>
            <w:r w:rsidR="00F451DA" w:rsidRPr="00961C80">
              <w:rPr>
                <w:rFonts w:cs="Arial"/>
                <w:b/>
                <w:bCs/>
                <w:sz w:val="15"/>
                <w:szCs w:val="15"/>
              </w:rPr>
              <w:t>ccounts receivable</w:t>
            </w:r>
          </w:p>
        </w:tc>
        <w:tc>
          <w:tcPr>
            <w:tcW w:w="1096" w:type="dxa"/>
            <w:tcBorders>
              <w:top w:val="nil"/>
              <w:left w:val="nil"/>
              <w:bottom w:val="nil"/>
            </w:tcBorders>
          </w:tcPr>
          <w:p w14:paraId="76A28A0A" w14:textId="7777777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4969D7D" w14:textId="77777777" w:rsidR="00F451DA" w:rsidRPr="00961C80" w:rsidRDefault="00F451DA" w:rsidP="00641DA3">
            <w:pPr>
              <w:spacing w:line="360" w:lineRule="auto"/>
              <w:ind w:right="97"/>
              <w:jc w:val="center"/>
              <w:rPr>
                <w:rFonts w:cs="Arial"/>
                <w:sz w:val="15"/>
                <w:szCs w:val="15"/>
              </w:rPr>
            </w:pPr>
          </w:p>
        </w:tc>
        <w:tc>
          <w:tcPr>
            <w:tcW w:w="1094" w:type="dxa"/>
            <w:tcBorders>
              <w:top w:val="nil"/>
              <w:bottom w:val="nil"/>
            </w:tcBorders>
          </w:tcPr>
          <w:p w14:paraId="3124A7FE" w14:textId="7777777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64D7E1C" w14:textId="77777777" w:rsidR="00F451DA" w:rsidRPr="00961C80" w:rsidRDefault="00F451DA" w:rsidP="00641DA3">
            <w:pPr>
              <w:spacing w:line="360" w:lineRule="auto"/>
              <w:ind w:right="97"/>
              <w:jc w:val="right"/>
              <w:rPr>
                <w:rFonts w:cs="Arial"/>
                <w:sz w:val="15"/>
                <w:szCs w:val="15"/>
              </w:rPr>
            </w:pPr>
          </w:p>
        </w:tc>
        <w:tc>
          <w:tcPr>
            <w:tcW w:w="1110" w:type="dxa"/>
            <w:tcBorders>
              <w:top w:val="nil"/>
              <w:bottom w:val="nil"/>
            </w:tcBorders>
          </w:tcPr>
          <w:p w14:paraId="45EBD2E9" w14:textId="7777777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3070D37" w14:textId="77777777" w:rsidR="00F451DA" w:rsidRPr="00961C80" w:rsidRDefault="00F451DA" w:rsidP="00641DA3">
            <w:pPr>
              <w:spacing w:line="360" w:lineRule="auto"/>
              <w:ind w:right="73"/>
              <w:jc w:val="right"/>
              <w:rPr>
                <w:rFonts w:cs="Arial"/>
                <w:sz w:val="15"/>
                <w:szCs w:val="15"/>
              </w:rPr>
            </w:pPr>
          </w:p>
        </w:tc>
        <w:tc>
          <w:tcPr>
            <w:tcW w:w="1121" w:type="dxa"/>
            <w:tcBorders>
              <w:top w:val="nil"/>
              <w:bottom w:val="nil"/>
            </w:tcBorders>
          </w:tcPr>
          <w:p w14:paraId="40929EEB" w14:textId="7777777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F451DA" w:rsidRPr="00961C80" w14:paraId="06A90CF8" w14:textId="77777777" w:rsidTr="00F02B97">
        <w:trPr>
          <w:cantSplit/>
        </w:trPr>
        <w:tc>
          <w:tcPr>
            <w:tcW w:w="4200" w:type="dxa"/>
            <w:tcBorders>
              <w:bottom w:val="nil"/>
            </w:tcBorders>
          </w:tcPr>
          <w:p w14:paraId="70C42793" w14:textId="2DEBDA0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961C80">
              <w:rPr>
                <w:rFonts w:cs="Arial"/>
                <w:i/>
                <w:iCs/>
                <w:sz w:val="15"/>
                <w:szCs w:val="15"/>
                <w:u w:val="single"/>
              </w:rPr>
              <w:t>Subsidiar</w:t>
            </w:r>
            <w:r w:rsidR="0071726B" w:rsidRPr="00961C80">
              <w:rPr>
                <w:rFonts w:cs="Arial"/>
                <w:i/>
                <w:iCs/>
                <w:sz w:val="15"/>
                <w:szCs w:val="15"/>
                <w:u w:val="single"/>
              </w:rPr>
              <w:t>ies</w:t>
            </w:r>
          </w:p>
        </w:tc>
        <w:tc>
          <w:tcPr>
            <w:tcW w:w="1096" w:type="dxa"/>
            <w:tcBorders>
              <w:top w:val="nil"/>
              <w:left w:val="nil"/>
              <w:bottom w:val="nil"/>
            </w:tcBorders>
          </w:tcPr>
          <w:p w14:paraId="302F30F5" w14:textId="7777777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1D75F8E7" w14:textId="77777777" w:rsidR="00F451DA" w:rsidRPr="00961C80" w:rsidRDefault="00F451DA" w:rsidP="00641DA3">
            <w:pPr>
              <w:spacing w:line="360" w:lineRule="auto"/>
              <w:ind w:right="97"/>
              <w:jc w:val="center"/>
              <w:rPr>
                <w:rFonts w:cs="Arial"/>
                <w:sz w:val="15"/>
                <w:szCs w:val="15"/>
              </w:rPr>
            </w:pPr>
          </w:p>
        </w:tc>
        <w:tc>
          <w:tcPr>
            <w:tcW w:w="1094" w:type="dxa"/>
            <w:tcBorders>
              <w:top w:val="nil"/>
              <w:bottom w:val="nil"/>
            </w:tcBorders>
          </w:tcPr>
          <w:p w14:paraId="51DA7DD9" w14:textId="7777777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61AD60F" w14:textId="77777777" w:rsidR="00F451DA" w:rsidRPr="00961C80" w:rsidRDefault="00F451DA" w:rsidP="00641DA3">
            <w:pPr>
              <w:spacing w:line="360" w:lineRule="auto"/>
              <w:ind w:right="97"/>
              <w:jc w:val="right"/>
              <w:rPr>
                <w:rFonts w:cs="Arial"/>
                <w:sz w:val="15"/>
                <w:szCs w:val="15"/>
              </w:rPr>
            </w:pPr>
          </w:p>
        </w:tc>
        <w:tc>
          <w:tcPr>
            <w:tcW w:w="1110" w:type="dxa"/>
            <w:tcBorders>
              <w:top w:val="nil"/>
              <w:bottom w:val="nil"/>
            </w:tcBorders>
          </w:tcPr>
          <w:p w14:paraId="0E92CA54" w14:textId="7777777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3068B9EE" w14:textId="77777777" w:rsidR="00F451DA" w:rsidRPr="00961C80" w:rsidRDefault="00F451DA" w:rsidP="00641DA3">
            <w:pPr>
              <w:spacing w:line="360" w:lineRule="auto"/>
              <w:ind w:right="73"/>
              <w:jc w:val="right"/>
              <w:rPr>
                <w:rFonts w:cs="Arial"/>
                <w:sz w:val="15"/>
                <w:szCs w:val="15"/>
              </w:rPr>
            </w:pPr>
          </w:p>
        </w:tc>
        <w:tc>
          <w:tcPr>
            <w:tcW w:w="1121" w:type="dxa"/>
            <w:tcBorders>
              <w:top w:val="nil"/>
              <w:bottom w:val="nil"/>
            </w:tcBorders>
          </w:tcPr>
          <w:p w14:paraId="3CB1A8E4" w14:textId="77777777" w:rsidR="00F451DA" w:rsidRPr="00961C80" w:rsidRDefault="00F451D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056131" w:rsidRPr="00961C80" w14:paraId="7C373E25" w14:textId="77777777" w:rsidTr="00F02B97">
        <w:trPr>
          <w:cantSplit/>
        </w:trPr>
        <w:tc>
          <w:tcPr>
            <w:tcW w:w="4200" w:type="dxa"/>
            <w:tcBorders>
              <w:bottom w:val="nil"/>
            </w:tcBorders>
          </w:tcPr>
          <w:p w14:paraId="1E634D47" w14:textId="6631C2A2"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Ingenio</w:t>
            </w:r>
            <w:proofErr w:type="spellEnd"/>
            <w:r w:rsidRPr="00961C80">
              <w:rPr>
                <w:rFonts w:cs="Arial"/>
                <w:sz w:val="15"/>
                <w:szCs w:val="15"/>
              </w:rPr>
              <w:t xml:space="preserve"> Company Limited</w:t>
            </w:r>
          </w:p>
        </w:tc>
        <w:tc>
          <w:tcPr>
            <w:tcW w:w="1096" w:type="dxa"/>
            <w:tcBorders>
              <w:top w:val="nil"/>
              <w:left w:val="nil"/>
              <w:bottom w:val="nil"/>
            </w:tcBorders>
          </w:tcPr>
          <w:p w14:paraId="629865B2" w14:textId="5EA4C570"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0B8253C1" w14:textId="77777777" w:rsidR="00056131" w:rsidRPr="00961C80" w:rsidRDefault="00056131" w:rsidP="00641DA3">
            <w:pPr>
              <w:spacing w:line="360" w:lineRule="auto"/>
              <w:ind w:right="97"/>
              <w:jc w:val="center"/>
              <w:rPr>
                <w:rFonts w:cs="Arial"/>
                <w:sz w:val="15"/>
                <w:szCs w:val="15"/>
              </w:rPr>
            </w:pPr>
          </w:p>
        </w:tc>
        <w:tc>
          <w:tcPr>
            <w:tcW w:w="1094" w:type="dxa"/>
            <w:tcBorders>
              <w:top w:val="nil"/>
              <w:bottom w:val="nil"/>
            </w:tcBorders>
          </w:tcPr>
          <w:p w14:paraId="21D3D0C8" w14:textId="14046C69"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55FD4EF0" w14:textId="77777777" w:rsidR="00056131" w:rsidRPr="00961C80" w:rsidRDefault="00056131" w:rsidP="00641DA3">
            <w:pPr>
              <w:spacing w:line="360" w:lineRule="auto"/>
              <w:ind w:right="97"/>
              <w:jc w:val="right"/>
              <w:rPr>
                <w:rFonts w:cs="Arial"/>
                <w:sz w:val="15"/>
                <w:szCs w:val="15"/>
              </w:rPr>
            </w:pPr>
          </w:p>
        </w:tc>
        <w:tc>
          <w:tcPr>
            <w:tcW w:w="1110" w:type="dxa"/>
            <w:tcBorders>
              <w:top w:val="nil"/>
              <w:bottom w:val="nil"/>
            </w:tcBorders>
          </w:tcPr>
          <w:p w14:paraId="71CA358F" w14:textId="4E42B9D7"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6" w:type="dxa"/>
            <w:tcBorders>
              <w:top w:val="nil"/>
              <w:bottom w:val="nil"/>
            </w:tcBorders>
          </w:tcPr>
          <w:p w14:paraId="7575B01F" w14:textId="77777777" w:rsidR="00056131" w:rsidRPr="00961C80" w:rsidRDefault="00056131" w:rsidP="00641DA3">
            <w:pPr>
              <w:spacing w:line="360" w:lineRule="auto"/>
              <w:ind w:right="73"/>
              <w:jc w:val="right"/>
              <w:rPr>
                <w:rFonts w:cs="Arial"/>
                <w:sz w:val="15"/>
                <w:szCs w:val="15"/>
              </w:rPr>
            </w:pPr>
          </w:p>
        </w:tc>
        <w:tc>
          <w:tcPr>
            <w:tcW w:w="1121" w:type="dxa"/>
            <w:tcBorders>
              <w:top w:val="nil"/>
              <w:bottom w:val="nil"/>
            </w:tcBorders>
          </w:tcPr>
          <w:p w14:paraId="3EF29B29" w14:textId="77A57FED"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13,944</w:t>
            </w:r>
          </w:p>
        </w:tc>
      </w:tr>
      <w:tr w:rsidR="00056131" w:rsidRPr="00961C80" w14:paraId="231FB236" w14:textId="77777777" w:rsidTr="00F02B97">
        <w:trPr>
          <w:cantSplit/>
        </w:trPr>
        <w:tc>
          <w:tcPr>
            <w:tcW w:w="4200" w:type="dxa"/>
            <w:tcBorders>
              <w:bottom w:val="nil"/>
            </w:tcBorders>
          </w:tcPr>
          <w:p w14:paraId="0E60F1A7" w14:textId="789C3298"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proofErr w:type="spellStart"/>
            <w:r w:rsidRPr="00961C80">
              <w:rPr>
                <w:rFonts w:cs="Arial"/>
                <w:sz w:val="15"/>
                <w:szCs w:val="15"/>
              </w:rPr>
              <w:t>Bluebik</w:t>
            </w:r>
            <w:proofErr w:type="spellEnd"/>
            <w:r w:rsidRPr="00961C80">
              <w:rPr>
                <w:rFonts w:cs="Arial"/>
                <w:sz w:val="15"/>
                <w:szCs w:val="15"/>
              </w:rPr>
              <w:t xml:space="preserve"> Addenda Company Limited</w:t>
            </w:r>
          </w:p>
        </w:tc>
        <w:tc>
          <w:tcPr>
            <w:tcW w:w="1096" w:type="dxa"/>
            <w:tcBorders>
              <w:top w:val="nil"/>
              <w:left w:val="nil"/>
              <w:bottom w:val="nil"/>
            </w:tcBorders>
          </w:tcPr>
          <w:p w14:paraId="38234964" w14:textId="723746EE"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3CC3643C" w14:textId="77777777" w:rsidR="00056131" w:rsidRPr="00961C80" w:rsidRDefault="00056131" w:rsidP="00641DA3">
            <w:pPr>
              <w:spacing w:line="360" w:lineRule="auto"/>
              <w:ind w:right="97"/>
              <w:jc w:val="center"/>
              <w:rPr>
                <w:rFonts w:cs="Arial"/>
                <w:sz w:val="15"/>
                <w:szCs w:val="15"/>
              </w:rPr>
            </w:pPr>
          </w:p>
        </w:tc>
        <w:tc>
          <w:tcPr>
            <w:tcW w:w="1094" w:type="dxa"/>
            <w:tcBorders>
              <w:top w:val="nil"/>
              <w:bottom w:val="nil"/>
            </w:tcBorders>
          </w:tcPr>
          <w:p w14:paraId="2EE922A5" w14:textId="23299C5D"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40E2ED68" w14:textId="77777777" w:rsidR="00056131" w:rsidRPr="00961C80" w:rsidRDefault="00056131" w:rsidP="00641DA3">
            <w:pPr>
              <w:spacing w:line="360" w:lineRule="auto"/>
              <w:ind w:right="97"/>
              <w:jc w:val="right"/>
              <w:rPr>
                <w:rFonts w:cs="Arial"/>
                <w:sz w:val="15"/>
                <w:szCs w:val="15"/>
              </w:rPr>
            </w:pPr>
          </w:p>
        </w:tc>
        <w:tc>
          <w:tcPr>
            <w:tcW w:w="1110" w:type="dxa"/>
            <w:tcBorders>
              <w:top w:val="nil"/>
              <w:bottom w:val="nil"/>
            </w:tcBorders>
          </w:tcPr>
          <w:p w14:paraId="5CBA83F9" w14:textId="70E043F2"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7A65D573" w14:textId="77777777" w:rsidR="00056131" w:rsidRPr="00961C80" w:rsidRDefault="00056131" w:rsidP="00641DA3">
            <w:pPr>
              <w:spacing w:line="360" w:lineRule="auto"/>
              <w:ind w:right="73"/>
              <w:jc w:val="right"/>
              <w:rPr>
                <w:rFonts w:cs="Arial"/>
                <w:sz w:val="15"/>
                <w:szCs w:val="15"/>
              </w:rPr>
            </w:pPr>
          </w:p>
        </w:tc>
        <w:tc>
          <w:tcPr>
            <w:tcW w:w="1121" w:type="dxa"/>
            <w:tcBorders>
              <w:top w:val="nil"/>
              <w:bottom w:val="nil"/>
            </w:tcBorders>
          </w:tcPr>
          <w:p w14:paraId="2FBA8F7E" w14:textId="0E60599B"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3,096</w:t>
            </w:r>
          </w:p>
        </w:tc>
      </w:tr>
      <w:tr w:rsidR="00056131" w:rsidRPr="00961C80" w14:paraId="7B93FBB0" w14:textId="77777777" w:rsidTr="00F02B97">
        <w:trPr>
          <w:cantSplit/>
        </w:trPr>
        <w:tc>
          <w:tcPr>
            <w:tcW w:w="4200" w:type="dxa"/>
            <w:tcBorders>
              <w:bottom w:val="nil"/>
            </w:tcBorders>
          </w:tcPr>
          <w:p w14:paraId="7885A9B2" w14:textId="1B4DD793"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proofErr w:type="spellStart"/>
            <w:r w:rsidRPr="00961C80">
              <w:rPr>
                <w:rFonts w:cs="Arial"/>
                <w:sz w:val="15"/>
                <w:szCs w:val="15"/>
              </w:rPr>
              <w:t>Bluebik</w:t>
            </w:r>
            <w:proofErr w:type="spellEnd"/>
            <w:r w:rsidRPr="00961C80">
              <w:rPr>
                <w:rFonts w:cs="Arial"/>
                <w:sz w:val="15"/>
                <w:szCs w:val="15"/>
              </w:rPr>
              <w:t xml:space="preserve"> Global Company Limited</w:t>
            </w:r>
          </w:p>
        </w:tc>
        <w:tc>
          <w:tcPr>
            <w:tcW w:w="1096" w:type="dxa"/>
            <w:tcBorders>
              <w:top w:val="nil"/>
              <w:left w:val="nil"/>
              <w:bottom w:val="nil"/>
            </w:tcBorders>
          </w:tcPr>
          <w:p w14:paraId="3ACC073A" w14:textId="4DA91238"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403E15C3" w14:textId="0CDD6EC8" w:rsidR="00056131" w:rsidRPr="00961C80" w:rsidRDefault="00056131" w:rsidP="00641DA3">
            <w:pPr>
              <w:spacing w:line="360" w:lineRule="auto"/>
              <w:ind w:right="97"/>
              <w:jc w:val="center"/>
              <w:rPr>
                <w:rFonts w:cs="Arial"/>
                <w:sz w:val="15"/>
                <w:szCs w:val="15"/>
              </w:rPr>
            </w:pPr>
          </w:p>
        </w:tc>
        <w:tc>
          <w:tcPr>
            <w:tcW w:w="1094" w:type="dxa"/>
            <w:tcBorders>
              <w:top w:val="nil"/>
              <w:bottom w:val="nil"/>
            </w:tcBorders>
          </w:tcPr>
          <w:p w14:paraId="28D59D94" w14:textId="215A3D2B"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260AF209" w14:textId="77777777" w:rsidR="00056131" w:rsidRPr="00961C80" w:rsidRDefault="00056131" w:rsidP="00641DA3">
            <w:pPr>
              <w:spacing w:line="360" w:lineRule="auto"/>
              <w:ind w:right="97"/>
              <w:jc w:val="right"/>
              <w:rPr>
                <w:rFonts w:cs="Arial"/>
                <w:sz w:val="15"/>
                <w:szCs w:val="15"/>
              </w:rPr>
            </w:pPr>
          </w:p>
        </w:tc>
        <w:tc>
          <w:tcPr>
            <w:tcW w:w="1110" w:type="dxa"/>
            <w:tcBorders>
              <w:top w:val="nil"/>
              <w:bottom w:val="nil"/>
            </w:tcBorders>
          </w:tcPr>
          <w:p w14:paraId="0CF410C0" w14:textId="5F3D5069"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17,474,290</w:t>
            </w:r>
          </w:p>
        </w:tc>
        <w:tc>
          <w:tcPr>
            <w:tcW w:w="86" w:type="dxa"/>
            <w:tcBorders>
              <w:top w:val="nil"/>
              <w:bottom w:val="nil"/>
            </w:tcBorders>
          </w:tcPr>
          <w:p w14:paraId="0A334230" w14:textId="77777777" w:rsidR="00056131" w:rsidRPr="00961C80" w:rsidRDefault="00056131" w:rsidP="00641DA3">
            <w:pPr>
              <w:spacing w:line="360" w:lineRule="auto"/>
              <w:ind w:right="73"/>
              <w:jc w:val="right"/>
              <w:rPr>
                <w:rFonts w:cs="Arial"/>
                <w:sz w:val="15"/>
                <w:szCs w:val="15"/>
              </w:rPr>
            </w:pPr>
          </w:p>
        </w:tc>
        <w:tc>
          <w:tcPr>
            <w:tcW w:w="1121" w:type="dxa"/>
            <w:tcBorders>
              <w:top w:val="nil"/>
              <w:bottom w:val="nil"/>
            </w:tcBorders>
          </w:tcPr>
          <w:p w14:paraId="6B7ED3E5" w14:textId="16BA3D0E" w:rsidR="00056131" w:rsidRPr="00961C80" w:rsidRDefault="00A7658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10,222,308</w:t>
            </w:r>
          </w:p>
        </w:tc>
      </w:tr>
      <w:tr w:rsidR="00056131" w:rsidRPr="00961C80" w14:paraId="5E3CEDA8" w14:textId="77777777" w:rsidTr="00F02B97">
        <w:trPr>
          <w:cantSplit/>
        </w:trPr>
        <w:tc>
          <w:tcPr>
            <w:tcW w:w="4200" w:type="dxa"/>
            <w:tcBorders>
              <w:bottom w:val="nil"/>
            </w:tcBorders>
          </w:tcPr>
          <w:p w14:paraId="772B86BF" w14:textId="1453DAAD"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proofErr w:type="spellStart"/>
            <w:r w:rsidRPr="00961C80">
              <w:rPr>
                <w:rFonts w:cs="Arial"/>
                <w:sz w:val="15"/>
                <w:szCs w:val="15"/>
              </w:rPr>
              <w:t>Bluebik</w:t>
            </w:r>
            <w:proofErr w:type="spellEnd"/>
            <w:r w:rsidRPr="00961C80">
              <w:rPr>
                <w:rFonts w:cs="Arial"/>
                <w:sz w:val="15"/>
                <w:szCs w:val="15"/>
              </w:rPr>
              <w:t xml:space="preserve"> Titans Company Limited</w:t>
            </w:r>
          </w:p>
        </w:tc>
        <w:tc>
          <w:tcPr>
            <w:tcW w:w="1096" w:type="dxa"/>
            <w:tcBorders>
              <w:top w:val="nil"/>
              <w:left w:val="nil"/>
              <w:bottom w:val="nil"/>
            </w:tcBorders>
          </w:tcPr>
          <w:p w14:paraId="5BDD384F" w14:textId="6A2CCEA0"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50C61055" w14:textId="77777777" w:rsidR="00056131" w:rsidRPr="00961C80" w:rsidRDefault="00056131" w:rsidP="00641DA3">
            <w:pPr>
              <w:spacing w:line="360" w:lineRule="auto"/>
              <w:ind w:right="97"/>
              <w:jc w:val="center"/>
              <w:rPr>
                <w:rFonts w:cs="Arial"/>
                <w:sz w:val="15"/>
                <w:szCs w:val="15"/>
              </w:rPr>
            </w:pPr>
          </w:p>
        </w:tc>
        <w:tc>
          <w:tcPr>
            <w:tcW w:w="1094" w:type="dxa"/>
            <w:tcBorders>
              <w:top w:val="nil"/>
              <w:bottom w:val="nil"/>
            </w:tcBorders>
          </w:tcPr>
          <w:p w14:paraId="596D5A5B" w14:textId="1B575BE5"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533027DA" w14:textId="77777777" w:rsidR="00056131" w:rsidRPr="00961C80" w:rsidRDefault="00056131" w:rsidP="00641DA3">
            <w:pPr>
              <w:spacing w:line="360" w:lineRule="auto"/>
              <w:ind w:right="97"/>
              <w:jc w:val="right"/>
              <w:rPr>
                <w:rFonts w:cs="Arial"/>
                <w:sz w:val="15"/>
                <w:szCs w:val="15"/>
              </w:rPr>
            </w:pPr>
          </w:p>
        </w:tc>
        <w:tc>
          <w:tcPr>
            <w:tcW w:w="1110" w:type="dxa"/>
            <w:tcBorders>
              <w:top w:val="nil"/>
              <w:bottom w:val="nil"/>
            </w:tcBorders>
          </w:tcPr>
          <w:p w14:paraId="7975CB61" w14:textId="669B88C2"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37084BBD" w14:textId="77777777" w:rsidR="00056131" w:rsidRPr="00961C80" w:rsidRDefault="00056131" w:rsidP="00641DA3">
            <w:pPr>
              <w:spacing w:line="360" w:lineRule="auto"/>
              <w:ind w:right="73"/>
              <w:jc w:val="right"/>
              <w:rPr>
                <w:rFonts w:cs="Arial"/>
                <w:sz w:val="15"/>
                <w:szCs w:val="15"/>
              </w:rPr>
            </w:pPr>
          </w:p>
        </w:tc>
        <w:tc>
          <w:tcPr>
            <w:tcW w:w="1121" w:type="dxa"/>
            <w:tcBorders>
              <w:top w:val="nil"/>
              <w:bottom w:val="nil"/>
            </w:tcBorders>
          </w:tcPr>
          <w:p w14:paraId="544E631B" w14:textId="016D1253"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1,366,972</w:t>
            </w:r>
          </w:p>
        </w:tc>
      </w:tr>
      <w:tr w:rsidR="00056131" w:rsidRPr="00961C80" w14:paraId="60FDC82A" w14:textId="77777777" w:rsidTr="00F02B97">
        <w:trPr>
          <w:cantSplit/>
        </w:trPr>
        <w:tc>
          <w:tcPr>
            <w:tcW w:w="4200" w:type="dxa"/>
            <w:tcBorders>
              <w:bottom w:val="nil"/>
            </w:tcBorders>
          </w:tcPr>
          <w:p w14:paraId="6D68B7BF" w14:textId="6FF8E221"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proofErr w:type="spellStart"/>
            <w:r w:rsidRPr="00961C80">
              <w:rPr>
                <w:rFonts w:cs="Arial"/>
                <w:sz w:val="15"/>
                <w:szCs w:val="15"/>
              </w:rPr>
              <w:t>Bluebik</w:t>
            </w:r>
            <w:proofErr w:type="spellEnd"/>
            <w:r w:rsidRPr="00961C80">
              <w:rPr>
                <w:rFonts w:cs="Arial"/>
                <w:sz w:val="15"/>
                <w:szCs w:val="15"/>
              </w:rPr>
              <w:t xml:space="preserve"> Nexus Company Limited</w:t>
            </w:r>
          </w:p>
        </w:tc>
        <w:tc>
          <w:tcPr>
            <w:tcW w:w="1096" w:type="dxa"/>
            <w:tcBorders>
              <w:top w:val="nil"/>
              <w:left w:val="nil"/>
              <w:bottom w:val="nil"/>
            </w:tcBorders>
          </w:tcPr>
          <w:p w14:paraId="655DFB58" w14:textId="53FFB9A0"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61803A9B" w14:textId="77777777" w:rsidR="00056131" w:rsidRPr="00961C80" w:rsidRDefault="00056131" w:rsidP="00641DA3">
            <w:pPr>
              <w:spacing w:line="360" w:lineRule="auto"/>
              <w:ind w:right="97"/>
              <w:jc w:val="center"/>
              <w:rPr>
                <w:rFonts w:cs="Arial"/>
                <w:sz w:val="15"/>
                <w:szCs w:val="15"/>
              </w:rPr>
            </w:pPr>
          </w:p>
        </w:tc>
        <w:tc>
          <w:tcPr>
            <w:tcW w:w="1094" w:type="dxa"/>
            <w:tcBorders>
              <w:top w:val="nil"/>
              <w:bottom w:val="nil"/>
            </w:tcBorders>
          </w:tcPr>
          <w:p w14:paraId="0F552BC5" w14:textId="50649B1F"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517CE7C7" w14:textId="77777777" w:rsidR="00056131" w:rsidRPr="00961C80" w:rsidRDefault="00056131" w:rsidP="00641DA3">
            <w:pPr>
              <w:spacing w:line="360" w:lineRule="auto"/>
              <w:ind w:right="97"/>
              <w:jc w:val="right"/>
              <w:rPr>
                <w:rFonts w:cs="Arial"/>
                <w:sz w:val="15"/>
                <w:szCs w:val="15"/>
              </w:rPr>
            </w:pPr>
          </w:p>
        </w:tc>
        <w:tc>
          <w:tcPr>
            <w:tcW w:w="1110" w:type="dxa"/>
            <w:tcBorders>
              <w:top w:val="nil"/>
              <w:bottom w:val="nil"/>
            </w:tcBorders>
          </w:tcPr>
          <w:p w14:paraId="3FD49483" w14:textId="77DA5F67"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5952298C" w14:textId="77777777" w:rsidR="00056131" w:rsidRPr="00961C80" w:rsidRDefault="00056131" w:rsidP="00641DA3">
            <w:pPr>
              <w:spacing w:line="360" w:lineRule="auto"/>
              <w:ind w:right="73"/>
              <w:jc w:val="right"/>
              <w:rPr>
                <w:rFonts w:cs="Arial"/>
                <w:sz w:val="15"/>
                <w:szCs w:val="15"/>
              </w:rPr>
            </w:pPr>
          </w:p>
        </w:tc>
        <w:tc>
          <w:tcPr>
            <w:tcW w:w="1121" w:type="dxa"/>
            <w:tcBorders>
              <w:top w:val="nil"/>
              <w:bottom w:val="nil"/>
            </w:tcBorders>
          </w:tcPr>
          <w:p w14:paraId="4010D665" w14:textId="3E9FCB1B"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3,865</w:t>
            </w:r>
          </w:p>
        </w:tc>
      </w:tr>
      <w:tr w:rsidR="00056131" w:rsidRPr="00961C80" w14:paraId="709F74E2" w14:textId="77777777" w:rsidTr="00F02B97">
        <w:trPr>
          <w:cantSplit/>
        </w:trPr>
        <w:tc>
          <w:tcPr>
            <w:tcW w:w="4200" w:type="dxa"/>
            <w:tcBorders>
              <w:bottom w:val="nil"/>
            </w:tcBorders>
          </w:tcPr>
          <w:p w14:paraId="7B13EC71" w14:textId="3C75E598" w:rsidR="001E2D66"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961C80">
              <w:rPr>
                <w:rFonts w:cs="Arial"/>
                <w:sz w:val="15"/>
                <w:szCs w:val="15"/>
              </w:rPr>
              <w:t>GMVPI Company Limited</w:t>
            </w:r>
          </w:p>
        </w:tc>
        <w:tc>
          <w:tcPr>
            <w:tcW w:w="1096" w:type="dxa"/>
            <w:tcBorders>
              <w:top w:val="nil"/>
              <w:left w:val="nil"/>
              <w:bottom w:val="nil"/>
            </w:tcBorders>
          </w:tcPr>
          <w:p w14:paraId="4662A2C9" w14:textId="1480FF60"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510BDD0C" w14:textId="77777777" w:rsidR="00056131" w:rsidRPr="00961C80" w:rsidRDefault="00056131" w:rsidP="00641DA3">
            <w:pPr>
              <w:spacing w:line="360" w:lineRule="auto"/>
              <w:ind w:right="97"/>
              <w:jc w:val="center"/>
              <w:rPr>
                <w:rFonts w:cs="Arial"/>
                <w:sz w:val="15"/>
                <w:szCs w:val="15"/>
              </w:rPr>
            </w:pPr>
          </w:p>
        </w:tc>
        <w:tc>
          <w:tcPr>
            <w:tcW w:w="1094" w:type="dxa"/>
            <w:tcBorders>
              <w:top w:val="nil"/>
              <w:bottom w:val="nil"/>
            </w:tcBorders>
          </w:tcPr>
          <w:p w14:paraId="4F2C0201" w14:textId="133F9DC2"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6655C8BD" w14:textId="77777777" w:rsidR="00056131" w:rsidRPr="00961C80" w:rsidRDefault="00056131" w:rsidP="00641DA3">
            <w:pPr>
              <w:spacing w:line="360" w:lineRule="auto"/>
              <w:ind w:right="97"/>
              <w:jc w:val="right"/>
              <w:rPr>
                <w:rFonts w:cs="Arial"/>
                <w:sz w:val="15"/>
                <w:szCs w:val="15"/>
              </w:rPr>
            </w:pPr>
          </w:p>
        </w:tc>
        <w:tc>
          <w:tcPr>
            <w:tcW w:w="1110" w:type="dxa"/>
            <w:tcBorders>
              <w:top w:val="nil"/>
              <w:bottom w:val="nil"/>
            </w:tcBorders>
          </w:tcPr>
          <w:p w14:paraId="0402D57A" w14:textId="0F8AE5F6" w:rsidR="00056131" w:rsidRPr="00961C80" w:rsidRDefault="001D079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7BC4627D" w14:textId="77777777" w:rsidR="00056131" w:rsidRPr="00961C80" w:rsidRDefault="00056131" w:rsidP="00641DA3">
            <w:pPr>
              <w:spacing w:line="360" w:lineRule="auto"/>
              <w:ind w:right="73"/>
              <w:jc w:val="right"/>
              <w:rPr>
                <w:rFonts w:cs="Arial"/>
                <w:sz w:val="15"/>
                <w:szCs w:val="15"/>
              </w:rPr>
            </w:pPr>
          </w:p>
        </w:tc>
        <w:tc>
          <w:tcPr>
            <w:tcW w:w="1121" w:type="dxa"/>
            <w:tcBorders>
              <w:top w:val="nil"/>
              <w:bottom w:val="nil"/>
            </w:tcBorders>
          </w:tcPr>
          <w:p w14:paraId="380345F4" w14:textId="0A93D1E1" w:rsidR="00056131" w:rsidRPr="00961C80" w:rsidRDefault="0005613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25,542</w:t>
            </w:r>
          </w:p>
        </w:tc>
      </w:tr>
      <w:tr w:rsidR="001E2D66" w:rsidRPr="00961C80" w14:paraId="1ACB08F7" w14:textId="77777777" w:rsidTr="00F02B97">
        <w:trPr>
          <w:cantSplit/>
        </w:trPr>
        <w:tc>
          <w:tcPr>
            <w:tcW w:w="4200" w:type="dxa"/>
            <w:tcBorders>
              <w:bottom w:val="nil"/>
            </w:tcBorders>
          </w:tcPr>
          <w:p w14:paraId="740689F9"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8"/>
                <w:szCs w:val="8"/>
              </w:rPr>
            </w:pPr>
          </w:p>
        </w:tc>
        <w:tc>
          <w:tcPr>
            <w:tcW w:w="1096" w:type="dxa"/>
            <w:tcBorders>
              <w:top w:val="nil"/>
              <w:left w:val="nil"/>
              <w:bottom w:val="nil"/>
            </w:tcBorders>
          </w:tcPr>
          <w:p w14:paraId="39E81A02"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8"/>
                <w:szCs w:val="8"/>
              </w:rPr>
            </w:pPr>
          </w:p>
        </w:tc>
        <w:tc>
          <w:tcPr>
            <w:tcW w:w="90" w:type="dxa"/>
            <w:tcBorders>
              <w:top w:val="nil"/>
              <w:bottom w:val="nil"/>
            </w:tcBorders>
          </w:tcPr>
          <w:p w14:paraId="183A7EA5" w14:textId="77777777" w:rsidR="001E2D66" w:rsidRPr="00961C80" w:rsidRDefault="001E2D66" w:rsidP="00641DA3">
            <w:pPr>
              <w:spacing w:line="360" w:lineRule="auto"/>
              <w:ind w:right="97"/>
              <w:jc w:val="center"/>
              <w:rPr>
                <w:rFonts w:cs="Arial"/>
                <w:sz w:val="8"/>
                <w:szCs w:val="8"/>
              </w:rPr>
            </w:pPr>
          </w:p>
        </w:tc>
        <w:tc>
          <w:tcPr>
            <w:tcW w:w="1094" w:type="dxa"/>
            <w:tcBorders>
              <w:top w:val="nil"/>
              <w:bottom w:val="nil"/>
            </w:tcBorders>
          </w:tcPr>
          <w:p w14:paraId="17193119"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2" w:type="dxa"/>
            <w:tcBorders>
              <w:top w:val="nil"/>
              <w:bottom w:val="nil"/>
            </w:tcBorders>
          </w:tcPr>
          <w:p w14:paraId="3C7D458D" w14:textId="77777777" w:rsidR="001E2D66" w:rsidRPr="00961C80" w:rsidRDefault="001E2D66" w:rsidP="00641DA3">
            <w:pPr>
              <w:spacing w:line="360" w:lineRule="auto"/>
              <w:ind w:right="97"/>
              <w:jc w:val="right"/>
              <w:rPr>
                <w:rFonts w:cs="Arial"/>
                <w:sz w:val="8"/>
                <w:szCs w:val="8"/>
              </w:rPr>
            </w:pPr>
          </w:p>
        </w:tc>
        <w:tc>
          <w:tcPr>
            <w:tcW w:w="1110" w:type="dxa"/>
            <w:tcBorders>
              <w:top w:val="nil"/>
              <w:bottom w:val="nil"/>
            </w:tcBorders>
          </w:tcPr>
          <w:p w14:paraId="2CE21847"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6" w:type="dxa"/>
            <w:tcBorders>
              <w:top w:val="nil"/>
              <w:bottom w:val="nil"/>
            </w:tcBorders>
          </w:tcPr>
          <w:p w14:paraId="78CA1E67" w14:textId="77777777" w:rsidR="001E2D66" w:rsidRPr="00961C80" w:rsidRDefault="001E2D66" w:rsidP="00641DA3">
            <w:pPr>
              <w:spacing w:line="360" w:lineRule="auto"/>
              <w:ind w:right="73"/>
              <w:jc w:val="right"/>
              <w:rPr>
                <w:rFonts w:cs="Arial"/>
                <w:sz w:val="8"/>
                <w:szCs w:val="8"/>
              </w:rPr>
            </w:pPr>
          </w:p>
        </w:tc>
        <w:tc>
          <w:tcPr>
            <w:tcW w:w="1121" w:type="dxa"/>
            <w:tcBorders>
              <w:top w:val="nil"/>
              <w:bottom w:val="nil"/>
            </w:tcBorders>
          </w:tcPr>
          <w:p w14:paraId="7CFD419C"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8"/>
                <w:szCs w:val="8"/>
              </w:rPr>
            </w:pPr>
          </w:p>
        </w:tc>
      </w:tr>
      <w:tr w:rsidR="001E2D66" w:rsidRPr="00961C80" w14:paraId="79B8D45D" w14:textId="77777777" w:rsidTr="00F02B97">
        <w:trPr>
          <w:cantSplit/>
        </w:trPr>
        <w:tc>
          <w:tcPr>
            <w:tcW w:w="4200" w:type="dxa"/>
            <w:tcBorders>
              <w:bottom w:val="nil"/>
            </w:tcBorders>
          </w:tcPr>
          <w:p w14:paraId="76CF3B7E" w14:textId="2BDD16B8"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theme="minorBidi"/>
                <w:sz w:val="15"/>
                <w:szCs w:val="15"/>
              </w:rPr>
            </w:pPr>
            <w:r w:rsidRPr="00961C80">
              <w:rPr>
                <w:rFonts w:cs="Arial"/>
                <w:i/>
                <w:iCs/>
                <w:spacing w:val="-4"/>
                <w:sz w:val="15"/>
                <w:szCs w:val="15"/>
                <w:u w:val="single"/>
              </w:rPr>
              <w:t>J</w:t>
            </w:r>
            <w:proofErr w:type="spellStart"/>
            <w:r w:rsidRPr="00961C80">
              <w:rPr>
                <w:rFonts w:cs="Arial"/>
                <w:i/>
                <w:iCs/>
                <w:spacing w:val="-4"/>
                <w:sz w:val="15"/>
                <w:szCs w:val="15"/>
                <w:u w:val="single"/>
                <w:lang w:val="en-GB"/>
              </w:rPr>
              <w:t>oint</w:t>
            </w:r>
            <w:proofErr w:type="spellEnd"/>
            <w:r w:rsidRPr="00961C80">
              <w:rPr>
                <w:rFonts w:cs="Arial"/>
                <w:i/>
                <w:iCs/>
                <w:spacing w:val="-4"/>
                <w:sz w:val="15"/>
                <w:szCs w:val="15"/>
                <w:u w:val="single"/>
                <w:lang w:val="en-GB"/>
              </w:rPr>
              <w:t xml:space="preserve"> venture</w:t>
            </w:r>
            <w:r w:rsidR="00FA2EF8" w:rsidRPr="00961C80">
              <w:rPr>
                <w:rFonts w:cstheme="minorBidi"/>
                <w:i/>
                <w:iCs/>
                <w:sz w:val="15"/>
                <w:szCs w:val="15"/>
                <w:u w:val="single"/>
              </w:rPr>
              <w:t>s</w:t>
            </w:r>
          </w:p>
        </w:tc>
        <w:tc>
          <w:tcPr>
            <w:tcW w:w="1096" w:type="dxa"/>
            <w:tcBorders>
              <w:top w:val="nil"/>
              <w:left w:val="nil"/>
              <w:bottom w:val="nil"/>
            </w:tcBorders>
          </w:tcPr>
          <w:p w14:paraId="072A3B40"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7A2FBE11" w14:textId="77777777" w:rsidR="001E2D66" w:rsidRPr="00961C80" w:rsidRDefault="001E2D66" w:rsidP="00641DA3">
            <w:pPr>
              <w:spacing w:line="360" w:lineRule="auto"/>
              <w:ind w:right="97"/>
              <w:jc w:val="center"/>
              <w:rPr>
                <w:rFonts w:cs="Arial"/>
                <w:sz w:val="15"/>
                <w:szCs w:val="15"/>
              </w:rPr>
            </w:pPr>
          </w:p>
        </w:tc>
        <w:tc>
          <w:tcPr>
            <w:tcW w:w="1094" w:type="dxa"/>
            <w:tcBorders>
              <w:top w:val="nil"/>
              <w:bottom w:val="nil"/>
            </w:tcBorders>
          </w:tcPr>
          <w:p w14:paraId="149B9EBF"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3125AF93" w14:textId="77777777" w:rsidR="001E2D66" w:rsidRPr="00961C80" w:rsidRDefault="001E2D66" w:rsidP="00641DA3">
            <w:pPr>
              <w:spacing w:line="360" w:lineRule="auto"/>
              <w:ind w:right="97"/>
              <w:jc w:val="right"/>
              <w:rPr>
                <w:rFonts w:cs="Arial"/>
                <w:sz w:val="15"/>
                <w:szCs w:val="15"/>
              </w:rPr>
            </w:pPr>
          </w:p>
        </w:tc>
        <w:tc>
          <w:tcPr>
            <w:tcW w:w="1110" w:type="dxa"/>
            <w:tcBorders>
              <w:top w:val="nil"/>
              <w:bottom w:val="nil"/>
            </w:tcBorders>
          </w:tcPr>
          <w:p w14:paraId="0DCD57FF"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19B590F4" w14:textId="77777777" w:rsidR="001E2D66" w:rsidRPr="00961C80" w:rsidRDefault="001E2D66" w:rsidP="00641DA3">
            <w:pPr>
              <w:spacing w:line="360" w:lineRule="auto"/>
              <w:ind w:right="73"/>
              <w:jc w:val="right"/>
              <w:rPr>
                <w:rFonts w:cs="Arial"/>
                <w:sz w:val="15"/>
                <w:szCs w:val="15"/>
              </w:rPr>
            </w:pPr>
          </w:p>
        </w:tc>
        <w:tc>
          <w:tcPr>
            <w:tcW w:w="1121" w:type="dxa"/>
            <w:tcBorders>
              <w:top w:val="nil"/>
              <w:bottom w:val="nil"/>
            </w:tcBorders>
          </w:tcPr>
          <w:p w14:paraId="6586A6C6"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1E2D66" w:rsidRPr="00961C80" w14:paraId="2268D077" w14:textId="77777777" w:rsidTr="00F02B97">
        <w:trPr>
          <w:cantSplit/>
        </w:trPr>
        <w:tc>
          <w:tcPr>
            <w:tcW w:w="4200" w:type="dxa"/>
            <w:tcBorders>
              <w:bottom w:val="nil"/>
            </w:tcBorders>
          </w:tcPr>
          <w:p w14:paraId="009AD393" w14:textId="13E882EB"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961C80">
              <w:rPr>
                <w:rFonts w:cs="Arial"/>
                <w:sz w:val="15"/>
                <w:szCs w:val="15"/>
              </w:rPr>
              <w:t>Orbit Digital Company Limited</w:t>
            </w:r>
          </w:p>
        </w:tc>
        <w:tc>
          <w:tcPr>
            <w:tcW w:w="1096" w:type="dxa"/>
            <w:tcBorders>
              <w:top w:val="nil"/>
              <w:left w:val="nil"/>
              <w:bottom w:val="nil"/>
            </w:tcBorders>
          </w:tcPr>
          <w:p w14:paraId="4EB360F1" w14:textId="53CA34B2"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cs/>
              </w:rPr>
              <w:t>40</w:t>
            </w:r>
            <w:r w:rsidRPr="00961C80">
              <w:rPr>
                <w:rFonts w:cs="Arial"/>
                <w:sz w:val="15"/>
                <w:szCs w:val="15"/>
              </w:rPr>
              <w:t>,</w:t>
            </w:r>
            <w:r w:rsidRPr="00961C80">
              <w:rPr>
                <w:rFonts w:cs="Arial"/>
                <w:sz w:val="15"/>
                <w:szCs w:val="15"/>
                <w:cs/>
              </w:rPr>
              <w:t>623</w:t>
            </w:r>
            <w:r w:rsidRPr="00961C80">
              <w:rPr>
                <w:rFonts w:cs="Arial"/>
                <w:sz w:val="15"/>
                <w:szCs w:val="15"/>
              </w:rPr>
              <w:t>,</w:t>
            </w:r>
            <w:r w:rsidRPr="00961C80">
              <w:rPr>
                <w:rFonts w:cs="Arial"/>
                <w:sz w:val="15"/>
                <w:szCs w:val="15"/>
                <w:cs/>
              </w:rPr>
              <w:t>339</w:t>
            </w:r>
          </w:p>
        </w:tc>
        <w:tc>
          <w:tcPr>
            <w:tcW w:w="90" w:type="dxa"/>
            <w:tcBorders>
              <w:top w:val="nil"/>
              <w:bottom w:val="nil"/>
            </w:tcBorders>
          </w:tcPr>
          <w:p w14:paraId="529AD807" w14:textId="77777777" w:rsidR="001E2D66" w:rsidRPr="00961C80" w:rsidRDefault="001E2D66" w:rsidP="00641DA3">
            <w:pPr>
              <w:spacing w:line="360" w:lineRule="auto"/>
              <w:ind w:right="97"/>
              <w:jc w:val="center"/>
              <w:rPr>
                <w:rFonts w:cs="Arial"/>
                <w:sz w:val="15"/>
                <w:szCs w:val="15"/>
              </w:rPr>
            </w:pPr>
          </w:p>
        </w:tc>
        <w:tc>
          <w:tcPr>
            <w:tcW w:w="1094" w:type="dxa"/>
            <w:tcBorders>
              <w:top w:val="nil"/>
              <w:bottom w:val="nil"/>
            </w:tcBorders>
          </w:tcPr>
          <w:p w14:paraId="195E6368" w14:textId="0F548508"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55183E9C" w14:textId="77777777" w:rsidR="001E2D66" w:rsidRPr="00961C80" w:rsidRDefault="001E2D66" w:rsidP="00641DA3">
            <w:pPr>
              <w:spacing w:line="360" w:lineRule="auto"/>
              <w:ind w:right="97"/>
              <w:jc w:val="right"/>
              <w:rPr>
                <w:rFonts w:cs="Arial"/>
                <w:sz w:val="15"/>
                <w:szCs w:val="15"/>
              </w:rPr>
            </w:pPr>
          </w:p>
        </w:tc>
        <w:tc>
          <w:tcPr>
            <w:tcW w:w="1110" w:type="dxa"/>
            <w:tcBorders>
              <w:top w:val="nil"/>
              <w:bottom w:val="nil"/>
            </w:tcBorders>
          </w:tcPr>
          <w:p w14:paraId="1E26B87F" w14:textId="38803AC1"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cs/>
              </w:rPr>
              <w:t>40</w:t>
            </w:r>
            <w:r w:rsidRPr="00961C80">
              <w:rPr>
                <w:rFonts w:cs="Arial"/>
                <w:sz w:val="15"/>
                <w:szCs w:val="15"/>
              </w:rPr>
              <w:t>,</w:t>
            </w:r>
            <w:r w:rsidRPr="00961C80">
              <w:rPr>
                <w:rFonts w:cs="Arial"/>
                <w:sz w:val="15"/>
                <w:szCs w:val="15"/>
                <w:cs/>
              </w:rPr>
              <w:t>623</w:t>
            </w:r>
            <w:r w:rsidRPr="00961C80">
              <w:rPr>
                <w:rFonts w:cs="Arial"/>
                <w:sz w:val="15"/>
                <w:szCs w:val="15"/>
              </w:rPr>
              <w:t>,</w:t>
            </w:r>
            <w:r w:rsidRPr="00961C80">
              <w:rPr>
                <w:rFonts w:cs="Arial"/>
                <w:sz w:val="15"/>
                <w:szCs w:val="15"/>
                <w:cs/>
              </w:rPr>
              <w:t>339</w:t>
            </w:r>
          </w:p>
        </w:tc>
        <w:tc>
          <w:tcPr>
            <w:tcW w:w="86" w:type="dxa"/>
            <w:tcBorders>
              <w:top w:val="nil"/>
              <w:bottom w:val="nil"/>
            </w:tcBorders>
          </w:tcPr>
          <w:p w14:paraId="4E80A119" w14:textId="77777777" w:rsidR="001E2D66" w:rsidRPr="00961C80" w:rsidRDefault="001E2D66" w:rsidP="00641DA3">
            <w:pPr>
              <w:spacing w:line="360" w:lineRule="auto"/>
              <w:ind w:right="73"/>
              <w:jc w:val="right"/>
              <w:rPr>
                <w:rFonts w:cs="Arial"/>
                <w:sz w:val="15"/>
                <w:szCs w:val="15"/>
              </w:rPr>
            </w:pPr>
          </w:p>
        </w:tc>
        <w:tc>
          <w:tcPr>
            <w:tcW w:w="1121" w:type="dxa"/>
            <w:tcBorders>
              <w:top w:val="nil"/>
              <w:bottom w:val="nil"/>
            </w:tcBorders>
          </w:tcPr>
          <w:p w14:paraId="37B1286E" w14:textId="2A5AD675"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1E2D66" w:rsidRPr="00961C80" w14:paraId="0968CFC4" w14:textId="77777777" w:rsidTr="00F02B97">
        <w:trPr>
          <w:cantSplit/>
        </w:trPr>
        <w:tc>
          <w:tcPr>
            <w:tcW w:w="4200" w:type="dxa"/>
            <w:tcBorders>
              <w:bottom w:val="nil"/>
            </w:tcBorders>
          </w:tcPr>
          <w:p w14:paraId="297E74FB" w14:textId="59F31AA8"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proofErr w:type="spellStart"/>
            <w:r w:rsidRPr="00961C80">
              <w:rPr>
                <w:rFonts w:cs="Arial"/>
                <w:sz w:val="15"/>
                <w:szCs w:val="15"/>
              </w:rPr>
              <w:t>EcoX</w:t>
            </w:r>
            <w:proofErr w:type="spellEnd"/>
            <w:r w:rsidRPr="00961C80">
              <w:rPr>
                <w:rFonts w:cs="Arial"/>
                <w:sz w:val="15"/>
                <w:szCs w:val="15"/>
              </w:rPr>
              <w:t xml:space="preserve"> Company Limited</w:t>
            </w:r>
          </w:p>
        </w:tc>
        <w:tc>
          <w:tcPr>
            <w:tcW w:w="1096" w:type="dxa"/>
            <w:tcBorders>
              <w:top w:val="nil"/>
              <w:left w:val="nil"/>
              <w:bottom w:val="nil"/>
            </w:tcBorders>
          </w:tcPr>
          <w:p w14:paraId="735A7C26" w14:textId="79E1FFE5"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1,300,050</w:t>
            </w:r>
          </w:p>
        </w:tc>
        <w:tc>
          <w:tcPr>
            <w:tcW w:w="90" w:type="dxa"/>
            <w:tcBorders>
              <w:top w:val="nil"/>
              <w:bottom w:val="nil"/>
            </w:tcBorders>
          </w:tcPr>
          <w:p w14:paraId="7159BC22" w14:textId="77777777" w:rsidR="001E2D66" w:rsidRPr="00961C80" w:rsidRDefault="001E2D66" w:rsidP="00641DA3">
            <w:pPr>
              <w:spacing w:line="360" w:lineRule="auto"/>
              <w:ind w:right="97"/>
              <w:jc w:val="center"/>
              <w:rPr>
                <w:rFonts w:cs="Arial"/>
                <w:sz w:val="15"/>
                <w:szCs w:val="15"/>
              </w:rPr>
            </w:pPr>
          </w:p>
        </w:tc>
        <w:tc>
          <w:tcPr>
            <w:tcW w:w="1094" w:type="dxa"/>
            <w:tcBorders>
              <w:top w:val="nil"/>
              <w:bottom w:val="nil"/>
            </w:tcBorders>
          </w:tcPr>
          <w:p w14:paraId="1A9347C9" w14:textId="6E22F9A3"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1F359EFF" w14:textId="77777777" w:rsidR="001E2D66" w:rsidRPr="00961C80" w:rsidRDefault="001E2D66" w:rsidP="00641DA3">
            <w:pPr>
              <w:spacing w:line="360" w:lineRule="auto"/>
              <w:ind w:right="97"/>
              <w:jc w:val="right"/>
              <w:rPr>
                <w:rFonts w:cs="Arial"/>
                <w:sz w:val="15"/>
                <w:szCs w:val="15"/>
              </w:rPr>
            </w:pPr>
          </w:p>
        </w:tc>
        <w:tc>
          <w:tcPr>
            <w:tcW w:w="1110" w:type="dxa"/>
            <w:tcBorders>
              <w:top w:val="nil"/>
              <w:bottom w:val="nil"/>
            </w:tcBorders>
          </w:tcPr>
          <w:p w14:paraId="67216038" w14:textId="4ECFCF63"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1,300,050</w:t>
            </w:r>
          </w:p>
        </w:tc>
        <w:tc>
          <w:tcPr>
            <w:tcW w:w="86" w:type="dxa"/>
            <w:tcBorders>
              <w:top w:val="nil"/>
              <w:bottom w:val="nil"/>
            </w:tcBorders>
          </w:tcPr>
          <w:p w14:paraId="06753E68" w14:textId="77777777" w:rsidR="001E2D66" w:rsidRPr="00961C80" w:rsidRDefault="001E2D66" w:rsidP="00641DA3">
            <w:pPr>
              <w:spacing w:line="360" w:lineRule="auto"/>
              <w:ind w:right="73"/>
              <w:jc w:val="right"/>
              <w:rPr>
                <w:rFonts w:cs="Arial"/>
                <w:sz w:val="15"/>
                <w:szCs w:val="15"/>
              </w:rPr>
            </w:pPr>
          </w:p>
        </w:tc>
        <w:tc>
          <w:tcPr>
            <w:tcW w:w="1121" w:type="dxa"/>
            <w:tcBorders>
              <w:top w:val="nil"/>
              <w:bottom w:val="nil"/>
            </w:tcBorders>
          </w:tcPr>
          <w:p w14:paraId="5AE7CB22" w14:textId="1553D578"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1E2D66" w:rsidRPr="00961C80" w14:paraId="1E08E2D3" w14:textId="77777777" w:rsidTr="00F02B97">
        <w:trPr>
          <w:cantSplit/>
        </w:trPr>
        <w:tc>
          <w:tcPr>
            <w:tcW w:w="4200" w:type="dxa"/>
            <w:tcBorders>
              <w:bottom w:val="nil"/>
            </w:tcBorders>
          </w:tcPr>
          <w:p w14:paraId="07DA62BD"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8"/>
                <w:szCs w:val="8"/>
              </w:rPr>
            </w:pPr>
          </w:p>
        </w:tc>
        <w:tc>
          <w:tcPr>
            <w:tcW w:w="1096" w:type="dxa"/>
            <w:tcBorders>
              <w:top w:val="nil"/>
              <w:left w:val="nil"/>
              <w:bottom w:val="nil"/>
            </w:tcBorders>
          </w:tcPr>
          <w:p w14:paraId="600AAF32"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8"/>
                <w:szCs w:val="8"/>
              </w:rPr>
            </w:pPr>
          </w:p>
        </w:tc>
        <w:tc>
          <w:tcPr>
            <w:tcW w:w="90" w:type="dxa"/>
            <w:tcBorders>
              <w:top w:val="nil"/>
              <w:bottom w:val="nil"/>
            </w:tcBorders>
          </w:tcPr>
          <w:p w14:paraId="14EFF665" w14:textId="77777777" w:rsidR="001E2D66" w:rsidRPr="00961C80" w:rsidRDefault="001E2D66" w:rsidP="00641DA3">
            <w:pPr>
              <w:spacing w:line="360" w:lineRule="auto"/>
              <w:ind w:right="97"/>
              <w:jc w:val="center"/>
              <w:rPr>
                <w:rFonts w:cs="Arial"/>
                <w:sz w:val="8"/>
                <w:szCs w:val="8"/>
              </w:rPr>
            </w:pPr>
          </w:p>
        </w:tc>
        <w:tc>
          <w:tcPr>
            <w:tcW w:w="1094" w:type="dxa"/>
            <w:tcBorders>
              <w:top w:val="nil"/>
              <w:bottom w:val="nil"/>
            </w:tcBorders>
          </w:tcPr>
          <w:p w14:paraId="54CC4360"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2" w:type="dxa"/>
            <w:tcBorders>
              <w:top w:val="nil"/>
              <w:bottom w:val="nil"/>
            </w:tcBorders>
          </w:tcPr>
          <w:p w14:paraId="3B41AD0A" w14:textId="77777777" w:rsidR="001E2D66" w:rsidRPr="00961C80" w:rsidRDefault="001E2D66" w:rsidP="00641DA3">
            <w:pPr>
              <w:spacing w:line="360" w:lineRule="auto"/>
              <w:ind w:right="97"/>
              <w:jc w:val="right"/>
              <w:rPr>
                <w:rFonts w:cs="Arial"/>
                <w:sz w:val="8"/>
                <w:szCs w:val="8"/>
              </w:rPr>
            </w:pPr>
          </w:p>
        </w:tc>
        <w:tc>
          <w:tcPr>
            <w:tcW w:w="1110" w:type="dxa"/>
            <w:tcBorders>
              <w:top w:val="nil"/>
              <w:bottom w:val="nil"/>
            </w:tcBorders>
          </w:tcPr>
          <w:p w14:paraId="61983970"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6" w:type="dxa"/>
            <w:tcBorders>
              <w:top w:val="nil"/>
              <w:bottom w:val="nil"/>
            </w:tcBorders>
          </w:tcPr>
          <w:p w14:paraId="27E0719A" w14:textId="77777777" w:rsidR="001E2D66" w:rsidRPr="00961C80" w:rsidRDefault="001E2D66" w:rsidP="00641DA3">
            <w:pPr>
              <w:spacing w:line="360" w:lineRule="auto"/>
              <w:ind w:right="73"/>
              <w:jc w:val="right"/>
              <w:rPr>
                <w:rFonts w:cs="Arial"/>
                <w:sz w:val="8"/>
                <w:szCs w:val="8"/>
              </w:rPr>
            </w:pPr>
          </w:p>
        </w:tc>
        <w:tc>
          <w:tcPr>
            <w:tcW w:w="1121" w:type="dxa"/>
            <w:tcBorders>
              <w:top w:val="nil"/>
              <w:bottom w:val="nil"/>
            </w:tcBorders>
          </w:tcPr>
          <w:p w14:paraId="6872FAB5"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8"/>
                <w:szCs w:val="8"/>
              </w:rPr>
            </w:pPr>
          </w:p>
        </w:tc>
      </w:tr>
      <w:tr w:rsidR="001E2D66" w:rsidRPr="00961C80" w14:paraId="27EC0A0B" w14:textId="77777777" w:rsidTr="00772841">
        <w:trPr>
          <w:cantSplit/>
          <w:trHeight w:val="51"/>
        </w:trPr>
        <w:tc>
          <w:tcPr>
            <w:tcW w:w="4200" w:type="dxa"/>
            <w:tcBorders>
              <w:top w:val="nil"/>
            </w:tcBorders>
          </w:tcPr>
          <w:p w14:paraId="65FB1852" w14:textId="20E9B4DD"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caps/>
                <w:sz w:val="15"/>
                <w:szCs w:val="15"/>
                <w:cs/>
              </w:rPr>
            </w:pPr>
            <w:r w:rsidRPr="00961C80">
              <w:rPr>
                <w:rFonts w:cs="Arial"/>
                <w:i/>
                <w:iCs/>
                <w:sz w:val="15"/>
                <w:szCs w:val="15"/>
                <w:u w:val="single"/>
              </w:rPr>
              <w:t>Related company</w:t>
            </w:r>
          </w:p>
        </w:tc>
        <w:tc>
          <w:tcPr>
            <w:tcW w:w="1096" w:type="dxa"/>
            <w:tcBorders>
              <w:top w:val="nil"/>
              <w:left w:val="nil"/>
              <w:bottom w:val="nil"/>
            </w:tcBorders>
          </w:tcPr>
          <w:p w14:paraId="6CE0FEEB"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0EA06440" w14:textId="77777777" w:rsidR="001E2D66" w:rsidRPr="00961C80" w:rsidRDefault="001E2D66" w:rsidP="00641DA3">
            <w:pPr>
              <w:spacing w:line="360" w:lineRule="auto"/>
              <w:ind w:right="97"/>
              <w:jc w:val="right"/>
              <w:rPr>
                <w:rFonts w:cs="Arial"/>
                <w:sz w:val="15"/>
                <w:szCs w:val="15"/>
              </w:rPr>
            </w:pPr>
          </w:p>
        </w:tc>
        <w:tc>
          <w:tcPr>
            <w:tcW w:w="1094" w:type="dxa"/>
            <w:tcBorders>
              <w:top w:val="nil"/>
              <w:bottom w:val="nil"/>
            </w:tcBorders>
          </w:tcPr>
          <w:p w14:paraId="3A32ADDD"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544BD1E" w14:textId="77777777" w:rsidR="001E2D66" w:rsidRPr="00961C80" w:rsidRDefault="001E2D66" w:rsidP="00641DA3">
            <w:pPr>
              <w:spacing w:line="360" w:lineRule="auto"/>
              <w:ind w:right="97"/>
              <w:jc w:val="right"/>
              <w:rPr>
                <w:rFonts w:cs="Arial"/>
                <w:sz w:val="15"/>
                <w:szCs w:val="15"/>
              </w:rPr>
            </w:pPr>
          </w:p>
        </w:tc>
        <w:tc>
          <w:tcPr>
            <w:tcW w:w="1110" w:type="dxa"/>
            <w:tcBorders>
              <w:top w:val="nil"/>
              <w:bottom w:val="nil"/>
            </w:tcBorders>
          </w:tcPr>
          <w:p w14:paraId="79180CD3"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2AB0EE32" w14:textId="77777777" w:rsidR="001E2D66" w:rsidRPr="00961C80" w:rsidRDefault="001E2D66" w:rsidP="00641DA3">
            <w:pPr>
              <w:spacing w:line="360" w:lineRule="auto"/>
              <w:ind w:right="73"/>
              <w:jc w:val="right"/>
              <w:rPr>
                <w:rFonts w:cs="Arial"/>
                <w:sz w:val="15"/>
                <w:szCs w:val="15"/>
              </w:rPr>
            </w:pPr>
          </w:p>
        </w:tc>
        <w:tc>
          <w:tcPr>
            <w:tcW w:w="1121" w:type="dxa"/>
            <w:tcBorders>
              <w:top w:val="nil"/>
              <w:bottom w:val="nil"/>
            </w:tcBorders>
          </w:tcPr>
          <w:p w14:paraId="60AEAB3C"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1E2D66" w:rsidRPr="00961C80" w14:paraId="2ADAFEBD" w14:textId="77777777" w:rsidTr="00416D22">
        <w:trPr>
          <w:cantSplit/>
        </w:trPr>
        <w:tc>
          <w:tcPr>
            <w:tcW w:w="4200" w:type="dxa"/>
            <w:tcBorders>
              <w:top w:val="nil"/>
            </w:tcBorders>
          </w:tcPr>
          <w:p w14:paraId="2196154B" w14:textId="594E7899"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961C80">
              <w:rPr>
                <w:rFonts w:cs="Arial"/>
                <w:sz w:val="15"/>
                <w:szCs w:val="15"/>
              </w:rPr>
              <w:t>Purple Ventures Company Limited</w:t>
            </w:r>
          </w:p>
        </w:tc>
        <w:tc>
          <w:tcPr>
            <w:tcW w:w="1096" w:type="dxa"/>
            <w:tcBorders>
              <w:top w:val="nil"/>
              <w:left w:val="nil"/>
              <w:bottom w:val="single" w:sz="4" w:space="0" w:color="auto"/>
            </w:tcBorders>
          </w:tcPr>
          <w:p w14:paraId="15BB9579" w14:textId="07F8EE4C"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5861F169" w14:textId="77777777" w:rsidR="001E2D66" w:rsidRPr="00961C80" w:rsidRDefault="001E2D66" w:rsidP="00641DA3">
            <w:pPr>
              <w:spacing w:line="360" w:lineRule="auto"/>
              <w:ind w:right="97"/>
              <w:jc w:val="right"/>
              <w:rPr>
                <w:rFonts w:cs="Arial"/>
                <w:sz w:val="15"/>
                <w:szCs w:val="15"/>
              </w:rPr>
            </w:pPr>
          </w:p>
        </w:tc>
        <w:tc>
          <w:tcPr>
            <w:tcW w:w="1094" w:type="dxa"/>
            <w:tcBorders>
              <w:top w:val="nil"/>
              <w:left w:val="nil"/>
              <w:bottom w:val="single" w:sz="4" w:space="0" w:color="auto"/>
            </w:tcBorders>
          </w:tcPr>
          <w:p w14:paraId="40773AA9" w14:textId="24C4BB40"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2,163,968</w:t>
            </w:r>
          </w:p>
        </w:tc>
        <w:tc>
          <w:tcPr>
            <w:tcW w:w="82" w:type="dxa"/>
            <w:tcBorders>
              <w:top w:val="nil"/>
              <w:bottom w:val="nil"/>
            </w:tcBorders>
          </w:tcPr>
          <w:p w14:paraId="3912465A" w14:textId="77777777" w:rsidR="001E2D66" w:rsidRPr="00961C80" w:rsidRDefault="001E2D66" w:rsidP="00641DA3">
            <w:pPr>
              <w:spacing w:line="360" w:lineRule="auto"/>
              <w:ind w:right="97"/>
              <w:jc w:val="right"/>
              <w:rPr>
                <w:rFonts w:cs="Arial"/>
                <w:sz w:val="15"/>
                <w:szCs w:val="15"/>
              </w:rPr>
            </w:pPr>
          </w:p>
        </w:tc>
        <w:tc>
          <w:tcPr>
            <w:tcW w:w="1110" w:type="dxa"/>
            <w:tcBorders>
              <w:top w:val="nil"/>
              <w:bottom w:val="single" w:sz="4" w:space="0" w:color="auto"/>
            </w:tcBorders>
          </w:tcPr>
          <w:p w14:paraId="0D21C630" w14:textId="640557C1"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63BCCA98" w14:textId="77777777" w:rsidR="001E2D66" w:rsidRPr="00961C80" w:rsidRDefault="001E2D66" w:rsidP="00641DA3">
            <w:pPr>
              <w:spacing w:line="360" w:lineRule="auto"/>
              <w:ind w:right="73"/>
              <w:jc w:val="right"/>
              <w:rPr>
                <w:rFonts w:cs="Arial"/>
                <w:sz w:val="15"/>
                <w:szCs w:val="15"/>
              </w:rPr>
            </w:pPr>
          </w:p>
        </w:tc>
        <w:tc>
          <w:tcPr>
            <w:tcW w:w="1121" w:type="dxa"/>
            <w:tcBorders>
              <w:top w:val="nil"/>
              <w:bottom w:val="single" w:sz="4" w:space="0" w:color="auto"/>
            </w:tcBorders>
          </w:tcPr>
          <w:p w14:paraId="5CB51B09" w14:textId="1488C2F2"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w:t>
            </w:r>
          </w:p>
        </w:tc>
      </w:tr>
      <w:tr w:rsidR="001E2D66" w:rsidRPr="00961C80" w14:paraId="59DD83DE" w14:textId="77777777" w:rsidTr="00772841">
        <w:trPr>
          <w:cantSplit/>
          <w:trHeight w:val="89"/>
        </w:trPr>
        <w:tc>
          <w:tcPr>
            <w:tcW w:w="4200" w:type="dxa"/>
            <w:tcBorders>
              <w:top w:val="nil"/>
              <w:bottom w:val="nil"/>
            </w:tcBorders>
          </w:tcPr>
          <w:p w14:paraId="3F0831F9" w14:textId="4CB5FE48"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i/>
                <w:iCs/>
                <w:sz w:val="15"/>
                <w:szCs w:val="15"/>
                <w:u w:val="single"/>
              </w:rPr>
            </w:pPr>
            <w:r w:rsidRPr="00961C80">
              <w:rPr>
                <w:rFonts w:cs="Arial"/>
                <w:b/>
                <w:bCs/>
                <w:sz w:val="15"/>
                <w:szCs w:val="15"/>
              </w:rPr>
              <w:t>Total trade accounts receivable</w:t>
            </w:r>
          </w:p>
        </w:tc>
        <w:tc>
          <w:tcPr>
            <w:tcW w:w="1096" w:type="dxa"/>
            <w:tcBorders>
              <w:top w:val="single" w:sz="4" w:space="0" w:color="auto"/>
              <w:left w:val="nil"/>
              <w:bottom w:val="single" w:sz="12" w:space="0" w:color="auto"/>
            </w:tcBorders>
          </w:tcPr>
          <w:p w14:paraId="3871EB62" w14:textId="172F43B9"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41,923,389</w:t>
            </w:r>
          </w:p>
        </w:tc>
        <w:tc>
          <w:tcPr>
            <w:tcW w:w="90" w:type="dxa"/>
            <w:tcBorders>
              <w:top w:val="nil"/>
              <w:bottom w:val="nil"/>
            </w:tcBorders>
          </w:tcPr>
          <w:p w14:paraId="055FE4D9" w14:textId="77777777" w:rsidR="001E2D66" w:rsidRPr="00961C80" w:rsidRDefault="001E2D66" w:rsidP="00641DA3">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4ADB0EEE" w14:textId="1230F70E"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2,163,968</w:t>
            </w:r>
          </w:p>
        </w:tc>
        <w:tc>
          <w:tcPr>
            <w:tcW w:w="82" w:type="dxa"/>
            <w:tcBorders>
              <w:top w:val="nil"/>
              <w:bottom w:val="nil"/>
            </w:tcBorders>
          </w:tcPr>
          <w:p w14:paraId="50D89FD8" w14:textId="77777777" w:rsidR="001E2D66" w:rsidRPr="00961C80" w:rsidRDefault="001E2D66" w:rsidP="00641DA3">
            <w:pPr>
              <w:spacing w:line="360" w:lineRule="auto"/>
              <w:ind w:right="97"/>
              <w:jc w:val="right"/>
              <w:rPr>
                <w:rFonts w:cs="Arial"/>
                <w:sz w:val="15"/>
                <w:szCs w:val="15"/>
              </w:rPr>
            </w:pPr>
          </w:p>
        </w:tc>
        <w:tc>
          <w:tcPr>
            <w:tcW w:w="1110" w:type="dxa"/>
            <w:tcBorders>
              <w:top w:val="single" w:sz="4" w:space="0" w:color="auto"/>
              <w:bottom w:val="single" w:sz="12" w:space="0" w:color="auto"/>
            </w:tcBorders>
            <w:shd w:val="clear" w:color="auto" w:fill="auto"/>
          </w:tcPr>
          <w:p w14:paraId="21790414" w14:textId="5A3869BE"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59,397,679</w:t>
            </w:r>
          </w:p>
        </w:tc>
        <w:tc>
          <w:tcPr>
            <w:tcW w:w="86" w:type="dxa"/>
            <w:tcBorders>
              <w:top w:val="nil"/>
              <w:bottom w:val="nil"/>
            </w:tcBorders>
          </w:tcPr>
          <w:p w14:paraId="3A9E283E" w14:textId="77777777" w:rsidR="001E2D66" w:rsidRPr="00961C80" w:rsidRDefault="001E2D66" w:rsidP="00641DA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607A961B" w14:textId="6E09AC82"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11,635,727</w:t>
            </w:r>
          </w:p>
        </w:tc>
      </w:tr>
      <w:tr w:rsidR="001E2D66" w:rsidRPr="00961C80" w14:paraId="3A8C3FE1" w14:textId="77777777" w:rsidTr="003B049A">
        <w:trPr>
          <w:cantSplit/>
        </w:trPr>
        <w:tc>
          <w:tcPr>
            <w:tcW w:w="4200" w:type="dxa"/>
            <w:tcBorders>
              <w:top w:val="nil"/>
              <w:bottom w:val="nil"/>
            </w:tcBorders>
          </w:tcPr>
          <w:p w14:paraId="7F4A61FE"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2"/>
                <w:szCs w:val="12"/>
                <w:cs/>
              </w:rPr>
            </w:pPr>
          </w:p>
        </w:tc>
        <w:tc>
          <w:tcPr>
            <w:tcW w:w="1096" w:type="dxa"/>
            <w:tcBorders>
              <w:top w:val="nil"/>
              <w:left w:val="nil"/>
              <w:bottom w:val="nil"/>
            </w:tcBorders>
          </w:tcPr>
          <w:p w14:paraId="639E533E"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cs/>
              </w:rPr>
            </w:pPr>
          </w:p>
        </w:tc>
        <w:tc>
          <w:tcPr>
            <w:tcW w:w="90" w:type="dxa"/>
            <w:tcBorders>
              <w:top w:val="nil"/>
              <w:bottom w:val="nil"/>
            </w:tcBorders>
          </w:tcPr>
          <w:p w14:paraId="4BEC6909" w14:textId="77777777" w:rsidR="001E2D66" w:rsidRPr="00961C80" w:rsidRDefault="001E2D66" w:rsidP="00641DA3">
            <w:pPr>
              <w:spacing w:line="360" w:lineRule="auto"/>
              <w:ind w:right="97"/>
              <w:jc w:val="right"/>
              <w:rPr>
                <w:rFonts w:cs="Arial"/>
                <w:sz w:val="12"/>
                <w:szCs w:val="12"/>
              </w:rPr>
            </w:pPr>
          </w:p>
        </w:tc>
        <w:tc>
          <w:tcPr>
            <w:tcW w:w="1094" w:type="dxa"/>
            <w:tcBorders>
              <w:top w:val="nil"/>
              <w:bottom w:val="nil"/>
            </w:tcBorders>
          </w:tcPr>
          <w:p w14:paraId="47864D3E"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064E2E9A" w14:textId="77777777" w:rsidR="001E2D66" w:rsidRPr="00961C80" w:rsidRDefault="001E2D66" w:rsidP="00641DA3">
            <w:pPr>
              <w:spacing w:line="360" w:lineRule="auto"/>
              <w:ind w:right="97"/>
              <w:jc w:val="right"/>
              <w:rPr>
                <w:rFonts w:cs="Arial"/>
                <w:sz w:val="12"/>
                <w:szCs w:val="12"/>
              </w:rPr>
            </w:pPr>
          </w:p>
        </w:tc>
        <w:tc>
          <w:tcPr>
            <w:tcW w:w="1110" w:type="dxa"/>
            <w:tcBorders>
              <w:top w:val="nil"/>
              <w:bottom w:val="nil"/>
            </w:tcBorders>
          </w:tcPr>
          <w:p w14:paraId="005E6CB7"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6" w:type="dxa"/>
            <w:tcBorders>
              <w:top w:val="nil"/>
              <w:bottom w:val="nil"/>
            </w:tcBorders>
          </w:tcPr>
          <w:p w14:paraId="417D66BF" w14:textId="77777777" w:rsidR="001E2D66" w:rsidRPr="00961C80" w:rsidRDefault="001E2D66" w:rsidP="00641DA3">
            <w:pPr>
              <w:spacing w:line="360" w:lineRule="auto"/>
              <w:ind w:right="73"/>
              <w:jc w:val="right"/>
              <w:rPr>
                <w:rFonts w:cs="Arial"/>
                <w:sz w:val="12"/>
                <w:szCs w:val="12"/>
              </w:rPr>
            </w:pPr>
          </w:p>
        </w:tc>
        <w:tc>
          <w:tcPr>
            <w:tcW w:w="1121" w:type="dxa"/>
            <w:tcBorders>
              <w:top w:val="nil"/>
              <w:bottom w:val="nil"/>
            </w:tcBorders>
          </w:tcPr>
          <w:p w14:paraId="02DB850F" w14:textId="77777777" w:rsidR="001E2D66" w:rsidRPr="00961C80" w:rsidRDefault="001E2D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2A1DD9" w:rsidRPr="00961C80" w14:paraId="01E74FDA" w14:textId="77777777" w:rsidTr="003B049A">
        <w:trPr>
          <w:cantSplit/>
        </w:trPr>
        <w:tc>
          <w:tcPr>
            <w:tcW w:w="4200" w:type="dxa"/>
            <w:tcBorders>
              <w:top w:val="nil"/>
              <w:bottom w:val="nil"/>
            </w:tcBorders>
          </w:tcPr>
          <w:p w14:paraId="401B289D" w14:textId="0EB56F9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5"/>
                <w:szCs w:val="15"/>
                <w:cs/>
              </w:rPr>
            </w:pPr>
            <w:r w:rsidRPr="00961C80">
              <w:rPr>
                <w:rFonts w:cs="Arial"/>
                <w:b/>
                <w:bCs/>
                <w:sz w:val="15"/>
                <w:szCs w:val="15"/>
              </w:rPr>
              <w:t>Accrued dividend income</w:t>
            </w:r>
          </w:p>
        </w:tc>
        <w:tc>
          <w:tcPr>
            <w:tcW w:w="1096" w:type="dxa"/>
            <w:tcBorders>
              <w:top w:val="nil"/>
              <w:left w:val="nil"/>
              <w:bottom w:val="nil"/>
            </w:tcBorders>
          </w:tcPr>
          <w:p w14:paraId="6CF1ED9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1834C2E7"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3B25D3F0"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3540649F"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0260F7B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5D0BD3B0"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29C4E739"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689D647A" w14:textId="77777777" w:rsidTr="003B049A">
        <w:trPr>
          <w:cantSplit/>
        </w:trPr>
        <w:tc>
          <w:tcPr>
            <w:tcW w:w="4200" w:type="dxa"/>
            <w:tcBorders>
              <w:top w:val="nil"/>
              <w:bottom w:val="nil"/>
            </w:tcBorders>
          </w:tcPr>
          <w:p w14:paraId="43D0A52C" w14:textId="6333CAC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i/>
                <w:iCs/>
                <w:sz w:val="15"/>
                <w:szCs w:val="15"/>
                <w:u w:val="single"/>
              </w:rPr>
              <w:t>Subsidia</w:t>
            </w:r>
            <w:r w:rsidR="00FA2EF8" w:rsidRPr="00961C80">
              <w:rPr>
                <w:rFonts w:cs="Arial"/>
                <w:i/>
                <w:iCs/>
                <w:sz w:val="15"/>
                <w:szCs w:val="15"/>
                <w:u w:val="single"/>
              </w:rPr>
              <w:t>ry</w:t>
            </w:r>
          </w:p>
        </w:tc>
        <w:tc>
          <w:tcPr>
            <w:tcW w:w="1096" w:type="dxa"/>
            <w:tcBorders>
              <w:top w:val="nil"/>
              <w:left w:val="nil"/>
              <w:bottom w:val="nil"/>
            </w:tcBorders>
          </w:tcPr>
          <w:p w14:paraId="365D5A4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65D5911"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362EC402"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3B224A9B"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2D94F9E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47439B03"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079E8D3F"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09BEFBF7" w14:textId="77777777" w:rsidTr="003B049A">
        <w:trPr>
          <w:cantSplit/>
        </w:trPr>
        <w:tc>
          <w:tcPr>
            <w:tcW w:w="4200" w:type="dxa"/>
            <w:tcBorders>
              <w:top w:val="nil"/>
              <w:bottom w:val="nil"/>
            </w:tcBorders>
          </w:tcPr>
          <w:p w14:paraId="7C524D8E" w14:textId="243C30F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proofErr w:type="spellStart"/>
            <w:r w:rsidRPr="00961C80">
              <w:rPr>
                <w:rFonts w:cs="Arial"/>
                <w:sz w:val="15"/>
                <w:szCs w:val="15"/>
              </w:rPr>
              <w:t>Ingenio</w:t>
            </w:r>
            <w:proofErr w:type="spellEnd"/>
            <w:r w:rsidRPr="00961C80">
              <w:rPr>
                <w:rFonts w:cs="Arial"/>
                <w:sz w:val="15"/>
                <w:szCs w:val="15"/>
              </w:rPr>
              <w:t xml:space="preserve"> Company Limited</w:t>
            </w:r>
          </w:p>
        </w:tc>
        <w:tc>
          <w:tcPr>
            <w:tcW w:w="1096" w:type="dxa"/>
            <w:tcBorders>
              <w:top w:val="nil"/>
              <w:left w:val="nil"/>
              <w:bottom w:val="nil"/>
            </w:tcBorders>
          </w:tcPr>
          <w:p w14:paraId="7C7647AE" w14:textId="342E763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60A8CB3B"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46897B5D" w14:textId="757A5F64"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234E6BF7"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129099A8" w14:textId="72AA74B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14,997,000</w:t>
            </w:r>
          </w:p>
        </w:tc>
        <w:tc>
          <w:tcPr>
            <w:tcW w:w="86" w:type="dxa"/>
            <w:tcBorders>
              <w:top w:val="nil"/>
              <w:bottom w:val="nil"/>
            </w:tcBorders>
          </w:tcPr>
          <w:p w14:paraId="50637AFA"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1371A476" w14:textId="104D68C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w:t>
            </w:r>
          </w:p>
        </w:tc>
      </w:tr>
      <w:tr w:rsidR="002A1DD9" w:rsidRPr="00961C80" w14:paraId="490D1EE5" w14:textId="77777777" w:rsidTr="003B049A">
        <w:trPr>
          <w:cantSplit/>
        </w:trPr>
        <w:tc>
          <w:tcPr>
            <w:tcW w:w="4200" w:type="dxa"/>
            <w:tcBorders>
              <w:top w:val="nil"/>
              <w:bottom w:val="nil"/>
            </w:tcBorders>
          </w:tcPr>
          <w:p w14:paraId="4DF258B6"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2"/>
                <w:szCs w:val="12"/>
              </w:rPr>
            </w:pPr>
          </w:p>
        </w:tc>
        <w:tc>
          <w:tcPr>
            <w:tcW w:w="1096" w:type="dxa"/>
            <w:tcBorders>
              <w:top w:val="nil"/>
              <w:left w:val="nil"/>
              <w:bottom w:val="nil"/>
            </w:tcBorders>
          </w:tcPr>
          <w:p w14:paraId="65422EF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cs/>
              </w:rPr>
            </w:pPr>
          </w:p>
        </w:tc>
        <w:tc>
          <w:tcPr>
            <w:tcW w:w="90" w:type="dxa"/>
            <w:tcBorders>
              <w:top w:val="nil"/>
              <w:bottom w:val="nil"/>
            </w:tcBorders>
          </w:tcPr>
          <w:p w14:paraId="37105BF9" w14:textId="77777777" w:rsidR="002A1DD9" w:rsidRPr="00961C80" w:rsidRDefault="002A1DD9" w:rsidP="00641DA3">
            <w:pPr>
              <w:spacing w:line="360" w:lineRule="auto"/>
              <w:ind w:right="97"/>
              <w:jc w:val="right"/>
              <w:rPr>
                <w:rFonts w:cs="Arial"/>
                <w:sz w:val="12"/>
                <w:szCs w:val="12"/>
              </w:rPr>
            </w:pPr>
          </w:p>
        </w:tc>
        <w:tc>
          <w:tcPr>
            <w:tcW w:w="1094" w:type="dxa"/>
            <w:tcBorders>
              <w:top w:val="nil"/>
              <w:bottom w:val="nil"/>
            </w:tcBorders>
          </w:tcPr>
          <w:p w14:paraId="09A539AD"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22A249A3" w14:textId="77777777" w:rsidR="002A1DD9" w:rsidRPr="00961C80" w:rsidRDefault="002A1DD9" w:rsidP="00641DA3">
            <w:pPr>
              <w:spacing w:line="360" w:lineRule="auto"/>
              <w:ind w:right="97"/>
              <w:jc w:val="right"/>
              <w:rPr>
                <w:rFonts w:cs="Arial"/>
                <w:sz w:val="12"/>
                <w:szCs w:val="12"/>
              </w:rPr>
            </w:pPr>
          </w:p>
        </w:tc>
        <w:tc>
          <w:tcPr>
            <w:tcW w:w="1110" w:type="dxa"/>
            <w:tcBorders>
              <w:top w:val="nil"/>
              <w:bottom w:val="nil"/>
            </w:tcBorders>
          </w:tcPr>
          <w:p w14:paraId="46EFB700"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6" w:type="dxa"/>
            <w:tcBorders>
              <w:top w:val="nil"/>
              <w:bottom w:val="nil"/>
            </w:tcBorders>
          </w:tcPr>
          <w:p w14:paraId="754C4B18" w14:textId="77777777" w:rsidR="002A1DD9" w:rsidRPr="00961C80" w:rsidRDefault="002A1DD9" w:rsidP="00641DA3">
            <w:pPr>
              <w:spacing w:line="360" w:lineRule="auto"/>
              <w:ind w:right="73"/>
              <w:jc w:val="right"/>
              <w:rPr>
                <w:rFonts w:cs="Arial"/>
                <w:sz w:val="12"/>
                <w:szCs w:val="12"/>
              </w:rPr>
            </w:pPr>
          </w:p>
        </w:tc>
        <w:tc>
          <w:tcPr>
            <w:tcW w:w="1121" w:type="dxa"/>
            <w:tcBorders>
              <w:top w:val="nil"/>
              <w:bottom w:val="nil"/>
            </w:tcBorders>
          </w:tcPr>
          <w:p w14:paraId="0AE9DE9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2A1DD9" w:rsidRPr="00961C80" w14:paraId="32444363" w14:textId="77777777" w:rsidTr="009C6A1F">
        <w:trPr>
          <w:cantSplit/>
        </w:trPr>
        <w:tc>
          <w:tcPr>
            <w:tcW w:w="4200" w:type="dxa"/>
            <w:tcBorders>
              <w:top w:val="nil"/>
            </w:tcBorders>
          </w:tcPr>
          <w:p w14:paraId="7FBEC32C" w14:textId="7CE8EEA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b/>
                <w:bCs/>
                <w:sz w:val="15"/>
                <w:szCs w:val="15"/>
              </w:rPr>
              <w:t>Other current accounts receivable</w:t>
            </w:r>
          </w:p>
        </w:tc>
        <w:tc>
          <w:tcPr>
            <w:tcW w:w="1096" w:type="dxa"/>
            <w:tcBorders>
              <w:top w:val="nil"/>
              <w:left w:val="nil"/>
              <w:bottom w:val="nil"/>
            </w:tcBorders>
          </w:tcPr>
          <w:p w14:paraId="5452666B"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78300563"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654BA41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1E313BF"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1F7956DD"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D0612E9"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3D10381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473E091B" w14:textId="77777777" w:rsidTr="00F02B97">
        <w:trPr>
          <w:cantSplit/>
        </w:trPr>
        <w:tc>
          <w:tcPr>
            <w:tcW w:w="4200" w:type="dxa"/>
            <w:tcBorders>
              <w:top w:val="nil"/>
            </w:tcBorders>
          </w:tcPr>
          <w:p w14:paraId="78C221F8" w14:textId="2B76AB1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i/>
                <w:iCs/>
                <w:sz w:val="15"/>
                <w:szCs w:val="15"/>
                <w:u w:val="single"/>
              </w:rPr>
              <w:t>Subsidiaries</w:t>
            </w:r>
          </w:p>
        </w:tc>
        <w:tc>
          <w:tcPr>
            <w:tcW w:w="1096" w:type="dxa"/>
            <w:tcBorders>
              <w:top w:val="nil"/>
              <w:left w:val="nil"/>
              <w:bottom w:val="nil"/>
            </w:tcBorders>
          </w:tcPr>
          <w:p w14:paraId="4A9E2FEA"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1A0F18F"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065FD4B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5703B30"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5D9B579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2B7BE358"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4ACD763E"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5CA48FCC" w14:textId="77777777" w:rsidTr="00F02B97">
        <w:trPr>
          <w:cantSplit/>
        </w:trPr>
        <w:tc>
          <w:tcPr>
            <w:tcW w:w="4200" w:type="dxa"/>
            <w:tcBorders>
              <w:bottom w:val="nil"/>
            </w:tcBorders>
          </w:tcPr>
          <w:p w14:paraId="21ECEFEA" w14:textId="3B965E6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Global Company Limited</w:t>
            </w:r>
          </w:p>
        </w:tc>
        <w:tc>
          <w:tcPr>
            <w:tcW w:w="1096" w:type="dxa"/>
            <w:tcBorders>
              <w:top w:val="nil"/>
              <w:left w:val="nil"/>
              <w:bottom w:val="nil"/>
            </w:tcBorders>
          </w:tcPr>
          <w:p w14:paraId="19BCA739" w14:textId="58DC84F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7567E68F"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2E04E646" w14:textId="0D652AD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0D02DBAE"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41B26A4B" w14:textId="002B305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351,381</w:t>
            </w:r>
          </w:p>
        </w:tc>
        <w:tc>
          <w:tcPr>
            <w:tcW w:w="86" w:type="dxa"/>
            <w:tcBorders>
              <w:top w:val="nil"/>
              <w:bottom w:val="nil"/>
            </w:tcBorders>
          </w:tcPr>
          <w:p w14:paraId="74A48F0B"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681083FE" w14:textId="7D29C6B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51,788</w:t>
            </w:r>
          </w:p>
        </w:tc>
      </w:tr>
      <w:tr w:rsidR="002A1DD9" w:rsidRPr="00961C80" w14:paraId="48D39C85" w14:textId="77777777" w:rsidTr="00F02B97">
        <w:trPr>
          <w:cantSplit/>
        </w:trPr>
        <w:tc>
          <w:tcPr>
            <w:tcW w:w="4200" w:type="dxa"/>
            <w:tcBorders>
              <w:bottom w:val="nil"/>
            </w:tcBorders>
          </w:tcPr>
          <w:p w14:paraId="28B751C4" w14:textId="231B737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Titans Company Limited</w:t>
            </w:r>
          </w:p>
        </w:tc>
        <w:tc>
          <w:tcPr>
            <w:tcW w:w="1096" w:type="dxa"/>
            <w:tcBorders>
              <w:top w:val="nil"/>
              <w:left w:val="nil"/>
              <w:bottom w:val="nil"/>
            </w:tcBorders>
          </w:tcPr>
          <w:p w14:paraId="1BC8A273" w14:textId="1EE6C40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7B0CCBDF"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34F62FC2" w14:textId="40A4C5E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63930828"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1AACC8D7" w14:textId="76A258B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11,675</w:t>
            </w:r>
          </w:p>
        </w:tc>
        <w:tc>
          <w:tcPr>
            <w:tcW w:w="86" w:type="dxa"/>
            <w:tcBorders>
              <w:top w:val="nil"/>
              <w:bottom w:val="nil"/>
            </w:tcBorders>
          </w:tcPr>
          <w:p w14:paraId="71A19F91"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6073781B" w14:textId="51B347C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5EACCB83" w14:textId="77777777" w:rsidTr="00F02B97">
        <w:trPr>
          <w:cantSplit/>
        </w:trPr>
        <w:tc>
          <w:tcPr>
            <w:tcW w:w="4200" w:type="dxa"/>
            <w:tcBorders>
              <w:bottom w:val="nil"/>
            </w:tcBorders>
          </w:tcPr>
          <w:p w14:paraId="2EDD4EA7" w14:textId="0AC1E63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961C80">
              <w:rPr>
                <w:rFonts w:cs="Arial"/>
                <w:sz w:val="15"/>
                <w:szCs w:val="15"/>
              </w:rPr>
              <w:t>GMVPI Company Limited</w:t>
            </w:r>
          </w:p>
        </w:tc>
        <w:tc>
          <w:tcPr>
            <w:tcW w:w="1096" w:type="dxa"/>
            <w:tcBorders>
              <w:top w:val="nil"/>
              <w:left w:val="nil"/>
              <w:bottom w:val="nil"/>
            </w:tcBorders>
          </w:tcPr>
          <w:p w14:paraId="7B1F3288" w14:textId="15FB7D3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76E291C0"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6CFE66D0" w14:textId="56BCA5B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76BB2156"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03FAD01D" w14:textId="1E169A8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43,040</w:t>
            </w:r>
          </w:p>
        </w:tc>
        <w:tc>
          <w:tcPr>
            <w:tcW w:w="86" w:type="dxa"/>
            <w:tcBorders>
              <w:top w:val="nil"/>
              <w:bottom w:val="nil"/>
            </w:tcBorders>
          </w:tcPr>
          <w:p w14:paraId="480EA35B"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749DA416" w14:textId="0B3A7640"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23,540</w:t>
            </w:r>
          </w:p>
        </w:tc>
      </w:tr>
      <w:tr w:rsidR="002A1DD9" w:rsidRPr="00961C80" w14:paraId="4DFAC344" w14:textId="77777777" w:rsidTr="00F02B97">
        <w:trPr>
          <w:cantSplit/>
        </w:trPr>
        <w:tc>
          <w:tcPr>
            <w:tcW w:w="4200" w:type="dxa"/>
            <w:tcBorders>
              <w:bottom w:val="nil"/>
            </w:tcBorders>
          </w:tcPr>
          <w:p w14:paraId="6FDE3020" w14:textId="06AA5AD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sz w:val="15"/>
                <w:szCs w:val="15"/>
              </w:rPr>
              <w:t>Sauce Skills Company Limited</w:t>
            </w:r>
          </w:p>
        </w:tc>
        <w:tc>
          <w:tcPr>
            <w:tcW w:w="1096" w:type="dxa"/>
            <w:tcBorders>
              <w:top w:val="nil"/>
              <w:left w:val="nil"/>
              <w:bottom w:val="nil"/>
            </w:tcBorders>
          </w:tcPr>
          <w:p w14:paraId="39E93097" w14:textId="6BFF68B1"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41F9D929"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290CDE9A" w14:textId="0C49BF9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6DC47237"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245E91A2" w14:textId="605A5D8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7,231</w:t>
            </w:r>
          </w:p>
        </w:tc>
        <w:tc>
          <w:tcPr>
            <w:tcW w:w="86" w:type="dxa"/>
            <w:tcBorders>
              <w:top w:val="nil"/>
              <w:bottom w:val="nil"/>
            </w:tcBorders>
          </w:tcPr>
          <w:p w14:paraId="5B05ABD2"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039D8B6F" w14:textId="65D65DD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37331D" w:rsidRPr="00961C80" w14:paraId="30602FB3" w14:textId="77777777" w:rsidTr="0037331D">
        <w:trPr>
          <w:cantSplit/>
        </w:trPr>
        <w:tc>
          <w:tcPr>
            <w:tcW w:w="4200" w:type="dxa"/>
            <w:tcBorders>
              <w:top w:val="nil"/>
              <w:bottom w:val="nil"/>
            </w:tcBorders>
          </w:tcPr>
          <w:p w14:paraId="673428E0" w14:textId="77777777" w:rsidR="0037331D" w:rsidRPr="00961C80" w:rsidRDefault="0037331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5"/>
                <w:szCs w:val="15"/>
                <w:cs/>
              </w:rPr>
            </w:pPr>
          </w:p>
        </w:tc>
        <w:tc>
          <w:tcPr>
            <w:tcW w:w="1096" w:type="dxa"/>
            <w:tcBorders>
              <w:top w:val="nil"/>
              <w:left w:val="nil"/>
              <w:bottom w:val="nil"/>
            </w:tcBorders>
          </w:tcPr>
          <w:p w14:paraId="571109D7" w14:textId="77777777" w:rsidR="0037331D" w:rsidRPr="00961C80" w:rsidRDefault="0037331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43B36F99" w14:textId="77777777" w:rsidR="0037331D" w:rsidRPr="00961C80" w:rsidRDefault="0037331D" w:rsidP="00641DA3">
            <w:pPr>
              <w:spacing w:line="360" w:lineRule="auto"/>
              <w:ind w:right="97"/>
              <w:jc w:val="right"/>
              <w:rPr>
                <w:rFonts w:cs="Arial"/>
                <w:sz w:val="15"/>
                <w:szCs w:val="15"/>
              </w:rPr>
            </w:pPr>
          </w:p>
        </w:tc>
        <w:tc>
          <w:tcPr>
            <w:tcW w:w="1094" w:type="dxa"/>
            <w:tcBorders>
              <w:top w:val="nil"/>
              <w:bottom w:val="nil"/>
            </w:tcBorders>
          </w:tcPr>
          <w:p w14:paraId="55CD0909" w14:textId="77777777" w:rsidR="0037331D" w:rsidRPr="00961C80" w:rsidRDefault="0037331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35E090E9" w14:textId="77777777" w:rsidR="0037331D" w:rsidRPr="00961C80" w:rsidRDefault="0037331D" w:rsidP="00641DA3">
            <w:pPr>
              <w:spacing w:line="360" w:lineRule="auto"/>
              <w:ind w:right="97"/>
              <w:jc w:val="right"/>
              <w:rPr>
                <w:rFonts w:cs="Arial"/>
                <w:sz w:val="15"/>
                <w:szCs w:val="15"/>
              </w:rPr>
            </w:pPr>
          </w:p>
        </w:tc>
        <w:tc>
          <w:tcPr>
            <w:tcW w:w="1110" w:type="dxa"/>
            <w:tcBorders>
              <w:top w:val="nil"/>
              <w:bottom w:val="nil"/>
            </w:tcBorders>
          </w:tcPr>
          <w:p w14:paraId="0324110A" w14:textId="77777777" w:rsidR="0037331D" w:rsidRPr="00961C80" w:rsidRDefault="0037331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19AE70AC" w14:textId="77777777" w:rsidR="0037331D" w:rsidRPr="00961C80" w:rsidRDefault="0037331D" w:rsidP="00641DA3">
            <w:pPr>
              <w:spacing w:line="360" w:lineRule="auto"/>
              <w:ind w:right="73"/>
              <w:jc w:val="right"/>
              <w:rPr>
                <w:rFonts w:cs="Arial"/>
                <w:sz w:val="15"/>
                <w:szCs w:val="15"/>
              </w:rPr>
            </w:pPr>
          </w:p>
        </w:tc>
        <w:tc>
          <w:tcPr>
            <w:tcW w:w="1121" w:type="dxa"/>
            <w:tcBorders>
              <w:top w:val="nil"/>
              <w:bottom w:val="nil"/>
            </w:tcBorders>
          </w:tcPr>
          <w:p w14:paraId="54252744" w14:textId="77777777" w:rsidR="0037331D" w:rsidRPr="00961C80" w:rsidRDefault="0037331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514D53AF" w14:textId="77777777" w:rsidTr="0037331D">
        <w:trPr>
          <w:cantSplit/>
        </w:trPr>
        <w:tc>
          <w:tcPr>
            <w:tcW w:w="4200" w:type="dxa"/>
            <w:tcBorders>
              <w:top w:val="nil"/>
              <w:bottom w:val="nil"/>
            </w:tcBorders>
          </w:tcPr>
          <w:p w14:paraId="70713F1C"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caps/>
                <w:sz w:val="15"/>
                <w:szCs w:val="15"/>
                <w:cs/>
              </w:rPr>
            </w:pPr>
          </w:p>
        </w:tc>
        <w:tc>
          <w:tcPr>
            <w:tcW w:w="1096" w:type="dxa"/>
            <w:tcBorders>
              <w:top w:val="nil"/>
              <w:left w:val="nil"/>
              <w:bottom w:val="nil"/>
            </w:tcBorders>
          </w:tcPr>
          <w:p w14:paraId="438F0929"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615F4AA0"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1FBEC91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7534956C"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7D5540EC"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4AA8A521"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42D3C58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134DBA60" w14:textId="77777777" w:rsidTr="0037331D">
        <w:trPr>
          <w:cantSplit/>
        </w:trPr>
        <w:tc>
          <w:tcPr>
            <w:tcW w:w="4200" w:type="dxa"/>
            <w:tcBorders>
              <w:top w:val="nil"/>
            </w:tcBorders>
          </w:tcPr>
          <w:p w14:paraId="2BC47A2E" w14:textId="54F792E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i/>
                <w:iCs/>
                <w:spacing w:val="-4"/>
                <w:sz w:val="15"/>
                <w:szCs w:val="15"/>
                <w:u w:val="single"/>
                <w:lang w:val="en-GB"/>
              </w:rPr>
              <w:lastRenderedPageBreak/>
              <w:t>Associate</w:t>
            </w:r>
          </w:p>
        </w:tc>
        <w:tc>
          <w:tcPr>
            <w:tcW w:w="1096" w:type="dxa"/>
            <w:tcBorders>
              <w:top w:val="nil"/>
              <w:left w:val="nil"/>
              <w:bottom w:val="nil"/>
            </w:tcBorders>
          </w:tcPr>
          <w:p w14:paraId="2B900D54"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05C2874"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7A88DB4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F513DA2"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1AB66006"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618E7682"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3165392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3E198699" w14:textId="77777777" w:rsidTr="00F02B97">
        <w:trPr>
          <w:cantSplit/>
        </w:trPr>
        <w:tc>
          <w:tcPr>
            <w:tcW w:w="4200" w:type="dxa"/>
            <w:tcBorders>
              <w:top w:val="nil"/>
            </w:tcBorders>
          </w:tcPr>
          <w:p w14:paraId="43122F62" w14:textId="2DA0B86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proofErr w:type="spellStart"/>
            <w:r w:rsidRPr="00961C80">
              <w:rPr>
                <w:rFonts w:cs="Arial"/>
                <w:sz w:val="15"/>
                <w:szCs w:val="15"/>
              </w:rPr>
              <w:t>Bluebik</w:t>
            </w:r>
            <w:proofErr w:type="spellEnd"/>
            <w:r w:rsidRPr="00961C80">
              <w:rPr>
                <w:rFonts w:cs="Arial"/>
                <w:sz w:val="15"/>
                <w:szCs w:val="15"/>
              </w:rPr>
              <w:t xml:space="preserve"> Technology Center (India) Private Limited</w:t>
            </w:r>
          </w:p>
        </w:tc>
        <w:tc>
          <w:tcPr>
            <w:tcW w:w="1096" w:type="dxa"/>
            <w:tcBorders>
              <w:top w:val="nil"/>
              <w:left w:val="nil"/>
              <w:bottom w:val="single" w:sz="2" w:space="0" w:color="auto"/>
            </w:tcBorders>
          </w:tcPr>
          <w:p w14:paraId="2BB093C0" w14:textId="5E6A90D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606,210</w:t>
            </w:r>
          </w:p>
        </w:tc>
        <w:tc>
          <w:tcPr>
            <w:tcW w:w="90" w:type="dxa"/>
            <w:tcBorders>
              <w:top w:val="nil"/>
              <w:bottom w:val="nil"/>
            </w:tcBorders>
          </w:tcPr>
          <w:p w14:paraId="3020FBBA" w14:textId="77777777" w:rsidR="002A1DD9" w:rsidRPr="00961C80" w:rsidRDefault="002A1DD9" w:rsidP="00641DA3">
            <w:pPr>
              <w:spacing w:line="360" w:lineRule="auto"/>
              <w:ind w:right="97"/>
              <w:jc w:val="right"/>
              <w:rPr>
                <w:rFonts w:cs="Arial"/>
                <w:sz w:val="15"/>
                <w:szCs w:val="15"/>
              </w:rPr>
            </w:pPr>
          </w:p>
        </w:tc>
        <w:tc>
          <w:tcPr>
            <w:tcW w:w="1094" w:type="dxa"/>
            <w:tcBorders>
              <w:top w:val="nil"/>
              <w:left w:val="nil"/>
              <w:bottom w:val="single" w:sz="4" w:space="0" w:color="auto"/>
            </w:tcBorders>
          </w:tcPr>
          <w:p w14:paraId="7C65D347" w14:textId="1861710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580,933</w:t>
            </w:r>
          </w:p>
        </w:tc>
        <w:tc>
          <w:tcPr>
            <w:tcW w:w="82" w:type="dxa"/>
            <w:tcBorders>
              <w:top w:val="nil"/>
              <w:bottom w:val="nil"/>
            </w:tcBorders>
          </w:tcPr>
          <w:p w14:paraId="69673A49"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single" w:sz="2" w:space="0" w:color="auto"/>
            </w:tcBorders>
          </w:tcPr>
          <w:p w14:paraId="3833E726" w14:textId="4060339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3A377479"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single" w:sz="4" w:space="0" w:color="auto"/>
            </w:tcBorders>
          </w:tcPr>
          <w:p w14:paraId="7C7C0D5C" w14:textId="2D9C3AA9"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w:t>
            </w:r>
          </w:p>
        </w:tc>
      </w:tr>
      <w:tr w:rsidR="002A1DD9" w:rsidRPr="00961C80" w14:paraId="3DACF24F" w14:textId="77777777" w:rsidTr="00F02B97">
        <w:trPr>
          <w:cantSplit/>
        </w:trPr>
        <w:tc>
          <w:tcPr>
            <w:tcW w:w="4200" w:type="dxa"/>
            <w:tcBorders>
              <w:top w:val="nil"/>
            </w:tcBorders>
          </w:tcPr>
          <w:p w14:paraId="744D5EF1" w14:textId="07C5C41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961C80">
              <w:rPr>
                <w:rFonts w:cs="Arial"/>
                <w:b/>
                <w:bCs/>
                <w:sz w:val="15"/>
                <w:szCs w:val="15"/>
              </w:rPr>
              <w:t>Total other current accounts receivable</w:t>
            </w:r>
          </w:p>
        </w:tc>
        <w:tc>
          <w:tcPr>
            <w:tcW w:w="1096" w:type="dxa"/>
            <w:tcBorders>
              <w:top w:val="single" w:sz="2" w:space="0" w:color="auto"/>
              <w:left w:val="nil"/>
              <w:bottom w:val="single" w:sz="12" w:space="0" w:color="auto"/>
            </w:tcBorders>
          </w:tcPr>
          <w:p w14:paraId="574028B4" w14:textId="697E480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606,210</w:t>
            </w:r>
          </w:p>
        </w:tc>
        <w:tc>
          <w:tcPr>
            <w:tcW w:w="90" w:type="dxa"/>
            <w:tcBorders>
              <w:top w:val="nil"/>
              <w:bottom w:val="nil"/>
            </w:tcBorders>
          </w:tcPr>
          <w:p w14:paraId="5366639F" w14:textId="77777777" w:rsidR="002A1DD9" w:rsidRPr="00961C80" w:rsidRDefault="002A1DD9" w:rsidP="00641DA3">
            <w:pPr>
              <w:spacing w:line="360" w:lineRule="auto"/>
              <w:ind w:right="97"/>
              <w:jc w:val="right"/>
              <w:rPr>
                <w:rFonts w:cs="Arial"/>
                <w:sz w:val="15"/>
                <w:szCs w:val="15"/>
              </w:rPr>
            </w:pPr>
          </w:p>
        </w:tc>
        <w:tc>
          <w:tcPr>
            <w:tcW w:w="1094" w:type="dxa"/>
            <w:tcBorders>
              <w:top w:val="single" w:sz="4" w:space="0" w:color="auto"/>
              <w:left w:val="nil"/>
              <w:bottom w:val="single" w:sz="4" w:space="0" w:color="auto"/>
            </w:tcBorders>
          </w:tcPr>
          <w:p w14:paraId="1A08A9A0" w14:textId="32F1B36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580,933</w:t>
            </w:r>
          </w:p>
        </w:tc>
        <w:tc>
          <w:tcPr>
            <w:tcW w:w="82" w:type="dxa"/>
            <w:tcBorders>
              <w:top w:val="nil"/>
              <w:bottom w:val="nil"/>
            </w:tcBorders>
          </w:tcPr>
          <w:p w14:paraId="596010F3" w14:textId="77777777" w:rsidR="002A1DD9" w:rsidRPr="00961C80" w:rsidRDefault="002A1DD9" w:rsidP="00641DA3">
            <w:pPr>
              <w:spacing w:line="360" w:lineRule="auto"/>
              <w:ind w:right="97"/>
              <w:jc w:val="right"/>
              <w:rPr>
                <w:rFonts w:cs="Arial"/>
                <w:sz w:val="15"/>
                <w:szCs w:val="15"/>
              </w:rPr>
            </w:pPr>
          </w:p>
        </w:tc>
        <w:tc>
          <w:tcPr>
            <w:tcW w:w="1110" w:type="dxa"/>
            <w:tcBorders>
              <w:top w:val="single" w:sz="2" w:space="0" w:color="auto"/>
              <w:bottom w:val="single" w:sz="12" w:space="0" w:color="auto"/>
            </w:tcBorders>
          </w:tcPr>
          <w:p w14:paraId="55773276" w14:textId="47D24BF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41</w:t>
            </w:r>
            <w:r w:rsidR="00724501" w:rsidRPr="00961C80">
              <w:rPr>
                <w:rFonts w:cs="Arial"/>
                <w:sz w:val="15"/>
                <w:szCs w:val="15"/>
              </w:rPr>
              <w:t>3</w:t>
            </w:r>
            <w:r w:rsidRPr="00961C80">
              <w:rPr>
                <w:rFonts w:cs="Arial"/>
                <w:sz w:val="15"/>
                <w:szCs w:val="15"/>
              </w:rPr>
              <w:t>,327</w:t>
            </w:r>
          </w:p>
        </w:tc>
        <w:tc>
          <w:tcPr>
            <w:tcW w:w="86" w:type="dxa"/>
            <w:tcBorders>
              <w:top w:val="nil"/>
              <w:bottom w:val="nil"/>
            </w:tcBorders>
          </w:tcPr>
          <w:p w14:paraId="58D7C031" w14:textId="77777777" w:rsidR="002A1DD9" w:rsidRPr="00961C80" w:rsidRDefault="002A1DD9" w:rsidP="00641DA3">
            <w:pPr>
              <w:spacing w:line="360" w:lineRule="auto"/>
              <w:ind w:right="73"/>
              <w:jc w:val="right"/>
              <w:rPr>
                <w:rFonts w:cs="Arial"/>
                <w:sz w:val="15"/>
                <w:szCs w:val="15"/>
              </w:rPr>
            </w:pPr>
          </w:p>
        </w:tc>
        <w:tc>
          <w:tcPr>
            <w:tcW w:w="1121" w:type="dxa"/>
            <w:tcBorders>
              <w:top w:val="single" w:sz="4" w:space="0" w:color="auto"/>
              <w:bottom w:val="single" w:sz="4" w:space="0" w:color="auto"/>
            </w:tcBorders>
          </w:tcPr>
          <w:p w14:paraId="67F50425" w14:textId="0F31FBE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75,328</w:t>
            </w:r>
          </w:p>
        </w:tc>
      </w:tr>
      <w:tr w:rsidR="002A1DD9" w:rsidRPr="00961C80" w14:paraId="111FAB37" w14:textId="77777777" w:rsidTr="00F02B97">
        <w:trPr>
          <w:cantSplit/>
        </w:trPr>
        <w:tc>
          <w:tcPr>
            <w:tcW w:w="4200" w:type="dxa"/>
            <w:tcBorders>
              <w:top w:val="nil"/>
            </w:tcBorders>
          </w:tcPr>
          <w:p w14:paraId="7F88A161"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single" w:sz="12" w:space="0" w:color="auto"/>
              <w:left w:val="nil"/>
              <w:bottom w:val="nil"/>
            </w:tcBorders>
          </w:tcPr>
          <w:p w14:paraId="37A3F582"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cs/>
              </w:rPr>
            </w:pPr>
          </w:p>
        </w:tc>
        <w:tc>
          <w:tcPr>
            <w:tcW w:w="90" w:type="dxa"/>
            <w:tcBorders>
              <w:top w:val="nil"/>
              <w:bottom w:val="nil"/>
            </w:tcBorders>
          </w:tcPr>
          <w:p w14:paraId="280E4C07" w14:textId="77777777" w:rsidR="002A1DD9" w:rsidRPr="00961C80" w:rsidRDefault="002A1DD9" w:rsidP="00641DA3">
            <w:pPr>
              <w:spacing w:line="360" w:lineRule="auto"/>
              <w:ind w:right="97"/>
              <w:jc w:val="right"/>
              <w:rPr>
                <w:rFonts w:cs="Arial"/>
                <w:sz w:val="12"/>
                <w:szCs w:val="12"/>
              </w:rPr>
            </w:pPr>
          </w:p>
        </w:tc>
        <w:tc>
          <w:tcPr>
            <w:tcW w:w="1094" w:type="dxa"/>
            <w:tcBorders>
              <w:top w:val="single" w:sz="12" w:space="0" w:color="auto"/>
              <w:bottom w:val="nil"/>
            </w:tcBorders>
          </w:tcPr>
          <w:p w14:paraId="47876D2D"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31743FE0" w14:textId="77777777" w:rsidR="002A1DD9" w:rsidRPr="00961C80" w:rsidRDefault="002A1DD9" w:rsidP="00641DA3">
            <w:pPr>
              <w:spacing w:line="360" w:lineRule="auto"/>
              <w:ind w:right="97"/>
              <w:jc w:val="right"/>
              <w:rPr>
                <w:rFonts w:cs="Arial"/>
                <w:sz w:val="12"/>
                <w:szCs w:val="12"/>
              </w:rPr>
            </w:pPr>
          </w:p>
        </w:tc>
        <w:tc>
          <w:tcPr>
            <w:tcW w:w="1110" w:type="dxa"/>
            <w:tcBorders>
              <w:top w:val="single" w:sz="12" w:space="0" w:color="auto"/>
              <w:bottom w:val="nil"/>
            </w:tcBorders>
          </w:tcPr>
          <w:p w14:paraId="53C336C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6" w:type="dxa"/>
            <w:tcBorders>
              <w:top w:val="nil"/>
              <w:bottom w:val="nil"/>
            </w:tcBorders>
          </w:tcPr>
          <w:p w14:paraId="0318AE23" w14:textId="77777777" w:rsidR="002A1DD9" w:rsidRPr="00961C80" w:rsidRDefault="002A1DD9" w:rsidP="00641DA3">
            <w:pPr>
              <w:spacing w:line="360" w:lineRule="auto"/>
              <w:ind w:right="73"/>
              <w:jc w:val="right"/>
              <w:rPr>
                <w:rFonts w:cs="Arial"/>
                <w:sz w:val="12"/>
                <w:szCs w:val="12"/>
              </w:rPr>
            </w:pPr>
          </w:p>
        </w:tc>
        <w:tc>
          <w:tcPr>
            <w:tcW w:w="1121" w:type="dxa"/>
            <w:tcBorders>
              <w:top w:val="single" w:sz="12" w:space="0" w:color="auto"/>
              <w:bottom w:val="nil"/>
            </w:tcBorders>
          </w:tcPr>
          <w:p w14:paraId="64DD194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2A1DD9" w:rsidRPr="00961C80" w14:paraId="5BD31882" w14:textId="77777777" w:rsidTr="00F02B97">
        <w:trPr>
          <w:cantSplit/>
        </w:trPr>
        <w:tc>
          <w:tcPr>
            <w:tcW w:w="4200" w:type="dxa"/>
            <w:tcBorders>
              <w:top w:val="nil"/>
            </w:tcBorders>
          </w:tcPr>
          <w:p w14:paraId="440B86B7" w14:textId="4599F99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b/>
                <w:bCs/>
                <w:sz w:val="15"/>
                <w:szCs w:val="15"/>
              </w:rPr>
              <w:t>Prepaid expenses</w:t>
            </w:r>
          </w:p>
        </w:tc>
        <w:tc>
          <w:tcPr>
            <w:tcW w:w="1096" w:type="dxa"/>
            <w:tcBorders>
              <w:top w:val="nil"/>
              <w:left w:val="nil"/>
              <w:bottom w:val="nil"/>
            </w:tcBorders>
          </w:tcPr>
          <w:p w14:paraId="093BF991"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CE1F66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top w:val="nil"/>
              <w:bottom w:val="nil"/>
            </w:tcBorders>
          </w:tcPr>
          <w:p w14:paraId="63B6DF9A"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79ACFF64"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10" w:type="dxa"/>
            <w:tcBorders>
              <w:top w:val="nil"/>
              <w:bottom w:val="nil"/>
            </w:tcBorders>
          </w:tcPr>
          <w:p w14:paraId="7CCEA77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1EFBA872"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top w:val="nil"/>
              <w:bottom w:val="nil"/>
            </w:tcBorders>
          </w:tcPr>
          <w:p w14:paraId="3779EF0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527D5594" w14:textId="77777777" w:rsidTr="008274FC">
        <w:trPr>
          <w:cantSplit/>
        </w:trPr>
        <w:tc>
          <w:tcPr>
            <w:tcW w:w="4200" w:type="dxa"/>
            <w:tcBorders>
              <w:top w:val="nil"/>
            </w:tcBorders>
          </w:tcPr>
          <w:p w14:paraId="55EEA32D" w14:textId="53C748A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i/>
                <w:iCs/>
                <w:sz w:val="15"/>
                <w:szCs w:val="15"/>
                <w:u w:val="single"/>
              </w:rPr>
              <w:t>Subsidiary</w:t>
            </w:r>
          </w:p>
        </w:tc>
        <w:tc>
          <w:tcPr>
            <w:tcW w:w="1096" w:type="dxa"/>
            <w:tcBorders>
              <w:top w:val="nil"/>
              <w:left w:val="nil"/>
              <w:bottom w:val="nil"/>
            </w:tcBorders>
          </w:tcPr>
          <w:p w14:paraId="3EF6DAA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1F2F0253"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6978F2D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008B68F"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49507C5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2FBF0121"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4D9B1B91"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1B432479" w14:textId="77777777" w:rsidTr="008274FC">
        <w:trPr>
          <w:cantSplit/>
        </w:trPr>
        <w:tc>
          <w:tcPr>
            <w:tcW w:w="4200" w:type="dxa"/>
            <w:tcBorders>
              <w:top w:val="nil"/>
            </w:tcBorders>
          </w:tcPr>
          <w:p w14:paraId="50E428D2" w14:textId="108AB870"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Ingenio</w:t>
            </w:r>
            <w:proofErr w:type="spellEnd"/>
            <w:r w:rsidRPr="00961C80">
              <w:rPr>
                <w:rFonts w:cs="Arial"/>
                <w:sz w:val="15"/>
                <w:szCs w:val="15"/>
              </w:rPr>
              <w:t xml:space="preserve"> Company Limited</w:t>
            </w:r>
          </w:p>
        </w:tc>
        <w:tc>
          <w:tcPr>
            <w:tcW w:w="1096" w:type="dxa"/>
            <w:tcBorders>
              <w:top w:val="nil"/>
              <w:left w:val="nil"/>
              <w:bottom w:val="nil"/>
            </w:tcBorders>
          </w:tcPr>
          <w:p w14:paraId="5BFEE1D8" w14:textId="520106D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5C2B0857" w14:textId="77777777" w:rsidR="002A1DD9" w:rsidRPr="00961C80" w:rsidRDefault="002A1DD9" w:rsidP="00641DA3">
            <w:pPr>
              <w:spacing w:line="360" w:lineRule="auto"/>
              <w:ind w:right="97"/>
              <w:jc w:val="right"/>
              <w:rPr>
                <w:rFonts w:cs="Arial"/>
                <w:sz w:val="15"/>
                <w:szCs w:val="15"/>
              </w:rPr>
            </w:pPr>
          </w:p>
        </w:tc>
        <w:tc>
          <w:tcPr>
            <w:tcW w:w="1094" w:type="dxa"/>
            <w:tcBorders>
              <w:top w:val="nil"/>
              <w:left w:val="nil"/>
              <w:bottom w:val="nil"/>
            </w:tcBorders>
          </w:tcPr>
          <w:p w14:paraId="79EBC885" w14:textId="302C28D9"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65788B21"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5C7E51B8" w14:textId="0C6FB25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7511ECC9"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4BB5DF45" w14:textId="4366DA5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2,080,000</w:t>
            </w:r>
          </w:p>
        </w:tc>
      </w:tr>
      <w:tr w:rsidR="002A1DD9" w:rsidRPr="00961C80" w14:paraId="19E757D2" w14:textId="77777777" w:rsidTr="008274FC">
        <w:trPr>
          <w:cantSplit/>
        </w:trPr>
        <w:tc>
          <w:tcPr>
            <w:tcW w:w="4200" w:type="dxa"/>
            <w:tcBorders>
              <w:top w:val="nil"/>
            </w:tcBorders>
          </w:tcPr>
          <w:p w14:paraId="70444A39"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nil"/>
              <w:left w:val="nil"/>
              <w:bottom w:val="nil"/>
            </w:tcBorders>
          </w:tcPr>
          <w:p w14:paraId="06E05636"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top w:val="nil"/>
              <w:bottom w:val="nil"/>
            </w:tcBorders>
          </w:tcPr>
          <w:p w14:paraId="6757FF80" w14:textId="77777777" w:rsidR="002A1DD9" w:rsidRPr="00961C80" w:rsidRDefault="002A1DD9" w:rsidP="00641DA3">
            <w:pPr>
              <w:spacing w:line="360" w:lineRule="auto"/>
              <w:ind w:right="97"/>
              <w:jc w:val="right"/>
              <w:rPr>
                <w:rFonts w:cs="Arial"/>
                <w:sz w:val="12"/>
                <w:szCs w:val="12"/>
              </w:rPr>
            </w:pPr>
          </w:p>
        </w:tc>
        <w:tc>
          <w:tcPr>
            <w:tcW w:w="1094" w:type="dxa"/>
            <w:tcBorders>
              <w:top w:val="nil"/>
              <w:left w:val="nil"/>
              <w:bottom w:val="nil"/>
            </w:tcBorders>
          </w:tcPr>
          <w:p w14:paraId="35F1BFF2"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165D76B7" w14:textId="77777777" w:rsidR="002A1DD9" w:rsidRPr="00961C80" w:rsidRDefault="002A1DD9" w:rsidP="00641DA3">
            <w:pPr>
              <w:spacing w:line="360" w:lineRule="auto"/>
              <w:ind w:right="97"/>
              <w:jc w:val="right"/>
              <w:rPr>
                <w:rFonts w:cs="Arial"/>
                <w:sz w:val="12"/>
                <w:szCs w:val="12"/>
              </w:rPr>
            </w:pPr>
          </w:p>
        </w:tc>
        <w:tc>
          <w:tcPr>
            <w:tcW w:w="1110" w:type="dxa"/>
            <w:tcBorders>
              <w:top w:val="nil"/>
              <w:bottom w:val="nil"/>
            </w:tcBorders>
          </w:tcPr>
          <w:p w14:paraId="1AA00F1E"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6" w:type="dxa"/>
            <w:tcBorders>
              <w:top w:val="nil"/>
              <w:bottom w:val="nil"/>
            </w:tcBorders>
          </w:tcPr>
          <w:p w14:paraId="0970B410" w14:textId="77777777" w:rsidR="002A1DD9" w:rsidRPr="00961C80" w:rsidRDefault="002A1DD9" w:rsidP="00641DA3">
            <w:pPr>
              <w:spacing w:line="360" w:lineRule="auto"/>
              <w:ind w:right="73"/>
              <w:jc w:val="right"/>
              <w:rPr>
                <w:rFonts w:cs="Arial"/>
                <w:sz w:val="12"/>
                <w:szCs w:val="12"/>
              </w:rPr>
            </w:pPr>
          </w:p>
        </w:tc>
        <w:tc>
          <w:tcPr>
            <w:tcW w:w="1121" w:type="dxa"/>
            <w:tcBorders>
              <w:top w:val="nil"/>
              <w:bottom w:val="nil"/>
            </w:tcBorders>
          </w:tcPr>
          <w:p w14:paraId="43B88C3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2A1DD9" w:rsidRPr="00961C80" w14:paraId="47A56BF6" w14:textId="77777777" w:rsidTr="008274FC">
        <w:trPr>
          <w:cantSplit/>
        </w:trPr>
        <w:tc>
          <w:tcPr>
            <w:tcW w:w="4200" w:type="dxa"/>
            <w:tcBorders>
              <w:top w:val="nil"/>
            </w:tcBorders>
          </w:tcPr>
          <w:p w14:paraId="5BF0925A" w14:textId="25213F0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b/>
                <w:bCs/>
                <w:sz w:val="15"/>
                <w:szCs w:val="15"/>
              </w:rPr>
              <w:t>Prepaid of Employee Joint Investment Program</w:t>
            </w:r>
          </w:p>
        </w:tc>
        <w:tc>
          <w:tcPr>
            <w:tcW w:w="1096" w:type="dxa"/>
            <w:tcBorders>
              <w:top w:val="nil"/>
              <w:left w:val="nil"/>
              <w:bottom w:val="nil"/>
            </w:tcBorders>
          </w:tcPr>
          <w:p w14:paraId="372B779D"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1998919D" w14:textId="77777777" w:rsidR="002A1DD9" w:rsidRPr="00961C80" w:rsidRDefault="002A1DD9" w:rsidP="00641DA3">
            <w:pPr>
              <w:spacing w:line="360" w:lineRule="auto"/>
              <w:ind w:right="97"/>
              <w:jc w:val="right"/>
              <w:rPr>
                <w:rFonts w:cs="Arial"/>
                <w:sz w:val="15"/>
                <w:szCs w:val="15"/>
              </w:rPr>
            </w:pPr>
          </w:p>
        </w:tc>
        <w:tc>
          <w:tcPr>
            <w:tcW w:w="1094" w:type="dxa"/>
            <w:tcBorders>
              <w:top w:val="nil"/>
              <w:left w:val="nil"/>
              <w:bottom w:val="nil"/>
            </w:tcBorders>
          </w:tcPr>
          <w:p w14:paraId="0D16E3C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22CA4BA"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45B85B32"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4C8F6F05"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35A2F53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2A1DD9" w:rsidRPr="00961C80" w14:paraId="15A543E4" w14:textId="77777777" w:rsidTr="008274FC">
        <w:trPr>
          <w:cantSplit/>
        </w:trPr>
        <w:tc>
          <w:tcPr>
            <w:tcW w:w="4200" w:type="dxa"/>
            <w:tcBorders>
              <w:top w:val="nil"/>
            </w:tcBorders>
          </w:tcPr>
          <w:p w14:paraId="0FDD5D5C" w14:textId="076C962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i/>
                <w:iCs/>
                <w:sz w:val="15"/>
                <w:szCs w:val="15"/>
                <w:u w:val="single"/>
              </w:rPr>
              <w:t>Key management</w:t>
            </w:r>
          </w:p>
        </w:tc>
        <w:tc>
          <w:tcPr>
            <w:tcW w:w="1096" w:type="dxa"/>
            <w:tcBorders>
              <w:top w:val="nil"/>
              <w:left w:val="nil"/>
              <w:bottom w:val="nil"/>
            </w:tcBorders>
          </w:tcPr>
          <w:p w14:paraId="3A534646" w14:textId="48F5A391"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643,442</w:t>
            </w:r>
          </w:p>
        </w:tc>
        <w:tc>
          <w:tcPr>
            <w:tcW w:w="90" w:type="dxa"/>
            <w:tcBorders>
              <w:top w:val="nil"/>
              <w:bottom w:val="nil"/>
            </w:tcBorders>
          </w:tcPr>
          <w:p w14:paraId="27BBB995" w14:textId="77777777" w:rsidR="002A1DD9" w:rsidRPr="00961C80" w:rsidRDefault="002A1DD9" w:rsidP="00641DA3">
            <w:pPr>
              <w:spacing w:line="360" w:lineRule="auto"/>
              <w:ind w:right="97"/>
              <w:jc w:val="right"/>
              <w:rPr>
                <w:rFonts w:cs="Arial"/>
                <w:sz w:val="15"/>
                <w:szCs w:val="15"/>
              </w:rPr>
            </w:pPr>
          </w:p>
        </w:tc>
        <w:tc>
          <w:tcPr>
            <w:tcW w:w="1094" w:type="dxa"/>
            <w:tcBorders>
              <w:top w:val="nil"/>
              <w:left w:val="nil"/>
              <w:bottom w:val="nil"/>
            </w:tcBorders>
          </w:tcPr>
          <w:p w14:paraId="67CB4DE9" w14:textId="44E41449"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7D78DA1A"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20541E52" w14:textId="6C59046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550,109</w:t>
            </w:r>
          </w:p>
        </w:tc>
        <w:tc>
          <w:tcPr>
            <w:tcW w:w="86" w:type="dxa"/>
            <w:tcBorders>
              <w:top w:val="nil"/>
              <w:bottom w:val="nil"/>
            </w:tcBorders>
          </w:tcPr>
          <w:p w14:paraId="561BE177"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06A57C7C" w14:textId="5FD77D7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7658FEBE" w14:textId="77777777" w:rsidTr="00F02B97">
        <w:trPr>
          <w:cantSplit/>
        </w:trPr>
        <w:tc>
          <w:tcPr>
            <w:tcW w:w="4200" w:type="dxa"/>
            <w:tcBorders>
              <w:top w:val="nil"/>
            </w:tcBorders>
          </w:tcPr>
          <w:p w14:paraId="40562689" w14:textId="206C648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b/>
                <w:bCs/>
                <w:sz w:val="15"/>
                <w:szCs w:val="15"/>
              </w:rPr>
              <w:t>Total trade and other current accounts receivable</w:t>
            </w:r>
          </w:p>
        </w:tc>
        <w:tc>
          <w:tcPr>
            <w:tcW w:w="1096" w:type="dxa"/>
            <w:tcBorders>
              <w:top w:val="single" w:sz="2" w:space="0" w:color="auto"/>
              <w:left w:val="nil"/>
              <w:bottom w:val="single" w:sz="12" w:space="0" w:color="auto"/>
            </w:tcBorders>
          </w:tcPr>
          <w:p w14:paraId="44113EAB" w14:textId="705CC658" w:rsidR="002A1DD9" w:rsidRPr="00961C80" w:rsidRDefault="0072450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43</w:t>
            </w:r>
            <w:r w:rsidR="002A1DD9" w:rsidRPr="00961C80">
              <w:rPr>
                <w:rFonts w:cs="Arial"/>
                <w:sz w:val="15"/>
                <w:szCs w:val="15"/>
              </w:rPr>
              <w:t>,</w:t>
            </w:r>
            <w:r w:rsidRPr="00961C80">
              <w:rPr>
                <w:rFonts w:cs="Arial"/>
                <w:sz w:val="15"/>
                <w:szCs w:val="15"/>
              </w:rPr>
              <w:t>173</w:t>
            </w:r>
            <w:r w:rsidR="002A1DD9" w:rsidRPr="00961C80">
              <w:rPr>
                <w:rFonts w:cs="Arial"/>
                <w:sz w:val="15"/>
                <w:szCs w:val="15"/>
              </w:rPr>
              <w:t>,</w:t>
            </w:r>
            <w:r w:rsidRPr="00961C80">
              <w:rPr>
                <w:rFonts w:cs="Arial"/>
                <w:sz w:val="15"/>
                <w:szCs w:val="15"/>
              </w:rPr>
              <w:t>041</w:t>
            </w:r>
          </w:p>
        </w:tc>
        <w:tc>
          <w:tcPr>
            <w:tcW w:w="90" w:type="dxa"/>
            <w:tcBorders>
              <w:top w:val="nil"/>
              <w:bottom w:val="nil"/>
            </w:tcBorders>
          </w:tcPr>
          <w:p w14:paraId="649E0B59"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094" w:type="dxa"/>
            <w:tcBorders>
              <w:top w:val="single" w:sz="4" w:space="0" w:color="auto"/>
              <w:left w:val="nil"/>
              <w:bottom w:val="single" w:sz="12" w:space="0" w:color="auto"/>
            </w:tcBorders>
          </w:tcPr>
          <w:p w14:paraId="1E263E62" w14:textId="3FB73E6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2,744,901</w:t>
            </w:r>
          </w:p>
        </w:tc>
        <w:tc>
          <w:tcPr>
            <w:tcW w:w="82" w:type="dxa"/>
            <w:tcBorders>
              <w:top w:val="nil"/>
              <w:bottom w:val="nil"/>
            </w:tcBorders>
          </w:tcPr>
          <w:p w14:paraId="3C34026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10" w:type="dxa"/>
            <w:tcBorders>
              <w:top w:val="single" w:sz="2" w:space="0" w:color="auto"/>
              <w:bottom w:val="single" w:sz="12" w:space="0" w:color="auto"/>
            </w:tcBorders>
            <w:shd w:val="clear" w:color="auto" w:fill="auto"/>
          </w:tcPr>
          <w:p w14:paraId="324D0A3A" w14:textId="51575B9B" w:rsidR="002A1DD9" w:rsidRPr="00961C80" w:rsidRDefault="0072450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75</w:t>
            </w:r>
            <w:r w:rsidR="002A1DD9" w:rsidRPr="00961C80">
              <w:rPr>
                <w:rFonts w:cs="Arial"/>
                <w:sz w:val="15"/>
                <w:szCs w:val="15"/>
              </w:rPr>
              <w:t>,</w:t>
            </w:r>
            <w:r w:rsidRPr="00961C80">
              <w:rPr>
                <w:rFonts w:cs="Arial"/>
                <w:sz w:val="15"/>
                <w:szCs w:val="15"/>
              </w:rPr>
              <w:t>358</w:t>
            </w:r>
            <w:r w:rsidR="002A1DD9" w:rsidRPr="00961C80">
              <w:rPr>
                <w:rFonts w:cs="Arial"/>
                <w:sz w:val="15"/>
                <w:szCs w:val="15"/>
              </w:rPr>
              <w:t>,</w:t>
            </w:r>
            <w:r w:rsidRPr="00961C80">
              <w:rPr>
                <w:rFonts w:cs="Arial"/>
                <w:sz w:val="15"/>
                <w:szCs w:val="15"/>
              </w:rPr>
              <w:t>115</w:t>
            </w:r>
          </w:p>
        </w:tc>
        <w:tc>
          <w:tcPr>
            <w:tcW w:w="86" w:type="dxa"/>
            <w:tcBorders>
              <w:top w:val="nil"/>
              <w:bottom w:val="nil"/>
            </w:tcBorders>
            <w:shd w:val="clear" w:color="auto" w:fill="auto"/>
          </w:tcPr>
          <w:p w14:paraId="508E209F"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360" w:lineRule="auto"/>
              <w:ind w:left="-12"/>
              <w:rPr>
                <w:rFonts w:cs="Arial"/>
                <w:sz w:val="15"/>
                <w:szCs w:val="15"/>
              </w:rPr>
            </w:pPr>
          </w:p>
        </w:tc>
        <w:tc>
          <w:tcPr>
            <w:tcW w:w="1121" w:type="dxa"/>
            <w:tcBorders>
              <w:top w:val="single" w:sz="4" w:space="0" w:color="auto"/>
              <w:bottom w:val="single" w:sz="12" w:space="0" w:color="auto"/>
            </w:tcBorders>
          </w:tcPr>
          <w:p w14:paraId="77864D86" w14:textId="7E2BF21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13,791,055</w:t>
            </w:r>
          </w:p>
        </w:tc>
      </w:tr>
      <w:tr w:rsidR="002A1DD9" w:rsidRPr="00961C80" w14:paraId="1F1D19B3" w14:textId="77777777" w:rsidTr="00F02B97">
        <w:trPr>
          <w:cantSplit/>
        </w:trPr>
        <w:tc>
          <w:tcPr>
            <w:tcW w:w="4200" w:type="dxa"/>
            <w:tcBorders>
              <w:top w:val="nil"/>
            </w:tcBorders>
          </w:tcPr>
          <w:p w14:paraId="2F93EC9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single" w:sz="12" w:space="0" w:color="auto"/>
              <w:left w:val="nil"/>
              <w:bottom w:val="nil"/>
            </w:tcBorders>
          </w:tcPr>
          <w:p w14:paraId="58E7E9E4"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cs/>
              </w:rPr>
            </w:pPr>
          </w:p>
        </w:tc>
        <w:tc>
          <w:tcPr>
            <w:tcW w:w="90" w:type="dxa"/>
            <w:tcBorders>
              <w:top w:val="nil"/>
              <w:bottom w:val="nil"/>
            </w:tcBorders>
          </w:tcPr>
          <w:p w14:paraId="5404C0E5" w14:textId="77777777" w:rsidR="002A1DD9" w:rsidRPr="00961C80" w:rsidRDefault="002A1DD9" w:rsidP="00641DA3">
            <w:pPr>
              <w:spacing w:line="360" w:lineRule="auto"/>
              <w:ind w:right="97"/>
              <w:jc w:val="right"/>
              <w:rPr>
                <w:rFonts w:cs="Arial"/>
                <w:sz w:val="12"/>
                <w:szCs w:val="12"/>
              </w:rPr>
            </w:pPr>
          </w:p>
        </w:tc>
        <w:tc>
          <w:tcPr>
            <w:tcW w:w="1094" w:type="dxa"/>
            <w:tcBorders>
              <w:top w:val="single" w:sz="12" w:space="0" w:color="auto"/>
              <w:bottom w:val="nil"/>
            </w:tcBorders>
          </w:tcPr>
          <w:p w14:paraId="5568EEB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359A3D3E" w14:textId="77777777" w:rsidR="002A1DD9" w:rsidRPr="00961C80" w:rsidRDefault="002A1DD9" w:rsidP="00641DA3">
            <w:pPr>
              <w:spacing w:line="360" w:lineRule="auto"/>
              <w:ind w:right="97"/>
              <w:jc w:val="right"/>
              <w:rPr>
                <w:rFonts w:cs="Arial"/>
                <w:sz w:val="12"/>
                <w:szCs w:val="12"/>
              </w:rPr>
            </w:pPr>
          </w:p>
        </w:tc>
        <w:tc>
          <w:tcPr>
            <w:tcW w:w="1110" w:type="dxa"/>
            <w:tcBorders>
              <w:top w:val="single" w:sz="12" w:space="0" w:color="auto"/>
              <w:bottom w:val="nil"/>
            </w:tcBorders>
          </w:tcPr>
          <w:p w14:paraId="792C42CB"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6" w:type="dxa"/>
            <w:tcBorders>
              <w:top w:val="nil"/>
              <w:bottom w:val="nil"/>
            </w:tcBorders>
          </w:tcPr>
          <w:p w14:paraId="320B6CB1" w14:textId="77777777" w:rsidR="002A1DD9" w:rsidRPr="00961C80" w:rsidRDefault="002A1DD9" w:rsidP="00641DA3">
            <w:pPr>
              <w:spacing w:line="360" w:lineRule="auto"/>
              <w:ind w:right="73"/>
              <w:jc w:val="right"/>
              <w:rPr>
                <w:rFonts w:cs="Arial"/>
                <w:sz w:val="12"/>
                <w:szCs w:val="12"/>
              </w:rPr>
            </w:pPr>
          </w:p>
        </w:tc>
        <w:tc>
          <w:tcPr>
            <w:tcW w:w="1121" w:type="dxa"/>
            <w:tcBorders>
              <w:top w:val="single" w:sz="12" w:space="0" w:color="auto"/>
              <w:bottom w:val="nil"/>
            </w:tcBorders>
          </w:tcPr>
          <w:p w14:paraId="7B55A162"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2A1DD9" w:rsidRPr="00961C80" w14:paraId="7C808041" w14:textId="77777777" w:rsidTr="00F02B97">
        <w:trPr>
          <w:cantSplit/>
        </w:trPr>
        <w:tc>
          <w:tcPr>
            <w:tcW w:w="4200" w:type="dxa"/>
            <w:tcBorders>
              <w:top w:val="nil"/>
            </w:tcBorders>
          </w:tcPr>
          <w:p w14:paraId="3BB50AEC" w14:textId="6748538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b/>
                <w:bCs/>
                <w:sz w:val="15"/>
                <w:szCs w:val="15"/>
              </w:rPr>
              <w:t>Contract assets - current</w:t>
            </w:r>
          </w:p>
        </w:tc>
        <w:tc>
          <w:tcPr>
            <w:tcW w:w="1096" w:type="dxa"/>
            <w:tcBorders>
              <w:top w:val="nil"/>
              <w:left w:val="nil"/>
              <w:bottom w:val="nil"/>
            </w:tcBorders>
          </w:tcPr>
          <w:p w14:paraId="2B70DB99"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23A54A96"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4" w:type="dxa"/>
            <w:tcBorders>
              <w:top w:val="nil"/>
              <w:bottom w:val="nil"/>
            </w:tcBorders>
          </w:tcPr>
          <w:p w14:paraId="172B135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A91C8F2"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10" w:type="dxa"/>
            <w:tcBorders>
              <w:top w:val="nil"/>
              <w:bottom w:val="nil"/>
            </w:tcBorders>
          </w:tcPr>
          <w:p w14:paraId="75D6CBAB"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4C506491"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121" w:type="dxa"/>
            <w:tcBorders>
              <w:top w:val="nil"/>
              <w:bottom w:val="nil"/>
            </w:tcBorders>
          </w:tcPr>
          <w:p w14:paraId="432EFBD9"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017C1220" w14:textId="77777777" w:rsidTr="00F02B97">
        <w:trPr>
          <w:cantSplit/>
        </w:trPr>
        <w:tc>
          <w:tcPr>
            <w:tcW w:w="4200" w:type="dxa"/>
            <w:tcBorders>
              <w:top w:val="nil"/>
            </w:tcBorders>
          </w:tcPr>
          <w:p w14:paraId="402A7BC7" w14:textId="2C97EA71"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i/>
                <w:iCs/>
                <w:sz w:val="15"/>
                <w:szCs w:val="15"/>
                <w:u w:val="single"/>
              </w:rPr>
              <w:t>Subsidiaries</w:t>
            </w:r>
          </w:p>
        </w:tc>
        <w:tc>
          <w:tcPr>
            <w:tcW w:w="1096" w:type="dxa"/>
            <w:tcBorders>
              <w:top w:val="nil"/>
              <w:left w:val="nil"/>
              <w:bottom w:val="nil"/>
            </w:tcBorders>
          </w:tcPr>
          <w:p w14:paraId="38DB6300"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371CB71"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4F96A31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0FB788E"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2A4CB934"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5C69BCA8"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5F775EC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2B3EC2DB" w14:textId="77777777" w:rsidTr="00F02B97">
        <w:trPr>
          <w:cantSplit/>
        </w:trPr>
        <w:tc>
          <w:tcPr>
            <w:tcW w:w="4200" w:type="dxa"/>
            <w:tcBorders>
              <w:bottom w:val="nil"/>
            </w:tcBorders>
          </w:tcPr>
          <w:p w14:paraId="303FB125" w14:textId="5E9CCE5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Ingenio</w:t>
            </w:r>
            <w:proofErr w:type="spellEnd"/>
            <w:r w:rsidRPr="00961C80">
              <w:rPr>
                <w:rFonts w:cs="Arial"/>
                <w:sz w:val="15"/>
                <w:szCs w:val="15"/>
              </w:rPr>
              <w:t xml:space="preserve"> Company Limited</w:t>
            </w:r>
          </w:p>
        </w:tc>
        <w:tc>
          <w:tcPr>
            <w:tcW w:w="1096" w:type="dxa"/>
            <w:tcBorders>
              <w:top w:val="nil"/>
              <w:left w:val="nil"/>
              <w:bottom w:val="nil"/>
            </w:tcBorders>
          </w:tcPr>
          <w:p w14:paraId="167BB894" w14:textId="39667F00"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2364BAF7"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6A656E38" w14:textId="226427F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5042480A"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19D27E7A" w14:textId="43FF2F5A" w:rsidR="002A1DD9" w:rsidRPr="00961C80" w:rsidRDefault="00A24CB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3B4AD5CD"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40F8FE40" w14:textId="7CACCBB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595,000</w:t>
            </w:r>
          </w:p>
        </w:tc>
      </w:tr>
      <w:tr w:rsidR="002A1DD9" w:rsidRPr="00961C80" w14:paraId="65B53720" w14:textId="77777777" w:rsidTr="00F02B97">
        <w:trPr>
          <w:cantSplit/>
        </w:trPr>
        <w:tc>
          <w:tcPr>
            <w:tcW w:w="4200" w:type="dxa"/>
            <w:tcBorders>
              <w:bottom w:val="nil"/>
            </w:tcBorders>
          </w:tcPr>
          <w:p w14:paraId="6BE26A83" w14:textId="358D710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Addenda Company Limited</w:t>
            </w:r>
          </w:p>
        </w:tc>
        <w:tc>
          <w:tcPr>
            <w:tcW w:w="1096" w:type="dxa"/>
            <w:tcBorders>
              <w:top w:val="nil"/>
              <w:left w:val="nil"/>
              <w:bottom w:val="nil"/>
            </w:tcBorders>
          </w:tcPr>
          <w:p w14:paraId="681D0D76" w14:textId="2C22E3F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3D9A5B08"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65A322B6" w14:textId="2D7C8E7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3E779408"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0C76D0AC" w14:textId="1428C39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26,480</w:t>
            </w:r>
          </w:p>
        </w:tc>
        <w:tc>
          <w:tcPr>
            <w:tcW w:w="86" w:type="dxa"/>
            <w:tcBorders>
              <w:top w:val="nil"/>
              <w:bottom w:val="nil"/>
            </w:tcBorders>
          </w:tcPr>
          <w:p w14:paraId="45302130"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62760BF2" w14:textId="0EFB6D4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0C20C9F1" w14:textId="77777777" w:rsidTr="00F02B97">
        <w:trPr>
          <w:cantSplit/>
        </w:trPr>
        <w:tc>
          <w:tcPr>
            <w:tcW w:w="4200" w:type="dxa"/>
            <w:tcBorders>
              <w:bottom w:val="nil"/>
            </w:tcBorders>
          </w:tcPr>
          <w:p w14:paraId="36F7B49D" w14:textId="619DC8F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pacing w:val="-4"/>
                <w:sz w:val="15"/>
                <w:szCs w:val="15"/>
                <w:lang w:val="en-GB"/>
              </w:rPr>
            </w:pPr>
            <w:proofErr w:type="spellStart"/>
            <w:r w:rsidRPr="00961C80">
              <w:rPr>
                <w:rFonts w:cs="Arial"/>
                <w:sz w:val="15"/>
                <w:szCs w:val="15"/>
              </w:rPr>
              <w:t>Bluebik</w:t>
            </w:r>
            <w:proofErr w:type="spellEnd"/>
            <w:r w:rsidRPr="00961C80">
              <w:rPr>
                <w:rFonts w:cs="Arial"/>
                <w:sz w:val="15"/>
                <w:szCs w:val="15"/>
              </w:rPr>
              <w:t xml:space="preserve"> Global Company Limited</w:t>
            </w:r>
          </w:p>
        </w:tc>
        <w:tc>
          <w:tcPr>
            <w:tcW w:w="1096" w:type="dxa"/>
            <w:tcBorders>
              <w:top w:val="nil"/>
              <w:left w:val="nil"/>
              <w:bottom w:val="nil"/>
            </w:tcBorders>
          </w:tcPr>
          <w:p w14:paraId="57D8CA91" w14:textId="519040B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32E00D38"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5867F070" w14:textId="08F5FD0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267FE363"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1343199F" w14:textId="43D72AA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24,009,709</w:t>
            </w:r>
          </w:p>
        </w:tc>
        <w:tc>
          <w:tcPr>
            <w:tcW w:w="86" w:type="dxa"/>
            <w:tcBorders>
              <w:top w:val="nil"/>
              <w:bottom w:val="nil"/>
            </w:tcBorders>
          </w:tcPr>
          <w:p w14:paraId="103A9546"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327D4DDC" w14:textId="5FF9660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2,846,997</w:t>
            </w:r>
          </w:p>
        </w:tc>
      </w:tr>
      <w:tr w:rsidR="002A1DD9" w:rsidRPr="00961C80" w14:paraId="18CA4AD1" w14:textId="77777777" w:rsidTr="00F02B97">
        <w:trPr>
          <w:cantSplit/>
        </w:trPr>
        <w:tc>
          <w:tcPr>
            <w:tcW w:w="4200" w:type="dxa"/>
            <w:tcBorders>
              <w:bottom w:val="nil"/>
            </w:tcBorders>
          </w:tcPr>
          <w:p w14:paraId="323834B1" w14:textId="03DC1EC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Titans Company Limited</w:t>
            </w:r>
          </w:p>
        </w:tc>
        <w:tc>
          <w:tcPr>
            <w:tcW w:w="1096" w:type="dxa"/>
            <w:tcBorders>
              <w:top w:val="nil"/>
              <w:left w:val="nil"/>
              <w:bottom w:val="nil"/>
            </w:tcBorders>
          </w:tcPr>
          <w:p w14:paraId="314A2B57" w14:textId="260F78F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056D7590"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5343B754" w14:textId="0F3E2C1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67DCFD2F"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23E9F4F4" w14:textId="1023FF4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1,541,434</w:t>
            </w:r>
          </w:p>
        </w:tc>
        <w:tc>
          <w:tcPr>
            <w:tcW w:w="86" w:type="dxa"/>
            <w:tcBorders>
              <w:top w:val="nil"/>
              <w:bottom w:val="nil"/>
            </w:tcBorders>
          </w:tcPr>
          <w:p w14:paraId="6166F84D"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46507CA3" w14:textId="74A2C36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310,119</w:t>
            </w:r>
          </w:p>
        </w:tc>
      </w:tr>
      <w:tr w:rsidR="002A1DD9" w:rsidRPr="00961C80" w14:paraId="4975AD10" w14:textId="77777777" w:rsidTr="00F02B97">
        <w:trPr>
          <w:cantSplit/>
        </w:trPr>
        <w:tc>
          <w:tcPr>
            <w:tcW w:w="4200" w:type="dxa"/>
            <w:tcBorders>
              <w:bottom w:val="nil"/>
            </w:tcBorders>
          </w:tcPr>
          <w:p w14:paraId="3242BDEF" w14:textId="281D1CB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Nexus Company Limited</w:t>
            </w:r>
          </w:p>
        </w:tc>
        <w:tc>
          <w:tcPr>
            <w:tcW w:w="1096" w:type="dxa"/>
            <w:tcBorders>
              <w:top w:val="nil"/>
              <w:left w:val="nil"/>
              <w:bottom w:val="nil"/>
            </w:tcBorders>
          </w:tcPr>
          <w:p w14:paraId="457D4248" w14:textId="3AA1207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7164906E"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3A05C8B8" w14:textId="7785D109"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0AF1FEF5"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00CEB4C1" w14:textId="72A56C2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26,480</w:t>
            </w:r>
          </w:p>
        </w:tc>
        <w:tc>
          <w:tcPr>
            <w:tcW w:w="86" w:type="dxa"/>
            <w:tcBorders>
              <w:top w:val="nil"/>
              <w:bottom w:val="nil"/>
            </w:tcBorders>
          </w:tcPr>
          <w:p w14:paraId="14F908FD"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30DA8038" w14:textId="0F42116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46467118" w14:textId="77777777" w:rsidTr="00F02B97">
        <w:trPr>
          <w:cantSplit/>
        </w:trPr>
        <w:tc>
          <w:tcPr>
            <w:tcW w:w="4200" w:type="dxa"/>
            <w:tcBorders>
              <w:bottom w:val="nil"/>
            </w:tcBorders>
          </w:tcPr>
          <w:p w14:paraId="7D8A80E0" w14:textId="45C1A3B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Vulcan Company Limited</w:t>
            </w:r>
          </w:p>
        </w:tc>
        <w:tc>
          <w:tcPr>
            <w:tcW w:w="1096" w:type="dxa"/>
            <w:tcBorders>
              <w:top w:val="nil"/>
              <w:left w:val="nil"/>
              <w:bottom w:val="nil"/>
            </w:tcBorders>
          </w:tcPr>
          <w:p w14:paraId="457EFDCC" w14:textId="5267ECB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33DB4EA8"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7F654ACF" w14:textId="67BBB3B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6BF3E7D9"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07126B65" w14:textId="50C288D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9,822,148</w:t>
            </w:r>
          </w:p>
        </w:tc>
        <w:tc>
          <w:tcPr>
            <w:tcW w:w="86" w:type="dxa"/>
            <w:tcBorders>
              <w:top w:val="nil"/>
              <w:bottom w:val="nil"/>
            </w:tcBorders>
          </w:tcPr>
          <w:p w14:paraId="68AEA308"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0EB16398" w14:textId="30B3406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2DB774F4" w14:textId="77777777" w:rsidTr="00F02B97">
        <w:trPr>
          <w:cantSplit/>
        </w:trPr>
        <w:tc>
          <w:tcPr>
            <w:tcW w:w="4200" w:type="dxa"/>
            <w:tcBorders>
              <w:bottom w:val="nil"/>
            </w:tcBorders>
          </w:tcPr>
          <w:p w14:paraId="59D9B994" w14:textId="7EBF8EF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sz w:val="15"/>
                <w:szCs w:val="15"/>
              </w:rPr>
              <w:t>GMVPI Company Limited</w:t>
            </w:r>
          </w:p>
        </w:tc>
        <w:tc>
          <w:tcPr>
            <w:tcW w:w="1096" w:type="dxa"/>
            <w:tcBorders>
              <w:top w:val="nil"/>
              <w:left w:val="nil"/>
              <w:bottom w:val="nil"/>
            </w:tcBorders>
          </w:tcPr>
          <w:p w14:paraId="10B14201" w14:textId="77F1271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7B3DCEAA"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0D2E59B4" w14:textId="1E5E863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4634114D"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568898AE" w14:textId="4243F3D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7,089,004</w:t>
            </w:r>
          </w:p>
        </w:tc>
        <w:tc>
          <w:tcPr>
            <w:tcW w:w="86" w:type="dxa"/>
            <w:tcBorders>
              <w:top w:val="nil"/>
              <w:bottom w:val="nil"/>
            </w:tcBorders>
          </w:tcPr>
          <w:p w14:paraId="51561FA8"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70093EB4" w14:textId="42AEF9A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1,435,780</w:t>
            </w:r>
          </w:p>
        </w:tc>
      </w:tr>
      <w:tr w:rsidR="002A1DD9" w:rsidRPr="00961C80" w14:paraId="7C453147" w14:textId="77777777" w:rsidTr="00F02B97">
        <w:trPr>
          <w:cantSplit/>
        </w:trPr>
        <w:tc>
          <w:tcPr>
            <w:tcW w:w="4200" w:type="dxa"/>
            <w:tcBorders>
              <w:bottom w:val="nil"/>
            </w:tcBorders>
          </w:tcPr>
          <w:p w14:paraId="2F2F4BE4" w14:textId="73D29E39"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sz w:val="15"/>
                <w:szCs w:val="15"/>
              </w:rPr>
              <w:t>Sauce Skills Company Limited</w:t>
            </w:r>
          </w:p>
        </w:tc>
        <w:tc>
          <w:tcPr>
            <w:tcW w:w="1096" w:type="dxa"/>
            <w:tcBorders>
              <w:top w:val="nil"/>
              <w:left w:val="nil"/>
              <w:bottom w:val="nil"/>
            </w:tcBorders>
          </w:tcPr>
          <w:p w14:paraId="447F46BD" w14:textId="797635F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61C9A37D"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0F91E2A8" w14:textId="00D2FE5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6AB0FE40"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2316D86F" w14:textId="7B8BB33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347,125</w:t>
            </w:r>
          </w:p>
        </w:tc>
        <w:tc>
          <w:tcPr>
            <w:tcW w:w="86" w:type="dxa"/>
            <w:tcBorders>
              <w:top w:val="nil"/>
              <w:bottom w:val="nil"/>
            </w:tcBorders>
          </w:tcPr>
          <w:p w14:paraId="3E79E57A"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65655A47" w14:textId="4885764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4CFD728F" w14:textId="77777777" w:rsidTr="009D3741">
        <w:trPr>
          <w:cantSplit/>
        </w:trPr>
        <w:tc>
          <w:tcPr>
            <w:tcW w:w="4200" w:type="dxa"/>
            <w:tcBorders>
              <w:top w:val="nil"/>
            </w:tcBorders>
          </w:tcPr>
          <w:p w14:paraId="5977E88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8"/>
                <w:szCs w:val="8"/>
              </w:rPr>
            </w:pPr>
          </w:p>
        </w:tc>
        <w:tc>
          <w:tcPr>
            <w:tcW w:w="1096" w:type="dxa"/>
            <w:tcBorders>
              <w:top w:val="nil"/>
              <w:left w:val="nil"/>
              <w:bottom w:val="nil"/>
            </w:tcBorders>
          </w:tcPr>
          <w:p w14:paraId="68205670" w14:textId="6D1D96C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8"/>
                <w:szCs w:val="8"/>
                <w:cs/>
              </w:rPr>
            </w:pPr>
          </w:p>
        </w:tc>
        <w:tc>
          <w:tcPr>
            <w:tcW w:w="90" w:type="dxa"/>
            <w:tcBorders>
              <w:top w:val="nil"/>
              <w:bottom w:val="nil"/>
            </w:tcBorders>
          </w:tcPr>
          <w:p w14:paraId="3BA0E6E5" w14:textId="77777777" w:rsidR="002A1DD9" w:rsidRPr="00961C80" w:rsidRDefault="002A1DD9" w:rsidP="00641DA3">
            <w:pPr>
              <w:spacing w:line="360" w:lineRule="auto"/>
              <w:ind w:right="97"/>
              <w:jc w:val="right"/>
              <w:rPr>
                <w:rFonts w:cs="Arial"/>
                <w:sz w:val="8"/>
                <w:szCs w:val="8"/>
              </w:rPr>
            </w:pPr>
          </w:p>
        </w:tc>
        <w:tc>
          <w:tcPr>
            <w:tcW w:w="1094" w:type="dxa"/>
            <w:tcBorders>
              <w:top w:val="nil"/>
              <w:bottom w:val="nil"/>
            </w:tcBorders>
          </w:tcPr>
          <w:p w14:paraId="26C6C1B9"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2" w:type="dxa"/>
            <w:tcBorders>
              <w:top w:val="nil"/>
              <w:bottom w:val="nil"/>
            </w:tcBorders>
          </w:tcPr>
          <w:p w14:paraId="3202AA94" w14:textId="77777777" w:rsidR="002A1DD9" w:rsidRPr="00961C80" w:rsidRDefault="002A1DD9" w:rsidP="00641DA3">
            <w:pPr>
              <w:spacing w:line="360" w:lineRule="auto"/>
              <w:ind w:right="97"/>
              <w:jc w:val="right"/>
              <w:rPr>
                <w:rFonts w:cs="Arial"/>
                <w:sz w:val="8"/>
                <w:szCs w:val="8"/>
              </w:rPr>
            </w:pPr>
          </w:p>
        </w:tc>
        <w:tc>
          <w:tcPr>
            <w:tcW w:w="1110" w:type="dxa"/>
            <w:tcBorders>
              <w:top w:val="nil"/>
              <w:bottom w:val="nil"/>
            </w:tcBorders>
          </w:tcPr>
          <w:p w14:paraId="2B56B779"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cs/>
              </w:rPr>
            </w:pPr>
          </w:p>
        </w:tc>
        <w:tc>
          <w:tcPr>
            <w:tcW w:w="86" w:type="dxa"/>
            <w:tcBorders>
              <w:top w:val="nil"/>
              <w:bottom w:val="nil"/>
            </w:tcBorders>
          </w:tcPr>
          <w:p w14:paraId="38C97047" w14:textId="77777777" w:rsidR="002A1DD9" w:rsidRPr="00961C80" w:rsidRDefault="002A1DD9" w:rsidP="00641DA3">
            <w:pPr>
              <w:spacing w:line="360" w:lineRule="auto"/>
              <w:ind w:right="73"/>
              <w:jc w:val="right"/>
              <w:rPr>
                <w:rFonts w:cs="Arial"/>
                <w:sz w:val="8"/>
                <w:szCs w:val="8"/>
              </w:rPr>
            </w:pPr>
          </w:p>
        </w:tc>
        <w:tc>
          <w:tcPr>
            <w:tcW w:w="1121" w:type="dxa"/>
            <w:tcBorders>
              <w:top w:val="nil"/>
              <w:bottom w:val="nil"/>
            </w:tcBorders>
          </w:tcPr>
          <w:p w14:paraId="22E52D09"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8"/>
                <w:szCs w:val="8"/>
                <w:cs/>
              </w:rPr>
            </w:pPr>
          </w:p>
        </w:tc>
      </w:tr>
      <w:tr w:rsidR="002A1DD9" w:rsidRPr="00961C80" w14:paraId="21961F07" w14:textId="77777777" w:rsidTr="00F02B97">
        <w:trPr>
          <w:cantSplit/>
        </w:trPr>
        <w:tc>
          <w:tcPr>
            <w:tcW w:w="4200" w:type="dxa"/>
            <w:tcBorders>
              <w:top w:val="nil"/>
            </w:tcBorders>
          </w:tcPr>
          <w:p w14:paraId="63890061" w14:textId="38CB9AD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i/>
                <w:iCs/>
                <w:spacing w:val="-4"/>
                <w:sz w:val="15"/>
                <w:szCs w:val="15"/>
                <w:u w:val="single"/>
              </w:rPr>
              <w:t>J</w:t>
            </w:r>
            <w:proofErr w:type="spellStart"/>
            <w:r w:rsidRPr="00961C80">
              <w:rPr>
                <w:rFonts w:cs="Arial"/>
                <w:i/>
                <w:iCs/>
                <w:spacing w:val="-4"/>
                <w:sz w:val="15"/>
                <w:szCs w:val="15"/>
                <w:u w:val="single"/>
                <w:lang w:val="en-GB"/>
              </w:rPr>
              <w:t>oint</w:t>
            </w:r>
            <w:proofErr w:type="spellEnd"/>
            <w:r w:rsidRPr="00961C80">
              <w:rPr>
                <w:rFonts w:cs="Arial"/>
                <w:i/>
                <w:iCs/>
                <w:spacing w:val="-4"/>
                <w:sz w:val="15"/>
                <w:szCs w:val="15"/>
                <w:u w:val="single"/>
                <w:lang w:val="en-GB"/>
              </w:rPr>
              <w:t xml:space="preserve"> venture</w:t>
            </w:r>
            <w:r w:rsidR="00FA2EF8" w:rsidRPr="00961C80">
              <w:rPr>
                <w:rFonts w:cs="Arial"/>
                <w:i/>
                <w:iCs/>
                <w:sz w:val="15"/>
                <w:szCs w:val="15"/>
                <w:u w:val="single"/>
              </w:rPr>
              <w:t>s</w:t>
            </w:r>
          </w:p>
        </w:tc>
        <w:tc>
          <w:tcPr>
            <w:tcW w:w="1096" w:type="dxa"/>
            <w:tcBorders>
              <w:top w:val="nil"/>
              <w:left w:val="nil"/>
              <w:bottom w:val="nil"/>
            </w:tcBorders>
          </w:tcPr>
          <w:p w14:paraId="19E0870C"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55A989DC"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641AA71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D892C51"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42760F2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462FD1B0"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338C1F36"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45411C8D" w14:textId="77777777" w:rsidTr="009D3741">
        <w:trPr>
          <w:cantSplit/>
        </w:trPr>
        <w:tc>
          <w:tcPr>
            <w:tcW w:w="4200" w:type="dxa"/>
            <w:tcBorders>
              <w:bottom w:val="nil"/>
            </w:tcBorders>
          </w:tcPr>
          <w:p w14:paraId="12170DBC" w14:textId="755BB6B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sz w:val="15"/>
                <w:szCs w:val="15"/>
              </w:rPr>
              <w:t>Orbit Digital Company Limited</w:t>
            </w:r>
          </w:p>
        </w:tc>
        <w:tc>
          <w:tcPr>
            <w:tcW w:w="1096" w:type="dxa"/>
            <w:tcBorders>
              <w:top w:val="nil"/>
              <w:left w:val="nil"/>
              <w:bottom w:val="nil"/>
            </w:tcBorders>
          </w:tcPr>
          <w:p w14:paraId="1976AF07" w14:textId="41A18B5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72,794,417</w:t>
            </w:r>
          </w:p>
        </w:tc>
        <w:tc>
          <w:tcPr>
            <w:tcW w:w="90" w:type="dxa"/>
            <w:tcBorders>
              <w:top w:val="nil"/>
              <w:bottom w:val="nil"/>
            </w:tcBorders>
          </w:tcPr>
          <w:p w14:paraId="79256F30" w14:textId="77777777" w:rsidR="002A1DD9" w:rsidRPr="00961C80" w:rsidRDefault="002A1DD9" w:rsidP="00641DA3">
            <w:pPr>
              <w:spacing w:line="360" w:lineRule="auto"/>
              <w:ind w:right="97"/>
              <w:jc w:val="right"/>
              <w:rPr>
                <w:rFonts w:cs="Arial"/>
                <w:sz w:val="15"/>
                <w:szCs w:val="15"/>
              </w:rPr>
            </w:pPr>
          </w:p>
        </w:tc>
        <w:tc>
          <w:tcPr>
            <w:tcW w:w="1094" w:type="dxa"/>
            <w:tcBorders>
              <w:top w:val="nil"/>
              <w:left w:val="nil"/>
              <w:bottom w:val="nil"/>
            </w:tcBorders>
          </w:tcPr>
          <w:p w14:paraId="2C2787DD" w14:textId="60548AE0"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26,391,176</w:t>
            </w:r>
          </w:p>
        </w:tc>
        <w:tc>
          <w:tcPr>
            <w:tcW w:w="82" w:type="dxa"/>
            <w:tcBorders>
              <w:top w:val="nil"/>
              <w:bottom w:val="nil"/>
            </w:tcBorders>
          </w:tcPr>
          <w:p w14:paraId="0393F3D8"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5DFE4EAE" w14:textId="37EE9AE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72,794,417</w:t>
            </w:r>
          </w:p>
        </w:tc>
        <w:tc>
          <w:tcPr>
            <w:tcW w:w="86" w:type="dxa"/>
            <w:tcBorders>
              <w:top w:val="nil"/>
              <w:bottom w:val="nil"/>
            </w:tcBorders>
          </w:tcPr>
          <w:p w14:paraId="001D3F4F"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7D1261DB" w14:textId="323F5BC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26,391,176</w:t>
            </w:r>
          </w:p>
        </w:tc>
      </w:tr>
      <w:tr w:rsidR="002A1DD9" w:rsidRPr="00961C80" w14:paraId="348DCAC7" w14:textId="77777777" w:rsidTr="009D3741">
        <w:trPr>
          <w:cantSplit/>
        </w:trPr>
        <w:tc>
          <w:tcPr>
            <w:tcW w:w="4200" w:type="dxa"/>
            <w:tcBorders>
              <w:bottom w:val="nil"/>
            </w:tcBorders>
          </w:tcPr>
          <w:p w14:paraId="760D5231" w14:textId="56E5FEC9"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EcoX</w:t>
            </w:r>
            <w:proofErr w:type="spellEnd"/>
            <w:r w:rsidRPr="00961C80">
              <w:rPr>
                <w:rFonts w:cs="Arial"/>
                <w:sz w:val="15"/>
                <w:szCs w:val="15"/>
              </w:rPr>
              <w:t xml:space="preserve"> Company Limited</w:t>
            </w:r>
          </w:p>
        </w:tc>
        <w:tc>
          <w:tcPr>
            <w:tcW w:w="1096" w:type="dxa"/>
            <w:tcBorders>
              <w:top w:val="nil"/>
              <w:left w:val="nil"/>
              <w:bottom w:val="single" w:sz="2" w:space="0" w:color="auto"/>
            </w:tcBorders>
          </w:tcPr>
          <w:p w14:paraId="78171AF5" w14:textId="735F175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191,379</w:t>
            </w:r>
          </w:p>
        </w:tc>
        <w:tc>
          <w:tcPr>
            <w:tcW w:w="90" w:type="dxa"/>
            <w:tcBorders>
              <w:top w:val="nil"/>
              <w:bottom w:val="nil"/>
            </w:tcBorders>
          </w:tcPr>
          <w:p w14:paraId="29721E45" w14:textId="77777777" w:rsidR="002A1DD9" w:rsidRPr="00961C80" w:rsidRDefault="002A1DD9" w:rsidP="00641DA3">
            <w:pPr>
              <w:spacing w:line="360" w:lineRule="auto"/>
              <w:ind w:right="97"/>
              <w:jc w:val="right"/>
              <w:rPr>
                <w:rFonts w:cs="Arial"/>
                <w:sz w:val="15"/>
                <w:szCs w:val="15"/>
              </w:rPr>
            </w:pPr>
          </w:p>
        </w:tc>
        <w:tc>
          <w:tcPr>
            <w:tcW w:w="1094" w:type="dxa"/>
            <w:tcBorders>
              <w:top w:val="nil"/>
              <w:left w:val="nil"/>
              <w:bottom w:val="nil"/>
            </w:tcBorders>
          </w:tcPr>
          <w:p w14:paraId="19FFFAE3" w14:textId="761D053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0C488453"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single" w:sz="2" w:space="0" w:color="auto"/>
            </w:tcBorders>
          </w:tcPr>
          <w:p w14:paraId="55091DEC" w14:textId="3B08E74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191,379</w:t>
            </w:r>
          </w:p>
        </w:tc>
        <w:tc>
          <w:tcPr>
            <w:tcW w:w="86" w:type="dxa"/>
            <w:tcBorders>
              <w:top w:val="nil"/>
              <w:bottom w:val="nil"/>
            </w:tcBorders>
          </w:tcPr>
          <w:p w14:paraId="59CDC24C"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45A3B61A" w14:textId="3EA90B2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449D99DA" w14:textId="77777777" w:rsidTr="00F02B97">
        <w:trPr>
          <w:cantSplit/>
        </w:trPr>
        <w:tc>
          <w:tcPr>
            <w:tcW w:w="4200" w:type="dxa"/>
            <w:tcBorders>
              <w:top w:val="nil"/>
              <w:bottom w:val="nil"/>
            </w:tcBorders>
          </w:tcPr>
          <w:p w14:paraId="547CC98B" w14:textId="3008A2D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b/>
                <w:bCs/>
                <w:sz w:val="15"/>
                <w:szCs w:val="15"/>
              </w:rPr>
              <w:t>Total contract assets - current</w:t>
            </w:r>
          </w:p>
        </w:tc>
        <w:tc>
          <w:tcPr>
            <w:tcW w:w="1096" w:type="dxa"/>
            <w:tcBorders>
              <w:top w:val="single" w:sz="2" w:space="0" w:color="auto"/>
              <w:left w:val="nil"/>
              <w:bottom w:val="single" w:sz="12" w:space="0" w:color="auto"/>
            </w:tcBorders>
          </w:tcPr>
          <w:p w14:paraId="524CCE4F" w14:textId="3DF682C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72,985,796</w:t>
            </w:r>
          </w:p>
        </w:tc>
        <w:tc>
          <w:tcPr>
            <w:tcW w:w="90" w:type="dxa"/>
            <w:tcBorders>
              <w:top w:val="nil"/>
              <w:bottom w:val="nil"/>
            </w:tcBorders>
          </w:tcPr>
          <w:p w14:paraId="67938D5B" w14:textId="77777777" w:rsidR="002A1DD9" w:rsidRPr="00961C80" w:rsidRDefault="002A1DD9" w:rsidP="00641DA3">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2A2C20A" w14:textId="2373D9D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26,391,176</w:t>
            </w:r>
          </w:p>
        </w:tc>
        <w:tc>
          <w:tcPr>
            <w:tcW w:w="82" w:type="dxa"/>
            <w:tcBorders>
              <w:top w:val="nil"/>
              <w:bottom w:val="nil"/>
            </w:tcBorders>
          </w:tcPr>
          <w:p w14:paraId="58FAB546" w14:textId="77777777" w:rsidR="002A1DD9" w:rsidRPr="00961C80" w:rsidRDefault="002A1DD9" w:rsidP="00641DA3">
            <w:pPr>
              <w:spacing w:line="360" w:lineRule="auto"/>
              <w:ind w:right="97"/>
              <w:jc w:val="right"/>
              <w:rPr>
                <w:rFonts w:cs="Arial"/>
                <w:sz w:val="15"/>
                <w:szCs w:val="15"/>
              </w:rPr>
            </w:pPr>
          </w:p>
        </w:tc>
        <w:tc>
          <w:tcPr>
            <w:tcW w:w="1110" w:type="dxa"/>
            <w:tcBorders>
              <w:top w:val="single" w:sz="2" w:space="0" w:color="auto"/>
              <w:bottom w:val="single" w:sz="12" w:space="0" w:color="auto"/>
            </w:tcBorders>
          </w:tcPr>
          <w:p w14:paraId="25092EC0" w14:textId="5668BE90"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115,848,176</w:t>
            </w:r>
          </w:p>
        </w:tc>
        <w:tc>
          <w:tcPr>
            <w:tcW w:w="86" w:type="dxa"/>
            <w:tcBorders>
              <w:top w:val="nil"/>
              <w:bottom w:val="nil"/>
            </w:tcBorders>
          </w:tcPr>
          <w:p w14:paraId="6C5339F0" w14:textId="77777777" w:rsidR="002A1DD9" w:rsidRPr="00961C80" w:rsidRDefault="002A1DD9" w:rsidP="00641DA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FE2A33F" w14:textId="618300E4"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31,579,072</w:t>
            </w:r>
          </w:p>
        </w:tc>
      </w:tr>
      <w:tr w:rsidR="002A1DD9" w:rsidRPr="00961C80" w14:paraId="311D2179" w14:textId="77777777" w:rsidTr="00F02B97">
        <w:trPr>
          <w:cantSplit/>
        </w:trPr>
        <w:tc>
          <w:tcPr>
            <w:tcW w:w="4200" w:type="dxa"/>
            <w:tcBorders>
              <w:top w:val="nil"/>
              <w:bottom w:val="nil"/>
            </w:tcBorders>
          </w:tcPr>
          <w:p w14:paraId="24EA3A2C"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single" w:sz="12" w:space="0" w:color="auto"/>
              <w:left w:val="nil"/>
              <w:bottom w:val="nil"/>
            </w:tcBorders>
          </w:tcPr>
          <w:p w14:paraId="48C664E1"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top w:val="nil"/>
              <w:bottom w:val="nil"/>
            </w:tcBorders>
          </w:tcPr>
          <w:p w14:paraId="7E18DCBB" w14:textId="77777777" w:rsidR="002A1DD9" w:rsidRPr="00961C80" w:rsidRDefault="002A1DD9" w:rsidP="00641DA3">
            <w:pPr>
              <w:spacing w:line="360" w:lineRule="auto"/>
              <w:ind w:right="97"/>
              <w:jc w:val="right"/>
              <w:rPr>
                <w:rFonts w:cs="Arial"/>
                <w:sz w:val="12"/>
                <w:szCs w:val="12"/>
              </w:rPr>
            </w:pPr>
          </w:p>
        </w:tc>
        <w:tc>
          <w:tcPr>
            <w:tcW w:w="1094" w:type="dxa"/>
            <w:tcBorders>
              <w:top w:val="single" w:sz="12" w:space="0" w:color="auto"/>
              <w:bottom w:val="nil"/>
            </w:tcBorders>
          </w:tcPr>
          <w:p w14:paraId="1AD8FFB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11D642FB" w14:textId="77777777" w:rsidR="002A1DD9" w:rsidRPr="00961C80" w:rsidRDefault="002A1DD9" w:rsidP="00641DA3">
            <w:pPr>
              <w:spacing w:line="360" w:lineRule="auto"/>
              <w:ind w:right="97"/>
              <w:jc w:val="right"/>
              <w:rPr>
                <w:rFonts w:cs="Arial"/>
                <w:sz w:val="12"/>
                <w:szCs w:val="12"/>
              </w:rPr>
            </w:pPr>
          </w:p>
        </w:tc>
        <w:tc>
          <w:tcPr>
            <w:tcW w:w="1110" w:type="dxa"/>
            <w:tcBorders>
              <w:top w:val="single" w:sz="12" w:space="0" w:color="auto"/>
              <w:bottom w:val="nil"/>
            </w:tcBorders>
          </w:tcPr>
          <w:p w14:paraId="63D45F90"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6" w:type="dxa"/>
            <w:tcBorders>
              <w:top w:val="nil"/>
              <w:bottom w:val="nil"/>
            </w:tcBorders>
          </w:tcPr>
          <w:p w14:paraId="656302FC" w14:textId="77777777" w:rsidR="002A1DD9" w:rsidRPr="00961C80" w:rsidRDefault="002A1DD9" w:rsidP="00641DA3">
            <w:pPr>
              <w:spacing w:line="360" w:lineRule="auto"/>
              <w:ind w:right="73"/>
              <w:jc w:val="right"/>
              <w:rPr>
                <w:rFonts w:cs="Arial"/>
                <w:sz w:val="12"/>
                <w:szCs w:val="12"/>
              </w:rPr>
            </w:pPr>
          </w:p>
        </w:tc>
        <w:tc>
          <w:tcPr>
            <w:tcW w:w="1121" w:type="dxa"/>
            <w:tcBorders>
              <w:top w:val="single" w:sz="12" w:space="0" w:color="auto"/>
              <w:bottom w:val="nil"/>
            </w:tcBorders>
          </w:tcPr>
          <w:p w14:paraId="22765810"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2A1DD9" w:rsidRPr="00961C80" w14:paraId="7008DE57" w14:textId="77777777" w:rsidTr="00F02B97">
        <w:trPr>
          <w:cantSplit/>
        </w:trPr>
        <w:tc>
          <w:tcPr>
            <w:tcW w:w="4200" w:type="dxa"/>
            <w:tcBorders>
              <w:top w:val="nil"/>
            </w:tcBorders>
          </w:tcPr>
          <w:p w14:paraId="411B05C1" w14:textId="26908B6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b/>
                <w:bCs/>
                <w:sz w:val="15"/>
                <w:szCs w:val="15"/>
              </w:rPr>
              <w:t>Trade accounts payable</w:t>
            </w:r>
          </w:p>
        </w:tc>
        <w:tc>
          <w:tcPr>
            <w:tcW w:w="1096" w:type="dxa"/>
            <w:tcBorders>
              <w:top w:val="nil"/>
              <w:left w:val="nil"/>
              <w:bottom w:val="nil"/>
            </w:tcBorders>
          </w:tcPr>
          <w:p w14:paraId="44B8A351"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7A5E2AF8"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09A3766A"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F027FF8"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7DF44786"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1F68D83E"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143C800B"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608F95DF" w14:textId="77777777" w:rsidTr="00F02B97">
        <w:trPr>
          <w:cantSplit/>
        </w:trPr>
        <w:tc>
          <w:tcPr>
            <w:tcW w:w="4200" w:type="dxa"/>
            <w:tcBorders>
              <w:top w:val="nil"/>
            </w:tcBorders>
          </w:tcPr>
          <w:p w14:paraId="4B93D5B2" w14:textId="5F9E5BB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i/>
                <w:iCs/>
                <w:sz w:val="15"/>
                <w:szCs w:val="15"/>
                <w:u w:val="single"/>
              </w:rPr>
              <w:t>Subsidiaries</w:t>
            </w:r>
          </w:p>
        </w:tc>
        <w:tc>
          <w:tcPr>
            <w:tcW w:w="1096" w:type="dxa"/>
            <w:tcBorders>
              <w:top w:val="nil"/>
              <w:left w:val="nil"/>
              <w:bottom w:val="nil"/>
            </w:tcBorders>
          </w:tcPr>
          <w:p w14:paraId="0179F7FE"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3F2B7515"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01378E1C"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B538131"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5D90176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7BDED794"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2F015110"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1E6A691A" w14:textId="77777777" w:rsidTr="00F02B97">
        <w:trPr>
          <w:cantSplit/>
        </w:trPr>
        <w:tc>
          <w:tcPr>
            <w:tcW w:w="4200" w:type="dxa"/>
            <w:tcBorders>
              <w:top w:val="nil"/>
              <w:bottom w:val="nil"/>
            </w:tcBorders>
          </w:tcPr>
          <w:p w14:paraId="5D45A9DB" w14:textId="38D7E2F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Ingenio</w:t>
            </w:r>
            <w:proofErr w:type="spellEnd"/>
            <w:r w:rsidRPr="00961C80">
              <w:rPr>
                <w:rFonts w:cs="Arial"/>
                <w:sz w:val="15"/>
                <w:szCs w:val="15"/>
              </w:rPr>
              <w:t xml:space="preserve"> Company Limited</w:t>
            </w:r>
          </w:p>
        </w:tc>
        <w:tc>
          <w:tcPr>
            <w:tcW w:w="1096" w:type="dxa"/>
            <w:tcBorders>
              <w:top w:val="nil"/>
              <w:left w:val="nil"/>
              <w:bottom w:val="nil"/>
            </w:tcBorders>
          </w:tcPr>
          <w:p w14:paraId="54921531" w14:textId="659184D9"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0343E274"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5E5333F6" w14:textId="38D0242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2" w:type="dxa"/>
            <w:tcBorders>
              <w:top w:val="nil"/>
              <w:bottom w:val="nil"/>
            </w:tcBorders>
          </w:tcPr>
          <w:p w14:paraId="38FD4A93"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6822AA96" w14:textId="51DEF94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107,000</w:t>
            </w:r>
          </w:p>
        </w:tc>
        <w:tc>
          <w:tcPr>
            <w:tcW w:w="86" w:type="dxa"/>
            <w:tcBorders>
              <w:top w:val="nil"/>
              <w:bottom w:val="nil"/>
            </w:tcBorders>
          </w:tcPr>
          <w:p w14:paraId="14F73DBF"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6C088886" w14:textId="24083C8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11,498,505</w:t>
            </w:r>
          </w:p>
        </w:tc>
      </w:tr>
      <w:tr w:rsidR="002A1DD9" w:rsidRPr="00961C80" w14:paraId="22AACC40" w14:textId="77777777" w:rsidTr="003B049A">
        <w:trPr>
          <w:cantSplit/>
        </w:trPr>
        <w:tc>
          <w:tcPr>
            <w:tcW w:w="4200" w:type="dxa"/>
            <w:tcBorders>
              <w:top w:val="nil"/>
              <w:bottom w:val="nil"/>
            </w:tcBorders>
          </w:tcPr>
          <w:p w14:paraId="7B47B4D2" w14:textId="4D2B6B4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Global Company Limited</w:t>
            </w:r>
          </w:p>
        </w:tc>
        <w:tc>
          <w:tcPr>
            <w:tcW w:w="1096" w:type="dxa"/>
            <w:tcBorders>
              <w:top w:val="nil"/>
              <w:left w:val="nil"/>
              <w:bottom w:val="nil"/>
            </w:tcBorders>
          </w:tcPr>
          <w:p w14:paraId="08F0CAD0" w14:textId="1AA2680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18A13E0B"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7CD5F379" w14:textId="6B077FC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2" w:type="dxa"/>
            <w:tcBorders>
              <w:top w:val="nil"/>
              <w:bottom w:val="nil"/>
            </w:tcBorders>
          </w:tcPr>
          <w:p w14:paraId="36EA741A"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5B74C8C2" w14:textId="6822C0D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2A46A6F9"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738078E5" w14:textId="19BEDD7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5,202,225</w:t>
            </w:r>
          </w:p>
        </w:tc>
      </w:tr>
      <w:tr w:rsidR="002A1DD9" w:rsidRPr="00961C80" w14:paraId="137634C0" w14:textId="77777777" w:rsidTr="003B049A">
        <w:trPr>
          <w:cantSplit/>
        </w:trPr>
        <w:tc>
          <w:tcPr>
            <w:tcW w:w="4200" w:type="dxa"/>
            <w:tcBorders>
              <w:top w:val="nil"/>
              <w:bottom w:val="nil"/>
            </w:tcBorders>
          </w:tcPr>
          <w:p w14:paraId="04A937D6" w14:textId="4AF176C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Titans Company Limited</w:t>
            </w:r>
          </w:p>
        </w:tc>
        <w:tc>
          <w:tcPr>
            <w:tcW w:w="1096" w:type="dxa"/>
            <w:tcBorders>
              <w:top w:val="nil"/>
              <w:left w:val="nil"/>
              <w:bottom w:val="nil"/>
            </w:tcBorders>
          </w:tcPr>
          <w:p w14:paraId="6ACFC17D" w14:textId="637D9D4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3F3ED3D1"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6850D90F" w14:textId="5D03912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00A3F004"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2C3B7B95" w14:textId="575F7CF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1,008,240</w:t>
            </w:r>
          </w:p>
        </w:tc>
        <w:tc>
          <w:tcPr>
            <w:tcW w:w="86" w:type="dxa"/>
            <w:tcBorders>
              <w:top w:val="nil"/>
              <w:bottom w:val="nil"/>
            </w:tcBorders>
          </w:tcPr>
          <w:p w14:paraId="0100CA77"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1663F337" w14:textId="5F9EDC80"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474D5509" w14:textId="77777777" w:rsidTr="003B049A">
        <w:trPr>
          <w:cantSplit/>
        </w:trPr>
        <w:tc>
          <w:tcPr>
            <w:tcW w:w="4200" w:type="dxa"/>
            <w:tcBorders>
              <w:top w:val="nil"/>
              <w:bottom w:val="nil"/>
            </w:tcBorders>
          </w:tcPr>
          <w:p w14:paraId="1882B000" w14:textId="5CB6AF41"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Vulcan Company Limited</w:t>
            </w:r>
          </w:p>
        </w:tc>
        <w:tc>
          <w:tcPr>
            <w:tcW w:w="1096" w:type="dxa"/>
            <w:tcBorders>
              <w:top w:val="nil"/>
              <w:left w:val="nil"/>
              <w:bottom w:val="nil"/>
            </w:tcBorders>
          </w:tcPr>
          <w:p w14:paraId="68A6B276" w14:textId="650854C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5E193720"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0864B3CD" w14:textId="295EB8C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1A52658A"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660E1D19" w14:textId="1CCA932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6,483,135</w:t>
            </w:r>
          </w:p>
        </w:tc>
        <w:tc>
          <w:tcPr>
            <w:tcW w:w="86" w:type="dxa"/>
            <w:tcBorders>
              <w:top w:val="nil"/>
              <w:bottom w:val="nil"/>
            </w:tcBorders>
          </w:tcPr>
          <w:p w14:paraId="467F2A3D"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17843E0E" w14:textId="31E3DFC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5D476213" w14:textId="77777777" w:rsidTr="003B049A">
        <w:trPr>
          <w:cantSplit/>
        </w:trPr>
        <w:tc>
          <w:tcPr>
            <w:tcW w:w="4200" w:type="dxa"/>
            <w:tcBorders>
              <w:top w:val="nil"/>
            </w:tcBorders>
          </w:tcPr>
          <w:p w14:paraId="07388A65" w14:textId="4F50D64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sz w:val="15"/>
                <w:szCs w:val="15"/>
              </w:rPr>
              <w:t>GMVPI Company Limited</w:t>
            </w:r>
          </w:p>
        </w:tc>
        <w:tc>
          <w:tcPr>
            <w:tcW w:w="1096" w:type="dxa"/>
            <w:tcBorders>
              <w:top w:val="nil"/>
              <w:left w:val="nil"/>
              <w:bottom w:val="nil"/>
            </w:tcBorders>
          </w:tcPr>
          <w:p w14:paraId="1F21EFDA" w14:textId="0BA882C0"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73FB49A5"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0A453BC7" w14:textId="588B87F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1D12E616"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79119495" w14:textId="065AE57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145,203</w:t>
            </w:r>
          </w:p>
        </w:tc>
        <w:tc>
          <w:tcPr>
            <w:tcW w:w="86" w:type="dxa"/>
            <w:tcBorders>
              <w:top w:val="nil"/>
              <w:bottom w:val="nil"/>
            </w:tcBorders>
          </w:tcPr>
          <w:p w14:paraId="327E19FB"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2AB783C8" w14:textId="03A8B2D6"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432,375</w:t>
            </w:r>
          </w:p>
        </w:tc>
      </w:tr>
      <w:tr w:rsidR="002A1DD9" w:rsidRPr="00961C80" w14:paraId="6B54AB84" w14:textId="77777777" w:rsidTr="003B049A">
        <w:trPr>
          <w:cantSplit/>
        </w:trPr>
        <w:tc>
          <w:tcPr>
            <w:tcW w:w="4200" w:type="dxa"/>
            <w:tcBorders>
              <w:top w:val="nil"/>
            </w:tcBorders>
          </w:tcPr>
          <w:p w14:paraId="0044ADD2" w14:textId="30E8F55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sz w:val="15"/>
                <w:szCs w:val="15"/>
              </w:rPr>
              <w:t>Sauce Skills Company Limited</w:t>
            </w:r>
          </w:p>
        </w:tc>
        <w:tc>
          <w:tcPr>
            <w:tcW w:w="1096" w:type="dxa"/>
            <w:tcBorders>
              <w:top w:val="nil"/>
              <w:left w:val="nil"/>
              <w:bottom w:val="nil"/>
            </w:tcBorders>
          </w:tcPr>
          <w:p w14:paraId="65CD02D1" w14:textId="5AACC54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04F1E83E"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4F674BFE" w14:textId="6A45546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48DB3553"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1C999A21" w14:textId="34CD1671"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121,402</w:t>
            </w:r>
          </w:p>
        </w:tc>
        <w:tc>
          <w:tcPr>
            <w:tcW w:w="86" w:type="dxa"/>
            <w:tcBorders>
              <w:top w:val="nil"/>
              <w:bottom w:val="nil"/>
            </w:tcBorders>
          </w:tcPr>
          <w:p w14:paraId="4BBAA9D2"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5311C237" w14:textId="00E4F2D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0465373B" w14:textId="77777777" w:rsidTr="00F02B97">
        <w:trPr>
          <w:cantSplit/>
        </w:trPr>
        <w:tc>
          <w:tcPr>
            <w:tcW w:w="4200" w:type="dxa"/>
            <w:tcBorders>
              <w:top w:val="nil"/>
              <w:bottom w:val="nil"/>
            </w:tcBorders>
          </w:tcPr>
          <w:p w14:paraId="14C80C0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8"/>
                <w:szCs w:val="8"/>
              </w:rPr>
            </w:pPr>
          </w:p>
        </w:tc>
        <w:tc>
          <w:tcPr>
            <w:tcW w:w="1096" w:type="dxa"/>
            <w:tcBorders>
              <w:top w:val="nil"/>
              <w:left w:val="nil"/>
              <w:bottom w:val="nil"/>
            </w:tcBorders>
          </w:tcPr>
          <w:p w14:paraId="59818782"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8"/>
                <w:szCs w:val="8"/>
              </w:rPr>
            </w:pPr>
          </w:p>
        </w:tc>
        <w:tc>
          <w:tcPr>
            <w:tcW w:w="90" w:type="dxa"/>
            <w:tcBorders>
              <w:top w:val="nil"/>
              <w:bottom w:val="nil"/>
            </w:tcBorders>
          </w:tcPr>
          <w:p w14:paraId="59387DD0" w14:textId="77777777" w:rsidR="002A1DD9" w:rsidRPr="00961C80" w:rsidRDefault="002A1DD9" w:rsidP="00641DA3">
            <w:pPr>
              <w:spacing w:line="360" w:lineRule="auto"/>
              <w:ind w:right="97"/>
              <w:jc w:val="right"/>
              <w:rPr>
                <w:rFonts w:cs="Arial"/>
                <w:sz w:val="8"/>
                <w:szCs w:val="8"/>
              </w:rPr>
            </w:pPr>
          </w:p>
        </w:tc>
        <w:tc>
          <w:tcPr>
            <w:tcW w:w="1094" w:type="dxa"/>
            <w:tcBorders>
              <w:top w:val="nil"/>
              <w:bottom w:val="nil"/>
            </w:tcBorders>
          </w:tcPr>
          <w:p w14:paraId="673F6A81"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2" w:type="dxa"/>
            <w:tcBorders>
              <w:top w:val="nil"/>
              <w:bottom w:val="nil"/>
            </w:tcBorders>
          </w:tcPr>
          <w:p w14:paraId="06E5BDD2" w14:textId="77777777" w:rsidR="002A1DD9" w:rsidRPr="00961C80" w:rsidRDefault="002A1DD9" w:rsidP="00641DA3">
            <w:pPr>
              <w:spacing w:line="360" w:lineRule="auto"/>
              <w:ind w:right="97"/>
              <w:jc w:val="right"/>
              <w:rPr>
                <w:rFonts w:cs="Arial"/>
                <w:sz w:val="8"/>
                <w:szCs w:val="8"/>
              </w:rPr>
            </w:pPr>
          </w:p>
        </w:tc>
        <w:tc>
          <w:tcPr>
            <w:tcW w:w="1110" w:type="dxa"/>
            <w:tcBorders>
              <w:top w:val="nil"/>
              <w:bottom w:val="nil"/>
            </w:tcBorders>
          </w:tcPr>
          <w:p w14:paraId="36AFC46E"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cs/>
              </w:rPr>
            </w:pPr>
          </w:p>
        </w:tc>
        <w:tc>
          <w:tcPr>
            <w:tcW w:w="86" w:type="dxa"/>
            <w:tcBorders>
              <w:top w:val="nil"/>
              <w:bottom w:val="nil"/>
            </w:tcBorders>
          </w:tcPr>
          <w:p w14:paraId="100F9112" w14:textId="77777777" w:rsidR="002A1DD9" w:rsidRPr="00961C80" w:rsidRDefault="002A1DD9" w:rsidP="00641DA3">
            <w:pPr>
              <w:spacing w:line="360" w:lineRule="auto"/>
              <w:ind w:right="73"/>
              <w:jc w:val="right"/>
              <w:rPr>
                <w:rFonts w:cs="Arial"/>
                <w:sz w:val="8"/>
                <w:szCs w:val="8"/>
              </w:rPr>
            </w:pPr>
          </w:p>
        </w:tc>
        <w:tc>
          <w:tcPr>
            <w:tcW w:w="1121" w:type="dxa"/>
            <w:tcBorders>
              <w:top w:val="nil"/>
              <w:bottom w:val="nil"/>
            </w:tcBorders>
          </w:tcPr>
          <w:p w14:paraId="403D229A"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8"/>
                <w:szCs w:val="8"/>
                <w:cs/>
              </w:rPr>
            </w:pPr>
          </w:p>
        </w:tc>
      </w:tr>
      <w:tr w:rsidR="002A1DD9" w:rsidRPr="00961C80" w14:paraId="660B0A8F" w14:textId="77777777" w:rsidTr="00A34580">
        <w:trPr>
          <w:cantSplit/>
        </w:trPr>
        <w:tc>
          <w:tcPr>
            <w:tcW w:w="4200" w:type="dxa"/>
            <w:tcBorders>
              <w:top w:val="nil"/>
            </w:tcBorders>
          </w:tcPr>
          <w:p w14:paraId="21292668" w14:textId="7600B5D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i/>
                <w:iCs/>
                <w:spacing w:val="-4"/>
                <w:sz w:val="15"/>
                <w:szCs w:val="15"/>
                <w:u w:val="single"/>
                <w:lang w:val="en-GB"/>
              </w:rPr>
              <w:t>Associate</w:t>
            </w:r>
          </w:p>
        </w:tc>
        <w:tc>
          <w:tcPr>
            <w:tcW w:w="1096" w:type="dxa"/>
            <w:tcBorders>
              <w:top w:val="nil"/>
              <w:left w:val="nil"/>
              <w:bottom w:val="nil"/>
            </w:tcBorders>
          </w:tcPr>
          <w:p w14:paraId="42B31C21"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6C4AE83D"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10BC6C9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279E9D38"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0B02484F"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719CC5CE"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265D582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08DAF595" w14:textId="77777777" w:rsidTr="00A34580">
        <w:trPr>
          <w:cantSplit/>
        </w:trPr>
        <w:tc>
          <w:tcPr>
            <w:tcW w:w="4200" w:type="dxa"/>
            <w:tcBorders>
              <w:top w:val="nil"/>
            </w:tcBorders>
          </w:tcPr>
          <w:p w14:paraId="6DBD9716" w14:textId="1D1F14C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proofErr w:type="spellStart"/>
            <w:r w:rsidRPr="00961C80">
              <w:rPr>
                <w:rFonts w:cs="Arial"/>
                <w:sz w:val="15"/>
                <w:szCs w:val="15"/>
              </w:rPr>
              <w:t>Bluebik</w:t>
            </w:r>
            <w:proofErr w:type="spellEnd"/>
            <w:r w:rsidRPr="00961C80">
              <w:rPr>
                <w:rFonts w:cs="Arial"/>
                <w:sz w:val="15"/>
                <w:szCs w:val="15"/>
              </w:rPr>
              <w:t xml:space="preserve"> Technology Center (India) Private Limited</w:t>
            </w:r>
          </w:p>
        </w:tc>
        <w:tc>
          <w:tcPr>
            <w:tcW w:w="1096" w:type="dxa"/>
            <w:tcBorders>
              <w:top w:val="nil"/>
              <w:left w:val="nil"/>
              <w:bottom w:val="nil"/>
            </w:tcBorders>
          </w:tcPr>
          <w:p w14:paraId="1D5A11B1" w14:textId="4E74CFE2"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693,733</w:t>
            </w:r>
          </w:p>
        </w:tc>
        <w:tc>
          <w:tcPr>
            <w:tcW w:w="90" w:type="dxa"/>
            <w:tcBorders>
              <w:top w:val="nil"/>
              <w:bottom w:val="nil"/>
            </w:tcBorders>
          </w:tcPr>
          <w:p w14:paraId="23657FF4" w14:textId="77777777" w:rsidR="002A1DD9" w:rsidRPr="00961C80" w:rsidRDefault="002A1DD9" w:rsidP="00641DA3">
            <w:pPr>
              <w:spacing w:line="360" w:lineRule="auto"/>
              <w:ind w:right="97"/>
              <w:jc w:val="right"/>
              <w:rPr>
                <w:rFonts w:cs="Arial"/>
                <w:sz w:val="15"/>
                <w:szCs w:val="15"/>
              </w:rPr>
            </w:pPr>
          </w:p>
        </w:tc>
        <w:tc>
          <w:tcPr>
            <w:tcW w:w="1094" w:type="dxa"/>
            <w:tcBorders>
              <w:top w:val="nil"/>
              <w:left w:val="nil"/>
              <w:bottom w:val="nil"/>
            </w:tcBorders>
          </w:tcPr>
          <w:p w14:paraId="07EA8684" w14:textId="792C0C64"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381,027</w:t>
            </w:r>
          </w:p>
        </w:tc>
        <w:tc>
          <w:tcPr>
            <w:tcW w:w="82" w:type="dxa"/>
            <w:tcBorders>
              <w:top w:val="nil"/>
              <w:bottom w:val="nil"/>
            </w:tcBorders>
          </w:tcPr>
          <w:p w14:paraId="4B372562"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1DA1F99E" w14:textId="3AE2BA01"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69F1F425"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02300FCE" w14:textId="5FD9817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w:t>
            </w:r>
          </w:p>
        </w:tc>
      </w:tr>
      <w:tr w:rsidR="002A1DD9" w:rsidRPr="00961C80" w14:paraId="20DE0663" w14:textId="77777777" w:rsidTr="00A34580">
        <w:trPr>
          <w:cantSplit/>
        </w:trPr>
        <w:tc>
          <w:tcPr>
            <w:tcW w:w="4200" w:type="dxa"/>
            <w:tcBorders>
              <w:top w:val="nil"/>
            </w:tcBorders>
          </w:tcPr>
          <w:p w14:paraId="0E24739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8"/>
                <w:szCs w:val="8"/>
              </w:rPr>
            </w:pPr>
          </w:p>
        </w:tc>
        <w:tc>
          <w:tcPr>
            <w:tcW w:w="1096" w:type="dxa"/>
            <w:tcBorders>
              <w:top w:val="nil"/>
              <w:left w:val="nil"/>
              <w:bottom w:val="nil"/>
            </w:tcBorders>
          </w:tcPr>
          <w:p w14:paraId="27732706"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8"/>
                <w:szCs w:val="8"/>
              </w:rPr>
            </w:pPr>
          </w:p>
        </w:tc>
        <w:tc>
          <w:tcPr>
            <w:tcW w:w="90" w:type="dxa"/>
            <w:tcBorders>
              <w:top w:val="nil"/>
              <w:bottom w:val="nil"/>
            </w:tcBorders>
          </w:tcPr>
          <w:p w14:paraId="07ACC961" w14:textId="77777777" w:rsidR="002A1DD9" w:rsidRPr="00961C80" w:rsidRDefault="002A1DD9" w:rsidP="00641DA3">
            <w:pPr>
              <w:spacing w:line="360" w:lineRule="auto"/>
              <w:ind w:right="97"/>
              <w:jc w:val="right"/>
              <w:rPr>
                <w:rFonts w:cs="Arial"/>
                <w:sz w:val="8"/>
                <w:szCs w:val="8"/>
              </w:rPr>
            </w:pPr>
          </w:p>
        </w:tc>
        <w:tc>
          <w:tcPr>
            <w:tcW w:w="1094" w:type="dxa"/>
            <w:tcBorders>
              <w:top w:val="nil"/>
              <w:left w:val="nil"/>
              <w:bottom w:val="nil"/>
            </w:tcBorders>
          </w:tcPr>
          <w:p w14:paraId="0AB64A8F"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2" w:type="dxa"/>
            <w:tcBorders>
              <w:top w:val="nil"/>
              <w:bottom w:val="nil"/>
            </w:tcBorders>
          </w:tcPr>
          <w:p w14:paraId="0E570BE5" w14:textId="77777777" w:rsidR="002A1DD9" w:rsidRPr="00961C80" w:rsidRDefault="002A1DD9" w:rsidP="00641DA3">
            <w:pPr>
              <w:spacing w:line="360" w:lineRule="auto"/>
              <w:ind w:right="97"/>
              <w:jc w:val="right"/>
              <w:rPr>
                <w:rFonts w:cs="Arial"/>
                <w:sz w:val="8"/>
                <w:szCs w:val="8"/>
              </w:rPr>
            </w:pPr>
          </w:p>
        </w:tc>
        <w:tc>
          <w:tcPr>
            <w:tcW w:w="1110" w:type="dxa"/>
            <w:tcBorders>
              <w:top w:val="nil"/>
              <w:bottom w:val="nil"/>
            </w:tcBorders>
          </w:tcPr>
          <w:p w14:paraId="3C700FA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6" w:type="dxa"/>
            <w:tcBorders>
              <w:top w:val="nil"/>
              <w:bottom w:val="nil"/>
            </w:tcBorders>
          </w:tcPr>
          <w:p w14:paraId="3215741A" w14:textId="77777777" w:rsidR="002A1DD9" w:rsidRPr="00961C80" w:rsidRDefault="002A1DD9" w:rsidP="00641DA3">
            <w:pPr>
              <w:spacing w:line="360" w:lineRule="auto"/>
              <w:ind w:right="73"/>
              <w:jc w:val="right"/>
              <w:rPr>
                <w:rFonts w:cs="Arial"/>
                <w:sz w:val="8"/>
                <w:szCs w:val="8"/>
              </w:rPr>
            </w:pPr>
          </w:p>
        </w:tc>
        <w:tc>
          <w:tcPr>
            <w:tcW w:w="1121" w:type="dxa"/>
            <w:tcBorders>
              <w:top w:val="nil"/>
              <w:bottom w:val="nil"/>
            </w:tcBorders>
          </w:tcPr>
          <w:p w14:paraId="7C13DBA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8"/>
                <w:szCs w:val="8"/>
              </w:rPr>
            </w:pPr>
          </w:p>
        </w:tc>
      </w:tr>
      <w:tr w:rsidR="002A1DD9" w:rsidRPr="00961C80" w14:paraId="5ACAF2F8" w14:textId="77777777" w:rsidTr="00A34580">
        <w:trPr>
          <w:cantSplit/>
        </w:trPr>
        <w:tc>
          <w:tcPr>
            <w:tcW w:w="4200" w:type="dxa"/>
            <w:tcBorders>
              <w:top w:val="nil"/>
            </w:tcBorders>
          </w:tcPr>
          <w:p w14:paraId="2DE20F67" w14:textId="3CE4BF5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i/>
                <w:iCs/>
                <w:sz w:val="15"/>
                <w:szCs w:val="15"/>
                <w:u w:val="single"/>
              </w:rPr>
              <w:t>Related company</w:t>
            </w:r>
          </w:p>
        </w:tc>
        <w:tc>
          <w:tcPr>
            <w:tcW w:w="1096" w:type="dxa"/>
            <w:tcBorders>
              <w:top w:val="nil"/>
              <w:left w:val="nil"/>
              <w:bottom w:val="nil"/>
            </w:tcBorders>
          </w:tcPr>
          <w:p w14:paraId="5475B64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42DE0BFF" w14:textId="77777777" w:rsidR="002A1DD9" w:rsidRPr="00961C80" w:rsidRDefault="002A1DD9" w:rsidP="00641DA3">
            <w:pPr>
              <w:spacing w:line="360" w:lineRule="auto"/>
              <w:ind w:right="97"/>
              <w:jc w:val="right"/>
              <w:rPr>
                <w:rFonts w:cs="Arial"/>
                <w:sz w:val="15"/>
                <w:szCs w:val="15"/>
              </w:rPr>
            </w:pPr>
          </w:p>
        </w:tc>
        <w:tc>
          <w:tcPr>
            <w:tcW w:w="1094" w:type="dxa"/>
            <w:tcBorders>
              <w:top w:val="nil"/>
              <w:left w:val="nil"/>
              <w:bottom w:val="nil"/>
            </w:tcBorders>
          </w:tcPr>
          <w:p w14:paraId="5B7EFF71"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321A68AB"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3A2E4110"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1B82CD98"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0415FE5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2A1DD9" w:rsidRPr="00961C80" w14:paraId="5B39BC7F" w14:textId="77777777" w:rsidTr="00A34580">
        <w:trPr>
          <w:cantSplit/>
        </w:trPr>
        <w:tc>
          <w:tcPr>
            <w:tcW w:w="4200" w:type="dxa"/>
            <w:tcBorders>
              <w:top w:val="nil"/>
            </w:tcBorders>
          </w:tcPr>
          <w:p w14:paraId="683380BB" w14:textId="7CA1067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sz w:val="15"/>
                <w:szCs w:val="15"/>
              </w:rPr>
              <w:t>The Secret Espresso</w:t>
            </w:r>
            <w:r w:rsidRPr="00961C80">
              <w:rPr>
                <w:rFonts w:cs="Arial"/>
                <w:color w:val="4D5156"/>
                <w:sz w:val="15"/>
                <w:szCs w:val="15"/>
                <w:shd w:val="clear" w:color="auto" w:fill="FFFFFF"/>
              </w:rPr>
              <w:t xml:space="preserve"> </w:t>
            </w:r>
            <w:r w:rsidRPr="00961C80">
              <w:rPr>
                <w:rFonts w:cs="Arial"/>
                <w:sz w:val="15"/>
                <w:szCs w:val="15"/>
              </w:rPr>
              <w:t>Company Limited</w:t>
            </w:r>
          </w:p>
        </w:tc>
        <w:tc>
          <w:tcPr>
            <w:tcW w:w="1096" w:type="dxa"/>
            <w:tcBorders>
              <w:top w:val="nil"/>
              <w:left w:val="nil"/>
              <w:bottom w:val="single" w:sz="4" w:space="0" w:color="auto"/>
            </w:tcBorders>
          </w:tcPr>
          <w:p w14:paraId="1ADE67B8" w14:textId="05B4167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115,000</w:t>
            </w:r>
          </w:p>
        </w:tc>
        <w:tc>
          <w:tcPr>
            <w:tcW w:w="90" w:type="dxa"/>
            <w:tcBorders>
              <w:top w:val="nil"/>
              <w:bottom w:val="single" w:sz="4" w:space="0" w:color="auto"/>
            </w:tcBorders>
          </w:tcPr>
          <w:p w14:paraId="613DB2E4" w14:textId="77777777" w:rsidR="002A1DD9" w:rsidRPr="00961C80" w:rsidRDefault="002A1DD9" w:rsidP="00641DA3">
            <w:pPr>
              <w:spacing w:line="360" w:lineRule="auto"/>
              <w:ind w:right="97"/>
              <w:jc w:val="right"/>
              <w:rPr>
                <w:rFonts w:cs="Arial"/>
                <w:sz w:val="15"/>
                <w:szCs w:val="15"/>
              </w:rPr>
            </w:pPr>
          </w:p>
        </w:tc>
        <w:tc>
          <w:tcPr>
            <w:tcW w:w="1094" w:type="dxa"/>
            <w:tcBorders>
              <w:top w:val="nil"/>
              <w:left w:val="nil"/>
              <w:bottom w:val="single" w:sz="4" w:space="0" w:color="auto"/>
            </w:tcBorders>
          </w:tcPr>
          <w:p w14:paraId="1704C5BF" w14:textId="2435B3A0"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single" w:sz="4" w:space="0" w:color="auto"/>
            </w:tcBorders>
          </w:tcPr>
          <w:p w14:paraId="2D22FFF6"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single" w:sz="4" w:space="0" w:color="auto"/>
            </w:tcBorders>
          </w:tcPr>
          <w:p w14:paraId="32C25676" w14:textId="3B38BC65"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6" w:type="dxa"/>
            <w:tcBorders>
              <w:top w:val="nil"/>
              <w:bottom w:val="single" w:sz="4" w:space="0" w:color="auto"/>
            </w:tcBorders>
          </w:tcPr>
          <w:p w14:paraId="647BBB64"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single" w:sz="4" w:space="0" w:color="auto"/>
            </w:tcBorders>
          </w:tcPr>
          <w:p w14:paraId="79D0D2F3" w14:textId="0AA03C2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2A1DD9" w:rsidRPr="00961C80" w14:paraId="2E6CC33B" w14:textId="77777777" w:rsidTr="00A34580">
        <w:trPr>
          <w:cantSplit/>
        </w:trPr>
        <w:tc>
          <w:tcPr>
            <w:tcW w:w="4200" w:type="dxa"/>
            <w:tcBorders>
              <w:top w:val="nil"/>
              <w:bottom w:val="nil"/>
            </w:tcBorders>
          </w:tcPr>
          <w:p w14:paraId="7E2E7A64" w14:textId="1E1CE818"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b/>
                <w:bCs/>
                <w:sz w:val="15"/>
                <w:szCs w:val="15"/>
              </w:rPr>
              <w:t>Total accounts payable</w:t>
            </w:r>
          </w:p>
        </w:tc>
        <w:tc>
          <w:tcPr>
            <w:tcW w:w="1096" w:type="dxa"/>
            <w:tcBorders>
              <w:top w:val="single" w:sz="4" w:space="0" w:color="auto"/>
              <w:left w:val="nil"/>
              <w:bottom w:val="nil"/>
            </w:tcBorders>
          </w:tcPr>
          <w:p w14:paraId="581A57F8" w14:textId="0AC78B3F"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808,733</w:t>
            </w:r>
          </w:p>
        </w:tc>
        <w:tc>
          <w:tcPr>
            <w:tcW w:w="90" w:type="dxa"/>
            <w:tcBorders>
              <w:top w:val="single" w:sz="4" w:space="0" w:color="auto"/>
              <w:bottom w:val="nil"/>
            </w:tcBorders>
          </w:tcPr>
          <w:p w14:paraId="05ADB8DD" w14:textId="77777777" w:rsidR="002A1DD9" w:rsidRPr="00961C80" w:rsidRDefault="002A1DD9" w:rsidP="00641DA3">
            <w:pPr>
              <w:spacing w:line="360" w:lineRule="auto"/>
              <w:ind w:right="97"/>
              <w:jc w:val="right"/>
              <w:rPr>
                <w:rFonts w:cs="Arial"/>
                <w:sz w:val="15"/>
                <w:szCs w:val="15"/>
              </w:rPr>
            </w:pPr>
          </w:p>
        </w:tc>
        <w:tc>
          <w:tcPr>
            <w:tcW w:w="1094" w:type="dxa"/>
            <w:tcBorders>
              <w:top w:val="single" w:sz="4" w:space="0" w:color="auto"/>
              <w:left w:val="nil"/>
              <w:bottom w:val="nil"/>
            </w:tcBorders>
          </w:tcPr>
          <w:p w14:paraId="74999BBF" w14:textId="3053C5A0"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381,027</w:t>
            </w:r>
          </w:p>
        </w:tc>
        <w:tc>
          <w:tcPr>
            <w:tcW w:w="82" w:type="dxa"/>
            <w:tcBorders>
              <w:top w:val="single" w:sz="4" w:space="0" w:color="auto"/>
              <w:bottom w:val="nil"/>
            </w:tcBorders>
          </w:tcPr>
          <w:p w14:paraId="43F8E7B2" w14:textId="77777777" w:rsidR="002A1DD9" w:rsidRPr="00961C80" w:rsidRDefault="002A1DD9" w:rsidP="00641DA3">
            <w:pPr>
              <w:spacing w:line="360" w:lineRule="auto"/>
              <w:ind w:right="97"/>
              <w:jc w:val="right"/>
              <w:rPr>
                <w:rFonts w:cs="Arial"/>
                <w:sz w:val="15"/>
                <w:szCs w:val="15"/>
              </w:rPr>
            </w:pPr>
          </w:p>
        </w:tc>
        <w:tc>
          <w:tcPr>
            <w:tcW w:w="1110" w:type="dxa"/>
            <w:tcBorders>
              <w:top w:val="single" w:sz="4" w:space="0" w:color="auto"/>
              <w:bottom w:val="nil"/>
            </w:tcBorders>
          </w:tcPr>
          <w:p w14:paraId="3EDD7480" w14:textId="055CA5C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7,864,980</w:t>
            </w:r>
          </w:p>
        </w:tc>
        <w:tc>
          <w:tcPr>
            <w:tcW w:w="86" w:type="dxa"/>
            <w:tcBorders>
              <w:top w:val="single" w:sz="4" w:space="0" w:color="auto"/>
              <w:bottom w:val="nil"/>
            </w:tcBorders>
          </w:tcPr>
          <w:p w14:paraId="50CB2E5D" w14:textId="77777777" w:rsidR="002A1DD9" w:rsidRPr="00961C80" w:rsidRDefault="002A1DD9" w:rsidP="00641DA3">
            <w:pPr>
              <w:spacing w:line="360" w:lineRule="auto"/>
              <w:ind w:right="73"/>
              <w:jc w:val="right"/>
              <w:rPr>
                <w:rFonts w:cs="Arial"/>
                <w:sz w:val="15"/>
                <w:szCs w:val="15"/>
              </w:rPr>
            </w:pPr>
          </w:p>
        </w:tc>
        <w:tc>
          <w:tcPr>
            <w:tcW w:w="1121" w:type="dxa"/>
            <w:tcBorders>
              <w:top w:val="single" w:sz="4" w:space="0" w:color="auto"/>
              <w:bottom w:val="nil"/>
            </w:tcBorders>
          </w:tcPr>
          <w:p w14:paraId="1DBE73CA" w14:textId="7CEFC6F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17,133,105</w:t>
            </w:r>
          </w:p>
        </w:tc>
      </w:tr>
      <w:tr w:rsidR="002A1DD9" w:rsidRPr="00961C80" w14:paraId="1E266A99" w14:textId="77777777" w:rsidTr="00F02B97">
        <w:trPr>
          <w:cantSplit/>
        </w:trPr>
        <w:tc>
          <w:tcPr>
            <w:tcW w:w="4200" w:type="dxa"/>
            <w:tcBorders>
              <w:top w:val="nil"/>
              <w:bottom w:val="nil"/>
            </w:tcBorders>
          </w:tcPr>
          <w:p w14:paraId="6F1A2ACD"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nil"/>
              <w:left w:val="nil"/>
              <w:bottom w:val="nil"/>
            </w:tcBorders>
          </w:tcPr>
          <w:p w14:paraId="59E8F11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top w:val="nil"/>
              <w:bottom w:val="nil"/>
            </w:tcBorders>
          </w:tcPr>
          <w:p w14:paraId="5875A126" w14:textId="77777777" w:rsidR="002A1DD9" w:rsidRPr="00961C80" w:rsidRDefault="002A1DD9" w:rsidP="00641DA3">
            <w:pPr>
              <w:spacing w:line="360" w:lineRule="auto"/>
              <w:ind w:right="97"/>
              <w:jc w:val="right"/>
              <w:rPr>
                <w:rFonts w:cs="Arial"/>
                <w:sz w:val="12"/>
                <w:szCs w:val="12"/>
              </w:rPr>
            </w:pPr>
          </w:p>
        </w:tc>
        <w:tc>
          <w:tcPr>
            <w:tcW w:w="1094" w:type="dxa"/>
            <w:tcBorders>
              <w:top w:val="nil"/>
              <w:left w:val="nil"/>
              <w:bottom w:val="nil"/>
            </w:tcBorders>
          </w:tcPr>
          <w:p w14:paraId="33B4059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1C4698EB" w14:textId="77777777" w:rsidR="002A1DD9" w:rsidRPr="00961C80" w:rsidRDefault="002A1DD9" w:rsidP="00641DA3">
            <w:pPr>
              <w:spacing w:line="360" w:lineRule="auto"/>
              <w:ind w:right="97"/>
              <w:jc w:val="right"/>
              <w:rPr>
                <w:rFonts w:cs="Arial"/>
                <w:sz w:val="12"/>
                <w:szCs w:val="12"/>
              </w:rPr>
            </w:pPr>
          </w:p>
        </w:tc>
        <w:tc>
          <w:tcPr>
            <w:tcW w:w="1110" w:type="dxa"/>
            <w:tcBorders>
              <w:top w:val="nil"/>
              <w:bottom w:val="nil"/>
            </w:tcBorders>
          </w:tcPr>
          <w:p w14:paraId="5B6531E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6" w:type="dxa"/>
            <w:tcBorders>
              <w:top w:val="nil"/>
              <w:bottom w:val="nil"/>
            </w:tcBorders>
          </w:tcPr>
          <w:p w14:paraId="54387682" w14:textId="77777777" w:rsidR="002A1DD9" w:rsidRPr="00961C80" w:rsidRDefault="002A1DD9" w:rsidP="00641DA3">
            <w:pPr>
              <w:spacing w:line="360" w:lineRule="auto"/>
              <w:ind w:right="73"/>
              <w:jc w:val="right"/>
              <w:rPr>
                <w:rFonts w:cs="Arial"/>
                <w:sz w:val="12"/>
                <w:szCs w:val="12"/>
              </w:rPr>
            </w:pPr>
          </w:p>
        </w:tc>
        <w:tc>
          <w:tcPr>
            <w:tcW w:w="1121" w:type="dxa"/>
            <w:tcBorders>
              <w:top w:val="nil"/>
              <w:bottom w:val="nil"/>
            </w:tcBorders>
          </w:tcPr>
          <w:p w14:paraId="1527424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2A1DD9" w:rsidRPr="00961C80" w14:paraId="08801F24" w14:textId="77777777" w:rsidTr="00F662BD">
        <w:trPr>
          <w:cantSplit/>
          <w:trHeight w:val="289"/>
        </w:trPr>
        <w:tc>
          <w:tcPr>
            <w:tcW w:w="4200" w:type="dxa"/>
            <w:tcBorders>
              <w:top w:val="nil"/>
              <w:bottom w:val="nil"/>
            </w:tcBorders>
          </w:tcPr>
          <w:p w14:paraId="37FFEC37" w14:textId="38C3AF71"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lang w:val="en-GB"/>
              </w:rPr>
            </w:pPr>
            <w:r w:rsidRPr="00961C80">
              <w:rPr>
                <w:rFonts w:cs="Arial"/>
                <w:b/>
                <w:bCs/>
                <w:spacing w:val="-4"/>
                <w:sz w:val="15"/>
                <w:szCs w:val="15"/>
                <w:lang w:val="en-GB"/>
              </w:rPr>
              <w:t>Other current accounts payable</w:t>
            </w:r>
          </w:p>
          <w:p w14:paraId="5B85E4B1" w14:textId="6BB40EF3"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961C80">
              <w:rPr>
                <w:rFonts w:cs="Arial"/>
                <w:i/>
                <w:iCs/>
                <w:sz w:val="15"/>
                <w:szCs w:val="15"/>
                <w:u w:val="single"/>
              </w:rPr>
              <w:t>Subsidiary</w:t>
            </w:r>
          </w:p>
        </w:tc>
        <w:tc>
          <w:tcPr>
            <w:tcW w:w="1096" w:type="dxa"/>
            <w:tcBorders>
              <w:top w:val="nil"/>
              <w:left w:val="nil"/>
              <w:bottom w:val="nil"/>
            </w:tcBorders>
          </w:tcPr>
          <w:p w14:paraId="3AA34CB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5C2F055"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428ABD47"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F8C22CF"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1E204D1F"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583B63A5"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1441D392"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p w14:paraId="796A926C"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2A1DD9" w:rsidRPr="00961C80" w14:paraId="3CB23E32" w14:textId="77777777" w:rsidTr="00F02B97">
        <w:trPr>
          <w:cantSplit/>
        </w:trPr>
        <w:tc>
          <w:tcPr>
            <w:tcW w:w="4200" w:type="dxa"/>
            <w:tcBorders>
              <w:top w:val="nil"/>
            </w:tcBorders>
          </w:tcPr>
          <w:p w14:paraId="77047C4B" w14:textId="4B3DB1C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Titans Company Limited</w:t>
            </w:r>
          </w:p>
        </w:tc>
        <w:tc>
          <w:tcPr>
            <w:tcW w:w="1096" w:type="dxa"/>
            <w:tcBorders>
              <w:top w:val="nil"/>
              <w:left w:val="nil"/>
              <w:bottom w:val="nil"/>
            </w:tcBorders>
          </w:tcPr>
          <w:p w14:paraId="022141E2" w14:textId="47771611"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w:t>
            </w:r>
          </w:p>
        </w:tc>
        <w:tc>
          <w:tcPr>
            <w:tcW w:w="90" w:type="dxa"/>
            <w:tcBorders>
              <w:top w:val="nil"/>
              <w:bottom w:val="nil"/>
            </w:tcBorders>
          </w:tcPr>
          <w:p w14:paraId="50E93FA9"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1F3C17F5" w14:textId="7E4B529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5F6FC926"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5E84AB04" w14:textId="435FA62E"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68,873</w:t>
            </w:r>
          </w:p>
        </w:tc>
        <w:tc>
          <w:tcPr>
            <w:tcW w:w="86" w:type="dxa"/>
            <w:tcBorders>
              <w:top w:val="nil"/>
              <w:bottom w:val="nil"/>
            </w:tcBorders>
          </w:tcPr>
          <w:p w14:paraId="22A1AE18"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2FA088F0" w14:textId="2DF7A734"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w:t>
            </w:r>
          </w:p>
        </w:tc>
      </w:tr>
      <w:tr w:rsidR="002A1DD9" w:rsidRPr="00961C80" w14:paraId="71637ACA" w14:textId="77777777" w:rsidTr="00F02B97">
        <w:trPr>
          <w:cantSplit/>
        </w:trPr>
        <w:tc>
          <w:tcPr>
            <w:tcW w:w="4200" w:type="dxa"/>
            <w:tcBorders>
              <w:bottom w:val="nil"/>
            </w:tcBorders>
          </w:tcPr>
          <w:p w14:paraId="62C4200F" w14:textId="48C41A79"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961C80">
              <w:rPr>
                <w:rFonts w:cs="Arial"/>
                <w:b/>
                <w:bCs/>
                <w:sz w:val="15"/>
                <w:szCs w:val="15"/>
              </w:rPr>
              <w:t>Total trade and other current accounts payable</w:t>
            </w:r>
          </w:p>
        </w:tc>
        <w:tc>
          <w:tcPr>
            <w:tcW w:w="1096" w:type="dxa"/>
            <w:tcBorders>
              <w:top w:val="single" w:sz="4" w:space="0" w:color="auto"/>
              <w:left w:val="nil"/>
              <w:bottom w:val="single" w:sz="12" w:space="0" w:color="auto"/>
            </w:tcBorders>
            <w:shd w:val="clear" w:color="auto" w:fill="auto"/>
          </w:tcPr>
          <w:p w14:paraId="190ECF65" w14:textId="7A35B81A"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808,733</w:t>
            </w:r>
          </w:p>
        </w:tc>
        <w:tc>
          <w:tcPr>
            <w:tcW w:w="90" w:type="dxa"/>
            <w:tcBorders>
              <w:top w:val="nil"/>
              <w:bottom w:val="nil"/>
            </w:tcBorders>
          </w:tcPr>
          <w:p w14:paraId="68371767" w14:textId="77777777" w:rsidR="002A1DD9" w:rsidRPr="00961C80" w:rsidRDefault="002A1DD9" w:rsidP="00641DA3">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2489AFB9" w14:textId="696D4E2C"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381,027</w:t>
            </w:r>
          </w:p>
        </w:tc>
        <w:tc>
          <w:tcPr>
            <w:tcW w:w="82" w:type="dxa"/>
            <w:tcBorders>
              <w:top w:val="nil"/>
              <w:bottom w:val="nil"/>
            </w:tcBorders>
          </w:tcPr>
          <w:p w14:paraId="512715DC" w14:textId="77777777" w:rsidR="002A1DD9" w:rsidRPr="00961C80" w:rsidRDefault="002A1DD9" w:rsidP="00641DA3">
            <w:pPr>
              <w:spacing w:line="360" w:lineRule="auto"/>
              <w:ind w:right="97"/>
              <w:jc w:val="right"/>
              <w:rPr>
                <w:rFonts w:cs="Arial"/>
                <w:sz w:val="15"/>
                <w:szCs w:val="15"/>
              </w:rPr>
            </w:pPr>
          </w:p>
        </w:tc>
        <w:tc>
          <w:tcPr>
            <w:tcW w:w="1110" w:type="dxa"/>
            <w:tcBorders>
              <w:top w:val="single" w:sz="4" w:space="0" w:color="auto"/>
              <w:bottom w:val="single" w:sz="12" w:space="0" w:color="auto"/>
            </w:tcBorders>
          </w:tcPr>
          <w:p w14:paraId="637E87F7" w14:textId="7E84F5CD"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7,933,853</w:t>
            </w:r>
          </w:p>
        </w:tc>
        <w:tc>
          <w:tcPr>
            <w:tcW w:w="86" w:type="dxa"/>
            <w:tcBorders>
              <w:top w:val="nil"/>
              <w:bottom w:val="nil"/>
            </w:tcBorders>
          </w:tcPr>
          <w:p w14:paraId="0832EFEB" w14:textId="77777777" w:rsidR="002A1DD9" w:rsidRPr="00961C80" w:rsidRDefault="002A1DD9" w:rsidP="00641DA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252AAE0A" w14:textId="449B42F4"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17,133,105</w:t>
            </w:r>
          </w:p>
        </w:tc>
      </w:tr>
      <w:tr w:rsidR="002A1DD9" w:rsidRPr="00961C80" w14:paraId="276EF30A" w14:textId="77777777" w:rsidTr="00F02B97">
        <w:trPr>
          <w:cantSplit/>
        </w:trPr>
        <w:tc>
          <w:tcPr>
            <w:tcW w:w="4200" w:type="dxa"/>
            <w:tcBorders>
              <w:bottom w:val="nil"/>
            </w:tcBorders>
          </w:tcPr>
          <w:p w14:paraId="4396D648"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
        </w:tc>
        <w:tc>
          <w:tcPr>
            <w:tcW w:w="1096" w:type="dxa"/>
            <w:tcBorders>
              <w:top w:val="single" w:sz="4" w:space="0" w:color="auto"/>
              <w:left w:val="nil"/>
              <w:bottom w:val="nil"/>
            </w:tcBorders>
            <w:shd w:val="clear" w:color="auto" w:fill="auto"/>
          </w:tcPr>
          <w:p w14:paraId="0CA7700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0E80CD21" w14:textId="77777777" w:rsidR="002A1DD9" w:rsidRPr="00961C80" w:rsidRDefault="002A1DD9" w:rsidP="00641DA3">
            <w:pPr>
              <w:spacing w:line="360" w:lineRule="auto"/>
              <w:ind w:right="97"/>
              <w:jc w:val="right"/>
              <w:rPr>
                <w:rFonts w:cs="Arial"/>
                <w:sz w:val="15"/>
                <w:szCs w:val="15"/>
              </w:rPr>
            </w:pPr>
          </w:p>
        </w:tc>
        <w:tc>
          <w:tcPr>
            <w:tcW w:w="1094" w:type="dxa"/>
            <w:tcBorders>
              <w:top w:val="single" w:sz="4" w:space="0" w:color="auto"/>
              <w:left w:val="nil"/>
              <w:bottom w:val="nil"/>
            </w:tcBorders>
          </w:tcPr>
          <w:p w14:paraId="7E4A1AA4"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7BECF37F" w14:textId="77777777" w:rsidR="002A1DD9" w:rsidRPr="00961C80" w:rsidRDefault="002A1DD9" w:rsidP="00641DA3">
            <w:pPr>
              <w:spacing w:line="360" w:lineRule="auto"/>
              <w:ind w:right="97"/>
              <w:jc w:val="right"/>
              <w:rPr>
                <w:rFonts w:cs="Arial"/>
                <w:sz w:val="15"/>
                <w:szCs w:val="15"/>
              </w:rPr>
            </w:pPr>
          </w:p>
        </w:tc>
        <w:tc>
          <w:tcPr>
            <w:tcW w:w="1110" w:type="dxa"/>
            <w:tcBorders>
              <w:top w:val="single" w:sz="4" w:space="0" w:color="auto"/>
              <w:bottom w:val="nil"/>
            </w:tcBorders>
          </w:tcPr>
          <w:p w14:paraId="4C463AF5"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3D50B188" w14:textId="77777777" w:rsidR="002A1DD9" w:rsidRPr="00961C80" w:rsidRDefault="002A1DD9" w:rsidP="00641DA3">
            <w:pPr>
              <w:spacing w:line="360" w:lineRule="auto"/>
              <w:ind w:right="73"/>
              <w:jc w:val="right"/>
              <w:rPr>
                <w:rFonts w:cs="Arial"/>
                <w:sz w:val="15"/>
                <w:szCs w:val="15"/>
              </w:rPr>
            </w:pPr>
          </w:p>
        </w:tc>
        <w:tc>
          <w:tcPr>
            <w:tcW w:w="1121" w:type="dxa"/>
            <w:tcBorders>
              <w:top w:val="single" w:sz="4" w:space="0" w:color="auto"/>
              <w:bottom w:val="nil"/>
            </w:tcBorders>
          </w:tcPr>
          <w:p w14:paraId="5BB770CB"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2A1DD9" w:rsidRPr="00961C80" w14:paraId="5EEC6EF0" w14:textId="77777777" w:rsidTr="00F02B97">
        <w:trPr>
          <w:cantSplit/>
        </w:trPr>
        <w:tc>
          <w:tcPr>
            <w:tcW w:w="4200" w:type="dxa"/>
            <w:tcBorders>
              <w:top w:val="nil"/>
              <w:bottom w:val="nil"/>
            </w:tcBorders>
          </w:tcPr>
          <w:p w14:paraId="3268A181" w14:textId="4BB5613B"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cs/>
              </w:rPr>
            </w:pPr>
            <w:r w:rsidRPr="00961C80">
              <w:rPr>
                <w:rFonts w:cs="Arial"/>
                <w:b/>
                <w:bCs/>
                <w:spacing w:val="-4"/>
                <w:sz w:val="15"/>
                <w:szCs w:val="15"/>
                <w:lang w:val="en-GB"/>
              </w:rPr>
              <w:lastRenderedPageBreak/>
              <w:t>Other accrued expense</w:t>
            </w:r>
          </w:p>
        </w:tc>
        <w:tc>
          <w:tcPr>
            <w:tcW w:w="1096" w:type="dxa"/>
            <w:tcBorders>
              <w:top w:val="nil"/>
              <w:left w:val="nil"/>
              <w:bottom w:val="nil"/>
            </w:tcBorders>
          </w:tcPr>
          <w:p w14:paraId="7308AD20"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EE6879B" w14:textId="77777777" w:rsidR="002A1DD9" w:rsidRPr="00961C80" w:rsidRDefault="002A1DD9" w:rsidP="00641DA3">
            <w:pPr>
              <w:spacing w:line="360" w:lineRule="auto"/>
              <w:ind w:right="97"/>
              <w:jc w:val="right"/>
              <w:rPr>
                <w:rFonts w:cs="Arial"/>
                <w:sz w:val="15"/>
                <w:szCs w:val="15"/>
              </w:rPr>
            </w:pPr>
          </w:p>
        </w:tc>
        <w:tc>
          <w:tcPr>
            <w:tcW w:w="1094" w:type="dxa"/>
            <w:tcBorders>
              <w:top w:val="nil"/>
              <w:bottom w:val="nil"/>
            </w:tcBorders>
          </w:tcPr>
          <w:p w14:paraId="5CED1D33"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0F8609D8" w14:textId="77777777" w:rsidR="002A1DD9" w:rsidRPr="00961C80" w:rsidRDefault="002A1DD9" w:rsidP="00641DA3">
            <w:pPr>
              <w:spacing w:line="360" w:lineRule="auto"/>
              <w:ind w:right="97"/>
              <w:jc w:val="right"/>
              <w:rPr>
                <w:rFonts w:cs="Arial"/>
                <w:sz w:val="15"/>
                <w:szCs w:val="15"/>
              </w:rPr>
            </w:pPr>
          </w:p>
        </w:tc>
        <w:tc>
          <w:tcPr>
            <w:tcW w:w="1110" w:type="dxa"/>
            <w:tcBorders>
              <w:top w:val="nil"/>
              <w:bottom w:val="nil"/>
            </w:tcBorders>
          </w:tcPr>
          <w:p w14:paraId="24344E8E"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5B66213" w14:textId="77777777" w:rsidR="002A1DD9" w:rsidRPr="00961C80" w:rsidRDefault="002A1DD9" w:rsidP="00641DA3">
            <w:pPr>
              <w:spacing w:line="360" w:lineRule="auto"/>
              <w:ind w:right="73"/>
              <w:jc w:val="right"/>
              <w:rPr>
                <w:rFonts w:cs="Arial"/>
                <w:sz w:val="15"/>
                <w:szCs w:val="15"/>
              </w:rPr>
            </w:pPr>
          </w:p>
        </w:tc>
        <w:tc>
          <w:tcPr>
            <w:tcW w:w="1121" w:type="dxa"/>
            <w:tcBorders>
              <w:top w:val="nil"/>
              <w:bottom w:val="nil"/>
            </w:tcBorders>
          </w:tcPr>
          <w:p w14:paraId="7F32E79D" w14:textId="77777777" w:rsidR="002A1DD9" w:rsidRPr="00961C80" w:rsidRDefault="002A1D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D012C7" w:rsidRPr="00961C80" w14:paraId="37DA7545" w14:textId="77777777" w:rsidTr="00F02B97">
        <w:trPr>
          <w:cantSplit/>
        </w:trPr>
        <w:tc>
          <w:tcPr>
            <w:tcW w:w="4200" w:type="dxa"/>
            <w:tcBorders>
              <w:top w:val="nil"/>
              <w:bottom w:val="nil"/>
            </w:tcBorders>
          </w:tcPr>
          <w:p w14:paraId="53DBBFD1" w14:textId="31C2D5CE"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pacing w:val="-4"/>
                <w:sz w:val="15"/>
                <w:szCs w:val="15"/>
                <w:lang w:val="en-GB"/>
              </w:rPr>
            </w:pPr>
            <w:r w:rsidRPr="00961C80">
              <w:rPr>
                <w:rFonts w:cs="Arial"/>
                <w:i/>
                <w:iCs/>
                <w:sz w:val="15"/>
                <w:szCs w:val="15"/>
                <w:u w:val="single"/>
              </w:rPr>
              <w:t>Subsidiar</w:t>
            </w:r>
            <w:r w:rsidR="007137AF" w:rsidRPr="00961C80">
              <w:rPr>
                <w:rFonts w:cs="Arial"/>
                <w:i/>
                <w:iCs/>
                <w:sz w:val="15"/>
                <w:szCs w:val="15"/>
                <w:u w:val="single"/>
              </w:rPr>
              <w:t>y</w:t>
            </w:r>
          </w:p>
        </w:tc>
        <w:tc>
          <w:tcPr>
            <w:tcW w:w="1096" w:type="dxa"/>
            <w:tcBorders>
              <w:top w:val="nil"/>
              <w:left w:val="nil"/>
              <w:bottom w:val="nil"/>
            </w:tcBorders>
          </w:tcPr>
          <w:p w14:paraId="305A8C25"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1CBF2B67" w14:textId="77777777" w:rsidR="00D012C7" w:rsidRPr="00961C80" w:rsidRDefault="00D012C7" w:rsidP="00641DA3">
            <w:pPr>
              <w:spacing w:line="360" w:lineRule="auto"/>
              <w:ind w:right="97"/>
              <w:jc w:val="right"/>
              <w:rPr>
                <w:rFonts w:cs="Arial"/>
                <w:sz w:val="15"/>
                <w:szCs w:val="15"/>
              </w:rPr>
            </w:pPr>
          </w:p>
        </w:tc>
        <w:tc>
          <w:tcPr>
            <w:tcW w:w="1094" w:type="dxa"/>
            <w:tcBorders>
              <w:top w:val="nil"/>
              <w:bottom w:val="nil"/>
            </w:tcBorders>
          </w:tcPr>
          <w:p w14:paraId="6CF0DE97"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6F982E54" w14:textId="77777777" w:rsidR="00D012C7" w:rsidRPr="00961C80" w:rsidRDefault="00D012C7" w:rsidP="00641DA3">
            <w:pPr>
              <w:spacing w:line="360" w:lineRule="auto"/>
              <w:ind w:right="97"/>
              <w:jc w:val="right"/>
              <w:rPr>
                <w:rFonts w:cs="Arial"/>
                <w:sz w:val="15"/>
                <w:szCs w:val="15"/>
              </w:rPr>
            </w:pPr>
          </w:p>
        </w:tc>
        <w:tc>
          <w:tcPr>
            <w:tcW w:w="1110" w:type="dxa"/>
            <w:tcBorders>
              <w:top w:val="nil"/>
              <w:bottom w:val="nil"/>
            </w:tcBorders>
          </w:tcPr>
          <w:p w14:paraId="3C3646E0"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0949CAAE" w14:textId="77777777" w:rsidR="00D012C7" w:rsidRPr="00961C80" w:rsidRDefault="00D012C7" w:rsidP="00641DA3">
            <w:pPr>
              <w:spacing w:line="360" w:lineRule="auto"/>
              <w:ind w:right="73"/>
              <w:jc w:val="right"/>
              <w:rPr>
                <w:rFonts w:cs="Arial"/>
                <w:sz w:val="15"/>
                <w:szCs w:val="15"/>
              </w:rPr>
            </w:pPr>
          </w:p>
        </w:tc>
        <w:tc>
          <w:tcPr>
            <w:tcW w:w="1121" w:type="dxa"/>
            <w:tcBorders>
              <w:top w:val="nil"/>
              <w:bottom w:val="nil"/>
            </w:tcBorders>
          </w:tcPr>
          <w:p w14:paraId="6EF13DBD"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D012C7" w:rsidRPr="00961C80" w14:paraId="4010EEA8" w14:textId="77777777" w:rsidTr="00F02B97">
        <w:trPr>
          <w:cantSplit/>
        </w:trPr>
        <w:tc>
          <w:tcPr>
            <w:tcW w:w="4200" w:type="dxa"/>
            <w:tcBorders>
              <w:top w:val="nil"/>
            </w:tcBorders>
          </w:tcPr>
          <w:p w14:paraId="18868E90" w14:textId="14269745"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Global Company Limited</w:t>
            </w:r>
          </w:p>
        </w:tc>
        <w:tc>
          <w:tcPr>
            <w:tcW w:w="1096" w:type="dxa"/>
            <w:tcBorders>
              <w:top w:val="nil"/>
              <w:left w:val="nil"/>
              <w:bottom w:val="nil"/>
            </w:tcBorders>
          </w:tcPr>
          <w:p w14:paraId="7D17EBA6" w14:textId="102FCA0D"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19B82822" w14:textId="77777777" w:rsidR="00D012C7" w:rsidRPr="00961C80" w:rsidRDefault="00D012C7" w:rsidP="00641DA3">
            <w:pPr>
              <w:spacing w:line="360" w:lineRule="auto"/>
              <w:ind w:right="97"/>
              <w:jc w:val="right"/>
              <w:rPr>
                <w:rFonts w:cs="Arial"/>
                <w:sz w:val="15"/>
                <w:szCs w:val="15"/>
              </w:rPr>
            </w:pPr>
          </w:p>
        </w:tc>
        <w:tc>
          <w:tcPr>
            <w:tcW w:w="1094" w:type="dxa"/>
            <w:tcBorders>
              <w:top w:val="nil"/>
              <w:bottom w:val="nil"/>
            </w:tcBorders>
          </w:tcPr>
          <w:p w14:paraId="48E85853" w14:textId="129F09C9"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w:t>
            </w:r>
          </w:p>
        </w:tc>
        <w:tc>
          <w:tcPr>
            <w:tcW w:w="82" w:type="dxa"/>
            <w:tcBorders>
              <w:top w:val="nil"/>
              <w:bottom w:val="nil"/>
            </w:tcBorders>
          </w:tcPr>
          <w:p w14:paraId="149135EE" w14:textId="77777777" w:rsidR="00D012C7" w:rsidRPr="00961C80" w:rsidRDefault="00D012C7" w:rsidP="00641DA3">
            <w:pPr>
              <w:spacing w:line="360" w:lineRule="auto"/>
              <w:ind w:right="97"/>
              <w:jc w:val="right"/>
              <w:rPr>
                <w:rFonts w:cs="Arial"/>
                <w:sz w:val="15"/>
                <w:szCs w:val="15"/>
              </w:rPr>
            </w:pPr>
          </w:p>
        </w:tc>
        <w:tc>
          <w:tcPr>
            <w:tcW w:w="1110" w:type="dxa"/>
            <w:tcBorders>
              <w:top w:val="nil"/>
              <w:bottom w:val="nil"/>
            </w:tcBorders>
          </w:tcPr>
          <w:p w14:paraId="21CEB3C5" w14:textId="3CDD4869"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108,000</w:t>
            </w:r>
          </w:p>
        </w:tc>
        <w:tc>
          <w:tcPr>
            <w:tcW w:w="86" w:type="dxa"/>
            <w:tcBorders>
              <w:top w:val="nil"/>
              <w:bottom w:val="nil"/>
            </w:tcBorders>
          </w:tcPr>
          <w:p w14:paraId="11D34AE9" w14:textId="77777777" w:rsidR="00D012C7" w:rsidRPr="00961C80" w:rsidRDefault="00D012C7" w:rsidP="00641DA3">
            <w:pPr>
              <w:spacing w:line="360" w:lineRule="auto"/>
              <w:ind w:right="73"/>
              <w:jc w:val="right"/>
              <w:rPr>
                <w:rFonts w:cs="Arial"/>
                <w:sz w:val="15"/>
                <w:szCs w:val="15"/>
              </w:rPr>
            </w:pPr>
          </w:p>
        </w:tc>
        <w:tc>
          <w:tcPr>
            <w:tcW w:w="1121" w:type="dxa"/>
            <w:tcBorders>
              <w:top w:val="nil"/>
              <w:bottom w:val="nil"/>
            </w:tcBorders>
          </w:tcPr>
          <w:p w14:paraId="71ED84EA" w14:textId="63F298EE"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w:t>
            </w:r>
          </w:p>
        </w:tc>
      </w:tr>
      <w:tr w:rsidR="00D012C7" w:rsidRPr="00961C80" w14:paraId="3912D6CE" w14:textId="77777777" w:rsidTr="00F02B97">
        <w:trPr>
          <w:cantSplit/>
        </w:trPr>
        <w:tc>
          <w:tcPr>
            <w:tcW w:w="4200" w:type="dxa"/>
            <w:tcBorders>
              <w:top w:val="nil"/>
            </w:tcBorders>
          </w:tcPr>
          <w:p w14:paraId="7B43EF0B"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8"/>
                <w:szCs w:val="8"/>
              </w:rPr>
            </w:pPr>
          </w:p>
        </w:tc>
        <w:tc>
          <w:tcPr>
            <w:tcW w:w="1096" w:type="dxa"/>
            <w:tcBorders>
              <w:top w:val="nil"/>
              <w:left w:val="nil"/>
              <w:bottom w:val="nil"/>
            </w:tcBorders>
          </w:tcPr>
          <w:p w14:paraId="78367839"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8"/>
                <w:szCs w:val="8"/>
              </w:rPr>
            </w:pPr>
          </w:p>
        </w:tc>
        <w:tc>
          <w:tcPr>
            <w:tcW w:w="90" w:type="dxa"/>
            <w:tcBorders>
              <w:top w:val="nil"/>
              <w:bottom w:val="nil"/>
            </w:tcBorders>
          </w:tcPr>
          <w:p w14:paraId="5CAF0D07" w14:textId="77777777" w:rsidR="00D012C7" w:rsidRPr="00961C80" w:rsidRDefault="00D012C7" w:rsidP="00641DA3">
            <w:pPr>
              <w:spacing w:line="360" w:lineRule="auto"/>
              <w:ind w:right="97"/>
              <w:jc w:val="right"/>
              <w:rPr>
                <w:rFonts w:cs="Arial"/>
                <w:sz w:val="8"/>
                <w:szCs w:val="8"/>
              </w:rPr>
            </w:pPr>
          </w:p>
        </w:tc>
        <w:tc>
          <w:tcPr>
            <w:tcW w:w="1094" w:type="dxa"/>
            <w:tcBorders>
              <w:top w:val="nil"/>
              <w:bottom w:val="nil"/>
            </w:tcBorders>
          </w:tcPr>
          <w:p w14:paraId="4293BC28"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2" w:type="dxa"/>
            <w:tcBorders>
              <w:top w:val="nil"/>
              <w:bottom w:val="nil"/>
            </w:tcBorders>
          </w:tcPr>
          <w:p w14:paraId="38A6129D" w14:textId="77777777" w:rsidR="00D012C7" w:rsidRPr="00961C80" w:rsidRDefault="00D012C7" w:rsidP="00641DA3">
            <w:pPr>
              <w:spacing w:line="360" w:lineRule="auto"/>
              <w:ind w:right="97"/>
              <w:jc w:val="right"/>
              <w:rPr>
                <w:rFonts w:cs="Arial"/>
                <w:sz w:val="8"/>
                <w:szCs w:val="8"/>
              </w:rPr>
            </w:pPr>
          </w:p>
        </w:tc>
        <w:tc>
          <w:tcPr>
            <w:tcW w:w="1110" w:type="dxa"/>
            <w:tcBorders>
              <w:top w:val="nil"/>
              <w:bottom w:val="nil"/>
            </w:tcBorders>
          </w:tcPr>
          <w:p w14:paraId="5624E0D5"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8"/>
                <w:szCs w:val="8"/>
              </w:rPr>
            </w:pPr>
          </w:p>
        </w:tc>
        <w:tc>
          <w:tcPr>
            <w:tcW w:w="86" w:type="dxa"/>
            <w:tcBorders>
              <w:top w:val="nil"/>
              <w:bottom w:val="nil"/>
            </w:tcBorders>
          </w:tcPr>
          <w:p w14:paraId="5FD23660" w14:textId="77777777" w:rsidR="00D012C7" w:rsidRPr="00961C80" w:rsidRDefault="00D012C7" w:rsidP="00641DA3">
            <w:pPr>
              <w:spacing w:line="360" w:lineRule="auto"/>
              <w:ind w:right="73"/>
              <w:jc w:val="right"/>
              <w:rPr>
                <w:rFonts w:cs="Arial"/>
                <w:sz w:val="8"/>
                <w:szCs w:val="8"/>
              </w:rPr>
            </w:pPr>
          </w:p>
        </w:tc>
        <w:tc>
          <w:tcPr>
            <w:tcW w:w="1121" w:type="dxa"/>
            <w:tcBorders>
              <w:top w:val="nil"/>
              <w:bottom w:val="nil"/>
            </w:tcBorders>
          </w:tcPr>
          <w:p w14:paraId="1E7CE967"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8"/>
                <w:szCs w:val="8"/>
              </w:rPr>
            </w:pPr>
          </w:p>
        </w:tc>
      </w:tr>
      <w:tr w:rsidR="00D012C7" w:rsidRPr="00961C80" w14:paraId="66224E4C" w14:textId="77777777" w:rsidTr="00F02B97">
        <w:trPr>
          <w:cantSplit/>
        </w:trPr>
        <w:tc>
          <w:tcPr>
            <w:tcW w:w="4200" w:type="dxa"/>
            <w:tcBorders>
              <w:top w:val="nil"/>
            </w:tcBorders>
          </w:tcPr>
          <w:p w14:paraId="6B0EC59B" w14:textId="27D68704"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i/>
                <w:iCs/>
                <w:sz w:val="15"/>
                <w:szCs w:val="15"/>
                <w:u w:val="single"/>
              </w:rPr>
              <w:t>Related company</w:t>
            </w:r>
          </w:p>
        </w:tc>
        <w:tc>
          <w:tcPr>
            <w:tcW w:w="1096" w:type="dxa"/>
            <w:tcBorders>
              <w:top w:val="nil"/>
              <w:left w:val="nil"/>
              <w:bottom w:val="nil"/>
            </w:tcBorders>
          </w:tcPr>
          <w:p w14:paraId="30BFB928"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462EF219" w14:textId="77777777" w:rsidR="00D012C7" w:rsidRPr="00961C80" w:rsidRDefault="00D012C7" w:rsidP="00641DA3">
            <w:pPr>
              <w:spacing w:line="360" w:lineRule="auto"/>
              <w:ind w:right="97"/>
              <w:jc w:val="right"/>
              <w:rPr>
                <w:rFonts w:cs="Arial"/>
                <w:sz w:val="15"/>
                <w:szCs w:val="15"/>
              </w:rPr>
            </w:pPr>
          </w:p>
        </w:tc>
        <w:tc>
          <w:tcPr>
            <w:tcW w:w="1094" w:type="dxa"/>
            <w:tcBorders>
              <w:top w:val="nil"/>
              <w:bottom w:val="nil"/>
            </w:tcBorders>
          </w:tcPr>
          <w:p w14:paraId="120A7643"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36679F43" w14:textId="77777777" w:rsidR="00D012C7" w:rsidRPr="00961C80" w:rsidRDefault="00D012C7" w:rsidP="00641DA3">
            <w:pPr>
              <w:spacing w:line="360" w:lineRule="auto"/>
              <w:ind w:right="97"/>
              <w:jc w:val="right"/>
              <w:rPr>
                <w:rFonts w:cs="Arial"/>
                <w:sz w:val="15"/>
                <w:szCs w:val="15"/>
              </w:rPr>
            </w:pPr>
          </w:p>
        </w:tc>
        <w:tc>
          <w:tcPr>
            <w:tcW w:w="1110" w:type="dxa"/>
            <w:tcBorders>
              <w:top w:val="nil"/>
              <w:bottom w:val="nil"/>
            </w:tcBorders>
          </w:tcPr>
          <w:p w14:paraId="4055ACA6"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p>
        </w:tc>
        <w:tc>
          <w:tcPr>
            <w:tcW w:w="86" w:type="dxa"/>
            <w:tcBorders>
              <w:top w:val="nil"/>
              <w:bottom w:val="nil"/>
            </w:tcBorders>
          </w:tcPr>
          <w:p w14:paraId="31CD37F1" w14:textId="77777777" w:rsidR="00D012C7" w:rsidRPr="00961C80" w:rsidRDefault="00D012C7" w:rsidP="00641DA3">
            <w:pPr>
              <w:spacing w:line="360" w:lineRule="auto"/>
              <w:ind w:right="73"/>
              <w:jc w:val="right"/>
              <w:rPr>
                <w:rFonts w:cs="Arial"/>
                <w:sz w:val="15"/>
                <w:szCs w:val="15"/>
              </w:rPr>
            </w:pPr>
          </w:p>
        </w:tc>
        <w:tc>
          <w:tcPr>
            <w:tcW w:w="1121" w:type="dxa"/>
            <w:tcBorders>
              <w:top w:val="nil"/>
              <w:bottom w:val="nil"/>
            </w:tcBorders>
          </w:tcPr>
          <w:p w14:paraId="28E7F803"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sz w:val="15"/>
                <w:szCs w:val="15"/>
              </w:rPr>
            </w:pPr>
          </w:p>
        </w:tc>
      </w:tr>
      <w:tr w:rsidR="00D012C7" w:rsidRPr="00961C80" w14:paraId="7110BB6F" w14:textId="77777777" w:rsidTr="00F02B97">
        <w:trPr>
          <w:cantSplit/>
        </w:trPr>
        <w:tc>
          <w:tcPr>
            <w:tcW w:w="4200" w:type="dxa"/>
            <w:tcBorders>
              <w:top w:val="nil"/>
            </w:tcBorders>
          </w:tcPr>
          <w:p w14:paraId="2736AD72" w14:textId="2DE486AE"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proofErr w:type="spellStart"/>
            <w:r w:rsidRPr="00961C80">
              <w:rPr>
                <w:rFonts w:cs="Arial"/>
                <w:sz w:val="15"/>
                <w:szCs w:val="15"/>
              </w:rPr>
              <w:t>Arayasab</w:t>
            </w:r>
            <w:proofErr w:type="spellEnd"/>
            <w:r w:rsidRPr="00961C80">
              <w:rPr>
                <w:rFonts w:cs="Arial"/>
                <w:sz w:val="15"/>
                <w:szCs w:val="15"/>
              </w:rPr>
              <w:t xml:space="preserve"> Company Limited</w:t>
            </w:r>
          </w:p>
        </w:tc>
        <w:tc>
          <w:tcPr>
            <w:tcW w:w="1096" w:type="dxa"/>
            <w:tcBorders>
              <w:top w:val="nil"/>
              <w:left w:val="nil"/>
              <w:bottom w:val="nil"/>
            </w:tcBorders>
          </w:tcPr>
          <w:p w14:paraId="77A8C745" w14:textId="58C2AEF2"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34,650</w:t>
            </w:r>
          </w:p>
        </w:tc>
        <w:tc>
          <w:tcPr>
            <w:tcW w:w="90" w:type="dxa"/>
            <w:tcBorders>
              <w:top w:val="nil"/>
              <w:bottom w:val="nil"/>
            </w:tcBorders>
          </w:tcPr>
          <w:p w14:paraId="20F1A259" w14:textId="77777777" w:rsidR="00D012C7" w:rsidRPr="00961C80" w:rsidRDefault="00D012C7" w:rsidP="00641DA3">
            <w:pPr>
              <w:spacing w:line="360" w:lineRule="auto"/>
              <w:ind w:right="97"/>
              <w:jc w:val="right"/>
              <w:rPr>
                <w:rFonts w:cs="Arial"/>
                <w:sz w:val="15"/>
                <w:szCs w:val="15"/>
              </w:rPr>
            </w:pPr>
          </w:p>
        </w:tc>
        <w:tc>
          <w:tcPr>
            <w:tcW w:w="1094" w:type="dxa"/>
            <w:tcBorders>
              <w:top w:val="nil"/>
              <w:bottom w:val="nil"/>
            </w:tcBorders>
          </w:tcPr>
          <w:p w14:paraId="70EDE29B" w14:textId="410E115A"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37,350</w:t>
            </w:r>
          </w:p>
        </w:tc>
        <w:tc>
          <w:tcPr>
            <w:tcW w:w="82" w:type="dxa"/>
            <w:tcBorders>
              <w:top w:val="nil"/>
              <w:bottom w:val="nil"/>
            </w:tcBorders>
          </w:tcPr>
          <w:p w14:paraId="711B4FF0" w14:textId="77777777" w:rsidR="00D012C7" w:rsidRPr="00961C80" w:rsidRDefault="00D012C7" w:rsidP="00641DA3">
            <w:pPr>
              <w:spacing w:line="360" w:lineRule="auto"/>
              <w:ind w:right="97"/>
              <w:jc w:val="right"/>
              <w:rPr>
                <w:rFonts w:cs="Arial"/>
                <w:sz w:val="15"/>
                <w:szCs w:val="15"/>
              </w:rPr>
            </w:pPr>
          </w:p>
        </w:tc>
        <w:tc>
          <w:tcPr>
            <w:tcW w:w="1110" w:type="dxa"/>
            <w:tcBorders>
              <w:top w:val="nil"/>
              <w:bottom w:val="nil"/>
            </w:tcBorders>
          </w:tcPr>
          <w:p w14:paraId="3FD69F4D" w14:textId="7E377049"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rPr>
                <w:rFonts w:cs="Arial"/>
                <w:sz w:val="15"/>
                <w:szCs w:val="15"/>
              </w:rPr>
            </w:pPr>
            <w:r w:rsidRPr="00961C80">
              <w:rPr>
                <w:rFonts w:cs="Arial"/>
                <w:sz w:val="15"/>
                <w:szCs w:val="15"/>
              </w:rPr>
              <w:t>34,650</w:t>
            </w:r>
          </w:p>
        </w:tc>
        <w:tc>
          <w:tcPr>
            <w:tcW w:w="86" w:type="dxa"/>
            <w:tcBorders>
              <w:top w:val="nil"/>
              <w:bottom w:val="nil"/>
            </w:tcBorders>
          </w:tcPr>
          <w:p w14:paraId="27AA2338" w14:textId="77777777" w:rsidR="00D012C7" w:rsidRPr="00961C80" w:rsidRDefault="00D012C7" w:rsidP="00641DA3">
            <w:pPr>
              <w:spacing w:line="360" w:lineRule="auto"/>
              <w:ind w:right="73"/>
              <w:jc w:val="right"/>
              <w:rPr>
                <w:rFonts w:cs="Arial"/>
                <w:sz w:val="15"/>
                <w:szCs w:val="15"/>
              </w:rPr>
            </w:pPr>
          </w:p>
        </w:tc>
        <w:tc>
          <w:tcPr>
            <w:tcW w:w="1121" w:type="dxa"/>
            <w:tcBorders>
              <w:top w:val="nil"/>
              <w:bottom w:val="nil"/>
            </w:tcBorders>
          </w:tcPr>
          <w:p w14:paraId="4515D171" w14:textId="58BEE0EA"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37,750</w:t>
            </w:r>
          </w:p>
        </w:tc>
      </w:tr>
      <w:tr w:rsidR="00D012C7" w:rsidRPr="00961C80" w14:paraId="7C897ADE" w14:textId="77777777" w:rsidTr="00F02B97">
        <w:trPr>
          <w:cantSplit/>
        </w:trPr>
        <w:tc>
          <w:tcPr>
            <w:tcW w:w="4200" w:type="dxa"/>
            <w:tcBorders>
              <w:bottom w:val="nil"/>
            </w:tcBorders>
          </w:tcPr>
          <w:p w14:paraId="124E8D10" w14:textId="657E7B51"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961C80">
              <w:rPr>
                <w:rFonts w:cs="Arial"/>
                <w:b/>
                <w:bCs/>
                <w:spacing w:val="-4"/>
                <w:sz w:val="15"/>
                <w:szCs w:val="15"/>
                <w:lang w:val="en-GB"/>
              </w:rPr>
              <w:t>Total other accrued expense</w:t>
            </w:r>
          </w:p>
        </w:tc>
        <w:tc>
          <w:tcPr>
            <w:tcW w:w="1096" w:type="dxa"/>
            <w:tcBorders>
              <w:top w:val="single" w:sz="4" w:space="0" w:color="auto"/>
              <w:left w:val="nil"/>
              <w:bottom w:val="single" w:sz="12" w:space="0" w:color="auto"/>
            </w:tcBorders>
            <w:shd w:val="clear" w:color="auto" w:fill="auto"/>
          </w:tcPr>
          <w:p w14:paraId="6A866C36" w14:textId="596925F3"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r w:rsidRPr="00961C80">
              <w:rPr>
                <w:rFonts w:cs="Arial"/>
                <w:sz w:val="15"/>
                <w:szCs w:val="15"/>
              </w:rPr>
              <w:t>34,650</w:t>
            </w:r>
          </w:p>
        </w:tc>
        <w:tc>
          <w:tcPr>
            <w:tcW w:w="90" w:type="dxa"/>
            <w:tcBorders>
              <w:top w:val="nil"/>
              <w:bottom w:val="nil"/>
            </w:tcBorders>
          </w:tcPr>
          <w:p w14:paraId="41F245CF" w14:textId="77777777" w:rsidR="00D012C7" w:rsidRPr="00961C80" w:rsidRDefault="00D012C7" w:rsidP="00641DA3">
            <w:pPr>
              <w:spacing w:line="360" w:lineRule="auto"/>
              <w:ind w:right="97"/>
              <w:jc w:val="right"/>
              <w:rPr>
                <w:rFonts w:cs="Arial"/>
                <w:sz w:val="15"/>
                <w:szCs w:val="15"/>
              </w:rPr>
            </w:pPr>
          </w:p>
        </w:tc>
        <w:tc>
          <w:tcPr>
            <w:tcW w:w="1094" w:type="dxa"/>
            <w:tcBorders>
              <w:top w:val="single" w:sz="4" w:space="0" w:color="auto"/>
              <w:left w:val="nil"/>
              <w:bottom w:val="single" w:sz="12" w:space="0" w:color="auto"/>
            </w:tcBorders>
          </w:tcPr>
          <w:p w14:paraId="066CE926" w14:textId="6A149FDD"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37,750</w:t>
            </w:r>
          </w:p>
        </w:tc>
        <w:tc>
          <w:tcPr>
            <w:tcW w:w="82" w:type="dxa"/>
            <w:tcBorders>
              <w:top w:val="nil"/>
              <w:bottom w:val="nil"/>
            </w:tcBorders>
          </w:tcPr>
          <w:p w14:paraId="1B390D35" w14:textId="77777777" w:rsidR="00D012C7" w:rsidRPr="00961C80" w:rsidRDefault="00D012C7" w:rsidP="00641DA3">
            <w:pPr>
              <w:spacing w:line="360" w:lineRule="auto"/>
              <w:ind w:right="97"/>
              <w:jc w:val="right"/>
              <w:rPr>
                <w:rFonts w:cs="Arial"/>
                <w:sz w:val="15"/>
                <w:szCs w:val="15"/>
              </w:rPr>
            </w:pPr>
          </w:p>
        </w:tc>
        <w:tc>
          <w:tcPr>
            <w:tcW w:w="1110" w:type="dxa"/>
            <w:tcBorders>
              <w:top w:val="single" w:sz="4" w:space="0" w:color="auto"/>
              <w:bottom w:val="single" w:sz="12" w:space="0" w:color="auto"/>
            </w:tcBorders>
          </w:tcPr>
          <w:p w14:paraId="76BC58C8" w14:textId="3EB29925"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142,650</w:t>
            </w:r>
          </w:p>
        </w:tc>
        <w:tc>
          <w:tcPr>
            <w:tcW w:w="86" w:type="dxa"/>
            <w:tcBorders>
              <w:top w:val="nil"/>
              <w:bottom w:val="nil"/>
            </w:tcBorders>
          </w:tcPr>
          <w:p w14:paraId="32A6E924" w14:textId="77777777" w:rsidR="00D012C7" w:rsidRPr="00961C80" w:rsidRDefault="00D012C7" w:rsidP="00641DA3">
            <w:pPr>
              <w:spacing w:line="360" w:lineRule="auto"/>
              <w:ind w:right="73"/>
              <w:jc w:val="right"/>
              <w:rPr>
                <w:rFonts w:cs="Arial"/>
                <w:sz w:val="15"/>
                <w:szCs w:val="15"/>
              </w:rPr>
            </w:pPr>
          </w:p>
        </w:tc>
        <w:tc>
          <w:tcPr>
            <w:tcW w:w="1121" w:type="dxa"/>
            <w:tcBorders>
              <w:top w:val="single" w:sz="4" w:space="0" w:color="auto"/>
              <w:bottom w:val="single" w:sz="12" w:space="0" w:color="auto"/>
            </w:tcBorders>
          </w:tcPr>
          <w:p w14:paraId="484AE6EA" w14:textId="7EDF3D1E"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37,750</w:t>
            </w:r>
          </w:p>
        </w:tc>
      </w:tr>
      <w:tr w:rsidR="00D012C7" w:rsidRPr="00961C80" w14:paraId="08F43AED" w14:textId="77777777" w:rsidTr="00F02B97">
        <w:trPr>
          <w:cantSplit/>
        </w:trPr>
        <w:tc>
          <w:tcPr>
            <w:tcW w:w="4200" w:type="dxa"/>
            <w:tcBorders>
              <w:top w:val="nil"/>
            </w:tcBorders>
          </w:tcPr>
          <w:p w14:paraId="7306616E"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nil"/>
              <w:left w:val="nil"/>
              <w:bottom w:val="nil"/>
            </w:tcBorders>
          </w:tcPr>
          <w:p w14:paraId="56D4A5E8"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cs/>
              </w:rPr>
            </w:pPr>
          </w:p>
        </w:tc>
        <w:tc>
          <w:tcPr>
            <w:tcW w:w="90" w:type="dxa"/>
            <w:tcBorders>
              <w:top w:val="nil"/>
              <w:bottom w:val="nil"/>
            </w:tcBorders>
          </w:tcPr>
          <w:p w14:paraId="36ED9351" w14:textId="77777777" w:rsidR="00D012C7" w:rsidRPr="00961C80" w:rsidRDefault="00D012C7" w:rsidP="00641DA3">
            <w:pPr>
              <w:spacing w:line="360" w:lineRule="auto"/>
              <w:ind w:right="97"/>
              <w:jc w:val="right"/>
              <w:rPr>
                <w:rFonts w:cs="Arial"/>
                <w:sz w:val="12"/>
                <w:szCs w:val="12"/>
              </w:rPr>
            </w:pPr>
          </w:p>
        </w:tc>
        <w:tc>
          <w:tcPr>
            <w:tcW w:w="1094" w:type="dxa"/>
            <w:tcBorders>
              <w:top w:val="nil"/>
              <w:bottom w:val="nil"/>
            </w:tcBorders>
          </w:tcPr>
          <w:p w14:paraId="533962B1"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5B8BF917" w14:textId="77777777" w:rsidR="00D012C7" w:rsidRPr="00961C80" w:rsidRDefault="00D012C7" w:rsidP="00641DA3">
            <w:pPr>
              <w:spacing w:line="360" w:lineRule="auto"/>
              <w:ind w:right="97"/>
              <w:jc w:val="right"/>
              <w:rPr>
                <w:rFonts w:cs="Arial"/>
                <w:sz w:val="12"/>
                <w:szCs w:val="12"/>
              </w:rPr>
            </w:pPr>
          </w:p>
        </w:tc>
        <w:tc>
          <w:tcPr>
            <w:tcW w:w="1110" w:type="dxa"/>
            <w:tcBorders>
              <w:top w:val="nil"/>
              <w:bottom w:val="nil"/>
            </w:tcBorders>
          </w:tcPr>
          <w:p w14:paraId="23DFCA90"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cs/>
              </w:rPr>
            </w:pPr>
          </w:p>
        </w:tc>
        <w:tc>
          <w:tcPr>
            <w:tcW w:w="86" w:type="dxa"/>
            <w:tcBorders>
              <w:top w:val="nil"/>
              <w:bottom w:val="nil"/>
            </w:tcBorders>
          </w:tcPr>
          <w:p w14:paraId="5B6ABCAB" w14:textId="77777777" w:rsidR="00D012C7" w:rsidRPr="00961C80" w:rsidRDefault="00D012C7" w:rsidP="00641DA3">
            <w:pPr>
              <w:spacing w:line="360" w:lineRule="auto"/>
              <w:ind w:right="73"/>
              <w:jc w:val="right"/>
              <w:rPr>
                <w:rFonts w:cs="Arial"/>
                <w:sz w:val="12"/>
                <w:szCs w:val="12"/>
              </w:rPr>
            </w:pPr>
          </w:p>
        </w:tc>
        <w:tc>
          <w:tcPr>
            <w:tcW w:w="1121" w:type="dxa"/>
            <w:tcBorders>
              <w:top w:val="nil"/>
              <w:bottom w:val="nil"/>
            </w:tcBorders>
          </w:tcPr>
          <w:p w14:paraId="28D4DB77"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cs/>
              </w:rPr>
            </w:pPr>
          </w:p>
        </w:tc>
      </w:tr>
      <w:tr w:rsidR="00D012C7" w:rsidRPr="00961C80" w14:paraId="71FECD25" w14:textId="77777777" w:rsidTr="00F02B97">
        <w:trPr>
          <w:cantSplit/>
        </w:trPr>
        <w:tc>
          <w:tcPr>
            <w:tcW w:w="4200" w:type="dxa"/>
            <w:tcBorders>
              <w:top w:val="nil"/>
            </w:tcBorders>
          </w:tcPr>
          <w:p w14:paraId="552C8CFC" w14:textId="256BB065"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b/>
                <w:bCs/>
                <w:sz w:val="15"/>
                <w:szCs w:val="15"/>
              </w:rPr>
              <w:t>Contract liabilities - current</w:t>
            </w:r>
          </w:p>
        </w:tc>
        <w:tc>
          <w:tcPr>
            <w:tcW w:w="1096" w:type="dxa"/>
            <w:tcBorders>
              <w:top w:val="nil"/>
              <w:left w:val="nil"/>
              <w:bottom w:val="nil"/>
            </w:tcBorders>
          </w:tcPr>
          <w:p w14:paraId="29298B5F"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9D47D99" w14:textId="77777777" w:rsidR="00D012C7" w:rsidRPr="00961C80" w:rsidRDefault="00D012C7" w:rsidP="00641DA3">
            <w:pPr>
              <w:spacing w:line="360" w:lineRule="auto"/>
              <w:ind w:right="97"/>
              <w:jc w:val="right"/>
              <w:rPr>
                <w:rFonts w:cs="Arial"/>
                <w:sz w:val="15"/>
                <w:szCs w:val="15"/>
              </w:rPr>
            </w:pPr>
          </w:p>
        </w:tc>
        <w:tc>
          <w:tcPr>
            <w:tcW w:w="1094" w:type="dxa"/>
            <w:tcBorders>
              <w:top w:val="nil"/>
              <w:bottom w:val="nil"/>
            </w:tcBorders>
          </w:tcPr>
          <w:p w14:paraId="27E3385E"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2F62332" w14:textId="77777777" w:rsidR="00D012C7" w:rsidRPr="00961C80" w:rsidRDefault="00D012C7" w:rsidP="00641DA3">
            <w:pPr>
              <w:spacing w:line="360" w:lineRule="auto"/>
              <w:ind w:right="97"/>
              <w:jc w:val="right"/>
              <w:rPr>
                <w:rFonts w:cs="Arial"/>
                <w:sz w:val="15"/>
                <w:szCs w:val="15"/>
              </w:rPr>
            </w:pPr>
          </w:p>
        </w:tc>
        <w:tc>
          <w:tcPr>
            <w:tcW w:w="1110" w:type="dxa"/>
            <w:tcBorders>
              <w:top w:val="nil"/>
              <w:bottom w:val="nil"/>
            </w:tcBorders>
          </w:tcPr>
          <w:p w14:paraId="47B12615"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720EC333" w14:textId="77777777" w:rsidR="00D012C7" w:rsidRPr="00961C80" w:rsidRDefault="00D012C7" w:rsidP="00641DA3">
            <w:pPr>
              <w:spacing w:line="360" w:lineRule="auto"/>
              <w:ind w:right="73"/>
              <w:jc w:val="right"/>
              <w:rPr>
                <w:rFonts w:cs="Arial"/>
                <w:sz w:val="15"/>
                <w:szCs w:val="15"/>
              </w:rPr>
            </w:pPr>
          </w:p>
        </w:tc>
        <w:tc>
          <w:tcPr>
            <w:tcW w:w="1121" w:type="dxa"/>
            <w:tcBorders>
              <w:top w:val="nil"/>
              <w:bottom w:val="nil"/>
            </w:tcBorders>
          </w:tcPr>
          <w:p w14:paraId="3B6377FC"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D012C7" w:rsidRPr="00961C80" w14:paraId="46BFF5B4" w14:textId="77777777" w:rsidTr="00F02B97">
        <w:trPr>
          <w:cantSplit/>
        </w:trPr>
        <w:tc>
          <w:tcPr>
            <w:tcW w:w="4200" w:type="dxa"/>
            <w:tcBorders>
              <w:top w:val="nil"/>
              <w:bottom w:val="nil"/>
            </w:tcBorders>
          </w:tcPr>
          <w:p w14:paraId="5710F309"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961C80">
              <w:rPr>
                <w:rFonts w:cs="Arial"/>
                <w:i/>
                <w:iCs/>
                <w:sz w:val="15"/>
                <w:szCs w:val="15"/>
                <w:u w:val="single"/>
              </w:rPr>
              <w:t>Related company</w:t>
            </w:r>
          </w:p>
        </w:tc>
        <w:tc>
          <w:tcPr>
            <w:tcW w:w="1096" w:type="dxa"/>
            <w:tcBorders>
              <w:top w:val="nil"/>
              <w:left w:val="nil"/>
              <w:bottom w:val="nil"/>
            </w:tcBorders>
          </w:tcPr>
          <w:p w14:paraId="40487E01"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cs/>
              </w:rPr>
            </w:pPr>
          </w:p>
        </w:tc>
        <w:tc>
          <w:tcPr>
            <w:tcW w:w="90" w:type="dxa"/>
            <w:tcBorders>
              <w:top w:val="nil"/>
              <w:bottom w:val="nil"/>
            </w:tcBorders>
          </w:tcPr>
          <w:p w14:paraId="3816CF1F" w14:textId="77777777" w:rsidR="00D012C7" w:rsidRPr="00961C80" w:rsidRDefault="00D012C7" w:rsidP="00641DA3">
            <w:pPr>
              <w:spacing w:line="360" w:lineRule="auto"/>
              <w:ind w:right="97"/>
              <w:jc w:val="right"/>
              <w:rPr>
                <w:rFonts w:cs="Arial"/>
                <w:sz w:val="15"/>
                <w:szCs w:val="15"/>
              </w:rPr>
            </w:pPr>
          </w:p>
        </w:tc>
        <w:tc>
          <w:tcPr>
            <w:tcW w:w="1094" w:type="dxa"/>
            <w:tcBorders>
              <w:top w:val="nil"/>
              <w:bottom w:val="nil"/>
            </w:tcBorders>
          </w:tcPr>
          <w:p w14:paraId="5E149B2C"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5791C8B1" w14:textId="77777777" w:rsidR="00D012C7" w:rsidRPr="00961C80" w:rsidRDefault="00D012C7" w:rsidP="00641DA3">
            <w:pPr>
              <w:spacing w:line="360" w:lineRule="auto"/>
              <w:ind w:right="97"/>
              <w:jc w:val="right"/>
              <w:rPr>
                <w:rFonts w:cs="Arial"/>
                <w:sz w:val="15"/>
                <w:szCs w:val="15"/>
              </w:rPr>
            </w:pPr>
          </w:p>
        </w:tc>
        <w:tc>
          <w:tcPr>
            <w:tcW w:w="1110" w:type="dxa"/>
            <w:tcBorders>
              <w:top w:val="nil"/>
              <w:bottom w:val="nil"/>
            </w:tcBorders>
          </w:tcPr>
          <w:p w14:paraId="0ECD02C0"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p>
        </w:tc>
        <w:tc>
          <w:tcPr>
            <w:tcW w:w="86" w:type="dxa"/>
            <w:tcBorders>
              <w:top w:val="nil"/>
              <w:bottom w:val="nil"/>
            </w:tcBorders>
          </w:tcPr>
          <w:p w14:paraId="69EF280F" w14:textId="77777777" w:rsidR="00D012C7" w:rsidRPr="00961C80" w:rsidRDefault="00D012C7" w:rsidP="00641DA3">
            <w:pPr>
              <w:spacing w:line="360" w:lineRule="auto"/>
              <w:ind w:right="73"/>
              <w:jc w:val="right"/>
              <w:rPr>
                <w:rFonts w:cs="Arial"/>
                <w:sz w:val="15"/>
                <w:szCs w:val="15"/>
              </w:rPr>
            </w:pPr>
          </w:p>
        </w:tc>
        <w:tc>
          <w:tcPr>
            <w:tcW w:w="1121" w:type="dxa"/>
            <w:tcBorders>
              <w:top w:val="nil"/>
              <w:bottom w:val="nil"/>
            </w:tcBorders>
          </w:tcPr>
          <w:p w14:paraId="16E0BD04"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p>
        </w:tc>
      </w:tr>
      <w:tr w:rsidR="00D012C7" w:rsidRPr="00961C80" w14:paraId="4CAF1E6D" w14:textId="77777777" w:rsidTr="00F02B97">
        <w:trPr>
          <w:cantSplit/>
        </w:trPr>
        <w:tc>
          <w:tcPr>
            <w:tcW w:w="4200" w:type="dxa"/>
            <w:tcBorders>
              <w:top w:val="nil"/>
              <w:bottom w:val="nil"/>
            </w:tcBorders>
          </w:tcPr>
          <w:p w14:paraId="4D41DD85" w14:textId="1DE0E382"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cs/>
              </w:rPr>
            </w:pPr>
            <w:r w:rsidRPr="00961C80">
              <w:rPr>
                <w:rFonts w:cs="Arial"/>
                <w:sz w:val="15"/>
                <w:szCs w:val="15"/>
              </w:rPr>
              <w:t>Purple Ventures Company Limited</w:t>
            </w:r>
          </w:p>
        </w:tc>
        <w:tc>
          <w:tcPr>
            <w:tcW w:w="1096" w:type="dxa"/>
            <w:tcBorders>
              <w:top w:val="nil"/>
              <w:left w:val="nil"/>
              <w:bottom w:val="nil"/>
            </w:tcBorders>
          </w:tcPr>
          <w:p w14:paraId="72DC1D11" w14:textId="234DAC30"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w:t>
            </w:r>
          </w:p>
        </w:tc>
        <w:tc>
          <w:tcPr>
            <w:tcW w:w="90" w:type="dxa"/>
            <w:tcBorders>
              <w:top w:val="nil"/>
              <w:bottom w:val="nil"/>
            </w:tcBorders>
          </w:tcPr>
          <w:p w14:paraId="015408A5" w14:textId="77777777" w:rsidR="00D012C7" w:rsidRPr="00961C80" w:rsidRDefault="00D012C7" w:rsidP="00641DA3">
            <w:pPr>
              <w:spacing w:line="360" w:lineRule="auto"/>
              <w:ind w:right="97"/>
              <w:jc w:val="right"/>
              <w:rPr>
                <w:rFonts w:cs="Arial"/>
                <w:sz w:val="15"/>
                <w:szCs w:val="15"/>
              </w:rPr>
            </w:pPr>
          </w:p>
        </w:tc>
        <w:tc>
          <w:tcPr>
            <w:tcW w:w="1094" w:type="dxa"/>
            <w:tcBorders>
              <w:bottom w:val="nil"/>
            </w:tcBorders>
          </w:tcPr>
          <w:p w14:paraId="0FDC51F9" w14:textId="50F4440D"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5,486,250</w:t>
            </w:r>
          </w:p>
        </w:tc>
        <w:tc>
          <w:tcPr>
            <w:tcW w:w="82" w:type="dxa"/>
            <w:tcBorders>
              <w:top w:val="nil"/>
              <w:bottom w:val="nil"/>
            </w:tcBorders>
          </w:tcPr>
          <w:p w14:paraId="1241817F" w14:textId="77777777" w:rsidR="00D012C7" w:rsidRPr="00961C80" w:rsidRDefault="00D012C7" w:rsidP="00641DA3">
            <w:pPr>
              <w:spacing w:line="360" w:lineRule="auto"/>
              <w:ind w:right="97"/>
              <w:jc w:val="right"/>
              <w:rPr>
                <w:rFonts w:cs="Arial"/>
                <w:sz w:val="15"/>
                <w:szCs w:val="15"/>
              </w:rPr>
            </w:pPr>
          </w:p>
        </w:tc>
        <w:tc>
          <w:tcPr>
            <w:tcW w:w="1110" w:type="dxa"/>
            <w:tcBorders>
              <w:top w:val="nil"/>
              <w:bottom w:val="nil"/>
            </w:tcBorders>
          </w:tcPr>
          <w:p w14:paraId="7611A16A" w14:textId="75D37B49"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cs/>
              </w:rPr>
            </w:pPr>
            <w:r w:rsidRPr="00961C80">
              <w:rPr>
                <w:rFonts w:cs="Arial"/>
                <w:sz w:val="15"/>
                <w:szCs w:val="15"/>
              </w:rPr>
              <w:t>-</w:t>
            </w:r>
          </w:p>
        </w:tc>
        <w:tc>
          <w:tcPr>
            <w:tcW w:w="86" w:type="dxa"/>
            <w:tcBorders>
              <w:top w:val="nil"/>
              <w:bottom w:val="nil"/>
            </w:tcBorders>
          </w:tcPr>
          <w:p w14:paraId="1D6A5183" w14:textId="77777777" w:rsidR="00D012C7" w:rsidRPr="00961C80" w:rsidRDefault="00D012C7" w:rsidP="00641DA3">
            <w:pPr>
              <w:spacing w:line="360" w:lineRule="auto"/>
              <w:ind w:right="73"/>
              <w:jc w:val="right"/>
              <w:rPr>
                <w:rFonts w:cs="Arial"/>
                <w:sz w:val="15"/>
                <w:szCs w:val="15"/>
              </w:rPr>
            </w:pPr>
          </w:p>
        </w:tc>
        <w:tc>
          <w:tcPr>
            <w:tcW w:w="1121" w:type="dxa"/>
            <w:tcBorders>
              <w:top w:val="nil"/>
              <w:bottom w:val="nil"/>
            </w:tcBorders>
          </w:tcPr>
          <w:p w14:paraId="12C5E356" w14:textId="31A20B9C"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cs/>
              </w:rPr>
            </w:pPr>
            <w:r w:rsidRPr="00961C80">
              <w:rPr>
                <w:rFonts w:cs="Arial"/>
                <w:sz w:val="15"/>
                <w:szCs w:val="15"/>
              </w:rPr>
              <w:t>-</w:t>
            </w:r>
          </w:p>
        </w:tc>
      </w:tr>
      <w:tr w:rsidR="00D012C7" w:rsidRPr="00961C80" w14:paraId="3BE56EB7" w14:textId="77777777" w:rsidTr="00F02B97">
        <w:trPr>
          <w:cantSplit/>
        </w:trPr>
        <w:tc>
          <w:tcPr>
            <w:tcW w:w="4200" w:type="dxa"/>
            <w:tcBorders>
              <w:top w:val="nil"/>
              <w:bottom w:val="nil"/>
            </w:tcBorders>
          </w:tcPr>
          <w:p w14:paraId="057327DA"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2"/>
                <w:szCs w:val="12"/>
              </w:rPr>
            </w:pPr>
          </w:p>
        </w:tc>
        <w:tc>
          <w:tcPr>
            <w:tcW w:w="1096" w:type="dxa"/>
            <w:tcBorders>
              <w:top w:val="nil"/>
              <w:left w:val="nil"/>
              <w:bottom w:val="nil"/>
            </w:tcBorders>
          </w:tcPr>
          <w:p w14:paraId="2DCC7F7B"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2"/>
                <w:szCs w:val="12"/>
              </w:rPr>
            </w:pPr>
          </w:p>
        </w:tc>
        <w:tc>
          <w:tcPr>
            <w:tcW w:w="90" w:type="dxa"/>
            <w:tcBorders>
              <w:top w:val="nil"/>
              <w:bottom w:val="nil"/>
            </w:tcBorders>
          </w:tcPr>
          <w:p w14:paraId="19436EBF" w14:textId="77777777" w:rsidR="00D012C7" w:rsidRPr="00961C80" w:rsidRDefault="00D012C7" w:rsidP="00641DA3">
            <w:pPr>
              <w:spacing w:line="360" w:lineRule="auto"/>
              <w:ind w:right="97"/>
              <w:jc w:val="right"/>
              <w:rPr>
                <w:rFonts w:cs="Arial"/>
                <w:sz w:val="12"/>
                <w:szCs w:val="12"/>
              </w:rPr>
            </w:pPr>
          </w:p>
        </w:tc>
        <w:tc>
          <w:tcPr>
            <w:tcW w:w="1094" w:type="dxa"/>
            <w:tcBorders>
              <w:top w:val="nil"/>
              <w:bottom w:val="nil"/>
            </w:tcBorders>
          </w:tcPr>
          <w:p w14:paraId="4AFC5FCA"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2" w:type="dxa"/>
            <w:tcBorders>
              <w:top w:val="nil"/>
              <w:bottom w:val="nil"/>
            </w:tcBorders>
          </w:tcPr>
          <w:p w14:paraId="4EF3B062" w14:textId="77777777" w:rsidR="00D012C7" w:rsidRPr="00961C80" w:rsidRDefault="00D012C7" w:rsidP="00641DA3">
            <w:pPr>
              <w:spacing w:line="360" w:lineRule="auto"/>
              <w:ind w:right="97"/>
              <w:jc w:val="right"/>
              <w:rPr>
                <w:rFonts w:cs="Arial"/>
                <w:sz w:val="12"/>
                <w:szCs w:val="12"/>
              </w:rPr>
            </w:pPr>
          </w:p>
        </w:tc>
        <w:tc>
          <w:tcPr>
            <w:tcW w:w="1110" w:type="dxa"/>
            <w:tcBorders>
              <w:top w:val="nil"/>
              <w:bottom w:val="nil"/>
            </w:tcBorders>
          </w:tcPr>
          <w:p w14:paraId="75C27DEF"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2"/>
                <w:szCs w:val="12"/>
              </w:rPr>
            </w:pPr>
          </w:p>
        </w:tc>
        <w:tc>
          <w:tcPr>
            <w:tcW w:w="86" w:type="dxa"/>
            <w:tcBorders>
              <w:top w:val="nil"/>
              <w:bottom w:val="nil"/>
            </w:tcBorders>
          </w:tcPr>
          <w:p w14:paraId="41662DF7" w14:textId="77777777" w:rsidR="00D012C7" w:rsidRPr="00961C80" w:rsidRDefault="00D012C7" w:rsidP="00641DA3">
            <w:pPr>
              <w:spacing w:line="360" w:lineRule="auto"/>
              <w:ind w:right="73"/>
              <w:jc w:val="right"/>
              <w:rPr>
                <w:rFonts w:cs="Arial"/>
                <w:sz w:val="12"/>
                <w:szCs w:val="12"/>
              </w:rPr>
            </w:pPr>
          </w:p>
        </w:tc>
        <w:tc>
          <w:tcPr>
            <w:tcW w:w="1121" w:type="dxa"/>
            <w:tcBorders>
              <w:top w:val="nil"/>
              <w:bottom w:val="nil"/>
            </w:tcBorders>
          </w:tcPr>
          <w:p w14:paraId="07FE2531"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2"/>
                <w:szCs w:val="12"/>
              </w:rPr>
            </w:pPr>
          </w:p>
        </w:tc>
      </w:tr>
      <w:tr w:rsidR="00D012C7" w:rsidRPr="00961C80" w14:paraId="4FC39F39" w14:textId="77777777" w:rsidTr="00F02B97">
        <w:trPr>
          <w:cantSplit/>
        </w:trPr>
        <w:tc>
          <w:tcPr>
            <w:tcW w:w="4200" w:type="dxa"/>
            <w:tcBorders>
              <w:top w:val="nil"/>
            </w:tcBorders>
          </w:tcPr>
          <w:p w14:paraId="2D114736" w14:textId="2D049AC4"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b/>
                <w:sz w:val="15"/>
                <w:szCs w:val="15"/>
              </w:rPr>
              <w:t>Accrued compensation of directors and key management</w:t>
            </w:r>
          </w:p>
        </w:tc>
        <w:tc>
          <w:tcPr>
            <w:tcW w:w="1096" w:type="dxa"/>
            <w:tcBorders>
              <w:top w:val="nil"/>
              <w:left w:val="nil"/>
              <w:bottom w:val="nil"/>
            </w:tcBorders>
          </w:tcPr>
          <w:p w14:paraId="0AE5A1EF"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68213F5" w14:textId="77777777" w:rsidR="00D012C7" w:rsidRPr="00961C80" w:rsidRDefault="00D012C7" w:rsidP="00641DA3">
            <w:pPr>
              <w:spacing w:line="360" w:lineRule="auto"/>
              <w:ind w:right="97"/>
              <w:jc w:val="right"/>
              <w:rPr>
                <w:rFonts w:cs="Arial"/>
                <w:sz w:val="15"/>
                <w:szCs w:val="15"/>
              </w:rPr>
            </w:pPr>
          </w:p>
        </w:tc>
        <w:tc>
          <w:tcPr>
            <w:tcW w:w="1094" w:type="dxa"/>
            <w:tcBorders>
              <w:top w:val="nil"/>
              <w:bottom w:val="nil"/>
            </w:tcBorders>
          </w:tcPr>
          <w:p w14:paraId="67447871"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48CD6A1B" w14:textId="77777777" w:rsidR="00D012C7" w:rsidRPr="00961C80" w:rsidRDefault="00D012C7" w:rsidP="00641DA3">
            <w:pPr>
              <w:spacing w:line="360" w:lineRule="auto"/>
              <w:ind w:right="97"/>
              <w:jc w:val="right"/>
              <w:rPr>
                <w:rFonts w:cs="Arial"/>
                <w:sz w:val="15"/>
                <w:szCs w:val="15"/>
              </w:rPr>
            </w:pPr>
          </w:p>
        </w:tc>
        <w:tc>
          <w:tcPr>
            <w:tcW w:w="1110" w:type="dxa"/>
            <w:tcBorders>
              <w:top w:val="nil"/>
              <w:bottom w:val="nil"/>
            </w:tcBorders>
          </w:tcPr>
          <w:p w14:paraId="0B6C6C99"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598ED471" w14:textId="77777777" w:rsidR="00D012C7" w:rsidRPr="00961C80" w:rsidRDefault="00D012C7" w:rsidP="00641DA3">
            <w:pPr>
              <w:spacing w:line="360" w:lineRule="auto"/>
              <w:ind w:right="73"/>
              <w:jc w:val="right"/>
              <w:rPr>
                <w:rFonts w:cs="Arial"/>
                <w:sz w:val="15"/>
                <w:szCs w:val="15"/>
              </w:rPr>
            </w:pPr>
          </w:p>
        </w:tc>
        <w:tc>
          <w:tcPr>
            <w:tcW w:w="1121" w:type="dxa"/>
            <w:tcBorders>
              <w:top w:val="nil"/>
              <w:bottom w:val="nil"/>
            </w:tcBorders>
          </w:tcPr>
          <w:p w14:paraId="5778C8FE" w14:textId="7777777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D012C7" w:rsidRPr="00961C80" w14:paraId="0C68369E" w14:textId="77777777" w:rsidTr="00F02B97">
        <w:trPr>
          <w:cantSplit/>
        </w:trPr>
        <w:tc>
          <w:tcPr>
            <w:tcW w:w="4200" w:type="dxa"/>
          </w:tcPr>
          <w:p w14:paraId="29ABB69F" w14:textId="4F1EC18B"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i/>
                <w:iCs/>
                <w:sz w:val="15"/>
                <w:szCs w:val="15"/>
                <w:u w:val="single"/>
              </w:rPr>
            </w:pPr>
            <w:r w:rsidRPr="00961C80">
              <w:rPr>
                <w:rFonts w:cs="Arial"/>
                <w:i/>
                <w:iCs/>
                <w:sz w:val="15"/>
                <w:szCs w:val="15"/>
                <w:u w:val="single"/>
              </w:rPr>
              <w:t>Key management personnel</w:t>
            </w:r>
          </w:p>
        </w:tc>
        <w:tc>
          <w:tcPr>
            <w:tcW w:w="1096" w:type="dxa"/>
            <w:tcBorders>
              <w:top w:val="nil"/>
              <w:left w:val="nil"/>
              <w:bottom w:val="nil"/>
            </w:tcBorders>
          </w:tcPr>
          <w:p w14:paraId="3B89A829" w14:textId="4B7488E3"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p>
        </w:tc>
        <w:tc>
          <w:tcPr>
            <w:tcW w:w="90" w:type="dxa"/>
            <w:tcBorders>
              <w:top w:val="nil"/>
              <w:bottom w:val="nil"/>
            </w:tcBorders>
          </w:tcPr>
          <w:p w14:paraId="2B0501CA" w14:textId="77777777" w:rsidR="00D012C7" w:rsidRPr="00961C80" w:rsidRDefault="00D012C7" w:rsidP="00641DA3">
            <w:pPr>
              <w:tabs>
                <w:tab w:val="decimal" w:pos="851"/>
              </w:tabs>
              <w:spacing w:line="360" w:lineRule="auto"/>
              <w:ind w:right="97"/>
              <w:jc w:val="right"/>
              <w:rPr>
                <w:rFonts w:cs="Arial"/>
                <w:sz w:val="15"/>
                <w:szCs w:val="15"/>
              </w:rPr>
            </w:pPr>
          </w:p>
        </w:tc>
        <w:tc>
          <w:tcPr>
            <w:tcW w:w="1094" w:type="dxa"/>
            <w:tcBorders>
              <w:top w:val="nil"/>
              <w:bottom w:val="nil"/>
            </w:tcBorders>
          </w:tcPr>
          <w:p w14:paraId="7A227480" w14:textId="64271C46"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2" w:type="dxa"/>
            <w:tcBorders>
              <w:top w:val="nil"/>
              <w:bottom w:val="nil"/>
            </w:tcBorders>
          </w:tcPr>
          <w:p w14:paraId="16DC55B4" w14:textId="77777777" w:rsidR="00D012C7" w:rsidRPr="00961C80" w:rsidRDefault="00D012C7" w:rsidP="00641DA3">
            <w:pPr>
              <w:tabs>
                <w:tab w:val="decimal" w:pos="851"/>
              </w:tabs>
              <w:spacing w:line="360" w:lineRule="auto"/>
              <w:ind w:right="97"/>
              <w:jc w:val="right"/>
              <w:rPr>
                <w:rFonts w:cs="Arial"/>
                <w:sz w:val="15"/>
                <w:szCs w:val="15"/>
              </w:rPr>
            </w:pPr>
          </w:p>
        </w:tc>
        <w:tc>
          <w:tcPr>
            <w:tcW w:w="1110" w:type="dxa"/>
            <w:tcBorders>
              <w:top w:val="nil"/>
              <w:bottom w:val="nil"/>
            </w:tcBorders>
          </w:tcPr>
          <w:p w14:paraId="1DD08FF7" w14:textId="482F92FF"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p>
        </w:tc>
        <w:tc>
          <w:tcPr>
            <w:tcW w:w="86" w:type="dxa"/>
            <w:tcBorders>
              <w:top w:val="nil"/>
              <w:bottom w:val="nil"/>
            </w:tcBorders>
          </w:tcPr>
          <w:p w14:paraId="652FCBB2" w14:textId="77777777" w:rsidR="00D012C7" w:rsidRPr="00961C80" w:rsidRDefault="00D012C7" w:rsidP="00641DA3">
            <w:pPr>
              <w:tabs>
                <w:tab w:val="decimal" w:pos="851"/>
              </w:tabs>
              <w:spacing w:line="360" w:lineRule="auto"/>
              <w:ind w:right="73"/>
              <w:jc w:val="right"/>
              <w:rPr>
                <w:rFonts w:cs="Arial"/>
                <w:sz w:val="15"/>
                <w:szCs w:val="15"/>
              </w:rPr>
            </w:pPr>
          </w:p>
        </w:tc>
        <w:tc>
          <w:tcPr>
            <w:tcW w:w="1121" w:type="dxa"/>
            <w:tcBorders>
              <w:top w:val="nil"/>
              <w:bottom w:val="nil"/>
            </w:tcBorders>
          </w:tcPr>
          <w:p w14:paraId="75A66B1D" w14:textId="2504E771"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p>
        </w:tc>
      </w:tr>
      <w:tr w:rsidR="00D012C7" w:rsidRPr="00961C80" w14:paraId="352D3AEC" w14:textId="77777777" w:rsidTr="00F02B97">
        <w:trPr>
          <w:cantSplit/>
        </w:trPr>
        <w:tc>
          <w:tcPr>
            <w:tcW w:w="4200" w:type="dxa"/>
          </w:tcPr>
          <w:p w14:paraId="08DF7394" w14:textId="69F3BF0B"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sz w:val="15"/>
                <w:szCs w:val="15"/>
              </w:rPr>
              <w:t>Short term benefits</w:t>
            </w:r>
          </w:p>
        </w:tc>
        <w:tc>
          <w:tcPr>
            <w:tcW w:w="1096" w:type="dxa"/>
            <w:tcBorders>
              <w:top w:val="nil"/>
              <w:left w:val="nil"/>
              <w:bottom w:val="nil"/>
            </w:tcBorders>
          </w:tcPr>
          <w:p w14:paraId="7F61A7A3" w14:textId="0D4D01C5"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40,885,381</w:t>
            </w:r>
          </w:p>
        </w:tc>
        <w:tc>
          <w:tcPr>
            <w:tcW w:w="90" w:type="dxa"/>
            <w:tcBorders>
              <w:top w:val="nil"/>
              <w:bottom w:val="nil"/>
            </w:tcBorders>
          </w:tcPr>
          <w:p w14:paraId="6069253A" w14:textId="77777777" w:rsidR="00D012C7" w:rsidRPr="00961C80" w:rsidRDefault="00D012C7" w:rsidP="00641DA3">
            <w:pPr>
              <w:tabs>
                <w:tab w:val="decimal" w:pos="751"/>
              </w:tabs>
              <w:spacing w:line="360" w:lineRule="auto"/>
              <w:ind w:right="97"/>
              <w:jc w:val="right"/>
              <w:rPr>
                <w:rFonts w:cs="Arial"/>
                <w:sz w:val="15"/>
                <w:szCs w:val="15"/>
              </w:rPr>
            </w:pPr>
          </w:p>
        </w:tc>
        <w:tc>
          <w:tcPr>
            <w:tcW w:w="1094" w:type="dxa"/>
            <w:vAlign w:val="center"/>
          </w:tcPr>
          <w:p w14:paraId="3CC61C94" w14:textId="3E932888"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59,781,660</w:t>
            </w:r>
          </w:p>
        </w:tc>
        <w:tc>
          <w:tcPr>
            <w:tcW w:w="82" w:type="dxa"/>
            <w:tcBorders>
              <w:top w:val="nil"/>
              <w:bottom w:val="nil"/>
            </w:tcBorders>
          </w:tcPr>
          <w:p w14:paraId="174332EF" w14:textId="77777777" w:rsidR="00D012C7" w:rsidRPr="00961C80" w:rsidRDefault="00D012C7" w:rsidP="00641DA3">
            <w:pPr>
              <w:tabs>
                <w:tab w:val="decimal" w:pos="751"/>
              </w:tabs>
              <w:spacing w:line="360" w:lineRule="auto"/>
              <w:ind w:right="97"/>
              <w:jc w:val="right"/>
              <w:rPr>
                <w:rFonts w:cs="Arial"/>
                <w:sz w:val="15"/>
                <w:szCs w:val="15"/>
              </w:rPr>
            </w:pPr>
          </w:p>
        </w:tc>
        <w:tc>
          <w:tcPr>
            <w:tcW w:w="1110" w:type="dxa"/>
            <w:tcBorders>
              <w:top w:val="nil"/>
              <w:bottom w:val="nil"/>
            </w:tcBorders>
          </w:tcPr>
          <w:p w14:paraId="0805B426" w14:textId="3D9B3671"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38,568,207</w:t>
            </w:r>
          </w:p>
        </w:tc>
        <w:tc>
          <w:tcPr>
            <w:tcW w:w="86" w:type="dxa"/>
            <w:tcBorders>
              <w:top w:val="nil"/>
              <w:bottom w:val="nil"/>
            </w:tcBorders>
          </w:tcPr>
          <w:p w14:paraId="5DDCC78E" w14:textId="77777777" w:rsidR="00D012C7" w:rsidRPr="00961C80" w:rsidRDefault="00D012C7" w:rsidP="00641DA3">
            <w:pPr>
              <w:tabs>
                <w:tab w:val="decimal" w:pos="751"/>
              </w:tabs>
              <w:spacing w:line="360" w:lineRule="auto"/>
              <w:ind w:right="73"/>
              <w:jc w:val="right"/>
              <w:rPr>
                <w:rFonts w:cs="Arial"/>
                <w:sz w:val="15"/>
                <w:szCs w:val="15"/>
              </w:rPr>
            </w:pPr>
          </w:p>
        </w:tc>
        <w:tc>
          <w:tcPr>
            <w:tcW w:w="1121" w:type="dxa"/>
            <w:vAlign w:val="center"/>
          </w:tcPr>
          <w:p w14:paraId="79E083CD" w14:textId="7A799443"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59,781,660</w:t>
            </w:r>
          </w:p>
        </w:tc>
      </w:tr>
      <w:tr w:rsidR="00D012C7" w:rsidRPr="00961C80" w14:paraId="6C6B8C7E" w14:textId="77777777" w:rsidTr="00F02B97">
        <w:trPr>
          <w:cantSplit/>
        </w:trPr>
        <w:tc>
          <w:tcPr>
            <w:tcW w:w="4200" w:type="dxa"/>
          </w:tcPr>
          <w:p w14:paraId="475D4577" w14:textId="46F50920"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sz w:val="15"/>
                <w:szCs w:val="15"/>
              </w:rPr>
              <w:t>Post-employment benefits</w:t>
            </w:r>
          </w:p>
        </w:tc>
        <w:tc>
          <w:tcPr>
            <w:tcW w:w="1096" w:type="dxa"/>
            <w:tcBorders>
              <w:top w:val="nil"/>
              <w:left w:val="nil"/>
              <w:bottom w:val="nil"/>
            </w:tcBorders>
          </w:tcPr>
          <w:p w14:paraId="603ECB28" w14:textId="7411B39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24,302,769</w:t>
            </w:r>
          </w:p>
        </w:tc>
        <w:tc>
          <w:tcPr>
            <w:tcW w:w="90" w:type="dxa"/>
            <w:tcBorders>
              <w:top w:val="nil"/>
              <w:bottom w:val="nil"/>
            </w:tcBorders>
          </w:tcPr>
          <w:p w14:paraId="6404B112" w14:textId="77777777" w:rsidR="00D012C7" w:rsidRPr="00961C80" w:rsidRDefault="00D012C7" w:rsidP="00641DA3">
            <w:pPr>
              <w:tabs>
                <w:tab w:val="decimal" w:pos="751"/>
              </w:tabs>
              <w:spacing w:line="360" w:lineRule="auto"/>
              <w:ind w:right="97"/>
              <w:jc w:val="right"/>
              <w:rPr>
                <w:rFonts w:cs="Arial"/>
                <w:sz w:val="15"/>
                <w:szCs w:val="15"/>
              </w:rPr>
            </w:pPr>
          </w:p>
        </w:tc>
        <w:tc>
          <w:tcPr>
            <w:tcW w:w="1094" w:type="dxa"/>
            <w:vAlign w:val="center"/>
          </w:tcPr>
          <w:p w14:paraId="2309DCD4" w14:textId="74F7F368"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3,584,464</w:t>
            </w:r>
          </w:p>
        </w:tc>
        <w:tc>
          <w:tcPr>
            <w:tcW w:w="82" w:type="dxa"/>
            <w:tcBorders>
              <w:top w:val="nil"/>
              <w:bottom w:val="nil"/>
            </w:tcBorders>
          </w:tcPr>
          <w:p w14:paraId="4C6969F6" w14:textId="77777777" w:rsidR="00D012C7" w:rsidRPr="00961C80" w:rsidRDefault="00D012C7" w:rsidP="00641DA3">
            <w:pPr>
              <w:tabs>
                <w:tab w:val="decimal" w:pos="751"/>
              </w:tabs>
              <w:spacing w:line="360" w:lineRule="auto"/>
              <w:ind w:right="97"/>
              <w:jc w:val="right"/>
              <w:rPr>
                <w:rFonts w:cs="Arial"/>
                <w:sz w:val="15"/>
                <w:szCs w:val="15"/>
              </w:rPr>
            </w:pPr>
          </w:p>
        </w:tc>
        <w:tc>
          <w:tcPr>
            <w:tcW w:w="1110" w:type="dxa"/>
            <w:tcBorders>
              <w:top w:val="nil"/>
              <w:bottom w:val="nil"/>
            </w:tcBorders>
          </w:tcPr>
          <w:p w14:paraId="0312DE02" w14:textId="0BCA34B2"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5,466,184</w:t>
            </w:r>
          </w:p>
        </w:tc>
        <w:tc>
          <w:tcPr>
            <w:tcW w:w="86" w:type="dxa"/>
            <w:tcBorders>
              <w:top w:val="nil"/>
              <w:bottom w:val="nil"/>
            </w:tcBorders>
          </w:tcPr>
          <w:p w14:paraId="05DBABD3" w14:textId="77777777" w:rsidR="00D012C7" w:rsidRPr="00961C80" w:rsidRDefault="00D012C7" w:rsidP="00641DA3">
            <w:pPr>
              <w:tabs>
                <w:tab w:val="decimal" w:pos="751"/>
              </w:tabs>
              <w:spacing w:line="360" w:lineRule="auto"/>
              <w:ind w:right="73"/>
              <w:jc w:val="right"/>
              <w:rPr>
                <w:rFonts w:cs="Arial"/>
                <w:sz w:val="15"/>
                <w:szCs w:val="15"/>
              </w:rPr>
            </w:pPr>
          </w:p>
        </w:tc>
        <w:tc>
          <w:tcPr>
            <w:tcW w:w="1121" w:type="dxa"/>
            <w:vAlign w:val="center"/>
          </w:tcPr>
          <w:p w14:paraId="575B80DD" w14:textId="6C839439"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3,485,499</w:t>
            </w:r>
          </w:p>
        </w:tc>
      </w:tr>
      <w:tr w:rsidR="00D012C7" w:rsidRPr="00961C80" w14:paraId="1B66439F" w14:textId="77777777" w:rsidTr="00F02B97">
        <w:trPr>
          <w:cantSplit/>
        </w:trPr>
        <w:tc>
          <w:tcPr>
            <w:tcW w:w="4200" w:type="dxa"/>
          </w:tcPr>
          <w:p w14:paraId="218C9AC2" w14:textId="416BDB54"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sz w:val="15"/>
                <w:szCs w:val="15"/>
              </w:rPr>
            </w:pPr>
            <w:r w:rsidRPr="00961C80">
              <w:rPr>
                <w:rFonts w:cs="Arial"/>
                <w:sz w:val="15"/>
                <w:szCs w:val="15"/>
              </w:rPr>
              <w:t>Other long - term employee benefits</w:t>
            </w:r>
          </w:p>
        </w:tc>
        <w:tc>
          <w:tcPr>
            <w:tcW w:w="1096" w:type="dxa"/>
            <w:tcBorders>
              <w:top w:val="nil"/>
              <w:left w:val="nil"/>
              <w:bottom w:val="single" w:sz="4" w:space="0" w:color="auto"/>
            </w:tcBorders>
          </w:tcPr>
          <w:p w14:paraId="2A19BBA0" w14:textId="7B908202"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445,770</w:t>
            </w:r>
          </w:p>
        </w:tc>
        <w:tc>
          <w:tcPr>
            <w:tcW w:w="90" w:type="dxa"/>
            <w:tcBorders>
              <w:top w:val="nil"/>
              <w:bottom w:val="nil"/>
            </w:tcBorders>
          </w:tcPr>
          <w:p w14:paraId="383FB6FA" w14:textId="77777777" w:rsidR="00D012C7" w:rsidRPr="00961C80" w:rsidRDefault="00D012C7" w:rsidP="00641DA3">
            <w:pPr>
              <w:tabs>
                <w:tab w:val="decimal" w:pos="751"/>
              </w:tabs>
              <w:spacing w:line="360" w:lineRule="auto"/>
              <w:ind w:right="97"/>
              <w:jc w:val="right"/>
              <w:rPr>
                <w:rFonts w:cs="Arial"/>
                <w:sz w:val="15"/>
                <w:szCs w:val="15"/>
              </w:rPr>
            </w:pPr>
          </w:p>
        </w:tc>
        <w:tc>
          <w:tcPr>
            <w:tcW w:w="1094" w:type="dxa"/>
            <w:tcBorders>
              <w:bottom w:val="single" w:sz="4" w:space="0" w:color="auto"/>
            </w:tcBorders>
            <w:vAlign w:val="center"/>
          </w:tcPr>
          <w:p w14:paraId="7F5B6417" w14:textId="266351C7"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277,207</w:t>
            </w:r>
          </w:p>
        </w:tc>
        <w:tc>
          <w:tcPr>
            <w:tcW w:w="82" w:type="dxa"/>
            <w:tcBorders>
              <w:top w:val="nil"/>
              <w:bottom w:val="nil"/>
            </w:tcBorders>
          </w:tcPr>
          <w:p w14:paraId="701BCD4C" w14:textId="77777777" w:rsidR="00D012C7" w:rsidRPr="00961C80" w:rsidRDefault="00D012C7" w:rsidP="00641DA3">
            <w:pPr>
              <w:tabs>
                <w:tab w:val="decimal" w:pos="751"/>
              </w:tabs>
              <w:spacing w:line="360" w:lineRule="auto"/>
              <w:ind w:right="97"/>
              <w:jc w:val="right"/>
              <w:rPr>
                <w:rFonts w:cs="Arial"/>
                <w:sz w:val="15"/>
                <w:szCs w:val="15"/>
              </w:rPr>
            </w:pPr>
          </w:p>
        </w:tc>
        <w:tc>
          <w:tcPr>
            <w:tcW w:w="1110" w:type="dxa"/>
            <w:tcBorders>
              <w:top w:val="nil"/>
              <w:bottom w:val="single" w:sz="4" w:space="0" w:color="auto"/>
            </w:tcBorders>
          </w:tcPr>
          <w:p w14:paraId="759FE20E" w14:textId="37643852"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418,854</w:t>
            </w:r>
          </w:p>
        </w:tc>
        <w:tc>
          <w:tcPr>
            <w:tcW w:w="86" w:type="dxa"/>
            <w:tcBorders>
              <w:top w:val="nil"/>
              <w:bottom w:val="nil"/>
            </w:tcBorders>
          </w:tcPr>
          <w:p w14:paraId="11B02042" w14:textId="77777777" w:rsidR="00D012C7" w:rsidRPr="00961C80" w:rsidRDefault="00D012C7" w:rsidP="00641DA3">
            <w:pPr>
              <w:tabs>
                <w:tab w:val="decimal" w:pos="751"/>
              </w:tabs>
              <w:spacing w:line="360" w:lineRule="auto"/>
              <w:ind w:right="73"/>
              <w:jc w:val="right"/>
              <w:rPr>
                <w:rFonts w:cs="Arial"/>
                <w:sz w:val="15"/>
                <w:szCs w:val="15"/>
              </w:rPr>
            </w:pPr>
          </w:p>
        </w:tc>
        <w:tc>
          <w:tcPr>
            <w:tcW w:w="1121" w:type="dxa"/>
            <w:tcBorders>
              <w:bottom w:val="single" w:sz="4" w:space="0" w:color="auto"/>
            </w:tcBorders>
            <w:vAlign w:val="center"/>
          </w:tcPr>
          <w:p w14:paraId="2CD2507B" w14:textId="3A48E4FE"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268,199</w:t>
            </w:r>
          </w:p>
        </w:tc>
      </w:tr>
      <w:tr w:rsidR="00D012C7" w:rsidRPr="00961C80" w14:paraId="74324125" w14:textId="77777777" w:rsidTr="00F02B97">
        <w:trPr>
          <w:cantSplit/>
          <w:trHeight w:val="98"/>
        </w:trPr>
        <w:tc>
          <w:tcPr>
            <w:tcW w:w="4200" w:type="dxa"/>
            <w:tcBorders>
              <w:bottom w:val="nil"/>
            </w:tcBorders>
          </w:tcPr>
          <w:p w14:paraId="6AF95F31" w14:textId="09B77912"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49"/>
              <w:jc w:val="thaiDistribute"/>
              <w:rPr>
                <w:rFonts w:cs="Arial"/>
                <w:b/>
                <w:bCs/>
                <w:sz w:val="15"/>
                <w:szCs w:val="15"/>
              </w:rPr>
            </w:pPr>
            <w:r w:rsidRPr="00961C80">
              <w:rPr>
                <w:rFonts w:cs="Arial"/>
                <w:b/>
                <w:bCs/>
                <w:sz w:val="15"/>
                <w:szCs w:val="15"/>
              </w:rPr>
              <w:t>Total</w:t>
            </w:r>
          </w:p>
        </w:tc>
        <w:tc>
          <w:tcPr>
            <w:tcW w:w="1096" w:type="dxa"/>
            <w:tcBorders>
              <w:top w:val="single" w:sz="4" w:space="0" w:color="auto"/>
              <w:left w:val="nil"/>
              <w:bottom w:val="single" w:sz="12" w:space="0" w:color="auto"/>
            </w:tcBorders>
          </w:tcPr>
          <w:p w14:paraId="7BC5D707" w14:textId="7E21CF5D"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360" w:lineRule="auto"/>
              <w:ind w:left="-12"/>
              <w:rPr>
                <w:rFonts w:cs="Arial"/>
                <w:sz w:val="15"/>
                <w:szCs w:val="15"/>
              </w:rPr>
            </w:pPr>
            <w:r w:rsidRPr="00961C80">
              <w:rPr>
                <w:rFonts w:cs="Arial"/>
                <w:sz w:val="15"/>
                <w:szCs w:val="15"/>
              </w:rPr>
              <w:t>65,633,920</w:t>
            </w:r>
          </w:p>
        </w:tc>
        <w:tc>
          <w:tcPr>
            <w:tcW w:w="90" w:type="dxa"/>
            <w:tcBorders>
              <w:top w:val="nil"/>
              <w:bottom w:val="nil"/>
            </w:tcBorders>
          </w:tcPr>
          <w:p w14:paraId="6FD72E09" w14:textId="77777777" w:rsidR="00D012C7" w:rsidRPr="00961C80" w:rsidRDefault="00D012C7" w:rsidP="00641DA3">
            <w:pPr>
              <w:tabs>
                <w:tab w:val="decimal" w:pos="751"/>
                <w:tab w:val="decimal" w:pos="840"/>
              </w:tabs>
              <w:spacing w:line="360" w:lineRule="auto"/>
              <w:ind w:right="97"/>
              <w:jc w:val="right"/>
              <w:rPr>
                <w:rFonts w:cs="Arial"/>
                <w:sz w:val="15"/>
                <w:szCs w:val="15"/>
              </w:rPr>
            </w:pPr>
          </w:p>
        </w:tc>
        <w:tc>
          <w:tcPr>
            <w:tcW w:w="1094" w:type="dxa"/>
            <w:tcBorders>
              <w:top w:val="single" w:sz="4" w:space="0" w:color="auto"/>
              <w:bottom w:val="single" w:sz="12" w:space="0" w:color="auto"/>
            </w:tcBorders>
            <w:vAlign w:val="center"/>
          </w:tcPr>
          <w:p w14:paraId="2D0E1146" w14:textId="46E7C9C8"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63,643,331</w:t>
            </w:r>
          </w:p>
        </w:tc>
        <w:tc>
          <w:tcPr>
            <w:tcW w:w="82" w:type="dxa"/>
            <w:tcBorders>
              <w:top w:val="nil"/>
              <w:bottom w:val="nil"/>
            </w:tcBorders>
          </w:tcPr>
          <w:p w14:paraId="0FB9639A" w14:textId="77777777" w:rsidR="00D012C7" w:rsidRPr="00961C80" w:rsidRDefault="00D012C7" w:rsidP="00641DA3">
            <w:pPr>
              <w:tabs>
                <w:tab w:val="decimal" w:pos="751"/>
                <w:tab w:val="decimal" w:pos="840"/>
              </w:tabs>
              <w:spacing w:line="360" w:lineRule="auto"/>
              <w:ind w:right="97"/>
              <w:jc w:val="right"/>
              <w:rPr>
                <w:rFonts w:cs="Arial"/>
                <w:sz w:val="15"/>
                <w:szCs w:val="15"/>
              </w:rPr>
            </w:pPr>
          </w:p>
        </w:tc>
        <w:tc>
          <w:tcPr>
            <w:tcW w:w="1110" w:type="dxa"/>
            <w:tcBorders>
              <w:top w:val="single" w:sz="4" w:space="0" w:color="auto"/>
              <w:bottom w:val="single" w:sz="12" w:space="0" w:color="auto"/>
            </w:tcBorders>
            <w:shd w:val="clear" w:color="auto" w:fill="auto"/>
          </w:tcPr>
          <w:p w14:paraId="562ED520" w14:textId="43BC42B6"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auto"/>
              <w:ind w:left="-12"/>
              <w:rPr>
                <w:rFonts w:cs="Arial"/>
                <w:sz w:val="15"/>
                <w:szCs w:val="15"/>
              </w:rPr>
            </w:pPr>
            <w:r w:rsidRPr="00961C80">
              <w:rPr>
                <w:rFonts w:cs="Arial"/>
                <w:sz w:val="15"/>
                <w:szCs w:val="15"/>
              </w:rPr>
              <w:t>44,453,245</w:t>
            </w:r>
          </w:p>
        </w:tc>
        <w:tc>
          <w:tcPr>
            <w:tcW w:w="86" w:type="dxa"/>
            <w:tcBorders>
              <w:top w:val="nil"/>
              <w:bottom w:val="nil"/>
            </w:tcBorders>
          </w:tcPr>
          <w:p w14:paraId="5DB2FFB8" w14:textId="77777777" w:rsidR="00D012C7" w:rsidRPr="00961C80" w:rsidRDefault="00D012C7" w:rsidP="00641DA3">
            <w:pPr>
              <w:tabs>
                <w:tab w:val="decimal" w:pos="751"/>
                <w:tab w:val="decimal" w:pos="840"/>
              </w:tabs>
              <w:spacing w:line="360" w:lineRule="auto"/>
              <w:ind w:right="73"/>
              <w:jc w:val="right"/>
              <w:rPr>
                <w:rFonts w:cs="Arial"/>
                <w:sz w:val="15"/>
                <w:szCs w:val="15"/>
              </w:rPr>
            </w:pPr>
          </w:p>
        </w:tc>
        <w:tc>
          <w:tcPr>
            <w:tcW w:w="1121" w:type="dxa"/>
            <w:tcBorders>
              <w:top w:val="single" w:sz="4" w:space="0" w:color="auto"/>
              <w:bottom w:val="single" w:sz="12" w:space="0" w:color="auto"/>
            </w:tcBorders>
            <w:vAlign w:val="center"/>
          </w:tcPr>
          <w:p w14:paraId="3709208B" w14:textId="7FB9F93F" w:rsidR="00D012C7" w:rsidRPr="00961C80" w:rsidRDefault="00D012C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ind w:left="-12"/>
              <w:rPr>
                <w:rFonts w:cs="Arial"/>
                <w:sz w:val="15"/>
                <w:szCs w:val="15"/>
              </w:rPr>
            </w:pPr>
            <w:r w:rsidRPr="00961C80">
              <w:rPr>
                <w:rFonts w:cs="Arial"/>
                <w:sz w:val="15"/>
                <w:szCs w:val="15"/>
              </w:rPr>
              <w:t>63,535,358</w:t>
            </w:r>
          </w:p>
        </w:tc>
      </w:tr>
    </w:tbl>
    <w:p w14:paraId="528C0263" w14:textId="77777777" w:rsidR="00B95394" w:rsidRPr="00961C80" w:rsidRDefault="00B9539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6F116B56" w14:textId="7DF9985F"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0"/>
          <w:u w:val="single"/>
        </w:rPr>
      </w:pPr>
      <w:r w:rsidRPr="00961C80">
        <w:rPr>
          <w:rFonts w:cs="Arial"/>
          <w:i/>
          <w:iCs/>
          <w:sz w:val="20"/>
          <w:szCs w:val="20"/>
          <w:u w:val="single"/>
        </w:rPr>
        <w:t>Short-term loans to related part</w:t>
      </w:r>
      <w:r w:rsidR="00D10842" w:rsidRPr="00961C80">
        <w:rPr>
          <w:rFonts w:cs="Arial"/>
          <w:i/>
          <w:iCs/>
          <w:sz w:val="20"/>
          <w:szCs w:val="20"/>
          <w:u w:val="single"/>
        </w:rPr>
        <w:t>ies</w:t>
      </w:r>
    </w:p>
    <w:tbl>
      <w:tblPr>
        <w:tblW w:w="870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706"/>
        <w:gridCol w:w="1557"/>
        <w:gridCol w:w="1440"/>
      </w:tblGrid>
      <w:tr w:rsidR="00190243" w:rsidRPr="00961C80" w14:paraId="1EB1B3A9" w14:textId="77777777" w:rsidTr="001C09C7">
        <w:trPr>
          <w:cantSplit/>
        </w:trPr>
        <w:tc>
          <w:tcPr>
            <w:tcW w:w="5706" w:type="dxa"/>
            <w:tcBorders>
              <w:right w:val="nil"/>
            </w:tcBorders>
            <w:vAlign w:val="bottom"/>
          </w:tcPr>
          <w:p w14:paraId="0A4FAA19" w14:textId="77777777"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49"/>
              <w:jc w:val="thaiDistribute"/>
              <w:rPr>
                <w:rFonts w:cs="Arial"/>
                <w:sz w:val="20"/>
                <w:szCs w:val="20"/>
                <w:cs/>
              </w:rPr>
            </w:pPr>
          </w:p>
        </w:tc>
        <w:tc>
          <w:tcPr>
            <w:tcW w:w="2997" w:type="dxa"/>
            <w:gridSpan w:val="2"/>
            <w:tcBorders>
              <w:bottom w:val="nil"/>
            </w:tcBorders>
          </w:tcPr>
          <w:p w14:paraId="2D3D2B45" w14:textId="77777777" w:rsidR="00190243" w:rsidRPr="00961C80" w:rsidRDefault="0019024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20"/>
                <w:szCs w:val="20"/>
              </w:rPr>
            </w:pPr>
            <w:r w:rsidRPr="00961C80">
              <w:rPr>
                <w:rFonts w:cs="Arial"/>
                <w:sz w:val="20"/>
                <w:szCs w:val="20"/>
              </w:rPr>
              <w:t>(</w:t>
            </w:r>
            <w:proofErr w:type="gramStart"/>
            <w:r w:rsidRPr="00961C80">
              <w:rPr>
                <w:rFonts w:cs="Arial"/>
                <w:sz w:val="20"/>
                <w:szCs w:val="20"/>
              </w:rPr>
              <w:t>Unit :</w:t>
            </w:r>
            <w:proofErr w:type="gramEnd"/>
            <w:r w:rsidRPr="00961C80">
              <w:rPr>
                <w:rFonts w:cs="Arial"/>
                <w:sz w:val="20"/>
                <w:szCs w:val="20"/>
              </w:rPr>
              <w:t xml:space="preserve"> Baht)</w:t>
            </w:r>
          </w:p>
        </w:tc>
      </w:tr>
      <w:tr w:rsidR="00190243" w:rsidRPr="00961C80" w14:paraId="3AE96EB0" w14:textId="77777777" w:rsidTr="001C09C7">
        <w:trPr>
          <w:cantSplit/>
        </w:trPr>
        <w:tc>
          <w:tcPr>
            <w:tcW w:w="5706" w:type="dxa"/>
            <w:tcBorders>
              <w:bottom w:val="nil"/>
              <w:right w:val="nil"/>
            </w:tcBorders>
            <w:vAlign w:val="bottom"/>
          </w:tcPr>
          <w:p w14:paraId="224619B6" w14:textId="77777777"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49"/>
              <w:jc w:val="thaiDistribute"/>
              <w:rPr>
                <w:rFonts w:cs="Arial"/>
                <w:sz w:val="20"/>
                <w:szCs w:val="20"/>
                <w:cs/>
              </w:rPr>
            </w:pPr>
          </w:p>
        </w:tc>
        <w:tc>
          <w:tcPr>
            <w:tcW w:w="2997" w:type="dxa"/>
            <w:gridSpan w:val="2"/>
            <w:tcBorders>
              <w:top w:val="nil"/>
              <w:bottom w:val="nil"/>
            </w:tcBorders>
            <w:shd w:val="clear" w:color="auto" w:fill="auto"/>
            <w:vAlign w:val="bottom"/>
          </w:tcPr>
          <w:p w14:paraId="7655213F" w14:textId="77777777" w:rsidR="00190243" w:rsidRPr="00961C80" w:rsidRDefault="0019024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961C80">
              <w:rPr>
                <w:rFonts w:cs="Arial"/>
                <w:sz w:val="20"/>
                <w:szCs w:val="20"/>
                <w:lang w:val="en-GB"/>
              </w:rPr>
              <w:t>SEPARATE F/S</w:t>
            </w:r>
          </w:p>
        </w:tc>
      </w:tr>
      <w:tr w:rsidR="00190243" w:rsidRPr="00961C80" w14:paraId="52E57BB4" w14:textId="77777777" w:rsidTr="001C09C7">
        <w:trPr>
          <w:cantSplit/>
        </w:trPr>
        <w:tc>
          <w:tcPr>
            <w:tcW w:w="5706" w:type="dxa"/>
            <w:tcBorders>
              <w:bottom w:val="nil"/>
              <w:right w:val="nil"/>
            </w:tcBorders>
            <w:vAlign w:val="bottom"/>
          </w:tcPr>
          <w:p w14:paraId="28483912" w14:textId="77777777"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49"/>
              <w:jc w:val="thaiDistribute"/>
              <w:rPr>
                <w:rFonts w:cs="Arial"/>
                <w:sz w:val="20"/>
                <w:szCs w:val="20"/>
                <w:cs/>
              </w:rPr>
            </w:pPr>
          </w:p>
        </w:tc>
        <w:tc>
          <w:tcPr>
            <w:tcW w:w="1557" w:type="dxa"/>
            <w:tcBorders>
              <w:top w:val="nil"/>
              <w:bottom w:val="nil"/>
            </w:tcBorders>
            <w:shd w:val="clear" w:color="auto" w:fill="auto"/>
            <w:vAlign w:val="bottom"/>
          </w:tcPr>
          <w:p w14:paraId="75C226ED" w14:textId="4B8F1F20" w:rsidR="00190243" w:rsidRPr="00961C80" w:rsidRDefault="0019024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961C80">
              <w:rPr>
                <w:rFonts w:cs="Arial"/>
                <w:sz w:val="20"/>
                <w:szCs w:val="20"/>
              </w:rPr>
              <w:t>2023</w:t>
            </w:r>
          </w:p>
        </w:tc>
        <w:tc>
          <w:tcPr>
            <w:tcW w:w="1440" w:type="dxa"/>
            <w:tcBorders>
              <w:top w:val="nil"/>
              <w:bottom w:val="nil"/>
            </w:tcBorders>
            <w:shd w:val="clear" w:color="auto" w:fill="auto"/>
            <w:vAlign w:val="bottom"/>
          </w:tcPr>
          <w:p w14:paraId="345C4590" w14:textId="2CC694B9" w:rsidR="00190243" w:rsidRPr="00961C80" w:rsidRDefault="0019024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961C80">
              <w:rPr>
                <w:rFonts w:cs="Arial"/>
                <w:sz w:val="20"/>
                <w:szCs w:val="20"/>
              </w:rPr>
              <w:t>2022</w:t>
            </w:r>
          </w:p>
        </w:tc>
      </w:tr>
      <w:tr w:rsidR="00190243" w:rsidRPr="00961C80" w14:paraId="13531B91" w14:textId="77777777" w:rsidTr="0063284B">
        <w:trPr>
          <w:cantSplit/>
        </w:trPr>
        <w:tc>
          <w:tcPr>
            <w:tcW w:w="5706" w:type="dxa"/>
          </w:tcPr>
          <w:p w14:paraId="48C792CA" w14:textId="77777777"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27" w:right="-49"/>
              <w:jc w:val="thaiDistribute"/>
              <w:rPr>
                <w:rFonts w:cs="Arial"/>
                <w:sz w:val="20"/>
                <w:szCs w:val="20"/>
                <w:cs/>
              </w:rPr>
            </w:pPr>
            <w:r w:rsidRPr="00961C80">
              <w:rPr>
                <w:rFonts w:cs="Arial"/>
                <w:sz w:val="20"/>
                <w:szCs w:val="20"/>
              </w:rPr>
              <w:t>GMVPI Company Limited</w:t>
            </w:r>
          </w:p>
        </w:tc>
        <w:tc>
          <w:tcPr>
            <w:tcW w:w="1557" w:type="dxa"/>
            <w:shd w:val="clear" w:color="auto" w:fill="auto"/>
          </w:tcPr>
          <w:p w14:paraId="2B572687" w14:textId="517C52E7" w:rsidR="00190243" w:rsidRPr="00961C80" w:rsidRDefault="00BD725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20" w:right="61"/>
              <w:rPr>
                <w:rFonts w:cs="Arial"/>
                <w:sz w:val="20"/>
                <w:szCs w:val="20"/>
                <w:cs/>
              </w:rPr>
            </w:pPr>
            <w:r w:rsidRPr="00961C80">
              <w:rPr>
                <w:rFonts w:cs="Arial"/>
                <w:sz w:val="20"/>
                <w:szCs w:val="20"/>
              </w:rPr>
              <w:t>4,600,000</w:t>
            </w:r>
          </w:p>
        </w:tc>
        <w:tc>
          <w:tcPr>
            <w:tcW w:w="1440" w:type="dxa"/>
          </w:tcPr>
          <w:p w14:paraId="496DC609" w14:textId="1B47CC63"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60" w:lineRule="auto"/>
              <w:ind w:left="20" w:right="61"/>
              <w:rPr>
                <w:rFonts w:cs="Arial"/>
                <w:sz w:val="20"/>
                <w:szCs w:val="20"/>
                <w:cs/>
              </w:rPr>
            </w:pPr>
            <w:r w:rsidRPr="00961C80">
              <w:rPr>
                <w:rFonts w:cs="Arial"/>
                <w:sz w:val="20"/>
                <w:szCs w:val="20"/>
              </w:rPr>
              <w:t>1,000,000</w:t>
            </w:r>
          </w:p>
        </w:tc>
      </w:tr>
      <w:tr w:rsidR="0063284B" w:rsidRPr="00961C80" w14:paraId="3BE522E4" w14:textId="77777777" w:rsidTr="00A34580">
        <w:trPr>
          <w:cantSplit/>
        </w:trPr>
        <w:tc>
          <w:tcPr>
            <w:tcW w:w="5706" w:type="dxa"/>
            <w:tcBorders>
              <w:bottom w:val="nil"/>
            </w:tcBorders>
          </w:tcPr>
          <w:p w14:paraId="0C640D55" w14:textId="38C50692" w:rsidR="0063284B" w:rsidRPr="00961C80" w:rsidRDefault="006328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27" w:right="-49"/>
              <w:jc w:val="thaiDistribute"/>
              <w:rPr>
                <w:rFonts w:cs="Arial"/>
                <w:sz w:val="20"/>
                <w:szCs w:val="20"/>
              </w:rPr>
            </w:pPr>
            <w:proofErr w:type="spellStart"/>
            <w:r w:rsidRPr="00961C80">
              <w:rPr>
                <w:rFonts w:cs="Arial"/>
                <w:sz w:val="20"/>
                <w:szCs w:val="20"/>
              </w:rPr>
              <w:t>Bluebik</w:t>
            </w:r>
            <w:proofErr w:type="spellEnd"/>
            <w:r w:rsidRPr="00961C80">
              <w:rPr>
                <w:rFonts w:cs="Arial"/>
                <w:sz w:val="20"/>
                <w:szCs w:val="20"/>
              </w:rPr>
              <w:t xml:space="preserve"> Global Company Limited</w:t>
            </w:r>
          </w:p>
        </w:tc>
        <w:tc>
          <w:tcPr>
            <w:tcW w:w="1557" w:type="dxa"/>
            <w:tcBorders>
              <w:bottom w:val="nil"/>
            </w:tcBorders>
            <w:shd w:val="clear" w:color="auto" w:fill="auto"/>
          </w:tcPr>
          <w:p w14:paraId="75603976" w14:textId="08C576F8" w:rsidR="0063284B" w:rsidRPr="00961C80" w:rsidRDefault="00BD725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20" w:right="61"/>
              <w:rPr>
                <w:rFonts w:cs="Arial"/>
                <w:sz w:val="20"/>
                <w:szCs w:val="20"/>
              </w:rPr>
            </w:pPr>
            <w:r w:rsidRPr="00961C80">
              <w:rPr>
                <w:rFonts w:cs="Arial"/>
                <w:sz w:val="20"/>
                <w:szCs w:val="20"/>
              </w:rPr>
              <w:t>16,500,000</w:t>
            </w:r>
          </w:p>
        </w:tc>
        <w:tc>
          <w:tcPr>
            <w:tcW w:w="1440" w:type="dxa"/>
            <w:tcBorders>
              <w:bottom w:val="nil"/>
            </w:tcBorders>
          </w:tcPr>
          <w:p w14:paraId="07895DEE" w14:textId="20D9CBAF" w:rsidR="0063284B" w:rsidRPr="00961C80" w:rsidRDefault="006328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60" w:lineRule="auto"/>
              <w:ind w:left="20" w:right="61"/>
              <w:rPr>
                <w:rFonts w:cs="Arial"/>
                <w:sz w:val="20"/>
                <w:szCs w:val="20"/>
              </w:rPr>
            </w:pPr>
            <w:r w:rsidRPr="00961C80">
              <w:rPr>
                <w:rFonts w:cs="Arial"/>
                <w:sz w:val="20"/>
                <w:szCs w:val="20"/>
              </w:rPr>
              <w:t>-</w:t>
            </w:r>
          </w:p>
        </w:tc>
      </w:tr>
      <w:tr w:rsidR="0063284B" w:rsidRPr="00961C80" w14:paraId="6CD8144F" w14:textId="77777777" w:rsidTr="00A34580">
        <w:trPr>
          <w:cantSplit/>
        </w:trPr>
        <w:tc>
          <w:tcPr>
            <w:tcW w:w="5706" w:type="dxa"/>
            <w:tcBorders>
              <w:bottom w:val="nil"/>
            </w:tcBorders>
          </w:tcPr>
          <w:p w14:paraId="7E9AF0AF" w14:textId="5A22B59B" w:rsidR="0063284B" w:rsidRPr="00961C80" w:rsidRDefault="006328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27" w:right="-49"/>
              <w:jc w:val="thaiDistribute"/>
              <w:rPr>
                <w:rFonts w:cs="Arial"/>
                <w:sz w:val="20"/>
                <w:szCs w:val="20"/>
              </w:rPr>
            </w:pPr>
            <w:proofErr w:type="spellStart"/>
            <w:r w:rsidRPr="00961C80">
              <w:rPr>
                <w:rFonts w:cs="Arial"/>
                <w:sz w:val="20"/>
                <w:szCs w:val="20"/>
              </w:rPr>
              <w:t>Bluebik</w:t>
            </w:r>
            <w:proofErr w:type="spellEnd"/>
            <w:r w:rsidRPr="00961C80">
              <w:rPr>
                <w:rFonts w:cs="Arial"/>
                <w:sz w:val="20"/>
                <w:szCs w:val="20"/>
              </w:rPr>
              <w:t xml:space="preserve"> Titans Company Limited</w:t>
            </w:r>
          </w:p>
        </w:tc>
        <w:tc>
          <w:tcPr>
            <w:tcW w:w="1557" w:type="dxa"/>
            <w:tcBorders>
              <w:bottom w:val="nil"/>
            </w:tcBorders>
            <w:shd w:val="clear" w:color="auto" w:fill="auto"/>
          </w:tcPr>
          <w:p w14:paraId="191055C6" w14:textId="790D27AB" w:rsidR="0063284B" w:rsidRPr="00961C80" w:rsidRDefault="00BD725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20" w:right="61"/>
              <w:rPr>
                <w:rFonts w:cs="Arial"/>
                <w:sz w:val="20"/>
                <w:szCs w:val="20"/>
              </w:rPr>
            </w:pPr>
            <w:r w:rsidRPr="00961C80">
              <w:rPr>
                <w:rFonts w:cs="Arial"/>
                <w:sz w:val="20"/>
                <w:szCs w:val="20"/>
              </w:rPr>
              <w:t>1,400,000</w:t>
            </w:r>
          </w:p>
        </w:tc>
        <w:tc>
          <w:tcPr>
            <w:tcW w:w="1440" w:type="dxa"/>
            <w:tcBorders>
              <w:bottom w:val="nil"/>
            </w:tcBorders>
          </w:tcPr>
          <w:p w14:paraId="22B74B7F" w14:textId="5E67B4BD" w:rsidR="0063284B" w:rsidRPr="00961C80" w:rsidRDefault="006328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60" w:lineRule="auto"/>
              <w:ind w:left="20" w:right="61"/>
              <w:rPr>
                <w:rFonts w:cs="Arial"/>
                <w:sz w:val="20"/>
                <w:szCs w:val="20"/>
              </w:rPr>
            </w:pPr>
            <w:r w:rsidRPr="00961C80">
              <w:rPr>
                <w:rFonts w:cs="Arial"/>
                <w:sz w:val="20"/>
                <w:szCs w:val="20"/>
              </w:rPr>
              <w:t>-</w:t>
            </w:r>
          </w:p>
        </w:tc>
      </w:tr>
      <w:tr w:rsidR="00BD7253" w:rsidRPr="00961C80" w14:paraId="33149C4D" w14:textId="77777777" w:rsidTr="00715417">
        <w:trPr>
          <w:cantSplit/>
        </w:trPr>
        <w:tc>
          <w:tcPr>
            <w:tcW w:w="5706" w:type="dxa"/>
            <w:tcBorders>
              <w:bottom w:val="nil"/>
            </w:tcBorders>
          </w:tcPr>
          <w:p w14:paraId="611AFB16" w14:textId="18917825" w:rsidR="00BD7253" w:rsidRPr="00961C80" w:rsidRDefault="00BD725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27" w:right="-49"/>
              <w:jc w:val="thaiDistribute"/>
              <w:rPr>
                <w:rFonts w:cs="Arial"/>
                <w:sz w:val="20"/>
                <w:szCs w:val="20"/>
              </w:rPr>
            </w:pPr>
            <w:r w:rsidRPr="00961C80">
              <w:rPr>
                <w:rFonts w:cs="Arial"/>
                <w:sz w:val="20"/>
                <w:szCs w:val="20"/>
              </w:rPr>
              <w:t>Sauce Skills Company Limited</w:t>
            </w:r>
          </w:p>
        </w:tc>
        <w:tc>
          <w:tcPr>
            <w:tcW w:w="1557" w:type="dxa"/>
            <w:tcBorders>
              <w:top w:val="nil"/>
              <w:bottom w:val="nil"/>
            </w:tcBorders>
            <w:shd w:val="clear" w:color="auto" w:fill="auto"/>
          </w:tcPr>
          <w:p w14:paraId="631F5820" w14:textId="63D2A7B7" w:rsidR="00BD7253" w:rsidRPr="00961C80" w:rsidRDefault="00BD725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20" w:right="61"/>
              <w:rPr>
                <w:rFonts w:cs="Arial"/>
                <w:sz w:val="20"/>
                <w:szCs w:val="20"/>
              </w:rPr>
            </w:pPr>
            <w:r w:rsidRPr="00961C80">
              <w:rPr>
                <w:rFonts w:cs="Arial"/>
                <w:sz w:val="20"/>
                <w:szCs w:val="20"/>
              </w:rPr>
              <w:t>1,700,000</w:t>
            </w:r>
          </w:p>
        </w:tc>
        <w:tc>
          <w:tcPr>
            <w:tcW w:w="1440" w:type="dxa"/>
            <w:tcBorders>
              <w:top w:val="nil"/>
              <w:bottom w:val="nil"/>
            </w:tcBorders>
          </w:tcPr>
          <w:p w14:paraId="4484BB5C" w14:textId="1FBAD08D" w:rsidR="00BD7253" w:rsidRPr="00961C80" w:rsidRDefault="00BD725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60" w:lineRule="auto"/>
              <w:ind w:left="20" w:right="61"/>
              <w:rPr>
                <w:rFonts w:cs="Arial"/>
                <w:sz w:val="20"/>
                <w:szCs w:val="20"/>
              </w:rPr>
            </w:pPr>
            <w:r w:rsidRPr="00961C80">
              <w:rPr>
                <w:rFonts w:cs="Arial"/>
                <w:sz w:val="20"/>
                <w:szCs w:val="20"/>
              </w:rPr>
              <w:t>-</w:t>
            </w:r>
          </w:p>
        </w:tc>
      </w:tr>
      <w:tr w:rsidR="0063284B" w:rsidRPr="00961C80" w14:paraId="0693866D" w14:textId="77777777" w:rsidTr="00715417">
        <w:trPr>
          <w:cantSplit/>
        </w:trPr>
        <w:tc>
          <w:tcPr>
            <w:tcW w:w="5706" w:type="dxa"/>
            <w:tcBorders>
              <w:bottom w:val="nil"/>
            </w:tcBorders>
          </w:tcPr>
          <w:p w14:paraId="458EDD03" w14:textId="74AF04DC" w:rsidR="0063284B" w:rsidRPr="00961C80" w:rsidRDefault="006328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360" w:lineRule="auto"/>
              <w:ind w:left="27" w:right="-49"/>
              <w:jc w:val="thaiDistribute"/>
              <w:rPr>
                <w:rFonts w:cs="Arial"/>
                <w:b/>
                <w:bCs/>
                <w:sz w:val="20"/>
                <w:szCs w:val="20"/>
              </w:rPr>
            </w:pPr>
            <w:r w:rsidRPr="00961C80">
              <w:rPr>
                <w:rFonts w:cs="Arial"/>
                <w:b/>
                <w:bCs/>
                <w:sz w:val="20"/>
                <w:szCs w:val="20"/>
              </w:rPr>
              <w:t>Total</w:t>
            </w:r>
          </w:p>
        </w:tc>
        <w:tc>
          <w:tcPr>
            <w:tcW w:w="1557" w:type="dxa"/>
            <w:tcBorders>
              <w:top w:val="nil"/>
              <w:bottom w:val="nil"/>
            </w:tcBorders>
            <w:shd w:val="clear" w:color="auto" w:fill="auto"/>
          </w:tcPr>
          <w:p w14:paraId="14C18872" w14:textId="6575AEF6" w:rsidR="0063284B" w:rsidRPr="00961C80" w:rsidRDefault="00BD7253"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20" w:right="61"/>
              <w:rPr>
                <w:rFonts w:cs="Arial"/>
                <w:sz w:val="20"/>
                <w:szCs w:val="20"/>
              </w:rPr>
            </w:pPr>
            <w:r w:rsidRPr="00961C80">
              <w:rPr>
                <w:rFonts w:cs="Arial"/>
                <w:sz w:val="20"/>
                <w:szCs w:val="20"/>
              </w:rPr>
              <w:t>24,200,000</w:t>
            </w:r>
          </w:p>
        </w:tc>
        <w:tc>
          <w:tcPr>
            <w:tcW w:w="1440" w:type="dxa"/>
            <w:tcBorders>
              <w:top w:val="nil"/>
              <w:bottom w:val="nil"/>
            </w:tcBorders>
          </w:tcPr>
          <w:p w14:paraId="5F9C3469" w14:textId="56132010" w:rsidR="0063284B" w:rsidRPr="00961C80" w:rsidRDefault="0063284B"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60" w:lineRule="auto"/>
              <w:ind w:left="20" w:right="61"/>
              <w:rPr>
                <w:rFonts w:cs="Arial"/>
                <w:sz w:val="20"/>
                <w:szCs w:val="20"/>
              </w:rPr>
            </w:pPr>
            <w:r w:rsidRPr="00961C80">
              <w:rPr>
                <w:rFonts w:cs="Arial"/>
                <w:sz w:val="20"/>
                <w:szCs w:val="20"/>
              </w:rPr>
              <w:t>1,000,000</w:t>
            </w:r>
          </w:p>
        </w:tc>
      </w:tr>
    </w:tbl>
    <w:p w14:paraId="4F16BC67"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cs/>
        </w:rPr>
      </w:pPr>
    </w:p>
    <w:p w14:paraId="41149BF3" w14:textId="4969BFA8"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961C80">
        <w:rPr>
          <w:rFonts w:cs="Arial"/>
          <w:spacing w:val="-2"/>
          <w:sz w:val="20"/>
          <w:szCs w:val="20"/>
        </w:rPr>
        <w:t xml:space="preserve">As </w:t>
      </w:r>
      <w:proofErr w:type="gramStart"/>
      <w:r w:rsidRPr="00961C80">
        <w:rPr>
          <w:rFonts w:cs="Arial"/>
          <w:spacing w:val="-2"/>
          <w:sz w:val="20"/>
          <w:szCs w:val="20"/>
        </w:rPr>
        <w:t>at</w:t>
      </w:r>
      <w:proofErr w:type="gramEnd"/>
      <w:r w:rsidRPr="00961C80">
        <w:rPr>
          <w:rFonts w:cs="Arial"/>
          <w:spacing w:val="-2"/>
          <w:sz w:val="20"/>
          <w:szCs w:val="20"/>
        </w:rPr>
        <w:t xml:space="preserve"> 3</w:t>
      </w:r>
      <w:r w:rsidR="00712FCF" w:rsidRPr="00961C80">
        <w:rPr>
          <w:rFonts w:cs="Arial"/>
          <w:spacing w:val="-2"/>
          <w:sz w:val="20"/>
          <w:szCs w:val="20"/>
        </w:rPr>
        <w:t>0</w:t>
      </w:r>
      <w:r w:rsidRPr="00961C80">
        <w:rPr>
          <w:rFonts w:cs="Arial"/>
          <w:spacing w:val="-2"/>
          <w:sz w:val="20"/>
          <w:szCs w:val="20"/>
        </w:rPr>
        <w:t xml:space="preserve"> </w:t>
      </w:r>
      <w:r w:rsidR="00C41482" w:rsidRPr="00961C80">
        <w:rPr>
          <w:rFonts w:cs="Arial"/>
          <w:spacing w:val="-2"/>
          <w:sz w:val="20"/>
          <w:szCs w:val="20"/>
        </w:rPr>
        <w:t>September</w:t>
      </w:r>
      <w:r w:rsidRPr="00961C80">
        <w:rPr>
          <w:rFonts w:cs="Arial"/>
          <w:spacing w:val="-2"/>
          <w:sz w:val="20"/>
          <w:szCs w:val="20"/>
        </w:rPr>
        <w:t xml:space="preserve"> 2023 and 31 December 2022, the Company loans to a subsidiary company carried the interest rate of 2.25% per annum. The payment term is within 1 year and there is no guarantee.</w:t>
      </w:r>
    </w:p>
    <w:p w14:paraId="20076265" w14:textId="77777777" w:rsidR="00031A96" w:rsidRPr="00961C80" w:rsidRDefault="00031A9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1FAF3A60" w14:textId="22C60C7E"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r w:rsidRPr="00961C80">
        <w:rPr>
          <w:rFonts w:cs="Arial"/>
          <w:spacing w:val="-6"/>
          <w:sz w:val="20"/>
          <w:szCs w:val="20"/>
        </w:rPr>
        <w:t xml:space="preserve">The movements in short-term loan </w:t>
      </w:r>
      <w:r w:rsidR="002F163D" w:rsidRPr="00961C80">
        <w:rPr>
          <w:rFonts w:cs="Arial"/>
          <w:spacing w:val="-6"/>
          <w:sz w:val="20"/>
          <w:szCs w:val="20"/>
        </w:rPr>
        <w:t xml:space="preserve">to a subsidiary company </w:t>
      </w:r>
      <w:r w:rsidRPr="00961C80">
        <w:rPr>
          <w:rFonts w:cs="Arial"/>
          <w:spacing w:val="-6"/>
          <w:sz w:val="20"/>
          <w:szCs w:val="20"/>
        </w:rPr>
        <w:t xml:space="preserve">for the </w:t>
      </w:r>
      <w:r w:rsidR="00C41482" w:rsidRPr="00961C80">
        <w:rPr>
          <w:rFonts w:cs="Arial"/>
          <w:spacing w:val="-6"/>
          <w:sz w:val="20"/>
          <w:szCs w:val="20"/>
        </w:rPr>
        <w:t>nine</w:t>
      </w:r>
      <w:r w:rsidRPr="00961C80">
        <w:rPr>
          <w:rFonts w:cs="Arial"/>
          <w:spacing w:val="-6"/>
          <w:sz w:val="20"/>
          <w:szCs w:val="20"/>
        </w:rPr>
        <w:t>-month period ended 3</w:t>
      </w:r>
      <w:r w:rsidR="00712FCF" w:rsidRPr="00961C80">
        <w:rPr>
          <w:rFonts w:cs="Arial"/>
          <w:spacing w:val="-6"/>
          <w:sz w:val="20"/>
          <w:szCs w:val="20"/>
        </w:rPr>
        <w:t>0</w:t>
      </w:r>
      <w:r w:rsidRPr="00961C80">
        <w:rPr>
          <w:rFonts w:cs="Arial"/>
          <w:spacing w:val="-6"/>
          <w:sz w:val="20"/>
          <w:szCs w:val="20"/>
        </w:rPr>
        <w:t xml:space="preserve"> </w:t>
      </w:r>
      <w:r w:rsidR="00C41482" w:rsidRPr="00961C80">
        <w:rPr>
          <w:rFonts w:cs="Arial"/>
          <w:spacing w:val="-6"/>
          <w:sz w:val="20"/>
          <w:szCs w:val="20"/>
        </w:rPr>
        <w:t>September</w:t>
      </w:r>
      <w:r w:rsidRPr="00961C80">
        <w:rPr>
          <w:rFonts w:cs="Arial"/>
          <w:spacing w:val="-6"/>
          <w:sz w:val="20"/>
          <w:szCs w:val="20"/>
        </w:rPr>
        <w:t xml:space="preserve"> </w:t>
      </w:r>
      <w:r w:rsidRPr="00961C80">
        <w:rPr>
          <w:rFonts w:cs="Arial"/>
          <w:sz w:val="20"/>
          <w:szCs w:val="20"/>
        </w:rPr>
        <w:t xml:space="preserve">2023 and </w:t>
      </w:r>
      <w:r w:rsidR="005F2738" w:rsidRPr="00961C80">
        <w:rPr>
          <w:rFonts w:cs="Arial"/>
          <w:sz w:val="20"/>
          <w:szCs w:val="20"/>
        </w:rPr>
        <w:t xml:space="preserve">for the year ended 31 December </w:t>
      </w:r>
      <w:r w:rsidRPr="00961C80">
        <w:rPr>
          <w:rFonts w:cs="Arial"/>
          <w:sz w:val="20"/>
          <w:szCs w:val="20"/>
        </w:rPr>
        <w:t>2022 are as follows:</w:t>
      </w:r>
    </w:p>
    <w:tbl>
      <w:tblPr>
        <w:tblW w:w="8823" w:type="dxa"/>
        <w:tblInd w:w="306" w:type="dxa"/>
        <w:tblBorders>
          <w:bottom w:val="single" w:sz="12" w:space="0" w:color="auto"/>
        </w:tblBorders>
        <w:tblLayout w:type="fixed"/>
        <w:tblCellMar>
          <w:left w:w="43" w:type="dxa"/>
          <w:right w:w="43" w:type="dxa"/>
        </w:tblCellMar>
        <w:tblLook w:val="0000" w:firstRow="0" w:lastRow="0" w:firstColumn="0" w:lastColumn="0" w:noHBand="0" w:noVBand="0"/>
      </w:tblPr>
      <w:tblGrid>
        <w:gridCol w:w="5826"/>
        <w:gridCol w:w="1557"/>
        <w:gridCol w:w="1440"/>
      </w:tblGrid>
      <w:tr w:rsidR="00190243" w:rsidRPr="00961C80" w14:paraId="6A62060F" w14:textId="77777777" w:rsidTr="00D735BB">
        <w:trPr>
          <w:cantSplit/>
        </w:trPr>
        <w:tc>
          <w:tcPr>
            <w:tcW w:w="5826" w:type="dxa"/>
            <w:tcBorders>
              <w:right w:val="nil"/>
            </w:tcBorders>
            <w:vAlign w:val="bottom"/>
          </w:tcPr>
          <w:p w14:paraId="0213E2E6" w14:textId="77777777"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2997" w:type="dxa"/>
            <w:gridSpan w:val="2"/>
            <w:tcBorders>
              <w:bottom w:val="nil"/>
            </w:tcBorders>
          </w:tcPr>
          <w:p w14:paraId="4FF44E05" w14:textId="77777777" w:rsidR="00190243" w:rsidRPr="00961C80" w:rsidRDefault="0019024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20"/>
                <w:szCs w:val="20"/>
              </w:rPr>
            </w:pPr>
            <w:r w:rsidRPr="00961C80">
              <w:rPr>
                <w:rFonts w:cs="Arial"/>
                <w:sz w:val="20"/>
                <w:szCs w:val="20"/>
              </w:rPr>
              <w:t>(</w:t>
            </w:r>
            <w:proofErr w:type="gramStart"/>
            <w:r w:rsidRPr="00961C80">
              <w:rPr>
                <w:rFonts w:cs="Arial"/>
                <w:sz w:val="20"/>
                <w:szCs w:val="20"/>
              </w:rPr>
              <w:t>Unit :</w:t>
            </w:r>
            <w:proofErr w:type="gramEnd"/>
            <w:r w:rsidRPr="00961C80">
              <w:rPr>
                <w:rFonts w:cs="Arial"/>
                <w:sz w:val="20"/>
                <w:szCs w:val="20"/>
              </w:rPr>
              <w:t xml:space="preserve"> Baht)</w:t>
            </w:r>
          </w:p>
        </w:tc>
      </w:tr>
      <w:tr w:rsidR="00190243" w:rsidRPr="00961C80" w14:paraId="1D15486F" w14:textId="77777777" w:rsidTr="00D735BB">
        <w:trPr>
          <w:cantSplit/>
        </w:trPr>
        <w:tc>
          <w:tcPr>
            <w:tcW w:w="5826" w:type="dxa"/>
            <w:tcBorders>
              <w:bottom w:val="nil"/>
              <w:right w:val="nil"/>
            </w:tcBorders>
            <w:vAlign w:val="bottom"/>
          </w:tcPr>
          <w:p w14:paraId="4D8F620A" w14:textId="77777777" w:rsidR="00190243" w:rsidRPr="00961C80" w:rsidRDefault="001902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p>
        </w:tc>
        <w:tc>
          <w:tcPr>
            <w:tcW w:w="1557" w:type="dxa"/>
            <w:tcBorders>
              <w:top w:val="nil"/>
              <w:bottom w:val="nil"/>
            </w:tcBorders>
            <w:shd w:val="clear" w:color="auto" w:fill="auto"/>
            <w:vAlign w:val="bottom"/>
          </w:tcPr>
          <w:p w14:paraId="10B0E563" w14:textId="659C78D4" w:rsidR="00190243" w:rsidRPr="00961C80" w:rsidRDefault="0019024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961C80">
              <w:rPr>
                <w:rFonts w:cs="Arial"/>
                <w:sz w:val="20"/>
                <w:szCs w:val="20"/>
              </w:rPr>
              <w:t>202</w:t>
            </w:r>
            <w:r w:rsidR="002C41E7" w:rsidRPr="00961C80">
              <w:rPr>
                <w:rFonts w:cs="Arial"/>
                <w:sz w:val="20"/>
                <w:szCs w:val="20"/>
              </w:rPr>
              <w:t>3</w:t>
            </w:r>
          </w:p>
        </w:tc>
        <w:tc>
          <w:tcPr>
            <w:tcW w:w="1440" w:type="dxa"/>
            <w:tcBorders>
              <w:top w:val="nil"/>
              <w:bottom w:val="nil"/>
            </w:tcBorders>
            <w:shd w:val="clear" w:color="auto" w:fill="auto"/>
            <w:vAlign w:val="bottom"/>
          </w:tcPr>
          <w:p w14:paraId="6D5CD2F1" w14:textId="70238BE4" w:rsidR="00190243" w:rsidRPr="00961C80" w:rsidRDefault="0019024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20"/>
                <w:szCs w:val="20"/>
              </w:rPr>
            </w:pPr>
            <w:r w:rsidRPr="00961C80">
              <w:rPr>
                <w:rFonts w:cs="Arial"/>
                <w:sz w:val="20"/>
                <w:szCs w:val="20"/>
              </w:rPr>
              <w:t>202</w:t>
            </w:r>
            <w:r w:rsidR="002C41E7" w:rsidRPr="00961C80">
              <w:rPr>
                <w:rFonts w:cs="Arial"/>
                <w:sz w:val="20"/>
                <w:szCs w:val="20"/>
              </w:rPr>
              <w:t>2</w:t>
            </w:r>
          </w:p>
        </w:tc>
      </w:tr>
      <w:tr w:rsidR="005F2738" w:rsidRPr="00961C80" w14:paraId="1CD9523B" w14:textId="77777777" w:rsidTr="00D735BB">
        <w:trPr>
          <w:cantSplit/>
        </w:trPr>
        <w:tc>
          <w:tcPr>
            <w:tcW w:w="5826" w:type="dxa"/>
            <w:tcBorders>
              <w:bottom w:val="nil"/>
            </w:tcBorders>
          </w:tcPr>
          <w:p w14:paraId="54889EEB" w14:textId="5026824C" w:rsidR="005F2738" w:rsidRPr="00961C80" w:rsidRDefault="005F27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r w:rsidRPr="00961C80">
              <w:rPr>
                <w:rFonts w:cs="Arial"/>
                <w:sz w:val="20"/>
                <w:szCs w:val="20"/>
                <w:lang w:val="en-GB"/>
              </w:rPr>
              <w:t>Beginning Balance</w:t>
            </w:r>
            <w:r w:rsidRPr="00961C80">
              <w:rPr>
                <w:rFonts w:cs="Arial"/>
                <w:sz w:val="20"/>
                <w:szCs w:val="20"/>
                <w:cs/>
              </w:rPr>
              <w:t xml:space="preserve"> </w:t>
            </w:r>
          </w:p>
        </w:tc>
        <w:tc>
          <w:tcPr>
            <w:tcW w:w="1557" w:type="dxa"/>
            <w:tcBorders>
              <w:top w:val="nil"/>
            </w:tcBorders>
            <w:shd w:val="clear" w:color="auto" w:fill="auto"/>
          </w:tcPr>
          <w:p w14:paraId="184579FC" w14:textId="6986BBF8" w:rsidR="005F2738" w:rsidRPr="00961C80" w:rsidRDefault="002F16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20" w:right="61"/>
              <w:rPr>
                <w:rFonts w:cs="Arial"/>
                <w:sz w:val="20"/>
                <w:szCs w:val="20"/>
              </w:rPr>
            </w:pPr>
            <w:r w:rsidRPr="00961C80">
              <w:rPr>
                <w:rFonts w:cs="Arial"/>
                <w:sz w:val="20"/>
                <w:szCs w:val="20"/>
              </w:rPr>
              <w:t>1,000,000</w:t>
            </w:r>
          </w:p>
        </w:tc>
        <w:tc>
          <w:tcPr>
            <w:tcW w:w="1440" w:type="dxa"/>
            <w:tcBorders>
              <w:top w:val="nil"/>
            </w:tcBorders>
          </w:tcPr>
          <w:p w14:paraId="3C657F81" w14:textId="4991D648" w:rsidR="005F2738" w:rsidRPr="00961C80" w:rsidRDefault="005F27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60" w:lineRule="auto"/>
              <w:ind w:left="20" w:right="61"/>
              <w:rPr>
                <w:rFonts w:cs="Arial"/>
                <w:sz w:val="20"/>
                <w:szCs w:val="20"/>
              </w:rPr>
            </w:pPr>
            <w:r w:rsidRPr="00961C80">
              <w:rPr>
                <w:rFonts w:cs="Arial"/>
                <w:sz w:val="20"/>
                <w:szCs w:val="20"/>
                <w:cs/>
              </w:rPr>
              <w:t>-</w:t>
            </w:r>
          </w:p>
        </w:tc>
      </w:tr>
      <w:tr w:rsidR="005F2738" w:rsidRPr="00961C80" w14:paraId="3C85524F" w14:textId="77777777" w:rsidTr="00D735BB">
        <w:trPr>
          <w:cantSplit/>
        </w:trPr>
        <w:tc>
          <w:tcPr>
            <w:tcW w:w="5826" w:type="dxa"/>
            <w:tcBorders>
              <w:bottom w:val="nil"/>
            </w:tcBorders>
          </w:tcPr>
          <w:p w14:paraId="58345728" w14:textId="4CDAE915" w:rsidR="005F2738" w:rsidRPr="00961C80" w:rsidRDefault="005F27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sz w:val="20"/>
                <w:szCs w:val="20"/>
                <w:cs/>
                <w:lang w:val="en-GB"/>
              </w:rPr>
            </w:pPr>
            <w:r w:rsidRPr="00961C80">
              <w:rPr>
                <w:rFonts w:cs="Arial"/>
                <w:sz w:val="20"/>
                <w:szCs w:val="20"/>
                <w:u w:val="single"/>
              </w:rPr>
              <w:t>Add</w:t>
            </w:r>
            <w:r w:rsidR="00D735BB" w:rsidRPr="00961C80">
              <w:rPr>
                <w:rFonts w:cs="Arial"/>
                <w:sz w:val="20"/>
                <w:szCs w:val="20"/>
              </w:rPr>
              <w:tab/>
            </w:r>
            <w:r w:rsidRPr="00961C80">
              <w:rPr>
                <w:rFonts w:cs="Arial"/>
                <w:sz w:val="20"/>
                <w:szCs w:val="20"/>
              </w:rPr>
              <w:t>Additional loan</w:t>
            </w:r>
          </w:p>
        </w:tc>
        <w:tc>
          <w:tcPr>
            <w:tcW w:w="1557" w:type="dxa"/>
            <w:shd w:val="clear" w:color="auto" w:fill="auto"/>
          </w:tcPr>
          <w:p w14:paraId="6B007C6F" w14:textId="5E53675A" w:rsidR="005F2738" w:rsidRPr="00961C80" w:rsidRDefault="002F16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20" w:right="61"/>
              <w:rPr>
                <w:rFonts w:cs="Arial"/>
                <w:sz w:val="20"/>
                <w:szCs w:val="20"/>
                <w:cs/>
              </w:rPr>
            </w:pPr>
            <w:r w:rsidRPr="00961C80">
              <w:rPr>
                <w:rFonts w:cs="Arial"/>
                <w:sz w:val="20"/>
                <w:szCs w:val="20"/>
              </w:rPr>
              <w:t>23,200,000</w:t>
            </w:r>
          </w:p>
        </w:tc>
        <w:tc>
          <w:tcPr>
            <w:tcW w:w="1440" w:type="dxa"/>
          </w:tcPr>
          <w:p w14:paraId="0CB2A58A" w14:textId="0AF94227" w:rsidR="005F2738" w:rsidRPr="00961C80" w:rsidRDefault="005F27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60" w:lineRule="auto"/>
              <w:ind w:left="20" w:right="61"/>
              <w:rPr>
                <w:rFonts w:cs="Arial"/>
                <w:sz w:val="20"/>
                <w:szCs w:val="20"/>
                <w:cs/>
              </w:rPr>
            </w:pPr>
            <w:r w:rsidRPr="00961C80">
              <w:rPr>
                <w:rFonts w:cs="Arial"/>
                <w:sz w:val="20"/>
                <w:szCs w:val="20"/>
              </w:rPr>
              <w:t>7,500,000</w:t>
            </w:r>
          </w:p>
        </w:tc>
      </w:tr>
      <w:tr w:rsidR="005F2738" w:rsidRPr="00961C80" w14:paraId="54662695" w14:textId="77777777" w:rsidTr="00D735BB">
        <w:trPr>
          <w:cantSplit/>
        </w:trPr>
        <w:tc>
          <w:tcPr>
            <w:tcW w:w="5826" w:type="dxa"/>
            <w:tcBorders>
              <w:bottom w:val="nil"/>
            </w:tcBorders>
          </w:tcPr>
          <w:p w14:paraId="61B37CDC" w14:textId="1CDC5F33" w:rsidR="005F2738" w:rsidRPr="00961C80" w:rsidRDefault="005F27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sz w:val="20"/>
                <w:szCs w:val="20"/>
                <w:lang w:val="en-GB"/>
              </w:rPr>
            </w:pPr>
            <w:r w:rsidRPr="00961C80">
              <w:rPr>
                <w:rFonts w:cs="Arial"/>
                <w:sz w:val="20"/>
                <w:szCs w:val="20"/>
                <w:u w:val="single"/>
                <w:lang w:val="en-GB"/>
              </w:rPr>
              <w:t>Less</w:t>
            </w:r>
            <w:r w:rsidR="00D735BB" w:rsidRPr="00961C80">
              <w:rPr>
                <w:rFonts w:cs="Arial"/>
                <w:sz w:val="20"/>
                <w:szCs w:val="20"/>
                <w:lang w:val="en-GB"/>
              </w:rPr>
              <w:tab/>
            </w:r>
            <w:r w:rsidRPr="00961C80">
              <w:rPr>
                <w:rFonts w:cs="Arial"/>
                <w:sz w:val="20"/>
                <w:szCs w:val="20"/>
                <w:lang w:val="en-GB"/>
              </w:rPr>
              <w:t>Payment received</w:t>
            </w:r>
          </w:p>
        </w:tc>
        <w:tc>
          <w:tcPr>
            <w:tcW w:w="1557" w:type="dxa"/>
            <w:tcBorders>
              <w:bottom w:val="nil"/>
            </w:tcBorders>
            <w:shd w:val="clear" w:color="auto" w:fill="auto"/>
          </w:tcPr>
          <w:p w14:paraId="3DC9EDCC" w14:textId="40B0DFCE" w:rsidR="005F2738" w:rsidRPr="00961C80" w:rsidRDefault="002F16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20" w:right="61"/>
              <w:rPr>
                <w:rFonts w:cs="Arial"/>
                <w:sz w:val="20"/>
                <w:szCs w:val="20"/>
              </w:rPr>
            </w:pPr>
            <w:r w:rsidRPr="00961C80">
              <w:rPr>
                <w:rFonts w:cs="Arial"/>
                <w:sz w:val="20"/>
                <w:szCs w:val="20"/>
              </w:rPr>
              <w:t>-</w:t>
            </w:r>
          </w:p>
        </w:tc>
        <w:tc>
          <w:tcPr>
            <w:tcW w:w="1440" w:type="dxa"/>
            <w:tcBorders>
              <w:bottom w:val="nil"/>
            </w:tcBorders>
          </w:tcPr>
          <w:p w14:paraId="06B477D7" w14:textId="12A2603D" w:rsidR="005F2738" w:rsidRPr="00961C80" w:rsidRDefault="005F27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60" w:lineRule="auto"/>
              <w:ind w:left="20" w:right="61"/>
              <w:rPr>
                <w:rFonts w:cs="Arial"/>
                <w:sz w:val="20"/>
                <w:szCs w:val="20"/>
                <w:cs/>
              </w:rPr>
            </w:pPr>
            <w:r w:rsidRPr="00961C80">
              <w:rPr>
                <w:rFonts w:cs="Arial"/>
                <w:sz w:val="20"/>
                <w:szCs w:val="20"/>
                <w:cs/>
              </w:rPr>
              <w:t>(</w:t>
            </w:r>
            <w:r w:rsidRPr="00961C80">
              <w:rPr>
                <w:rFonts w:cs="Arial"/>
                <w:sz w:val="20"/>
                <w:szCs w:val="20"/>
              </w:rPr>
              <w:t>6,500,000</w:t>
            </w:r>
            <w:r w:rsidRPr="00961C80">
              <w:rPr>
                <w:rFonts w:cs="Arial"/>
                <w:sz w:val="20"/>
                <w:szCs w:val="20"/>
                <w:cs/>
              </w:rPr>
              <w:t>)</w:t>
            </w:r>
          </w:p>
        </w:tc>
      </w:tr>
      <w:tr w:rsidR="005F2738" w:rsidRPr="00961C80" w14:paraId="3662A137" w14:textId="77777777" w:rsidTr="00D735BB">
        <w:trPr>
          <w:cantSplit/>
        </w:trPr>
        <w:tc>
          <w:tcPr>
            <w:tcW w:w="5826" w:type="dxa"/>
            <w:tcBorders>
              <w:bottom w:val="nil"/>
            </w:tcBorders>
          </w:tcPr>
          <w:p w14:paraId="6DE2F3CC" w14:textId="77777777" w:rsidR="005F2738" w:rsidRPr="00961C80" w:rsidRDefault="005F27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20"/>
                <w:szCs w:val="20"/>
                <w:cs/>
              </w:rPr>
            </w:pPr>
            <w:r w:rsidRPr="00961C80">
              <w:rPr>
                <w:rFonts w:cs="Arial"/>
                <w:sz w:val="20"/>
                <w:szCs w:val="20"/>
                <w:lang w:val="en-GB"/>
              </w:rPr>
              <w:t>Ending Balance</w:t>
            </w:r>
          </w:p>
        </w:tc>
        <w:tc>
          <w:tcPr>
            <w:tcW w:w="1557" w:type="dxa"/>
            <w:tcBorders>
              <w:top w:val="nil"/>
              <w:bottom w:val="nil"/>
            </w:tcBorders>
            <w:shd w:val="clear" w:color="auto" w:fill="auto"/>
          </w:tcPr>
          <w:p w14:paraId="36AFD8DD" w14:textId="62382D82" w:rsidR="005F2738" w:rsidRPr="00961C80" w:rsidRDefault="002F163D"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20" w:right="61"/>
              <w:rPr>
                <w:rFonts w:cs="Arial"/>
                <w:sz w:val="20"/>
                <w:szCs w:val="20"/>
                <w:cs/>
              </w:rPr>
            </w:pPr>
            <w:r w:rsidRPr="00961C80">
              <w:rPr>
                <w:rFonts w:cs="Arial"/>
                <w:sz w:val="20"/>
                <w:szCs w:val="20"/>
              </w:rPr>
              <w:t>24,200,000</w:t>
            </w:r>
          </w:p>
        </w:tc>
        <w:tc>
          <w:tcPr>
            <w:tcW w:w="1440" w:type="dxa"/>
            <w:tcBorders>
              <w:top w:val="nil"/>
              <w:bottom w:val="nil"/>
            </w:tcBorders>
          </w:tcPr>
          <w:p w14:paraId="131F6497" w14:textId="5255FA25" w:rsidR="005F2738" w:rsidRPr="00961C80" w:rsidRDefault="005F2738"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360" w:lineRule="auto"/>
              <w:ind w:left="20" w:right="61"/>
              <w:rPr>
                <w:rFonts w:cs="Arial"/>
                <w:sz w:val="20"/>
                <w:szCs w:val="20"/>
                <w:cs/>
              </w:rPr>
            </w:pPr>
            <w:r w:rsidRPr="00961C80">
              <w:rPr>
                <w:rFonts w:cs="Arial"/>
                <w:sz w:val="20"/>
                <w:szCs w:val="20"/>
              </w:rPr>
              <w:t>1,000,000</w:t>
            </w:r>
          </w:p>
        </w:tc>
      </w:tr>
    </w:tbl>
    <w:p w14:paraId="1E2F2C9A" w14:textId="4CFB6CE7" w:rsidR="00C41482" w:rsidRPr="00961C80" w:rsidRDefault="00C4148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after="120" w:line="360" w:lineRule="auto"/>
        <w:ind w:left="360"/>
        <w:jc w:val="thaiDistribute"/>
        <w:rPr>
          <w:rFonts w:cstheme="minorBidi"/>
          <w:sz w:val="20"/>
          <w:szCs w:val="20"/>
          <w:cs/>
        </w:rPr>
      </w:pPr>
      <w:r w:rsidRPr="00961C80">
        <w:rPr>
          <w:rFonts w:cs="Arial"/>
          <w:spacing w:val="-2"/>
          <w:sz w:val="20"/>
          <w:szCs w:val="20"/>
        </w:rPr>
        <w:lastRenderedPageBreak/>
        <w:t>Significant related transactions with related parties for the three-month</w:t>
      </w:r>
      <w:r w:rsidRPr="00961C80">
        <w:rPr>
          <w:rFonts w:cs="Arial"/>
          <w:spacing w:val="-2"/>
          <w:sz w:val="20"/>
          <w:szCs w:val="20"/>
          <w:cs/>
        </w:rPr>
        <w:t xml:space="preserve"> </w:t>
      </w:r>
      <w:r w:rsidRPr="00961C80">
        <w:rPr>
          <w:rFonts w:cs="Arial"/>
          <w:spacing w:val="-2"/>
          <w:sz w:val="20"/>
          <w:szCs w:val="20"/>
        </w:rPr>
        <w:t>and nine-month periods</w:t>
      </w:r>
      <w:r w:rsidRPr="00961C80">
        <w:rPr>
          <w:rFonts w:cs="Arial"/>
          <w:sz w:val="20"/>
          <w:szCs w:val="20"/>
        </w:rPr>
        <w:t xml:space="preserve"> ended </w:t>
      </w:r>
      <w:r w:rsidRPr="00961C80">
        <w:rPr>
          <w:rFonts w:cs="Arial"/>
          <w:sz w:val="20"/>
          <w:szCs w:val="20"/>
          <w:cs/>
        </w:rPr>
        <w:t>3</w:t>
      </w:r>
      <w:r w:rsidRPr="00961C80">
        <w:rPr>
          <w:rFonts w:cs="Arial"/>
          <w:sz w:val="20"/>
          <w:szCs w:val="20"/>
        </w:rPr>
        <w:t>0</w:t>
      </w:r>
      <w:r w:rsidRPr="00961C80">
        <w:rPr>
          <w:rFonts w:cs="Arial"/>
          <w:sz w:val="20"/>
          <w:szCs w:val="20"/>
          <w:cs/>
        </w:rPr>
        <w:t xml:space="preserve"> </w:t>
      </w:r>
      <w:r w:rsidRPr="00961C80">
        <w:rPr>
          <w:rFonts w:cs="Arial"/>
          <w:sz w:val="20"/>
          <w:szCs w:val="20"/>
        </w:rPr>
        <w:t>September 202</w:t>
      </w:r>
      <w:r w:rsidR="00A34580" w:rsidRPr="00961C80">
        <w:rPr>
          <w:rFonts w:cs="Arial"/>
          <w:sz w:val="20"/>
          <w:szCs w:val="20"/>
        </w:rPr>
        <w:t>3</w:t>
      </w:r>
      <w:r w:rsidRPr="00961C80">
        <w:rPr>
          <w:rFonts w:cs="Arial"/>
          <w:sz w:val="20"/>
          <w:szCs w:val="20"/>
        </w:rPr>
        <w:t xml:space="preserve"> and 202</w:t>
      </w:r>
      <w:r w:rsidR="00A34580" w:rsidRPr="00961C80">
        <w:rPr>
          <w:rFonts w:cs="Arial"/>
          <w:sz w:val="20"/>
          <w:szCs w:val="20"/>
        </w:rPr>
        <w:t>2</w:t>
      </w:r>
      <w:r w:rsidRPr="00961C80">
        <w:rPr>
          <w:rFonts w:cs="Arial"/>
          <w:sz w:val="20"/>
          <w:szCs w:val="20"/>
          <w:cs/>
        </w:rPr>
        <w:t xml:space="preserve"> </w:t>
      </w:r>
      <w:r w:rsidRPr="00961C80">
        <w:rPr>
          <w:rFonts w:cs="Arial"/>
          <w:sz w:val="20"/>
          <w:szCs w:val="20"/>
        </w:rPr>
        <w:t>consist of:</w:t>
      </w:r>
    </w:p>
    <w:tbl>
      <w:tblPr>
        <w:tblW w:w="8946" w:type="dxa"/>
        <w:tblInd w:w="324" w:type="dxa"/>
        <w:tblBorders>
          <w:bottom w:val="single" w:sz="4" w:space="0" w:color="000000"/>
        </w:tblBorders>
        <w:tblLayout w:type="fixed"/>
        <w:tblCellMar>
          <w:left w:w="29" w:type="dxa"/>
          <w:right w:w="29" w:type="dxa"/>
        </w:tblCellMar>
        <w:tblLook w:val="0000" w:firstRow="0" w:lastRow="0" w:firstColumn="0" w:lastColumn="0" w:noHBand="0" w:noVBand="0"/>
      </w:tblPr>
      <w:tblGrid>
        <w:gridCol w:w="2718"/>
        <w:gridCol w:w="1854"/>
        <w:gridCol w:w="81"/>
        <w:gridCol w:w="999"/>
        <w:gridCol w:w="81"/>
        <w:gridCol w:w="963"/>
        <w:gridCol w:w="90"/>
        <w:gridCol w:w="1035"/>
        <w:gridCol w:w="90"/>
        <w:gridCol w:w="1035"/>
      </w:tblGrid>
      <w:tr w:rsidR="00C41482" w:rsidRPr="00961C80" w14:paraId="27AB6F05" w14:textId="77777777" w:rsidTr="00C41482">
        <w:trPr>
          <w:trHeight w:val="207"/>
          <w:tblHeader/>
        </w:trPr>
        <w:tc>
          <w:tcPr>
            <w:tcW w:w="2718" w:type="dxa"/>
            <w:tcBorders>
              <w:bottom w:val="nil"/>
            </w:tcBorders>
          </w:tcPr>
          <w:p w14:paraId="12CECFA3" w14:textId="77777777" w:rsidR="00C41482" w:rsidRPr="00961C80" w:rsidRDefault="00C41482" w:rsidP="00641DA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bookmarkStart w:id="2" w:name="_heading=h.3znysh7" w:colFirst="0" w:colLast="0"/>
            <w:bookmarkEnd w:id="2"/>
          </w:p>
        </w:tc>
        <w:tc>
          <w:tcPr>
            <w:tcW w:w="1854" w:type="dxa"/>
            <w:tcBorders>
              <w:bottom w:val="nil"/>
            </w:tcBorders>
          </w:tcPr>
          <w:p w14:paraId="230062D4" w14:textId="77777777" w:rsidR="00C41482" w:rsidRPr="00961C80" w:rsidRDefault="00C41482" w:rsidP="00641DA3">
            <w:pPr>
              <w:spacing w:line="360" w:lineRule="auto"/>
              <w:ind w:left="-27" w:right="-20"/>
              <w:jc w:val="right"/>
              <w:rPr>
                <w:rFonts w:eastAsia="Arial" w:cs="Arial"/>
                <w:sz w:val="15"/>
                <w:szCs w:val="15"/>
              </w:rPr>
            </w:pPr>
          </w:p>
        </w:tc>
        <w:tc>
          <w:tcPr>
            <w:tcW w:w="81" w:type="dxa"/>
            <w:tcBorders>
              <w:bottom w:val="nil"/>
            </w:tcBorders>
          </w:tcPr>
          <w:p w14:paraId="60DC24D9" w14:textId="77777777" w:rsidR="00C41482" w:rsidRPr="00961C80" w:rsidRDefault="00C41482" w:rsidP="00641DA3">
            <w:pPr>
              <w:spacing w:line="360" w:lineRule="auto"/>
              <w:ind w:right="20"/>
              <w:jc w:val="right"/>
              <w:rPr>
                <w:rFonts w:eastAsia="Arial" w:cs="Arial"/>
                <w:sz w:val="15"/>
                <w:szCs w:val="15"/>
              </w:rPr>
            </w:pPr>
          </w:p>
        </w:tc>
        <w:tc>
          <w:tcPr>
            <w:tcW w:w="4293" w:type="dxa"/>
            <w:gridSpan w:val="7"/>
          </w:tcPr>
          <w:p w14:paraId="787E7DC2" w14:textId="77777777" w:rsidR="00C41482" w:rsidRPr="00961C80" w:rsidRDefault="00C41482" w:rsidP="00641DA3">
            <w:pPr>
              <w:spacing w:line="360" w:lineRule="auto"/>
              <w:ind w:right="20"/>
              <w:jc w:val="right"/>
              <w:rPr>
                <w:rFonts w:eastAsia="Arial" w:cs="Arial"/>
                <w:sz w:val="15"/>
                <w:szCs w:val="15"/>
              </w:rPr>
            </w:pPr>
            <w:r w:rsidRPr="00961C80">
              <w:rPr>
                <w:rFonts w:eastAsia="Arial" w:cs="Arial"/>
                <w:sz w:val="15"/>
                <w:szCs w:val="15"/>
              </w:rPr>
              <w:t>(</w:t>
            </w:r>
            <w:proofErr w:type="gramStart"/>
            <w:r w:rsidRPr="00961C80">
              <w:rPr>
                <w:rFonts w:eastAsia="Arial" w:cs="Arial"/>
                <w:sz w:val="15"/>
                <w:szCs w:val="15"/>
              </w:rPr>
              <w:t>Unit :</w:t>
            </w:r>
            <w:proofErr w:type="gramEnd"/>
            <w:r w:rsidRPr="00961C80">
              <w:rPr>
                <w:rFonts w:eastAsia="Arial" w:cs="Arial"/>
                <w:sz w:val="15"/>
                <w:szCs w:val="15"/>
              </w:rPr>
              <w:t xml:space="preserve"> Baht)</w:t>
            </w:r>
          </w:p>
        </w:tc>
      </w:tr>
      <w:tr w:rsidR="00C41482" w:rsidRPr="00961C80" w14:paraId="348A5BED" w14:textId="77777777" w:rsidTr="00C41482">
        <w:trPr>
          <w:trHeight w:val="189"/>
          <w:tblHeader/>
        </w:trPr>
        <w:tc>
          <w:tcPr>
            <w:tcW w:w="2718" w:type="dxa"/>
            <w:tcBorders>
              <w:bottom w:val="nil"/>
            </w:tcBorders>
          </w:tcPr>
          <w:p w14:paraId="76CEC9E3" w14:textId="77777777" w:rsidR="00C41482" w:rsidRPr="00961C80" w:rsidRDefault="00C41482" w:rsidP="00641DA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7623F6B5" w14:textId="77777777" w:rsidR="00C41482" w:rsidRPr="00961C80" w:rsidRDefault="00C41482" w:rsidP="00641DA3">
            <w:pPr>
              <w:spacing w:line="360" w:lineRule="auto"/>
              <w:ind w:left="-27" w:right="-20"/>
              <w:jc w:val="center"/>
              <w:rPr>
                <w:rFonts w:eastAsia="Arial" w:cs="Arial"/>
                <w:sz w:val="15"/>
                <w:szCs w:val="15"/>
              </w:rPr>
            </w:pPr>
          </w:p>
        </w:tc>
        <w:tc>
          <w:tcPr>
            <w:tcW w:w="81" w:type="dxa"/>
            <w:tcBorders>
              <w:bottom w:val="nil"/>
            </w:tcBorders>
          </w:tcPr>
          <w:p w14:paraId="5CBC77A9" w14:textId="77777777" w:rsidR="00C41482" w:rsidRPr="00961C80" w:rsidRDefault="00C41482" w:rsidP="00641DA3">
            <w:pPr>
              <w:spacing w:line="360" w:lineRule="auto"/>
              <w:ind w:right="20"/>
              <w:jc w:val="center"/>
              <w:rPr>
                <w:rFonts w:eastAsia="Arial" w:cs="Arial"/>
                <w:sz w:val="15"/>
                <w:szCs w:val="15"/>
              </w:rPr>
            </w:pPr>
          </w:p>
        </w:tc>
        <w:tc>
          <w:tcPr>
            <w:tcW w:w="2043" w:type="dxa"/>
            <w:gridSpan w:val="3"/>
            <w:tcBorders>
              <w:bottom w:val="single" w:sz="4" w:space="0" w:color="000000"/>
            </w:tcBorders>
          </w:tcPr>
          <w:p w14:paraId="45477C9D" w14:textId="77777777" w:rsidR="00C41482" w:rsidRPr="00961C80" w:rsidRDefault="00C41482" w:rsidP="00641DA3">
            <w:pPr>
              <w:spacing w:line="360" w:lineRule="auto"/>
              <w:ind w:right="20"/>
              <w:jc w:val="center"/>
              <w:rPr>
                <w:rFonts w:eastAsia="Arial" w:cs="Arial"/>
                <w:sz w:val="15"/>
                <w:szCs w:val="15"/>
              </w:rPr>
            </w:pPr>
            <w:r w:rsidRPr="00961C80">
              <w:rPr>
                <w:rFonts w:eastAsia="Arial" w:cs="Arial"/>
                <w:sz w:val="15"/>
                <w:szCs w:val="15"/>
              </w:rPr>
              <w:t>Consolidated F/S</w:t>
            </w:r>
          </w:p>
        </w:tc>
        <w:tc>
          <w:tcPr>
            <w:tcW w:w="90" w:type="dxa"/>
            <w:tcBorders>
              <w:bottom w:val="nil"/>
            </w:tcBorders>
          </w:tcPr>
          <w:p w14:paraId="6284744A" w14:textId="77777777" w:rsidR="00C41482" w:rsidRPr="00961C80" w:rsidRDefault="00C41482" w:rsidP="00641DA3">
            <w:pPr>
              <w:spacing w:line="360" w:lineRule="auto"/>
              <w:ind w:right="72"/>
              <w:jc w:val="center"/>
              <w:rPr>
                <w:rFonts w:eastAsia="Arial" w:cs="Arial"/>
                <w:sz w:val="15"/>
                <w:szCs w:val="15"/>
              </w:rPr>
            </w:pPr>
          </w:p>
        </w:tc>
        <w:tc>
          <w:tcPr>
            <w:tcW w:w="2160" w:type="dxa"/>
            <w:gridSpan w:val="3"/>
            <w:tcBorders>
              <w:bottom w:val="single" w:sz="4" w:space="0" w:color="000000"/>
            </w:tcBorders>
          </w:tcPr>
          <w:p w14:paraId="0E6E323F" w14:textId="77777777" w:rsidR="00C41482" w:rsidRPr="00961C80" w:rsidRDefault="00C41482" w:rsidP="00641DA3">
            <w:pPr>
              <w:spacing w:line="360" w:lineRule="auto"/>
              <w:ind w:right="20"/>
              <w:jc w:val="center"/>
              <w:rPr>
                <w:rFonts w:eastAsia="Arial" w:cs="Arial"/>
                <w:sz w:val="15"/>
                <w:szCs w:val="15"/>
              </w:rPr>
            </w:pPr>
            <w:r w:rsidRPr="00961C80">
              <w:rPr>
                <w:rFonts w:eastAsia="Arial" w:cs="Arial"/>
                <w:sz w:val="15"/>
                <w:szCs w:val="15"/>
              </w:rPr>
              <w:t>Separate F/S</w:t>
            </w:r>
          </w:p>
        </w:tc>
      </w:tr>
      <w:tr w:rsidR="00C41482" w:rsidRPr="00961C80" w14:paraId="2378FB0A" w14:textId="77777777" w:rsidTr="00C41482">
        <w:trPr>
          <w:tblHeader/>
        </w:trPr>
        <w:tc>
          <w:tcPr>
            <w:tcW w:w="2718" w:type="dxa"/>
            <w:tcBorders>
              <w:bottom w:val="nil"/>
            </w:tcBorders>
          </w:tcPr>
          <w:p w14:paraId="3AF5600D" w14:textId="77777777" w:rsidR="00C41482" w:rsidRPr="00961C80" w:rsidRDefault="00C41482" w:rsidP="00641DA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72729B1A" w14:textId="77777777" w:rsidR="00C41482" w:rsidRPr="00961C80" w:rsidRDefault="00C41482" w:rsidP="00641DA3">
            <w:pPr>
              <w:spacing w:line="360" w:lineRule="auto"/>
              <w:ind w:left="-27" w:right="-20"/>
              <w:jc w:val="center"/>
              <w:rPr>
                <w:rFonts w:eastAsia="Arial" w:cs="Arial"/>
                <w:sz w:val="15"/>
                <w:szCs w:val="15"/>
              </w:rPr>
            </w:pPr>
          </w:p>
        </w:tc>
        <w:tc>
          <w:tcPr>
            <w:tcW w:w="81" w:type="dxa"/>
            <w:tcBorders>
              <w:bottom w:val="nil"/>
            </w:tcBorders>
          </w:tcPr>
          <w:p w14:paraId="31B5201E" w14:textId="77777777" w:rsidR="00C41482" w:rsidRPr="00961C80" w:rsidRDefault="00C41482" w:rsidP="00641DA3">
            <w:pPr>
              <w:spacing w:line="360" w:lineRule="auto"/>
              <w:ind w:right="20"/>
              <w:jc w:val="center"/>
              <w:rPr>
                <w:rFonts w:eastAsia="Arial" w:cs="Arial"/>
                <w:sz w:val="15"/>
                <w:szCs w:val="15"/>
              </w:rPr>
            </w:pPr>
          </w:p>
        </w:tc>
        <w:tc>
          <w:tcPr>
            <w:tcW w:w="4293" w:type="dxa"/>
            <w:gridSpan w:val="7"/>
            <w:tcBorders>
              <w:bottom w:val="single" w:sz="4" w:space="0" w:color="000000"/>
            </w:tcBorders>
          </w:tcPr>
          <w:p w14:paraId="0C9DF97D" w14:textId="77777777" w:rsidR="00C41482" w:rsidRPr="00961C80" w:rsidRDefault="00C41482" w:rsidP="00641DA3">
            <w:pPr>
              <w:spacing w:line="360" w:lineRule="auto"/>
              <w:ind w:right="20"/>
              <w:jc w:val="center"/>
              <w:rPr>
                <w:rFonts w:eastAsia="Arial" w:cs="Arial"/>
                <w:sz w:val="15"/>
                <w:szCs w:val="15"/>
              </w:rPr>
            </w:pPr>
            <w:r w:rsidRPr="00961C80">
              <w:rPr>
                <w:rFonts w:eastAsia="Arial" w:cs="Arial"/>
                <w:sz w:val="15"/>
                <w:szCs w:val="15"/>
              </w:rPr>
              <w:t>For the three-month periods ended 30 September</w:t>
            </w:r>
          </w:p>
        </w:tc>
      </w:tr>
      <w:tr w:rsidR="00675E88" w:rsidRPr="00961C80" w14:paraId="5095FF5A" w14:textId="77777777" w:rsidTr="00C41482">
        <w:trPr>
          <w:trHeight w:val="175"/>
          <w:tblHeader/>
        </w:trPr>
        <w:tc>
          <w:tcPr>
            <w:tcW w:w="2718" w:type="dxa"/>
            <w:tcBorders>
              <w:bottom w:val="nil"/>
            </w:tcBorders>
          </w:tcPr>
          <w:p w14:paraId="7343852C" w14:textId="77777777" w:rsidR="00675E88" w:rsidRPr="00961C80" w:rsidRDefault="00675E88" w:rsidP="00641DA3">
            <w:pPr>
              <w:spacing w:line="360" w:lineRule="auto"/>
              <w:ind w:right="72"/>
              <w:jc w:val="both"/>
              <w:rPr>
                <w:rFonts w:eastAsia="Arial" w:cs="Arial"/>
                <w:sz w:val="15"/>
                <w:szCs w:val="15"/>
              </w:rPr>
            </w:pPr>
          </w:p>
        </w:tc>
        <w:tc>
          <w:tcPr>
            <w:tcW w:w="1854" w:type="dxa"/>
            <w:tcBorders>
              <w:bottom w:val="single" w:sz="4" w:space="0" w:color="000000"/>
            </w:tcBorders>
          </w:tcPr>
          <w:p w14:paraId="0058E153" w14:textId="77777777" w:rsidR="00675E88" w:rsidRPr="00961C80" w:rsidRDefault="00675E88" w:rsidP="00641DA3">
            <w:pPr>
              <w:spacing w:line="360" w:lineRule="auto"/>
              <w:ind w:left="-27" w:right="-20" w:firstLine="2"/>
              <w:jc w:val="center"/>
              <w:rPr>
                <w:rFonts w:eastAsia="Arial" w:cs="Arial"/>
                <w:sz w:val="15"/>
                <w:szCs w:val="15"/>
              </w:rPr>
            </w:pPr>
            <w:r w:rsidRPr="00961C80">
              <w:rPr>
                <w:rFonts w:eastAsia="Arial" w:cs="Arial"/>
                <w:sz w:val="15"/>
                <w:szCs w:val="15"/>
              </w:rPr>
              <w:t>Pricing Policy</w:t>
            </w:r>
          </w:p>
        </w:tc>
        <w:tc>
          <w:tcPr>
            <w:tcW w:w="81" w:type="dxa"/>
            <w:tcBorders>
              <w:bottom w:val="nil"/>
            </w:tcBorders>
          </w:tcPr>
          <w:p w14:paraId="6CC8D5D6" w14:textId="77777777" w:rsidR="00675E88" w:rsidRPr="00961C80" w:rsidRDefault="00675E88" w:rsidP="00641DA3">
            <w:pPr>
              <w:spacing w:line="360" w:lineRule="auto"/>
              <w:ind w:left="-105" w:right="-108"/>
              <w:jc w:val="center"/>
              <w:rPr>
                <w:rFonts w:eastAsia="Arial" w:cs="Arial"/>
                <w:sz w:val="15"/>
                <w:szCs w:val="15"/>
              </w:rPr>
            </w:pPr>
          </w:p>
        </w:tc>
        <w:tc>
          <w:tcPr>
            <w:tcW w:w="999" w:type="dxa"/>
            <w:tcBorders>
              <w:top w:val="single" w:sz="4" w:space="0" w:color="000000"/>
              <w:bottom w:val="single" w:sz="4" w:space="0" w:color="000000"/>
            </w:tcBorders>
            <w:vAlign w:val="center"/>
          </w:tcPr>
          <w:p w14:paraId="6FC064C8" w14:textId="58A5F5C3" w:rsidR="00675E88" w:rsidRPr="00961C80" w:rsidRDefault="00675E88" w:rsidP="00641DA3">
            <w:pPr>
              <w:spacing w:line="360" w:lineRule="auto"/>
              <w:ind w:left="-105" w:right="-108"/>
              <w:jc w:val="center"/>
              <w:rPr>
                <w:rFonts w:eastAsia="Arial" w:cs="Arial"/>
                <w:sz w:val="15"/>
                <w:szCs w:val="15"/>
              </w:rPr>
            </w:pPr>
            <w:r w:rsidRPr="00961C80">
              <w:rPr>
                <w:rFonts w:eastAsia="Arial" w:cs="Arial"/>
                <w:sz w:val="15"/>
                <w:szCs w:val="15"/>
              </w:rPr>
              <w:t>2023</w:t>
            </w:r>
          </w:p>
        </w:tc>
        <w:tc>
          <w:tcPr>
            <w:tcW w:w="81" w:type="dxa"/>
            <w:tcBorders>
              <w:top w:val="single" w:sz="4" w:space="0" w:color="000000"/>
              <w:bottom w:val="nil"/>
            </w:tcBorders>
            <w:vAlign w:val="center"/>
          </w:tcPr>
          <w:p w14:paraId="42E7466A" w14:textId="77777777" w:rsidR="00675E88" w:rsidRPr="00961C80" w:rsidRDefault="00675E88" w:rsidP="00641DA3">
            <w:pPr>
              <w:spacing w:line="360" w:lineRule="auto"/>
              <w:ind w:left="-105" w:right="-108"/>
              <w:jc w:val="center"/>
              <w:rPr>
                <w:rFonts w:eastAsia="Arial" w:cs="Arial"/>
                <w:sz w:val="15"/>
                <w:szCs w:val="15"/>
                <w:u w:val="single"/>
              </w:rPr>
            </w:pPr>
          </w:p>
        </w:tc>
        <w:tc>
          <w:tcPr>
            <w:tcW w:w="963" w:type="dxa"/>
            <w:tcBorders>
              <w:top w:val="single" w:sz="4" w:space="0" w:color="000000"/>
              <w:bottom w:val="single" w:sz="4" w:space="0" w:color="000000"/>
            </w:tcBorders>
            <w:vAlign w:val="center"/>
          </w:tcPr>
          <w:p w14:paraId="3D8530CB" w14:textId="449AE5A4" w:rsidR="00675E88" w:rsidRPr="00961C80" w:rsidRDefault="00675E88" w:rsidP="00641DA3">
            <w:pPr>
              <w:spacing w:line="360" w:lineRule="auto"/>
              <w:ind w:left="-105" w:right="-108"/>
              <w:jc w:val="center"/>
              <w:rPr>
                <w:rFonts w:eastAsia="Arial" w:cs="Arial"/>
                <w:sz w:val="15"/>
                <w:szCs w:val="15"/>
              </w:rPr>
            </w:pPr>
            <w:r w:rsidRPr="00961C80">
              <w:rPr>
                <w:rFonts w:eastAsia="Arial" w:cs="Arial"/>
                <w:sz w:val="15"/>
                <w:szCs w:val="15"/>
              </w:rPr>
              <w:t>2022</w:t>
            </w:r>
          </w:p>
        </w:tc>
        <w:tc>
          <w:tcPr>
            <w:tcW w:w="90" w:type="dxa"/>
            <w:tcBorders>
              <w:top w:val="single" w:sz="4" w:space="0" w:color="000000"/>
              <w:bottom w:val="nil"/>
            </w:tcBorders>
            <w:vAlign w:val="center"/>
          </w:tcPr>
          <w:p w14:paraId="39AD9EE2" w14:textId="77777777" w:rsidR="00675E88" w:rsidRPr="00961C80" w:rsidRDefault="00675E88" w:rsidP="00641DA3">
            <w:pPr>
              <w:spacing w:line="360" w:lineRule="auto"/>
              <w:ind w:right="72"/>
              <w:jc w:val="center"/>
              <w:rPr>
                <w:rFonts w:eastAsia="Arial" w:cs="Arial"/>
                <w:sz w:val="15"/>
                <w:szCs w:val="15"/>
              </w:rPr>
            </w:pPr>
          </w:p>
        </w:tc>
        <w:tc>
          <w:tcPr>
            <w:tcW w:w="1035" w:type="dxa"/>
            <w:tcBorders>
              <w:top w:val="single" w:sz="4" w:space="0" w:color="000000"/>
              <w:bottom w:val="single" w:sz="4" w:space="0" w:color="000000"/>
            </w:tcBorders>
            <w:vAlign w:val="center"/>
          </w:tcPr>
          <w:p w14:paraId="54B51459" w14:textId="24803DEB" w:rsidR="00675E88" w:rsidRPr="00961C80" w:rsidRDefault="00675E88" w:rsidP="00641DA3">
            <w:pPr>
              <w:spacing w:line="360" w:lineRule="auto"/>
              <w:ind w:left="-105" w:right="-108"/>
              <w:jc w:val="center"/>
              <w:rPr>
                <w:rFonts w:eastAsia="Arial" w:cs="Arial"/>
                <w:sz w:val="15"/>
                <w:szCs w:val="15"/>
              </w:rPr>
            </w:pPr>
            <w:r w:rsidRPr="00961C80">
              <w:rPr>
                <w:rFonts w:eastAsia="Arial" w:cs="Arial"/>
                <w:sz w:val="15"/>
                <w:szCs w:val="15"/>
              </w:rPr>
              <w:t>2023</w:t>
            </w:r>
          </w:p>
        </w:tc>
        <w:tc>
          <w:tcPr>
            <w:tcW w:w="90" w:type="dxa"/>
            <w:tcBorders>
              <w:top w:val="single" w:sz="4" w:space="0" w:color="000000"/>
              <w:bottom w:val="nil"/>
            </w:tcBorders>
            <w:vAlign w:val="center"/>
          </w:tcPr>
          <w:p w14:paraId="41DA88C7" w14:textId="77777777" w:rsidR="00675E88" w:rsidRPr="00961C80" w:rsidRDefault="00675E88" w:rsidP="00641DA3">
            <w:pPr>
              <w:spacing w:line="360" w:lineRule="auto"/>
              <w:ind w:left="-105" w:right="-108"/>
              <w:jc w:val="center"/>
              <w:rPr>
                <w:rFonts w:eastAsia="Arial" w:cs="Arial"/>
                <w:sz w:val="15"/>
                <w:szCs w:val="15"/>
                <w:u w:val="single"/>
              </w:rPr>
            </w:pPr>
          </w:p>
        </w:tc>
        <w:tc>
          <w:tcPr>
            <w:tcW w:w="1035" w:type="dxa"/>
            <w:tcBorders>
              <w:top w:val="single" w:sz="4" w:space="0" w:color="000000"/>
              <w:bottom w:val="single" w:sz="4" w:space="0" w:color="000000"/>
            </w:tcBorders>
            <w:vAlign w:val="center"/>
          </w:tcPr>
          <w:p w14:paraId="77BE0A17" w14:textId="267DACF5" w:rsidR="00675E88" w:rsidRPr="00961C80" w:rsidRDefault="00675E88" w:rsidP="00641DA3">
            <w:pPr>
              <w:spacing w:line="360" w:lineRule="auto"/>
              <w:ind w:left="-105" w:right="-108"/>
              <w:jc w:val="center"/>
              <w:rPr>
                <w:rFonts w:eastAsia="Arial" w:cs="Arial"/>
                <w:sz w:val="15"/>
                <w:szCs w:val="15"/>
              </w:rPr>
            </w:pPr>
            <w:r w:rsidRPr="00961C80">
              <w:rPr>
                <w:rFonts w:eastAsia="Arial" w:cs="Arial"/>
                <w:sz w:val="15"/>
                <w:szCs w:val="15"/>
              </w:rPr>
              <w:t>2022</w:t>
            </w:r>
          </w:p>
        </w:tc>
      </w:tr>
      <w:tr w:rsidR="00675E88" w:rsidRPr="00961C80" w14:paraId="6DB656C0" w14:textId="77777777" w:rsidTr="00C41482">
        <w:trPr>
          <w:trHeight w:val="175"/>
        </w:trPr>
        <w:tc>
          <w:tcPr>
            <w:tcW w:w="2718" w:type="dxa"/>
            <w:tcBorders>
              <w:bottom w:val="nil"/>
            </w:tcBorders>
          </w:tcPr>
          <w:p w14:paraId="25720839" w14:textId="77777777" w:rsidR="00675E88" w:rsidRPr="00961C80" w:rsidRDefault="00675E88" w:rsidP="00641DA3">
            <w:pPr>
              <w:spacing w:line="360" w:lineRule="auto"/>
              <w:ind w:left="11" w:right="-49"/>
              <w:jc w:val="thaiDistribute"/>
              <w:rPr>
                <w:rFonts w:eastAsia="Arial" w:cs="Arial"/>
                <w:b/>
                <w:sz w:val="15"/>
                <w:szCs w:val="15"/>
              </w:rPr>
            </w:pPr>
            <w:r w:rsidRPr="00961C80">
              <w:rPr>
                <w:rFonts w:eastAsia="Arial" w:cs="Arial"/>
                <w:b/>
                <w:sz w:val="15"/>
                <w:szCs w:val="15"/>
              </w:rPr>
              <w:t>Revenues from services</w:t>
            </w:r>
          </w:p>
        </w:tc>
        <w:tc>
          <w:tcPr>
            <w:tcW w:w="1854" w:type="dxa"/>
            <w:tcBorders>
              <w:top w:val="nil"/>
              <w:bottom w:val="nil"/>
            </w:tcBorders>
          </w:tcPr>
          <w:p w14:paraId="22B23518" w14:textId="77777777" w:rsidR="00675E88" w:rsidRPr="00961C80" w:rsidRDefault="00675E88" w:rsidP="00641DA3">
            <w:pPr>
              <w:spacing w:line="360" w:lineRule="auto"/>
              <w:ind w:left="-27" w:right="-20"/>
              <w:jc w:val="center"/>
              <w:rPr>
                <w:rFonts w:eastAsia="Arial" w:cs="Arial"/>
                <w:sz w:val="15"/>
                <w:szCs w:val="15"/>
              </w:rPr>
            </w:pPr>
          </w:p>
        </w:tc>
        <w:tc>
          <w:tcPr>
            <w:tcW w:w="81" w:type="dxa"/>
            <w:tcBorders>
              <w:top w:val="nil"/>
              <w:bottom w:val="nil"/>
            </w:tcBorders>
          </w:tcPr>
          <w:p w14:paraId="29ABB103" w14:textId="77777777" w:rsidR="00675E88" w:rsidRPr="00961C80" w:rsidRDefault="00675E88" w:rsidP="00641DA3">
            <w:pPr>
              <w:spacing w:line="360" w:lineRule="auto"/>
              <w:ind w:left="-105" w:right="-108"/>
              <w:jc w:val="center"/>
              <w:rPr>
                <w:rFonts w:eastAsia="Arial" w:cs="Arial"/>
                <w:sz w:val="15"/>
                <w:szCs w:val="15"/>
              </w:rPr>
            </w:pPr>
          </w:p>
        </w:tc>
        <w:tc>
          <w:tcPr>
            <w:tcW w:w="999" w:type="dxa"/>
            <w:tcBorders>
              <w:top w:val="single" w:sz="4" w:space="0" w:color="000000"/>
              <w:bottom w:val="nil"/>
            </w:tcBorders>
            <w:vAlign w:val="center"/>
          </w:tcPr>
          <w:p w14:paraId="3AB28B05" w14:textId="77777777" w:rsidR="00675E88" w:rsidRPr="00961C80" w:rsidRDefault="00675E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6E8C0ADE" w14:textId="77777777" w:rsidR="00675E88" w:rsidRPr="00961C80" w:rsidRDefault="00675E88" w:rsidP="00641DA3">
            <w:pPr>
              <w:spacing w:line="360" w:lineRule="auto"/>
              <w:ind w:left="-105" w:right="-108"/>
              <w:rPr>
                <w:rFonts w:eastAsia="Arial" w:cs="Arial"/>
                <w:sz w:val="15"/>
                <w:szCs w:val="15"/>
                <w:u w:val="single"/>
              </w:rPr>
            </w:pPr>
          </w:p>
        </w:tc>
        <w:tc>
          <w:tcPr>
            <w:tcW w:w="963" w:type="dxa"/>
            <w:tcBorders>
              <w:top w:val="single" w:sz="4" w:space="0" w:color="000000"/>
              <w:bottom w:val="nil"/>
            </w:tcBorders>
            <w:vAlign w:val="center"/>
          </w:tcPr>
          <w:p w14:paraId="0D89CE81" w14:textId="77777777" w:rsidR="00675E88" w:rsidRPr="00961C80" w:rsidRDefault="00675E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7AC3D50B" w14:textId="77777777" w:rsidR="00675E88" w:rsidRPr="00961C80" w:rsidRDefault="00675E88" w:rsidP="00641DA3">
            <w:pPr>
              <w:spacing w:line="360" w:lineRule="auto"/>
              <w:ind w:right="72"/>
              <w:jc w:val="center"/>
              <w:rPr>
                <w:rFonts w:eastAsia="Arial" w:cs="Arial"/>
                <w:sz w:val="15"/>
                <w:szCs w:val="15"/>
              </w:rPr>
            </w:pPr>
          </w:p>
        </w:tc>
        <w:tc>
          <w:tcPr>
            <w:tcW w:w="1035" w:type="dxa"/>
            <w:tcBorders>
              <w:top w:val="single" w:sz="4" w:space="0" w:color="000000"/>
              <w:bottom w:val="nil"/>
            </w:tcBorders>
            <w:vAlign w:val="center"/>
          </w:tcPr>
          <w:p w14:paraId="45D11150" w14:textId="77777777" w:rsidR="00675E88" w:rsidRPr="00961C80" w:rsidRDefault="00675E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00920FE5" w14:textId="77777777" w:rsidR="00675E88" w:rsidRPr="00961C80" w:rsidRDefault="00675E88" w:rsidP="00641DA3">
            <w:pPr>
              <w:spacing w:line="360" w:lineRule="auto"/>
              <w:ind w:left="-105" w:right="-108"/>
              <w:jc w:val="center"/>
              <w:rPr>
                <w:rFonts w:eastAsia="Arial" w:cs="Arial"/>
                <w:sz w:val="15"/>
                <w:szCs w:val="15"/>
                <w:u w:val="single"/>
              </w:rPr>
            </w:pPr>
          </w:p>
        </w:tc>
        <w:tc>
          <w:tcPr>
            <w:tcW w:w="1035" w:type="dxa"/>
            <w:tcBorders>
              <w:top w:val="single" w:sz="4" w:space="0" w:color="000000"/>
              <w:bottom w:val="nil"/>
            </w:tcBorders>
            <w:vAlign w:val="center"/>
          </w:tcPr>
          <w:p w14:paraId="7E7871E5" w14:textId="77777777" w:rsidR="00675E88" w:rsidRPr="00961C80" w:rsidRDefault="00675E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675E88" w:rsidRPr="00961C80" w14:paraId="38EB312B" w14:textId="77777777" w:rsidTr="00C41482">
        <w:trPr>
          <w:trHeight w:val="175"/>
        </w:trPr>
        <w:tc>
          <w:tcPr>
            <w:tcW w:w="2718" w:type="dxa"/>
            <w:tcBorders>
              <w:bottom w:val="nil"/>
            </w:tcBorders>
          </w:tcPr>
          <w:p w14:paraId="072AF32C" w14:textId="77777777" w:rsidR="00675E88" w:rsidRPr="00961C80" w:rsidRDefault="00675E88" w:rsidP="00641DA3">
            <w:pPr>
              <w:tabs>
                <w:tab w:val="clear" w:pos="227"/>
                <w:tab w:val="clear" w:pos="454"/>
              </w:tabs>
              <w:spacing w:line="360" w:lineRule="auto"/>
              <w:ind w:left="110" w:right="-49"/>
              <w:jc w:val="thaiDistribute"/>
              <w:rPr>
                <w:rFonts w:eastAsia="Arial" w:cs="Arial"/>
                <w:b/>
                <w:sz w:val="15"/>
                <w:szCs w:val="15"/>
              </w:rPr>
            </w:pPr>
            <w:r w:rsidRPr="00961C80">
              <w:rPr>
                <w:rFonts w:eastAsia="Arial" w:cs="Arial"/>
                <w:i/>
                <w:sz w:val="15"/>
                <w:szCs w:val="15"/>
                <w:u w:val="single"/>
              </w:rPr>
              <w:t>Subsidiaries</w:t>
            </w:r>
          </w:p>
        </w:tc>
        <w:tc>
          <w:tcPr>
            <w:tcW w:w="1854" w:type="dxa"/>
            <w:tcBorders>
              <w:top w:val="nil"/>
              <w:bottom w:val="nil"/>
            </w:tcBorders>
          </w:tcPr>
          <w:p w14:paraId="15BF965C" w14:textId="77777777" w:rsidR="00675E88" w:rsidRPr="00961C80" w:rsidRDefault="00675E88" w:rsidP="00641DA3">
            <w:pPr>
              <w:spacing w:line="360" w:lineRule="auto"/>
              <w:ind w:left="-27" w:right="-20"/>
              <w:jc w:val="center"/>
              <w:rPr>
                <w:rFonts w:eastAsia="Arial" w:cs="Arial"/>
                <w:sz w:val="15"/>
                <w:szCs w:val="15"/>
              </w:rPr>
            </w:pPr>
          </w:p>
        </w:tc>
        <w:tc>
          <w:tcPr>
            <w:tcW w:w="81" w:type="dxa"/>
            <w:tcBorders>
              <w:top w:val="nil"/>
              <w:bottom w:val="nil"/>
            </w:tcBorders>
          </w:tcPr>
          <w:p w14:paraId="71F803D0" w14:textId="77777777" w:rsidR="00675E88" w:rsidRPr="00961C80" w:rsidRDefault="00675E88"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52B72BD6" w14:textId="77777777" w:rsidR="00675E88" w:rsidRPr="00961C80" w:rsidRDefault="00675E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58199286" w14:textId="77777777" w:rsidR="00675E88" w:rsidRPr="00961C80" w:rsidRDefault="00675E88"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6816FA17" w14:textId="77777777" w:rsidR="00675E88" w:rsidRPr="00961C80" w:rsidRDefault="00675E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54853545" w14:textId="77777777" w:rsidR="00675E88" w:rsidRPr="00961C80" w:rsidRDefault="00675E88" w:rsidP="00641DA3">
            <w:pPr>
              <w:spacing w:line="360" w:lineRule="auto"/>
              <w:ind w:right="72"/>
              <w:jc w:val="center"/>
              <w:rPr>
                <w:rFonts w:eastAsia="Arial" w:cs="Arial"/>
                <w:sz w:val="15"/>
                <w:szCs w:val="15"/>
              </w:rPr>
            </w:pPr>
          </w:p>
        </w:tc>
        <w:tc>
          <w:tcPr>
            <w:tcW w:w="1035" w:type="dxa"/>
            <w:tcBorders>
              <w:top w:val="nil"/>
              <w:bottom w:val="nil"/>
            </w:tcBorders>
            <w:vAlign w:val="center"/>
          </w:tcPr>
          <w:p w14:paraId="15598E02" w14:textId="77777777" w:rsidR="00675E88" w:rsidRPr="00961C80" w:rsidRDefault="00675E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27A99275" w14:textId="77777777" w:rsidR="00675E88" w:rsidRPr="00961C80" w:rsidRDefault="00675E88"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2F646108" w14:textId="77777777" w:rsidR="00675E88" w:rsidRPr="00961C80" w:rsidRDefault="00675E8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2E5628" w:rsidRPr="00961C80" w14:paraId="4E8BF2C8" w14:textId="77777777" w:rsidTr="00B60968">
        <w:trPr>
          <w:trHeight w:val="175"/>
        </w:trPr>
        <w:tc>
          <w:tcPr>
            <w:tcW w:w="2718" w:type="dxa"/>
            <w:tcBorders>
              <w:bottom w:val="nil"/>
            </w:tcBorders>
          </w:tcPr>
          <w:p w14:paraId="31CA207B" w14:textId="77777777" w:rsidR="002E5628" w:rsidRPr="00961C80" w:rsidRDefault="002E5628" w:rsidP="00641DA3">
            <w:pPr>
              <w:tabs>
                <w:tab w:val="clear" w:pos="227"/>
                <w:tab w:val="clear" w:pos="454"/>
              </w:tabs>
              <w:spacing w:line="360" w:lineRule="auto"/>
              <w:ind w:left="110" w:right="-49"/>
              <w:jc w:val="thaiDistribute"/>
              <w:rPr>
                <w:rFonts w:eastAsia="Arial" w:cs="Arial"/>
                <w:b/>
                <w:sz w:val="15"/>
                <w:szCs w:val="15"/>
              </w:rPr>
            </w:pPr>
            <w:proofErr w:type="spellStart"/>
            <w:r w:rsidRPr="00961C80">
              <w:rPr>
                <w:rFonts w:eastAsia="Arial" w:cs="Arial"/>
                <w:sz w:val="15"/>
                <w:szCs w:val="15"/>
              </w:rPr>
              <w:t>Ingenio</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324CCAB4" w14:textId="57980FA5" w:rsidR="002E5628" w:rsidRPr="00961C80" w:rsidRDefault="002E5628" w:rsidP="00641DA3">
            <w:pPr>
              <w:spacing w:line="360" w:lineRule="auto"/>
              <w:ind w:left="-27" w:right="-20"/>
              <w:jc w:val="center"/>
              <w:rPr>
                <w:rFonts w:eastAsia="Arial" w:cs="Arial"/>
                <w:sz w:val="15"/>
                <w:szCs w:val="15"/>
              </w:rPr>
            </w:pPr>
            <w:r w:rsidRPr="00961C80">
              <w:rPr>
                <w:rFonts w:cs="Arial"/>
                <w:sz w:val="15"/>
                <w:szCs w:val="15"/>
              </w:rPr>
              <w:t>Contract price</w:t>
            </w:r>
          </w:p>
        </w:tc>
        <w:tc>
          <w:tcPr>
            <w:tcW w:w="81" w:type="dxa"/>
            <w:tcBorders>
              <w:top w:val="nil"/>
              <w:bottom w:val="nil"/>
            </w:tcBorders>
          </w:tcPr>
          <w:p w14:paraId="470921D3" w14:textId="77777777" w:rsidR="002E5628" w:rsidRPr="00961C80" w:rsidRDefault="002E5628" w:rsidP="00641DA3">
            <w:pPr>
              <w:spacing w:line="360" w:lineRule="auto"/>
              <w:ind w:left="-105" w:right="-108"/>
              <w:jc w:val="center"/>
              <w:rPr>
                <w:rFonts w:eastAsia="Arial" w:cs="Arial"/>
                <w:sz w:val="15"/>
                <w:szCs w:val="15"/>
              </w:rPr>
            </w:pPr>
          </w:p>
        </w:tc>
        <w:tc>
          <w:tcPr>
            <w:tcW w:w="999" w:type="dxa"/>
            <w:tcBorders>
              <w:top w:val="nil"/>
              <w:bottom w:val="nil"/>
            </w:tcBorders>
          </w:tcPr>
          <w:p w14:paraId="44636B9A" w14:textId="611974A6" w:rsidR="002E5628" w:rsidRPr="00961C80" w:rsidRDefault="002F16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3523C584" w14:textId="77777777" w:rsidR="002E5628" w:rsidRPr="00961C80" w:rsidRDefault="002E5628"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385D393D" w14:textId="1816D19E" w:rsidR="002E5628" w:rsidRPr="00961C80" w:rsidRDefault="002E562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6B699C4B" w14:textId="77777777" w:rsidR="002E5628" w:rsidRPr="00961C80" w:rsidRDefault="002E5628"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D9DDFDB" w14:textId="107D025A" w:rsidR="002E5628" w:rsidRPr="00961C80" w:rsidRDefault="002F16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3CA1C314" w14:textId="77777777" w:rsidR="002E5628" w:rsidRPr="00961C80" w:rsidRDefault="002E5628"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24C5AD09" w14:textId="2AD21C2E" w:rsidR="002E5628" w:rsidRPr="00961C80" w:rsidRDefault="002E562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103,281</w:t>
            </w:r>
          </w:p>
        </w:tc>
      </w:tr>
      <w:tr w:rsidR="002E5628" w:rsidRPr="00961C80" w14:paraId="631453EC" w14:textId="77777777" w:rsidTr="00B60968">
        <w:trPr>
          <w:trHeight w:val="175"/>
        </w:trPr>
        <w:tc>
          <w:tcPr>
            <w:tcW w:w="2718" w:type="dxa"/>
            <w:tcBorders>
              <w:bottom w:val="nil"/>
            </w:tcBorders>
          </w:tcPr>
          <w:p w14:paraId="69EDCB8E" w14:textId="77777777" w:rsidR="002E5628" w:rsidRPr="00961C80" w:rsidRDefault="002E5628"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Bluebik</w:t>
            </w:r>
            <w:proofErr w:type="spellEnd"/>
            <w:r w:rsidRPr="00961C80">
              <w:rPr>
                <w:rFonts w:eastAsia="Arial" w:cs="Arial"/>
                <w:sz w:val="15"/>
                <w:szCs w:val="15"/>
              </w:rPr>
              <w:t xml:space="preserve"> Addenda </w:t>
            </w:r>
            <w:r w:rsidRPr="00961C80">
              <w:rPr>
                <w:rFonts w:cs="Arial"/>
                <w:sz w:val="15"/>
                <w:szCs w:val="15"/>
              </w:rPr>
              <w:t>Company Limited</w:t>
            </w:r>
          </w:p>
        </w:tc>
        <w:tc>
          <w:tcPr>
            <w:tcW w:w="1854" w:type="dxa"/>
            <w:tcBorders>
              <w:top w:val="nil"/>
              <w:bottom w:val="nil"/>
            </w:tcBorders>
          </w:tcPr>
          <w:p w14:paraId="62A6EBD0" w14:textId="48338025" w:rsidR="002E5628" w:rsidRPr="00961C80" w:rsidRDefault="002E5628" w:rsidP="00641DA3">
            <w:pPr>
              <w:spacing w:line="360" w:lineRule="auto"/>
              <w:ind w:left="-27" w:right="-20"/>
              <w:jc w:val="center"/>
              <w:rPr>
                <w:rFonts w:eastAsia="Arial" w:cs="Arial"/>
                <w:sz w:val="15"/>
                <w:szCs w:val="15"/>
              </w:rPr>
            </w:pPr>
            <w:r w:rsidRPr="00961C80">
              <w:rPr>
                <w:rFonts w:cs="Arial"/>
                <w:sz w:val="15"/>
                <w:szCs w:val="15"/>
              </w:rPr>
              <w:t>Contract price</w:t>
            </w:r>
          </w:p>
        </w:tc>
        <w:tc>
          <w:tcPr>
            <w:tcW w:w="81" w:type="dxa"/>
            <w:tcBorders>
              <w:top w:val="nil"/>
              <w:bottom w:val="nil"/>
            </w:tcBorders>
          </w:tcPr>
          <w:p w14:paraId="38B1739D" w14:textId="77777777" w:rsidR="002E5628" w:rsidRPr="00961C80" w:rsidRDefault="002E5628" w:rsidP="00641DA3">
            <w:pPr>
              <w:spacing w:line="360" w:lineRule="auto"/>
              <w:ind w:left="-105" w:right="-108"/>
              <w:jc w:val="center"/>
              <w:rPr>
                <w:rFonts w:eastAsia="Arial" w:cs="Arial"/>
                <w:sz w:val="15"/>
                <w:szCs w:val="15"/>
              </w:rPr>
            </w:pPr>
          </w:p>
        </w:tc>
        <w:tc>
          <w:tcPr>
            <w:tcW w:w="999" w:type="dxa"/>
            <w:tcBorders>
              <w:top w:val="nil"/>
              <w:bottom w:val="nil"/>
            </w:tcBorders>
          </w:tcPr>
          <w:p w14:paraId="0AAD1AD7" w14:textId="289CFC6B" w:rsidR="002E5628" w:rsidRPr="00961C80" w:rsidRDefault="002F16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2DEB648D" w14:textId="77777777" w:rsidR="002E5628" w:rsidRPr="00961C80" w:rsidRDefault="002E5628"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3A7D42C6" w14:textId="0FD390EE" w:rsidR="002E5628" w:rsidRPr="00961C80" w:rsidRDefault="002E562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72777FB1" w14:textId="77777777" w:rsidR="002E5628" w:rsidRPr="00961C80" w:rsidRDefault="002E5628" w:rsidP="00641DA3">
            <w:pPr>
              <w:spacing w:line="360" w:lineRule="auto"/>
              <w:ind w:right="72"/>
              <w:jc w:val="center"/>
              <w:rPr>
                <w:rFonts w:eastAsia="Arial" w:cs="Arial"/>
                <w:sz w:val="15"/>
                <w:szCs w:val="15"/>
              </w:rPr>
            </w:pPr>
          </w:p>
        </w:tc>
        <w:tc>
          <w:tcPr>
            <w:tcW w:w="1035" w:type="dxa"/>
            <w:tcBorders>
              <w:top w:val="nil"/>
              <w:bottom w:val="nil"/>
            </w:tcBorders>
            <w:vAlign w:val="center"/>
          </w:tcPr>
          <w:p w14:paraId="6D6A9A5D" w14:textId="26CFFD6E" w:rsidR="002E5628" w:rsidRPr="00961C80" w:rsidRDefault="002F16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2DB0E5BC" w14:textId="77777777" w:rsidR="002E5628" w:rsidRPr="00961C80" w:rsidRDefault="002E5628"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766A3230" w14:textId="7D2C62AC" w:rsidR="002E5628" w:rsidRPr="00961C80" w:rsidRDefault="002E562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8,950</w:t>
            </w:r>
          </w:p>
        </w:tc>
      </w:tr>
      <w:tr w:rsidR="00063A05" w:rsidRPr="00961C80" w14:paraId="7E381A4A" w14:textId="77777777" w:rsidTr="001E155F">
        <w:trPr>
          <w:trHeight w:val="175"/>
        </w:trPr>
        <w:tc>
          <w:tcPr>
            <w:tcW w:w="2718" w:type="dxa"/>
            <w:tcBorders>
              <w:bottom w:val="nil"/>
            </w:tcBorders>
          </w:tcPr>
          <w:p w14:paraId="05952576" w14:textId="6CC8592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GMVPI Company Limited</w:t>
            </w:r>
          </w:p>
        </w:tc>
        <w:tc>
          <w:tcPr>
            <w:tcW w:w="1854" w:type="dxa"/>
            <w:tcBorders>
              <w:top w:val="nil"/>
              <w:bottom w:val="nil"/>
            </w:tcBorders>
          </w:tcPr>
          <w:p w14:paraId="45CAD7B0" w14:textId="5D112CFF" w:rsidR="00063A05" w:rsidRPr="00961C80" w:rsidRDefault="00063A05" w:rsidP="00641DA3">
            <w:pPr>
              <w:spacing w:line="360" w:lineRule="auto"/>
              <w:ind w:left="-27" w:right="-20"/>
              <w:jc w:val="center"/>
              <w:rPr>
                <w:rFonts w:cs="Arial"/>
                <w:sz w:val="15"/>
                <w:szCs w:val="15"/>
              </w:rPr>
            </w:pPr>
            <w:r w:rsidRPr="00961C80">
              <w:rPr>
                <w:rFonts w:cs="Arial"/>
                <w:sz w:val="15"/>
                <w:szCs w:val="15"/>
              </w:rPr>
              <w:t>Contract price</w:t>
            </w:r>
          </w:p>
        </w:tc>
        <w:tc>
          <w:tcPr>
            <w:tcW w:w="81" w:type="dxa"/>
            <w:tcBorders>
              <w:top w:val="nil"/>
              <w:bottom w:val="nil"/>
            </w:tcBorders>
          </w:tcPr>
          <w:p w14:paraId="11C16125"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42B872A0" w14:textId="76F807F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39124815"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0D640CF2" w14:textId="2456FDC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5251660C"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17C4B4CD" w14:textId="38519960"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1,396,335</w:t>
            </w:r>
          </w:p>
        </w:tc>
        <w:tc>
          <w:tcPr>
            <w:tcW w:w="90" w:type="dxa"/>
            <w:tcBorders>
              <w:top w:val="nil"/>
              <w:bottom w:val="nil"/>
            </w:tcBorders>
            <w:vAlign w:val="center"/>
          </w:tcPr>
          <w:p w14:paraId="7058D929"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B8FFF0B" w14:textId="2D75BD8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25,781</w:t>
            </w:r>
          </w:p>
        </w:tc>
      </w:tr>
      <w:tr w:rsidR="00063A05" w:rsidRPr="00961C80" w14:paraId="41618660" w14:textId="77777777" w:rsidTr="00B60968">
        <w:trPr>
          <w:trHeight w:val="175"/>
        </w:trPr>
        <w:tc>
          <w:tcPr>
            <w:tcW w:w="2718" w:type="dxa"/>
            <w:tcBorders>
              <w:bottom w:val="nil"/>
            </w:tcBorders>
          </w:tcPr>
          <w:p w14:paraId="1DE46193"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rPr>
              <w:t>Bluebik</w:t>
            </w:r>
            <w:proofErr w:type="spellEnd"/>
            <w:r w:rsidRPr="00961C80">
              <w:rPr>
                <w:rFonts w:cs="Arial"/>
                <w:sz w:val="15"/>
                <w:szCs w:val="15"/>
              </w:rPr>
              <w:t xml:space="preserve"> Global Company Limited</w:t>
            </w:r>
          </w:p>
        </w:tc>
        <w:tc>
          <w:tcPr>
            <w:tcW w:w="1854" w:type="dxa"/>
            <w:tcBorders>
              <w:top w:val="nil"/>
              <w:bottom w:val="nil"/>
            </w:tcBorders>
          </w:tcPr>
          <w:p w14:paraId="5D7FF9E6" w14:textId="6124134B"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Contract price</w:t>
            </w:r>
          </w:p>
        </w:tc>
        <w:tc>
          <w:tcPr>
            <w:tcW w:w="81" w:type="dxa"/>
            <w:tcBorders>
              <w:top w:val="nil"/>
              <w:bottom w:val="nil"/>
            </w:tcBorders>
          </w:tcPr>
          <w:p w14:paraId="11A2E0E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309B7495" w14:textId="298C4ED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56D45078"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2A1FEB5B" w14:textId="368CB26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2594BAC8"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55CE5163" w14:textId="693F4B63"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3,111,823</w:t>
            </w:r>
          </w:p>
        </w:tc>
        <w:tc>
          <w:tcPr>
            <w:tcW w:w="90" w:type="dxa"/>
            <w:tcBorders>
              <w:top w:val="nil"/>
              <w:bottom w:val="nil"/>
            </w:tcBorders>
          </w:tcPr>
          <w:p w14:paraId="67152EC9"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32B0BD79" w14:textId="63EB10A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4,027,256</w:t>
            </w:r>
          </w:p>
        </w:tc>
      </w:tr>
      <w:tr w:rsidR="00063A05" w:rsidRPr="00961C80" w14:paraId="2DF99207" w14:textId="77777777" w:rsidTr="00B60968">
        <w:trPr>
          <w:trHeight w:val="175"/>
        </w:trPr>
        <w:tc>
          <w:tcPr>
            <w:tcW w:w="2718" w:type="dxa"/>
            <w:tcBorders>
              <w:bottom w:val="nil"/>
            </w:tcBorders>
          </w:tcPr>
          <w:p w14:paraId="556CEC49"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Bluebik</w:t>
            </w:r>
            <w:proofErr w:type="spellEnd"/>
            <w:r w:rsidRPr="00961C80">
              <w:rPr>
                <w:rFonts w:eastAsia="Arial" w:cs="Arial"/>
                <w:sz w:val="15"/>
                <w:szCs w:val="15"/>
              </w:rPr>
              <w:t xml:space="preserve"> Titans Company Limited</w:t>
            </w:r>
          </w:p>
        </w:tc>
        <w:tc>
          <w:tcPr>
            <w:tcW w:w="1854" w:type="dxa"/>
            <w:tcBorders>
              <w:top w:val="nil"/>
              <w:bottom w:val="nil"/>
            </w:tcBorders>
          </w:tcPr>
          <w:p w14:paraId="4EB19D70" w14:textId="1CA54BDF"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Contract price</w:t>
            </w:r>
          </w:p>
        </w:tc>
        <w:tc>
          <w:tcPr>
            <w:tcW w:w="81" w:type="dxa"/>
            <w:tcBorders>
              <w:top w:val="nil"/>
              <w:bottom w:val="nil"/>
            </w:tcBorders>
          </w:tcPr>
          <w:p w14:paraId="0EF1A144"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66C45D6E" w14:textId="06BA64C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164139DA"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5F552175" w14:textId="38D3075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5FF1675C"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B1716CD" w14:textId="3D117BA3"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4FD2A345"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5ECE5E03" w14:textId="018B8A8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552,338</w:t>
            </w:r>
          </w:p>
        </w:tc>
      </w:tr>
      <w:tr w:rsidR="00063A05" w:rsidRPr="00961C80" w14:paraId="7B5F85F7" w14:textId="77777777" w:rsidTr="00C41482">
        <w:trPr>
          <w:trHeight w:val="66"/>
        </w:trPr>
        <w:tc>
          <w:tcPr>
            <w:tcW w:w="2718" w:type="dxa"/>
            <w:tcBorders>
              <w:bottom w:val="nil"/>
            </w:tcBorders>
          </w:tcPr>
          <w:p w14:paraId="0EA4C8BC" w14:textId="77F8470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cs="Arial"/>
                <w:spacing w:val="-4"/>
                <w:sz w:val="15"/>
                <w:szCs w:val="15"/>
                <w:lang w:val="en-GB"/>
              </w:rPr>
              <w:t>Sauce Skills Company Limited</w:t>
            </w:r>
          </w:p>
        </w:tc>
        <w:tc>
          <w:tcPr>
            <w:tcW w:w="1854" w:type="dxa"/>
            <w:tcBorders>
              <w:top w:val="nil"/>
              <w:bottom w:val="nil"/>
            </w:tcBorders>
          </w:tcPr>
          <w:p w14:paraId="62B57BB5" w14:textId="0AC9D115" w:rsidR="00063A05" w:rsidRPr="00961C80" w:rsidRDefault="00063A05" w:rsidP="00641DA3">
            <w:pPr>
              <w:spacing w:line="360" w:lineRule="auto"/>
              <w:ind w:left="-27" w:right="-20"/>
              <w:jc w:val="center"/>
              <w:rPr>
                <w:rFonts w:cs="Arial"/>
                <w:sz w:val="15"/>
                <w:szCs w:val="15"/>
              </w:rPr>
            </w:pPr>
            <w:r w:rsidRPr="00961C80">
              <w:rPr>
                <w:rFonts w:cs="Arial"/>
                <w:sz w:val="15"/>
                <w:szCs w:val="15"/>
              </w:rPr>
              <w:t>Contract price</w:t>
            </w:r>
          </w:p>
        </w:tc>
        <w:tc>
          <w:tcPr>
            <w:tcW w:w="81" w:type="dxa"/>
            <w:tcBorders>
              <w:top w:val="nil"/>
              <w:bottom w:val="nil"/>
            </w:tcBorders>
          </w:tcPr>
          <w:p w14:paraId="6757BD6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2C0ABCF1" w14:textId="2ABA6EF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32FF21D3"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tcPr>
          <w:p w14:paraId="00C15EF1" w14:textId="6C85B90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1563FB60"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37AF51B7" w14:textId="529BC64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347,125</w:t>
            </w:r>
          </w:p>
        </w:tc>
        <w:tc>
          <w:tcPr>
            <w:tcW w:w="90" w:type="dxa"/>
            <w:tcBorders>
              <w:top w:val="nil"/>
              <w:bottom w:val="nil"/>
            </w:tcBorders>
            <w:vAlign w:val="center"/>
          </w:tcPr>
          <w:p w14:paraId="5BDEB587"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09E6EEB0" w14:textId="76566C4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063A05" w:rsidRPr="00961C80" w14:paraId="3ACCF2C3" w14:textId="77777777" w:rsidTr="00C41482">
        <w:trPr>
          <w:trHeight w:val="66"/>
        </w:trPr>
        <w:tc>
          <w:tcPr>
            <w:tcW w:w="2718" w:type="dxa"/>
            <w:tcBorders>
              <w:bottom w:val="nil"/>
            </w:tcBorders>
          </w:tcPr>
          <w:p w14:paraId="632DE66E" w14:textId="77777777" w:rsidR="00063A05" w:rsidRPr="00961C80" w:rsidRDefault="00063A05" w:rsidP="00641DA3">
            <w:pPr>
              <w:spacing w:line="360" w:lineRule="auto"/>
              <w:ind w:right="-49"/>
              <w:jc w:val="both"/>
              <w:rPr>
                <w:rFonts w:eastAsia="Arial" w:cs="Arial"/>
                <w:sz w:val="15"/>
                <w:szCs w:val="15"/>
              </w:rPr>
            </w:pPr>
          </w:p>
        </w:tc>
        <w:tc>
          <w:tcPr>
            <w:tcW w:w="1854" w:type="dxa"/>
            <w:tcBorders>
              <w:top w:val="nil"/>
              <w:bottom w:val="nil"/>
            </w:tcBorders>
          </w:tcPr>
          <w:p w14:paraId="72EE07B0"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30A9E333"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007DE38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788EC799"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188C27B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53DBF1CA"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37D7C49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6B9D0E58"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033C4919"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4AA129AA" w14:textId="77777777" w:rsidTr="00477AB0">
        <w:trPr>
          <w:trHeight w:val="175"/>
        </w:trPr>
        <w:tc>
          <w:tcPr>
            <w:tcW w:w="2718" w:type="dxa"/>
            <w:tcBorders>
              <w:bottom w:val="nil"/>
            </w:tcBorders>
          </w:tcPr>
          <w:p w14:paraId="638A02E6"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i/>
                <w:sz w:val="15"/>
                <w:szCs w:val="15"/>
                <w:u w:val="single"/>
              </w:rPr>
              <w:t>Joint venture</w:t>
            </w:r>
          </w:p>
        </w:tc>
        <w:tc>
          <w:tcPr>
            <w:tcW w:w="1854" w:type="dxa"/>
            <w:tcBorders>
              <w:top w:val="nil"/>
              <w:bottom w:val="nil"/>
            </w:tcBorders>
          </w:tcPr>
          <w:p w14:paraId="409E1D27"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0CD134B7"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shd w:val="clear" w:color="auto" w:fill="auto"/>
            <w:vAlign w:val="center"/>
          </w:tcPr>
          <w:p w14:paraId="50E0184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00F9CA1"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31F8A19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2A5C9E56"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3E3319B7"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496E5E77"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2A2AE50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0E2861BF" w14:textId="77777777" w:rsidTr="00477AB0">
        <w:trPr>
          <w:trHeight w:val="175"/>
        </w:trPr>
        <w:tc>
          <w:tcPr>
            <w:tcW w:w="2718" w:type="dxa"/>
            <w:tcBorders>
              <w:bottom w:val="nil"/>
            </w:tcBorders>
          </w:tcPr>
          <w:p w14:paraId="23C83CB8"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 xml:space="preserve">Orbit Digital </w:t>
            </w:r>
            <w:r w:rsidRPr="00961C80">
              <w:rPr>
                <w:rFonts w:cs="Arial"/>
                <w:sz w:val="15"/>
                <w:szCs w:val="15"/>
              </w:rPr>
              <w:t>Company Limited</w:t>
            </w:r>
          </w:p>
        </w:tc>
        <w:tc>
          <w:tcPr>
            <w:tcW w:w="1854" w:type="dxa"/>
            <w:tcBorders>
              <w:top w:val="nil"/>
              <w:bottom w:val="nil"/>
            </w:tcBorders>
          </w:tcPr>
          <w:p w14:paraId="53CE3024" w14:textId="77777777"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2819B1FE"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shd w:val="clear" w:color="auto" w:fill="auto"/>
          </w:tcPr>
          <w:p w14:paraId="7CCE19BD" w14:textId="7289967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67,163,062</w:t>
            </w:r>
          </w:p>
        </w:tc>
        <w:tc>
          <w:tcPr>
            <w:tcW w:w="81" w:type="dxa"/>
            <w:tcBorders>
              <w:top w:val="nil"/>
              <w:bottom w:val="nil"/>
            </w:tcBorders>
          </w:tcPr>
          <w:p w14:paraId="09BE57E8"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663F16A7" w14:textId="679C0BE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32,557,073</w:t>
            </w:r>
          </w:p>
        </w:tc>
        <w:tc>
          <w:tcPr>
            <w:tcW w:w="90" w:type="dxa"/>
            <w:tcBorders>
              <w:top w:val="nil"/>
              <w:bottom w:val="nil"/>
            </w:tcBorders>
          </w:tcPr>
          <w:p w14:paraId="1D54E76D"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5D3F0382" w14:textId="39AF092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67,163,062</w:t>
            </w:r>
          </w:p>
        </w:tc>
        <w:tc>
          <w:tcPr>
            <w:tcW w:w="90" w:type="dxa"/>
            <w:tcBorders>
              <w:top w:val="nil"/>
              <w:bottom w:val="nil"/>
            </w:tcBorders>
          </w:tcPr>
          <w:p w14:paraId="557673EF"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3C4A6C45" w14:textId="26525F99"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32,557,073</w:t>
            </w:r>
          </w:p>
        </w:tc>
      </w:tr>
      <w:tr w:rsidR="00063A05" w:rsidRPr="00961C80" w14:paraId="79B0CEDB" w14:textId="77777777" w:rsidTr="00C41482">
        <w:trPr>
          <w:trHeight w:val="175"/>
        </w:trPr>
        <w:tc>
          <w:tcPr>
            <w:tcW w:w="2718" w:type="dxa"/>
            <w:tcBorders>
              <w:bottom w:val="nil"/>
            </w:tcBorders>
          </w:tcPr>
          <w:p w14:paraId="1AE52010" w14:textId="121F6A11"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rPr>
              <w:t>EcoX</w:t>
            </w:r>
            <w:proofErr w:type="spellEnd"/>
            <w:r w:rsidRPr="00961C80">
              <w:rPr>
                <w:rFonts w:cs="Arial"/>
                <w:sz w:val="15"/>
                <w:szCs w:val="15"/>
              </w:rPr>
              <w:t xml:space="preserve"> Company Limited</w:t>
            </w:r>
          </w:p>
        </w:tc>
        <w:tc>
          <w:tcPr>
            <w:tcW w:w="1854" w:type="dxa"/>
            <w:tcBorders>
              <w:top w:val="nil"/>
              <w:bottom w:val="nil"/>
            </w:tcBorders>
          </w:tcPr>
          <w:p w14:paraId="630BC11E" w14:textId="5A34B85C"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Contract price</w:t>
            </w:r>
          </w:p>
        </w:tc>
        <w:tc>
          <w:tcPr>
            <w:tcW w:w="81" w:type="dxa"/>
            <w:tcBorders>
              <w:top w:val="nil"/>
              <w:bottom w:val="nil"/>
            </w:tcBorders>
          </w:tcPr>
          <w:p w14:paraId="54FC800A"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75C8E396" w14:textId="0E897A6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1,072,488</w:t>
            </w:r>
          </w:p>
        </w:tc>
        <w:tc>
          <w:tcPr>
            <w:tcW w:w="81" w:type="dxa"/>
            <w:tcBorders>
              <w:top w:val="nil"/>
              <w:bottom w:val="nil"/>
            </w:tcBorders>
          </w:tcPr>
          <w:p w14:paraId="36CFD72C"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5E7E7931" w14:textId="0491853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34FC2E35"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49858630" w14:textId="3F3F9059"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1,072,488</w:t>
            </w:r>
          </w:p>
        </w:tc>
        <w:tc>
          <w:tcPr>
            <w:tcW w:w="90" w:type="dxa"/>
            <w:tcBorders>
              <w:top w:val="nil"/>
              <w:bottom w:val="nil"/>
            </w:tcBorders>
          </w:tcPr>
          <w:p w14:paraId="2279BE99"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3391C149" w14:textId="5DAF80F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063A05" w:rsidRPr="00961C80" w14:paraId="20F3B49C" w14:textId="77777777" w:rsidTr="00675E88">
        <w:trPr>
          <w:trHeight w:val="60"/>
        </w:trPr>
        <w:tc>
          <w:tcPr>
            <w:tcW w:w="2718" w:type="dxa"/>
            <w:tcBorders>
              <w:bottom w:val="nil"/>
            </w:tcBorders>
          </w:tcPr>
          <w:p w14:paraId="3E3A8539"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
        </w:tc>
        <w:tc>
          <w:tcPr>
            <w:tcW w:w="1854" w:type="dxa"/>
            <w:tcBorders>
              <w:top w:val="nil"/>
              <w:bottom w:val="nil"/>
            </w:tcBorders>
          </w:tcPr>
          <w:p w14:paraId="6615B552"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9D9EDE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6889361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72EE36B9"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37B653E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68BD0EE4"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37F1427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3D8F3F1F"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3B75601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4BCC965F" w14:textId="77777777" w:rsidTr="00C41482">
        <w:trPr>
          <w:trHeight w:val="175"/>
        </w:trPr>
        <w:tc>
          <w:tcPr>
            <w:tcW w:w="2718" w:type="dxa"/>
            <w:tcBorders>
              <w:bottom w:val="nil"/>
            </w:tcBorders>
          </w:tcPr>
          <w:p w14:paraId="40649A3E"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cs="Arial"/>
                <w:i/>
                <w:iCs/>
                <w:sz w:val="15"/>
                <w:szCs w:val="15"/>
                <w:u w:val="single"/>
              </w:rPr>
              <w:t>Related company</w:t>
            </w:r>
          </w:p>
        </w:tc>
        <w:tc>
          <w:tcPr>
            <w:tcW w:w="1854" w:type="dxa"/>
            <w:tcBorders>
              <w:top w:val="nil"/>
              <w:bottom w:val="nil"/>
            </w:tcBorders>
          </w:tcPr>
          <w:p w14:paraId="6E7E00A1"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72EB24F5"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41F5D09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0E5078B1"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4032E27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7B27941F"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386A6ABD"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658DA9B4"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06B43E7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67173B72" w14:textId="77777777" w:rsidTr="00C41482">
        <w:trPr>
          <w:trHeight w:val="175"/>
        </w:trPr>
        <w:tc>
          <w:tcPr>
            <w:tcW w:w="2718" w:type="dxa"/>
            <w:tcBorders>
              <w:bottom w:val="nil"/>
            </w:tcBorders>
          </w:tcPr>
          <w:p w14:paraId="02B19721"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cs="Arial"/>
                <w:sz w:val="15"/>
                <w:szCs w:val="15"/>
              </w:rPr>
              <w:t>Purple Ventures Company Limited</w:t>
            </w:r>
          </w:p>
        </w:tc>
        <w:tc>
          <w:tcPr>
            <w:tcW w:w="1854" w:type="dxa"/>
            <w:tcBorders>
              <w:top w:val="nil"/>
              <w:bottom w:val="nil"/>
            </w:tcBorders>
          </w:tcPr>
          <w:p w14:paraId="71FF6D94" w14:textId="77777777"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6F1BC77E"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17C11FF1" w14:textId="5D48045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66F31B11"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17625610" w14:textId="7B62860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1,118,400</w:t>
            </w:r>
          </w:p>
        </w:tc>
        <w:tc>
          <w:tcPr>
            <w:tcW w:w="90" w:type="dxa"/>
            <w:tcBorders>
              <w:top w:val="nil"/>
              <w:bottom w:val="nil"/>
            </w:tcBorders>
            <w:vAlign w:val="center"/>
          </w:tcPr>
          <w:p w14:paraId="328C5318"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C5C8ACC" w14:textId="2EDB7079"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15458E1A"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286934B1" w14:textId="0BA7433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w:t>
            </w:r>
          </w:p>
        </w:tc>
      </w:tr>
      <w:tr w:rsidR="00063A05" w:rsidRPr="00961C80" w14:paraId="4FB6CF86" w14:textId="77777777" w:rsidTr="00C41482">
        <w:trPr>
          <w:trHeight w:val="66"/>
        </w:trPr>
        <w:tc>
          <w:tcPr>
            <w:tcW w:w="2718" w:type="dxa"/>
            <w:tcBorders>
              <w:bottom w:val="nil"/>
            </w:tcBorders>
          </w:tcPr>
          <w:p w14:paraId="015079C2" w14:textId="77777777" w:rsidR="00063A05" w:rsidRPr="00961C80" w:rsidRDefault="00063A05" w:rsidP="00641DA3">
            <w:pPr>
              <w:spacing w:line="360" w:lineRule="auto"/>
              <w:ind w:left="11" w:right="-49"/>
              <w:jc w:val="both"/>
              <w:rPr>
                <w:rFonts w:eastAsia="Arial" w:cs="Arial"/>
                <w:sz w:val="15"/>
                <w:szCs w:val="15"/>
              </w:rPr>
            </w:pPr>
            <w:r w:rsidRPr="00961C80">
              <w:rPr>
                <w:rFonts w:eastAsia="Arial" w:cs="Arial"/>
                <w:b/>
                <w:sz w:val="15"/>
                <w:szCs w:val="15"/>
              </w:rPr>
              <w:t>Total revenues from services</w:t>
            </w:r>
          </w:p>
        </w:tc>
        <w:tc>
          <w:tcPr>
            <w:tcW w:w="1854" w:type="dxa"/>
            <w:tcBorders>
              <w:top w:val="nil"/>
              <w:bottom w:val="nil"/>
            </w:tcBorders>
          </w:tcPr>
          <w:p w14:paraId="075BA5D4"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1F558C8"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000000"/>
              <w:bottom w:val="single" w:sz="12" w:space="0" w:color="000000"/>
            </w:tcBorders>
            <w:vAlign w:val="center"/>
          </w:tcPr>
          <w:p w14:paraId="1C5BE0CA" w14:textId="791A685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68,235,550</w:t>
            </w:r>
          </w:p>
        </w:tc>
        <w:tc>
          <w:tcPr>
            <w:tcW w:w="81" w:type="dxa"/>
            <w:tcBorders>
              <w:top w:val="nil"/>
              <w:bottom w:val="nil"/>
            </w:tcBorders>
            <w:vAlign w:val="center"/>
          </w:tcPr>
          <w:p w14:paraId="0BCB6560" w14:textId="77777777" w:rsidR="00063A05" w:rsidRPr="00961C80" w:rsidRDefault="00063A05" w:rsidP="00641DA3">
            <w:pPr>
              <w:spacing w:line="360" w:lineRule="auto"/>
              <w:ind w:left="-105" w:right="-108"/>
              <w:jc w:val="center"/>
              <w:rPr>
                <w:rFonts w:eastAsia="Arial" w:cs="Arial"/>
                <w:sz w:val="15"/>
                <w:szCs w:val="15"/>
              </w:rPr>
            </w:pPr>
          </w:p>
        </w:tc>
        <w:tc>
          <w:tcPr>
            <w:tcW w:w="963" w:type="dxa"/>
            <w:tcBorders>
              <w:top w:val="single" w:sz="4" w:space="0" w:color="000000"/>
              <w:bottom w:val="single" w:sz="12" w:space="0" w:color="000000"/>
            </w:tcBorders>
            <w:vAlign w:val="center"/>
          </w:tcPr>
          <w:p w14:paraId="14FCCC00" w14:textId="7E2C1E80"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33,675,473</w:t>
            </w:r>
          </w:p>
        </w:tc>
        <w:tc>
          <w:tcPr>
            <w:tcW w:w="90" w:type="dxa"/>
            <w:tcBorders>
              <w:top w:val="nil"/>
              <w:bottom w:val="nil"/>
            </w:tcBorders>
            <w:vAlign w:val="center"/>
          </w:tcPr>
          <w:p w14:paraId="412AD159"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000000"/>
              <w:bottom w:val="single" w:sz="12" w:space="0" w:color="000000"/>
            </w:tcBorders>
            <w:vAlign w:val="center"/>
          </w:tcPr>
          <w:p w14:paraId="22AE29C3" w14:textId="3B8B3180"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73,090,833</w:t>
            </w:r>
          </w:p>
        </w:tc>
        <w:tc>
          <w:tcPr>
            <w:tcW w:w="90" w:type="dxa"/>
            <w:tcBorders>
              <w:top w:val="nil"/>
              <w:bottom w:val="nil"/>
            </w:tcBorders>
            <w:vAlign w:val="center"/>
          </w:tcPr>
          <w:p w14:paraId="0E84DCEF" w14:textId="77777777" w:rsidR="00063A05" w:rsidRPr="00961C80" w:rsidRDefault="00063A05" w:rsidP="00641DA3">
            <w:pPr>
              <w:spacing w:line="360" w:lineRule="auto"/>
              <w:ind w:left="-105" w:right="-108"/>
              <w:jc w:val="center"/>
              <w:rPr>
                <w:rFonts w:eastAsia="Arial" w:cs="Arial"/>
                <w:sz w:val="15"/>
                <w:szCs w:val="15"/>
              </w:rPr>
            </w:pPr>
          </w:p>
        </w:tc>
        <w:tc>
          <w:tcPr>
            <w:tcW w:w="1035" w:type="dxa"/>
            <w:tcBorders>
              <w:top w:val="single" w:sz="4" w:space="0" w:color="000000"/>
              <w:bottom w:val="single" w:sz="12" w:space="0" w:color="000000"/>
            </w:tcBorders>
            <w:vAlign w:val="center"/>
          </w:tcPr>
          <w:p w14:paraId="1A1C6E0E" w14:textId="54A2BD0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37,274,679</w:t>
            </w:r>
          </w:p>
        </w:tc>
      </w:tr>
      <w:tr w:rsidR="00063A05" w:rsidRPr="00961C80" w14:paraId="16542642" w14:textId="77777777" w:rsidTr="009F4FB9">
        <w:trPr>
          <w:trHeight w:val="21"/>
        </w:trPr>
        <w:tc>
          <w:tcPr>
            <w:tcW w:w="2718" w:type="dxa"/>
            <w:tcBorders>
              <w:bottom w:val="nil"/>
            </w:tcBorders>
          </w:tcPr>
          <w:p w14:paraId="3344299D" w14:textId="77777777" w:rsidR="00063A05" w:rsidRPr="00961C80" w:rsidRDefault="00063A05" w:rsidP="00641DA3">
            <w:pPr>
              <w:spacing w:line="360" w:lineRule="auto"/>
              <w:ind w:left="11" w:right="-49"/>
              <w:jc w:val="both"/>
              <w:rPr>
                <w:rFonts w:eastAsia="Arial" w:cs="Arial"/>
                <w:sz w:val="15"/>
                <w:szCs w:val="15"/>
              </w:rPr>
            </w:pPr>
          </w:p>
        </w:tc>
        <w:tc>
          <w:tcPr>
            <w:tcW w:w="1854" w:type="dxa"/>
            <w:tcBorders>
              <w:top w:val="nil"/>
              <w:bottom w:val="nil"/>
            </w:tcBorders>
          </w:tcPr>
          <w:p w14:paraId="58FD2F05"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0401BB7F"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5182A119"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1B6B0B22"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7496E307"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5B906EEA"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EFBEC16"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319CE31B"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6AC157D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1FAE6715" w14:textId="77777777" w:rsidTr="00C41482">
        <w:trPr>
          <w:trHeight w:val="175"/>
        </w:trPr>
        <w:tc>
          <w:tcPr>
            <w:tcW w:w="2718" w:type="dxa"/>
            <w:tcBorders>
              <w:bottom w:val="nil"/>
            </w:tcBorders>
          </w:tcPr>
          <w:p w14:paraId="354C6035" w14:textId="77777777" w:rsidR="00063A05" w:rsidRPr="00961C80" w:rsidRDefault="00063A05" w:rsidP="00641DA3">
            <w:pPr>
              <w:spacing w:line="360" w:lineRule="auto"/>
              <w:ind w:left="11" w:right="-49"/>
              <w:jc w:val="thaiDistribute"/>
              <w:rPr>
                <w:rFonts w:eastAsia="Arial" w:cs="Arial"/>
                <w:b/>
                <w:sz w:val="15"/>
                <w:szCs w:val="15"/>
              </w:rPr>
            </w:pPr>
            <w:r w:rsidRPr="00961C80">
              <w:rPr>
                <w:rFonts w:eastAsia="Arial" w:cs="Arial"/>
                <w:b/>
                <w:sz w:val="15"/>
                <w:szCs w:val="15"/>
              </w:rPr>
              <w:t>Other income</w:t>
            </w:r>
          </w:p>
        </w:tc>
        <w:tc>
          <w:tcPr>
            <w:tcW w:w="1854" w:type="dxa"/>
            <w:tcBorders>
              <w:top w:val="nil"/>
              <w:bottom w:val="nil"/>
            </w:tcBorders>
          </w:tcPr>
          <w:p w14:paraId="4E13ADDD"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401E49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37ABE8A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5909EA92"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6C78C5F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704EA5C2"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143A036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10A07C7A"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77D41EC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32AE5ADC" w14:textId="77777777" w:rsidTr="00C41482">
        <w:trPr>
          <w:trHeight w:val="175"/>
        </w:trPr>
        <w:tc>
          <w:tcPr>
            <w:tcW w:w="2718" w:type="dxa"/>
            <w:tcBorders>
              <w:bottom w:val="nil"/>
            </w:tcBorders>
          </w:tcPr>
          <w:p w14:paraId="36801F8A" w14:textId="722B7600" w:rsidR="00063A05" w:rsidRPr="00961C80" w:rsidRDefault="00063A05" w:rsidP="00641DA3">
            <w:pPr>
              <w:spacing w:line="360" w:lineRule="auto"/>
              <w:ind w:left="11" w:right="-49"/>
              <w:jc w:val="thaiDistribute"/>
              <w:rPr>
                <w:rFonts w:eastAsia="Arial" w:cs="Arial"/>
                <w:b/>
                <w:sz w:val="15"/>
                <w:szCs w:val="15"/>
              </w:rPr>
            </w:pPr>
            <w:r w:rsidRPr="00961C80">
              <w:rPr>
                <w:rFonts w:cs="Arial"/>
                <w:b/>
                <w:bCs/>
                <w:sz w:val="15"/>
                <w:szCs w:val="15"/>
              </w:rPr>
              <w:t>Office &amp; facilities service fee</w:t>
            </w:r>
          </w:p>
        </w:tc>
        <w:tc>
          <w:tcPr>
            <w:tcW w:w="1854" w:type="dxa"/>
            <w:tcBorders>
              <w:top w:val="nil"/>
              <w:bottom w:val="nil"/>
            </w:tcBorders>
          </w:tcPr>
          <w:p w14:paraId="6C46D409"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7441547A"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0952CC3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87182F2"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45B94865"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701B134B"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59C024D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3B5180CE"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40C7239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4C08CFFF" w14:textId="77777777" w:rsidTr="00C41482">
        <w:trPr>
          <w:trHeight w:val="175"/>
        </w:trPr>
        <w:tc>
          <w:tcPr>
            <w:tcW w:w="2718" w:type="dxa"/>
            <w:tcBorders>
              <w:bottom w:val="nil"/>
            </w:tcBorders>
          </w:tcPr>
          <w:p w14:paraId="00B5448F" w14:textId="77777777" w:rsidR="00063A05" w:rsidRPr="00961C80" w:rsidRDefault="00063A05" w:rsidP="00641DA3">
            <w:pPr>
              <w:tabs>
                <w:tab w:val="clear" w:pos="227"/>
                <w:tab w:val="clear" w:pos="454"/>
              </w:tabs>
              <w:spacing w:line="360" w:lineRule="auto"/>
              <w:ind w:left="110" w:right="-49"/>
              <w:jc w:val="thaiDistribute"/>
              <w:rPr>
                <w:rFonts w:eastAsia="Arial" w:cs="Arial"/>
                <w:b/>
                <w:sz w:val="15"/>
                <w:szCs w:val="15"/>
              </w:rPr>
            </w:pPr>
            <w:r w:rsidRPr="00961C80">
              <w:rPr>
                <w:rFonts w:eastAsia="Arial" w:cs="Arial"/>
                <w:i/>
                <w:sz w:val="15"/>
                <w:szCs w:val="15"/>
                <w:u w:val="single"/>
              </w:rPr>
              <w:t>Subsidiaries</w:t>
            </w:r>
          </w:p>
        </w:tc>
        <w:tc>
          <w:tcPr>
            <w:tcW w:w="1854" w:type="dxa"/>
            <w:tcBorders>
              <w:top w:val="nil"/>
              <w:bottom w:val="nil"/>
            </w:tcBorders>
          </w:tcPr>
          <w:p w14:paraId="4513D0B4"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243A706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70F794CE"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65149E2A"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6304B0D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4601CE93"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E5EB165"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21C86149"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F48EF16"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4618EB39" w14:textId="77777777" w:rsidTr="00C41482">
        <w:trPr>
          <w:trHeight w:val="175"/>
        </w:trPr>
        <w:tc>
          <w:tcPr>
            <w:tcW w:w="2718" w:type="dxa"/>
            <w:tcBorders>
              <w:bottom w:val="nil"/>
            </w:tcBorders>
          </w:tcPr>
          <w:p w14:paraId="09203B89"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Ingenio</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3498BEB4" w14:textId="77777777"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62D8C140"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307AA77E"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6C784E2F"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5E5C50DE"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6972ECA"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0EAC29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0936FD96"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DAB0CDB"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4FADA7CD" w14:textId="77777777" w:rsidTr="00B60968">
        <w:trPr>
          <w:trHeight w:val="175"/>
        </w:trPr>
        <w:tc>
          <w:tcPr>
            <w:tcW w:w="2718" w:type="dxa"/>
            <w:tcBorders>
              <w:bottom w:val="nil"/>
            </w:tcBorders>
          </w:tcPr>
          <w:p w14:paraId="4504D65A"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Office &amp; facilities service fee</w:t>
            </w:r>
          </w:p>
        </w:tc>
        <w:tc>
          <w:tcPr>
            <w:tcW w:w="1854" w:type="dxa"/>
            <w:tcBorders>
              <w:top w:val="nil"/>
              <w:bottom w:val="nil"/>
            </w:tcBorders>
          </w:tcPr>
          <w:p w14:paraId="65A02312"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4B6E445A"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6041103A" w14:textId="79A911D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3B18719D"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33CB6722" w14:textId="6758D080"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vAlign w:val="center"/>
          </w:tcPr>
          <w:p w14:paraId="1D4047B0"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60AF797" w14:textId="31F808A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2DC92EBA"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A126B5E" w14:textId="4BCC95E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431,200</w:t>
            </w:r>
          </w:p>
        </w:tc>
      </w:tr>
      <w:tr w:rsidR="00063A05" w:rsidRPr="00961C80" w14:paraId="0E48D424" w14:textId="77777777" w:rsidTr="00B60968">
        <w:trPr>
          <w:trHeight w:val="175"/>
        </w:trPr>
        <w:tc>
          <w:tcPr>
            <w:tcW w:w="2718" w:type="dxa"/>
            <w:tcBorders>
              <w:bottom w:val="nil"/>
            </w:tcBorders>
          </w:tcPr>
          <w:p w14:paraId="540B3538"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gramStart"/>
            <w:r w:rsidRPr="00961C80">
              <w:rPr>
                <w:rFonts w:eastAsia="Arial" w:cs="Arial"/>
                <w:sz w:val="15"/>
                <w:szCs w:val="15"/>
                <w:u w:val="single"/>
              </w:rPr>
              <w:t>Less</w:t>
            </w:r>
            <w:r w:rsidRPr="00961C80">
              <w:rPr>
                <w:rFonts w:eastAsia="Arial" w:cs="Arial"/>
                <w:sz w:val="15"/>
                <w:szCs w:val="15"/>
              </w:rPr>
              <w:t xml:space="preserve"> </w:t>
            </w:r>
            <w:r w:rsidRPr="00961C80">
              <w:rPr>
                <w:rFonts w:eastAsia="Arial" w:cs="Arial"/>
                <w:sz w:val="15"/>
                <w:szCs w:val="15"/>
                <w:cs/>
              </w:rPr>
              <w:t xml:space="preserve"> </w:t>
            </w:r>
            <w:r w:rsidRPr="00961C80">
              <w:rPr>
                <w:rFonts w:eastAsia="Arial" w:cs="Arial"/>
                <w:sz w:val="15"/>
                <w:szCs w:val="15"/>
              </w:rPr>
              <w:t>Utilities</w:t>
            </w:r>
            <w:proofErr w:type="gramEnd"/>
            <w:r w:rsidRPr="00961C80">
              <w:rPr>
                <w:rFonts w:eastAsia="Arial" w:cs="Arial"/>
                <w:sz w:val="15"/>
                <w:szCs w:val="15"/>
              </w:rPr>
              <w:t xml:space="preserve"> expenses</w:t>
            </w:r>
          </w:p>
        </w:tc>
        <w:tc>
          <w:tcPr>
            <w:tcW w:w="1854" w:type="dxa"/>
            <w:tcBorders>
              <w:top w:val="nil"/>
              <w:bottom w:val="nil"/>
            </w:tcBorders>
          </w:tcPr>
          <w:p w14:paraId="4D0585B3"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7E7147E"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single" w:sz="4" w:space="0" w:color="000000"/>
            </w:tcBorders>
            <w:vAlign w:val="center"/>
          </w:tcPr>
          <w:p w14:paraId="270A1844" w14:textId="661E76D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4951B129"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single" w:sz="4" w:space="0" w:color="000000"/>
            </w:tcBorders>
            <w:vAlign w:val="center"/>
          </w:tcPr>
          <w:p w14:paraId="5E063E2C" w14:textId="1D912F4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vAlign w:val="center"/>
          </w:tcPr>
          <w:p w14:paraId="308BF461"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single" w:sz="4" w:space="0" w:color="000000"/>
            </w:tcBorders>
            <w:vAlign w:val="center"/>
          </w:tcPr>
          <w:p w14:paraId="042AF147" w14:textId="1370CE2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7E76E191"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single" w:sz="4" w:space="0" w:color="000000"/>
            </w:tcBorders>
            <w:vAlign w:val="center"/>
          </w:tcPr>
          <w:p w14:paraId="31B88165" w14:textId="3CE29C9C"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(192,094)</w:t>
            </w:r>
          </w:p>
        </w:tc>
      </w:tr>
      <w:tr w:rsidR="00063A05" w:rsidRPr="00961C80" w14:paraId="3BE3CCBD" w14:textId="77777777" w:rsidTr="00B60968">
        <w:trPr>
          <w:trHeight w:val="175"/>
        </w:trPr>
        <w:tc>
          <w:tcPr>
            <w:tcW w:w="2718" w:type="dxa"/>
            <w:tcBorders>
              <w:bottom w:val="nil"/>
            </w:tcBorders>
          </w:tcPr>
          <w:p w14:paraId="1AFF1164"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p>
        </w:tc>
        <w:tc>
          <w:tcPr>
            <w:tcW w:w="1854" w:type="dxa"/>
            <w:tcBorders>
              <w:top w:val="nil"/>
              <w:bottom w:val="nil"/>
            </w:tcBorders>
          </w:tcPr>
          <w:p w14:paraId="464AF887"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452D2CA8"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000000"/>
              <w:bottom w:val="single" w:sz="4" w:space="0" w:color="auto"/>
            </w:tcBorders>
            <w:vAlign w:val="center"/>
          </w:tcPr>
          <w:p w14:paraId="71170C29" w14:textId="39C1FB2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1C3A66A6"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4" w:space="0" w:color="000000"/>
              <w:bottom w:val="single" w:sz="4" w:space="0" w:color="auto"/>
            </w:tcBorders>
            <w:vAlign w:val="center"/>
          </w:tcPr>
          <w:p w14:paraId="0780BB8F" w14:textId="5975E39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vAlign w:val="center"/>
          </w:tcPr>
          <w:p w14:paraId="70A81AD6"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000000"/>
              <w:bottom w:val="single" w:sz="4" w:space="0" w:color="auto"/>
            </w:tcBorders>
            <w:vAlign w:val="center"/>
          </w:tcPr>
          <w:p w14:paraId="7C1A854A" w14:textId="69A08B3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20786A56"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4" w:space="0" w:color="000000"/>
              <w:bottom w:val="single" w:sz="4" w:space="0" w:color="auto"/>
            </w:tcBorders>
            <w:vAlign w:val="center"/>
          </w:tcPr>
          <w:p w14:paraId="469421DC" w14:textId="56B63B7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239,106</w:t>
            </w:r>
          </w:p>
        </w:tc>
      </w:tr>
      <w:tr w:rsidR="00063A05" w:rsidRPr="00961C80" w14:paraId="48D94373" w14:textId="77777777" w:rsidTr="00C41482">
        <w:trPr>
          <w:trHeight w:val="175"/>
        </w:trPr>
        <w:tc>
          <w:tcPr>
            <w:tcW w:w="2718" w:type="dxa"/>
            <w:tcBorders>
              <w:bottom w:val="nil"/>
            </w:tcBorders>
          </w:tcPr>
          <w:p w14:paraId="09235E9A"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proofErr w:type="spellStart"/>
            <w:r w:rsidRPr="00961C80">
              <w:rPr>
                <w:rFonts w:eastAsia="Arial" w:cs="Arial"/>
                <w:sz w:val="15"/>
                <w:szCs w:val="15"/>
              </w:rPr>
              <w:t>Bluebik</w:t>
            </w:r>
            <w:proofErr w:type="spellEnd"/>
            <w:r w:rsidRPr="00961C80">
              <w:rPr>
                <w:rFonts w:eastAsia="Arial" w:cs="Arial"/>
                <w:sz w:val="15"/>
                <w:szCs w:val="15"/>
              </w:rPr>
              <w:t xml:space="preserve"> Global Company Limited</w:t>
            </w:r>
          </w:p>
        </w:tc>
        <w:tc>
          <w:tcPr>
            <w:tcW w:w="1854" w:type="dxa"/>
            <w:tcBorders>
              <w:top w:val="nil"/>
              <w:bottom w:val="nil"/>
            </w:tcBorders>
          </w:tcPr>
          <w:p w14:paraId="2CF0EF72" w14:textId="77777777"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321EB66A"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auto"/>
              <w:bottom w:val="nil"/>
            </w:tcBorders>
          </w:tcPr>
          <w:p w14:paraId="5F48DDB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096EB430"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4" w:space="0" w:color="auto"/>
              <w:bottom w:val="nil"/>
            </w:tcBorders>
          </w:tcPr>
          <w:p w14:paraId="77034ED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54F42076"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auto"/>
              <w:bottom w:val="nil"/>
            </w:tcBorders>
          </w:tcPr>
          <w:p w14:paraId="348E3C0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4FA2180F"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4" w:space="0" w:color="auto"/>
              <w:bottom w:val="nil"/>
            </w:tcBorders>
          </w:tcPr>
          <w:p w14:paraId="1881DBC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20C2D74F" w14:textId="77777777" w:rsidTr="00C41482">
        <w:trPr>
          <w:trHeight w:val="175"/>
        </w:trPr>
        <w:tc>
          <w:tcPr>
            <w:tcW w:w="2718" w:type="dxa"/>
            <w:tcBorders>
              <w:bottom w:val="nil"/>
            </w:tcBorders>
          </w:tcPr>
          <w:p w14:paraId="51FD6AAB"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r w:rsidRPr="00961C80">
              <w:rPr>
                <w:rFonts w:eastAsia="Arial" w:cs="Arial"/>
                <w:sz w:val="15"/>
                <w:szCs w:val="15"/>
              </w:rPr>
              <w:t>Office &amp; facilities service fee</w:t>
            </w:r>
          </w:p>
        </w:tc>
        <w:tc>
          <w:tcPr>
            <w:tcW w:w="1854" w:type="dxa"/>
            <w:tcBorders>
              <w:top w:val="nil"/>
              <w:bottom w:val="nil"/>
            </w:tcBorders>
          </w:tcPr>
          <w:p w14:paraId="01F1FE70"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3BBAB9C6"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0575A56C" w14:textId="61CE152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0D57C51A"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7B313801" w14:textId="725B75C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vAlign w:val="center"/>
          </w:tcPr>
          <w:p w14:paraId="2A3E7C18"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3A2B76C4" w14:textId="4F08FAB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30781312"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09807987" w14:textId="6C6446C3"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22,000</w:t>
            </w:r>
          </w:p>
        </w:tc>
      </w:tr>
      <w:tr w:rsidR="00063A05" w:rsidRPr="00961C80" w14:paraId="20FD5D3D" w14:textId="77777777" w:rsidTr="00C41482">
        <w:trPr>
          <w:trHeight w:val="175"/>
        </w:trPr>
        <w:tc>
          <w:tcPr>
            <w:tcW w:w="2718" w:type="dxa"/>
            <w:tcBorders>
              <w:bottom w:val="nil"/>
            </w:tcBorders>
          </w:tcPr>
          <w:p w14:paraId="6DCAAC11"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proofErr w:type="gramStart"/>
            <w:r w:rsidRPr="00961C80">
              <w:rPr>
                <w:rFonts w:eastAsia="Arial" w:cs="Arial"/>
                <w:sz w:val="15"/>
                <w:szCs w:val="15"/>
                <w:u w:val="single"/>
              </w:rPr>
              <w:t>Less</w:t>
            </w:r>
            <w:r w:rsidRPr="00961C80">
              <w:rPr>
                <w:rFonts w:eastAsia="Arial" w:cs="Arial"/>
                <w:sz w:val="15"/>
                <w:szCs w:val="15"/>
              </w:rPr>
              <w:t xml:space="preserve"> </w:t>
            </w:r>
            <w:r w:rsidRPr="00961C80">
              <w:rPr>
                <w:rFonts w:eastAsia="Arial" w:cs="Arial"/>
                <w:sz w:val="15"/>
                <w:szCs w:val="15"/>
                <w:cs/>
              </w:rPr>
              <w:t xml:space="preserve"> </w:t>
            </w:r>
            <w:r w:rsidRPr="00961C80">
              <w:rPr>
                <w:rFonts w:eastAsia="Arial" w:cs="Arial"/>
                <w:sz w:val="15"/>
                <w:szCs w:val="15"/>
              </w:rPr>
              <w:t>Utilities</w:t>
            </w:r>
            <w:proofErr w:type="gramEnd"/>
            <w:r w:rsidRPr="00961C80">
              <w:rPr>
                <w:rFonts w:eastAsia="Arial" w:cs="Arial"/>
                <w:sz w:val="15"/>
                <w:szCs w:val="15"/>
              </w:rPr>
              <w:t xml:space="preserve"> expenses</w:t>
            </w:r>
          </w:p>
        </w:tc>
        <w:tc>
          <w:tcPr>
            <w:tcW w:w="1854" w:type="dxa"/>
            <w:tcBorders>
              <w:top w:val="nil"/>
              <w:bottom w:val="nil"/>
            </w:tcBorders>
          </w:tcPr>
          <w:p w14:paraId="1337F520"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4C3844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single" w:sz="4" w:space="0" w:color="auto"/>
            </w:tcBorders>
            <w:vAlign w:val="center"/>
          </w:tcPr>
          <w:p w14:paraId="3BB72FE0" w14:textId="3A0FA77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7DB47D29"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single" w:sz="4" w:space="0" w:color="auto"/>
            </w:tcBorders>
            <w:vAlign w:val="center"/>
          </w:tcPr>
          <w:p w14:paraId="10329777" w14:textId="5015058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vAlign w:val="center"/>
          </w:tcPr>
          <w:p w14:paraId="7FE97696"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single" w:sz="4" w:space="0" w:color="auto"/>
            </w:tcBorders>
            <w:vAlign w:val="center"/>
          </w:tcPr>
          <w:p w14:paraId="3A7747D6" w14:textId="26883559"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0D0BB396"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single" w:sz="4" w:space="0" w:color="auto"/>
            </w:tcBorders>
            <w:vAlign w:val="center"/>
          </w:tcPr>
          <w:p w14:paraId="14F548FA" w14:textId="1772A32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(9,762)</w:t>
            </w:r>
          </w:p>
        </w:tc>
      </w:tr>
      <w:tr w:rsidR="00063A05" w:rsidRPr="00961C80" w14:paraId="39E45407" w14:textId="77777777" w:rsidTr="00C41482">
        <w:trPr>
          <w:trHeight w:val="175"/>
        </w:trPr>
        <w:tc>
          <w:tcPr>
            <w:tcW w:w="2718" w:type="dxa"/>
            <w:tcBorders>
              <w:bottom w:val="nil"/>
            </w:tcBorders>
          </w:tcPr>
          <w:p w14:paraId="32EEAC67"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p>
        </w:tc>
        <w:tc>
          <w:tcPr>
            <w:tcW w:w="1854" w:type="dxa"/>
            <w:tcBorders>
              <w:top w:val="nil"/>
              <w:bottom w:val="nil"/>
            </w:tcBorders>
          </w:tcPr>
          <w:p w14:paraId="0958AA96"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2994F4B1"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auto"/>
              <w:bottom w:val="single" w:sz="4" w:space="0" w:color="auto"/>
            </w:tcBorders>
            <w:vAlign w:val="center"/>
          </w:tcPr>
          <w:p w14:paraId="527BE69E" w14:textId="0598F9B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764B1DB4"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4" w:space="0" w:color="auto"/>
              <w:bottom w:val="single" w:sz="4" w:space="0" w:color="auto"/>
            </w:tcBorders>
            <w:vAlign w:val="center"/>
          </w:tcPr>
          <w:p w14:paraId="3ABF6838" w14:textId="659229D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vAlign w:val="center"/>
          </w:tcPr>
          <w:p w14:paraId="5C0E007D"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auto"/>
              <w:bottom w:val="single" w:sz="4" w:space="0" w:color="auto"/>
            </w:tcBorders>
            <w:vAlign w:val="center"/>
          </w:tcPr>
          <w:p w14:paraId="20359494" w14:textId="5273678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4291AB16"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4" w:space="0" w:color="auto"/>
              <w:bottom w:val="single" w:sz="4" w:space="0" w:color="auto"/>
            </w:tcBorders>
            <w:vAlign w:val="center"/>
          </w:tcPr>
          <w:p w14:paraId="695D431B" w14:textId="3CD673EC"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12,238</w:t>
            </w:r>
          </w:p>
        </w:tc>
      </w:tr>
      <w:tr w:rsidR="00063A05" w:rsidRPr="00961C80" w14:paraId="75E90E38" w14:textId="77777777" w:rsidTr="00C41482">
        <w:trPr>
          <w:trHeight w:val="175"/>
        </w:trPr>
        <w:tc>
          <w:tcPr>
            <w:tcW w:w="2718" w:type="dxa"/>
            <w:tcBorders>
              <w:bottom w:val="nil"/>
            </w:tcBorders>
          </w:tcPr>
          <w:p w14:paraId="077855A1"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r w:rsidRPr="00961C80">
              <w:rPr>
                <w:rFonts w:eastAsia="Arial" w:cs="Arial"/>
                <w:sz w:val="15"/>
                <w:szCs w:val="15"/>
              </w:rPr>
              <w:t xml:space="preserve">GMVPI </w:t>
            </w:r>
            <w:r w:rsidRPr="00961C80">
              <w:rPr>
                <w:rFonts w:cs="Arial"/>
                <w:sz w:val="15"/>
                <w:szCs w:val="15"/>
              </w:rPr>
              <w:t>Company Limited</w:t>
            </w:r>
          </w:p>
        </w:tc>
        <w:tc>
          <w:tcPr>
            <w:tcW w:w="1854" w:type="dxa"/>
            <w:tcBorders>
              <w:top w:val="nil"/>
              <w:bottom w:val="nil"/>
            </w:tcBorders>
          </w:tcPr>
          <w:p w14:paraId="2E79C719" w14:textId="77777777"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10D7DA1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auto"/>
              <w:bottom w:val="nil"/>
            </w:tcBorders>
          </w:tcPr>
          <w:p w14:paraId="43D71759"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2DA78D7F"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4" w:space="0" w:color="auto"/>
              <w:bottom w:val="nil"/>
            </w:tcBorders>
          </w:tcPr>
          <w:p w14:paraId="0FEC04A6"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6C7B2107"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auto"/>
              <w:bottom w:val="nil"/>
            </w:tcBorders>
          </w:tcPr>
          <w:p w14:paraId="4AAF09B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3815B622"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4" w:space="0" w:color="auto"/>
              <w:bottom w:val="nil"/>
            </w:tcBorders>
          </w:tcPr>
          <w:p w14:paraId="33F916B6"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10B7728B" w14:textId="77777777" w:rsidTr="002F163D">
        <w:trPr>
          <w:trHeight w:val="175"/>
        </w:trPr>
        <w:tc>
          <w:tcPr>
            <w:tcW w:w="2718" w:type="dxa"/>
            <w:tcBorders>
              <w:bottom w:val="nil"/>
            </w:tcBorders>
          </w:tcPr>
          <w:p w14:paraId="08D36CD6"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r w:rsidRPr="00961C80">
              <w:rPr>
                <w:rFonts w:eastAsia="Arial" w:cs="Arial"/>
                <w:sz w:val="15"/>
                <w:szCs w:val="15"/>
              </w:rPr>
              <w:t>Office &amp; facilities service fee</w:t>
            </w:r>
          </w:p>
        </w:tc>
        <w:tc>
          <w:tcPr>
            <w:tcW w:w="1854" w:type="dxa"/>
            <w:tcBorders>
              <w:top w:val="nil"/>
              <w:bottom w:val="nil"/>
            </w:tcBorders>
          </w:tcPr>
          <w:p w14:paraId="32031633"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3B776ECE"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6FE2AB3A" w14:textId="58B1C29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65CFBA77"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6D3164BC" w14:textId="62D9A74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tcPr>
          <w:p w14:paraId="1AF263A8"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5FE5D21C" w14:textId="3056A75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0EBA7137"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2195F3D2" w14:textId="063814A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35,200</w:t>
            </w:r>
          </w:p>
        </w:tc>
      </w:tr>
      <w:tr w:rsidR="00063A05" w:rsidRPr="00961C80" w14:paraId="6B47B076" w14:textId="77777777" w:rsidTr="002F163D">
        <w:trPr>
          <w:trHeight w:val="175"/>
        </w:trPr>
        <w:tc>
          <w:tcPr>
            <w:tcW w:w="2718" w:type="dxa"/>
            <w:tcBorders>
              <w:bottom w:val="nil"/>
            </w:tcBorders>
          </w:tcPr>
          <w:p w14:paraId="68B1FB43"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proofErr w:type="gramStart"/>
            <w:r w:rsidRPr="00961C80">
              <w:rPr>
                <w:rFonts w:eastAsia="Arial" w:cs="Arial"/>
                <w:sz w:val="15"/>
                <w:szCs w:val="15"/>
                <w:u w:val="single"/>
              </w:rPr>
              <w:t>Less</w:t>
            </w:r>
            <w:r w:rsidRPr="00961C80">
              <w:rPr>
                <w:rFonts w:eastAsia="Arial" w:cs="Arial"/>
                <w:sz w:val="15"/>
                <w:szCs w:val="15"/>
              </w:rPr>
              <w:t xml:space="preserve"> </w:t>
            </w:r>
            <w:r w:rsidRPr="00961C80">
              <w:rPr>
                <w:rFonts w:eastAsia="Arial" w:cs="Arial"/>
                <w:sz w:val="15"/>
                <w:szCs w:val="15"/>
                <w:cs/>
              </w:rPr>
              <w:t xml:space="preserve"> </w:t>
            </w:r>
            <w:r w:rsidRPr="00961C80">
              <w:rPr>
                <w:rFonts w:eastAsia="Arial" w:cs="Arial"/>
                <w:sz w:val="15"/>
                <w:szCs w:val="15"/>
              </w:rPr>
              <w:t>Utilities</w:t>
            </w:r>
            <w:proofErr w:type="gramEnd"/>
            <w:r w:rsidRPr="00961C80">
              <w:rPr>
                <w:rFonts w:eastAsia="Arial" w:cs="Arial"/>
                <w:sz w:val="15"/>
                <w:szCs w:val="15"/>
              </w:rPr>
              <w:t xml:space="preserve"> expenses</w:t>
            </w:r>
          </w:p>
        </w:tc>
        <w:tc>
          <w:tcPr>
            <w:tcW w:w="1854" w:type="dxa"/>
            <w:tcBorders>
              <w:top w:val="nil"/>
              <w:bottom w:val="nil"/>
            </w:tcBorders>
          </w:tcPr>
          <w:p w14:paraId="0F011F19"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3912A8D2"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single" w:sz="4" w:space="0" w:color="auto"/>
            </w:tcBorders>
          </w:tcPr>
          <w:p w14:paraId="1BE3569C" w14:textId="36840403"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7B7E5BBC"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single" w:sz="4" w:space="0" w:color="auto"/>
            </w:tcBorders>
          </w:tcPr>
          <w:p w14:paraId="39923CEC" w14:textId="3B7D6B23"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tcPr>
          <w:p w14:paraId="3A380CDD"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single" w:sz="4" w:space="0" w:color="auto"/>
            </w:tcBorders>
          </w:tcPr>
          <w:p w14:paraId="1352600A" w14:textId="075E888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5A3B2CBC"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single" w:sz="4" w:space="0" w:color="auto"/>
            </w:tcBorders>
          </w:tcPr>
          <w:p w14:paraId="2B2FFE9E" w14:textId="6842BA9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(15,649)</w:t>
            </w:r>
          </w:p>
        </w:tc>
      </w:tr>
      <w:tr w:rsidR="00063A05" w:rsidRPr="00961C80" w14:paraId="5F0C736A" w14:textId="77777777" w:rsidTr="002F163D">
        <w:trPr>
          <w:trHeight w:val="175"/>
        </w:trPr>
        <w:tc>
          <w:tcPr>
            <w:tcW w:w="2718" w:type="dxa"/>
            <w:tcBorders>
              <w:bottom w:val="nil"/>
            </w:tcBorders>
          </w:tcPr>
          <w:p w14:paraId="3849A07E"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p>
        </w:tc>
        <w:tc>
          <w:tcPr>
            <w:tcW w:w="1854" w:type="dxa"/>
            <w:tcBorders>
              <w:top w:val="nil"/>
              <w:bottom w:val="nil"/>
            </w:tcBorders>
          </w:tcPr>
          <w:p w14:paraId="7B9EE4E6"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19C057A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auto"/>
              <w:bottom w:val="single" w:sz="4" w:space="0" w:color="auto"/>
            </w:tcBorders>
          </w:tcPr>
          <w:p w14:paraId="02F02EBD" w14:textId="019AAE0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533DC68D"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4" w:space="0" w:color="auto"/>
              <w:bottom w:val="single" w:sz="4" w:space="0" w:color="auto"/>
            </w:tcBorders>
          </w:tcPr>
          <w:p w14:paraId="03F6EA6B" w14:textId="42E2329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tcPr>
          <w:p w14:paraId="328BB129"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auto"/>
              <w:bottom w:val="single" w:sz="4" w:space="0" w:color="auto"/>
            </w:tcBorders>
          </w:tcPr>
          <w:p w14:paraId="341844C4" w14:textId="50A8674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2212E900"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4" w:space="0" w:color="auto"/>
              <w:bottom w:val="single" w:sz="4" w:space="0" w:color="auto"/>
            </w:tcBorders>
          </w:tcPr>
          <w:p w14:paraId="4A8157A7" w14:textId="3D64F1B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19,551</w:t>
            </w:r>
          </w:p>
        </w:tc>
      </w:tr>
      <w:tr w:rsidR="00063A05" w:rsidRPr="00961C80" w14:paraId="355CD9E7" w14:textId="77777777" w:rsidTr="009F4FB9">
        <w:trPr>
          <w:trHeight w:val="41"/>
        </w:trPr>
        <w:tc>
          <w:tcPr>
            <w:tcW w:w="2718" w:type="dxa"/>
            <w:tcBorders>
              <w:bottom w:val="nil"/>
            </w:tcBorders>
          </w:tcPr>
          <w:p w14:paraId="47F96966"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p>
        </w:tc>
        <w:tc>
          <w:tcPr>
            <w:tcW w:w="1854" w:type="dxa"/>
            <w:tcBorders>
              <w:top w:val="nil"/>
              <w:bottom w:val="nil"/>
            </w:tcBorders>
          </w:tcPr>
          <w:p w14:paraId="464D451F"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1D6192A7"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auto"/>
              <w:bottom w:val="nil"/>
            </w:tcBorders>
          </w:tcPr>
          <w:p w14:paraId="4343C2B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1991F393"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4" w:space="0" w:color="auto"/>
              <w:bottom w:val="nil"/>
            </w:tcBorders>
          </w:tcPr>
          <w:p w14:paraId="0F3A030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cs="Arial"/>
                <w:sz w:val="15"/>
                <w:szCs w:val="15"/>
              </w:rPr>
            </w:pPr>
          </w:p>
        </w:tc>
        <w:tc>
          <w:tcPr>
            <w:tcW w:w="90" w:type="dxa"/>
            <w:tcBorders>
              <w:top w:val="nil"/>
              <w:bottom w:val="nil"/>
            </w:tcBorders>
          </w:tcPr>
          <w:p w14:paraId="3F920478"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auto"/>
              <w:bottom w:val="nil"/>
            </w:tcBorders>
          </w:tcPr>
          <w:p w14:paraId="5FC257E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3DB2C009"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4" w:space="0" w:color="auto"/>
              <w:bottom w:val="nil"/>
            </w:tcBorders>
          </w:tcPr>
          <w:p w14:paraId="0D7DFCED"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063A05" w:rsidRPr="00961C80" w14:paraId="64E36B00" w14:textId="77777777" w:rsidTr="002F163D">
        <w:trPr>
          <w:trHeight w:val="175"/>
        </w:trPr>
        <w:tc>
          <w:tcPr>
            <w:tcW w:w="2718" w:type="dxa"/>
            <w:tcBorders>
              <w:bottom w:val="nil"/>
            </w:tcBorders>
          </w:tcPr>
          <w:p w14:paraId="092C0AA5" w14:textId="30A67F81"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r w:rsidRPr="00961C80">
              <w:rPr>
                <w:rFonts w:eastAsia="Arial" w:cs="Arial"/>
                <w:i/>
                <w:sz w:val="15"/>
                <w:szCs w:val="15"/>
                <w:u w:val="single"/>
              </w:rPr>
              <w:t>Joint venture</w:t>
            </w:r>
          </w:p>
        </w:tc>
        <w:tc>
          <w:tcPr>
            <w:tcW w:w="1854" w:type="dxa"/>
            <w:tcBorders>
              <w:top w:val="nil"/>
              <w:bottom w:val="nil"/>
            </w:tcBorders>
          </w:tcPr>
          <w:p w14:paraId="79A11782"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340FBF94"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5B35533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27C6B655"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0D4DA1B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cs="Arial"/>
                <w:sz w:val="15"/>
                <w:szCs w:val="15"/>
              </w:rPr>
            </w:pPr>
          </w:p>
        </w:tc>
        <w:tc>
          <w:tcPr>
            <w:tcW w:w="90" w:type="dxa"/>
            <w:tcBorders>
              <w:top w:val="nil"/>
              <w:bottom w:val="nil"/>
            </w:tcBorders>
          </w:tcPr>
          <w:p w14:paraId="7640A95D"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29AE391E"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1BD1EFC5"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5FE81110"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063A05" w:rsidRPr="00961C80" w14:paraId="1DE2D8AF" w14:textId="77777777" w:rsidTr="00063A05">
        <w:trPr>
          <w:trHeight w:val="175"/>
        </w:trPr>
        <w:tc>
          <w:tcPr>
            <w:tcW w:w="2718" w:type="dxa"/>
            <w:tcBorders>
              <w:bottom w:val="nil"/>
            </w:tcBorders>
          </w:tcPr>
          <w:p w14:paraId="5D43F3D3" w14:textId="7E763DB1" w:rsidR="00063A05" w:rsidRPr="00961C80" w:rsidRDefault="00063A05" w:rsidP="00641DA3">
            <w:pPr>
              <w:tabs>
                <w:tab w:val="clear" w:pos="227"/>
                <w:tab w:val="clear" w:pos="454"/>
              </w:tabs>
              <w:spacing w:line="360" w:lineRule="auto"/>
              <w:ind w:left="110" w:right="-49"/>
              <w:jc w:val="thaiDistribute"/>
              <w:rPr>
                <w:rFonts w:eastAsia="Arial" w:cs="Arial"/>
                <w:sz w:val="15"/>
                <w:szCs w:val="15"/>
                <w:u w:val="single"/>
              </w:rPr>
            </w:pPr>
            <w:r w:rsidRPr="00961C80">
              <w:rPr>
                <w:rFonts w:eastAsia="Arial" w:cs="Arial"/>
                <w:sz w:val="15"/>
                <w:szCs w:val="15"/>
              </w:rPr>
              <w:t xml:space="preserve">Orbit Digital </w:t>
            </w:r>
            <w:r w:rsidRPr="00961C80">
              <w:rPr>
                <w:rFonts w:cs="Arial"/>
                <w:sz w:val="15"/>
                <w:szCs w:val="15"/>
              </w:rPr>
              <w:t>Company Limited</w:t>
            </w:r>
          </w:p>
        </w:tc>
        <w:tc>
          <w:tcPr>
            <w:tcW w:w="1854" w:type="dxa"/>
            <w:tcBorders>
              <w:top w:val="nil"/>
              <w:bottom w:val="nil"/>
            </w:tcBorders>
          </w:tcPr>
          <w:p w14:paraId="12EDDAB2" w14:textId="1929BA98"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49EB8780"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single" w:sz="4" w:space="0" w:color="auto"/>
            </w:tcBorders>
          </w:tcPr>
          <w:p w14:paraId="6BBA131D" w14:textId="72D5C9D0"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932,500</w:t>
            </w:r>
          </w:p>
        </w:tc>
        <w:tc>
          <w:tcPr>
            <w:tcW w:w="81" w:type="dxa"/>
            <w:tcBorders>
              <w:top w:val="nil"/>
              <w:bottom w:val="nil"/>
            </w:tcBorders>
          </w:tcPr>
          <w:p w14:paraId="5C7C22AA"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single" w:sz="4" w:space="0" w:color="auto"/>
            </w:tcBorders>
          </w:tcPr>
          <w:p w14:paraId="214AB996" w14:textId="39322C0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cs="Arial"/>
                <w:sz w:val="15"/>
                <w:szCs w:val="15"/>
              </w:rPr>
            </w:pPr>
            <w:r w:rsidRPr="00961C80">
              <w:rPr>
                <w:rFonts w:cs="Arial"/>
                <w:sz w:val="15"/>
                <w:szCs w:val="15"/>
              </w:rPr>
              <w:t>-</w:t>
            </w:r>
          </w:p>
        </w:tc>
        <w:tc>
          <w:tcPr>
            <w:tcW w:w="90" w:type="dxa"/>
            <w:tcBorders>
              <w:top w:val="nil"/>
              <w:bottom w:val="nil"/>
            </w:tcBorders>
          </w:tcPr>
          <w:p w14:paraId="4ABE8390"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single" w:sz="4" w:space="0" w:color="auto"/>
            </w:tcBorders>
          </w:tcPr>
          <w:p w14:paraId="09C9FD83" w14:textId="2AF5F7D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932,500</w:t>
            </w:r>
          </w:p>
        </w:tc>
        <w:tc>
          <w:tcPr>
            <w:tcW w:w="90" w:type="dxa"/>
            <w:tcBorders>
              <w:top w:val="nil"/>
              <w:bottom w:val="nil"/>
            </w:tcBorders>
          </w:tcPr>
          <w:p w14:paraId="250F4808"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single" w:sz="4" w:space="0" w:color="auto"/>
            </w:tcBorders>
          </w:tcPr>
          <w:p w14:paraId="564B32A5" w14:textId="54CFED7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063A05" w:rsidRPr="00961C80" w14:paraId="6A9864A2" w14:textId="77777777" w:rsidTr="00063A05">
        <w:trPr>
          <w:trHeight w:val="175"/>
        </w:trPr>
        <w:tc>
          <w:tcPr>
            <w:tcW w:w="2718" w:type="dxa"/>
            <w:tcBorders>
              <w:bottom w:val="nil"/>
            </w:tcBorders>
          </w:tcPr>
          <w:p w14:paraId="7BB489DD" w14:textId="77777777" w:rsidR="00063A05" w:rsidRPr="00961C80" w:rsidRDefault="00063A05" w:rsidP="00641DA3">
            <w:pPr>
              <w:spacing w:line="360" w:lineRule="auto"/>
              <w:ind w:left="11" w:right="-49"/>
              <w:jc w:val="thaiDistribute"/>
              <w:rPr>
                <w:rFonts w:eastAsia="Arial" w:cs="Arial"/>
                <w:b/>
                <w:sz w:val="15"/>
                <w:szCs w:val="15"/>
              </w:rPr>
            </w:pPr>
            <w:r w:rsidRPr="00961C80">
              <w:rPr>
                <w:rFonts w:eastAsia="Arial" w:cs="Arial"/>
                <w:b/>
                <w:sz w:val="15"/>
                <w:szCs w:val="15"/>
              </w:rPr>
              <w:t>Net office &amp; facilities service fee</w:t>
            </w:r>
          </w:p>
        </w:tc>
        <w:tc>
          <w:tcPr>
            <w:tcW w:w="1854" w:type="dxa"/>
            <w:tcBorders>
              <w:top w:val="nil"/>
              <w:bottom w:val="nil"/>
            </w:tcBorders>
          </w:tcPr>
          <w:p w14:paraId="5819D3C0"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71DD5F50"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auto"/>
              <w:bottom w:val="single" w:sz="4" w:space="0" w:color="auto"/>
            </w:tcBorders>
          </w:tcPr>
          <w:p w14:paraId="549E75D9" w14:textId="02F36DA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932,500</w:t>
            </w:r>
          </w:p>
        </w:tc>
        <w:tc>
          <w:tcPr>
            <w:tcW w:w="81" w:type="dxa"/>
            <w:tcBorders>
              <w:top w:val="nil"/>
              <w:bottom w:val="nil"/>
            </w:tcBorders>
          </w:tcPr>
          <w:p w14:paraId="5E1BF45A"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4" w:space="0" w:color="auto"/>
              <w:bottom w:val="single" w:sz="4" w:space="0" w:color="auto"/>
            </w:tcBorders>
          </w:tcPr>
          <w:p w14:paraId="7179F776"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tcPr>
          <w:p w14:paraId="6F1750BE"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auto"/>
              <w:bottom w:val="single" w:sz="4" w:space="0" w:color="auto"/>
            </w:tcBorders>
          </w:tcPr>
          <w:p w14:paraId="6C8171FF" w14:textId="75D04DF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932,500</w:t>
            </w:r>
          </w:p>
        </w:tc>
        <w:tc>
          <w:tcPr>
            <w:tcW w:w="90" w:type="dxa"/>
            <w:tcBorders>
              <w:top w:val="nil"/>
              <w:bottom w:val="nil"/>
            </w:tcBorders>
          </w:tcPr>
          <w:p w14:paraId="3CFF2FE9" w14:textId="77777777" w:rsidR="00063A05" w:rsidRPr="00961C80" w:rsidRDefault="00063A05" w:rsidP="00641DA3">
            <w:pPr>
              <w:spacing w:line="360" w:lineRule="auto"/>
              <w:ind w:left="-105" w:right="-108"/>
              <w:jc w:val="center"/>
              <w:rPr>
                <w:rFonts w:eastAsia="Arial" w:cs="Arial"/>
                <w:b/>
                <w:bCs/>
                <w:sz w:val="15"/>
                <w:szCs w:val="15"/>
                <w:u w:val="single"/>
              </w:rPr>
            </w:pPr>
          </w:p>
        </w:tc>
        <w:tc>
          <w:tcPr>
            <w:tcW w:w="1035" w:type="dxa"/>
            <w:tcBorders>
              <w:top w:val="single" w:sz="4" w:space="0" w:color="auto"/>
              <w:bottom w:val="single" w:sz="4" w:space="0" w:color="auto"/>
            </w:tcBorders>
          </w:tcPr>
          <w:p w14:paraId="24DDC341" w14:textId="2BF9FFF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
                <w:bCs/>
                <w:sz w:val="15"/>
                <w:szCs w:val="15"/>
              </w:rPr>
            </w:pPr>
            <w:r w:rsidRPr="00961C80">
              <w:rPr>
                <w:rFonts w:cs="Arial"/>
                <w:sz w:val="15"/>
                <w:szCs w:val="15"/>
              </w:rPr>
              <w:t>270,895</w:t>
            </w:r>
          </w:p>
        </w:tc>
      </w:tr>
      <w:tr w:rsidR="00063A05" w:rsidRPr="00961C80" w14:paraId="499CE1BC" w14:textId="77777777" w:rsidTr="00E00CF4">
        <w:trPr>
          <w:trHeight w:val="175"/>
        </w:trPr>
        <w:tc>
          <w:tcPr>
            <w:tcW w:w="2718" w:type="dxa"/>
            <w:tcBorders>
              <w:bottom w:val="nil"/>
            </w:tcBorders>
          </w:tcPr>
          <w:p w14:paraId="4A32FBFA" w14:textId="77777777" w:rsidR="00063A05" w:rsidRPr="00961C80" w:rsidRDefault="00063A05" w:rsidP="00641DA3">
            <w:pPr>
              <w:spacing w:line="360" w:lineRule="auto"/>
              <w:ind w:left="11" w:right="-49"/>
              <w:jc w:val="thaiDistribute"/>
              <w:rPr>
                <w:rFonts w:eastAsia="Arial" w:cs="Arial"/>
                <w:bCs/>
                <w:sz w:val="15"/>
                <w:szCs w:val="15"/>
              </w:rPr>
            </w:pPr>
          </w:p>
        </w:tc>
        <w:tc>
          <w:tcPr>
            <w:tcW w:w="1854" w:type="dxa"/>
            <w:tcBorders>
              <w:top w:val="nil"/>
              <w:bottom w:val="nil"/>
            </w:tcBorders>
          </w:tcPr>
          <w:p w14:paraId="20F98728" w14:textId="77777777" w:rsidR="00063A05" w:rsidRPr="00961C80" w:rsidRDefault="00063A05" w:rsidP="00641DA3">
            <w:pPr>
              <w:spacing w:line="360" w:lineRule="auto"/>
              <w:ind w:left="-27" w:right="-20"/>
              <w:jc w:val="center"/>
              <w:rPr>
                <w:rFonts w:eastAsia="Arial" w:cs="Arial"/>
                <w:bCs/>
                <w:sz w:val="15"/>
                <w:szCs w:val="15"/>
              </w:rPr>
            </w:pPr>
          </w:p>
        </w:tc>
        <w:tc>
          <w:tcPr>
            <w:tcW w:w="81" w:type="dxa"/>
            <w:tcBorders>
              <w:top w:val="nil"/>
              <w:bottom w:val="nil"/>
            </w:tcBorders>
          </w:tcPr>
          <w:p w14:paraId="1FC2BB23" w14:textId="77777777" w:rsidR="00063A05" w:rsidRPr="00961C80" w:rsidRDefault="00063A05" w:rsidP="00641DA3">
            <w:pPr>
              <w:spacing w:line="360" w:lineRule="auto"/>
              <w:ind w:left="-105" w:right="-108"/>
              <w:jc w:val="center"/>
              <w:rPr>
                <w:rFonts w:eastAsia="Arial" w:cs="Arial"/>
                <w:bCs/>
                <w:sz w:val="15"/>
                <w:szCs w:val="15"/>
              </w:rPr>
            </w:pPr>
          </w:p>
        </w:tc>
        <w:tc>
          <w:tcPr>
            <w:tcW w:w="999" w:type="dxa"/>
            <w:tcBorders>
              <w:top w:val="single" w:sz="4" w:space="0" w:color="auto"/>
              <w:bottom w:val="nil"/>
            </w:tcBorders>
          </w:tcPr>
          <w:p w14:paraId="0C91EAA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Cs/>
                <w:sz w:val="15"/>
                <w:szCs w:val="15"/>
              </w:rPr>
            </w:pPr>
          </w:p>
        </w:tc>
        <w:tc>
          <w:tcPr>
            <w:tcW w:w="81" w:type="dxa"/>
            <w:tcBorders>
              <w:top w:val="nil"/>
              <w:bottom w:val="nil"/>
            </w:tcBorders>
          </w:tcPr>
          <w:p w14:paraId="54E3162D" w14:textId="77777777" w:rsidR="00063A05" w:rsidRPr="00961C80" w:rsidRDefault="00063A05" w:rsidP="00641DA3">
            <w:pPr>
              <w:spacing w:line="360" w:lineRule="auto"/>
              <w:ind w:left="-105" w:right="-108"/>
              <w:jc w:val="center"/>
              <w:rPr>
                <w:rFonts w:eastAsia="Arial" w:cs="Arial"/>
                <w:bCs/>
                <w:sz w:val="15"/>
                <w:szCs w:val="15"/>
                <w:u w:val="single"/>
              </w:rPr>
            </w:pPr>
          </w:p>
        </w:tc>
        <w:tc>
          <w:tcPr>
            <w:tcW w:w="963" w:type="dxa"/>
            <w:tcBorders>
              <w:top w:val="single" w:sz="4" w:space="0" w:color="auto"/>
              <w:bottom w:val="nil"/>
            </w:tcBorders>
          </w:tcPr>
          <w:p w14:paraId="26D6A79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cs="Arial"/>
                <w:bCs/>
                <w:sz w:val="15"/>
                <w:szCs w:val="15"/>
              </w:rPr>
            </w:pPr>
          </w:p>
        </w:tc>
        <w:tc>
          <w:tcPr>
            <w:tcW w:w="90" w:type="dxa"/>
            <w:tcBorders>
              <w:top w:val="nil"/>
              <w:bottom w:val="nil"/>
            </w:tcBorders>
          </w:tcPr>
          <w:p w14:paraId="13E7631C" w14:textId="77777777" w:rsidR="00063A05" w:rsidRPr="00961C80" w:rsidRDefault="00063A05" w:rsidP="00641DA3">
            <w:pPr>
              <w:spacing w:line="360" w:lineRule="auto"/>
              <w:ind w:right="72"/>
              <w:jc w:val="center"/>
              <w:rPr>
                <w:rFonts w:eastAsia="Arial" w:cs="Arial"/>
                <w:bCs/>
                <w:sz w:val="15"/>
                <w:szCs w:val="15"/>
              </w:rPr>
            </w:pPr>
          </w:p>
        </w:tc>
        <w:tc>
          <w:tcPr>
            <w:tcW w:w="1035" w:type="dxa"/>
            <w:tcBorders>
              <w:top w:val="single" w:sz="4" w:space="0" w:color="auto"/>
              <w:bottom w:val="nil"/>
            </w:tcBorders>
          </w:tcPr>
          <w:p w14:paraId="2ED1DF3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Cs/>
                <w:sz w:val="15"/>
                <w:szCs w:val="15"/>
              </w:rPr>
            </w:pPr>
          </w:p>
        </w:tc>
        <w:tc>
          <w:tcPr>
            <w:tcW w:w="90" w:type="dxa"/>
            <w:tcBorders>
              <w:top w:val="nil"/>
              <w:bottom w:val="nil"/>
            </w:tcBorders>
          </w:tcPr>
          <w:p w14:paraId="446C5994" w14:textId="77777777" w:rsidR="00063A05" w:rsidRPr="00961C80" w:rsidRDefault="00063A05" w:rsidP="00641DA3">
            <w:pPr>
              <w:spacing w:line="360" w:lineRule="auto"/>
              <w:ind w:left="-105" w:right="-108"/>
              <w:jc w:val="center"/>
              <w:rPr>
                <w:rFonts w:eastAsia="Arial" w:cs="Arial"/>
                <w:bCs/>
                <w:sz w:val="15"/>
                <w:szCs w:val="15"/>
                <w:u w:val="single"/>
              </w:rPr>
            </w:pPr>
          </w:p>
        </w:tc>
        <w:tc>
          <w:tcPr>
            <w:tcW w:w="1035" w:type="dxa"/>
            <w:tcBorders>
              <w:top w:val="single" w:sz="4" w:space="0" w:color="auto"/>
              <w:bottom w:val="nil"/>
            </w:tcBorders>
          </w:tcPr>
          <w:p w14:paraId="0BB5697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bCs/>
                <w:sz w:val="15"/>
                <w:szCs w:val="15"/>
              </w:rPr>
            </w:pPr>
          </w:p>
        </w:tc>
      </w:tr>
      <w:tr w:rsidR="00063A05" w:rsidRPr="00961C80" w14:paraId="2934D80F" w14:textId="77777777" w:rsidTr="00C41482">
        <w:trPr>
          <w:trHeight w:val="175"/>
        </w:trPr>
        <w:tc>
          <w:tcPr>
            <w:tcW w:w="2718" w:type="dxa"/>
            <w:tcBorders>
              <w:bottom w:val="nil"/>
            </w:tcBorders>
          </w:tcPr>
          <w:p w14:paraId="73599AC0" w14:textId="77777777" w:rsidR="00063A05" w:rsidRPr="00961C80" w:rsidRDefault="00063A05" w:rsidP="00641DA3">
            <w:pPr>
              <w:spacing w:line="360" w:lineRule="auto"/>
              <w:ind w:left="11" w:right="-49"/>
              <w:jc w:val="thaiDistribute"/>
              <w:rPr>
                <w:rFonts w:eastAsia="Arial" w:cs="Arial"/>
                <w:b/>
                <w:bCs/>
                <w:sz w:val="15"/>
                <w:szCs w:val="15"/>
              </w:rPr>
            </w:pPr>
            <w:r w:rsidRPr="00961C80">
              <w:rPr>
                <w:rFonts w:eastAsia="Arial" w:cs="Arial"/>
                <w:b/>
                <w:bCs/>
                <w:sz w:val="15"/>
                <w:szCs w:val="15"/>
              </w:rPr>
              <w:t>Agency fee</w:t>
            </w:r>
          </w:p>
        </w:tc>
        <w:tc>
          <w:tcPr>
            <w:tcW w:w="1854" w:type="dxa"/>
            <w:tcBorders>
              <w:top w:val="nil"/>
              <w:bottom w:val="nil"/>
            </w:tcBorders>
          </w:tcPr>
          <w:p w14:paraId="4F92BA46"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4B00F974"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7F6EB1CD"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54A7FD6F"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4BB25DD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4C61A9B"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0EF7739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4619518D"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545A59D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750D5659" w14:textId="77777777" w:rsidTr="00C41482">
        <w:trPr>
          <w:trHeight w:val="175"/>
        </w:trPr>
        <w:tc>
          <w:tcPr>
            <w:tcW w:w="2718" w:type="dxa"/>
            <w:tcBorders>
              <w:bottom w:val="nil"/>
            </w:tcBorders>
          </w:tcPr>
          <w:p w14:paraId="6B517A35" w14:textId="77777777" w:rsidR="00063A05" w:rsidRPr="00961C80" w:rsidRDefault="00063A05" w:rsidP="00641DA3">
            <w:pPr>
              <w:tabs>
                <w:tab w:val="clear" w:pos="227"/>
                <w:tab w:val="clear" w:pos="454"/>
              </w:tabs>
              <w:spacing w:line="360" w:lineRule="auto"/>
              <w:ind w:left="110" w:right="-49"/>
              <w:jc w:val="thaiDistribute"/>
              <w:rPr>
                <w:rFonts w:eastAsia="Arial" w:cs="Arial"/>
                <w:b/>
                <w:bCs/>
                <w:sz w:val="15"/>
                <w:szCs w:val="15"/>
              </w:rPr>
            </w:pPr>
            <w:r w:rsidRPr="00961C80">
              <w:rPr>
                <w:rFonts w:eastAsia="Arial" w:cs="Arial"/>
                <w:i/>
                <w:sz w:val="15"/>
                <w:szCs w:val="15"/>
                <w:u w:val="single"/>
              </w:rPr>
              <w:t>Subsidiary</w:t>
            </w:r>
          </w:p>
        </w:tc>
        <w:tc>
          <w:tcPr>
            <w:tcW w:w="1854" w:type="dxa"/>
            <w:tcBorders>
              <w:top w:val="nil"/>
              <w:bottom w:val="nil"/>
            </w:tcBorders>
          </w:tcPr>
          <w:p w14:paraId="2FCA3D63"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7CA1DBC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687A2355"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30AA6865"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1473AF7B"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351FAB6B"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1B00086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6B4E4947"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355E130B"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50B9E96E" w14:textId="77777777" w:rsidTr="00C41482">
        <w:trPr>
          <w:trHeight w:val="175"/>
        </w:trPr>
        <w:tc>
          <w:tcPr>
            <w:tcW w:w="2718" w:type="dxa"/>
            <w:tcBorders>
              <w:bottom w:val="nil"/>
            </w:tcBorders>
          </w:tcPr>
          <w:p w14:paraId="1BB68DDE" w14:textId="77777777" w:rsidR="00063A05" w:rsidRPr="00961C80" w:rsidRDefault="00063A05" w:rsidP="00641DA3">
            <w:pPr>
              <w:tabs>
                <w:tab w:val="clear" w:pos="227"/>
                <w:tab w:val="clear" w:pos="454"/>
              </w:tabs>
              <w:spacing w:line="360" w:lineRule="auto"/>
              <w:ind w:left="110" w:right="-49"/>
              <w:jc w:val="thaiDistribute"/>
              <w:rPr>
                <w:rFonts w:eastAsia="Arial" w:cs="Arial"/>
                <w:b/>
                <w:bCs/>
                <w:sz w:val="15"/>
                <w:szCs w:val="15"/>
              </w:rPr>
            </w:pPr>
            <w:proofErr w:type="spellStart"/>
            <w:r w:rsidRPr="00961C80">
              <w:rPr>
                <w:rFonts w:eastAsia="Arial" w:cs="Arial"/>
                <w:sz w:val="15"/>
                <w:szCs w:val="15"/>
              </w:rPr>
              <w:t>Ingenio</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456D491A" w14:textId="77777777"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0C9A40E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14B91C04" w14:textId="2A08C36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1C74721D"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3A4A7FE7" w14:textId="64F65D4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571991B1"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0AF705CD" w14:textId="2D3CF74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41A63C6D"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2168E8DB" w14:textId="6656E41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31,572</w:t>
            </w:r>
          </w:p>
        </w:tc>
      </w:tr>
      <w:tr w:rsidR="005866A4" w:rsidRPr="00961C80" w14:paraId="1F34E61D" w14:textId="77777777" w:rsidTr="00C41482">
        <w:trPr>
          <w:trHeight w:val="175"/>
        </w:trPr>
        <w:tc>
          <w:tcPr>
            <w:tcW w:w="2718" w:type="dxa"/>
            <w:tcBorders>
              <w:bottom w:val="nil"/>
            </w:tcBorders>
          </w:tcPr>
          <w:p w14:paraId="01FB025F" w14:textId="77777777" w:rsidR="005866A4" w:rsidRPr="00961C80" w:rsidRDefault="005866A4" w:rsidP="00641DA3">
            <w:pPr>
              <w:tabs>
                <w:tab w:val="clear" w:pos="227"/>
                <w:tab w:val="clear" w:pos="454"/>
              </w:tabs>
              <w:spacing w:line="360" w:lineRule="auto"/>
              <w:ind w:left="110" w:right="-49"/>
              <w:jc w:val="thaiDistribute"/>
              <w:rPr>
                <w:rFonts w:eastAsia="Arial" w:cs="Arial"/>
                <w:bCs/>
                <w:sz w:val="15"/>
                <w:szCs w:val="15"/>
              </w:rPr>
            </w:pPr>
          </w:p>
        </w:tc>
        <w:tc>
          <w:tcPr>
            <w:tcW w:w="1854" w:type="dxa"/>
            <w:tcBorders>
              <w:top w:val="nil"/>
              <w:bottom w:val="nil"/>
            </w:tcBorders>
          </w:tcPr>
          <w:p w14:paraId="1596AB7D" w14:textId="77777777" w:rsidR="005866A4" w:rsidRPr="00961C80" w:rsidRDefault="005866A4" w:rsidP="00641DA3">
            <w:pPr>
              <w:spacing w:line="360" w:lineRule="auto"/>
              <w:ind w:left="-27" w:right="-20"/>
              <w:jc w:val="center"/>
              <w:rPr>
                <w:rFonts w:eastAsia="Arial" w:cs="Arial"/>
                <w:bCs/>
                <w:sz w:val="15"/>
                <w:szCs w:val="15"/>
              </w:rPr>
            </w:pPr>
          </w:p>
        </w:tc>
        <w:tc>
          <w:tcPr>
            <w:tcW w:w="81" w:type="dxa"/>
            <w:tcBorders>
              <w:top w:val="nil"/>
              <w:bottom w:val="nil"/>
            </w:tcBorders>
          </w:tcPr>
          <w:p w14:paraId="503D9DFF" w14:textId="77777777" w:rsidR="005866A4" w:rsidRPr="00961C80" w:rsidRDefault="005866A4" w:rsidP="00641DA3">
            <w:pPr>
              <w:spacing w:line="360" w:lineRule="auto"/>
              <w:ind w:left="-105" w:right="-108"/>
              <w:jc w:val="center"/>
              <w:rPr>
                <w:rFonts w:eastAsia="Arial" w:cs="Arial"/>
                <w:bCs/>
                <w:sz w:val="15"/>
                <w:szCs w:val="15"/>
              </w:rPr>
            </w:pPr>
          </w:p>
        </w:tc>
        <w:tc>
          <w:tcPr>
            <w:tcW w:w="999" w:type="dxa"/>
            <w:tcBorders>
              <w:top w:val="nil"/>
              <w:bottom w:val="nil"/>
            </w:tcBorders>
          </w:tcPr>
          <w:p w14:paraId="66E32A55"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Cs/>
                <w:sz w:val="15"/>
                <w:szCs w:val="15"/>
              </w:rPr>
            </w:pPr>
          </w:p>
        </w:tc>
        <w:tc>
          <w:tcPr>
            <w:tcW w:w="81" w:type="dxa"/>
            <w:tcBorders>
              <w:top w:val="nil"/>
              <w:bottom w:val="nil"/>
            </w:tcBorders>
          </w:tcPr>
          <w:p w14:paraId="33DBF1E5" w14:textId="77777777" w:rsidR="005866A4" w:rsidRPr="00961C80" w:rsidRDefault="005866A4" w:rsidP="00641DA3">
            <w:pPr>
              <w:spacing w:line="360" w:lineRule="auto"/>
              <w:ind w:left="-105" w:right="-108"/>
              <w:jc w:val="center"/>
              <w:rPr>
                <w:rFonts w:eastAsia="Arial" w:cs="Arial"/>
                <w:bCs/>
                <w:sz w:val="15"/>
                <w:szCs w:val="15"/>
                <w:u w:val="single"/>
              </w:rPr>
            </w:pPr>
          </w:p>
        </w:tc>
        <w:tc>
          <w:tcPr>
            <w:tcW w:w="963" w:type="dxa"/>
            <w:tcBorders>
              <w:top w:val="nil"/>
              <w:bottom w:val="nil"/>
            </w:tcBorders>
          </w:tcPr>
          <w:p w14:paraId="17DBB111"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bCs/>
                <w:sz w:val="15"/>
                <w:szCs w:val="15"/>
              </w:rPr>
            </w:pPr>
          </w:p>
        </w:tc>
        <w:tc>
          <w:tcPr>
            <w:tcW w:w="90" w:type="dxa"/>
            <w:tcBorders>
              <w:top w:val="nil"/>
              <w:bottom w:val="nil"/>
            </w:tcBorders>
          </w:tcPr>
          <w:p w14:paraId="6224889B" w14:textId="77777777" w:rsidR="005866A4" w:rsidRPr="00961C80" w:rsidRDefault="005866A4" w:rsidP="00641DA3">
            <w:pPr>
              <w:spacing w:line="360" w:lineRule="auto"/>
              <w:ind w:right="72"/>
              <w:jc w:val="center"/>
              <w:rPr>
                <w:rFonts w:eastAsia="Arial" w:cs="Arial"/>
                <w:bCs/>
                <w:sz w:val="15"/>
                <w:szCs w:val="15"/>
              </w:rPr>
            </w:pPr>
          </w:p>
        </w:tc>
        <w:tc>
          <w:tcPr>
            <w:tcW w:w="1035" w:type="dxa"/>
            <w:tcBorders>
              <w:top w:val="nil"/>
              <w:bottom w:val="nil"/>
            </w:tcBorders>
          </w:tcPr>
          <w:p w14:paraId="2E997B53"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Cs/>
                <w:sz w:val="15"/>
                <w:szCs w:val="15"/>
              </w:rPr>
            </w:pPr>
          </w:p>
        </w:tc>
        <w:tc>
          <w:tcPr>
            <w:tcW w:w="90" w:type="dxa"/>
            <w:tcBorders>
              <w:top w:val="nil"/>
              <w:bottom w:val="nil"/>
            </w:tcBorders>
          </w:tcPr>
          <w:p w14:paraId="511CF0E6" w14:textId="77777777" w:rsidR="005866A4" w:rsidRPr="00961C80" w:rsidRDefault="005866A4" w:rsidP="00641DA3">
            <w:pPr>
              <w:spacing w:line="360" w:lineRule="auto"/>
              <w:ind w:left="-105" w:right="-108"/>
              <w:jc w:val="center"/>
              <w:rPr>
                <w:rFonts w:eastAsia="Arial" w:cs="Arial"/>
                <w:bCs/>
                <w:sz w:val="15"/>
                <w:szCs w:val="15"/>
                <w:u w:val="single"/>
              </w:rPr>
            </w:pPr>
          </w:p>
        </w:tc>
        <w:tc>
          <w:tcPr>
            <w:tcW w:w="1035" w:type="dxa"/>
            <w:tcBorders>
              <w:top w:val="nil"/>
              <w:bottom w:val="nil"/>
            </w:tcBorders>
          </w:tcPr>
          <w:p w14:paraId="5E5287E9"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Cs/>
                <w:sz w:val="15"/>
                <w:szCs w:val="15"/>
              </w:rPr>
            </w:pPr>
          </w:p>
        </w:tc>
      </w:tr>
      <w:tr w:rsidR="005866A4" w:rsidRPr="00961C80" w14:paraId="3B4A5E81" w14:textId="77777777" w:rsidTr="00C41482">
        <w:trPr>
          <w:trHeight w:val="175"/>
        </w:trPr>
        <w:tc>
          <w:tcPr>
            <w:tcW w:w="2718" w:type="dxa"/>
            <w:tcBorders>
              <w:bottom w:val="nil"/>
            </w:tcBorders>
          </w:tcPr>
          <w:p w14:paraId="14DA9272" w14:textId="77777777" w:rsidR="005866A4" w:rsidRPr="00961C80" w:rsidRDefault="005866A4" w:rsidP="00641DA3">
            <w:pPr>
              <w:tabs>
                <w:tab w:val="clear" w:pos="227"/>
                <w:tab w:val="clear" w:pos="454"/>
              </w:tabs>
              <w:spacing w:line="360" w:lineRule="auto"/>
              <w:ind w:left="110" w:right="-49"/>
              <w:jc w:val="thaiDistribute"/>
              <w:rPr>
                <w:rFonts w:eastAsia="Arial" w:cs="Arial"/>
                <w:bCs/>
                <w:sz w:val="15"/>
                <w:szCs w:val="15"/>
              </w:rPr>
            </w:pPr>
          </w:p>
        </w:tc>
        <w:tc>
          <w:tcPr>
            <w:tcW w:w="1854" w:type="dxa"/>
            <w:tcBorders>
              <w:top w:val="nil"/>
              <w:bottom w:val="nil"/>
            </w:tcBorders>
          </w:tcPr>
          <w:p w14:paraId="2030EEFD" w14:textId="77777777" w:rsidR="005866A4" w:rsidRPr="00961C80" w:rsidRDefault="005866A4" w:rsidP="00641DA3">
            <w:pPr>
              <w:spacing w:line="360" w:lineRule="auto"/>
              <w:ind w:left="-27" w:right="-20"/>
              <w:jc w:val="center"/>
              <w:rPr>
                <w:rFonts w:eastAsia="Arial" w:cs="Arial"/>
                <w:bCs/>
                <w:sz w:val="15"/>
                <w:szCs w:val="15"/>
              </w:rPr>
            </w:pPr>
          </w:p>
        </w:tc>
        <w:tc>
          <w:tcPr>
            <w:tcW w:w="81" w:type="dxa"/>
            <w:tcBorders>
              <w:top w:val="nil"/>
              <w:bottom w:val="nil"/>
            </w:tcBorders>
          </w:tcPr>
          <w:p w14:paraId="104D3602" w14:textId="77777777" w:rsidR="005866A4" w:rsidRPr="00961C80" w:rsidRDefault="005866A4" w:rsidP="00641DA3">
            <w:pPr>
              <w:spacing w:line="360" w:lineRule="auto"/>
              <w:ind w:left="-105" w:right="-108"/>
              <w:jc w:val="center"/>
              <w:rPr>
                <w:rFonts w:eastAsia="Arial" w:cs="Arial"/>
                <w:bCs/>
                <w:sz w:val="15"/>
                <w:szCs w:val="15"/>
              </w:rPr>
            </w:pPr>
          </w:p>
        </w:tc>
        <w:tc>
          <w:tcPr>
            <w:tcW w:w="999" w:type="dxa"/>
            <w:tcBorders>
              <w:top w:val="nil"/>
              <w:bottom w:val="nil"/>
            </w:tcBorders>
          </w:tcPr>
          <w:p w14:paraId="7D1D92E2"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Cs/>
                <w:sz w:val="15"/>
                <w:szCs w:val="15"/>
              </w:rPr>
            </w:pPr>
          </w:p>
        </w:tc>
        <w:tc>
          <w:tcPr>
            <w:tcW w:w="81" w:type="dxa"/>
            <w:tcBorders>
              <w:top w:val="nil"/>
              <w:bottom w:val="nil"/>
            </w:tcBorders>
          </w:tcPr>
          <w:p w14:paraId="7298F617" w14:textId="77777777" w:rsidR="005866A4" w:rsidRPr="00961C80" w:rsidRDefault="005866A4" w:rsidP="00641DA3">
            <w:pPr>
              <w:spacing w:line="360" w:lineRule="auto"/>
              <w:ind w:left="-105" w:right="-108"/>
              <w:jc w:val="center"/>
              <w:rPr>
                <w:rFonts w:eastAsia="Arial" w:cs="Arial"/>
                <w:bCs/>
                <w:sz w:val="15"/>
                <w:szCs w:val="15"/>
                <w:u w:val="single"/>
              </w:rPr>
            </w:pPr>
          </w:p>
        </w:tc>
        <w:tc>
          <w:tcPr>
            <w:tcW w:w="963" w:type="dxa"/>
            <w:tcBorders>
              <w:top w:val="nil"/>
              <w:bottom w:val="nil"/>
            </w:tcBorders>
          </w:tcPr>
          <w:p w14:paraId="7125B249"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bCs/>
                <w:sz w:val="15"/>
                <w:szCs w:val="15"/>
              </w:rPr>
            </w:pPr>
          </w:p>
        </w:tc>
        <w:tc>
          <w:tcPr>
            <w:tcW w:w="90" w:type="dxa"/>
            <w:tcBorders>
              <w:top w:val="nil"/>
              <w:bottom w:val="nil"/>
            </w:tcBorders>
          </w:tcPr>
          <w:p w14:paraId="4E3583F1" w14:textId="77777777" w:rsidR="005866A4" w:rsidRPr="00961C80" w:rsidRDefault="005866A4" w:rsidP="00641DA3">
            <w:pPr>
              <w:spacing w:line="360" w:lineRule="auto"/>
              <w:ind w:right="72"/>
              <w:jc w:val="center"/>
              <w:rPr>
                <w:rFonts w:eastAsia="Arial" w:cs="Arial"/>
                <w:bCs/>
                <w:sz w:val="15"/>
                <w:szCs w:val="15"/>
              </w:rPr>
            </w:pPr>
          </w:p>
        </w:tc>
        <w:tc>
          <w:tcPr>
            <w:tcW w:w="1035" w:type="dxa"/>
            <w:tcBorders>
              <w:top w:val="nil"/>
              <w:bottom w:val="nil"/>
            </w:tcBorders>
          </w:tcPr>
          <w:p w14:paraId="7613A444"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Cs/>
                <w:sz w:val="15"/>
                <w:szCs w:val="15"/>
              </w:rPr>
            </w:pPr>
          </w:p>
        </w:tc>
        <w:tc>
          <w:tcPr>
            <w:tcW w:w="90" w:type="dxa"/>
            <w:tcBorders>
              <w:top w:val="nil"/>
              <w:bottom w:val="nil"/>
            </w:tcBorders>
          </w:tcPr>
          <w:p w14:paraId="6A91BE3C" w14:textId="77777777" w:rsidR="005866A4" w:rsidRPr="00961C80" w:rsidRDefault="005866A4" w:rsidP="00641DA3">
            <w:pPr>
              <w:spacing w:line="360" w:lineRule="auto"/>
              <w:ind w:left="-105" w:right="-108"/>
              <w:jc w:val="center"/>
              <w:rPr>
                <w:rFonts w:eastAsia="Arial" w:cs="Arial"/>
                <w:bCs/>
                <w:sz w:val="15"/>
                <w:szCs w:val="15"/>
                <w:u w:val="single"/>
              </w:rPr>
            </w:pPr>
          </w:p>
        </w:tc>
        <w:tc>
          <w:tcPr>
            <w:tcW w:w="1035" w:type="dxa"/>
            <w:tcBorders>
              <w:top w:val="nil"/>
              <w:bottom w:val="nil"/>
            </w:tcBorders>
          </w:tcPr>
          <w:p w14:paraId="743BF59C"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Cs/>
                <w:sz w:val="15"/>
                <w:szCs w:val="15"/>
              </w:rPr>
            </w:pPr>
          </w:p>
        </w:tc>
      </w:tr>
      <w:tr w:rsidR="00063A05" w:rsidRPr="00961C80" w14:paraId="770D2D61" w14:textId="77777777" w:rsidTr="00C41482">
        <w:trPr>
          <w:trHeight w:val="175"/>
        </w:trPr>
        <w:tc>
          <w:tcPr>
            <w:tcW w:w="2718" w:type="dxa"/>
            <w:tcBorders>
              <w:bottom w:val="nil"/>
            </w:tcBorders>
          </w:tcPr>
          <w:p w14:paraId="5A42F867" w14:textId="77777777" w:rsidR="00063A05" w:rsidRPr="00961C80" w:rsidRDefault="00063A05" w:rsidP="00641DA3">
            <w:pPr>
              <w:tabs>
                <w:tab w:val="clear" w:pos="227"/>
                <w:tab w:val="clear" w:pos="454"/>
              </w:tabs>
              <w:spacing w:line="360" w:lineRule="auto"/>
              <w:ind w:left="110" w:right="-49"/>
              <w:jc w:val="thaiDistribute"/>
              <w:rPr>
                <w:rFonts w:eastAsia="Arial" w:cs="Arial"/>
                <w:bCs/>
                <w:sz w:val="15"/>
                <w:szCs w:val="15"/>
              </w:rPr>
            </w:pPr>
          </w:p>
        </w:tc>
        <w:tc>
          <w:tcPr>
            <w:tcW w:w="1854" w:type="dxa"/>
            <w:tcBorders>
              <w:top w:val="nil"/>
              <w:bottom w:val="nil"/>
            </w:tcBorders>
          </w:tcPr>
          <w:p w14:paraId="564079C2" w14:textId="77777777" w:rsidR="00063A05" w:rsidRPr="00961C80" w:rsidRDefault="00063A05" w:rsidP="00641DA3">
            <w:pPr>
              <w:spacing w:line="360" w:lineRule="auto"/>
              <w:ind w:left="-27" w:right="-20"/>
              <w:jc w:val="center"/>
              <w:rPr>
                <w:rFonts w:eastAsia="Arial" w:cs="Arial"/>
                <w:bCs/>
                <w:sz w:val="15"/>
                <w:szCs w:val="15"/>
              </w:rPr>
            </w:pPr>
          </w:p>
        </w:tc>
        <w:tc>
          <w:tcPr>
            <w:tcW w:w="81" w:type="dxa"/>
            <w:tcBorders>
              <w:top w:val="nil"/>
              <w:bottom w:val="nil"/>
            </w:tcBorders>
          </w:tcPr>
          <w:p w14:paraId="028BE85D" w14:textId="77777777" w:rsidR="00063A05" w:rsidRPr="00961C80" w:rsidRDefault="00063A05" w:rsidP="00641DA3">
            <w:pPr>
              <w:spacing w:line="360" w:lineRule="auto"/>
              <w:ind w:left="-105" w:right="-108"/>
              <w:jc w:val="center"/>
              <w:rPr>
                <w:rFonts w:eastAsia="Arial" w:cs="Arial"/>
                <w:bCs/>
                <w:sz w:val="15"/>
                <w:szCs w:val="15"/>
              </w:rPr>
            </w:pPr>
          </w:p>
        </w:tc>
        <w:tc>
          <w:tcPr>
            <w:tcW w:w="999" w:type="dxa"/>
            <w:tcBorders>
              <w:top w:val="nil"/>
              <w:bottom w:val="nil"/>
            </w:tcBorders>
          </w:tcPr>
          <w:p w14:paraId="4C5DE5F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Cs/>
                <w:sz w:val="15"/>
                <w:szCs w:val="15"/>
              </w:rPr>
            </w:pPr>
          </w:p>
        </w:tc>
        <w:tc>
          <w:tcPr>
            <w:tcW w:w="81" w:type="dxa"/>
            <w:tcBorders>
              <w:top w:val="nil"/>
              <w:bottom w:val="nil"/>
            </w:tcBorders>
          </w:tcPr>
          <w:p w14:paraId="494B2432" w14:textId="77777777" w:rsidR="00063A05" w:rsidRPr="00961C80" w:rsidRDefault="00063A05" w:rsidP="00641DA3">
            <w:pPr>
              <w:spacing w:line="360" w:lineRule="auto"/>
              <w:ind w:left="-105" w:right="-108"/>
              <w:jc w:val="center"/>
              <w:rPr>
                <w:rFonts w:eastAsia="Arial" w:cs="Arial"/>
                <w:bCs/>
                <w:sz w:val="15"/>
                <w:szCs w:val="15"/>
                <w:u w:val="single"/>
              </w:rPr>
            </w:pPr>
          </w:p>
        </w:tc>
        <w:tc>
          <w:tcPr>
            <w:tcW w:w="963" w:type="dxa"/>
            <w:tcBorders>
              <w:top w:val="nil"/>
              <w:bottom w:val="nil"/>
            </w:tcBorders>
          </w:tcPr>
          <w:p w14:paraId="62B8743E"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bCs/>
                <w:sz w:val="15"/>
                <w:szCs w:val="15"/>
              </w:rPr>
            </w:pPr>
          </w:p>
        </w:tc>
        <w:tc>
          <w:tcPr>
            <w:tcW w:w="90" w:type="dxa"/>
            <w:tcBorders>
              <w:top w:val="nil"/>
              <w:bottom w:val="nil"/>
            </w:tcBorders>
          </w:tcPr>
          <w:p w14:paraId="595065CF" w14:textId="77777777" w:rsidR="00063A05" w:rsidRPr="00961C80" w:rsidRDefault="00063A05" w:rsidP="00641DA3">
            <w:pPr>
              <w:spacing w:line="360" w:lineRule="auto"/>
              <w:ind w:right="72"/>
              <w:jc w:val="center"/>
              <w:rPr>
                <w:rFonts w:eastAsia="Arial" w:cs="Arial"/>
                <w:bCs/>
                <w:sz w:val="15"/>
                <w:szCs w:val="15"/>
              </w:rPr>
            </w:pPr>
          </w:p>
        </w:tc>
        <w:tc>
          <w:tcPr>
            <w:tcW w:w="1035" w:type="dxa"/>
            <w:tcBorders>
              <w:top w:val="nil"/>
              <w:bottom w:val="nil"/>
            </w:tcBorders>
          </w:tcPr>
          <w:p w14:paraId="7C5E96A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Cs/>
                <w:sz w:val="15"/>
                <w:szCs w:val="15"/>
              </w:rPr>
            </w:pPr>
          </w:p>
        </w:tc>
        <w:tc>
          <w:tcPr>
            <w:tcW w:w="90" w:type="dxa"/>
            <w:tcBorders>
              <w:top w:val="nil"/>
              <w:bottom w:val="nil"/>
            </w:tcBorders>
          </w:tcPr>
          <w:p w14:paraId="53C595EC" w14:textId="77777777" w:rsidR="00063A05" w:rsidRPr="00961C80" w:rsidRDefault="00063A05" w:rsidP="00641DA3">
            <w:pPr>
              <w:spacing w:line="360" w:lineRule="auto"/>
              <w:ind w:left="-105" w:right="-108"/>
              <w:jc w:val="center"/>
              <w:rPr>
                <w:rFonts w:eastAsia="Arial" w:cs="Arial"/>
                <w:bCs/>
                <w:sz w:val="15"/>
                <w:szCs w:val="15"/>
                <w:u w:val="single"/>
              </w:rPr>
            </w:pPr>
          </w:p>
        </w:tc>
        <w:tc>
          <w:tcPr>
            <w:tcW w:w="1035" w:type="dxa"/>
            <w:tcBorders>
              <w:top w:val="nil"/>
              <w:bottom w:val="nil"/>
            </w:tcBorders>
          </w:tcPr>
          <w:p w14:paraId="5E156D4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Cs/>
                <w:sz w:val="15"/>
                <w:szCs w:val="15"/>
              </w:rPr>
            </w:pPr>
          </w:p>
        </w:tc>
      </w:tr>
      <w:tr w:rsidR="00063A05" w:rsidRPr="00961C80" w14:paraId="10AA1A6F" w14:textId="77777777" w:rsidTr="00C41482">
        <w:trPr>
          <w:trHeight w:val="175"/>
        </w:trPr>
        <w:tc>
          <w:tcPr>
            <w:tcW w:w="2718" w:type="dxa"/>
            <w:tcBorders>
              <w:bottom w:val="nil"/>
            </w:tcBorders>
          </w:tcPr>
          <w:p w14:paraId="3C64D150" w14:textId="5E559ABD" w:rsidR="00063A05" w:rsidRPr="00961C80" w:rsidRDefault="00063A05" w:rsidP="00641DA3">
            <w:pPr>
              <w:spacing w:line="360" w:lineRule="auto"/>
              <w:ind w:left="11" w:right="-49"/>
              <w:jc w:val="thaiDistribute"/>
              <w:rPr>
                <w:rFonts w:eastAsia="Arial" w:cs="Arial"/>
                <w:sz w:val="15"/>
                <w:szCs w:val="15"/>
              </w:rPr>
            </w:pPr>
            <w:r w:rsidRPr="00961C80">
              <w:rPr>
                <w:rFonts w:cs="Arial"/>
                <w:b/>
                <w:bCs/>
                <w:sz w:val="15"/>
                <w:szCs w:val="15"/>
                <w:lang w:val="en-GB"/>
              </w:rPr>
              <w:lastRenderedPageBreak/>
              <w:t>Dividend income</w:t>
            </w:r>
          </w:p>
        </w:tc>
        <w:tc>
          <w:tcPr>
            <w:tcW w:w="1854" w:type="dxa"/>
            <w:tcBorders>
              <w:top w:val="nil"/>
              <w:bottom w:val="nil"/>
            </w:tcBorders>
          </w:tcPr>
          <w:p w14:paraId="02BEADA7"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8188CFF"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10E60EB9"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64CF91E4"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0A1CCAF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0DA45316"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74141A2D"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423D307A"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4079832D"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6D82A58F" w14:textId="77777777" w:rsidTr="00C41482">
        <w:trPr>
          <w:trHeight w:val="175"/>
        </w:trPr>
        <w:tc>
          <w:tcPr>
            <w:tcW w:w="2718" w:type="dxa"/>
            <w:tcBorders>
              <w:bottom w:val="nil"/>
            </w:tcBorders>
          </w:tcPr>
          <w:p w14:paraId="5D212523" w14:textId="151E3B6D"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cs="Arial"/>
                <w:i/>
                <w:iCs/>
                <w:sz w:val="15"/>
                <w:szCs w:val="15"/>
                <w:u w:val="single"/>
              </w:rPr>
              <w:t>Subsidiary</w:t>
            </w:r>
          </w:p>
        </w:tc>
        <w:tc>
          <w:tcPr>
            <w:tcW w:w="1854" w:type="dxa"/>
            <w:tcBorders>
              <w:top w:val="nil"/>
              <w:bottom w:val="nil"/>
            </w:tcBorders>
          </w:tcPr>
          <w:p w14:paraId="5B9AA161"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562DF522"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3C21EC99"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7C7E7BDA"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1B6244F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23FCB1CA"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303D681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3ECF7F7E"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395ADAA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7D9F63D8" w14:textId="77777777" w:rsidTr="00C41482">
        <w:trPr>
          <w:trHeight w:val="175"/>
        </w:trPr>
        <w:tc>
          <w:tcPr>
            <w:tcW w:w="2718" w:type="dxa"/>
            <w:tcBorders>
              <w:bottom w:val="nil"/>
            </w:tcBorders>
          </w:tcPr>
          <w:p w14:paraId="715326D1" w14:textId="68A72622"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pacing w:val="-4"/>
                <w:sz w:val="15"/>
                <w:szCs w:val="15"/>
                <w:lang w:val="en-GB"/>
              </w:rPr>
              <w:t>Ingenio</w:t>
            </w:r>
            <w:proofErr w:type="spellEnd"/>
            <w:r w:rsidRPr="00961C80">
              <w:rPr>
                <w:rFonts w:cs="Arial"/>
                <w:spacing w:val="-4"/>
                <w:sz w:val="15"/>
                <w:szCs w:val="15"/>
                <w:lang w:val="en-GB"/>
              </w:rPr>
              <w:t xml:space="preserve"> Company Limited</w:t>
            </w:r>
          </w:p>
        </w:tc>
        <w:tc>
          <w:tcPr>
            <w:tcW w:w="1854" w:type="dxa"/>
            <w:tcBorders>
              <w:top w:val="nil"/>
              <w:bottom w:val="nil"/>
            </w:tcBorders>
          </w:tcPr>
          <w:p w14:paraId="1E0519C3"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44BA0ECD"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30D6BAD2" w14:textId="6F6EC283"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38C9D6CB"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3241EEAE" w14:textId="0729057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266E673F"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747BB426" w14:textId="4345A32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14,997,000</w:t>
            </w:r>
          </w:p>
        </w:tc>
        <w:tc>
          <w:tcPr>
            <w:tcW w:w="90" w:type="dxa"/>
            <w:tcBorders>
              <w:top w:val="nil"/>
              <w:bottom w:val="nil"/>
            </w:tcBorders>
          </w:tcPr>
          <w:p w14:paraId="48BB14F5"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4C1FDE49" w14:textId="4BC3730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6D689E" w:rsidRPr="00961C80" w14:paraId="073FDAD8" w14:textId="77777777" w:rsidTr="00C41482">
        <w:trPr>
          <w:trHeight w:val="175"/>
        </w:trPr>
        <w:tc>
          <w:tcPr>
            <w:tcW w:w="2718" w:type="dxa"/>
            <w:tcBorders>
              <w:bottom w:val="nil"/>
            </w:tcBorders>
          </w:tcPr>
          <w:p w14:paraId="7E9B6CAB" w14:textId="77777777" w:rsidR="006D689E" w:rsidRPr="00961C80" w:rsidRDefault="006D689E" w:rsidP="00641DA3">
            <w:pPr>
              <w:tabs>
                <w:tab w:val="clear" w:pos="227"/>
                <w:tab w:val="clear" w:pos="454"/>
              </w:tabs>
              <w:spacing w:line="360" w:lineRule="auto"/>
              <w:ind w:left="110" w:right="-49"/>
              <w:jc w:val="thaiDistribute"/>
              <w:rPr>
                <w:rFonts w:cs="Arial"/>
                <w:spacing w:val="-4"/>
                <w:sz w:val="15"/>
                <w:szCs w:val="15"/>
                <w:lang w:val="en-GB"/>
              </w:rPr>
            </w:pPr>
          </w:p>
        </w:tc>
        <w:tc>
          <w:tcPr>
            <w:tcW w:w="1854" w:type="dxa"/>
            <w:tcBorders>
              <w:top w:val="nil"/>
              <w:bottom w:val="nil"/>
            </w:tcBorders>
          </w:tcPr>
          <w:p w14:paraId="2BA4DF66" w14:textId="77777777" w:rsidR="006D689E" w:rsidRPr="00961C80" w:rsidRDefault="006D689E" w:rsidP="00641DA3">
            <w:pPr>
              <w:spacing w:line="360" w:lineRule="auto"/>
              <w:ind w:left="-27" w:right="-20"/>
              <w:jc w:val="center"/>
              <w:rPr>
                <w:rFonts w:eastAsia="Arial" w:cs="Arial"/>
                <w:sz w:val="15"/>
                <w:szCs w:val="15"/>
              </w:rPr>
            </w:pPr>
          </w:p>
        </w:tc>
        <w:tc>
          <w:tcPr>
            <w:tcW w:w="81" w:type="dxa"/>
            <w:tcBorders>
              <w:top w:val="nil"/>
              <w:bottom w:val="nil"/>
            </w:tcBorders>
          </w:tcPr>
          <w:p w14:paraId="6F1B0885" w14:textId="77777777" w:rsidR="006D689E" w:rsidRPr="00961C80" w:rsidRDefault="006D689E" w:rsidP="00641DA3">
            <w:pPr>
              <w:spacing w:line="360" w:lineRule="auto"/>
              <w:ind w:left="-105" w:right="-108"/>
              <w:jc w:val="center"/>
              <w:rPr>
                <w:rFonts w:eastAsia="Arial" w:cs="Arial"/>
                <w:sz w:val="15"/>
                <w:szCs w:val="15"/>
              </w:rPr>
            </w:pPr>
          </w:p>
        </w:tc>
        <w:tc>
          <w:tcPr>
            <w:tcW w:w="999" w:type="dxa"/>
            <w:tcBorders>
              <w:top w:val="nil"/>
              <w:bottom w:val="nil"/>
            </w:tcBorders>
          </w:tcPr>
          <w:p w14:paraId="7B22C68E" w14:textId="77777777" w:rsidR="006D689E" w:rsidRPr="00961C80" w:rsidRDefault="006D689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002839B0" w14:textId="77777777" w:rsidR="006D689E" w:rsidRPr="00961C80" w:rsidRDefault="006D689E"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2239D168" w14:textId="77777777" w:rsidR="006D689E" w:rsidRPr="00961C80" w:rsidRDefault="006D689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1F234CAA" w14:textId="77777777" w:rsidR="006D689E" w:rsidRPr="00961C80" w:rsidRDefault="006D689E" w:rsidP="00641DA3">
            <w:pPr>
              <w:spacing w:line="360" w:lineRule="auto"/>
              <w:ind w:right="72"/>
              <w:jc w:val="center"/>
              <w:rPr>
                <w:rFonts w:eastAsia="Arial" w:cs="Arial"/>
                <w:sz w:val="15"/>
                <w:szCs w:val="15"/>
              </w:rPr>
            </w:pPr>
          </w:p>
        </w:tc>
        <w:tc>
          <w:tcPr>
            <w:tcW w:w="1035" w:type="dxa"/>
            <w:tcBorders>
              <w:top w:val="nil"/>
              <w:bottom w:val="nil"/>
            </w:tcBorders>
          </w:tcPr>
          <w:p w14:paraId="2840DB5E" w14:textId="77777777" w:rsidR="006D689E" w:rsidRPr="00961C80" w:rsidRDefault="006D689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5B2C752C" w14:textId="77777777" w:rsidR="006D689E" w:rsidRPr="00961C80" w:rsidRDefault="006D689E"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5397F286" w14:textId="77777777" w:rsidR="006D689E" w:rsidRPr="00961C80" w:rsidRDefault="006D689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5225CBF6" w14:textId="77777777" w:rsidTr="00C41482">
        <w:trPr>
          <w:trHeight w:val="175"/>
        </w:trPr>
        <w:tc>
          <w:tcPr>
            <w:tcW w:w="2718" w:type="dxa"/>
            <w:tcBorders>
              <w:bottom w:val="nil"/>
            </w:tcBorders>
          </w:tcPr>
          <w:p w14:paraId="03D0749C" w14:textId="7693599C" w:rsidR="00063A05" w:rsidRPr="00961C80" w:rsidRDefault="00063A05" w:rsidP="00641DA3">
            <w:pPr>
              <w:spacing w:line="360" w:lineRule="auto"/>
              <w:ind w:left="11" w:right="-49"/>
              <w:jc w:val="thaiDistribute"/>
              <w:rPr>
                <w:rFonts w:cs="Arial"/>
                <w:spacing w:val="-4"/>
                <w:sz w:val="15"/>
                <w:szCs w:val="15"/>
                <w:lang w:val="en-GB"/>
              </w:rPr>
            </w:pPr>
            <w:r w:rsidRPr="00961C80">
              <w:rPr>
                <w:rFonts w:cs="Arial"/>
                <w:b/>
                <w:bCs/>
                <w:sz w:val="15"/>
                <w:szCs w:val="15"/>
              </w:rPr>
              <w:t>Management fee</w:t>
            </w:r>
          </w:p>
        </w:tc>
        <w:tc>
          <w:tcPr>
            <w:tcW w:w="1854" w:type="dxa"/>
            <w:tcBorders>
              <w:top w:val="nil"/>
              <w:bottom w:val="nil"/>
            </w:tcBorders>
          </w:tcPr>
          <w:p w14:paraId="6F1647BB"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44CAC094"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314ABA1E"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1AD2EE43"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290B404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2FACD521"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147932D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089F8858"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6B3E5A9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51A1C2D7" w14:textId="77777777" w:rsidTr="00C41482">
        <w:trPr>
          <w:trHeight w:val="175"/>
        </w:trPr>
        <w:tc>
          <w:tcPr>
            <w:tcW w:w="2718" w:type="dxa"/>
            <w:tcBorders>
              <w:bottom w:val="nil"/>
            </w:tcBorders>
          </w:tcPr>
          <w:p w14:paraId="58B01C86" w14:textId="0DE1A7A4" w:rsidR="00063A05" w:rsidRPr="00961C80" w:rsidRDefault="00063A05" w:rsidP="00641DA3">
            <w:pPr>
              <w:tabs>
                <w:tab w:val="clear" w:pos="227"/>
                <w:tab w:val="clear" w:pos="454"/>
              </w:tabs>
              <w:spacing w:line="360" w:lineRule="auto"/>
              <w:ind w:left="110" w:right="-49"/>
              <w:jc w:val="thaiDistribute"/>
              <w:rPr>
                <w:rFonts w:cs="Arial"/>
                <w:spacing w:val="-4"/>
                <w:sz w:val="15"/>
                <w:szCs w:val="15"/>
                <w:lang w:val="en-GB"/>
              </w:rPr>
            </w:pPr>
            <w:r w:rsidRPr="00961C80">
              <w:rPr>
                <w:rFonts w:cs="Arial"/>
                <w:i/>
                <w:iCs/>
                <w:sz w:val="15"/>
                <w:szCs w:val="15"/>
                <w:u w:val="single"/>
              </w:rPr>
              <w:t>Subsidiaries</w:t>
            </w:r>
          </w:p>
        </w:tc>
        <w:tc>
          <w:tcPr>
            <w:tcW w:w="1854" w:type="dxa"/>
            <w:tcBorders>
              <w:top w:val="nil"/>
              <w:bottom w:val="nil"/>
            </w:tcBorders>
          </w:tcPr>
          <w:p w14:paraId="7743289A"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67999A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620953E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1AE44E10"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4393756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0B0CF0F4"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0A847B0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176FE8AD"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3B3DEC5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1F1634F3" w14:textId="77777777" w:rsidTr="00C41482">
        <w:trPr>
          <w:trHeight w:val="175"/>
        </w:trPr>
        <w:tc>
          <w:tcPr>
            <w:tcW w:w="2718" w:type="dxa"/>
            <w:tcBorders>
              <w:bottom w:val="nil"/>
            </w:tcBorders>
          </w:tcPr>
          <w:p w14:paraId="109E94AE" w14:textId="24E8FCB2" w:rsidR="00063A05" w:rsidRPr="00961C80" w:rsidRDefault="00063A05" w:rsidP="00641DA3">
            <w:pPr>
              <w:tabs>
                <w:tab w:val="clear" w:pos="227"/>
                <w:tab w:val="clear" w:pos="454"/>
              </w:tabs>
              <w:spacing w:line="360" w:lineRule="auto"/>
              <w:ind w:left="110" w:right="-49"/>
              <w:jc w:val="thaiDistribute"/>
              <w:rPr>
                <w:rFonts w:cs="Arial"/>
                <w:spacing w:val="-4"/>
                <w:sz w:val="15"/>
                <w:szCs w:val="15"/>
                <w:lang w:val="en-GB"/>
              </w:rPr>
            </w:pPr>
            <w:proofErr w:type="spellStart"/>
            <w:r w:rsidRPr="00961C80">
              <w:rPr>
                <w:rFonts w:cs="Arial"/>
                <w:spacing w:val="-4"/>
                <w:sz w:val="15"/>
                <w:szCs w:val="15"/>
                <w:lang w:val="en-GB"/>
              </w:rPr>
              <w:t>Bluebik</w:t>
            </w:r>
            <w:proofErr w:type="spellEnd"/>
            <w:r w:rsidRPr="00961C80">
              <w:rPr>
                <w:rFonts w:cs="Arial"/>
                <w:spacing w:val="-4"/>
                <w:sz w:val="15"/>
                <w:szCs w:val="15"/>
                <w:lang w:val="en-GB"/>
              </w:rPr>
              <w:t xml:space="preserve"> Global Company Limited</w:t>
            </w:r>
          </w:p>
        </w:tc>
        <w:tc>
          <w:tcPr>
            <w:tcW w:w="1854" w:type="dxa"/>
            <w:tcBorders>
              <w:top w:val="nil"/>
              <w:bottom w:val="nil"/>
            </w:tcBorders>
          </w:tcPr>
          <w:p w14:paraId="2EBA8AEA" w14:textId="19330265"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81" w:type="dxa"/>
            <w:tcBorders>
              <w:top w:val="nil"/>
              <w:bottom w:val="nil"/>
            </w:tcBorders>
          </w:tcPr>
          <w:p w14:paraId="456FF339"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72D29EBB" w14:textId="3D7D777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152061A6"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164EDE92" w14:textId="6EAAFF1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6ABD4288"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79AE3DC9" w14:textId="6169C3D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1,924,199</w:t>
            </w:r>
          </w:p>
        </w:tc>
        <w:tc>
          <w:tcPr>
            <w:tcW w:w="90" w:type="dxa"/>
            <w:tcBorders>
              <w:top w:val="nil"/>
              <w:bottom w:val="nil"/>
            </w:tcBorders>
          </w:tcPr>
          <w:p w14:paraId="2C8534D1"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0D4805E1" w14:textId="6B8EB8D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063A05" w:rsidRPr="00961C80" w14:paraId="3C576F3F" w14:textId="77777777" w:rsidTr="00C41482">
        <w:trPr>
          <w:trHeight w:val="175"/>
        </w:trPr>
        <w:tc>
          <w:tcPr>
            <w:tcW w:w="2718" w:type="dxa"/>
            <w:tcBorders>
              <w:bottom w:val="nil"/>
            </w:tcBorders>
          </w:tcPr>
          <w:p w14:paraId="478E2C2E" w14:textId="54EFAC57" w:rsidR="00063A05" w:rsidRPr="00961C80" w:rsidRDefault="00063A05" w:rsidP="00641DA3">
            <w:pPr>
              <w:tabs>
                <w:tab w:val="clear" w:pos="227"/>
                <w:tab w:val="clear" w:pos="454"/>
              </w:tabs>
              <w:spacing w:line="360" w:lineRule="auto"/>
              <w:ind w:left="110" w:right="-49"/>
              <w:jc w:val="thaiDistribute"/>
              <w:rPr>
                <w:rFonts w:cs="Arial"/>
                <w:spacing w:val="-4"/>
                <w:sz w:val="15"/>
                <w:szCs w:val="15"/>
                <w:lang w:val="en-GB"/>
              </w:rPr>
            </w:pPr>
            <w:proofErr w:type="spellStart"/>
            <w:r w:rsidRPr="00961C80">
              <w:rPr>
                <w:rFonts w:cs="Arial"/>
                <w:sz w:val="15"/>
                <w:szCs w:val="15"/>
              </w:rPr>
              <w:t>Bluebik</w:t>
            </w:r>
            <w:proofErr w:type="spellEnd"/>
            <w:r w:rsidRPr="00961C80">
              <w:rPr>
                <w:rFonts w:cs="Arial"/>
                <w:sz w:val="15"/>
                <w:szCs w:val="15"/>
              </w:rPr>
              <w:t xml:space="preserve"> Titans Company Limited</w:t>
            </w:r>
          </w:p>
        </w:tc>
        <w:tc>
          <w:tcPr>
            <w:tcW w:w="1854" w:type="dxa"/>
            <w:tcBorders>
              <w:top w:val="nil"/>
              <w:bottom w:val="nil"/>
            </w:tcBorders>
          </w:tcPr>
          <w:p w14:paraId="3441B396" w14:textId="09B362AC"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81" w:type="dxa"/>
            <w:tcBorders>
              <w:top w:val="nil"/>
              <w:bottom w:val="nil"/>
            </w:tcBorders>
          </w:tcPr>
          <w:p w14:paraId="579347E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483B1F0C" w14:textId="115D45A3"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1F22E1EF"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184247BF" w14:textId="3108948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41C72D86"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112A3DEE" w14:textId="2D8F3D9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546,854</w:t>
            </w:r>
          </w:p>
        </w:tc>
        <w:tc>
          <w:tcPr>
            <w:tcW w:w="90" w:type="dxa"/>
            <w:tcBorders>
              <w:top w:val="nil"/>
              <w:bottom w:val="nil"/>
            </w:tcBorders>
          </w:tcPr>
          <w:p w14:paraId="1C969B8B"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58D9F34B" w14:textId="5D570C2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063A05" w:rsidRPr="00961C80" w14:paraId="1348D1B0" w14:textId="77777777" w:rsidTr="00C41482">
        <w:trPr>
          <w:trHeight w:val="175"/>
        </w:trPr>
        <w:tc>
          <w:tcPr>
            <w:tcW w:w="2718" w:type="dxa"/>
            <w:tcBorders>
              <w:bottom w:val="nil"/>
            </w:tcBorders>
          </w:tcPr>
          <w:p w14:paraId="3393B27E" w14:textId="41DD0486" w:rsidR="00063A05" w:rsidRPr="00961C80" w:rsidRDefault="00063A05" w:rsidP="00641DA3">
            <w:pPr>
              <w:tabs>
                <w:tab w:val="clear" w:pos="227"/>
                <w:tab w:val="clear" w:pos="454"/>
              </w:tabs>
              <w:spacing w:line="360" w:lineRule="auto"/>
              <w:ind w:left="110" w:right="-49"/>
              <w:jc w:val="thaiDistribute"/>
              <w:rPr>
                <w:rFonts w:cs="Arial"/>
                <w:spacing w:val="-4"/>
                <w:sz w:val="15"/>
                <w:szCs w:val="15"/>
                <w:lang w:val="en-GB"/>
              </w:rPr>
            </w:pPr>
            <w:proofErr w:type="spellStart"/>
            <w:r w:rsidRPr="00961C80">
              <w:rPr>
                <w:rFonts w:cs="Arial"/>
                <w:sz w:val="15"/>
                <w:szCs w:val="15"/>
              </w:rPr>
              <w:t>Bluebik</w:t>
            </w:r>
            <w:proofErr w:type="spellEnd"/>
            <w:r w:rsidRPr="00961C80">
              <w:rPr>
                <w:rFonts w:cs="Arial"/>
                <w:sz w:val="15"/>
                <w:szCs w:val="15"/>
              </w:rPr>
              <w:t xml:space="preserve"> Nexus Company Limited</w:t>
            </w:r>
          </w:p>
        </w:tc>
        <w:tc>
          <w:tcPr>
            <w:tcW w:w="1854" w:type="dxa"/>
            <w:tcBorders>
              <w:top w:val="nil"/>
              <w:bottom w:val="nil"/>
            </w:tcBorders>
          </w:tcPr>
          <w:p w14:paraId="4433556E" w14:textId="570370AE"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81" w:type="dxa"/>
            <w:tcBorders>
              <w:top w:val="nil"/>
              <w:bottom w:val="nil"/>
            </w:tcBorders>
          </w:tcPr>
          <w:p w14:paraId="006125A5"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29EDE5C3" w14:textId="4245282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269433DF"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1E96C58F" w14:textId="3136FF6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1925C6BC"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5945CE39" w14:textId="46BFF45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7,597</w:t>
            </w:r>
          </w:p>
        </w:tc>
        <w:tc>
          <w:tcPr>
            <w:tcW w:w="90" w:type="dxa"/>
            <w:tcBorders>
              <w:top w:val="nil"/>
              <w:bottom w:val="nil"/>
            </w:tcBorders>
          </w:tcPr>
          <w:p w14:paraId="660535D3"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70EEC6AD" w14:textId="6F79A5B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063A05" w:rsidRPr="00961C80" w14:paraId="65AAD649" w14:textId="77777777" w:rsidTr="00C41482">
        <w:trPr>
          <w:trHeight w:val="175"/>
        </w:trPr>
        <w:tc>
          <w:tcPr>
            <w:tcW w:w="2718" w:type="dxa"/>
            <w:tcBorders>
              <w:bottom w:val="nil"/>
            </w:tcBorders>
          </w:tcPr>
          <w:p w14:paraId="233520B7" w14:textId="3A06A18C" w:rsidR="00063A05" w:rsidRPr="00961C80" w:rsidRDefault="00063A05" w:rsidP="00641DA3">
            <w:pPr>
              <w:tabs>
                <w:tab w:val="clear" w:pos="227"/>
                <w:tab w:val="clear" w:pos="454"/>
              </w:tabs>
              <w:spacing w:line="360" w:lineRule="auto"/>
              <w:ind w:left="110" w:right="-49"/>
              <w:jc w:val="thaiDistribute"/>
              <w:rPr>
                <w:rFonts w:cs="Arial"/>
                <w:spacing w:val="-4"/>
                <w:sz w:val="15"/>
                <w:szCs w:val="15"/>
                <w:lang w:val="en-GB"/>
              </w:rPr>
            </w:pPr>
            <w:proofErr w:type="spellStart"/>
            <w:r w:rsidRPr="00961C80">
              <w:rPr>
                <w:rFonts w:cs="Arial"/>
                <w:sz w:val="15"/>
                <w:szCs w:val="15"/>
              </w:rPr>
              <w:t>Bluebik</w:t>
            </w:r>
            <w:proofErr w:type="spellEnd"/>
            <w:r w:rsidRPr="00961C80">
              <w:rPr>
                <w:rFonts w:cs="Arial"/>
                <w:sz w:val="15"/>
                <w:szCs w:val="15"/>
              </w:rPr>
              <w:t xml:space="preserve"> Addenda Company Limited</w:t>
            </w:r>
          </w:p>
        </w:tc>
        <w:tc>
          <w:tcPr>
            <w:tcW w:w="1854" w:type="dxa"/>
            <w:tcBorders>
              <w:top w:val="nil"/>
              <w:bottom w:val="nil"/>
            </w:tcBorders>
          </w:tcPr>
          <w:p w14:paraId="4834D60F" w14:textId="2B7045A3"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81" w:type="dxa"/>
            <w:tcBorders>
              <w:top w:val="nil"/>
              <w:bottom w:val="nil"/>
            </w:tcBorders>
          </w:tcPr>
          <w:p w14:paraId="2E04E587"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0CE62AFC" w14:textId="7223156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750BCF33"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6118C692" w14:textId="25F0A54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0E86B060"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6029047A" w14:textId="415FF093"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7,597</w:t>
            </w:r>
          </w:p>
        </w:tc>
        <w:tc>
          <w:tcPr>
            <w:tcW w:w="90" w:type="dxa"/>
            <w:tcBorders>
              <w:top w:val="nil"/>
              <w:bottom w:val="nil"/>
            </w:tcBorders>
          </w:tcPr>
          <w:p w14:paraId="209D9F9A"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5A00A445" w14:textId="28D6E86C"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063A05" w:rsidRPr="00961C80" w14:paraId="4119161C" w14:textId="77777777" w:rsidTr="00C41482">
        <w:trPr>
          <w:trHeight w:val="175"/>
        </w:trPr>
        <w:tc>
          <w:tcPr>
            <w:tcW w:w="2718" w:type="dxa"/>
            <w:tcBorders>
              <w:bottom w:val="nil"/>
            </w:tcBorders>
          </w:tcPr>
          <w:p w14:paraId="14711FBD" w14:textId="4CF54608"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pacing w:val="-6"/>
                <w:sz w:val="15"/>
                <w:szCs w:val="15"/>
              </w:rPr>
              <w:t>Bluebik</w:t>
            </w:r>
            <w:proofErr w:type="spellEnd"/>
            <w:r w:rsidRPr="00961C80">
              <w:rPr>
                <w:rFonts w:cs="Arial"/>
                <w:spacing w:val="-6"/>
                <w:sz w:val="15"/>
                <w:szCs w:val="15"/>
              </w:rPr>
              <w:t xml:space="preserve"> Vulcan Company Limited</w:t>
            </w:r>
          </w:p>
        </w:tc>
        <w:tc>
          <w:tcPr>
            <w:tcW w:w="1854" w:type="dxa"/>
            <w:tcBorders>
              <w:top w:val="nil"/>
              <w:bottom w:val="nil"/>
            </w:tcBorders>
          </w:tcPr>
          <w:p w14:paraId="52DB513A" w14:textId="769A4104"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81" w:type="dxa"/>
            <w:tcBorders>
              <w:top w:val="nil"/>
              <w:bottom w:val="nil"/>
            </w:tcBorders>
          </w:tcPr>
          <w:p w14:paraId="42C8076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0ED17C8D" w14:textId="46F8B5B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15A3D72F"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4982F520" w14:textId="1C024C1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4002984E"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3E99AD58" w14:textId="751834B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4,898,514</w:t>
            </w:r>
          </w:p>
        </w:tc>
        <w:tc>
          <w:tcPr>
            <w:tcW w:w="90" w:type="dxa"/>
            <w:tcBorders>
              <w:top w:val="nil"/>
              <w:bottom w:val="nil"/>
            </w:tcBorders>
          </w:tcPr>
          <w:p w14:paraId="289BEDF9"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01053D9B" w14:textId="579F3EC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063A05" w:rsidRPr="00961C80" w14:paraId="3E922A00" w14:textId="77777777" w:rsidTr="00C41482">
        <w:trPr>
          <w:trHeight w:val="175"/>
        </w:trPr>
        <w:tc>
          <w:tcPr>
            <w:tcW w:w="2718" w:type="dxa"/>
            <w:tcBorders>
              <w:bottom w:val="nil"/>
            </w:tcBorders>
          </w:tcPr>
          <w:p w14:paraId="0CE0A485" w14:textId="49E3F5CA" w:rsidR="00063A05" w:rsidRPr="00961C80" w:rsidRDefault="00063A05" w:rsidP="00641DA3">
            <w:pPr>
              <w:tabs>
                <w:tab w:val="clear" w:pos="227"/>
                <w:tab w:val="clear" w:pos="454"/>
              </w:tabs>
              <w:spacing w:line="360" w:lineRule="auto"/>
              <w:ind w:left="110" w:right="-49"/>
              <w:jc w:val="thaiDistribute"/>
              <w:rPr>
                <w:rFonts w:cs="Arial"/>
                <w:spacing w:val="-6"/>
                <w:sz w:val="15"/>
                <w:szCs w:val="15"/>
              </w:rPr>
            </w:pPr>
            <w:r w:rsidRPr="00961C80">
              <w:rPr>
                <w:rFonts w:cs="Arial"/>
                <w:sz w:val="15"/>
                <w:szCs w:val="15"/>
              </w:rPr>
              <w:t>GMVPI Company Limited</w:t>
            </w:r>
          </w:p>
        </w:tc>
        <w:tc>
          <w:tcPr>
            <w:tcW w:w="1854" w:type="dxa"/>
            <w:tcBorders>
              <w:top w:val="nil"/>
              <w:bottom w:val="nil"/>
            </w:tcBorders>
          </w:tcPr>
          <w:p w14:paraId="21143A5D" w14:textId="4959355A" w:rsidR="00063A05" w:rsidRPr="00961C80" w:rsidRDefault="00063A05" w:rsidP="00641DA3">
            <w:pPr>
              <w:spacing w:line="360" w:lineRule="auto"/>
              <w:ind w:left="-27" w:right="-20"/>
              <w:jc w:val="center"/>
              <w:rPr>
                <w:rFonts w:cs="Arial"/>
                <w:sz w:val="15"/>
                <w:szCs w:val="15"/>
              </w:rPr>
            </w:pPr>
            <w:r w:rsidRPr="00961C80">
              <w:rPr>
                <w:rFonts w:cs="Arial"/>
                <w:sz w:val="15"/>
                <w:szCs w:val="15"/>
              </w:rPr>
              <w:t>Cost plus margin</w:t>
            </w:r>
          </w:p>
        </w:tc>
        <w:tc>
          <w:tcPr>
            <w:tcW w:w="81" w:type="dxa"/>
            <w:tcBorders>
              <w:top w:val="nil"/>
              <w:bottom w:val="nil"/>
            </w:tcBorders>
          </w:tcPr>
          <w:p w14:paraId="200FD688"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1AA5E398" w14:textId="4E60B27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6918FCEE"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7EAC37EF" w14:textId="1F2F103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2FEAC73C"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5CEA0291" w14:textId="39A98EE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714,012</w:t>
            </w:r>
          </w:p>
        </w:tc>
        <w:tc>
          <w:tcPr>
            <w:tcW w:w="90" w:type="dxa"/>
            <w:tcBorders>
              <w:top w:val="nil"/>
              <w:bottom w:val="nil"/>
            </w:tcBorders>
          </w:tcPr>
          <w:p w14:paraId="1871503E"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4E200CA6" w14:textId="1338B72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063A05" w:rsidRPr="00961C80" w14:paraId="7D510418" w14:textId="77777777" w:rsidTr="00B60968">
        <w:trPr>
          <w:trHeight w:val="175"/>
        </w:trPr>
        <w:tc>
          <w:tcPr>
            <w:tcW w:w="2718" w:type="dxa"/>
            <w:tcBorders>
              <w:bottom w:val="nil"/>
            </w:tcBorders>
          </w:tcPr>
          <w:p w14:paraId="073D12EE" w14:textId="77777777" w:rsidR="00063A05" w:rsidRPr="00961C80" w:rsidRDefault="00063A05" w:rsidP="00641DA3">
            <w:pPr>
              <w:spacing w:line="360" w:lineRule="auto"/>
              <w:ind w:left="11" w:right="-49"/>
              <w:jc w:val="thaiDistribute"/>
              <w:rPr>
                <w:rFonts w:eastAsia="Arial" w:cs="Arial"/>
                <w:b/>
                <w:sz w:val="15"/>
                <w:szCs w:val="15"/>
              </w:rPr>
            </w:pPr>
            <w:r w:rsidRPr="00961C80">
              <w:rPr>
                <w:rFonts w:eastAsia="Arial" w:cs="Arial"/>
                <w:b/>
                <w:sz w:val="15"/>
                <w:szCs w:val="15"/>
              </w:rPr>
              <w:t>Total other income</w:t>
            </w:r>
          </w:p>
        </w:tc>
        <w:tc>
          <w:tcPr>
            <w:tcW w:w="1854" w:type="dxa"/>
            <w:tcBorders>
              <w:top w:val="nil"/>
              <w:bottom w:val="nil"/>
            </w:tcBorders>
          </w:tcPr>
          <w:p w14:paraId="4D0BF280"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5E63019F"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000000"/>
              <w:bottom w:val="single" w:sz="12" w:space="0" w:color="000000"/>
            </w:tcBorders>
          </w:tcPr>
          <w:p w14:paraId="17422AE6" w14:textId="2E38F0F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932,500</w:t>
            </w:r>
          </w:p>
        </w:tc>
        <w:tc>
          <w:tcPr>
            <w:tcW w:w="81" w:type="dxa"/>
            <w:tcBorders>
              <w:top w:val="nil"/>
              <w:bottom w:val="nil"/>
            </w:tcBorders>
          </w:tcPr>
          <w:p w14:paraId="60746FE0" w14:textId="77777777" w:rsidR="00063A05" w:rsidRPr="00961C80" w:rsidRDefault="00063A05" w:rsidP="00641DA3">
            <w:pPr>
              <w:spacing w:line="360" w:lineRule="auto"/>
              <w:ind w:left="-105" w:right="-108"/>
              <w:jc w:val="center"/>
              <w:rPr>
                <w:rFonts w:eastAsia="Arial" w:cs="Arial"/>
                <w:b/>
                <w:sz w:val="15"/>
                <w:szCs w:val="15"/>
                <w:u w:val="single"/>
              </w:rPr>
            </w:pPr>
          </w:p>
        </w:tc>
        <w:tc>
          <w:tcPr>
            <w:tcW w:w="963" w:type="dxa"/>
            <w:tcBorders>
              <w:top w:val="single" w:sz="4" w:space="0" w:color="000000"/>
              <w:bottom w:val="single" w:sz="12" w:space="0" w:color="000000"/>
            </w:tcBorders>
          </w:tcPr>
          <w:p w14:paraId="6DF4D8A9" w14:textId="20F0F53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b/>
                <w:bCs/>
                <w:sz w:val="15"/>
                <w:szCs w:val="15"/>
              </w:rPr>
            </w:pPr>
            <w:r w:rsidRPr="00961C80">
              <w:rPr>
                <w:rFonts w:eastAsia="Arial" w:cs="Arial"/>
                <w:sz w:val="15"/>
                <w:szCs w:val="15"/>
              </w:rPr>
              <w:t>-</w:t>
            </w:r>
          </w:p>
        </w:tc>
        <w:tc>
          <w:tcPr>
            <w:tcW w:w="90" w:type="dxa"/>
            <w:tcBorders>
              <w:top w:val="nil"/>
              <w:bottom w:val="nil"/>
            </w:tcBorders>
          </w:tcPr>
          <w:p w14:paraId="6528C800" w14:textId="77777777" w:rsidR="00063A05" w:rsidRPr="00961C80" w:rsidRDefault="00063A05" w:rsidP="00641DA3">
            <w:pPr>
              <w:spacing w:line="360" w:lineRule="auto"/>
              <w:ind w:right="72"/>
              <w:jc w:val="center"/>
              <w:rPr>
                <w:rFonts w:eastAsia="Arial" w:cs="Arial"/>
                <w:b/>
                <w:sz w:val="15"/>
                <w:szCs w:val="15"/>
              </w:rPr>
            </w:pPr>
          </w:p>
        </w:tc>
        <w:tc>
          <w:tcPr>
            <w:tcW w:w="1035" w:type="dxa"/>
            <w:tcBorders>
              <w:top w:val="single" w:sz="4" w:space="0" w:color="000000"/>
              <w:bottom w:val="single" w:sz="12" w:space="0" w:color="000000"/>
            </w:tcBorders>
            <w:shd w:val="clear" w:color="auto" w:fill="auto"/>
          </w:tcPr>
          <w:p w14:paraId="688D8489" w14:textId="2E675359"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24,028,273</w:t>
            </w:r>
          </w:p>
        </w:tc>
        <w:tc>
          <w:tcPr>
            <w:tcW w:w="90" w:type="dxa"/>
            <w:tcBorders>
              <w:top w:val="nil"/>
              <w:bottom w:val="nil"/>
            </w:tcBorders>
          </w:tcPr>
          <w:p w14:paraId="18226220" w14:textId="77777777" w:rsidR="00063A05" w:rsidRPr="00961C80" w:rsidRDefault="00063A05" w:rsidP="00641DA3">
            <w:pPr>
              <w:spacing w:line="360" w:lineRule="auto"/>
              <w:ind w:left="-105" w:right="-108"/>
              <w:jc w:val="center"/>
              <w:rPr>
                <w:rFonts w:eastAsia="Arial" w:cs="Arial"/>
                <w:b/>
                <w:sz w:val="15"/>
                <w:szCs w:val="15"/>
                <w:u w:val="single"/>
              </w:rPr>
            </w:pPr>
          </w:p>
        </w:tc>
        <w:tc>
          <w:tcPr>
            <w:tcW w:w="1035" w:type="dxa"/>
            <w:tcBorders>
              <w:top w:val="single" w:sz="4" w:space="0" w:color="000000"/>
              <w:bottom w:val="single" w:sz="12" w:space="0" w:color="000000"/>
            </w:tcBorders>
            <w:shd w:val="clear" w:color="auto" w:fill="auto"/>
          </w:tcPr>
          <w:p w14:paraId="7A1B1DBE" w14:textId="5C6C4B8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
                <w:bCs/>
                <w:sz w:val="15"/>
                <w:szCs w:val="15"/>
              </w:rPr>
            </w:pPr>
            <w:r w:rsidRPr="00961C80">
              <w:rPr>
                <w:rFonts w:eastAsia="Arial" w:cs="Arial"/>
                <w:sz w:val="15"/>
                <w:szCs w:val="15"/>
              </w:rPr>
              <w:t>302,467</w:t>
            </w:r>
          </w:p>
        </w:tc>
      </w:tr>
      <w:tr w:rsidR="00063A05" w:rsidRPr="00961C80" w14:paraId="3084D447" w14:textId="77777777" w:rsidTr="000D7505">
        <w:trPr>
          <w:trHeight w:val="21"/>
        </w:trPr>
        <w:tc>
          <w:tcPr>
            <w:tcW w:w="2718" w:type="dxa"/>
            <w:tcBorders>
              <w:bottom w:val="nil"/>
            </w:tcBorders>
          </w:tcPr>
          <w:p w14:paraId="28171983" w14:textId="77777777" w:rsidR="00063A05" w:rsidRPr="00961C80" w:rsidRDefault="00063A05" w:rsidP="00641DA3">
            <w:pPr>
              <w:spacing w:line="360" w:lineRule="auto"/>
              <w:ind w:left="11" w:right="-49"/>
              <w:jc w:val="thaiDistribute"/>
              <w:rPr>
                <w:rFonts w:eastAsia="Arial" w:cs="Arial"/>
                <w:b/>
                <w:bCs/>
                <w:sz w:val="15"/>
                <w:szCs w:val="15"/>
              </w:rPr>
            </w:pPr>
          </w:p>
        </w:tc>
        <w:tc>
          <w:tcPr>
            <w:tcW w:w="1854" w:type="dxa"/>
            <w:tcBorders>
              <w:top w:val="nil"/>
              <w:bottom w:val="nil"/>
            </w:tcBorders>
          </w:tcPr>
          <w:p w14:paraId="193A75C2"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72C44BA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6F97E82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31B275A4"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2657DB16"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37CB1E9"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31C2061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7B70A75F"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2BD1F3DB"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04E3C25A" w14:textId="77777777" w:rsidTr="00C41482">
        <w:trPr>
          <w:trHeight w:val="175"/>
        </w:trPr>
        <w:tc>
          <w:tcPr>
            <w:tcW w:w="2718" w:type="dxa"/>
            <w:tcBorders>
              <w:bottom w:val="nil"/>
            </w:tcBorders>
          </w:tcPr>
          <w:p w14:paraId="72D078B6" w14:textId="77777777" w:rsidR="00063A05" w:rsidRPr="00961C80" w:rsidRDefault="00063A05" w:rsidP="00641DA3">
            <w:pPr>
              <w:spacing w:line="360" w:lineRule="auto"/>
              <w:ind w:left="11" w:right="-49"/>
              <w:jc w:val="thaiDistribute"/>
              <w:rPr>
                <w:rFonts w:eastAsia="Arial" w:cs="Arial"/>
                <w:b/>
                <w:bCs/>
                <w:sz w:val="15"/>
                <w:szCs w:val="15"/>
              </w:rPr>
            </w:pPr>
            <w:r w:rsidRPr="00961C80">
              <w:rPr>
                <w:rFonts w:eastAsia="Arial" w:cs="Arial"/>
                <w:b/>
                <w:sz w:val="15"/>
                <w:szCs w:val="15"/>
              </w:rPr>
              <w:t>Finance income</w:t>
            </w:r>
          </w:p>
        </w:tc>
        <w:tc>
          <w:tcPr>
            <w:tcW w:w="1854" w:type="dxa"/>
            <w:tcBorders>
              <w:top w:val="nil"/>
              <w:bottom w:val="nil"/>
            </w:tcBorders>
          </w:tcPr>
          <w:p w14:paraId="42B3E4EA"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0A61B629"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6195EB8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F789EEF"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6176265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0CA8D60F"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428AEC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67C4E985"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083F712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35FBC4DA" w14:textId="77777777" w:rsidTr="00C41482">
        <w:trPr>
          <w:trHeight w:val="36"/>
        </w:trPr>
        <w:tc>
          <w:tcPr>
            <w:tcW w:w="2718" w:type="dxa"/>
            <w:tcBorders>
              <w:bottom w:val="nil"/>
            </w:tcBorders>
          </w:tcPr>
          <w:p w14:paraId="30A3B57D" w14:textId="16BB1B44" w:rsidR="00063A05" w:rsidRPr="00961C80" w:rsidRDefault="00063A05" w:rsidP="00641DA3">
            <w:pPr>
              <w:tabs>
                <w:tab w:val="clear" w:pos="227"/>
                <w:tab w:val="clear" w:pos="454"/>
              </w:tabs>
              <w:spacing w:line="360" w:lineRule="auto"/>
              <w:ind w:left="110" w:right="-49"/>
              <w:jc w:val="thaiDistribute"/>
              <w:rPr>
                <w:rFonts w:eastAsia="Arial" w:cstheme="minorBidi"/>
                <w:sz w:val="15"/>
                <w:szCs w:val="15"/>
                <w:cs/>
              </w:rPr>
            </w:pPr>
            <w:r w:rsidRPr="00961C80">
              <w:rPr>
                <w:rFonts w:eastAsia="Arial" w:cs="Arial"/>
                <w:i/>
                <w:sz w:val="15"/>
                <w:szCs w:val="15"/>
                <w:u w:val="single"/>
              </w:rPr>
              <w:t>Subsidiar</w:t>
            </w:r>
            <w:r w:rsidR="00FA2EF8" w:rsidRPr="00961C80">
              <w:rPr>
                <w:rFonts w:eastAsia="Arial" w:cs="Arial"/>
                <w:i/>
                <w:sz w:val="15"/>
                <w:szCs w:val="15"/>
                <w:u w:val="single"/>
              </w:rPr>
              <w:t>ies</w:t>
            </w:r>
          </w:p>
        </w:tc>
        <w:tc>
          <w:tcPr>
            <w:tcW w:w="1854" w:type="dxa"/>
            <w:tcBorders>
              <w:top w:val="nil"/>
              <w:bottom w:val="nil"/>
            </w:tcBorders>
          </w:tcPr>
          <w:p w14:paraId="13763822"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39541AE9"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6A993D1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13C8F957"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2012469D"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782BBDDD"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11FB667"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78A575A4"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7E9F07D0"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0E98DD3E" w14:textId="77777777" w:rsidTr="002E5628">
        <w:trPr>
          <w:trHeight w:val="223"/>
        </w:trPr>
        <w:tc>
          <w:tcPr>
            <w:tcW w:w="2718" w:type="dxa"/>
            <w:tcBorders>
              <w:bottom w:val="nil"/>
            </w:tcBorders>
          </w:tcPr>
          <w:p w14:paraId="16BBB6A4"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Bluebik</w:t>
            </w:r>
            <w:proofErr w:type="spellEnd"/>
            <w:r w:rsidRPr="00961C80">
              <w:rPr>
                <w:rFonts w:eastAsia="Arial" w:cs="Arial"/>
                <w:sz w:val="15"/>
                <w:szCs w:val="15"/>
              </w:rPr>
              <w:t xml:space="preserve"> Global Company Limited</w:t>
            </w:r>
          </w:p>
        </w:tc>
        <w:tc>
          <w:tcPr>
            <w:tcW w:w="1854" w:type="dxa"/>
            <w:tcBorders>
              <w:top w:val="nil"/>
              <w:bottom w:val="nil"/>
            </w:tcBorders>
          </w:tcPr>
          <w:p w14:paraId="3A5A6415" w14:textId="36563CE9"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Agreed interest rate</w:t>
            </w:r>
          </w:p>
        </w:tc>
        <w:tc>
          <w:tcPr>
            <w:tcW w:w="81" w:type="dxa"/>
            <w:tcBorders>
              <w:top w:val="nil"/>
              <w:bottom w:val="nil"/>
            </w:tcBorders>
          </w:tcPr>
          <w:p w14:paraId="38BE3D71"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7547DA49" w14:textId="3D444F5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608E123C"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455E8168" w14:textId="3F1ADF5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shd w:val="clear" w:color="auto" w:fill="auto"/>
            <w:vAlign w:val="center"/>
          </w:tcPr>
          <w:p w14:paraId="5597450D"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shd w:val="clear" w:color="auto" w:fill="auto"/>
            <w:vAlign w:val="center"/>
          </w:tcPr>
          <w:p w14:paraId="2740EE7F" w14:textId="4EC3853C"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87,103</w:t>
            </w:r>
          </w:p>
        </w:tc>
        <w:tc>
          <w:tcPr>
            <w:tcW w:w="90" w:type="dxa"/>
            <w:tcBorders>
              <w:top w:val="nil"/>
              <w:bottom w:val="nil"/>
            </w:tcBorders>
            <w:vAlign w:val="center"/>
          </w:tcPr>
          <w:p w14:paraId="010A51C3"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shd w:val="clear" w:color="auto" w:fill="auto"/>
            <w:vAlign w:val="center"/>
          </w:tcPr>
          <w:p w14:paraId="03EF4E3B" w14:textId="4E3F2DA0"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5,425</w:t>
            </w:r>
          </w:p>
        </w:tc>
      </w:tr>
      <w:tr w:rsidR="00063A05" w:rsidRPr="00961C80" w14:paraId="733B6B8A" w14:textId="77777777" w:rsidTr="00D65C69">
        <w:trPr>
          <w:trHeight w:val="36"/>
        </w:trPr>
        <w:tc>
          <w:tcPr>
            <w:tcW w:w="2718" w:type="dxa"/>
            <w:tcBorders>
              <w:bottom w:val="nil"/>
            </w:tcBorders>
          </w:tcPr>
          <w:p w14:paraId="196C4E27"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GMVPI Company Limited</w:t>
            </w:r>
          </w:p>
        </w:tc>
        <w:tc>
          <w:tcPr>
            <w:tcW w:w="1854" w:type="dxa"/>
            <w:tcBorders>
              <w:top w:val="nil"/>
              <w:bottom w:val="nil"/>
            </w:tcBorders>
          </w:tcPr>
          <w:p w14:paraId="6AFEF255" w14:textId="66E619CF"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Agreed interest rate</w:t>
            </w:r>
          </w:p>
        </w:tc>
        <w:tc>
          <w:tcPr>
            <w:tcW w:w="81" w:type="dxa"/>
            <w:tcBorders>
              <w:top w:val="nil"/>
              <w:bottom w:val="nil"/>
            </w:tcBorders>
          </w:tcPr>
          <w:p w14:paraId="51A393CE"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0B6A2BAB" w14:textId="00A4669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0319ECD5"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tcPr>
          <w:p w14:paraId="149F5337" w14:textId="1CF6D3B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shd w:val="clear" w:color="auto" w:fill="auto"/>
            <w:vAlign w:val="center"/>
          </w:tcPr>
          <w:p w14:paraId="3F48226D"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shd w:val="clear" w:color="auto" w:fill="auto"/>
            <w:vAlign w:val="center"/>
          </w:tcPr>
          <w:p w14:paraId="4D5D77FA" w14:textId="0601A78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19,677</w:t>
            </w:r>
          </w:p>
        </w:tc>
        <w:tc>
          <w:tcPr>
            <w:tcW w:w="90" w:type="dxa"/>
            <w:tcBorders>
              <w:top w:val="nil"/>
              <w:bottom w:val="nil"/>
            </w:tcBorders>
            <w:vAlign w:val="center"/>
          </w:tcPr>
          <w:p w14:paraId="15D09D7F"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shd w:val="clear" w:color="auto" w:fill="auto"/>
            <w:vAlign w:val="center"/>
          </w:tcPr>
          <w:p w14:paraId="7F36C549" w14:textId="221B6C1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9,432</w:t>
            </w:r>
          </w:p>
        </w:tc>
      </w:tr>
      <w:tr w:rsidR="00063A05" w:rsidRPr="00961C80" w14:paraId="7712E221" w14:textId="77777777" w:rsidTr="00D65C69">
        <w:trPr>
          <w:trHeight w:val="36"/>
        </w:trPr>
        <w:tc>
          <w:tcPr>
            <w:tcW w:w="2718" w:type="dxa"/>
            <w:tcBorders>
              <w:bottom w:val="nil"/>
            </w:tcBorders>
          </w:tcPr>
          <w:p w14:paraId="07ABD3DE" w14:textId="04C91D9D"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lang w:val="en-GB"/>
              </w:rPr>
              <w:t>Bluebik</w:t>
            </w:r>
            <w:proofErr w:type="spellEnd"/>
            <w:r w:rsidRPr="00961C80">
              <w:rPr>
                <w:rFonts w:cs="Arial"/>
                <w:sz w:val="15"/>
                <w:szCs w:val="15"/>
                <w:lang w:val="en-GB"/>
              </w:rPr>
              <w:t xml:space="preserve"> Titans Company Limited</w:t>
            </w:r>
          </w:p>
        </w:tc>
        <w:tc>
          <w:tcPr>
            <w:tcW w:w="1854" w:type="dxa"/>
            <w:tcBorders>
              <w:top w:val="nil"/>
              <w:bottom w:val="nil"/>
            </w:tcBorders>
          </w:tcPr>
          <w:p w14:paraId="65EB91A3" w14:textId="3281C35D"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Agreed interest rate</w:t>
            </w:r>
          </w:p>
        </w:tc>
        <w:tc>
          <w:tcPr>
            <w:tcW w:w="81" w:type="dxa"/>
            <w:tcBorders>
              <w:top w:val="nil"/>
              <w:bottom w:val="nil"/>
            </w:tcBorders>
          </w:tcPr>
          <w:p w14:paraId="193EF794"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1FACA8AF" w14:textId="3DFF97B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3DCFF2BA"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tcPr>
          <w:p w14:paraId="6D9FA967" w14:textId="0CB9373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cs="Arial"/>
                <w:sz w:val="15"/>
                <w:szCs w:val="15"/>
              </w:rPr>
            </w:pPr>
            <w:r w:rsidRPr="00961C80">
              <w:rPr>
                <w:rFonts w:cs="Arial"/>
                <w:sz w:val="15"/>
                <w:szCs w:val="15"/>
              </w:rPr>
              <w:t>-</w:t>
            </w:r>
          </w:p>
        </w:tc>
        <w:tc>
          <w:tcPr>
            <w:tcW w:w="90" w:type="dxa"/>
            <w:tcBorders>
              <w:top w:val="nil"/>
              <w:bottom w:val="nil"/>
            </w:tcBorders>
            <w:shd w:val="clear" w:color="auto" w:fill="auto"/>
            <w:vAlign w:val="center"/>
          </w:tcPr>
          <w:p w14:paraId="2132BA79"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shd w:val="clear" w:color="auto" w:fill="auto"/>
            <w:vAlign w:val="center"/>
          </w:tcPr>
          <w:p w14:paraId="322876B8" w14:textId="4E90669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7,940</w:t>
            </w:r>
          </w:p>
        </w:tc>
        <w:tc>
          <w:tcPr>
            <w:tcW w:w="90" w:type="dxa"/>
            <w:tcBorders>
              <w:top w:val="nil"/>
              <w:bottom w:val="nil"/>
            </w:tcBorders>
            <w:vAlign w:val="center"/>
          </w:tcPr>
          <w:p w14:paraId="555F449D"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shd w:val="clear" w:color="auto" w:fill="auto"/>
            <w:vAlign w:val="center"/>
          </w:tcPr>
          <w:p w14:paraId="42D817B9" w14:textId="6C09055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063A05" w:rsidRPr="00961C80" w14:paraId="7A726852" w14:textId="77777777" w:rsidTr="00D65C69">
        <w:trPr>
          <w:trHeight w:val="36"/>
        </w:trPr>
        <w:tc>
          <w:tcPr>
            <w:tcW w:w="2718" w:type="dxa"/>
            <w:tcBorders>
              <w:bottom w:val="nil"/>
            </w:tcBorders>
          </w:tcPr>
          <w:p w14:paraId="00BD5D36" w14:textId="58EE820D" w:rsidR="00063A05" w:rsidRPr="00961C80" w:rsidRDefault="00063A05" w:rsidP="00641DA3">
            <w:pPr>
              <w:tabs>
                <w:tab w:val="clear" w:pos="227"/>
                <w:tab w:val="clear" w:pos="454"/>
              </w:tabs>
              <w:spacing w:line="360" w:lineRule="auto"/>
              <w:ind w:left="110" w:right="-49"/>
              <w:jc w:val="thaiDistribute"/>
              <w:rPr>
                <w:rFonts w:cs="Arial"/>
                <w:sz w:val="15"/>
                <w:szCs w:val="15"/>
                <w:lang w:val="en-GB"/>
              </w:rPr>
            </w:pPr>
            <w:r w:rsidRPr="00961C80">
              <w:rPr>
                <w:rFonts w:cs="Arial"/>
                <w:sz w:val="15"/>
                <w:szCs w:val="15"/>
                <w:lang w:val="en-GB"/>
              </w:rPr>
              <w:t>Sauce Skills Company Limited</w:t>
            </w:r>
          </w:p>
        </w:tc>
        <w:tc>
          <w:tcPr>
            <w:tcW w:w="1854" w:type="dxa"/>
            <w:tcBorders>
              <w:top w:val="nil"/>
              <w:bottom w:val="nil"/>
            </w:tcBorders>
          </w:tcPr>
          <w:p w14:paraId="7BAD8EB2" w14:textId="197759AE" w:rsidR="00063A05" w:rsidRPr="00961C80" w:rsidRDefault="00063A05" w:rsidP="00641DA3">
            <w:pPr>
              <w:spacing w:line="360" w:lineRule="auto"/>
              <w:ind w:left="-27" w:right="-20"/>
              <w:jc w:val="center"/>
              <w:rPr>
                <w:rFonts w:cs="Arial"/>
                <w:sz w:val="15"/>
                <w:szCs w:val="15"/>
              </w:rPr>
            </w:pPr>
            <w:r w:rsidRPr="00961C80">
              <w:rPr>
                <w:rFonts w:cs="Arial"/>
                <w:sz w:val="15"/>
                <w:szCs w:val="15"/>
              </w:rPr>
              <w:t>Agreed interest rate</w:t>
            </w:r>
          </w:p>
        </w:tc>
        <w:tc>
          <w:tcPr>
            <w:tcW w:w="81" w:type="dxa"/>
            <w:tcBorders>
              <w:top w:val="nil"/>
              <w:bottom w:val="nil"/>
            </w:tcBorders>
          </w:tcPr>
          <w:p w14:paraId="4C4837B4"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single" w:sz="4" w:space="0" w:color="auto"/>
            </w:tcBorders>
          </w:tcPr>
          <w:p w14:paraId="098DCF22" w14:textId="116C864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204FFD8E"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single" w:sz="4" w:space="0" w:color="auto"/>
            </w:tcBorders>
          </w:tcPr>
          <w:p w14:paraId="37BEFEE3" w14:textId="38873C9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cs="Arial"/>
                <w:sz w:val="15"/>
                <w:szCs w:val="15"/>
              </w:rPr>
            </w:pPr>
            <w:r w:rsidRPr="00961C80">
              <w:rPr>
                <w:rFonts w:cs="Arial"/>
                <w:sz w:val="15"/>
                <w:szCs w:val="15"/>
              </w:rPr>
              <w:t>-</w:t>
            </w:r>
          </w:p>
        </w:tc>
        <w:tc>
          <w:tcPr>
            <w:tcW w:w="90" w:type="dxa"/>
            <w:tcBorders>
              <w:top w:val="nil"/>
              <w:bottom w:val="nil"/>
            </w:tcBorders>
            <w:shd w:val="clear" w:color="auto" w:fill="auto"/>
            <w:vAlign w:val="center"/>
          </w:tcPr>
          <w:p w14:paraId="35451D30"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single" w:sz="4" w:space="0" w:color="auto"/>
            </w:tcBorders>
            <w:shd w:val="clear" w:color="auto" w:fill="auto"/>
            <w:vAlign w:val="center"/>
          </w:tcPr>
          <w:p w14:paraId="377D824B" w14:textId="0B0F317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7,230</w:t>
            </w:r>
          </w:p>
        </w:tc>
        <w:tc>
          <w:tcPr>
            <w:tcW w:w="90" w:type="dxa"/>
            <w:tcBorders>
              <w:top w:val="nil"/>
              <w:bottom w:val="nil"/>
            </w:tcBorders>
            <w:vAlign w:val="center"/>
          </w:tcPr>
          <w:p w14:paraId="64FC5880"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single" w:sz="4" w:space="0" w:color="auto"/>
            </w:tcBorders>
            <w:shd w:val="clear" w:color="auto" w:fill="auto"/>
            <w:vAlign w:val="center"/>
          </w:tcPr>
          <w:p w14:paraId="3FDC1DDC" w14:textId="5100244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063A05" w:rsidRPr="00961C80" w14:paraId="2D1ADDA9" w14:textId="77777777" w:rsidTr="00B60968">
        <w:trPr>
          <w:trHeight w:val="36"/>
        </w:trPr>
        <w:tc>
          <w:tcPr>
            <w:tcW w:w="2718" w:type="dxa"/>
            <w:tcBorders>
              <w:bottom w:val="nil"/>
            </w:tcBorders>
          </w:tcPr>
          <w:p w14:paraId="49998E3C" w14:textId="77777777" w:rsidR="00063A05" w:rsidRPr="00961C80" w:rsidRDefault="00063A05" w:rsidP="00641DA3">
            <w:pPr>
              <w:spacing w:line="360" w:lineRule="auto"/>
              <w:ind w:left="11" w:right="-49"/>
              <w:jc w:val="both"/>
              <w:rPr>
                <w:rFonts w:eastAsia="Arial" w:cs="Arial"/>
                <w:sz w:val="15"/>
                <w:szCs w:val="15"/>
              </w:rPr>
            </w:pPr>
            <w:r w:rsidRPr="00961C80">
              <w:rPr>
                <w:rFonts w:eastAsia="Arial" w:cs="Arial"/>
                <w:b/>
                <w:sz w:val="15"/>
                <w:szCs w:val="15"/>
              </w:rPr>
              <w:t>Total Finance Income</w:t>
            </w:r>
          </w:p>
        </w:tc>
        <w:tc>
          <w:tcPr>
            <w:tcW w:w="1854" w:type="dxa"/>
            <w:tcBorders>
              <w:top w:val="nil"/>
              <w:bottom w:val="nil"/>
            </w:tcBorders>
          </w:tcPr>
          <w:p w14:paraId="22F26C70"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4936D9F5"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auto"/>
              <w:bottom w:val="single" w:sz="12" w:space="0" w:color="auto"/>
            </w:tcBorders>
            <w:vAlign w:val="center"/>
          </w:tcPr>
          <w:p w14:paraId="58545A9A" w14:textId="0B6715B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3724B48A" w14:textId="77777777" w:rsidR="00063A05" w:rsidRPr="00961C80" w:rsidRDefault="00063A05" w:rsidP="00641DA3">
            <w:pPr>
              <w:spacing w:line="360" w:lineRule="auto"/>
              <w:ind w:left="-105" w:right="-108"/>
              <w:rPr>
                <w:rFonts w:eastAsia="Arial" w:cs="Arial"/>
                <w:sz w:val="15"/>
                <w:szCs w:val="15"/>
              </w:rPr>
            </w:pPr>
          </w:p>
        </w:tc>
        <w:tc>
          <w:tcPr>
            <w:tcW w:w="963" w:type="dxa"/>
            <w:tcBorders>
              <w:top w:val="single" w:sz="4" w:space="0" w:color="auto"/>
              <w:bottom w:val="single" w:sz="12" w:space="0" w:color="auto"/>
            </w:tcBorders>
            <w:vAlign w:val="center"/>
          </w:tcPr>
          <w:p w14:paraId="162EEFDF" w14:textId="2F05C8E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shd w:val="clear" w:color="auto" w:fill="auto"/>
            <w:vAlign w:val="center"/>
          </w:tcPr>
          <w:p w14:paraId="21B4FA68"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auto"/>
              <w:bottom w:val="single" w:sz="12" w:space="0" w:color="auto"/>
            </w:tcBorders>
            <w:shd w:val="clear" w:color="auto" w:fill="auto"/>
            <w:vAlign w:val="center"/>
          </w:tcPr>
          <w:p w14:paraId="36F72AB1" w14:textId="1774D430"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121,950</w:t>
            </w:r>
          </w:p>
        </w:tc>
        <w:tc>
          <w:tcPr>
            <w:tcW w:w="90" w:type="dxa"/>
            <w:tcBorders>
              <w:top w:val="nil"/>
              <w:bottom w:val="nil"/>
            </w:tcBorders>
            <w:vAlign w:val="center"/>
          </w:tcPr>
          <w:p w14:paraId="432DAA02" w14:textId="77777777" w:rsidR="00063A05" w:rsidRPr="00961C80" w:rsidRDefault="00063A05" w:rsidP="00641DA3">
            <w:pPr>
              <w:spacing w:line="360" w:lineRule="auto"/>
              <w:ind w:left="-105" w:right="-108"/>
              <w:jc w:val="center"/>
              <w:rPr>
                <w:rFonts w:eastAsia="Arial" w:cs="Arial"/>
                <w:sz w:val="15"/>
                <w:szCs w:val="15"/>
              </w:rPr>
            </w:pPr>
          </w:p>
        </w:tc>
        <w:tc>
          <w:tcPr>
            <w:tcW w:w="1035" w:type="dxa"/>
            <w:tcBorders>
              <w:top w:val="single" w:sz="4" w:space="0" w:color="auto"/>
              <w:bottom w:val="single" w:sz="12" w:space="0" w:color="auto"/>
            </w:tcBorders>
            <w:shd w:val="clear" w:color="auto" w:fill="auto"/>
            <w:vAlign w:val="center"/>
          </w:tcPr>
          <w:p w14:paraId="49DFE32C" w14:textId="6D57663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14,857</w:t>
            </w:r>
          </w:p>
        </w:tc>
      </w:tr>
      <w:tr w:rsidR="00063A05" w:rsidRPr="00961C80" w14:paraId="3CD95E93" w14:textId="77777777" w:rsidTr="00B60968">
        <w:trPr>
          <w:trHeight w:val="36"/>
        </w:trPr>
        <w:tc>
          <w:tcPr>
            <w:tcW w:w="2718" w:type="dxa"/>
            <w:tcBorders>
              <w:bottom w:val="nil"/>
            </w:tcBorders>
          </w:tcPr>
          <w:p w14:paraId="7AB66B97" w14:textId="77777777" w:rsidR="00063A05" w:rsidRPr="00961C80" w:rsidRDefault="00063A05" w:rsidP="00641DA3">
            <w:pPr>
              <w:spacing w:line="360" w:lineRule="auto"/>
              <w:ind w:left="11" w:right="-49"/>
              <w:jc w:val="both"/>
              <w:rPr>
                <w:rFonts w:eastAsia="Arial" w:cs="Arial"/>
                <w:sz w:val="15"/>
                <w:szCs w:val="15"/>
              </w:rPr>
            </w:pPr>
          </w:p>
        </w:tc>
        <w:tc>
          <w:tcPr>
            <w:tcW w:w="1854" w:type="dxa"/>
            <w:tcBorders>
              <w:top w:val="nil"/>
              <w:bottom w:val="nil"/>
            </w:tcBorders>
          </w:tcPr>
          <w:p w14:paraId="434A7FD5"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1C16F183"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12" w:space="0" w:color="auto"/>
              <w:bottom w:val="nil"/>
            </w:tcBorders>
            <w:vAlign w:val="center"/>
          </w:tcPr>
          <w:p w14:paraId="373BEDFB"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1125834A"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single" w:sz="12" w:space="0" w:color="auto"/>
              <w:bottom w:val="nil"/>
            </w:tcBorders>
            <w:vAlign w:val="center"/>
          </w:tcPr>
          <w:p w14:paraId="672A5DD6"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shd w:val="clear" w:color="auto" w:fill="auto"/>
            <w:vAlign w:val="center"/>
          </w:tcPr>
          <w:p w14:paraId="5F5EBE2C"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12" w:space="0" w:color="auto"/>
              <w:bottom w:val="nil"/>
            </w:tcBorders>
            <w:shd w:val="clear" w:color="auto" w:fill="auto"/>
            <w:vAlign w:val="center"/>
          </w:tcPr>
          <w:p w14:paraId="50B2793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69E248DD"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12" w:space="0" w:color="auto"/>
              <w:bottom w:val="nil"/>
            </w:tcBorders>
            <w:shd w:val="clear" w:color="auto" w:fill="auto"/>
            <w:vAlign w:val="center"/>
          </w:tcPr>
          <w:p w14:paraId="29124477"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3A0231B7" w14:textId="77777777" w:rsidTr="00C41482">
        <w:trPr>
          <w:trHeight w:val="175"/>
        </w:trPr>
        <w:tc>
          <w:tcPr>
            <w:tcW w:w="2718" w:type="dxa"/>
            <w:tcBorders>
              <w:bottom w:val="nil"/>
            </w:tcBorders>
          </w:tcPr>
          <w:p w14:paraId="7A0E02F8" w14:textId="77777777" w:rsidR="00063A05" w:rsidRPr="00961C80" w:rsidRDefault="00063A05" w:rsidP="00641DA3">
            <w:pPr>
              <w:spacing w:line="360" w:lineRule="auto"/>
              <w:ind w:left="11" w:right="-49"/>
              <w:jc w:val="thaiDistribute"/>
              <w:rPr>
                <w:rFonts w:eastAsia="Arial" w:cs="Arial"/>
                <w:b/>
                <w:sz w:val="15"/>
                <w:szCs w:val="15"/>
              </w:rPr>
            </w:pPr>
            <w:r w:rsidRPr="00961C80">
              <w:rPr>
                <w:rFonts w:eastAsia="Arial" w:cs="Arial"/>
                <w:b/>
                <w:sz w:val="15"/>
                <w:szCs w:val="15"/>
              </w:rPr>
              <w:t>Costs / Expenses</w:t>
            </w:r>
          </w:p>
        </w:tc>
        <w:tc>
          <w:tcPr>
            <w:tcW w:w="1854" w:type="dxa"/>
            <w:tcBorders>
              <w:top w:val="nil"/>
              <w:bottom w:val="nil"/>
            </w:tcBorders>
          </w:tcPr>
          <w:p w14:paraId="0694CE92"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15C56EDD"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523AD420"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35E8A02D"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38559BF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474C2BDD"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503BA9C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1BED3819"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768DD3C5"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64CCCF2F" w14:textId="77777777" w:rsidTr="00C41482">
        <w:trPr>
          <w:trHeight w:val="175"/>
        </w:trPr>
        <w:tc>
          <w:tcPr>
            <w:tcW w:w="2718" w:type="dxa"/>
            <w:tcBorders>
              <w:bottom w:val="nil"/>
            </w:tcBorders>
          </w:tcPr>
          <w:p w14:paraId="013A0AC8" w14:textId="41FE73D1" w:rsidR="00063A05" w:rsidRPr="00961C80" w:rsidRDefault="00063A05" w:rsidP="00641DA3">
            <w:pPr>
              <w:tabs>
                <w:tab w:val="clear" w:pos="227"/>
                <w:tab w:val="clear" w:pos="454"/>
              </w:tabs>
              <w:spacing w:line="360" w:lineRule="auto"/>
              <w:ind w:left="110" w:right="-49"/>
              <w:jc w:val="thaiDistribute"/>
              <w:rPr>
                <w:rFonts w:eastAsia="Arial" w:cs="Arial"/>
                <w:b/>
                <w:sz w:val="15"/>
                <w:szCs w:val="15"/>
              </w:rPr>
            </w:pPr>
            <w:r w:rsidRPr="00961C80">
              <w:rPr>
                <w:rFonts w:eastAsia="Arial" w:cs="Arial"/>
                <w:i/>
                <w:sz w:val="15"/>
                <w:szCs w:val="15"/>
                <w:u w:val="single"/>
              </w:rPr>
              <w:t>Subsidiar</w:t>
            </w:r>
            <w:r w:rsidR="00FA2EF8" w:rsidRPr="00961C80">
              <w:rPr>
                <w:rFonts w:eastAsia="Arial" w:cs="Arial"/>
                <w:i/>
                <w:sz w:val="15"/>
                <w:szCs w:val="15"/>
                <w:u w:val="single"/>
              </w:rPr>
              <w:t>ies</w:t>
            </w:r>
          </w:p>
        </w:tc>
        <w:tc>
          <w:tcPr>
            <w:tcW w:w="1854" w:type="dxa"/>
            <w:tcBorders>
              <w:top w:val="nil"/>
              <w:bottom w:val="nil"/>
            </w:tcBorders>
          </w:tcPr>
          <w:p w14:paraId="2ABC5135"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15841ABA"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08020097"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FDD66BA"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7BBAC2C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46D010BB"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371EC34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32356EFA"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46EF48E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77AD825E" w14:textId="77777777" w:rsidTr="00C41482">
        <w:trPr>
          <w:trHeight w:val="175"/>
        </w:trPr>
        <w:tc>
          <w:tcPr>
            <w:tcW w:w="2718" w:type="dxa"/>
            <w:tcBorders>
              <w:bottom w:val="nil"/>
            </w:tcBorders>
          </w:tcPr>
          <w:p w14:paraId="2035354A"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Ingenio</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344A0AFC" w14:textId="77777777" w:rsidR="00063A05" w:rsidRPr="00961C80" w:rsidRDefault="00063A05" w:rsidP="00641DA3">
            <w:pPr>
              <w:spacing w:line="360" w:lineRule="auto"/>
              <w:ind w:left="-27" w:right="-20"/>
              <w:jc w:val="center"/>
              <w:rPr>
                <w:rFonts w:eastAsia="Arial" w:cs="Arial"/>
                <w:sz w:val="15"/>
                <w:szCs w:val="15"/>
                <w:cs/>
              </w:rPr>
            </w:pPr>
            <w:r w:rsidRPr="00961C80">
              <w:rPr>
                <w:rFonts w:eastAsia="Arial" w:cs="Arial"/>
                <w:sz w:val="15"/>
                <w:szCs w:val="15"/>
              </w:rPr>
              <w:t>Contract price</w:t>
            </w:r>
          </w:p>
        </w:tc>
        <w:tc>
          <w:tcPr>
            <w:tcW w:w="81" w:type="dxa"/>
            <w:tcBorders>
              <w:top w:val="nil"/>
              <w:bottom w:val="nil"/>
            </w:tcBorders>
          </w:tcPr>
          <w:p w14:paraId="17943ABE"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2C9E52A8" w14:textId="5573C22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50D5C362"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33B563F7" w14:textId="4D2D2FC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50C8BAA5"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3FAD2375" w14:textId="3C2A6AF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70361F56"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675D0C4B" w14:textId="093608C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8,881,003</w:t>
            </w:r>
          </w:p>
        </w:tc>
      </w:tr>
      <w:tr w:rsidR="00063A05" w:rsidRPr="00961C80" w14:paraId="65791D47" w14:textId="77777777" w:rsidTr="002E5628">
        <w:trPr>
          <w:trHeight w:val="185"/>
        </w:trPr>
        <w:tc>
          <w:tcPr>
            <w:tcW w:w="2718" w:type="dxa"/>
            <w:tcBorders>
              <w:bottom w:val="nil"/>
            </w:tcBorders>
          </w:tcPr>
          <w:p w14:paraId="566F4A48" w14:textId="77777777" w:rsidR="00063A05" w:rsidRPr="00961C80" w:rsidRDefault="00063A05" w:rsidP="00641DA3">
            <w:pPr>
              <w:spacing w:line="360" w:lineRule="auto"/>
              <w:ind w:left="110" w:right="-49"/>
              <w:jc w:val="both"/>
              <w:rPr>
                <w:rFonts w:eastAsia="Arial" w:cs="Arial"/>
                <w:sz w:val="15"/>
                <w:szCs w:val="15"/>
              </w:rPr>
            </w:pPr>
            <w:proofErr w:type="spellStart"/>
            <w:r w:rsidRPr="00961C80">
              <w:rPr>
                <w:rFonts w:eastAsia="Arial" w:cs="Arial"/>
                <w:sz w:val="15"/>
                <w:szCs w:val="15"/>
              </w:rPr>
              <w:t>Bluebik</w:t>
            </w:r>
            <w:proofErr w:type="spellEnd"/>
            <w:r w:rsidRPr="00961C80">
              <w:rPr>
                <w:rFonts w:eastAsia="Arial" w:cs="Arial"/>
                <w:sz w:val="15"/>
                <w:szCs w:val="15"/>
              </w:rPr>
              <w:t xml:space="preserve"> Global Company Limited</w:t>
            </w:r>
          </w:p>
        </w:tc>
        <w:tc>
          <w:tcPr>
            <w:tcW w:w="1854" w:type="dxa"/>
            <w:tcBorders>
              <w:top w:val="nil"/>
              <w:bottom w:val="nil"/>
            </w:tcBorders>
            <w:shd w:val="clear" w:color="auto" w:fill="auto"/>
          </w:tcPr>
          <w:p w14:paraId="068188FF" w14:textId="77777777"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32715423"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40B590B7" w14:textId="54ECE1A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107D99B2"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3D7DF3A4" w14:textId="5AB942C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23F8BA57"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18115454" w14:textId="425784E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6BDCE13F"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13BA19B6" w14:textId="50FF44E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13,895,025</w:t>
            </w:r>
          </w:p>
        </w:tc>
      </w:tr>
      <w:tr w:rsidR="00063A05" w:rsidRPr="00961C80" w14:paraId="52BA6B9F" w14:textId="77777777" w:rsidTr="00B60968">
        <w:trPr>
          <w:trHeight w:val="66"/>
        </w:trPr>
        <w:tc>
          <w:tcPr>
            <w:tcW w:w="2718" w:type="dxa"/>
            <w:tcBorders>
              <w:bottom w:val="nil"/>
            </w:tcBorders>
          </w:tcPr>
          <w:p w14:paraId="51697C2D" w14:textId="7AA81D24" w:rsidR="00063A05" w:rsidRPr="00961C80" w:rsidRDefault="00063A05" w:rsidP="00641DA3">
            <w:pPr>
              <w:spacing w:line="360" w:lineRule="auto"/>
              <w:ind w:left="110" w:right="-49"/>
              <w:jc w:val="both"/>
              <w:rPr>
                <w:rFonts w:eastAsia="Arial" w:cs="Arial"/>
                <w:sz w:val="15"/>
                <w:szCs w:val="15"/>
              </w:rPr>
            </w:pPr>
            <w:proofErr w:type="spellStart"/>
            <w:r w:rsidRPr="00961C80">
              <w:rPr>
                <w:rFonts w:cs="Arial"/>
                <w:sz w:val="15"/>
                <w:szCs w:val="15"/>
              </w:rPr>
              <w:t>Bluebik</w:t>
            </w:r>
            <w:proofErr w:type="spellEnd"/>
            <w:r w:rsidRPr="00961C80">
              <w:rPr>
                <w:rFonts w:cs="Arial"/>
                <w:sz w:val="15"/>
                <w:szCs w:val="15"/>
              </w:rPr>
              <w:t xml:space="preserve"> Titans Company Limited</w:t>
            </w:r>
          </w:p>
        </w:tc>
        <w:tc>
          <w:tcPr>
            <w:tcW w:w="1854" w:type="dxa"/>
            <w:tcBorders>
              <w:top w:val="nil"/>
              <w:bottom w:val="nil"/>
            </w:tcBorders>
            <w:shd w:val="clear" w:color="auto" w:fill="auto"/>
          </w:tcPr>
          <w:p w14:paraId="56CDA8D5" w14:textId="1E72D9FA" w:rsidR="00063A05" w:rsidRPr="00961C80" w:rsidRDefault="00063A05" w:rsidP="00641DA3">
            <w:pPr>
              <w:spacing w:line="360" w:lineRule="auto"/>
              <w:ind w:left="-27" w:right="-20"/>
              <w:jc w:val="center"/>
              <w:rPr>
                <w:rFonts w:eastAsia="Arial" w:cs="Arial"/>
                <w:sz w:val="15"/>
                <w:szCs w:val="15"/>
              </w:rPr>
            </w:pPr>
            <w:r w:rsidRPr="00961C80">
              <w:rPr>
                <w:rFonts w:cs="Arial"/>
                <w:sz w:val="15"/>
                <w:szCs w:val="15"/>
              </w:rPr>
              <w:t>Contract price</w:t>
            </w:r>
          </w:p>
        </w:tc>
        <w:tc>
          <w:tcPr>
            <w:tcW w:w="81" w:type="dxa"/>
            <w:tcBorders>
              <w:top w:val="nil"/>
              <w:bottom w:val="nil"/>
            </w:tcBorders>
          </w:tcPr>
          <w:p w14:paraId="2AD2CF18"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745F8BC8" w14:textId="1E98E0E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10825D1D"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743AD2E9" w14:textId="647DC0B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0FBA2963"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73D26E70" w14:textId="063D945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408,240</w:t>
            </w:r>
          </w:p>
        </w:tc>
        <w:tc>
          <w:tcPr>
            <w:tcW w:w="90" w:type="dxa"/>
            <w:tcBorders>
              <w:top w:val="nil"/>
              <w:bottom w:val="nil"/>
            </w:tcBorders>
            <w:vAlign w:val="center"/>
          </w:tcPr>
          <w:p w14:paraId="6AE3B6B8"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3CE5B0BF" w14:textId="1E2EA6F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063A05" w:rsidRPr="00961C80" w14:paraId="3E83B96B" w14:textId="77777777" w:rsidTr="00B60968">
        <w:trPr>
          <w:trHeight w:val="66"/>
        </w:trPr>
        <w:tc>
          <w:tcPr>
            <w:tcW w:w="2718" w:type="dxa"/>
            <w:tcBorders>
              <w:bottom w:val="nil"/>
            </w:tcBorders>
          </w:tcPr>
          <w:p w14:paraId="7B56B38B" w14:textId="79A66838" w:rsidR="00063A05" w:rsidRPr="00961C80" w:rsidRDefault="00063A05" w:rsidP="00641DA3">
            <w:pPr>
              <w:spacing w:line="360" w:lineRule="auto"/>
              <w:ind w:left="110" w:right="-49"/>
              <w:jc w:val="both"/>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Vulcan Company Limited</w:t>
            </w:r>
          </w:p>
        </w:tc>
        <w:tc>
          <w:tcPr>
            <w:tcW w:w="1854" w:type="dxa"/>
            <w:tcBorders>
              <w:top w:val="nil"/>
              <w:bottom w:val="nil"/>
            </w:tcBorders>
            <w:shd w:val="clear" w:color="auto" w:fill="auto"/>
          </w:tcPr>
          <w:p w14:paraId="4832C286" w14:textId="2D7683F4" w:rsidR="00063A05" w:rsidRPr="00961C80" w:rsidRDefault="00063A05" w:rsidP="00641DA3">
            <w:pPr>
              <w:spacing w:line="360" w:lineRule="auto"/>
              <w:ind w:left="-27" w:right="-20"/>
              <w:jc w:val="center"/>
              <w:rPr>
                <w:rFonts w:cs="Arial"/>
                <w:sz w:val="15"/>
                <w:szCs w:val="15"/>
              </w:rPr>
            </w:pPr>
            <w:r w:rsidRPr="00961C80">
              <w:rPr>
                <w:rFonts w:cs="Arial"/>
                <w:sz w:val="15"/>
                <w:szCs w:val="15"/>
              </w:rPr>
              <w:t>Contract price</w:t>
            </w:r>
          </w:p>
        </w:tc>
        <w:tc>
          <w:tcPr>
            <w:tcW w:w="81" w:type="dxa"/>
            <w:tcBorders>
              <w:top w:val="nil"/>
              <w:bottom w:val="nil"/>
            </w:tcBorders>
          </w:tcPr>
          <w:p w14:paraId="5E5D5F3A"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3F1B1806" w14:textId="69F93B69"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0D7583DC"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7050550D" w14:textId="4756512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54DBD486"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1074FBD0" w14:textId="797F66C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6,467,693</w:t>
            </w:r>
          </w:p>
        </w:tc>
        <w:tc>
          <w:tcPr>
            <w:tcW w:w="90" w:type="dxa"/>
            <w:tcBorders>
              <w:top w:val="nil"/>
              <w:bottom w:val="nil"/>
            </w:tcBorders>
            <w:vAlign w:val="center"/>
          </w:tcPr>
          <w:p w14:paraId="72ED19F3"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0D0972BF" w14:textId="7EC847F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063A05" w:rsidRPr="00961C80" w14:paraId="7CD5DF73" w14:textId="77777777" w:rsidTr="002E5628">
        <w:trPr>
          <w:trHeight w:val="66"/>
        </w:trPr>
        <w:tc>
          <w:tcPr>
            <w:tcW w:w="2718" w:type="dxa"/>
            <w:tcBorders>
              <w:bottom w:val="nil"/>
            </w:tcBorders>
          </w:tcPr>
          <w:p w14:paraId="7265158A" w14:textId="77777777" w:rsidR="00063A05" w:rsidRPr="00961C80" w:rsidRDefault="00063A05" w:rsidP="00641DA3">
            <w:pPr>
              <w:spacing w:line="360" w:lineRule="auto"/>
              <w:ind w:left="110" w:right="-49"/>
              <w:jc w:val="both"/>
              <w:rPr>
                <w:rFonts w:eastAsia="Arial" w:cs="Arial"/>
                <w:sz w:val="15"/>
                <w:szCs w:val="15"/>
              </w:rPr>
            </w:pPr>
            <w:r w:rsidRPr="00961C80">
              <w:rPr>
                <w:rFonts w:eastAsia="Arial" w:cs="Arial"/>
                <w:sz w:val="15"/>
                <w:szCs w:val="15"/>
              </w:rPr>
              <w:t xml:space="preserve">GMVPI </w:t>
            </w:r>
            <w:r w:rsidRPr="00961C80">
              <w:rPr>
                <w:rFonts w:cs="Arial"/>
                <w:sz w:val="15"/>
                <w:szCs w:val="15"/>
              </w:rPr>
              <w:t>Company Limited</w:t>
            </w:r>
          </w:p>
        </w:tc>
        <w:tc>
          <w:tcPr>
            <w:tcW w:w="1854" w:type="dxa"/>
            <w:tcBorders>
              <w:top w:val="nil"/>
              <w:bottom w:val="nil"/>
            </w:tcBorders>
            <w:shd w:val="clear" w:color="auto" w:fill="auto"/>
          </w:tcPr>
          <w:p w14:paraId="2AF84CCA" w14:textId="77777777"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12A6AC64"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1F3024FD" w14:textId="1969132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1507BB48"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64A86390" w14:textId="216B5BA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2B00842C"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4DDB654C" w14:textId="586E874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458,187</w:t>
            </w:r>
          </w:p>
        </w:tc>
        <w:tc>
          <w:tcPr>
            <w:tcW w:w="90" w:type="dxa"/>
            <w:tcBorders>
              <w:top w:val="nil"/>
              <w:bottom w:val="nil"/>
            </w:tcBorders>
            <w:vAlign w:val="center"/>
          </w:tcPr>
          <w:p w14:paraId="74CA023A"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04C46150" w14:textId="56C87D0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1,134,900</w:t>
            </w:r>
          </w:p>
        </w:tc>
      </w:tr>
      <w:tr w:rsidR="00063A05" w:rsidRPr="00961C80" w14:paraId="2BD93314" w14:textId="77777777" w:rsidTr="002E5628">
        <w:trPr>
          <w:trHeight w:val="66"/>
        </w:trPr>
        <w:tc>
          <w:tcPr>
            <w:tcW w:w="2718" w:type="dxa"/>
            <w:tcBorders>
              <w:bottom w:val="nil"/>
            </w:tcBorders>
          </w:tcPr>
          <w:p w14:paraId="718853FC" w14:textId="77777777" w:rsidR="00063A05" w:rsidRPr="00961C80" w:rsidRDefault="00063A05" w:rsidP="00641DA3">
            <w:pPr>
              <w:spacing w:line="360" w:lineRule="auto"/>
              <w:ind w:left="110" w:right="-49"/>
              <w:jc w:val="both"/>
              <w:rPr>
                <w:rFonts w:eastAsia="Arial" w:cs="Arial"/>
                <w:sz w:val="15"/>
                <w:szCs w:val="15"/>
              </w:rPr>
            </w:pPr>
          </w:p>
        </w:tc>
        <w:tc>
          <w:tcPr>
            <w:tcW w:w="1854" w:type="dxa"/>
            <w:tcBorders>
              <w:top w:val="nil"/>
              <w:bottom w:val="nil"/>
            </w:tcBorders>
            <w:shd w:val="clear" w:color="auto" w:fill="auto"/>
          </w:tcPr>
          <w:p w14:paraId="160AE20F"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3A8F2880"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auto"/>
              <w:bottom w:val="nil"/>
            </w:tcBorders>
            <w:vAlign w:val="center"/>
          </w:tcPr>
          <w:p w14:paraId="2111822E" w14:textId="6F1050C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vAlign w:val="center"/>
          </w:tcPr>
          <w:p w14:paraId="37BBE3B9"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single" w:sz="4" w:space="0" w:color="auto"/>
              <w:bottom w:val="nil"/>
            </w:tcBorders>
            <w:vAlign w:val="center"/>
          </w:tcPr>
          <w:p w14:paraId="3E1BEED9" w14:textId="5FF7B01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50A6CEFA"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auto"/>
              <w:bottom w:val="nil"/>
            </w:tcBorders>
          </w:tcPr>
          <w:p w14:paraId="2A5F25FD" w14:textId="790EE27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7,334,120</w:t>
            </w:r>
          </w:p>
        </w:tc>
        <w:tc>
          <w:tcPr>
            <w:tcW w:w="90" w:type="dxa"/>
            <w:tcBorders>
              <w:top w:val="nil"/>
              <w:bottom w:val="nil"/>
            </w:tcBorders>
            <w:vAlign w:val="center"/>
          </w:tcPr>
          <w:p w14:paraId="1F41143C"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4" w:space="0" w:color="auto"/>
              <w:bottom w:val="nil"/>
            </w:tcBorders>
          </w:tcPr>
          <w:p w14:paraId="1EB1F38D" w14:textId="0415806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23,910,928</w:t>
            </w:r>
          </w:p>
        </w:tc>
      </w:tr>
      <w:tr w:rsidR="005866A4" w:rsidRPr="00961C80" w14:paraId="4FA809DF" w14:textId="77777777" w:rsidTr="00C41482">
        <w:trPr>
          <w:trHeight w:val="207"/>
        </w:trPr>
        <w:tc>
          <w:tcPr>
            <w:tcW w:w="2718" w:type="dxa"/>
            <w:tcBorders>
              <w:bottom w:val="nil"/>
            </w:tcBorders>
          </w:tcPr>
          <w:p w14:paraId="251F6E9F" w14:textId="77777777" w:rsidR="005866A4" w:rsidRPr="00961C80" w:rsidRDefault="005866A4" w:rsidP="00641DA3">
            <w:pPr>
              <w:tabs>
                <w:tab w:val="clear" w:pos="227"/>
                <w:tab w:val="clear" w:pos="454"/>
              </w:tabs>
              <w:spacing w:line="360" w:lineRule="auto"/>
              <w:ind w:left="110" w:right="-49"/>
              <w:jc w:val="thaiDistribute"/>
              <w:rPr>
                <w:rFonts w:eastAsia="Arial" w:cs="Arial"/>
                <w:i/>
                <w:sz w:val="15"/>
                <w:szCs w:val="15"/>
                <w:u w:val="single"/>
              </w:rPr>
            </w:pPr>
          </w:p>
        </w:tc>
        <w:tc>
          <w:tcPr>
            <w:tcW w:w="1854" w:type="dxa"/>
            <w:tcBorders>
              <w:top w:val="nil"/>
              <w:bottom w:val="nil"/>
            </w:tcBorders>
          </w:tcPr>
          <w:p w14:paraId="41E38CBF" w14:textId="77777777" w:rsidR="005866A4" w:rsidRPr="00961C80" w:rsidRDefault="005866A4" w:rsidP="00641DA3">
            <w:pPr>
              <w:spacing w:line="360" w:lineRule="auto"/>
              <w:ind w:left="-27" w:right="-20"/>
              <w:jc w:val="center"/>
              <w:rPr>
                <w:rFonts w:eastAsia="Arial" w:cs="Arial"/>
                <w:sz w:val="15"/>
                <w:szCs w:val="15"/>
              </w:rPr>
            </w:pPr>
          </w:p>
        </w:tc>
        <w:tc>
          <w:tcPr>
            <w:tcW w:w="81" w:type="dxa"/>
            <w:tcBorders>
              <w:top w:val="nil"/>
              <w:bottom w:val="nil"/>
            </w:tcBorders>
          </w:tcPr>
          <w:p w14:paraId="519B6410" w14:textId="77777777" w:rsidR="005866A4" w:rsidRPr="00961C80" w:rsidRDefault="005866A4"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515A8A23"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19722FC4" w14:textId="77777777" w:rsidR="005866A4" w:rsidRPr="00961C80" w:rsidRDefault="005866A4"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4C9F3DE1"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415CC1D" w14:textId="77777777" w:rsidR="005866A4" w:rsidRPr="00961C80" w:rsidRDefault="005866A4" w:rsidP="00641DA3">
            <w:pPr>
              <w:spacing w:line="360" w:lineRule="auto"/>
              <w:ind w:right="72"/>
              <w:jc w:val="center"/>
              <w:rPr>
                <w:rFonts w:eastAsia="Arial" w:cs="Arial"/>
                <w:sz w:val="15"/>
                <w:szCs w:val="15"/>
              </w:rPr>
            </w:pPr>
          </w:p>
        </w:tc>
        <w:tc>
          <w:tcPr>
            <w:tcW w:w="1035" w:type="dxa"/>
            <w:tcBorders>
              <w:top w:val="nil"/>
              <w:bottom w:val="nil"/>
            </w:tcBorders>
            <w:vAlign w:val="center"/>
          </w:tcPr>
          <w:p w14:paraId="2344332D"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0A6C197F" w14:textId="77777777" w:rsidR="005866A4" w:rsidRPr="00961C80" w:rsidRDefault="005866A4"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701ACFEF"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40BE5AF1" w14:textId="77777777" w:rsidTr="00C41482">
        <w:trPr>
          <w:trHeight w:val="207"/>
        </w:trPr>
        <w:tc>
          <w:tcPr>
            <w:tcW w:w="2718" w:type="dxa"/>
            <w:tcBorders>
              <w:bottom w:val="nil"/>
            </w:tcBorders>
          </w:tcPr>
          <w:p w14:paraId="1083C93A"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i/>
                <w:sz w:val="15"/>
                <w:szCs w:val="15"/>
                <w:u w:val="single"/>
              </w:rPr>
              <w:t>Related companies</w:t>
            </w:r>
          </w:p>
        </w:tc>
        <w:tc>
          <w:tcPr>
            <w:tcW w:w="1854" w:type="dxa"/>
            <w:tcBorders>
              <w:top w:val="nil"/>
              <w:bottom w:val="nil"/>
            </w:tcBorders>
          </w:tcPr>
          <w:p w14:paraId="2ACB6C8B"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590FEC5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52EB536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28EC3372"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087E74C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7651EFDE"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06C1D19"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0EA50EE5"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6D390D41"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6F96A2C8" w14:textId="77777777" w:rsidTr="001E155F">
        <w:trPr>
          <w:trHeight w:val="207"/>
        </w:trPr>
        <w:tc>
          <w:tcPr>
            <w:tcW w:w="2718" w:type="dxa"/>
            <w:tcBorders>
              <w:bottom w:val="nil"/>
            </w:tcBorders>
          </w:tcPr>
          <w:p w14:paraId="7FF3530F" w14:textId="76FFEF93" w:rsidR="00063A05" w:rsidRPr="00961C80" w:rsidRDefault="00063A05" w:rsidP="00641DA3">
            <w:pPr>
              <w:tabs>
                <w:tab w:val="clear" w:pos="227"/>
                <w:tab w:val="clear" w:pos="454"/>
              </w:tabs>
              <w:spacing w:line="360" w:lineRule="auto"/>
              <w:ind w:left="110" w:right="-49"/>
              <w:jc w:val="thaiDistribute"/>
              <w:rPr>
                <w:rFonts w:eastAsia="Arial" w:cs="Arial"/>
                <w:i/>
                <w:sz w:val="15"/>
                <w:szCs w:val="15"/>
                <w:u w:val="single"/>
              </w:rPr>
            </w:pPr>
            <w:r w:rsidRPr="00961C80">
              <w:rPr>
                <w:rFonts w:cs="Arial"/>
                <w:sz w:val="15"/>
                <w:szCs w:val="15"/>
              </w:rPr>
              <w:t>The Secret Espresso</w:t>
            </w:r>
            <w:r w:rsidRPr="00961C80">
              <w:rPr>
                <w:rFonts w:cs="Arial"/>
                <w:color w:val="4D5156"/>
                <w:sz w:val="15"/>
                <w:szCs w:val="15"/>
                <w:shd w:val="clear" w:color="auto" w:fill="FFFFFF"/>
              </w:rPr>
              <w:t xml:space="preserve"> </w:t>
            </w:r>
            <w:r w:rsidRPr="00961C80">
              <w:rPr>
                <w:rFonts w:cs="Arial"/>
                <w:sz w:val="15"/>
                <w:szCs w:val="15"/>
              </w:rPr>
              <w:t>Company Limited</w:t>
            </w:r>
          </w:p>
        </w:tc>
        <w:tc>
          <w:tcPr>
            <w:tcW w:w="1854" w:type="dxa"/>
            <w:tcBorders>
              <w:top w:val="nil"/>
              <w:bottom w:val="nil"/>
            </w:tcBorders>
          </w:tcPr>
          <w:p w14:paraId="34C66527" w14:textId="45A4739C"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81" w:type="dxa"/>
            <w:tcBorders>
              <w:top w:val="nil"/>
              <w:bottom w:val="nil"/>
            </w:tcBorders>
          </w:tcPr>
          <w:p w14:paraId="3A236900"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7B800B0D" w14:textId="5396CED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cs="Arial"/>
                <w:sz w:val="15"/>
                <w:szCs w:val="15"/>
              </w:rPr>
              <w:t>115,000</w:t>
            </w:r>
          </w:p>
        </w:tc>
        <w:tc>
          <w:tcPr>
            <w:tcW w:w="81" w:type="dxa"/>
            <w:tcBorders>
              <w:top w:val="nil"/>
              <w:bottom w:val="nil"/>
            </w:tcBorders>
            <w:vAlign w:val="center"/>
          </w:tcPr>
          <w:p w14:paraId="7A34DAB2"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tcPr>
          <w:p w14:paraId="58B6CAEF" w14:textId="5390A7B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tcPr>
          <w:p w14:paraId="77941ECB"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086E4823" w14:textId="6F8017A3"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tcPr>
          <w:p w14:paraId="09D219E5"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5C381BFD" w14:textId="2017AC79"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w:t>
            </w:r>
          </w:p>
        </w:tc>
      </w:tr>
      <w:tr w:rsidR="00063A05" w:rsidRPr="00961C80" w14:paraId="4115DEFE" w14:textId="77777777" w:rsidTr="000D7505">
        <w:trPr>
          <w:trHeight w:val="51"/>
        </w:trPr>
        <w:tc>
          <w:tcPr>
            <w:tcW w:w="2718" w:type="dxa"/>
            <w:tcBorders>
              <w:bottom w:val="nil"/>
            </w:tcBorders>
          </w:tcPr>
          <w:p w14:paraId="0E1E52C6" w14:textId="77777777" w:rsidR="00063A05" w:rsidRPr="00961C80" w:rsidRDefault="00063A05" w:rsidP="00641DA3">
            <w:pPr>
              <w:tabs>
                <w:tab w:val="clear" w:pos="227"/>
                <w:tab w:val="clear" w:pos="454"/>
              </w:tabs>
              <w:spacing w:line="360" w:lineRule="auto"/>
              <w:ind w:left="110" w:right="-49"/>
              <w:jc w:val="thaiDistribute"/>
              <w:rPr>
                <w:rFonts w:eastAsia="Arial" w:cs="Arial"/>
                <w:i/>
                <w:sz w:val="15"/>
                <w:szCs w:val="15"/>
                <w:u w:val="single"/>
              </w:rPr>
            </w:pPr>
          </w:p>
        </w:tc>
        <w:tc>
          <w:tcPr>
            <w:tcW w:w="1854" w:type="dxa"/>
            <w:tcBorders>
              <w:top w:val="nil"/>
              <w:bottom w:val="nil"/>
            </w:tcBorders>
          </w:tcPr>
          <w:p w14:paraId="3C5A2B0E"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A32899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2FD5F120"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3D902F18"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vAlign w:val="center"/>
          </w:tcPr>
          <w:p w14:paraId="5F6B76B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38B66A3A"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vAlign w:val="center"/>
          </w:tcPr>
          <w:p w14:paraId="491616CD"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6F75873E"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0AD24E6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3240F1BE" w14:textId="77777777" w:rsidTr="00C41482">
        <w:trPr>
          <w:trHeight w:val="175"/>
        </w:trPr>
        <w:tc>
          <w:tcPr>
            <w:tcW w:w="2718" w:type="dxa"/>
            <w:tcBorders>
              <w:bottom w:val="nil"/>
            </w:tcBorders>
          </w:tcPr>
          <w:p w14:paraId="61B3B1C8"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Arayasab</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45B82484" w14:textId="77777777"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Market price</w:t>
            </w:r>
          </w:p>
        </w:tc>
        <w:tc>
          <w:tcPr>
            <w:tcW w:w="81" w:type="dxa"/>
            <w:tcBorders>
              <w:top w:val="nil"/>
              <w:bottom w:val="nil"/>
            </w:tcBorders>
          </w:tcPr>
          <w:p w14:paraId="445DB425"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59D4C14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tcPr>
          <w:p w14:paraId="52070EAA" w14:textId="77777777" w:rsidR="00063A05" w:rsidRPr="00961C80" w:rsidRDefault="00063A05" w:rsidP="00641DA3">
            <w:pPr>
              <w:spacing w:line="360" w:lineRule="auto"/>
              <w:ind w:left="-105" w:right="-108"/>
              <w:rPr>
                <w:rFonts w:eastAsia="Arial" w:cs="Arial"/>
                <w:sz w:val="15"/>
                <w:szCs w:val="15"/>
                <w:u w:val="single"/>
              </w:rPr>
            </w:pPr>
          </w:p>
        </w:tc>
        <w:tc>
          <w:tcPr>
            <w:tcW w:w="963" w:type="dxa"/>
            <w:tcBorders>
              <w:top w:val="nil"/>
              <w:bottom w:val="nil"/>
            </w:tcBorders>
          </w:tcPr>
          <w:p w14:paraId="73CA7C1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tcPr>
          <w:p w14:paraId="3A07E450"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5BCE961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tcPr>
          <w:p w14:paraId="1F60158B"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442749A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55503290" w14:textId="77777777" w:rsidTr="00C41482">
        <w:trPr>
          <w:trHeight w:val="175"/>
        </w:trPr>
        <w:tc>
          <w:tcPr>
            <w:tcW w:w="2718" w:type="dxa"/>
            <w:tcBorders>
              <w:bottom w:val="nil"/>
            </w:tcBorders>
          </w:tcPr>
          <w:p w14:paraId="0086E5B6"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Utilities expenses</w:t>
            </w:r>
          </w:p>
        </w:tc>
        <w:tc>
          <w:tcPr>
            <w:tcW w:w="1854" w:type="dxa"/>
            <w:tcBorders>
              <w:top w:val="nil"/>
              <w:bottom w:val="nil"/>
            </w:tcBorders>
          </w:tcPr>
          <w:p w14:paraId="522728DE"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4357BDDE"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181BBE33" w14:textId="4A5DEF0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1,065,811</w:t>
            </w:r>
          </w:p>
        </w:tc>
        <w:tc>
          <w:tcPr>
            <w:tcW w:w="81" w:type="dxa"/>
            <w:tcBorders>
              <w:top w:val="nil"/>
              <w:bottom w:val="nil"/>
            </w:tcBorders>
          </w:tcPr>
          <w:p w14:paraId="7B5C681D"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23132C94" w14:textId="7B45E3C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1,052,720</w:t>
            </w:r>
          </w:p>
        </w:tc>
        <w:tc>
          <w:tcPr>
            <w:tcW w:w="90" w:type="dxa"/>
            <w:tcBorders>
              <w:top w:val="nil"/>
              <w:bottom w:val="nil"/>
            </w:tcBorders>
          </w:tcPr>
          <w:p w14:paraId="31A1EFFA"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nil"/>
            </w:tcBorders>
          </w:tcPr>
          <w:p w14:paraId="2C8004DE" w14:textId="43084E1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1,065,811</w:t>
            </w:r>
          </w:p>
        </w:tc>
        <w:tc>
          <w:tcPr>
            <w:tcW w:w="90" w:type="dxa"/>
            <w:tcBorders>
              <w:top w:val="nil"/>
              <w:bottom w:val="nil"/>
            </w:tcBorders>
          </w:tcPr>
          <w:p w14:paraId="46477138"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3DCF5081" w14:textId="10E4744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1,052,720</w:t>
            </w:r>
          </w:p>
        </w:tc>
      </w:tr>
      <w:tr w:rsidR="00063A05" w:rsidRPr="00961C80" w14:paraId="57CB3A26" w14:textId="77777777" w:rsidTr="00C41482">
        <w:trPr>
          <w:trHeight w:val="175"/>
        </w:trPr>
        <w:tc>
          <w:tcPr>
            <w:tcW w:w="2718" w:type="dxa"/>
            <w:tcBorders>
              <w:bottom w:val="nil"/>
            </w:tcBorders>
          </w:tcPr>
          <w:p w14:paraId="00B0A604"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gramStart"/>
            <w:r w:rsidRPr="00961C80">
              <w:rPr>
                <w:rFonts w:eastAsia="Arial" w:cs="Arial"/>
                <w:sz w:val="15"/>
                <w:szCs w:val="15"/>
                <w:u w:val="single"/>
              </w:rPr>
              <w:t>Less</w:t>
            </w:r>
            <w:r w:rsidRPr="00961C80">
              <w:rPr>
                <w:rFonts w:eastAsia="Arial" w:cs="Arial"/>
                <w:sz w:val="15"/>
                <w:szCs w:val="15"/>
              </w:rPr>
              <w:t xml:space="preserve">  Charge</w:t>
            </w:r>
            <w:proofErr w:type="gramEnd"/>
            <w:r w:rsidRPr="00961C80">
              <w:rPr>
                <w:rFonts w:eastAsia="Arial" w:cs="Arial"/>
                <w:sz w:val="15"/>
                <w:szCs w:val="15"/>
              </w:rPr>
              <w:t xml:space="preserve"> to subsidiary</w:t>
            </w:r>
          </w:p>
        </w:tc>
        <w:tc>
          <w:tcPr>
            <w:tcW w:w="1854" w:type="dxa"/>
            <w:tcBorders>
              <w:top w:val="nil"/>
              <w:bottom w:val="nil"/>
            </w:tcBorders>
          </w:tcPr>
          <w:p w14:paraId="13DDA9EB"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39CC5445"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single" w:sz="4" w:space="0" w:color="auto"/>
            </w:tcBorders>
          </w:tcPr>
          <w:p w14:paraId="6EC9AD5F" w14:textId="0B7FD52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4A0D16FD"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single" w:sz="4" w:space="0" w:color="auto"/>
            </w:tcBorders>
          </w:tcPr>
          <w:p w14:paraId="7337BCF3" w14:textId="0FC7132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tcPr>
          <w:p w14:paraId="3C58BCB3"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nil"/>
              <w:bottom w:val="single" w:sz="4" w:space="0" w:color="000000"/>
            </w:tcBorders>
          </w:tcPr>
          <w:p w14:paraId="334BF3C6" w14:textId="4FFBD74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03D3B71E"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single" w:sz="4" w:space="0" w:color="000000"/>
            </w:tcBorders>
          </w:tcPr>
          <w:p w14:paraId="6C24B89C" w14:textId="78CB96E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(146,324)</w:t>
            </w:r>
          </w:p>
        </w:tc>
      </w:tr>
      <w:tr w:rsidR="00063A05" w:rsidRPr="00961C80" w14:paraId="530AFF0B" w14:textId="77777777" w:rsidTr="00C41482">
        <w:trPr>
          <w:trHeight w:val="175"/>
        </w:trPr>
        <w:tc>
          <w:tcPr>
            <w:tcW w:w="2718" w:type="dxa"/>
            <w:tcBorders>
              <w:bottom w:val="nil"/>
            </w:tcBorders>
          </w:tcPr>
          <w:p w14:paraId="2A8298DA" w14:textId="77777777" w:rsidR="00063A05" w:rsidRPr="00961C80" w:rsidRDefault="00063A05" w:rsidP="00641DA3">
            <w:pPr>
              <w:spacing w:line="360" w:lineRule="auto"/>
              <w:ind w:left="11" w:right="-49"/>
              <w:jc w:val="thaiDistribute"/>
              <w:rPr>
                <w:rFonts w:eastAsia="Arial" w:cs="Arial"/>
                <w:b/>
                <w:sz w:val="15"/>
                <w:szCs w:val="15"/>
              </w:rPr>
            </w:pPr>
            <w:r w:rsidRPr="00961C80">
              <w:rPr>
                <w:rFonts w:eastAsia="Arial" w:cs="Arial"/>
                <w:b/>
                <w:sz w:val="15"/>
                <w:szCs w:val="15"/>
              </w:rPr>
              <w:t>Net utilities expenses</w:t>
            </w:r>
          </w:p>
        </w:tc>
        <w:tc>
          <w:tcPr>
            <w:tcW w:w="1854" w:type="dxa"/>
            <w:tcBorders>
              <w:top w:val="nil"/>
              <w:bottom w:val="nil"/>
            </w:tcBorders>
          </w:tcPr>
          <w:p w14:paraId="6F2E9CE3"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A45AB6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auto"/>
              <w:bottom w:val="nil"/>
            </w:tcBorders>
          </w:tcPr>
          <w:p w14:paraId="0DCE2AED" w14:textId="09D79FB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1,065,811</w:t>
            </w:r>
          </w:p>
        </w:tc>
        <w:tc>
          <w:tcPr>
            <w:tcW w:w="81" w:type="dxa"/>
            <w:tcBorders>
              <w:top w:val="nil"/>
              <w:bottom w:val="nil"/>
            </w:tcBorders>
          </w:tcPr>
          <w:p w14:paraId="39516DA9"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4" w:space="0" w:color="auto"/>
              <w:bottom w:val="nil"/>
            </w:tcBorders>
          </w:tcPr>
          <w:p w14:paraId="03E8C2A4" w14:textId="215EBB0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1,052,720</w:t>
            </w:r>
          </w:p>
        </w:tc>
        <w:tc>
          <w:tcPr>
            <w:tcW w:w="90" w:type="dxa"/>
            <w:tcBorders>
              <w:top w:val="nil"/>
              <w:bottom w:val="nil"/>
            </w:tcBorders>
          </w:tcPr>
          <w:p w14:paraId="137FC3AE" w14:textId="77777777" w:rsidR="00063A05" w:rsidRPr="00961C80" w:rsidRDefault="00063A05" w:rsidP="00641DA3">
            <w:pPr>
              <w:spacing w:line="360" w:lineRule="auto"/>
              <w:ind w:right="72"/>
              <w:jc w:val="center"/>
              <w:rPr>
                <w:rFonts w:eastAsia="Arial" w:cs="Arial"/>
                <w:sz w:val="15"/>
                <w:szCs w:val="15"/>
              </w:rPr>
            </w:pPr>
          </w:p>
        </w:tc>
        <w:tc>
          <w:tcPr>
            <w:tcW w:w="1035" w:type="dxa"/>
            <w:tcBorders>
              <w:top w:val="single" w:sz="4" w:space="0" w:color="000000"/>
              <w:bottom w:val="nil"/>
            </w:tcBorders>
          </w:tcPr>
          <w:p w14:paraId="2782A33C" w14:textId="6F81573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1,065,811</w:t>
            </w:r>
          </w:p>
        </w:tc>
        <w:tc>
          <w:tcPr>
            <w:tcW w:w="90" w:type="dxa"/>
            <w:tcBorders>
              <w:top w:val="nil"/>
              <w:bottom w:val="nil"/>
            </w:tcBorders>
          </w:tcPr>
          <w:p w14:paraId="59BCF10A"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4" w:space="0" w:color="000000"/>
              <w:bottom w:val="nil"/>
            </w:tcBorders>
          </w:tcPr>
          <w:p w14:paraId="4077E7F8" w14:textId="0EE3BEB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906,396</w:t>
            </w:r>
          </w:p>
        </w:tc>
      </w:tr>
      <w:tr w:rsidR="00063A05" w:rsidRPr="00961C80" w14:paraId="7B1F341A" w14:textId="77777777" w:rsidTr="00921AB0">
        <w:trPr>
          <w:trHeight w:val="51"/>
        </w:trPr>
        <w:tc>
          <w:tcPr>
            <w:tcW w:w="2718" w:type="dxa"/>
            <w:tcBorders>
              <w:bottom w:val="nil"/>
            </w:tcBorders>
          </w:tcPr>
          <w:p w14:paraId="67E71CB0" w14:textId="77777777" w:rsidR="00063A05" w:rsidRPr="00961C80" w:rsidRDefault="00063A05" w:rsidP="00641DA3">
            <w:pPr>
              <w:spacing w:line="360" w:lineRule="auto"/>
              <w:ind w:left="110" w:right="-49"/>
              <w:jc w:val="both"/>
              <w:rPr>
                <w:rFonts w:eastAsia="Arial" w:cs="Arial"/>
                <w:sz w:val="15"/>
                <w:szCs w:val="15"/>
              </w:rPr>
            </w:pPr>
          </w:p>
        </w:tc>
        <w:tc>
          <w:tcPr>
            <w:tcW w:w="1854" w:type="dxa"/>
            <w:tcBorders>
              <w:top w:val="nil"/>
              <w:bottom w:val="nil"/>
            </w:tcBorders>
          </w:tcPr>
          <w:p w14:paraId="28448805"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822F9D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20D8692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2946DD27" w14:textId="77777777" w:rsidR="00063A05" w:rsidRPr="00961C80" w:rsidRDefault="00063A05" w:rsidP="00641DA3">
            <w:pPr>
              <w:spacing w:line="360" w:lineRule="auto"/>
              <w:ind w:left="-105" w:right="-108"/>
              <w:jc w:val="right"/>
              <w:rPr>
                <w:rFonts w:eastAsia="Arial" w:cs="Arial"/>
                <w:sz w:val="15"/>
                <w:szCs w:val="15"/>
                <w:u w:val="single"/>
              </w:rPr>
            </w:pPr>
          </w:p>
        </w:tc>
        <w:tc>
          <w:tcPr>
            <w:tcW w:w="963" w:type="dxa"/>
            <w:tcBorders>
              <w:top w:val="nil"/>
              <w:bottom w:val="nil"/>
            </w:tcBorders>
          </w:tcPr>
          <w:p w14:paraId="1E9EEEC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523BC27A" w14:textId="77777777" w:rsidR="00063A05" w:rsidRPr="00961C80" w:rsidRDefault="00063A05" w:rsidP="00641DA3">
            <w:pPr>
              <w:spacing w:line="360" w:lineRule="auto"/>
              <w:ind w:right="72"/>
              <w:jc w:val="right"/>
              <w:rPr>
                <w:rFonts w:eastAsia="Arial" w:cs="Arial"/>
                <w:sz w:val="15"/>
                <w:szCs w:val="15"/>
              </w:rPr>
            </w:pPr>
          </w:p>
        </w:tc>
        <w:tc>
          <w:tcPr>
            <w:tcW w:w="1035" w:type="dxa"/>
            <w:tcBorders>
              <w:top w:val="nil"/>
              <w:bottom w:val="nil"/>
            </w:tcBorders>
          </w:tcPr>
          <w:p w14:paraId="59A0AF4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0470A198" w14:textId="77777777" w:rsidR="00063A05" w:rsidRPr="00961C80" w:rsidRDefault="00063A05" w:rsidP="00641DA3">
            <w:pPr>
              <w:spacing w:line="360" w:lineRule="auto"/>
              <w:ind w:left="-105" w:right="-108"/>
              <w:jc w:val="right"/>
              <w:rPr>
                <w:rFonts w:eastAsia="Arial" w:cs="Arial"/>
                <w:sz w:val="15"/>
                <w:szCs w:val="15"/>
                <w:u w:val="single"/>
              </w:rPr>
            </w:pPr>
          </w:p>
        </w:tc>
        <w:tc>
          <w:tcPr>
            <w:tcW w:w="1035" w:type="dxa"/>
            <w:tcBorders>
              <w:top w:val="nil"/>
              <w:bottom w:val="nil"/>
            </w:tcBorders>
          </w:tcPr>
          <w:p w14:paraId="6FF3E82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2E8776CF" w14:textId="77777777" w:rsidTr="00C41482">
        <w:trPr>
          <w:trHeight w:val="66"/>
        </w:trPr>
        <w:tc>
          <w:tcPr>
            <w:tcW w:w="2718" w:type="dxa"/>
            <w:tcBorders>
              <w:bottom w:val="nil"/>
            </w:tcBorders>
          </w:tcPr>
          <w:p w14:paraId="3A133A20" w14:textId="3083D6D7" w:rsidR="00063A05" w:rsidRPr="00961C80" w:rsidRDefault="00063A05" w:rsidP="00641DA3">
            <w:pPr>
              <w:spacing w:line="360" w:lineRule="auto"/>
              <w:ind w:left="110" w:right="-49"/>
              <w:jc w:val="both"/>
              <w:rPr>
                <w:rFonts w:eastAsia="Arial" w:cs="Arial"/>
                <w:sz w:val="15"/>
                <w:szCs w:val="15"/>
                <w:cs/>
              </w:rPr>
            </w:pPr>
            <w:r w:rsidRPr="00961C80">
              <w:rPr>
                <w:rFonts w:eastAsia="Arial" w:cs="Arial"/>
                <w:sz w:val="15"/>
                <w:szCs w:val="15"/>
              </w:rPr>
              <w:t>Eastbourne Limited Partnership</w:t>
            </w:r>
          </w:p>
        </w:tc>
        <w:tc>
          <w:tcPr>
            <w:tcW w:w="1854" w:type="dxa"/>
            <w:tcBorders>
              <w:top w:val="nil"/>
              <w:bottom w:val="nil"/>
            </w:tcBorders>
          </w:tcPr>
          <w:p w14:paraId="0EA9A94F" w14:textId="119A5A43" w:rsidR="00063A05" w:rsidRPr="00961C80" w:rsidRDefault="00063A05" w:rsidP="00641DA3">
            <w:pPr>
              <w:spacing w:line="360" w:lineRule="auto"/>
              <w:ind w:left="-27" w:right="-20"/>
              <w:jc w:val="center"/>
              <w:rPr>
                <w:rFonts w:eastAsia="Arial" w:cs="Arial"/>
                <w:sz w:val="15"/>
                <w:szCs w:val="15"/>
              </w:rPr>
            </w:pPr>
            <w:r w:rsidRPr="00961C80">
              <w:rPr>
                <w:rFonts w:eastAsia="Arial" w:cs="Arial"/>
                <w:sz w:val="15"/>
                <w:szCs w:val="15"/>
              </w:rPr>
              <w:t>Market price</w:t>
            </w:r>
          </w:p>
        </w:tc>
        <w:tc>
          <w:tcPr>
            <w:tcW w:w="81" w:type="dxa"/>
            <w:tcBorders>
              <w:top w:val="nil"/>
              <w:bottom w:val="nil"/>
            </w:tcBorders>
          </w:tcPr>
          <w:p w14:paraId="1DD0E8B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727D2E24" w14:textId="538AA6B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13,965</w:t>
            </w:r>
          </w:p>
        </w:tc>
        <w:tc>
          <w:tcPr>
            <w:tcW w:w="81" w:type="dxa"/>
            <w:tcBorders>
              <w:top w:val="nil"/>
              <w:bottom w:val="nil"/>
            </w:tcBorders>
            <w:vAlign w:val="center"/>
          </w:tcPr>
          <w:p w14:paraId="475FFD9C" w14:textId="77777777" w:rsidR="00063A05" w:rsidRPr="00961C80" w:rsidRDefault="00063A05" w:rsidP="00641DA3">
            <w:pPr>
              <w:spacing w:line="360" w:lineRule="auto"/>
              <w:ind w:left="-105" w:right="-108"/>
              <w:jc w:val="right"/>
              <w:rPr>
                <w:rFonts w:eastAsia="Arial" w:cs="Arial"/>
                <w:sz w:val="15"/>
                <w:szCs w:val="15"/>
                <w:u w:val="single"/>
              </w:rPr>
            </w:pPr>
          </w:p>
        </w:tc>
        <w:tc>
          <w:tcPr>
            <w:tcW w:w="963" w:type="dxa"/>
            <w:tcBorders>
              <w:top w:val="nil"/>
              <w:bottom w:val="nil"/>
            </w:tcBorders>
          </w:tcPr>
          <w:p w14:paraId="48911E1E" w14:textId="092A36A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023D3394" w14:textId="77777777" w:rsidR="00063A05" w:rsidRPr="00961C80" w:rsidRDefault="00063A05" w:rsidP="00641DA3">
            <w:pPr>
              <w:spacing w:line="360" w:lineRule="auto"/>
              <w:ind w:right="72"/>
              <w:jc w:val="right"/>
              <w:rPr>
                <w:rFonts w:eastAsia="Arial" w:cs="Arial"/>
                <w:sz w:val="15"/>
                <w:szCs w:val="15"/>
              </w:rPr>
            </w:pPr>
          </w:p>
        </w:tc>
        <w:tc>
          <w:tcPr>
            <w:tcW w:w="1035" w:type="dxa"/>
            <w:tcBorders>
              <w:top w:val="nil"/>
              <w:bottom w:val="nil"/>
            </w:tcBorders>
          </w:tcPr>
          <w:p w14:paraId="00F05D9B" w14:textId="14C5E32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13,965</w:t>
            </w:r>
          </w:p>
        </w:tc>
        <w:tc>
          <w:tcPr>
            <w:tcW w:w="90" w:type="dxa"/>
            <w:tcBorders>
              <w:top w:val="nil"/>
              <w:bottom w:val="nil"/>
            </w:tcBorders>
            <w:vAlign w:val="center"/>
          </w:tcPr>
          <w:p w14:paraId="2043B690" w14:textId="77777777" w:rsidR="00063A05" w:rsidRPr="00961C80" w:rsidRDefault="00063A05" w:rsidP="00641DA3">
            <w:pPr>
              <w:spacing w:line="360" w:lineRule="auto"/>
              <w:ind w:left="-105" w:right="-108"/>
              <w:jc w:val="right"/>
              <w:rPr>
                <w:rFonts w:eastAsia="Arial" w:cs="Arial"/>
                <w:sz w:val="15"/>
                <w:szCs w:val="15"/>
                <w:u w:val="single"/>
              </w:rPr>
            </w:pPr>
          </w:p>
        </w:tc>
        <w:tc>
          <w:tcPr>
            <w:tcW w:w="1035" w:type="dxa"/>
            <w:tcBorders>
              <w:top w:val="nil"/>
              <w:bottom w:val="nil"/>
            </w:tcBorders>
          </w:tcPr>
          <w:p w14:paraId="60BF8613" w14:textId="06A94C4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063A05" w:rsidRPr="00961C80" w14:paraId="74318115" w14:textId="77777777" w:rsidTr="00921AB0">
        <w:trPr>
          <w:trHeight w:val="51"/>
        </w:trPr>
        <w:tc>
          <w:tcPr>
            <w:tcW w:w="2718" w:type="dxa"/>
            <w:tcBorders>
              <w:bottom w:val="nil"/>
            </w:tcBorders>
          </w:tcPr>
          <w:p w14:paraId="0F392EB6" w14:textId="77777777" w:rsidR="00063A05" w:rsidRPr="00961C80" w:rsidRDefault="00063A05" w:rsidP="00641DA3">
            <w:pPr>
              <w:spacing w:line="360" w:lineRule="auto"/>
              <w:ind w:left="110" w:right="-49"/>
              <w:jc w:val="both"/>
              <w:rPr>
                <w:rFonts w:eastAsia="Arial" w:cs="Arial"/>
                <w:sz w:val="15"/>
                <w:szCs w:val="15"/>
              </w:rPr>
            </w:pPr>
          </w:p>
        </w:tc>
        <w:tc>
          <w:tcPr>
            <w:tcW w:w="1854" w:type="dxa"/>
            <w:tcBorders>
              <w:top w:val="nil"/>
              <w:bottom w:val="nil"/>
            </w:tcBorders>
          </w:tcPr>
          <w:p w14:paraId="1FC1C7B9"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6817C23F"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7283D40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6694ADC" w14:textId="77777777" w:rsidR="00063A05" w:rsidRPr="00961C80" w:rsidRDefault="00063A05" w:rsidP="00641DA3">
            <w:pPr>
              <w:spacing w:line="360" w:lineRule="auto"/>
              <w:ind w:left="-105" w:right="-108"/>
              <w:jc w:val="right"/>
              <w:rPr>
                <w:rFonts w:eastAsia="Arial" w:cs="Arial"/>
                <w:sz w:val="15"/>
                <w:szCs w:val="15"/>
                <w:u w:val="single"/>
              </w:rPr>
            </w:pPr>
          </w:p>
        </w:tc>
        <w:tc>
          <w:tcPr>
            <w:tcW w:w="963" w:type="dxa"/>
            <w:tcBorders>
              <w:top w:val="nil"/>
              <w:bottom w:val="nil"/>
            </w:tcBorders>
          </w:tcPr>
          <w:p w14:paraId="5069B6C2"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02950C58" w14:textId="77777777" w:rsidR="00063A05" w:rsidRPr="00961C80" w:rsidRDefault="00063A05" w:rsidP="00641DA3">
            <w:pPr>
              <w:spacing w:line="360" w:lineRule="auto"/>
              <w:ind w:right="72"/>
              <w:jc w:val="right"/>
              <w:rPr>
                <w:rFonts w:eastAsia="Arial" w:cs="Arial"/>
                <w:sz w:val="15"/>
                <w:szCs w:val="15"/>
              </w:rPr>
            </w:pPr>
          </w:p>
        </w:tc>
        <w:tc>
          <w:tcPr>
            <w:tcW w:w="1035" w:type="dxa"/>
            <w:tcBorders>
              <w:top w:val="nil"/>
              <w:bottom w:val="nil"/>
            </w:tcBorders>
          </w:tcPr>
          <w:p w14:paraId="2B07339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4E539E85" w14:textId="77777777" w:rsidR="00063A05" w:rsidRPr="00961C80" w:rsidRDefault="00063A05" w:rsidP="00641DA3">
            <w:pPr>
              <w:spacing w:line="360" w:lineRule="auto"/>
              <w:ind w:left="-105" w:right="-108"/>
              <w:jc w:val="right"/>
              <w:rPr>
                <w:rFonts w:eastAsia="Arial" w:cs="Arial"/>
                <w:sz w:val="15"/>
                <w:szCs w:val="15"/>
                <w:u w:val="single"/>
              </w:rPr>
            </w:pPr>
          </w:p>
        </w:tc>
        <w:tc>
          <w:tcPr>
            <w:tcW w:w="1035" w:type="dxa"/>
            <w:tcBorders>
              <w:top w:val="nil"/>
              <w:bottom w:val="nil"/>
            </w:tcBorders>
          </w:tcPr>
          <w:p w14:paraId="78F543A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0F0FAFBA" w14:textId="77777777" w:rsidTr="00C41482">
        <w:trPr>
          <w:trHeight w:val="175"/>
        </w:trPr>
        <w:tc>
          <w:tcPr>
            <w:tcW w:w="2718" w:type="dxa"/>
            <w:tcBorders>
              <w:bottom w:val="nil"/>
            </w:tcBorders>
          </w:tcPr>
          <w:p w14:paraId="771ED256"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i/>
                <w:sz w:val="15"/>
                <w:szCs w:val="15"/>
                <w:u w:val="single"/>
              </w:rPr>
              <w:t>Related person</w:t>
            </w:r>
          </w:p>
        </w:tc>
        <w:tc>
          <w:tcPr>
            <w:tcW w:w="1854" w:type="dxa"/>
            <w:tcBorders>
              <w:top w:val="nil"/>
              <w:bottom w:val="nil"/>
            </w:tcBorders>
          </w:tcPr>
          <w:p w14:paraId="7478280C" w14:textId="77777777" w:rsidR="00063A05" w:rsidRPr="00961C80" w:rsidRDefault="00063A05" w:rsidP="00641DA3">
            <w:pPr>
              <w:spacing w:line="360" w:lineRule="auto"/>
              <w:ind w:left="-27" w:right="-20"/>
              <w:jc w:val="center"/>
              <w:rPr>
                <w:rFonts w:eastAsia="Arial" w:cs="Arial"/>
                <w:sz w:val="15"/>
                <w:szCs w:val="15"/>
              </w:rPr>
            </w:pPr>
          </w:p>
        </w:tc>
        <w:tc>
          <w:tcPr>
            <w:tcW w:w="81" w:type="dxa"/>
            <w:tcBorders>
              <w:top w:val="nil"/>
              <w:bottom w:val="nil"/>
            </w:tcBorders>
          </w:tcPr>
          <w:p w14:paraId="40A54979"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20007D34"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4DCFE9FD" w14:textId="77777777" w:rsidR="00063A05" w:rsidRPr="00961C80" w:rsidRDefault="00063A05" w:rsidP="00641DA3">
            <w:pPr>
              <w:spacing w:line="360" w:lineRule="auto"/>
              <w:ind w:left="-105" w:right="-108"/>
              <w:jc w:val="right"/>
              <w:rPr>
                <w:rFonts w:eastAsia="Arial" w:cs="Arial"/>
                <w:sz w:val="15"/>
                <w:szCs w:val="15"/>
                <w:u w:val="single"/>
              </w:rPr>
            </w:pPr>
          </w:p>
        </w:tc>
        <w:tc>
          <w:tcPr>
            <w:tcW w:w="963" w:type="dxa"/>
            <w:tcBorders>
              <w:top w:val="nil"/>
              <w:bottom w:val="nil"/>
            </w:tcBorders>
          </w:tcPr>
          <w:p w14:paraId="3C506E4B"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74A415D9" w14:textId="77777777" w:rsidR="00063A05" w:rsidRPr="00961C80" w:rsidRDefault="00063A05" w:rsidP="00641DA3">
            <w:pPr>
              <w:spacing w:line="360" w:lineRule="auto"/>
              <w:ind w:right="72"/>
              <w:jc w:val="right"/>
              <w:rPr>
                <w:rFonts w:eastAsia="Arial" w:cs="Arial"/>
                <w:sz w:val="15"/>
                <w:szCs w:val="15"/>
              </w:rPr>
            </w:pPr>
          </w:p>
        </w:tc>
        <w:tc>
          <w:tcPr>
            <w:tcW w:w="1035" w:type="dxa"/>
            <w:tcBorders>
              <w:top w:val="nil"/>
              <w:bottom w:val="nil"/>
            </w:tcBorders>
          </w:tcPr>
          <w:p w14:paraId="55E7278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1FE4766F" w14:textId="77777777" w:rsidR="00063A05" w:rsidRPr="00961C80" w:rsidRDefault="00063A05" w:rsidP="00641DA3">
            <w:pPr>
              <w:spacing w:line="360" w:lineRule="auto"/>
              <w:ind w:left="-105" w:right="-108"/>
              <w:jc w:val="right"/>
              <w:rPr>
                <w:rFonts w:eastAsia="Arial" w:cs="Arial"/>
                <w:sz w:val="15"/>
                <w:szCs w:val="15"/>
                <w:u w:val="single"/>
              </w:rPr>
            </w:pPr>
          </w:p>
        </w:tc>
        <w:tc>
          <w:tcPr>
            <w:tcW w:w="1035" w:type="dxa"/>
            <w:tcBorders>
              <w:top w:val="nil"/>
              <w:bottom w:val="nil"/>
            </w:tcBorders>
          </w:tcPr>
          <w:p w14:paraId="1AA034A0"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65320F5D" w14:textId="77777777" w:rsidTr="00C41482">
        <w:trPr>
          <w:trHeight w:val="175"/>
        </w:trPr>
        <w:tc>
          <w:tcPr>
            <w:tcW w:w="2718" w:type="dxa"/>
            <w:tcBorders>
              <w:bottom w:val="nil"/>
            </w:tcBorders>
          </w:tcPr>
          <w:p w14:paraId="67D51EA0"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Director’s family</w:t>
            </w:r>
          </w:p>
        </w:tc>
        <w:tc>
          <w:tcPr>
            <w:tcW w:w="1854" w:type="dxa"/>
            <w:tcBorders>
              <w:top w:val="nil"/>
              <w:bottom w:val="nil"/>
            </w:tcBorders>
          </w:tcPr>
          <w:p w14:paraId="7604D8D5" w14:textId="77777777" w:rsidR="00063A05" w:rsidRPr="00961C80" w:rsidRDefault="00063A05" w:rsidP="00641DA3">
            <w:pPr>
              <w:spacing w:line="360" w:lineRule="auto"/>
              <w:ind w:left="-27" w:right="-20"/>
              <w:jc w:val="center"/>
              <w:rPr>
                <w:rFonts w:eastAsia="Arial" w:cs="Arial"/>
                <w:sz w:val="15"/>
                <w:szCs w:val="15"/>
                <w:cs/>
              </w:rPr>
            </w:pPr>
            <w:r w:rsidRPr="00961C80">
              <w:rPr>
                <w:rFonts w:eastAsia="Arial" w:cs="Arial"/>
                <w:sz w:val="15"/>
                <w:szCs w:val="15"/>
              </w:rPr>
              <w:t>Contract price</w:t>
            </w:r>
          </w:p>
        </w:tc>
        <w:tc>
          <w:tcPr>
            <w:tcW w:w="81" w:type="dxa"/>
            <w:tcBorders>
              <w:top w:val="nil"/>
              <w:bottom w:val="nil"/>
            </w:tcBorders>
          </w:tcPr>
          <w:p w14:paraId="32FF551F"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single" w:sz="4" w:space="0" w:color="000000"/>
            </w:tcBorders>
          </w:tcPr>
          <w:p w14:paraId="087155EA" w14:textId="79BB573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5,550</w:t>
            </w:r>
          </w:p>
        </w:tc>
        <w:tc>
          <w:tcPr>
            <w:tcW w:w="81" w:type="dxa"/>
            <w:tcBorders>
              <w:top w:val="nil"/>
              <w:bottom w:val="nil"/>
            </w:tcBorders>
          </w:tcPr>
          <w:p w14:paraId="7EF9A8B4" w14:textId="77777777" w:rsidR="00063A05" w:rsidRPr="00961C80" w:rsidRDefault="00063A05" w:rsidP="00641DA3">
            <w:pPr>
              <w:spacing w:line="360" w:lineRule="auto"/>
              <w:ind w:left="-105" w:right="-108"/>
              <w:jc w:val="right"/>
              <w:rPr>
                <w:rFonts w:eastAsia="Arial" w:cs="Arial"/>
                <w:sz w:val="15"/>
                <w:szCs w:val="15"/>
                <w:u w:val="single"/>
              </w:rPr>
            </w:pPr>
          </w:p>
        </w:tc>
        <w:tc>
          <w:tcPr>
            <w:tcW w:w="963" w:type="dxa"/>
            <w:tcBorders>
              <w:top w:val="nil"/>
              <w:bottom w:val="single" w:sz="4" w:space="0" w:color="000000"/>
            </w:tcBorders>
          </w:tcPr>
          <w:p w14:paraId="4AC9F228" w14:textId="4E6A84B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tcPr>
          <w:p w14:paraId="405BD09B" w14:textId="77777777" w:rsidR="00063A05" w:rsidRPr="00961C80" w:rsidRDefault="00063A05" w:rsidP="00641DA3">
            <w:pPr>
              <w:spacing w:line="360" w:lineRule="auto"/>
              <w:ind w:right="72"/>
              <w:jc w:val="right"/>
              <w:rPr>
                <w:rFonts w:eastAsia="Arial" w:cs="Arial"/>
                <w:sz w:val="15"/>
                <w:szCs w:val="15"/>
              </w:rPr>
            </w:pPr>
          </w:p>
        </w:tc>
        <w:tc>
          <w:tcPr>
            <w:tcW w:w="1035" w:type="dxa"/>
            <w:tcBorders>
              <w:top w:val="nil"/>
              <w:bottom w:val="single" w:sz="4" w:space="0" w:color="000000"/>
            </w:tcBorders>
          </w:tcPr>
          <w:p w14:paraId="1D5EAF9D" w14:textId="625AE49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5,550</w:t>
            </w:r>
          </w:p>
        </w:tc>
        <w:tc>
          <w:tcPr>
            <w:tcW w:w="90" w:type="dxa"/>
            <w:tcBorders>
              <w:top w:val="nil"/>
              <w:bottom w:val="nil"/>
            </w:tcBorders>
          </w:tcPr>
          <w:p w14:paraId="5483E3B0" w14:textId="77777777" w:rsidR="00063A05" w:rsidRPr="00961C80" w:rsidRDefault="00063A05" w:rsidP="00641DA3">
            <w:pPr>
              <w:spacing w:line="360" w:lineRule="auto"/>
              <w:ind w:left="-105" w:right="-108"/>
              <w:jc w:val="right"/>
              <w:rPr>
                <w:rFonts w:eastAsia="Arial" w:cs="Arial"/>
                <w:sz w:val="15"/>
                <w:szCs w:val="15"/>
                <w:u w:val="single"/>
              </w:rPr>
            </w:pPr>
          </w:p>
        </w:tc>
        <w:tc>
          <w:tcPr>
            <w:tcW w:w="1035" w:type="dxa"/>
            <w:tcBorders>
              <w:top w:val="nil"/>
              <w:bottom w:val="single" w:sz="4" w:space="0" w:color="000000"/>
            </w:tcBorders>
          </w:tcPr>
          <w:p w14:paraId="62C2C5FB" w14:textId="0C1D35F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rial" w:cs="Arial"/>
                <w:sz w:val="15"/>
                <w:szCs w:val="15"/>
              </w:rPr>
              <w:t>-</w:t>
            </w:r>
          </w:p>
        </w:tc>
      </w:tr>
      <w:tr w:rsidR="00063A05" w:rsidRPr="00961C80" w14:paraId="416C86AE" w14:textId="77777777" w:rsidTr="00B60968">
        <w:trPr>
          <w:trHeight w:val="175"/>
        </w:trPr>
        <w:tc>
          <w:tcPr>
            <w:tcW w:w="2718" w:type="dxa"/>
            <w:tcBorders>
              <w:bottom w:val="nil"/>
            </w:tcBorders>
          </w:tcPr>
          <w:p w14:paraId="4C84532D" w14:textId="77777777" w:rsidR="00063A05" w:rsidRPr="00961C80" w:rsidRDefault="00063A05" w:rsidP="00641DA3">
            <w:pPr>
              <w:spacing w:line="360" w:lineRule="auto"/>
              <w:ind w:left="11" w:right="-49"/>
              <w:jc w:val="thaiDistribute"/>
              <w:rPr>
                <w:rFonts w:eastAsia="Arial" w:cs="Arial"/>
                <w:b/>
                <w:sz w:val="15"/>
                <w:szCs w:val="15"/>
              </w:rPr>
            </w:pPr>
            <w:r w:rsidRPr="00961C80">
              <w:rPr>
                <w:rFonts w:eastAsia="Arial" w:cs="Arial"/>
                <w:b/>
                <w:sz w:val="15"/>
                <w:szCs w:val="15"/>
              </w:rPr>
              <w:t>Total Costs / Expense</w:t>
            </w:r>
          </w:p>
        </w:tc>
        <w:tc>
          <w:tcPr>
            <w:tcW w:w="1854" w:type="dxa"/>
            <w:tcBorders>
              <w:top w:val="nil"/>
              <w:bottom w:val="nil"/>
            </w:tcBorders>
          </w:tcPr>
          <w:p w14:paraId="0B77D0E0" w14:textId="77777777" w:rsidR="00063A05" w:rsidRPr="00961C80" w:rsidRDefault="00063A05" w:rsidP="00641DA3">
            <w:pPr>
              <w:spacing w:line="360" w:lineRule="auto"/>
              <w:ind w:left="-27" w:right="-20"/>
              <w:jc w:val="center"/>
              <w:rPr>
                <w:rFonts w:eastAsia="Arial" w:cs="Arial"/>
                <w:b/>
                <w:sz w:val="15"/>
                <w:szCs w:val="15"/>
              </w:rPr>
            </w:pPr>
          </w:p>
        </w:tc>
        <w:tc>
          <w:tcPr>
            <w:tcW w:w="81" w:type="dxa"/>
            <w:tcBorders>
              <w:top w:val="nil"/>
              <w:bottom w:val="nil"/>
            </w:tcBorders>
          </w:tcPr>
          <w:p w14:paraId="0E94C797" w14:textId="77777777" w:rsidR="00063A05" w:rsidRPr="00961C80" w:rsidRDefault="00063A05" w:rsidP="00641DA3">
            <w:pPr>
              <w:spacing w:line="360" w:lineRule="auto"/>
              <w:ind w:left="-105" w:right="-108"/>
              <w:jc w:val="center"/>
              <w:rPr>
                <w:rFonts w:eastAsia="Arial" w:cs="Arial"/>
                <w:b/>
                <w:sz w:val="15"/>
                <w:szCs w:val="15"/>
              </w:rPr>
            </w:pPr>
          </w:p>
        </w:tc>
        <w:tc>
          <w:tcPr>
            <w:tcW w:w="999" w:type="dxa"/>
            <w:tcBorders>
              <w:top w:val="single" w:sz="4" w:space="0" w:color="000000"/>
              <w:bottom w:val="single" w:sz="12" w:space="0" w:color="000000"/>
            </w:tcBorders>
            <w:vAlign w:val="center"/>
          </w:tcPr>
          <w:p w14:paraId="7CB9B7C1" w14:textId="1166AA3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1,200,326</w:t>
            </w:r>
          </w:p>
        </w:tc>
        <w:tc>
          <w:tcPr>
            <w:tcW w:w="81" w:type="dxa"/>
            <w:tcBorders>
              <w:top w:val="nil"/>
              <w:bottom w:val="nil"/>
            </w:tcBorders>
            <w:vAlign w:val="center"/>
          </w:tcPr>
          <w:p w14:paraId="7BCB6763" w14:textId="77777777" w:rsidR="00063A05" w:rsidRPr="00961C80" w:rsidRDefault="00063A05" w:rsidP="00641DA3">
            <w:pPr>
              <w:spacing w:line="360" w:lineRule="auto"/>
              <w:ind w:left="-105" w:right="-108"/>
              <w:jc w:val="right"/>
              <w:rPr>
                <w:rFonts w:eastAsia="Arial" w:cs="Arial"/>
                <w:sz w:val="15"/>
                <w:szCs w:val="15"/>
                <w:u w:val="single"/>
              </w:rPr>
            </w:pPr>
          </w:p>
        </w:tc>
        <w:tc>
          <w:tcPr>
            <w:tcW w:w="963" w:type="dxa"/>
            <w:tcBorders>
              <w:top w:val="single" w:sz="4" w:space="0" w:color="000000"/>
              <w:bottom w:val="single" w:sz="12" w:space="0" w:color="000000"/>
            </w:tcBorders>
            <w:vAlign w:val="center"/>
          </w:tcPr>
          <w:p w14:paraId="454A3FF8" w14:textId="51BC410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eastAsia="Angsana New" w:cs="Arial"/>
                <w:sz w:val="15"/>
                <w:szCs w:val="15"/>
              </w:rPr>
              <w:t>1,052,720</w:t>
            </w:r>
          </w:p>
        </w:tc>
        <w:tc>
          <w:tcPr>
            <w:tcW w:w="90" w:type="dxa"/>
            <w:tcBorders>
              <w:top w:val="nil"/>
              <w:bottom w:val="nil"/>
            </w:tcBorders>
            <w:vAlign w:val="center"/>
          </w:tcPr>
          <w:p w14:paraId="4C84E270" w14:textId="77777777" w:rsidR="00063A05" w:rsidRPr="00961C80" w:rsidRDefault="00063A05" w:rsidP="00641DA3">
            <w:pPr>
              <w:spacing w:line="360" w:lineRule="auto"/>
              <w:ind w:right="72"/>
              <w:jc w:val="right"/>
              <w:rPr>
                <w:rFonts w:eastAsia="Arial" w:cs="Arial"/>
                <w:sz w:val="15"/>
                <w:szCs w:val="15"/>
              </w:rPr>
            </w:pPr>
          </w:p>
        </w:tc>
        <w:tc>
          <w:tcPr>
            <w:tcW w:w="1035" w:type="dxa"/>
            <w:tcBorders>
              <w:top w:val="single" w:sz="4" w:space="0" w:color="000000"/>
              <w:bottom w:val="single" w:sz="12" w:space="0" w:color="000000"/>
            </w:tcBorders>
            <w:shd w:val="clear" w:color="auto" w:fill="auto"/>
            <w:vAlign w:val="center"/>
          </w:tcPr>
          <w:p w14:paraId="20EFB842" w14:textId="4D4D9EB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8,419,446</w:t>
            </w:r>
          </w:p>
        </w:tc>
        <w:tc>
          <w:tcPr>
            <w:tcW w:w="90" w:type="dxa"/>
            <w:tcBorders>
              <w:top w:val="nil"/>
              <w:bottom w:val="nil"/>
            </w:tcBorders>
            <w:vAlign w:val="center"/>
          </w:tcPr>
          <w:p w14:paraId="277C8017" w14:textId="77777777" w:rsidR="00063A05" w:rsidRPr="00961C80" w:rsidRDefault="00063A05" w:rsidP="00641DA3">
            <w:pPr>
              <w:spacing w:line="360" w:lineRule="auto"/>
              <w:ind w:left="-105" w:right="-108"/>
              <w:jc w:val="right"/>
              <w:rPr>
                <w:rFonts w:eastAsia="Arial" w:cs="Arial"/>
                <w:sz w:val="15"/>
                <w:szCs w:val="15"/>
                <w:u w:val="single"/>
              </w:rPr>
            </w:pPr>
          </w:p>
        </w:tc>
        <w:tc>
          <w:tcPr>
            <w:tcW w:w="1035" w:type="dxa"/>
            <w:tcBorders>
              <w:top w:val="single" w:sz="4" w:space="0" w:color="000000"/>
              <w:bottom w:val="single" w:sz="12" w:space="0" w:color="000000"/>
            </w:tcBorders>
            <w:shd w:val="clear" w:color="auto" w:fill="auto"/>
            <w:vAlign w:val="center"/>
          </w:tcPr>
          <w:p w14:paraId="6E4AAA1A" w14:textId="0211EDB9"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eastAsia="Angsana New" w:cs="Arial"/>
                <w:sz w:val="15"/>
                <w:szCs w:val="15"/>
              </w:rPr>
              <w:t>24,817,324</w:t>
            </w:r>
          </w:p>
        </w:tc>
      </w:tr>
      <w:tr w:rsidR="00063A05" w:rsidRPr="00961C80" w14:paraId="2DF9B1A0" w14:textId="77777777" w:rsidTr="00921AB0">
        <w:trPr>
          <w:trHeight w:val="21"/>
        </w:trPr>
        <w:tc>
          <w:tcPr>
            <w:tcW w:w="2718" w:type="dxa"/>
            <w:tcBorders>
              <w:bottom w:val="nil"/>
            </w:tcBorders>
          </w:tcPr>
          <w:p w14:paraId="7B7795F4" w14:textId="77777777" w:rsidR="00063A05" w:rsidRPr="00961C80" w:rsidRDefault="00063A05" w:rsidP="00641DA3">
            <w:pPr>
              <w:spacing w:line="360" w:lineRule="auto"/>
              <w:ind w:left="11" w:right="-49"/>
              <w:jc w:val="thaiDistribute"/>
              <w:rPr>
                <w:rFonts w:eastAsia="Arial" w:cs="Arial"/>
                <w:bCs/>
                <w:sz w:val="15"/>
                <w:szCs w:val="15"/>
              </w:rPr>
            </w:pPr>
          </w:p>
        </w:tc>
        <w:tc>
          <w:tcPr>
            <w:tcW w:w="1854" w:type="dxa"/>
            <w:tcBorders>
              <w:top w:val="nil"/>
              <w:bottom w:val="nil"/>
            </w:tcBorders>
          </w:tcPr>
          <w:p w14:paraId="35C09C31" w14:textId="77777777" w:rsidR="00063A05" w:rsidRPr="00961C80" w:rsidRDefault="00063A05" w:rsidP="00641DA3">
            <w:pPr>
              <w:spacing w:line="360" w:lineRule="auto"/>
              <w:jc w:val="center"/>
              <w:rPr>
                <w:rFonts w:eastAsia="Arial" w:cs="Arial"/>
                <w:bCs/>
                <w:sz w:val="15"/>
                <w:szCs w:val="15"/>
              </w:rPr>
            </w:pPr>
          </w:p>
        </w:tc>
        <w:tc>
          <w:tcPr>
            <w:tcW w:w="81" w:type="dxa"/>
            <w:tcBorders>
              <w:top w:val="nil"/>
              <w:bottom w:val="nil"/>
            </w:tcBorders>
          </w:tcPr>
          <w:p w14:paraId="3934C2AB" w14:textId="77777777" w:rsidR="00063A05" w:rsidRPr="00961C80" w:rsidRDefault="00063A05" w:rsidP="00641DA3">
            <w:pPr>
              <w:spacing w:line="360" w:lineRule="auto"/>
              <w:ind w:left="-105" w:right="-108"/>
              <w:jc w:val="center"/>
              <w:rPr>
                <w:rFonts w:eastAsia="Arial" w:cs="Arial"/>
                <w:bCs/>
                <w:sz w:val="15"/>
                <w:szCs w:val="15"/>
              </w:rPr>
            </w:pPr>
          </w:p>
        </w:tc>
        <w:tc>
          <w:tcPr>
            <w:tcW w:w="999" w:type="dxa"/>
            <w:tcBorders>
              <w:top w:val="nil"/>
              <w:bottom w:val="nil"/>
            </w:tcBorders>
            <w:vAlign w:val="center"/>
          </w:tcPr>
          <w:p w14:paraId="381CDCC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Cs/>
                <w:sz w:val="15"/>
                <w:szCs w:val="15"/>
              </w:rPr>
            </w:pPr>
          </w:p>
        </w:tc>
        <w:tc>
          <w:tcPr>
            <w:tcW w:w="81" w:type="dxa"/>
            <w:tcBorders>
              <w:top w:val="nil"/>
              <w:bottom w:val="nil"/>
            </w:tcBorders>
            <w:vAlign w:val="center"/>
          </w:tcPr>
          <w:p w14:paraId="464FBE00" w14:textId="77777777" w:rsidR="00063A05" w:rsidRPr="00961C80" w:rsidRDefault="00063A05" w:rsidP="00641DA3">
            <w:pPr>
              <w:spacing w:line="360" w:lineRule="auto"/>
              <w:ind w:left="-105" w:right="-108"/>
              <w:jc w:val="center"/>
              <w:rPr>
                <w:rFonts w:eastAsia="Arial" w:cs="Arial"/>
                <w:bCs/>
                <w:sz w:val="15"/>
                <w:szCs w:val="15"/>
                <w:u w:val="single"/>
              </w:rPr>
            </w:pPr>
          </w:p>
        </w:tc>
        <w:tc>
          <w:tcPr>
            <w:tcW w:w="963" w:type="dxa"/>
            <w:tcBorders>
              <w:top w:val="nil"/>
              <w:bottom w:val="nil"/>
            </w:tcBorders>
            <w:vAlign w:val="center"/>
          </w:tcPr>
          <w:p w14:paraId="7C38E6CE"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2DFB60C0" w14:textId="77777777" w:rsidR="00063A05" w:rsidRPr="00961C80" w:rsidRDefault="00063A05" w:rsidP="00641DA3">
            <w:pPr>
              <w:spacing w:line="360" w:lineRule="auto"/>
              <w:ind w:left="-12"/>
              <w:rPr>
                <w:rFonts w:eastAsia="Arial" w:cs="Arial"/>
                <w:bCs/>
                <w:sz w:val="15"/>
                <w:szCs w:val="15"/>
              </w:rPr>
            </w:pPr>
          </w:p>
        </w:tc>
        <w:tc>
          <w:tcPr>
            <w:tcW w:w="1035" w:type="dxa"/>
            <w:tcBorders>
              <w:top w:val="nil"/>
              <w:bottom w:val="nil"/>
            </w:tcBorders>
            <w:vAlign w:val="center"/>
          </w:tcPr>
          <w:p w14:paraId="1FBB7F97"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Cs/>
                <w:sz w:val="15"/>
                <w:szCs w:val="15"/>
              </w:rPr>
            </w:pPr>
          </w:p>
        </w:tc>
        <w:tc>
          <w:tcPr>
            <w:tcW w:w="90" w:type="dxa"/>
            <w:tcBorders>
              <w:top w:val="nil"/>
              <w:bottom w:val="nil"/>
            </w:tcBorders>
            <w:vAlign w:val="center"/>
          </w:tcPr>
          <w:p w14:paraId="771A9586" w14:textId="77777777" w:rsidR="00063A05" w:rsidRPr="00961C80" w:rsidRDefault="00063A05" w:rsidP="00641DA3">
            <w:pPr>
              <w:spacing w:line="360" w:lineRule="auto"/>
              <w:ind w:left="-105" w:right="-108"/>
              <w:jc w:val="center"/>
              <w:rPr>
                <w:rFonts w:eastAsia="Arial" w:cs="Arial"/>
                <w:bCs/>
                <w:sz w:val="15"/>
                <w:szCs w:val="15"/>
                <w:u w:val="single"/>
              </w:rPr>
            </w:pPr>
          </w:p>
        </w:tc>
        <w:tc>
          <w:tcPr>
            <w:tcW w:w="1035" w:type="dxa"/>
            <w:tcBorders>
              <w:top w:val="nil"/>
              <w:bottom w:val="nil"/>
            </w:tcBorders>
            <w:vAlign w:val="center"/>
          </w:tcPr>
          <w:p w14:paraId="51E7356F"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Cs/>
                <w:sz w:val="15"/>
                <w:szCs w:val="15"/>
              </w:rPr>
            </w:pPr>
          </w:p>
        </w:tc>
      </w:tr>
      <w:tr w:rsidR="005866A4" w:rsidRPr="00961C80" w14:paraId="0FCFB00A" w14:textId="77777777" w:rsidTr="00C41482">
        <w:trPr>
          <w:trHeight w:val="96"/>
        </w:trPr>
        <w:tc>
          <w:tcPr>
            <w:tcW w:w="2718" w:type="dxa"/>
            <w:tcBorders>
              <w:bottom w:val="nil"/>
            </w:tcBorders>
          </w:tcPr>
          <w:p w14:paraId="4CC96005" w14:textId="77777777" w:rsidR="005866A4" w:rsidRPr="00961C80" w:rsidRDefault="005866A4" w:rsidP="00641DA3">
            <w:pPr>
              <w:spacing w:line="360" w:lineRule="auto"/>
              <w:ind w:left="11" w:right="-49"/>
              <w:jc w:val="thaiDistribute"/>
              <w:rPr>
                <w:rFonts w:eastAsia="Arial" w:cs="Arial"/>
                <w:bCs/>
                <w:sz w:val="15"/>
                <w:szCs w:val="15"/>
              </w:rPr>
            </w:pPr>
          </w:p>
        </w:tc>
        <w:tc>
          <w:tcPr>
            <w:tcW w:w="1854" w:type="dxa"/>
            <w:tcBorders>
              <w:top w:val="nil"/>
              <w:bottom w:val="nil"/>
            </w:tcBorders>
          </w:tcPr>
          <w:p w14:paraId="64759108" w14:textId="77777777" w:rsidR="005866A4" w:rsidRPr="00961C80" w:rsidRDefault="005866A4" w:rsidP="00641DA3">
            <w:pPr>
              <w:spacing w:line="360" w:lineRule="auto"/>
              <w:jc w:val="center"/>
              <w:rPr>
                <w:rFonts w:eastAsia="Arial" w:cs="Arial"/>
                <w:bCs/>
                <w:sz w:val="15"/>
                <w:szCs w:val="15"/>
              </w:rPr>
            </w:pPr>
          </w:p>
        </w:tc>
        <w:tc>
          <w:tcPr>
            <w:tcW w:w="81" w:type="dxa"/>
            <w:tcBorders>
              <w:top w:val="nil"/>
              <w:bottom w:val="nil"/>
            </w:tcBorders>
          </w:tcPr>
          <w:p w14:paraId="0D49CB5B" w14:textId="77777777" w:rsidR="005866A4" w:rsidRPr="00961C80" w:rsidRDefault="005866A4" w:rsidP="00641DA3">
            <w:pPr>
              <w:spacing w:line="360" w:lineRule="auto"/>
              <w:ind w:left="-105" w:right="-108"/>
              <w:jc w:val="center"/>
              <w:rPr>
                <w:rFonts w:eastAsia="Arial" w:cs="Arial"/>
                <w:bCs/>
                <w:sz w:val="15"/>
                <w:szCs w:val="15"/>
              </w:rPr>
            </w:pPr>
          </w:p>
        </w:tc>
        <w:tc>
          <w:tcPr>
            <w:tcW w:w="999" w:type="dxa"/>
            <w:tcBorders>
              <w:top w:val="nil"/>
              <w:bottom w:val="nil"/>
            </w:tcBorders>
            <w:vAlign w:val="center"/>
          </w:tcPr>
          <w:p w14:paraId="630B27AA"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bCs/>
                <w:sz w:val="15"/>
                <w:szCs w:val="15"/>
              </w:rPr>
            </w:pPr>
          </w:p>
        </w:tc>
        <w:tc>
          <w:tcPr>
            <w:tcW w:w="81" w:type="dxa"/>
            <w:tcBorders>
              <w:top w:val="nil"/>
              <w:bottom w:val="nil"/>
            </w:tcBorders>
            <w:vAlign w:val="center"/>
          </w:tcPr>
          <w:p w14:paraId="3DFD9B25" w14:textId="77777777" w:rsidR="005866A4" w:rsidRPr="00961C80" w:rsidRDefault="005866A4" w:rsidP="00641DA3">
            <w:pPr>
              <w:spacing w:line="360" w:lineRule="auto"/>
              <w:ind w:left="-105" w:right="-108"/>
              <w:jc w:val="center"/>
              <w:rPr>
                <w:rFonts w:eastAsia="Arial" w:cs="Arial"/>
                <w:bCs/>
                <w:sz w:val="15"/>
                <w:szCs w:val="15"/>
                <w:u w:val="single"/>
              </w:rPr>
            </w:pPr>
          </w:p>
        </w:tc>
        <w:tc>
          <w:tcPr>
            <w:tcW w:w="963" w:type="dxa"/>
            <w:tcBorders>
              <w:top w:val="nil"/>
              <w:bottom w:val="nil"/>
            </w:tcBorders>
            <w:vAlign w:val="center"/>
          </w:tcPr>
          <w:p w14:paraId="4535B3FB"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bCs/>
                <w:sz w:val="15"/>
                <w:szCs w:val="15"/>
              </w:rPr>
            </w:pPr>
          </w:p>
        </w:tc>
        <w:tc>
          <w:tcPr>
            <w:tcW w:w="90" w:type="dxa"/>
            <w:tcBorders>
              <w:top w:val="nil"/>
              <w:bottom w:val="nil"/>
            </w:tcBorders>
            <w:vAlign w:val="center"/>
          </w:tcPr>
          <w:p w14:paraId="38468059" w14:textId="77777777" w:rsidR="005866A4" w:rsidRPr="00961C80" w:rsidRDefault="005866A4" w:rsidP="00641DA3">
            <w:pPr>
              <w:spacing w:line="360" w:lineRule="auto"/>
              <w:ind w:left="-12"/>
              <w:rPr>
                <w:rFonts w:eastAsia="Arial" w:cs="Arial"/>
                <w:bCs/>
                <w:sz w:val="15"/>
                <w:szCs w:val="15"/>
              </w:rPr>
            </w:pPr>
          </w:p>
        </w:tc>
        <w:tc>
          <w:tcPr>
            <w:tcW w:w="1035" w:type="dxa"/>
            <w:tcBorders>
              <w:top w:val="nil"/>
              <w:bottom w:val="nil"/>
            </w:tcBorders>
            <w:vAlign w:val="center"/>
          </w:tcPr>
          <w:p w14:paraId="03B699D9"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bCs/>
                <w:sz w:val="15"/>
                <w:szCs w:val="15"/>
              </w:rPr>
            </w:pPr>
          </w:p>
        </w:tc>
        <w:tc>
          <w:tcPr>
            <w:tcW w:w="90" w:type="dxa"/>
            <w:tcBorders>
              <w:top w:val="nil"/>
              <w:bottom w:val="nil"/>
            </w:tcBorders>
            <w:vAlign w:val="center"/>
          </w:tcPr>
          <w:p w14:paraId="0F38C033" w14:textId="77777777" w:rsidR="005866A4" w:rsidRPr="00961C80" w:rsidRDefault="005866A4" w:rsidP="00641DA3">
            <w:pPr>
              <w:spacing w:line="360" w:lineRule="auto"/>
              <w:ind w:left="-105" w:right="-108"/>
              <w:jc w:val="center"/>
              <w:rPr>
                <w:rFonts w:eastAsia="Arial" w:cs="Arial"/>
                <w:bCs/>
                <w:sz w:val="15"/>
                <w:szCs w:val="15"/>
                <w:u w:val="single"/>
              </w:rPr>
            </w:pPr>
          </w:p>
        </w:tc>
        <w:tc>
          <w:tcPr>
            <w:tcW w:w="1035" w:type="dxa"/>
            <w:tcBorders>
              <w:top w:val="nil"/>
              <w:bottom w:val="nil"/>
            </w:tcBorders>
            <w:vAlign w:val="center"/>
          </w:tcPr>
          <w:p w14:paraId="0F321802" w14:textId="77777777" w:rsidR="005866A4" w:rsidRPr="00961C80" w:rsidRDefault="005866A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bCs/>
                <w:sz w:val="15"/>
                <w:szCs w:val="15"/>
              </w:rPr>
            </w:pPr>
          </w:p>
        </w:tc>
      </w:tr>
      <w:tr w:rsidR="00063A05" w:rsidRPr="00961C80" w14:paraId="0DD49769" w14:textId="77777777" w:rsidTr="00C41482">
        <w:trPr>
          <w:trHeight w:val="96"/>
        </w:trPr>
        <w:tc>
          <w:tcPr>
            <w:tcW w:w="2718" w:type="dxa"/>
            <w:tcBorders>
              <w:bottom w:val="nil"/>
            </w:tcBorders>
          </w:tcPr>
          <w:p w14:paraId="5F2019D8" w14:textId="77777777" w:rsidR="00063A05" w:rsidRPr="00961C80" w:rsidRDefault="00063A05" w:rsidP="00641DA3">
            <w:pPr>
              <w:spacing w:line="360" w:lineRule="auto"/>
              <w:ind w:left="11" w:right="-49"/>
              <w:jc w:val="thaiDistribute"/>
              <w:rPr>
                <w:rFonts w:eastAsia="Arial" w:cs="Arial"/>
                <w:b/>
                <w:sz w:val="15"/>
                <w:szCs w:val="15"/>
              </w:rPr>
            </w:pPr>
            <w:r w:rsidRPr="00961C80">
              <w:rPr>
                <w:rFonts w:eastAsia="Arial" w:cs="Arial"/>
                <w:b/>
                <w:sz w:val="15"/>
                <w:szCs w:val="15"/>
              </w:rPr>
              <w:lastRenderedPageBreak/>
              <w:t>Finance cost</w:t>
            </w:r>
          </w:p>
        </w:tc>
        <w:tc>
          <w:tcPr>
            <w:tcW w:w="1854" w:type="dxa"/>
            <w:tcBorders>
              <w:top w:val="nil"/>
              <w:bottom w:val="nil"/>
            </w:tcBorders>
          </w:tcPr>
          <w:p w14:paraId="6D8C61B0" w14:textId="77777777" w:rsidR="00063A05" w:rsidRPr="00961C80" w:rsidRDefault="00063A05" w:rsidP="00641DA3">
            <w:pPr>
              <w:spacing w:line="360" w:lineRule="auto"/>
              <w:jc w:val="center"/>
              <w:rPr>
                <w:rFonts w:eastAsia="Arial" w:cs="Arial"/>
                <w:sz w:val="15"/>
                <w:szCs w:val="15"/>
              </w:rPr>
            </w:pPr>
          </w:p>
        </w:tc>
        <w:tc>
          <w:tcPr>
            <w:tcW w:w="81" w:type="dxa"/>
            <w:tcBorders>
              <w:top w:val="nil"/>
              <w:bottom w:val="nil"/>
            </w:tcBorders>
          </w:tcPr>
          <w:p w14:paraId="3D8C7E32"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51D21550"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03886D0A"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23CBDD58"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5EF74219" w14:textId="77777777" w:rsidR="00063A05" w:rsidRPr="00961C80" w:rsidRDefault="00063A05" w:rsidP="00641DA3">
            <w:pPr>
              <w:spacing w:line="360" w:lineRule="auto"/>
              <w:ind w:left="-12"/>
              <w:rPr>
                <w:rFonts w:eastAsia="Arial" w:cs="Arial"/>
                <w:sz w:val="15"/>
                <w:szCs w:val="15"/>
              </w:rPr>
            </w:pPr>
          </w:p>
        </w:tc>
        <w:tc>
          <w:tcPr>
            <w:tcW w:w="1035" w:type="dxa"/>
            <w:tcBorders>
              <w:top w:val="nil"/>
              <w:bottom w:val="nil"/>
            </w:tcBorders>
            <w:vAlign w:val="center"/>
          </w:tcPr>
          <w:p w14:paraId="4EAF9DB6"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424226C9"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7ED6B46C"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2313CB56" w14:textId="77777777" w:rsidTr="00C41482">
        <w:trPr>
          <w:trHeight w:val="96"/>
        </w:trPr>
        <w:tc>
          <w:tcPr>
            <w:tcW w:w="2718" w:type="dxa"/>
            <w:tcBorders>
              <w:bottom w:val="nil"/>
            </w:tcBorders>
          </w:tcPr>
          <w:p w14:paraId="2FC15A82" w14:textId="6AE6DC9D"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i/>
                <w:sz w:val="15"/>
                <w:szCs w:val="15"/>
                <w:u w:val="single"/>
              </w:rPr>
              <w:t>Related compan</w:t>
            </w:r>
            <w:r w:rsidR="00FA2EF8" w:rsidRPr="00961C80">
              <w:rPr>
                <w:rFonts w:eastAsia="Arial" w:cs="Arial"/>
                <w:i/>
                <w:sz w:val="15"/>
                <w:szCs w:val="15"/>
                <w:u w:val="single"/>
              </w:rPr>
              <w:t>y</w:t>
            </w:r>
          </w:p>
        </w:tc>
        <w:tc>
          <w:tcPr>
            <w:tcW w:w="1854" w:type="dxa"/>
            <w:tcBorders>
              <w:top w:val="nil"/>
              <w:bottom w:val="nil"/>
            </w:tcBorders>
          </w:tcPr>
          <w:p w14:paraId="27B9EC05" w14:textId="77777777" w:rsidR="00063A05" w:rsidRPr="00961C80" w:rsidRDefault="00063A05" w:rsidP="00641DA3">
            <w:pPr>
              <w:spacing w:line="360" w:lineRule="auto"/>
              <w:jc w:val="center"/>
              <w:rPr>
                <w:rFonts w:eastAsia="Arial" w:cs="Arial"/>
                <w:sz w:val="15"/>
                <w:szCs w:val="15"/>
              </w:rPr>
            </w:pPr>
          </w:p>
        </w:tc>
        <w:tc>
          <w:tcPr>
            <w:tcW w:w="81" w:type="dxa"/>
            <w:tcBorders>
              <w:top w:val="nil"/>
              <w:bottom w:val="nil"/>
            </w:tcBorders>
          </w:tcPr>
          <w:p w14:paraId="22A03789"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777F53B0"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6ABA8DBB"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11DC367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48218263" w14:textId="77777777" w:rsidR="00063A05" w:rsidRPr="00961C80" w:rsidRDefault="00063A05" w:rsidP="00641DA3">
            <w:pPr>
              <w:spacing w:line="360" w:lineRule="auto"/>
              <w:ind w:left="-12"/>
              <w:rPr>
                <w:rFonts w:eastAsia="Arial" w:cs="Arial"/>
                <w:sz w:val="15"/>
                <w:szCs w:val="15"/>
              </w:rPr>
            </w:pPr>
          </w:p>
        </w:tc>
        <w:tc>
          <w:tcPr>
            <w:tcW w:w="1035" w:type="dxa"/>
            <w:tcBorders>
              <w:top w:val="nil"/>
              <w:bottom w:val="nil"/>
            </w:tcBorders>
            <w:vAlign w:val="center"/>
          </w:tcPr>
          <w:p w14:paraId="4893FB0A"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701277C3"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0F895879"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35B1EC83" w14:textId="77777777" w:rsidTr="00C41482">
        <w:trPr>
          <w:trHeight w:val="96"/>
        </w:trPr>
        <w:tc>
          <w:tcPr>
            <w:tcW w:w="2718" w:type="dxa"/>
            <w:tcBorders>
              <w:bottom w:val="nil"/>
            </w:tcBorders>
            <w:shd w:val="clear" w:color="auto" w:fill="auto"/>
          </w:tcPr>
          <w:p w14:paraId="496C709E"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Arayasab</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60293716" w14:textId="77777777" w:rsidR="00063A05" w:rsidRPr="00961C80" w:rsidRDefault="00063A05" w:rsidP="00641DA3">
            <w:pPr>
              <w:spacing w:line="360" w:lineRule="auto"/>
              <w:jc w:val="center"/>
              <w:rPr>
                <w:rFonts w:eastAsia="Arial" w:cs="Arial"/>
                <w:sz w:val="15"/>
                <w:szCs w:val="15"/>
              </w:rPr>
            </w:pPr>
            <w:r w:rsidRPr="00961C80">
              <w:rPr>
                <w:rFonts w:eastAsia="Arial" w:cs="Arial"/>
                <w:sz w:val="15"/>
                <w:szCs w:val="15"/>
              </w:rPr>
              <w:t>Incremental borrowing rate</w:t>
            </w:r>
          </w:p>
        </w:tc>
        <w:tc>
          <w:tcPr>
            <w:tcW w:w="81" w:type="dxa"/>
            <w:tcBorders>
              <w:top w:val="nil"/>
              <w:bottom w:val="nil"/>
            </w:tcBorders>
          </w:tcPr>
          <w:p w14:paraId="28333118"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4EEF20FD" w14:textId="35958C2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128,656</w:t>
            </w:r>
          </w:p>
        </w:tc>
        <w:tc>
          <w:tcPr>
            <w:tcW w:w="81" w:type="dxa"/>
            <w:tcBorders>
              <w:top w:val="nil"/>
              <w:bottom w:val="nil"/>
            </w:tcBorders>
            <w:vAlign w:val="center"/>
          </w:tcPr>
          <w:p w14:paraId="46D15763"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681243C2" w14:textId="4058D56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151,039</w:t>
            </w:r>
          </w:p>
        </w:tc>
        <w:tc>
          <w:tcPr>
            <w:tcW w:w="90" w:type="dxa"/>
            <w:tcBorders>
              <w:top w:val="nil"/>
              <w:bottom w:val="nil"/>
            </w:tcBorders>
            <w:vAlign w:val="center"/>
          </w:tcPr>
          <w:p w14:paraId="1FBE5EAB" w14:textId="77777777" w:rsidR="00063A05" w:rsidRPr="00961C80" w:rsidRDefault="00063A05" w:rsidP="00641DA3">
            <w:pPr>
              <w:spacing w:line="360" w:lineRule="auto"/>
              <w:ind w:left="-12"/>
              <w:jc w:val="center"/>
              <w:rPr>
                <w:rFonts w:eastAsia="Arial" w:cs="Arial"/>
                <w:sz w:val="15"/>
                <w:szCs w:val="15"/>
              </w:rPr>
            </w:pPr>
          </w:p>
        </w:tc>
        <w:tc>
          <w:tcPr>
            <w:tcW w:w="1035" w:type="dxa"/>
            <w:tcBorders>
              <w:top w:val="nil"/>
              <w:bottom w:val="nil"/>
            </w:tcBorders>
            <w:vAlign w:val="center"/>
          </w:tcPr>
          <w:p w14:paraId="65427CE4" w14:textId="685188F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128,656</w:t>
            </w:r>
          </w:p>
        </w:tc>
        <w:tc>
          <w:tcPr>
            <w:tcW w:w="90" w:type="dxa"/>
            <w:tcBorders>
              <w:top w:val="nil"/>
              <w:bottom w:val="nil"/>
            </w:tcBorders>
            <w:vAlign w:val="center"/>
          </w:tcPr>
          <w:p w14:paraId="42BE2E90"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50D2E32" w14:textId="271885B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151,039</w:t>
            </w:r>
          </w:p>
        </w:tc>
      </w:tr>
      <w:tr w:rsidR="00063A05" w:rsidRPr="00961C80" w14:paraId="54321FAD" w14:textId="77777777" w:rsidTr="00C41482">
        <w:trPr>
          <w:trHeight w:val="96"/>
        </w:trPr>
        <w:tc>
          <w:tcPr>
            <w:tcW w:w="2718" w:type="dxa"/>
            <w:tcBorders>
              <w:bottom w:val="nil"/>
            </w:tcBorders>
            <w:shd w:val="clear" w:color="auto" w:fill="auto"/>
          </w:tcPr>
          <w:p w14:paraId="05CB27D9"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proofErr w:type="gramStart"/>
            <w:r w:rsidRPr="00961C80">
              <w:rPr>
                <w:rFonts w:eastAsia="Arial" w:cs="Arial"/>
                <w:sz w:val="15"/>
                <w:szCs w:val="15"/>
                <w:u w:val="single"/>
              </w:rPr>
              <w:t>Less</w:t>
            </w:r>
            <w:r w:rsidRPr="00961C80">
              <w:rPr>
                <w:rFonts w:eastAsia="Arial" w:cs="Arial"/>
                <w:sz w:val="15"/>
                <w:szCs w:val="15"/>
              </w:rPr>
              <w:t xml:space="preserve">  Charge</w:t>
            </w:r>
            <w:proofErr w:type="gramEnd"/>
            <w:r w:rsidRPr="00961C80">
              <w:rPr>
                <w:rFonts w:eastAsia="Arial" w:cs="Arial"/>
                <w:sz w:val="15"/>
                <w:szCs w:val="15"/>
              </w:rPr>
              <w:t xml:space="preserve"> to subsidiary</w:t>
            </w:r>
          </w:p>
        </w:tc>
        <w:tc>
          <w:tcPr>
            <w:tcW w:w="1854" w:type="dxa"/>
            <w:tcBorders>
              <w:top w:val="nil"/>
              <w:bottom w:val="nil"/>
            </w:tcBorders>
          </w:tcPr>
          <w:p w14:paraId="5DC46388" w14:textId="77777777" w:rsidR="00063A05" w:rsidRPr="00961C80" w:rsidRDefault="00063A05" w:rsidP="00641DA3">
            <w:pPr>
              <w:spacing w:line="360" w:lineRule="auto"/>
              <w:jc w:val="center"/>
              <w:rPr>
                <w:rFonts w:eastAsia="Arial" w:cs="Arial"/>
                <w:sz w:val="15"/>
                <w:szCs w:val="15"/>
              </w:rPr>
            </w:pPr>
          </w:p>
        </w:tc>
        <w:tc>
          <w:tcPr>
            <w:tcW w:w="81" w:type="dxa"/>
            <w:tcBorders>
              <w:top w:val="nil"/>
              <w:bottom w:val="nil"/>
            </w:tcBorders>
          </w:tcPr>
          <w:p w14:paraId="522B3EF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single" w:sz="4" w:space="0" w:color="000000"/>
            </w:tcBorders>
          </w:tcPr>
          <w:p w14:paraId="601C1692" w14:textId="6D0316EC"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w:t>
            </w:r>
          </w:p>
        </w:tc>
        <w:tc>
          <w:tcPr>
            <w:tcW w:w="81" w:type="dxa"/>
            <w:tcBorders>
              <w:top w:val="nil"/>
              <w:bottom w:val="nil"/>
            </w:tcBorders>
          </w:tcPr>
          <w:p w14:paraId="309AD4C1"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single" w:sz="4" w:space="0" w:color="000000"/>
            </w:tcBorders>
          </w:tcPr>
          <w:p w14:paraId="3EE0B14D" w14:textId="4679F489"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w:t>
            </w:r>
          </w:p>
        </w:tc>
        <w:tc>
          <w:tcPr>
            <w:tcW w:w="90" w:type="dxa"/>
            <w:tcBorders>
              <w:top w:val="nil"/>
              <w:bottom w:val="nil"/>
            </w:tcBorders>
            <w:vAlign w:val="center"/>
          </w:tcPr>
          <w:p w14:paraId="4CFEB1DC" w14:textId="77777777" w:rsidR="00063A05" w:rsidRPr="00961C80" w:rsidRDefault="00063A05" w:rsidP="00641DA3">
            <w:pPr>
              <w:spacing w:line="360" w:lineRule="auto"/>
              <w:ind w:left="-12"/>
              <w:jc w:val="center"/>
              <w:rPr>
                <w:rFonts w:eastAsia="Arial" w:cs="Arial"/>
                <w:sz w:val="15"/>
                <w:szCs w:val="15"/>
              </w:rPr>
            </w:pPr>
          </w:p>
        </w:tc>
        <w:tc>
          <w:tcPr>
            <w:tcW w:w="1035" w:type="dxa"/>
            <w:tcBorders>
              <w:top w:val="nil"/>
              <w:bottom w:val="single" w:sz="4" w:space="0" w:color="000000"/>
            </w:tcBorders>
            <w:vAlign w:val="center"/>
          </w:tcPr>
          <w:p w14:paraId="61FA2B6C" w14:textId="2A93550B"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w:t>
            </w:r>
          </w:p>
        </w:tc>
        <w:tc>
          <w:tcPr>
            <w:tcW w:w="90" w:type="dxa"/>
            <w:tcBorders>
              <w:top w:val="nil"/>
              <w:bottom w:val="nil"/>
            </w:tcBorders>
            <w:vAlign w:val="center"/>
          </w:tcPr>
          <w:p w14:paraId="5560BAA8"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single" w:sz="4" w:space="0" w:color="000000"/>
            </w:tcBorders>
            <w:vAlign w:val="center"/>
          </w:tcPr>
          <w:p w14:paraId="7AE59280" w14:textId="54C9CD8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(20,975)</w:t>
            </w:r>
          </w:p>
        </w:tc>
      </w:tr>
      <w:tr w:rsidR="00063A05" w:rsidRPr="00961C80" w14:paraId="285A7E5A" w14:textId="77777777" w:rsidTr="00B60968">
        <w:trPr>
          <w:trHeight w:val="96"/>
        </w:trPr>
        <w:tc>
          <w:tcPr>
            <w:tcW w:w="2718" w:type="dxa"/>
            <w:tcBorders>
              <w:bottom w:val="nil"/>
            </w:tcBorders>
            <w:shd w:val="clear" w:color="auto" w:fill="auto"/>
          </w:tcPr>
          <w:p w14:paraId="21F60E56" w14:textId="77777777" w:rsidR="00063A05" w:rsidRPr="00961C80" w:rsidRDefault="00063A05" w:rsidP="00641DA3">
            <w:pPr>
              <w:spacing w:line="360" w:lineRule="auto"/>
              <w:ind w:left="11" w:right="-49"/>
              <w:jc w:val="thaiDistribute"/>
              <w:rPr>
                <w:rFonts w:eastAsia="Arial" w:cs="Arial"/>
                <w:b/>
                <w:sz w:val="15"/>
                <w:szCs w:val="15"/>
              </w:rPr>
            </w:pPr>
            <w:r w:rsidRPr="00961C80">
              <w:rPr>
                <w:rFonts w:eastAsia="Arial" w:cs="Arial"/>
                <w:b/>
                <w:sz w:val="15"/>
                <w:szCs w:val="15"/>
              </w:rPr>
              <w:t>Total Finance Cost</w:t>
            </w:r>
          </w:p>
        </w:tc>
        <w:tc>
          <w:tcPr>
            <w:tcW w:w="1854" w:type="dxa"/>
            <w:tcBorders>
              <w:top w:val="nil"/>
              <w:bottom w:val="nil"/>
            </w:tcBorders>
          </w:tcPr>
          <w:p w14:paraId="7790AE97" w14:textId="77777777" w:rsidR="00063A05" w:rsidRPr="00961C80" w:rsidRDefault="00063A05" w:rsidP="00641DA3">
            <w:pPr>
              <w:spacing w:line="360" w:lineRule="auto"/>
              <w:jc w:val="center"/>
              <w:rPr>
                <w:rFonts w:eastAsia="Arial" w:cs="Arial"/>
                <w:sz w:val="15"/>
                <w:szCs w:val="15"/>
              </w:rPr>
            </w:pPr>
          </w:p>
        </w:tc>
        <w:tc>
          <w:tcPr>
            <w:tcW w:w="81" w:type="dxa"/>
            <w:tcBorders>
              <w:top w:val="nil"/>
              <w:bottom w:val="nil"/>
            </w:tcBorders>
          </w:tcPr>
          <w:p w14:paraId="0486BD49"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000000"/>
              <w:bottom w:val="single" w:sz="12" w:space="0" w:color="000000"/>
            </w:tcBorders>
            <w:vAlign w:val="center"/>
          </w:tcPr>
          <w:p w14:paraId="401858AF" w14:textId="2B8373ED"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128,656</w:t>
            </w:r>
          </w:p>
        </w:tc>
        <w:tc>
          <w:tcPr>
            <w:tcW w:w="81" w:type="dxa"/>
            <w:tcBorders>
              <w:top w:val="nil"/>
              <w:bottom w:val="nil"/>
            </w:tcBorders>
            <w:vAlign w:val="center"/>
          </w:tcPr>
          <w:p w14:paraId="010F1023"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4" w:space="0" w:color="000000"/>
              <w:bottom w:val="single" w:sz="12" w:space="0" w:color="000000"/>
            </w:tcBorders>
            <w:vAlign w:val="center"/>
          </w:tcPr>
          <w:p w14:paraId="39EACB08" w14:textId="569A575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151,039</w:t>
            </w:r>
          </w:p>
        </w:tc>
        <w:tc>
          <w:tcPr>
            <w:tcW w:w="90" w:type="dxa"/>
            <w:tcBorders>
              <w:top w:val="nil"/>
              <w:bottom w:val="nil"/>
            </w:tcBorders>
            <w:vAlign w:val="center"/>
          </w:tcPr>
          <w:p w14:paraId="7F7BD436" w14:textId="77777777" w:rsidR="00063A05" w:rsidRPr="00961C80" w:rsidRDefault="00063A05" w:rsidP="00641DA3">
            <w:pPr>
              <w:spacing w:line="360" w:lineRule="auto"/>
              <w:ind w:left="-12"/>
              <w:jc w:val="center"/>
              <w:rPr>
                <w:rFonts w:eastAsia="Arial" w:cs="Arial"/>
                <w:sz w:val="15"/>
                <w:szCs w:val="15"/>
              </w:rPr>
            </w:pPr>
          </w:p>
        </w:tc>
        <w:tc>
          <w:tcPr>
            <w:tcW w:w="1035" w:type="dxa"/>
            <w:tcBorders>
              <w:top w:val="single" w:sz="4" w:space="0" w:color="000000"/>
              <w:bottom w:val="single" w:sz="12" w:space="0" w:color="000000"/>
            </w:tcBorders>
            <w:shd w:val="clear" w:color="auto" w:fill="auto"/>
            <w:vAlign w:val="center"/>
          </w:tcPr>
          <w:p w14:paraId="4C890CE9" w14:textId="6F922A5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128,656</w:t>
            </w:r>
          </w:p>
        </w:tc>
        <w:tc>
          <w:tcPr>
            <w:tcW w:w="90" w:type="dxa"/>
            <w:tcBorders>
              <w:top w:val="nil"/>
              <w:bottom w:val="nil"/>
            </w:tcBorders>
            <w:vAlign w:val="center"/>
          </w:tcPr>
          <w:p w14:paraId="40C112B2"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4" w:space="0" w:color="000000"/>
              <w:bottom w:val="single" w:sz="12" w:space="0" w:color="000000"/>
            </w:tcBorders>
            <w:shd w:val="clear" w:color="auto" w:fill="auto"/>
            <w:vAlign w:val="center"/>
          </w:tcPr>
          <w:p w14:paraId="49F71E84" w14:textId="7199E91C"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130,064</w:t>
            </w:r>
          </w:p>
        </w:tc>
      </w:tr>
      <w:tr w:rsidR="00063A05" w:rsidRPr="00961C80" w14:paraId="7C404EB6" w14:textId="77777777" w:rsidTr="00921AB0">
        <w:trPr>
          <w:trHeight w:val="21"/>
        </w:trPr>
        <w:tc>
          <w:tcPr>
            <w:tcW w:w="2718" w:type="dxa"/>
            <w:tcBorders>
              <w:bottom w:val="nil"/>
            </w:tcBorders>
          </w:tcPr>
          <w:p w14:paraId="32AE18B7" w14:textId="77777777" w:rsidR="00063A05" w:rsidRPr="00961C80" w:rsidRDefault="00063A05" w:rsidP="00641DA3">
            <w:pPr>
              <w:spacing w:line="360" w:lineRule="auto"/>
              <w:ind w:right="-49"/>
              <w:jc w:val="both"/>
              <w:rPr>
                <w:rFonts w:eastAsia="Arial" w:cs="Arial"/>
                <w:sz w:val="15"/>
                <w:szCs w:val="15"/>
              </w:rPr>
            </w:pPr>
          </w:p>
        </w:tc>
        <w:tc>
          <w:tcPr>
            <w:tcW w:w="1854" w:type="dxa"/>
            <w:tcBorders>
              <w:top w:val="nil"/>
              <w:bottom w:val="nil"/>
            </w:tcBorders>
          </w:tcPr>
          <w:p w14:paraId="5BF6EC09" w14:textId="77777777" w:rsidR="00063A05" w:rsidRPr="00961C80" w:rsidRDefault="00063A05" w:rsidP="00641DA3">
            <w:pPr>
              <w:spacing w:line="360" w:lineRule="auto"/>
              <w:jc w:val="center"/>
              <w:rPr>
                <w:rFonts w:eastAsia="Arial" w:cs="Arial"/>
                <w:sz w:val="15"/>
                <w:szCs w:val="15"/>
              </w:rPr>
            </w:pPr>
          </w:p>
        </w:tc>
        <w:tc>
          <w:tcPr>
            <w:tcW w:w="81" w:type="dxa"/>
            <w:tcBorders>
              <w:top w:val="nil"/>
              <w:bottom w:val="nil"/>
            </w:tcBorders>
          </w:tcPr>
          <w:p w14:paraId="2ACA0105"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12" w:space="0" w:color="000000"/>
              <w:bottom w:val="nil"/>
            </w:tcBorders>
            <w:vAlign w:val="center"/>
          </w:tcPr>
          <w:p w14:paraId="2295D7F0"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6989D1B9"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single" w:sz="12" w:space="0" w:color="000000"/>
              <w:bottom w:val="nil"/>
            </w:tcBorders>
            <w:vAlign w:val="center"/>
          </w:tcPr>
          <w:p w14:paraId="673FA79B"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100DD9C0" w14:textId="77777777" w:rsidR="00063A05" w:rsidRPr="00961C80" w:rsidRDefault="00063A05" w:rsidP="00641DA3">
            <w:pPr>
              <w:spacing w:line="360" w:lineRule="auto"/>
              <w:ind w:left="-12"/>
              <w:rPr>
                <w:rFonts w:eastAsia="Arial" w:cs="Arial"/>
                <w:sz w:val="15"/>
                <w:szCs w:val="15"/>
              </w:rPr>
            </w:pPr>
          </w:p>
        </w:tc>
        <w:tc>
          <w:tcPr>
            <w:tcW w:w="1035" w:type="dxa"/>
            <w:tcBorders>
              <w:top w:val="single" w:sz="12" w:space="0" w:color="000000"/>
              <w:bottom w:val="nil"/>
            </w:tcBorders>
            <w:vAlign w:val="center"/>
          </w:tcPr>
          <w:p w14:paraId="7E675890"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5DBD86E5"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single" w:sz="12" w:space="0" w:color="000000"/>
              <w:bottom w:val="nil"/>
            </w:tcBorders>
            <w:vAlign w:val="center"/>
          </w:tcPr>
          <w:p w14:paraId="4AECDF5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462E2E28" w14:textId="77777777" w:rsidTr="00C41482">
        <w:trPr>
          <w:trHeight w:val="47"/>
        </w:trPr>
        <w:tc>
          <w:tcPr>
            <w:tcW w:w="4572" w:type="dxa"/>
            <w:gridSpan w:val="2"/>
          </w:tcPr>
          <w:p w14:paraId="4A189AF8" w14:textId="77777777" w:rsidR="00063A05" w:rsidRPr="00961C80" w:rsidRDefault="00063A05" w:rsidP="00641DA3">
            <w:pPr>
              <w:spacing w:line="360" w:lineRule="auto"/>
              <w:ind w:left="11" w:right="-49"/>
              <w:jc w:val="thaiDistribute"/>
              <w:rPr>
                <w:rFonts w:eastAsia="Arial" w:cs="Arial"/>
                <w:sz w:val="15"/>
                <w:szCs w:val="15"/>
              </w:rPr>
            </w:pPr>
            <w:r w:rsidRPr="00961C80">
              <w:rPr>
                <w:rFonts w:eastAsia="Arial" w:cs="Arial"/>
                <w:b/>
                <w:sz w:val="15"/>
                <w:szCs w:val="15"/>
              </w:rPr>
              <w:t>Directors and Management’s compensations</w:t>
            </w:r>
          </w:p>
        </w:tc>
        <w:tc>
          <w:tcPr>
            <w:tcW w:w="81" w:type="dxa"/>
            <w:tcBorders>
              <w:top w:val="nil"/>
              <w:bottom w:val="nil"/>
            </w:tcBorders>
          </w:tcPr>
          <w:p w14:paraId="2CFE09DD"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vAlign w:val="center"/>
          </w:tcPr>
          <w:p w14:paraId="28CD4119"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p>
        </w:tc>
        <w:tc>
          <w:tcPr>
            <w:tcW w:w="81" w:type="dxa"/>
            <w:tcBorders>
              <w:top w:val="nil"/>
              <w:bottom w:val="nil"/>
            </w:tcBorders>
            <w:vAlign w:val="center"/>
          </w:tcPr>
          <w:p w14:paraId="65471F71"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vAlign w:val="center"/>
          </w:tcPr>
          <w:p w14:paraId="748E173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p>
        </w:tc>
        <w:tc>
          <w:tcPr>
            <w:tcW w:w="90" w:type="dxa"/>
            <w:tcBorders>
              <w:top w:val="nil"/>
              <w:bottom w:val="nil"/>
            </w:tcBorders>
            <w:vAlign w:val="center"/>
          </w:tcPr>
          <w:p w14:paraId="0A1D07FA" w14:textId="77777777" w:rsidR="00063A05" w:rsidRPr="00961C80" w:rsidRDefault="00063A05" w:rsidP="00641DA3">
            <w:pPr>
              <w:spacing w:line="360" w:lineRule="auto"/>
              <w:ind w:left="-12"/>
              <w:rPr>
                <w:rFonts w:eastAsia="Arial" w:cs="Arial"/>
                <w:sz w:val="15"/>
                <w:szCs w:val="15"/>
              </w:rPr>
            </w:pPr>
          </w:p>
        </w:tc>
        <w:tc>
          <w:tcPr>
            <w:tcW w:w="1035" w:type="dxa"/>
            <w:tcBorders>
              <w:top w:val="nil"/>
              <w:bottom w:val="nil"/>
            </w:tcBorders>
            <w:vAlign w:val="center"/>
          </w:tcPr>
          <w:p w14:paraId="16C7AC75"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p>
        </w:tc>
        <w:tc>
          <w:tcPr>
            <w:tcW w:w="90" w:type="dxa"/>
            <w:tcBorders>
              <w:top w:val="nil"/>
              <w:bottom w:val="nil"/>
            </w:tcBorders>
            <w:vAlign w:val="center"/>
          </w:tcPr>
          <w:p w14:paraId="052FC58C"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vAlign w:val="center"/>
          </w:tcPr>
          <w:p w14:paraId="14BA3273" w14:textId="7777777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p>
        </w:tc>
      </w:tr>
      <w:tr w:rsidR="00063A05" w:rsidRPr="00961C80" w14:paraId="591B9C43" w14:textId="77777777" w:rsidTr="00B60968">
        <w:trPr>
          <w:trHeight w:val="175"/>
        </w:trPr>
        <w:tc>
          <w:tcPr>
            <w:tcW w:w="2718" w:type="dxa"/>
            <w:tcBorders>
              <w:bottom w:val="nil"/>
            </w:tcBorders>
          </w:tcPr>
          <w:p w14:paraId="74ADA033"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Short term benefits</w:t>
            </w:r>
          </w:p>
        </w:tc>
        <w:tc>
          <w:tcPr>
            <w:tcW w:w="1854" w:type="dxa"/>
            <w:tcBorders>
              <w:top w:val="nil"/>
              <w:bottom w:val="nil"/>
            </w:tcBorders>
          </w:tcPr>
          <w:p w14:paraId="43E7C567" w14:textId="77777777" w:rsidR="00063A05" w:rsidRPr="00961C80" w:rsidRDefault="00063A05" w:rsidP="00641DA3">
            <w:pPr>
              <w:spacing w:line="360" w:lineRule="auto"/>
              <w:jc w:val="center"/>
              <w:rPr>
                <w:rFonts w:eastAsia="Arial" w:cs="Arial"/>
                <w:sz w:val="15"/>
                <w:szCs w:val="15"/>
              </w:rPr>
            </w:pPr>
            <w:r w:rsidRPr="00961C80">
              <w:rPr>
                <w:rFonts w:eastAsia="Arial" w:cs="Arial"/>
                <w:sz w:val="15"/>
                <w:szCs w:val="15"/>
              </w:rPr>
              <w:t>Agreed price</w:t>
            </w:r>
          </w:p>
        </w:tc>
        <w:tc>
          <w:tcPr>
            <w:tcW w:w="81" w:type="dxa"/>
            <w:tcBorders>
              <w:top w:val="nil"/>
              <w:bottom w:val="nil"/>
            </w:tcBorders>
          </w:tcPr>
          <w:p w14:paraId="2D8CEA71"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120ACBB8" w14:textId="4151539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32,650,492</w:t>
            </w:r>
          </w:p>
        </w:tc>
        <w:tc>
          <w:tcPr>
            <w:tcW w:w="81" w:type="dxa"/>
            <w:tcBorders>
              <w:top w:val="nil"/>
              <w:bottom w:val="nil"/>
            </w:tcBorders>
            <w:vAlign w:val="center"/>
          </w:tcPr>
          <w:p w14:paraId="4335FD14"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093ABAB1" w14:textId="031F5A82"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 xml:space="preserve"> 39,264,273 </w:t>
            </w:r>
          </w:p>
        </w:tc>
        <w:tc>
          <w:tcPr>
            <w:tcW w:w="90" w:type="dxa"/>
            <w:tcBorders>
              <w:top w:val="nil"/>
              <w:bottom w:val="nil"/>
            </w:tcBorders>
            <w:vAlign w:val="center"/>
          </w:tcPr>
          <w:p w14:paraId="2D18C449" w14:textId="77777777" w:rsidR="00063A05" w:rsidRPr="00961C80" w:rsidRDefault="00063A05" w:rsidP="00641DA3">
            <w:pPr>
              <w:spacing w:line="360" w:lineRule="auto"/>
              <w:ind w:left="-12"/>
              <w:jc w:val="center"/>
              <w:rPr>
                <w:rFonts w:eastAsia="Arial" w:cs="Arial"/>
                <w:sz w:val="15"/>
                <w:szCs w:val="15"/>
              </w:rPr>
            </w:pPr>
          </w:p>
        </w:tc>
        <w:tc>
          <w:tcPr>
            <w:tcW w:w="1035" w:type="dxa"/>
            <w:tcBorders>
              <w:top w:val="nil"/>
              <w:bottom w:val="nil"/>
            </w:tcBorders>
          </w:tcPr>
          <w:p w14:paraId="2A2EEFE6" w14:textId="5607A1F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23,515,298</w:t>
            </w:r>
          </w:p>
        </w:tc>
        <w:tc>
          <w:tcPr>
            <w:tcW w:w="90" w:type="dxa"/>
            <w:tcBorders>
              <w:top w:val="nil"/>
              <w:bottom w:val="nil"/>
            </w:tcBorders>
            <w:vAlign w:val="center"/>
          </w:tcPr>
          <w:p w14:paraId="65B61A0D"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16125A37" w14:textId="266CDD97"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 xml:space="preserve"> 37,290,273 </w:t>
            </w:r>
          </w:p>
        </w:tc>
      </w:tr>
      <w:tr w:rsidR="00063A05" w:rsidRPr="00961C80" w14:paraId="2919CC1A" w14:textId="77777777" w:rsidTr="00793C78">
        <w:trPr>
          <w:trHeight w:val="175"/>
        </w:trPr>
        <w:tc>
          <w:tcPr>
            <w:tcW w:w="2718" w:type="dxa"/>
            <w:tcBorders>
              <w:bottom w:val="nil"/>
            </w:tcBorders>
          </w:tcPr>
          <w:p w14:paraId="13469D98"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Post-employment benefits</w:t>
            </w:r>
          </w:p>
        </w:tc>
        <w:tc>
          <w:tcPr>
            <w:tcW w:w="1854" w:type="dxa"/>
            <w:tcBorders>
              <w:top w:val="nil"/>
              <w:bottom w:val="nil"/>
            </w:tcBorders>
          </w:tcPr>
          <w:p w14:paraId="17188F3C" w14:textId="77777777" w:rsidR="00063A05" w:rsidRPr="00961C80" w:rsidRDefault="00063A05" w:rsidP="00641DA3">
            <w:pPr>
              <w:spacing w:line="360" w:lineRule="auto"/>
              <w:jc w:val="center"/>
              <w:rPr>
                <w:rFonts w:eastAsia="Arial" w:cs="Arial"/>
                <w:sz w:val="15"/>
                <w:szCs w:val="15"/>
              </w:rPr>
            </w:pPr>
            <w:r w:rsidRPr="00961C80">
              <w:rPr>
                <w:rFonts w:eastAsia="Arial" w:cs="Arial"/>
                <w:sz w:val="15"/>
                <w:szCs w:val="15"/>
              </w:rPr>
              <w:t>Labor law</w:t>
            </w:r>
          </w:p>
        </w:tc>
        <w:tc>
          <w:tcPr>
            <w:tcW w:w="81" w:type="dxa"/>
            <w:tcBorders>
              <w:top w:val="nil"/>
              <w:bottom w:val="nil"/>
            </w:tcBorders>
          </w:tcPr>
          <w:p w14:paraId="243BC16C"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237810CC" w14:textId="1FA9838F"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765,958</w:t>
            </w:r>
          </w:p>
        </w:tc>
        <w:tc>
          <w:tcPr>
            <w:tcW w:w="81" w:type="dxa"/>
            <w:tcBorders>
              <w:top w:val="nil"/>
              <w:bottom w:val="nil"/>
            </w:tcBorders>
            <w:vAlign w:val="center"/>
          </w:tcPr>
          <w:p w14:paraId="50291D4D"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5455FFD8" w14:textId="7C4BE49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 xml:space="preserve"> 230,653 </w:t>
            </w:r>
          </w:p>
        </w:tc>
        <w:tc>
          <w:tcPr>
            <w:tcW w:w="90" w:type="dxa"/>
            <w:tcBorders>
              <w:top w:val="nil"/>
              <w:bottom w:val="nil"/>
            </w:tcBorders>
            <w:vAlign w:val="center"/>
          </w:tcPr>
          <w:p w14:paraId="0244D864" w14:textId="77777777" w:rsidR="00063A05" w:rsidRPr="00961C80" w:rsidRDefault="00063A05" w:rsidP="00641DA3">
            <w:pPr>
              <w:spacing w:line="360" w:lineRule="auto"/>
              <w:ind w:left="-12"/>
              <w:jc w:val="center"/>
              <w:rPr>
                <w:rFonts w:eastAsia="Arial" w:cs="Arial"/>
                <w:sz w:val="15"/>
                <w:szCs w:val="15"/>
              </w:rPr>
            </w:pPr>
          </w:p>
        </w:tc>
        <w:tc>
          <w:tcPr>
            <w:tcW w:w="1035" w:type="dxa"/>
            <w:tcBorders>
              <w:top w:val="nil"/>
              <w:bottom w:val="nil"/>
            </w:tcBorders>
          </w:tcPr>
          <w:p w14:paraId="262E1C6B" w14:textId="38DE0320"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327,241</w:t>
            </w:r>
          </w:p>
        </w:tc>
        <w:tc>
          <w:tcPr>
            <w:tcW w:w="90" w:type="dxa"/>
            <w:tcBorders>
              <w:top w:val="nil"/>
              <w:bottom w:val="nil"/>
            </w:tcBorders>
            <w:vAlign w:val="center"/>
          </w:tcPr>
          <w:p w14:paraId="5204EF2B"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22581B3E" w14:textId="27790478"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 xml:space="preserve"> 215,209 </w:t>
            </w:r>
          </w:p>
        </w:tc>
      </w:tr>
      <w:tr w:rsidR="00063A05" w:rsidRPr="00961C80" w14:paraId="6D39A49E" w14:textId="77777777" w:rsidTr="00793C78">
        <w:trPr>
          <w:trHeight w:val="175"/>
        </w:trPr>
        <w:tc>
          <w:tcPr>
            <w:tcW w:w="2718" w:type="dxa"/>
            <w:tcBorders>
              <w:bottom w:val="nil"/>
            </w:tcBorders>
          </w:tcPr>
          <w:p w14:paraId="5DB7CC39" w14:textId="77777777"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Other long - term employee benefits</w:t>
            </w:r>
          </w:p>
        </w:tc>
        <w:tc>
          <w:tcPr>
            <w:tcW w:w="1854" w:type="dxa"/>
            <w:tcBorders>
              <w:top w:val="nil"/>
              <w:bottom w:val="nil"/>
            </w:tcBorders>
          </w:tcPr>
          <w:p w14:paraId="6F228B2F" w14:textId="77777777" w:rsidR="00063A05" w:rsidRPr="00961C80" w:rsidRDefault="00063A05" w:rsidP="00641DA3">
            <w:pPr>
              <w:spacing w:line="360" w:lineRule="auto"/>
              <w:jc w:val="center"/>
              <w:rPr>
                <w:rFonts w:eastAsia="Arial" w:cs="Arial"/>
                <w:sz w:val="15"/>
                <w:szCs w:val="15"/>
              </w:rPr>
            </w:pPr>
            <w:r w:rsidRPr="00961C80">
              <w:rPr>
                <w:rFonts w:eastAsia="Arial" w:cs="Arial"/>
                <w:sz w:val="15"/>
                <w:szCs w:val="15"/>
              </w:rPr>
              <w:t>The Company’s regulation</w:t>
            </w:r>
          </w:p>
        </w:tc>
        <w:tc>
          <w:tcPr>
            <w:tcW w:w="81" w:type="dxa"/>
            <w:tcBorders>
              <w:top w:val="nil"/>
              <w:bottom w:val="nil"/>
            </w:tcBorders>
          </w:tcPr>
          <w:p w14:paraId="1B427A2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nil"/>
            </w:tcBorders>
          </w:tcPr>
          <w:p w14:paraId="60559345" w14:textId="1D360FC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31,203</w:t>
            </w:r>
          </w:p>
        </w:tc>
        <w:tc>
          <w:tcPr>
            <w:tcW w:w="81" w:type="dxa"/>
            <w:tcBorders>
              <w:top w:val="nil"/>
              <w:bottom w:val="nil"/>
            </w:tcBorders>
            <w:vAlign w:val="center"/>
          </w:tcPr>
          <w:p w14:paraId="4DFF9B20"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nil"/>
            </w:tcBorders>
          </w:tcPr>
          <w:p w14:paraId="61EF0B64" w14:textId="02CF61B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 xml:space="preserve"> 19,796 </w:t>
            </w:r>
          </w:p>
        </w:tc>
        <w:tc>
          <w:tcPr>
            <w:tcW w:w="90" w:type="dxa"/>
            <w:tcBorders>
              <w:top w:val="nil"/>
              <w:bottom w:val="nil"/>
            </w:tcBorders>
            <w:vAlign w:val="center"/>
          </w:tcPr>
          <w:p w14:paraId="2A94E355" w14:textId="77777777" w:rsidR="00063A05" w:rsidRPr="00961C80" w:rsidRDefault="00063A05" w:rsidP="00641DA3">
            <w:pPr>
              <w:spacing w:line="360" w:lineRule="auto"/>
              <w:ind w:left="-12"/>
              <w:jc w:val="center"/>
              <w:rPr>
                <w:rFonts w:eastAsia="Arial" w:cs="Arial"/>
                <w:sz w:val="15"/>
                <w:szCs w:val="15"/>
              </w:rPr>
            </w:pPr>
          </w:p>
        </w:tc>
        <w:tc>
          <w:tcPr>
            <w:tcW w:w="1035" w:type="dxa"/>
            <w:tcBorders>
              <w:top w:val="nil"/>
              <w:bottom w:val="nil"/>
            </w:tcBorders>
          </w:tcPr>
          <w:p w14:paraId="2CE1EBDA" w14:textId="5238FEE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26,285</w:t>
            </w:r>
          </w:p>
        </w:tc>
        <w:tc>
          <w:tcPr>
            <w:tcW w:w="90" w:type="dxa"/>
            <w:tcBorders>
              <w:top w:val="nil"/>
              <w:bottom w:val="nil"/>
            </w:tcBorders>
            <w:vAlign w:val="center"/>
          </w:tcPr>
          <w:p w14:paraId="7221D7F8"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nil"/>
            </w:tcBorders>
          </w:tcPr>
          <w:p w14:paraId="176733C4" w14:textId="585A765A"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 xml:space="preserve"> 17,875 </w:t>
            </w:r>
          </w:p>
        </w:tc>
      </w:tr>
      <w:tr w:rsidR="00063A05" w:rsidRPr="00961C80" w14:paraId="55936512" w14:textId="77777777" w:rsidTr="00793C78">
        <w:trPr>
          <w:trHeight w:val="175"/>
        </w:trPr>
        <w:tc>
          <w:tcPr>
            <w:tcW w:w="2718" w:type="dxa"/>
            <w:tcBorders>
              <w:bottom w:val="nil"/>
            </w:tcBorders>
          </w:tcPr>
          <w:p w14:paraId="284D9D48" w14:textId="4D007852" w:rsidR="00063A05" w:rsidRPr="00961C80" w:rsidRDefault="00063A05" w:rsidP="00641DA3">
            <w:pPr>
              <w:tabs>
                <w:tab w:val="clear" w:pos="227"/>
                <w:tab w:val="clear" w:pos="454"/>
              </w:tabs>
              <w:spacing w:line="360" w:lineRule="auto"/>
              <w:ind w:left="110" w:right="-49"/>
              <w:jc w:val="thaiDistribute"/>
              <w:rPr>
                <w:rFonts w:eastAsia="Arial" w:cs="Arial"/>
                <w:sz w:val="15"/>
                <w:szCs w:val="15"/>
              </w:rPr>
            </w:pPr>
            <w:r w:rsidRPr="00961C80">
              <w:rPr>
                <w:rFonts w:cs="Arial"/>
                <w:sz w:val="15"/>
                <w:szCs w:val="15"/>
              </w:rPr>
              <w:t>Employee Joint Investment Program</w:t>
            </w:r>
          </w:p>
        </w:tc>
        <w:tc>
          <w:tcPr>
            <w:tcW w:w="1854" w:type="dxa"/>
            <w:tcBorders>
              <w:top w:val="nil"/>
              <w:bottom w:val="nil"/>
            </w:tcBorders>
          </w:tcPr>
          <w:p w14:paraId="44978A4E" w14:textId="2614C79E" w:rsidR="00063A05" w:rsidRPr="00961C80" w:rsidRDefault="00063A05" w:rsidP="00641DA3">
            <w:pPr>
              <w:spacing w:line="360" w:lineRule="auto"/>
              <w:jc w:val="center"/>
              <w:rPr>
                <w:rFonts w:eastAsia="Arial" w:cs="Arial"/>
                <w:sz w:val="15"/>
                <w:szCs w:val="15"/>
              </w:rPr>
            </w:pPr>
            <w:r w:rsidRPr="00961C80">
              <w:rPr>
                <w:rFonts w:eastAsia="Arial" w:cs="Arial"/>
                <w:sz w:val="15"/>
                <w:szCs w:val="15"/>
              </w:rPr>
              <w:t>The Company’s regulation</w:t>
            </w:r>
          </w:p>
        </w:tc>
        <w:tc>
          <w:tcPr>
            <w:tcW w:w="81" w:type="dxa"/>
            <w:tcBorders>
              <w:top w:val="nil"/>
              <w:bottom w:val="nil"/>
            </w:tcBorders>
          </w:tcPr>
          <w:p w14:paraId="04A1A031"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nil"/>
              <w:bottom w:val="single" w:sz="4" w:space="0" w:color="000000"/>
            </w:tcBorders>
          </w:tcPr>
          <w:p w14:paraId="478B20B6" w14:textId="7041E49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519,123</w:t>
            </w:r>
          </w:p>
        </w:tc>
        <w:tc>
          <w:tcPr>
            <w:tcW w:w="81" w:type="dxa"/>
            <w:tcBorders>
              <w:top w:val="nil"/>
              <w:bottom w:val="nil"/>
            </w:tcBorders>
            <w:vAlign w:val="center"/>
          </w:tcPr>
          <w:p w14:paraId="3F72C6B3" w14:textId="77777777" w:rsidR="00063A05" w:rsidRPr="00961C80" w:rsidRDefault="00063A05" w:rsidP="00641DA3">
            <w:pPr>
              <w:spacing w:line="360" w:lineRule="auto"/>
              <w:ind w:left="-105" w:right="-108"/>
              <w:jc w:val="center"/>
              <w:rPr>
                <w:rFonts w:eastAsia="Arial" w:cs="Arial"/>
                <w:sz w:val="15"/>
                <w:szCs w:val="15"/>
                <w:u w:val="single"/>
              </w:rPr>
            </w:pPr>
          </w:p>
        </w:tc>
        <w:tc>
          <w:tcPr>
            <w:tcW w:w="963" w:type="dxa"/>
            <w:tcBorders>
              <w:top w:val="nil"/>
              <w:bottom w:val="single" w:sz="4" w:space="0" w:color="000000"/>
            </w:tcBorders>
          </w:tcPr>
          <w:p w14:paraId="313DA00A" w14:textId="352CBE3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cs="Arial"/>
                <w:sz w:val="15"/>
                <w:szCs w:val="15"/>
              </w:rPr>
            </w:pPr>
            <w:r w:rsidRPr="00961C80">
              <w:rPr>
                <w:rFonts w:cs="Arial"/>
                <w:sz w:val="15"/>
                <w:szCs w:val="15"/>
              </w:rPr>
              <w:t>-</w:t>
            </w:r>
          </w:p>
        </w:tc>
        <w:tc>
          <w:tcPr>
            <w:tcW w:w="90" w:type="dxa"/>
            <w:tcBorders>
              <w:top w:val="nil"/>
              <w:bottom w:val="nil"/>
            </w:tcBorders>
            <w:vAlign w:val="center"/>
          </w:tcPr>
          <w:p w14:paraId="24315F66" w14:textId="77777777" w:rsidR="00063A05" w:rsidRPr="00961C80" w:rsidRDefault="00063A05" w:rsidP="00641DA3">
            <w:pPr>
              <w:spacing w:line="360" w:lineRule="auto"/>
              <w:ind w:left="-12"/>
              <w:jc w:val="center"/>
              <w:rPr>
                <w:rFonts w:eastAsia="Arial" w:cs="Arial"/>
                <w:sz w:val="15"/>
                <w:szCs w:val="15"/>
              </w:rPr>
            </w:pPr>
          </w:p>
        </w:tc>
        <w:tc>
          <w:tcPr>
            <w:tcW w:w="1035" w:type="dxa"/>
            <w:tcBorders>
              <w:top w:val="nil"/>
              <w:bottom w:val="single" w:sz="4" w:space="0" w:color="000000"/>
            </w:tcBorders>
          </w:tcPr>
          <w:p w14:paraId="152595A3" w14:textId="1D6AA626"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449,123</w:t>
            </w:r>
          </w:p>
        </w:tc>
        <w:tc>
          <w:tcPr>
            <w:tcW w:w="90" w:type="dxa"/>
            <w:tcBorders>
              <w:top w:val="nil"/>
              <w:bottom w:val="nil"/>
            </w:tcBorders>
            <w:vAlign w:val="center"/>
          </w:tcPr>
          <w:p w14:paraId="5DEA4FED" w14:textId="77777777" w:rsidR="00063A05" w:rsidRPr="00961C80" w:rsidRDefault="00063A05" w:rsidP="00641DA3">
            <w:pPr>
              <w:spacing w:line="360" w:lineRule="auto"/>
              <w:ind w:left="-105" w:right="-108"/>
              <w:jc w:val="center"/>
              <w:rPr>
                <w:rFonts w:eastAsia="Arial" w:cs="Arial"/>
                <w:sz w:val="15"/>
                <w:szCs w:val="15"/>
                <w:u w:val="single"/>
              </w:rPr>
            </w:pPr>
          </w:p>
        </w:tc>
        <w:tc>
          <w:tcPr>
            <w:tcW w:w="1035" w:type="dxa"/>
            <w:tcBorders>
              <w:top w:val="nil"/>
              <w:bottom w:val="single" w:sz="4" w:space="0" w:color="000000"/>
            </w:tcBorders>
          </w:tcPr>
          <w:p w14:paraId="01091C68" w14:textId="713263D4"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063A05" w:rsidRPr="00961C80" w14:paraId="1AF3F3D3" w14:textId="77777777" w:rsidTr="00B60968">
        <w:trPr>
          <w:trHeight w:val="175"/>
        </w:trPr>
        <w:tc>
          <w:tcPr>
            <w:tcW w:w="2718" w:type="dxa"/>
            <w:tcBorders>
              <w:bottom w:val="nil"/>
            </w:tcBorders>
          </w:tcPr>
          <w:p w14:paraId="576D2700" w14:textId="77777777" w:rsidR="00063A05" w:rsidRPr="00961C80" w:rsidRDefault="00063A05" w:rsidP="00641DA3">
            <w:pPr>
              <w:spacing w:line="360" w:lineRule="auto"/>
              <w:ind w:left="11" w:right="-49"/>
              <w:jc w:val="thaiDistribute"/>
              <w:rPr>
                <w:rFonts w:eastAsia="Arial" w:cs="Arial"/>
                <w:b/>
                <w:sz w:val="15"/>
                <w:szCs w:val="15"/>
              </w:rPr>
            </w:pPr>
            <w:r w:rsidRPr="00961C80">
              <w:rPr>
                <w:rFonts w:eastAsia="Arial" w:cs="Arial"/>
                <w:b/>
                <w:sz w:val="15"/>
                <w:szCs w:val="15"/>
              </w:rPr>
              <w:t>Total</w:t>
            </w:r>
          </w:p>
        </w:tc>
        <w:tc>
          <w:tcPr>
            <w:tcW w:w="1854" w:type="dxa"/>
            <w:tcBorders>
              <w:top w:val="nil"/>
              <w:bottom w:val="nil"/>
            </w:tcBorders>
          </w:tcPr>
          <w:p w14:paraId="117E1088" w14:textId="77777777" w:rsidR="00063A05" w:rsidRPr="00961C80" w:rsidRDefault="00063A05" w:rsidP="00641DA3">
            <w:pPr>
              <w:spacing w:line="360" w:lineRule="auto"/>
              <w:jc w:val="center"/>
              <w:rPr>
                <w:rFonts w:eastAsia="Arial" w:cs="Arial"/>
                <w:sz w:val="15"/>
                <w:szCs w:val="15"/>
              </w:rPr>
            </w:pPr>
          </w:p>
        </w:tc>
        <w:tc>
          <w:tcPr>
            <w:tcW w:w="81" w:type="dxa"/>
            <w:tcBorders>
              <w:top w:val="nil"/>
              <w:bottom w:val="nil"/>
            </w:tcBorders>
          </w:tcPr>
          <w:p w14:paraId="2C4CE99B" w14:textId="77777777" w:rsidR="00063A05" w:rsidRPr="00961C80" w:rsidRDefault="00063A05" w:rsidP="00641DA3">
            <w:pPr>
              <w:spacing w:line="360" w:lineRule="auto"/>
              <w:ind w:left="-105" w:right="-108"/>
              <w:jc w:val="center"/>
              <w:rPr>
                <w:rFonts w:eastAsia="Arial" w:cs="Arial"/>
                <w:sz w:val="15"/>
                <w:szCs w:val="15"/>
              </w:rPr>
            </w:pPr>
          </w:p>
        </w:tc>
        <w:tc>
          <w:tcPr>
            <w:tcW w:w="999" w:type="dxa"/>
            <w:tcBorders>
              <w:top w:val="single" w:sz="4" w:space="0" w:color="000000"/>
              <w:bottom w:val="single" w:sz="12" w:space="0" w:color="000000"/>
            </w:tcBorders>
          </w:tcPr>
          <w:p w14:paraId="1DAA9BA1" w14:textId="6CC1855C"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eastAsia="Arial" w:cs="Arial"/>
                <w:sz w:val="15"/>
                <w:szCs w:val="15"/>
              </w:rPr>
            </w:pPr>
            <w:r w:rsidRPr="00961C80">
              <w:rPr>
                <w:rFonts w:eastAsia="Arial" w:cs="Arial"/>
                <w:sz w:val="15"/>
                <w:szCs w:val="15"/>
              </w:rPr>
              <w:t>33,966,776</w:t>
            </w:r>
          </w:p>
        </w:tc>
        <w:tc>
          <w:tcPr>
            <w:tcW w:w="81" w:type="dxa"/>
            <w:tcBorders>
              <w:top w:val="nil"/>
              <w:bottom w:val="nil"/>
            </w:tcBorders>
            <w:vAlign w:val="center"/>
          </w:tcPr>
          <w:p w14:paraId="35212B6F" w14:textId="77777777" w:rsidR="00063A05" w:rsidRPr="00961C80" w:rsidRDefault="00063A05" w:rsidP="00641DA3">
            <w:pPr>
              <w:spacing w:line="360" w:lineRule="auto"/>
              <w:ind w:left="-105" w:right="-108"/>
              <w:jc w:val="center"/>
              <w:rPr>
                <w:rFonts w:eastAsia="Arial" w:cs="Arial"/>
                <w:sz w:val="15"/>
                <w:szCs w:val="15"/>
              </w:rPr>
            </w:pPr>
          </w:p>
        </w:tc>
        <w:tc>
          <w:tcPr>
            <w:tcW w:w="963" w:type="dxa"/>
            <w:tcBorders>
              <w:top w:val="single" w:sz="4" w:space="0" w:color="000000"/>
              <w:bottom w:val="single" w:sz="12" w:space="0" w:color="000000"/>
            </w:tcBorders>
          </w:tcPr>
          <w:p w14:paraId="548C00CA" w14:textId="0D053F01"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360" w:lineRule="auto"/>
              <w:ind w:left="-14"/>
              <w:rPr>
                <w:rFonts w:eastAsia="Arial" w:cs="Arial"/>
                <w:sz w:val="15"/>
                <w:szCs w:val="15"/>
              </w:rPr>
            </w:pPr>
            <w:r w:rsidRPr="00961C80">
              <w:rPr>
                <w:rFonts w:cs="Arial"/>
                <w:sz w:val="15"/>
                <w:szCs w:val="15"/>
              </w:rPr>
              <w:t>39,514,722</w:t>
            </w:r>
          </w:p>
        </w:tc>
        <w:tc>
          <w:tcPr>
            <w:tcW w:w="90" w:type="dxa"/>
            <w:tcBorders>
              <w:top w:val="nil"/>
              <w:bottom w:val="nil"/>
            </w:tcBorders>
            <w:vAlign w:val="center"/>
          </w:tcPr>
          <w:p w14:paraId="1A071974" w14:textId="77777777" w:rsidR="00063A05" w:rsidRPr="00961C80" w:rsidRDefault="00063A05" w:rsidP="00641DA3">
            <w:pPr>
              <w:spacing w:line="360" w:lineRule="auto"/>
              <w:ind w:left="-12"/>
              <w:jc w:val="center"/>
              <w:rPr>
                <w:rFonts w:eastAsia="Arial" w:cs="Arial"/>
                <w:sz w:val="15"/>
                <w:szCs w:val="15"/>
              </w:rPr>
            </w:pPr>
          </w:p>
        </w:tc>
        <w:tc>
          <w:tcPr>
            <w:tcW w:w="1035" w:type="dxa"/>
            <w:tcBorders>
              <w:top w:val="single" w:sz="4" w:space="0" w:color="000000"/>
              <w:bottom w:val="single" w:sz="12" w:space="0" w:color="000000"/>
            </w:tcBorders>
          </w:tcPr>
          <w:p w14:paraId="1D684957" w14:textId="0C383D75"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eastAsia="Arial" w:cs="Arial"/>
                <w:sz w:val="15"/>
                <w:szCs w:val="15"/>
              </w:rPr>
            </w:pPr>
            <w:r w:rsidRPr="00961C80">
              <w:rPr>
                <w:rFonts w:eastAsia="Arial" w:cs="Arial"/>
                <w:sz w:val="15"/>
                <w:szCs w:val="15"/>
              </w:rPr>
              <w:t>24,317,947</w:t>
            </w:r>
          </w:p>
        </w:tc>
        <w:tc>
          <w:tcPr>
            <w:tcW w:w="90" w:type="dxa"/>
            <w:tcBorders>
              <w:top w:val="nil"/>
              <w:bottom w:val="nil"/>
            </w:tcBorders>
            <w:vAlign w:val="center"/>
          </w:tcPr>
          <w:p w14:paraId="44D24C0C" w14:textId="77777777" w:rsidR="00063A05" w:rsidRPr="00961C80" w:rsidRDefault="00063A05" w:rsidP="00641DA3">
            <w:pPr>
              <w:spacing w:line="360" w:lineRule="auto"/>
              <w:ind w:left="-105" w:right="-108"/>
              <w:jc w:val="center"/>
              <w:rPr>
                <w:rFonts w:eastAsia="Arial" w:cs="Arial"/>
                <w:sz w:val="15"/>
                <w:szCs w:val="15"/>
              </w:rPr>
            </w:pPr>
          </w:p>
        </w:tc>
        <w:tc>
          <w:tcPr>
            <w:tcW w:w="1035" w:type="dxa"/>
            <w:tcBorders>
              <w:top w:val="single" w:sz="4" w:space="0" w:color="000000"/>
              <w:bottom w:val="single" w:sz="12" w:space="0" w:color="000000"/>
            </w:tcBorders>
          </w:tcPr>
          <w:p w14:paraId="52BC4019" w14:textId="10C044BE" w:rsidR="00063A05" w:rsidRPr="00961C80" w:rsidRDefault="00063A0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eastAsia="Arial" w:cs="Arial"/>
                <w:sz w:val="15"/>
                <w:szCs w:val="15"/>
              </w:rPr>
            </w:pPr>
            <w:r w:rsidRPr="00961C80">
              <w:rPr>
                <w:rFonts w:cs="Arial"/>
                <w:sz w:val="15"/>
                <w:szCs w:val="15"/>
              </w:rPr>
              <w:t>37,523,357</w:t>
            </w:r>
          </w:p>
        </w:tc>
      </w:tr>
    </w:tbl>
    <w:p w14:paraId="4ED005EC" w14:textId="77777777" w:rsidR="009F1831" w:rsidRPr="00961C80" w:rsidRDefault="009F1831" w:rsidP="00641DA3">
      <w:pPr>
        <w:tabs>
          <w:tab w:val="left" w:pos="10260"/>
        </w:tabs>
        <w:spacing w:line="360" w:lineRule="auto"/>
        <w:jc w:val="both"/>
        <w:rPr>
          <w:rFonts w:eastAsia="Arial" w:cs="Arial"/>
          <w:sz w:val="20"/>
          <w:szCs w:val="20"/>
          <w:cs/>
        </w:rPr>
      </w:pPr>
    </w:p>
    <w:tbl>
      <w:tblPr>
        <w:tblW w:w="8946" w:type="dxa"/>
        <w:tblInd w:w="324" w:type="dxa"/>
        <w:tblBorders>
          <w:bottom w:val="single" w:sz="4" w:space="0" w:color="000000"/>
        </w:tblBorders>
        <w:tblLayout w:type="fixed"/>
        <w:tblCellMar>
          <w:left w:w="29" w:type="dxa"/>
          <w:right w:w="29" w:type="dxa"/>
        </w:tblCellMar>
        <w:tblLook w:val="0000" w:firstRow="0" w:lastRow="0" w:firstColumn="0" w:lastColumn="0" w:noHBand="0" w:noVBand="0"/>
      </w:tblPr>
      <w:tblGrid>
        <w:gridCol w:w="2718"/>
        <w:gridCol w:w="1854"/>
        <w:gridCol w:w="78"/>
        <w:gridCol w:w="1002"/>
        <w:gridCol w:w="80"/>
        <w:gridCol w:w="973"/>
        <w:gridCol w:w="78"/>
        <w:gridCol w:w="1038"/>
        <w:gridCol w:w="81"/>
        <w:gridCol w:w="1044"/>
      </w:tblGrid>
      <w:tr w:rsidR="00C41482" w:rsidRPr="00961C80" w14:paraId="0484357D" w14:textId="77777777" w:rsidTr="00C41482">
        <w:trPr>
          <w:trHeight w:val="207"/>
          <w:tblHeader/>
        </w:trPr>
        <w:tc>
          <w:tcPr>
            <w:tcW w:w="2718" w:type="dxa"/>
            <w:tcBorders>
              <w:bottom w:val="nil"/>
            </w:tcBorders>
          </w:tcPr>
          <w:p w14:paraId="48BF9244" w14:textId="77777777" w:rsidR="00C41482" w:rsidRPr="00961C80" w:rsidRDefault="00C41482" w:rsidP="00641DA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785B1E94" w14:textId="77777777" w:rsidR="00C41482" w:rsidRPr="00961C80" w:rsidRDefault="00C41482" w:rsidP="00641DA3">
            <w:pPr>
              <w:spacing w:line="360" w:lineRule="auto"/>
              <w:ind w:left="-27" w:right="-20"/>
              <w:jc w:val="right"/>
              <w:rPr>
                <w:rFonts w:eastAsia="Arial" w:cs="Arial"/>
                <w:sz w:val="15"/>
                <w:szCs w:val="15"/>
              </w:rPr>
            </w:pPr>
          </w:p>
        </w:tc>
        <w:tc>
          <w:tcPr>
            <w:tcW w:w="78" w:type="dxa"/>
            <w:tcBorders>
              <w:bottom w:val="nil"/>
            </w:tcBorders>
          </w:tcPr>
          <w:p w14:paraId="5AB118D6" w14:textId="77777777" w:rsidR="00C41482" w:rsidRPr="00961C80" w:rsidRDefault="00C41482" w:rsidP="00641DA3">
            <w:pPr>
              <w:spacing w:line="360" w:lineRule="auto"/>
              <w:ind w:right="20"/>
              <w:jc w:val="right"/>
              <w:rPr>
                <w:rFonts w:eastAsia="Arial" w:cs="Arial"/>
                <w:sz w:val="15"/>
                <w:szCs w:val="15"/>
              </w:rPr>
            </w:pPr>
          </w:p>
        </w:tc>
        <w:tc>
          <w:tcPr>
            <w:tcW w:w="4296" w:type="dxa"/>
            <w:gridSpan w:val="7"/>
          </w:tcPr>
          <w:p w14:paraId="5712BA5C" w14:textId="77777777" w:rsidR="00C41482" w:rsidRPr="00961C80" w:rsidRDefault="00C41482" w:rsidP="00641DA3">
            <w:pPr>
              <w:spacing w:line="360" w:lineRule="auto"/>
              <w:ind w:right="20"/>
              <w:jc w:val="right"/>
              <w:rPr>
                <w:rFonts w:eastAsia="Arial" w:cs="Arial"/>
                <w:sz w:val="15"/>
                <w:szCs w:val="15"/>
              </w:rPr>
            </w:pPr>
            <w:r w:rsidRPr="00961C80">
              <w:rPr>
                <w:rFonts w:eastAsia="Arial" w:cs="Arial"/>
                <w:sz w:val="15"/>
                <w:szCs w:val="15"/>
              </w:rPr>
              <w:t>(</w:t>
            </w:r>
            <w:proofErr w:type="gramStart"/>
            <w:r w:rsidRPr="00961C80">
              <w:rPr>
                <w:rFonts w:eastAsia="Arial" w:cs="Arial"/>
                <w:sz w:val="15"/>
                <w:szCs w:val="15"/>
              </w:rPr>
              <w:t>Unit :</w:t>
            </w:r>
            <w:proofErr w:type="gramEnd"/>
            <w:r w:rsidRPr="00961C80">
              <w:rPr>
                <w:rFonts w:eastAsia="Arial" w:cs="Arial"/>
                <w:sz w:val="15"/>
                <w:szCs w:val="15"/>
              </w:rPr>
              <w:t xml:space="preserve"> Baht)</w:t>
            </w:r>
          </w:p>
        </w:tc>
      </w:tr>
      <w:tr w:rsidR="00C41482" w:rsidRPr="00961C80" w14:paraId="42E73FAC" w14:textId="77777777" w:rsidTr="00C41482">
        <w:trPr>
          <w:trHeight w:val="189"/>
          <w:tblHeader/>
        </w:trPr>
        <w:tc>
          <w:tcPr>
            <w:tcW w:w="2718" w:type="dxa"/>
            <w:tcBorders>
              <w:bottom w:val="nil"/>
            </w:tcBorders>
          </w:tcPr>
          <w:p w14:paraId="5F04BC9F" w14:textId="77777777" w:rsidR="00C41482" w:rsidRPr="00961C80" w:rsidRDefault="00C41482" w:rsidP="00641DA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53C51327" w14:textId="77777777" w:rsidR="00C41482" w:rsidRPr="00961C80" w:rsidRDefault="00C41482" w:rsidP="00641DA3">
            <w:pPr>
              <w:spacing w:line="360" w:lineRule="auto"/>
              <w:ind w:left="-27" w:right="-20"/>
              <w:jc w:val="center"/>
              <w:rPr>
                <w:rFonts w:eastAsia="Arial" w:cs="Arial"/>
                <w:sz w:val="15"/>
                <w:szCs w:val="15"/>
              </w:rPr>
            </w:pPr>
          </w:p>
        </w:tc>
        <w:tc>
          <w:tcPr>
            <w:tcW w:w="78" w:type="dxa"/>
            <w:tcBorders>
              <w:bottom w:val="nil"/>
            </w:tcBorders>
          </w:tcPr>
          <w:p w14:paraId="4A7C8E84" w14:textId="77777777" w:rsidR="00C41482" w:rsidRPr="00961C80" w:rsidRDefault="00C41482" w:rsidP="00641DA3">
            <w:pPr>
              <w:spacing w:line="360" w:lineRule="auto"/>
              <w:ind w:right="20"/>
              <w:jc w:val="center"/>
              <w:rPr>
                <w:rFonts w:eastAsia="Arial" w:cs="Arial"/>
                <w:sz w:val="15"/>
                <w:szCs w:val="15"/>
              </w:rPr>
            </w:pPr>
          </w:p>
        </w:tc>
        <w:tc>
          <w:tcPr>
            <w:tcW w:w="2055" w:type="dxa"/>
            <w:gridSpan w:val="3"/>
            <w:tcBorders>
              <w:bottom w:val="single" w:sz="4" w:space="0" w:color="000000"/>
            </w:tcBorders>
          </w:tcPr>
          <w:p w14:paraId="27744581" w14:textId="77777777" w:rsidR="00C41482" w:rsidRPr="00961C80" w:rsidRDefault="00C41482" w:rsidP="00641DA3">
            <w:pPr>
              <w:spacing w:line="360" w:lineRule="auto"/>
              <w:ind w:right="20"/>
              <w:jc w:val="center"/>
              <w:rPr>
                <w:rFonts w:eastAsia="Arial" w:cs="Arial"/>
                <w:sz w:val="15"/>
                <w:szCs w:val="15"/>
              </w:rPr>
            </w:pPr>
            <w:r w:rsidRPr="00961C80">
              <w:rPr>
                <w:rFonts w:eastAsia="Arial" w:cs="Arial"/>
                <w:sz w:val="15"/>
                <w:szCs w:val="15"/>
              </w:rPr>
              <w:t>Consolidated F/S</w:t>
            </w:r>
          </w:p>
        </w:tc>
        <w:tc>
          <w:tcPr>
            <w:tcW w:w="78" w:type="dxa"/>
            <w:tcBorders>
              <w:bottom w:val="nil"/>
            </w:tcBorders>
          </w:tcPr>
          <w:p w14:paraId="329B40C1" w14:textId="77777777" w:rsidR="00C41482" w:rsidRPr="00961C80" w:rsidRDefault="00C41482" w:rsidP="00641DA3">
            <w:pPr>
              <w:spacing w:line="360" w:lineRule="auto"/>
              <w:ind w:right="72"/>
              <w:jc w:val="center"/>
              <w:rPr>
                <w:rFonts w:eastAsia="Arial" w:cs="Arial"/>
                <w:sz w:val="15"/>
                <w:szCs w:val="15"/>
              </w:rPr>
            </w:pPr>
          </w:p>
        </w:tc>
        <w:tc>
          <w:tcPr>
            <w:tcW w:w="2163" w:type="dxa"/>
            <w:gridSpan w:val="3"/>
            <w:tcBorders>
              <w:bottom w:val="single" w:sz="4" w:space="0" w:color="000000"/>
            </w:tcBorders>
          </w:tcPr>
          <w:p w14:paraId="090FEC41" w14:textId="77777777" w:rsidR="00C41482" w:rsidRPr="00961C80" w:rsidRDefault="00C41482" w:rsidP="00641DA3">
            <w:pPr>
              <w:spacing w:line="360" w:lineRule="auto"/>
              <w:ind w:right="20"/>
              <w:jc w:val="center"/>
              <w:rPr>
                <w:rFonts w:eastAsia="Arial" w:cs="Arial"/>
                <w:sz w:val="15"/>
                <w:szCs w:val="15"/>
              </w:rPr>
            </w:pPr>
            <w:r w:rsidRPr="00961C80">
              <w:rPr>
                <w:rFonts w:eastAsia="Arial" w:cs="Arial"/>
                <w:sz w:val="15"/>
                <w:szCs w:val="15"/>
              </w:rPr>
              <w:t>Separate F/S</w:t>
            </w:r>
          </w:p>
        </w:tc>
      </w:tr>
      <w:tr w:rsidR="00C41482" w:rsidRPr="00961C80" w14:paraId="32306819" w14:textId="77777777" w:rsidTr="00C41482">
        <w:trPr>
          <w:tblHeader/>
        </w:trPr>
        <w:tc>
          <w:tcPr>
            <w:tcW w:w="2718" w:type="dxa"/>
            <w:tcBorders>
              <w:bottom w:val="nil"/>
            </w:tcBorders>
          </w:tcPr>
          <w:p w14:paraId="3C827CF4" w14:textId="77777777" w:rsidR="00C41482" w:rsidRPr="00961C80" w:rsidRDefault="00C41482" w:rsidP="00641DA3">
            <w:pPr>
              <w:pBdr>
                <w:top w:val="nil"/>
                <w:left w:val="nil"/>
                <w:bottom w:val="nil"/>
                <w:right w:val="nil"/>
                <w:between w:val="nil"/>
              </w:pBdr>
              <w:tabs>
                <w:tab w:val="left" w:pos="360"/>
                <w:tab w:val="left" w:pos="720"/>
              </w:tabs>
              <w:spacing w:line="360" w:lineRule="auto"/>
              <w:ind w:right="-108"/>
              <w:jc w:val="both"/>
              <w:rPr>
                <w:rFonts w:eastAsia="Arial" w:cs="Arial"/>
                <w:color w:val="000000"/>
                <w:sz w:val="15"/>
                <w:szCs w:val="15"/>
              </w:rPr>
            </w:pPr>
          </w:p>
        </w:tc>
        <w:tc>
          <w:tcPr>
            <w:tcW w:w="1854" w:type="dxa"/>
            <w:tcBorders>
              <w:bottom w:val="nil"/>
            </w:tcBorders>
          </w:tcPr>
          <w:p w14:paraId="750083D0" w14:textId="77777777" w:rsidR="00C41482" w:rsidRPr="00961C80" w:rsidRDefault="00C41482" w:rsidP="00641DA3">
            <w:pPr>
              <w:spacing w:line="360" w:lineRule="auto"/>
              <w:ind w:left="-27" w:right="-20"/>
              <w:jc w:val="center"/>
              <w:rPr>
                <w:rFonts w:eastAsia="Arial" w:cs="Arial"/>
                <w:sz w:val="15"/>
                <w:szCs w:val="15"/>
              </w:rPr>
            </w:pPr>
          </w:p>
        </w:tc>
        <w:tc>
          <w:tcPr>
            <w:tcW w:w="78" w:type="dxa"/>
            <w:tcBorders>
              <w:bottom w:val="nil"/>
            </w:tcBorders>
          </w:tcPr>
          <w:p w14:paraId="2FCDC756" w14:textId="77777777" w:rsidR="00C41482" w:rsidRPr="00961C80" w:rsidRDefault="00C41482" w:rsidP="00641DA3">
            <w:pPr>
              <w:spacing w:line="360" w:lineRule="auto"/>
              <w:ind w:right="20"/>
              <w:jc w:val="center"/>
              <w:rPr>
                <w:rFonts w:eastAsia="Arial" w:cs="Arial"/>
                <w:sz w:val="15"/>
                <w:szCs w:val="15"/>
              </w:rPr>
            </w:pPr>
          </w:p>
        </w:tc>
        <w:tc>
          <w:tcPr>
            <w:tcW w:w="4296" w:type="dxa"/>
            <w:gridSpan w:val="7"/>
            <w:tcBorders>
              <w:bottom w:val="single" w:sz="4" w:space="0" w:color="000000"/>
            </w:tcBorders>
          </w:tcPr>
          <w:p w14:paraId="046502FD" w14:textId="77777777" w:rsidR="00C41482" w:rsidRPr="00961C80" w:rsidRDefault="00C41482" w:rsidP="00641DA3">
            <w:pPr>
              <w:spacing w:line="360" w:lineRule="auto"/>
              <w:ind w:right="20"/>
              <w:jc w:val="center"/>
              <w:rPr>
                <w:rFonts w:eastAsia="Arial" w:cs="Arial"/>
                <w:sz w:val="15"/>
                <w:szCs w:val="15"/>
              </w:rPr>
            </w:pPr>
            <w:r w:rsidRPr="00961C80">
              <w:rPr>
                <w:rFonts w:eastAsia="Arial" w:cs="Arial"/>
                <w:sz w:val="15"/>
                <w:szCs w:val="15"/>
              </w:rPr>
              <w:t>For the nine-month periods ended 30 September</w:t>
            </w:r>
          </w:p>
        </w:tc>
      </w:tr>
      <w:tr w:rsidR="006D525D" w:rsidRPr="00961C80" w14:paraId="6B553368" w14:textId="77777777" w:rsidTr="00C41482">
        <w:trPr>
          <w:trHeight w:val="175"/>
          <w:tblHeader/>
        </w:trPr>
        <w:tc>
          <w:tcPr>
            <w:tcW w:w="2718" w:type="dxa"/>
            <w:tcBorders>
              <w:bottom w:val="nil"/>
            </w:tcBorders>
          </w:tcPr>
          <w:p w14:paraId="061645CD" w14:textId="77777777" w:rsidR="006D525D" w:rsidRPr="00961C80" w:rsidRDefault="006D525D" w:rsidP="00641DA3">
            <w:pPr>
              <w:spacing w:line="360" w:lineRule="auto"/>
              <w:ind w:right="72"/>
              <w:jc w:val="both"/>
              <w:rPr>
                <w:rFonts w:eastAsia="Arial" w:cs="Arial"/>
                <w:sz w:val="15"/>
                <w:szCs w:val="15"/>
              </w:rPr>
            </w:pPr>
          </w:p>
        </w:tc>
        <w:tc>
          <w:tcPr>
            <w:tcW w:w="1854" w:type="dxa"/>
            <w:tcBorders>
              <w:bottom w:val="single" w:sz="4" w:space="0" w:color="000000"/>
            </w:tcBorders>
          </w:tcPr>
          <w:p w14:paraId="1F807E39" w14:textId="77777777" w:rsidR="006D525D" w:rsidRPr="00961C80" w:rsidRDefault="006D525D" w:rsidP="00641DA3">
            <w:pPr>
              <w:spacing w:line="360" w:lineRule="auto"/>
              <w:ind w:left="-27" w:right="-20" w:firstLine="2"/>
              <w:jc w:val="center"/>
              <w:rPr>
                <w:rFonts w:eastAsia="Arial" w:cs="Arial"/>
                <w:sz w:val="15"/>
                <w:szCs w:val="15"/>
              </w:rPr>
            </w:pPr>
            <w:r w:rsidRPr="00961C80">
              <w:rPr>
                <w:rFonts w:eastAsia="Arial" w:cs="Arial"/>
                <w:sz w:val="15"/>
                <w:szCs w:val="15"/>
              </w:rPr>
              <w:t>Pricing Policy</w:t>
            </w:r>
          </w:p>
        </w:tc>
        <w:tc>
          <w:tcPr>
            <w:tcW w:w="78" w:type="dxa"/>
            <w:tcBorders>
              <w:bottom w:val="nil"/>
            </w:tcBorders>
          </w:tcPr>
          <w:p w14:paraId="1F7725C1" w14:textId="77777777" w:rsidR="006D525D" w:rsidRPr="00961C80" w:rsidRDefault="006D525D" w:rsidP="00641DA3">
            <w:pPr>
              <w:spacing w:line="360" w:lineRule="auto"/>
              <w:ind w:left="-105" w:right="-108"/>
              <w:jc w:val="center"/>
              <w:rPr>
                <w:rFonts w:eastAsia="Arial" w:cs="Arial"/>
                <w:sz w:val="15"/>
                <w:szCs w:val="15"/>
              </w:rPr>
            </w:pPr>
          </w:p>
        </w:tc>
        <w:tc>
          <w:tcPr>
            <w:tcW w:w="1002" w:type="dxa"/>
            <w:tcBorders>
              <w:top w:val="single" w:sz="4" w:space="0" w:color="000000"/>
              <w:bottom w:val="single" w:sz="4" w:space="0" w:color="000000"/>
            </w:tcBorders>
            <w:vAlign w:val="center"/>
          </w:tcPr>
          <w:p w14:paraId="38F016CF" w14:textId="2A7AFE5C" w:rsidR="006D525D" w:rsidRPr="00961C80" w:rsidRDefault="00F35EBE" w:rsidP="00641DA3">
            <w:pPr>
              <w:spacing w:line="360" w:lineRule="auto"/>
              <w:ind w:left="-105" w:right="-108"/>
              <w:jc w:val="center"/>
              <w:rPr>
                <w:rFonts w:eastAsia="Arial" w:cs="Arial"/>
                <w:sz w:val="15"/>
                <w:szCs w:val="15"/>
              </w:rPr>
            </w:pPr>
            <w:r w:rsidRPr="00961C80">
              <w:rPr>
                <w:rFonts w:eastAsia="Arial" w:cs="Arial"/>
                <w:sz w:val="15"/>
                <w:szCs w:val="15"/>
              </w:rPr>
              <w:t>2023</w:t>
            </w:r>
          </w:p>
        </w:tc>
        <w:tc>
          <w:tcPr>
            <w:tcW w:w="80" w:type="dxa"/>
            <w:tcBorders>
              <w:top w:val="single" w:sz="4" w:space="0" w:color="000000"/>
              <w:bottom w:val="nil"/>
            </w:tcBorders>
            <w:vAlign w:val="center"/>
          </w:tcPr>
          <w:p w14:paraId="6DA7D7CA" w14:textId="77777777" w:rsidR="006D525D" w:rsidRPr="00961C80" w:rsidRDefault="006D525D" w:rsidP="00641DA3">
            <w:pPr>
              <w:spacing w:line="360" w:lineRule="auto"/>
              <w:ind w:left="-105" w:right="-108"/>
              <w:jc w:val="center"/>
              <w:rPr>
                <w:rFonts w:eastAsia="Arial" w:cs="Arial"/>
                <w:sz w:val="15"/>
                <w:szCs w:val="15"/>
                <w:u w:val="single"/>
              </w:rPr>
            </w:pPr>
          </w:p>
        </w:tc>
        <w:tc>
          <w:tcPr>
            <w:tcW w:w="973" w:type="dxa"/>
            <w:tcBorders>
              <w:top w:val="single" w:sz="4" w:space="0" w:color="000000"/>
              <w:bottom w:val="single" w:sz="4" w:space="0" w:color="000000"/>
            </w:tcBorders>
            <w:vAlign w:val="center"/>
          </w:tcPr>
          <w:p w14:paraId="5B0E635B" w14:textId="4904994A" w:rsidR="006D525D" w:rsidRPr="00961C80" w:rsidRDefault="006D525D" w:rsidP="00641DA3">
            <w:pPr>
              <w:spacing w:line="360" w:lineRule="auto"/>
              <w:ind w:left="-105" w:right="-108"/>
              <w:jc w:val="center"/>
              <w:rPr>
                <w:rFonts w:eastAsia="Arial" w:cs="Arial"/>
                <w:sz w:val="15"/>
                <w:szCs w:val="15"/>
              </w:rPr>
            </w:pPr>
            <w:r w:rsidRPr="00961C80">
              <w:rPr>
                <w:rFonts w:eastAsia="Arial" w:cs="Arial"/>
                <w:sz w:val="15"/>
                <w:szCs w:val="15"/>
              </w:rPr>
              <w:t>2022</w:t>
            </w:r>
          </w:p>
        </w:tc>
        <w:tc>
          <w:tcPr>
            <w:tcW w:w="78" w:type="dxa"/>
            <w:tcBorders>
              <w:top w:val="single" w:sz="4" w:space="0" w:color="000000"/>
              <w:bottom w:val="nil"/>
            </w:tcBorders>
            <w:vAlign w:val="center"/>
          </w:tcPr>
          <w:p w14:paraId="52068761" w14:textId="77777777" w:rsidR="006D525D" w:rsidRPr="00961C80" w:rsidRDefault="006D525D" w:rsidP="00641DA3">
            <w:pPr>
              <w:spacing w:line="360" w:lineRule="auto"/>
              <w:ind w:right="72"/>
              <w:jc w:val="center"/>
              <w:rPr>
                <w:rFonts w:eastAsia="Arial" w:cs="Arial"/>
                <w:sz w:val="15"/>
                <w:szCs w:val="15"/>
              </w:rPr>
            </w:pPr>
          </w:p>
        </w:tc>
        <w:tc>
          <w:tcPr>
            <w:tcW w:w="1038" w:type="dxa"/>
            <w:tcBorders>
              <w:top w:val="single" w:sz="4" w:space="0" w:color="000000"/>
              <w:bottom w:val="single" w:sz="4" w:space="0" w:color="000000"/>
            </w:tcBorders>
            <w:vAlign w:val="center"/>
          </w:tcPr>
          <w:p w14:paraId="5F846E9A" w14:textId="60AA5716" w:rsidR="006D525D" w:rsidRPr="00961C80" w:rsidRDefault="00F35EBE" w:rsidP="00641DA3">
            <w:pPr>
              <w:spacing w:line="360" w:lineRule="auto"/>
              <w:ind w:left="-105" w:right="-108"/>
              <w:jc w:val="center"/>
              <w:rPr>
                <w:rFonts w:eastAsia="Arial" w:cs="Arial"/>
                <w:sz w:val="15"/>
                <w:szCs w:val="15"/>
                <w:cs/>
              </w:rPr>
            </w:pPr>
            <w:r w:rsidRPr="00961C80">
              <w:rPr>
                <w:rFonts w:eastAsia="Arial" w:cs="Arial"/>
                <w:sz w:val="15"/>
                <w:szCs w:val="15"/>
              </w:rPr>
              <w:t>2023</w:t>
            </w:r>
          </w:p>
        </w:tc>
        <w:tc>
          <w:tcPr>
            <w:tcW w:w="81" w:type="dxa"/>
            <w:tcBorders>
              <w:top w:val="single" w:sz="4" w:space="0" w:color="000000"/>
              <w:bottom w:val="nil"/>
            </w:tcBorders>
            <w:vAlign w:val="center"/>
          </w:tcPr>
          <w:p w14:paraId="7693E607" w14:textId="77777777" w:rsidR="006D525D" w:rsidRPr="00961C80" w:rsidRDefault="006D525D" w:rsidP="00641DA3">
            <w:pPr>
              <w:spacing w:line="360" w:lineRule="auto"/>
              <w:ind w:left="-105" w:right="-108"/>
              <w:jc w:val="center"/>
              <w:rPr>
                <w:rFonts w:eastAsia="Arial" w:cs="Arial"/>
                <w:sz w:val="15"/>
                <w:szCs w:val="15"/>
                <w:u w:val="single"/>
              </w:rPr>
            </w:pPr>
          </w:p>
        </w:tc>
        <w:tc>
          <w:tcPr>
            <w:tcW w:w="1044" w:type="dxa"/>
            <w:tcBorders>
              <w:top w:val="single" w:sz="4" w:space="0" w:color="000000"/>
              <w:bottom w:val="single" w:sz="4" w:space="0" w:color="000000"/>
            </w:tcBorders>
            <w:vAlign w:val="center"/>
          </w:tcPr>
          <w:p w14:paraId="22ECA3D0" w14:textId="01656A4B" w:rsidR="006D525D" w:rsidRPr="00961C80" w:rsidRDefault="006D525D" w:rsidP="00641DA3">
            <w:pPr>
              <w:spacing w:line="360" w:lineRule="auto"/>
              <w:ind w:left="-105" w:right="-108"/>
              <w:jc w:val="center"/>
              <w:rPr>
                <w:rFonts w:eastAsia="Arial" w:cs="Arial"/>
                <w:sz w:val="15"/>
                <w:szCs w:val="15"/>
              </w:rPr>
            </w:pPr>
            <w:r w:rsidRPr="00961C80">
              <w:rPr>
                <w:rFonts w:eastAsia="Arial" w:cs="Arial"/>
                <w:sz w:val="15"/>
                <w:szCs w:val="15"/>
              </w:rPr>
              <w:t>2022</w:t>
            </w:r>
          </w:p>
        </w:tc>
      </w:tr>
      <w:tr w:rsidR="006D525D" w:rsidRPr="00961C80" w14:paraId="621A97F6" w14:textId="77777777" w:rsidTr="00C41482">
        <w:trPr>
          <w:trHeight w:val="175"/>
        </w:trPr>
        <w:tc>
          <w:tcPr>
            <w:tcW w:w="2718" w:type="dxa"/>
            <w:tcBorders>
              <w:bottom w:val="nil"/>
            </w:tcBorders>
          </w:tcPr>
          <w:p w14:paraId="3EA21C9C" w14:textId="77777777" w:rsidR="006D525D" w:rsidRPr="00961C80" w:rsidRDefault="006D525D" w:rsidP="00641DA3">
            <w:pPr>
              <w:spacing w:line="360" w:lineRule="auto"/>
              <w:ind w:left="11" w:right="-49"/>
              <w:jc w:val="thaiDistribute"/>
              <w:rPr>
                <w:rFonts w:eastAsia="Arial" w:cs="Arial"/>
                <w:b/>
                <w:sz w:val="15"/>
                <w:szCs w:val="15"/>
              </w:rPr>
            </w:pPr>
            <w:r w:rsidRPr="00961C80">
              <w:rPr>
                <w:rFonts w:eastAsia="Arial" w:cs="Arial"/>
                <w:b/>
                <w:sz w:val="15"/>
                <w:szCs w:val="15"/>
              </w:rPr>
              <w:t>Revenues from services</w:t>
            </w:r>
          </w:p>
        </w:tc>
        <w:tc>
          <w:tcPr>
            <w:tcW w:w="1854" w:type="dxa"/>
            <w:tcBorders>
              <w:top w:val="nil"/>
              <w:bottom w:val="nil"/>
            </w:tcBorders>
          </w:tcPr>
          <w:p w14:paraId="6C306203" w14:textId="77777777" w:rsidR="006D525D" w:rsidRPr="00961C80" w:rsidRDefault="006D525D" w:rsidP="00641DA3">
            <w:pPr>
              <w:spacing w:line="360" w:lineRule="auto"/>
              <w:ind w:left="-27" w:right="-20"/>
              <w:jc w:val="center"/>
              <w:rPr>
                <w:rFonts w:eastAsia="Arial" w:cs="Arial"/>
                <w:sz w:val="15"/>
                <w:szCs w:val="15"/>
              </w:rPr>
            </w:pPr>
          </w:p>
        </w:tc>
        <w:tc>
          <w:tcPr>
            <w:tcW w:w="78" w:type="dxa"/>
            <w:tcBorders>
              <w:top w:val="nil"/>
              <w:bottom w:val="nil"/>
            </w:tcBorders>
          </w:tcPr>
          <w:p w14:paraId="172D0906" w14:textId="77777777" w:rsidR="006D525D" w:rsidRPr="00961C80" w:rsidRDefault="006D525D" w:rsidP="00641DA3">
            <w:pPr>
              <w:spacing w:line="360" w:lineRule="auto"/>
              <w:ind w:left="-105" w:right="-108"/>
              <w:jc w:val="center"/>
              <w:rPr>
                <w:rFonts w:eastAsia="Arial" w:cs="Arial"/>
                <w:sz w:val="15"/>
                <w:szCs w:val="15"/>
              </w:rPr>
            </w:pPr>
          </w:p>
        </w:tc>
        <w:tc>
          <w:tcPr>
            <w:tcW w:w="1002" w:type="dxa"/>
            <w:tcBorders>
              <w:top w:val="single" w:sz="4" w:space="0" w:color="000000"/>
              <w:bottom w:val="nil"/>
            </w:tcBorders>
            <w:vAlign w:val="center"/>
          </w:tcPr>
          <w:p w14:paraId="35BFEF71" w14:textId="77777777" w:rsidR="006D525D" w:rsidRPr="00961C80" w:rsidRDefault="006D52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1F5187BD" w14:textId="77777777" w:rsidR="006D525D" w:rsidRPr="00961C80" w:rsidRDefault="006D525D" w:rsidP="00641DA3">
            <w:pPr>
              <w:spacing w:line="360" w:lineRule="auto"/>
              <w:ind w:left="-105" w:right="-108"/>
              <w:rPr>
                <w:rFonts w:eastAsia="Arial" w:cs="Arial"/>
                <w:sz w:val="15"/>
                <w:szCs w:val="15"/>
                <w:u w:val="single"/>
              </w:rPr>
            </w:pPr>
          </w:p>
        </w:tc>
        <w:tc>
          <w:tcPr>
            <w:tcW w:w="973" w:type="dxa"/>
            <w:tcBorders>
              <w:top w:val="single" w:sz="4" w:space="0" w:color="000000"/>
              <w:bottom w:val="nil"/>
            </w:tcBorders>
            <w:vAlign w:val="center"/>
          </w:tcPr>
          <w:p w14:paraId="15D10E4B" w14:textId="77777777" w:rsidR="006D525D" w:rsidRPr="00961C80" w:rsidRDefault="006D52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101E024E" w14:textId="77777777" w:rsidR="006D525D" w:rsidRPr="00961C80" w:rsidRDefault="006D525D" w:rsidP="00641DA3">
            <w:pPr>
              <w:spacing w:line="360" w:lineRule="auto"/>
              <w:ind w:right="72"/>
              <w:jc w:val="center"/>
              <w:rPr>
                <w:rFonts w:eastAsia="Arial" w:cs="Arial"/>
                <w:sz w:val="15"/>
                <w:szCs w:val="15"/>
              </w:rPr>
            </w:pPr>
          </w:p>
        </w:tc>
        <w:tc>
          <w:tcPr>
            <w:tcW w:w="1038" w:type="dxa"/>
            <w:tcBorders>
              <w:top w:val="single" w:sz="4" w:space="0" w:color="000000"/>
              <w:bottom w:val="nil"/>
            </w:tcBorders>
            <w:vAlign w:val="center"/>
          </w:tcPr>
          <w:p w14:paraId="6A4B2082" w14:textId="77777777" w:rsidR="006D525D" w:rsidRPr="00961C80" w:rsidRDefault="006D52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5F2B0194" w14:textId="77777777" w:rsidR="006D525D" w:rsidRPr="00961C80" w:rsidRDefault="006D525D" w:rsidP="00641DA3">
            <w:pPr>
              <w:spacing w:line="360" w:lineRule="auto"/>
              <w:ind w:left="-105" w:right="-108"/>
              <w:jc w:val="center"/>
              <w:rPr>
                <w:rFonts w:eastAsia="Arial" w:cs="Arial"/>
                <w:sz w:val="15"/>
                <w:szCs w:val="15"/>
                <w:u w:val="single"/>
              </w:rPr>
            </w:pPr>
          </w:p>
        </w:tc>
        <w:tc>
          <w:tcPr>
            <w:tcW w:w="1044" w:type="dxa"/>
            <w:tcBorders>
              <w:top w:val="single" w:sz="4" w:space="0" w:color="000000"/>
              <w:bottom w:val="nil"/>
            </w:tcBorders>
            <w:vAlign w:val="center"/>
          </w:tcPr>
          <w:p w14:paraId="0FE86941" w14:textId="77777777" w:rsidR="006D525D" w:rsidRPr="00961C80" w:rsidRDefault="006D52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6D525D" w:rsidRPr="00961C80" w14:paraId="14B5FA9D" w14:textId="77777777" w:rsidTr="00C41482">
        <w:trPr>
          <w:trHeight w:val="175"/>
        </w:trPr>
        <w:tc>
          <w:tcPr>
            <w:tcW w:w="2718" w:type="dxa"/>
            <w:tcBorders>
              <w:bottom w:val="nil"/>
            </w:tcBorders>
          </w:tcPr>
          <w:p w14:paraId="31449ECC" w14:textId="77777777" w:rsidR="006D525D" w:rsidRPr="00961C80" w:rsidRDefault="006D525D" w:rsidP="00641DA3">
            <w:pPr>
              <w:tabs>
                <w:tab w:val="clear" w:pos="227"/>
                <w:tab w:val="clear" w:pos="454"/>
              </w:tabs>
              <w:spacing w:line="360" w:lineRule="auto"/>
              <w:ind w:left="110" w:right="-49"/>
              <w:jc w:val="thaiDistribute"/>
              <w:rPr>
                <w:rFonts w:eastAsia="Arial" w:cs="Arial"/>
                <w:b/>
                <w:sz w:val="15"/>
                <w:szCs w:val="15"/>
              </w:rPr>
            </w:pPr>
            <w:r w:rsidRPr="00961C80">
              <w:rPr>
                <w:rFonts w:eastAsia="Arial" w:cs="Arial"/>
                <w:i/>
                <w:sz w:val="15"/>
                <w:szCs w:val="15"/>
                <w:u w:val="single"/>
              </w:rPr>
              <w:t>Subsidiaries</w:t>
            </w:r>
          </w:p>
        </w:tc>
        <w:tc>
          <w:tcPr>
            <w:tcW w:w="1854" w:type="dxa"/>
            <w:tcBorders>
              <w:top w:val="nil"/>
              <w:bottom w:val="nil"/>
            </w:tcBorders>
          </w:tcPr>
          <w:p w14:paraId="308CB733" w14:textId="77777777" w:rsidR="006D525D" w:rsidRPr="00961C80" w:rsidRDefault="006D525D" w:rsidP="00641DA3">
            <w:pPr>
              <w:spacing w:line="360" w:lineRule="auto"/>
              <w:ind w:left="-27" w:right="-20"/>
              <w:jc w:val="center"/>
              <w:rPr>
                <w:rFonts w:eastAsia="Arial" w:cs="Arial"/>
                <w:sz w:val="15"/>
                <w:szCs w:val="15"/>
              </w:rPr>
            </w:pPr>
          </w:p>
        </w:tc>
        <w:tc>
          <w:tcPr>
            <w:tcW w:w="78" w:type="dxa"/>
            <w:tcBorders>
              <w:top w:val="nil"/>
              <w:bottom w:val="nil"/>
            </w:tcBorders>
          </w:tcPr>
          <w:p w14:paraId="215CF71F" w14:textId="77777777" w:rsidR="006D525D" w:rsidRPr="00961C80" w:rsidRDefault="006D525D"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068120B4" w14:textId="77777777" w:rsidR="006D525D" w:rsidRPr="00961C80" w:rsidRDefault="006D52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22D054F6" w14:textId="77777777" w:rsidR="006D525D" w:rsidRPr="00961C80" w:rsidRDefault="006D525D"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2D58245B" w14:textId="77777777" w:rsidR="006D525D" w:rsidRPr="00961C80" w:rsidRDefault="006D52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977795F" w14:textId="77777777" w:rsidR="006D525D" w:rsidRPr="00961C80" w:rsidRDefault="006D525D" w:rsidP="00641DA3">
            <w:pPr>
              <w:spacing w:line="360" w:lineRule="auto"/>
              <w:ind w:right="72"/>
              <w:jc w:val="center"/>
              <w:rPr>
                <w:rFonts w:eastAsia="Arial" w:cs="Arial"/>
                <w:sz w:val="15"/>
                <w:szCs w:val="15"/>
              </w:rPr>
            </w:pPr>
          </w:p>
        </w:tc>
        <w:tc>
          <w:tcPr>
            <w:tcW w:w="1038" w:type="dxa"/>
            <w:tcBorders>
              <w:top w:val="nil"/>
              <w:bottom w:val="nil"/>
            </w:tcBorders>
            <w:vAlign w:val="center"/>
          </w:tcPr>
          <w:p w14:paraId="677801D5" w14:textId="77777777" w:rsidR="006D525D" w:rsidRPr="00961C80" w:rsidRDefault="006D52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1EB3DCC" w14:textId="77777777" w:rsidR="006D525D" w:rsidRPr="00961C80" w:rsidRDefault="006D525D"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8AE606D" w14:textId="77777777" w:rsidR="006D525D" w:rsidRPr="00961C80" w:rsidRDefault="006D52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2E5628" w:rsidRPr="00961C80" w14:paraId="69148B9B" w14:textId="77777777" w:rsidTr="00C41482">
        <w:trPr>
          <w:trHeight w:val="175"/>
        </w:trPr>
        <w:tc>
          <w:tcPr>
            <w:tcW w:w="2718" w:type="dxa"/>
            <w:tcBorders>
              <w:bottom w:val="nil"/>
            </w:tcBorders>
          </w:tcPr>
          <w:p w14:paraId="245C0851" w14:textId="77777777" w:rsidR="002E5628" w:rsidRPr="00961C80" w:rsidRDefault="002E5628" w:rsidP="00641DA3">
            <w:pPr>
              <w:tabs>
                <w:tab w:val="clear" w:pos="227"/>
                <w:tab w:val="clear" w:pos="454"/>
              </w:tabs>
              <w:spacing w:line="360" w:lineRule="auto"/>
              <w:ind w:left="110" w:right="-49"/>
              <w:jc w:val="thaiDistribute"/>
              <w:rPr>
                <w:rFonts w:eastAsia="Arial" w:cs="Arial"/>
                <w:b/>
                <w:sz w:val="15"/>
                <w:szCs w:val="15"/>
              </w:rPr>
            </w:pPr>
            <w:proofErr w:type="spellStart"/>
            <w:r w:rsidRPr="00961C80">
              <w:rPr>
                <w:rFonts w:eastAsia="Arial" w:cs="Arial"/>
                <w:sz w:val="15"/>
                <w:szCs w:val="15"/>
              </w:rPr>
              <w:t>Ingenio</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79B7D680" w14:textId="1AA7D664" w:rsidR="002E5628" w:rsidRPr="00961C80" w:rsidRDefault="002E5628" w:rsidP="00641DA3">
            <w:pPr>
              <w:spacing w:line="360" w:lineRule="auto"/>
              <w:ind w:left="-27" w:right="-20"/>
              <w:jc w:val="center"/>
              <w:rPr>
                <w:rFonts w:eastAsia="Arial" w:cs="Arial"/>
                <w:sz w:val="15"/>
                <w:szCs w:val="15"/>
              </w:rPr>
            </w:pPr>
            <w:r w:rsidRPr="00961C80">
              <w:rPr>
                <w:rFonts w:cs="Arial"/>
                <w:sz w:val="15"/>
                <w:szCs w:val="15"/>
              </w:rPr>
              <w:t>Contract price</w:t>
            </w:r>
          </w:p>
        </w:tc>
        <w:tc>
          <w:tcPr>
            <w:tcW w:w="78" w:type="dxa"/>
            <w:tcBorders>
              <w:top w:val="nil"/>
              <w:bottom w:val="nil"/>
            </w:tcBorders>
          </w:tcPr>
          <w:p w14:paraId="1CACECDB" w14:textId="77777777" w:rsidR="002E5628" w:rsidRPr="00961C80" w:rsidRDefault="002E5628" w:rsidP="00641DA3">
            <w:pPr>
              <w:spacing w:line="360" w:lineRule="auto"/>
              <w:ind w:left="-105" w:right="-108"/>
              <w:jc w:val="center"/>
              <w:rPr>
                <w:rFonts w:eastAsia="Arial" w:cs="Arial"/>
                <w:sz w:val="15"/>
                <w:szCs w:val="15"/>
              </w:rPr>
            </w:pPr>
          </w:p>
        </w:tc>
        <w:tc>
          <w:tcPr>
            <w:tcW w:w="1002" w:type="dxa"/>
            <w:tcBorders>
              <w:top w:val="nil"/>
              <w:bottom w:val="nil"/>
            </w:tcBorders>
          </w:tcPr>
          <w:p w14:paraId="310746E1" w14:textId="4FDA761E" w:rsidR="002E5628" w:rsidRPr="00961C80" w:rsidRDefault="00016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7F36FDDA" w14:textId="77777777" w:rsidR="002E5628" w:rsidRPr="00961C80" w:rsidRDefault="002E5628"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7BB58569" w14:textId="63CEFC10" w:rsidR="002E5628" w:rsidRPr="00961C80" w:rsidRDefault="002E562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tcPr>
          <w:p w14:paraId="7DCBF8AA" w14:textId="77777777" w:rsidR="002E5628" w:rsidRPr="00961C80" w:rsidRDefault="002E5628" w:rsidP="00641DA3">
            <w:pPr>
              <w:spacing w:line="360" w:lineRule="auto"/>
              <w:ind w:right="72"/>
              <w:jc w:val="center"/>
              <w:rPr>
                <w:rFonts w:eastAsia="Arial" w:cs="Arial"/>
                <w:sz w:val="15"/>
                <w:szCs w:val="15"/>
              </w:rPr>
            </w:pPr>
          </w:p>
        </w:tc>
        <w:tc>
          <w:tcPr>
            <w:tcW w:w="1038" w:type="dxa"/>
            <w:tcBorders>
              <w:top w:val="nil"/>
              <w:bottom w:val="nil"/>
            </w:tcBorders>
          </w:tcPr>
          <w:p w14:paraId="150F84C7" w14:textId="29CD96B2" w:rsidR="002E5628" w:rsidRPr="00961C80" w:rsidRDefault="00016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tcPr>
          <w:p w14:paraId="0F6572E1" w14:textId="77777777" w:rsidR="002E5628" w:rsidRPr="00961C80" w:rsidRDefault="002E5628"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41F4D823" w14:textId="0F5149E4" w:rsidR="002E5628" w:rsidRPr="00961C80" w:rsidRDefault="002E562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269,238</w:t>
            </w:r>
          </w:p>
        </w:tc>
      </w:tr>
      <w:tr w:rsidR="002E5628" w:rsidRPr="00961C80" w14:paraId="010854D4" w14:textId="77777777" w:rsidTr="00C41482">
        <w:trPr>
          <w:trHeight w:val="175"/>
        </w:trPr>
        <w:tc>
          <w:tcPr>
            <w:tcW w:w="2718" w:type="dxa"/>
            <w:tcBorders>
              <w:bottom w:val="nil"/>
            </w:tcBorders>
          </w:tcPr>
          <w:p w14:paraId="543CB1CB" w14:textId="77777777" w:rsidR="002E5628" w:rsidRPr="00961C80" w:rsidRDefault="002E5628"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Bluebik</w:t>
            </w:r>
            <w:proofErr w:type="spellEnd"/>
            <w:r w:rsidRPr="00961C80">
              <w:rPr>
                <w:rFonts w:eastAsia="Arial" w:cs="Arial"/>
                <w:sz w:val="15"/>
                <w:szCs w:val="15"/>
              </w:rPr>
              <w:t xml:space="preserve"> Addenda </w:t>
            </w:r>
            <w:r w:rsidRPr="00961C80">
              <w:rPr>
                <w:rFonts w:cs="Arial"/>
                <w:sz w:val="15"/>
                <w:szCs w:val="15"/>
              </w:rPr>
              <w:t>Company Limited</w:t>
            </w:r>
          </w:p>
        </w:tc>
        <w:tc>
          <w:tcPr>
            <w:tcW w:w="1854" w:type="dxa"/>
            <w:tcBorders>
              <w:top w:val="nil"/>
              <w:bottom w:val="nil"/>
            </w:tcBorders>
          </w:tcPr>
          <w:p w14:paraId="377D9595" w14:textId="12101CF7" w:rsidR="002E5628" w:rsidRPr="00961C80" w:rsidRDefault="002E5628" w:rsidP="00641DA3">
            <w:pPr>
              <w:spacing w:line="360" w:lineRule="auto"/>
              <w:ind w:left="-27" w:right="-20"/>
              <w:jc w:val="center"/>
              <w:rPr>
                <w:rFonts w:eastAsia="Arial" w:cs="Arial"/>
                <w:sz w:val="15"/>
                <w:szCs w:val="15"/>
              </w:rPr>
            </w:pPr>
            <w:r w:rsidRPr="00961C80">
              <w:rPr>
                <w:rFonts w:cs="Arial"/>
                <w:sz w:val="15"/>
                <w:szCs w:val="15"/>
              </w:rPr>
              <w:t>Contract price</w:t>
            </w:r>
          </w:p>
        </w:tc>
        <w:tc>
          <w:tcPr>
            <w:tcW w:w="78" w:type="dxa"/>
            <w:tcBorders>
              <w:top w:val="nil"/>
              <w:bottom w:val="nil"/>
            </w:tcBorders>
          </w:tcPr>
          <w:p w14:paraId="67E050FD" w14:textId="77777777" w:rsidR="002E5628" w:rsidRPr="00961C80" w:rsidRDefault="002E5628" w:rsidP="00641DA3">
            <w:pPr>
              <w:spacing w:line="360" w:lineRule="auto"/>
              <w:ind w:left="-105" w:right="-108"/>
              <w:jc w:val="center"/>
              <w:rPr>
                <w:rFonts w:eastAsia="Arial" w:cs="Arial"/>
                <w:sz w:val="15"/>
                <w:szCs w:val="15"/>
              </w:rPr>
            </w:pPr>
          </w:p>
        </w:tc>
        <w:tc>
          <w:tcPr>
            <w:tcW w:w="1002" w:type="dxa"/>
            <w:tcBorders>
              <w:top w:val="nil"/>
              <w:bottom w:val="nil"/>
            </w:tcBorders>
          </w:tcPr>
          <w:p w14:paraId="238FEE47" w14:textId="0AF24F8B" w:rsidR="002E5628" w:rsidRPr="00961C80" w:rsidRDefault="00016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63B4D0A3" w14:textId="77777777" w:rsidR="002E5628" w:rsidRPr="00961C80" w:rsidRDefault="002E5628"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2AB4FBEC" w14:textId="67D57218" w:rsidR="002E5628" w:rsidRPr="00961C80" w:rsidRDefault="002E562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tcPr>
          <w:p w14:paraId="7C314620" w14:textId="77777777" w:rsidR="002E5628" w:rsidRPr="00961C80" w:rsidRDefault="002E5628" w:rsidP="00641DA3">
            <w:pPr>
              <w:spacing w:line="360" w:lineRule="auto"/>
              <w:ind w:right="72"/>
              <w:jc w:val="center"/>
              <w:rPr>
                <w:rFonts w:eastAsia="Arial" w:cs="Arial"/>
                <w:sz w:val="15"/>
                <w:szCs w:val="15"/>
              </w:rPr>
            </w:pPr>
          </w:p>
        </w:tc>
        <w:tc>
          <w:tcPr>
            <w:tcW w:w="1038" w:type="dxa"/>
            <w:tcBorders>
              <w:top w:val="nil"/>
              <w:bottom w:val="nil"/>
            </w:tcBorders>
          </w:tcPr>
          <w:p w14:paraId="095C3F13" w14:textId="4F1AF4C4" w:rsidR="002E5628" w:rsidRPr="00961C80" w:rsidRDefault="0001645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tcPr>
          <w:p w14:paraId="32EC82B6" w14:textId="77777777" w:rsidR="002E5628" w:rsidRPr="00961C80" w:rsidRDefault="002E5628"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365F4C8C" w14:textId="71B1DE98" w:rsidR="002E5628" w:rsidRPr="00961C80" w:rsidRDefault="002E562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27,393</w:t>
            </w:r>
          </w:p>
        </w:tc>
      </w:tr>
      <w:tr w:rsidR="001D3255" w:rsidRPr="00961C80" w14:paraId="0302F0C8" w14:textId="77777777" w:rsidTr="001E155F">
        <w:trPr>
          <w:trHeight w:val="175"/>
        </w:trPr>
        <w:tc>
          <w:tcPr>
            <w:tcW w:w="2718" w:type="dxa"/>
            <w:tcBorders>
              <w:bottom w:val="nil"/>
            </w:tcBorders>
          </w:tcPr>
          <w:p w14:paraId="633A3508" w14:textId="5A0674EB"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GMVPI Company Limited</w:t>
            </w:r>
          </w:p>
        </w:tc>
        <w:tc>
          <w:tcPr>
            <w:tcW w:w="1854" w:type="dxa"/>
            <w:tcBorders>
              <w:top w:val="nil"/>
              <w:bottom w:val="nil"/>
            </w:tcBorders>
          </w:tcPr>
          <w:p w14:paraId="4B116606" w14:textId="44C0391B" w:rsidR="001D3255" w:rsidRPr="00961C80" w:rsidRDefault="001D3255" w:rsidP="00641DA3">
            <w:pPr>
              <w:spacing w:line="360" w:lineRule="auto"/>
              <w:ind w:left="-27" w:right="-20"/>
              <w:jc w:val="center"/>
              <w:rPr>
                <w:rFonts w:cs="Arial"/>
                <w:sz w:val="15"/>
                <w:szCs w:val="15"/>
              </w:rPr>
            </w:pPr>
            <w:r w:rsidRPr="00961C80">
              <w:rPr>
                <w:rFonts w:cs="Arial"/>
                <w:sz w:val="15"/>
                <w:szCs w:val="15"/>
              </w:rPr>
              <w:t>Contract price</w:t>
            </w:r>
          </w:p>
        </w:tc>
        <w:tc>
          <w:tcPr>
            <w:tcW w:w="78" w:type="dxa"/>
            <w:tcBorders>
              <w:top w:val="nil"/>
              <w:bottom w:val="nil"/>
            </w:tcBorders>
          </w:tcPr>
          <w:p w14:paraId="7583C027"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5A6F9F6A" w14:textId="1D5BA39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07437A1B"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42B0140F" w14:textId="5F9EB49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vAlign w:val="center"/>
          </w:tcPr>
          <w:p w14:paraId="77FE4A67"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71795224" w14:textId="6682C032"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4,077,298</w:t>
            </w:r>
          </w:p>
        </w:tc>
        <w:tc>
          <w:tcPr>
            <w:tcW w:w="81" w:type="dxa"/>
            <w:tcBorders>
              <w:top w:val="nil"/>
              <w:bottom w:val="nil"/>
            </w:tcBorders>
            <w:vAlign w:val="center"/>
          </w:tcPr>
          <w:p w14:paraId="565131AD"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03EBAAC5" w14:textId="411438F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60,188</w:t>
            </w:r>
          </w:p>
        </w:tc>
      </w:tr>
      <w:tr w:rsidR="001D3255" w:rsidRPr="00961C80" w14:paraId="484EB078" w14:textId="77777777" w:rsidTr="00B60968">
        <w:trPr>
          <w:trHeight w:val="66"/>
        </w:trPr>
        <w:tc>
          <w:tcPr>
            <w:tcW w:w="2718" w:type="dxa"/>
            <w:tcBorders>
              <w:bottom w:val="nil"/>
            </w:tcBorders>
          </w:tcPr>
          <w:p w14:paraId="37AB04CF" w14:textId="77777777" w:rsidR="001D3255" w:rsidRPr="00961C80" w:rsidRDefault="001D3255" w:rsidP="00641DA3">
            <w:pPr>
              <w:spacing w:line="360" w:lineRule="auto"/>
              <w:ind w:left="110" w:right="-49"/>
              <w:jc w:val="both"/>
              <w:rPr>
                <w:rFonts w:eastAsia="Arial" w:cs="Arial"/>
                <w:sz w:val="15"/>
                <w:szCs w:val="15"/>
              </w:rPr>
            </w:pPr>
            <w:proofErr w:type="spellStart"/>
            <w:r w:rsidRPr="00961C80">
              <w:rPr>
                <w:rFonts w:cs="Arial"/>
                <w:sz w:val="15"/>
                <w:szCs w:val="15"/>
              </w:rPr>
              <w:t>Bluebik</w:t>
            </w:r>
            <w:proofErr w:type="spellEnd"/>
            <w:r w:rsidRPr="00961C80">
              <w:rPr>
                <w:rFonts w:cs="Arial"/>
                <w:sz w:val="15"/>
                <w:szCs w:val="15"/>
              </w:rPr>
              <w:t xml:space="preserve"> Global Company Limited</w:t>
            </w:r>
          </w:p>
        </w:tc>
        <w:tc>
          <w:tcPr>
            <w:tcW w:w="1854" w:type="dxa"/>
            <w:tcBorders>
              <w:top w:val="nil"/>
              <w:bottom w:val="nil"/>
            </w:tcBorders>
          </w:tcPr>
          <w:p w14:paraId="36E45118" w14:textId="57E4B44A"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Contract price</w:t>
            </w:r>
          </w:p>
        </w:tc>
        <w:tc>
          <w:tcPr>
            <w:tcW w:w="78" w:type="dxa"/>
            <w:tcBorders>
              <w:top w:val="nil"/>
              <w:bottom w:val="nil"/>
            </w:tcBorders>
          </w:tcPr>
          <w:p w14:paraId="7007C721"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756F2CC7" w14:textId="0CE2378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4515CECC"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70AB2F5D" w14:textId="0B12E843"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7244F905"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5B1226EE" w14:textId="0D44DFC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21,521,235</w:t>
            </w:r>
          </w:p>
        </w:tc>
        <w:tc>
          <w:tcPr>
            <w:tcW w:w="81" w:type="dxa"/>
            <w:tcBorders>
              <w:top w:val="nil"/>
              <w:bottom w:val="nil"/>
            </w:tcBorders>
            <w:vAlign w:val="center"/>
          </w:tcPr>
          <w:p w14:paraId="626C6AE0"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744CFB39" w14:textId="7D4AC48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10,058,030</w:t>
            </w:r>
          </w:p>
        </w:tc>
      </w:tr>
      <w:tr w:rsidR="001D3255" w:rsidRPr="00961C80" w14:paraId="6B342000" w14:textId="77777777" w:rsidTr="00B60968">
        <w:trPr>
          <w:trHeight w:val="66"/>
        </w:trPr>
        <w:tc>
          <w:tcPr>
            <w:tcW w:w="2718" w:type="dxa"/>
            <w:tcBorders>
              <w:bottom w:val="nil"/>
            </w:tcBorders>
          </w:tcPr>
          <w:p w14:paraId="0DD4C1B1" w14:textId="77777777" w:rsidR="001D3255" w:rsidRPr="00961C80" w:rsidRDefault="001D3255" w:rsidP="00641DA3">
            <w:pPr>
              <w:spacing w:line="360" w:lineRule="auto"/>
              <w:ind w:left="110" w:right="-49"/>
              <w:jc w:val="both"/>
              <w:rPr>
                <w:rFonts w:eastAsia="Arial" w:cs="Arial"/>
                <w:sz w:val="15"/>
                <w:szCs w:val="15"/>
              </w:rPr>
            </w:pPr>
            <w:proofErr w:type="spellStart"/>
            <w:r w:rsidRPr="00961C80">
              <w:rPr>
                <w:rFonts w:eastAsia="Arial" w:cs="Arial"/>
                <w:sz w:val="15"/>
                <w:szCs w:val="15"/>
              </w:rPr>
              <w:t>Bluebik</w:t>
            </w:r>
            <w:proofErr w:type="spellEnd"/>
            <w:r w:rsidRPr="00961C80">
              <w:rPr>
                <w:rFonts w:eastAsia="Arial" w:cs="Arial"/>
                <w:sz w:val="15"/>
                <w:szCs w:val="15"/>
              </w:rPr>
              <w:t xml:space="preserve"> Titans Company Limited</w:t>
            </w:r>
          </w:p>
        </w:tc>
        <w:tc>
          <w:tcPr>
            <w:tcW w:w="1854" w:type="dxa"/>
            <w:tcBorders>
              <w:top w:val="nil"/>
              <w:bottom w:val="nil"/>
            </w:tcBorders>
          </w:tcPr>
          <w:p w14:paraId="36174B77" w14:textId="2C203EA4"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Contract price</w:t>
            </w:r>
          </w:p>
        </w:tc>
        <w:tc>
          <w:tcPr>
            <w:tcW w:w="78" w:type="dxa"/>
            <w:tcBorders>
              <w:top w:val="nil"/>
              <w:bottom w:val="nil"/>
            </w:tcBorders>
          </w:tcPr>
          <w:p w14:paraId="36B6D57E"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1F2924A2" w14:textId="5D78FA1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086F16DF"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28CD2F72" w14:textId="12BC7EA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62A1F85C"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7AC1DA5A" w14:textId="582CF5B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vAlign w:val="center"/>
          </w:tcPr>
          <w:p w14:paraId="79E2B557"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0953B42F" w14:textId="33A03238"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552,338</w:t>
            </w:r>
          </w:p>
        </w:tc>
      </w:tr>
      <w:tr w:rsidR="001D3255" w:rsidRPr="00961C80" w14:paraId="5D79F832" w14:textId="77777777" w:rsidTr="00B60968">
        <w:trPr>
          <w:trHeight w:val="66"/>
        </w:trPr>
        <w:tc>
          <w:tcPr>
            <w:tcW w:w="2718" w:type="dxa"/>
            <w:tcBorders>
              <w:bottom w:val="nil"/>
            </w:tcBorders>
          </w:tcPr>
          <w:p w14:paraId="3361F9E2" w14:textId="718D2ED0" w:rsidR="001D3255" w:rsidRPr="00961C80" w:rsidRDefault="001D3255" w:rsidP="00641DA3">
            <w:pPr>
              <w:tabs>
                <w:tab w:val="clear" w:pos="227"/>
                <w:tab w:val="left" w:pos="110"/>
              </w:tabs>
              <w:spacing w:line="360" w:lineRule="auto"/>
              <w:ind w:left="110" w:right="-49"/>
              <w:jc w:val="both"/>
              <w:rPr>
                <w:rFonts w:eastAsia="Arial" w:cs="Arial"/>
                <w:sz w:val="15"/>
                <w:szCs w:val="15"/>
              </w:rPr>
            </w:pPr>
            <w:r w:rsidRPr="00961C80">
              <w:rPr>
                <w:rFonts w:cs="Arial"/>
                <w:spacing w:val="-4"/>
                <w:sz w:val="15"/>
                <w:szCs w:val="15"/>
                <w:lang w:val="en-GB"/>
              </w:rPr>
              <w:t>Sauce Skills Company Limited</w:t>
            </w:r>
          </w:p>
        </w:tc>
        <w:tc>
          <w:tcPr>
            <w:tcW w:w="1854" w:type="dxa"/>
            <w:tcBorders>
              <w:top w:val="nil"/>
              <w:bottom w:val="nil"/>
            </w:tcBorders>
          </w:tcPr>
          <w:p w14:paraId="50BC1543" w14:textId="74CF6D10" w:rsidR="001D3255" w:rsidRPr="00961C80" w:rsidRDefault="001D3255" w:rsidP="00641DA3">
            <w:pPr>
              <w:spacing w:line="360" w:lineRule="auto"/>
              <w:ind w:left="-27" w:right="-20"/>
              <w:jc w:val="center"/>
              <w:rPr>
                <w:rFonts w:cs="Arial"/>
                <w:sz w:val="15"/>
                <w:szCs w:val="15"/>
              </w:rPr>
            </w:pPr>
            <w:r w:rsidRPr="00961C80">
              <w:rPr>
                <w:rFonts w:cs="Arial"/>
                <w:sz w:val="15"/>
                <w:szCs w:val="15"/>
              </w:rPr>
              <w:t>Contract price</w:t>
            </w:r>
          </w:p>
        </w:tc>
        <w:tc>
          <w:tcPr>
            <w:tcW w:w="78" w:type="dxa"/>
            <w:tcBorders>
              <w:top w:val="nil"/>
              <w:bottom w:val="nil"/>
            </w:tcBorders>
          </w:tcPr>
          <w:p w14:paraId="5A889417"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44A60DA6" w14:textId="042F812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3166643C"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40201DD9" w14:textId="4F062B4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vAlign w:val="center"/>
          </w:tcPr>
          <w:p w14:paraId="2B25F5AF"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6A4F0AF8" w14:textId="45B3D7D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819,724</w:t>
            </w:r>
          </w:p>
        </w:tc>
        <w:tc>
          <w:tcPr>
            <w:tcW w:w="81" w:type="dxa"/>
            <w:tcBorders>
              <w:top w:val="nil"/>
              <w:bottom w:val="nil"/>
            </w:tcBorders>
            <w:vAlign w:val="center"/>
          </w:tcPr>
          <w:p w14:paraId="7564C879"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366BB7E1" w14:textId="1F6CBE4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2E1A48D6" w14:textId="77777777" w:rsidTr="00C41482">
        <w:trPr>
          <w:trHeight w:val="66"/>
        </w:trPr>
        <w:tc>
          <w:tcPr>
            <w:tcW w:w="2718" w:type="dxa"/>
            <w:tcBorders>
              <w:bottom w:val="nil"/>
            </w:tcBorders>
          </w:tcPr>
          <w:p w14:paraId="56CC6678" w14:textId="77777777" w:rsidR="001D3255" w:rsidRPr="00961C80" w:rsidRDefault="001D3255" w:rsidP="00641DA3">
            <w:pPr>
              <w:spacing w:line="360" w:lineRule="auto"/>
              <w:ind w:left="110" w:right="-49"/>
              <w:jc w:val="both"/>
              <w:rPr>
                <w:rFonts w:eastAsia="Arial" w:cs="Arial"/>
                <w:bCs/>
                <w:sz w:val="15"/>
                <w:szCs w:val="15"/>
              </w:rPr>
            </w:pPr>
          </w:p>
        </w:tc>
        <w:tc>
          <w:tcPr>
            <w:tcW w:w="1854" w:type="dxa"/>
            <w:tcBorders>
              <w:top w:val="nil"/>
              <w:bottom w:val="nil"/>
            </w:tcBorders>
          </w:tcPr>
          <w:p w14:paraId="7A83F869" w14:textId="77777777" w:rsidR="001D3255" w:rsidRPr="00961C80" w:rsidRDefault="001D3255" w:rsidP="00641DA3">
            <w:pPr>
              <w:spacing w:line="360" w:lineRule="auto"/>
              <w:ind w:left="-27" w:right="-20"/>
              <w:jc w:val="center"/>
              <w:rPr>
                <w:rFonts w:eastAsia="Arial" w:cs="Arial"/>
                <w:bCs/>
                <w:sz w:val="15"/>
                <w:szCs w:val="15"/>
              </w:rPr>
            </w:pPr>
          </w:p>
        </w:tc>
        <w:tc>
          <w:tcPr>
            <w:tcW w:w="78" w:type="dxa"/>
            <w:tcBorders>
              <w:top w:val="nil"/>
              <w:bottom w:val="nil"/>
            </w:tcBorders>
          </w:tcPr>
          <w:p w14:paraId="33DDC6C9" w14:textId="77777777" w:rsidR="001D3255" w:rsidRPr="00961C80" w:rsidRDefault="001D3255" w:rsidP="00641DA3">
            <w:pPr>
              <w:spacing w:line="360" w:lineRule="auto"/>
              <w:ind w:left="-105" w:right="-108"/>
              <w:jc w:val="center"/>
              <w:rPr>
                <w:rFonts w:eastAsia="Arial" w:cs="Arial"/>
                <w:bCs/>
                <w:sz w:val="15"/>
                <w:szCs w:val="15"/>
              </w:rPr>
            </w:pPr>
          </w:p>
        </w:tc>
        <w:tc>
          <w:tcPr>
            <w:tcW w:w="1002" w:type="dxa"/>
            <w:tcBorders>
              <w:top w:val="nil"/>
              <w:bottom w:val="nil"/>
            </w:tcBorders>
            <w:vAlign w:val="center"/>
          </w:tcPr>
          <w:p w14:paraId="5E1FE38F"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bCs/>
                <w:sz w:val="15"/>
                <w:szCs w:val="15"/>
              </w:rPr>
            </w:pPr>
          </w:p>
        </w:tc>
        <w:tc>
          <w:tcPr>
            <w:tcW w:w="80" w:type="dxa"/>
            <w:tcBorders>
              <w:top w:val="nil"/>
              <w:bottom w:val="nil"/>
            </w:tcBorders>
            <w:vAlign w:val="center"/>
          </w:tcPr>
          <w:p w14:paraId="0869DD4A" w14:textId="77777777" w:rsidR="001D3255" w:rsidRPr="00961C80" w:rsidRDefault="001D3255" w:rsidP="00641DA3">
            <w:pPr>
              <w:spacing w:line="360" w:lineRule="auto"/>
              <w:ind w:left="-105" w:right="-108"/>
              <w:rPr>
                <w:rFonts w:eastAsia="Arial" w:cs="Arial"/>
                <w:bCs/>
                <w:sz w:val="15"/>
                <w:szCs w:val="15"/>
                <w:u w:val="single"/>
              </w:rPr>
            </w:pPr>
          </w:p>
        </w:tc>
        <w:tc>
          <w:tcPr>
            <w:tcW w:w="973" w:type="dxa"/>
            <w:tcBorders>
              <w:top w:val="nil"/>
              <w:bottom w:val="nil"/>
            </w:tcBorders>
            <w:vAlign w:val="center"/>
          </w:tcPr>
          <w:p w14:paraId="605B086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bCs/>
                <w:sz w:val="15"/>
                <w:szCs w:val="15"/>
              </w:rPr>
            </w:pPr>
          </w:p>
        </w:tc>
        <w:tc>
          <w:tcPr>
            <w:tcW w:w="78" w:type="dxa"/>
            <w:tcBorders>
              <w:top w:val="nil"/>
              <w:bottom w:val="nil"/>
            </w:tcBorders>
            <w:vAlign w:val="center"/>
          </w:tcPr>
          <w:p w14:paraId="1F5ED4FA" w14:textId="77777777" w:rsidR="001D3255" w:rsidRPr="00961C80" w:rsidRDefault="001D3255" w:rsidP="00641DA3">
            <w:pPr>
              <w:spacing w:line="360" w:lineRule="auto"/>
              <w:ind w:right="72"/>
              <w:jc w:val="center"/>
              <w:rPr>
                <w:rFonts w:eastAsia="Arial" w:cs="Arial"/>
                <w:bCs/>
                <w:sz w:val="15"/>
                <w:szCs w:val="15"/>
              </w:rPr>
            </w:pPr>
          </w:p>
        </w:tc>
        <w:tc>
          <w:tcPr>
            <w:tcW w:w="1038" w:type="dxa"/>
            <w:tcBorders>
              <w:top w:val="nil"/>
              <w:bottom w:val="nil"/>
            </w:tcBorders>
            <w:vAlign w:val="center"/>
          </w:tcPr>
          <w:p w14:paraId="141D481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bCs/>
                <w:sz w:val="15"/>
                <w:szCs w:val="15"/>
              </w:rPr>
            </w:pPr>
          </w:p>
        </w:tc>
        <w:tc>
          <w:tcPr>
            <w:tcW w:w="81" w:type="dxa"/>
            <w:tcBorders>
              <w:top w:val="nil"/>
              <w:bottom w:val="nil"/>
            </w:tcBorders>
            <w:vAlign w:val="center"/>
          </w:tcPr>
          <w:p w14:paraId="4262BECB" w14:textId="77777777" w:rsidR="001D3255" w:rsidRPr="00961C80" w:rsidRDefault="001D3255" w:rsidP="00641DA3">
            <w:pPr>
              <w:spacing w:line="360" w:lineRule="auto"/>
              <w:ind w:left="-105" w:right="-108"/>
              <w:jc w:val="center"/>
              <w:rPr>
                <w:rFonts w:eastAsia="Arial" w:cs="Arial"/>
                <w:bCs/>
                <w:sz w:val="15"/>
                <w:szCs w:val="15"/>
                <w:u w:val="single"/>
              </w:rPr>
            </w:pPr>
          </w:p>
        </w:tc>
        <w:tc>
          <w:tcPr>
            <w:tcW w:w="1044" w:type="dxa"/>
            <w:tcBorders>
              <w:top w:val="nil"/>
              <w:bottom w:val="nil"/>
            </w:tcBorders>
            <w:vAlign w:val="center"/>
          </w:tcPr>
          <w:p w14:paraId="613E4CEF"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bCs/>
                <w:sz w:val="15"/>
                <w:szCs w:val="15"/>
              </w:rPr>
            </w:pPr>
          </w:p>
        </w:tc>
      </w:tr>
      <w:tr w:rsidR="001D3255" w:rsidRPr="00961C80" w14:paraId="26782B0C" w14:textId="77777777" w:rsidTr="00495F3D">
        <w:trPr>
          <w:trHeight w:val="51"/>
        </w:trPr>
        <w:tc>
          <w:tcPr>
            <w:tcW w:w="2718" w:type="dxa"/>
            <w:tcBorders>
              <w:bottom w:val="nil"/>
            </w:tcBorders>
          </w:tcPr>
          <w:p w14:paraId="416915AE" w14:textId="35AA703E" w:rsidR="001D3255" w:rsidRPr="00961C80" w:rsidRDefault="001D3255" w:rsidP="00641DA3">
            <w:pPr>
              <w:tabs>
                <w:tab w:val="clear" w:pos="227"/>
                <w:tab w:val="clear" w:pos="454"/>
              </w:tabs>
              <w:spacing w:line="360" w:lineRule="auto"/>
              <w:ind w:left="110" w:right="-49"/>
              <w:jc w:val="thaiDistribute"/>
              <w:rPr>
                <w:rFonts w:eastAsia="Arial" w:cs="Arial"/>
                <w:i/>
                <w:sz w:val="15"/>
                <w:szCs w:val="15"/>
                <w:u w:val="single"/>
              </w:rPr>
            </w:pPr>
            <w:r w:rsidRPr="00961C80">
              <w:rPr>
                <w:rFonts w:eastAsia="Arial" w:cs="Arial"/>
                <w:i/>
                <w:sz w:val="15"/>
                <w:szCs w:val="15"/>
                <w:u w:val="single"/>
              </w:rPr>
              <w:t>Joint venture</w:t>
            </w:r>
            <w:r w:rsidR="00FA2EF8" w:rsidRPr="00961C80">
              <w:rPr>
                <w:rFonts w:eastAsia="Arial" w:cs="Arial"/>
                <w:i/>
                <w:sz w:val="15"/>
                <w:szCs w:val="15"/>
                <w:u w:val="single"/>
              </w:rPr>
              <w:t>s</w:t>
            </w:r>
          </w:p>
        </w:tc>
        <w:tc>
          <w:tcPr>
            <w:tcW w:w="1854" w:type="dxa"/>
            <w:tcBorders>
              <w:top w:val="nil"/>
              <w:bottom w:val="nil"/>
            </w:tcBorders>
          </w:tcPr>
          <w:p w14:paraId="7771892D"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59A882CD"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30AECB44"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CB8AC8C"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13C03D3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50F95653"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087184D9"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602326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D5379E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76AEB671" w14:textId="77777777" w:rsidTr="00C41482">
        <w:trPr>
          <w:trHeight w:val="175"/>
        </w:trPr>
        <w:tc>
          <w:tcPr>
            <w:tcW w:w="2718" w:type="dxa"/>
            <w:tcBorders>
              <w:bottom w:val="nil"/>
            </w:tcBorders>
          </w:tcPr>
          <w:p w14:paraId="6B183191"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 xml:space="preserve">Orbit Digital </w:t>
            </w:r>
            <w:r w:rsidRPr="00961C80">
              <w:rPr>
                <w:rFonts w:cs="Arial"/>
                <w:sz w:val="15"/>
                <w:szCs w:val="15"/>
              </w:rPr>
              <w:t>Company Limited</w:t>
            </w:r>
          </w:p>
        </w:tc>
        <w:tc>
          <w:tcPr>
            <w:tcW w:w="1854" w:type="dxa"/>
            <w:tcBorders>
              <w:top w:val="nil"/>
              <w:bottom w:val="nil"/>
            </w:tcBorders>
          </w:tcPr>
          <w:p w14:paraId="1A326916"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78" w:type="dxa"/>
            <w:tcBorders>
              <w:top w:val="nil"/>
              <w:bottom w:val="nil"/>
            </w:tcBorders>
          </w:tcPr>
          <w:p w14:paraId="1AF62991"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70A55878" w14:textId="40C33F5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191,996,075</w:t>
            </w:r>
          </w:p>
        </w:tc>
        <w:tc>
          <w:tcPr>
            <w:tcW w:w="80" w:type="dxa"/>
            <w:tcBorders>
              <w:top w:val="nil"/>
              <w:bottom w:val="nil"/>
            </w:tcBorders>
          </w:tcPr>
          <w:p w14:paraId="123FE7A9"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38A6FFCF" w14:textId="1F45D3A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68,562,373</w:t>
            </w:r>
          </w:p>
        </w:tc>
        <w:tc>
          <w:tcPr>
            <w:tcW w:w="78" w:type="dxa"/>
            <w:tcBorders>
              <w:top w:val="nil"/>
              <w:bottom w:val="nil"/>
            </w:tcBorders>
          </w:tcPr>
          <w:p w14:paraId="79B071A0"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010407A2" w14:textId="5A44463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191,996,075</w:t>
            </w:r>
          </w:p>
        </w:tc>
        <w:tc>
          <w:tcPr>
            <w:tcW w:w="81" w:type="dxa"/>
            <w:tcBorders>
              <w:top w:val="nil"/>
              <w:bottom w:val="nil"/>
            </w:tcBorders>
          </w:tcPr>
          <w:p w14:paraId="12A572C0"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702FD942" w14:textId="260BF38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68,562,373</w:t>
            </w:r>
          </w:p>
        </w:tc>
      </w:tr>
      <w:tr w:rsidR="001D3255" w:rsidRPr="00961C80" w14:paraId="1EB6FC90" w14:textId="77777777" w:rsidTr="00C41482">
        <w:trPr>
          <w:trHeight w:val="175"/>
        </w:trPr>
        <w:tc>
          <w:tcPr>
            <w:tcW w:w="2718" w:type="dxa"/>
            <w:tcBorders>
              <w:bottom w:val="nil"/>
            </w:tcBorders>
          </w:tcPr>
          <w:p w14:paraId="72817B45" w14:textId="5860C0AD"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rPr>
              <w:t>EcoX</w:t>
            </w:r>
            <w:proofErr w:type="spellEnd"/>
            <w:r w:rsidRPr="00961C80">
              <w:rPr>
                <w:rFonts w:cs="Arial"/>
                <w:sz w:val="15"/>
                <w:szCs w:val="15"/>
              </w:rPr>
              <w:t xml:space="preserve"> Company Limited</w:t>
            </w:r>
          </w:p>
        </w:tc>
        <w:tc>
          <w:tcPr>
            <w:tcW w:w="1854" w:type="dxa"/>
            <w:tcBorders>
              <w:top w:val="nil"/>
              <w:bottom w:val="nil"/>
            </w:tcBorders>
          </w:tcPr>
          <w:p w14:paraId="6C630BCC" w14:textId="12CCA3C3"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Contract price</w:t>
            </w:r>
          </w:p>
        </w:tc>
        <w:tc>
          <w:tcPr>
            <w:tcW w:w="78" w:type="dxa"/>
            <w:tcBorders>
              <w:top w:val="nil"/>
              <w:bottom w:val="nil"/>
            </w:tcBorders>
          </w:tcPr>
          <w:p w14:paraId="2EC8833A"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5D5F141F" w14:textId="57ECD29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1,406,379</w:t>
            </w:r>
          </w:p>
        </w:tc>
        <w:tc>
          <w:tcPr>
            <w:tcW w:w="80" w:type="dxa"/>
            <w:tcBorders>
              <w:top w:val="nil"/>
              <w:bottom w:val="nil"/>
            </w:tcBorders>
          </w:tcPr>
          <w:p w14:paraId="2393D11D"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78CA15EE" w14:textId="2FD011D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tcPr>
          <w:p w14:paraId="7BB847D7"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67A8F106" w14:textId="71DC69B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1,406,379</w:t>
            </w:r>
          </w:p>
        </w:tc>
        <w:tc>
          <w:tcPr>
            <w:tcW w:w="81" w:type="dxa"/>
            <w:tcBorders>
              <w:top w:val="nil"/>
              <w:bottom w:val="nil"/>
            </w:tcBorders>
          </w:tcPr>
          <w:p w14:paraId="57335F00"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68D06B73" w14:textId="5C49D4F3"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29F4BAE8" w14:textId="77777777" w:rsidTr="00C41482">
        <w:trPr>
          <w:trHeight w:val="57"/>
        </w:trPr>
        <w:tc>
          <w:tcPr>
            <w:tcW w:w="2718" w:type="dxa"/>
            <w:tcBorders>
              <w:bottom w:val="nil"/>
            </w:tcBorders>
          </w:tcPr>
          <w:p w14:paraId="279A0038" w14:textId="77777777" w:rsidR="001D3255" w:rsidRPr="00961C80" w:rsidRDefault="001D3255" w:rsidP="00641DA3">
            <w:pPr>
              <w:tabs>
                <w:tab w:val="clear" w:pos="227"/>
                <w:tab w:val="clear" w:pos="454"/>
              </w:tabs>
              <w:spacing w:line="360" w:lineRule="auto"/>
              <w:ind w:left="110" w:right="-49"/>
              <w:jc w:val="thaiDistribute"/>
              <w:rPr>
                <w:rFonts w:eastAsia="Arial" w:cs="Arial"/>
                <w:bCs/>
                <w:sz w:val="15"/>
                <w:szCs w:val="15"/>
              </w:rPr>
            </w:pPr>
          </w:p>
        </w:tc>
        <w:tc>
          <w:tcPr>
            <w:tcW w:w="1854" w:type="dxa"/>
            <w:tcBorders>
              <w:top w:val="nil"/>
              <w:bottom w:val="nil"/>
            </w:tcBorders>
          </w:tcPr>
          <w:p w14:paraId="5A071EDD" w14:textId="77777777" w:rsidR="001D3255" w:rsidRPr="00961C80" w:rsidRDefault="001D3255" w:rsidP="00641DA3">
            <w:pPr>
              <w:spacing w:line="360" w:lineRule="auto"/>
              <w:ind w:left="-27" w:right="-20"/>
              <w:jc w:val="center"/>
              <w:rPr>
                <w:rFonts w:eastAsia="Arial" w:cs="Arial"/>
                <w:bCs/>
                <w:sz w:val="15"/>
                <w:szCs w:val="15"/>
              </w:rPr>
            </w:pPr>
          </w:p>
        </w:tc>
        <w:tc>
          <w:tcPr>
            <w:tcW w:w="78" w:type="dxa"/>
            <w:tcBorders>
              <w:top w:val="nil"/>
              <w:bottom w:val="nil"/>
            </w:tcBorders>
          </w:tcPr>
          <w:p w14:paraId="5E37D8CE" w14:textId="77777777" w:rsidR="001D3255" w:rsidRPr="00961C80" w:rsidRDefault="001D3255" w:rsidP="00641DA3">
            <w:pPr>
              <w:spacing w:line="360" w:lineRule="auto"/>
              <w:ind w:left="-105" w:right="-108"/>
              <w:jc w:val="center"/>
              <w:rPr>
                <w:rFonts w:eastAsia="Arial" w:cs="Arial"/>
                <w:bCs/>
                <w:sz w:val="15"/>
                <w:szCs w:val="15"/>
              </w:rPr>
            </w:pPr>
          </w:p>
        </w:tc>
        <w:tc>
          <w:tcPr>
            <w:tcW w:w="1002" w:type="dxa"/>
            <w:tcBorders>
              <w:top w:val="nil"/>
              <w:bottom w:val="nil"/>
            </w:tcBorders>
          </w:tcPr>
          <w:p w14:paraId="1F852C7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bCs/>
                <w:sz w:val="15"/>
                <w:szCs w:val="15"/>
              </w:rPr>
            </w:pPr>
          </w:p>
        </w:tc>
        <w:tc>
          <w:tcPr>
            <w:tcW w:w="80" w:type="dxa"/>
            <w:tcBorders>
              <w:top w:val="nil"/>
              <w:bottom w:val="nil"/>
            </w:tcBorders>
          </w:tcPr>
          <w:p w14:paraId="530835C3" w14:textId="77777777" w:rsidR="001D3255" w:rsidRPr="00961C80" w:rsidRDefault="001D3255" w:rsidP="00641DA3">
            <w:pPr>
              <w:spacing w:line="360" w:lineRule="auto"/>
              <w:ind w:left="-105" w:right="-108"/>
              <w:jc w:val="center"/>
              <w:rPr>
                <w:rFonts w:eastAsia="Arial" w:cs="Arial"/>
                <w:bCs/>
                <w:sz w:val="15"/>
                <w:szCs w:val="15"/>
                <w:u w:val="single"/>
              </w:rPr>
            </w:pPr>
          </w:p>
        </w:tc>
        <w:tc>
          <w:tcPr>
            <w:tcW w:w="973" w:type="dxa"/>
            <w:tcBorders>
              <w:top w:val="nil"/>
              <w:bottom w:val="nil"/>
            </w:tcBorders>
          </w:tcPr>
          <w:p w14:paraId="7D0353D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bCs/>
                <w:sz w:val="15"/>
                <w:szCs w:val="15"/>
              </w:rPr>
            </w:pPr>
          </w:p>
        </w:tc>
        <w:tc>
          <w:tcPr>
            <w:tcW w:w="78" w:type="dxa"/>
            <w:tcBorders>
              <w:top w:val="nil"/>
              <w:bottom w:val="nil"/>
            </w:tcBorders>
          </w:tcPr>
          <w:p w14:paraId="03B3CBA1" w14:textId="77777777" w:rsidR="001D3255" w:rsidRPr="00961C80" w:rsidRDefault="001D3255" w:rsidP="00641DA3">
            <w:pPr>
              <w:spacing w:line="360" w:lineRule="auto"/>
              <w:ind w:right="72"/>
              <w:jc w:val="center"/>
              <w:rPr>
                <w:rFonts w:eastAsia="Arial" w:cs="Arial"/>
                <w:bCs/>
                <w:sz w:val="15"/>
                <w:szCs w:val="15"/>
              </w:rPr>
            </w:pPr>
          </w:p>
        </w:tc>
        <w:tc>
          <w:tcPr>
            <w:tcW w:w="1038" w:type="dxa"/>
            <w:tcBorders>
              <w:top w:val="nil"/>
              <w:bottom w:val="nil"/>
            </w:tcBorders>
          </w:tcPr>
          <w:p w14:paraId="23978A4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bCs/>
                <w:sz w:val="15"/>
                <w:szCs w:val="15"/>
              </w:rPr>
            </w:pPr>
          </w:p>
        </w:tc>
        <w:tc>
          <w:tcPr>
            <w:tcW w:w="81" w:type="dxa"/>
            <w:tcBorders>
              <w:top w:val="nil"/>
              <w:bottom w:val="nil"/>
            </w:tcBorders>
          </w:tcPr>
          <w:p w14:paraId="07A06E68" w14:textId="77777777" w:rsidR="001D3255" w:rsidRPr="00961C80" w:rsidRDefault="001D3255" w:rsidP="00641DA3">
            <w:pPr>
              <w:spacing w:line="360" w:lineRule="auto"/>
              <w:ind w:left="-105" w:right="-108"/>
              <w:jc w:val="center"/>
              <w:rPr>
                <w:rFonts w:eastAsia="Arial" w:cs="Arial"/>
                <w:bCs/>
                <w:sz w:val="15"/>
                <w:szCs w:val="15"/>
                <w:u w:val="single"/>
              </w:rPr>
            </w:pPr>
          </w:p>
        </w:tc>
        <w:tc>
          <w:tcPr>
            <w:tcW w:w="1044" w:type="dxa"/>
            <w:tcBorders>
              <w:top w:val="nil"/>
              <w:bottom w:val="nil"/>
            </w:tcBorders>
          </w:tcPr>
          <w:p w14:paraId="30B8507E"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bCs/>
                <w:sz w:val="15"/>
                <w:szCs w:val="15"/>
              </w:rPr>
            </w:pPr>
          </w:p>
        </w:tc>
      </w:tr>
      <w:tr w:rsidR="001D3255" w:rsidRPr="00961C80" w14:paraId="75772F49" w14:textId="77777777" w:rsidTr="00C41482">
        <w:trPr>
          <w:trHeight w:val="175"/>
        </w:trPr>
        <w:tc>
          <w:tcPr>
            <w:tcW w:w="2718" w:type="dxa"/>
            <w:tcBorders>
              <w:bottom w:val="nil"/>
            </w:tcBorders>
          </w:tcPr>
          <w:p w14:paraId="2CB3148C"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cs="Arial"/>
                <w:i/>
                <w:iCs/>
                <w:sz w:val="15"/>
                <w:szCs w:val="15"/>
                <w:u w:val="single"/>
              </w:rPr>
              <w:t>Related company</w:t>
            </w:r>
          </w:p>
        </w:tc>
        <w:tc>
          <w:tcPr>
            <w:tcW w:w="1854" w:type="dxa"/>
            <w:tcBorders>
              <w:top w:val="nil"/>
              <w:bottom w:val="nil"/>
            </w:tcBorders>
          </w:tcPr>
          <w:p w14:paraId="6D281686"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35F50073"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131F19A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2B285917"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45EE820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69FF02A2"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7714F49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79F91D39"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64E30D04"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70124EA1" w14:textId="77777777" w:rsidTr="00C41482">
        <w:trPr>
          <w:trHeight w:val="175"/>
        </w:trPr>
        <w:tc>
          <w:tcPr>
            <w:tcW w:w="2718" w:type="dxa"/>
            <w:tcBorders>
              <w:bottom w:val="nil"/>
            </w:tcBorders>
          </w:tcPr>
          <w:p w14:paraId="785E05BE"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cs="Arial"/>
                <w:sz w:val="15"/>
                <w:szCs w:val="15"/>
              </w:rPr>
              <w:t>Purple Ventures Company Limited</w:t>
            </w:r>
          </w:p>
        </w:tc>
        <w:tc>
          <w:tcPr>
            <w:tcW w:w="1854" w:type="dxa"/>
            <w:tcBorders>
              <w:top w:val="nil"/>
              <w:bottom w:val="nil"/>
            </w:tcBorders>
          </w:tcPr>
          <w:p w14:paraId="4A0F3E89"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Market price</w:t>
            </w:r>
          </w:p>
        </w:tc>
        <w:tc>
          <w:tcPr>
            <w:tcW w:w="78" w:type="dxa"/>
            <w:tcBorders>
              <w:top w:val="nil"/>
              <w:bottom w:val="nil"/>
            </w:tcBorders>
          </w:tcPr>
          <w:p w14:paraId="45DEF8FE"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1602FF58" w14:textId="400F4ED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648,375</w:t>
            </w:r>
          </w:p>
        </w:tc>
        <w:tc>
          <w:tcPr>
            <w:tcW w:w="80" w:type="dxa"/>
            <w:tcBorders>
              <w:top w:val="nil"/>
              <w:bottom w:val="nil"/>
            </w:tcBorders>
          </w:tcPr>
          <w:p w14:paraId="0C0A88FF"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0B3650B1" w14:textId="771F2028"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1,118,400</w:t>
            </w:r>
          </w:p>
        </w:tc>
        <w:tc>
          <w:tcPr>
            <w:tcW w:w="78" w:type="dxa"/>
            <w:tcBorders>
              <w:top w:val="nil"/>
              <w:bottom w:val="nil"/>
            </w:tcBorders>
          </w:tcPr>
          <w:p w14:paraId="3DC256AA"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638392B8" w14:textId="2650D56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tcPr>
          <w:p w14:paraId="49A08A50"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2EE7075D" w14:textId="71AB5BA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42D91E0C" w14:textId="77777777" w:rsidTr="00B60968">
        <w:trPr>
          <w:trHeight w:val="66"/>
        </w:trPr>
        <w:tc>
          <w:tcPr>
            <w:tcW w:w="2718" w:type="dxa"/>
            <w:tcBorders>
              <w:bottom w:val="nil"/>
            </w:tcBorders>
          </w:tcPr>
          <w:p w14:paraId="095F5A26" w14:textId="77777777" w:rsidR="001D3255" w:rsidRPr="00961C80" w:rsidRDefault="001D3255" w:rsidP="00641DA3">
            <w:pPr>
              <w:spacing w:line="360" w:lineRule="auto"/>
              <w:ind w:left="11" w:right="-49"/>
              <w:jc w:val="thaiDistribute"/>
              <w:rPr>
                <w:rFonts w:eastAsia="Arial" w:cs="Arial"/>
                <w:sz w:val="15"/>
                <w:szCs w:val="15"/>
              </w:rPr>
            </w:pPr>
            <w:r w:rsidRPr="00961C80">
              <w:rPr>
                <w:rFonts w:eastAsia="Arial" w:cs="Arial"/>
                <w:b/>
                <w:sz w:val="15"/>
                <w:szCs w:val="15"/>
              </w:rPr>
              <w:t>Total revenues from services</w:t>
            </w:r>
          </w:p>
        </w:tc>
        <w:tc>
          <w:tcPr>
            <w:tcW w:w="1854" w:type="dxa"/>
            <w:tcBorders>
              <w:top w:val="nil"/>
              <w:bottom w:val="nil"/>
            </w:tcBorders>
          </w:tcPr>
          <w:p w14:paraId="2A120766"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10B29240"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tcPr>
          <w:p w14:paraId="2DA14B96" w14:textId="13D5C0F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194,050,829</w:t>
            </w:r>
          </w:p>
        </w:tc>
        <w:tc>
          <w:tcPr>
            <w:tcW w:w="80" w:type="dxa"/>
            <w:tcBorders>
              <w:top w:val="nil"/>
              <w:bottom w:val="nil"/>
            </w:tcBorders>
          </w:tcPr>
          <w:p w14:paraId="1FDD8506" w14:textId="77777777" w:rsidR="001D3255" w:rsidRPr="00961C80" w:rsidRDefault="001D3255" w:rsidP="00641DA3">
            <w:pPr>
              <w:spacing w:line="360" w:lineRule="auto"/>
              <w:ind w:left="-105" w:right="-108"/>
              <w:jc w:val="center"/>
              <w:rPr>
                <w:rFonts w:eastAsia="Arial" w:cs="Arial"/>
                <w:sz w:val="15"/>
                <w:szCs w:val="15"/>
              </w:rPr>
            </w:pPr>
          </w:p>
        </w:tc>
        <w:tc>
          <w:tcPr>
            <w:tcW w:w="973" w:type="dxa"/>
            <w:tcBorders>
              <w:top w:val="single" w:sz="4" w:space="0" w:color="000000"/>
              <w:bottom w:val="single" w:sz="12" w:space="0" w:color="000000"/>
            </w:tcBorders>
          </w:tcPr>
          <w:p w14:paraId="1044EE41" w14:textId="24AB25D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69,680,773</w:t>
            </w:r>
          </w:p>
        </w:tc>
        <w:tc>
          <w:tcPr>
            <w:tcW w:w="78" w:type="dxa"/>
            <w:tcBorders>
              <w:top w:val="nil"/>
              <w:bottom w:val="nil"/>
            </w:tcBorders>
          </w:tcPr>
          <w:p w14:paraId="3F74FA7F"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000000"/>
              <w:bottom w:val="single" w:sz="12" w:space="0" w:color="000000"/>
            </w:tcBorders>
            <w:shd w:val="clear" w:color="auto" w:fill="auto"/>
          </w:tcPr>
          <w:p w14:paraId="05BAAD89" w14:textId="4D92C428"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219,820,711</w:t>
            </w:r>
          </w:p>
        </w:tc>
        <w:tc>
          <w:tcPr>
            <w:tcW w:w="81" w:type="dxa"/>
            <w:tcBorders>
              <w:top w:val="nil"/>
              <w:bottom w:val="nil"/>
            </w:tcBorders>
          </w:tcPr>
          <w:p w14:paraId="65A01A9D" w14:textId="77777777" w:rsidR="001D3255" w:rsidRPr="00961C80" w:rsidRDefault="001D3255" w:rsidP="00641DA3">
            <w:pPr>
              <w:spacing w:line="360" w:lineRule="auto"/>
              <w:ind w:left="-105" w:right="-108"/>
              <w:jc w:val="center"/>
              <w:rPr>
                <w:rFonts w:eastAsia="Arial" w:cs="Arial"/>
                <w:b/>
                <w:sz w:val="15"/>
                <w:szCs w:val="15"/>
              </w:rPr>
            </w:pPr>
          </w:p>
        </w:tc>
        <w:tc>
          <w:tcPr>
            <w:tcW w:w="1044" w:type="dxa"/>
            <w:tcBorders>
              <w:top w:val="single" w:sz="4" w:space="0" w:color="000000"/>
              <w:bottom w:val="single" w:sz="12" w:space="0" w:color="000000"/>
            </w:tcBorders>
            <w:shd w:val="clear" w:color="auto" w:fill="auto"/>
          </w:tcPr>
          <w:p w14:paraId="4A29DB91" w14:textId="6265BB2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79,529,560</w:t>
            </w:r>
          </w:p>
        </w:tc>
      </w:tr>
      <w:tr w:rsidR="001D3255" w:rsidRPr="00961C80" w14:paraId="02E11146" w14:textId="77777777" w:rsidTr="00C41482">
        <w:trPr>
          <w:trHeight w:val="21"/>
        </w:trPr>
        <w:tc>
          <w:tcPr>
            <w:tcW w:w="2718" w:type="dxa"/>
            <w:tcBorders>
              <w:bottom w:val="nil"/>
            </w:tcBorders>
          </w:tcPr>
          <w:p w14:paraId="1E627A11" w14:textId="77777777" w:rsidR="001D3255" w:rsidRPr="00961C80" w:rsidRDefault="001D3255" w:rsidP="00641DA3">
            <w:pPr>
              <w:spacing w:line="360" w:lineRule="auto"/>
              <w:ind w:left="11" w:right="-49"/>
              <w:jc w:val="both"/>
              <w:rPr>
                <w:rFonts w:eastAsia="Arial" w:cs="Arial"/>
                <w:sz w:val="15"/>
                <w:szCs w:val="15"/>
              </w:rPr>
            </w:pPr>
          </w:p>
        </w:tc>
        <w:tc>
          <w:tcPr>
            <w:tcW w:w="1854" w:type="dxa"/>
            <w:tcBorders>
              <w:top w:val="nil"/>
              <w:bottom w:val="nil"/>
            </w:tcBorders>
          </w:tcPr>
          <w:p w14:paraId="42F1B17F"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4D332E60"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3F86FF87"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905B20A"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2A8BF4D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563D83D9"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10F7F334"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1339BD6D"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924C68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41E6F15C" w14:textId="77777777" w:rsidTr="00C41482">
        <w:trPr>
          <w:trHeight w:val="175"/>
        </w:trPr>
        <w:tc>
          <w:tcPr>
            <w:tcW w:w="2718" w:type="dxa"/>
            <w:tcBorders>
              <w:bottom w:val="nil"/>
            </w:tcBorders>
          </w:tcPr>
          <w:p w14:paraId="0F6050F2" w14:textId="77777777" w:rsidR="001D3255" w:rsidRPr="00961C80" w:rsidRDefault="001D3255" w:rsidP="00641DA3">
            <w:pPr>
              <w:spacing w:line="360" w:lineRule="auto"/>
              <w:ind w:left="11" w:right="-49"/>
              <w:jc w:val="thaiDistribute"/>
              <w:rPr>
                <w:rFonts w:eastAsia="Arial" w:cs="Arial"/>
                <w:b/>
                <w:sz w:val="15"/>
                <w:szCs w:val="15"/>
              </w:rPr>
            </w:pPr>
            <w:r w:rsidRPr="00961C80">
              <w:rPr>
                <w:rFonts w:eastAsia="Arial" w:cs="Arial"/>
                <w:b/>
                <w:sz w:val="15"/>
                <w:szCs w:val="15"/>
              </w:rPr>
              <w:t>Other income</w:t>
            </w:r>
          </w:p>
        </w:tc>
        <w:tc>
          <w:tcPr>
            <w:tcW w:w="1854" w:type="dxa"/>
            <w:tcBorders>
              <w:top w:val="nil"/>
              <w:bottom w:val="nil"/>
            </w:tcBorders>
          </w:tcPr>
          <w:p w14:paraId="7D0E1553"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205517F3"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7B84966C"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288BA293"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0FE8A644"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6B3F2F67"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720A852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18A39B1D"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7826EF1"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0CAC33B5" w14:textId="77777777" w:rsidTr="00C41482">
        <w:trPr>
          <w:trHeight w:val="175"/>
        </w:trPr>
        <w:tc>
          <w:tcPr>
            <w:tcW w:w="2718" w:type="dxa"/>
            <w:tcBorders>
              <w:bottom w:val="nil"/>
            </w:tcBorders>
          </w:tcPr>
          <w:p w14:paraId="3D884746" w14:textId="02786998" w:rsidR="001D3255" w:rsidRPr="00961C80" w:rsidRDefault="001D3255" w:rsidP="00641DA3">
            <w:pPr>
              <w:spacing w:line="360" w:lineRule="auto"/>
              <w:ind w:left="11" w:right="-49"/>
              <w:jc w:val="thaiDistribute"/>
              <w:rPr>
                <w:rFonts w:eastAsia="Arial" w:cs="Arial"/>
                <w:b/>
                <w:sz w:val="15"/>
                <w:szCs w:val="15"/>
              </w:rPr>
            </w:pPr>
            <w:r w:rsidRPr="00961C80">
              <w:rPr>
                <w:rFonts w:cs="Arial"/>
                <w:b/>
                <w:bCs/>
                <w:sz w:val="15"/>
                <w:szCs w:val="15"/>
              </w:rPr>
              <w:t>Office &amp; facilities service fee</w:t>
            </w:r>
          </w:p>
        </w:tc>
        <w:tc>
          <w:tcPr>
            <w:tcW w:w="1854" w:type="dxa"/>
            <w:tcBorders>
              <w:top w:val="nil"/>
              <w:bottom w:val="nil"/>
            </w:tcBorders>
          </w:tcPr>
          <w:p w14:paraId="30231D79"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4E2E8B04"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6A97ED0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616DC1F8"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4AB7346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7162A0DE"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6FC26719"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FFA0D1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6D3F6B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271A118B" w14:textId="77777777" w:rsidTr="00C41482">
        <w:trPr>
          <w:trHeight w:val="175"/>
        </w:trPr>
        <w:tc>
          <w:tcPr>
            <w:tcW w:w="2718" w:type="dxa"/>
            <w:tcBorders>
              <w:bottom w:val="nil"/>
            </w:tcBorders>
          </w:tcPr>
          <w:p w14:paraId="53C64025"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i/>
                <w:sz w:val="15"/>
                <w:szCs w:val="15"/>
                <w:u w:val="single"/>
              </w:rPr>
              <w:t>Subsidiaries</w:t>
            </w:r>
          </w:p>
        </w:tc>
        <w:tc>
          <w:tcPr>
            <w:tcW w:w="1854" w:type="dxa"/>
            <w:tcBorders>
              <w:top w:val="nil"/>
              <w:bottom w:val="nil"/>
            </w:tcBorders>
          </w:tcPr>
          <w:p w14:paraId="7797B097"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115E994E"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752BEFF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1A1E47F"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2AC7A917"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48AE9FBC"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6E32DAF7"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3007369C"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FC6C25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68FFC7A8" w14:textId="77777777" w:rsidTr="00C41482">
        <w:trPr>
          <w:trHeight w:val="175"/>
        </w:trPr>
        <w:tc>
          <w:tcPr>
            <w:tcW w:w="2718" w:type="dxa"/>
            <w:tcBorders>
              <w:bottom w:val="nil"/>
            </w:tcBorders>
          </w:tcPr>
          <w:p w14:paraId="2E1FD318"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Ingenio</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15F21225"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78" w:type="dxa"/>
            <w:tcBorders>
              <w:top w:val="nil"/>
              <w:bottom w:val="nil"/>
            </w:tcBorders>
          </w:tcPr>
          <w:p w14:paraId="02AEC16E"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053F3DF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66396F52"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447082E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B5ADEF1"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5827832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7EDFC443"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69792EA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26240015" w14:textId="77777777" w:rsidTr="00B60968">
        <w:trPr>
          <w:trHeight w:val="175"/>
        </w:trPr>
        <w:tc>
          <w:tcPr>
            <w:tcW w:w="2718" w:type="dxa"/>
            <w:tcBorders>
              <w:bottom w:val="nil"/>
            </w:tcBorders>
          </w:tcPr>
          <w:p w14:paraId="379B7610"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Office &amp; facilities service fee</w:t>
            </w:r>
          </w:p>
        </w:tc>
        <w:tc>
          <w:tcPr>
            <w:tcW w:w="1854" w:type="dxa"/>
            <w:tcBorders>
              <w:top w:val="nil"/>
              <w:bottom w:val="nil"/>
            </w:tcBorders>
          </w:tcPr>
          <w:p w14:paraId="620D0B38"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29744128"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6BF45EE4" w14:textId="4692E8F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18E935FC"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45C8C06A" w14:textId="7FE64AB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418A815E"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7991CB56" w14:textId="5294057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tcPr>
          <w:p w14:paraId="69329A6D"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55B2EEC" w14:textId="114256D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1,034,000</w:t>
            </w:r>
          </w:p>
        </w:tc>
      </w:tr>
      <w:tr w:rsidR="001D3255" w:rsidRPr="00961C80" w14:paraId="4A7217F6" w14:textId="77777777" w:rsidTr="00B60968">
        <w:trPr>
          <w:trHeight w:val="175"/>
        </w:trPr>
        <w:tc>
          <w:tcPr>
            <w:tcW w:w="2718" w:type="dxa"/>
            <w:tcBorders>
              <w:bottom w:val="nil"/>
            </w:tcBorders>
          </w:tcPr>
          <w:p w14:paraId="4E23F221"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gramStart"/>
            <w:r w:rsidRPr="00961C80">
              <w:rPr>
                <w:rFonts w:eastAsia="Arial" w:cs="Arial"/>
                <w:sz w:val="15"/>
                <w:szCs w:val="15"/>
                <w:u w:val="single"/>
              </w:rPr>
              <w:t>Less</w:t>
            </w:r>
            <w:r w:rsidRPr="00961C80">
              <w:rPr>
                <w:rFonts w:eastAsia="Arial" w:cs="Arial"/>
                <w:sz w:val="15"/>
                <w:szCs w:val="15"/>
              </w:rPr>
              <w:t xml:space="preserve">  Utilities</w:t>
            </w:r>
            <w:proofErr w:type="gramEnd"/>
            <w:r w:rsidRPr="00961C80">
              <w:rPr>
                <w:rFonts w:eastAsia="Arial" w:cs="Arial"/>
                <w:sz w:val="15"/>
                <w:szCs w:val="15"/>
              </w:rPr>
              <w:t xml:space="preserve"> expenses</w:t>
            </w:r>
          </w:p>
        </w:tc>
        <w:tc>
          <w:tcPr>
            <w:tcW w:w="1854" w:type="dxa"/>
            <w:tcBorders>
              <w:top w:val="nil"/>
              <w:bottom w:val="nil"/>
            </w:tcBorders>
          </w:tcPr>
          <w:p w14:paraId="540CC749"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0946198F"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single" w:sz="4" w:space="0" w:color="000000"/>
            </w:tcBorders>
            <w:vAlign w:val="center"/>
          </w:tcPr>
          <w:p w14:paraId="614F34DA" w14:textId="0CFF075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36AB67FC"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single" w:sz="4" w:space="0" w:color="000000"/>
            </w:tcBorders>
            <w:vAlign w:val="center"/>
          </w:tcPr>
          <w:p w14:paraId="68C111C0" w14:textId="12AE92E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51D2DF78"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single" w:sz="4" w:space="0" w:color="000000"/>
            </w:tcBorders>
            <w:vAlign w:val="center"/>
          </w:tcPr>
          <w:p w14:paraId="21D3EDF0" w14:textId="13A2FA2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tcPr>
          <w:p w14:paraId="5A5BE6E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single" w:sz="4" w:space="0" w:color="000000"/>
            </w:tcBorders>
            <w:vAlign w:val="center"/>
          </w:tcPr>
          <w:p w14:paraId="12B525A6" w14:textId="4FCE512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(514,626)</w:t>
            </w:r>
          </w:p>
        </w:tc>
      </w:tr>
      <w:tr w:rsidR="001D3255" w:rsidRPr="00961C80" w14:paraId="00FB9C60" w14:textId="77777777" w:rsidTr="00B60968">
        <w:trPr>
          <w:trHeight w:val="175"/>
        </w:trPr>
        <w:tc>
          <w:tcPr>
            <w:tcW w:w="2718" w:type="dxa"/>
            <w:tcBorders>
              <w:bottom w:val="nil"/>
            </w:tcBorders>
          </w:tcPr>
          <w:p w14:paraId="160E1D39" w14:textId="77777777" w:rsidR="001D3255" w:rsidRPr="00961C80" w:rsidRDefault="001D3255" w:rsidP="00641DA3">
            <w:pPr>
              <w:spacing w:line="360" w:lineRule="auto"/>
              <w:ind w:left="11" w:right="-49"/>
              <w:jc w:val="thaiDistribute"/>
              <w:rPr>
                <w:rFonts w:eastAsia="Arial" w:cs="Arial"/>
                <w:sz w:val="15"/>
                <w:szCs w:val="15"/>
              </w:rPr>
            </w:pPr>
          </w:p>
        </w:tc>
        <w:tc>
          <w:tcPr>
            <w:tcW w:w="1854" w:type="dxa"/>
            <w:tcBorders>
              <w:top w:val="nil"/>
              <w:bottom w:val="nil"/>
            </w:tcBorders>
          </w:tcPr>
          <w:p w14:paraId="3683D9EA"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7B4BC769"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000000"/>
              <w:bottom w:val="nil"/>
            </w:tcBorders>
            <w:vAlign w:val="center"/>
          </w:tcPr>
          <w:p w14:paraId="252E0C72" w14:textId="2EC991B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72A02A48"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single" w:sz="4" w:space="0" w:color="000000"/>
              <w:bottom w:val="nil"/>
            </w:tcBorders>
            <w:vAlign w:val="center"/>
          </w:tcPr>
          <w:p w14:paraId="05830731" w14:textId="6C15DCA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0EB7A02C"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000000"/>
              <w:bottom w:val="nil"/>
            </w:tcBorders>
            <w:vAlign w:val="center"/>
          </w:tcPr>
          <w:p w14:paraId="35886265" w14:textId="6E62918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tcPr>
          <w:p w14:paraId="4C338F30"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4" w:space="0" w:color="000000"/>
              <w:bottom w:val="nil"/>
            </w:tcBorders>
            <w:vAlign w:val="center"/>
          </w:tcPr>
          <w:p w14:paraId="7108FDC0" w14:textId="2381053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519,374</w:t>
            </w:r>
          </w:p>
        </w:tc>
      </w:tr>
      <w:tr w:rsidR="001D3255" w:rsidRPr="00961C80" w14:paraId="59CD55E9" w14:textId="77777777" w:rsidTr="00C41482">
        <w:trPr>
          <w:trHeight w:val="175"/>
        </w:trPr>
        <w:tc>
          <w:tcPr>
            <w:tcW w:w="2718" w:type="dxa"/>
            <w:tcBorders>
              <w:bottom w:val="nil"/>
            </w:tcBorders>
          </w:tcPr>
          <w:p w14:paraId="725E4CD9"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rPr>
              <w:t>Bluebik</w:t>
            </w:r>
            <w:proofErr w:type="spellEnd"/>
            <w:r w:rsidRPr="00961C80">
              <w:rPr>
                <w:rFonts w:cs="Arial"/>
                <w:sz w:val="15"/>
                <w:szCs w:val="15"/>
              </w:rPr>
              <w:t xml:space="preserve"> Global Company Limited</w:t>
            </w:r>
          </w:p>
        </w:tc>
        <w:tc>
          <w:tcPr>
            <w:tcW w:w="1854" w:type="dxa"/>
            <w:tcBorders>
              <w:top w:val="nil"/>
              <w:bottom w:val="nil"/>
            </w:tcBorders>
          </w:tcPr>
          <w:p w14:paraId="26B724DC"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78" w:type="dxa"/>
            <w:tcBorders>
              <w:top w:val="nil"/>
              <w:bottom w:val="nil"/>
            </w:tcBorders>
          </w:tcPr>
          <w:p w14:paraId="5B0DC17F"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auto"/>
              <w:bottom w:val="nil"/>
            </w:tcBorders>
          </w:tcPr>
          <w:p w14:paraId="39C4FA1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54BBB6E6"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single" w:sz="4" w:space="0" w:color="auto"/>
              <w:bottom w:val="nil"/>
            </w:tcBorders>
          </w:tcPr>
          <w:p w14:paraId="40646E4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67E7294D"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auto"/>
              <w:bottom w:val="nil"/>
            </w:tcBorders>
          </w:tcPr>
          <w:p w14:paraId="2A285FD1"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69F09D87"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4" w:space="0" w:color="auto"/>
              <w:bottom w:val="nil"/>
            </w:tcBorders>
          </w:tcPr>
          <w:p w14:paraId="4ED8449F"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152AB4EE" w14:textId="77777777" w:rsidTr="00C41482">
        <w:trPr>
          <w:trHeight w:val="175"/>
        </w:trPr>
        <w:tc>
          <w:tcPr>
            <w:tcW w:w="2718" w:type="dxa"/>
            <w:tcBorders>
              <w:bottom w:val="nil"/>
            </w:tcBorders>
          </w:tcPr>
          <w:p w14:paraId="3565B6CB"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Office &amp; facilities service fee</w:t>
            </w:r>
          </w:p>
        </w:tc>
        <w:tc>
          <w:tcPr>
            <w:tcW w:w="1854" w:type="dxa"/>
            <w:tcBorders>
              <w:top w:val="nil"/>
              <w:bottom w:val="nil"/>
            </w:tcBorders>
          </w:tcPr>
          <w:p w14:paraId="1A2259D9"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32DD93FA"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7982B5DC" w14:textId="4D7F1F3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2687A32C"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3C8B9857" w14:textId="5349BA1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526014C6"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4B09E198" w14:textId="15DB3FF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vAlign w:val="center"/>
          </w:tcPr>
          <w:p w14:paraId="5520731D"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8ECF2C7" w14:textId="4D34C84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22,000</w:t>
            </w:r>
          </w:p>
        </w:tc>
      </w:tr>
      <w:tr w:rsidR="001D3255" w:rsidRPr="00961C80" w14:paraId="15C139AA" w14:textId="77777777" w:rsidTr="00C41482">
        <w:trPr>
          <w:trHeight w:val="175"/>
        </w:trPr>
        <w:tc>
          <w:tcPr>
            <w:tcW w:w="2718" w:type="dxa"/>
            <w:tcBorders>
              <w:bottom w:val="nil"/>
            </w:tcBorders>
          </w:tcPr>
          <w:p w14:paraId="226BD2DF"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gramStart"/>
            <w:r w:rsidRPr="00961C80">
              <w:rPr>
                <w:rFonts w:eastAsia="Arial" w:cs="Arial"/>
                <w:sz w:val="15"/>
                <w:szCs w:val="15"/>
                <w:u w:val="single"/>
              </w:rPr>
              <w:t>Less</w:t>
            </w:r>
            <w:r w:rsidRPr="00961C80">
              <w:rPr>
                <w:rFonts w:eastAsia="Arial" w:cs="Arial"/>
                <w:sz w:val="15"/>
                <w:szCs w:val="15"/>
              </w:rPr>
              <w:t xml:space="preserve"> </w:t>
            </w:r>
            <w:r w:rsidRPr="00961C80">
              <w:rPr>
                <w:rFonts w:eastAsia="Arial" w:cs="Arial"/>
                <w:sz w:val="15"/>
                <w:szCs w:val="15"/>
                <w:cs/>
              </w:rPr>
              <w:t xml:space="preserve"> </w:t>
            </w:r>
            <w:r w:rsidRPr="00961C80">
              <w:rPr>
                <w:rFonts w:eastAsia="Arial" w:cs="Arial"/>
                <w:sz w:val="15"/>
                <w:szCs w:val="15"/>
              </w:rPr>
              <w:t>Utilities</w:t>
            </w:r>
            <w:proofErr w:type="gramEnd"/>
            <w:r w:rsidRPr="00961C80">
              <w:rPr>
                <w:rFonts w:eastAsia="Arial" w:cs="Arial"/>
                <w:sz w:val="15"/>
                <w:szCs w:val="15"/>
              </w:rPr>
              <w:t xml:space="preserve"> expenses</w:t>
            </w:r>
          </w:p>
        </w:tc>
        <w:tc>
          <w:tcPr>
            <w:tcW w:w="1854" w:type="dxa"/>
            <w:tcBorders>
              <w:top w:val="nil"/>
              <w:bottom w:val="nil"/>
            </w:tcBorders>
          </w:tcPr>
          <w:p w14:paraId="1D8588A2"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26D77D9A"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single" w:sz="4" w:space="0" w:color="auto"/>
            </w:tcBorders>
            <w:vAlign w:val="center"/>
          </w:tcPr>
          <w:p w14:paraId="33FA531D" w14:textId="20DD29B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25535508"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single" w:sz="4" w:space="0" w:color="auto"/>
            </w:tcBorders>
            <w:vAlign w:val="center"/>
          </w:tcPr>
          <w:p w14:paraId="08F1D10D" w14:textId="1F67478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3FED9B97"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single" w:sz="4" w:space="0" w:color="auto"/>
            </w:tcBorders>
            <w:vAlign w:val="center"/>
          </w:tcPr>
          <w:p w14:paraId="1976CEB8" w14:textId="17309DD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vAlign w:val="center"/>
          </w:tcPr>
          <w:p w14:paraId="7DE51AAB"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single" w:sz="4" w:space="0" w:color="auto"/>
            </w:tcBorders>
            <w:vAlign w:val="center"/>
          </w:tcPr>
          <w:p w14:paraId="593D0A4E" w14:textId="52AA13C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(9,762)</w:t>
            </w:r>
          </w:p>
        </w:tc>
      </w:tr>
      <w:tr w:rsidR="001D3255" w:rsidRPr="00961C80" w14:paraId="58FEE9F6" w14:textId="77777777" w:rsidTr="00C41482">
        <w:trPr>
          <w:trHeight w:val="175"/>
        </w:trPr>
        <w:tc>
          <w:tcPr>
            <w:tcW w:w="2718" w:type="dxa"/>
            <w:tcBorders>
              <w:bottom w:val="nil"/>
            </w:tcBorders>
          </w:tcPr>
          <w:p w14:paraId="30CDF4BE" w14:textId="77777777" w:rsidR="001D3255" w:rsidRPr="00961C80" w:rsidRDefault="001D3255" w:rsidP="00641DA3">
            <w:pPr>
              <w:spacing w:line="360" w:lineRule="auto"/>
              <w:ind w:left="11" w:right="-49"/>
              <w:jc w:val="thaiDistribute"/>
              <w:rPr>
                <w:rFonts w:eastAsia="Arial" w:cs="Arial"/>
                <w:sz w:val="15"/>
                <w:szCs w:val="15"/>
              </w:rPr>
            </w:pPr>
          </w:p>
        </w:tc>
        <w:tc>
          <w:tcPr>
            <w:tcW w:w="1854" w:type="dxa"/>
            <w:tcBorders>
              <w:top w:val="nil"/>
              <w:bottom w:val="nil"/>
            </w:tcBorders>
          </w:tcPr>
          <w:p w14:paraId="6832E986"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0435A4FB"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auto"/>
              <w:bottom w:val="single" w:sz="4" w:space="0" w:color="auto"/>
            </w:tcBorders>
            <w:vAlign w:val="center"/>
          </w:tcPr>
          <w:p w14:paraId="1906E8DC" w14:textId="3B4A4F2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91FF1D3"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single" w:sz="4" w:space="0" w:color="auto"/>
              <w:bottom w:val="single" w:sz="4" w:space="0" w:color="auto"/>
            </w:tcBorders>
            <w:vAlign w:val="center"/>
          </w:tcPr>
          <w:p w14:paraId="198D0472" w14:textId="6498098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51F04641"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auto"/>
              <w:bottom w:val="single" w:sz="4" w:space="0" w:color="auto"/>
            </w:tcBorders>
            <w:vAlign w:val="center"/>
          </w:tcPr>
          <w:p w14:paraId="09C41856" w14:textId="3F24687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vAlign w:val="center"/>
          </w:tcPr>
          <w:p w14:paraId="42E66439"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4" w:space="0" w:color="auto"/>
              <w:bottom w:val="single" w:sz="4" w:space="0" w:color="auto"/>
            </w:tcBorders>
            <w:vAlign w:val="center"/>
          </w:tcPr>
          <w:p w14:paraId="1B9FB567" w14:textId="1B4788C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12,238</w:t>
            </w:r>
          </w:p>
        </w:tc>
      </w:tr>
      <w:tr w:rsidR="00495F3D" w:rsidRPr="00961C80" w14:paraId="2DAB9B44" w14:textId="77777777" w:rsidTr="00C41482">
        <w:trPr>
          <w:trHeight w:val="175"/>
        </w:trPr>
        <w:tc>
          <w:tcPr>
            <w:tcW w:w="2718" w:type="dxa"/>
            <w:tcBorders>
              <w:bottom w:val="nil"/>
            </w:tcBorders>
          </w:tcPr>
          <w:p w14:paraId="7BF8D554" w14:textId="77777777" w:rsidR="00495F3D" w:rsidRPr="00961C80" w:rsidRDefault="00495F3D" w:rsidP="00641DA3">
            <w:pPr>
              <w:tabs>
                <w:tab w:val="clear" w:pos="227"/>
                <w:tab w:val="clear" w:pos="454"/>
              </w:tabs>
              <w:spacing w:line="360" w:lineRule="auto"/>
              <w:ind w:left="110" w:right="-49"/>
              <w:jc w:val="thaiDistribute"/>
              <w:rPr>
                <w:rFonts w:eastAsia="Arial" w:cs="Arial"/>
                <w:sz w:val="15"/>
                <w:szCs w:val="15"/>
              </w:rPr>
            </w:pPr>
          </w:p>
        </w:tc>
        <w:tc>
          <w:tcPr>
            <w:tcW w:w="1854" w:type="dxa"/>
            <w:tcBorders>
              <w:top w:val="nil"/>
              <w:bottom w:val="nil"/>
            </w:tcBorders>
          </w:tcPr>
          <w:p w14:paraId="141CEB22" w14:textId="77777777" w:rsidR="00495F3D" w:rsidRPr="00961C80" w:rsidRDefault="00495F3D" w:rsidP="00641DA3">
            <w:pPr>
              <w:spacing w:line="360" w:lineRule="auto"/>
              <w:ind w:left="-27" w:right="-20"/>
              <w:jc w:val="center"/>
              <w:rPr>
                <w:rFonts w:eastAsia="Arial" w:cs="Arial"/>
                <w:sz w:val="15"/>
                <w:szCs w:val="15"/>
              </w:rPr>
            </w:pPr>
          </w:p>
        </w:tc>
        <w:tc>
          <w:tcPr>
            <w:tcW w:w="78" w:type="dxa"/>
            <w:tcBorders>
              <w:top w:val="nil"/>
              <w:bottom w:val="nil"/>
            </w:tcBorders>
          </w:tcPr>
          <w:p w14:paraId="34753551" w14:textId="77777777" w:rsidR="00495F3D" w:rsidRPr="00961C80" w:rsidRDefault="00495F3D" w:rsidP="00641DA3">
            <w:pPr>
              <w:spacing w:line="360" w:lineRule="auto"/>
              <w:ind w:left="-105" w:right="-108"/>
              <w:jc w:val="center"/>
              <w:rPr>
                <w:rFonts w:eastAsia="Arial" w:cs="Arial"/>
                <w:sz w:val="15"/>
                <w:szCs w:val="15"/>
              </w:rPr>
            </w:pPr>
          </w:p>
        </w:tc>
        <w:tc>
          <w:tcPr>
            <w:tcW w:w="1002" w:type="dxa"/>
            <w:tcBorders>
              <w:top w:val="single" w:sz="4" w:space="0" w:color="auto"/>
              <w:bottom w:val="nil"/>
            </w:tcBorders>
          </w:tcPr>
          <w:p w14:paraId="0F8B4696" w14:textId="77777777" w:rsidR="00495F3D" w:rsidRPr="00961C80" w:rsidRDefault="00495F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6D1F9A04" w14:textId="77777777" w:rsidR="00495F3D" w:rsidRPr="00961C80" w:rsidRDefault="00495F3D" w:rsidP="00641DA3">
            <w:pPr>
              <w:spacing w:line="360" w:lineRule="auto"/>
              <w:ind w:left="-105" w:right="-108"/>
              <w:jc w:val="center"/>
              <w:rPr>
                <w:rFonts w:eastAsia="Arial" w:cs="Arial"/>
                <w:sz w:val="15"/>
                <w:szCs w:val="15"/>
                <w:u w:val="single"/>
              </w:rPr>
            </w:pPr>
          </w:p>
        </w:tc>
        <w:tc>
          <w:tcPr>
            <w:tcW w:w="973" w:type="dxa"/>
            <w:tcBorders>
              <w:top w:val="single" w:sz="4" w:space="0" w:color="auto"/>
              <w:bottom w:val="nil"/>
            </w:tcBorders>
          </w:tcPr>
          <w:p w14:paraId="70648E20" w14:textId="77777777" w:rsidR="00495F3D" w:rsidRPr="00961C80" w:rsidRDefault="00495F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5CAD596F" w14:textId="77777777" w:rsidR="00495F3D" w:rsidRPr="00961C80" w:rsidRDefault="00495F3D" w:rsidP="00641DA3">
            <w:pPr>
              <w:spacing w:line="360" w:lineRule="auto"/>
              <w:ind w:right="72"/>
              <w:jc w:val="center"/>
              <w:rPr>
                <w:rFonts w:eastAsia="Arial" w:cs="Arial"/>
                <w:sz w:val="15"/>
                <w:szCs w:val="15"/>
              </w:rPr>
            </w:pPr>
          </w:p>
        </w:tc>
        <w:tc>
          <w:tcPr>
            <w:tcW w:w="1038" w:type="dxa"/>
            <w:tcBorders>
              <w:top w:val="single" w:sz="4" w:space="0" w:color="auto"/>
              <w:bottom w:val="nil"/>
            </w:tcBorders>
          </w:tcPr>
          <w:p w14:paraId="014CE240" w14:textId="77777777" w:rsidR="00495F3D" w:rsidRPr="00961C80" w:rsidRDefault="00495F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7D906C71" w14:textId="77777777" w:rsidR="00495F3D" w:rsidRPr="00961C80" w:rsidRDefault="00495F3D" w:rsidP="00641DA3">
            <w:pPr>
              <w:spacing w:line="360" w:lineRule="auto"/>
              <w:ind w:left="-105" w:right="-108"/>
              <w:jc w:val="center"/>
              <w:rPr>
                <w:rFonts w:eastAsia="Arial" w:cs="Arial"/>
                <w:sz w:val="15"/>
                <w:szCs w:val="15"/>
                <w:u w:val="single"/>
              </w:rPr>
            </w:pPr>
          </w:p>
        </w:tc>
        <w:tc>
          <w:tcPr>
            <w:tcW w:w="1044" w:type="dxa"/>
            <w:tcBorders>
              <w:top w:val="single" w:sz="4" w:space="0" w:color="auto"/>
              <w:bottom w:val="nil"/>
            </w:tcBorders>
          </w:tcPr>
          <w:p w14:paraId="289D17ED" w14:textId="77777777" w:rsidR="00495F3D" w:rsidRPr="00961C80" w:rsidRDefault="00495F3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6E526D25" w14:textId="77777777" w:rsidTr="00C41482">
        <w:trPr>
          <w:trHeight w:val="175"/>
        </w:trPr>
        <w:tc>
          <w:tcPr>
            <w:tcW w:w="2718" w:type="dxa"/>
            <w:tcBorders>
              <w:bottom w:val="nil"/>
            </w:tcBorders>
          </w:tcPr>
          <w:p w14:paraId="46626F63"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lastRenderedPageBreak/>
              <w:t xml:space="preserve">GMVPI </w:t>
            </w:r>
            <w:r w:rsidRPr="00961C80">
              <w:rPr>
                <w:rFonts w:cs="Arial"/>
                <w:sz w:val="15"/>
                <w:szCs w:val="15"/>
              </w:rPr>
              <w:t>Company Limited</w:t>
            </w:r>
          </w:p>
        </w:tc>
        <w:tc>
          <w:tcPr>
            <w:tcW w:w="1854" w:type="dxa"/>
            <w:tcBorders>
              <w:top w:val="nil"/>
              <w:bottom w:val="nil"/>
            </w:tcBorders>
          </w:tcPr>
          <w:p w14:paraId="49580DD1"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78" w:type="dxa"/>
            <w:tcBorders>
              <w:top w:val="nil"/>
              <w:bottom w:val="nil"/>
            </w:tcBorders>
          </w:tcPr>
          <w:p w14:paraId="5216F77F"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auto"/>
              <w:bottom w:val="nil"/>
            </w:tcBorders>
          </w:tcPr>
          <w:p w14:paraId="5621A48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63B2476E"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single" w:sz="4" w:space="0" w:color="auto"/>
              <w:bottom w:val="nil"/>
            </w:tcBorders>
          </w:tcPr>
          <w:p w14:paraId="496B261F"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2EA240F7"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auto"/>
              <w:bottom w:val="nil"/>
            </w:tcBorders>
          </w:tcPr>
          <w:p w14:paraId="21A30512"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0606460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4" w:space="0" w:color="auto"/>
              <w:bottom w:val="nil"/>
            </w:tcBorders>
          </w:tcPr>
          <w:p w14:paraId="39B84C4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24D0B707" w14:textId="77777777" w:rsidTr="00C41482">
        <w:trPr>
          <w:trHeight w:val="175"/>
        </w:trPr>
        <w:tc>
          <w:tcPr>
            <w:tcW w:w="2718" w:type="dxa"/>
            <w:tcBorders>
              <w:bottom w:val="nil"/>
            </w:tcBorders>
          </w:tcPr>
          <w:p w14:paraId="6B32173B"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Office &amp; facilities service fee</w:t>
            </w:r>
          </w:p>
        </w:tc>
        <w:tc>
          <w:tcPr>
            <w:tcW w:w="1854" w:type="dxa"/>
            <w:tcBorders>
              <w:top w:val="nil"/>
              <w:bottom w:val="nil"/>
            </w:tcBorders>
          </w:tcPr>
          <w:p w14:paraId="7BB216C2"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7A201911"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3C6EA679" w14:textId="7B361AF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7BF54F30"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0CEBDF79" w14:textId="717145B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4FE8E253"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343F5AED" w14:textId="281211B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vAlign w:val="center"/>
          </w:tcPr>
          <w:p w14:paraId="7D900897"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9A68889" w14:textId="6AB2F69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48,400</w:t>
            </w:r>
          </w:p>
        </w:tc>
      </w:tr>
      <w:tr w:rsidR="001D3255" w:rsidRPr="00961C80" w14:paraId="3C34EA2A" w14:textId="77777777" w:rsidTr="00387152">
        <w:trPr>
          <w:trHeight w:val="175"/>
        </w:trPr>
        <w:tc>
          <w:tcPr>
            <w:tcW w:w="2718" w:type="dxa"/>
            <w:tcBorders>
              <w:bottom w:val="nil"/>
            </w:tcBorders>
          </w:tcPr>
          <w:p w14:paraId="760A576A"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gramStart"/>
            <w:r w:rsidRPr="00961C80">
              <w:rPr>
                <w:rFonts w:eastAsia="Arial" w:cs="Arial"/>
                <w:sz w:val="15"/>
                <w:szCs w:val="15"/>
                <w:u w:val="single"/>
              </w:rPr>
              <w:t>Less</w:t>
            </w:r>
            <w:r w:rsidRPr="00961C80">
              <w:rPr>
                <w:rFonts w:eastAsia="Arial" w:cs="Arial"/>
                <w:sz w:val="15"/>
                <w:szCs w:val="15"/>
              </w:rPr>
              <w:t xml:space="preserve"> </w:t>
            </w:r>
            <w:r w:rsidRPr="00961C80">
              <w:rPr>
                <w:rFonts w:eastAsia="Arial" w:cs="Arial"/>
                <w:sz w:val="15"/>
                <w:szCs w:val="15"/>
                <w:cs/>
              </w:rPr>
              <w:t xml:space="preserve"> </w:t>
            </w:r>
            <w:r w:rsidRPr="00961C80">
              <w:rPr>
                <w:rFonts w:eastAsia="Arial" w:cs="Arial"/>
                <w:sz w:val="15"/>
                <w:szCs w:val="15"/>
              </w:rPr>
              <w:t>Utilities</w:t>
            </w:r>
            <w:proofErr w:type="gramEnd"/>
            <w:r w:rsidRPr="00961C80">
              <w:rPr>
                <w:rFonts w:eastAsia="Arial" w:cs="Arial"/>
                <w:sz w:val="15"/>
                <w:szCs w:val="15"/>
              </w:rPr>
              <w:t xml:space="preserve"> expenses</w:t>
            </w:r>
          </w:p>
        </w:tc>
        <w:tc>
          <w:tcPr>
            <w:tcW w:w="1854" w:type="dxa"/>
            <w:tcBorders>
              <w:top w:val="nil"/>
              <w:bottom w:val="nil"/>
            </w:tcBorders>
          </w:tcPr>
          <w:p w14:paraId="05C86F7A"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7569596F"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single" w:sz="4" w:space="0" w:color="auto"/>
            </w:tcBorders>
            <w:vAlign w:val="center"/>
          </w:tcPr>
          <w:p w14:paraId="6598E76A" w14:textId="65B5FB0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35F2C385"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single" w:sz="4" w:space="0" w:color="auto"/>
            </w:tcBorders>
            <w:vAlign w:val="center"/>
          </w:tcPr>
          <w:p w14:paraId="3D43A261" w14:textId="191F85B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66B92DA4"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single" w:sz="4" w:space="0" w:color="auto"/>
            </w:tcBorders>
            <w:vAlign w:val="center"/>
          </w:tcPr>
          <w:p w14:paraId="6918D494" w14:textId="583DE19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vAlign w:val="center"/>
          </w:tcPr>
          <w:p w14:paraId="78A01019"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single" w:sz="4" w:space="0" w:color="auto"/>
            </w:tcBorders>
            <w:vAlign w:val="center"/>
          </w:tcPr>
          <w:p w14:paraId="2F968339" w14:textId="5DB8316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(22,506)</w:t>
            </w:r>
          </w:p>
        </w:tc>
      </w:tr>
      <w:tr w:rsidR="001D3255" w:rsidRPr="00961C80" w14:paraId="700F7E28" w14:textId="77777777" w:rsidTr="00387152">
        <w:trPr>
          <w:trHeight w:val="175"/>
        </w:trPr>
        <w:tc>
          <w:tcPr>
            <w:tcW w:w="2718" w:type="dxa"/>
            <w:tcBorders>
              <w:bottom w:val="nil"/>
            </w:tcBorders>
          </w:tcPr>
          <w:p w14:paraId="55081989" w14:textId="77777777" w:rsidR="001D3255" w:rsidRPr="00961C80" w:rsidRDefault="001D3255" w:rsidP="00641DA3">
            <w:pPr>
              <w:spacing w:line="360" w:lineRule="auto"/>
              <w:ind w:left="11" w:right="-49"/>
              <w:jc w:val="thaiDistribute"/>
              <w:rPr>
                <w:rFonts w:eastAsia="Arial" w:cs="Arial"/>
                <w:sz w:val="15"/>
                <w:szCs w:val="15"/>
              </w:rPr>
            </w:pPr>
          </w:p>
        </w:tc>
        <w:tc>
          <w:tcPr>
            <w:tcW w:w="1854" w:type="dxa"/>
            <w:tcBorders>
              <w:top w:val="nil"/>
              <w:bottom w:val="nil"/>
            </w:tcBorders>
          </w:tcPr>
          <w:p w14:paraId="32C8732A"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4EF6D64B"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auto"/>
              <w:bottom w:val="single" w:sz="4" w:space="0" w:color="auto"/>
            </w:tcBorders>
            <w:vAlign w:val="center"/>
          </w:tcPr>
          <w:p w14:paraId="6E87D263" w14:textId="116B496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6B9F0351"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single" w:sz="4" w:space="0" w:color="auto"/>
              <w:bottom w:val="single" w:sz="4" w:space="0" w:color="auto"/>
            </w:tcBorders>
            <w:vAlign w:val="center"/>
          </w:tcPr>
          <w:p w14:paraId="4E4F353C" w14:textId="7E8FADF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4FBA0D8C"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auto"/>
              <w:bottom w:val="single" w:sz="4" w:space="0" w:color="auto"/>
            </w:tcBorders>
            <w:vAlign w:val="center"/>
          </w:tcPr>
          <w:p w14:paraId="2FA68A07" w14:textId="5904150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vAlign w:val="center"/>
          </w:tcPr>
          <w:p w14:paraId="230A040A"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4" w:space="0" w:color="auto"/>
              <w:bottom w:val="single" w:sz="4" w:space="0" w:color="auto"/>
            </w:tcBorders>
            <w:vAlign w:val="center"/>
          </w:tcPr>
          <w:p w14:paraId="5249B0C6" w14:textId="4A9995A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25,894</w:t>
            </w:r>
          </w:p>
        </w:tc>
      </w:tr>
      <w:tr w:rsidR="001D3255" w:rsidRPr="00961C80" w14:paraId="202D5C35" w14:textId="77777777" w:rsidTr="00387152">
        <w:trPr>
          <w:trHeight w:val="175"/>
        </w:trPr>
        <w:tc>
          <w:tcPr>
            <w:tcW w:w="2718" w:type="dxa"/>
            <w:tcBorders>
              <w:bottom w:val="nil"/>
            </w:tcBorders>
          </w:tcPr>
          <w:p w14:paraId="4D3BC647" w14:textId="27A0B2A6" w:rsidR="001D3255" w:rsidRPr="00961C80" w:rsidRDefault="001D3255" w:rsidP="00641DA3">
            <w:pPr>
              <w:spacing w:line="360" w:lineRule="auto"/>
              <w:ind w:left="11" w:right="-49"/>
              <w:jc w:val="thaiDistribute"/>
              <w:rPr>
                <w:rFonts w:eastAsia="Arial" w:cs="Arial"/>
                <w:sz w:val="15"/>
                <w:szCs w:val="15"/>
              </w:rPr>
            </w:pPr>
            <w:r w:rsidRPr="00961C80">
              <w:rPr>
                <w:rFonts w:eastAsia="Arial" w:cs="Arial"/>
                <w:i/>
                <w:sz w:val="15"/>
                <w:szCs w:val="15"/>
              </w:rPr>
              <w:t xml:space="preserve">  </w:t>
            </w:r>
            <w:r w:rsidRPr="00961C80">
              <w:rPr>
                <w:rFonts w:eastAsia="Arial" w:cs="Arial"/>
                <w:i/>
                <w:sz w:val="15"/>
                <w:szCs w:val="15"/>
                <w:u w:val="single"/>
              </w:rPr>
              <w:t>Joint venture</w:t>
            </w:r>
          </w:p>
        </w:tc>
        <w:tc>
          <w:tcPr>
            <w:tcW w:w="1854" w:type="dxa"/>
            <w:tcBorders>
              <w:top w:val="nil"/>
              <w:bottom w:val="nil"/>
            </w:tcBorders>
          </w:tcPr>
          <w:p w14:paraId="09327E25"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711DF794"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auto"/>
              <w:bottom w:val="nil"/>
            </w:tcBorders>
            <w:vAlign w:val="center"/>
          </w:tcPr>
          <w:p w14:paraId="25AFD411"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656747D8"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single" w:sz="4" w:space="0" w:color="auto"/>
              <w:bottom w:val="nil"/>
            </w:tcBorders>
            <w:vAlign w:val="center"/>
          </w:tcPr>
          <w:p w14:paraId="463C2819"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p>
        </w:tc>
        <w:tc>
          <w:tcPr>
            <w:tcW w:w="78" w:type="dxa"/>
            <w:tcBorders>
              <w:top w:val="nil"/>
              <w:bottom w:val="nil"/>
            </w:tcBorders>
            <w:vAlign w:val="center"/>
          </w:tcPr>
          <w:p w14:paraId="0CDB1FE0"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auto"/>
              <w:bottom w:val="nil"/>
            </w:tcBorders>
            <w:vAlign w:val="center"/>
          </w:tcPr>
          <w:p w14:paraId="4D629137"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5969D7B3"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4" w:space="0" w:color="auto"/>
              <w:bottom w:val="nil"/>
            </w:tcBorders>
            <w:vAlign w:val="center"/>
          </w:tcPr>
          <w:p w14:paraId="4C84DD5F"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131D9165" w14:textId="77777777" w:rsidTr="006003C9">
        <w:trPr>
          <w:trHeight w:val="175"/>
        </w:trPr>
        <w:tc>
          <w:tcPr>
            <w:tcW w:w="2718" w:type="dxa"/>
            <w:tcBorders>
              <w:bottom w:val="nil"/>
            </w:tcBorders>
          </w:tcPr>
          <w:p w14:paraId="451AD0C4" w14:textId="1A97CF10" w:rsidR="001D3255" w:rsidRPr="00961C80" w:rsidRDefault="001D3255" w:rsidP="00641DA3">
            <w:pPr>
              <w:spacing w:line="360" w:lineRule="auto"/>
              <w:ind w:left="11" w:right="-49"/>
              <w:jc w:val="thaiDistribute"/>
              <w:rPr>
                <w:rFonts w:eastAsia="Arial" w:cs="Arial"/>
                <w:sz w:val="15"/>
                <w:szCs w:val="15"/>
              </w:rPr>
            </w:pPr>
            <w:r w:rsidRPr="00961C80">
              <w:rPr>
                <w:rFonts w:eastAsia="Arial" w:cs="Arial"/>
                <w:sz w:val="15"/>
                <w:szCs w:val="15"/>
              </w:rPr>
              <w:t xml:space="preserve">  Orbit Digital </w:t>
            </w:r>
            <w:r w:rsidRPr="00961C80">
              <w:rPr>
                <w:rFonts w:cs="Arial"/>
                <w:sz w:val="15"/>
                <w:szCs w:val="15"/>
              </w:rPr>
              <w:t>Company Limited</w:t>
            </w:r>
          </w:p>
        </w:tc>
        <w:tc>
          <w:tcPr>
            <w:tcW w:w="1854" w:type="dxa"/>
            <w:tcBorders>
              <w:top w:val="nil"/>
              <w:bottom w:val="nil"/>
            </w:tcBorders>
          </w:tcPr>
          <w:p w14:paraId="30C7CC91" w14:textId="71592BF4"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78" w:type="dxa"/>
            <w:tcBorders>
              <w:top w:val="nil"/>
              <w:bottom w:val="nil"/>
            </w:tcBorders>
          </w:tcPr>
          <w:p w14:paraId="7BFF9696"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single" w:sz="4" w:space="0" w:color="auto"/>
            </w:tcBorders>
            <w:vAlign w:val="center"/>
          </w:tcPr>
          <w:p w14:paraId="1740F660" w14:textId="27E5B432"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1,252,500</w:t>
            </w:r>
          </w:p>
        </w:tc>
        <w:tc>
          <w:tcPr>
            <w:tcW w:w="80" w:type="dxa"/>
            <w:tcBorders>
              <w:top w:val="nil"/>
              <w:bottom w:val="nil"/>
            </w:tcBorders>
            <w:vAlign w:val="center"/>
          </w:tcPr>
          <w:p w14:paraId="32387A59"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single" w:sz="4" w:space="0" w:color="auto"/>
            </w:tcBorders>
            <w:vAlign w:val="center"/>
          </w:tcPr>
          <w:p w14:paraId="3BBA6806" w14:textId="730A9B38"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vAlign w:val="center"/>
          </w:tcPr>
          <w:p w14:paraId="793570CA"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single" w:sz="4" w:space="0" w:color="auto"/>
            </w:tcBorders>
            <w:vAlign w:val="center"/>
          </w:tcPr>
          <w:p w14:paraId="1234E195" w14:textId="6023A01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1,252,500</w:t>
            </w:r>
          </w:p>
        </w:tc>
        <w:tc>
          <w:tcPr>
            <w:tcW w:w="81" w:type="dxa"/>
            <w:tcBorders>
              <w:top w:val="nil"/>
              <w:bottom w:val="nil"/>
            </w:tcBorders>
            <w:vAlign w:val="center"/>
          </w:tcPr>
          <w:p w14:paraId="11BECFB2"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single" w:sz="4" w:space="0" w:color="auto"/>
            </w:tcBorders>
            <w:vAlign w:val="center"/>
          </w:tcPr>
          <w:p w14:paraId="6032ACD7" w14:textId="4912D88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29B9544F" w14:textId="77777777" w:rsidTr="006003C9">
        <w:trPr>
          <w:trHeight w:val="175"/>
        </w:trPr>
        <w:tc>
          <w:tcPr>
            <w:tcW w:w="2718" w:type="dxa"/>
            <w:tcBorders>
              <w:bottom w:val="nil"/>
            </w:tcBorders>
          </w:tcPr>
          <w:p w14:paraId="1D67C9C2" w14:textId="77777777" w:rsidR="001D3255" w:rsidRPr="00961C80" w:rsidRDefault="001D3255" w:rsidP="00641DA3">
            <w:pPr>
              <w:tabs>
                <w:tab w:val="clear" w:pos="227"/>
                <w:tab w:val="clear" w:pos="454"/>
              </w:tabs>
              <w:spacing w:line="360" w:lineRule="auto"/>
              <w:ind w:left="110" w:right="-49"/>
              <w:jc w:val="thaiDistribute"/>
              <w:rPr>
                <w:rFonts w:eastAsia="Arial" w:cs="Arial"/>
                <w:b/>
                <w:sz w:val="15"/>
                <w:szCs w:val="15"/>
              </w:rPr>
            </w:pPr>
            <w:r w:rsidRPr="00961C80">
              <w:rPr>
                <w:rFonts w:eastAsia="Arial" w:cs="Arial"/>
                <w:b/>
                <w:sz w:val="15"/>
                <w:szCs w:val="15"/>
              </w:rPr>
              <w:t>Net office &amp; facilities service fee</w:t>
            </w:r>
          </w:p>
        </w:tc>
        <w:tc>
          <w:tcPr>
            <w:tcW w:w="1854" w:type="dxa"/>
            <w:tcBorders>
              <w:top w:val="nil"/>
              <w:bottom w:val="nil"/>
            </w:tcBorders>
          </w:tcPr>
          <w:p w14:paraId="31B3C974"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594446E6"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auto"/>
              <w:bottom w:val="single" w:sz="12" w:space="0" w:color="auto"/>
            </w:tcBorders>
            <w:vAlign w:val="center"/>
          </w:tcPr>
          <w:p w14:paraId="2B60C4A4" w14:textId="01DD687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1,252,500</w:t>
            </w:r>
          </w:p>
        </w:tc>
        <w:tc>
          <w:tcPr>
            <w:tcW w:w="80" w:type="dxa"/>
            <w:tcBorders>
              <w:top w:val="nil"/>
              <w:bottom w:val="nil"/>
            </w:tcBorders>
            <w:vAlign w:val="center"/>
          </w:tcPr>
          <w:p w14:paraId="3A648E50"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single" w:sz="4" w:space="0" w:color="auto"/>
              <w:bottom w:val="single" w:sz="12" w:space="0" w:color="auto"/>
            </w:tcBorders>
            <w:vAlign w:val="center"/>
          </w:tcPr>
          <w:p w14:paraId="3EB45885" w14:textId="1A4DE88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27B4CEC5"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auto"/>
              <w:bottom w:val="single" w:sz="12" w:space="0" w:color="auto"/>
            </w:tcBorders>
            <w:vAlign w:val="center"/>
          </w:tcPr>
          <w:p w14:paraId="5E6D16FC" w14:textId="3141EC4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1,252,500</w:t>
            </w:r>
          </w:p>
        </w:tc>
        <w:tc>
          <w:tcPr>
            <w:tcW w:w="81" w:type="dxa"/>
            <w:tcBorders>
              <w:top w:val="nil"/>
              <w:bottom w:val="nil"/>
            </w:tcBorders>
            <w:vAlign w:val="center"/>
          </w:tcPr>
          <w:p w14:paraId="1A179CF6"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4" w:space="0" w:color="auto"/>
              <w:bottom w:val="single" w:sz="12" w:space="0" w:color="auto"/>
            </w:tcBorders>
            <w:vAlign w:val="center"/>
          </w:tcPr>
          <w:p w14:paraId="16ED53EC" w14:textId="2CA1A9A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557,506</w:t>
            </w:r>
          </w:p>
        </w:tc>
      </w:tr>
      <w:tr w:rsidR="001D3255" w:rsidRPr="00961C80" w14:paraId="55047321" w14:textId="77777777" w:rsidTr="00C41482">
        <w:trPr>
          <w:trHeight w:val="66"/>
        </w:trPr>
        <w:tc>
          <w:tcPr>
            <w:tcW w:w="2718" w:type="dxa"/>
            <w:tcBorders>
              <w:bottom w:val="nil"/>
            </w:tcBorders>
          </w:tcPr>
          <w:p w14:paraId="45E430CB" w14:textId="77777777" w:rsidR="001D3255" w:rsidRPr="00961C80" w:rsidRDefault="001D3255" w:rsidP="00641DA3">
            <w:pPr>
              <w:spacing w:line="360" w:lineRule="auto"/>
              <w:ind w:left="182" w:right="-49"/>
              <w:jc w:val="both"/>
              <w:rPr>
                <w:rFonts w:eastAsia="Arial" w:cs="Arial"/>
                <w:sz w:val="15"/>
                <w:szCs w:val="15"/>
              </w:rPr>
            </w:pPr>
          </w:p>
        </w:tc>
        <w:tc>
          <w:tcPr>
            <w:tcW w:w="1854" w:type="dxa"/>
            <w:tcBorders>
              <w:top w:val="nil"/>
              <w:bottom w:val="nil"/>
            </w:tcBorders>
          </w:tcPr>
          <w:p w14:paraId="5E30AA45"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0C0100B2"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12" w:space="0" w:color="auto"/>
              <w:bottom w:val="nil"/>
            </w:tcBorders>
            <w:vAlign w:val="center"/>
          </w:tcPr>
          <w:p w14:paraId="1D846829"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7B9CA8E9"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single" w:sz="12" w:space="0" w:color="auto"/>
              <w:bottom w:val="nil"/>
            </w:tcBorders>
            <w:vAlign w:val="center"/>
          </w:tcPr>
          <w:p w14:paraId="4408DF71"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370C200"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12" w:space="0" w:color="auto"/>
              <w:bottom w:val="nil"/>
            </w:tcBorders>
            <w:vAlign w:val="center"/>
          </w:tcPr>
          <w:p w14:paraId="37CF4C92"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26B95D53"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12" w:space="0" w:color="auto"/>
              <w:bottom w:val="nil"/>
            </w:tcBorders>
            <w:vAlign w:val="center"/>
          </w:tcPr>
          <w:p w14:paraId="303DFC4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56705C7A" w14:textId="77777777" w:rsidTr="00C41482">
        <w:trPr>
          <w:trHeight w:val="175"/>
        </w:trPr>
        <w:tc>
          <w:tcPr>
            <w:tcW w:w="2718" w:type="dxa"/>
            <w:tcBorders>
              <w:bottom w:val="nil"/>
            </w:tcBorders>
          </w:tcPr>
          <w:p w14:paraId="26C1A76F" w14:textId="77777777" w:rsidR="001D3255" w:rsidRPr="00961C80" w:rsidRDefault="001D3255" w:rsidP="00641DA3">
            <w:pPr>
              <w:tabs>
                <w:tab w:val="clear" w:pos="227"/>
                <w:tab w:val="clear" w:pos="454"/>
              </w:tabs>
              <w:spacing w:line="360" w:lineRule="auto"/>
              <w:ind w:right="-49"/>
              <w:jc w:val="thaiDistribute"/>
              <w:rPr>
                <w:rFonts w:eastAsia="Arial" w:cs="Arial"/>
                <w:b/>
                <w:bCs/>
                <w:sz w:val="15"/>
                <w:szCs w:val="15"/>
              </w:rPr>
            </w:pPr>
            <w:r w:rsidRPr="00961C80">
              <w:rPr>
                <w:rFonts w:eastAsia="Arial" w:cs="Arial"/>
                <w:b/>
                <w:bCs/>
                <w:sz w:val="15"/>
                <w:szCs w:val="15"/>
              </w:rPr>
              <w:t>Agency fee</w:t>
            </w:r>
          </w:p>
        </w:tc>
        <w:tc>
          <w:tcPr>
            <w:tcW w:w="1854" w:type="dxa"/>
            <w:tcBorders>
              <w:top w:val="nil"/>
              <w:bottom w:val="nil"/>
            </w:tcBorders>
          </w:tcPr>
          <w:p w14:paraId="6E411D1F"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53071942"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5260E180"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69B7D43F"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4C56728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B75096D"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43F766A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529D629"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1098CEE"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4149AC85" w14:textId="77777777" w:rsidTr="00C41482">
        <w:trPr>
          <w:trHeight w:val="175"/>
        </w:trPr>
        <w:tc>
          <w:tcPr>
            <w:tcW w:w="2718" w:type="dxa"/>
            <w:tcBorders>
              <w:bottom w:val="nil"/>
            </w:tcBorders>
          </w:tcPr>
          <w:p w14:paraId="2F98A23E" w14:textId="77777777" w:rsidR="001D3255" w:rsidRPr="00961C80" w:rsidRDefault="001D3255" w:rsidP="00641DA3">
            <w:pPr>
              <w:tabs>
                <w:tab w:val="clear" w:pos="227"/>
                <w:tab w:val="clear" w:pos="454"/>
              </w:tabs>
              <w:spacing w:line="360" w:lineRule="auto"/>
              <w:ind w:left="110" w:right="-49"/>
              <w:jc w:val="thaiDistribute"/>
              <w:rPr>
                <w:rFonts w:eastAsia="Arial" w:cs="Arial"/>
                <w:b/>
                <w:bCs/>
                <w:sz w:val="15"/>
                <w:szCs w:val="15"/>
              </w:rPr>
            </w:pPr>
            <w:r w:rsidRPr="00961C80">
              <w:rPr>
                <w:rFonts w:eastAsia="Arial" w:cs="Arial"/>
                <w:i/>
                <w:sz w:val="15"/>
                <w:szCs w:val="15"/>
                <w:u w:val="single"/>
              </w:rPr>
              <w:t>Subsidiary</w:t>
            </w:r>
          </w:p>
        </w:tc>
        <w:tc>
          <w:tcPr>
            <w:tcW w:w="1854" w:type="dxa"/>
            <w:tcBorders>
              <w:top w:val="nil"/>
              <w:bottom w:val="nil"/>
            </w:tcBorders>
          </w:tcPr>
          <w:p w14:paraId="0D94E9E9"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24DE4AC4"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7EE700B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7F14540F"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49E9B7F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6434397"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7D84CEE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6B03101E"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6F8E4DC0"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7CBE0038" w14:textId="77777777" w:rsidTr="00C41482">
        <w:trPr>
          <w:trHeight w:val="175"/>
        </w:trPr>
        <w:tc>
          <w:tcPr>
            <w:tcW w:w="2718" w:type="dxa"/>
            <w:tcBorders>
              <w:bottom w:val="nil"/>
            </w:tcBorders>
          </w:tcPr>
          <w:p w14:paraId="426C4834" w14:textId="77777777" w:rsidR="001D3255" w:rsidRPr="00961C80" w:rsidRDefault="001D3255" w:rsidP="00641DA3">
            <w:pPr>
              <w:tabs>
                <w:tab w:val="clear" w:pos="227"/>
                <w:tab w:val="clear" w:pos="454"/>
              </w:tabs>
              <w:spacing w:line="360" w:lineRule="auto"/>
              <w:ind w:left="110" w:right="-49"/>
              <w:jc w:val="thaiDistribute"/>
              <w:rPr>
                <w:rFonts w:eastAsia="Arial" w:cs="Arial"/>
                <w:b/>
                <w:bCs/>
                <w:sz w:val="15"/>
                <w:szCs w:val="15"/>
              </w:rPr>
            </w:pPr>
            <w:proofErr w:type="spellStart"/>
            <w:r w:rsidRPr="00961C80">
              <w:rPr>
                <w:rFonts w:eastAsia="Arial" w:cs="Arial"/>
                <w:sz w:val="15"/>
                <w:szCs w:val="15"/>
              </w:rPr>
              <w:t>Ingenio</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4F1ABD38"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78" w:type="dxa"/>
            <w:tcBorders>
              <w:top w:val="nil"/>
              <w:bottom w:val="nil"/>
            </w:tcBorders>
          </w:tcPr>
          <w:p w14:paraId="4FD9EE60"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769ABB54" w14:textId="78F1B92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29117948"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1E668B10" w14:textId="3E01005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tcPr>
          <w:p w14:paraId="5EF1985D"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756F006C" w14:textId="6C5969F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tcPr>
          <w:p w14:paraId="3E702ADE"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70295565" w14:textId="3046564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320,052</w:t>
            </w:r>
          </w:p>
        </w:tc>
      </w:tr>
      <w:tr w:rsidR="001D3255" w:rsidRPr="00961C80" w14:paraId="4A518EE2" w14:textId="77777777" w:rsidTr="00C41482">
        <w:trPr>
          <w:trHeight w:val="175"/>
        </w:trPr>
        <w:tc>
          <w:tcPr>
            <w:tcW w:w="2718" w:type="dxa"/>
            <w:tcBorders>
              <w:bottom w:val="nil"/>
            </w:tcBorders>
          </w:tcPr>
          <w:p w14:paraId="18A077D6"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
        </w:tc>
        <w:tc>
          <w:tcPr>
            <w:tcW w:w="1854" w:type="dxa"/>
            <w:tcBorders>
              <w:top w:val="nil"/>
              <w:bottom w:val="nil"/>
            </w:tcBorders>
          </w:tcPr>
          <w:p w14:paraId="5F2207C7"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37914F77"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5CA2630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5CBE7C87"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12BC3797"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p>
        </w:tc>
        <w:tc>
          <w:tcPr>
            <w:tcW w:w="78" w:type="dxa"/>
            <w:tcBorders>
              <w:top w:val="nil"/>
              <w:bottom w:val="nil"/>
            </w:tcBorders>
          </w:tcPr>
          <w:p w14:paraId="59AD4896"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67C68D30"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47235D74"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32C4FE0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7D415E42" w14:textId="77777777" w:rsidTr="00C41482">
        <w:trPr>
          <w:trHeight w:val="175"/>
        </w:trPr>
        <w:tc>
          <w:tcPr>
            <w:tcW w:w="2718" w:type="dxa"/>
            <w:tcBorders>
              <w:bottom w:val="nil"/>
            </w:tcBorders>
          </w:tcPr>
          <w:p w14:paraId="5D6BF67E" w14:textId="23ABD4E0" w:rsidR="001D3255" w:rsidRPr="00961C80" w:rsidRDefault="001D3255" w:rsidP="00641DA3">
            <w:pPr>
              <w:tabs>
                <w:tab w:val="clear" w:pos="227"/>
                <w:tab w:val="clear" w:pos="454"/>
              </w:tabs>
              <w:spacing w:line="360" w:lineRule="auto"/>
              <w:ind w:right="-49"/>
              <w:jc w:val="thaiDistribute"/>
              <w:rPr>
                <w:rFonts w:eastAsia="Arial" w:cs="Arial"/>
                <w:sz w:val="15"/>
                <w:szCs w:val="15"/>
              </w:rPr>
            </w:pPr>
            <w:r w:rsidRPr="00961C80">
              <w:rPr>
                <w:rFonts w:cs="Arial"/>
                <w:b/>
                <w:bCs/>
                <w:sz w:val="15"/>
                <w:szCs w:val="15"/>
              </w:rPr>
              <w:t>Dividend income</w:t>
            </w:r>
          </w:p>
        </w:tc>
        <w:tc>
          <w:tcPr>
            <w:tcW w:w="1854" w:type="dxa"/>
            <w:tcBorders>
              <w:top w:val="nil"/>
              <w:bottom w:val="nil"/>
            </w:tcBorders>
          </w:tcPr>
          <w:p w14:paraId="11DC1F9C" w14:textId="2453701F"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44B5635C"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7DB1A96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23BC73E4"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0FB6B06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p>
        </w:tc>
        <w:tc>
          <w:tcPr>
            <w:tcW w:w="78" w:type="dxa"/>
            <w:tcBorders>
              <w:top w:val="nil"/>
              <w:bottom w:val="nil"/>
            </w:tcBorders>
          </w:tcPr>
          <w:p w14:paraId="6E99DFDD"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202E24F0"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254BC436"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66B307DC"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6E0ACF66" w14:textId="77777777" w:rsidTr="00C41482">
        <w:trPr>
          <w:trHeight w:val="175"/>
        </w:trPr>
        <w:tc>
          <w:tcPr>
            <w:tcW w:w="2718" w:type="dxa"/>
            <w:tcBorders>
              <w:bottom w:val="nil"/>
            </w:tcBorders>
          </w:tcPr>
          <w:p w14:paraId="15649606" w14:textId="7F211ECD"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cs="Arial"/>
                <w:i/>
                <w:iCs/>
                <w:sz w:val="15"/>
                <w:szCs w:val="15"/>
                <w:u w:val="single"/>
              </w:rPr>
              <w:t>Subsidiar</w:t>
            </w:r>
            <w:r w:rsidR="00FA2EF8" w:rsidRPr="00961C80">
              <w:rPr>
                <w:rFonts w:cs="Arial"/>
                <w:i/>
                <w:iCs/>
                <w:sz w:val="15"/>
                <w:szCs w:val="15"/>
                <w:u w:val="single"/>
              </w:rPr>
              <w:t>ies</w:t>
            </w:r>
          </w:p>
        </w:tc>
        <w:tc>
          <w:tcPr>
            <w:tcW w:w="1854" w:type="dxa"/>
            <w:tcBorders>
              <w:top w:val="nil"/>
              <w:bottom w:val="nil"/>
            </w:tcBorders>
          </w:tcPr>
          <w:p w14:paraId="4EDC1602" w14:textId="30010EF5"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6C451C8C"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32650E30"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69DE0D7E"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06B8949C"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p>
        </w:tc>
        <w:tc>
          <w:tcPr>
            <w:tcW w:w="78" w:type="dxa"/>
            <w:tcBorders>
              <w:top w:val="nil"/>
              <w:bottom w:val="nil"/>
            </w:tcBorders>
          </w:tcPr>
          <w:p w14:paraId="7229E57B"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4C55A47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0C92F140"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7C3DE86E"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1BF18A1F" w14:textId="77777777" w:rsidTr="00C41482">
        <w:trPr>
          <w:trHeight w:val="175"/>
        </w:trPr>
        <w:tc>
          <w:tcPr>
            <w:tcW w:w="2718" w:type="dxa"/>
            <w:tcBorders>
              <w:bottom w:val="nil"/>
            </w:tcBorders>
          </w:tcPr>
          <w:p w14:paraId="3EA84AA9" w14:textId="6330FCFA"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lang w:val="en-GB"/>
              </w:rPr>
              <w:t>Bluebik</w:t>
            </w:r>
            <w:proofErr w:type="spellEnd"/>
            <w:r w:rsidRPr="00961C80">
              <w:rPr>
                <w:rFonts w:cs="Arial"/>
                <w:sz w:val="15"/>
                <w:szCs w:val="15"/>
                <w:lang w:val="en-GB"/>
              </w:rPr>
              <w:t xml:space="preserve"> Addenda Company Limited</w:t>
            </w:r>
          </w:p>
        </w:tc>
        <w:tc>
          <w:tcPr>
            <w:tcW w:w="1854" w:type="dxa"/>
            <w:tcBorders>
              <w:top w:val="nil"/>
              <w:bottom w:val="nil"/>
            </w:tcBorders>
          </w:tcPr>
          <w:p w14:paraId="5944F828" w14:textId="33A7A199"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45F0EA4D"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465968A9" w14:textId="21B4F2F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6F10E951"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76D3C507" w14:textId="289A9C1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tcPr>
          <w:p w14:paraId="353AA072"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2529F57B" w14:textId="7AE77AD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6,999,965</w:t>
            </w:r>
          </w:p>
        </w:tc>
        <w:tc>
          <w:tcPr>
            <w:tcW w:w="81" w:type="dxa"/>
            <w:tcBorders>
              <w:top w:val="nil"/>
              <w:bottom w:val="nil"/>
            </w:tcBorders>
          </w:tcPr>
          <w:p w14:paraId="55BB2EC6"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08FE3986" w14:textId="56CCE48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67D3B784" w14:textId="77777777" w:rsidTr="00C41482">
        <w:trPr>
          <w:trHeight w:val="175"/>
        </w:trPr>
        <w:tc>
          <w:tcPr>
            <w:tcW w:w="2718" w:type="dxa"/>
            <w:tcBorders>
              <w:bottom w:val="nil"/>
            </w:tcBorders>
          </w:tcPr>
          <w:p w14:paraId="0260A0B6" w14:textId="70A915C4" w:rsidR="001D3255" w:rsidRPr="00961C80" w:rsidRDefault="001D3255" w:rsidP="00641DA3">
            <w:pPr>
              <w:tabs>
                <w:tab w:val="clear" w:pos="227"/>
                <w:tab w:val="clear" w:pos="454"/>
              </w:tabs>
              <w:spacing w:line="360" w:lineRule="auto"/>
              <w:ind w:left="110" w:right="-49"/>
              <w:jc w:val="thaiDistribute"/>
              <w:rPr>
                <w:rFonts w:cs="Arial"/>
                <w:sz w:val="15"/>
                <w:szCs w:val="15"/>
                <w:lang w:val="en-GB"/>
              </w:rPr>
            </w:pPr>
            <w:proofErr w:type="spellStart"/>
            <w:r w:rsidRPr="00961C80">
              <w:rPr>
                <w:rFonts w:cs="Arial"/>
                <w:sz w:val="15"/>
                <w:szCs w:val="15"/>
                <w:lang w:val="en-GB"/>
              </w:rPr>
              <w:t>Ingenio</w:t>
            </w:r>
            <w:proofErr w:type="spellEnd"/>
            <w:r w:rsidRPr="00961C80">
              <w:rPr>
                <w:rFonts w:cs="Arial"/>
                <w:sz w:val="15"/>
                <w:szCs w:val="15"/>
                <w:lang w:val="en-GB"/>
              </w:rPr>
              <w:t xml:space="preserve"> Company Limited</w:t>
            </w:r>
          </w:p>
        </w:tc>
        <w:tc>
          <w:tcPr>
            <w:tcW w:w="1854" w:type="dxa"/>
            <w:tcBorders>
              <w:top w:val="nil"/>
              <w:bottom w:val="nil"/>
            </w:tcBorders>
          </w:tcPr>
          <w:p w14:paraId="50021373"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7AB0F87F"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723A092F" w14:textId="35DADE9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377F4364"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28491BC9" w14:textId="4E63695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tcPr>
          <w:p w14:paraId="17BBBA4D"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17E6CC01" w14:textId="52B6C94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14,997,000</w:t>
            </w:r>
          </w:p>
        </w:tc>
        <w:tc>
          <w:tcPr>
            <w:tcW w:w="81" w:type="dxa"/>
            <w:tcBorders>
              <w:top w:val="nil"/>
              <w:bottom w:val="nil"/>
            </w:tcBorders>
          </w:tcPr>
          <w:p w14:paraId="0C2D0667"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365B4E32" w14:textId="0D68ED0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6353DC21" w14:textId="77777777" w:rsidTr="00C41482">
        <w:trPr>
          <w:trHeight w:val="175"/>
        </w:trPr>
        <w:tc>
          <w:tcPr>
            <w:tcW w:w="2718" w:type="dxa"/>
            <w:tcBorders>
              <w:bottom w:val="nil"/>
            </w:tcBorders>
          </w:tcPr>
          <w:p w14:paraId="615C9A06"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
        </w:tc>
        <w:tc>
          <w:tcPr>
            <w:tcW w:w="1854" w:type="dxa"/>
            <w:tcBorders>
              <w:top w:val="nil"/>
              <w:bottom w:val="nil"/>
            </w:tcBorders>
          </w:tcPr>
          <w:p w14:paraId="388DCF8B"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335FC889"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7C9CFCB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2D980D97"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3D4E1F51"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p>
        </w:tc>
        <w:tc>
          <w:tcPr>
            <w:tcW w:w="78" w:type="dxa"/>
            <w:tcBorders>
              <w:top w:val="nil"/>
              <w:bottom w:val="nil"/>
            </w:tcBorders>
          </w:tcPr>
          <w:p w14:paraId="79142882"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15630B60"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13B8170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18572C8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312F9504" w14:textId="77777777" w:rsidTr="00C41482">
        <w:trPr>
          <w:trHeight w:val="175"/>
        </w:trPr>
        <w:tc>
          <w:tcPr>
            <w:tcW w:w="2718" w:type="dxa"/>
            <w:tcBorders>
              <w:bottom w:val="nil"/>
            </w:tcBorders>
          </w:tcPr>
          <w:p w14:paraId="5DE5CF38" w14:textId="607909DA" w:rsidR="001D3255" w:rsidRPr="00961C80" w:rsidRDefault="001D3255" w:rsidP="00641DA3">
            <w:pPr>
              <w:tabs>
                <w:tab w:val="clear" w:pos="227"/>
                <w:tab w:val="clear" w:pos="454"/>
              </w:tabs>
              <w:spacing w:line="360" w:lineRule="auto"/>
              <w:ind w:right="-49"/>
              <w:jc w:val="thaiDistribute"/>
              <w:rPr>
                <w:rFonts w:eastAsia="Arial" w:cs="Arial"/>
                <w:sz w:val="15"/>
                <w:szCs w:val="15"/>
              </w:rPr>
            </w:pPr>
            <w:r w:rsidRPr="00961C80">
              <w:rPr>
                <w:rFonts w:cs="Arial"/>
                <w:b/>
                <w:bCs/>
                <w:sz w:val="15"/>
                <w:szCs w:val="15"/>
              </w:rPr>
              <w:t>Management fee</w:t>
            </w:r>
          </w:p>
        </w:tc>
        <w:tc>
          <w:tcPr>
            <w:tcW w:w="1854" w:type="dxa"/>
            <w:tcBorders>
              <w:top w:val="nil"/>
              <w:bottom w:val="nil"/>
            </w:tcBorders>
          </w:tcPr>
          <w:p w14:paraId="544B7275"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6D72C78C"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675E25E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21E17D1E"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6289AC1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p>
        </w:tc>
        <w:tc>
          <w:tcPr>
            <w:tcW w:w="78" w:type="dxa"/>
            <w:tcBorders>
              <w:top w:val="nil"/>
              <w:bottom w:val="nil"/>
            </w:tcBorders>
          </w:tcPr>
          <w:p w14:paraId="569B86B5"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278BA8DE"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33DA21B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524B635C"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1F43ABE8" w14:textId="77777777" w:rsidTr="00C41482">
        <w:trPr>
          <w:trHeight w:val="175"/>
        </w:trPr>
        <w:tc>
          <w:tcPr>
            <w:tcW w:w="2718" w:type="dxa"/>
            <w:tcBorders>
              <w:bottom w:val="nil"/>
            </w:tcBorders>
          </w:tcPr>
          <w:p w14:paraId="447AFE9F" w14:textId="1E7BEA08"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cs="Arial"/>
                <w:i/>
                <w:iCs/>
                <w:sz w:val="15"/>
                <w:szCs w:val="15"/>
                <w:u w:val="single"/>
              </w:rPr>
              <w:t>Subsidiaries</w:t>
            </w:r>
          </w:p>
        </w:tc>
        <w:tc>
          <w:tcPr>
            <w:tcW w:w="1854" w:type="dxa"/>
            <w:tcBorders>
              <w:top w:val="nil"/>
              <w:bottom w:val="nil"/>
            </w:tcBorders>
          </w:tcPr>
          <w:p w14:paraId="3D8701B0"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7F58944D"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043E463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641933CD"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35E52EA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p>
        </w:tc>
        <w:tc>
          <w:tcPr>
            <w:tcW w:w="78" w:type="dxa"/>
            <w:tcBorders>
              <w:top w:val="nil"/>
              <w:bottom w:val="nil"/>
            </w:tcBorders>
          </w:tcPr>
          <w:p w14:paraId="343C1EE1"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01795F8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285283F4"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009CED2E"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6895C51C" w14:textId="77777777" w:rsidTr="00C41482">
        <w:trPr>
          <w:trHeight w:val="175"/>
        </w:trPr>
        <w:tc>
          <w:tcPr>
            <w:tcW w:w="2718" w:type="dxa"/>
            <w:tcBorders>
              <w:bottom w:val="nil"/>
            </w:tcBorders>
          </w:tcPr>
          <w:p w14:paraId="25844B42" w14:textId="12CDF5B9"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pacing w:val="-4"/>
                <w:sz w:val="15"/>
                <w:szCs w:val="15"/>
                <w:lang w:val="en-GB"/>
              </w:rPr>
              <w:t>Bluebik</w:t>
            </w:r>
            <w:proofErr w:type="spellEnd"/>
            <w:r w:rsidRPr="00961C80">
              <w:rPr>
                <w:rFonts w:cs="Arial"/>
                <w:spacing w:val="-4"/>
                <w:sz w:val="15"/>
                <w:szCs w:val="15"/>
                <w:lang w:val="en-GB"/>
              </w:rPr>
              <w:t xml:space="preserve"> Global Company Limited</w:t>
            </w:r>
          </w:p>
        </w:tc>
        <w:tc>
          <w:tcPr>
            <w:tcW w:w="1854" w:type="dxa"/>
            <w:tcBorders>
              <w:top w:val="nil"/>
              <w:bottom w:val="nil"/>
            </w:tcBorders>
          </w:tcPr>
          <w:p w14:paraId="5F47ED87" w14:textId="02587242"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78" w:type="dxa"/>
            <w:tcBorders>
              <w:top w:val="nil"/>
              <w:bottom w:val="nil"/>
            </w:tcBorders>
          </w:tcPr>
          <w:p w14:paraId="657049FA"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1FD2F847" w14:textId="35C9420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7B8B8A51"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33462D0D" w14:textId="326F392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tcPr>
          <w:p w14:paraId="263B2DA8"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47534904" w14:textId="0F240A0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11,097,053</w:t>
            </w:r>
          </w:p>
        </w:tc>
        <w:tc>
          <w:tcPr>
            <w:tcW w:w="81" w:type="dxa"/>
            <w:tcBorders>
              <w:top w:val="nil"/>
              <w:bottom w:val="nil"/>
            </w:tcBorders>
          </w:tcPr>
          <w:p w14:paraId="61250720"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648F4D4F" w14:textId="5E927898"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38B4F7A1" w14:textId="77777777" w:rsidTr="00C41482">
        <w:trPr>
          <w:trHeight w:val="175"/>
        </w:trPr>
        <w:tc>
          <w:tcPr>
            <w:tcW w:w="2718" w:type="dxa"/>
            <w:tcBorders>
              <w:bottom w:val="nil"/>
            </w:tcBorders>
          </w:tcPr>
          <w:p w14:paraId="1B44BC5D" w14:textId="1623FC5C"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rPr>
              <w:t>Bluebik</w:t>
            </w:r>
            <w:proofErr w:type="spellEnd"/>
            <w:r w:rsidRPr="00961C80">
              <w:rPr>
                <w:rFonts w:cs="Arial"/>
                <w:sz w:val="15"/>
                <w:szCs w:val="15"/>
              </w:rPr>
              <w:t xml:space="preserve"> Titans Company Limited</w:t>
            </w:r>
          </w:p>
        </w:tc>
        <w:tc>
          <w:tcPr>
            <w:tcW w:w="1854" w:type="dxa"/>
            <w:tcBorders>
              <w:top w:val="nil"/>
              <w:bottom w:val="nil"/>
            </w:tcBorders>
          </w:tcPr>
          <w:p w14:paraId="36FAFBDA" w14:textId="7D95199B"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78" w:type="dxa"/>
            <w:tcBorders>
              <w:top w:val="nil"/>
              <w:bottom w:val="nil"/>
            </w:tcBorders>
          </w:tcPr>
          <w:p w14:paraId="559C9949"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73B15D1C" w14:textId="04F6726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764DE1F8"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24E2EF64" w14:textId="6FEF7C8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tcPr>
          <w:p w14:paraId="31069264"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642ACF9B" w14:textId="15CB1C3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1,541,434</w:t>
            </w:r>
          </w:p>
        </w:tc>
        <w:tc>
          <w:tcPr>
            <w:tcW w:w="81" w:type="dxa"/>
            <w:tcBorders>
              <w:top w:val="nil"/>
              <w:bottom w:val="nil"/>
            </w:tcBorders>
          </w:tcPr>
          <w:p w14:paraId="596B5FDF"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0749E3CE" w14:textId="34294D7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6A8973A5" w14:textId="77777777" w:rsidTr="00C41482">
        <w:trPr>
          <w:trHeight w:val="175"/>
        </w:trPr>
        <w:tc>
          <w:tcPr>
            <w:tcW w:w="2718" w:type="dxa"/>
            <w:tcBorders>
              <w:bottom w:val="nil"/>
            </w:tcBorders>
          </w:tcPr>
          <w:p w14:paraId="671772BF" w14:textId="5C044B63"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rPr>
              <w:t>Bluebik</w:t>
            </w:r>
            <w:proofErr w:type="spellEnd"/>
            <w:r w:rsidRPr="00961C80">
              <w:rPr>
                <w:rFonts w:cs="Arial"/>
                <w:sz w:val="15"/>
                <w:szCs w:val="15"/>
              </w:rPr>
              <w:t xml:space="preserve"> Nexus Company Limited</w:t>
            </w:r>
          </w:p>
        </w:tc>
        <w:tc>
          <w:tcPr>
            <w:tcW w:w="1854" w:type="dxa"/>
            <w:tcBorders>
              <w:top w:val="nil"/>
              <w:bottom w:val="nil"/>
            </w:tcBorders>
          </w:tcPr>
          <w:p w14:paraId="0999F3B7" w14:textId="2BCD0D60"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78" w:type="dxa"/>
            <w:tcBorders>
              <w:top w:val="nil"/>
              <w:bottom w:val="nil"/>
            </w:tcBorders>
          </w:tcPr>
          <w:p w14:paraId="72275D4A"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6B32C75B" w14:textId="7D8F1F1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1616E86B"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07DF1C2E" w14:textId="518A3E0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tcPr>
          <w:p w14:paraId="1548B2E2"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210334FC" w14:textId="0E46B44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26,480</w:t>
            </w:r>
          </w:p>
        </w:tc>
        <w:tc>
          <w:tcPr>
            <w:tcW w:w="81" w:type="dxa"/>
            <w:tcBorders>
              <w:top w:val="nil"/>
              <w:bottom w:val="nil"/>
            </w:tcBorders>
          </w:tcPr>
          <w:p w14:paraId="131479D2"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139231B4" w14:textId="2F8CA2F2"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29505770" w14:textId="77777777" w:rsidTr="00C41482">
        <w:trPr>
          <w:trHeight w:val="175"/>
        </w:trPr>
        <w:tc>
          <w:tcPr>
            <w:tcW w:w="2718" w:type="dxa"/>
            <w:tcBorders>
              <w:bottom w:val="nil"/>
            </w:tcBorders>
          </w:tcPr>
          <w:p w14:paraId="7C89BF5A" w14:textId="7486F1BD"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rPr>
              <w:t>Bluebik</w:t>
            </w:r>
            <w:proofErr w:type="spellEnd"/>
            <w:r w:rsidRPr="00961C80">
              <w:rPr>
                <w:rFonts w:cs="Arial"/>
                <w:sz w:val="15"/>
                <w:szCs w:val="15"/>
              </w:rPr>
              <w:t xml:space="preserve"> Addenda Company Limited</w:t>
            </w:r>
          </w:p>
        </w:tc>
        <w:tc>
          <w:tcPr>
            <w:tcW w:w="1854" w:type="dxa"/>
            <w:tcBorders>
              <w:top w:val="nil"/>
              <w:bottom w:val="nil"/>
            </w:tcBorders>
          </w:tcPr>
          <w:p w14:paraId="4B7ED33C" w14:textId="77F4E601"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78" w:type="dxa"/>
            <w:tcBorders>
              <w:top w:val="nil"/>
              <w:bottom w:val="nil"/>
            </w:tcBorders>
          </w:tcPr>
          <w:p w14:paraId="5B7A823B"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05E2FEAF" w14:textId="76A9DC53"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70512C9A"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75291683" w14:textId="3F7BA3A2"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tcPr>
          <w:p w14:paraId="4451A87C"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0BB9717F" w14:textId="6AB353C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26,480</w:t>
            </w:r>
          </w:p>
        </w:tc>
        <w:tc>
          <w:tcPr>
            <w:tcW w:w="81" w:type="dxa"/>
            <w:tcBorders>
              <w:top w:val="nil"/>
              <w:bottom w:val="nil"/>
            </w:tcBorders>
          </w:tcPr>
          <w:p w14:paraId="6443BD72"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15C7B3FB" w14:textId="4153EEE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511BE0FA" w14:textId="77777777" w:rsidTr="00C41482">
        <w:trPr>
          <w:trHeight w:val="175"/>
        </w:trPr>
        <w:tc>
          <w:tcPr>
            <w:tcW w:w="2718" w:type="dxa"/>
            <w:tcBorders>
              <w:bottom w:val="nil"/>
            </w:tcBorders>
          </w:tcPr>
          <w:p w14:paraId="5C3B9579" w14:textId="68FA1F5F" w:rsidR="001D3255" w:rsidRPr="00961C80" w:rsidRDefault="001D3255" w:rsidP="00641DA3">
            <w:pPr>
              <w:tabs>
                <w:tab w:val="clear" w:pos="227"/>
                <w:tab w:val="clear" w:pos="454"/>
              </w:tabs>
              <w:spacing w:line="360" w:lineRule="auto"/>
              <w:ind w:left="110"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Vulcan Company Limited</w:t>
            </w:r>
          </w:p>
        </w:tc>
        <w:tc>
          <w:tcPr>
            <w:tcW w:w="1854" w:type="dxa"/>
            <w:tcBorders>
              <w:top w:val="nil"/>
              <w:bottom w:val="nil"/>
            </w:tcBorders>
          </w:tcPr>
          <w:p w14:paraId="74E23C6A" w14:textId="766EA4C2" w:rsidR="001D3255" w:rsidRPr="00961C80" w:rsidRDefault="001D3255" w:rsidP="00641DA3">
            <w:pPr>
              <w:spacing w:line="360" w:lineRule="auto"/>
              <w:ind w:left="-27" w:right="-20"/>
              <w:jc w:val="center"/>
              <w:rPr>
                <w:rFonts w:cs="Arial"/>
                <w:sz w:val="15"/>
                <w:szCs w:val="15"/>
              </w:rPr>
            </w:pPr>
            <w:r w:rsidRPr="00961C80">
              <w:rPr>
                <w:rFonts w:cs="Arial"/>
                <w:sz w:val="15"/>
                <w:szCs w:val="15"/>
              </w:rPr>
              <w:t>Cost plus margin</w:t>
            </w:r>
          </w:p>
        </w:tc>
        <w:tc>
          <w:tcPr>
            <w:tcW w:w="78" w:type="dxa"/>
            <w:tcBorders>
              <w:top w:val="nil"/>
              <w:bottom w:val="nil"/>
            </w:tcBorders>
          </w:tcPr>
          <w:p w14:paraId="26349935"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4AE652E8" w14:textId="6D7643E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01076128"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1326EAF7" w14:textId="0541640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tcPr>
          <w:p w14:paraId="5710B862"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377E64DA" w14:textId="34B1DF7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9,822,14</w:t>
            </w:r>
            <w:r w:rsidR="00477AB0">
              <w:rPr>
                <w:rFonts w:cs="Arial"/>
                <w:sz w:val="15"/>
                <w:szCs w:val="15"/>
              </w:rPr>
              <w:t>8</w:t>
            </w:r>
          </w:p>
        </w:tc>
        <w:tc>
          <w:tcPr>
            <w:tcW w:w="81" w:type="dxa"/>
            <w:tcBorders>
              <w:top w:val="nil"/>
              <w:bottom w:val="nil"/>
            </w:tcBorders>
          </w:tcPr>
          <w:p w14:paraId="06EFC7E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37D3BD8F" w14:textId="4C01480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0351DA9E" w14:textId="77777777" w:rsidTr="00C41482">
        <w:trPr>
          <w:trHeight w:val="175"/>
        </w:trPr>
        <w:tc>
          <w:tcPr>
            <w:tcW w:w="2718" w:type="dxa"/>
            <w:tcBorders>
              <w:bottom w:val="nil"/>
            </w:tcBorders>
          </w:tcPr>
          <w:p w14:paraId="6B618343" w14:textId="0928A86E"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cs="Arial"/>
                <w:sz w:val="15"/>
                <w:szCs w:val="15"/>
              </w:rPr>
              <w:t>GMVPI Company Limited</w:t>
            </w:r>
          </w:p>
        </w:tc>
        <w:tc>
          <w:tcPr>
            <w:tcW w:w="1854" w:type="dxa"/>
            <w:tcBorders>
              <w:top w:val="nil"/>
              <w:bottom w:val="nil"/>
            </w:tcBorders>
          </w:tcPr>
          <w:p w14:paraId="16F5A092" w14:textId="77D2455F"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Cost plus margin</w:t>
            </w:r>
          </w:p>
        </w:tc>
        <w:tc>
          <w:tcPr>
            <w:tcW w:w="78" w:type="dxa"/>
            <w:tcBorders>
              <w:top w:val="nil"/>
              <w:bottom w:val="nil"/>
            </w:tcBorders>
          </w:tcPr>
          <w:p w14:paraId="681DC4FF"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591B612C" w14:textId="6D18CAF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0A6BBC77"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6229CEC9" w14:textId="38A83DA2"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tcPr>
          <w:p w14:paraId="78EEDFA4"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7F06829F" w14:textId="391EDA3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2,620,732</w:t>
            </w:r>
          </w:p>
        </w:tc>
        <w:tc>
          <w:tcPr>
            <w:tcW w:w="81" w:type="dxa"/>
            <w:tcBorders>
              <w:top w:val="nil"/>
              <w:bottom w:val="nil"/>
            </w:tcBorders>
          </w:tcPr>
          <w:p w14:paraId="37CE0B44"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76931321" w14:textId="6835C14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52F306AC" w14:textId="77777777" w:rsidTr="00C41482">
        <w:trPr>
          <w:trHeight w:val="175"/>
        </w:trPr>
        <w:tc>
          <w:tcPr>
            <w:tcW w:w="2718" w:type="dxa"/>
            <w:tcBorders>
              <w:bottom w:val="nil"/>
            </w:tcBorders>
          </w:tcPr>
          <w:p w14:paraId="201B605A" w14:textId="77777777" w:rsidR="001D3255" w:rsidRPr="00961C80" w:rsidRDefault="001D3255" w:rsidP="00641DA3">
            <w:pPr>
              <w:tabs>
                <w:tab w:val="clear" w:pos="227"/>
                <w:tab w:val="clear" w:pos="454"/>
              </w:tabs>
              <w:spacing w:line="360" w:lineRule="auto"/>
              <w:ind w:right="-49"/>
              <w:jc w:val="thaiDistribute"/>
              <w:rPr>
                <w:rFonts w:eastAsia="Arial" w:cs="Arial"/>
                <w:b/>
                <w:sz w:val="15"/>
                <w:szCs w:val="15"/>
              </w:rPr>
            </w:pPr>
            <w:r w:rsidRPr="00961C80">
              <w:rPr>
                <w:rFonts w:eastAsia="Arial" w:cs="Arial"/>
                <w:b/>
                <w:sz w:val="15"/>
                <w:szCs w:val="15"/>
              </w:rPr>
              <w:t>Total other income</w:t>
            </w:r>
          </w:p>
        </w:tc>
        <w:tc>
          <w:tcPr>
            <w:tcW w:w="1854" w:type="dxa"/>
            <w:tcBorders>
              <w:top w:val="nil"/>
              <w:bottom w:val="nil"/>
            </w:tcBorders>
          </w:tcPr>
          <w:p w14:paraId="554C27D9"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65A190CA"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tcPr>
          <w:p w14:paraId="023C70E0" w14:textId="06ECB89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1,252,500</w:t>
            </w:r>
          </w:p>
        </w:tc>
        <w:tc>
          <w:tcPr>
            <w:tcW w:w="80" w:type="dxa"/>
            <w:tcBorders>
              <w:top w:val="nil"/>
              <w:bottom w:val="nil"/>
            </w:tcBorders>
          </w:tcPr>
          <w:p w14:paraId="63C2EC88" w14:textId="77777777" w:rsidR="001D3255" w:rsidRPr="00961C80" w:rsidRDefault="001D3255" w:rsidP="00641DA3">
            <w:pPr>
              <w:spacing w:line="360" w:lineRule="auto"/>
              <w:ind w:left="-105" w:right="-108"/>
              <w:jc w:val="center"/>
              <w:rPr>
                <w:rFonts w:eastAsia="Arial" w:cs="Arial"/>
                <w:b/>
                <w:sz w:val="15"/>
                <w:szCs w:val="15"/>
                <w:u w:val="single"/>
              </w:rPr>
            </w:pPr>
          </w:p>
        </w:tc>
        <w:tc>
          <w:tcPr>
            <w:tcW w:w="973" w:type="dxa"/>
            <w:tcBorders>
              <w:top w:val="single" w:sz="4" w:space="0" w:color="000000"/>
              <w:bottom w:val="single" w:sz="12" w:space="0" w:color="000000"/>
            </w:tcBorders>
          </w:tcPr>
          <w:p w14:paraId="47F90F39" w14:textId="426BBA9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tcPr>
          <w:p w14:paraId="38C9EB2E" w14:textId="77777777" w:rsidR="001D3255" w:rsidRPr="00961C80" w:rsidRDefault="001D3255" w:rsidP="00641DA3">
            <w:pPr>
              <w:spacing w:line="360" w:lineRule="auto"/>
              <w:ind w:right="72"/>
              <w:jc w:val="center"/>
              <w:rPr>
                <w:rFonts w:eastAsia="Arial" w:cs="Arial"/>
                <w:b/>
                <w:sz w:val="15"/>
                <w:szCs w:val="15"/>
              </w:rPr>
            </w:pPr>
          </w:p>
        </w:tc>
        <w:tc>
          <w:tcPr>
            <w:tcW w:w="1038" w:type="dxa"/>
            <w:tcBorders>
              <w:top w:val="single" w:sz="4" w:space="0" w:color="000000"/>
              <w:bottom w:val="single" w:sz="12" w:space="0" w:color="000000"/>
            </w:tcBorders>
          </w:tcPr>
          <w:p w14:paraId="355005A6" w14:textId="21C2E0B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48,383,79</w:t>
            </w:r>
            <w:r w:rsidR="00477AB0">
              <w:rPr>
                <w:rFonts w:cs="Arial"/>
                <w:sz w:val="15"/>
                <w:szCs w:val="15"/>
              </w:rPr>
              <w:t>2</w:t>
            </w:r>
          </w:p>
        </w:tc>
        <w:tc>
          <w:tcPr>
            <w:tcW w:w="81" w:type="dxa"/>
            <w:tcBorders>
              <w:top w:val="nil"/>
              <w:bottom w:val="nil"/>
            </w:tcBorders>
          </w:tcPr>
          <w:p w14:paraId="59F58526" w14:textId="77777777" w:rsidR="001D3255" w:rsidRPr="00961C80" w:rsidRDefault="001D3255" w:rsidP="00641DA3">
            <w:pPr>
              <w:spacing w:line="360" w:lineRule="auto"/>
              <w:ind w:left="-105" w:right="-108"/>
              <w:jc w:val="center"/>
              <w:rPr>
                <w:rFonts w:eastAsia="Arial" w:cs="Arial"/>
                <w:b/>
                <w:sz w:val="15"/>
                <w:szCs w:val="15"/>
                <w:u w:val="single"/>
              </w:rPr>
            </w:pPr>
          </w:p>
        </w:tc>
        <w:tc>
          <w:tcPr>
            <w:tcW w:w="1044" w:type="dxa"/>
            <w:tcBorders>
              <w:top w:val="single" w:sz="4" w:space="0" w:color="000000"/>
              <w:bottom w:val="single" w:sz="12" w:space="0" w:color="000000"/>
            </w:tcBorders>
          </w:tcPr>
          <w:p w14:paraId="3B01E676" w14:textId="1A44A91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877,558</w:t>
            </w:r>
          </w:p>
        </w:tc>
      </w:tr>
      <w:tr w:rsidR="001D3255" w:rsidRPr="00961C80" w14:paraId="231C6106" w14:textId="77777777" w:rsidTr="00C41482">
        <w:trPr>
          <w:trHeight w:val="27"/>
        </w:trPr>
        <w:tc>
          <w:tcPr>
            <w:tcW w:w="2718" w:type="dxa"/>
            <w:tcBorders>
              <w:bottom w:val="nil"/>
            </w:tcBorders>
          </w:tcPr>
          <w:p w14:paraId="5053CB1A" w14:textId="77777777" w:rsidR="001D3255" w:rsidRPr="00961C80" w:rsidRDefault="001D3255" w:rsidP="00641DA3">
            <w:pPr>
              <w:spacing w:line="360" w:lineRule="auto"/>
              <w:ind w:left="11" w:right="-49"/>
              <w:jc w:val="both"/>
              <w:rPr>
                <w:rFonts w:eastAsia="Arial" w:cs="Arial"/>
                <w:sz w:val="15"/>
                <w:szCs w:val="15"/>
              </w:rPr>
            </w:pPr>
          </w:p>
        </w:tc>
        <w:tc>
          <w:tcPr>
            <w:tcW w:w="1854" w:type="dxa"/>
            <w:tcBorders>
              <w:top w:val="nil"/>
              <w:bottom w:val="nil"/>
            </w:tcBorders>
          </w:tcPr>
          <w:p w14:paraId="39A37D63"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500E09BE"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4598A281"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0B9EF899"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6CB3AED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444857B6"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2659ABAC"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591BB50F"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6FDD68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2D7AF520" w14:textId="77777777" w:rsidTr="00C41482">
        <w:trPr>
          <w:trHeight w:val="78"/>
        </w:trPr>
        <w:tc>
          <w:tcPr>
            <w:tcW w:w="2718" w:type="dxa"/>
            <w:tcBorders>
              <w:bottom w:val="nil"/>
            </w:tcBorders>
          </w:tcPr>
          <w:p w14:paraId="12C2E472" w14:textId="77777777" w:rsidR="001D3255" w:rsidRPr="00961C80" w:rsidRDefault="001D3255" w:rsidP="00641DA3">
            <w:pPr>
              <w:spacing w:line="360" w:lineRule="auto"/>
              <w:ind w:left="11" w:right="-49"/>
              <w:jc w:val="both"/>
              <w:rPr>
                <w:rFonts w:eastAsia="Arial" w:cs="Arial"/>
                <w:sz w:val="15"/>
                <w:szCs w:val="15"/>
              </w:rPr>
            </w:pPr>
            <w:r w:rsidRPr="00961C80">
              <w:rPr>
                <w:rFonts w:eastAsia="Arial" w:cs="Arial"/>
                <w:b/>
                <w:sz w:val="15"/>
                <w:szCs w:val="15"/>
              </w:rPr>
              <w:t>Finance income</w:t>
            </w:r>
          </w:p>
        </w:tc>
        <w:tc>
          <w:tcPr>
            <w:tcW w:w="1854" w:type="dxa"/>
            <w:tcBorders>
              <w:top w:val="nil"/>
              <w:bottom w:val="nil"/>
            </w:tcBorders>
          </w:tcPr>
          <w:p w14:paraId="59C2A4E8"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1B3D3AAA"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17005231"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025DF1C1"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69102552"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B749B13"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336E020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1E51272E"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2A58D89E"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19380F52" w14:textId="77777777" w:rsidTr="00B60968">
        <w:trPr>
          <w:trHeight w:val="78"/>
        </w:trPr>
        <w:tc>
          <w:tcPr>
            <w:tcW w:w="2718" w:type="dxa"/>
            <w:tcBorders>
              <w:bottom w:val="nil"/>
            </w:tcBorders>
          </w:tcPr>
          <w:p w14:paraId="611A8A4A" w14:textId="29604BE8"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i/>
                <w:sz w:val="15"/>
                <w:szCs w:val="15"/>
                <w:u w:val="single"/>
              </w:rPr>
              <w:t>Subsidiar</w:t>
            </w:r>
            <w:r w:rsidR="00FA2EF8" w:rsidRPr="00961C80">
              <w:rPr>
                <w:rFonts w:eastAsia="Arial" w:cs="Arial"/>
                <w:i/>
                <w:sz w:val="15"/>
                <w:szCs w:val="15"/>
                <w:u w:val="single"/>
              </w:rPr>
              <w:t>ies</w:t>
            </w:r>
          </w:p>
        </w:tc>
        <w:tc>
          <w:tcPr>
            <w:tcW w:w="1854" w:type="dxa"/>
            <w:tcBorders>
              <w:top w:val="nil"/>
              <w:bottom w:val="nil"/>
            </w:tcBorders>
          </w:tcPr>
          <w:p w14:paraId="52382587"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4F04946B"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7DBEA7AE"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1633C41C"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5AF7306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58099FA9"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shd w:val="clear" w:color="auto" w:fill="auto"/>
            <w:vAlign w:val="center"/>
          </w:tcPr>
          <w:p w14:paraId="043EFCF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7F7BA97B"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shd w:val="clear" w:color="auto" w:fill="auto"/>
            <w:vAlign w:val="center"/>
          </w:tcPr>
          <w:p w14:paraId="4621C96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5308EDE7" w14:textId="77777777" w:rsidTr="006C5F11">
        <w:trPr>
          <w:trHeight w:val="78"/>
        </w:trPr>
        <w:tc>
          <w:tcPr>
            <w:tcW w:w="2718" w:type="dxa"/>
            <w:tcBorders>
              <w:bottom w:val="nil"/>
            </w:tcBorders>
          </w:tcPr>
          <w:p w14:paraId="16B07849" w14:textId="274440FF"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Bluebik</w:t>
            </w:r>
            <w:proofErr w:type="spellEnd"/>
            <w:r w:rsidRPr="00961C80">
              <w:rPr>
                <w:rFonts w:eastAsia="Arial" w:cs="Arial"/>
                <w:sz w:val="15"/>
                <w:szCs w:val="15"/>
              </w:rPr>
              <w:t xml:space="preserve"> Global Company Limited</w:t>
            </w:r>
          </w:p>
        </w:tc>
        <w:tc>
          <w:tcPr>
            <w:tcW w:w="1854" w:type="dxa"/>
            <w:tcBorders>
              <w:top w:val="nil"/>
              <w:bottom w:val="nil"/>
            </w:tcBorders>
          </w:tcPr>
          <w:p w14:paraId="0B03448A" w14:textId="063BC884"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Agreed interest rate</w:t>
            </w:r>
          </w:p>
        </w:tc>
        <w:tc>
          <w:tcPr>
            <w:tcW w:w="78" w:type="dxa"/>
            <w:tcBorders>
              <w:top w:val="nil"/>
              <w:bottom w:val="nil"/>
            </w:tcBorders>
          </w:tcPr>
          <w:p w14:paraId="17692891"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384612A0" w14:textId="3AE2697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734556B1"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461BCAF2" w14:textId="06515B0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33458F7D"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shd w:val="clear" w:color="auto" w:fill="auto"/>
            <w:vAlign w:val="center"/>
          </w:tcPr>
          <w:p w14:paraId="0E9E85A1" w14:textId="52C1534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160,027</w:t>
            </w:r>
          </w:p>
        </w:tc>
        <w:tc>
          <w:tcPr>
            <w:tcW w:w="81" w:type="dxa"/>
            <w:tcBorders>
              <w:top w:val="nil"/>
              <w:bottom w:val="nil"/>
            </w:tcBorders>
            <w:vAlign w:val="center"/>
          </w:tcPr>
          <w:p w14:paraId="72793572"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shd w:val="clear" w:color="auto" w:fill="auto"/>
            <w:vAlign w:val="center"/>
          </w:tcPr>
          <w:p w14:paraId="2F044CF4" w14:textId="2BEE061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5,425</w:t>
            </w:r>
          </w:p>
        </w:tc>
      </w:tr>
      <w:tr w:rsidR="001D3255" w:rsidRPr="00961C80" w14:paraId="22800411" w14:textId="77777777" w:rsidTr="006C5F11">
        <w:trPr>
          <w:trHeight w:val="78"/>
        </w:trPr>
        <w:tc>
          <w:tcPr>
            <w:tcW w:w="2718" w:type="dxa"/>
            <w:tcBorders>
              <w:bottom w:val="nil"/>
            </w:tcBorders>
          </w:tcPr>
          <w:p w14:paraId="189B98C7" w14:textId="09B839A1"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GMVPI Company Limited</w:t>
            </w:r>
          </w:p>
        </w:tc>
        <w:tc>
          <w:tcPr>
            <w:tcW w:w="1854" w:type="dxa"/>
            <w:tcBorders>
              <w:top w:val="nil"/>
              <w:bottom w:val="nil"/>
            </w:tcBorders>
          </w:tcPr>
          <w:p w14:paraId="2440C650" w14:textId="1C615D97"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Agreed interest rate</w:t>
            </w:r>
          </w:p>
        </w:tc>
        <w:tc>
          <w:tcPr>
            <w:tcW w:w="78" w:type="dxa"/>
            <w:tcBorders>
              <w:top w:val="nil"/>
              <w:bottom w:val="nil"/>
            </w:tcBorders>
          </w:tcPr>
          <w:p w14:paraId="6404B17E"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231A2516" w14:textId="1AF5D12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3D0D8F90"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tcPr>
          <w:p w14:paraId="4C496798" w14:textId="7D30096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37181BB8"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shd w:val="clear" w:color="auto" w:fill="auto"/>
            <w:vAlign w:val="center"/>
          </w:tcPr>
          <w:p w14:paraId="32EC3218" w14:textId="74E75B7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43,040</w:t>
            </w:r>
          </w:p>
        </w:tc>
        <w:tc>
          <w:tcPr>
            <w:tcW w:w="81" w:type="dxa"/>
            <w:tcBorders>
              <w:top w:val="nil"/>
              <w:bottom w:val="nil"/>
            </w:tcBorders>
            <w:shd w:val="clear" w:color="auto" w:fill="auto"/>
            <w:vAlign w:val="center"/>
          </w:tcPr>
          <w:p w14:paraId="2A4A8ACD"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shd w:val="clear" w:color="auto" w:fill="auto"/>
            <w:vAlign w:val="center"/>
          </w:tcPr>
          <w:p w14:paraId="08BBAA46" w14:textId="03E231B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9,432</w:t>
            </w:r>
          </w:p>
        </w:tc>
      </w:tr>
      <w:tr w:rsidR="001D3255" w:rsidRPr="00961C80" w14:paraId="21414F34" w14:textId="77777777" w:rsidTr="006C5F11">
        <w:trPr>
          <w:trHeight w:val="78"/>
        </w:trPr>
        <w:tc>
          <w:tcPr>
            <w:tcW w:w="2718" w:type="dxa"/>
            <w:tcBorders>
              <w:bottom w:val="nil"/>
            </w:tcBorders>
          </w:tcPr>
          <w:p w14:paraId="03E8717E" w14:textId="5E5032E9"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lang w:val="en-GB"/>
              </w:rPr>
              <w:t>Bluebik</w:t>
            </w:r>
            <w:proofErr w:type="spellEnd"/>
            <w:r w:rsidRPr="00961C80">
              <w:rPr>
                <w:rFonts w:cs="Arial"/>
                <w:sz w:val="15"/>
                <w:szCs w:val="15"/>
                <w:lang w:val="en-GB"/>
              </w:rPr>
              <w:t xml:space="preserve"> Titans Company Limited</w:t>
            </w:r>
          </w:p>
        </w:tc>
        <w:tc>
          <w:tcPr>
            <w:tcW w:w="1854" w:type="dxa"/>
            <w:tcBorders>
              <w:top w:val="nil"/>
              <w:bottom w:val="nil"/>
            </w:tcBorders>
          </w:tcPr>
          <w:p w14:paraId="0756A57A" w14:textId="45BDF24E"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Agreed interest rate</w:t>
            </w:r>
          </w:p>
        </w:tc>
        <w:tc>
          <w:tcPr>
            <w:tcW w:w="78" w:type="dxa"/>
            <w:tcBorders>
              <w:top w:val="nil"/>
              <w:bottom w:val="nil"/>
            </w:tcBorders>
          </w:tcPr>
          <w:p w14:paraId="2216DD5D"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6236FA6C" w14:textId="6366935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7231DF91"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tcPr>
          <w:p w14:paraId="7E5AB1D0" w14:textId="69FC220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vAlign w:val="center"/>
          </w:tcPr>
          <w:p w14:paraId="78646761"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shd w:val="clear" w:color="auto" w:fill="auto"/>
            <w:vAlign w:val="center"/>
          </w:tcPr>
          <w:p w14:paraId="3EDEE6F4" w14:textId="7608B2D2"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11,675</w:t>
            </w:r>
          </w:p>
        </w:tc>
        <w:tc>
          <w:tcPr>
            <w:tcW w:w="81" w:type="dxa"/>
            <w:tcBorders>
              <w:top w:val="nil"/>
              <w:bottom w:val="nil"/>
            </w:tcBorders>
            <w:shd w:val="clear" w:color="auto" w:fill="auto"/>
            <w:vAlign w:val="center"/>
          </w:tcPr>
          <w:p w14:paraId="084EFC14"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shd w:val="clear" w:color="auto" w:fill="auto"/>
            <w:vAlign w:val="center"/>
          </w:tcPr>
          <w:p w14:paraId="59295226" w14:textId="1D9BBE5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02A7EFA0" w14:textId="77777777" w:rsidTr="006C5F11">
        <w:trPr>
          <w:trHeight w:val="78"/>
        </w:trPr>
        <w:tc>
          <w:tcPr>
            <w:tcW w:w="2718" w:type="dxa"/>
            <w:tcBorders>
              <w:bottom w:val="nil"/>
            </w:tcBorders>
          </w:tcPr>
          <w:p w14:paraId="378D486B" w14:textId="23057620"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cs="Arial"/>
                <w:sz w:val="15"/>
                <w:szCs w:val="15"/>
                <w:lang w:val="en-GB"/>
              </w:rPr>
              <w:t>Sauce Skills Company Limited</w:t>
            </w:r>
          </w:p>
        </w:tc>
        <w:tc>
          <w:tcPr>
            <w:tcW w:w="1854" w:type="dxa"/>
            <w:tcBorders>
              <w:top w:val="nil"/>
              <w:bottom w:val="nil"/>
            </w:tcBorders>
          </w:tcPr>
          <w:p w14:paraId="4220059D" w14:textId="239170A9"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Agreed interest rate</w:t>
            </w:r>
          </w:p>
        </w:tc>
        <w:tc>
          <w:tcPr>
            <w:tcW w:w="78" w:type="dxa"/>
            <w:tcBorders>
              <w:top w:val="nil"/>
              <w:bottom w:val="nil"/>
            </w:tcBorders>
          </w:tcPr>
          <w:p w14:paraId="61844295"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single" w:sz="4" w:space="0" w:color="auto"/>
            </w:tcBorders>
          </w:tcPr>
          <w:p w14:paraId="29FB3335" w14:textId="712F9BA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24E8535E"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single" w:sz="4" w:space="0" w:color="auto"/>
            </w:tcBorders>
          </w:tcPr>
          <w:p w14:paraId="7FD31230" w14:textId="08B25A5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vAlign w:val="center"/>
          </w:tcPr>
          <w:p w14:paraId="5F6DC1DB"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single" w:sz="4" w:space="0" w:color="auto"/>
            </w:tcBorders>
            <w:shd w:val="clear" w:color="auto" w:fill="auto"/>
            <w:vAlign w:val="center"/>
          </w:tcPr>
          <w:p w14:paraId="10B2E9AB" w14:textId="3A58E76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7,231</w:t>
            </w:r>
          </w:p>
        </w:tc>
        <w:tc>
          <w:tcPr>
            <w:tcW w:w="81" w:type="dxa"/>
            <w:tcBorders>
              <w:top w:val="nil"/>
              <w:bottom w:val="nil"/>
            </w:tcBorders>
            <w:shd w:val="clear" w:color="auto" w:fill="auto"/>
            <w:vAlign w:val="center"/>
          </w:tcPr>
          <w:p w14:paraId="3ABB094E"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single" w:sz="4" w:space="0" w:color="auto"/>
            </w:tcBorders>
            <w:shd w:val="clear" w:color="auto" w:fill="auto"/>
            <w:vAlign w:val="center"/>
          </w:tcPr>
          <w:p w14:paraId="3460DA6A" w14:textId="7AE2CDB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16B90B1E" w14:textId="77777777" w:rsidTr="00C41482">
        <w:trPr>
          <w:trHeight w:val="78"/>
        </w:trPr>
        <w:tc>
          <w:tcPr>
            <w:tcW w:w="2718" w:type="dxa"/>
            <w:tcBorders>
              <w:bottom w:val="nil"/>
            </w:tcBorders>
          </w:tcPr>
          <w:p w14:paraId="2428C257" w14:textId="77777777" w:rsidR="001D3255" w:rsidRPr="00961C80" w:rsidRDefault="001D3255" w:rsidP="00641DA3">
            <w:pPr>
              <w:spacing w:line="360" w:lineRule="auto"/>
              <w:ind w:left="11" w:right="-49"/>
              <w:jc w:val="both"/>
              <w:rPr>
                <w:rFonts w:eastAsia="Arial" w:cs="Arial"/>
                <w:sz w:val="15"/>
                <w:szCs w:val="15"/>
              </w:rPr>
            </w:pPr>
            <w:r w:rsidRPr="00961C80">
              <w:rPr>
                <w:rFonts w:eastAsia="Arial" w:cs="Arial"/>
                <w:b/>
                <w:sz w:val="15"/>
                <w:szCs w:val="15"/>
              </w:rPr>
              <w:t>Total Finance Income</w:t>
            </w:r>
          </w:p>
        </w:tc>
        <w:tc>
          <w:tcPr>
            <w:tcW w:w="1854" w:type="dxa"/>
            <w:tcBorders>
              <w:top w:val="nil"/>
              <w:bottom w:val="nil"/>
            </w:tcBorders>
          </w:tcPr>
          <w:p w14:paraId="4AB445FE"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00EDF892"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auto"/>
              <w:bottom w:val="single" w:sz="12" w:space="0" w:color="auto"/>
            </w:tcBorders>
            <w:vAlign w:val="center"/>
          </w:tcPr>
          <w:p w14:paraId="44659D9B" w14:textId="4A73BCE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095C0F5E"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single" w:sz="4" w:space="0" w:color="auto"/>
              <w:bottom w:val="single" w:sz="12" w:space="0" w:color="auto"/>
            </w:tcBorders>
            <w:vAlign w:val="center"/>
          </w:tcPr>
          <w:p w14:paraId="2BC62FBD" w14:textId="1329DA8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6D222E0A"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auto"/>
              <w:bottom w:val="single" w:sz="12" w:space="0" w:color="auto"/>
            </w:tcBorders>
            <w:shd w:val="clear" w:color="auto" w:fill="auto"/>
            <w:vAlign w:val="center"/>
          </w:tcPr>
          <w:p w14:paraId="534D214E" w14:textId="7985CF6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221,973</w:t>
            </w:r>
          </w:p>
        </w:tc>
        <w:tc>
          <w:tcPr>
            <w:tcW w:w="81" w:type="dxa"/>
            <w:tcBorders>
              <w:top w:val="nil"/>
              <w:bottom w:val="nil"/>
            </w:tcBorders>
            <w:shd w:val="clear" w:color="auto" w:fill="auto"/>
            <w:vAlign w:val="center"/>
          </w:tcPr>
          <w:p w14:paraId="510387EC"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4" w:space="0" w:color="auto"/>
              <w:bottom w:val="single" w:sz="12" w:space="0" w:color="auto"/>
            </w:tcBorders>
            <w:shd w:val="clear" w:color="auto" w:fill="auto"/>
            <w:vAlign w:val="center"/>
          </w:tcPr>
          <w:p w14:paraId="0F8259BB" w14:textId="7B1DAF2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14,857</w:t>
            </w:r>
          </w:p>
        </w:tc>
      </w:tr>
      <w:tr w:rsidR="001D3255" w:rsidRPr="00961C80" w14:paraId="46989375" w14:textId="77777777" w:rsidTr="00B60968">
        <w:trPr>
          <w:trHeight w:val="78"/>
        </w:trPr>
        <w:tc>
          <w:tcPr>
            <w:tcW w:w="2718" w:type="dxa"/>
            <w:tcBorders>
              <w:bottom w:val="nil"/>
            </w:tcBorders>
          </w:tcPr>
          <w:p w14:paraId="53EC2981" w14:textId="77777777" w:rsidR="001D3255" w:rsidRPr="00961C80" w:rsidRDefault="001D3255" w:rsidP="00641DA3">
            <w:pPr>
              <w:spacing w:line="360" w:lineRule="auto"/>
              <w:ind w:left="11" w:right="-49"/>
              <w:jc w:val="both"/>
              <w:rPr>
                <w:rFonts w:eastAsia="Arial" w:cs="Arial"/>
                <w:sz w:val="15"/>
                <w:szCs w:val="15"/>
              </w:rPr>
            </w:pPr>
          </w:p>
        </w:tc>
        <w:tc>
          <w:tcPr>
            <w:tcW w:w="1854" w:type="dxa"/>
            <w:tcBorders>
              <w:top w:val="nil"/>
              <w:bottom w:val="nil"/>
            </w:tcBorders>
          </w:tcPr>
          <w:p w14:paraId="26012F21"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1679C2BB"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12" w:space="0" w:color="auto"/>
              <w:bottom w:val="nil"/>
            </w:tcBorders>
            <w:vAlign w:val="center"/>
          </w:tcPr>
          <w:p w14:paraId="58304D2F"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500DE854"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single" w:sz="12" w:space="0" w:color="auto"/>
              <w:bottom w:val="nil"/>
            </w:tcBorders>
            <w:vAlign w:val="center"/>
          </w:tcPr>
          <w:p w14:paraId="4096B9B4"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715F0A66"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12" w:space="0" w:color="auto"/>
              <w:bottom w:val="nil"/>
            </w:tcBorders>
            <w:shd w:val="clear" w:color="auto" w:fill="auto"/>
            <w:vAlign w:val="center"/>
          </w:tcPr>
          <w:p w14:paraId="661EED5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4B84911A"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12" w:space="0" w:color="auto"/>
              <w:bottom w:val="nil"/>
            </w:tcBorders>
            <w:shd w:val="clear" w:color="auto" w:fill="auto"/>
            <w:vAlign w:val="center"/>
          </w:tcPr>
          <w:p w14:paraId="37BF7281"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04861C88" w14:textId="77777777" w:rsidTr="00C41482">
        <w:trPr>
          <w:trHeight w:val="175"/>
        </w:trPr>
        <w:tc>
          <w:tcPr>
            <w:tcW w:w="2718" w:type="dxa"/>
            <w:tcBorders>
              <w:bottom w:val="nil"/>
            </w:tcBorders>
          </w:tcPr>
          <w:p w14:paraId="665DCC1D" w14:textId="77777777" w:rsidR="001D3255" w:rsidRPr="00961C80" w:rsidRDefault="001D3255" w:rsidP="00641DA3">
            <w:pPr>
              <w:spacing w:line="360" w:lineRule="auto"/>
              <w:ind w:left="11" w:right="-49"/>
              <w:jc w:val="thaiDistribute"/>
              <w:rPr>
                <w:rFonts w:eastAsia="Arial" w:cs="Arial"/>
                <w:b/>
                <w:sz w:val="15"/>
                <w:szCs w:val="15"/>
              </w:rPr>
            </w:pPr>
            <w:r w:rsidRPr="00961C80">
              <w:rPr>
                <w:rFonts w:eastAsia="Arial" w:cs="Arial"/>
                <w:b/>
                <w:sz w:val="15"/>
                <w:szCs w:val="15"/>
              </w:rPr>
              <w:t>Cost / Expenses</w:t>
            </w:r>
          </w:p>
        </w:tc>
        <w:tc>
          <w:tcPr>
            <w:tcW w:w="1854" w:type="dxa"/>
            <w:tcBorders>
              <w:top w:val="nil"/>
              <w:bottom w:val="nil"/>
            </w:tcBorders>
          </w:tcPr>
          <w:p w14:paraId="376C61DB"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53F2E8EC"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28DE81D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7B273831"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2AA3A70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634AF7A1"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4E0AB7A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0C34452F"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4C4EC270"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4756F1C1" w14:textId="77777777" w:rsidTr="00C41482">
        <w:trPr>
          <w:trHeight w:val="175"/>
        </w:trPr>
        <w:tc>
          <w:tcPr>
            <w:tcW w:w="2718" w:type="dxa"/>
            <w:tcBorders>
              <w:bottom w:val="nil"/>
            </w:tcBorders>
          </w:tcPr>
          <w:p w14:paraId="280138B7" w14:textId="2086976D" w:rsidR="001D3255" w:rsidRPr="00961C80" w:rsidRDefault="001D3255" w:rsidP="00641DA3">
            <w:pPr>
              <w:tabs>
                <w:tab w:val="clear" w:pos="227"/>
                <w:tab w:val="clear" w:pos="454"/>
              </w:tabs>
              <w:spacing w:line="360" w:lineRule="auto"/>
              <w:ind w:left="110" w:right="-49"/>
              <w:jc w:val="thaiDistribute"/>
              <w:rPr>
                <w:rFonts w:eastAsia="Arial" w:cs="Arial"/>
                <w:b/>
                <w:sz w:val="15"/>
                <w:szCs w:val="15"/>
              </w:rPr>
            </w:pPr>
            <w:r w:rsidRPr="00961C80">
              <w:rPr>
                <w:rFonts w:eastAsia="Arial" w:cs="Arial"/>
                <w:i/>
                <w:sz w:val="15"/>
                <w:szCs w:val="15"/>
                <w:u w:val="single"/>
              </w:rPr>
              <w:t>Subsidiar</w:t>
            </w:r>
            <w:r w:rsidR="00FA2EF8" w:rsidRPr="00961C80">
              <w:rPr>
                <w:rFonts w:eastAsia="Arial" w:cs="Arial"/>
                <w:i/>
                <w:sz w:val="15"/>
                <w:szCs w:val="15"/>
                <w:u w:val="single"/>
              </w:rPr>
              <w:t>ies</w:t>
            </w:r>
          </w:p>
        </w:tc>
        <w:tc>
          <w:tcPr>
            <w:tcW w:w="1854" w:type="dxa"/>
            <w:tcBorders>
              <w:top w:val="nil"/>
              <w:bottom w:val="nil"/>
            </w:tcBorders>
          </w:tcPr>
          <w:p w14:paraId="51E99DDF"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0A5A423E"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43ABE9E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53981FC"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7A3C816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7E3E2D7A"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32639D54"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32976AAB"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75E4031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2ADFAE3E" w14:textId="77777777" w:rsidTr="00C41482">
        <w:trPr>
          <w:trHeight w:val="175"/>
        </w:trPr>
        <w:tc>
          <w:tcPr>
            <w:tcW w:w="2718" w:type="dxa"/>
            <w:tcBorders>
              <w:bottom w:val="nil"/>
            </w:tcBorders>
          </w:tcPr>
          <w:p w14:paraId="6D854AB5"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Ingenio</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2D8FFA8A"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78" w:type="dxa"/>
            <w:tcBorders>
              <w:top w:val="nil"/>
              <w:bottom w:val="nil"/>
            </w:tcBorders>
          </w:tcPr>
          <w:p w14:paraId="078B527C"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06E80411" w14:textId="400B7C8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0DF0A951"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649C312F" w14:textId="4D5F1CE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5717D115"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47BCF9E1" w14:textId="7930BBF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2,146,663</w:t>
            </w:r>
          </w:p>
        </w:tc>
        <w:tc>
          <w:tcPr>
            <w:tcW w:w="81" w:type="dxa"/>
            <w:tcBorders>
              <w:top w:val="nil"/>
              <w:bottom w:val="nil"/>
            </w:tcBorders>
            <w:vAlign w:val="center"/>
          </w:tcPr>
          <w:p w14:paraId="37CB121E"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482D986" w14:textId="0AF9BB6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21,780,616</w:t>
            </w:r>
          </w:p>
        </w:tc>
      </w:tr>
      <w:tr w:rsidR="001D3255" w:rsidRPr="00961C80" w14:paraId="4C95F448" w14:textId="77777777" w:rsidTr="00C41482">
        <w:trPr>
          <w:trHeight w:val="175"/>
        </w:trPr>
        <w:tc>
          <w:tcPr>
            <w:tcW w:w="2718" w:type="dxa"/>
            <w:tcBorders>
              <w:bottom w:val="nil"/>
            </w:tcBorders>
          </w:tcPr>
          <w:p w14:paraId="622C3BB7"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Bluebik</w:t>
            </w:r>
            <w:proofErr w:type="spellEnd"/>
            <w:r w:rsidRPr="00961C80">
              <w:rPr>
                <w:rFonts w:eastAsia="Arial" w:cs="Arial"/>
                <w:sz w:val="15"/>
                <w:szCs w:val="15"/>
              </w:rPr>
              <w:t xml:space="preserve"> Global Company Limited</w:t>
            </w:r>
          </w:p>
        </w:tc>
        <w:tc>
          <w:tcPr>
            <w:tcW w:w="1854" w:type="dxa"/>
            <w:tcBorders>
              <w:top w:val="nil"/>
              <w:bottom w:val="nil"/>
            </w:tcBorders>
          </w:tcPr>
          <w:p w14:paraId="55FBC85A"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78" w:type="dxa"/>
            <w:tcBorders>
              <w:top w:val="nil"/>
              <w:bottom w:val="nil"/>
            </w:tcBorders>
          </w:tcPr>
          <w:p w14:paraId="3741FB9D"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795E847B" w14:textId="13B4D0A3"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3A0D69B4"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2F9D0485" w14:textId="04D56EC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35C32BE6"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1B77D845" w14:textId="58D42D7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10,829,864</w:t>
            </w:r>
          </w:p>
        </w:tc>
        <w:tc>
          <w:tcPr>
            <w:tcW w:w="81" w:type="dxa"/>
            <w:tcBorders>
              <w:top w:val="nil"/>
              <w:bottom w:val="nil"/>
            </w:tcBorders>
            <w:vAlign w:val="center"/>
          </w:tcPr>
          <w:p w14:paraId="5FB08E0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344AC62" w14:textId="7D212AC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16,284,550</w:t>
            </w:r>
          </w:p>
        </w:tc>
      </w:tr>
      <w:tr w:rsidR="001D3255" w:rsidRPr="00961C80" w14:paraId="66EE87F1" w14:textId="77777777" w:rsidTr="00C41482">
        <w:trPr>
          <w:trHeight w:val="175"/>
        </w:trPr>
        <w:tc>
          <w:tcPr>
            <w:tcW w:w="2718" w:type="dxa"/>
            <w:tcBorders>
              <w:bottom w:val="nil"/>
            </w:tcBorders>
          </w:tcPr>
          <w:p w14:paraId="6C7C85FA" w14:textId="194477A1"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cs="Arial"/>
                <w:sz w:val="15"/>
                <w:szCs w:val="15"/>
              </w:rPr>
              <w:t>Bluebik</w:t>
            </w:r>
            <w:proofErr w:type="spellEnd"/>
            <w:r w:rsidRPr="00961C80">
              <w:rPr>
                <w:rFonts w:cs="Arial"/>
                <w:sz w:val="15"/>
                <w:szCs w:val="15"/>
              </w:rPr>
              <w:t xml:space="preserve"> Titans Company Limited</w:t>
            </w:r>
          </w:p>
        </w:tc>
        <w:tc>
          <w:tcPr>
            <w:tcW w:w="1854" w:type="dxa"/>
            <w:tcBorders>
              <w:top w:val="nil"/>
              <w:bottom w:val="nil"/>
            </w:tcBorders>
          </w:tcPr>
          <w:p w14:paraId="002CBA9D" w14:textId="72AE23F1"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Contract price</w:t>
            </w:r>
          </w:p>
        </w:tc>
        <w:tc>
          <w:tcPr>
            <w:tcW w:w="78" w:type="dxa"/>
            <w:tcBorders>
              <w:top w:val="nil"/>
              <w:bottom w:val="nil"/>
            </w:tcBorders>
          </w:tcPr>
          <w:p w14:paraId="4EFFD700"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47E7FD28" w14:textId="1AB4BA4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29E7CDCF"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3CCF55B7" w14:textId="3C8104E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vAlign w:val="center"/>
          </w:tcPr>
          <w:p w14:paraId="79182D50"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2F8F3C1E" w14:textId="7514DCD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3,408,240</w:t>
            </w:r>
          </w:p>
        </w:tc>
        <w:tc>
          <w:tcPr>
            <w:tcW w:w="81" w:type="dxa"/>
            <w:tcBorders>
              <w:top w:val="nil"/>
              <w:bottom w:val="nil"/>
            </w:tcBorders>
            <w:vAlign w:val="center"/>
          </w:tcPr>
          <w:p w14:paraId="25020DA9"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AD2E02A" w14:textId="1D7369D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3B827F8A" w14:textId="77777777" w:rsidTr="00C41482">
        <w:trPr>
          <w:trHeight w:val="175"/>
        </w:trPr>
        <w:tc>
          <w:tcPr>
            <w:tcW w:w="2718" w:type="dxa"/>
            <w:tcBorders>
              <w:bottom w:val="nil"/>
            </w:tcBorders>
          </w:tcPr>
          <w:p w14:paraId="610EBA7A" w14:textId="16C67286" w:rsidR="001D3255" w:rsidRPr="00961C80" w:rsidRDefault="001D3255" w:rsidP="00641DA3">
            <w:pPr>
              <w:tabs>
                <w:tab w:val="clear" w:pos="227"/>
                <w:tab w:val="clear" w:pos="454"/>
              </w:tabs>
              <w:spacing w:line="360" w:lineRule="auto"/>
              <w:ind w:left="110" w:right="-49"/>
              <w:jc w:val="thaiDistribute"/>
              <w:rPr>
                <w:rFonts w:cs="Arial"/>
                <w:sz w:val="15"/>
                <w:szCs w:val="15"/>
              </w:rPr>
            </w:pPr>
            <w:proofErr w:type="spellStart"/>
            <w:r w:rsidRPr="00961C80">
              <w:rPr>
                <w:rFonts w:cs="Arial"/>
                <w:sz w:val="15"/>
                <w:szCs w:val="15"/>
              </w:rPr>
              <w:t>Bluebik</w:t>
            </w:r>
            <w:proofErr w:type="spellEnd"/>
            <w:r w:rsidRPr="00961C80">
              <w:rPr>
                <w:rFonts w:cs="Arial"/>
                <w:sz w:val="15"/>
                <w:szCs w:val="15"/>
              </w:rPr>
              <w:t xml:space="preserve"> Vulcan Company Limited</w:t>
            </w:r>
          </w:p>
        </w:tc>
        <w:tc>
          <w:tcPr>
            <w:tcW w:w="1854" w:type="dxa"/>
            <w:tcBorders>
              <w:top w:val="nil"/>
              <w:bottom w:val="nil"/>
            </w:tcBorders>
          </w:tcPr>
          <w:p w14:paraId="0D14CA0B" w14:textId="447A4EEB" w:rsidR="001D3255" w:rsidRPr="00961C80" w:rsidRDefault="001D3255" w:rsidP="00641DA3">
            <w:pPr>
              <w:spacing w:line="360" w:lineRule="auto"/>
              <w:ind w:left="-27" w:right="-20"/>
              <w:jc w:val="center"/>
              <w:rPr>
                <w:rFonts w:cs="Arial"/>
                <w:sz w:val="15"/>
                <w:szCs w:val="15"/>
              </w:rPr>
            </w:pPr>
            <w:r w:rsidRPr="00961C80">
              <w:rPr>
                <w:rFonts w:cs="Arial"/>
                <w:sz w:val="15"/>
                <w:szCs w:val="15"/>
              </w:rPr>
              <w:t>Contract price</w:t>
            </w:r>
          </w:p>
        </w:tc>
        <w:tc>
          <w:tcPr>
            <w:tcW w:w="78" w:type="dxa"/>
            <w:tcBorders>
              <w:top w:val="nil"/>
              <w:bottom w:val="nil"/>
            </w:tcBorders>
          </w:tcPr>
          <w:p w14:paraId="7197B4CD"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64000E23" w14:textId="225B376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712B43AE"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23D06ACA" w14:textId="3CA50ED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vAlign w:val="center"/>
          </w:tcPr>
          <w:p w14:paraId="0D9D9589"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717E6D8D" w14:textId="1B24CCC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19,459,925</w:t>
            </w:r>
          </w:p>
        </w:tc>
        <w:tc>
          <w:tcPr>
            <w:tcW w:w="81" w:type="dxa"/>
            <w:tcBorders>
              <w:top w:val="nil"/>
              <w:bottom w:val="nil"/>
            </w:tcBorders>
            <w:vAlign w:val="center"/>
          </w:tcPr>
          <w:p w14:paraId="1A3DB0B0"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4BB00A28" w14:textId="6093D0F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0F9BD1E7" w14:textId="77777777" w:rsidTr="002E5628">
        <w:trPr>
          <w:trHeight w:val="175"/>
        </w:trPr>
        <w:tc>
          <w:tcPr>
            <w:tcW w:w="2718" w:type="dxa"/>
            <w:tcBorders>
              <w:bottom w:val="nil"/>
            </w:tcBorders>
          </w:tcPr>
          <w:p w14:paraId="2FC94F57" w14:textId="7BD7795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cs="Arial"/>
                <w:spacing w:val="-4"/>
                <w:sz w:val="15"/>
                <w:szCs w:val="15"/>
                <w:lang w:val="en-GB"/>
              </w:rPr>
              <w:t>GMVPI Company Limited</w:t>
            </w:r>
          </w:p>
        </w:tc>
        <w:tc>
          <w:tcPr>
            <w:tcW w:w="1854" w:type="dxa"/>
            <w:tcBorders>
              <w:top w:val="nil"/>
              <w:bottom w:val="nil"/>
            </w:tcBorders>
          </w:tcPr>
          <w:p w14:paraId="58F586A2" w14:textId="674C4A99"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Contract price</w:t>
            </w:r>
          </w:p>
        </w:tc>
        <w:tc>
          <w:tcPr>
            <w:tcW w:w="78" w:type="dxa"/>
            <w:tcBorders>
              <w:top w:val="nil"/>
              <w:bottom w:val="nil"/>
            </w:tcBorders>
          </w:tcPr>
          <w:p w14:paraId="5E3AE05F"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13BE8F74" w14:textId="2069E6D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1092210C"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510A7CE9" w14:textId="2C263BD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1A66CF4A"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752AF8C9" w14:textId="2D1F00E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3,931,175</w:t>
            </w:r>
          </w:p>
        </w:tc>
        <w:tc>
          <w:tcPr>
            <w:tcW w:w="81" w:type="dxa"/>
            <w:tcBorders>
              <w:top w:val="nil"/>
              <w:bottom w:val="nil"/>
            </w:tcBorders>
            <w:vAlign w:val="center"/>
          </w:tcPr>
          <w:p w14:paraId="0C972BFC"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1E7F2ADB" w14:textId="07DD769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2,272,140</w:t>
            </w:r>
          </w:p>
        </w:tc>
      </w:tr>
      <w:tr w:rsidR="001D3255" w:rsidRPr="00961C80" w14:paraId="69788818" w14:textId="77777777" w:rsidTr="002E5628">
        <w:trPr>
          <w:trHeight w:val="175"/>
        </w:trPr>
        <w:tc>
          <w:tcPr>
            <w:tcW w:w="2718" w:type="dxa"/>
            <w:tcBorders>
              <w:bottom w:val="nil"/>
            </w:tcBorders>
          </w:tcPr>
          <w:p w14:paraId="3BB3372E"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
        </w:tc>
        <w:tc>
          <w:tcPr>
            <w:tcW w:w="1854" w:type="dxa"/>
            <w:tcBorders>
              <w:top w:val="nil"/>
              <w:bottom w:val="nil"/>
            </w:tcBorders>
          </w:tcPr>
          <w:p w14:paraId="6558B4C1"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171B302D"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auto"/>
              <w:bottom w:val="nil"/>
            </w:tcBorders>
            <w:vAlign w:val="center"/>
          </w:tcPr>
          <w:p w14:paraId="0913DC95" w14:textId="19CA110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vAlign w:val="center"/>
          </w:tcPr>
          <w:p w14:paraId="5A01F660"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single" w:sz="4" w:space="0" w:color="auto"/>
              <w:bottom w:val="nil"/>
            </w:tcBorders>
            <w:vAlign w:val="center"/>
          </w:tcPr>
          <w:p w14:paraId="1855AE33" w14:textId="2338406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vAlign w:val="center"/>
          </w:tcPr>
          <w:p w14:paraId="2A088E87"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single" w:sz="4" w:space="0" w:color="auto"/>
              <w:bottom w:val="nil"/>
            </w:tcBorders>
            <w:vAlign w:val="center"/>
          </w:tcPr>
          <w:p w14:paraId="2550AD22" w14:textId="604B1C1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39,775,867</w:t>
            </w:r>
          </w:p>
        </w:tc>
        <w:tc>
          <w:tcPr>
            <w:tcW w:w="81" w:type="dxa"/>
            <w:tcBorders>
              <w:top w:val="nil"/>
              <w:bottom w:val="nil"/>
            </w:tcBorders>
            <w:vAlign w:val="center"/>
          </w:tcPr>
          <w:p w14:paraId="230EADE5"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4" w:space="0" w:color="auto"/>
              <w:bottom w:val="nil"/>
            </w:tcBorders>
            <w:vAlign w:val="center"/>
          </w:tcPr>
          <w:p w14:paraId="0531FB0B" w14:textId="7135700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40,337,306</w:t>
            </w:r>
          </w:p>
        </w:tc>
      </w:tr>
      <w:tr w:rsidR="001D3255" w:rsidRPr="00961C80" w14:paraId="195FC9E8" w14:textId="77777777" w:rsidTr="00C41482">
        <w:trPr>
          <w:trHeight w:val="175"/>
        </w:trPr>
        <w:tc>
          <w:tcPr>
            <w:tcW w:w="2718" w:type="dxa"/>
            <w:tcBorders>
              <w:bottom w:val="nil"/>
            </w:tcBorders>
          </w:tcPr>
          <w:p w14:paraId="48F31B12"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i/>
                <w:sz w:val="15"/>
                <w:szCs w:val="15"/>
                <w:u w:val="single"/>
              </w:rPr>
              <w:t>Related companies</w:t>
            </w:r>
          </w:p>
        </w:tc>
        <w:tc>
          <w:tcPr>
            <w:tcW w:w="1854" w:type="dxa"/>
            <w:tcBorders>
              <w:top w:val="nil"/>
              <w:bottom w:val="nil"/>
            </w:tcBorders>
          </w:tcPr>
          <w:p w14:paraId="31625636"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249212D6"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12E95E9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1DDE2E82"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6FAAE36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09E3C144"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0179FA24"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3F7DDF8A"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AF58E4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3E601ABB" w14:textId="77777777" w:rsidTr="001E155F">
        <w:trPr>
          <w:trHeight w:val="175"/>
        </w:trPr>
        <w:tc>
          <w:tcPr>
            <w:tcW w:w="2718" w:type="dxa"/>
            <w:tcBorders>
              <w:bottom w:val="nil"/>
            </w:tcBorders>
          </w:tcPr>
          <w:p w14:paraId="75147EDF" w14:textId="4AF20FAF" w:rsidR="001D3255" w:rsidRPr="00961C80" w:rsidRDefault="001D3255" w:rsidP="00641DA3">
            <w:pPr>
              <w:tabs>
                <w:tab w:val="clear" w:pos="227"/>
                <w:tab w:val="clear" w:pos="454"/>
              </w:tabs>
              <w:spacing w:line="360" w:lineRule="auto"/>
              <w:ind w:left="110" w:right="-49"/>
              <w:jc w:val="thaiDistribute"/>
              <w:rPr>
                <w:rFonts w:eastAsia="Arial" w:cs="Arial"/>
                <w:i/>
                <w:sz w:val="15"/>
                <w:szCs w:val="15"/>
                <w:u w:val="single"/>
              </w:rPr>
            </w:pPr>
            <w:r w:rsidRPr="00961C80">
              <w:rPr>
                <w:rFonts w:cs="Arial"/>
                <w:sz w:val="15"/>
                <w:szCs w:val="15"/>
              </w:rPr>
              <w:t>The Secret Espresso</w:t>
            </w:r>
            <w:r w:rsidRPr="00961C80">
              <w:rPr>
                <w:rFonts w:cs="Arial"/>
                <w:color w:val="4D5156"/>
                <w:sz w:val="15"/>
                <w:szCs w:val="15"/>
                <w:shd w:val="clear" w:color="auto" w:fill="FFFFFF"/>
              </w:rPr>
              <w:t xml:space="preserve"> </w:t>
            </w:r>
            <w:r w:rsidRPr="00961C80">
              <w:rPr>
                <w:rFonts w:cs="Arial"/>
                <w:sz w:val="15"/>
                <w:szCs w:val="15"/>
              </w:rPr>
              <w:t>Company Limited</w:t>
            </w:r>
          </w:p>
        </w:tc>
        <w:tc>
          <w:tcPr>
            <w:tcW w:w="1854" w:type="dxa"/>
            <w:tcBorders>
              <w:top w:val="nil"/>
              <w:bottom w:val="nil"/>
            </w:tcBorders>
          </w:tcPr>
          <w:p w14:paraId="2E542933" w14:textId="62C6D1B4" w:rsidR="001D3255" w:rsidRPr="00961C80" w:rsidRDefault="001D3255" w:rsidP="00641DA3">
            <w:pPr>
              <w:spacing w:line="360" w:lineRule="auto"/>
              <w:ind w:left="-27" w:right="-20"/>
              <w:jc w:val="center"/>
              <w:rPr>
                <w:rFonts w:eastAsia="Arial" w:cs="Arial"/>
                <w:sz w:val="15"/>
                <w:szCs w:val="15"/>
              </w:rPr>
            </w:pPr>
            <w:r w:rsidRPr="00961C80">
              <w:rPr>
                <w:rFonts w:cs="Arial"/>
                <w:sz w:val="15"/>
                <w:szCs w:val="15"/>
              </w:rPr>
              <w:t>Contract price</w:t>
            </w:r>
          </w:p>
        </w:tc>
        <w:tc>
          <w:tcPr>
            <w:tcW w:w="78" w:type="dxa"/>
            <w:tcBorders>
              <w:top w:val="nil"/>
              <w:bottom w:val="nil"/>
            </w:tcBorders>
          </w:tcPr>
          <w:p w14:paraId="6DBD5607"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139A35D8" w14:textId="435091E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115,000</w:t>
            </w:r>
          </w:p>
        </w:tc>
        <w:tc>
          <w:tcPr>
            <w:tcW w:w="80" w:type="dxa"/>
            <w:tcBorders>
              <w:top w:val="nil"/>
              <w:bottom w:val="nil"/>
            </w:tcBorders>
          </w:tcPr>
          <w:p w14:paraId="1E105725"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tcPr>
          <w:p w14:paraId="73EBD857" w14:textId="04F92E6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tcPr>
          <w:p w14:paraId="39D780C2"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1B7375C2" w14:textId="6675A15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tcPr>
          <w:p w14:paraId="377960CE"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468383B2" w14:textId="49BC9AB2"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50A2F7FB" w14:textId="77777777" w:rsidTr="00C41482">
        <w:trPr>
          <w:trHeight w:val="175"/>
        </w:trPr>
        <w:tc>
          <w:tcPr>
            <w:tcW w:w="2718" w:type="dxa"/>
            <w:tcBorders>
              <w:bottom w:val="nil"/>
            </w:tcBorders>
          </w:tcPr>
          <w:p w14:paraId="489A9021" w14:textId="77777777" w:rsidR="001D3255" w:rsidRPr="00961C80" w:rsidRDefault="001D3255" w:rsidP="00641DA3">
            <w:pPr>
              <w:tabs>
                <w:tab w:val="clear" w:pos="227"/>
                <w:tab w:val="clear" w:pos="454"/>
              </w:tabs>
              <w:spacing w:line="360" w:lineRule="auto"/>
              <w:ind w:left="110" w:right="-49"/>
              <w:jc w:val="thaiDistribute"/>
              <w:rPr>
                <w:rFonts w:eastAsia="Arial" w:cs="Arial"/>
                <w:i/>
                <w:sz w:val="15"/>
                <w:szCs w:val="15"/>
                <w:u w:val="single"/>
              </w:rPr>
            </w:pPr>
          </w:p>
        </w:tc>
        <w:tc>
          <w:tcPr>
            <w:tcW w:w="1854" w:type="dxa"/>
            <w:tcBorders>
              <w:top w:val="nil"/>
              <w:bottom w:val="nil"/>
            </w:tcBorders>
          </w:tcPr>
          <w:p w14:paraId="6C980B31"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1FF24266"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2BEA169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4E71D9BA"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vAlign w:val="center"/>
          </w:tcPr>
          <w:p w14:paraId="00BA8ED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1007630B"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066F5DA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7968F85E"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4B0D19C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4D1102B5" w14:textId="77777777" w:rsidTr="00C41482">
        <w:trPr>
          <w:trHeight w:val="175"/>
        </w:trPr>
        <w:tc>
          <w:tcPr>
            <w:tcW w:w="2718" w:type="dxa"/>
            <w:tcBorders>
              <w:bottom w:val="nil"/>
            </w:tcBorders>
          </w:tcPr>
          <w:p w14:paraId="0AD17EC9"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lastRenderedPageBreak/>
              <w:t>Arayasab</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21F98CA9"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Market price</w:t>
            </w:r>
          </w:p>
        </w:tc>
        <w:tc>
          <w:tcPr>
            <w:tcW w:w="78" w:type="dxa"/>
            <w:tcBorders>
              <w:top w:val="nil"/>
              <w:bottom w:val="nil"/>
            </w:tcBorders>
          </w:tcPr>
          <w:p w14:paraId="7D95E63D"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7AAEB0DC"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1AC3EE1F"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tcPr>
          <w:p w14:paraId="6992DB06"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41E9651F"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31D93E57"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76394E8B"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0F871A84"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0AA0C169" w14:textId="77777777" w:rsidTr="00C41482">
        <w:trPr>
          <w:trHeight w:val="175"/>
        </w:trPr>
        <w:tc>
          <w:tcPr>
            <w:tcW w:w="2718" w:type="dxa"/>
            <w:tcBorders>
              <w:bottom w:val="nil"/>
            </w:tcBorders>
          </w:tcPr>
          <w:p w14:paraId="20A1C1E8"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Utilities expenses</w:t>
            </w:r>
          </w:p>
        </w:tc>
        <w:tc>
          <w:tcPr>
            <w:tcW w:w="1854" w:type="dxa"/>
            <w:tcBorders>
              <w:top w:val="nil"/>
              <w:bottom w:val="nil"/>
            </w:tcBorders>
          </w:tcPr>
          <w:p w14:paraId="7898A730"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1352C856"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69DC544C" w14:textId="058B7BB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3,250,982</w:t>
            </w:r>
          </w:p>
        </w:tc>
        <w:tc>
          <w:tcPr>
            <w:tcW w:w="80" w:type="dxa"/>
            <w:tcBorders>
              <w:top w:val="nil"/>
              <w:bottom w:val="nil"/>
            </w:tcBorders>
          </w:tcPr>
          <w:p w14:paraId="449AC545"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008EC3DC" w14:textId="3D7D13D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2,876,312</w:t>
            </w:r>
          </w:p>
        </w:tc>
        <w:tc>
          <w:tcPr>
            <w:tcW w:w="78" w:type="dxa"/>
            <w:tcBorders>
              <w:top w:val="nil"/>
              <w:bottom w:val="nil"/>
            </w:tcBorders>
          </w:tcPr>
          <w:p w14:paraId="7FFC6F96"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1251D531" w14:textId="6FB68AE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3,250,982</w:t>
            </w:r>
          </w:p>
        </w:tc>
        <w:tc>
          <w:tcPr>
            <w:tcW w:w="81" w:type="dxa"/>
            <w:tcBorders>
              <w:top w:val="nil"/>
              <w:bottom w:val="nil"/>
            </w:tcBorders>
          </w:tcPr>
          <w:p w14:paraId="686C7604"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23F860A8" w14:textId="7DDF6F5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2,876,312</w:t>
            </w:r>
          </w:p>
        </w:tc>
      </w:tr>
      <w:tr w:rsidR="001D3255" w:rsidRPr="00961C80" w14:paraId="4B6AB1E8" w14:textId="77777777" w:rsidTr="00C41482">
        <w:trPr>
          <w:trHeight w:val="175"/>
        </w:trPr>
        <w:tc>
          <w:tcPr>
            <w:tcW w:w="2718" w:type="dxa"/>
            <w:tcBorders>
              <w:bottom w:val="nil"/>
            </w:tcBorders>
          </w:tcPr>
          <w:p w14:paraId="54288B58"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gramStart"/>
            <w:r w:rsidRPr="00961C80">
              <w:rPr>
                <w:rFonts w:eastAsia="Arial" w:cs="Arial"/>
                <w:sz w:val="15"/>
                <w:szCs w:val="15"/>
                <w:u w:val="single"/>
              </w:rPr>
              <w:t>Less</w:t>
            </w:r>
            <w:r w:rsidRPr="00961C80">
              <w:rPr>
                <w:rFonts w:eastAsia="Arial" w:cs="Arial"/>
                <w:sz w:val="15"/>
                <w:szCs w:val="15"/>
              </w:rPr>
              <w:t xml:space="preserve">  Charge</w:t>
            </w:r>
            <w:proofErr w:type="gramEnd"/>
            <w:r w:rsidRPr="00961C80">
              <w:rPr>
                <w:rFonts w:eastAsia="Arial" w:cs="Arial"/>
                <w:sz w:val="15"/>
                <w:szCs w:val="15"/>
              </w:rPr>
              <w:t xml:space="preserve"> to subsidiary</w:t>
            </w:r>
          </w:p>
        </w:tc>
        <w:tc>
          <w:tcPr>
            <w:tcW w:w="1854" w:type="dxa"/>
            <w:tcBorders>
              <w:top w:val="nil"/>
              <w:bottom w:val="nil"/>
            </w:tcBorders>
          </w:tcPr>
          <w:p w14:paraId="3276A3A2"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0C705093"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single" w:sz="4" w:space="0" w:color="auto"/>
            </w:tcBorders>
          </w:tcPr>
          <w:p w14:paraId="4BCFDF42" w14:textId="0DE1EA9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00B4C83D"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single" w:sz="4" w:space="0" w:color="auto"/>
            </w:tcBorders>
          </w:tcPr>
          <w:p w14:paraId="327276CC" w14:textId="00E7D3A3"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tcPr>
          <w:p w14:paraId="6C443125"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single" w:sz="4" w:space="0" w:color="auto"/>
            </w:tcBorders>
          </w:tcPr>
          <w:p w14:paraId="0F1E5743" w14:textId="2EF1AB3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tcPr>
          <w:p w14:paraId="1A06561F"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single" w:sz="4" w:space="0" w:color="auto"/>
            </w:tcBorders>
          </w:tcPr>
          <w:p w14:paraId="0022A042" w14:textId="47EE1AD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(356,995)</w:t>
            </w:r>
          </w:p>
        </w:tc>
      </w:tr>
      <w:tr w:rsidR="001D3255" w:rsidRPr="00961C80" w14:paraId="79830CEA" w14:textId="77777777" w:rsidTr="00C41482">
        <w:trPr>
          <w:trHeight w:val="175"/>
        </w:trPr>
        <w:tc>
          <w:tcPr>
            <w:tcW w:w="2718" w:type="dxa"/>
            <w:tcBorders>
              <w:bottom w:val="nil"/>
            </w:tcBorders>
          </w:tcPr>
          <w:p w14:paraId="5737F862" w14:textId="77777777" w:rsidR="001D3255" w:rsidRPr="00961C80" w:rsidRDefault="001D3255" w:rsidP="00641DA3">
            <w:pPr>
              <w:tabs>
                <w:tab w:val="clear" w:pos="227"/>
                <w:tab w:val="clear" w:pos="454"/>
              </w:tabs>
              <w:spacing w:line="360" w:lineRule="auto"/>
              <w:ind w:left="110" w:right="-49"/>
              <w:jc w:val="thaiDistribute"/>
              <w:rPr>
                <w:rFonts w:eastAsia="Arial" w:cs="Arial"/>
                <w:b/>
                <w:bCs/>
                <w:sz w:val="15"/>
                <w:szCs w:val="15"/>
              </w:rPr>
            </w:pPr>
            <w:r w:rsidRPr="00961C80">
              <w:rPr>
                <w:rFonts w:eastAsia="Arial" w:cs="Arial"/>
                <w:b/>
                <w:bCs/>
                <w:sz w:val="15"/>
                <w:szCs w:val="15"/>
              </w:rPr>
              <w:t>Net utilities expenses</w:t>
            </w:r>
          </w:p>
        </w:tc>
        <w:tc>
          <w:tcPr>
            <w:tcW w:w="1854" w:type="dxa"/>
            <w:tcBorders>
              <w:top w:val="nil"/>
              <w:bottom w:val="nil"/>
            </w:tcBorders>
          </w:tcPr>
          <w:p w14:paraId="1940AD6F"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614A2907"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auto"/>
              <w:bottom w:val="nil"/>
            </w:tcBorders>
          </w:tcPr>
          <w:p w14:paraId="7514EA1A" w14:textId="568CC823"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3,250,982</w:t>
            </w:r>
          </w:p>
        </w:tc>
        <w:tc>
          <w:tcPr>
            <w:tcW w:w="80" w:type="dxa"/>
            <w:tcBorders>
              <w:top w:val="nil"/>
              <w:bottom w:val="nil"/>
            </w:tcBorders>
          </w:tcPr>
          <w:p w14:paraId="3E65CB40" w14:textId="77777777" w:rsidR="001D3255" w:rsidRPr="00961C80" w:rsidRDefault="001D3255" w:rsidP="00641DA3">
            <w:pPr>
              <w:spacing w:line="360" w:lineRule="auto"/>
              <w:ind w:left="-105" w:right="-108"/>
              <w:jc w:val="center"/>
              <w:rPr>
                <w:rFonts w:eastAsia="Arial" w:cs="Arial"/>
                <w:b/>
                <w:bCs/>
                <w:sz w:val="15"/>
                <w:szCs w:val="15"/>
                <w:u w:val="single"/>
              </w:rPr>
            </w:pPr>
          </w:p>
        </w:tc>
        <w:tc>
          <w:tcPr>
            <w:tcW w:w="973" w:type="dxa"/>
            <w:tcBorders>
              <w:top w:val="single" w:sz="4" w:space="0" w:color="auto"/>
              <w:bottom w:val="nil"/>
            </w:tcBorders>
          </w:tcPr>
          <w:p w14:paraId="62332DFD" w14:textId="4266AE88"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2,876,312</w:t>
            </w:r>
          </w:p>
        </w:tc>
        <w:tc>
          <w:tcPr>
            <w:tcW w:w="78" w:type="dxa"/>
            <w:tcBorders>
              <w:top w:val="nil"/>
              <w:bottom w:val="nil"/>
            </w:tcBorders>
          </w:tcPr>
          <w:p w14:paraId="607837A6" w14:textId="77777777" w:rsidR="001D3255" w:rsidRPr="00961C80" w:rsidRDefault="001D3255" w:rsidP="00641DA3">
            <w:pPr>
              <w:spacing w:line="360" w:lineRule="auto"/>
              <w:ind w:right="72"/>
              <w:jc w:val="center"/>
              <w:rPr>
                <w:rFonts w:eastAsia="Arial" w:cs="Arial"/>
                <w:b/>
                <w:bCs/>
                <w:sz w:val="15"/>
                <w:szCs w:val="15"/>
              </w:rPr>
            </w:pPr>
          </w:p>
        </w:tc>
        <w:tc>
          <w:tcPr>
            <w:tcW w:w="1038" w:type="dxa"/>
            <w:tcBorders>
              <w:top w:val="single" w:sz="4" w:space="0" w:color="auto"/>
              <w:bottom w:val="nil"/>
            </w:tcBorders>
          </w:tcPr>
          <w:p w14:paraId="7EFBB4FE" w14:textId="13B7D13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3,250,982</w:t>
            </w:r>
          </w:p>
        </w:tc>
        <w:tc>
          <w:tcPr>
            <w:tcW w:w="81" w:type="dxa"/>
            <w:tcBorders>
              <w:top w:val="nil"/>
              <w:bottom w:val="nil"/>
            </w:tcBorders>
          </w:tcPr>
          <w:p w14:paraId="195B5E60" w14:textId="77777777" w:rsidR="001D3255" w:rsidRPr="00961C80" w:rsidRDefault="001D3255" w:rsidP="00641DA3">
            <w:pPr>
              <w:spacing w:line="360" w:lineRule="auto"/>
              <w:ind w:left="-105" w:right="-108"/>
              <w:jc w:val="center"/>
              <w:rPr>
                <w:rFonts w:eastAsia="Arial" w:cs="Arial"/>
                <w:b/>
                <w:bCs/>
                <w:sz w:val="15"/>
                <w:szCs w:val="15"/>
                <w:u w:val="single"/>
              </w:rPr>
            </w:pPr>
          </w:p>
        </w:tc>
        <w:tc>
          <w:tcPr>
            <w:tcW w:w="1044" w:type="dxa"/>
            <w:tcBorders>
              <w:top w:val="single" w:sz="4" w:space="0" w:color="auto"/>
              <w:bottom w:val="nil"/>
            </w:tcBorders>
          </w:tcPr>
          <w:p w14:paraId="61404424" w14:textId="541DEDE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2,519,317</w:t>
            </w:r>
          </w:p>
        </w:tc>
      </w:tr>
      <w:tr w:rsidR="001D3255" w:rsidRPr="00961C80" w14:paraId="2C774D41" w14:textId="77777777" w:rsidTr="00C41482">
        <w:trPr>
          <w:trHeight w:val="56"/>
        </w:trPr>
        <w:tc>
          <w:tcPr>
            <w:tcW w:w="2718" w:type="dxa"/>
            <w:tcBorders>
              <w:bottom w:val="nil"/>
            </w:tcBorders>
          </w:tcPr>
          <w:p w14:paraId="3393662B" w14:textId="77777777" w:rsidR="001D3255" w:rsidRPr="00961C80" w:rsidRDefault="001D3255" w:rsidP="00641DA3">
            <w:pPr>
              <w:spacing w:line="360" w:lineRule="auto"/>
              <w:ind w:left="110" w:right="-49"/>
              <w:jc w:val="both"/>
              <w:rPr>
                <w:rFonts w:eastAsia="Arial" w:cs="Arial"/>
                <w:sz w:val="15"/>
                <w:szCs w:val="15"/>
              </w:rPr>
            </w:pPr>
          </w:p>
        </w:tc>
        <w:tc>
          <w:tcPr>
            <w:tcW w:w="1854" w:type="dxa"/>
            <w:tcBorders>
              <w:top w:val="nil"/>
              <w:bottom w:val="nil"/>
            </w:tcBorders>
          </w:tcPr>
          <w:p w14:paraId="38C34E85"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37A8286C"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4923847C"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729E6D4C"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tcPr>
          <w:p w14:paraId="42D3FE29"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59CA46FB"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4011EE17"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0AE7B935"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76B8D95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4D2F9364" w14:textId="77777777" w:rsidTr="00C41482">
        <w:trPr>
          <w:trHeight w:val="56"/>
        </w:trPr>
        <w:tc>
          <w:tcPr>
            <w:tcW w:w="2718" w:type="dxa"/>
            <w:tcBorders>
              <w:bottom w:val="nil"/>
            </w:tcBorders>
          </w:tcPr>
          <w:p w14:paraId="1BA9BFF9" w14:textId="0010A913" w:rsidR="001D3255" w:rsidRPr="00961C80" w:rsidRDefault="001D3255" w:rsidP="00641DA3">
            <w:pPr>
              <w:spacing w:line="360" w:lineRule="auto"/>
              <w:ind w:left="110" w:right="-49"/>
              <w:jc w:val="both"/>
              <w:rPr>
                <w:rFonts w:eastAsia="Arial" w:cs="Arial"/>
                <w:sz w:val="15"/>
                <w:szCs w:val="15"/>
              </w:rPr>
            </w:pPr>
            <w:r w:rsidRPr="00961C80">
              <w:rPr>
                <w:rFonts w:eastAsia="Arial" w:cs="Arial"/>
                <w:sz w:val="15"/>
                <w:szCs w:val="15"/>
              </w:rPr>
              <w:t>Eastbourne Limited Partnership</w:t>
            </w:r>
          </w:p>
        </w:tc>
        <w:tc>
          <w:tcPr>
            <w:tcW w:w="1854" w:type="dxa"/>
            <w:tcBorders>
              <w:top w:val="nil"/>
              <w:bottom w:val="nil"/>
            </w:tcBorders>
          </w:tcPr>
          <w:p w14:paraId="5A3665E2" w14:textId="1A32DB21"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Market price</w:t>
            </w:r>
          </w:p>
        </w:tc>
        <w:tc>
          <w:tcPr>
            <w:tcW w:w="78" w:type="dxa"/>
            <w:tcBorders>
              <w:top w:val="nil"/>
              <w:bottom w:val="nil"/>
            </w:tcBorders>
          </w:tcPr>
          <w:p w14:paraId="73EF724E"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4401070F" w14:textId="5E6BBBC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13,965</w:t>
            </w:r>
          </w:p>
        </w:tc>
        <w:tc>
          <w:tcPr>
            <w:tcW w:w="80" w:type="dxa"/>
            <w:tcBorders>
              <w:top w:val="nil"/>
              <w:bottom w:val="nil"/>
            </w:tcBorders>
          </w:tcPr>
          <w:p w14:paraId="76789380"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tcPr>
          <w:p w14:paraId="0ABF9987" w14:textId="05BCCFF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eastAsia="Arial" w:cs="Arial"/>
                <w:sz w:val="15"/>
                <w:szCs w:val="15"/>
              </w:rPr>
              <w:t>-</w:t>
            </w:r>
          </w:p>
        </w:tc>
        <w:tc>
          <w:tcPr>
            <w:tcW w:w="78" w:type="dxa"/>
            <w:tcBorders>
              <w:top w:val="nil"/>
              <w:bottom w:val="nil"/>
            </w:tcBorders>
          </w:tcPr>
          <w:p w14:paraId="7371859D"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651FD35D" w14:textId="6A1D6BC8"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13,965</w:t>
            </w:r>
          </w:p>
        </w:tc>
        <w:tc>
          <w:tcPr>
            <w:tcW w:w="81" w:type="dxa"/>
            <w:tcBorders>
              <w:top w:val="nil"/>
              <w:bottom w:val="nil"/>
            </w:tcBorders>
          </w:tcPr>
          <w:p w14:paraId="10FC9664"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45223A9E" w14:textId="3784122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7D1B40EF" w14:textId="77777777" w:rsidTr="00C41482">
        <w:trPr>
          <w:trHeight w:val="56"/>
        </w:trPr>
        <w:tc>
          <w:tcPr>
            <w:tcW w:w="2718" w:type="dxa"/>
            <w:tcBorders>
              <w:bottom w:val="nil"/>
            </w:tcBorders>
          </w:tcPr>
          <w:p w14:paraId="3954B0D4" w14:textId="77777777" w:rsidR="001D3255" w:rsidRPr="00961C80" w:rsidRDefault="001D3255" w:rsidP="00641DA3">
            <w:pPr>
              <w:spacing w:line="360" w:lineRule="auto"/>
              <w:ind w:left="110" w:right="-49"/>
              <w:jc w:val="both"/>
              <w:rPr>
                <w:rFonts w:eastAsia="Arial" w:cs="Arial"/>
                <w:sz w:val="15"/>
                <w:szCs w:val="15"/>
              </w:rPr>
            </w:pPr>
          </w:p>
        </w:tc>
        <w:tc>
          <w:tcPr>
            <w:tcW w:w="1854" w:type="dxa"/>
            <w:tcBorders>
              <w:top w:val="nil"/>
              <w:bottom w:val="nil"/>
            </w:tcBorders>
          </w:tcPr>
          <w:p w14:paraId="01107AB4"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7040077B"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636BED72"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tcPr>
          <w:p w14:paraId="3E812C38" w14:textId="77777777" w:rsidR="001D3255" w:rsidRPr="00961C80" w:rsidRDefault="001D3255" w:rsidP="00641DA3">
            <w:pPr>
              <w:spacing w:line="360" w:lineRule="auto"/>
              <w:ind w:left="-105" w:right="-108"/>
              <w:rPr>
                <w:rFonts w:eastAsia="Arial" w:cs="Arial"/>
                <w:sz w:val="15"/>
                <w:szCs w:val="15"/>
                <w:u w:val="single"/>
              </w:rPr>
            </w:pPr>
          </w:p>
        </w:tc>
        <w:tc>
          <w:tcPr>
            <w:tcW w:w="973" w:type="dxa"/>
            <w:tcBorders>
              <w:top w:val="nil"/>
              <w:bottom w:val="nil"/>
            </w:tcBorders>
          </w:tcPr>
          <w:p w14:paraId="7C8A393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tcPr>
          <w:p w14:paraId="5DC1906D"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tcPr>
          <w:p w14:paraId="65CE8E4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tcPr>
          <w:p w14:paraId="4034E3C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4812322A"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122582EE" w14:textId="77777777" w:rsidTr="00C41482">
        <w:trPr>
          <w:trHeight w:val="175"/>
        </w:trPr>
        <w:tc>
          <w:tcPr>
            <w:tcW w:w="2718" w:type="dxa"/>
            <w:tcBorders>
              <w:bottom w:val="nil"/>
            </w:tcBorders>
          </w:tcPr>
          <w:p w14:paraId="77DB7E51" w14:textId="77777777" w:rsidR="001D3255" w:rsidRPr="00961C80" w:rsidRDefault="001D3255" w:rsidP="00641DA3">
            <w:pPr>
              <w:tabs>
                <w:tab w:val="clear" w:pos="227"/>
                <w:tab w:val="clear" w:pos="454"/>
              </w:tabs>
              <w:spacing w:line="360" w:lineRule="auto"/>
              <w:ind w:left="110" w:right="-49"/>
              <w:jc w:val="thaiDistribute"/>
              <w:rPr>
                <w:rFonts w:eastAsia="Arial" w:cs="Arial"/>
                <w:i/>
                <w:sz w:val="15"/>
                <w:szCs w:val="15"/>
                <w:u w:val="single"/>
              </w:rPr>
            </w:pPr>
            <w:r w:rsidRPr="00961C80">
              <w:rPr>
                <w:rFonts w:eastAsia="Arial" w:cs="Arial"/>
                <w:i/>
                <w:sz w:val="15"/>
                <w:szCs w:val="15"/>
                <w:u w:val="single"/>
              </w:rPr>
              <w:t>Related person</w:t>
            </w:r>
          </w:p>
        </w:tc>
        <w:tc>
          <w:tcPr>
            <w:tcW w:w="1854" w:type="dxa"/>
            <w:tcBorders>
              <w:top w:val="nil"/>
              <w:bottom w:val="nil"/>
            </w:tcBorders>
          </w:tcPr>
          <w:p w14:paraId="3A89E31C" w14:textId="77777777" w:rsidR="001D3255" w:rsidRPr="00961C80" w:rsidRDefault="001D3255" w:rsidP="00641DA3">
            <w:pPr>
              <w:spacing w:line="360" w:lineRule="auto"/>
              <w:ind w:left="-27" w:right="-20"/>
              <w:jc w:val="center"/>
              <w:rPr>
                <w:rFonts w:eastAsia="Arial" w:cs="Arial"/>
                <w:sz w:val="15"/>
                <w:szCs w:val="15"/>
              </w:rPr>
            </w:pPr>
          </w:p>
        </w:tc>
        <w:tc>
          <w:tcPr>
            <w:tcW w:w="78" w:type="dxa"/>
            <w:tcBorders>
              <w:top w:val="nil"/>
              <w:bottom w:val="nil"/>
            </w:tcBorders>
          </w:tcPr>
          <w:p w14:paraId="56DA8269"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17C9DCC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628521B"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43E2A109"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6848BE31"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nil"/>
            </w:tcBorders>
            <w:vAlign w:val="center"/>
          </w:tcPr>
          <w:p w14:paraId="49B55B8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4D85424D"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C4D7245"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2BB80887" w14:textId="77777777" w:rsidTr="00C41482">
        <w:trPr>
          <w:trHeight w:val="175"/>
        </w:trPr>
        <w:tc>
          <w:tcPr>
            <w:tcW w:w="2718" w:type="dxa"/>
            <w:tcBorders>
              <w:bottom w:val="nil"/>
            </w:tcBorders>
          </w:tcPr>
          <w:p w14:paraId="441CB156"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Director’s family</w:t>
            </w:r>
          </w:p>
        </w:tc>
        <w:tc>
          <w:tcPr>
            <w:tcW w:w="1854" w:type="dxa"/>
            <w:tcBorders>
              <w:top w:val="nil"/>
              <w:bottom w:val="nil"/>
            </w:tcBorders>
          </w:tcPr>
          <w:p w14:paraId="1BCC1805" w14:textId="77777777" w:rsidR="001D3255" w:rsidRPr="00961C80" w:rsidRDefault="001D3255" w:rsidP="00641DA3">
            <w:pPr>
              <w:spacing w:line="360" w:lineRule="auto"/>
              <w:ind w:left="-27" w:right="-20"/>
              <w:jc w:val="center"/>
              <w:rPr>
                <w:rFonts w:eastAsia="Arial" w:cs="Arial"/>
                <w:sz w:val="15"/>
                <w:szCs w:val="15"/>
              </w:rPr>
            </w:pPr>
            <w:r w:rsidRPr="00961C80">
              <w:rPr>
                <w:rFonts w:eastAsia="Arial" w:cs="Arial"/>
                <w:sz w:val="15"/>
                <w:szCs w:val="15"/>
              </w:rPr>
              <w:t>Contract price</w:t>
            </w:r>
          </w:p>
        </w:tc>
        <w:tc>
          <w:tcPr>
            <w:tcW w:w="78" w:type="dxa"/>
            <w:tcBorders>
              <w:top w:val="nil"/>
              <w:bottom w:val="nil"/>
            </w:tcBorders>
          </w:tcPr>
          <w:p w14:paraId="7FC2413E"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single" w:sz="4" w:space="0" w:color="000000"/>
            </w:tcBorders>
          </w:tcPr>
          <w:p w14:paraId="5A4DE806" w14:textId="5293E62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11,400</w:t>
            </w:r>
          </w:p>
        </w:tc>
        <w:tc>
          <w:tcPr>
            <w:tcW w:w="80" w:type="dxa"/>
            <w:tcBorders>
              <w:top w:val="nil"/>
              <w:bottom w:val="nil"/>
            </w:tcBorders>
          </w:tcPr>
          <w:p w14:paraId="79CB1BCC"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single" w:sz="4" w:space="0" w:color="000000"/>
            </w:tcBorders>
          </w:tcPr>
          <w:p w14:paraId="7FF65758" w14:textId="29EAD972"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tcPr>
          <w:p w14:paraId="2881BD16" w14:textId="77777777" w:rsidR="001D3255" w:rsidRPr="00961C80" w:rsidRDefault="001D3255" w:rsidP="00641DA3">
            <w:pPr>
              <w:spacing w:line="360" w:lineRule="auto"/>
              <w:ind w:right="72"/>
              <w:jc w:val="center"/>
              <w:rPr>
                <w:rFonts w:eastAsia="Arial" w:cs="Arial"/>
                <w:sz w:val="15"/>
                <w:szCs w:val="15"/>
              </w:rPr>
            </w:pPr>
          </w:p>
        </w:tc>
        <w:tc>
          <w:tcPr>
            <w:tcW w:w="1038" w:type="dxa"/>
            <w:tcBorders>
              <w:top w:val="nil"/>
              <w:bottom w:val="single" w:sz="4" w:space="0" w:color="000000"/>
            </w:tcBorders>
          </w:tcPr>
          <w:p w14:paraId="143FC10C" w14:textId="7EBC9573"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11,400</w:t>
            </w:r>
          </w:p>
        </w:tc>
        <w:tc>
          <w:tcPr>
            <w:tcW w:w="81" w:type="dxa"/>
            <w:tcBorders>
              <w:top w:val="nil"/>
              <w:bottom w:val="nil"/>
            </w:tcBorders>
          </w:tcPr>
          <w:p w14:paraId="6CDDAAD8"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single" w:sz="4" w:space="0" w:color="000000"/>
            </w:tcBorders>
          </w:tcPr>
          <w:p w14:paraId="0EF0173C" w14:textId="5B67BD4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25CCB4C2" w14:textId="77777777" w:rsidTr="00B60968">
        <w:trPr>
          <w:trHeight w:val="269"/>
        </w:trPr>
        <w:tc>
          <w:tcPr>
            <w:tcW w:w="2718" w:type="dxa"/>
            <w:tcBorders>
              <w:bottom w:val="nil"/>
            </w:tcBorders>
          </w:tcPr>
          <w:p w14:paraId="4E2BF191" w14:textId="77777777" w:rsidR="001D3255" w:rsidRPr="00961C80" w:rsidRDefault="001D3255" w:rsidP="00641DA3">
            <w:pPr>
              <w:spacing w:line="360" w:lineRule="auto"/>
              <w:ind w:left="11" w:right="-49"/>
              <w:jc w:val="thaiDistribute"/>
              <w:rPr>
                <w:rFonts w:eastAsia="Arial" w:cs="Arial"/>
                <w:b/>
                <w:sz w:val="15"/>
                <w:szCs w:val="15"/>
              </w:rPr>
            </w:pPr>
            <w:r w:rsidRPr="00961C80">
              <w:rPr>
                <w:rFonts w:eastAsia="Arial" w:cs="Arial"/>
                <w:b/>
                <w:sz w:val="15"/>
                <w:szCs w:val="15"/>
              </w:rPr>
              <w:t>Total Cost / Expense</w:t>
            </w:r>
          </w:p>
        </w:tc>
        <w:tc>
          <w:tcPr>
            <w:tcW w:w="1854" w:type="dxa"/>
            <w:tcBorders>
              <w:top w:val="nil"/>
              <w:bottom w:val="nil"/>
            </w:tcBorders>
          </w:tcPr>
          <w:p w14:paraId="06DF2F4E" w14:textId="77777777" w:rsidR="001D3255" w:rsidRPr="00961C80" w:rsidRDefault="001D3255" w:rsidP="00641DA3">
            <w:pPr>
              <w:spacing w:line="360" w:lineRule="auto"/>
              <w:ind w:left="-27" w:right="-20"/>
              <w:jc w:val="center"/>
              <w:rPr>
                <w:rFonts w:eastAsia="Arial" w:cs="Arial"/>
                <w:bCs/>
                <w:sz w:val="15"/>
                <w:szCs w:val="15"/>
              </w:rPr>
            </w:pPr>
          </w:p>
        </w:tc>
        <w:tc>
          <w:tcPr>
            <w:tcW w:w="78" w:type="dxa"/>
            <w:tcBorders>
              <w:top w:val="nil"/>
              <w:bottom w:val="nil"/>
            </w:tcBorders>
          </w:tcPr>
          <w:p w14:paraId="3B267ED4" w14:textId="77777777" w:rsidR="001D3255" w:rsidRPr="00961C80" w:rsidRDefault="001D3255" w:rsidP="00641DA3">
            <w:pPr>
              <w:spacing w:line="360" w:lineRule="auto"/>
              <w:ind w:left="-105" w:right="-108"/>
              <w:jc w:val="center"/>
              <w:rPr>
                <w:rFonts w:eastAsia="Arial" w:cs="Arial"/>
                <w:b/>
                <w:sz w:val="15"/>
                <w:szCs w:val="15"/>
              </w:rPr>
            </w:pPr>
          </w:p>
        </w:tc>
        <w:tc>
          <w:tcPr>
            <w:tcW w:w="1002" w:type="dxa"/>
            <w:tcBorders>
              <w:top w:val="single" w:sz="4" w:space="0" w:color="000000"/>
              <w:bottom w:val="single" w:sz="12" w:space="0" w:color="000000"/>
            </w:tcBorders>
            <w:vAlign w:val="center"/>
          </w:tcPr>
          <w:p w14:paraId="4EDC6D65" w14:textId="3BE0E99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3,391,347</w:t>
            </w:r>
          </w:p>
        </w:tc>
        <w:tc>
          <w:tcPr>
            <w:tcW w:w="80" w:type="dxa"/>
            <w:tcBorders>
              <w:top w:val="nil"/>
              <w:bottom w:val="nil"/>
            </w:tcBorders>
            <w:vAlign w:val="center"/>
          </w:tcPr>
          <w:p w14:paraId="795DA87C" w14:textId="77777777" w:rsidR="001D3255" w:rsidRPr="00961C80" w:rsidRDefault="001D3255" w:rsidP="00641DA3">
            <w:pPr>
              <w:spacing w:line="360" w:lineRule="auto"/>
              <w:ind w:left="-105" w:right="-108"/>
              <w:jc w:val="center"/>
              <w:rPr>
                <w:rFonts w:eastAsia="Arial" w:cs="Arial"/>
                <w:b/>
                <w:sz w:val="15"/>
                <w:szCs w:val="15"/>
                <w:u w:val="single"/>
              </w:rPr>
            </w:pPr>
          </w:p>
        </w:tc>
        <w:tc>
          <w:tcPr>
            <w:tcW w:w="973" w:type="dxa"/>
            <w:tcBorders>
              <w:top w:val="single" w:sz="4" w:space="0" w:color="000000"/>
              <w:bottom w:val="single" w:sz="12" w:space="0" w:color="000000"/>
            </w:tcBorders>
            <w:vAlign w:val="center"/>
          </w:tcPr>
          <w:p w14:paraId="1915935D" w14:textId="16DC1C6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2,876,312</w:t>
            </w:r>
          </w:p>
        </w:tc>
        <w:tc>
          <w:tcPr>
            <w:tcW w:w="78" w:type="dxa"/>
            <w:tcBorders>
              <w:top w:val="nil"/>
              <w:bottom w:val="nil"/>
            </w:tcBorders>
            <w:vAlign w:val="center"/>
          </w:tcPr>
          <w:p w14:paraId="6BC30311" w14:textId="77777777" w:rsidR="001D3255" w:rsidRPr="00961C80" w:rsidRDefault="001D3255" w:rsidP="00641DA3">
            <w:pPr>
              <w:spacing w:line="360" w:lineRule="auto"/>
              <w:ind w:right="72"/>
              <w:jc w:val="center"/>
              <w:rPr>
                <w:rFonts w:eastAsia="Arial" w:cs="Arial"/>
                <w:b/>
                <w:sz w:val="15"/>
                <w:szCs w:val="15"/>
              </w:rPr>
            </w:pPr>
          </w:p>
        </w:tc>
        <w:tc>
          <w:tcPr>
            <w:tcW w:w="1038" w:type="dxa"/>
            <w:tcBorders>
              <w:top w:val="single" w:sz="4" w:space="0" w:color="000000"/>
              <w:bottom w:val="single" w:sz="12" w:space="0" w:color="000000"/>
            </w:tcBorders>
            <w:shd w:val="clear" w:color="auto" w:fill="auto"/>
            <w:vAlign w:val="center"/>
          </w:tcPr>
          <w:p w14:paraId="33598A6E" w14:textId="00A2586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43,052,214</w:t>
            </w:r>
          </w:p>
        </w:tc>
        <w:tc>
          <w:tcPr>
            <w:tcW w:w="81" w:type="dxa"/>
            <w:tcBorders>
              <w:top w:val="nil"/>
              <w:bottom w:val="nil"/>
            </w:tcBorders>
            <w:vAlign w:val="center"/>
          </w:tcPr>
          <w:p w14:paraId="0D205D21" w14:textId="77777777" w:rsidR="001D3255" w:rsidRPr="00961C80" w:rsidRDefault="001D3255" w:rsidP="00641DA3">
            <w:pPr>
              <w:spacing w:line="360" w:lineRule="auto"/>
              <w:ind w:left="-105" w:right="-108"/>
              <w:jc w:val="center"/>
              <w:rPr>
                <w:rFonts w:eastAsia="Arial" w:cs="Arial"/>
                <w:b/>
                <w:sz w:val="15"/>
                <w:szCs w:val="15"/>
                <w:u w:val="single"/>
              </w:rPr>
            </w:pPr>
          </w:p>
        </w:tc>
        <w:tc>
          <w:tcPr>
            <w:tcW w:w="1044" w:type="dxa"/>
            <w:tcBorders>
              <w:top w:val="single" w:sz="4" w:space="0" w:color="000000"/>
              <w:bottom w:val="single" w:sz="12" w:space="0" w:color="000000"/>
            </w:tcBorders>
            <w:shd w:val="clear" w:color="auto" w:fill="auto"/>
            <w:vAlign w:val="center"/>
          </w:tcPr>
          <w:p w14:paraId="2DA17330" w14:textId="6D2136F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42,856,623</w:t>
            </w:r>
          </w:p>
        </w:tc>
      </w:tr>
      <w:tr w:rsidR="001D3255" w:rsidRPr="00961C80" w14:paraId="6EE8659B" w14:textId="77777777" w:rsidTr="00C41482">
        <w:trPr>
          <w:trHeight w:val="96"/>
        </w:trPr>
        <w:tc>
          <w:tcPr>
            <w:tcW w:w="2718" w:type="dxa"/>
            <w:tcBorders>
              <w:bottom w:val="nil"/>
            </w:tcBorders>
          </w:tcPr>
          <w:p w14:paraId="393F326C" w14:textId="77777777" w:rsidR="001D3255" w:rsidRPr="00961C80" w:rsidRDefault="001D3255" w:rsidP="00641DA3">
            <w:pPr>
              <w:spacing w:line="360" w:lineRule="auto"/>
              <w:ind w:right="-49"/>
              <w:jc w:val="both"/>
              <w:rPr>
                <w:rFonts w:eastAsia="Arial" w:cs="Arial"/>
                <w:sz w:val="15"/>
                <w:szCs w:val="15"/>
              </w:rPr>
            </w:pPr>
          </w:p>
        </w:tc>
        <w:tc>
          <w:tcPr>
            <w:tcW w:w="1854" w:type="dxa"/>
            <w:tcBorders>
              <w:top w:val="nil"/>
              <w:bottom w:val="nil"/>
            </w:tcBorders>
          </w:tcPr>
          <w:p w14:paraId="487E18B3" w14:textId="77777777" w:rsidR="001D3255" w:rsidRPr="00961C80" w:rsidRDefault="001D3255" w:rsidP="00641DA3">
            <w:pPr>
              <w:spacing w:line="360" w:lineRule="auto"/>
              <w:jc w:val="center"/>
              <w:rPr>
                <w:rFonts w:eastAsia="Arial" w:cs="Arial"/>
                <w:bCs/>
                <w:sz w:val="15"/>
                <w:szCs w:val="15"/>
              </w:rPr>
            </w:pPr>
          </w:p>
        </w:tc>
        <w:tc>
          <w:tcPr>
            <w:tcW w:w="78" w:type="dxa"/>
            <w:tcBorders>
              <w:top w:val="nil"/>
              <w:bottom w:val="nil"/>
            </w:tcBorders>
          </w:tcPr>
          <w:p w14:paraId="28865F19"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45FB1447"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4C45CB99"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2CA0845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25013288" w14:textId="77777777" w:rsidR="001D3255" w:rsidRPr="00961C80" w:rsidRDefault="001D3255" w:rsidP="00641DA3">
            <w:pPr>
              <w:spacing w:line="360" w:lineRule="auto"/>
              <w:ind w:left="-12"/>
              <w:rPr>
                <w:rFonts w:eastAsia="Arial" w:cs="Arial"/>
                <w:sz w:val="15"/>
                <w:szCs w:val="15"/>
              </w:rPr>
            </w:pPr>
          </w:p>
        </w:tc>
        <w:tc>
          <w:tcPr>
            <w:tcW w:w="1038" w:type="dxa"/>
            <w:tcBorders>
              <w:top w:val="nil"/>
              <w:bottom w:val="nil"/>
            </w:tcBorders>
            <w:vAlign w:val="center"/>
          </w:tcPr>
          <w:p w14:paraId="39FC3EBC"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1CFF7609"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F5FF28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7DAB4A2A" w14:textId="77777777" w:rsidTr="00C41482">
        <w:trPr>
          <w:trHeight w:val="96"/>
        </w:trPr>
        <w:tc>
          <w:tcPr>
            <w:tcW w:w="2718" w:type="dxa"/>
            <w:tcBorders>
              <w:bottom w:val="nil"/>
            </w:tcBorders>
          </w:tcPr>
          <w:p w14:paraId="648EE477" w14:textId="77777777" w:rsidR="001D3255" w:rsidRPr="00961C80" w:rsidRDefault="001D3255" w:rsidP="00641DA3">
            <w:pPr>
              <w:spacing w:line="360" w:lineRule="auto"/>
              <w:ind w:left="11" w:right="-49"/>
              <w:jc w:val="thaiDistribute"/>
              <w:rPr>
                <w:rFonts w:eastAsia="Arial" w:cs="Arial"/>
                <w:b/>
                <w:sz w:val="15"/>
                <w:szCs w:val="15"/>
              </w:rPr>
            </w:pPr>
            <w:r w:rsidRPr="00961C80">
              <w:rPr>
                <w:rFonts w:eastAsia="Arial" w:cs="Arial"/>
                <w:b/>
                <w:sz w:val="15"/>
                <w:szCs w:val="15"/>
              </w:rPr>
              <w:t>Finance cost</w:t>
            </w:r>
          </w:p>
        </w:tc>
        <w:tc>
          <w:tcPr>
            <w:tcW w:w="1854" w:type="dxa"/>
            <w:tcBorders>
              <w:top w:val="nil"/>
              <w:bottom w:val="nil"/>
            </w:tcBorders>
          </w:tcPr>
          <w:p w14:paraId="58DF9E7E" w14:textId="77777777" w:rsidR="001D3255" w:rsidRPr="00961C80" w:rsidRDefault="001D3255" w:rsidP="00641DA3">
            <w:pPr>
              <w:spacing w:line="360" w:lineRule="auto"/>
              <w:jc w:val="center"/>
              <w:rPr>
                <w:rFonts w:eastAsia="Arial" w:cs="Arial"/>
                <w:bCs/>
                <w:sz w:val="15"/>
                <w:szCs w:val="15"/>
              </w:rPr>
            </w:pPr>
          </w:p>
        </w:tc>
        <w:tc>
          <w:tcPr>
            <w:tcW w:w="78" w:type="dxa"/>
            <w:tcBorders>
              <w:top w:val="nil"/>
              <w:bottom w:val="nil"/>
            </w:tcBorders>
          </w:tcPr>
          <w:p w14:paraId="15D02BE1"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6E3023F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47E1852A"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31BE7799"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72FEEC2A" w14:textId="77777777" w:rsidR="001D3255" w:rsidRPr="00961C80" w:rsidRDefault="001D3255" w:rsidP="00641DA3">
            <w:pPr>
              <w:spacing w:line="360" w:lineRule="auto"/>
              <w:ind w:left="-12"/>
              <w:rPr>
                <w:rFonts w:eastAsia="Arial" w:cs="Arial"/>
                <w:sz w:val="15"/>
                <w:szCs w:val="15"/>
              </w:rPr>
            </w:pPr>
          </w:p>
        </w:tc>
        <w:tc>
          <w:tcPr>
            <w:tcW w:w="1038" w:type="dxa"/>
            <w:tcBorders>
              <w:top w:val="nil"/>
              <w:bottom w:val="nil"/>
            </w:tcBorders>
            <w:vAlign w:val="center"/>
          </w:tcPr>
          <w:p w14:paraId="38B70151"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5FBA5638"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0A8A7B5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30A9A217" w14:textId="77777777" w:rsidTr="00C41482">
        <w:trPr>
          <w:trHeight w:val="96"/>
        </w:trPr>
        <w:tc>
          <w:tcPr>
            <w:tcW w:w="2718" w:type="dxa"/>
            <w:tcBorders>
              <w:bottom w:val="nil"/>
            </w:tcBorders>
          </w:tcPr>
          <w:p w14:paraId="2F4933FB"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i/>
                <w:sz w:val="15"/>
                <w:szCs w:val="15"/>
                <w:u w:val="single"/>
              </w:rPr>
              <w:t>Related companies</w:t>
            </w:r>
          </w:p>
        </w:tc>
        <w:tc>
          <w:tcPr>
            <w:tcW w:w="1854" w:type="dxa"/>
            <w:tcBorders>
              <w:top w:val="nil"/>
              <w:bottom w:val="nil"/>
            </w:tcBorders>
          </w:tcPr>
          <w:p w14:paraId="265BEE70" w14:textId="77777777" w:rsidR="001D3255" w:rsidRPr="00961C80" w:rsidRDefault="001D3255" w:rsidP="00641DA3">
            <w:pPr>
              <w:spacing w:line="360" w:lineRule="auto"/>
              <w:jc w:val="center"/>
              <w:rPr>
                <w:rFonts w:eastAsia="Arial" w:cs="Arial"/>
                <w:bCs/>
                <w:sz w:val="15"/>
                <w:szCs w:val="15"/>
              </w:rPr>
            </w:pPr>
          </w:p>
        </w:tc>
        <w:tc>
          <w:tcPr>
            <w:tcW w:w="78" w:type="dxa"/>
            <w:tcBorders>
              <w:top w:val="nil"/>
              <w:bottom w:val="nil"/>
            </w:tcBorders>
          </w:tcPr>
          <w:p w14:paraId="2FD718C1"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69DD645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6D5EB78A"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65B41ED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4A102C18" w14:textId="77777777" w:rsidR="001D3255" w:rsidRPr="00961C80" w:rsidRDefault="001D3255" w:rsidP="00641DA3">
            <w:pPr>
              <w:spacing w:line="360" w:lineRule="auto"/>
              <w:ind w:left="-12"/>
              <w:rPr>
                <w:rFonts w:eastAsia="Arial" w:cs="Arial"/>
                <w:sz w:val="15"/>
                <w:szCs w:val="15"/>
              </w:rPr>
            </w:pPr>
          </w:p>
        </w:tc>
        <w:tc>
          <w:tcPr>
            <w:tcW w:w="1038" w:type="dxa"/>
            <w:tcBorders>
              <w:top w:val="nil"/>
              <w:bottom w:val="nil"/>
            </w:tcBorders>
            <w:vAlign w:val="center"/>
          </w:tcPr>
          <w:p w14:paraId="6978769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4D69C7C8"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6E22307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1485268F" w14:textId="77777777" w:rsidTr="00C41482">
        <w:trPr>
          <w:trHeight w:val="96"/>
        </w:trPr>
        <w:tc>
          <w:tcPr>
            <w:tcW w:w="2718" w:type="dxa"/>
            <w:tcBorders>
              <w:bottom w:val="nil"/>
            </w:tcBorders>
          </w:tcPr>
          <w:p w14:paraId="76BC1F00"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spellStart"/>
            <w:r w:rsidRPr="00961C80">
              <w:rPr>
                <w:rFonts w:eastAsia="Arial" w:cs="Arial"/>
                <w:sz w:val="15"/>
                <w:szCs w:val="15"/>
              </w:rPr>
              <w:t>Arayasab</w:t>
            </w:r>
            <w:proofErr w:type="spellEnd"/>
            <w:r w:rsidRPr="00961C80">
              <w:rPr>
                <w:rFonts w:eastAsia="Arial" w:cs="Arial"/>
                <w:sz w:val="15"/>
                <w:szCs w:val="15"/>
              </w:rPr>
              <w:t xml:space="preserve"> </w:t>
            </w:r>
            <w:r w:rsidRPr="00961C80">
              <w:rPr>
                <w:rFonts w:cs="Arial"/>
                <w:sz w:val="15"/>
                <w:szCs w:val="15"/>
              </w:rPr>
              <w:t>Company Limited</w:t>
            </w:r>
          </w:p>
        </w:tc>
        <w:tc>
          <w:tcPr>
            <w:tcW w:w="1854" w:type="dxa"/>
            <w:tcBorders>
              <w:top w:val="nil"/>
              <w:bottom w:val="nil"/>
            </w:tcBorders>
          </w:tcPr>
          <w:p w14:paraId="29FE2A41" w14:textId="77777777" w:rsidR="001D3255" w:rsidRPr="00961C80" w:rsidRDefault="001D3255" w:rsidP="00641DA3">
            <w:pPr>
              <w:spacing w:line="360" w:lineRule="auto"/>
              <w:jc w:val="center"/>
              <w:rPr>
                <w:rFonts w:eastAsia="Arial" w:cs="Arial"/>
                <w:sz w:val="15"/>
                <w:szCs w:val="15"/>
              </w:rPr>
            </w:pPr>
            <w:r w:rsidRPr="00961C80">
              <w:rPr>
                <w:rFonts w:eastAsia="Arial" w:cs="Arial"/>
                <w:sz w:val="15"/>
                <w:szCs w:val="15"/>
              </w:rPr>
              <w:t>Incremental borrowing rate</w:t>
            </w:r>
          </w:p>
        </w:tc>
        <w:tc>
          <w:tcPr>
            <w:tcW w:w="78" w:type="dxa"/>
            <w:tcBorders>
              <w:top w:val="nil"/>
              <w:bottom w:val="nil"/>
            </w:tcBorders>
          </w:tcPr>
          <w:p w14:paraId="16A7BEC8"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3C4EB6DA" w14:textId="6CC6B5E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403,067</w:t>
            </w:r>
          </w:p>
        </w:tc>
        <w:tc>
          <w:tcPr>
            <w:tcW w:w="80" w:type="dxa"/>
            <w:tcBorders>
              <w:top w:val="nil"/>
              <w:bottom w:val="nil"/>
            </w:tcBorders>
            <w:vAlign w:val="center"/>
          </w:tcPr>
          <w:p w14:paraId="32C9ABE1"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7DD392AD" w14:textId="55761188"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414,898</w:t>
            </w:r>
          </w:p>
        </w:tc>
        <w:tc>
          <w:tcPr>
            <w:tcW w:w="78" w:type="dxa"/>
            <w:tcBorders>
              <w:top w:val="nil"/>
              <w:bottom w:val="nil"/>
            </w:tcBorders>
            <w:vAlign w:val="center"/>
          </w:tcPr>
          <w:p w14:paraId="38AF030A" w14:textId="77777777" w:rsidR="001D3255" w:rsidRPr="00961C80" w:rsidRDefault="001D3255" w:rsidP="00641DA3">
            <w:pPr>
              <w:spacing w:line="360" w:lineRule="auto"/>
              <w:ind w:left="-12"/>
              <w:jc w:val="center"/>
              <w:rPr>
                <w:rFonts w:eastAsia="Arial" w:cs="Arial"/>
                <w:sz w:val="15"/>
                <w:szCs w:val="15"/>
              </w:rPr>
            </w:pPr>
          </w:p>
        </w:tc>
        <w:tc>
          <w:tcPr>
            <w:tcW w:w="1038" w:type="dxa"/>
            <w:tcBorders>
              <w:top w:val="nil"/>
              <w:bottom w:val="nil"/>
            </w:tcBorders>
            <w:vAlign w:val="center"/>
          </w:tcPr>
          <w:p w14:paraId="2D146AC7" w14:textId="78EC2C3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403,067</w:t>
            </w:r>
          </w:p>
        </w:tc>
        <w:tc>
          <w:tcPr>
            <w:tcW w:w="81" w:type="dxa"/>
            <w:tcBorders>
              <w:top w:val="nil"/>
              <w:bottom w:val="nil"/>
            </w:tcBorders>
            <w:vAlign w:val="center"/>
          </w:tcPr>
          <w:p w14:paraId="03512D76"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5C49C130" w14:textId="763DED1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414,898</w:t>
            </w:r>
          </w:p>
        </w:tc>
      </w:tr>
      <w:tr w:rsidR="001D3255" w:rsidRPr="00961C80" w14:paraId="02DD00B9" w14:textId="77777777" w:rsidTr="00C41482">
        <w:trPr>
          <w:trHeight w:val="96"/>
        </w:trPr>
        <w:tc>
          <w:tcPr>
            <w:tcW w:w="2718" w:type="dxa"/>
            <w:tcBorders>
              <w:bottom w:val="nil"/>
            </w:tcBorders>
            <w:shd w:val="clear" w:color="auto" w:fill="auto"/>
          </w:tcPr>
          <w:p w14:paraId="5324F771"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proofErr w:type="gramStart"/>
            <w:r w:rsidRPr="00961C80">
              <w:rPr>
                <w:rFonts w:eastAsia="Arial" w:cs="Arial"/>
                <w:sz w:val="15"/>
                <w:szCs w:val="15"/>
                <w:u w:val="single"/>
              </w:rPr>
              <w:t>Less</w:t>
            </w:r>
            <w:r w:rsidRPr="00961C80">
              <w:rPr>
                <w:rFonts w:eastAsia="Arial" w:cs="Arial"/>
                <w:sz w:val="15"/>
                <w:szCs w:val="15"/>
              </w:rPr>
              <w:t xml:space="preserve">  Charge</w:t>
            </w:r>
            <w:proofErr w:type="gramEnd"/>
            <w:r w:rsidRPr="00961C80">
              <w:rPr>
                <w:rFonts w:eastAsia="Arial" w:cs="Arial"/>
                <w:sz w:val="15"/>
                <w:szCs w:val="15"/>
              </w:rPr>
              <w:t xml:space="preserve"> to subsidiary</w:t>
            </w:r>
          </w:p>
        </w:tc>
        <w:tc>
          <w:tcPr>
            <w:tcW w:w="1854" w:type="dxa"/>
            <w:tcBorders>
              <w:top w:val="nil"/>
              <w:bottom w:val="nil"/>
            </w:tcBorders>
          </w:tcPr>
          <w:p w14:paraId="4C358C6E" w14:textId="77777777" w:rsidR="001D3255" w:rsidRPr="00961C80" w:rsidRDefault="001D3255" w:rsidP="00641DA3">
            <w:pPr>
              <w:spacing w:line="360" w:lineRule="auto"/>
              <w:jc w:val="center"/>
              <w:rPr>
                <w:rFonts w:eastAsia="Arial" w:cs="Arial"/>
                <w:sz w:val="15"/>
                <w:szCs w:val="15"/>
              </w:rPr>
            </w:pPr>
          </w:p>
        </w:tc>
        <w:tc>
          <w:tcPr>
            <w:tcW w:w="78" w:type="dxa"/>
            <w:tcBorders>
              <w:top w:val="nil"/>
              <w:bottom w:val="nil"/>
            </w:tcBorders>
          </w:tcPr>
          <w:p w14:paraId="3D5944C2"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single" w:sz="4" w:space="0" w:color="000000"/>
            </w:tcBorders>
          </w:tcPr>
          <w:p w14:paraId="24AF966D" w14:textId="365DEBF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w:t>
            </w:r>
          </w:p>
        </w:tc>
        <w:tc>
          <w:tcPr>
            <w:tcW w:w="80" w:type="dxa"/>
            <w:tcBorders>
              <w:top w:val="nil"/>
              <w:bottom w:val="nil"/>
            </w:tcBorders>
          </w:tcPr>
          <w:p w14:paraId="7F2AA62A"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single" w:sz="4" w:space="0" w:color="000000"/>
            </w:tcBorders>
          </w:tcPr>
          <w:p w14:paraId="22359FE8" w14:textId="5AB4AD5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w:t>
            </w:r>
          </w:p>
        </w:tc>
        <w:tc>
          <w:tcPr>
            <w:tcW w:w="78" w:type="dxa"/>
            <w:tcBorders>
              <w:top w:val="nil"/>
              <w:bottom w:val="nil"/>
            </w:tcBorders>
            <w:vAlign w:val="center"/>
          </w:tcPr>
          <w:p w14:paraId="7E444A7D" w14:textId="77777777" w:rsidR="001D3255" w:rsidRPr="00961C80" w:rsidRDefault="001D3255" w:rsidP="00641DA3">
            <w:pPr>
              <w:spacing w:line="360" w:lineRule="auto"/>
              <w:ind w:left="-12"/>
              <w:jc w:val="center"/>
              <w:rPr>
                <w:rFonts w:eastAsia="Arial" w:cs="Arial"/>
                <w:sz w:val="15"/>
                <w:szCs w:val="15"/>
              </w:rPr>
            </w:pPr>
          </w:p>
        </w:tc>
        <w:tc>
          <w:tcPr>
            <w:tcW w:w="1038" w:type="dxa"/>
            <w:tcBorders>
              <w:top w:val="nil"/>
              <w:bottom w:val="single" w:sz="4" w:space="0" w:color="000000"/>
            </w:tcBorders>
            <w:vAlign w:val="center"/>
          </w:tcPr>
          <w:p w14:paraId="1CEA9AFE" w14:textId="4C333F4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w:t>
            </w:r>
          </w:p>
        </w:tc>
        <w:tc>
          <w:tcPr>
            <w:tcW w:w="81" w:type="dxa"/>
            <w:tcBorders>
              <w:top w:val="nil"/>
              <w:bottom w:val="nil"/>
            </w:tcBorders>
            <w:vAlign w:val="center"/>
          </w:tcPr>
          <w:p w14:paraId="6F48C63B"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single" w:sz="4" w:space="0" w:color="000000"/>
            </w:tcBorders>
            <w:vAlign w:val="center"/>
          </w:tcPr>
          <w:p w14:paraId="55E9BBF8" w14:textId="4DB4DF2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(51,530)</w:t>
            </w:r>
          </w:p>
        </w:tc>
      </w:tr>
      <w:tr w:rsidR="001D3255" w:rsidRPr="00961C80" w14:paraId="1B18C335" w14:textId="77777777" w:rsidTr="00B60968">
        <w:trPr>
          <w:trHeight w:val="96"/>
        </w:trPr>
        <w:tc>
          <w:tcPr>
            <w:tcW w:w="2718" w:type="dxa"/>
            <w:tcBorders>
              <w:bottom w:val="nil"/>
            </w:tcBorders>
          </w:tcPr>
          <w:p w14:paraId="737174B3" w14:textId="77777777" w:rsidR="001D3255" w:rsidRPr="00961C80" w:rsidRDefault="001D3255" w:rsidP="00641DA3">
            <w:pPr>
              <w:spacing w:line="360" w:lineRule="auto"/>
              <w:ind w:left="11" w:right="-49"/>
              <w:jc w:val="thaiDistribute"/>
              <w:rPr>
                <w:rFonts w:eastAsia="Arial" w:cs="Arial"/>
                <w:sz w:val="15"/>
                <w:szCs w:val="15"/>
              </w:rPr>
            </w:pPr>
            <w:r w:rsidRPr="00961C80">
              <w:rPr>
                <w:rFonts w:eastAsia="Arial" w:cs="Arial"/>
                <w:b/>
                <w:sz w:val="15"/>
                <w:szCs w:val="15"/>
              </w:rPr>
              <w:t>Total Finance Cost</w:t>
            </w:r>
          </w:p>
        </w:tc>
        <w:tc>
          <w:tcPr>
            <w:tcW w:w="1854" w:type="dxa"/>
            <w:tcBorders>
              <w:top w:val="nil"/>
              <w:bottom w:val="nil"/>
            </w:tcBorders>
          </w:tcPr>
          <w:p w14:paraId="6296D969" w14:textId="77777777" w:rsidR="001D3255" w:rsidRPr="00961C80" w:rsidRDefault="001D3255" w:rsidP="00641DA3">
            <w:pPr>
              <w:spacing w:line="360" w:lineRule="auto"/>
              <w:jc w:val="center"/>
              <w:rPr>
                <w:rFonts w:eastAsia="Arial" w:cs="Arial"/>
                <w:sz w:val="15"/>
                <w:szCs w:val="15"/>
              </w:rPr>
            </w:pPr>
          </w:p>
        </w:tc>
        <w:tc>
          <w:tcPr>
            <w:tcW w:w="78" w:type="dxa"/>
            <w:tcBorders>
              <w:top w:val="nil"/>
              <w:bottom w:val="nil"/>
            </w:tcBorders>
          </w:tcPr>
          <w:p w14:paraId="501F6E94"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vAlign w:val="center"/>
          </w:tcPr>
          <w:p w14:paraId="60E21102" w14:textId="0D6D469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403,067</w:t>
            </w:r>
          </w:p>
        </w:tc>
        <w:tc>
          <w:tcPr>
            <w:tcW w:w="80" w:type="dxa"/>
            <w:tcBorders>
              <w:top w:val="nil"/>
              <w:bottom w:val="nil"/>
            </w:tcBorders>
            <w:vAlign w:val="center"/>
          </w:tcPr>
          <w:p w14:paraId="5BB3737C" w14:textId="77777777" w:rsidR="001D3255" w:rsidRPr="00961C80" w:rsidRDefault="001D3255" w:rsidP="00641DA3">
            <w:pPr>
              <w:spacing w:line="360" w:lineRule="auto"/>
              <w:ind w:left="-105" w:right="-108"/>
              <w:jc w:val="center"/>
              <w:rPr>
                <w:rFonts w:eastAsia="Arial" w:cs="Arial"/>
                <w:b/>
                <w:bCs/>
                <w:sz w:val="15"/>
                <w:szCs w:val="15"/>
              </w:rPr>
            </w:pPr>
          </w:p>
        </w:tc>
        <w:tc>
          <w:tcPr>
            <w:tcW w:w="973" w:type="dxa"/>
            <w:tcBorders>
              <w:top w:val="single" w:sz="4" w:space="0" w:color="000000"/>
              <w:bottom w:val="single" w:sz="12" w:space="0" w:color="000000"/>
            </w:tcBorders>
            <w:vAlign w:val="center"/>
          </w:tcPr>
          <w:p w14:paraId="0E623C42" w14:textId="6CA34AA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414,898</w:t>
            </w:r>
          </w:p>
        </w:tc>
        <w:tc>
          <w:tcPr>
            <w:tcW w:w="78" w:type="dxa"/>
            <w:tcBorders>
              <w:top w:val="nil"/>
              <w:bottom w:val="nil"/>
            </w:tcBorders>
            <w:vAlign w:val="center"/>
          </w:tcPr>
          <w:p w14:paraId="69AE6C24" w14:textId="77777777" w:rsidR="001D3255" w:rsidRPr="00961C80" w:rsidRDefault="001D3255" w:rsidP="00641DA3">
            <w:pPr>
              <w:spacing w:line="360" w:lineRule="auto"/>
              <w:ind w:left="-12"/>
              <w:jc w:val="center"/>
              <w:rPr>
                <w:rFonts w:eastAsia="Arial" w:cs="Arial"/>
                <w:b/>
                <w:sz w:val="15"/>
                <w:szCs w:val="15"/>
              </w:rPr>
            </w:pPr>
          </w:p>
        </w:tc>
        <w:tc>
          <w:tcPr>
            <w:tcW w:w="1038" w:type="dxa"/>
            <w:tcBorders>
              <w:top w:val="single" w:sz="4" w:space="0" w:color="000000"/>
              <w:bottom w:val="single" w:sz="12" w:space="0" w:color="000000"/>
            </w:tcBorders>
            <w:shd w:val="clear" w:color="auto" w:fill="auto"/>
            <w:vAlign w:val="center"/>
          </w:tcPr>
          <w:p w14:paraId="63779BCF" w14:textId="34EE55CA"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403,067</w:t>
            </w:r>
          </w:p>
        </w:tc>
        <w:tc>
          <w:tcPr>
            <w:tcW w:w="81" w:type="dxa"/>
            <w:tcBorders>
              <w:top w:val="nil"/>
              <w:bottom w:val="nil"/>
            </w:tcBorders>
            <w:vAlign w:val="center"/>
          </w:tcPr>
          <w:p w14:paraId="7EA14244" w14:textId="77777777" w:rsidR="001D3255" w:rsidRPr="00961C80" w:rsidRDefault="001D3255" w:rsidP="00641DA3">
            <w:pPr>
              <w:spacing w:line="360" w:lineRule="auto"/>
              <w:ind w:left="-105" w:right="-108"/>
              <w:jc w:val="center"/>
              <w:rPr>
                <w:rFonts w:eastAsia="Arial" w:cs="Arial"/>
                <w:b/>
                <w:sz w:val="15"/>
                <w:szCs w:val="15"/>
              </w:rPr>
            </w:pPr>
          </w:p>
        </w:tc>
        <w:tc>
          <w:tcPr>
            <w:tcW w:w="1044" w:type="dxa"/>
            <w:tcBorders>
              <w:top w:val="single" w:sz="4" w:space="0" w:color="000000"/>
              <w:bottom w:val="single" w:sz="12" w:space="0" w:color="000000"/>
            </w:tcBorders>
            <w:shd w:val="clear" w:color="auto" w:fill="auto"/>
            <w:vAlign w:val="center"/>
          </w:tcPr>
          <w:p w14:paraId="0B782464" w14:textId="7D8BB94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363,368</w:t>
            </w:r>
          </w:p>
        </w:tc>
      </w:tr>
      <w:tr w:rsidR="001D3255" w:rsidRPr="00961C80" w14:paraId="06A9FF97" w14:textId="77777777" w:rsidTr="00C41482">
        <w:trPr>
          <w:trHeight w:val="96"/>
        </w:trPr>
        <w:tc>
          <w:tcPr>
            <w:tcW w:w="2718" w:type="dxa"/>
            <w:tcBorders>
              <w:bottom w:val="nil"/>
            </w:tcBorders>
          </w:tcPr>
          <w:p w14:paraId="2005888B" w14:textId="77777777" w:rsidR="001D3255" w:rsidRPr="00961C80" w:rsidRDefault="001D3255" w:rsidP="00641DA3">
            <w:pPr>
              <w:spacing w:line="360" w:lineRule="auto"/>
              <w:ind w:right="-49"/>
              <w:jc w:val="both"/>
              <w:rPr>
                <w:rFonts w:eastAsia="Arial" w:cs="Arial"/>
                <w:sz w:val="15"/>
                <w:szCs w:val="15"/>
              </w:rPr>
            </w:pPr>
          </w:p>
        </w:tc>
        <w:tc>
          <w:tcPr>
            <w:tcW w:w="1854" w:type="dxa"/>
            <w:tcBorders>
              <w:top w:val="nil"/>
              <w:bottom w:val="nil"/>
            </w:tcBorders>
          </w:tcPr>
          <w:p w14:paraId="0F54107E" w14:textId="77777777" w:rsidR="001D3255" w:rsidRPr="00961C80" w:rsidRDefault="001D3255" w:rsidP="00641DA3">
            <w:pPr>
              <w:spacing w:line="360" w:lineRule="auto"/>
              <w:jc w:val="center"/>
              <w:rPr>
                <w:rFonts w:eastAsia="Arial" w:cs="Arial"/>
                <w:sz w:val="15"/>
                <w:szCs w:val="15"/>
              </w:rPr>
            </w:pPr>
          </w:p>
        </w:tc>
        <w:tc>
          <w:tcPr>
            <w:tcW w:w="78" w:type="dxa"/>
            <w:tcBorders>
              <w:top w:val="nil"/>
              <w:bottom w:val="nil"/>
            </w:tcBorders>
          </w:tcPr>
          <w:p w14:paraId="27097D01"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12" w:space="0" w:color="000000"/>
              <w:bottom w:val="nil"/>
            </w:tcBorders>
            <w:vAlign w:val="center"/>
          </w:tcPr>
          <w:p w14:paraId="320D50E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43E66B77"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single" w:sz="12" w:space="0" w:color="000000"/>
              <w:bottom w:val="nil"/>
            </w:tcBorders>
            <w:vAlign w:val="center"/>
          </w:tcPr>
          <w:p w14:paraId="79B58620"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43E767EB" w14:textId="77777777" w:rsidR="001D3255" w:rsidRPr="00961C80" w:rsidRDefault="001D3255" w:rsidP="00641DA3">
            <w:pPr>
              <w:spacing w:line="360" w:lineRule="auto"/>
              <w:ind w:left="-12"/>
              <w:rPr>
                <w:rFonts w:eastAsia="Arial" w:cs="Arial"/>
                <w:sz w:val="15"/>
                <w:szCs w:val="15"/>
              </w:rPr>
            </w:pPr>
          </w:p>
        </w:tc>
        <w:tc>
          <w:tcPr>
            <w:tcW w:w="1038" w:type="dxa"/>
            <w:tcBorders>
              <w:top w:val="single" w:sz="12" w:space="0" w:color="000000"/>
              <w:bottom w:val="nil"/>
            </w:tcBorders>
            <w:vAlign w:val="center"/>
          </w:tcPr>
          <w:p w14:paraId="1F8A8A99"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20F3DC76"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single" w:sz="12" w:space="0" w:color="000000"/>
              <w:bottom w:val="nil"/>
            </w:tcBorders>
            <w:vAlign w:val="center"/>
          </w:tcPr>
          <w:p w14:paraId="465D5C48"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450DCE8C" w14:textId="77777777" w:rsidTr="00C41482">
        <w:trPr>
          <w:trHeight w:val="47"/>
        </w:trPr>
        <w:tc>
          <w:tcPr>
            <w:tcW w:w="4572" w:type="dxa"/>
            <w:gridSpan w:val="2"/>
          </w:tcPr>
          <w:p w14:paraId="42BEF7A2" w14:textId="77777777" w:rsidR="001D3255" w:rsidRPr="00961C80" w:rsidRDefault="001D3255" w:rsidP="00641DA3">
            <w:pPr>
              <w:spacing w:line="360" w:lineRule="auto"/>
              <w:ind w:left="11" w:right="-49"/>
              <w:jc w:val="thaiDistribute"/>
              <w:rPr>
                <w:rFonts w:eastAsia="Arial" w:cs="Arial"/>
                <w:sz w:val="15"/>
                <w:szCs w:val="15"/>
              </w:rPr>
            </w:pPr>
            <w:r w:rsidRPr="00961C80">
              <w:rPr>
                <w:rFonts w:eastAsia="Arial" w:cs="Arial"/>
                <w:b/>
                <w:sz w:val="15"/>
                <w:szCs w:val="15"/>
              </w:rPr>
              <w:t>Directors and Management’s compensations</w:t>
            </w:r>
          </w:p>
        </w:tc>
        <w:tc>
          <w:tcPr>
            <w:tcW w:w="78" w:type="dxa"/>
            <w:tcBorders>
              <w:top w:val="nil"/>
              <w:bottom w:val="nil"/>
            </w:tcBorders>
          </w:tcPr>
          <w:p w14:paraId="332EC909"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vAlign w:val="center"/>
          </w:tcPr>
          <w:p w14:paraId="24E3272D"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p>
        </w:tc>
        <w:tc>
          <w:tcPr>
            <w:tcW w:w="80" w:type="dxa"/>
            <w:tcBorders>
              <w:top w:val="nil"/>
              <w:bottom w:val="nil"/>
            </w:tcBorders>
            <w:vAlign w:val="center"/>
          </w:tcPr>
          <w:p w14:paraId="3962B912"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vAlign w:val="center"/>
          </w:tcPr>
          <w:p w14:paraId="1B62CB92"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p>
        </w:tc>
        <w:tc>
          <w:tcPr>
            <w:tcW w:w="78" w:type="dxa"/>
            <w:tcBorders>
              <w:top w:val="nil"/>
              <w:bottom w:val="nil"/>
            </w:tcBorders>
            <w:vAlign w:val="center"/>
          </w:tcPr>
          <w:p w14:paraId="38286653" w14:textId="77777777" w:rsidR="001D3255" w:rsidRPr="00961C80" w:rsidRDefault="001D3255" w:rsidP="00641DA3">
            <w:pPr>
              <w:spacing w:line="360" w:lineRule="auto"/>
              <w:ind w:left="-12"/>
              <w:rPr>
                <w:rFonts w:eastAsia="Arial" w:cs="Arial"/>
                <w:sz w:val="15"/>
                <w:szCs w:val="15"/>
              </w:rPr>
            </w:pPr>
          </w:p>
        </w:tc>
        <w:tc>
          <w:tcPr>
            <w:tcW w:w="1038" w:type="dxa"/>
            <w:tcBorders>
              <w:top w:val="nil"/>
              <w:bottom w:val="nil"/>
            </w:tcBorders>
            <w:vAlign w:val="center"/>
          </w:tcPr>
          <w:p w14:paraId="00EA402B"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p>
        </w:tc>
        <w:tc>
          <w:tcPr>
            <w:tcW w:w="81" w:type="dxa"/>
            <w:tcBorders>
              <w:top w:val="nil"/>
              <w:bottom w:val="nil"/>
            </w:tcBorders>
            <w:vAlign w:val="center"/>
          </w:tcPr>
          <w:p w14:paraId="35AC6612"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vAlign w:val="center"/>
          </w:tcPr>
          <w:p w14:paraId="31D4A013" w14:textId="77777777"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p>
        </w:tc>
      </w:tr>
      <w:tr w:rsidR="001D3255" w:rsidRPr="00961C80" w14:paraId="0F9C78CA" w14:textId="77777777" w:rsidTr="00B60968">
        <w:trPr>
          <w:trHeight w:val="175"/>
        </w:trPr>
        <w:tc>
          <w:tcPr>
            <w:tcW w:w="2718" w:type="dxa"/>
            <w:tcBorders>
              <w:bottom w:val="nil"/>
            </w:tcBorders>
          </w:tcPr>
          <w:p w14:paraId="3DB99BF0"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Short term benefits</w:t>
            </w:r>
          </w:p>
        </w:tc>
        <w:tc>
          <w:tcPr>
            <w:tcW w:w="1854" w:type="dxa"/>
            <w:tcBorders>
              <w:top w:val="nil"/>
              <w:bottom w:val="nil"/>
            </w:tcBorders>
          </w:tcPr>
          <w:p w14:paraId="14A0202E" w14:textId="77777777" w:rsidR="001D3255" w:rsidRPr="00961C80" w:rsidRDefault="001D3255" w:rsidP="00641DA3">
            <w:pPr>
              <w:spacing w:line="360" w:lineRule="auto"/>
              <w:jc w:val="center"/>
              <w:rPr>
                <w:rFonts w:eastAsia="Arial" w:cs="Arial"/>
                <w:sz w:val="15"/>
                <w:szCs w:val="15"/>
              </w:rPr>
            </w:pPr>
            <w:r w:rsidRPr="00961C80">
              <w:rPr>
                <w:rFonts w:eastAsia="Arial" w:cs="Arial"/>
                <w:sz w:val="15"/>
                <w:szCs w:val="15"/>
              </w:rPr>
              <w:t>Agreed price</w:t>
            </w:r>
          </w:p>
        </w:tc>
        <w:tc>
          <w:tcPr>
            <w:tcW w:w="78" w:type="dxa"/>
            <w:tcBorders>
              <w:top w:val="nil"/>
              <w:bottom w:val="nil"/>
            </w:tcBorders>
          </w:tcPr>
          <w:p w14:paraId="5DFF3DF4"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23F8B127" w14:textId="5CC9721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105,141,392</w:t>
            </w:r>
          </w:p>
        </w:tc>
        <w:tc>
          <w:tcPr>
            <w:tcW w:w="80" w:type="dxa"/>
            <w:tcBorders>
              <w:top w:val="nil"/>
              <w:bottom w:val="nil"/>
            </w:tcBorders>
            <w:vAlign w:val="center"/>
          </w:tcPr>
          <w:p w14:paraId="16B0F425"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1D92F427" w14:textId="6B1D2D29"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 xml:space="preserve"> 104,760,383 </w:t>
            </w:r>
          </w:p>
        </w:tc>
        <w:tc>
          <w:tcPr>
            <w:tcW w:w="78" w:type="dxa"/>
            <w:tcBorders>
              <w:top w:val="nil"/>
              <w:bottom w:val="nil"/>
            </w:tcBorders>
            <w:vAlign w:val="center"/>
          </w:tcPr>
          <w:p w14:paraId="29AD454D" w14:textId="77777777" w:rsidR="001D3255" w:rsidRPr="00961C80" w:rsidRDefault="001D3255" w:rsidP="00641DA3">
            <w:pPr>
              <w:spacing w:line="360" w:lineRule="auto"/>
              <w:ind w:left="-12"/>
              <w:jc w:val="center"/>
              <w:rPr>
                <w:rFonts w:eastAsia="Arial" w:cs="Arial"/>
                <w:sz w:val="15"/>
                <w:szCs w:val="15"/>
              </w:rPr>
            </w:pPr>
          </w:p>
        </w:tc>
        <w:tc>
          <w:tcPr>
            <w:tcW w:w="1038" w:type="dxa"/>
            <w:tcBorders>
              <w:top w:val="nil"/>
              <w:bottom w:val="nil"/>
            </w:tcBorders>
          </w:tcPr>
          <w:p w14:paraId="7748593C" w14:textId="37BF616F"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87,087,209</w:t>
            </w:r>
          </w:p>
        </w:tc>
        <w:tc>
          <w:tcPr>
            <w:tcW w:w="81" w:type="dxa"/>
            <w:tcBorders>
              <w:top w:val="nil"/>
              <w:bottom w:val="nil"/>
            </w:tcBorders>
            <w:vAlign w:val="center"/>
          </w:tcPr>
          <w:p w14:paraId="2D9450D4"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2DED9C93" w14:textId="4329CA7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 xml:space="preserve"> 98,838,383 </w:t>
            </w:r>
          </w:p>
        </w:tc>
      </w:tr>
      <w:tr w:rsidR="001D3255" w:rsidRPr="00961C80" w14:paraId="6A393934" w14:textId="77777777" w:rsidTr="00793C78">
        <w:trPr>
          <w:trHeight w:val="175"/>
        </w:trPr>
        <w:tc>
          <w:tcPr>
            <w:tcW w:w="2718" w:type="dxa"/>
            <w:tcBorders>
              <w:bottom w:val="nil"/>
            </w:tcBorders>
          </w:tcPr>
          <w:p w14:paraId="00D29881"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Post-employment benefits</w:t>
            </w:r>
          </w:p>
        </w:tc>
        <w:tc>
          <w:tcPr>
            <w:tcW w:w="1854" w:type="dxa"/>
            <w:tcBorders>
              <w:top w:val="nil"/>
              <w:bottom w:val="nil"/>
            </w:tcBorders>
          </w:tcPr>
          <w:p w14:paraId="2A314C67" w14:textId="77777777" w:rsidR="001D3255" w:rsidRPr="00961C80" w:rsidRDefault="001D3255" w:rsidP="00641DA3">
            <w:pPr>
              <w:spacing w:line="360" w:lineRule="auto"/>
              <w:jc w:val="center"/>
              <w:rPr>
                <w:rFonts w:eastAsia="Arial" w:cs="Arial"/>
                <w:sz w:val="15"/>
                <w:szCs w:val="15"/>
              </w:rPr>
            </w:pPr>
            <w:r w:rsidRPr="00961C80">
              <w:rPr>
                <w:rFonts w:eastAsia="Arial" w:cs="Arial"/>
                <w:sz w:val="15"/>
                <w:szCs w:val="15"/>
              </w:rPr>
              <w:t>Labor law</w:t>
            </w:r>
          </w:p>
        </w:tc>
        <w:tc>
          <w:tcPr>
            <w:tcW w:w="78" w:type="dxa"/>
            <w:tcBorders>
              <w:top w:val="nil"/>
              <w:bottom w:val="nil"/>
            </w:tcBorders>
          </w:tcPr>
          <w:p w14:paraId="404CE675"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6131F014" w14:textId="12DCEEA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2,298,942</w:t>
            </w:r>
          </w:p>
        </w:tc>
        <w:tc>
          <w:tcPr>
            <w:tcW w:w="80" w:type="dxa"/>
            <w:tcBorders>
              <w:top w:val="nil"/>
              <w:bottom w:val="nil"/>
            </w:tcBorders>
            <w:vAlign w:val="center"/>
          </w:tcPr>
          <w:p w14:paraId="53D4220E"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0C2B576B" w14:textId="7C2EFEA8"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 xml:space="preserve"> 770,324 </w:t>
            </w:r>
          </w:p>
        </w:tc>
        <w:tc>
          <w:tcPr>
            <w:tcW w:w="78" w:type="dxa"/>
            <w:tcBorders>
              <w:top w:val="nil"/>
              <w:bottom w:val="nil"/>
            </w:tcBorders>
            <w:vAlign w:val="center"/>
          </w:tcPr>
          <w:p w14:paraId="75C55FA9" w14:textId="77777777" w:rsidR="001D3255" w:rsidRPr="00961C80" w:rsidRDefault="001D3255" w:rsidP="00641DA3">
            <w:pPr>
              <w:spacing w:line="360" w:lineRule="auto"/>
              <w:ind w:left="-12"/>
              <w:jc w:val="center"/>
              <w:rPr>
                <w:rFonts w:eastAsia="Arial" w:cs="Arial"/>
                <w:sz w:val="15"/>
                <w:szCs w:val="15"/>
              </w:rPr>
            </w:pPr>
          </w:p>
        </w:tc>
        <w:tc>
          <w:tcPr>
            <w:tcW w:w="1038" w:type="dxa"/>
            <w:tcBorders>
              <w:top w:val="nil"/>
              <w:bottom w:val="nil"/>
            </w:tcBorders>
          </w:tcPr>
          <w:p w14:paraId="2FF3D4A6" w14:textId="2D1CB2F6"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1,195,783</w:t>
            </w:r>
          </w:p>
        </w:tc>
        <w:tc>
          <w:tcPr>
            <w:tcW w:w="81" w:type="dxa"/>
            <w:tcBorders>
              <w:top w:val="nil"/>
              <w:bottom w:val="nil"/>
            </w:tcBorders>
            <w:vAlign w:val="center"/>
          </w:tcPr>
          <w:p w14:paraId="3831C0B1"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67BA1EB7" w14:textId="45A0ED02"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 xml:space="preserve"> 723,992 </w:t>
            </w:r>
          </w:p>
        </w:tc>
      </w:tr>
      <w:tr w:rsidR="001D3255" w:rsidRPr="00961C80" w14:paraId="556B3DD0" w14:textId="77777777" w:rsidTr="00793C78">
        <w:trPr>
          <w:trHeight w:val="175"/>
        </w:trPr>
        <w:tc>
          <w:tcPr>
            <w:tcW w:w="2718" w:type="dxa"/>
            <w:tcBorders>
              <w:bottom w:val="nil"/>
            </w:tcBorders>
          </w:tcPr>
          <w:p w14:paraId="30548138" w14:textId="77777777"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eastAsia="Arial" w:cs="Arial"/>
                <w:sz w:val="15"/>
                <w:szCs w:val="15"/>
              </w:rPr>
              <w:t>Other long - term employee benefits</w:t>
            </w:r>
          </w:p>
        </w:tc>
        <w:tc>
          <w:tcPr>
            <w:tcW w:w="1854" w:type="dxa"/>
            <w:tcBorders>
              <w:top w:val="nil"/>
              <w:bottom w:val="nil"/>
            </w:tcBorders>
          </w:tcPr>
          <w:p w14:paraId="34EE0874" w14:textId="77777777" w:rsidR="001D3255" w:rsidRPr="00961C80" w:rsidRDefault="001D3255" w:rsidP="00641DA3">
            <w:pPr>
              <w:spacing w:line="360" w:lineRule="auto"/>
              <w:jc w:val="center"/>
              <w:rPr>
                <w:rFonts w:eastAsia="Arial" w:cs="Arial"/>
                <w:sz w:val="15"/>
                <w:szCs w:val="15"/>
              </w:rPr>
            </w:pPr>
            <w:r w:rsidRPr="00961C80">
              <w:rPr>
                <w:rFonts w:eastAsia="Arial" w:cs="Arial"/>
                <w:sz w:val="15"/>
                <w:szCs w:val="15"/>
              </w:rPr>
              <w:t>The Company’s regulation</w:t>
            </w:r>
          </w:p>
        </w:tc>
        <w:tc>
          <w:tcPr>
            <w:tcW w:w="78" w:type="dxa"/>
            <w:tcBorders>
              <w:top w:val="nil"/>
              <w:bottom w:val="nil"/>
            </w:tcBorders>
          </w:tcPr>
          <w:p w14:paraId="2AC70C14"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nil"/>
            </w:tcBorders>
          </w:tcPr>
          <w:p w14:paraId="31272F1D" w14:textId="228F37B0"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104,548</w:t>
            </w:r>
          </w:p>
        </w:tc>
        <w:tc>
          <w:tcPr>
            <w:tcW w:w="80" w:type="dxa"/>
            <w:tcBorders>
              <w:top w:val="nil"/>
              <w:bottom w:val="nil"/>
            </w:tcBorders>
            <w:vAlign w:val="center"/>
          </w:tcPr>
          <w:p w14:paraId="474728D4"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nil"/>
            </w:tcBorders>
          </w:tcPr>
          <w:p w14:paraId="0FF616D3" w14:textId="588625A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 xml:space="preserve"> 63,307 </w:t>
            </w:r>
          </w:p>
        </w:tc>
        <w:tc>
          <w:tcPr>
            <w:tcW w:w="78" w:type="dxa"/>
            <w:tcBorders>
              <w:top w:val="nil"/>
              <w:bottom w:val="nil"/>
            </w:tcBorders>
            <w:vAlign w:val="center"/>
          </w:tcPr>
          <w:p w14:paraId="6ED64CE7" w14:textId="77777777" w:rsidR="001D3255" w:rsidRPr="00961C80" w:rsidRDefault="001D3255" w:rsidP="00641DA3">
            <w:pPr>
              <w:spacing w:line="360" w:lineRule="auto"/>
              <w:ind w:left="-12"/>
              <w:jc w:val="center"/>
              <w:rPr>
                <w:rFonts w:eastAsia="Arial" w:cs="Arial"/>
                <w:sz w:val="15"/>
                <w:szCs w:val="15"/>
              </w:rPr>
            </w:pPr>
          </w:p>
        </w:tc>
        <w:tc>
          <w:tcPr>
            <w:tcW w:w="1038" w:type="dxa"/>
            <w:tcBorders>
              <w:top w:val="nil"/>
              <w:bottom w:val="nil"/>
            </w:tcBorders>
          </w:tcPr>
          <w:p w14:paraId="2E513939" w14:textId="76A63894"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89,794</w:t>
            </w:r>
          </w:p>
        </w:tc>
        <w:tc>
          <w:tcPr>
            <w:tcW w:w="81" w:type="dxa"/>
            <w:tcBorders>
              <w:top w:val="nil"/>
              <w:bottom w:val="nil"/>
            </w:tcBorders>
            <w:vAlign w:val="center"/>
          </w:tcPr>
          <w:p w14:paraId="7D0D0A8F"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nil"/>
            </w:tcBorders>
          </w:tcPr>
          <w:p w14:paraId="785AFB65" w14:textId="2E65006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 xml:space="preserve"> 57,544 </w:t>
            </w:r>
          </w:p>
        </w:tc>
      </w:tr>
      <w:tr w:rsidR="001D3255" w:rsidRPr="00961C80" w14:paraId="2A93B00A" w14:textId="77777777" w:rsidTr="00793C78">
        <w:trPr>
          <w:trHeight w:val="175"/>
        </w:trPr>
        <w:tc>
          <w:tcPr>
            <w:tcW w:w="2718" w:type="dxa"/>
            <w:tcBorders>
              <w:bottom w:val="nil"/>
            </w:tcBorders>
          </w:tcPr>
          <w:p w14:paraId="382F54AB" w14:textId="7840F735" w:rsidR="001D3255" w:rsidRPr="00961C80" w:rsidRDefault="001D3255" w:rsidP="00641DA3">
            <w:pPr>
              <w:tabs>
                <w:tab w:val="clear" w:pos="227"/>
                <w:tab w:val="clear" w:pos="454"/>
              </w:tabs>
              <w:spacing w:line="360" w:lineRule="auto"/>
              <w:ind w:left="110" w:right="-49"/>
              <w:jc w:val="thaiDistribute"/>
              <w:rPr>
                <w:rFonts w:eastAsia="Arial" w:cs="Arial"/>
                <w:sz w:val="15"/>
                <w:szCs w:val="15"/>
              </w:rPr>
            </w:pPr>
            <w:r w:rsidRPr="00961C80">
              <w:rPr>
                <w:rFonts w:cs="Arial"/>
                <w:sz w:val="15"/>
                <w:szCs w:val="15"/>
              </w:rPr>
              <w:t>Employee Joint Investment Program</w:t>
            </w:r>
          </w:p>
        </w:tc>
        <w:tc>
          <w:tcPr>
            <w:tcW w:w="1854" w:type="dxa"/>
            <w:tcBorders>
              <w:top w:val="nil"/>
              <w:bottom w:val="nil"/>
            </w:tcBorders>
          </w:tcPr>
          <w:p w14:paraId="0ACFF8A5" w14:textId="5A0AFE99" w:rsidR="001D3255" w:rsidRPr="00961C80" w:rsidRDefault="001D3255" w:rsidP="00641DA3">
            <w:pPr>
              <w:spacing w:line="360" w:lineRule="auto"/>
              <w:jc w:val="center"/>
              <w:rPr>
                <w:rFonts w:eastAsia="Arial" w:cs="Arial"/>
                <w:sz w:val="15"/>
                <w:szCs w:val="15"/>
              </w:rPr>
            </w:pPr>
            <w:r w:rsidRPr="00961C80">
              <w:rPr>
                <w:rFonts w:eastAsia="Arial" w:cs="Arial"/>
                <w:sz w:val="15"/>
                <w:szCs w:val="15"/>
              </w:rPr>
              <w:t>The Company’s regulation</w:t>
            </w:r>
          </w:p>
        </w:tc>
        <w:tc>
          <w:tcPr>
            <w:tcW w:w="78" w:type="dxa"/>
            <w:tcBorders>
              <w:top w:val="nil"/>
              <w:bottom w:val="nil"/>
            </w:tcBorders>
          </w:tcPr>
          <w:p w14:paraId="67828138"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nil"/>
              <w:bottom w:val="single" w:sz="4" w:space="0" w:color="000000"/>
            </w:tcBorders>
          </w:tcPr>
          <w:p w14:paraId="14A432CA" w14:textId="38481FC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1,072,259</w:t>
            </w:r>
          </w:p>
        </w:tc>
        <w:tc>
          <w:tcPr>
            <w:tcW w:w="80" w:type="dxa"/>
            <w:tcBorders>
              <w:top w:val="nil"/>
              <w:bottom w:val="nil"/>
            </w:tcBorders>
            <w:vAlign w:val="center"/>
          </w:tcPr>
          <w:p w14:paraId="7A3D2301" w14:textId="77777777" w:rsidR="001D3255" w:rsidRPr="00961C80" w:rsidRDefault="001D3255" w:rsidP="00641DA3">
            <w:pPr>
              <w:spacing w:line="360" w:lineRule="auto"/>
              <w:ind w:left="-105" w:right="-108"/>
              <w:jc w:val="center"/>
              <w:rPr>
                <w:rFonts w:eastAsia="Arial" w:cs="Arial"/>
                <w:sz w:val="15"/>
                <w:szCs w:val="15"/>
                <w:u w:val="single"/>
              </w:rPr>
            </w:pPr>
          </w:p>
        </w:tc>
        <w:tc>
          <w:tcPr>
            <w:tcW w:w="973" w:type="dxa"/>
            <w:tcBorders>
              <w:top w:val="nil"/>
              <w:bottom w:val="single" w:sz="4" w:space="0" w:color="000000"/>
            </w:tcBorders>
          </w:tcPr>
          <w:p w14:paraId="1674E357" w14:textId="748F42F5"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cs="Arial"/>
                <w:sz w:val="15"/>
                <w:szCs w:val="15"/>
              </w:rPr>
            </w:pPr>
            <w:r w:rsidRPr="00961C80">
              <w:rPr>
                <w:rFonts w:cs="Arial"/>
                <w:sz w:val="15"/>
                <w:szCs w:val="15"/>
              </w:rPr>
              <w:t>-</w:t>
            </w:r>
          </w:p>
        </w:tc>
        <w:tc>
          <w:tcPr>
            <w:tcW w:w="78" w:type="dxa"/>
            <w:tcBorders>
              <w:top w:val="nil"/>
              <w:bottom w:val="nil"/>
            </w:tcBorders>
            <w:vAlign w:val="center"/>
          </w:tcPr>
          <w:p w14:paraId="1D422B64" w14:textId="77777777" w:rsidR="001D3255" w:rsidRPr="00961C80" w:rsidRDefault="001D3255" w:rsidP="00641DA3">
            <w:pPr>
              <w:spacing w:line="360" w:lineRule="auto"/>
              <w:ind w:left="-12"/>
              <w:jc w:val="center"/>
              <w:rPr>
                <w:rFonts w:eastAsia="Arial" w:cs="Arial"/>
                <w:sz w:val="15"/>
                <w:szCs w:val="15"/>
              </w:rPr>
            </w:pPr>
          </w:p>
        </w:tc>
        <w:tc>
          <w:tcPr>
            <w:tcW w:w="1038" w:type="dxa"/>
            <w:tcBorders>
              <w:top w:val="nil"/>
              <w:bottom w:val="single" w:sz="4" w:space="0" w:color="000000"/>
            </w:tcBorders>
          </w:tcPr>
          <w:p w14:paraId="0E876A4E" w14:textId="2B510971"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927,768</w:t>
            </w:r>
          </w:p>
        </w:tc>
        <w:tc>
          <w:tcPr>
            <w:tcW w:w="81" w:type="dxa"/>
            <w:tcBorders>
              <w:top w:val="nil"/>
              <w:bottom w:val="nil"/>
            </w:tcBorders>
            <w:vAlign w:val="center"/>
          </w:tcPr>
          <w:p w14:paraId="7C05F70B" w14:textId="77777777" w:rsidR="001D3255" w:rsidRPr="00961C80" w:rsidRDefault="001D3255" w:rsidP="00641DA3">
            <w:pPr>
              <w:spacing w:line="360" w:lineRule="auto"/>
              <w:ind w:left="-105" w:right="-108"/>
              <w:jc w:val="center"/>
              <w:rPr>
                <w:rFonts w:eastAsia="Arial" w:cs="Arial"/>
                <w:sz w:val="15"/>
                <w:szCs w:val="15"/>
                <w:u w:val="single"/>
              </w:rPr>
            </w:pPr>
          </w:p>
        </w:tc>
        <w:tc>
          <w:tcPr>
            <w:tcW w:w="1044" w:type="dxa"/>
            <w:tcBorders>
              <w:top w:val="nil"/>
              <w:bottom w:val="single" w:sz="4" w:space="0" w:color="000000"/>
            </w:tcBorders>
          </w:tcPr>
          <w:p w14:paraId="0BE3507E" w14:textId="61D5733C"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w:t>
            </w:r>
          </w:p>
        </w:tc>
      </w:tr>
      <w:tr w:rsidR="001D3255" w:rsidRPr="00961C80" w14:paraId="3A947799" w14:textId="77777777" w:rsidTr="00B60968">
        <w:trPr>
          <w:trHeight w:val="175"/>
        </w:trPr>
        <w:tc>
          <w:tcPr>
            <w:tcW w:w="2718" w:type="dxa"/>
            <w:tcBorders>
              <w:bottom w:val="nil"/>
            </w:tcBorders>
          </w:tcPr>
          <w:p w14:paraId="0E2F329A" w14:textId="77777777" w:rsidR="001D3255" w:rsidRPr="00961C80" w:rsidRDefault="001D3255" w:rsidP="00641DA3">
            <w:pPr>
              <w:spacing w:line="360" w:lineRule="auto"/>
              <w:ind w:left="11" w:right="-49"/>
              <w:jc w:val="thaiDistribute"/>
              <w:rPr>
                <w:rFonts w:eastAsia="Arial" w:cs="Arial"/>
                <w:b/>
                <w:sz w:val="15"/>
                <w:szCs w:val="15"/>
                <w:cs/>
              </w:rPr>
            </w:pPr>
            <w:r w:rsidRPr="00961C80">
              <w:rPr>
                <w:rFonts w:eastAsia="Arial" w:cs="Arial"/>
                <w:b/>
                <w:sz w:val="15"/>
                <w:szCs w:val="15"/>
              </w:rPr>
              <w:t>Total</w:t>
            </w:r>
          </w:p>
        </w:tc>
        <w:tc>
          <w:tcPr>
            <w:tcW w:w="1854" w:type="dxa"/>
            <w:tcBorders>
              <w:top w:val="nil"/>
              <w:bottom w:val="nil"/>
            </w:tcBorders>
          </w:tcPr>
          <w:p w14:paraId="43B4EFD9" w14:textId="77777777" w:rsidR="001D3255" w:rsidRPr="00961C80" w:rsidRDefault="001D3255" w:rsidP="00641DA3">
            <w:pPr>
              <w:spacing w:line="360" w:lineRule="auto"/>
              <w:jc w:val="center"/>
              <w:rPr>
                <w:rFonts w:eastAsia="Arial" w:cs="Arial"/>
                <w:sz w:val="15"/>
                <w:szCs w:val="15"/>
              </w:rPr>
            </w:pPr>
          </w:p>
        </w:tc>
        <w:tc>
          <w:tcPr>
            <w:tcW w:w="78" w:type="dxa"/>
            <w:tcBorders>
              <w:top w:val="nil"/>
              <w:bottom w:val="nil"/>
            </w:tcBorders>
          </w:tcPr>
          <w:p w14:paraId="0F6230A0" w14:textId="77777777" w:rsidR="001D3255" w:rsidRPr="00961C80" w:rsidRDefault="001D3255" w:rsidP="00641DA3">
            <w:pPr>
              <w:spacing w:line="360" w:lineRule="auto"/>
              <w:ind w:left="-105" w:right="-108"/>
              <w:jc w:val="center"/>
              <w:rPr>
                <w:rFonts w:eastAsia="Arial" w:cs="Arial"/>
                <w:sz w:val="15"/>
                <w:szCs w:val="15"/>
              </w:rPr>
            </w:pPr>
          </w:p>
        </w:tc>
        <w:tc>
          <w:tcPr>
            <w:tcW w:w="1002" w:type="dxa"/>
            <w:tcBorders>
              <w:top w:val="single" w:sz="4" w:space="0" w:color="000000"/>
              <w:bottom w:val="single" w:sz="12" w:space="0" w:color="000000"/>
            </w:tcBorders>
            <w:shd w:val="clear" w:color="auto" w:fill="auto"/>
          </w:tcPr>
          <w:p w14:paraId="44F026F8" w14:textId="186D2BC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14"/>
              <w:rPr>
                <w:rFonts w:cs="Arial"/>
                <w:sz w:val="15"/>
                <w:szCs w:val="15"/>
              </w:rPr>
            </w:pPr>
            <w:r w:rsidRPr="00961C80">
              <w:rPr>
                <w:rFonts w:cs="Arial"/>
                <w:sz w:val="15"/>
                <w:szCs w:val="15"/>
              </w:rPr>
              <w:t>108,617,141</w:t>
            </w:r>
          </w:p>
        </w:tc>
        <w:tc>
          <w:tcPr>
            <w:tcW w:w="80" w:type="dxa"/>
            <w:tcBorders>
              <w:top w:val="nil"/>
              <w:bottom w:val="nil"/>
            </w:tcBorders>
            <w:vAlign w:val="center"/>
          </w:tcPr>
          <w:p w14:paraId="4C13BE73" w14:textId="77777777" w:rsidR="001D3255" w:rsidRPr="00961C80" w:rsidRDefault="001D3255" w:rsidP="00641DA3">
            <w:pPr>
              <w:spacing w:line="360" w:lineRule="auto"/>
              <w:ind w:left="-105" w:right="-108"/>
              <w:jc w:val="center"/>
              <w:rPr>
                <w:rFonts w:eastAsia="Arial" w:cs="Arial"/>
                <w:b/>
                <w:sz w:val="15"/>
                <w:szCs w:val="15"/>
              </w:rPr>
            </w:pPr>
          </w:p>
        </w:tc>
        <w:tc>
          <w:tcPr>
            <w:tcW w:w="973" w:type="dxa"/>
            <w:tcBorders>
              <w:top w:val="single" w:sz="4" w:space="0" w:color="000000"/>
              <w:bottom w:val="single" w:sz="12" w:space="0" w:color="000000"/>
            </w:tcBorders>
            <w:shd w:val="clear" w:color="auto" w:fill="auto"/>
          </w:tcPr>
          <w:p w14:paraId="2C7E311F" w14:textId="60E03A1D"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auto"/>
              <w:ind w:left="-14"/>
              <w:rPr>
                <w:rFonts w:eastAsia="Arial" w:cs="Arial"/>
                <w:sz w:val="15"/>
                <w:szCs w:val="15"/>
              </w:rPr>
            </w:pPr>
            <w:r w:rsidRPr="00961C80">
              <w:rPr>
                <w:rFonts w:cs="Arial"/>
                <w:sz w:val="15"/>
                <w:szCs w:val="15"/>
              </w:rPr>
              <w:t>105,594,014</w:t>
            </w:r>
          </w:p>
        </w:tc>
        <w:tc>
          <w:tcPr>
            <w:tcW w:w="78" w:type="dxa"/>
            <w:tcBorders>
              <w:top w:val="nil"/>
              <w:bottom w:val="nil"/>
            </w:tcBorders>
            <w:vAlign w:val="center"/>
          </w:tcPr>
          <w:p w14:paraId="002F48F5" w14:textId="77777777" w:rsidR="001D3255" w:rsidRPr="00961C80" w:rsidRDefault="001D3255" w:rsidP="00641DA3">
            <w:pPr>
              <w:spacing w:line="360" w:lineRule="auto"/>
              <w:ind w:left="-12"/>
              <w:jc w:val="center"/>
              <w:rPr>
                <w:rFonts w:eastAsia="Arial" w:cs="Arial"/>
                <w:b/>
                <w:sz w:val="15"/>
                <w:szCs w:val="15"/>
              </w:rPr>
            </w:pPr>
          </w:p>
        </w:tc>
        <w:tc>
          <w:tcPr>
            <w:tcW w:w="1038" w:type="dxa"/>
            <w:tcBorders>
              <w:top w:val="single" w:sz="4" w:space="0" w:color="000000"/>
              <w:bottom w:val="single" w:sz="12" w:space="0" w:color="000000"/>
            </w:tcBorders>
          </w:tcPr>
          <w:p w14:paraId="310E988D" w14:textId="3B8430BE"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360" w:lineRule="auto"/>
              <w:ind w:left="-14"/>
              <w:rPr>
                <w:rFonts w:cs="Arial"/>
                <w:sz w:val="15"/>
                <w:szCs w:val="15"/>
              </w:rPr>
            </w:pPr>
            <w:r w:rsidRPr="00961C80">
              <w:rPr>
                <w:rFonts w:cs="Arial"/>
                <w:sz w:val="15"/>
                <w:szCs w:val="15"/>
              </w:rPr>
              <w:t>89,300,554</w:t>
            </w:r>
          </w:p>
        </w:tc>
        <w:tc>
          <w:tcPr>
            <w:tcW w:w="81" w:type="dxa"/>
            <w:tcBorders>
              <w:top w:val="nil"/>
              <w:bottom w:val="nil"/>
            </w:tcBorders>
            <w:vAlign w:val="center"/>
          </w:tcPr>
          <w:p w14:paraId="17FF1FE2" w14:textId="77777777" w:rsidR="001D3255" w:rsidRPr="00961C80" w:rsidRDefault="001D3255" w:rsidP="00641DA3">
            <w:pPr>
              <w:spacing w:line="360" w:lineRule="auto"/>
              <w:ind w:left="-105" w:right="-108"/>
              <w:jc w:val="center"/>
              <w:rPr>
                <w:rFonts w:eastAsia="Arial" w:cs="Arial"/>
                <w:b/>
                <w:sz w:val="15"/>
                <w:szCs w:val="15"/>
              </w:rPr>
            </w:pPr>
          </w:p>
        </w:tc>
        <w:tc>
          <w:tcPr>
            <w:tcW w:w="1044" w:type="dxa"/>
            <w:tcBorders>
              <w:top w:val="single" w:sz="4" w:space="0" w:color="000000"/>
              <w:bottom w:val="single" w:sz="12" w:space="0" w:color="000000"/>
            </w:tcBorders>
          </w:tcPr>
          <w:p w14:paraId="3176EDFB" w14:textId="3D7666AB" w:rsidR="001D3255" w:rsidRPr="00961C80" w:rsidRDefault="001D325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360" w:lineRule="auto"/>
              <w:ind w:left="-14"/>
              <w:rPr>
                <w:rFonts w:cs="Arial"/>
                <w:sz w:val="15"/>
                <w:szCs w:val="15"/>
              </w:rPr>
            </w:pPr>
            <w:r w:rsidRPr="00961C80">
              <w:rPr>
                <w:rFonts w:cs="Arial"/>
                <w:sz w:val="15"/>
                <w:szCs w:val="15"/>
              </w:rPr>
              <w:t>99,619,919</w:t>
            </w:r>
          </w:p>
        </w:tc>
      </w:tr>
    </w:tbl>
    <w:p w14:paraId="6CBCF202" w14:textId="77777777" w:rsidR="00C41482" w:rsidRPr="00961C80" w:rsidRDefault="00C4148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Arial" w:cstheme="minorBidi"/>
          <w:bCs/>
          <w:sz w:val="16"/>
          <w:szCs w:val="16"/>
        </w:rPr>
      </w:pPr>
    </w:p>
    <w:p w14:paraId="279D373B" w14:textId="77777777" w:rsidR="00C41482" w:rsidRPr="00961C80" w:rsidRDefault="00C4148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theme="minorBidi"/>
          <w:bCs/>
          <w:sz w:val="20"/>
          <w:szCs w:val="20"/>
        </w:rPr>
      </w:pPr>
      <w:r w:rsidRPr="00961C80">
        <w:rPr>
          <w:rFonts w:eastAsia="Arial" w:cs="Arial"/>
          <w:bCs/>
          <w:sz w:val="20"/>
          <w:szCs w:val="20"/>
        </w:rPr>
        <w:t>The companies in the group provided services and transferred to another company in the group as service providers at the contract rate based on incurring revenues. The contract value is as following.</w:t>
      </w:r>
    </w:p>
    <w:p w14:paraId="555C99B0" w14:textId="77777777" w:rsidR="00C41482" w:rsidRPr="00961C80" w:rsidRDefault="00C4148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theme="minorBidi"/>
          <w:bCs/>
          <w:sz w:val="10"/>
          <w:szCs w:val="10"/>
        </w:rPr>
      </w:pPr>
    </w:p>
    <w:tbl>
      <w:tblPr>
        <w:tblW w:w="8946" w:type="dxa"/>
        <w:tblInd w:w="324" w:type="dxa"/>
        <w:tblLayout w:type="fixed"/>
        <w:tblCellMar>
          <w:left w:w="29" w:type="dxa"/>
          <w:right w:w="29" w:type="dxa"/>
        </w:tblCellMar>
        <w:tblLook w:val="0000" w:firstRow="0" w:lastRow="0" w:firstColumn="0" w:lastColumn="0" w:noHBand="0" w:noVBand="0"/>
      </w:tblPr>
      <w:tblGrid>
        <w:gridCol w:w="1920"/>
        <w:gridCol w:w="2570"/>
        <w:gridCol w:w="1112"/>
        <w:gridCol w:w="81"/>
        <w:gridCol w:w="1113"/>
        <w:gridCol w:w="90"/>
        <w:gridCol w:w="935"/>
        <w:gridCol w:w="81"/>
        <w:gridCol w:w="1044"/>
      </w:tblGrid>
      <w:tr w:rsidR="00C41482" w:rsidRPr="00961C80" w14:paraId="5A1F74A5" w14:textId="77777777" w:rsidTr="00361399">
        <w:trPr>
          <w:trHeight w:val="66"/>
        </w:trPr>
        <w:tc>
          <w:tcPr>
            <w:tcW w:w="1920" w:type="dxa"/>
          </w:tcPr>
          <w:p w14:paraId="5C80EB2C" w14:textId="77777777" w:rsidR="00C41482" w:rsidRPr="00961C80" w:rsidRDefault="00C41482" w:rsidP="00641DA3">
            <w:pPr>
              <w:spacing w:line="360" w:lineRule="auto"/>
              <w:jc w:val="both"/>
              <w:rPr>
                <w:rFonts w:eastAsia="Arial" w:cs="Arial"/>
                <w:sz w:val="17"/>
                <w:szCs w:val="17"/>
              </w:rPr>
            </w:pPr>
          </w:p>
        </w:tc>
        <w:tc>
          <w:tcPr>
            <w:tcW w:w="2570" w:type="dxa"/>
          </w:tcPr>
          <w:p w14:paraId="58CAE8F3" w14:textId="77777777" w:rsidR="00C41482" w:rsidRPr="00961C80" w:rsidRDefault="00C41482" w:rsidP="00641DA3">
            <w:pPr>
              <w:spacing w:line="360" w:lineRule="auto"/>
              <w:jc w:val="both"/>
              <w:rPr>
                <w:rFonts w:eastAsia="Arial" w:cs="Arial"/>
                <w:sz w:val="17"/>
                <w:szCs w:val="17"/>
              </w:rPr>
            </w:pPr>
          </w:p>
        </w:tc>
        <w:tc>
          <w:tcPr>
            <w:tcW w:w="2306" w:type="dxa"/>
            <w:gridSpan w:val="3"/>
            <w:tcBorders>
              <w:left w:val="nil"/>
            </w:tcBorders>
          </w:tcPr>
          <w:p w14:paraId="7B5796AE" w14:textId="77777777" w:rsidR="00C41482" w:rsidRPr="00961C80" w:rsidRDefault="00C41482" w:rsidP="00641DA3">
            <w:pPr>
              <w:spacing w:line="360" w:lineRule="auto"/>
              <w:jc w:val="center"/>
              <w:rPr>
                <w:rFonts w:eastAsia="Arial" w:cs="Arial"/>
                <w:sz w:val="17"/>
                <w:szCs w:val="17"/>
              </w:rPr>
            </w:pPr>
          </w:p>
        </w:tc>
        <w:tc>
          <w:tcPr>
            <w:tcW w:w="90" w:type="dxa"/>
          </w:tcPr>
          <w:p w14:paraId="6A3C7A55" w14:textId="77777777" w:rsidR="00C41482" w:rsidRPr="00961C80" w:rsidRDefault="00C41482" w:rsidP="00641DA3">
            <w:pPr>
              <w:spacing w:line="360" w:lineRule="auto"/>
              <w:ind w:right="72"/>
              <w:rPr>
                <w:rFonts w:eastAsia="Arial" w:cs="Arial"/>
                <w:sz w:val="17"/>
                <w:szCs w:val="17"/>
              </w:rPr>
            </w:pPr>
          </w:p>
        </w:tc>
        <w:tc>
          <w:tcPr>
            <w:tcW w:w="2060" w:type="dxa"/>
            <w:gridSpan w:val="3"/>
          </w:tcPr>
          <w:p w14:paraId="2D2E0917" w14:textId="77777777" w:rsidR="00C41482" w:rsidRPr="00961C80" w:rsidRDefault="00C41482" w:rsidP="00641DA3">
            <w:pPr>
              <w:pBdr>
                <w:top w:val="nil"/>
                <w:left w:val="nil"/>
                <w:bottom w:val="nil"/>
                <w:right w:val="nil"/>
                <w:between w:val="nil"/>
              </w:pBdr>
              <w:tabs>
                <w:tab w:val="left" w:pos="360"/>
                <w:tab w:val="left" w:pos="720"/>
              </w:tabs>
              <w:spacing w:line="360" w:lineRule="auto"/>
              <w:jc w:val="right"/>
              <w:rPr>
                <w:rFonts w:eastAsia="Arial" w:cs="Arial"/>
                <w:color w:val="000000"/>
                <w:sz w:val="17"/>
                <w:szCs w:val="17"/>
              </w:rPr>
            </w:pPr>
            <w:r w:rsidRPr="00961C80">
              <w:rPr>
                <w:rFonts w:eastAsia="Arial" w:cs="Arial"/>
                <w:color w:val="000000"/>
                <w:sz w:val="17"/>
                <w:szCs w:val="17"/>
              </w:rPr>
              <w:t>(</w:t>
            </w:r>
            <w:proofErr w:type="gramStart"/>
            <w:r w:rsidRPr="00961C80">
              <w:rPr>
                <w:rFonts w:eastAsia="Arial" w:cs="Arial"/>
                <w:color w:val="000000"/>
                <w:sz w:val="17"/>
                <w:szCs w:val="17"/>
              </w:rPr>
              <w:t>Unit :</w:t>
            </w:r>
            <w:proofErr w:type="gramEnd"/>
            <w:r w:rsidRPr="00961C80">
              <w:rPr>
                <w:rFonts w:eastAsia="Arial" w:cs="Arial"/>
                <w:color w:val="000000"/>
                <w:sz w:val="17"/>
                <w:szCs w:val="17"/>
              </w:rPr>
              <w:t xml:space="preserve"> Million Baht)</w:t>
            </w:r>
          </w:p>
        </w:tc>
      </w:tr>
      <w:tr w:rsidR="00C41482" w:rsidRPr="00961C80" w14:paraId="37F8DB5B" w14:textId="77777777" w:rsidTr="00361399">
        <w:trPr>
          <w:trHeight w:val="66"/>
        </w:trPr>
        <w:tc>
          <w:tcPr>
            <w:tcW w:w="1920" w:type="dxa"/>
          </w:tcPr>
          <w:p w14:paraId="03CACE1D" w14:textId="77777777" w:rsidR="00C41482" w:rsidRPr="00961C80" w:rsidRDefault="00C41482" w:rsidP="00641DA3">
            <w:pPr>
              <w:spacing w:line="360" w:lineRule="auto"/>
              <w:jc w:val="both"/>
              <w:rPr>
                <w:rFonts w:eastAsia="Arial" w:cs="Arial"/>
                <w:sz w:val="17"/>
                <w:szCs w:val="17"/>
              </w:rPr>
            </w:pPr>
          </w:p>
        </w:tc>
        <w:tc>
          <w:tcPr>
            <w:tcW w:w="2570" w:type="dxa"/>
          </w:tcPr>
          <w:p w14:paraId="1651DECB" w14:textId="77777777" w:rsidR="00C41482" w:rsidRPr="00961C80" w:rsidRDefault="00C41482" w:rsidP="00641DA3">
            <w:pPr>
              <w:spacing w:line="360" w:lineRule="auto"/>
              <w:jc w:val="both"/>
              <w:rPr>
                <w:rFonts w:eastAsia="Arial" w:cs="Arial"/>
                <w:sz w:val="17"/>
                <w:szCs w:val="17"/>
              </w:rPr>
            </w:pPr>
          </w:p>
        </w:tc>
        <w:tc>
          <w:tcPr>
            <w:tcW w:w="2306" w:type="dxa"/>
            <w:gridSpan w:val="3"/>
            <w:tcBorders>
              <w:left w:val="nil"/>
              <w:bottom w:val="single" w:sz="4" w:space="0" w:color="000000"/>
            </w:tcBorders>
          </w:tcPr>
          <w:p w14:paraId="5DDCC452" w14:textId="77777777" w:rsidR="00C41482" w:rsidRPr="00961C80" w:rsidRDefault="00C41482" w:rsidP="00641DA3">
            <w:pPr>
              <w:spacing w:line="360" w:lineRule="auto"/>
              <w:ind w:right="-11"/>
              <w:jc w:val="center"/>
              <w:rPr>
                <w:rFonts w:eastAsia="Arial" w:cs="Arial"/>
                <w:sz w:val="17"/>
                <w:szCs w:val="17"/>
              </w:rPr>
            </w:pPr>
            <w:r w:rsidRPr="00961C80">
              <w:rPr>
                <w:rFonts w:eastAsia="Arial" w:cs="Arial"/>
                <w:sz w:val="17"/>
                <w:szCs w:val="17"/>
              </w:rPr>
              <w:t>CONSOLIDATED F/S</w:t>
            </w:r>
          </w:p>
        </w:tc>
        <w:tc>
          <w:tcPr>
            <w:tcW w:w="90" w:type="dxa"/>
          </w:tcPr>
          <w:p w14:paraId="79646EED" w14:textId="77777777" w:rsidR="00C41482" w:rsidRPr="00961C80" w:rsidRDefault="00C41482" w:rsidP="00641DA3">
            <w:pPr>
              <w:spacing w:line="360" w:lineRule="auto"/>
              <w:ind w:right="-11"/>
              <w:rPr>
                <w:rFonts w:eastAsia="Arial" w:cs="Arial"/>
                <w:sz w:val="17"/>
                <w:szCs w:val="17"/>
              </w:rPr>
            </w:pPr>
          </w:p>
        </w:tc>
        <w:tc>
          <w:tcPr>
            <w:tcW w:w="2060" w:type="dxa"/>
            <w:gridSpan w:val="3"/>
            <w:tcBorders>
              <w:bottom w:val="single" w:sz="4" w:space="0" w:color="000000"/>
            </w:tcBorders>
          </w:tcPr>
          <w:p w14:paraId="1D0084F1" w14:textId="77777777" w:rsidR="00C41482" w:rsidRPr="00961C80" w:rsidRDefault="00C41482" w:rsidP="00641DA3">
            <w:pPr>
              <w:spacing w:line="360" w:lineRule="auto"/>
              <w:ind w:right="-11"/>
              <w:jc w:val="center"/>
              <w:rPr>
                <w:rFonts w:eastAsia="Arial" w:cs="Arial"/>
                <w:sz w:val="17"/>
                <w:szCs w:val="17"/>
              </w:rPr>
            </w:pPr>
            <w:r w:rsidRPr="00961C80">
              <w:rPr>
                <w:rFonts w:eastAsia="Arial" w:cs="Arial"/>
                <w:sz w:val="17"/>
                <w:szCs w:val="17"/>
              </w:rPr>
              <w:t>SEPARATE F/S</w:t>
            </w:r>
          </w:p>
        </w:tc>
      </w:tr>
      <w:tr w:rsidR="00C41482" w:rsidRPr="00961C80" w14:paraId="6D4DAE85" w14:textId="77777777" w:rsidTr="00361399">
        <w:trPr>
          <w:trHeight w:val="56"/>
        </w:trPr>
        <w:tc>
          <w:tcPr>
            <w:tcW w:w="1920" w:type="dxa"/>
          </w:tcPr>
          <w:p w14:paraId="610408AD" w14:textId="77777777" w:rsidR="00C41482" w:rsidRPr="00961C80" w:rsidRDefault="00C41482" w:rsidP="00641DA3">
            <w:pPr>
              <w:spacing w:line="360" w:lineRule="auto"/>
              <w:rPr>
                <w:rFonts w:eastAsia="Arial" w:cs="Arial"/>
                <w:sz w:val="17"/>
                <w:szCs w:val="17"/>
              </w:rPr>
            </w:pPr>
          </w:p>
        </w:tc>
        <w:tc>
          <w:tcPr>
            <w:tcW w:w="2570" w:type="dxa"/>
          </w:tcPr>
          <w:p w14:paraId="72CDADC9" w14:textId="77777777" w:rsidR="00C41482" w:rsidRPr="00961C80" w:rsidRDefault="00C41482" w:rsidP="00641DA3">
            <w:pPr>
              <w:spacing w:line="360" w:lineRule="auto"/>
              <w:ind w:right="-11"/>
              <w:rPr>
                <w:rFonts w:eastAsia="Arial" w:cs="Arial"/>
                <w:sz w:val="17"/>
                <w:szCs w:val="17"/>
              </w:rPr>
            </w:pPr>
          </w:p>
        </w:tc>
        <w:tc>
          <w:tcPr>
            <w:tcW w:w="4456" w:type="dxa"/>
            <w:gridSpan w:val="7"/>
            <w:tcBorders>
              <w:bottom w:val="single" w:sz="4" w:space="0" w:color="000000"/>
            </w:tcBorders>
            <w:vAlign w:val="bottom"/>
          </w:tcPr>
          <w:p w14:paraId="5790E929" w14:textId="6E4CC717" w:rsidR="00C41482" w:rsidRPr="00961C80" w:rsidRDefault="00C41482" w:rsidP="00641DA3">
            <w:pPr>
              <w:spacing w:line="360" w:lineRule="auto"/>
              <w:ind w:right="-11"/>
              <w:jc w:val="center"/>
              <w:rPr>
                <w:rFonts w:eastAsia="Arial" w:cs="Arial"/>
                <w:sz w:val="17"/>
                <w:szCs w:val="17"/>
              </w:rPr>
            </w:pPr>
            <w:r w:rsidRPr="00961C80">
              <w:rPr>
                <w:rFonts w:eastAsia="Arial" w:cs="Arial"/>
                <w:sz w:val="17"/>
                <w:szCs w:val="17"/>
              </w:rPr>
              <w:t>For the three-month period</w:t>
            </w:r>
            <w:r w:rsidR="00FA2EF8" w:rsidRPr="00961C80">
              <w:rPr>
                <w:rFonts w:eastAsia="Arial" w:cs="Arial"/>
                <w:sz w:val="17"/>
                <w:szCs w:val="17"/>
              </w:rPr>
              <w:t>s</w:t>
            </w:r>
            <w:r w:rsidRPr="00961C80">
              <w:rPr>
                <w:rFonts w:eastAsia="Arial" w:cs="Arial"/>
                <w:sz w:val="17"/>
                <w:szCs w:val="17"/>
              </w:rPr>
              <w:t xml:space="preserve"> ended 30 September</w:t>
            </w:r>
          </w:p>
        </w:tc>
      </w:tr>
      <w:tr w:rsidR="00C123CF" w:rsidRPr="00961C80" w14:paraId="3D22C36D" w14:textId="77777777" w:rsidTr="00361399">
        <w:trPr>
          <w:trHeight w:val="56"/>
        </w:trPr>
        <w:tc>
          <w:tcPr>
            <w:tcW w:w="1920" w:type="dxa"/>
          </w:tcPr>
          <w:p w14:paraId="582D2258" w14:textId="77777777" w:rsidR="00C123CF" w:rsidRPr="00961C80" w:rsidRDefault="00C123CF" w:rsidP="00641DA3">
            <w:pPr>
              <w:pBdr>
                <w:bottom w:val="single" w:sz="4" w:space="1" w:color="auto"/>
              </w:pBdr>
              <w:tabs>
                <w:tab w:val="clear" w:pos="227"/>
                <w:tab w:val="clear" w:pos="454"/>
                <w:tab w:val="clear" w:pos="680"/>
                <w:tab w:val="clear" w:pos="907"/>
              </w:tabs>
              <w:spacing w:line="360" w:lineRule="auto"/>
              <w:ind w:left="57" w:right="54"/>
              <w:jc w:val="center"/>
              <w:rPr>
                <w:rFonts w:eastAsia="Arial" w:cs="Arial"/>
                <w:sz w:val="17"/>
                <w:szCs w:val="17"/>
              </w:rPr>
            </w:pPr>
            <w:r w:rsidRPr="00961C80">
              <w:rPr>
                <w:rFonts w:eastAsia="Arial" w:cs="Arial"/>
                <w:sz w:val="17"/>
                <w:szCs w:val="17"/>
              </w:rPr>
              <w:t>Service user</w:t>
            </w:r>
          </w:p>
        </w:tc>
        <w:tc>
          <w:tcPr>
            <w:tcW w:w="2570" w:type="dxa"/>
          </w:tcPr>
          <w:p w14:paraId="568B77E3" w14:textId="77777777" w:rsidR="00C123CF" w:rsidRPr="00961C80" w:rsidRDefault="00C123CF" w:rsidP="00641DA3">
            <w:pPr>
              <w:pBdr>
                <w:bottom w:val="single" w:sz="4" w:space="1" w:color="auto"/>
              </w:pBdr>
              <w:tabs>
                <w:tab w:val="clear" w:pos="227"/>
                <w:tab w:val="clear" w:pos="454"/>
                <w:tab w:val="clear" w:pos="680"/>
                <w:tab w:val="clear" w:pos="907"/>
              </w:tabs>
              <w:spacing w:line="360" w:lineRule="auto"/>
              <w:ind w:left="57" w:right="54"/>
              <w:jc w:val="center"/>
              <w:rPr>
                <w:rFonts w:eastAsia="Arial" w:cs="Arial"/>
                <w:sz w:val="17"/>
                <w:szCs w:val="17"/>
              </w:rPr>
            </w:pPr>
            <w:r w:rsidRPr="00961C80">
              <w:rPr>
                <w:rFonts w:eastAsia="Arial" w:cs="Arial"/>
                <w:sz w:val="17"/>
                <w:szCs w:val="17"/>
              </w:rPr>
              <w:t>Service provider</w:t>
            </w:r>
          </w:p>
        </w:tc>
        <w:tc>
          <w:tcPr>
            <w:tcW w:w="1112" w:type="dxa"/>
            <w:vAlign w:val="bottom"/>
          </w:tcPr>
          <w:p w14:paraId="3F832B36" w14:textId="7329CCAE" w:rsidR="00C123CF" w:rsidRPr="00961C80" w:rsidRDefault="00C123CF" w:rsidP="00641DA3">
            <w:pPr>
              <w:pBdr>
                <w:bottom w:val="single" w:sz="4" w:space="1" w:color="auto"/>
              </w:pBdr>
              <w:spacing w:line="360" w:lineRule="auto"/>
              <w:jc w:val="center"/>
              <w:rPr>
                <w:rFonts w:eastAsia="Arial" w:cs="Arial"/>
                <w:sz w:val="17"/>
                <w:szCs w:val="17"/>
              </w:rPr>
            </w:pPr>
            <w:r w:rsidRPr="00961C80">
              <w:rPr>
                <w:rFonts w:eastAsia="Arial" w:cs="Arial"/>
                <w:sz w:val="17"/>
                <w:szCs w:val="17"/>
              </w:rPr>
              <w:t>2023</w:t>
            </w:r>
          </w:p>
        </w:tc>
        <w:tc>
          <w:tcPr>
            <w:tcW w:w="81" w:type="dxa"/>
            <w:vAlign w:val="bottom"/>
          </w:tcPr>
          <w:p w14:paraId="261D981A" w14:textId="77777777" w:rsidR="00C123CF" w:rsidRPr="00961C80" w:rsidRDefault="00C123CF" w:rsidP="00641DA3">
            <w:pPr>
              <w:spacing w:line="360" w:lineRule="auto"/>
              <w:jc w:val="center"/>
              <w:rPr>
                <w:rFonts w:eastAsia="Arial" w:cs="Arial"/>
                <w:sz w:val="17"/>
                <w:szCs w:val="17"/>
                <w:u w:val="single"/>
              </w:rPr>
            </w:pPr>
          </w:p>
        </w:tc>
        <w:tc>
          <w:tcPr>
            <w:tcW w:w="1113" w:type="dxa"/>
            <w:vAlign w:val="bottom"/>
          </w:tcPr>
          <w:p w14:paraId="5860DCFC" w14:textId="41EA8D95" w:rsidR="00C123CF" w:rsidRPr="00961C80" w:rsidRDefault="00C123CF" w:rsidP="00641DA3">
            <w:pPr>
              <w:pBdr>
                <w:bottom w:val="single" w:sz="4" w:space="1" w:color="auto"/>
              </w:pBdr>
              <w:spacing w:line="360" w:lineRule="auto"/>
              <w:jc w:val="center"/>
              <w:rPr>
                <w:rFonts w:eastAsia="Arial" w:cs="Arial"/>
                <w:sz w:val="17"/>
                <w:szCs w:val="17"/>
              </w:rPr>
            </w:pPr>
            <w:r w:rsidRPr="00961C80">
              <w:rPr>
                <w:rFonts w:eastAsia="Arial" w:cs="Arial"/>
                <w:sz w:val="17"/>
                <w:szCs w:val="17"/>
              </w:rPr>
              <w:t>2022</w:t>
            </w:r>
          </w:p>
        </w:tc>
        <w:tc>
          <w:tcPr>
            <w:tcW w:w="90" w:type="dxa"/>
            <w:tcBorders>
              <w:bottom w:val="nil"/>
            </w:tcBorders>
          </w:tcPr>
          <w:p w14:paraId="170A8A96" w14:textId="77777777" w:rsidR="00C123CF" w:rsidRPr="00961C80" w:rsidRDefault="00C123CF" w:rsidP="00641DA3">
            <w:pPr>
              <w:spacing w:line="360" w:lineRule="auto"/>
              <w:jc w:val="center"/>
              <w:rPr>
                <w:rFonts w:eastAsia="Arial" w:cs="Arial"/>
                <w:sz w:val="17"/>
                <w:szCs w:val="17"/>
              </w:rPr>
            </w:pPr>
          </w:p>
        </w:tc>
        <w:tc>
          <w:tcPr>
            <w:tcW w:w="935" w:type="dxa"/>
            <w:vAlign w:val="bottom"/>
          </w:tcPr>
          <w:p w14:paraId="0A736A92" w14:textId="3F5FF4E9" w:rsidR="00C123CF" w:rsidRPr="00961C80" w:rsidRDefault="00C123CF" w:rsidP="00641DA3">
            <w:pPr>
              <w:pBdr>
                <w:bottom w:val="single" w:sz="4" w:space="1" w:color="auto"/>
              </w:pBdr>
              <w:spacing w:line="360" w:lineRule="auto"/>
              <w:jc w:val="center"/>
              <w:rPr>
                <w:rFonts w:eastAsia="Arial" w:cs="Arial"/>
                <w:sz w:val="17"/>
                <w:szCs w:val="17"/>
              </w:rPr>
            </w:pPr>
            <w:r w:rsidRPr="00961C80">
              <w:rPr>
                <w:rFonts w:eastAsia="Arial" w:cs="Arial"/>
                <w:sz w:val="17"/>
                <w:szCs w:val="17"/>
              </w:rPr>
              <w:t>2023</w:t>
            </w:r>
          </w:p>
        </w:tc>
        <w:tc>
          <w:tcPr>
            <w:tcW w:w="81" w:type="dxa"/>
            <w:vAlign w:val="bottom"/>
          </w:tcPr>
          <w:p w14:paraId="08CC20DC" w14:textId="77777777" w:rsidR="00C123CF" w:rsidRPr="00961C80" w:rsidRDefault="00C123CF" w:rsidP="00641DA3">
            <w:pPr>
              <w:spacing w:line="360" w:lineRule="auto"/>
              <w:jc w:val="center"/>
              <w:rPr>
                <w:rFonts w:eastAsia="Arial" w:cs="Arial"/>
                <w:sz w:val="17"/>
                <w:szCs w:val="17"/>
                <w:u w:val="single"/>
              </w:rPr>
            </w:pPr>
          </w:p>
        </w:tc>
        <w:tc>
          <w:tcPr>
            <w:tcW w:w="1044" w:type="dxa"/>
            <w:vAlign w:val="bottom"/>
          </w:tcPr>
          <w:p w14:paraId="1A1545C8" w14:textId="27EABFE3" w:rsidR="00C123CF" w:rsidRPr="00961C80" w:rsidRDefault="00C123CF" w:rsidP="00641DA3">
            <w:pPr>
              <w:pBdr>
                <w:bottom w:val="single" w:sz="4" w:space="1" w:color="auto"/>
              </w:pBdr>
              <w:spacing w:line="360" w:lineRule="auto"/>
              <w:jc w:val="center"/>
              <w:rPr>
                <w:rFonts w:eastAsia="Arial" w:cs="Arial"/>
                <w:sz w:val="17"/>
                <w:szCs w:val="17"/>
              </w:rPr>
            </w:pPr>
            <w:r w:rsidRPr="00961C80">
              <w:rPr>
                <w:rFonts w:eastAsia="Arial" w:cs="Arial"/>
                <w:sz w:val="17"/>
                <w:szCs w:val="17"/>
              </w:rPr>
              <w:t>2022</w:t>
            </w:r>
          </w:p>
        </w:tc>
      </w:tr>
      <w:tr w:rsidR="00C123CF" w:rsidRPr="00961C80" w14:paraId="2697C561" w14:textId="77777777" w:rsidTr="00361399">
        <w:trPr>
          <w:trHeight w:val="236"/>
        </w:trPr>
        <w:tc>
          <w:tcPr>
            <w:tcW w:w="1920" w:type="dxa"/>
          </w:tcPr>
          <w:p w14:paraId="79B00828" w14:textId="77777777" w:rsidR="00C123CF" w:rsidRPr="00961C80" w:rsidRDefault="00C123CF" w:rsidP="00641DA3">
            <w:pPr>
              <w:spacing w:line="360" w:lineRule="auto"/>
              <w:jc w:val="thaiDistribute"/>
              <w:rPr>
                <w:rFonts w:eastAsia="Arial" w:cs="Arial"/>
                <w:sz w:val="17"/>
                <w:szCs w:val="17"/>
              </w:rPr>
            </w:pPr>
            <w:r w:rsidRPr="00961C80">
              <w:rPr>
                <w:rFonts w:eastAsia="Arial" w:cs="Arial"/>
                <w:sz w:val="17"/>
                <w:szCs w:val="17"/>
              </w:rPr>
              <w:t>Parent company</w:t>
            </w:r>
          </w:p>
        </w:tc>
        <w:tc>
          <w:tcPr>
            <w:tcW w:w="2570" w:type="dxa"/>
            <w:vAlign w:val="center"/>
          </w:tcPr>
          <w:p w14:paraId="7135E562" w14:textId="77777777" w:rsidR="00C123CF" w:rsidRPr="00961C80" w:rsidRDefault="00C123CF" w:rsidP="00641DA3">
            <w:pPr>
              <w:spacing w:line="360" w:lineRule="auto"/>
              <w:jc w:val="center"/>
              <w:rPr>
                <w:rFonts w:eastAsia="Arial" w:cs="Arial"/>
                <w:sz w:val="17"/>
                <w:szCs w:val="17"/>
              </w:rPr>
            </w:pPr>
            <w:r w:rsidRPr="00961C80">
              <w:rPr>
                <w:rFonts w:eastAsia="Arial" w:cs="Arial"/>
                <w:sz w:val="17"/>
                <w:szCs w:val="17"/>
              </w:rPr>
              <w:t>Subsidiary company</w:t>
            </w:r>
          </w:p>
        </w:tc>
        <w:tc>
          <w:tcPr>
            <w:tcW w:w="1112" w:type="dxa"/>
            <w:tcBorders>
              <w:left w:val="nil"/>
            </w:tcBorders>
          </w:tcPr>
          <w:p w14:paraId="3BADCE5F" w14:textId="0AE0CFBB" w:rsidR="00C123CF" w:rsidRPr="00961C80" w:rsidRDefault="00A6573C" w:rsidP="00641DA3">
            <w:pPr>
              <w:tabs>
                <w:tab w:val="clear" w:pos="227"/>
                <w:tab w:val="clear" w:pos="454"/>
                <w:tab w:val="clear" w:pos="680"/>
                <w:tab w:val="clear" w:pos="907"/>
                <w:tab w:val="clear" w:pos="1644"/>
                <w:tab w:val="clear" w:pos="1871"/>
              </w:tabs>
              <w:spacing w:line="360" w:lineRule="auto"/>
              <w:ind w:left="-18" w:right="261"/>
              <w:jc w:val="right"/>
              <w:rPr>
                <w:rFonts w:eastAsia="Arial" w:cs="Arial"/>
                <w:sz w:val="17"/>
                <w:szCs w:val="17"/>
              </w:rPr>
            </w:pPr>
            <w:r w:rsidRPr="00961C80">
              <w:rPr>
                <w:rFonts w:eastAsia="Arial" w:cs="Arial"/>
                <w:sz w:val="17"/>
                <w:szCs w:val="17"/>
              </w:rPr>
              <w:t>-</w:t>
            </w:r>
          </w:p>
        </w:tc>
        <w:tc>
          <w:tcPr>
            <w:tcW w:w="81" w:type="dxa"/>
            <w:tcBorders>
              <w:left w:val="nil"/>
            </w:tcBorders>
          </w:tcPr>
          <w:p w14:paraId="15D2F066" w14:textId="77777777" w:rsidR="00C123CF" w:rsidRPr="00961C80" w:rsidRDefault="00C123CF" w:rsidP="00641DA3">
            <w:pPr>
              <w:spacing w:line="360" w:lineRule="auto"/>
              <w:ind w:right="61"/>
              <w:jc w:val="center"/>
              <w:rPr>
                <w:rFonts w:eastAsia="Arial" w:cs="Arial"/>
                <w:sz w:val="17"/>
                <w:szCs w:val="17"/>
              </w:rPr>
            </w:pPr>
          </w:p>
        </w:tc>
        <w:tc>
          <w:tcPr>
            <w:tcW w:w="1113" w:type="dxa"/>
            <w:tcBorders>
              <w:left w:val="nil"/>
            </w:tcBorders>
          </w:tcPr>
          <w:p w14:paraId="585D4362" w14:textId="4FE8B2BF" w:rsidR="00C123CF" w:rsidRPr="00961C80" w:rsidRDefault="00C123CF" w:rsidP="00641DA3">
            <w:pPr>
              <w:tabs>
                <w:tab w:val="clear" w:pos="227"/>
                <w:tab w:val="clear" w:pos="454"/>
                <w:tab w:val="clear" w:pos="680"/>
                <w:tab w:val="clear" w:pos="907"/>
                <w:tab w:val="clear" w:pos="1644"/>
                <w:tab w:val="clear" w:pos="1871"/>
              </w:tabs>
              <w:spacing w:line="360" w:lineRule="auto"/>
              <w:ind w:left="-18" w:right="286"/>
              <w:jc w:val="right"/>
              <w:rPr>
                <w:rFonts w:eastAsia="Arial" w:cs="Arial"/>
                <w:sz w:val="17"/>
                <w:szCs w:val="17"/>
              </w:rPr>
            </w:pPr>
            <w:r w:rsidRPr="00961C80">
              <w:rPr>
                <w:rFonts w:eastAsia="Arial" w:cs="Arial"/>
                <w:sz w:val="17"/>
                <w:szCs w:val="17"/>
              </w:rPr>
              <w:t>0.49</w:t>
            </w:r>
          </w:p>
        </w:tc>
        <w:tc>
          <w:tcPr>
            <w:tcW w:w="90" w:type="dxa"/>
          </w:tcPr>
          <w:p w14:paraId="0CEEE7A3" w14:textId="77777777" w:rsidR="00C123CF" w:rsidRPr="00961C80" w:rsidRDefault="00C123CF" w:rsidP="00641DA3">
            <w:pPr>
              <w:spacing w:line="360" w:lineRule="auto"/>
              <w:ind w:right="61"/>
              <w:jc w:val="center"/>
              <w:rPr>
                <w:rFonts w:eastAsia="Arial" w:cs="Arial"/>
                <w:sz w:val="17"/>
                <w:szCs w:val="17"/>
              </w:rPr>
            </w:pPr>
          </w:p>
        </w:tc>
        <w:tc>
          <w:tcPr>
            <w:tcW w:w="935" w:type="dxa"/>
          </w:tcPr>
          <w:p w14:paraId="4439144F" w14:textId="6D8DE703" w:rsidR="00C123CF" w:rsidRPr="00961C80" w:rsidRDefault="00A6573C" w:rsidP="00641DA3">
            <w:pPr>
              <w:tabs>
                <w:tab w:val="clear" w:pos="227"/>
                <w:tab w:val="clear" w:pos="454"/>
                <w:tab w:val="clear" w:pos="680"/>
                <w:tab w:val="clear" w:pos="907"/>
              </w:tabs>
              <w:spacing w:line="360" w:lineRule="auto"/>
              <w:ind w:left="-18" w:right="192"/>
              <w:jc w:val="right"/>
              <w:rPr>
                <w:rFonts w:eastAsia="Arial" w:cs="Arial"/>
                <w:sz w:val="17"/>
                <w:szCs w:val="17"/>
              </w:rPr>
            </w:pPr>
            <w:r w:rsidRPr="00961C80">
              <w:rPr>
                <w:rFonts w:eastAsia="Arial" w:cs="Arial"/>
                <w:sz w:val="17"/>
                <w:szCs w:val="17"/>
              </w:rPr>
              <w:t>-</w:t>
            </w:r>
          </w:p>
        </w:tc>
        <w:tc>
          <w:tcPr>
            <w:tcW w:w="81" w:type="dxa"/>
          </w:tcPr>
          <w:p w14:paraId="5CCCE819" w14:textId="77777777" w:rsidR="00C123CF" w:rsidRPr="00961C80" w:rsidRDefault="00C123CF" w:rsidP="00641DA3">
            <w:pPr>
              <w:pBdr>
                <w:top w:val="nil"/>
                <w:left w:val="nil"/>
                <w:bottom w:val="nil"/>
                <w:right w:val="nil"/>
                <w:between w:val="nil"/>
              </w:pBdr>
              <w:spacing w:line="360" w:lineRule="auto"/>
              <w:ind w:right="61"/>
              <w:jc w:val="center"/>
              <w:rPr>
                <w:rFonts w:eastAsia="Arial" w:cs="Arial"/>
                <w:color w:val="000000"/>
                <w:sz w:val="17"/>
                <w:szCs w:val="17"/>
              </w:rPr>
            </w:pPr>
          </w:p>
        </w:tc>
        <w:tc>
          <w:tcPr>
            <w:tcW w:w="1044" w:type="dxa"/>
          </w:tcPr>
          <w:p w14:paraId="3BF0F946" w14:textId="1721221D" w:rsidR="00C123CF" w:rsidRPr="00961C80" w:rsidRDefault="00C123CF" w:rsidP="00641DA3">
            <w:pPr>
              <w:tabs>
                <w:tab w:val="clear" w:pos="227"/>
                <w:tab w:val="clear" w:pos="454"/>
                <w:tab w:val="clear" w:pos="680"/>
                <w:tab w:val="clear" w:pos="907"/>
                <w:tab w:val="clear" w:pos="1644"/>
                <w:tab w:val="clear" w:pos="1871"/>
              </w:tabs>
              <w:spacing w:line="360" w:lineRule="auto"/>
              <w:ind w:left="-18" w:right="261"/>
              <w:jc w:val="right"/>
              <w:rPr>
                <w:rFonts w:eastAsia="Arial" w:cs="Arial"/>
                <w:sz w:val="17"/>
                <w:szCs w:val="17"/>
              </w:rPr>
            </w:pPr>
            <w:r w:rsidRPr="00961C80">
              <w:rPr>
                <w:rFonts w:eastAsia="Arial" w:cs="Arial"/>
                <w:sz w:val="17"/>
                <w:szCs w:val="17"/>
              </w:rPr>
              <w:t>-</w:t>
            </w:r>
          </w:p>
        </w:tc>
      </w:tr>
      <w:tr w:rsidR="00C41482" w:rsidRPr="00961C80" w14:paraId="5F954852" w14:textId="77777777" w:rsidTr="00361399">
        <w:trPr>
          <w:trHeight w:val="96"/>
        </w:trPr>
        <w:tc>
          <w:tcPr>
            <w:tcW w:w="1920" w:type="dxa"/>
          </w:tcPr>
          <w:p w14:paraId="11F674F3" w14:textId="77777777" w:rsidR="00C41482" w:rsidRPr="00961C80" w:rsidRDefault="00C41482" w:rsidP="00641DA3">
            <w:pPr>
              <w:spacing w:line="360" w:lineRule="auto"/>
              <w:jc w:val="thaiDistribute"/>
              <w:rPr>
                <w:rFonts w:eastAsia="Arial" w:cs="Arial"/>
                <w:sz w:val="17"/>
                <w:szCs w:val="17"/>
              </w:rPr>
            </w:pPr>
          </w:p>
        </w:tc>
        <w:tc>
          <w:tcPr>
            <w:tcW w:w="2570" w:type="dxa"/>
            <w:vAlign w:val="center"/>
          </w:tcPr>
          <w:p w14:paraId="36F1577C" w14:textId="77777777" w:rsidR="00C41482" w:rsidRPr="00961C80" w:rsidRDefault="00C41482" w:rsidP="00641DA3">
            <w:pPr>
              <w:spacing w:line="360" w:lineRule="auto"/>
              <w:jc w:val="center"/>
              <w:rPr>
                <w:rFonts w:eastAsia="Arial" w:cs="Arial"/>
                <w:sz w:val="17"/>
                <w:szCs w:val="17"/>
              </w:rPr>
            </w:pPr>
          </w:p>
        </w:tc>
        <w:tc>
          <w:tcPr>
            <w:tcW w:w="1112" w:type="dxa"/>
            <w:tcBorders>
              <w:left w:val="nil"/>
            </w:tcBorders>
          </w:tcPr>
          <w:p w14:paraId="63B5F547" w14:textId="77777777" w:rsidR="00C41482" w:rsidRPr="00961C80" w:rsidRDefault="00C41482" w:rsidP="00641DA3">
            <w:pPr>
              <w:tabs>
                <w:tab w:val="clear" w:pos="227"/>
                <w:tab w:val="clear" w:pos="454"/>
                <w:tab w:val="clear" w:pos="680"/>
                <w:tab w:val="clear" w:pos="907"/>
              </w:tabs>
              <w:spacing w:line="360" w:lineRule="auto"/>
              <w:ind w:left="-18" w:right="261"/>
              <w:jc w:val="right"/>
              <w:rPr>
                <w:rFonts w:eastAsia="Arial" w:cs="Arial"/>
                <w:sz w:val="17"/>
                <w:szCs w:val="17"/>
              </w:rPr>
            </w:pPr>
          </w:p>
        </w:tc>
        <w:tc>
          <w:tcPr>
            <w:tcW w:w="81" w:type="dxa"/>
            <w:tcBorders>
              <w:left w:val="nil"/>
            </w:tcBorders>
          </w:tcPr>
          <w:p w14:paraId="568F9EB3" w14:textId="77777777" w:rsidR="00C41482" w:rsidRPr="00961C80" w:rsidRDefault="00C41482" w:rsidP="00641DA3">
            <w:pPr>
              <w:spacing w:line="360" w:lineRule="auto"/>
              <w:ind w:right="61"/>
              <w:jc w:val="center"/>
              <w:rPr>
                <w:rFonts w:eastAsia="Arial" w:cs="Arial"/>
                <w:sz w:val="17"/>
                <w:szCs w:val="17"/>
              </w:rPr>
            </w:pPr>
          </w:p>
        </w:tc>
        <w:tc>
          <w:tcPr>
            <w:tcW w:w="1113" w:type="dxa"/>
            <w:tcBorders>
              <w:left w:val="nil"/>
            </w:tcBorders>
          </w:tcPr>
          <w:p w14:paraId="5EC8272C" w14:textId="77777777" w:rsidR="00C41482" w:rsidRPr="00961C80" w:rsidRDefault="00C41482" w:rsidP="00641DA3">
            <w:pPr>
              <w:tabs>
                <w:tab w:val="clear" w:pos="227"/>
                <w:tab w:val="clear" w:pos="454"/>
                <w:tab w:val="clear" w:pos="680"/>
                <w:tab w:val="clear" w:pos="907"/>
                <w:tab w:val="clear" w:pos="1644"/>
                <w:tab w:val="clear" w:pos="1871"/>
              </w:tabs>
              <w:spacing w:line="360" w:lineRule="auto"/>
              <w:ind w:left="-18" w:right="286"/>
              <w:jc w:val="right"/>
              <w:rPr>
                <w:rFonts w:eastAsia="Arial" w:cs="Arial"/>
                <w:sz w:val="17"/>
                <w:szCs w:val="17"/>
              </w:rPr>
            </w:pPr>
          </w:p>
        </w:tc>
        <w:tc>
          <w:tcPr>
            <w:tcW w:w="90" w:type="dxa"/>
          </w:tcPr>
          <w:p w14:paraId="3F939D46" w14:textId="77777777" w:rsidR="00C41482" w:rsidRPr="00961C80" w:rsidRDefault="00C41482" w:rsidP="00641DA3">
            <w:pPr>
              <w:spacing w:line="360" w:lineRule="auto"/>
              <w:ind w:right="61"/>
              <w:jc w:val="center"/>
              <w:rPr>
                <w:rFonts w:eastAsia="Arial" w:cs="Arial"/>
                <w:sz w:val="17"/>
                <w:szCs w:val="17"/>
              </w:rPr>
            </w:pPr>
          </w:p>
        </w:tc>
        <w:tc>
          <w:tcPr>
            <w:tcW w:w="935" w:type="dxa"/>
          </w:tcPr>
          <w:p w14:paraId="1D055B8D" w14:textId="77777777" w:rsidR="00C41482" w:rsidRPr="00961C80" w:rsidRDefault="00C41482" w:rsidP="00641DA3">
            <w:pPr>
              <w:tabs>
                <w:tab w:val="clear" w:pos="227"/>
                <w:tab w:val="clear" w:pos="454"/>
                <w:tab w:val="clear" w:pos="680"/>
                <w:tab w:val="clear" w:pos="907"/>
              </w:tabs>
              <w:spacing w:line="360" w:lineRule="auto"/>
              <w:ind w:left="-18" w:right="192"/>
              <w:jc w:val="right"/>
              <w:rPr>
                <w:rFonts w:eastAsia="Arial" w:cs="Arial"/>
                <w:sz w:val="17"/>
                <w:szCs w:val="17"/>
              </w:rPr>
            </w:pPr>
          </w:p>
        </w:tc>
        <w:tc>
          <w:tcPr>
            <w:tcW w:w="81" w:type="dxa"/>
          </w:tcPr>
          <w:p w14:paraId="7195F0E2" w14:textId="77777777" w:rsidR="00C41482" w:rsidRPr="00961C80" w:rsidRDefault="00C41482" w:rsidP="00641DA3">
            <w:pPr>
              <w:pBdr>
                <w:top w:val="nil"/>
                <w:left w:val="nil"/>
                <w:bottom w:val="nil"/>
                <w:right w:val="nil"/>
                <w:between w:val="nil"/>
              </w:pBdr>
              <w:spacing w:line="360" w:lineRule="auto"/>
              <w:ind w:right="61"/>
              <w:jc w:val="center"/>
              <w:rPr>
                <w:rFonts w:eastAsia="Arial" w:cs="Arial"/>
                <w:color w:val="000000"/>
                <w:sz w:val="17"/>
                <w:szCs w:val="17"/>
              </w:rPr>
            </w:pPr>
          </w:p>
        </w:tc>
        <w:tc>
          <w:tcPr>
            <w:tcW w:w="1044" w:type="dxa"/>
          </w:tcPr>
          <w:p w14:paraId="204704F1" w14:textId="77777777" w:rsidR="00C41482" w:rsidRPr="00961C80" w:rsidRDefault="00C41482" w:rsidP="00641DA3">
            <w:pPr>
              <w:tabs>
                <w:tab w:val="clear" w:pos="227"/>
                <w:tab w:val="clear" w:pos="454"/>
                <w:tab w:val="clear" w:pos="680"/>
                <w:tab w:val="clear" w:pos="907"/>
                <w:tab w:val="clear" w:pos="1644"/>
                <w:tab w:val="clear" w:pos="1871"/>
              </w:tabs>
              <w:spacing w:line="360" w:lineRule="auto"/>
              <w:ind w:left="-18" w:right="261"/>
              <w:jc w:val="right"/>
              <w:rPr>
                <w:rFonts w:eastAsia="Arial" w:cs="Arial"/>
                <w:sz w:val="17"/>
                <w:szCs w:val="17"/>
              </w:rPr>
            </w:pPr>
          </w:p>
        </w:tc>
      </w:tr>
      <w:tr w:rsidR="00C41482" w:rsidRPr="00961C80" w14:paraId="64FCCCED" w14:textId="77777777" w:rsidTr="00361399">
        <w:trPr>
          <w:trHeight w:val="267"/>
        </w:trPr>
        <w:tc>
          <w:tcPr>
            <w:tcW w:w="1920" w:type="dxa"/>
          </w:tcPr>
          <w:p w14:paraId="7D046985" w14:textId="77777777" w:rsidR="00C41482" w:rsidRPr="00961C80" w:rsidRDefault="00C41482" w:rsidP="00641DA3">
            <w:pPr>
              <w:spacing w:line="360" w:lineRule="auto"/>
              <w:jc w:val="thaiDistribute"/>
              <w:rPr>
                <w:rFonts w:eastAsia="Arial" w:cs="Arial"/>
                <w:sz w:val="17"/>
                <w:szCs w:val="17"/>
                <w:cs/>
              </w:rPr>
            </w:pPr>
          </w:p>
        </w:tc>
        <w:tc>
          <w:tcPr>
            <w:tcW w:w="2570" w:type="dxa"/>
          </w:tcPr>
          <w:p w14:paraId="2D511D90" w14:textId="77777777" w:rsidR="00C41482" w:rsidRPr="00961C80" w:rsidRDefault="00C41482" w:rsidP="00641DA3">
            <w:pPr>
              <w:spacing w:line="360" w:lineRule="auto"/>
              <w:jc w:val="center"/>
              <w:rPr>
                <w:rFonts w:eastAsia="Arial" w:cs="Arial"/>
                <w:sz w:val="17"/>
                <w:szCs w:val="17"/>
              </w:rPr>
            </w:pPr>
          </w:p>
        </w:tc>
        <w:tc>
          <w:tcPr>
            <w:tcW w:w="2306" w:type="dxa"/>
            <w:gridSpan w:val="3"/>
            <w:tcBorders>
              <w:left w:val="nil"/>
            </w:tcBorders>
          </w:tcPr>
          <w:p w14:paraId="1BE7D5BC" w14:textId="77777777" w:rsidR="00C41482" w:rsidRPr="00961C80" w:rsidRDefault="00C41482" w:rsidP="00641DA3">
            <w:pPr>
              <w:spacing w:line="360" w:lineRule="auto"/>
              <w:jc w:val="center"/>
              <w:rPr>
                <w:rFonts w:eastAsia="Arial" w:cs="Arial"/>
                <w:sz w:val="17"/>
                <w:szCs w:val="17"/>
              </w:rPr>
            </w:pPr>
          </w:p>
        </w:tc>
        <w:tc>
          <w:tcPr>
            <w:tcW w:w="90" w:type="dxa"/>
          </w:tcPr>
          <w:p w14:paraId="27FF5E85" w14:textId="77777777" w:rsidR="00C41482" w:rsidRPr="00961C80" w:rsidRDefault="00C41482" w:rsidP="00641DA3">
            <w:pPr>
              <w:spacing w:line="360" w:lineRule="auto"/>
              <w:ind w:right="72"/>
              <w:rPr>
                <w:rFonts w:eastAsia="Arial" w:cs="Arial"/>
                <w:sz w:val="17"/>
                <w:szCs w:val="17"/>
              </w:rPr>
            </w:pPr>
          </w:p>
        </w:tc>
        <w:tc>
          <w:tcPr>
            <w:tcW w:w="2060" w:type="dxa"/>
            <w:gridSpan w:val="3"/>
          </w:tcPr>
          <w:p w14:paraId="0AD9EA43" w14:textId="77777777" w:rsidR="00C41482" w:rsidRPr="00961C80" w:rsidRDefault="00C41482" w:rsidP="00641DA3">
            <w:pPr>
              <w:pBdr>
                <w:top w:val="nil"/>
                <w:left w:val="nil"/>
                <w:bottom w:val="nil"/>
                <w:right w:val="nil"/>
                <w:between w:val="nil"/>
              </w:pBdr>
              <w:tabs>
                <w:tab w:val="left" w:pos="360"/>
                <w:tab w:val="left" w:pos="720"/>
              </w:tabs>
              <w:spacing w:line="360" w:lineRule="auto"/>
              <w:jc w:val="right"/>
              <w:rPr>
                <w:rFonts w:eastAsia="Arial" w:cs="Arial"/>
                <w:color w:val="000000"/>
                <w:sz w:val="17"/>
                <w:szCs w:val="17"/>
              </w:rPr>
            </w:pPr>
            <w:r w:rsidRPr="00961C80">
              <w:rPr>
                <w:rFonts w:eastAsia="Arial" w:cs="Arial"/>
                <w:color w:val="000000"/>
                <w:sz w:val="17"/>
                <w:szCs w:val="17"/>
              </w:rPr>
              <w:t>(</w:t>
            </w:r>
            <w:proofErr w:type="gramStart"/>
            <w:r w:rsidRPr="00961C80">
              <w:rPr>
                <w:rFonts w:eastAsia="Arial" w:cs="Arial"/>
                <w:color w:val="000000"/>
                <w:sz w:val="17"/>
                <w:szCs w:val="17"/>
              </w:rPr>
              <w:t>Unit :</w:t>
            </w:r>
            <w:proofErr w:type="gramEnd"/>
            <w:r w:rsidRPr="00961C80">
              <w:rPr>
                <w:rFonts w:eastAsia="Arial" w:cs="Arial"/>
                <w:color w:val="000000"/>
                <w:sz w:val="17"/>
                <w:szCs w:val="17"/>
              </w:rPr>
              <w:t xml:space="preserve"> Million Baht)</w:t>
            </w:r>
          </w:p>
        </w:tc>
      </w:tr>
      <w:tr w:rsidR="00C41482" w:rsidRPr="00961C80" w14:paraId="3B25AE6D" w14:textId="77777777" w:rsidTr="00361399">
        <w:trPr>
          <w:trHeight w:val="282"/>
        </w:trPr>
        <w:tc>
          <w:tcPr>
            <w:tcW w:w="1920" w:type="dxa"/>
          </w:tcPr>
          <w:p w14:paraId="514E8FF7" w14:textId="77777777" w:rsidR="00C41482" w:rsidRPr="00961C80" w:rsidRDefault="00C41482" w:rsidP="00641DA3">
            <w:pPr>
              <w:spacing w:line="360" w:lineRule="auto"/>
              <w:jc w:val="thaiDistribute"/>
              <w:rPr>
                <w:rFonts w:eastAsia="Arial" w:cs="Arial"/>
                <w:sz w:val="17"/>
                <w:szCs w:val="17"/>
              </w:rPr>
            </w:pPr>
          </w:p>
        </w:tc>
        <w:tc>
          <w:tcPr>
            <w:tcW w:w="2570" w:type="dxa"/>
          </w:tcPr>
          <w:p w14:paraId="4DF5D7D6" w14:textId="77777777" w:rsidR="00C41482" w:rsidRPr="00961C80" w:rsidRDefault="00C41482" w:rsidP="00641DA3">
            <w:pPr>
              <w:spacing w:line="360" w:lineRule="auto"/>
              <w:jc w:val="center"/>
              <w:rPr>
                <w:rFonts w:eastAsia="Arial" w:cs="Arial"/>
                <w:sz w:val="17"/>
                <w:szCs w:val="17"/>
              </w:rPr>
            </w:pPr>
          </w:p>
        </w:tc>
        <w:tc>
          <w:tcPr>
            <w:tcW w:w="2306" w:type="dxa"/>
            <w:gridSpan w:val="3"/>
            <w:tcBorders>
              <w:left w:val="nil"/>
              <w:bottom w:val="single" w:sz="4" w:space="0" w:color="000000"/>
            </w:tcBorders>
          </w:tcPr>
          <w:p w14:paraId="6B66162A" w14:textId="77777777" w:rsidR="00C41482" w:rsidRPr="00961C80" w:rsidRDefault="00C41482" w:rsidP="00641DA3">
            <w:pPr>
              <w:spacing w:line="360" w:lineRule="auto"/>
              <w:ind w:right="-11"/>
              <w:jc w:val="center"/>
              <w:rPr>
                <w:rFonts w:eastAsia="Arial" w:cs="Arial"/>
                <w:sz w:val="17"/>
                <w:szCs w:val="17"/>
              </w:rPr>
            </w:pPr>
            <w:r w:rsidRPr="00961C80">
              <w:rPr>
                <w:rFonts w:eastAsia="Arial" w:cs="Arial"/>
                <w:sz w:val="17"/>
                <w:szCs w:val="17"/>
              </w:rPr>
              <w:t>CONSOLIDATED F/S</w:t>
            </w:r>
          </w:p>
        </w:tc>
        <w:tc>
          <w:tcPr>
            <w:tcW w:w="90" w:type="dxa"/>
          </w:tcPr>
          <w:p w14:paraId="466D38E7" w14:textId="77777777" w:rsidR="00C41482" w:rsidRPr="00961C80" w:rsidRDefault="00C41482" w:rsidP="00641DA3">
            <w:pPr>
              <w:spacing w:line="360" w:lineRule="auto"/>
              <w:ind w:right="-11"/>
              <w:rPr>
                <w:rFonts w:eastAsia="Arial" w:cs="Arial"/>
                <w:sz w:val="17"/>
                <w:szCs w:val="17"/>
              </w:rPr>
            </w:pPr>
          </w:p>
        </w:tc>
        <w:tc>
          <w:tcPr>
            <w:tcW w:w="2060" w:type="dxa"/>
            <w:gridSpan w:val="3"/>
            <w:tcBorders>
              <w:bottom w:val="single" w:sz="4" w:space="0" w:color="000000"/>
            </w:tcBorders>
          </w:tcPr>
          <w:p w14:paraId="672CC245" w14:textId="77777777" w:rsidR="00C41482" w:rsidRPr="00961C80" w:rsidRDefault="00C41482" w:rsidP="00641DA3">
            <w:pPr>
              <w:spacing w:line="360" w:lineRule="auto"/>
              <w:ind w:right="-11"/>
              <w:jc w:val="center"/>
              <w:rPr>
                <w:rFonts w:eastAsia="Arial" w:cs="Arial"/>
                <w:sz w:val="17"/>
                <w:szCs w:val="17"/>
              </w:rPr>
            </w:pPr>
            <w:r w:rsidRPr="00961C80">
              <w:rPr>
                <w:rFonts w:eastAsia="Arial" w:cs="Arial"/>
                <w:sz w:val="17"/>
                <w:szCs w:val="17"/>
              </w:rPr>
              <w:t>SEPARATE F/S</w:t>
            </w:r>
          </w:p>
        </w:tc>
      </w:tr>
      <w:tr w:rsidR="00C41482" w:rsidRPr="00961C80" w14:paraId="5A5FB872" w14:textId="77777777" w:rsidTr="00361399">
        <w:trPr>
          <w:trHeight w:val="89"/>
        </w:trPr>
        <w:tc>
          <w:tcPr>
            <w:tcW w:w="1920" w:type="dxa"/>
          </w:tcPr>
          <w:p w14:paraId="2FA171E0" w14:textId="77777777" w:rsidR="00C41482" w:rsidRPr="00961C80" w:rsidRDefault="00C41482" w:rsidP="00641DA3">
            <w:pPr>
              <w:spacing w:line="360" w:lineRule="auto"/>
              <w:jc w:val="center"/>
              <w:rPr>
                <w:rFonts w:eastAsia="Arial" w:cs="Arial"/>
                <w:sz w:val="17"/>
                <w:szCs w:val="17"/>
              </w:rPr>
            </w:pPr>
          </w:p>
        </w:tc>
        <w:tc>
          <w:tcPr>
            <w:tcW w:w="2570" w:type="dxa"/>
          </w:tcPr>
          <w:p w14:paraId="5F9A75E4" w14:textId="77777777" w:rsidR="00C41482" w:rsidRPr="00961C80" w:rsidRDefault="00C41482" w:rsidP="00641DA3">
            <w:pPr>
              <w:spacing w:line="360" w:lineRule="auto"/>
              <w:ind w:right="-11"/>
              <w:jc w:val="center"/>
              <w:rPr>
                <w:rFonts w:eastAsia="Arial" w:cs="Arial"/>
                <w:sz w:val="17"/>
                <w:szCs w:val="17"/>
              </w:rPr>
            </w:pPr>
          </w:p>
        </w:tc>
        <w:tc>
          <w:tcPr>
            <w:tcW w:w="4456" w:type="dxa"/>
            <w:gridSpan w:val="7"/>
            <w:tcBorders>
              <w:bottom w:val="single" w:sz="4" w:space="0" w:color="000000"/>
            </w:tcBorders>
            <w:vAlign w:val="bottom"/>
          </w:tcPr>
          <w:p w14:paraId="43A98BA9" w14:textId="127EA5F5" w:rsidR="00C41482" w:rsidRPr="00961C80" w:rsidRDefault="00C41482" w:rsidP="00641DA3">
            <w:pPr>
              <w:spacing w:line="360" w:lineRule="auto"/>
              <w:ind w:right="-11"/>
              <w:jc w:val="center"/>
              <w:rPr>
                <w:rFonts w:eastAsia="Arial" w:cs="Arial"/>
                <w:sz w:val="17"/>
                <w:szCs w:val="17"/>
              </w:rPr>
            </w:pPr>
            <w:r w:rsidRPr="00961C80">
              <w:rPr>
                <w:rFonts w:eastAsia="Arial" w:cs="Arial"/>
                <w:sz w:val="17"/>
                <w:szCs w:val="17"/>
              </w:rPr>
              <w:t>For the nine-month period</w:t>
            </w:r>
            <w:r w:rsidR="00FA2EF8" w:rsidRPr="00961C80">
              <w:rPr>
                <w:rFonts w:eastAsia="Arial" w:cs="Arial"/>
                <w:sz w:val="17"/>
                <w:szCs w:val="17"/>
              </w:rPr>
              <w:t>s</w:t>
            </w:r>
            <w:r w:rsidRPr="00961C80">
              <w:rPr>
                <w:rFonts w:eastAsia="Arial" w:cs="Arial"/>
                <w:sz w:val="17"/>
                <w:szCs w:val="17"/>
              </w:rPr>
              <w:t xml:space="preserve"> ended 30 September</w:t>
            </w:r>
          </w:p>
        </w:tc>
      </w:tr>
      <w:tr w:rsidR="00C123CF" w:rsidRPr="00961C80" w14:paraId="5BAF8F72" w14:textId="77777777" w:rsidTr="00361399">
        <w:trPr>
          <w:trHeight w:val="56"/>
        </w:trPr>
        <w:tc>
          <w:tcPr>
            <w:tcW w:w="1920" w:type="dxa"/>
          </w:tcPr>
          <w:p w14:paraId="2533D664" w14:textId="77777777" w:rsidR="00C123CF" w:rsidRPr="00961C80" w:rsidRDefault="00C123CF" w:rsidP="00641DA3">
            <w:pPr>
              <w:pBdr>
                <w:bottom w:val="single" w:sz="4" w:space="1" w:color="auto"/>
              </w:pBdr>
              <w:tabs>
                <w:tab w:val="clear" w:pos="227"/>
                <w:tab w:val="clear" w:pos="454"/>
                <w:tab w:val="clear" w:pos="680"/>
                <w:tab w:val="clear" w:pos="907"/>
              </w:tabs>
              <w:spacing w:line="360" w:lineRule="auto"/>
              <w:ind w:left="57" w:right="54"/>
              <w:jc w:val="center"/>
              <w:rPr>
                <w:rFonts w:eastAsia="Arial" w:cs="Arial"/>
                <w:sz w:val="17"/>
                <w:szCs w:val="17"/>
              </w:rPr>
            </w:pPr>
            <w:r w:rsidRPr="00961C80">
              <w:rPr>
                <w:rFonts w:eastAsia="Arial" w:cs="Arial"/>
                <w:sz w:val="17"/>
                <w:szCs w:val="17"/>
              </w:rPr>
              <w:t>Service user</w:t>
            </w:r>
          </w:p>
        </w:tc>
        <w:tc>
          <w:tcPr>
            <w:tcW w:w="2570" w:type="dxa"/>
          </w:tcPr>
          <w:p w14:paraId="50B48029" w14:textId="77777777" w:rsidR="00C123CF" w:rsidRPr="00961C80" w:rsidRDefault="00C123CF" w:rsidP="00641DA3">
            <w:pPr>
              <w:pBdr>
                <w:bottom w:val="single" w:sz="4" w:space="1" w:color="auto"/>
              </w:pBdr>
              <w:tabs>
                <w:tab w:val="clear" w:pos="227"/>
                <w:tab w:val="clear" w:pos="454"/>
                <w:tab w:val="clear" w:pos="680"/>
                <w:tab w:val="clear" w:pos="907"/>
              </w:tabs>
              <w:spacing w:line="360" w:lineRule="auto"/>
              <w:ind w:left="57" w:right="54"/>
              <w:jc w:val="center"/>
              <w:rPr>
                <w:rFonts w:eastAsia="Arial" w:cs="Arial"/>
                <w:sz w:val="17"/>
                <w:szCs w:val="17"/>
              </w:rPr>
            </w:pPr>
            <w:r w:rsidRPr="00961C80">
              <w:rPr>
                <w:rFonts w:eastAsia="Arial" w:cs="Arial"/>
                <w:sz w:val="17"/>
                <w:szCs w:val="17"/>
              </w:rPr>
              <w:t>Service provider</w:t>
            </w:r>
          </w:p>
        </w:tc>
        <w:tc>
          <w:tcPr>
            <w:tcW w:w="1112" w:type="dxa"/>
            <w:vAlign w:val="bottom"/>
          </w:tcPr>
          <w:p w14:paraId="37A589D3" w14:textId="2B825725" w:rsidR="00C123CF" w:rsidRPr="00961C80" w:rsidRDefault="00C123CF" w:rsidP="00641DA3">
            <w:pPr>
              <w:pBdr>
                <w:bottom w:val="single" w:sz="4" w:space="1" w:color="auto"/>
              </w:pBdr>
              <w:spacing w:line="360" w:lineRule="auto"/>
              <w:jc w:val="center"/>
              <w:rPr>
                <w:rFonts w:eastAsia="Arial" w:cs="Arial"/>
                <w:sz w:val="17"/>
                <w:szCs w:val="17"/>
              </w:rPr>
            </w:pPr>
            <w:r w:rsidRPr="00961C80">
              <w:rPr>
                <w:rFonts w:eastAsia="Arial" w:cs="Arial"/>
                <w:sz w:val="17"/>
                <w:szCs w:val="17"/>
              </w:rPr>
              <w:t>2023</w:t>
            </w:r>
          </w:p>
        </w:tc>
        <w:tc>
          <w:tcPr>
            <w:tcW w:w="81" w:type="dxa"/>
            <w:vAlign w:val="bottom"/>
          </w:tcPr>
          <w:p w14:paraId="64A530D4" w14:textId="77777777" w:rsidR="00C123CF" w:rsidRPr="00961C80" w:rsidRDefault="00C123CF" w:rsidP="00641DA3">
            <w:pPr>
              <w:spacing w:line="360" w:lineRule="auto"/>
              <w:jc w:val="center"/>
              <w:rPr>
                <w:rFonts w:eastAsia="Arial" w:cs="Arial"/>
                <w:sz w:val="17"/>
                <w:szCs w:val="17"/>
                <w:u w:val="single"/>
              </w:rPr>
            </w:pPr>
          </w:p>
        </w:tc>
        <w:tc>
          <w:tcPr>
            <w:tcW w:w="1113" w:type="dxa"/>
            <w:vAlign w:val="bottom"/>
          </w:tcPr>
          <w:p w14:paraId="304F124D" w14:textId="78A05876" w:rsidR="00C123CF" w:rsidRPr="00961C80" w:rsidRDefault="00C123CF" w:rsidP="00641DA3">
            <w:pPr>
              <w:pBdr>
                <w:bottom w:val="single" w:sz="4" w:space="1" w:color="auto"/>
              </w:pBdr>
              <w:spacing w:line="360" w:lineRule="auto"/>
              <w:jc w:val="center"/>
              <w:rPr>
                <w:rFonts w:eastAsia="Arial" w:cs="Arial"/>
                <w:sz w:val="17"/>
                <w:szCs w:val="17"/>
              </w:rPr>
            </w:pPr>
            <w:r w:rsidRPr="00961C80">
              <w:rPr>
                <w:rFonts w:eastAsia="Arial" w:cs="Arial"/>
                <w:sz w:val="17"/>
                <w:szCs w:val="17"/>
              </w:rPr>
              <w:t>2022</w:t>
            </w:r>
          </w:p>
        </w:tc>
        <w:tc>
          <w:tcPr>
            <w:tcW w:w="90" w:type="dxa"/>
            <w:tcBorders>
              <w:bottom w:val="nil"/>
            </w:tcBorders>
          </w:tcPr>
          <w:p w14:paraId="647DF348" w14:textId="77777777" w:rsidR="00C123CF" w:rsidRPr="00961C80" w:rsidRDefault="00C123CF" w:rsidP="00641DA3">
            <w:pPr>
              <w:spacing w:line="360" w:lineRule="auto"/>
              <w:jc w:val="center"/>
              <w:rPr>
                <w:rFonts w:eastAsia="Arial" w:cs="Arial"/>
                <w:sz w:val="17"/>
                <w:szCs w:val="17"/>
              </w:rPr>
            </w:pPr>
          </w:p>
        </w:tc>
        <w:tc>
          <w:tcPr>
            <w:tcW w:w="935" w:type="dxa"/>
            <w:vAlign w:val="bottom"/>
          </w:tcPr>
          <w:p w14:paraId="4EEAECCB" w14:textId="432BA25A" w:rsidR="00C123CF" w:rsidRPr="00961C80" w:rsidRDefault="00C123CF" w:rsidP="00641DA3">
            <w:pPr>
              <w:pBdr>
                <w:bottom w:val="single" w:sz="4" w:space="1" w:color="auto"/>
              </w:pBdr>
              <w:spacing w:line="360" w:lineRule="auto"/>
              <w:jc w:val="center"/>
              <w:rPr>
                <w:rFonts w:eastAsia="Arial" w:cs="Arial"/>
                <w:sz w:val="17"/>
                <w:szCs w:val="17"/>
              </w:rPr>
            </w:pPr>
            <w:r w:rsidRPr="00961C80">
              <w:rPr>
                <w:rFonts w:eastAsia="Arial" w:cs="Arial"/>
                <w:sz w:val="17"/>
                <w:szCs w:val="17"/>
              </w:rPr>
              <w:t>2023</w:t>
            </w:r>
          </w:p>
        </w:tc>
        <w:tc>
          <w:tcPr>
            <w:tcW w:w="81" w:type="dxa"/>
            <w:vAlign w:val="bottom"/>
          </w:tcPr>
          <w:p w14:paraId="258B0735" w14:textId="77777777" w:rsidR="00C123CF" w:rsidRPr="00961C80" w:rsidRDefault="00C123CF" w:rsidP="00641DA3">
            <w:pPr>
              <w:spacing w:line="360" w:lineRule="auto"/>
              <w:jc w:val="center"/>
              <w:rPr>
                <w:rFonts w:eastAsia="Arial" w:cs="Arial"/>
                <w:sz w:val="17"/>
                <w:szCs w:val="17"/>
                <w:u w:val="single"/>
              </w:rPr>
            </w:pPr>
          </w:p>
        </w:tc>
        <w:tc>
          <w:tcPr>
            <w:tcW w:w="1044" w:type="dxa"/>
            <w:vAlign w:val="bottom"/>
          </w:tcPr>
          <w:p w14:paraId="61A03F76" w14:textId="30C84D1F" w:rsidR="00C123CF" w:rsidRPr="00961C80" w:rsidRDefault="00C123CF" w:rsidP="00641DA3">
            <w:pPr>
              <w:pBdr>
                <w:bottom w:val="single" w:sz="4" w:space="1" w:color="auto"/>
              </w:pBdr>
              <w:spacing w:line="360" w:lineRule="auto"/>
              <w:jc w:val="center"/>
              <w:rPr>
                <w:rFonts w:eastAsia="Arial" w:cs="Arial"/>
                <w:sz w:val="17"/>
                <w:szCs w:val="17"/>
              </w:rPr>
            </w:pPr>
            <w:r w:rsidRPr="00961C80">
              <w:rPr>
                <w:rFonts w:eastAsia="Arial" w:cs="Arial"/>
                <w:sz w:val="17"/>
                <w:szCs w:val="17"/>
              </w:rPr>
              <w:t>2022</w:t>
            </w:r>
          </w:p>
        </w:tc>
      </w:tr>
      <w:tr w:rsidR="00C123CF" w:rsidRPr="00961C80" w14:paraId="721778EC" w14:textId="77777777" w:rsidTr="00361399">
        <w:trPr>
          <w:trHeight w:val="159"/>
        </w:trPr>
        <w:tc>
          <w:tcPr>
            <w:tcW w:w="1920" w:type="dxa"/>
          </w:tcPr>
          <w:p w14:paraId="791EF2BC" w14:textId="77777777" w:rsidR="00C123CF" w:rsidRPr="00961C80" w:rsidRDefault="00C123CF" w:rsidP="00641DA3">
            <w:pPr>
              <w:spacing w:line="360" w:lineRule="auto"/>
              <w:jc w:val="thaiDistribute"/>
              <w:rPr>
                <w:rFonts w:eastAsia="Arial" w:cs="Arial"/>
                <w:sz w:val="17"/>
                <w:szCs w:val="17"/>
              </w:rPr>
            </w:pPr>
            <w:r w:rsidRPr="00961C80">
              <w:rPr>
                <w:rFonts w:eastAsia="Arial" w:cs="Arial"/>
                <w:sz w:val="17"/>
                <w:szCs w:val="17"/>
              </w:rPr>
              <w:t>Parent company</w:t>
            </w:r>
          </w:p>
        </w:tc>
        <w:tc>
          <w:tcPr>
            <w:tcW w:w="2570" w:type="dxa"/>
            <w:vAlign w:val="center"/>
          </w:tcPr>
          <w:p w14:paraId="33530CD6" w14:textId="77777777" w:rsidR="00C123CF" w:rsidRPr="00961C80" w:rsidRDefault="00C123CF" w:rsidP="00641DA3">
            <w:pPr>
              <w:spacing w:line="360" w:lineRule="auto"/>
              <w:jc w:val="center"/>
              <w:rPr>
                <w:rFonts w:eastAsia="Arial" w:cs="Arial"/>
                <w:sz w:val="17"/>
                <w:szCs w:val="17"/>
              </w:rPr>
            </w:pPr>
            <w:r w:rsidRPr="00961C80">
              <w:rPr>
                <w:rFonts w:eastAsia="Arial" w:cs="Arial"/>
                <w:sz w:val="17"/>
                <w:szCs w:val="17"/>
              </w:rPr>
              <w:t>Subsidiary company</w:t>
            </w:r>
          </w:p>
        </w:tc>
        <w:tc>
          <w:tcPr>
            <w:tcW w:w="1112" w:type="dxa"/>
            <w:tcBorders>
              <w:left w:val="nil"/>
            </w:tcBorders>
          </w:tcPr>
          <w:p w14:paraId="14202F02" w14:textId="33BF12DE" w:rsidR="00C123CF" w:rsidRPr="00961C80" w:rsidRDefault="00A6573C" w:rsidP="00641DA3">
            <w:pPr>
              <w:tabs>
                <w:tab w:val="clear" w:pos="227"/>
                <w:tab w:val="clear" w:pos="454"/>
                <w:tab w:val="clear" w:pos="680"/>
                <w:tab w:val="clear" w:pos="907"/>
                <w:tab w:val="clear" w:pos="1644"/>
                <w:tab w:val="clear" w:pos="1871"/>
              </w:tabs>
              <w:spacing w:line="360" w:lineRule="auto"/>
              <w:ind w:left="-18" w:right="261"/>
              <w:jc w:val="right"/>
              <w:rPr>
                <w:rFonts w:eastAsia="Arial" w:cs="Arial"/>
                <w:sz w:val="17"/>
                <w:szCs w:val="17"/>
              </w:rPr>
            </w:pPr>
            <w:r w:rsidRPr="00961C80">
              <w:rPr>
                <w:rFonts w:eastAsia="Arial" w:cs="Arial"/>
                <w:sz w:val="17"/>
                <w:szCs w:val="17"/>
              </w:rPr>
              <w:t>-</w:t>
            </w:r>
          </w:p>
        </w:tc>
        <w:tc>
          <w:tcPr>
            <w:tcW w:w="81" w:type="dxa"/>
            <w:tcBorders>
              <w:left w:val="nil"/>
            </w:tcBorders>
          </w:tcPr>
          <w:p w14:paraId="31B81B39" w14:textId="77777777" w:rsidR="00C123CF" w:rsidRPr="00961C80" w:rsidRDefault="00C123CF" w:rsidP="00641DA3">
            <w:pPr>
              <w:spacing w:line="360" w:lineRule="auto"/>
              <w:ind w:right="61"/>
              <w:jc w:val="center"/>
              <w:rPr>
                <w:rFonts w:eastAsia="Arial" w:cs="Arial"/>
                <w:sz w:val="17"/>
                <w:szCs w:val="17"/>
              </w:rPr>
            </w:pPr>
          </w:p>
        </w:tc>
        <w:tc>
          <w:tcPr>
            <w:tcW w:w="1113" w:type="dxa"/>
            <w:tcBorders>
              <w:left w:val="nil"/>
            </w:tcBorders>
          </w:tcPr>
          <w:p w14:paraId="7EF915B9" w14:textId="0A397B46" w:rsidR="00C123CF" w:rsidRPr="00961C80" w:rsidRDefault="00C123CF" w:rsidP="00641DA3">
            <w:pPr>
              <w:tabs>
                <w:tab w:val="clear" w:pos="227"/>
                <w:tab w:val="clear" w:pos="454"/>
                <w:tab w:val="clear" w:pos="680"/>
                <w:tab w:val="clear" w:pos="907"/>
                <w:tab w:val="clear" w:pos="1644"/>
                <w:tab w:val="clear" w:pos="1871"/>
              </w:tabs>
              <w:spacing w:line="360" w:lineRule="auto"/>
              <w:ind w:left="-18" w:right="286"/>
              <w:jc w:val="right"/>
              <w:rPr>
                <w:rFonts w:eastAsia="Arial" w:cs="Arial"/>
                <w:sz w:val="17"/>
                <w:szCs w:val="17"/>
              </w:rPr>
            </w:pPr>
            <w:r w:rsidRPr="00961C80">
              <w:rPr>
                <w:rFonts w:eastAsia="Arial" w:cs="Arial"/>
                <w:sz w:val="17"/>
                <w:szCs w:val="17"/>
              </w:rPr>
              <w:t>0.49</w:t>
            </w:r>
          </w:p>
        </w:tc>
        <w:tc>
          <w:tcPr>
            <w:tcW w:w="90" w:type="dxa"/>
          </w:tcPr>
          <w:p w14:paraId="34C34701" w14:textId="77777777" w:rsidR="00C123CF" w:rsidRPr="00961C80" w:rsidRDefault="00C123CF" w:rsidP="00641DA3">
            <w:pPr>
              <w:spacing w:line="360" w:lineRule="auto"/>
              <w:ind w:right="61"/>
              <w:jc w:val="center"/>
              <w:rPr>
                <w:rFonts w:eastAsia="Arial" w:cs="Arial"/>
                <w:sz w:val="17"/>
                <w:szCs w:val="17"/>
              </w:rPr>
            </w:pPr>
          </w:p>
        </w:tc>
        <w:tc>
          <w:tcPr>
            <w:tcW w:w="935" w:type="dxa"/>
          </w:tcPr>
          <w:p w14:paraId="4287C150" w14:textId="230DB3BD" w:rsidR="00C123CF" w:rsidRPr="00961C80" w:rsidRDefault="00A6573C" w:rsidP="00641DA3">
            <w:pPr>
              <w:tabs>
                <w:tab w:val="clear" w:pos="227"/>
                <w:tab w:val="clear" w:pos="454"/>
                <w:tab w:val="clear" w:pos="680"/>
                <w:tab w:val="clear" w:pos="907"/>
              </w:tabs>
              <w:spacing w:line="360" w:lineRule="auto"/>
              <w:ind w:left="-18" w:right="192"/>
              <w:jc w:val="right"/>
              <w:rPr>
                <w:rFonts w:eastAsia="Arial" w:cs="Arial"/>
                <w:sz w:val="17"/>
                <w:szCs w:val="17"/>
              </w:rPr>
            </w:pPr>
            <w:r w:rsidRPr="00961C80">
              <w:rPr>
                <w:rFonts w:eastAsia="Arial" w:cs="Arial"/>
                <w:sz w:val="17"/>
                <w:szCs w:val="17"/>
              </w:rPr>
              <w:t>-</w:t>
            </w:r>
          </w:p>
        </w:tc>
        <w:tc>
          <w:tcPr>
            <w:tcW w:w="81" w:type="dxa"/>
          </w:tcPr>
          <w:p w14:paraId="6D0FECA2" w14:textId="77777777" w:rsidR="00C123CF" w:rsidRPr="00961C80" w:rsidRDefault="00C123CF" w:rsidP="00641DA3">
            <w:pPr>
              <w:pBdr>
                <w:top w:val="nil"/>
                <w:left w:val="nil"/>
                <w:bottom w:val="nil"/>
                <w:right w:val="nil"/>
                <w:between w:val="nil"/>
              </w:pBdr>
              <w:spacing w:line="360" w:lineRule="auto"/>
              <w:ind w:right="61"/>
              <w:jc w:val="center"/>
              <w:rPr>
                <w:rFonts w:eastAsia="Arial" w:cs="Arial"/>
                <w:color w:val="000000"/>
                <w:sz w:val="17"/>
                <w:szCs w:val="17"/>
              </w:rPr>
            </w:pPr>
          </w:p>
        </w:tc>
        <w:tc>
          <w:tcPr>
            <w:tcW w:w="1044" w:type="dxa"/>
          </w:tcPr>
          <w:p w14:paraId="16F5E323" w14:textId="5B639C8B" w:rsidR="00C123CF" w:rsidRPr="00961C80" w:rsidRDefault="00C123CF" w:rsidP="00641DA3">
            <w:pPr>
              <w:tabs>
                <w:tab w:val="clear" w:pos="227"/>
                <w:tab w:val="clear" w:pos="454"/>
                <w:tab w:val="clear" w:pos="680"/>
                <w:tab w:val="clear" w:pos="907"/>
                <w:tab w:val="clear" w:pos="1644"/>
                <w:tab w:val="clear" w:pos="1871"/>
              </w:tabs>
              <w:spacing w:line="360" w:lineRule="auto"/>
              <w:ind w:left="-18" w:right="261"/>
              <w:jc w:val="right"/>
              <w:rPr>
                <w:rFonts w:eastAsia="Arial" w:cs="Arial"/>
                <w:sz w:val="17"/>
                <w:szCs w:val="17"/>
              </w:rPr>
            </w:pPr>
            <w:r w:rsidRPr="00961C80">
              <w:rPr>
                <w:rFonts w:eastAsia="Arial" w:cs="Arial"/>
                <w:sz w:val="17"/>
                <w:szCs w:val="17"/>
              </w:rPr>
              <w:t>-</w:t>
            </w:r>
          </w:p>
        </w:tc>
      </w:tr>
      <w:tr w:rsidR="00C123CF" w:rsidRPr="00961C80" w14:paraId="32083C7F" w14:textId="77777777" w:rsidTr="00361399">
        <w:trPr>
          <w:trHeight w:val="64"/>
        </w:trPr>
        <w:tc>
          <w:tcPr>
            <w:tcW w:w="1920" w:type="dxa"/>
          </w:tcPr>
          <w:p w14:paraId="0986F351" w14:textId="77777777" w:rsidR="00C123CF" w:rsidRPr="00961C80" w:rsidRDefault="00C123CF" w:rsidP="00641DA3">
            <w:pPr>
              <w:spacing w:line="360" w:lineRule="auto"/>
              <w:jc w:val="thaiDistribute"/>
              <w:rPr>
                <w:rFonts w:eastAsia="Arial" w:cs="Arial"/>
                <w:sz w:val="17"/>
                <w:szCs w:val="17"/>
              </w:rPr>
            </w:pPr>
            <w:r w:rsidRPr="00961C80">
              <w:rPr>
                <w:rFonts w:eastAsia="Arial" w:cs="Arial"/>
                <w:sz w:val="17"/>
                <w:szCs w:val="17"/>
              </w:rPr>
              <w:t>Subsidiary company</w:t>
            </w:r>
          </w:p>
        </w:tc>
        <w:tc>
          <w:tcPr>
            <w:tcW w:w="2570" w:type="dxa"/>
            <w:vAlign w:val="center"/>
          </w:tcPr>
          <w:p w14:paraId="19312E63" w14:textId="77777777" w:rsidR="00C123CF" w:rsidRPr="00961C80" w:rsidRDefault="00C123CF" w:rsidP="00641DA3">
            <w:pPr>
              <w:spacing w:line="360" w:lineRule="auto"/>
              <w:jc w:val="center"/>
              <w:rPr>
                <w:rFonts w:eastAsia="Arial" w:cs="Arial"/>
                <w:sz w:val="17"/>
                <w:szCs w:val="17"/>
              </w:rPr>
            </w:pPr>
            <w:r w:rsidRPr="00961C80">
              <w:rPr>
                <w:rFonts w:eastAsia="Arial" w:cs="Arial"/>
                <w:sz w:val="17"/>
                <w:szCs w:val="17"/>
              </w:rPr>
              <w:t>Parent company</w:t>
            </w:r>
          </w:p>
        </w:tc>
        <w:tc>
          <w:tcPr>
            <w:tcW w:w="1112" w:type="dxa"/>
            <w:tcBorders>
              <w:left w:val="nil"/>
            </w:tcBorders>
          </w:tcPr>
          <w:p w14:paraId="0ECD5C24" w14:textId="4443B081" w:rsidR="00C123CF" w:rsidRPr="00961C80" w:rsidRDefault="00A6573C" w:rsidP="00641DA3">
            <w:pPr>
              <w:tabs>
                <w:tab w:val="clear" w:pos="227"/>
                <w:tab w:val="clear" w:pos="454"/>
                <w:tab w:val="clear" w:pos="680"/>
                <w:tab w:val="clear" w:pos="907"/>
                <w:tab w:val="clear" w:pos="1644"/>
                <w:tab w:val="clear" w:pos="1871"/>
              </w:tabs>
              <w:spacing w:line="360" w:lineRule="auto"/>
              <w:ind w:left="-18" w:right="261"/>
              <w:jc w:val="right"/>
              <w:rPr>
                <w:rFonts w:eastAsia="Arial" w:cs="Arial"/>
                <w:sz w:val="17"/>
                <w:szCs w:val="17"/>
              </w:rPr>
            </w:pPr>
            <w:r w:rsidRPr="00961C80">
              <w:rPr>
                <w:rFonts w:eastAsia="Arial" w:cs="Arial"/>
                <w:sz w:val="17"/>
                <w:szCs w:val="17"/>
              </w:rPr>
              <w:t>-</w:t>
            </w:r>
          </w:p>
        </w:tc>
        <w:tc>
          <w:tcPr>
            <w:tcW w:w="81" w:type="dxa"/>
            <w:tcBorders>
              <w:left w:val="nil"/>
            </w:tcBorders>
          </w:tcPr>
          <w:p w14:paraId="77549230" w14:textId="77777777" w:rsidR="00C123CF" w:rsidRPr="00961C80" w:rsidRDefault="00C123CF" w:rsidP="00641DA3">
            <w:pPr>
              <w:spacing w:line="360" w:lineRule="auto"/>
              <w:ind w:right="61"/>
              <w:jc w:val="center"/>
              <w:rPr>
                <w:rFonts w:eastAsia="Arial" w:cs="Arial"/>
                <w:sz w:val="17"/>
                <w:szCs w:val="17"/>
              </w:rPr>
            </w:pPr>
          </w:p>
        </w:tc>
        <w:tc>
          <w:tcPr>
            <w:tcW w:w="1113" w:type="dxa"/>
            <w:tcBorders>
              <w:left w:val="nil"/>
            </w:tcBorders>
          </w:tcPr>
          <w:p w14:paraId="027935B9" w14:textId="1D8791A8" w:rsidR="00C123CF" w:rsidRPr="00961C80" w:rsidRDefault="00C123CF" w:rsidP="00641DA3">
            <w:pPr>
              <w:tabs>
                <w:tab w:val="clear" w:pos="227"/>
                <w:tab w:val="clear" w:pos="454"/>
                <w:tab w:val="clear" w:pos="680"/>
                <w:tab w:val="clear" w:pos="907"/>
                <w:tab w:val="clear" w:pos="1644"/>
                <w:tab w:val="clear" w:pos="1871"/>
              </w:tabs>
              <w:spacing w:line="360" w:lineRule="auto"/>
              <w:ind w:left="-18" w:right="286"/>
              <w:jc w:val="right"/>
              <w:rPr>
                <w:rFonts w:eastAsia="Arial" w:cs="Arial"/>
                <w:sz w:val="17"/>
                <w:szCs w:val="17"/>
              </w:rPr>
            </w:pPr>
            <w:r w:rsidRPr="00961C80">
              <w:rPr>
                <w:rFonts w:eastAsia="Arial" w:cs="Arial"/>
                <w:sz w:val="17"/>
                <w:szCs w:val="17"/>
              </w:rPr>
              <w:t>4.38</w:t>
            </w:r>
          </w:p>
        </w:tc>
        <w:tc>
          <w:tcPr>
            <w:tcW w:w="90" w:type="dxa"/>
          </w:tcPr>
          <w:p w14:paraId="7F0EBE77" w14:textId="77777777" w:rsidR="00C123CF" w:rsidRPr="00961C80" w:rsidRDefault="00C123CF" w:rsidP="00641DA3">
            <w:pPr>
              <w:spacing w:line="360" w:lineRule="auto"/>
              <w:ind w:right="61"/>
              <w:jc w:val="center"/>
              <w:rPr>
                <w:rFonts w:eastAsia="Arial" w:cs="Arial"/>
                <w:sz w:val="17"/>
                <w:szCs w:val="17"/>
              </w:rPr>
            </w:pPr>
          </w:p>
        </w:tc>
        <w:tc>
          <w:tcPr>
            <w:tcW w:w="935" w:type="dxa"/>
          </w:tcPr>
          <w:p w14:paraId="73ADC747" w14:textId="5FB52C3B" w:rsidR="00C123CF" w:rsidRPr="00961C80" w:rsidRDefault="00A6573C" w:rsidP="00641DA3">
            <w:pPr>
              <w:tabs>
                <w:tab w:val="clear" w:pos="227"/>
                <w:tab w:val="clear" w:pos="454"/>
                <w:tab w:val="clear" w:pos="680"/>
                <w:tab w:val="clear" w:pos="907"/>
              </w:tabs>
              <w:spacing w:line="360" w:lineRule="auto"/>
              <w:ind w:left="-18" w:right="192"/>
              <w:jc w:val="right"/>
              <w:rPr>
                <w:rFonts w:eastAsia="Arial" w:cs="Arial"/>
                <w:sz w:val="17"/>
                <w:szCs w:val="17"/>
              </w:rPr>
            </w:pPr>
            <w:r w:rsidRPr="00961C80">
              <w:rPr>
                <w:rFonts w:eastAsia="Arial" w:cs="Arial"/>
                <w:sz w:val="17"/>
                <w:szCs w:val="17"/>
              </w:rPr>
              <w:t>-</w:t>
            </w:r>
          </w:p>
        </w:tc>
        <w:tc>
          <w:tcPr>
            <w:tcW w:w="81" w:type="dxa"/>
          </w:tcPr>
          <w:p w14:paraId="6CC2DCDC" w14:textId="77777777" w:rsidR="00C123CF" w:rsidRPr="00961C80" w:rsidRDefault="00C123CF" w:rsidP="00641DA3">
            <w:pPr>
              <w:pBdr>
                <w:top w:val="nil"/>
                <w:left w:val="nil"/>
                <w:bottom w:val="nil"/>
                <w:right w:val="nil"/>
                <w:between w:val="nil"/>
              </w:pBdr>
              <w:spacing w:line="360" w:lineRule="auto"/>
              <w:ind w:right="61"/>
              <w:jc w:val="center"/>
              <w:rPr>
                <w:rFonts w:eastAsia="Arial" w:cs="Arial"/>
                <w:color w:val="000000"/>
                <w:sz w:val="17"/>
                <w:szCs w:val="17"/>
              </w:rPr>
            </w:pPr>
          </w:p>
        </w:tc>
        <w:tc>
          <w:tcPr>
            <w:tcW w:w="1044" w:type="dxa"/>
          </w:tcPr>
          <w:p w14:paraId="0A9FDDAF" w14:textId="26CA7890" w:rsidR="00C123CF" w:rsidRPr="00961C80" w:rsidRDefault="00C123CF" w:rsidP="00641DA3">
            <w:pPr>
              <w:tabs>
                <w:tab w:val="clear" w:pos="227"/>
                <w:tab w:val="clear" w:pos="454"/>
                <w:tab w:val="clear" w:pos="680"/>
                <w:tab w:val="clear" w:pos="907"/>
                <w:tab w:val="clear" w:pos="1644"/>
                <w:tab w:val="clear" w:pos="1871"/>
              </w:tabs>
              <w:spacing w:line="360" w:lineRule="auto"/>
              <w:ind w:left="-18" w:right="261"/>
              <w:jc w:val="right"/>
              <w:rPr>
                <w:rFonts w:eastAsia="Arial" w:cs="Arial"/>
                <w:sz w:val="17"/>
                <w:szCs w:val="17"/>
              </w:rPr>
            </w:pPr>
            <w:r w:rsidRPr="00961C80">
              <w:rPr>
                <w:rFonts w:eastAsia="Arial" w:cs="Arial"/>
                <w:sz w:val="17"/>
                <w:szCs w:val="17"/>
              </w:rPr>
              <w:t>4.38</w:t>
            </w:r>
          </w:p>
        </w:tc>
      </w:tr>
    </w:tbl>
    <w:p w14:paraId="01059747" w14:textId="14A38B04" w:rsidR="00C41482" w:rsidRPr="00961C80" w:rsidRDefault="00C41482" w:rsidP="00641DA3">
      <w:pPr>
        <w:spacing w:line="360" w:lineRule="auto"/>
        <w:ind w:left="360"/>
        <w:jc w:val="thaiDistribute"/>
        <w:rPr>
          <w:rFonts w:eastAsia="Arial" w:cs="Arial"/>
          <w:sz w:val="20"/>
          <w:szCs w:val="20"/>
        </w:rPr>
      </w:pPr>
    </w:p>
    <w:p w14:paraId="6118DDD6" w14:textId="77777777" w:rsidR="005B64EA" w:rsidRDefault="005B64EA" w:rsidP="00641DA3">
      <w:pPr>
        <w:spacing w:line="360" w:lineRule="auto"/>
        <w:ind w:left="360"/>
        <w:jc w:val="thaiDistribute"/>
        <w:rPr>
          <w:rFonts w:eastAsia="Arial" w:cstheme="minorBidi"/>
          <w:sz w:val="20"/>
          <w:szCs w:val="20"/>
        </w:rPr>
      </w:pPr>
    </w:p>
    <w:p w14:paraId="4977E132" w14:textId="77777777" w:rsidR="00641DA3" w:rsidRDefault="00641DA3" w:rsidP="00641DA3">
      <w:pPr>
        <w:spacing w:line="360" w:lineRule="auto"/>
        <w:ind w:left="360"/>
        <w:jc w:val="thaiDistribute"/>
        <w:rPr>
          <w:rFonts w:eastAsia="Arial" w:cstheme="minorBidi"/>
          <w:sz w:val="20"/>
          <w:szCs w:val="20"/>
        </w:rPr>
      </w:pPr>
    </w:p>
    <w:p w14:paraId="045C08F2" w14:textId="77777777" w:rsidR="00641DA3" w:rsidRPr="00641DA3" w:rsidRDefault="00641DA3" w:rsidP="00641DA3">
      <w:pPr>
        <w:spacing w:line="360" w:lineRule="auto"/>
        <w:ind w:left="360"/>
        <w:jc w:val="thaiDistribute"/>
        <w:rPr>
          <w:rFonts w:eastAsia="Arial" w:cstheme="minorBidi"/>
          <w:sz w:val="20"/>
          <w:szCs w:val="20"/>
        </w:rPr>
      </w:pPr>
    </w:p>
    <w:p w14:paraId="207FD8AF" w14:textId="77777777" w:rsidR="00B74998" w:rsidRPr="00961C80" w:rsidRDefault="00B74998"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61C80">
        <w:rPr>
          <w:rFonts w:cs="Arial"/>
          <w:spacing w:val="-4"/>
          <w:sz w:val="20"/>
          <w:szCs w:val="20"/>
          <w:u w:val="single"/>
          <w:lang w:val="en-GB"/>
        </w:rPr>
        <w:lastRenderedPageBreak/>
        <w:t>FINANCIAL ASSETS AND LIABILITIES</w:t>
      </w:r>
    </w:p>
    <w:p w14:paraId="63A86ABE" w14:textId="77777777"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3F149E5B" w14:textId="2D95BFAA" w:rsidR="0040654B"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961C80">
        <w:rPr>
          <w:rFonts w:cs="Arial"/>
          <w:sz w:val="20"/>
          <w:szCs w:val="20"/>
        </w:rPr>
        <w:t>Financial instruments consist of</w:t>
      </w:r>
    </w:p>
    <w:tbl>
      <w:tblPr>
        <w:tblW w:w="8887" w:type="dxa"/>
        <w:tblInd w:w="297" w:type="dxa"/>
        <w:tblBorders>
          <w:bottom w:val="single" w:sz="12" w:space="0" w:color="auto"/>
        </w:tblBorders>
        <w:tblLayout w:type="fixed"/>
        <w:tblCellMar>
          <w:left w:w="29" w:type="dxa"/>
          <w:right w:w="29" w:type="dxa"/>
        </w:tblCellMar>
        <w:tblLook w:val="0000" w:firstRow="0" w:lastRow="0" w:firstColumn="0" w:lastColumn="0" w:noHBand="0" w:noVBand="0"/>
      </w:tblPr>
      <w:tblGrid>
        <w:gridCol w:w="4111"/>
        <w:gridCol w:w="1120"/>
        <w:gridCol w:w="81"/>
        <w:gridCol w:w="1142"/>
        <w:gridCol w:w="81"/>
        <w:gridCol w:w="1110"/>
        <w:gridCol w:w="81"/>
        <w:gridCol w:w="1161"/>
      </w:tblGrid>
      <w:tr w:rsidR="0040654B" w:rsidRPr="00961C80" w14:paraId="1ACDD847" w14:textId="77777777" w:rsidTr="00A6573C">
        <w:trPr>
          <w:cantSplit/>
          <w:tblHeader/>
        </w:trPr>
        <w:tc>
          <w:tcPr>
            <w:tcW w:w="4111" w:type="dxa"/>
          </w:tcPr>
          <w:p w14:paraId="3BDC4F8D" w14:textId="77777777" w:rsidR="0040654B" w:rsidRPr="00961C80" w:rsidRDefault="0040654B" w:rsidP="00641DA3">
            <w:pPr>
              <w:spacing w:line="360" w:lineRule="auto"/>
              <w:ind w:left="-15" w:right="72" w:firstLine="15"/>
              <w:jc w:val="thaiDistribute"/>
              <w:rPr>
                <w:rFonts w:cs="Arial"/>
                <w:sz w:val="16"/>
                <w:szCs w:val="16"/>
                <w:cs/>
                <w:lang w:val="en-GB"/>
              </w:rPr>
            </w:pPr>
          </w:p>
        </w:tc>
        <w:tc>
          <w:tcPr>
            <w:tcW w:w="4776" w:type="dxa"/>
            <w:gridSpan w:val="7"/>
          </w:tcPr>
          <w:p w14:paraId="0DE4BA5A" w14:textId="77777777" w:rsidR="0040654B" w:rsidRPr="00961C80" w:rsidRDefault="0040654B" w:rsidP="00641DA3">
            <w:pPr>
              <w:pStyle w:val="3"/>
              <w:spacing w:line="360" w:lineRule="auto"/>
              <w:jc w:val="right"/>
              <w:rPr>
                <w:rFonts w:ascii="Arial" w:hAnsi="Arial" w:cs="Arial"/>
                <w:sz w:val="16"/>
                <w:szCs w:val="16"/>
                <w:cs/>
              </w:rPr>
            </w:pPr>
            <w:r w:rsidRPr="00961C80">
              <w:rPr>
                <w:rFonts w:ascii="Arial" w:hAnsi="Arial" w:cs="Arial"/>
                <w:sz w:val="16"/>
                <w:szCs w:val="16"/>
              </w:rPr>
              <w:t>(Unit :</w:t>
            </w:r>
            <w:r w:rsidRPr="00961C80">
              <w:rPr>
                <w:rFonts w:ascii="Arial" w:hAnsi="Arial" w:cs="Arial"/>
                <w:sz w:val="16"/>
                <w:szCs w:val="16"/>
                <w:lang w:val="en-US"/>
              </w:rPr>
              <w:t xml:space="preserve"> </w:t>
            </w:r>
            <w:r w:rsidRPr="00961C80">
              <w:rPr>
                <w:rFonts w:ascii="Arial" w:hAnsi="Arial" w:cs="Arial"/>
                <w:sz w:val="16"/>
                <w:szCs w:val="16"/>
              </w:rPr>
              <w:t>Baht)</w:t>
            </w:r>
          </w:p>
        </w:tc>
      </w:tr>
      <w:tr w:rsidR="0040654B" w:rsidRPr="00961C80" w14:paraId="5C302124" w14:textId="77777777" w:rsidTr="00A6573C">
        <w:trPr>
          <w:cantSplit/>
          <w:tblHeader/>
        </w:trPr>
        <w:tc>
          <w:tcPr>
            <w:tcW w:w="4111" w:type="dxa"/>
          </w:tcPr>
          <w:p w14:paraId="65EEDD81" w14:textId="77777777" w:rsidR="0040654B" w:rsidRPr="00961C80" w:rsidRDefault="0040654B" w:rsidP="00641DA3">
            <w:pPr>
              <w:spacing w:line="360" w:lineRule="auto"/>
              <w:ind w:left="-15" w:right="72" w:firstLine="15"/>
              <w:jc w:val="thaiDistribute"/>
              <w:rPr>
                <w:rFonts w:cs="Arial"/>
                <w:sz w:val="16"/>
                <w:szCs w:val="16"/>
                <w:cs/>
                <w:lang w:val="en-GB"/>
              </w:rPr>
            </w:pPr>
          </w:p>
        </w:tc>
        <w:tc>
          <w:tcPr>
            <w:tcW w:w="2343" w:type="dxa"/>
            <w:gridSpan w:val="3"/>
            <w:tcBorders>
              <w:bottom w:val="single" w:sz="4" w:space="0" w:color="auto"/>
            </w:tcBorders>
          </w:tcPr>
          <w:p w14:paraId="17B4832B"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CONSOLIDATED F/S</w:t>
            </w:r>
          </w:p>
        </w:tc>
        <w:tc>
          <w:tcPr>
            <w:tcW w:w="81" w:type="dxa"/>
            <w:tcBorders>
              <w:bottom w:val="nil"/>
            </w:tcBorders>
          </w:tcPr>
          <w:p w14:paraId="0318D248"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p>
        </w:tc>
        <w:tc>
          <w:tcPr>
            <w:tcW w:w="2352" w:type="dxa"/>
            <w:gridSpan w:val="3"/>
            <w:tcBorders>
              <w:bottom w:val="single" w:sz="4" w:space="0" w:color="auto"/>
            </w:tcBorders>
          </w:tcPr>
          <w:p w14:paraId="6A47B679"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SEPARATE F/S</w:t>
            </w:r>
          </w:p>
        </w:tc>
      </w:tr>
      <w:tr w:rsidR="00445CE1" w:rsidRPr="00961C80" w14:paraId="437B3732" w14:textId="77777777" w:rsidTr="00A6573C">
        <w:trPr>
          <w:cantSplit/>
          <w:tblHeader/>
        </w:trPr>
        <w:tc>
          <w:tcPr>
            <w:tcW w:w="4111" w:type="dxa"/>
          </w:tcPr>
          <w:p w14:paraId="3D74431C" w14:textId="77777777" w:rsidR="00445CE1" w:rsidRPr="00961C80" w:rsidRDefault="00445CE1" w:rsidP="00641DA3">
            <w:pPr>
              <w:spacing w:line="360" w:lineRule="auto"/>
              <w:ind w:left="37"/>
              <w:jc w:val="thaiDistribute"/>
              <w:rPr>
                <w:rFonts w:cs="Arial"/>
                <w:sz w:val="16"/>
                <w:szCs w:val="16"/>
                <w:u w:val="single"/>
                <w:cs/>
                <w:lang w:val="en-GB"/>
              </w:rPr>
            </w:pPr>
          </w:p>
        </w:tc>
        <w:tc>
          <w:tcPr>
            <w:tcW w:w="1120" w:type="dxa"/>
            <w:tcBorders>
              <w:bottom w:val="single" w:sz="4" w:space="0" w:color="auto"/>
            </w:tcBorders>
            <w:vAlign w:val="bottom"/>
          </w:tcPr>
          <w:p w14:paraId="303F6BA1" w14:textId="03882998"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30 September</w:t>
            </w:r>
          </w:p>
          <w:p w14:paraId="0C10CCE5" w14:textId="73B6D3B4"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r w:rsidRPr="00961C80">
              <w:rPr>
                <w:rFonts w:cs="Arial"/>
                <w:sz w:val="16"/>
                <w:szCs w:val="16"/>
                <w:lang w:val="en-GB"/>
              </w:rPr>
              <w:t>2023</w:t>
            </w:r>
          </w:p>
        </w:tc>
        <w:tc>
          <w:tcPr>
            <w:tcW w:w="81" w:type="dxa"/>
            <w:vAlign w:val="bottom"/>
          </w:tcPr>
          <w:p w14:paraId="7B9112A7" w14:textId="77777777"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42" w:type="dxa"/>
            <w:tcBorders>
              <w:bottom w:val="single" w:sz="4" w:space="0" w:color="auto"/>
            </w:tcBorders>
            <w:vAlign w:val="bottom"/>
          </w:tcPr>
          <w:p w14:paraId="078589FB" w14:textId="77777777"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31 December</w:t>
            </w:r>
          </w:p>
          <w:p w14:paraId="290B18A8" w14:textId="264B577D"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961C80">
              <w:rPr>
                <w:rFonts w:cs="Arial"/>
                <w:sz w:val="16"/>
                <w:szCs w:val="16"/>
                <w:lang w:val="en-GB"/>
              </w:rPr>
              <w:t>2022</w:t>
            </w:r>
          </w:p>
        </w:tc>
        <w:tc>
          <w:tcPr>
            <w:tcW w:w="81" w:type="dxa"/>
            <w:tcBorders>
              <w:bottom w:val="nil"/>
            </w:tcBorders>
          </w:tcPr>
          <w:p w14:paraId="29BDC0E5" w14:textId="77777777"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rPr>
            </w:pPr>
          </w:p>
        </w:tc>
        <w:tc>
          <w:tcPr>
            <w:tcW w:w="1110" w:type="dxa"/>
            <w:tcBorders>
              <w:bottom w:val="single" w:sz="4" w:space="0" w:color="auto"/>
            </w:tcBorders>
            <w:vAlign w:val="bottom"/>
          </w:tcPr>
          <w:p w14:paraId="69F29EA5" w14:textId="77777777"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30 September</w:t>
            </w:r>
          </w:p>
          <w:p w14:paraId="16883804" w14:textId="1BBD1894"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961C80">
              <w:rPr>
                <w:rFonts w:cs="Arial"/>
                <w:sz w:val="16"/>
                <w:szCs w:val="16"/>
                <w:lang w:val="en-GB"/>
              </w:rPr>
              <w:t>2023</w:t>
            </w:r>
          </w:p>
        </w:tc>
        <w:tc>
          <w:tcPr>
            <w:tcW w:w="81" w:type="dxa"/>
            <w:vAlign w:val="bottom"/>
          </w:tcPr>
          <w:p w14:paraId="02D9A36F" w14:textId="77777777"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u w:val="single"/>
              </w:rPr>
            </w:pPr>
          </w:p>
        </w:tc>
        <w:tc>
          <w:tcPr>
            <w:tcW w:w="1161" w:type="dxa"/>
            <w:tcBorders>
              <w:bottom w:val="single" w:sz="4" w:space="0" w:color="auto"/>
            </w:tcBorders>
            <w:vAlign w:val="bottom"/>
          </w:tcPr>
          <w:p w14:paraId="5BF0BDD5" w14:textId="77777777"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31 December</w:t>
            </w:r>
          </w:p>
          <w:p w14:paraId="578C7BEE" w14:textId="3DAF8838" w:rsidR="00445CE1" w:rsidRPr="00961C80" w:rsidRDefault="00445C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rPr>
            </w:pPr>
            <w:r w:rsidRPr="00961C80">
              <w:rPr>
                <w:rFonts w:cs="Arial"/>
                <w:sz w:val="16"/>
                <w:szCs w:val="16"/>
                <w:lang w:val="en-GB"/>
              </w:rPr>
              <w:t>2022</w:t>
            </w:r>
          </w:p>
        </w:tc>
      </w:tr>
      <w:tr w:rsidR="0040654B" w:rsidRPr="00961C80" w14:paraId="469E4D25" w14:textId="77777777" w:rsidTr="00A6573C">
        <w:trPr>
          <w:cantSplit/>
        </w:trPr>
        <w:tc>
          <w:tcPr>
            <w:tcW w:w="4111" w:type="dxa"/>
          </w:tcPr>
          <w:p w14:paraId="69015BEB"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961C80">
              <w:rPr>
                <w:rFonts w:cs="Arial"/>
                <w:b/>
                <w:bCs/>
                <w:sz w:val="16"/>
                <w:szCs w:val="16"/>
                <w:u w:val="single"/>
                <w:lang w:val="en-GB" w:eastAsia="en-GB"/>
              </w:rPr>
              <w:t>Financial assets</w:t>
            </w:r>
          </w:p>
        </w:tc>
        <w:tc>
          <w:tcPr>
            <w:tcW w:w="1120" w:type="dxa"/>
            <w:tcBorders>
              <w:left w:val="nil"/>
              <w:bottom w:val="nil"/>
            </w:tcBorders>
            <w:vAlign w:val="center"/>
          </w:tcPr>
          <w:p w14:paraId="74302FA4"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77A0AEA5" w14:textId="77777777" w:rsidR="0040654B" w:rsidRPr="00961C80" w:rsidRDefault="0040654B" w:rsidP="00641DA3">
            <w:pPr>
              <w:spacing w:line="360" w:lineRule="auto"/>
              <w:ind w:right="97"/>
              <w:jc w:val="both"/>
              <w:rPr>
                <w:rFonts w:cs="Arial"/>
                <w:sz w:val="16"/>
                <w:szCs w:val="16"/>
              </w:rPr>
            </w:pPr>
          </w:p>
        </w:tc>
        <w:tc>
          <w:tcPr>
            <w:tcW w:w="1142" w:type="dxa"/>
            <w:tcBorders>
              <w:top w:val="nil"/>
              <w:bottom w:val="nil"/>
            </w:tcBorders>
            <w:vAlign w:val="center"/>
          </w:tcPr>
          <w:p w14:paraId="6A58EABF"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7032967F" w14:textId="77777777" w:rsidR="0040654B" w:rsidRPr="00961C80" w:rsidRDefault="0040654B" w:rsidP="00641DA3">
            <w:pPr>
              <w:spacing w:line="360" w:lineRule="auto"/>
              <w:ind w:right="97"/>
              <w:jc w:val="both"/>
              <w:rPr>
                <w:rFonts w:cs="Arial"/>
                <w:sz w:val="16"/>
                <w:szCs w:val="16"/>
              </w:rPr>
            </w:pPr>
          </w:p>
        </w:tc>
        <w:tc>
          <w:tcPr>
            <w:tcW w:w="1110" w:type="dxa"/>
            <w:tcBorders>
              <w:top w:val="nil"/>
              <w:bottom w:val="nil"/>
            </w:tcBorders>
          </w:tcPr>
          <w:p w14:paraId="5FC482AA"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10D5AFC4" w14:textId="77777777" w:rsidR="0040654B" w:rsidRPr="00961C80" w:rsidRDefault="0040654B" w:rsidP="00641DA3">
            <w:pPr>
              <w:spacing w:line="360" w:lineRule="auto"/>
              <w:ind w:right="73"/>
              <w:jc w:val="both"/>
              <w:rPr>
                <w:rFonts w:cs="Arial"/>
                <w:sz w:val="16"/>
                <w:szCs w:val="16"/>
              </w:rPr>
            </w:pPr>
          </w:p>
        </w:tc>
        <w:tc>
          <w:tcPr>
            <w:tcW w:w="1161" w:type="dxa"/>
            <w:tcBorders>
              <w:top w:val="nil"/>
              <w:bottom w:val="nil"/>
            </w:tcBorders>
          </w:tcPr>
          <w:p w14:paraId="70C4BD47"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40654B" w:rsidRPr="00961C80" w14:paraId="24D116D8" w14:textId="77777777" w:rsidTr="00A6573C">
        <w:trPr>
          <w:cantSplit/>
        </w:trPr>
        <w:tc>
          <w:tcPr>
            <w:tcW w:w="4111" w:type="dxa"/>
            <w:tcBorders>
              <w:bottom w:val="nil"/>
              <w:right w:val="nil"/>
            </w:tcBorders>
            <w:vAlign w:val="center"/>
          </w:tcPr>
          <w:p w14:paraId="42026420"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961C80">
              <w:rPr>
                <w:rFonts w:cs="Arial"/>
                <w:b/>
                <w:bCs/>
                <w:sz w:val="16"/>
                <w:szCs w:val="16"/>
                <w:lang w:val="en-GB" w:eastAsia="en-GB"/>
              </w:rPr>
              <w:t>Financial assets at amortised cost</w:t>
            </w:r>
          </w:p>
        </w:tc>
        <w:tc>
          <w:tcPr>
            <w:tcW w:w="1120" w:type="dxa"/>
            <w:tcBorders>
              <w:left w:val="nil"/>
              <w:bottom w:val="nil"/>
            </w:tcBorders>
            <w:vAlign w:val="center"/>
          </w:tcPr>
          <w:p w14:paraId="70C7F7BD"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4277FEE1" w14:textId="77777777" w:rsidR="0040654B" w:rsidRPr="00961C80" w:rsidRDefault="0040654B" w:rsidP="00641DA3">
            <w:pPr>
              <w:spacing w:line="360" w:lineRule="auto"/>
              <w:ind w:right="97"/>
              <w:jc w:val="both"/>
              <w:rPr>
                <w:rFonts w:cs="Arial"/>
                <w:sz w:val="16"/>
                <w:szCs w:val="16"/>
              </w:rPr>
            </w:pPr>
          </w:p>
        </w:tc>
        <w:tc>
          <w:tcPr>
            <w:tcW w:w="1142" w:type="dxa"/>
            <w:tcBorders>
              <w:top w:val="nil"/>
              <w:bottom w:val="nil"/>
            </w:tcBorders>
            <w:vAlign w:val="center"/>
          </w:tcPr>
          <w:p w14:paraId="1079C2E6"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2A36BE22" w14:textId="77777777" w:rsidR="0040654B" w:rsidRPr="00961C80" w:rsidRDefault="0040654B" w:rsidP="00641DA3">
            <w:pPr>
              <w:spacing w:line="360" w:lineRule="auto"/>
              <w:ind w:right="97"/>
              <w:jc w:val="both"/>
              <w:rPr>
                <w:rFonts w:cs="Arial"/>
                <w:sz w:val="16"/>
                <w:szCs w:val="16"/>
              </w:rPr>
            </w:pPr>
          </w:p>
        </w:tc>
        <w:tc>
          <w:tcPr>
            <w:tcW w:w="1110" w:type="dxa"/>
            <w:tcBorders>
              <w:top w:val="nil"/>
              <w:bottom w:val="nil"/>
            </w:tcBorders>
          </w:tcPr>
          <w:p w14:paraId="1128EA42"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69AF9986" w14:textId="77777777" w:rsidR="0040654B" w:rsidRPr="00961C80" w:rsidRDefault="0040654B" w:rsidP="00641DA3">
            <w:pPr>
              <w:spacing w:line="360" w:lineRule="auto"/>
              <w:ind w:right="73"/>
              <w:jc w:val="both"/>
              <w:rPr>
                <w:rFonts w:cs="Arial"/>
                <w:sz w:val="16"/>
                <w:szCs w:val="16"/>
              </w:rPr>
            </w:pPr>
          </w:p>
        </w:tc>
        <w:tc>
          <w:tcPr>
            <w:tcW w:w="1161" w:type="dxa"/>
            <w:tcBorders>
              <w:top w:val="nil"/>
              <w:bottom w:val="nil"/>
            </w:tcBorders>
          </w:tcPr>
          <w:p w14:paraId="10A1A8B0" w14:textId="77777777" w:rsidR="0040654B" w:rsidRPr="00961C80" w:rsidRDefault="0040654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A6573C" w:rsidRPr="00961C80" w14:paraId="1C2DEE70" w14:textId="77777777" w:rsidTr="001E155F">
        <w:trPr>
          <w:cantSplit/>
        </w:trPr>
        <w:tc>
          <w:tcPr>
            <w:tcW w:w="4111" w:type="dxa"/>
            <w:tcBorders>
              <w:bottom w:val="nil"/>
              <w:right w:val="nil"/>
            </w:tcBorders>
            <w:vAlign w:val="center"/>
          </w:tcPr>
          <w:p w14:paraId="04662B13" w14:textId="227A84FD"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961C80">
              <w:rPr>
                <w:rFonts w:cs="Arial"/>
                <w:sz w:val="16"/>
                <w:szCs w:val="16"/>
              </w:rPr>
              <w:t>Cash and cash equivalents</w:t>
            </w:r>
          </w:p>
        </w:tc>
        <w:tc>
          <w:tcPr>
            <w:tcW w:w="1120" w:type="dxa"/>
            <w:tcBorders>
              <w:left w:val="nil"/>
              <w:bottom w:val="nil"/>
            </w:tcBorders>
          </w:tcPr>
          <w:p w14:paraId="5E8F19C5" w14:textId="63F99D32"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523,314,615</w:t>
            </w:r>
          </w:p>
        </w:tc>
        <w:tc>
          <w:tcPr>
            <w:tcW w:w="81" w:type="dxa"/>
            <w:tcBorders>
              <w:top w:val="nil"/>
              <w:bottom w:val="nil"/>
            </w:tcBorders>
          </w:tcPr>
          <w:p w14:paraId="32DC784E" w14:textId="77777777" w:rsidR="00A6573C" w:rsidRPr="00961C80" w:rsidRDefault="00A6573C" w:rsidP="00641DA3">
            <w:pPr>
              <w:spacing w:line="360" w:lineRule="auto"/>
              <w:ind w:left="-14" w:right="97"/>
              <w:jc w:val="center"/>
              <w:rPr>
                <w:rFonts w:cs="Arial"/>
                <w:sz w:val="16"/>
                <w:szCs w:val="16"/>
              </w:rPr>
            </w:pPr>
          </w:p>
        </w:tc>
        <w:tc>
          <w:tcPr>
            <w:tcW w:w="1142" w:type="dxa"/>
            <w:tcBorders>
              <w:left w:val="nil"/>
              <w:bottom w:val="nil"/>
            </w:tcBorders>
            <w:shd w:val="clear" w:color="auto" w:fill="auto"/>
            <w:vAlign w:val="center"/>
          </w:tcPr>
          <w:p w14:paraId="4F0004BA" w14:textId="7D95B142"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426,457,973</w:t>
            </w:r>
          </w:p>
        </w:tc>
        <w:tc>
          <w:tcPr>
            <w:tcW w:w="81" w:type="dxa"/>
            <w:tcBorders>
              <w:top w:val="nil"/>
              <w:bottom w:val="nil"/>
            </w:tcBorders>
          </w:tcPr>
          <w:p w14:paraId="4EC23CD8" w14:textId="77777777" w:rsidR="00A6573C" w:rsidRPr="00961C80" w:rsidRDefault="00A6573C" w:rsidP="00641DA3">
            <w:pPr>
              <w:spacing w:line="360" w:lineRule="auto"/>
              <w:ind w:left="-14" w:right="97"/>
              <w:jc w:val="center"/>
              <w:rPr>
                <w:rFonts w:cs="Arial"/>
                <w:sz w:val="16"/>
                <w:szCs w:val="16"/>
              </w:rPr>
            </w:pPr>
          </w:p>
        </w:tc>
        <w:tc>
          <w:tcPr>
            <w:tcW w:w="1110" w:type="dxa"/>
            <w:tcBorders>
              <w:top w:val="nil"/>
              <w:bottom w:val="nil"/>
            </w:tcBorders>
          </w:tcPr>
          <w:p w14:paraId="0CA50C2E" w14:textId="7D36AB25"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961C80">
              <w:rPr>
                <w:rFonts w:cs="Arial"/>
                <w:sz w:val="16"/>
                <w:szCs w:val="16"/>
              </w:rPr>
              <w:t>321,820,277</w:t>
            </w:r>
          </w:p>
        </w:tc>
        <w:tc>
          <w:tcPr>
            <w:tcW w:w="81" w:type="dxa"/>
            <w:tcBorders>
              <w:top w:val="nil"/>
              <w:bottom w:val="nil"/>
            </w:tcBorders>
          </w:tcPr>
          <w:p w14:paraId="32D0EECB" w14:textId="77777777" w:rsidR="00A6573C" w:rsidRPr="00961C80" w:rsidRDefault="00A6573C" w:rsidP="00641DA3">
            <w:pPr>
              <w:spacing w:line="360" w:lineRule="auto"/>
              <w:ind w:left="-14" w:right="73"/>
              <w:jc w:val="center"/>
              <w:rPr>
                <w:rFonts w:cs="Arial"/>
                <w:sz w:val="16"/>
                <w:szCs w:val="16"/>
              </w:rPr>
            </w:pPr>
          </w:p>
        </w:tc>
        <w:tc>
          <w:tcPr>
            <w:tcW w:w="1161" w:type="dxa"/>
            <w:tcBorders>
              <w:top w:val="nil"/>
              <w:bottom w:val="nil"/>
            </w:tcBorders>
            <w:shd w:val="clear" w:color="auto" w:fill="auto"/>
          </w:tcPr>
          <w:p w14:paraId="1465B06C" w14:textId="1EA26D65"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390,912,038</w:t>
            </w:r>
          </w:p>
        </w:tc>
      </w:tr>
      <w:tr w:rsidR="00A6573C" w:rsidRPr="00961C80" w14:paraId="26665542" w14:textId="77777777" w:rsidTr="00A6573C">
        <w:trPr>
          <w:cantSplit/>
        </w:trPr>
        <w:tc>
          <w:tcPr>
            <w:tcW w:w="4111" w:type="dxa"/>
            <w:tcBorders>
              <w:bottom w:val="nil"/>
            </w:tcBorders>
            <w:vAlign w:val="center"/>
          </w:tcPr>
          <w:p w14:paraId="2920F1F1" w14:textId="7E824C59"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961C80">
              <w:rPr>
                <w:rFonts w:cs="Arial"/>
                <w:sz w:val="16"/>
                <w:szCs w:val="16"/>
              </w:rPr>
              <w:t>Trade and other current accounts receivable (note 5.1)</w:t>
            </w:r>
          </w:p>
        </w:tc>
        <w:tc>
          <w:tcPr>
            <w:tcW w:w="1120" w:type="dxa"/>
            <w:tcBorders>
              <w:top w:val="nil"/>
              <w:left w:val="nil"/>
              <w:bottom w:val="nil"/>
            </w:tcBorders>
            <w:shd w:val="clear" w:color="auto" w:fill="auto"/>
          </w:tcPr>
          <w:p w14:paraId="6FEE6751" w14:textId="7A1077A1"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252,744,752</w:t>
            </w:r>
          </w:p>
        </w:tc>
        <w:tc>
          <w:tcPr>
            <w:tcW w:w="81" w:type="dxa"/>
            <w:tcBorders>
              <w:top w:val="nil"/>
              <w:bottom w:val="nil"/>
            </w:tcBorders>
          </w:tcPr>
          <w:p w14:paraId="27FE742E" w14:textId="77777777" w:rsidR="00A6573C" w:rsidRPr="00961C80" w:rsidRDefault="00A6573C" w:rsidP="00641DA3">
            <w:pPr>
              <w:spacing w:line="360" w:lineRule="auto"/>
              <w:ind w:left="-14" w:right="97"/>
              <w:jc w:val="center"/>
              <w:rPr>
                <w:rFonts w:cs="Arial"/>
                <w:sz w:val="16"/>
                <w:szCs w:val="16"/>
              </w:rPr>
            </w:pPr>
          </w:p>
        </w:tc>
        <w:tc>
          <w:tcPr>
            <w:tcW w:w="1142" w:type="dxa"/>
            <w:tcBorders>
              <w:top w:val="nil"/>
              <w:left w:val="nil"/>
              <w:bottom w:val="nil"/>
            </w:tcBorders>
            <w:shd w:val="clear" w:color="auto" w:fill="auto"/>
          </w:tcPr>
          <w:p w14:paraId="67BBD5F6" w14:textId="61F4EB16"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98,051,942</w:t>
            </w:r>
          </w:p>
        </w:tc>
        <w:tc>
          <w:tcPr>
            <w:tcW w:w="81" w:type="dxa"/>
            <w:tcBorders>
              <w:top w:val="nil"/>
              <w:bottom w:val="nil"/>
            </w:tcBorders>
          </w:tcPr>
          <w:p w14:paraId="2C0C229F" w14:textId="77777777" w:rsidR="00A6573C" w:rsidRPr="00961C80" w:rsidRDefault="00A6573C" w:rsidP="00641DA3">
            <w:pPr>
              <w:spacing w:line="360" w:lineRule="auto"/>
              <w:ind w:left="-14" w:right="97"/>
              <w:jc w:val="center"/>
              <w:rPr>
                <w:rFonts w:cs="Arial"/>
                <w:sz w:val="16"/>
                <w:szCs w:val="16"/>
              </w:rPr>
            </w:pPr>
          </w:p>
        </w:tc>
        <w:tc>
          <w:tcPr>
            <w:tcW w:w="1110" w:type="dxa"/>
            <w:tcBorders>
              <w:top w:val="nil"/>
              <w:bottom w:val="nil"/>
            </w:tcBorders>
            <w:shd w:val="clear" w:color="auto" w:fill="auto"/>
          </w:tcPr>
          <w:p w14:paraId="689908F3" w14:textId="3067F8A2"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961C80">
              <w:rPr>
                <w:rFonts w:cs="Arial"/>
                <w:sz w:val="16"/>
                <w:szCs w:val="16"/>
              </w:rPr>
              <w:t>167,395,266</w:t>
            </w:r>
          </w:p>
        </w:tc>
        <w:tc>
          <w:tcPr>
            <w:tcW w:w="81" w:type="dxa"/>
            <w:tcBorders>
              <w:top w:val="nil"/>
              <w:bottom w:val="nil"/>
            </w:tcBorders>
          </w:tcPr>
          <w:p w14:paraId="51F92E4A" w14:textId="77777777" w:rsidR="00A6573C" w:rsidRPr="00961C80" w:rsidRDefault="00A6573C" w:rsidP="00641DA3">
            <w:pPr>
              <w:spacing w:line="360" w:lineRule="auto"/>
              <w:ind w:left="-14" w:right="73"/>
              <w:jc w:val="center"/>
              <w:rPr>
                <w:rFonts w:cs="Arial"/>
                <w:sz w:val="16"/>
                <w:szCs w:val="16"/>
              </w:rPr>
            </w:pPr>
          </w:p>
        </w:tc>
        <w:tc>
          <w:tcPr>
            <w:tcW w:w="1161" w:type="dxa"/>
            <w:tcBorders>
              <w:top w:val="nil"/>
              <w:bottom w:val="nil"/>
            </w:tcBorders>
            <w:shd w:val="clear" w:color="auto" w:fill="auto"/>
          </w:tcPr>
          <w:p w14:paraId="5F71A8D1" w14:textId="56208794"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100,297,422</w:t>
            </w:r>
          </w:p>
        </w:tc>
      </w:tr>
      <w:tr w:rsidR="00A6573C" w:rsidRPr="00961C80" w14:paraId="325E46CC" w14:textId="77777777" w:rsidTr="00A6573C">
        <w:trPr>
          <w:cantSplit/>
        </w:trPr>
        <w:tc>
          <w:tcPr>
            <w:tcW w:w="4111" w:type="dxa"/>
            <w:tcBorders>
              <w:bottom w:val="nil"/>
            </w:tcBorders>
            <w:vAlign w:val="center"/>
          </w:tcPr>
          <w:p w14:paraId="3EE19E11" w14:textId="4222EE0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lang w:val="en-GB"/>
              </w:rPr>
            </w:pPr>
            <w:r w:rsidRPr="00961C80">
              <w:rPr>
                <w:rFonts w:cs="Arial"/>
                <w:sz w:val="16"/>
                <w:szCs w:val="16"/>
              </w:rPr>
              <w:t>Restricted cash at financial institutions (note 5.2)</w:t>
            </w:r>
          </w:p>
        </w:tc>
        <w:tc>
          <w:tcPr>
            <w:tcW w:w="1120" w:type="dxa"/>
            <w:tcBorders>
              <w:top w:val="nil"/>
              <w:left w:val="nil"/>
              <w:bottom w:val="nil"/>
            </w:tcBorders>
          </w:tcPr>
          <w:p w14:paraId="7079CAE3" w14:textId="64CA4DF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9,858,640</w:t>
            </w:r>
          </w:p>
        </w:tc>
        <w:tc>
          <w:tcPr>
            <w:tcW w:w="81" w:type="dxa"/>
            <w:tcBorders>
              <w:top w:val="nil"/>
              <w:bottom w:val="nil"/>
            </w:tcBorders>
          </w:tcPr>
          <w:p w14:paraId="0B696912" w14:textId="77777777" w:rsidR="00A6573C" w:rsidRPr="00961C80" w:rsidRDefault="00A6573C" w:rsidP="00641DA3">
            <w:pPr>
              <w:spacing w:line="360" w:lineRule="auto"/>
              <w:ind w:left="-14" w:right="97"/>
              <w:jc w:val="center"/>
              <w:rPr>
                <w:rFonts w:cs="Arial"/>
                <w:sz w:val="16"/>
                <w:szCs w:val="16"/>
              </w:rPr>
            </w:pPr>
          </w:p>
        </w:tc>
        <w:tc>
          <w:tcPr>
            <w:tcW w:w="1142" w:type="dxa"/>
            <w:tcBorders>
              <w:top w:val="nil"/>
              <w:left w:val="nil"/>
              <w:bottom w:val="nil"/>
            </w:tcBorders>
          </w:tcPr>
          <w:p w14:paraId="65F07BBA" w14:textId="238B4ACB"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4,205,757</w:t>
            </w:r>
          </w:p>
        </w:tc>
        <w:tc>
          <w:tcPr>
            <w:tcW w:w="81" w:type="dxa"/>
            <w:tcBorders>
              <w:top w:val="nil"/>
              <w:bottom w:val="nil"/>
            </w:tcBorders>
          </w:tcPr>
          <w:p w14:paraId="55C78482" w14:textId="77777777" w:rsidR="00A6573C" w:rsidRPr="00961C80" w:rsidRDefault="00A6573C" w:rsidP="00641DA3">
            <w:pPr>
              <w:spacing w:line="360" w:lineRule="auto"/>
              <w:ind w:left="-14" w:right="97"/>
              <w:jc w:val="center"/>
              <w:rPr>
                <w:rFonts w:cs="Arial"/>
                <w:sz w:val="16"/>
                <w:szCs w:val="16"/>
              </w:rPr>
            </w:pPr>
          </w:p>
        </w:tc>
        <w:tc>
          <w:tcPr>
            <w:tcW w:w="1110" w:type="dxa"/>
            <w:tcBorders>
              <w:top w:val="nil"/>
              <w:bottom w:val="nil"/>
            </w:tcBorders>
          </w:tcPr>
          <w:p w14:paraId="62334551" w14:textId="1FBA1D32"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961C80">
              <w:rPr>
                <w:rFonts w:cs="Arial"/>
                <w:sz w:val="16"/>
                <w:szCs w:val="16"/>
              </w:rPr>
              <w:t>9,496,640</w:t>
            </w:r>
          </w:p>
        </w:tc>
        <w:tc>
          <w:tcPr>
            <w:tcW w:w="81" w:type="dxa"/>
            <w:tcBorders>
              <w:top w:val="nil"/>
              <w:bottom w:val="nil"/>
            </w:tcBorders>
          </w:tcPr>
          <w:p w14:paraId="63F72950" w14:textId="77777777" w:rsidR="00A6573C" w:rsidRPr="00961C80" w:rsidRDefault="00A6573C" w:rsidP="00641DA3">
            <w:pPr>
              <w:spacing w:line="360" w:lineRule="auto"/>
              <w:ind w:left="-14" w:right="73"/>
              <w:jc w:val="center"/>
              <w:rPr>
                <w:rFonts w:cs="Arial"/>
                <w:sz w:val="16"/>
                <w:szCs w:val="16"/>
              </w:rPr>
            </w:pPr>
          </w:p>
        </w:tc>
        <w:tc>
          <w:tcPr>
            <w:tcW w:w="1161" w:type="dxa"/>
            <w:tcBorders>
              <w:top w:val="nil"/>
              <w:bottom w:val="nil"/>
            </w:tcBorders>
            <w:shd w:val="clear" w:color="auto" w:fill="auto"/>
          </w:tcPr>
          <w:p w14:paraId="1BF8C9B1" w14:textId="0C39C2AE"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4,205,757</w:t>
            </w:r>
          </w:p>
        </w:tc>
      </w:tr>
      <w:tr w:rsidR="00A84DBA" w:rsidRPr="00961C80" w14:paraId="6C14F95A" w14:textId="77777777" w:rsidTr="00A6573C">
        <w:trPr>
          <w:cantSplit/>
        </w:trPr>
        <w:tc>
          <w:tcPr>
            <w:tcW w:w="4111" w:type="dxa"/>
            <w:tcBorders>
              <w:bottom w:val="nil"/>
            </w:tcBorders>
            <w:vAlign w:val="center"/>
          </w:tcPr>
          <w:p w14:paraId="31D81BEA" w14:textId="0D1E8598" w:rsidR="00A84DBA" w:rsidRPr="00961C80" w:rsidRDefault="00A84D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961C80">
              <w:rPr>
                <w:rFonts w:cs="Arial"/>
                <w:sz w:val="16"/>
                <w:szCs w:val="16"/>
              </w:rPr>
              <w:t>Short-term loan to related company (note 4)</w:t>
            </w:r>
          </w:p>
        </w:tc>
        <w:tc>
          <w:tcPr>
            <w:tcW w:w="1120" w:type="dxa"/>
            <w:tcBorders>
              <w:top w:val="nil"/>
              <w:left w:val="nil"/>
              <w:bottom w:val="nil"/>
            </w:tcBorders>
            <w:shd w:val="clear" w:color="auto" w:fill="auto"/>
          </w:tcPr>
          <w:p w14:paraId="4AB3A82A" w14:textId="0E18D88D" w:rsidR="00A84DBA"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w:t>
            </w:r>
          </w:p>
        </w:tc>
        <w:tc>
          <w:tcPr>
            <w:tcW w:w="81" w:type="dxa"/>
            <w:tcBorders>
              <w:top w:val="nil"/>
              <w:bottom w:val="nil"/>
            </w:tcBorders>
            <w:shd w:val="clear" w:color="auto" w:fill="auto"/>
          </w:tcPr>
          <w:p w14:paraId="69472A06" w14:textId="77777777" w:rsidR="00A84DBA" w:rsidRPr="00961C80" w:rsidRDefault="00A84DBA" w:rsidP="00641DA3">
            <w:pPr>
              <w:spacing w:line="360" w:lineRule="auto"/>
              <w:ind w:left="-14" w:right="97"/>
              <w:jc w:val="center"/>
              <w:rPr>
                <w:rFonts w:cs="Arial"/>
                <w:sz w:val="16"/>
                <w:szCs w:val="16"/>
              </w:rPr>
            </w:pPr>
          </w:p>
        </w:tc>
        <w:tc>
          <w:tcPr>
            <w:tcW w:w="1142" w:type="dxa"/>
            <w:tcBorders>
              <w:top w:val="nil"/>
              <w:left w:val="nil"/>
              <w:bottom w:val="nil"/>
            </w:tcBorders>
          </w:tcPr>
          <w:p w14:paraId="6A240F0E" w14:textId="18F204BC" w:rsidR="00A84DBA"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w:t>
            </w:r>
          </w:p>
        </w:tc>
        <w:tc>
          <w:tcPr>
            <w:tcW w:w="81" w:type="dxa"/>
            <w:tcBorders>
              <w:top w:val="nil"/>
              <w:bottom w:val="nil"/>
            </w:tcBorders>
            <w:shd w:val="clear" w:color="auto" w:fill="auto"/>
          </w:tcPr>
          <w:p w14:paraId="046274FD" w14:textId="77777777" w:rsidR="00A84DBA" w:rsidRPr="00961C80" w:rsidRDefault="00A84DBA" w:rsidP="00641DA3">
            <w:pPr>
              <w:spacing w:line="360" w:lineRule="auto"/>
              <w:ind w:left="-14" w:right="97"/>
              <w:jc w:val="center"/>
              <w:rPr>
                <w:rFonts w:cs="Arial"/>
                <w:sz w:val="16"/>
                <w:szCs w:val="16"/>
              </w:rPr>
            </w:pPr>
          </w:p>
        </w:tc>
        <w:tc>
          <w:tcPr>
            <w:tcW w:w="1110" w:type="dxa"/>
            <w:tcBorders>
              <w:top w:val="nil"/>
              <w:bottom w:val="nil"/>
            </w:tcBorders>
            <w:shd w:val="clear" w:color="auto" w:fill="auto"/>
          </w:tcPr>
          <w:p w14:paraId="502ECCC6" w14:textId="41FEBF6F" w:rsidR="00A84DBA" w:rsidRPr="00961C80" w:rsidRDefault="00A84D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961C80">
              <w:rPr>
                <w:rFonts w:cs="Arial"/>
                <w:sz w:val="16"/>
                <w:szCs w:val="16"/>
              </w:rPr>
              <w:t>24,200,000</w:t>
            </w:r>
          </w:p>
        </w:tc>
        <w:tc>
          <w:tcPr>
            <w:tcW w:w="81" w:type="dxa"/>
            <w:tcBorders>
              <w:top w:val="nil"/>
              <w:bottom w:val="nil"/>
            </w:tcBorders>
            <w:shd w:val="clear" w:color="auto" w:fill="auto"/>
          </w:tcPr>
          <w:p w14:paraId="2E72B0FB" w14:textId="77777777" w:rsidR="00A84DBA" w:rsidRPr="00961C80" w:rsidRDefault="00A84DBA" w:rsidP="00641DA3">
            <w:pPr>
              <w:spacing w:line="360" w:lineRule="auto"/>
              <w:ind w:left="-14" w:right="73"/>
              <w:jc w:val="center"/>
              <w:rPr>
                <w:rFonts w:cs="Arial"/>
                <w:sz w:val="16"/>
                <w:szCs w:val="16"/>
              </w:rPr>
            </w:pPr>
          </w:p>
        </w:tc>
        <w:tc>
          <w:tcPr>
            <w:tcW w:w="1161" w:type="dxa"/>
            <w:tcBorders>
              <w:top w:val="nil"/>
              <w:bottom w:val="nil"/>
            </w:tcBorders>
            <w:shd w:val="clear" w:color="auto" w:fill="auto"/>
          </w:tcPr>
          <w:p w14:paraId="00FC59FD" w14:textId="34FAF432" w:rsidR="00A84DBA" w:rsidRPr="00961C80" w:rsidRDefault="00A84D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1,000,000</w:t>
            </w:r>
          </w:p>
        </w:tc>
      </w:tr>
      <w:tr w:rsidR="00A6573C" w:rsidRPr="00961C80" w14:paraId="3E787750" w14:textId="77777777" w:rsidTr="00A6573C">
        <w:trPr>
          <w:cantSplit/>
        </w:trPr>
        <w:tc>
          <w:tcPr>
            <w:tcW w:w="4111" w:type="dxa"/>
            <w:tcBorders>
              <w:bottom w:val="nil"/>
            </w:tcBorders>
            <w:vAlign w:val="center"/>
          </w:tcPr>
          <w:p w14:paraId="5804284C" w14:textId="544C9B2D"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961C80">
              <w:rPr>
                <w:rFonts w:cs="Arial"/>
                <w:sz w:val="16"/>
                <w:szCs w:val="16"/>
              </w:rPr>
              <w:t>Short-term loan to other company</w:t>
            </w:r>
            <w:r w:rsidR="00A84DBA" w:rsidRPr="00961C80">
              <w:rPr>
                <w:rFonts w:cs="Arial"/>
                <w:sz w:val="16"/>
                <w:szCs w:val="16"/>
              </w:rPr>
              <w:t xml:space="preserve"> (note 5.3)</w:t>
            </w:r>
          </w:p>
        </w:tc>
        <w:tc>
          <w:tcPr>
            <w:tcW w:w="1120" w:type="dxa"/>
            <w:tcBorders>
              <w:top w:val="nil"/>
              <w:left w:val="nil"/>
              <w:bottom w:val="nil"/>
            </w:tcBorders>
            <w:shd w:val="clear" w:color="auto" w:fill="auto"/>
          </w:tcPr>
          <w:p w14:paraId="328AE13F" w14:textId="682185D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5,000,000</w:t>
            </w:r>
          </w:p>
        </w:tc>
        <w:tc>
          <w:tcPr>
            <w:tcW w:w="81" w:type="dxa"/>
            <w:tcBorders>
              <w:top w:val="nil"/>
              <w:bottom w:val="nil"/>
            </w:tcBorders>
            <w:shd w:val="clear" w:color="auto" w:fill="auto"/>
          </w:tcPr>
          <w:p w14:paraId="14F00E79" w14:textId="77777777" w:rsidR="00A6573C" w:rsidRPr="00961C80" w:rsidRDefault="00A6573C" w:rsidP="00641DA3">
            <w:pPr>
              <w:spacing w:line="360" w:lineRule="auto"/>
              <w:ind w:left="-14" w:right="97"/>
              <w:jc w:val="center"/>
              <w:rPr>
                <w:rFonts w:cs="Arial"/>
                <w:sz w:val="16"/>
                <w:szCs w:val="16"/>
              </w:rPr>
            </w:pPr>
          </w:p>
        </w:tc>
        <w:tc>
          <w:tcPr>
            <w:tcW w:w="1142" w:type="dxa"/>
            <w:tcBorders>
              <w:top w:val="nil"/>
              <w:left w:val="nil"/>
              <w:bottom w:val="nil"/>
            </w:tcBorders>
          </w:tcPr>
          <w:p w14:paraId="5867F09A" w14:textId="2E8600D2"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w:t>
            </w:r>
          </w:p>
        </w:tc>
        <w:tc>
          <w:tcPr>
            <w:tcW w:w="81" w:type="dxa"/>
            <w:tcBorders>
              <w:top w:val="nil"/>
              <w:bottom w:val="nil"/>
            </w:tcBorders>
            <w:shd w:val="clear" w:color="auto" w:fill="auto"/>
          </w:tcPr>
          <w:p w14:paraId="26862A13" w14:textId="77777777" w:rsidR="00A6573C" w:rsidRPr="00961C80" w:rsidRDefault="00A6573C" w:rsidP="00641DA3">
            <w:pPr>
              <w:spacing w:line="360" w:lineRule="auto"/>
              <w:ind w:left="-14" w:right="97"/>
              <w:jc w:val="center"/>
              <w:rPr>
                <w:rFonts w:cs="Arial"/>
                <w:sz w:val="16"/>
                <w:szCs w:val="16"/>
              </w:rPr>
            </w:pPr>
          </w:p>
        </w:tc>
        <w:tc>
          <w:tcPr>
            <w:tcW w:w="1110" w:type="dxa"/>
            <w:tcBorders>
              <w:top w:val="nil"/>
              <w:bottom w:val="nil"/>
            </w:tcBorders>
            <w:shd w:val="clear" w:color="auto" w:fill="auto"/>
          </w:tcPr>
          <w:p w14:paraId="0408E47C" w14:textId="6502EEF9"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961C80">
              <w:rPr>
                <w:rFonts w:cs="Arial"/>
                <w:sz w:val="16"/>
                <w:szCs w:val="16"/>
              </w:rPr>
              <w:t>5,000,000</w:t>
            </w:r>
          </w:p>
        </w:tc>
        <w:tc>
          <w:tcPr>
            <w:tcW w:w="81" w:type="dxa"/>
            <w:tcBorders>
              <w:top w:val="nil"/>
              <w:bottom w:val="nil"/>
            </w:tcBorders>
            <w:shd w:val="clear" w:color="auto" w:fill="auto"/>
          </w:tcPr>
          <w:p w14:paraId="64322AC2" w14:textId="77777777" w:rsidR="00A6573C" w:rsidRPr="00961C80" w:rsidRDefault="00A6573C" w:rsidP="00641DA3">
            <w:pPr>
              <w:spacing w:line="360" w:lineRule="auto"/>
              <w:ind w:left="-14" w:right="73"/>
              <w:jc w:val="center"/>
              <w:rPr>
                <w:rFonts w:cs="Arial"/>
                <w:sz w:val="16"/>
                <w:szCs w:val="16"/>
              </w:rPr>
            </w:pPr>
          </w:p>
        </w:tc>
        <w:tc>
          <w:tcPr>
            <w:tcW w:w="1161" w:type="dxa"/>
            <w:tcBorders>
              <w:top w:val="nil"/>
              <w:bottom w:val="nil"/>
            </w:tcBorders>
            <w:shd w:val="clear" w:color="auto" w:fill="auto"/>
          </w:tcPr>
          <w:p w14:paraId="739F39C7" w14:textId="65DA3A13"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w:t>
            </w:r>
          </w:p>
        </w:tc>
      </w:tr>
      <w:tr w:rsidR="00A6573C" w:rsidRPr="00961C80" w14:paraId="69878F5D" w14:textId="77777777" w:rsidTr="00A6573C">
        <w:trPr>
          <w:cantSplit/>
        </w:trPr>
        <w:tc>
          <w:tcPr>
            <w:tcW w:w="4111" w:type="dxa"/>
            <w:tcBorders>
              <w:bottom w:val="nil"/>
            </w:tcBorders>
            <w:vAlign w:val="center"/>
          </w:tcPr>
          <w:p w14:paraId="28B42BDF" w14:textId="489844E0"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961C80">
              <w:rPr>
                <w:rFonts w:cs="Arial"/>
                <w:sz w:val="16"/>
                <w:szCs w:val="16"/>
              </w:rPr>
              <w:t>Other current financial assets</w:t>
            </w:r>
          </w:p>
        </w:tc>
        <w:tc>
          <w:tcPr>
            <w:tcW w:w="1120" w:type="dxa"/>
            <w:tcBorders>
              <w:top w:val="nil"/>
              <w:left w:val="nil"/>
              <w:bottom w:val="nil"/>
            </w:tcBorders>
            <w:shd w:val="clear" w:color="auto" w:fill="auto"/>
          </w:tcPr>
          <w:p w14:paraId="2303DEE8" w14:textId="6918F8F3"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w:t>
            </w:r>
          </w:p>
        </w:tc>
        <w:tc>
          <w:tcPr>
            <w:tcW w:w="81" w:type="dxa"/>
            <w:tcBorders>
              <w:top w:val="nil"/>
              <w:bottom w:val="nil"/>
            </w:tcBorders>
            <w:shd w:val="clear" w:color="auto" w:fill="auto"/>
          </w:tcPr>
          <w:p w14:paraId="668B3C67" w14:textId="77777777" w:rsidR="00A6573C" w:rsidRPr="00961C80" w:rsidRDefault="00A6573C" w:rsidP="00641DA3">
            <w:pPr>
              <w:spacing w:line="360" w:lineRule="auto"/>
              <w:ind w:left="-14" w:right="97"/>
              <w:jc w:val="center"/>
              <w:rPr>
                <w:rFonts w:cs="Arial"/>
                <w:sz w:val="16"/>
                <w:szCs w:val="16"/>
              </w:rPr>
            </w:pPr>
          </w:p>
        </w:tc>
        <w:tc>
          <w:tcPr>
            <w:tcW w:w="1142" w:type="dxa"/>
            <w:tcBorders>
              <w:top w:val="nil"/>
              <w:left w:val="nil"/>
              <w:bottom w:val="nil"/>
            </w:tcBorders>
          </w:tcPr>
          <w:p w14:paraId="06991842" w14:textId="264D1B02"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2,505,737</w:t>
            </w:r>
          </w:p>
        </w:tc>
        <w:tc>
          <w:tcPr>
            <w:tcW w:w="81" w:type="dxa"/>
            <w:tcBorders>
              <w:top w:val="nil"/>
              <w:bottom w:val="nil"/>
            </w:tcBorders>
            <w:shd w:val="clear" w:color="auto" w:fill="auto"/>
          </w:tcPr>
          <w:p w14:paraId="3A44517A" w14:textId="77777777" w:rsidR="00A6573C" w:rsidRPr="00961C80" w:rsidRDefault="00A6573C" w:rsidP="00641DA3">
            <w:pPr>
              <w:spacing w:line="360" w:lineRule="auto"/>
              <w:ind w:left="-14" w:right="97"/>
              <w:jc w:val="center"/>
              <w:rPr>
                <w:rFonts w:cs="Arial"/>
                <w:sz w:val="16"/>
                <w:szCs w:val="16"/>
              </w:rPr>
            </w:pPr>
          </w:p>
        </w:tc>
        <w:tc>
          <w:tcPr>
            <w:tcW w:w="1110" w:type="dxa"/>
            <w:tcBorders>
              <w:top w:val="nil"/>
              <w:bottom w:val="nil"/>
            </w:tcBorders>
            <w:shd w:val="clear" w:color="auto" w:fill="auto"/>
          </w:tcPr>
          <w:p w14:paraId="69F68352" w14:textId="3C96A4A4"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cs/>
              </w:rPr>
            </w:pPr>
            <w:r w:rsidRPr="00961C80">
              <w:rPr>
                <w:rFonts w:cs="Arial"/>
                <w:sz w:val="16"/>
                <w:szCs w:val="16"/>
              </w:rPr>
              <w:t>-</w:t>
            </w:r>
          </w:p>
        </w:tc>
        <w:tc>
          <w:tcPr>
            <w:tcW w:w="81" w:type="dxa"/>
            <w:tcBorders>
              <w:top w:val="nil"/>
              <w:bottom w:val="nil"/>
            </w:tcBorders>
            <w:shd w:val="clear" w:color="auto" w:fill="auto"/>
          </w:tcPr>
          <w:p w14:paraId="3118BE00" w14:textId="77777777" w:rsidR="00A6573C" w:rsidRPr="00961C80" w:rsidRDefault="00A6573C" w:rsidP="00641DA3">
            <w:pPr>
              <w:spacing w:line="360" w:lineRule="auto"/>
              <w:ind w:left="-14" w:right="73"/>
              <w:jc w:val="center"/>
              <w:rPr>
                <w:rFonts w:cs="Arial"/>
                <w:sz w:val="16"/>
                <w:szCs w:val="16"/>
              </w:rPr>
            </w:pPr>
          </w:p>
        </w:tc>
        <w:tc>
          <w:tcPr>
            <w:tcW w:w="1161" w:type="dxa"/>
            <w:tcBorders>
              <w:top w:val="nil"/>
              <w:bottom w:val="nil"/>
            </w:tcBorders>
            <w:shd w:val="clear" w:color="auto" w:fill="auto"/>
          </w:tcPr>
          <w:p w14:paraId="1D3DDE58" w14:textId="14384976"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2,505,737</w:t>
            </w:r>
          </w:p>
        </w:tc>
      </w:tr>
      <w:tr w:rsidR="00E92AB2" w:rsidRPr="00961C80" w14:paraId="426BAEEE" w14:textId="77777777" w:rsidTr="00A6573C">
        <w:trPr>
          <w:cantSplit/>
        </w:trPr>
        <w:tc>
          <w:tcPr>
            <w:tcW w:w="4111" w:type="dxa"/>
            <w:tcBorders>
              <w:bottom w:val="nil"/>
            </w:tcBorders>
            <w:vAlign w:val="center"/>
          </w:tcPr>
          <w:p w14:paraId="4BFD1DEC"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961C80">
              <w:rPr>
                <w:rFonts w:cs="Arial"/>
                <w:b/>
                <w:bCs/>
                <w:sz w:val="16"/>
                <w:szCs w:val="16"/>
              </w:rPr>
              <w:t>Financial assets at fair value through other</w:t>
            </w:r>
          </w:p>
          <w:p w14:paraId="04B7EC8F" w14:textId="51821BB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r w:rsidRPr="00961C80">
              <w:rPr>
                <w:rFonts w:cs="Arial"/>
                <w:b/>
                <w:bCs/>
                <w:sz w:val="16"/>
                <w:szCs w:val="16"/>
              </w:rPr>
              <w:t xml:space="preserve">   comprehensive income</w:t>
            </w:r>
          </w:p>
        </w:tc>
        <w:tc>
          <w:tcPr>
            <w:tcW w:w="1120" w:type="dxa"/>
            <w:tcBorders>
              <w:left w:val="nil"/>
              <w:bottom w:val="nil"/>
            </w:tcBorders>
            <w:vAlign w:val="center"/>
          </w:tcPr>
          <w:p w14:paraId="1EFAD842"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8471932" w14:textId="77777777" w:rsidR="00E92AB2" w:rsidRPr="00961C80" w:rsidRDefault="00E92AB2" w:rsidP="00641DA3">
            <w:pPr>
              <w:spacing w:line="360" w:lineRule="auto"/>
              <w:ind w:right="97"/>
              <w:jc w:val="both"/>
              <w:rPr>
                <w:rFonts w:cs="Arial"/>
                <w:sz w:val="16"/>
                <w:szCs w:val="16"/>
              </w:rPr>
            </w:pPr>
          </w:p>
        </w:tc>
        <w:tc>
          <w:tcPr>
            <w:tcW w:w="1142" w:type="dxa"/>
            <w:tcBorders>
              <w:top w:val="nil"/>
              <w:bottom w:val="nil"/>
            </w:tcBorders>
            <w:vAlign w:val="center"/>
          </w:tcPr>
          <w:p w14:paraId="7A9E55FF"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275618BD" w14:textId="77777777" w:rsidR="00E92AB2" w:rsidRPr="00961C80" w:rsidRDefault="00E92AB2" w:rsidP="00641DA3">
            <w:pPr>
              <w:spacing w:line="360" w:lineRule="auto"/>
              <w:ind w:right="97"/>
              <w:jc w:val="both"/>
              <w:rPr>
                <w:rFonts w:cs="Arial"/>
                <w:sz w:val="16"/>
                <w:szCs w:val="16"/>
              </w:rPr>
            </w:pPr>
          </w:p>
        </w:tc>
        <w:tc>
          <w:tcPr>
            <w:tcW w:w="1110" w:type="dxa"/>
            <w:tcBorders>
              <w:top w:val="nil"/>
              <w:bottom w:val="nil"/>
            </w:tcBorders>
          </w:tcPr>
          <w:p w14:paraId="2CFFE34D"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6FBFD63D" w14:textId="77777777" w:rsidR="00E92AB2" w:rsidRPr="00961C80" w:rsidRDefault="00E92AB2" w:rsidP="00641DA3">
            <w:pPr>
              <w:spacing w:line="360" w:lineRule="auto"/>
              <w:ind w:right="73"/>
              <w:jc w:val="right"/>
              <w:rPr>
                <w:rFonts w:cs="Arial"/>
                <w:sz w:val="16"/>
                <w:szCs w:val="16"/>
              </w:rPr>
            </w:pPr>
          </w:p>
        </w:tc>
        <w:tc>
          <w:tcPr>
            <w:tcW w:w="1161" w:type="dxa"/>
            <w:tcBorders>
              <w:top w:val="nil"/>
              <w:bottom w:val="nil"/>
            </w:tcBorders>
          </w:tcPr>
          <w:p w14:paraId="2D8AD720"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8274FC" w:rsidRPr="00961C80" w14:paraId="0DA7D0CD" w14:textId="77777777" w:rsidTr="00A6573C">
        <w:trPr>
          <w:cantSplit/>
          <w:trHeight w:val="80"/>
        </w:trPr>
        <w:tc>
          <w:tcPr>
            <w:tcW w:w="4111" w:type="dxa"/>
            <w:tcBorders>
              <w:bottom w:val="nil"/>
            </w:tcBorders>
          </w:tcPr>
          <w:p w14:paraId="66D6CAAF" w14:textId="40C3B50D" w:rsidR="008274FC" w:rsidRPr="00961C80" w:rsidRDefault="0096560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r w:rsidRPr="00961C80">
              <w:rPr>
                <w:rFonts w:cs="Arial"/>
                <w:sz w:val="16"/>
                <w:szCs w:val="16"/>
              </w:rPr>
              <w:t xml:space="preserve">Other non - current financial assets </w:t>
            </w:r>
            <w:r w:rsidR="008274FC" w:rsidRPr="00961C80">
              <w:rPr>
                <w:rFonts w:cs="Arial"/>
                <w:sz w:val="16"/>
                <w:szCs w:val="16"/>
              </w:rPr>
              <w:t>(note 5.</w:t>
            </w:r>
            <w:r w:rsidR="00A84DBA" w:rsidRPr="00961C80">
              <w:rPr>
                <w:rFonts w:cs="Arial"/>
                <w:sz w:val="16"/>
                <w:szCs w:val="16"/>
              </w:rPr>
              <w:t>4</w:t>
            </w:r>
            <w:r w:rsidR="008274FC" w:rsidRPr="00961C80">
              <w:rPr>
                <w:rFonts w:cs="Arial"/>
                <w:sz w:val="16"/>
                <w:szCs w:val="16"/>
              </w:rPr>
              <w:t>)</w:t>
            </w:r>
          </w:p>
        </w:tc>
        <w:tc>
          <w:tcPr>
            <w:tcW w:w="1120" w:type="dxa"/>
            <w:tcBorders>
              <w:left w:val="nil"/>
              <w:bottom w:val="nil"/>
            </w:tcBorders>
            <w:shd w:val="clear" w:color="auto" w:fill="auto"/>
            <w:vAlign w:val="center"/>
          </w:tcPr>
          <w:p w14:paraId="592A806D" w14:textId="67F59E9D" w:rsidR="008274F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38,534,768</w:t>
            </w:r>
          </w:p>
        </w:tc>
        <w:tc>
          <w:tcPr>
            <w:tcW w:w="81" w:type="dxa"/>
            <w:tcBorders>
              <w:top w:val="nil"/>
              <w:bottom w:val="nil"/>
            </w:tcBorders>
            <w:shd w:val="clear" w:color="auto" w:fill="auto"/>
          </w:tcPr>
          <w:p w14:paraId="4E8DC22B" w14:textId="77777777" w:rsidR="008274FC" w:rsidRPr="00961C80" w:rsidRDefault="008274F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p>
        </w:tc>
        <w:tc>
          <w:tcPr>
            <w:tcW w:w="1142" w:type="dxa"/>
            <w:tcBorders>
              <w:top w:val="nil"/>
              <w:left w:val="nil"/>
              <w:bottom w:val="nil"/>
            </w:tcBorders>
            <w:shd w:val="clear" w:color="auto" w:fill="auto"/>
          </w:tcPr>
          <w:p w14:paraId="2F5ECD07" w14:textId="07C4F5F5" w:rsidR="008274FC" w:rsidRPr="00961C80" w:rsidRDefault="008274F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r w:rsidRPr="00961C80">
              <w:rPr>
                <w:rFonts w:cs="Arial"/>
                <w:sz w:val="16"/>
                <w:szCs w:val="16"/>
              </w:rPr>
              <w:t>23,338,572</w:t>
            </w:r>
          </w:p>
        </w:tc>
        <w:tc>
          <w:tcPr>
            <w:tcW w:w="81" w:type="dxa"/>
            <w:tcBorders>
              <w:top w:val="nil"/>
              <w:bottom w:val="nil"/>
            </w:tcBorders>
            <w:shd w:val="clear" w:color="auto" w:fill="auto"/>
          </w:tcPr>
          <w:p w14:paraId="62EC647A" w14:textId="77777777" w:rsidR="008274FC" w:rsidRPr="00961C80" w:rsidRDefault="008274F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p>
        </w:tc>
        <w:tc>
          <w:tcPr>
            <w:tcW w:w="1110" w:type="dxa"/>
            <w:tcBorders>
              <w:top w:val="nil"/>
              <w:bottom w:val="nil"/>
            </w:tcBorders>
            <w:shd w:val="clear" w:color="auto" w:fill="auto"/>
          </w:tcPr>
          <w:p w14:paraId="21D77B7B" w14:textId="146DC9F3" w:rsidR="008274F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r w:rsidRPr="00961C80">
              <w:rPr>
                <w:rFonts w:cs="Arial"/>
                <w:sz w:val="16"/>
                <w:szCs w:val="16"/>
              </w:rPr>
              <w:t>38,534,768</w:t>
            </w:r>
          </w:p>
        </w:tc>
        <w:tc>
          <w:tcPr>
            <w:tcW w:w="81" w:type="dxa"/>
            <w:tcBorders>
              <w:top w:val="nil"/>
              <w:bottom w:val="nil"/>
            </w:tcBorders>
            <w:shd w:val="clear" w:color="auto" w:fill="auto"/>
          </w:tcPr>
          <w:p w14:paraId="62A8EB62" w14:textId="77777777" w:rsidR="008274FC" w:rsidRPr="00961C80" w:rsidRDefault="008274F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p>
        </w:tc>
        <w:tc>
          <w:tcPr>
            <w:tcW w:w="1161" w:type="dxa"/>
            <w:tcBorders>
              <w:top w:val="nil"/>
              <w:bottom w:val="nil"/>
            </w:tcBorders>
            <w:shd w:val="clear" w:color="auto" w:fill="auto"/>
          </w:tcPr>
          <w:p w14:paraId="055AF64E" w14:textId="5E07F787" w:rsidR="008274FC" w:rsidRPr="00961C80" w:rsidRDefault="008274F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firstLine="206"/>
              <w:jc w:val="thaiDistribute"/>
              <w:rPr>
                <w:rFonts w:cs="Arial"/>
                <w:sz w:val="16"/>
                <w:szCs w:val="16"/>
              </w:rPr>
            </w:pPr>
            <w:r w:rsidRPr="00961C80">
              <w:rPr>
                <w:rFonts w:cs="Arial"/>
                <w:sz w:val="16"/>
                <w:szCs w:val="16"/>
              </w:rPr>
              <w:t>23,338,572</w:t>
            </w:r>
          </w:p>
        </w:tc>
      </w:tr>
      <w:tr w:rsidR="00E92AB2" w:rsidRPr="00961C80" w14:paraId="7213E8B3" w14:textId="77777777" w:rsidTr="00A6573C">
        <w:trPr>
          <w:cantSplit/>
        </w:trPr>
        <w:tc>
          <w:tcPr>
            <w:tcW w:w="4111" w:type="dxa"/>
            <w:tcBorders>
              <w:top w:val="nil"/>
              <w:bottom w:val="nil"/>
            </w:tcBorders>
          </w:tcPr>
          <w:p w14:paraId="72DAD658"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6"/>
                <w:szCs w:val="16"/>
                <w:lang w:val="en-GB" w:eastAsia="en-GB"/>
              </w:rPr>
            </w:pPr>
          </w:p>
        </w:tc>
        <w:tc>
          <w:tcPr>
            <w:tcW w:w="1120" w:type="dxa"/>
            <w:tcBorders>
              <w:left w:val="nil"/>
              <w:bottom w:val="nil"/>
            </w:tcBorders>
            <w:vAlign w:val="center"/>
          </w:tcPr>
          <w:p w14:paraId="505DD931"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3B6203F1" w14:textId="77777777" w:rsidR="00E92AB2" w:rsidRPr="00961C80" w:rsidRDefault="00E92AB2" w:rsidP="00641DA3">
            <w:pPr>
              <w:spacing w:line="360" w:lineRule="auto"/>
              <w:ind w:right="97"/>
              <w:jc w:val="both"/>
              <w:rPr>
                <w:rFonts w:cs="Arial"/>
                <w:sz w:val="16"/>
                <w:szCs w:val="16"/>
              </w:rPr>
            </w:pPr>
          </w:p>
        </w:tc>
        <w:tc>
          <w:tcPr>
            <w:tcW w:w="1142" w:type="dxa"/>
            <w:tcBorders>
              <w:top w:val="nil"/>
              <w:bottom w:val="nil"/>
            </w:tcBorders>
            <w:vAlign w:val="center"/>
          </w:tcPr>
          <w:p w14:paraId="3A3E17E8"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7B27F393" w14:textId="77777777" w:rsidR="00E92AB2" w:rsidRPr="00961C80" w:rsidRDefault="00E92AB2" w:rsidP="00641DA3">
            <w:pPr>
              <w:spacing w:line="360" w:lineRule="auto"/>
              <w:ind w:right="97"/>
              <w:jc w:val="both"/>
              <w:rPr>
                <w:rFonts w:cs="Arial"/>
                <w:sz w:val="16"/>
                <w:szCs w:val="16"/>
              </w:rPr>
            </w:pPr>
          </w:p>
        </w:tc>
        <w:tc>
          <w:tcPr>
            <w:tcW w:w="1110" w:type="dxa"/>
            <w:tcBorders>
              <w:top w:val="nil"/>
              <w:bottom w:val="nil"/>
            </w:tcBorders>
          </w:tcPr>
          <w:p w14:paraId="46B83581"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23E96D4E" w14:textId="77777777" w:rsidR="00E92AB2" w:rsidRPr="00961C80" w:rsidRDefault="00E92AB2" w:rsidP="00641DA3">
            <w:pPr>
              <w:spacing w:line="360" w:lineRule="auto"/>
              <w:ind w:right="73"/>
              <w:jc w:val="right"/>
              <w:rPr>
                <w:rFonts w:cs="Arial"/>
                <w:sz w:val="16"/>
                <w:szCs w:val="16"/>
              </w:rPr>
            </w:pPr>
          </w:p>
        </w:tc>
        <w:tc>
          <w:tcPr>
            <w:tcW w:w="1161" w:type="dxa"/>
            <w:tcBorders>
              <w:top w:val="nil"/>
              <w:bottom w:val="nil"/>
            </w:tcBorders>
          </w:tcPr>
          <w:p w14:paraId="4D132233"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E92AB2" w:rsidRPr="00961C80" w14:paraId="4F149AB6" w14:textId="77777777" w:rsidTr="00A6573C">
        <w:trPr>
          <w:cantSplit/>
        </w:trPr>
        <w:tc>
          <w:tcPr>
            <w:tcW w:w="4111" w:type="dxa"/>
            <w:tcBorders>
              <w:top w:val="nil"/>
            </w:tcBorders>
          </w:tcPr>
          <w:p w14:paraId="65CEBC20"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cs/>
                <w:lang w:val="en-GB"/>
              </w:rPr>
            </w:pPr>
            <w:r w:rsidRPr="00961C80">
              <w:rPr>
                <w:rFonts w:cs="Arial"/>
                <w:b/>
                <w:bCs/>
                <w:sz w:val="16"/>
                <w:szCs w:val="16"/>
                <w:u w:val="single"/>
                <w:lang w:val="en-GB" w:eastAsia="en-GB"/>
              </w:rPr>
              <w:t>Financial liabilities</w:t>
            </w:r>
          </w:p>
        </w:tc>
        <w:tc>
          <w:tcPr>
            <w:tcW w:w="1120" w:type="dxa"/>
            <w:tcBorders>
              <w:top w:val="nil"/>
              <w:left w:val="nil"/>
              <w:bottom w:val="nil"/>
            </w:tcBorders>
            <w:vAlign w:val="center"/>
          </w:tcPr>
          <w:p w14:paraId="4714046C"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65FA732E" w14:textId="77777777" w:rsidR="00E92AB2" w:rsidRPr="00961C80" w:rsidRDefault="00E92AB2" w:rsidP="00641DA3">
            <w:pPr>
              <w:spacing w:line="360" w:lineRule="auto"/>
              <w:ind w:right="97"/>
              <w:jc w:val="both"/>
              <w:rPr>
                <w:rFonts w:cs="Arial"/>
                <w:sz w:val="16"/>
                <w:szCs w:val="16"/>
              </w:rPr>
            </w:pPr>
          </w:p>
        </w:tc>
        <w:tc>
          <w:tcPr>
            <w:tcW w:w="1142" w:type="dxa"/>
            <w:tcBorders>
              <w:top w:val="nil"/>
              <w:bottom w:val="nil"/>
            </w:tcBorders>
            <w:vAlign w:val="center"/>
          </w:tcPr>
          <w:p w14:paraId="5421A4A5"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c>
          <w:tcPr>
            <w:tcW w:w="81" w:type="dxa"/>
            <w:tcBorders>
              <w:top w:val="nil"/>
              <w:bottom w:val="nil"/>
            </w:tcBorders>
          </w:tcPr>
          <w:p w14:paraId="29B62E3A" w14:textId="77777777" w:rsidR="00E92AB2" w:rsidRPr="00961C80" w:rsidRDefault="00E92AB2" w:rsidP="00641DA3">
            <w:pPr>
              <w:spacing w:line="360" w:lineRule="auto"/>
              <w:ind w:right="97"/>
              <w:jc w:val="both"/>
              <w:rPr>
                <w:rFonts w:cs="Arial"/>
                <w:sz w:val="16"/>
                <w:szCs w:val="16"/>
              </w:rPr>
            </w:pPr>
          </w:p>
        </w:tc>
        <w:tc>
          <w:tcPr>
            <w:tcW w:w="1110" w:type="dxa"/>
            <w:tcBorders>
              <w:top w:val="nil"/>
              <w:bottom w:val="nil"/>
            </w:tcBorders>
          </w:tcPr>
          <w:p w14:paraId="4D182A35"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33180381" w14:textId="77777777" w:rsidR="00E92AB2" w:rsidRPr="00961C80" w:rsidRDefault="00E92AB2" w:rsidP="00641DA3">
            <w:pPr>
              <w:spacing w:line="360" w:lineRule="auto"/>
              <w:ind w:right="73"/>
              <w:jc w:val="right"/>
              <w:rPr>
                <w:rFonts w:cs="Arial"/>
                <w:sz w:val="16"/>
                <w:szCs w:val="16"/>
              </w:rPr>
            </w:pPr>
          </w:p>
        </w:tc>
        <w:tc>
          <w:tcPr>
            <w:tcW w:w="1161" w:type="dxa"/>
            <w:tcBorders>
              <w:top w:val="nil"/>
              <w:bottom w:val="nil"/>
            </w:tcBorders>
          </w:tcPr>
          <w:p w14:paraId="3B4B33F2"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E92AB2" w:rsidRPr="00961C80" w14:paraId="66035735" w14:textId="77777777" w:rsidTr="00A6573C">
        <w:trPr>
          <w:cantSplit/>
        </w:trPr>
        <w:tc>
          <w:tcPr>
            <w:tcW w:w="4111" w:type="dxa"/>
            <w:tcBorders>
              <w:bottom w:val="nil"/>
              <w:right w:val="nil"/>
            </w:tcBorders>
            <w:vAlign w:val="center"/>
          </w:tcPr>
          <w:p w14:paraId="6480231D"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rPr>
            </w:pPr>
            <w:r w:rsidRPr="00961C80">
              <w:rPr>
                <w:rFonts w:cs="Arial"/>
                <w:b/>
                <w:bCs/>
                <w:sz w:val="16"/>
                <w:szCs w:val="16"/>
                <w:lang w:val="en-GB" w:eastAsia="en-GB"/>
              </w:rPr>
              <w:t>Liabilities at amortised cost</w:t>
            </w:r>
          </w:p>
        </w:tc>
        <w:tc>
          <w:tcPr>
            <w:tcW w:w="1120" w:type="dxa"/>
            <w:tcBorders>
              <w:left w:val="nil"/>
              <w:bottom w:val="nil"/>
            </w:tcBorders>
            <w:vAlign w:val="center"/>
          </w:tcPr>
          <w:p w14:paraId="22CFF810"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p>
        </w:tc>
        <w:tc>
          <w:tcPr>
            <w:tcW w:w="81" w:type="dxa"/>
            <w:tcBorders>
              <w:top w:val="nil"/>
              <w:bottom w:val="nil"/>
            </w:tcBorders>
          </w:tcPr>
          <w:p w14:paraId="1F6C4034" w14:textId="77777777" w:rsidR="00E92AB2" w:rsidRPr="00961C80" w:rsidRDefault="00E92AB2" w:rsidP="00641DA3">
            <w:pPr>
              <w:spacing w:line="360" w:lineRule="auto"/>
              <w:ind w:right="97"/>
              <w:jc w:val="both"/>
              <w:rPr>
                <w:rFonts w:cs="Arial"/>
                <w:sz w:val="16"/>
                <w:szCs w:val="16"/>
              </w:rPr>
            </w:pPr>
          </w:p>
        </w:tc>
        <w:tc>
          <w:tcPr>
            <w:tcW w:w="1142" w:type="dxa"/>
            <w:tcBorders>
              <w:top w:val="nil"/>
              <w:bottom w:val="nil"/>
            </w:tcBorders>
            <w:vAlign w:val="center"/>
          </w:tcPr>
          <w:p w14:paraId="16E7BBD2"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cs/>
              </w:rPr>
            </w:pPr>
          </w:p>
        </w:tc>
        <w:tc>
          <w:tcPr>
            <w:tcW w:w="81" w:type="dxa"/>
            <w:tcBorders>
              <w:top w:val="nil"/>
              <w:bottom w:val="nil"/>
            </w:tcBorders>
          </w:tcPr>
          <w:p w14:paraId="531D3237" w14:textId="77777777" w:rsidR="00E92AB2" w:rsidRPr="00961C80" w:rsidRDefault="00E92AB2" w:rsidP="00641DA3">
            <w:pPr>
              <w:spacing w:line="360" w:lineRule="auto"/>
              <w:ind w:right="97"/>
              <w:jc w:val="both"/>
              <w:rPr>
                <w:rFonts w:cs="Arial"/>
                <w:sz w:val="16"/>
                <w:szCs w:val="16"/>
              </w:rPr>
            </w:pPr>
          </w:p>
        </w:tc>
        <w:tc>
          <w:tcPr>
            <w:tcW w:w="1110" w:type="dxa"/>
            <w:tcBorders>
              <w:top w:val="nil"/>
              <w:bottom w:val="nil"/>
            </w:tcBorders>
          </w:tcPr>
          <w:p w14:paraId="221C5A66"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p>
        </w:tc>
        <w:tc>
          <w:tcPr>
            <w:tcW w:w="81" w:type="dxa"/>
            <w:tcBorders>
              <w:top w:val="nil"/>
              <w:bottom w:val="nil"/>
            </w:tcBorders>
          </w:tcPr>
          <w:p w14:paraId="34C4BC8B" w14:textId="77777777" w:rsidR="00E92AB2" w:rsidRPr="00961C80" w:rsidRDefault="00E92AB2" w:rsidP="00641DA3">
            <w:pPr>
              <w:spacing w:line="360" w:lineRule="auto"/>
              <w:ind w:right="73"/>
              <w:jc w:val="right"/>
              <w:rPr>
                <w:rFonts w:cs="Arial"/>
                <w:sz w:val="16"/>
                <w:szCs w:val="16"/>
              </w:rPr>
            </w:pPr>
          </w:p>
        </w:tc>
        <w:tc>
          <w:tcPr>
            <w:tcW w:w="1161" w:type="dxa"/>
            <w:tcBorders>
              <w:top w:val="nil"/>
              <w:bottom w:val="nil"/>
            </w:tcBorders>
          </w:tcPr>
          <w:p w14:paraId="7A81F0E4"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p>
        </w:tc>
      </w:tr>
      <w:tr w:rsidR="00A6573C" w:rsidRPr="00961C80" w14:paraId="06E9A4B9" w14:textId="77777777" w:rsidTr="00A6573C">
        <w:trPr>
          <w:cantSplit/>
        </w:trPr>
        <w:tc>
          <w:tcPr>
            <w:tcW w:w="4111" w:type="dxa"/>
            <w:tcBorders>
              <w:bottom w:val="nil"/>
              <w:right w:val="nil"/>
            </w:tcBorders>
            <w:vAlign w:val="center"/>
          </w:tcPr>
          <w:p w14:paraId="08723F4F" w14:textId="03A73865"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961C80">
              <w:rPr>
                <w:rFonts w:cs="Arial"/>
                <w:sz w:val="16"/>
                <w:szCs w:val="16"/>
              </w:rPr>
              <w:t>Bank overdrafts from financial institutions (note 5.</w:t>
            </w:r>
            <w:r w:rsidR="00A84DBA" w:rsidRPr="00961C80">
              <w:rPr>
                <w:rFonts w:cs="Arial"/>
                <w:sz w:val="16"/>
                <w:szCs w:val="16"/>
              </w:rPr>
              <w:t>5</w:t>
            </w:r>
            <w:r w:rsidRPr="00961C80">
              <w:rPr>
                <w:rFonts w:cs="Arial"/>
                <w:sz w:val="16"/>
                <w:szCs w:val="16"/>
              </w:rPr>
              <w:t>)</w:t>
            </w:r>
          </w:p>
        </w:tc>
        <w:tc>
          <w:tcPr>
            <w:tcW w:w="1120" w:type="dxa"/>
            <w:tcBorders>
              <w:left w:val="nil"/>
              <w:bottom w:val="nil"/>
            </w:tcBorders>
            <w:shd w:val="clear" w:color="auto" w:fill="auto"/>
          </w:tcPr>
          <w:p w14:paraId="21F3689B" w14:textId="1BCFCFA8"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2,524,627</w:t>
            </w:r>
          </w:p>
        </w:tc>
        <w:tc>
          <w:tcPr>
            <w:tcW w:w="81" w:type="dxa"/>
            <w:tcBorders>
              <w:top w:val="nil"/>
              <w:bottom w:val="nil"/>
            </w:tcBorders>
            <w:shd w:val="clear" w:color="auto" w:fill="auto"/>
          </w:tcPr>
          <w:p w14:paraId="1200D0E9" w14:textId="77777777" w:rsidR="00A6573C" w:rsidRPr="00961C80" w:rsidRDefault="00A6573C" w:rsidP="00641DA3">
            <w:pPr>
              <w:spacing w:line="360" w:lineRule="auto"/>
              <w:ind w:left="-14" w:right="15"/>
              <w:jc w:val="center"/>
              <w:rPr>
                <w:rFonts w:cs="Arial"/>
                <w:sz w:val="16"/>
                <w:szCs w:val="16"/>
              </w:rPr>
            </w:pPr>
          </w:p>
        </w:tc>
        <w:tc>
          <w:tcPr>
            <w:tcW w:w="1142" w:type="dxa"/>
            <w:tcBorders>
              <w:left w:val="nil"/>
              <w:bottom w:val="nil"/>
            </w:tcBorders>
            <w:vAlign w:val="center"/>
          </w:tcPr>
          <w:p w14:paraId="445B42E0" w14:textId="2C533453"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2,622,460</w:t>
            </w:r>
          </w:p>
        </w:tc>
        <w:tc>
          <w:tcPr>
            <w:tcW w:w="81" w:type="dxa"/>
            <w:tcBorders>
              <w:top w:val="nil"/>
              <w:bottom w:val="nil"/>
            </w:tcBorders>
            <w:shd w:val="clear" w:color="auto" w:fill="auto"/>
          </w:tcPr>
          <w:p w14:paraId="7C21691B" w14:textId="77777777" w:rsidR="00A6573C" w:rsidRPr="00961C80" w:rsidRDefault="00A6573C" w:rsidP="00641DA3">
            <w:pPr>
              <w:spacing w:line="360" w:lineRule="auto"/>
              <w:ind w:left="-14" w:right="15"/>
              <w:jc w:val="center"/>
              <w:rPr>
                <w:rFonts w:cs="Arial"/>
                <w:sz w:val="16"/>
                <w:szCs w:val="16"/>
              </w:rPr>
            </w:pPr>
          </w:p>
        </w:tc>
        <w:tc>
          <w:tcPr>
            <w:tcW w:w="1110" w:type="dxa"/>
            <w:tcBorders>
              <w:top w:val="nil"/>
              <w:bottom w:val="nil"/>
            </w:tcBorders>
            <w:shd w:val="clear" w:color="auto" w:fill="auto"/>
          </w:tcPr>
          <w:p w14:paraId="28CA39EE" w14:textId="38FCEA7C"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961C80">
              <w:rPr>
                <w:rFonts w:cs="Arial"/>
                <w:sz w:val="16"/>
                <w:szCs w:val="16"/>
              </w:rPr>
              <w:t>2,524,627</w:t>
            </w:r>
          </w:p>
        </w:tc>
        <w:tc>
          <w:tcPr>
            <w:tcW w:w="81" w:type="dxa"/>
            <w:tcBorders>
              <w:top w:val="nil"/>
              <w:bottom w:val="nil"/>
            </w:tcBorders>
            <w:shd w:val="clear" w:color="auto" w:fill="auto"/>
          </w:tcPr>
          <w:p w14:paraId="711D2285" w14:textId="77777777" w:rsidR="00A6573C" w:rsidRPr="00961C80" w:rsidRDefault="00A6573C" w:rsidP="00641DA3">
            <w:pPr>
              <w:spacing w:line="360" w:lineRule="auto"/>
              <w:ind w:left="-14" w:right="15"/>
              <w:jc w:val="center"/>
              <w:rPr>
                <w:rFonts w:cs="Arial"/>
                <w:sz w:val="16"/>
                <w:szCs w:val="16"/>
              </w:rPr>
            </w:pPr>
          </w:p>
        </w:tc>
        <w:tc>
          <w:tcPr>
            <w:tcW w:w="1161" w:type="dxa"/>
            <w:tcBorders>
              <w:top w:val="nil"/>
              <w:bottom w:val="nil"/>
            </w:tcBorders>
            <w:shd w:val="clear" w:color="auto" w:fill="auto"/>
          </w:tcPr>
          <w:p w14:paraId="05C237F7" w14:textId="0F0B17F7"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2,622,460</w:t>
            </w:r>
          </w:p>
        </w:tc>
      </w:tr>
      <w:tr w:rsidR="00514A2B" w:rsidRPr="00961C80" w14:paraId="4E5CE257" w14:textId="77777777" w:rsidTr="00A6573C">
        <w:trPr>
          <w:cantSplit/>
        </w:trPr>
        <w:tc>
          <w:tcPr>
            <w:tcW w:w="4111" w:type="dxa"/>
            <w:tcBorders>
              <w:bottom w:val="nil"/>
              <w:right w:val="nil"/>
            </w:tcBorders>
            <w:vAlign w:val="center"/>
          </w:tcPr>
          <w:p w14:paraId="29357A2D" w14:textId="2DC579C1"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cs/>
              </w:rPr>
            </w:pPr>
            <w:r w:rsidRPr="00961C80">
              <w:rPr>
                <w:rFonts w:cs="Arial"/>
                <w:sz w:val="16"/>
                <w:szCs w:val="16"/>
              </w:rPr>
              <w:t>Trade and other current accounts payable (note 5.6)</w:t>
            </w:r>
          </w:p>
        </w:tc>
        <w:tc>
          <w:tcPr>
            <w:tcW w:w="1120" w:type="dxa"/>
            <w:tcBorders>
              <w:left w:val="nil"/>
              <w:bottom w:val="nil"/>
            </w:tcBorders>
            <w:shd w:val="clear" w:color="auto" w:fill="auto"/>
          </w:tcPr>
          <w:p w14:paraId="039CD5BC" w14:textId="7802CFC8"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42,029,953</w:t>
            </w:r>
          </w:p>
        </w:tc>
        <w:tc>
          <w:tcPr>
            <w:tcW w:w="81" w:type="dxa"/>
            <w:tcBorders>
              <w:top w:val="nil"/>
              <w:bottom w:val="nil"/>
            </w:tcBorders>
            <w:shd w:val="clear" w:color="auto" w:fill="auto"/>
          </w:tcPr>
          <w:p w14:paraId="32C0486B" w14:textId="77777777" w:rsidR="00514A2B" w:rsidRPr="00961C80" w:rsidRDefault="00514A2B" w:rsidP="00641DA3">
            <w:pPr>
              <w:spacing w:line="360" w:lineRule="auto"/>
              <w:ind w:left="-14" w:right="15"/>
              <w:jc w:val="center"/>
              <w:rPr>
                <w:rFonts w:cs="Arial"/>
                <w:sz w:val="16"/>
                <w:szCs w:val="16"/>
              </w:rPr>
            </w:pPr>
          </w:p>
        </w:tc>
        <w:tc>
          <w:tcPr>
            <w:tcW w:w="1142" w:type="dxa"/>
            <w:tcBorders>
              <w:left w:val="nil"/>
              <w:bottom w:val="nil"/>
            </w:tcBorders>
            <w:shd w:val="clear" w:color="auto" w:fill="auto"/>
          </w:tcPr>
          <w:p w14:paraId="15A6F06A" w14:textId="16F7FBD0"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20,874,315</w:t>
            </w:r>
          </w:p>
        </w:tc>
        <w:tc>
          <w:tcPr>
            <w:tcW w:w="81" w:type="dxa"/>
            <w:tcBorders>
              <w:top w:val="nil"/>
              <w:bottom w:val="nil"/>
            </w:tcBorders>
            <w:shd w:val="clear" w:color="auto" w:fill="auto"/>
          </w:tcPr>
          <w:p w14:paraId="4061C72F" w14:textId="77777777" w:rsidR="00514A2B" w:rsidRPr="00961C80" w:rsidRDefault="00514A2B" w:rsidP="00641DA3">
            <w:pPr>
              <w:spacing w:line="360" w:lineRule="auto"/>
              <w:ind w:left="-14" w:right="15"/>
              <w:jc w:val="center"/>
              <w:rPr>
                <w:rFonts w:cs="Arial"/>
                <w:sz w:val="16"/>
                <w:szCs w:val="16"/>
              </w:rPr>
            </w:pPr>
          </w:p>
        </w:tc>
        <w:tc>
          <w:tcPr>
            <w:tcW w:w="1110" w:type="dxa"/>
            <w:tcBorders>
              <w:top w:val="nil"/>
              <w:bottom w:val="nil"/>
            </w:tcBorders>
            <w:shd w:val="clear" w:color="auto" w:fill="auto"/>
          </w:tcPr>
          <w:p w14:paraId="02232427" w14:textId="5F8002C7"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961C80">
              <w:rPr>
                <w:rFonts w:cs="Arial"/>
                <w:sz w:val="16"/>
                <w:szCs w:val="16"/>
              </w:rPr>
              <w:t>22,047,575</w:t>
            </w:r>
          </w:p>
        </w:tc>
        <w:tc>
          <w:tcPr>
            <w:tcW w:w="81" w:type="dxa"/>
            <w:tcBorders>
              <w:top w:val="nil"/>
              <w:bottom w:val="nil"/>
            </w:tcBorders>
            <w:shd w:val="clear" w:color="auto" w:fill="auto"/>
          </w:tcPr>
          <w:p w14:paraId="192EA9FD" w14:textId="77777777" w:rsidR="00514A2B" w:rsidRPr="00961C80" w:rsidRDefault="00514A2B" w:rsidP="00641DA3">
            <w:pPr>
              <w:spacing w:line="360" w:lineRule="auto"/>
              <w:ind w:left="-14" w:right="15"/>
              <w:jc w:val="center"/>
              <w:rPr>
                <w:rFonts w:cs="Arial"/>
                <w:sz w:val="16"/>
                <w:szCs w:val="16"/>
              </w:rPr>
            </w:pPr>
          </w:p>
        </w:tc>
        <w:tc>
          <w:tcPr>
            <w:tcW w:w="1161" w:type="dxa"/>
            <w:tcBorders>
              <w:top w:val="nil"/>
              <w:bottom w:val="nil"/>
            </w:tcBorders>
            <w:shd w:val="clear" w:color="auto" w:fill="auto"/>
          </w:tcPr>
          <w:p w14:paraId="2E3BFCC5" w14:textId="4B6648E4"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32,870,044</w:t>
            </w:r>
          </w:p>
        </w:tc>
      </w:tr>
      <w:tr w:rsidR="00A6573C" w:rsidRPr="00961C80" w14:paraId="2122A32E" w14:textId="77777777" w:rsidTr="00A6573C">
        <w:trPr>
          <w:cantSplit/>
        </w:trPr>
        <w:tc>
          <w:tcPr>
            <w:tcW w:w="4111" w:type="dxa"/>
            <w:tcBorders>
              <w:bottom w:val="nil"/>
              <w:right w:val="nil"/>
            </w:tcBorders>
            <w:vAlign w:val="center"/>
          </w:tcPr>
          <w:p w14:paraId="3D1DB9C6" w14:textId="797A22F1"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jc w:val="thaiDistribute"/>
              <w:rPr>
                <w:rFonts w:cs="Arial"/>
                <w:sz w:val="16"/>
                <w:szCs w:val="16"/>
              </w:rPr>
            </w:pPr>
            <w:r w:rsidRPr="00961C80">
              <w:rPr>
                <w:rFonts w:cs="Arial"/>
                <w:sz w:val="16"/>
                <w:szCs w:val="16"/>
              </w:rPr>
              <w:t>Short-term loan from other</w:t>
            </w:r>
          </w:p>
        </w:tc>
        <w:tc>
          <w:tcPr>
            <w:tcW w:w="1120" w:type="dxa"/>
            <w:tcBorders>
              <w:left w:val="nil"/>
              <w:bottom w:val="nil"/>
            </w:tcBorders>
          </w:tcPr>
          <w:p w14:paraId="386CB261" w14:textId="4C83785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w:t>
            </w:r>
          </w:p>
        </w:tc>
        <w:tc>
          <w:tcPr>
            <w:tcW w:w="81" w:type="dxa"/>
            <w:tcBorders>
              <w:top w:val="nil"/>
              <w:bottom w:val="nil"/>
            </w:tcBorders>
          </w:tcPr>
          <w:p w14:paraId="3D03F7B9" w14:textId="77777777" w:rsidR="00A6573C" w:rsidRPr="00961C80" w:rsidRDefault="00A6573C" w:rsidP="00641DA3">
            <w:pPr>
              <w:spacing w:line="360" w:lineRule="auto"/>
              <w:ind w:left="-14" w:right="15"/>
              <w:jc w:val="center"/>
              <w:rPr>
                <w:rFonts w:cs="Arial"/>
                <w:sz w:val="16"/>
                <w:szCs w:val="16"/>
              </w:rPr>
            </w:pPr>
          </w:p>
        </w:tc>
        <w:tc>
          <w:tcPr>
            <w:tcW w:w="1142" w:type="dxa"/>
            <w:tcBorders>
              <w:left w:val="nil"/>
              <w:bottom w:val="nil"/>
            </w:tcBorders>
            <w:shd w:val="clear" w:color="auto" w:fill="auto"/>
          </w:tcPr>
          <w:p w14:paraId="5C434ECB" w14:textId="020BBDD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800,000</w:t>
            </w:r>
          </w:p>
        </w:tc>
        <w:tc>
          <w:tcPr>
            <w:tcW w:w="81" w:type="dxa"/>
            <w:tcBorders>
              <w:top w:val="nil"/>
              <w:bottom w:val="nil"/>
            </w:tcBorders>
          </w:tcPr>
          <w:p w14:paraId="1D32B2BE" w14:textId="77777777" w:rsidR="00A6573C" w:rsidRPr="00961C80" w:rsidRDefault="00A6573C" w:rsidP="00641DA3">
            <w:pPr>
              <w:spacing w:line="360" w:lineRule="auto"/>
              <w:ind w:left="-14" w:right="15"/>
              <w:jc w:val="center"/>
              <w:rPr>
                <w:rFonts w:cs="Arial"/>
                <w:sz w:val="16"/>
                <w:szCs w:val="16"/>
              </w:rPr>
            </w:pPr>
          </w:p>
        </w:tc>
        <w:tc>
          <w:tcPr>
            <w:tcW w:w="1110" w:type="dxa"/>
            <w:tcBorders>
              <w:top w:val="nil"/>
              <w:bottom w:val="nil"/>
            </w:tcBorders>
          </w:tcPr>
          <w:p w14:paraId="3CFFD334" w14:textId="2DD8FF6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961C80">
              <w:rPr>
                <w:rFonts w:cs="Arial"/>
                <w:sz w:val="16"/>
                <w:szCs w:val="16"/>
              </w:rPr>
              <w:t>-</w:t>
            </w:r>
          </w:p>
        </w:tc>
        <w:tc>
          <w:tcPr>
            <w:tcW w:w="81" w:type="dxa"/>
            <w:tcBorders>
              <w:top w:val="nil"/>
              <w:bottom w:val="nil"/>
            </w:tcBorders>
          </w:tcPr>
          <w:p w14:paraId="3D5643DD" w14:textId="77777777" w:rsidR="00A6573C" w:rsidRPr="00961C80" w:rsidRDefault="00A6573C" w:rsidP="00641DA3">
            <w:pPr>
              <w:spacing w:line="360" w:lineRule="auto"/>
              <w:ind w:left="-14" w:right="15"/>
              <w:jc w:val="center"/>
              <w:rPr>
                <w:rFonts w:cs="Arial"/>
                <w:sz w:val="16"/>
                <w:szCs w:val="16"/>
              </w:rPr>
            </w:pPr>
          </w:p>
        </w:tc>
        <w:tc>
          <w:tcPr>
            <w:tcW w:w="1161" w:type="dxa"/>
            <w:tcBorders>
              <w:top w:val="nil"/>
              <w:bottom w:val="nil"/>
            </w:tcBorders>
            <w:shd w:val="clear" w:color="auto" w:fill="auto"/>
          </w:tcPr>
          <w:p w14:paraId="31764430" w14:textId="177F189C"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w:t>
            </w:r>
          </w:p>
        </w:tc>
      </w:tr>
      <w:tr w:rsidR="00A6573C" w:rsidRPr="00961C80" w14:paraId="70B9A736" w14:textId="77777777" w:rsidTr="00A6573C">
        <w:trPr>
          <w:cantSplit/>
        </w:trPr>
        <w:tc>
          <w:tcPr>
            <w:tcW w:w="4111" w:type="dxa"/>
            <w:tcBorders>
              <w:bottom w:val="nil"/>
              <w:right w:val="nil"/>
            </w:tcBorders>
            <w:vAlign w:val="center"/>
          </w:tcPr>
          <w:p w14:paraId="5C63F61A" w14:textId="2DB5178C"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6"/>
                <w:szCs w:val="16"/>
                <w:lang w:val="en-GB"/>
              </w:rPr>
            </w:pPr>
            <w:r w:rsidRPr="00961C80">
              <w:rPr>
                <w:rFonts w:cs="Arial"/>
                <w:b/>
                <w:bCs/>
                <w:sz w:val="16"/>
                <w:szCs w:val="16"/>
              </w:rPr>
              <w:t>Lease liabilities (note 5.</w:t>
            </w:r>
            <w:r w:rsidR="00A84DBA" w:rsidRPr="00961C80">
              <w:rPr>
                <w:rFonts w:cs="Arial"/>
                <w:b/>
                <w:bCs/>
                <w:sz w:val="16"/>
                <w:szCs w:val="16"/>
              </w:rPr>
              <w:t>7</w:t>
            </w:r>
            <w:r w:rsidRPr="00961C80">
              <w:rPr>
                <w:rFonts w:cs="Arial"/>
                <w:b/>
                <w:bCs/>
                <w:sz w:val="16"/>
                <w:szCs w:val="16"/>
              </w:rPr>
              <w:t>)</w:t>
            </w:r>
          </w:p>
        </w:tc>
        <w:tc>
          <w:tcPr>
            <w:tcW w:w="1120" w:type="dxa"/>
            <w:tcBorders>
              <w:left w:val="nil"/>
              <w:bottom w:val="nil"/>
            </w:tcBorders>
          </w:tcPr>
          <w:p w14:paraId="01E51CC4" w14:textId="6AACF2A7"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32"/>
              <w:rPr>
                <w:rFonts w:cs="Arial"/>
                <w:sz w:val="16"/>
                <w:szCs w:val="16"/>
              </w:rPr>
            </w:pPr>
            <w:r w:rsidRPr="00961C80">
              <w:rPr>
                <w:rFonts w:cs="Arial"/>
                <w:sz w:val="16"/>
                <w:szCs w:val="16"/>
              </w:rPr>
              <w:t>62,825,034</w:t>
            </w:r>
          </w:p>
        </w:tc>
        <w:tc>
          <w:tcPr>
            <w:tcW w:w="81" w:type="dxa"/>
            <w:tcBorders>
              <w:top w:val="nil"/>
              <w:bottom w:val="nil"/>
            </w:tcBorders>
          </w:tcPr>
          <w:p w14:paraId="4D8D2C19" w14:textId="77777777" w:rsidR="00A6573C" w:rsidRPr="00961C80" w:rsidRDefault="00A6573C" w:rsidP="00641DA3">
            <w:pPr>
              <w:spacing w:line="360" w:lineRule="auto"/>
              <w:ind w:left="-14" w:right="15"/>
              <w:jc w:val="center"/>
              <w:rPr>
                <w:rFonts w:cs="Arial"/>
                <w:sz w:val="16"/>
                <w:szCs w:val="16"/>
              </w:rPr>
            </w:pPr>
          </w:p>
        </w:tc>
        <w:tc>
          <w:tcPr>
            <w:tcW w:w="1142" w:type="dxa"/>
            <w:tcBorders>
              <w:left w:val="nil"/>
              <w:bottom w:val="nil"/>
            </w:tcBorders>
          </w:tcPr>
          <w:p w14:paraId="3BE18AF5" w14:textId="593C0815"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12,339,741</w:t>
            </w:r>
          </w:p>
        </w:tc>
        <w:tc>
          <w:tcPr>
            <w:tcW w:w="81" w:type="dxa"/>
            <w:tcBorders>
              <w:top w:val="nil"/>
              <w:bottom w:val="nil"/>
            </w:tcBorders>
          </w:tcPr>
          <w:p w14:paraId="569CBB9C" w14:textId="77777777" w:rsidR="00A6573C" w:rsidRPr="00961C80" w:rsidRDefault="00A6573C" w:rsidP="00641DA3">
            <w:pPr>
              <w:spacing w:line="360" w:lineRule="auto"/>
              <w:ind w:left="-14" w:right="15"/>
              <w:jc w:val="center"/>
              <w:rPr>
                <w:rFonts w:cs="Arial"/>
                <w:sz w:val="16"/>
                <w:szCs w:val="16"/>
              </w:rPr>
            </w:pPr>
          </w:p>
        </w:tc>
        <w:tc>
          <w:tcPr>
            <w:tcW w:w="1110" w:type="dxa"/>
            <w:tcBorders>
              <w:top w:val="nil"/>
              <w:bottom w:val="nil"/>
            </w:tcBorders>
          </w:tcPr>
          <w:p w14:paraId="55D62B02" w14:textId="78CB486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spacing w:line="360" w:lineRule="auto"/>
              <w:ind w:left="-32"/>
              <w:rPr>
                <w:rFonts w:cs="Arial"/>
                <w:sz w:val="16"/>
                <w:szCs w:val="16"/>
              </w:rPr>
            </w:pPr>
            <w:r w:rsidRPr="00961C80">
              <w:rPr>
                <w:rFonts w:cs="Arial"/>
                <w:sz w:val="16"/>
                <w:szCs w:val="16"/>
              </w:rPr>
              <w:t>57,286,921</w:t>
            </w:r>
          </w:p>
        </w:tc>
        <w:tc>
          <w:tcPr>
            <w:tcW w:w="81" w:type="dxa"/>
            <w:tcBorders>
              <w:top w:val="nil"/>
              <w:bottom w:val="nil"/>
            </w:tcBorders>
          </w:tcPr>
          <w:p w14:paraId="143CD5AE" w14:textId="77777777" w:rsidR="00A6573C" w:rsidRPr="00961C80" w:rsidRDefault="00A6573C" w:rsidP="00641DA3">
            <w:pPr>
              <w:spacing w:line="360" w:lineRule="auto"/>
              <w:ind w:left="-14" w:right="15"/>
              <w:jc w:val="center"/>
              <w:rPr>
                <w:rFonts w:cs="Arial"/>
                <w:sz w:val="16"/>
                <w:szCs w:val="16"/>
              </w:rPr>
            </w:pPr>
          </w:p>
        </w:tc>
        <w:tc>
          <w:tcPr>
            <w:tcW w:w="1161" w:type="dxa"/>
            <w:tcBorders>
              <w:top w:val="nil"/>
              <w:bottom w:val="nil"/>
            </w:tcBorders>
          </w:tcPr>
          <w:p w14:paraId="7CDE218A" w14:textId="0ADAB0F0"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32"/>
              <w:rPr>
                <w:rFonts w:cs="Arial"/>
                <w:sz w:val="16"/>
                <w:szCs w:val="16"/>
              </w:rPr>
            </w:pPr>
            <w:r w:rsidRPr="00961C80">
              <w:rPr>
                <w:rFonts w:cs="Arial"/>
                <w:sz w:val="16"/>
                <w:szCs w:val="16"/>
              </w:rPr>
              <w:t>12,339,741</w:t>
            </w:r>
          </w:p>
        </w:tc>
      </w:tr>
    </w:tbl>
    <w:p w14:paraId="76157FA7" w14:textId="77777777" w:rsidR="00F42A9F" w:rsidRPr="00961C80" w:rsidRDefault="00F42A9F" w:rsidP="00641DA3">
      <w:pPr>
        <w:spacing w:line="360" w:lineRule="auto"/>
        <w:jc w:val="thaiDistribute"/>
        <w:rPr>
          <w:rFonts w:cs="Arial"/>
          <w:sz w:val="16"/>
          <w:szCs w:val="16"/>
        </w:rPr>
      </w:pPr>
    </w:p>
    <w:p w14:paraId="6B282331" w14:textId="41D3DEB4" w:rsidR="002E558D" w:rsidRPr="00961C80" w:rsidRDefault="00B74998" w:rsidP="00641DA3">
      <w:pPr>
        <w:pStyle w:val="ListParagraph"/>
        <w:numPr>
          <w:ilvl w:val="1"/>
          <w:numId w:val="18"/>
        </w:numPr>
        <w:spacing w:after="0" w:line="360" w:lineRule="auto"/>
        <w:ind w:left="720"/>
        <w:contextualSpacing w:val="0"/>
        <w:jc w:val="thaiDistribute"/>
        <w:rPr>
          <w:rFonts w:ascii="Arial" w:hAnsi="Arial" w:cs="Arial"/>
          <w:sz w:val="20"/>
          <w:szCs w:val="20"/>
        </w:rPr>
      </w:pPr>
      <w:r w:rsidRPr="00961C80">
        <w:rPr>
          <w:rFonts w:ascii="Arial" w:hAnsi="Arial" w:cs="Arial"/>
          <w:sz w:val="20"/>
          <w:szCs w:val="20"/>
        </w:rPr>
        <w:t>Trade and other current accounts receivable</w:t>
      </w:r>
    </w:p>
    <w:tbl>
      <w:tblPr>
        <w:tblW w:w="8530" w:type="dxa"/>
        <w:tblInd w:w="702" w:type="dxa"/>
        <w:tblLayout w:type="fixed"/>
        <w:tblCellMar>
          <w:left w:w="29" w:type="dxa"/>
          <w:right w:w="29" w:type="dxa"/>
        </w:tblCellMar>
        <w:tblLook w:val="0000" w:firstRow="0" w:lastRow="0" w:firstColumn="0" w:lastColumn="0" w:noHBand="0" w:noVBand="0"/>
      </w:tblPr>
      <w:tblGrid>
        <w:gridCol w:w="3976"/>
        <w:gridCol w:w="1067"/>
        <w:gridCol w:w="81"/>
        <w:gridCol w:w="1084"/>
        <w:gridCol w:w="81"/>
        <w:gridCol w:w="1089"/>
        <w:gridCol w:w="82"/>
        <w:gridCol w:w="1070"/>
      </w:tblGrid>
      <w:tr w:rsidR="00862003" w:rsidRPr="00961C80" w14:paraId="195B0B5A" w14:textId="77777777" w:rsidTr="00F42A9F">
        <w:trPr>
          <w:cantSplit/>
        </w:trPr>
        <w:tc>
          <w:tcPr>
            <w:tcW w:w="3976" w:type="dxa"/>
          </w:tcPr>
          <w:p w14:paraId="621103D6" w14:textId="77777777" w:rsidR="00862003" w:rsidRPr="00961C80" w:rsidRDefault="0086200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tcBorders>
          </w:tcPr>
          <w:p w14:paraId="41CD0C79" w14:textId="77777777" w:rsidR="00862003" w:rsidRPr="00961C80" w:rsidRDefault="00862003" w:rsidP="00641DA3">
            <w:pPr>
              <w:spacing w:line="360" w:lineRule="auto"/>
              <w:jc w:val="center"/>
              <w:rPr>
                <w:rFonts w:cs="Arial"/>
                <w:sz w:val="15"/>
                <w:szCs w:val="15"/>
                <w:cs/>
              </w:rPr>
            </w:pPr>
          </w:p>
        </w:tc>
        <w:tc>
          <w:tcPr>
            <w:tcW w:w="81" w:type="dxa"/>
          </w:tcPr>
          <w:p w14:paraId="72644EBA" w14:textId="77777777" w:rsidR="00862003" w:rsidRPr="00961C80" w:rsidRDefault="00862003" w:rsidP="00641DA3">
            <w:pPr>
              <w:spacing w:line="360" w:lineRule="auto"/>
              <w:ind w:right="72"/>
              <w:rPr>
                <w:rFonts w:cs="Arial"/>
                <w:sz w:val="15"/>
                <w:szCs w:val="15"/>
              </w:rPr>
            </w:pPr>
          </w:p>
        </w:tc>
        <w:tc>
          <w:tcPr>
            <w:tcW w:w="2241" w:type="dxa"/>
            <w:gridSpan w:val="3"/>
          </w:tcPr>
          <w:p w14:paraId="0D2D2E6F" w14:textId="77777777" w:rsidR="00862003" w:rsidRPr="00961C80" w:rsidRDefault="00862003" w:rsidP="00641DA3">
            <w:pPr>
              <w:pStyle w:val="3"/>
              <w:tabs>
                <w:tab w:val="clear" w:pos="360"/>
                <w:tab w:val="clear" w:pos="720"/>
              </w:tabs>
              <w:spacing w:line="360" w:lineRule="auto"/>
              <w:jc w:val="right"/>
              <w:rPr>
                <w:rFonts w:ascii="Arial" w:hAnsi="Arial" w:cs="Arial"/>
                <w:sz w:val="15"/>
                <w:szCs w:val="15"/>
                <w:cs/>
              </w:rPr>
            </w:pPr>
            <w:r w:rsidRPr="00961C80">
              <w:rPr>
                <w:rFonts w:ascii="Arial" w:hAnsi="Arial" w:cs="Arial"/>
                <w:sz w:val="15"/>
                <w:szCs w:val="15"/>
              </w:rPr>
              <w:t>(Unit : Baht)</w:t>
            </w:r>
          </w:p>
        </w:tc>
      </w:tr>
      <w:tr w:rsidR="00862003" w:rsidRPr="00961C80" w14:paraId="1340DC5B" w14:textId="77777777" w:rsidTr="00F42A9F">
        <w:trPr>
          <w:cantSplit/>
        </w:trPr>
        <w:tc>
          <w:tcPr>
            <w:tcW w:w="3976" w:type="dxa"/>
          </w:tcPr>
          <w:p w14:paraId="54CF49EB" w14:textId="77777777" w:rsidR="00862003" w:rsidRPr="00961C80" w:rsidRDefault="0086200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p>
        </w:tc>
        <w:tc>
          <w:tcPr>
            <w:tcW w:w="2232" w:type="dxa"/>
            <w:gridSpan w:val="3"/>
            <w:tcBorders>
              <w:left w:val="nil"/>
              <w:bottom w:val="single" w:sz="4" w:space="0" w:color="auto"/>
            </w:tcBorders>
          </w:tcPr>
          <w:p w14:paraId="2F53AE7D" w14:textId="77777777" w:rsidR="00862003" w:rsidRPr="00961C80" w:rsidRDefault="0086200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cs/>
                <w:lang w:val="en-GB"/>
              </w:rPr>
            </w:pPr>
            <w:r w:rsidRPr="00961C80">
              <w:rPr>
                <w:rFonts w:cs="Arial"/>
                <w:sz w:val="15"/>
                <w:szCs w:val="15"/>
                <w:lang w:val="en-GB"/>
              </w:rPr>
              <w:t>CONSOLIDATED F/S</w:t>
            </w:r>
          </w:p>
        </w:tc>
        <w:tc>
          <w:tcPr>
            <w:tcW w:w="81" w:type="dxa"/>
          </w:tcPr>
          <w:p w14:paraId="3859BD63" w14:textId="77777777" w:rsidR="00862003" w:rsidRPr="00961C80" w:rsidRDefault="0086200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5"/>
                <w:szCs w:val="15"/>
                <w:lang w:val="en-GB"/>
              </w:rPr>
            </w:pPr>
          </w:p>
        </w:tc>
        <w:tc>
          <w:tcPr>
            <w:tcW w:w="2241" w:type="dxa"/>
            <w:gridSpan w:val="3"/>
            <w:tcBorders>
              <w:bottom w:val="single" w:sz="4" w:space="0" w:color="auto"/>
            </w:tcBorders>
          </w:tcPr>
          <w:p w14:paraId="65C35FD8" w14:textId="77777777" w:rsidR="00862003" w:rsidRPr="00961C80" w:rsidRDefault="0086200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961C80">
              <w:rPr>
                <w:rFonts w:cs="Arial"/>
                <w:sz w:val="15"/>
                <w:szCs w:val="15"/>
                <w:lang w:val="en-GB"/>
              </w:rPr>
              <w:t>SEPARATE F/S</w:t>
            </w:r>
          </w:p>
        </w:tc>
      </w:tr>
      <w:tr w:rsidR="00954FD7" w:rsidRPr="00961C80" w14:paraId="5B55241A" w14:textId="77777777" w:rsidTr="00F42A9F">
        <w:trPr>
          <w:cantSplit/>
          <w:trHeight w:val="503"/>
        </w:trPr>
        <w:tc>
          <w:tcPr>
            <w:tcW w:w="3976" w:type="dxa"/>
          </w:tcPr>
          <w:p w14:paraId="3A523E57" w14:textId="77777777" w:rsidR="00954FD7" w:rsidRPr="00961C80" w:rsidRDefault="00954FD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p>
        </w:tc>
        <w:tc>
          <w:tcPr>
            <w:tcW w:w="1067" w:type="dxa"/>
            <w:tcBorders>
              <w:bottom w:val="single" w:sz="4" w:space="0" w:color="auto"/>
            </w:tcBorders>
            <w:vAlign w:val="bottom"/>
          </w:tcPr>
          <w:p w14:paraId="032A4180" w14:textId="309B1C1A" w:rsidR="00954FD7" w:rsidRPr="00961C80" w:rsidRDefault="00954FD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961C80">
              <w:rPr>
                <w:rFonts w:cs="Arial"/>
                <w:sz w:val="15"/>
                <w:szCs w:val="15"/>
                <w:lang w:val="en-GB"/>
              </w:rPr>
              <w:t>30 September</w:t>
            </w:r>
          </w:p>
          <w:p w14:paraId="0D59C591" w14:textId="071F8ECA" w:rsidR="00954FD7" w:rsidRPr="00961C80" w:rsidRDefault="00954FD7" w:rsidP="00641DA3">
            <w:pPr>
              <w:spacing w:line="360" w:lineRule="auto"/>
              <w:jc w:val="center"/>
              <w:rPr>
                <w:rFonts w:cs="Arial"/>
                <w:sz w:val="15"/>
                <w:szCs w:val="15"/>
                <w:lang w:val="en-GB"/>
              </w:rPr>
            </w:pPr>
            <w:r w:rsidRPr="00961C80">
              <w:rPr>
                <w:rFonts w:cs="Arial"/>
                <w:sz w:val="15"/>
                <w:szCs w:val="15"/>
                <w:lang w:val="en-GB"/>
              </w:rPr>
              <w:t>2023</w:t>
            </w:r>
          </w:p>
        </w:tc>
        <w:tc>
          <w:tcPr>
            <w:tcW w:w="81" w:type="dxa"/>
            <w:vAlign w:val="bottom"/>
          </w:tcPr>
          <w:p w14:paraId="47FD04EC" w14:textId="77777777" w:rsidR="00954FD7" w:rsidRPr="00961C80" w:rsidRDefault="00954FD7" w:rsidP="00641DA3">
            <w:pPr>
              <w:spacing w:line="360" w:lineRule="auto"/>
              <w:jc w:val="center"/>
              <w:rPr>
                <w:rFonts w:cs="Arial"/>
                <w:sz w:val="15"/>
                <w:szCs w:val="15"/>
                <w:u w:val="single"/>
              </w:rPr>
            </w:pPr>
          </w:p>
        </w:tc>
        <w:tc>
          <w:tcPr>
            <w:tcW w:w="1084" w:type="dxa"/>
            <w:tcBorders>
              <w:bottom w:val="single" w:sz="4" w:space="0" w:color="auto"/>
            </w:tcBorders>
            <w:vAlign w:val="bottom"/>
          </w:tcPr>
          <w:p w14:paraId="30DD2F16" w14:textId="77777777" w:rsidR="00954FD7" w:rsidRPr="00961C80" w:rsidRDefault="00954FD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961C80">
              <w:rPr>
                <w:rFonts w:cs="Arial"/>
                <w:sz w:val="15"/>
                <w:szCs w:val="15"/>
                <w:lang w:val="en-GB"/>
              </w:rPr>
              <w:t>31 December</w:t>
            </w:r>
          </w:p>
          <w:p w14:paraId="7246B64B" w14:textId="30643D8E" w:rsidR="00954FD7" w:rsidRPr="00961C80" w:rsidRDefault="00954FD7" w:rsidP="00641DA3">
            <w:pPr>
              <w:spacing w:line="360" w:lineRule="auto"/>
              <w:jc w:val="center"/>
              <w:rPr>
                <w:rFonts w:cs="Arial"/>
                <w:sz w:val="15"/>
                <w:szCs w:val="15"/>
                <w:cs/>
                <w:lang w:val="en-GB"/>
              </w:rPr>
            </w:pPr>
            <w:r w:rsidRPr="00961C80">
              <w:rPr>
                <w:rFonts w:cs="Arial"/>
                <w:sz w:val="15"/>
                <w:szCs w:val="15"/>
                <w:lang w:val="en-GB"/>
              </w:rPr>
              <w:t>2022</w:t>
            </w:r>
          </w:p>
        </w:tc>
        <w:tc>
          <w:tcPr>
            <w:tcW w:w="81" w:type="dxa"/>
            <w:tcBorders>
              <w:bottom w:val="nil"/>
            </w:tcBorders>
          </w:tcPr>
          <w:p w14:paraId="1DCC577B" w14:textId="77777777" w:rsidR="00954FD7" w:rsidRPr="00961C80" w:rsidRDefault="00954FD7" w:rsidP="00641DA3">
            <w:pPr>
              <w:spacing w:line="360" w:lineRule="auto"/>
              <w:jc w:val="center"/>
              <w:rPr>
                <w:rFonts w:cs="Arial"/>
                <w:sz w:val="15"/>
                <w:szCs w:val="15"/>
              </w:rPr>
            </w:pPr>
          </w:p>
        </w:tc>
        <w:tc>
          <w:tcPr>
            <w:tcW w:w="1089" w:type="dxa"/>
            <w:tcBorders>
              <w:bottom w:val="single" w:sz="4" w:space="0" w:color="auto"/>
            </w:tcBorders>
            <w:vAlign w:val="bottom"/>
          </w:tcPr>
          <w:p w14:paraId="52B681DD" w14:textId="77777777" w:rsidR="00954FD7" w:rsidRPr="00961C80" w:rsidRDefault="00954FD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961C80">
              <w:rPr>
                <w:rFonts w:cs="Arial"/>
                <w:sz w:val="15"/>
                <w:szCs w:val="15"/>
                <w:lang w:val="en-GB"/>
              </w:rPr>
              <w:t>30 September</w:t>
            </w:r>
          </w:p>
          <w:p w14:paraId="400B14B4" w14:textId="3EA0D187" w:rsidR="00954FD7" w:rsidRPr="00961C80" w:rsidRDefault="00954FD7" w:rsidP="00641DA3">
            <w:pPr>
              <w:spacing w:line="360" w:lineRule="auto"/>
              <w:jc w:val="center"/>
              <w:rPr>
                <w:rFonts w:cs="Arial"/>
                <w:sz w:val="15"/>
                <w:szCs w:val="15"/>
                <w:cs/>
              </w:rPr>
            </w:pPr>
            <w:r w:rsidRPr="00961C80">
              <w:rPr>
                <w:rFonts w:cs="Arial"/>
                <w:sz w:val="15"/>
                <w:szCs w:val="15"/>
                <w:lang w:val="en-GB"/>
              </w:rPr>
              <w:t>2023</w:t>
            </w:r>
          </w:p>
        </w:tc>
        <w:tc>
          <w:tcPr>
            <w:tcW w:w="82" w:type="dxa"/>
            <w:vAlign w:val="bottom"/>
          </w:tcPr>
          <w:p w14:paraId="042615E3" w14:textId="77777777" w:rsidR="00954FD7" w:rsidRPr="00961C80" w:rsidRDefault="00954FD7" w:rsidP="00641DA3">
            <w:pPr>
              <w:spacing w:line="360" w:lineRule="auto"/>
              <w:jc w:val="center"/>
              <w:rPr>
                <w:rFonts w:cs="Arial"/>
                <w:sz w:val="15"/>
                <w:szCs w:val="15"/>
                <w:u w:val="single"/>
              </w:rPr>
            </w:pPr>
          </w:p>
        </w:tc>
        <w:tc>
          <w:tcPr>
            <w:tcW w:w="1070" w:type="dxa"/>
            <w:tcBorders>
              <w:bottom w:val="single" w:sz="4" w:space="0" w:color="auto"/>
            </w:tcBorders>
            <w:vAlign w:val="bottom"/>
          </w:tcPr>
          <w:p w14:paraId="4AD1754D" w14:textId="77777777" w:rsidR="00954FD7" w:rsidRPr="00961C80" w:rsidRDefault="00954FD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5"/>
                <w:szCs w:val="15"/>
                <w:lang w:val="en-GB"/>
              </w:rPr>
            </w:pPr>
            <w:r w:rsidRPr="00961C80">
              <w:rPr>
                <w:rFonts w:cs="Arial"/>
                <w:sz w:val="15"/>
                <w:szCs w:val="15"/>
                <w:lang w:val="en-GB"/>
              </w:rPr>
              <w:t>31 December</w:t>
            </w:r>
          </w:p>
          <w:p w14:paraId="71F4E72A" w14:textId="608DEEC7" w:rsidR="00954FD7" w:rsidRPr="00961C80" w:rsidRDefault="00954FD7" w:rsidP="00641DA3">
            <w:pPr>
              <w:spacing w:line="360" w:lineRule="auto"/>
              <w:jc w:val="center"/>
              <w:rPr>
                <w:rFonts w:cs="Arial"/>
                <w:sz w:val="15"/>
                <w:szCs w:val="15"/>
                <w:cs/>
              </w:rPr>
            </w:pPr>
            <w:r w:rsidRPr="00961C80">
              <w:rPr>
                <w:rFonts w:cs="Arial"/>
                <w:sz w:val="15"/>
                <w:szCs w:val="15"/>
                <w:lang w:val="en-GB"/>
              </w:rPr>
              <w:t>2022</w:t>
            </w:r>
          </w:p>
        </w:tc>
      </w:tr>
      <w:tr w:rsidR="001560D5" w:rsidRPr="00961C80" w14:paraId="2A2D77AB" w14:textId="77777777" w:rsidTr="00F42A9F">
        <w:trPr>
          <w:cantSplit/>
          <w:trHeight w:val="161"/>
        </w:trPr>
        <w:tc>
          <w:tcPr>
            <w:tcW w:w="3976" w:type="dxa"/>
            <w:vAlign w:val="center"/>
          </w:tcPr>
          <w:p w14:paraId="6C56DE5F" w14:textId="77777777" w:rsidR="001560D5" w:rsidRPr="00961C80" w:rsidRDefault="001560D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961C80">
              <w:rPr>
                <w:rFonts w:cs="Arial"/>
                <w:sz w:val="15"/>
                <w:szCs w:val="15"/>
              </w:rPr>
              <w:t>Trade accounts receivable - general customers</w:t>
            </w:r>
          </w:p>
        </w:tc>
        <w:tc>
          <w:tcPr>
            <w:tcW w:w="1067" w:type="dxa"/>
            <w:tcBorders>
              <w:left w:val="nil"/>
            </w:tcBorders>
          </w:tcPr>
          <w:p w14:paraId="5B9DD60D" w14:textId="6C5DC991" w:rsidR="001560D5"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188,114,213</w:t>
            </w:r>
          </w:p>
        </w:tc>
        <w:tc>
          <w:tcPr>
            <w:tcW w:w="81" w:type="dxa"/>
            <w:tcBorders>
              <w:left w:val="nil"/>
            </w:tcBorders>
          </w:tcPr>
          <w:p w14:paraId="51298E28" w14:textId="77777777" w:rsidR="001560D5" w:rsidRPr="00961C80" w:rsidRDefault="001560D5" w:rsidP="00641DA3">
            <w:pPr>
              <w:spacing w:line="360" w:lineRule="auto"/>
              <w:jc w:val="right"/>
              <w:rPr>
                <w:rFonts w:cs="Arial"/>
                <w:sz w:val="15"/>
                <w:szCs w:val="15"/>
              </w:rPr>
            </w:pPr>
          </w:p>
        </w:tc>
        <w:tc>
          <w:tcPr>
            <w:tcW w:w="1084" w:type="dxa"/>
            <w:tcBorders>
              <w:left w:val="nil"/>
            </w:tcBorders>
          </w:tcPr>
          <w:p w14:paraId="423F81C7" w14:textId="507AF583" w:rsidR="001560D5" w:rsidRPr="00961C80" w:rsidRDefault="001560D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84,816,784</w:t>
            </w:r>
          </w:p>
        </w:tc>
        <w:tc>
          <w:tcPr>
            <w:tcW w:w="81" w:type="dxa"/>
          </w:tcPr>
          <w:p w14:paraId="196282B1" w14:textId="77777777" w:rsidR="001560D5" w:rsidRPr="00961C80" w:rsidRDefault="001560D5" w:rsidP="00641DA3">
            <w:pPr>
              <w:spacing w:line="360" w:lineRule="auto"/>
              <w:jc w:val="right"/>
              <w:rPr>
                <w:rFonts w:cs="Arial"/>
                <w:sz w:val="15"/>
                <w:szCs w:val="15"/>
              </w:rPr>
            </w:pPr>
          </w:p>
        </w:tc>
        <w:tc>
          <w:tcPr>
            <w:tcW w:w="1089" w:type="dxa"/>
          </w:tcPr>
          <w:p w14:paraId="733C7A25" w14:textId="57FE7620" w:rsidR="001560D5"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961C80">
              <w:rPr>
                <w:rFonts w:cs="Arial"/>
                <w:sz w:val="15"/>
                <w:szCs w:val="15"/>
              </w:rPr>
              <w:t>81,163,732</w:t>
            </w:r>
          </w:p>
        </w:tc>
        <w:tc>
          <w:tcPr>
            <w:tcW w:w="82" w:type="dxa"/>
          </w:tcPr>
          <w:p w14:paraId="7226BFF8" w14:textId="77777777" w:rsidR="001560D5" w:rsidRPr="00961C80" w:rsidRDefault="001560D5" w:rsidP="00641DA3">
            <w:pPr>
              <w:spacing w:line="360" w:lineRule="auto"/>
              <w:jc w:val="right"/>
              <w:rPr>
                <w:rFonts w:cs="Arial"/>
                <w:sz w:val="15"/>
                <w:szCs w:val="15"/>
                <w:cs/>
              </w:rPr>
            </w:pPr>
          </w:p>
        </w:tc>
        <w:tc>
          <w:tcPr>
            <w:tcW w:w="1070" w:type="dxa"/>
          </w:tcPr>
          <w:p w14:paraId="539F87E6" w14:textId="7183E06C" w:rsidR="001560D5" w:rsidRPr="00961C80" w:rsidRDefault="001560D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78,757,036</w:t>
            </w:r>
          </w:p>
        </w:tc>
      </w:tr>
      <w:tr w:rsidR="00E92AB2" w:rsidRPr="00961C80" w14:paraId="7956C772" w14:textId="77777777" w:rsidTr="0027145E">
        <w:trPr>
          <w:cantSplit/>
          <w:trHeight w:val="161"/>
        </w:trPr>
        <w:tc>
          <w:tcPr>
            <w:tcW w:w="3976" w:type="dxa"/>
            <w:vAlign w:val="center"/>
          </w:tcPr>
          <w:p w14:paraId="269A1A53" w14:textId="74C97A60"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5"/>
                <w:szCs w:val="15"/>
              </w:rPr>
            </w:pPr>
            <w:r w:rsidRPr="00961C80">
              <w:rPr>
                <w:rFonts w:cs="Arial"/>
                <w:sz w:val="15"/>
                <w:szCs w:val="15"/>
                <w:u w:val="single"/>
              </w:rPr>
              <w:t>Less</w:t>
            </w:r>
            <w:r w:rsidRPr="00961C80">
              <w:rPr>
                <w:rFonts w:cs="Arial"/>
                <w:sz w:val="15"/>
                <w:szCs w:val="15"/>
              </w:rPr>
              <w:tab/>
              <w:t xml:space="preserve">allowance for expected credit losses </w:t>
            </w:r>
          </w:p>
          <w:p w14:paraId="2D54B14A" w14:textId="788AD6B4"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4"/>
              </w:tabs>
              <w:spacing w:line="360" w:lineRule="auto"/>
              <w:jc w:val="thaiDistribute"/>
              <w:rPr>
                <w:rFonts w:cs="Arial"/>
                <w:sz w:val="15"/>
                <w:szCs w:val="15"/>
              </w:rPr>
            </w:pPr>
            <w:r w:rsidRPr="00961C80">
              <w:rPr>
                <w:rFonts w:cs="Arial"/>
                <w:sz w:val="15"/>
                <w:szCs w:val="15"/>
              </w:rPr>
              <w:tab/>
              <w:t>(increased from business combination)</w:t>
            </w:r>
          </w:p>
        </w:tc>
        <w:tc>
          <w:tcPr>
            <w:tcW w:w="1067" w:type="dxa"/>
            <w:tcBorders>
              <w:left w:val="nil"/>
              <w:bottom w:val="single" w:sz="4" w:space="0" w:color="auto"/>
            </w:tcBorders>
            <w:vAlign w:val="bottom"/>
          </w:tcPr>
          <w:p w14:paraId="25223961" w14:textId="796F6BAE" w:rsidR="00E92AB2"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(924,180)</w:t>
            </w:r>
          </w:p>
        </w:tc>
        <w:tc>
          <w:tcPr>
            <w:tcW w:w="81" w:type="dxa"/>
            <w:tcBorders>
              <w:left w:val="nil"/>
            </w:tcBorders>
            <w:vAlign w:val="bottom"/>
          </w:tcPr>
          <w:p w14:paraId="2CFFFB62" w14:textId="77777777" w:rsidR="00E92AB2" w:rsidRPr="00961C80" w:rsidRDefault="00E92AB2" w:rsidP="00641DA3">
            <w:pPr>
              <w:spacing w:line="360" w:lineRule="auto"/>
              <w:rPr>
                <w:rFonts w:cs="Arial"/>
                <w:sz w:val="15"/>
                <w:szCs w:val="15"/>
              </w:rPr>
            </w:pPr>
          </w:p>
        </w:tc>
        <w:tc>
          <w:tcPr>
            <w:tcW w:w="1084" w:type="dxa"/>
            <w:tcBorders>
              <w:left w:val="nil"/>
              <w:bottom w:val="single" w:sz="4" w:space="0" w:color="auto"/>
            </w:tcBorders>
            <w:vAlign w:val="bottom"/>
          </w:tcPr>
          <w:p w14:paraId="735B9A77" w14:textId="5A072EBB"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c>
          <w:tcPr>
            <w:tcW w:w="81" w:type="dxa"/>
            <w:vAlign w:val="bottom"/>
          </w:tcPr>
          <w:p w14:paraId="1C41CC75" w14:textId="77777777" w:rsidR="00E92AB2" w:rsidRPr="00961C80" w:rsidRDefault="00E92AB2" w:rsidP="00641DA3">
            <w:pPr>
              <w:spacing w:line="360" w:lineRule="auto"/>
              <w:rPr>
                <w:rFonts w:cs="Arial"/>
                <w:sz w:val="15"/>
                <w:szCs w:val="15"/>
              </w:rPr>
            </w:pPr>
          </w:p>
        </w:tc>
        <w:tc>
          <w:tcPr>
            <w:tcW w:w="1089" w:type="dxa"/>
            <w:tcBorders>
              <w:bottom w:val="single" w:sz="4" w:space="0" w:color="auto"/>
            </w:tcBorders>
            <w:vAlign w:val="bottom"/>
          </w:tcPr>
          <w:p w14:paraId="234D567C" w14:textId="4282F87C" w:rsidR="00E92AB2"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c>
          <w:tcPr>
            <w:tcW w:w="82" w:type="dxa"/>
            <w:vAlign w:val="bottom"/>
          </w:tcPr>
          <w:p w14:paraId="68FB8C71" w14:textId="77777777" w:rsidR="00E92AB2" w:rsidRPr="00961C80" w:rsidRDefault="00E92AB2" w:rsidP="00641DA3">
            <w:pPr>
              <w:spacing w:line="360" w:lineRule="auto"/>
              <w:rPr>
                <w:rFonts w:cs="Arial"/>
                <w:sz w:val="15"/>
                <w:szCs w:val="15"/>
                <w:cs/>
              </w:rPr>
            </w:pPr>
          </w:p>
        </w:tc>
        <w:tc>
          <w:tcPr>
            <w:tcW w:w="1070" w:type="dxa"/>
            <w:tcBorders>
              <w:bottom w:val="single" w:sz="4" w:space="0" w:color="auto"/>
            </w:tcBorders>
            <w:vAlign w:val="bottom"/>
          </w:tcPr>
          <w:p w14:paraId="1547AA23" w14:textId="3357003B"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r>
      <w:tr w:rsidR="00A6573C" w:rsidRPr="00961C80" w14:paraId="6D4AC598" w14:textId="77777777" w:rsidTr="001E155F">
        <w:trPr>
          <w:cantSplit/>
          <w:trHeight w:val="161"/>
        </w:trPr>
        <w:tc>
          <w:tcPr>
            <w:tcW w:w="3976" w:type="dxa"/>
            <w:vAlign w:val="center"/>
          </w:tcPr>
          <w:p w14:paraId="112E4C3D" w14:textId="77777777"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961C80">
              <w:rPr>
                <w:rFonts w:cs="Arial"/>
                <w:sz w:val="15"/>
                <w:szCs w:val="15"/>
              </w:rPr>
              <w:t>Net of trade accounts receivable - general customers</w:t>
            </w:r>
          </w:p>
        </w:tc>
        <w:tc>
          <w:tcPr>
            <w:tcW w:w="1067" w:type="dxa"/>
            <w:tcBorders>
              <w:top w:val="single" w:sz="4" w:space="0" w:color="auto"/>
              <w:left w:val="nil"/>
            </w:tcBorders>
          </w:tcPr>
          <w:p w14:paraId="382F8253" w14:textId="03BAA9F5"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187,190,033</w:t>
            </w:r>
          </w:p>
        </w:tc>
        <w:tc>
          <w:tcPr>
            <w:tcW w:w="81" w:type="dxa"/>
            <w:tcBorders>
              <w:left w:val="nil"/>
            </w:tcBorders>
            <w:vAlign w:val="bottom"/>
          </w:tcPr>
          <w:p w14:paraId="11A76C8B" w14:textId="77777777" w:rsidR="00A6573C" w:rsidRPr="00961C80" w:rsidRDefault="00A6573C" w:rsidP="00641DA3">
            <w:pPr>
              <w:spacing w:line="360" w:lineRule="auto"/>
              <w:rPr>
                <w:rFonts w:cs="Arial"/>
                <w:sz w:val="15"/>
                <w:szCs w:val="15"/>
              </w:rPr>
            </w:pPr>
          </w:p>
        </w:tc>
        <w:tc>
          <w:tcPr>
            <w:tcW w:w="1084" w:type="dxa"/>
            <w:tcBorders>
              <w:top w:val="single" w:sz="4" w:space="0" w:color="auto"/>
              <w:left w:val="nil"/>
            </w:tcBorders>
            <w:vAlign w:val="bottom"/>
          </w:tcPr>
          <w:p w14:paraId="5EFBC16C" w14:textId="0ABF97D3"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84,816,784</w:t>
            </w:r>
          </w:p>
        </w:tc>
        <w:tc>
          <w:tcPr>
            <w:tcW w:w="81" w:type="dxa"/>
            <w:vAlign w:val="bottom"/>
          </w:tcPr>
          <w:p w14:paraId="7B383D86" w14:textId="77777777" w:rsidR="00A6573C" w:rsidRPr="00961C80" w:rsidRDefault="00A6573C" w:rsidP="00641DA3">
            <w:pPr>
              <w:spacing w:line="360" w:lineRule="auto"/>
              <w:rPr>
                <w:rFonts w:cs="Arial"/>
                <w:sz w:val="15"/>
                <w:szCs w:val="15"/>
              </w:rPr>
            </w:pPr>
          </w:p>
        </w:tc>
        <w:tc>
          <w:tcPr>
            <w:tcW w:w="1089" w:type="dxa"/>
            <w:tcBorders>
              <w:top w:val="single" w:sz="4" w:space="0" w:color="auto"/>
            </w:tcBorders>
          </w:tcPr>
          <w:p w14:paraId="379D3019" w14:textId="4F255ED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81,163,732</w:t>
            </w:r>
          </w:p>
        </w:tc>
        <w:tc>
          <w:tcPr>
            <w:tcW w:w="82" w:type="dxa"/>
          </w:tcPr>
          <w:p w14:paraId="244AF0A5" w14:textId="77777777" w:rsidR="00A6573C" w:rsidRPr="00961C80" w:rsidRDefault="00A6573C" w:rsidP="00641DA3">
            <w:pPr>
              <w:spacing w:line="360" w:lineRule="auto"/>
              <w:jc w:val="right"/>
              <w:rPr>
                <w:rFonts w:cs="Arial"/>
                <w:sz w:val="15"/>
                <w:szCs w:val="15"/>
                <w:cs/>
              </w:rPr>
            </w:pPr>
          </w:p>
        </w:tc>
        <w:tc>
          <w:tcPr>
            <w:tcW w:w="1070" w:type="dxa"/>
            <w:tcBorders>
              <w:top w:val="single" w:sz="4" w:space="0" w:color="auto"/>
            </w:tcBorders>
          </w:tcPr>
          <w:p w14:paraId="69FEC14E" w14:textId="629A5BAD"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78,757,036</w:t>
            </w:r>
          </w:p>
        </w:tc>
      </w:tr>
      <w:tr w:rsidR="00A6573C" w:rsidRPr="00961C80" w14:paraId="59BACE08" w14:textId="77777777" w:rsidTr="001E155F">
        <w:trPr>
          <w:cantSplit/>
          <w:trHeight w:val="66"/>
        </w:trPr>
        <w:tc>
          <w:tcPr>
            <w:tcW w:w="3976" w:type="dxa"/>
            <w:vAlign w:val="center"/>
          </w:tcPr>
          <w:p w14:paraId="688B4683" w14:textId="7FF8BBE8"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961C80">
              <w:rPr>
                <w:rFonts w:cs="Arial"/>
                <w:sz w:val="15"/>
                <w:szCs w:val="15"/>
              </w:rPr>
              <w:t>Trade accounts receivable - related companies</w:t>
            </w:r>
          </w:p>
        </w:tc>
        <w:tc>
          <w:tcPr>
            <w:tcW w:w="1067" w:type="dxa"/>
            <w:tcBorders>
              <w:left w:val="nil"/>
              <w:bottom w:val="single" w:sz="4" w:space="0" w:color="auto"/>
            </w:tcBorders>
          </w:tcPr>
          <w:p w14:paraId="421CF7D1" w14:textId="2B16DFA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41,923,389</w:t>
            </w:r>
          </w:p>
        </w:tc>
        <w:tc>
          <w:tcPr>
            <w:tcW w:w="81" w:type="dxa"/>
            <w:tcBorders>
              <w:left w:val="nil"/>
            </w:tcBorders>
            <w:vAlign w:val="bottom"/>
          </w:tcPr>
          <w:p w14:paraId="6C5BD9CD" w14:textId="77777777" w:rsidR="00A6573C" w:rsidRPr="00961C80" w:rsidRDefault="00A6573C" w:rsidP="00641DA3">
            <w:pPr>
              <w:spacing w:line="360" w:lineRule="auto"/>
              <w:rPr>
                <w:rFonts w:cs="Arial"/>
                <w:sz w:val="15"/>
                <w:szCs w:val="15"/>
              </w:rPr>
            </w:pPr>
          </w:p>
        </w:tc>
        <w:tc>
          <w:tcPr>
            <w:tcW w:w="1084" w:type="dxa"/>
            <w:tcBorders>
              <w:left w:val="nil"/>
              <w:bottom w:val="single" w:sz="4" w:space="0" w:color="auto"/>
            </w:tcBorders>
            <w:vAlign w:val="bottom"/>
          </w:tcPr>
          <w:p w14:paraId="1ABF7540" w14:textId="73303FB5"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2,163,968</w:t>
            </w:r>
          </w:p>
        </w:tc>
        <w:tc>
          <w:tcPr>
            <w:tcW w:w="81" w:type="dxa"/>
            <w:vAlign w:val="bottom"/>
          </w:tcPr>
          <w:p w14:paraId="3E01E1C1" w14:textId="77777777" w:rsidR="00A6573C" w:rsidRPr="00961C80" w:rsidRDefault="00A6573C" w:rsidP="00641DA3">
            <w:pPr>
              <w:spacing w:line="360" w:lineRule="auto"/>
              <w:rPr>
                <w:rFonts w:cs="Arial"/>
                <w:sz w:val="15"/>
                <w:szCs w:val="15"/>
              </w:rPr>
            </w:pPr>
          </w:p>
        </w:tc>
        <w:tc>
          <w:tcPr>
            <w:tcW w:w="1089" w:type="dxa"/>
            <w:tcBorders>
              <w:bottom w:val="single" w:sz="4" w:space="0" w:color="auto"/>
            </w:tcBorders>
          </w:tcPr>
          <w:p w14:paraId="693E8A38" w14:textId="67B4B6A5"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59,397,679</w:t>
            </w:r>
          </w:p>
        </w:tc>
        <w:tc>
          <w:tcPr>
            <w:tcW w:w="82" w:type="dxa"/>
          </w:tcPr>
          <w:p w14:paraId="1F496FC5" w14:textId="77777777" w:rsidR="00A6573C" w:rsidRPr="00961C80" w:rsidRDefault="00A6573C" w:rsidP="00641DA3">
            <w:pPr>
              <w:spacing w:line="360" w:lineRule="auto"/>
              <w:jc w:val="right"/>
              <w:rPr>
                <w:rFonts w:cs="Arial"/>
                <w:sz w:val="15"/>
                <w:szCs w:val="15"/>
                <w:cs/>
              </w:rPr>
            </w:pPr>
          </w:p>
        </w:tc>
        <w:tc>
          <w:tcPr>
            <w:tcW w:w="1070" w:type="dxa"/>
            <w:tcBorders>
              <w:bottom w:val="single" w:sz="4" w:space="0" w:color="auto"/>
            </w:tcBorders>
          </w:tcPr>
          <w:p w14:paraId="5F51A1D8" w14:textId="56BBF0A9"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11,635,727</w:t>
            </w:r>
          </w:p>
        </w:tc>
      </w:tr>
      <w:tr w:rsidR="00A6573C" w:rsidRPr="00961C80" w14:paraId="6B01F93C" w14:textId="77777777" w:rsidTr="001E155F">
        <w:trPr>
          <w:cantSplit/>
          <w:trHeight w:val="126"/>
        </w:trPr>
        <w:tc>
          <w:tcPr>
            <w:tcW w:w="3976" w:type="dxa"/>
            <w:vAlign w:val="center"/>
          </w:tcPr>
          <w:p w14:paraId="6E7EFEB1" w14:textId="3B58E8AF"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5"/>
                <w:szCs w:val="15"/>
                <w:cs/>
              </w:rPr>
            </w:pPr>
            <w:r w:rsidRPr="00961C80">
              <w:rPr>
                <w:rFonts w:cs="Arial"/>
                <w:sz w:val="15"/>
                <w:szCs w:val="15"/>
              </w:rPr>
              <w:t xml:space="preserve">Total Trade accounts receivable </w:t>
            </w:r>
          </w:p>
        </w:tc>
        <w:tc>
          <w:tcPr>
            <w:tcW w:w="1067" w:type="dxa"/>
            <w:tcBorders>
              <w:top w:val="single" w:sz="4" w:space="0" w:color="auto"/>
              <w:left w:val="nil"/>
            </w:tcBorders>
          </w:tcPr>
          <w:p w14:paraId="18FDBAD3" w14:textId="278F576C"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229,113,422</w:t>
            </w:r>
          </w:p>
        </w:tc>
        <w:tc>
          <w:tcPr>
            <w:tcW w:w="81" w:type="dxa"/>
            <w:tcBorders>
              <w:left w:val="nil"/>
            </w:tcBorders>
            <w:vAlign w:val="bottom"/>
          </w:tcPr>
          <w:p w14:paraId="58F4E121" w14:textId="77777777" w:rsidR="00A6573C" w:rsidRPr="00961C80" w:rsidRDefault="00A6573C" w:rsidP="00641DA3">
            <w:pPr>
              <w:spacing w:line="360" w:lineRule="auto"/>
              <w:rPr>
                <w:rFonts w:cs="Arial"/>
                <w:sz w:val="15"/>
                <w:szCs w:val="15"/>
              </w:rPr>
            </w:pPr>
          </w:p>
        </w:tc>
        <w:tc>
          <w:tcPr>
            <w:tcW w:w="1084" w:type="dxa"/>
            <w:tcBorders>
              <w:top w:val="single" w:sz="4" w:space="0" w:color="auto"/>
              <w:left w:val="nil"/>
            </w:tcBorders>
            <w:vAlign w:val="bottom"/>
          </w:tcPr>
          <w:p w14:paraId="456D9CD5" w14:textId="1D08FC97"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86,980,752</w:t>
            </w:r>
          </w:p>
        </w:tc>
        <w:tc>
          <w:tcPr>
            <w:tcW w:w="81" w:type="dxa"/>
            <w:vAlign w:val="bottom"/>
          </w:tcPr>
          <w:p w14:paraId="19267C29" w14:textId="77777777" w:rsidR="00A6573C" w:rsidRPr="00961C80" w:rsidRDefault="00A6573C" w:rsidP="00641DA3">
            <w:pPr>
              <w:spacing w:line="360" w:lineRule="auto"/>
              <w:rPr>
                <w:rFonts w:cs="Arial"/>
                <w:sz w:val="15"/>
                <w:szCs w:val="15"/>
              </w:rPr>
            </w:pPr>
          </w:p>
        </w:tc>
        <w:tc>
          <w:tcPr>
            <w:tcW w:w="1089" w:type="dxa"/>
            <w:tcBorders>
              <w:top w:val="single" w:sz="4" w:space="0" w:color="auto"/>
            </w:tcBorders>
          </w:tcPr>
          <w:p w14:paraId="7475F022" w14:textId="1ACFD5E6"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140,561,411</w:t>
            </w:r>
          </w:p>
        </w:tc>
        <w:tc>
          <w:tcPr>
            <w:tcW w:w="82" w:type="dxa"/>
          </w:tcPr>
          <w:p w14:paraId="6B8A2DE1" w14:textId="77777777" w:rsidR="00A6573C" w:rsidRPr="00961C80" w:rsidRDefault="00A6573C" w:rsidP="00641DA3">
            <w:pPr>
              <w:spacing w:line="360" w:lineRule="auto"/>
              <w:jc w:val="right"/>
              <w:rPr>
                <w:rFonts w:cs="Arial"/>
                <w:sz w:val="15"/>
                <w:szCs w:val="15"/>
                <w:cs/>
              </w:rPr>
            </w:pPr>
          </w:p>
        </w:tc>
        <w:tc>
          <w:tcPr>
            <w:tcW w:w="1070" w:type="dxa"/>
            <w:tcBorders>
              <w:top w:val="single" w:sz="4" w:space="0" w:color="auto"/>
            </w:tcBorders>
          </w:tcPr>
          <w:p w14:paraId="2F0EEF60" w14:textId="030C640E"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90,392,763</w:t>
            </w:r>
          </w:p>
        </w:tc>
      </w:tr>
      <w:tr w:rsidR="00E92AB2" w:rsidRPr="00961C80" w14:paraId="7DE9EA10" w14:textId="77777777" w:rsidTr="00F42A9F">
        <w:trPr>
          <w:cantSplit/>
          <w:trHeight w:val="47"/>
        </w:trPr>
        <w:tc>
          <w:tcPr>
            <w:tcW w:w="3976" w:type="dxa"/>
            <w:vAlign w:val="center"/>
          </w:tcPr>
          <w:p w14:paraId="45C357F3"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8"/>
                <w:szCs w:val="8"/>
              </w:rPr>
            </w:pPr>
          </w:p>
        </w:tc>
        <w:tc>
          <w:tcPr>
            <w:tcW w:w="1067" w:type="dxa"/>
            <w:tcBorders>
              <w:top w:val="single" w:sz="4" w:space="0" w:color="auto"/>
              <w:left w:val="nil"/>
            </w:tcBorders>
            <w:vAlign w:val="bottom"/>
          </w:tcPr>
          <w:p w14:paraId="7211E781"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8"/>
                <w:szCs w:val="8"/>
              </w:rPr>
            </w:pPr>
          </w:p>
        </w:tc>
        <w:tc>
          <w:tcPr>
            <w:tcW w:w="81" w:type="dxa"/>
            <w:tcBorders>
              <w:left w:val="nil"/>
            </w:tcBorders>
            <w:vAlign w:val="bottom"/>
          </w:tcPr>
          <w:p w14:paraId="33EB4516" w14:textId="77777777" w:rsidR="00E92AB2" w:rsidRPr="00961C80" w:rsidRDefault="00E92AB2" w:rsidP="00641DA3">
            <w:pPr>
              <w:spacing w:line="360" w:lineRule="auto"/>
              <w:rPr>
                <w:rFonts w:cs="Arial"/>
                <w:sz w:val="8"/>
                <w:szCs w:val="8"/>
              </w:rPr>
            </w:pPr>
          </w:p>
        </w:tc>
        <w:tc>
          <w:tcPr>
            <w:tcW w:w="1084" w:type="dxa"/>
            <w:tcBorders>
              <w:top w:val="single" w:sz="4" w:space="0" w:color="auto"/>
              <w:left w:val="nil"/>
            </w:tcBorders>
            <w:vAlign w:val="bottom"/>
          </w:tcPr>
          <w:p w14:paraId="63C63555"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8"/>
                <w:szCs w:val="8"/>
              </w:rPr>
            </w:pPr>
          </w:p>
        </w:tc>
        <w:tc>
          <w:tcPr>
            <w:tcW w:w="81" w:type="dxa"/>
            <w:vAlign w:val="bottom"/>
          </w:tcPr>
          <w:p w14:paraId="45F8DDA3" w14:textId="77777777" w:rsidR="00E92AB2" w:rsidRPr="00961C80" w:rsidRDefault="00E92AB2" w:rsidP="00641DA3">
            <w:pPr>
              <w:spacing w:line="360" w:lineRule="auto"/>
              <w:rPr>
                <w:rFonts w:cs="Arial"/>
                <w:sz w:val="8"/>
                <w:szCs w:val="8"/>
              </w:rPr>
            </w:pPr>
          </w:p>
        </w:tc>
        <w:tc>
          <w:tcPr>
            <w:tcW w:w="1089" w:type="dxa"/>
            <w:tcBorders>
              <w:top w:val="single" w:sz="4" w:space="0" w:color="auto"/>
            </w:tcBorders>
            <w:vAlign w:val="bottom"/>
          </w:tcPr>
          <w:p w14:paraId="775B954C"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8"/>
                <w:szCs w:val="8"/>
              </w:rPr>
            </w:pPr>
          </w:p>
        </w:tc>
        <w:tc>
          <w:tcPr>
            <w:tcW w:w="82" w:type="dxa"/>
            <w:vAlign w:val="bottom"/>
          </w:tcPr>
          <w:p w14:paraId="0F7B71B5" w14:textId="77777777" w:rsidR="00E92AB2" w:rsidRPr="00961C80" w:rsidRDefault="00E92AB2" w:rsidP="00641DA3">
            <w:pPr>
              <w:spacing w:line="360" w:lineRule="auto"/>
              <w:jc w:val="right"/>
              <w:rPr>
                <w:rFonts w:cs="Arial"/>
                <w:sz w:val="8"/>
                <w:szCs w:val="8"/>
                <w:cs/>
              </w:rPr>
            </w:pPr>
          </w:p>
        </w:tc>
        <w:tc>
          <w:tcPr>
            <w:tcW w:w="1070" w:type="dxa"/>
            <w:tcBorders>
              <w:top w:val="single" w:sz="4" w:space="0" w:color="auto"/>
            </w:tcBorders>
          </w:tcPr>
          <w:p w14:paraId="0DC5F237"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8"/>
                <w:szCs w:val="8"/>
              </w:rPr>
            </w:pPr>
          </w:p>
        </w:tc>
      </w:tr>
      <w:tr w:rsidR="00A6573C" w:rsidRPr="00961C80" w14:paraId="31DF6DE6" w14:textId="77777777" w:rsidTr="001E155F">
        <w:trPr>
          <w:cantSplit/>
          <w:trHeight w:val="126"/>
        </w:trPr>
        <w:tc>
          <w:tcPr>
            <w:tcW w:w="3976" w:type="dxa"/>
            <w:vAlign w:val="center"/>
          </w:tcPr>
          <w:p w14:paraId="11C56FF6" w14:textId="77777777"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961C80">
              <w:rPr>
                <w:rFonts w:cs="Arial"/>
                <w:sz w:val="15"/>
                <w:szCs w:val="15"/>
              </w:rPr>
              <w:t>Other current accounts receivable - general customers</w:t>
            </w:r>
          </w:p>
        </w:tc>
        <w:tc>
          <w:tcPr>
            <w:tcW w:w="1067" w:type="dxa"/>
            <w:tcBorders>
              <w:left w:val="nil"/>
            </w:tcBorders>
          </w:tcPr>
          <w:p w14:paraId="5E64E57D" w14:textId="6BB66DE9"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23,011,120</w:t>
            </w:r>
          </w:p>
        </w:tc>
        <w:tc>
          <w:tcPr>
            <w:tcW w:w="81" w:type="dxa"/>
            <w:tcBorders>
              <w:left w:val="nil"/>
            </w:tcBorders>
            <w:vAlign w:val="bottom"/>
          </w:tcPr>
          <w:p w14:paraId="5FC4E44B" w14:textId="77777777" w:rsidR="00A6573C" w:rsidRPr="00961C80" w:rsidRDefault="00A6573C" w:rsidP="00641DA3">
            <w:pPr>
              <w:spacing w:line="360" w:lineRule="auto"/>
              <w:rPr>
                <w:rFonts w:cs="Arial"/>
                <w:sz w:val="15"/>
                <w:szCs w:val="15"/>
              </w:rPr>
            </w:pPr>
          </w:p>
        </w:tc>
        <w:tc>
          <w:tcPr>
            <w:tcW w:w="1084" w:type="dxa"/>
            <w:tcBorders>
              <w:left w:val="nil"/>
            </w:tcBorders>
            <w:vAlign w:val="bottom"/>
          </w:tcPr>
          <w:p w14:paraId="1F770311" w14:textId="1EB26A0F"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 xml:space="preserve"> 10,490,257</w:t>
            </w:r>
          </w:p>
        </w:tc>
        <w:tc>
          <w:tcPr>
            <w:tcW w:w="81" w:type="dxa"/>
            <w:vAlign w:val="bottom"/>
          </w:tcPr>
          <w:p w14:paraId="33BD5348" w14:textId="77777777" w:rsidR="00A6573C" w:rsidRPr="00961C80" w:rsidRDefault="00A6573C" w:rsidP="00641DA3">
            <w:pPr>
              <w:spacing w:line="360" w:lineRule="auto"/>
              <w:rPr>
                <w:rFonts w:cs="Arial"/>
                <w:sz w:val="15"/>
                <w:szCs w:val="15"/>
              </w:rPr>
            </w:pPr>
          </w:p>
        </w:tc>
        <w:tc>
          <w:tcPr>
            <w:tcW w:w="1089" w:type="dxa"/>
          </w:tcPr>
          <w:p w14:paraId="0130BC2A" w14:textId="00968574"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11,409,528</w:t>
            </w:r>
          </w:p>
        </w:tc>
        <w:tc>
          <w:tcPr>
            <w:tcW w:w="82" w:type="dxa"/>
          </w:tcPr>
          <w:p w14:paraId="45AF43EA" w14:textId="77777777" w:rsidR="00A6573C" w:rsidRPr="00961C80" w:rsidRDefault="00A6573C" w:rsidP="00641DA3">
            <w:pPr>
              <w:spacing w:line="360" w:lineRule="auto"/>
              <w:jc w:val="right"/>
              <w:rPr>
                <w:rFonts w:cs="Arial"/>
                <w:sz w:val="15"/>
                <w:szCs w:val="15"/>
                <w:cs/>
              </w:rPr>
            </w:pPr>
          </w:p>
        </w:tc>
        <w:tc>
          <w:tcPr>
            <w:tcW w:w="1070" w:type="dxa"/>
          </w:tcPr>
          <w:p w14:paraId="6FCD4BBC" w14:textId="526820F3"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9,829,331</w:t>
            </w:r>
          </w:p>
        </w:tc>
      </w:tr>
      <w:tr w:rsidR="00A6573C" w:rsidRPr="00961C80" w14:paraId="4AC68A18" w14:textId="77777777" w:rsidTr="001E155F">
        <w:trPr>
          <w:cantSplit/>
          <w:trHeight w:val="180"/>
        </w:trPr>
        <w:tc>
          <w:tcPr>
            <w:tcW w:w="3976" w:type="dxa"/>
            <w:vAlign w:val="center"/>
          </w:tcPr>
          <w:p w14:paraId="6387DB1B" w14:textId="6D2423D8"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961C80">
              <w:rPr>
                <w:rFonts w:cs="Arial"/>
                <w:sz w:val="15"/>
                <w:szCs w:val="15"/>
              </w:rPr>
              <w:t>Other current accounts receivable - related companies</w:t>
            </w:r>
          </w:p>
        </w:tc>
        <w:tc>
          <w:tcPr>
            <w:tcW w:w="1067" w:type="dxa"/>
            <w:tcBorders>
              <w:left w:val="nil"/>
            </w:tcBorders>
          </w:tcPr>
          <w:p w14:paraId="6DED90BE" w14:textId="50A36E0B"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606,210</w:t>
            </w:r>
          </w:p>
        </w:tc>
        <w:tc>
          <w:tcPr>
            <w:tcW w:w="81" w:type="dxa"/>
            <w:tcBorders>
              <w:left w:val="nil"/>
            </w:tcBorders>
            <w:vAlign w:val="bottom"/>
          </w:tcPr>
          <w:p w14:paraId="4DD6C57B" w14:textId="77777777" w:rsidR="00A6573C" w:rsidRPr="00961C80" w:rsidRDefault="00A6573C" w:rsidP="00641DA3">
            <w:pPr>
              <w:spacing w:line="360" w:lineRule="auto"/>
              <w:rPr>
                <w:rFonts w:cs="Arial"/>
                <w:sz w:val="15"/>
                <w:szCs w:val="15"/>
              </w:rPr>
            </w:pPr>
          </w:p>
        </w:tc>
        <w:tc>
          <w:tcPr>
            <w:tcW w:w="1084" w:type="dxa"/>
            <w:tcBorders>
              <w:left w:val="nil"/>
            </w:tcBorders>
            <w:vAlign w:val="bottom"/>
          </w:tcPr>
          <w:p w14:paraId="4362CE49" w14:textId="08374799"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 xml:space="preserve"> 580,933</w:t>
            </w:r>
          </w:p>
        </w:tc>
        <w:tc>
          <w:tcPr>
            <w:tcW w:w="81" w:type="dxa"/>
            <w:vAlign w:val="bottom"/>
          </w:tcPr>
          <w:p w14:paraId="40908EC0" w14:textId="77777777" w:rsidR="00A6573C" w:rsidRPr="00961C80" w:rsidRDefault="00A6573C" w:rsidP="00641DA3">
            <w:pPr>
              <w:spacing w:line="360" w:lineRule="auto"/>
              <w:rPr>
                <w:rFonts w:cs="Arial"/>
                <w:sz w:val="15"/>
                <w:szCs w:val="15"/>
              </w:rPr>
            </w:pPr>
          </w:p>
        </w:tc>
        <w:tc>
          <w:tcPr>
            <w:tcW w:w="1089" w:type="dxa"/>
          </w:tcPr>
          <w:p w14:paraId="04C1397D" w14:textId="5CF654CF"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41</w:t>
            </w:r>
            <w:r w:rsidR="00361399" w:rsidRPr="00961C80">
              <w:rPr>
                <w:rFonts w:cs="Arial"/>
                <w:sz w:val="15"/>
                <w:szCs w:val="15"/>
              </w:rPr>
              <w:t>3</w:t>
            </w:r>
            <w:r w:rsidRPr="00961C80">
              <w:rPr>
                <w:rFonts w:cs="Arial"/>
                <w:sz w:val="15"/>
                <w:szCs w:val="15"/>
              </w:rPr>
              <w:t>,327</w:t>
            </w:r>
          </w:p>
        </w:tc>
        <w:tc>
          <w:tcPr>
            <w:tcW w:w="82" w:type="dxa"/>
          </w:tcPr>
          <w:p w14:paraId="03C72CCE" w14:textId="77777777" w:rsidR="00A6573C" w:rsidRPr="00961C80" w:rsidRDefault="00A6573C" w:rsidP="00641DA3">
            <w:pPr>
              <w:spacing w:line="360" w:lineRule="auto"/>
              <w:jc w:val="right"/>
              <w:rPr>
                <w:rFonts w:cs="Arial"/>
                <w:sz w:val="15"/>
                <w:szCs w:val="15"/>
                <w:cs/>
              </w:rPr>
            </w:pPr>
          </w:p>
        </w:tc>
        <w:tc>
          <w:tcPr>
            <w:tcW w:w="1070" w:type="dxa"/>
          </w:tcPr>
          <w:p w14:paraId="0B0E9DC0" w14:textId="55EF9CFB"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75,328</w:t>
            </w:r>
          </w:p>
        </w:tc>
      </w:tr>
      <w:tr w:rsidR="00361399" w:rsidRPr="00961C80" w14:paraId="681AFF67" w14:textId="77777777" w:rsidTr="001E155F">
        <w:trPr>
          <w:cantSplit/>
          <w:trHeight w:val="180"/>
        </w:trPr>
        <w:tc>
          <w:tcPr>
            <w:tcW w:w="3976" w:type="dxa"/>
            <w:vAlign w:val="center"/>
          </w:tcPr>
          <w:p w14:paraId="30612995" w14:textId="43077182" w:rsidR="00361399" w:rsidRPr="00961C80" w:rsidRDefault="0036139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961C80">
              <w:rPr>
                <w:rFonts w:cs="Arial"/>
                <w:sz w:val="15"/>
                <w:szCs w:val="15"/>
              </w:rPr>
              <w:t>Accrued dividend income</w:t>
            </w:r>
          </w:p>
        </w:tc>
        <w:tc>
          <w:tcPr>
            <w:tcW w:w="1067" w:type="dxa"/>
            <w:tcBorders>
              <w:left w:val="nil"/>
            </w:tcBorders>
          </w:tcPr>
          <w:p w14:paraId="1A84FF90" w14:textId="0F9A7075" w:rsidR="00361399" w:rsidRPr="00961C80" w:rsidRDefault="0036139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w:t>
            </w:r>
          </w:p>
        </w:tc>
        <w:tc>
          <w:tcPr>
            <w:tcW w:w="81" w:type="dxa"/>
            <w:tcBorders>
              <w:left w:val="nil"/>
            </w:tcBorders>
            <w:vAlign w:val="bottom"/>
          </w:tcPr>
          <w:p w14:paraId="7B4D0742" w14:textId="77777777" w:rsidR="00361399" w:rsidRPr="00961C80" w:rsidRDefault="00361399" w:rsidP="00641DA3">
            <w:pPr>
              <w:spacing w:line="360" w:lineRule="auto"/>
              <w:rPr>
                <w:rFonts w:cs="Arial"/>
                <w:sz w:val="15"/>
                <w:szCs w:val="15"/>
              </w:rPr>
            </w:pPr>
          </w:p>
        </w:tc>
        <w:tc>
          <w:tcPr>
            <w:tcW w:w="1084" w:type="dxa"/>
            <w:tcBorders>
              <w:left w:val="nil"/>
            </w:tcBorders>
            <w:vAlign w:val="bottom"/>
          </w:tcPr>
          <w:p w14:paraId="551C67E9" w14:textId="32D8DF05" w:rsidR="00361399" w:rsidRPr="00961C80" w:rsidRDefault="0036139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c>
          <w:tcPr>
            <w:tcW w:w="81" w:type="dxa"/>
            <w:vAlign w:val="bottom"/>
          </w:tcPr>
          <w:p w14:paraId="3DCB3614" w14:textId="77777777" w:rsidR="00361399" w:rsidRPr="00961C80" w:rsidRDefault="00361399" w:rsidP="00641DA3">
            <w:pPr>
              <w:spacing w:line="360" w:lineRule="auto"/>
              <w:rPr>
                <w:rFonts w:cs="Arial"/>
                <w:sz w:val="15"/>
                <w:szCs w:val="15"/>
              </w:rPr>
            </w:pPr>
          </w:p>
        </w:tc>
        <w:tc>
          <w:tcPr>
            <w:tcW w:w="1089" w:type="dxa"/>
          </w:tcPr>
          <w:p w14:paraId="37E66E57" w14:textId="35DD574C" w:rsidR="00361399" w:rsidRPr="00961C80" w:rsidRDefault="0036139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14,997,000</w:t>
            </w:r>
          </w:p>
        </w:tc>
        <w:tc>
          <w:tcPr>
            <w:tcW w:w="82" w:type="dxa"/>
          </w:tcPr>
          <w:p w14:paraId="1E23C79D" w14:textId="77777777" w:rsidR="00361399" w:rsidRPr="00961C80" w:rsidRDefault="00361399" w:rsidP="00641DA3">
            <w:pPr>
              <w:spacing w:line="360" w:lineRule="auto"/>
              <w:jc w:val="right"/>
              <w:rPr>
                <w:rFonts w:cs="Arial"/>
                <w:sz w:val="15"/>
                <w:szCs w:val="15"/>
                <w:cs/>
              </w:rPr>
            </w:pPr>
          </w:p>
        </w:tc>
        <w:tc>
          <w:tcPr>
            <w:tcW w:w="1070" w:type="dxa"/>
          </w:tcPr>
          <w:p w14:paraId="5DAD9ADD" w14:textId="7120807B" w:rsidR="00361399" w:rsidRPr="00961C80" w:rsidRDefault="0036139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r>
      <w:tr w:rsidR="00A6573C" w:rsidRPr="00961C80" w14:paraId="5C00DFBE" w14:textId="77777777" w:rsidTr="001E155F">
        <w:trPr>
          <w:cantSplit/>
          <w:trHeight w:val="180"/>
        </w:trPr>
        <w:tc>
          <w:tcPr>
            <w:tcW w:w="3976" w:type="dxa"/>
            <w:vAlign w:val="center"/>
          </w:tcPr>
          <w:p w14:paraId="3AB6DF41" w14:textId="3ADA7A6B"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961C80">
              <w:rPr>
                <w:rFonts w:cs="Arial"/>
                <w:sz w:val="15"/>
                <w:szCs w:val="15"/>
              </w:rPr>
              <w:t>Loans to employees</w:t>
            </w:r>
          </w:p>
        </w:tc>
        <w:tc>
          <w:tcPr>
            <w:tcW w:w="1067" w:type="dxa"/>
            <w:tcBorders>
              <w:left w:val="nil"/>
              <w:bottom w:val="single" w:sz="4" w:space="0" w:color="auto"/>
            </w:tcBorders>
          </w:tcPr>
          <w:p w14:paraId="149FA70B" w14:textId="28C17324"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14,000</w:t>
            </w:r>
          </w:p>
        </w:tc>
        <w:tc>
          <w:tcPr>
            <w:tcW w:w="81" w:type="dxa"/>
            <w:tcBorders>
              <w:left w:val="nil"/>
            </w:tcBorders>
            <w:vAlign w:val="bottom"/>
          </w:tcPr>
          <w:p w14:paraId="4BD81016" w14:textId="77777777" w:rsidR="00A6573C" w:rsidRPr="00961C80" w:rsidRDefault="00A6573C" w:rsidP="00641DA3">
            <w:pPr>
              <w:spacing w:line="360" w:lineRule="auto"/>
              <w:rPr>
                <w:rFonts w:cs="Arial"/>
                <w:sz w:val="15"/>
                <w:szCs w:val="15"/>
              </w:rPr>
            </w:pPr>
          </w:p>
        </w:tc>
        <w:tc>
          <w:tcPr>
            <w:tcW w:w="1084" w:type="dxa"/>
            <w:tcBorders>
              <w:left w:val="nil"/>
              <w:bottom w:val="single" w:sz="4" w:space="0" w:color="auto"/>
            </w:tcBorders>
            <w:vAlign w:val="bottom"/>
          </w:tcPr>
          <w:p w14:paraId="3AEDF396" w14:textId="3FDB7203"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c>
          <w:tcPr>
            <w:tcW w:w="81" w:type="dxa"/>
            <w:vAlign w:val="bottom"/>
          </w:tcPr>
          <w:p w14:paraId="55A681EE" w14:textId="77777777" w:rsidR="00A6573C" w:rsidRPr="00961C80" w:rsidRDefault="00A6573C" w:rsidP="00641DA3">
            <w:pPr>
              <w:spacing w:line="360" w:lineRule="auto"/>
              <w:rPr>
                <w:rFonts w:cs="Arial"/>
                <w:sz w:val="15"/>
                <w:szCs w:val="15"/>
              </w:rPr>
            </w:pPr>
          </w:p>
        </w:tc>
        <w:tc>
          <w:tcPr>
            <w:tcW w:w="1089" w:type="dxa"/>
            <w:tcBorders>
              <w:bottom w:val="single" w:sz="4" w:space="0" w:color="auto"/>
            </w:tcBorders>
          </w:tcPr>
          <w:p w14:paraId="6FD36964" w14:textId="3C05BEC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14,000</w:t>
            </w:r>
          </w:p>
        </w:tc>
        <w:tc>
          <w:tcPr>
            <w:tcW w:w="82" w:type="dxa"/>
          </w:tcPr>
          <w:p w14:paraId="1C7F0AAE" w14:textId="77777777" w:rsidR="00A6573C" w:rsidRPr="00961C80" w:rsidRDefault="00A6573C" w:rsidP="00641DA3">
            <w:pPr>
              <w:spacing w:line="360" w:lineRule="auto"/>
              <w:jc w:val="right"/>
              <w:rPr>
                <w:rFonts w:cs="Arial"/>
                <w:sz w:val="15"/>
                <w:szCs w:val="15"/>
                <w:cs/>
              </w:rPr>
            </w:pPr>
          </w:p>
        </w:tc>
        <w:tc>
          <w:tcPr>
            <w:tcW w:w="1070" w:type="dxa"/>
            <w:tcBorders>
              <w:bottom w:val="single" w:sz="4" w:space="0" w:color="auto"/>
            </w:tcBorders>
          </w:tcPr>
          <w:p w14:paraId="50C977AC" w14:textId="1CF477F0"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r>
      <w:tr w:rsidR="00A6573C" w:rsidRPr="00961C80" w14:paraId="718338E9" w14:textId="77777777" w:rsidTr="001E155F">
        <w:trPr>
          <w:cantSplit/>
          <w:trHeight w:val="134"/>
        </w:trPr>
        <w:tc>
          <w:tcPr>
            <w:tcW w:w="3976" w:type="dxa"/>
            <w:vAlign w:val="center"/>
          </w:tcPr>
          <w:p w14:paraId="3DAC8F2A" w14:textId="453B6262"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961C80">
              <w:rPr>
                <w:rFonts w:cs="Arial"/>
                <w:sz w:val="15"/>
                <w:szCs w:val="15"/>
              </w:rPr>
              <w:t>Total financial assets</w:t>
            </w:r>
          </w:p>
        </w:tc>
        <w:tc>
          <w:tcPr>
            <w:tcW w:w="1067" w:type="dxa"/>
            <w:tcBorders>
              <w:top w:val="single" w:sz="4" w:space="0" w:color="auto"/>
              <w:left w:val="nil"/>
            </w:tcBorders>
          </w:tcPr>
          <w:p w14:paraId="1FFD0CEF" w14:textId="206AE912"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252,744,752</w:t>
            </w:r>
          </w:p>
        </w:tc>
        <w:tc>
          <w:tcPr>
            <w:tcW w:w="81" w:type="dxa"/>
            <w:tcBorders>
              <w:left w:val="nil"/>
            </w:tcBorders>
            <w:vAlign w:val="bottom"/>
          </w:tcPr>
          <w:p w14:paraId="49E5FC06" w14:textId="77777777" w:rsidR="00A6573C" w:rsidRPr="00961C80" w:rsidRDefault="00A6573C" w:rsidP="00641DA3">
            <w:pPr>
              <w:spacing w:line="360" w:lineRule="auto"/>
              <w:rPr>
                <w:rFonts w:cs="Arial"/>
                <w:sz w:val="15"/>
                <w:szCs w:val="15"/>
              </w:rPr>
            </w:pPr>
          </w:p>
        </w:tc>
        <w:tc>
          <w:tcPr>
            <w:tcW w:w="1084" w:type="dxa"/>
            <w:tcBorders>
              <w:top w:val="single" w:sz="4" w:space="0" w:color="auto"/>
              <w:left w:val="nil"/>
            </w:tcBorders>
            <w:vAlign w:val="bottom"/>
          </w:tcPr>
          <w:p w14:paraId="17024BCC" w14:textId="438725A3"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98,051,942</w:t>
            </w:r>
          </w:p>
        </w:tc>
        <w:tc>
          <w:tcPr>
            <w:tcW w:w="81" w:type="dxa"/>
            <w:vAlign w:val="bottom"/>
          </w:tcPr>
          <w:p w14:paraId="4E228DE0" w14:textId="77777777" w:rsidR="00A6573C" w:rsidRPr="00961C80" w:rsidRDefault="00A6573C" w:rsidP="00641DA3">
            <w:pPr>
              <w:spacing w:line="360" w:lineRule="auto"/>
              <w:rPr>
                <w:rFonts w:cs="Arial"/>
                <w:sz w:val="15"/>
                <w:szCs w:val="15"/>
              </w:rPr>
            </w:pPr>
          </w:p>
        </w:tc>
        <w:tc>
          <w:tcPr>
            <w:tcW w:w="1089" w:type="dxa"/>
            <w:tcBorders>
              <w:top w:val="single" w:sz="4" w:space="0" w:color="auto"/>
            </w:tcBorders>
          </w:tcPr>
          <w:p w14:paraId="1EA9B021" w14:textId="43752569"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167,395,266</w:t>
            </w:r>
          </w:p>
        </w:tc>
        <w:tc>
          <w:tcPr>
            <w:tcW w:w="82" w:type="dxa"/>
          </w:tcPr>
          <w:p w14:paraId="6ED6AF16" w14:textId="77777777" w:rsidR="00A6573C" w:rsidRPr="00961C80" w:rsidRDefault="00A6573C" w:rsidP="00641DA3">
            <w:pPr>
              <w:spacing w:line="360" w:lineRule="auto"/>
              <w:jc w:val="right"/>
              <w:rPr>
                <w:rFonts w:cs="Arial"/>
                <w:sz w:val="15"/>
                <w:szCs w:val="15"/>
                <w:cs/>
              </w:rPr>
            </w:pPr>
          </w:p>
        </w:tc>
        <w:tc>
          <w:tcPr>
            <w:tcW w:w="1070" w:type="dxa"/>
            <w:tcBorders>
              <w:top w:val="single" w:sz="4" w:space="0" w:color="auto"/>
            </w:tcBorders>
          </w:tcPr>
          <w:p w14:paraId="3D07DBAC" w14:textId="631D94DE"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100,297,422</w:t>
            </w:r>
          </w:p>
        </w:tc>
      </w:tr>
      <w:tr w:rsidR="00E92AB2" w:rsidRPr="00961C80" w14:paraId="051C4EE8" w14:textId="77777777" w:rsidTr="00F42A9F">
        <w:trPr>
          <w:cantSplit/>
          <w:trHeight w:val="47"/>
        </w:trPr>
        <w:tc>
          <w:tcPr>
            <w:tcW w:w="3976" w:type="dxa"/>
            <w:vAlign w:val="center"/>
          </w:tcPr>
          <w:p w14:paraId="522B4445"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8"/>
                <w:szCs w:val="8"/>
              </w:rPr>
            </w:pPr>
          </w:p>
        </w:tc>
        <w:tc>
          <w:tcPr>
            <w:tcW w:w="1067" w:type="dxa"/>
            <w:tcBorders>
              <w:left w:val="nil"/>
            </w:tcBorders>
            <w:vAlign w:val="bottom"/>
          </w:tcPr>
          <w:p w14:paraId="60E6EE32"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8"/>
                <w:szCs w:val="8"/>
              </w:rPr>
            </w:pPr>
          </w:p>
        </w:tc>
        <w:tc>
          <w:tcPr>
            <w:tcW w:w="81" w:type="dxa"/>
            <w:tcBorders>
              <w:left w:val="nil"/>
            </w:tcBorders>
            <w:vAlign w:val="bottom"/>
          </w:tcPr>
          <w:p w14:paraId="164CD9EB" w14:textId="77777777" w:rsidR="00E92AB2" w:rsidRPr="00961C80" w:rsidRDefault="00E92AB2" w:rsidP="00641DA3">
            <w:pPr>
              <w:spacing w:line="360" w:lineRule="auto"/>
              <w:rPr>
                <w:rFonts w:cs="Arial"/>
                <w:sz w:val="8"/>
                <w:szCs w:val="8"/>
              </w:rPr>
            </w:pPr>
          </w:p>
        </w:tc>
        <w:tc>
          <w:tcPr>
            <w:tcW w:w="1084" w:type="dxa"/>
            <w:tcBorders>
              <w:left w:val="nil"/>
            </w:tcBorders>
            <w:vAlign w:val="bottom"/>
          </w:tcPr>
          <w:p w14:paraId="1D50D97A"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8"/>
                <w:szCs w:val="8"/>
              </w:rPr>
            </w:pPr>
          </w:p>
        </w:tc>
        <w:tc>
          <w:tcPr>
            <w:tcW w:w="81" w:type="dxa"/>
            <w:vAlign w:val="bottom"/>
          </w:tcPr>
          <w:p w14:paraId="41B3CD46" w14:textId="77777777" w:rsidR="00E92AB2" w:rsidRPr="00961C80" w:rsidRDefault="00E92AB2" w:rsidP="00641DA3">
            <w:pPr>
              <w:spacing w:line="360" w:lineRule="auto"/>
              <w:rPr>
                <w:rFonts w:cs="Arial"/>
                <w:sz w:val="8"/>
                <w:szCs w:val="8"/>
              </w:rPr>
            </w:pPr>
          </w:p>
        </w:tc>
        <w:tc>
          <w:tcPr>
            <w:tcW w:w="1089" w:type="dxa"/>
            <w:vAlign w:val="bottom"/>
          </w:tcPr>
          <w:p w14:paraId="29D6D9DC"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8"/>
                <w:szCs w:val="8"/>
              </w:rPr>
            </w:pPr>
          </w:p>
        </w:tc>
        <w:tc>
          <w:tcPr>
            <w:tcW w:w="82" w:type="dxa"/>
          </w:tcPr>
          <w:p w14:paraId="3270A830" w14:textId="77777777" w:rsidR="00E92AB2" w:rsidRPr="00961C80" w:rsidRDefault="00E92AB2" w:rsidP="00641DA3">
            <w:pPr>
              <w:spacing w:line="360" w:lineRule="auto"/>
              <w:jc w:val="right"/>
              <w:rPr>
                <w:rFonts w:cs="Arial"/>
                <w:sz w:val="8"/>
                <w:szCs w:val="8"/>
                <w:cs/>
              </w:rPr>
            </w:pPr>
          </w:p>
        </w:tc>
        <w:tc>
          <w:tcPr>
            <w:tcW w:w="1070" w:type="dxa"/>
          </w:tcPr>
          <w:p w14:paraId="26F0F60E" w14:textId="77777777" w:rsidR="00E92AB2" w:rsidRPr="00961C80" w:rsidRDefault="00E92A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8"/>
                <w:szCs w:val="8"/>
              </w:rPr>
            </w:pPr>
          </w:p>
        </w:tc>
      </w:tr>
      <w:tr w:rsidR="00A6573C" w:rsidRPr="00961C80" w14:paraId="33C01F90" w14:textId="77777777" w:rsidTr="00F42A9F">
        <w:trPr>
          <w:cantSplit/>
          <w:trHeight w:val="47"/>
        </w:trPr>
        <w:tc>
          <w:tcPr>
            <w:tcW w:w="3976" w:type="dxa"/>
            <w:vAlign w:val="center"/>
          </w:tcPr>
          <w:p w14:paraId="7BA2AF15" w14:textId="0BD0E234"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961C80">
              <w:rPr>
                <w:rFonts w:cs="Arial"/>
                <w:sz w:val="15"/>
                <w:szCs w:val="15"/>
              </w:rPr>
              <w:t>Prepaid expenses - Employee Joint Investment Program**</w:t>
            </w:r>
          </w:p>
        </w:tc>
        <w:tc>
          <w:tcPr>
            <w:tcW w:w="1067" w:type="dxa"/>
            <w:tcBorders>
              <w:left w:val="nil"/>
            </w:tcBorders>
          </w:tcPr>
          <w:p w14:paraId="2B23A1E8" w14:textId="57B6D195"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1,413,744</w:t>
            </w:r>
          </w:p>
        </w:tc>
        <w:tc>
          <w:tcPr>
            <w:tcW w:w="81" w:type="dxa"/>
            <w:tcBorders>
              <w:left w:val="nil"/>
            </w:tcBorders>
          </w:tcPr>
          <w:p w14:paraId="1106FCB4" w14:textId="77777777" w:rsidR="00A6573C" w:rsidRPr="00961C80" w:rsidRDefault="00A6573C" w:rsidP="00641DA3">
            <w:pPr>
              <w:spacing w:line="360" w:lineRule="auto"/>
              <w:rPr>
                <w:rFonts w:cs="Arial"/>
                <w:sz w:val="15"/>
                <w:szCs w:val="15"/>
              </w:rPr>
            </w:pPr>
          </w:p>
        </w:tc>
        <w:tc>
          <w:tcPr>
            <w:tcW w:w="1084" w:type="dxa"/>
            <w:tcBorders>
              <w:left w:val="nil"/>
            </w:tcBorders>
          </w:tcPr>
          <w:p w14:paraId="54193A70" w14:textId="0D0935C7"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c>
          <w:tcPr>
            <w:tcW w:w="81" w:type="dxa"/>
          </w:tcPr>
          <w:p w14:paraId="66E3CB9A" w14:textId="77777777" w:rsidR="00A6573C" w:rsidRPr="00961C80" w:rsidRDefault="00A6573C" w:rsidP="00641DA3">
            <w:pPr>
              <w:spacing w:line="360" w:lineRule="auto"/>
              <w:rPr>
                <w:rFonts w:cs="Arial"/>
                <w:sz w:val="15"/>
                <w:szCs w:val="15"/>
              </w:rPr>
            </w:pPr>
          </w:p>
        </w:tc>
        <w:tc>
          <w:tcPr>
            <w:tcW w:w="1089" w:type="dxa"/>
          </w:tcPr>
          <w:p w14:paraId="4C06C8E2" w14:textId="5F158730"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1,246,189</w:t>
            </w:r>
          </w:p>
        </w:tc>
        <w:tc>
          <w:tcPr>
            <w:tcW w:w="82" w:type="dxa"/>
          </w:tcPr>
          <w:p w14:paraId="3B555C32" w14:textId="77777777" w:rsidR="00A6573C" w:rsidRPr="00961C80" w:rsidRDefault="00A6573C" w:rsidP="00641DA3">
            <w:pPr>
              <w:spacing w:line="360" w:lineRule="auto"/>
              <w:jc w:val="right"/>
              <w:rPr>
                <w:rFonts w:cs="Arial"/>
                <w:sz w:val="15"/>
                <w:szCs w:val="15"/>
                <w:cs/>
              </w:rPr>
            </w:pPr>
          </w:p>
        </w:tc>
        <w:tc>
          <w:tcPr>
            <w:tcW w:w="1070" w:type="dxa"/>
          </w:tcPr>
          <w:p w14:paraId="54BEB8B0" w14:textId="5F2BC8E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r>
      <w:tr w:rsidR="00A6573C" w:rsidRPr="00961C80" w14:paraId="024BD35A" w14:textId="77777777" w:rsidTr="001E155F">
        <w:trPr>
          <w:cantSplit/>
          <w:trHeight w:val="90"/>
        </w:trPr>
        <w:tc>
          <w:tcPr>
            <w:tcW w:w="3976" w:type="dxa"/>
            <w:vAlign w:val="center"/>
          </w:tcPr>
          <w:p w14:paraId="2A0BC943" w14:textId="77777777"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961C80">
              <w:rPr>
                <w:rFonts w:cs="Arial"/>
                <w:sz w:val="15"/>
                <w:szCs w:val="15"/>
              </w:rPr>
              <w:t>Prepaid expenses - general customers</w:t>
            </w:r>
          </w:p>
        </w:tc>
        <w:tc>
          <w:tcPr>
            <w:tcW w:w="1067" w:type="dxa"/>
            <w:tcBorders>
              <w:left w:val="nil"/>
            </w:tcBorders>
          </w:tcPr>
          <w:p w14:paraId="2134E4E9" w14:textId="1B931EDE"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15,823,796</w:t>
            </w:r>
          </w:p>
        </w:tc>
        <w:tc>
          <w:tcPr>
            <w:tcW w:w="81" w:type="dxa"/>
            <w:tcBorders>
              <w:left w:val="nil"/>
            </w:tcBorders>
            <w:vAlign w:val="bottom"/>
          </w:tcPr>
          <w:p w14:paraId="053E82C2" w14:textId="77777777" w:rsidR="00A6573C" w:rsidRPr="00961C80" w:rsidRDefault="00A6573C" w:rsidP="00641DA3">
            <w:pPr>
              <w:spacing w:line="360" w:lineRule="auto"/>
              <w:rPr>
                <w:rFonts w:cs="Arial"/>
                <w:sz w:val="15"/>
                <w:szCs w:val="15"/>
              </w:rPr>
            </w:pPr>
          </w:p>
        </w:tc>
        <w:tc>
          <w:tcPr>
            <w:tcW w:w="1084" w:type="dxa"/>
            <w:tcBorders>
              <w:left w:val="nil"/>
            </w:tcBorders>
            <w:vAlign w:val="bottom"/>
          </w:tcPr>
          <w:p w14:paraId="4A2B0439" w14:textId="19372981"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4,978,922</w:t>
            </w:r>
          </w:p>
        </w:tc>
        <w:tc>
          <w:tcPr>
            <w:tcW w:w="81" w:type="dxa"/>
            <w:vAlign w:val="bottom"/>
          </w:tcPr>
          <w:p w14:paraId="6F4DDDF0" w14:textId="77777777" w:rsidR="00A6573C" w:rsidRPr="00961C80" w:rsidRDefault="00A6573C" w:rsidP="00641DA3">
            <w:pPr>
              <w:spacing w:line="360" w:lineRule="auto"/>
              <w:rPr>
                <w:rFonts w:cs="Arial"/>
                <w:sz w:val="15"/>
                <w:szCs w:val="15"/>
              </w:rPr>
            </w:pPr>
          </w:p>
        </w:tc>
        <w:tc>
          <w:tcPr>
            <w:tcW w:w="1089" w:type="dxa"/>
          </w:tcPr>
          <w:p w14:paraId="19483B39" w14:textId="57F02676"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4,238,907</w:t>
            </w:r>
          </w:p>
        </w:tc>
        <w:tc>
          <w:tcPr>
            <w:tcW w:w="82" w:type="dxa"/>
          </w:tcPr>
          <w:p w14:paraId="0314B714" w14:textId="77777777" w:rsidR="00A6573C" w:rsidRPr="00961C80" w:rsidRDefault="00A6573C" w:rsidP="00641DA3">
            <w:pPr>
              <w:spacing w:line="360" w:lineRule="auto"/>
              <w:jc w:val="right"/>
              <w:rPr>
                <w:rFonts w:cs="Arial"/>
                <w:sz w:val="15"/>
                <w:szCs w:val="15"/>
                <w:cs/>
              </w:rPr>
            </w:pPr>
          </w:p>
        </w:tc>
        <w:tc>
          <w:tcPr>
            <w:tcW w:w="1070" w:type="dxa"/>
          </w:tcPr>
          <w:p w14:paraId="4CC024AD" w14:textId="5B0E978E"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cs/>
              </w:rPr>
            </w:pPr>
            <w:r w:rsidRPr="00961C80">
              <w:rPr>
                <w:rFonts w:cs="Arial"/>
                <w:sz w:val="15"/>
                <w:szCs w:val="15"/>
              </w:rPr>
              <w:t>4,551,505</w:t>
            </w:r>
          </w:p>
        </w:tc>
      </w:tr>
      <w:tr w:rsidR="00A6573C" w:rsidRPr="00961C80" w14:paraId="75FCC343" w14:textId="77777777" w:rsidTr="001E155F">
        <w:trPr>
          <w:cantSplit/>
          <w:trHeight w:val="108"/>
        </w:trPr>
        <w:tc>
          <w:tcPr>
            <w:tcW w:w="3976" w:type="dxa"/>
            <w:vAlign w:val="center"/>
          </w:tcPr>
          <w:p w14:paraId="31F7C74A" w14:textId="2EA1C923"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cs/>
              </w:rPr>
            </w:pPr>
            <w:r w:rsidRPr="00961C80">
              <w:rPr>
                <w:rFonts w:cs="Arial"/>
                <w:sz w:val="15"/>
                <w:szCs w:val="15"/>
              </w:rPr>
              <w:t>Prepaid expenses - related companies</w:t>
            </w:r>
          </w:p>
        </w:tc>
        <w:tc>
          <w:tcPr>
            <w:tcW w:w="1067" w:type="dxa"/>
            <w:tcBorders>
              <w:left w:val="nil"/>
            </w:tcBorders>
          </w:tcPr>
          <w:p w14:paraId="09A52014" w14:textId="7613E70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rPr>
            </w:pPr>
            <w:r w:rsidRPr="00961C80">
              <w:rPr>
                <w:rFonts w:cs="Arial"/>
                <w:sz w:val="15"/>
                <w:szCs w:val="15"/>
              </w:rPr>
              <w:t>-</w:t>
            </w:r>
          </w:p>
        </w:tc>
        <w:tc>
          <w:tcPr>
            <w:tcW w:w="81" w:type="dxa"/>
            <w:tcBorders>
              <w:left w:val="nil"/>
            </w:tcBorders>
            <w:vAlign w:val="bottom"/>
          </w:tcPr>
          <w:p w14:paraId="1ECC609B" w14:textId="77777777" w:rsidR="00A6573C" w:rsidRPr="00961C80" w:rsidRDefault="00A6573C" w:rsidP="00641DA3">
            <w:pPr>
              <w:spacing w:line="360" w:lineRule="auto"/>
              <w:rPr>
                <w:rFonts w:cs="Arial"/>
                <w:sz w:val="15"/>
                <w:szCs w:val="15"/>
              </w:rPr>
            </w:pPr>
          </w:p>
        </w:tc>
        <w:tc>
          <w:tcPr>
            <w:tcW w:w="1084" w:type="dxa"/>
            <w:tcBorders>
              <w:left w:val="nil"/>
            </w:tcBorders>
            <w:vAlign w:val="bottom"/>
          </w:tcPr>
          <w:p w14:paraId="21A2DCC6" w14:textId="743FE94A"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c>
          <w:tcPr>
            <w:tcW w:w="81" w:type="dxa"/>
            <w:vAlign w:val="bottom"/>
          </w:tcPr>
          <w:p w14:paraId="7FFC4FD3" w14:textId="77777777" w:rsidR="00A6573C" w:rsidRPr="00961C80" w:rsidRDefault="00A6573C" w:rsidP="00641DA3">
            <w:pPr>
              <w:spacing w:line="360" w:lineRule="auto"/>
              <w:rPr>
                <w:rFonts w:cs="Arial"/>
                <w:sz w:val="15"/>
                <w:szCs w:val="15"/>
              </w:rPr>
            </w:pPr>
          </w:p>
        </w:tc>
        <w:tc>
          <w:tcPr>
            <w:tcW w:w="1089" w:type="dxa"/>
          </w:tcPr>
          <w:p w14:paraId="0D8F3ED4" w14:textId="33005788"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w:t>
            </w:r>
          </w:p>
        </w:tc>
        <w:tc>
          <w:tcPr>
            <w:tcW w:w="82" w:type="dxa"/>
          </w:tcPr>
          <w:p w14:paraId="4B69F127" w14:textId="77777777" w:rsidR="00A6573C" w:rsidRPr="00961C80" w:rsidRDefault="00A6573C" w:rsidP="00641DA3">
            <w:pPr>
              <w:spacing w:line="360" w:lineRule="auto"/>
              <w:jc w:val="right"/>
              <w:rPr>
                <w:rFonts w:cs="Arial"/>
                <w:sz w:val="15"/>
                <w:szCs w:val="15"/>
                <w:cs/>
              </w:rPr>
            </w:pPr>
          </w:p>
        </w:tc>
        <w:tc>
          <w:tcPr>
            <w:tcW w:w="1070" w:type="dxa"/>
          </w:tcPr>
          <w:p w14:paraId="3A555077" w14:textId="59D91A78"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2,080,000</w:t>
            </w:r>
          </w:p>
        </w:tc>
      </w:tr>
      <w:tr w:rsidR="00A6573C" w:rsidRPr="00961C80" w14:paraId="4A89253D" w14:textId="77777777" w:rsidTr="00F42A9F">
        <w:trPr>
          <w:cantSplit/>
          <w:trHeight w:hRule="exact" w:val="262"/>
        </w:trPr>
        <w:tc>
          <w:tcPr>
            <w:tcW w:w="3976" w:type="dxa"/>
            <w:vAlign w:val="center"/>
          </w:tcPr>
          <w:p w14:paraId="7CDBDFF7" w14:textId="77777777"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5"/>
                <w:szCs w:val="15"/>
                <w:cs/>
              </w:rPr>
            </w:pPr>
            <w:r w:rsidRPr="00961C80">
              <w:rPr>
                <w:rFonts w:cs="Arial"/>
                <w:b/>
                <w:bCs/>
                <w:sz w:val="15"/>
                <w:szCs w:val="15"/>
              </w:rPr>
              <w:t>Total</w:t>
            </w:r>
          </w:p>
        </w:tc>
        <w:tc>
          <w:tcPr>
            <w:tcW w:w="1067" w:type="dxa"/>
            <w:tcBorders>
              <w:top w:val="single" w:sz="4" w:space="0" w:color="auto"/>
              <w:left w:val="nil"/>
              <w:bottom w:val="single" w:sz="12" w:space="0" w:color="auto"/>
            </w:tcBorders>
          </w:tcPr>
          <w:p w14:paraId="1A2C0609" w14:textId="749353E7"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360" w:lineRule="auto"/>
              <w:ind w:left="-32"/>
              <w:rPr>
                <w:rFonts w:cs="Arial"/>
                <w:sz w:val="15"/>
                <w:szCs w:val="15"/>
                <w:cs/>
              </w:rPr>
            </w:pPr>
            <w:r w:rsidRPr="00961C80">
              <w:rPr>
                <w:rFonts w:cs="Arial"/>
                <w:sz w:val="15"/>
                <w:szCs w:val="15"/>
              </w:rPr>
              <w:t>269,982,292</w:t>
            </w:r>
          </w:p>
        </w:tc>
        <w:tc>
          <w:tcPr>
            <w:tcW w:w="81" w:type="dxa"/>
            <w:tcBorders>
              <w:left w:val="nil"/>
            </w:tcBorders>
          </w:tcPr>
          <w:p w14:paraId="25F05220" w14:textId="77777777" w:rsidR="00A6573C" w:rsidRPr="00961C80" w:rsidRDefault="00A6573C" w:rsidP="00641DA3">
            <w:pPr>
              <w:spacing w:line="360" w:lineRule="auto"/>
              <w:rPr>
                <w:rFonts w:cs="Arial"/>
                <w:sz w:val="15"/>
                <w:szCs w:val="15"/>
              </w:rPr>
            </w:pPr>
          </w:p>
        </w:tc>
        <w:tc>
          <w:tcPr>
            <w:tcW w:w="1084" w:type="dxa"/>
            <w:tcBorders>
              <w:top w:val="single" w:sz="4" w:space="0" w:color="auto"/>
              <w:left w:val="nil"/>
              <w:bottom w:val="single" w:sz="12" w:space="0" w:color="auto"/>
            </w:tcBorders>
          </w:tcPr>
          <w:p w14:paraId="0F8B5AB6" w14:textId="56469638"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103,030,864</w:t>
            </w:r>
          </w:p>
        </w:tc>
        <w:tc>
          <w:tcPr>
            <w:tcW w:w="81" w:type="dxa"/>
          </w:tcPr>
          <w:p w14:paraId="7023BDB9" w14:textId="77777777" w:rsidR="00A6573C" w:rsidRPr="00961C80" w:rsidRDefault="00A6573C" w:rsidP="00641DA3">
            <w:pPr>
              <w:spacing w:line="360" w:lineRule="auto"/>
              <w:rPr>
                <w:rFonts w:cs="Arial"/>
                <w:sz w:val="15"/>
                <w:szCs w:val="15"/>
              </w:rPr>
            </w:pPr>
          </w:p>
        </w:tc>
        <w:tc>
          <w:tcPr>
            <w:tcW w:w="1089" w:type="dxa"/>
            <w:tcBorders>
              <w:top w:val="single" w:sz="4" w:space="0" w:color="auto"/>
              <w:bottom w:val="single" w:sz="12" w:space="0" w:color="auto"/>
            </w:tcBorders>
          </w:tcPr>
          <w:p w14:paraId="26325898" w14:textId="2F2ACE01"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172,880,362</w:t>
            </w:r>
          </w:p>
        </w:tc>
        <w:tc>
          <w:tcPr>
            <w:tcW w:w="82" w:type="dxa"/>
          </w:tcPr>
          <w:p w14:paraId="747D98C1" w14:textId="77777777" w:rsidR="00A6573C" w:rsidRPr="00961C80" w:rsidRDefault="00A6573C" w:rsidP="00641DA3">
            <w:pPr>
              <w:spacing w:line="360" w:lineRule="auto"/>
              <w:jc w:val="right"/>
              <w:rPr>
                <w:rFonts w:cs="Arial"/>
                <w:sz w:val="15"/>
                <w:szCs w:val="15"/>
                <w:cs/>
              </w:rPr>
            </w:pPr>
          </w:p>
        </w:tc>
        <w:tc>
          <w:tcPr>
            <w:tcW w:w="1070" w:type="dxa"/>
            <w:tcBorders>
              <w:top w:val="single" w:sz="4" w:space="0" w:color="auto"/>
              <w:bottom w:val="single" w:sz="12" w:space="0" w:color="auto"/>
            </w:tcBorders>
          </w:tcPr>
          <w:p w14:paraId="115A26A4" w14:textId="3E50046D" w:rsidR="00A6573C" w:rsidRPr="00961C80" w:rsidRDefault="00A6573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5"/>
                <w:szCs w:val="15"/>
              </w:rPr>
            </w:pPr>
            <w:r w:rsidRPr="00961C80">
              <w:rPr>
                <w:rFonts w:cs="Arial"/>
                <w:sz w:val="15"/>
                <w:szCs w:val="15"/>
              </w:rPr>
              <w:t>106,928,927</w:t>
            </w:r>
          </w:p>
        </w:tc>
      </w:tr>
    </w:tbl>
    <w:p w14:paraId="74F2474F" w14:textId="49E96006" w:rsidR="00D13DE4" w:rsidRPr="00961C80" w:rsidRDefault="00D13DE4" w:rsidP="00641DA3">
      <w:pPr>
        <w:pStyle w:val="ListParagraph"/>
        <w:spacing w:after="0" w:line="360" w:lineRule="auto"/>
        <w:contextualSpacing w:val="0"/>
        <w:jc w:val="thaiDistribute"/>
        <w:rPr>
          <w:rFonts w:ascii="Arial" w:hAnsi="Arial" w:cs="Arial"/>
          <w:sz w:val="8"/>
          <w:szCs w:val="8"/>
        </w:rPr>
      </w:pPr>
    </w:p>
    <w:p w14:paraId="5D14BD31" w14:textId="4D94C06A" w:rsidR="008274FC" w:rsidRPr="00961C80" w:rsidRDefault="008274FC" w:rsidP="00641DA3">
      <w:pPr>
        <w:tabs>
          <w:tab w:val="left" w:pos="1361"/>
          <w:tab w:val="left" w:pos="1928"/>
        </w:tabs>
        <w:spacing w:line="360" w:lineRule="auto"/>
        <w:ind w:firstLine="709"/>
        <w:jc w:val="thaiDistribute"/>
        <w:rPr>
          <w:rFonts w:cs="Arial"/>
          <w:sz w:val="20"/>
          <w:szCs w:val="20"/>
        </w:rPr>
      </w:pPr>
      <w:r w:rsidRPr="00961C80">
        <w:rPr>
          <w:rFonts w:cs="Arial"/>
          <w:sz w:val="20"/>
          <w:szCs w:val="20"/>
        </w:rPr>
        <w:t>**</w:t>
      </w:r>
      <w:r w:rsidR="00F07DE9" w:rsidRPr="00961C80">
        <w:rPr>
          <w:rFonts w:cs="Arial"/>
          <w:sz w:val="20"/>
          <w:szCs w:val="20"/>
        </w:rPr>
        <w:tab/>
      </w:r>
      <w:r w:rsidRPr="00961C80">
        <w:rPr>
          <w:rFonts w:cs="Arial"/>
          <w:i/>
          <w:iCs/>
          <w:sz w:val="20"/>
          <w:szCs w:val="20"/>
        </w:rPr>
        <w:t>Prepaid expenses - Employee Joint Investment Program</w:t>
      </w:r>
    </w:p>
    <w:p w14:paraId="1855442B" w14:textId="3AB87517" w:rsidR="008274FC" w:rsidRPr="00961C80" w:rsidRDefault="008274F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961C80">
        <w:rPr>
          <w:rFonts w:cs="Arial"/>
          <w:spacing w:val="-8"/>
          <w:sz w:val="20"/>
          <w:szCs w:val="20"/>
        </w:rPr>
        <w:lastRenderedPageBreak/>
        <w:t>The Board of Directors’ Meeting No. 5/2022 held on 1 December 2022, has approved the joint investment</w:t>
      </w:r>
      <w:r w:rsidRPr="00961C80">
        <w:rPr>
          <w:rFonts w:cs="Arial"/>
          <w:sz w:val="20"/>
          <w:szCs w:val="20"/>
        </w:rPr>
        <w:t xml:space="preserve"> project between employers and employees of the Company and its subsidiaries No. 1 (EJIP#1) as a form of compensation for the participating employees to maintain employees to work with the Company in the long term through the implementation of the employee share accumulation </w:t>
      </w:r>
      <w:r w:rsidRPr="00961C80">
        <w:rPr>
          <w:rFonts w:cs="Arial"/>
          <w:spacing w:val="-2"/>
          <w:sz w:val="20"/>
          <w:szCs w:val="20"/>
        </w:rPr>
        <w:t xml:space="preserve">program with the Company. The period of contributions to EJIP#1 campaign is 2 years, starting from February 2023 to the end of January 2025 while the project duration will be 3 years </w:t>
      </w:r>
      <w:r w:rsidR="00D10842" w:rsidRPr="00961C80">
        <w:rPr>
          <w:rFonts w:cs="Arial"/>
          <w:spacing w:val="-2"/>
          <w:sz w:val="20"/>
          <w:szCs w:val="20"/>
        </w:rPr>
        <w:t>ending in</w:t>
      </w:r>
      <w:r w:rsidRPr="00961C80">
        <w:rPr>
          <w:rFonts w:cs="Arial"/>
          <w:spacing w:val="-2"/>
          <w:sz w:val="20"/>
          <w:szCs w:val="20"/>
        </w:rPr>
        <w:t xml:space="preserve"> January 2026. After the end of project duration, the participating employee will be entitled to sell the shares accumulated for the whole contribution period. This program was approved by the Office of the Securities and Exchange Commission. For the three-month and </w:t>
      </w:r>
      <w:r w:rsidR="005118F9" w:rsidRPr="00961C80">
        <w:rPr>
          <w:rFonts w:cs="Arial"/>
          <w:spacing w:val="-2"/>
          <w:sz w:val="20"/>
          <w:szCs w:val="20"/>
        </w:rPr>
        <w:t>nine</w:t>
      </w:r>
      <w:r w:rsidRPr="00961C80">
        <w:rPr>
          <w:rFonts w:cs="Arial"/>
          <w:spacing w:val="-2"/>
          <w:sz w:val="20"/>
          <w:szCs w:val="20"/>
        </w:rPr>
        <w:t xml:space="preserve">-month periods ended 30 </w:t>
      </w:r>
      <w:r w:rsidR="005118F9" w:rsidRPr="00961C80">
        <w:rPr>
          <w:rFonts w:cs="Arial"/>
          <w:spacing w:val="-2"/>
          <w:sz w:val="20"/>
          <w:szCs w:val="20"/>
        </w:rPr>
        <w:t>September</w:t>
      </w:r>
      <w:r w:rsidRPr="00961C80">
        <w:rPr>
          <w:rFonts w:cs="Arial"/>
          <w:spacing w:val="-2"/>
          <w:sz w:val="20"/>
          <w:szCs w:val="20"/>
        </w:rPr>
        <w:t xml:space="preserve"> 2023, the Group has expenses in consolidated financial statement amounting to Baht 1.</w:t>
      </w:r>
      <w:r w:rsidR="00C40397" w:rsidRPr="00961C80">
        <w:rPr>
          <w:rFonts w:cs="Arial"/>
          <w:spacing w:val="-2"/>
          <w:sz w:val="20"/>
          <w:szCs w:val="20"/>
        </w:rPr>
        <w:t>19</w:t>
      </w:r>
      <w:r w:rsidRPr="00961C80">
        <w:rPr>
          <w:rFonts w:cs="Arial"/>
          <w:spacing w:val="-2"/>
          <w:sz w:val="20"/>
          <w:szCs w:val="20"/>
        </w:rPr>
        <w:t xml:space="preserve"> million and Baht </w:t>
      </w:r>
      <w:r w:rsidR="00C40397" w:rsidRPr="00961C80">
        <w:rPr>
          <w:rFonts w:cs="Arial"/>
          <w:spacing w:val="-2"/>
          <w:sz w:val="20"/>
          <w:szCs w:val="20"/>
        </w:rPr>
        <w:t>3</w:t>
      </w:r>
      <w:r w:rsidRPr="00961C80">
        <w:rPr>
          <w:rFonts w:cs="Arial"/>
          <w:spacing w:val="-2"/>
          <w:sz w:val="20"/>
          <w:szCs w:val="20"/>
        </w:rPr>
        <w:t>.</w:t>
      </w:r>
      <w:r w:rsidR="00C40397" w:rsidRPr="00961C80">
        <w:rPr>
          <w:rFonts w:cs="Arial"/>
          <w:spacing w:val="-2"/>
          <w:sz w:val="20"/>
          <w:szCs w:val="20"/>
        </w:rPr>
        <w:t>06</w:t>
      </w:r>
      <w:r w:rsidRPr="00961C80">
        <w:rPr>
          <w:rFonts w:cs="Arial"/>
          <w:spacing w:val="-2"/>
          <w:sz w:val="20"/>
          <w:szCs w:val="20"/>
        </w:rPr>
        <w:t xml:space="preserve"> million, respectively and in separate financial statements amount</w:t>
      </w:r>
      <w:r w:rsidR="00F53338" w:rsidRPr="00961C80">
        <w:rPr>
          <w:rFonts w:cs="Arial"/>
          <w:spacing w:val="-2"/>
          <w:sz w:val="20"/>
          <w:szCs w:val="20"/>
        </w:rPr>
        <w:t>ing</w:t>
      </w:r>
      <w:r w:rsidRPr="00961C80">
        <w:rPr>
          <w:rFonts w:cs="Arial"/>
          <w:spacing w:val="-2"/>
          <w:sz w:val="20"/>
          <w:szCs w:val="20"/>
        </w:rPr>
        <w:t xml:space="preserve"> to Baht 1.</w:t>
      </w:r>
      <w:r w:rsidR="00C40397" w:rsidRPr="00961C80">
        <w:rPr>
          <w:rFonts w:cs="Arial"/>
          <w:spacing w:val="-2"/>
          <w:sz w:val="20"/>
          <w:szCs w:val="20"/>
        </w:rPr>
        <w:t>04</w:t>
      </w:r>
      <w:r w:rsidRPr="00961C80">
        <w:rPr>
          <w:rFonts w:cs="Arial"/>
          <w:spacing w:val="-2"/>
          <w:sz w:val="20"/>
          <w:szCs w:val="20"/>
        </w:rPr>
        <w:t xml:space="preserve"> million and Baht </w:t>
      </w:r>
      <w:r w:rsidR="00C40397" w:rsidRPr="00961C80">
        <w:rPr>
          <w:rFonts w:cs="Arial"/>
          <w:spacing w:val="-2"/>
          <w:sz w:val="20"/>
          <w:szCs w:val="20"/>
        </w:rPr>
        <w:t>2</w:t>
      </w:r>
      <w:r w:rsidRPr="00961C80">
        <w:rPr>
          <w:rFonts w:cs="Arial"/>
          <w:spacing w:val="-2"/>
          <w:sz w:val="20"/>
          <w:szCs w:val="20"/>
        </w:rPr>
        <w:t>.</w:t>
      </w:r>
      <w:r w:rsidR="00C40397" w:rsidRPr="00961C80">
        <w:rPr>
          <w:rFonts w:cs="Arial"/>
          <w:spacing w:val="-2"/>
          <w:sz w:val="20"/>
          <w:szCs w:val="20"/>
        </w:rPr>
        <w:t>66</w:t>
      </w:r>
      <w:r w:rsidRPr="00961C80">
        <w:rPr>
          <w:rFonts w:cs="Arial"/>
          <w:spacing w:val="-2"/>
          <w:sz w:val="20"/>
          <w:szCs w:val="20"/>
        </w:rPr>
        <w:t xml:space="preserve"> million, respectively.</w:t>
      </w:r>
    </w:p>
    <w:p w14:paraId="1CFFF8CC" w14:textId="77777777" w:rsidR="00F42A9F" w:rsidRPr="00961C80" w:rsidRDefault="00F42A9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rPr>
      </w:pPr>
    </w:p>
    <w:p w14:paraId="7FA087D4" w14:textId="5AF5040C"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lang w:val="en-GB"/>
        </w:rPr>
      </w:pPr>
      <w:r w:rsidRPr="00961C80">
        <w:rPr>
          <w:rFonts w:cs="Arial"/>
          <w:sz w:val="20"/>
          <w:szCs w:val="20"/>
          <w:lang w:val="en-GB"/>
        </w:rPr>
        <w:t xml:space="preserve">The balances of trade accounts receivable </w:t>
      </w:r>
      <w:r w:rsidRPr="00961C80">
        <w:rPr>
          <w:rFonts w:cs="Arial"/>
          <w:sz w:val="20"/>
          <w:szCs w:val="20"/>
        </w:rPr>
        <w:t xml:space="preserve">as </w:t>
      </w:r>
      <w:proofErr w:type="gramStart"/>
      <w:r w:rsidRPr="00961C80">
        <w:rPr>
          <w:rFonts w:cs="Arial"/>
          <w:sz w:val="20"/>
          <w:szCs w:val="20"/>
        </w:rPr>
        <w:t>at</w:t>
      </w:r>
      <w:proofErr w:type="gramEnd"/>
      <w:r w:rsidRPr="00961C80">
        <w:rPr>
          <w:rFonts w:cs="Arial"/>
          <w:sz w:val="20"/>
          <w:szCs w:val="20"/>
        </w:rPr>
        <w:t xml:space="preserve"> 3</w:t>
      </w:r>
      <w:r w:rsidR="001367B5" w:rsidRPr="00961C80">
        <w:rPr>
          <w:rFonts w:cs="Arial"/>
          <w:sz w:val="20"/>
          <w:szCs w:val="20"/>
        </w:rPr>
        <w:t>0</w:t>
      </w:r>
      <w:r w:rsidRPr="00961C80">
        <w:rPr>
          <w:rFonts w:cs="Arial"/>
          <w:sz w:val="20"/>
          <w:szCs w:val="20"/>
        </w:rPr>
        <w:t xml:space="preserve"> </w:t>
      </w:r>
      <w:r w:rsidR="00FE3CD2" w:rsidRPr="00961C80">
        <w:rPr>
          <w:rFonts w:cs="Arial"/>
          <w:sz w:val="20"/>
          <w:szCs w:val="20"/>
        </w:rPr>
        <w:t>September</w:t>
      </w:r>
      <w:r w:rsidRPr="00961C80">
        <w:rPr>
          <w:rFonts w:cs="Arial"/>
          <w:sz w:val="20"/>
          <w:szCs w:val="20"/>
        </w:rPr>
        <w:t xml:space="preserve"> 202</w:t>
      </w:r>
      <w:r w:rsidR="00FF3186" w:rsidRPr="00961C80">
        <w:rPr>
          <w:rFonts w:cs="Arial"/>
          <w:sz w:val="20"/>
          <w:szCs w:val="20"/>
        </w:rPr>
        <w:t>3</w:t>
      </w:r>
      <w:r w:rsidRPr="00961C80">
        <w:rPr>
          <w:rFonts w:cs="Arial"/>
          <w:sz w:val="20"/>
          <w:szCs w:val="20"/>
        </w:rPr>
        <w:t xml:space="preserve"> and </w:t>
      </w:r>
      <w:r w:rsidR="00562080" w:rsidRPr="00961C80">
        <w:rPr>
          <w:rFonts w:cs="Arial"/>
          <w:sz w:val="20"/>
          <w:szCs w:val="20"/>
        </w:rPr>
        <w:t xml:space="preserve">31 December </w:t>
      </w:r>
      <w:r w:rsidRPr="00961C80">
        <w:rPr>
          <w:rFonts w:cs="Arial"/>
          <w:sz w:val="20"/>
          <w:szCs w:val="20"/>
        </w:rPr>
        <w:t>20</w:t>
      </w:r>
      <w:r w:rsidR="00562080" w:rsidRPr="00961C80">
        <w:rPr>
          <w:rFonts w:cs="Arial"/>
          <w:sz w:val="20"/>
          <w:szCs w:val="20"/>
        </w:rPr>
        <w:t>2</w:t>
      </w:r>
      <w:r w:rsidR="00FF3186" w:rsidRPr="00961C80">
        <w:rPr>
          <w:rFonts w:cs="Arial"/>
          <w:sz w:val="20"/>
          <w:szCs w:val="20"/>
        </w:rPr>
        <w:t>2</w:t>
      </w:r>
      <w:r w:rsidRPr="00961C80">
        <w:rPr>
          <w:rFonts w:cs="Arial"/>
          <w:sz w:val="20"/>
          <w:szCs w:val="20"/>
        </w:rPr>
        <w:t xml:space="preserve"> </w:t>
      </w:r>
      <w:r w:rsidRPr="00961C80">
        <w:rPr>
          <w:rFonts w:cs="Arial"/>
          <w:sz w:val="20"/>
          <w:szCs w:val="20"/>
          <w:lang w:val="en-GB"/>
        </w:rPr>
        <w:t>classified by ages of outstanding balances are as follows:</w:t>
      </w:r>
    </w:p>
    <w:tbl>
      <w:tblPr>
        <w:tblW w:w="8316" w:type="dxa"/>
        <w:tblInd w:w="702" w:type="dxa"/>
        <w:tblLayout w:type="fixed"/>
        <w:tblCellMar>
          <w:left w:w="29" w:type="dxa"/>
          <w:right w:w="29" w:type="dxa"/>
        </w:tblCellMar>
        <w:tblLook w:val="0000" w:firstRow="0" w:lastRow="0" w:firstColumn="0" w:lastColumn="0" w:noHBand="0" w:noVBand="0"/>
      </w:tblPr>
      <w:tblGrid>
        <w:gridCol w:w="3708"/>
        <w:gridCol w:w="1094"/>
        <w:gridCol w:w="81"/>
        <w:gridCol w:w="1118"/>
        <w:gridCol w:w="81"/>
        <w:gridCol w:w="1098"/>
        <w:gridCol w:w="81"/>
        <w:gridCol w:w="1055"/>
      </w:tblGrid>
      <w:tr w:rsidR="00512504" w:rsidRPr="00961C80" w14:paraId="49628FD3" w14:textId="77777777" w:rsidTr="002B4A7A">
        <w:trPr>
          <w:cantSplit/>
          <w:tblHeader/>
        </w:trPr>
        <w:tc>
          <w:tcPr>
            <w:tcW w:w="3708" w:type="dxa"/>
          </w:tcPr>
          <w:p w14:paraId="41F60ED4" w14:textId="77777777" w:rsidR="00512504" w:rsidRPr="00961C80" w:rsidRDefault="00512504" w:rsidP="00641DA3">
            <w:pPr>
              <w:pStyle w:val="3"/>
              <w:tabs>
                <w:tab w:val="clear" w:pos="360"/>
                <w:tab w:val="clear" w:pos="720"/>
              </w:tabs>
              <w:spacing w:line="360" w:lineRule="auto"/>
              <w:jc w:val="both"/>
              <w:rPr>
                <w:rFonts w:ascii="Arial" w:hAnsi="Arial" w:cs="Arial"/>
                <w:sz w:val="16"/>
                <w:szCs w:val="16"/>
                <w:cs/>
              </w:rPr>
            </w:pPr>
          </w:p>
        </w:tc>
        <w:tc>
          <w:tcPr>
            <w:tcW w:w="2293" w:type="dxa"/>
            <w:gridSpan w:val="3"/>
          </w:tcPr>
          <w:p w14:paraId="17A3BC33" w14:textId="77777777" w:rsidR="00512504" w:rsidRPr="00961C80" w:rsidRDefault="00512504" w:rsidP="00641DA3">
            <w:pPr>
              <w:pStyle w:val="3"/>
              <w:tabs>
                <w:tab w:val="clear" w:pos="360"/>
                <w:tab w:val="clear" w:pos="720"/>
              </w:tabs>
              <w:spacing w:line="360" w:lineRule="auto"/>
              <w:jc w:val="both"/>
              <w:rPr>
                <w:rFonts w:ascii="Arial" w:hAnsi="Arial" w:cs="Arial"/>
                <w:sz w:val="16"/>
                <w:szCs w:val="16"/>
                <w:cs/>
              </w:rPr>
            </w:pPr>
          </w:p>
        </w:tc>
        <w:tc>
          <w:tcPr>
            <w:tcW w:w="81" w:type="dxa"/>
            <w:tcBorders>
              <w:left w:val="nil"/>
            </w:tcBorders>
          </w:tcPr>
          <w:p w14:paraId="7F77BA8E" w14:textId="77777777" w:rsidR="00512504" w:rsidRPr="00961C80" w:rsidRDefault="00512504" w:rsidP="00641DA3">
            <w:pPr>
              <w:pStyle w:val="3"/>
              <w:tabs>
                <w:tab w:val="clear" w:pos="360"/>
                <w:tab w:val="clear" w:pos="720"/>
              </w:tabs>
              <w:spacing w:line="360" w:lineRule="auto"/>
              <w:jc w:val="both"/>
              <w:rPr>
                <w:rFonts w:ascii="Arial" w:hAnsi="Arial" w:cs="Arial"/>
                <w:sz w:val="16"/>
                <w:szCs w:val="16"/>
                <w:cs/>
              </w:rPr>
            </w:pPr>
          </w:p>
        </w:tc>
        <w:tc>
          <w:tcPr>
            <w:tcW w:w="2234" w:type="dxa"/>
            <w:gridSpan w:val="3"/>
          </w:tcPr>
          <w:p w14:paraId="2F3CC51C" w14:textId="77777777" w:rsidR="00512504" w:rsidRPr="00961C80" w:rsidRDefault="00512504" w:rsidP="00641DA3">
            <w:pPr>
              <w:pStyle w:val="3"/>
              <w:tabs>
                <w:tab w:val="clear" w:pos="360"/>
                <w:tab w:val="clear" w:pos="720"/>
              </w:tabs>
              <w:spacing w:line="360" w:lineRule="auto"/>
              <w:jc w:val="right"/>
              <w:rPr>
                <w:rFonts w:ascii="Arial" w:hAnsi="Arial" w:cs="Arial"/>
                <w:sz w:val="16"/>
                <w:szCs w:val="16"/>
                <w:cs/>
              </w:rPr>
            </w:pPr>
            <w:r w:rsidRPr="00961C80">
              <w:rPr>
                <w:rFonts w:ascii="Arial" w:hAnsi="Arial" w:cs="Arial"/>
                <w:sz w:val="16"/>
                <w:szCs w:val="16"/>
              </w:rPr>
              <w:t>(Unit : Baht)</w:t>
            </w:r>
          </w:p>
        </w:tc>
      </w:tr>
      <w:tr w:rsidR="00512504" w:rsidRPr="00961C80" w14:paraId="6DB1853F" w14:textId="77777777" w:rsidTr="002B4A7A">
        <w:trPr>
          <w:cantSplit/>
          <w:tblHeader/>
        </w:trPr>
        <w:tc>
          <w:tcPr>
            <w:tcW w:w="3708" w:type="dxa"/>
          </w:tcPr>
          <w:p w14:paraId="65346485" w14:textId="77777777" w:rsidR="00512504" w:rsidRPr="00961C80" w:rsidRDefault="00512504" w:rsidP="00641DA3">
            <w:pPr>
              <w:pStyle w:val="3"/>
              <w:tabs>
                <w:tab w:val="clear" w:pos="360"/>
                <w:tab w:val="clear" w:pos="720"/>
              </w:tabs>
              <w:spacing w:line="360" w:lineRule="auto"/>
              <w:jc w:val="both"/>
              <w:rPr>
                <w:rFonts w:ascii="Arial" w:hAnsi="Arial" w:cs="Arial"/>
                <w:sz w:val="16"/>
                <w:szCs w:val="16"/>
                <w:cs/>
              </w:rPr>
            </w:pPr>
          </w:p>
        </w:tc>
        <w:tc>
          <w:tcPr>
            <w:tcW w:w="2293" w:type="dxa"/>
            <w:gridSpan w:val="3"/>
            <w:tcBorders>
              <w:left w:val="nil"/>
              <w:bottom w:val="single" w:sz="4" w:space="0" w:color="auto"/>
            </w:tcBorders>
          </w:tcPr>
          <w:p w14:paraId="26013E79" w14:textId="77777777" w:rsidR="00512504" w:rsidRPr="00961C80" w:rsidRDefault="0051250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lang w:val="en-GB"/>
              </w:rPr>
            </w:pPr>
            <w:r w:rsidRPr="00961C80">
              <w:rPr>
                <w:rFonts w:cs="Arial"/>
                <w:sz w:val="16"/>
                <w:szCs w:val="16"/>
                <w:lang w:val="en-GB"/>
              </w:rPr>
              <w:t>CONSOLIDATED F/S</w:t>
            </w:r>
          </w:p>
        </w:tc>
        <w:tc>
          <w:tcPr>
            <w:tcW w:w="81" w:type="dxa"/>
          </w:tcPr>
          <w:p w14:paraId="18C680F9" w14:textId="77777777" w:rsidR="00512504" w:rsidRPr="00961C80" w:rsidRDefault="0051250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p>
        </w:tc>
        <w:tc>
          <w:tcPr>
            <w:tcW w:w="2234" w:type="dxa"/>
            <w:gridSpan w:val="3"/>
            <w:tcBorders>
              <w:bottom w:val="single" w:sz="4" w:space="0" w:color="auto"/>
            </w:tcBorders>
          </w:tcPr>
          <w:p w14:paraId="124EA235" w14:textId="77777777" w:rsidR="00512504" w:rsidRPr="00961C80" w:rsidRDefault="0051250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r w:rsidRPr="00961C80">
              <w:rPr>
                <w:rFonts w:cs="Arial"/>
                <w:sz w:val="16"/>
                <w:szCs w:val="16"/>
                <w:lang w:val="en-GB"/>
              </w:rPr>
              <w:t>SEPARATE F/S</w:t>
            </w:r>
          </w:p>
        </w:tc>
      </w:tr>
      <w:tr w:rsidR="003C5B49" w:rsidRPr="00961C80" w14:paraId="27691AD4" w14:textId="77777777" w:rsidTr="002B4A7A">
        <w:trPr>
          <w:cantSplit/>
          <w:tblHeader/>
        </w:trPr>
        <w:tc>
          <w:tcPr>
            <w:tcW w:w="3708" w:type="dxa"/>
          </w:tcPr>
          <w:p w14:paraId="4E51B25B" w14:textId="77777777" w:rsidR="003C5B49" w:rsidRPr="00961C80" w:rsidRDefault="003C5B49" w:rsidP="00641DA3">
            <w:pPr>
              <w:pStyle w:val="3"/>
              <w:tabs>
                <w:tab w:val="clear" w:pos="360"/>
                <w:tab w:val="clear" w:pos="720"/>
              </w:tabs>
              <w:spacing w:line="360" w:lineRule="auto"/>
              <w:jc w:val="both"/>
              <w:rPr>
                <w:rFonts w:ascii="Arial" w:hAnsi="Arial" w:cs="Arial"/>
                <w:sz w:val="16"/>
                <w:szCs w:val="16"/>
                <w:cs/>
              </w:rPr>
            </w:pPr>
          </w:p>
        </w:tc>
        <w:tc>
          <w:tcPr>
            <w:tcW w:w="1094" w:type="dxa"/>
            <w:tcBorders>
              <w:bottom w:val="single" w:sz="4" w:space="0" w:color="auto"/>
            </w:tcBorders>
            <w:vAlign w:val="bottom"/>
          </w:tcPr>
          <w:p w14:paraId="74D45D33" w14:textId="57E902C2" w:rsidR="003C5B49" w:rsidRPr="00961C80" w:rsidRDefault="003C5B4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30 September</w:t>
            </w:r>
          </w:p>
          <w:p w14:paraId="7CB9EEC3" w14:textId="12087527" w:rsidR="003C5B49" w:rsidRPr="00961C80" w:rsidRDefault="003C5B49" w:rsidP="00641DA3">
            <w:pPr>
              <w:spacing w:line="360" w:lineRule="auto"/>
              <w:ind w:left="-61" w:right="-59"/>
              <w:jc w:val="center"/>
              <w:rPr>
                <w:rFonts w:cs="Arial"/>
                <w:sz w:val="16"/>
                <w:szCs w:val="16"/>
                <w:lang w:val="en-GB"/>
              </w:rPr>
            </w:pPr>
            <w:r w:rsidRPr="00961C80">
              <w:rPr>
                <w:rFonts w:cs="Arial"/>
                <w:sz w:val="16"/>
                <w:szCs w:val="16"/>
                <w:lang w:val="en-GB"/>
              </w:rPr>
              <w:t>2023</w:t>
            </w:r>
          </w:p>
        </w:tc>
        <w:tc>
          <w:tcPr>
            <w:tcW w:w="81" w:type="dxa"/>
            <w:vAlign w:val="bottom"/>
          </w:tcPr>
          <w:p w14:paraId="04099D5D" w14:textId="77777777" w:rsidR="003C5B49" w:rsidRPr="00961C80" w:rsidRDefault="003C5B49" w:rsidP="00641DA3">
            <w:pPr>
              <w:spacing w:line="360" w:lineRule="auto"/>
              <w:ind w:left="-61" w:right="-59"/>
              <w:jc w:val="center"/>
              <w:rPr>
                <w:rFonts w:cs="Arial"/>
                <w:sz w:val="16"/>
                <w:szCs w:val="16"/>
                <w:u w:val="single"/>
              </w:rPr>
            </w:pPr>
          </w:p>
        </w:tc>
        <w:tc>
          <w:tcPr>
            <w:tcW w:w="1118" w:type="dxa"/>
            <w:tcBorders>
              <w:bottom w:val="single" w:sz="4" w:space="0" w:color="auto"/>
            </w:tcBorders>
            <w:vAlign w:val="bottom"/>
          </w:tcPr>
          <w:p w14:paraId="623B769D" w14:textId="77777777" w:rsidR="003C5B49" w:rsidRPr="00961C80" w:rsidRDefault="003C5B4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31 December</w:t>
            </w:r>
          </w:p>
          <w:p w14:paraId="4EF85D2F" w14:textId="1E42501C" w:rsidR="003C5B49" w:rsidRPr="00961C80" w:rsidRDefault="003C5B49" w:rsidP="00641DA3">
            <w:pPr>
              <w:spacing w:line="360" w:lineRule="auto"/>
              <w:ind w:left="-61" w:right="-59"/>
              <w:jc w:val="center"/>
              <w:rPr>
                <w:rFonts w:cs="Arial"/>
                <w:sz w:val="16"/>
                <w:szCs w:val="16"/>
                <w:cs/>
              </w:rPr>
            </w:pPr>
            <w:r w:rsidRPr="00961C80">
              <w:rPr>
                <w:rFonts w:cs="Arial"/>
                <w:sz w:val="16"/>
                <w:szCs w:val="16"/>
                <w:lang w:val="en-GB"/>
              </w:rPr>
              <w:t>2022</w:t>
            </w:r>
          </w:p>
        </w:tc>
        <w:tc>
          <w:tcPr>
            <w:tcW w:w="81" w:type="dxa"/>
            <w:tcBorders>
              <w:bottom w:val="nil"/>
            </w:tcBorders>
          </w:tcPr>
          <w:p w14:paraId="291BB901" w14:textId="77777777" w:rsidR="003C5B49" w:rsidRPr="00961C80" w:rsidRDefault="003C5B49" w:rsidP="00641DA3">
            <w:pPr>
              <w:spacing w:line="360" w:lineRule="auto"/>
              <w:ind w:left="-61" w:right="-59"/>
              <w:jc w:val="center"/>
              <w:rPr>
                <w:rFonts w:cs="Arial"/>
                <w:sz w:val="16"/>
                <w:szCs w:val="16"/>
              </w:rPr>
            </w:pPr>
          </w:p>
        </w:tc>
        <w:tc>
          <w:tcPr>
            <w:tcW w:w="1098" w:type="dxa"/>
            <w:tcBorders>
              <w:bottom w:val="single" w:sz="4" w:space="0" w:color="auto"/>
            </w:tcBorders>
            <w:vAlign w:val="bottom"/>
          </w:tcPr>
          <w:p w14:paraId="38D32246" w14:textId="77777777" w:rsidR="003C5B49" w:rsidRPr="00961C80" w:rsidRDefault="003C5B4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30 September</w:t>
            </w:r>
          </w:p>
          <w:p w14:paraId="2041136C" w14:textId="16D6B17F" w:rsidR="003C5B49" w:rsidRPr="00961C80" w:rsidRDefault="003C5B49" w:rsidP="00641DA3">
            <w:pPr>
              <w:spacing w:line="360" w:lineRule="auto"/>
              <w:ind w:left="-61" w:right="-59"/>
              <w:jc w:val="center"/>
              <w:rPr>
                <w:rFonts w:cs="Arial"/>
                <w:sz w:val="16"/>
                <w:szCs w:val="16"/>
                <w:cs/>
              </w:rPr>
            </w:pPr>
            <w:r w:rsidRPr="00961C80">
              <w:rPr>
                <w:rFonts w:cs="Arial"/>
                <w:sz w:val="16"/>
                <w:szCs w:val="16"/>
                <w:lang w:val="en-GB"/>
              </w:rPr>
              <w:t>2023</w:t>
            </w:r>
          </w:p>
        </w:tc>
        <w:tc>
          <w:tcPr>
            <w:tcW w:w="81" w:type="dxa"/>
            <w:vAlign w:val="bottom"/>
          </w:tcPr>
          <w:p w14:paraId="7B92CF2D" w14:textId="77777777" w:rsidR="003C5B49" w:rsidRPr="00961C80" w:rsidRDefault="003C5B49" w:rsidP="00641DA3">
            <w:pPr>
              <w:spacing w:line="360" w:lineRule="auto"/>
              <w:ind w:left="-61" w:right="-59"/>
              <w:jc w:val="center"/>
              <w:rPr>
                <w:rFonts w:cs="Arial"/>
                <w:sz w:val="16"/>
                <w:szCs w:val="16"/>
                <w:u w:val="single"/>
              </w:rPr>
            </w:pPr>
          </w:p>
        </w:tc>
        <w:tc>
          <w:tcPr>
            <w:tcW w:w="1055" w:type="dxa"/>
            <w:tcBorders>
              <w:bottom w:val="single" w:sz="4" w:space="0" w:color="auto"/>
            </w:tcBorders>
            <w:vAlign w:val="bottom"/>
          </w:tcPr>
          <w:p w14:paraId="1D4330E7" w14:textId="77777777" w:rsidR="003C5B49" w:rsidRPr="00961C80" w:rsidRDefault="003C5B4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961C80">
              <w:rPr>
                <w:rFonts w:cs="Arial"/>
                <w:sz w:val="16"/>
                <w:szCs w:val="16"/>
                <w:lang w:val="en-GB"/>
              </w:rPr>
              <w:t>31 December</w:t>
            </w:r>
          </w:p>
          <w:p w14:paraId="39DE7CDE" w14:textId="35B7DF97" w:rsidR="003C5B49" w:rsidRPr="00961C80" w:rsidRDefault="003C5B49" w:rsidP="00641DA3">
            <w:pPr>
              <w:spacing w:line="360" w:lineRule="auto"/>
              <w:ind w:left="-61" w:right="-59"/>
              <w:jc w:val="center"/>
              <w:rPr>
                <w:rFonts w:cs="Arial"/>
                <w:sz w:val="16"/>
                <w:szCs w:val="16"/>
                <w:cs/>
              </w:rPr>
            </w:pPr>
            <w:r w:rsidRPr="00961C80">
              <w:rPr>
                <w:rFonts w:cs="Arial"/>
                <w:sz w:val="16"/>
                <w:szCs w:val="16"/>
                <w:lang w:val="en-GB"/>
              </w:rPr>
              <w:t>2022</w:t>
            </w:r>
          </w:p>
        </w:tc>
      </w:tr>
      <w:tr w:rsidR="00512504" w:rsidRPr="00961C80" w14:paraId="2DED5B4B" w14:textId="77777777" w:rsidTr="002B4A7A">
        <w:trPr>
          <w:cantSplit/>
        </w:trPr>
        <w:tc>
          <w:tcPr>
            <w:tcW w:w="3708" w:type="dxa"/>
          </w:tcPr>
          <w:p w14:paraId="06370A1D" w14:textId="77777777" w:rsidR="00512504" w:rsidRPr="00961C80" w:rsidRDefault="00512504" w:rsidP="00641DA3">
            <w:pPr>
              <w:tabs>
                <w:tab w:val="left" w:pos="540"/>
              </w:tabs>
              <w:spacing w:line="360" w:lineRule="auto"/>
              <w:ind w:right="21"/>
              <w:jc w:val="thaiDistribute"/>
              <w:rPr>
                <w:rFonts w:cs="Arial"/>
                <w:sz w:val="16"/>
                <w:szCs w:val="16"/>
                <w:u w:val="single"/>
                <w:cs/>
              </w:rPr>
            </w:pPr>
            <w:r w:rsidRPr="00961C80">
              <w:rPr>
                <w:rFonts w:cs="Arial"/>
                <w:sz w:val="16"/>
                <w:szCs w:val="16"/>
                <w:u w:val="single"/>
              </w:rPr>
              <w:t>Trade accounts receivable - general customers</w:t>
            </w:r>
          </w:p>
        </w:tc>
        <w:tc>
          <w:tcPr>
            <w:tcW w:w="1094" w:type="dxa"/>
            <w:tcBorders>
              <w:left w:val="nil"/>
            </w:tcBorders>
          </w:tcPr>
          <w:p w14:paraId="088BBEE0" w14:textId="77777777" w:rsidR="00512504" w:rsidRPr="00961C80" w:rsidRDefault="0051250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p>
        </w:tc>
        <w:tc>
          <w:tcPr>
            <w:tcW w:w="81" w:type="dxa"/>
            <w:tcBorders>
              <w:left w:val="nil"/>
            </w:tcBorders>
          </w:tcPr>
          <w:p w14:paraId="74263DA9" w14:textId="77777777" w:rsidR="00512504" w:rsidRPr="00961C80" w:rsidRDefault="00512504" w:rsidP="00641DA3">
            <w:pPr>
              <w:pStyle w:val="3"/>
              <w:tabs>
                <w:tab w:val="clear" w:pos="360"/>
                <w:tab w:val="clear" w:pos="720"/>
              </w:tabs>
              <w:spacing w:line="360" w:lineRule="auto"/>
              <w:jc w:val="both"/>
              <w:rPr>
                <w:rFonts w:ascii="Arial" w:hAnsi="Arial" w:cs="Arial"/>
                <w:sz w:val="16"/>
                <w:szCs w:val="16"/>
                <w:cs/>
              </w:rPr>
            </w:pPr>
          </w:p>
        </w:tc>
        <w:tc>
          <w:tcPr>
            <w:tcW w:w="1118" w:type="dxa"/>
            <w:tcBorders>
              <w:left w:val="nil"/>
            </w:tcBorders>
          </w:tcPr>
          <w:p w14:paraId="7A1875A0" w14:textId="77777777" w:rsidR="00512504" w:rsidRPr="00961C80" w:rsidRDefault="0051250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p>
        </w:tc>
        <w:tc>
          <w:tcPr>
            <w:tcW w:w="81" w:type="dxa"/>
            <w:tcBorders>
              <w:left w:val="nil"/>
            </w:tcBorders>
          </w:tcPr>
          <w:p w14:paraId="1765776F" w14:textId="77777777" w:rsidR="00512504" w:rsidRPr="00961C80" w:rsidRDefault="00512504" w:rsidP="00641DA3">
            <w:pPr>
              <w:pStyle w:val="3"/>
              <w:tabs>
                <w:tab w:val="clear" w:pos="360"/>
                <w:tab w:val="clear" w:pos="720"/>
              </w:tabs>
              <w:spacing w:line="360" w:lineRule="auto"/>
              <w:jc w:val="both"/>
              <w:rPr>
                <w:rFonts w:ascii="Arial" w:hAnsi="Arial" w:cs="Arial"/>
                <w:sz w:val="16"/>
                <w:szCs w:val="16"/>
                <w:cs/>
              </w:rPr>
            </w:pPr>
          </w:p>
        </w:tc>
        <w:tc>
          <w:tcPr>
            <w:tcW w:w="1098" w:type="dxa"/>
          </w:tcPr>
          <w:p w14:paraId="2AA39DFD" w14:textId="77777777" w:rsidR="00512504" w:rsidRPr="00961C80" w:rsidRDefault="0051250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p>
        </w:tc>
        <w:tc>
          <w:tcPr>
            <w:tcW w:w="81" w:type="dxa"/>
          </w:tcPr>
          <w:p w14:paraId="61F0C362" w14:textId="77777777" w:rsidR="00512504" w:rsidRPr="00961C80" w:rsidRDefault="00512504" w:rsidP="00641DA3">
            <w:pPr>
              <w:pStyle w:val="a1"/>
              <w:spacing w:line="360" w:lineRule="auto"/>
              <w:jc w:val="both"/>
              <w:rPr>
                <w:rFonts w:ascii="Arial" w:hAnsi="Arial" w:cs="Arial"/>
                <w:sz w:val="16"/>
                <w:szCs w:val="16"/>
                <w:cs/>
              </w:rPr>
            </w:pPr>
          </w:p>
        </w:tc>
        <w:tc>
          <w:tcPr>
            <w:tcW w:w="1055" w:type="dxa"/>
          </w:tcPr>
          <w:p w14:paraId="6C846396" w14:textId="77777777" w:rsidR="00512504" w:rsidRPr="00961C80" w:rsidRDefault="0051250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p>
        </w:tc>
      </w:tr>
      <w:tr w:rsidR="00C71713" w:rsidRPr="00961C80" w14:paraId="7EFEB670" w14:textId="77777777" w:rsidTr="002B4A7A">
        <w:trPr>
          <w:cantSplit/>
        </w:trPr>
        <w:tc>
          <w:tcPr>
            <w:tcW w:w="3708" w:type="dxa"/>
          </w:tcPr>
          <w:p w14:paraId="05D41202" w14:textId="77777777"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61C80">
              <w:rPr>
                <w:rFonts w:cs="Arial"/>
                <w:sz w:val="16"/>
                <w:szCs w:val="16"/>
              </w:rPr>
              <w:t>Not yet due</w:t>
            </w:r>
          </w:p>
        </w:tc>
        <w:tc>
          <w:tcPr>
            <w:tcW w:w="1094" w:type="dxa"/>
            <w:tcBorders>
              <w:left w:val="nil"/>
            </w:tcBorders>
            <w:shd w:val="clear" w:color="auto" w:fill="auto"/>
          </w:tcPr>
          <w:p w14:paraId="33C38E53" w14:textId="59DBEE8D"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75,986,375</w:t>
            </w:r>
          </w:p>
        </w:tc>
        <w:tc>
          <w:tcPr>
            <w:tcW w:w="81" w:type="dxa"/>
            <w:tcBorders>
              <w:left w:val="nil"/>
            </w:tcBorders>
            <w:shd w:val="clear" w:color="auto" w:fill="auto"/>
          </w:tcPr>
          <w:p w14:paraId="7037D772" w14:textId="77777777" w:rsidR="00C71713" w:rsidRPr="00961C80" w:rsidRDefault="00C71713" w:rsidP="00641DA3">
            <w:pPr>
              <w:spacing w:line="360" w:lineRule="auto"/>
              <w:jc w:val="right"/>
              <w:rPr>
                <w:rFonts w:cs="Arial"/>
                <w:sz w:val="16"/>
                <w:szCs w:val="16"/>
                <w:cs/>
              </w:rPr>
            </w:pPr>
          </w:p>
        </w:tc>
        <w:tc>
          <w:tcPr>
            <w:tcW w:w="1118" w:type="dxa"/>
            <w:tcBorders>
              <w:left w:val="nil"/>
            </w:tcBorders>
            <w:shd w:val="clear" w:color="auto" w:fill="auto"/>
          </w:tcPr>
          <w:p w14:paraId="295133B1" w14:textId="03D0392A"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39,667,674</w:t>
            </w:r>
          </w:p>
        </w:tc>
        <w:tc>
          <w:tcPr>
            <w:tcW w:w="81" w:type="dxa"/>
            <w:tcBorders>
              <w:left w:val="nil"/>
            </w:tcBorders>
            <w:shd w:val="clear" w:color="auto" w:fill="auto"/>
          </w:tcPr>
          <w:p w14:paraId="2B38C9C5" w14:textId="77777777" w:rsidR="00C71713" w:rsidRPr="00961C80" w:rsidRDefault="00C71713" w:rsidP="00641DA3">
            <w:pPr>
              <w:spacing w:line="360" w:lineRule="auto"/>
              <w:jc w:val="right"/>
              <w:rPr>
                <w:rFonts w:cs="Arial"/>
                <w:sz w:val="16"/>
                <w:szCs w:val="16"/>
                <w:cs/>
              </w:rPr>
            </w:pPr>
          </w:p>
        </w:tc>
        <w:tc>
          <w:tcPr>
            <w:tcW w:w="1098" w:type="dxa"/>
            <w:shd w:val="clear" w:color="auto" w:fill="auto"/>
          </w:tcPr>
          <w:p w14:paraId="3CA15472" w14:textId="0257E4D8"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46,332,512</w:t>
            </w:r>
          </w:p>
        </w:tc>
        <w:tc>
          <w:tcPr>
            <w:tcW w:w="81" w:type="dxa"/>
            <w:shd w:val="clear" w:color="auto" w:fill="auto"/>
          </w:tcPr>
          <w:p w14:paraId="14317701" w14:textId="77777777" w:rsidR="00C71713" w:rsidRPr="00961C80" w:rsidRDefault="00C71713" w:rsidP="00641DA3">
            <w:pPr>
              <w:spacing w:line="360" w:lineRule="auto"/>
              <w:jc w:val="right"/>
              <w:rPr>
                <w:rFonts w:cs="Arial"/>
                <w:sz w:val="16"/>
                <w:szCs w:val="16"/>
                <w:cs/>
              </w:rPr>
            </w:pPr>
          </w:p>
        </w:tc>
        <w:tc>
          <w:tcPr>
            <w:tcW w:w="1055" w:type="dxa"/>
            <w:shd w:val="clear" w:color="auto" w:fill="auto"/>
          </w:tcPr>
          <w:p w14:paraId="48AF0FD2" w14:textId="00BCEE7B"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cs/>
              </w:rPr>
            </w:pPr>
            <w:r w:rsidRPr="00961C80">
              <w:rPr>
                <w:rFonts w:cs="Arial"/>
                <w:sz w:val="16"/>
                <w:szCs w:val="16"/>
              </w:rPr>
              <w:t>39,667,674</w:t>
            </w:r>
          </w:p>
        </w:tc>
      </w:tr>
      <w:tr w:rsidR="00C71713" w:rsidRPr="00961C80" w14:paraId="40A7CA08" w14:textId="77777777" w:rsidTr="00514A2B">
        <w:trPr>
          <w:cantSplit/>
        </w:trPr>
        <w:tc>
          <w:tcPr>
            <w:tcW w:w="3708" w:type="dxa"/>
            <w:vAlign w:val="center"/>
          </w:tcPr>
          <w:p w14:paraId="0CA9EE03" w14:textId="77777777"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Overdue 1 - 30 days</w:t>
            </w:r>
          </w:p>
        </w:tc>
        <w:tc>
          <w:tcPr>
            <w:tcW w:w="1094" w:type="dxa"/>
            <w:tcBorders>
              <w:left w:val="nil"/>
            </w:tcBorders>
            <w:shd w:val="clear" w:color="auto" w:fill="auto"/>
          </w:tcPr>
          <w:p w14:paraId="6E1C9E5D" w14:textId="3749EBC4"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13,166,311</w:t>
            </w:r>
          </w:p>
        </w:tc>
        <w:tc>
          <w:tcPr>
            <w:tcW w:w="81" w:type="dxa"/>
            <w:tcBorders>
              <w:left w:val="nil"/>
            </w:tcBorders>
            <w:shd w:val="clear" w:color="auto" w:fill="auto"/>
          </w:tcPr>
          <w:p w14:paraId="5AF4353E" w14:textId="77777777" w:rsidR="00C71713" w:rsidRPr="00961C80" w:rsidRDefault="00C71713" w:rsidP="00641DA3">
            <w:pPr>
              <w:spacing w:line="360" w:lineRule="auto"/>
              <w:jc w:val="right"/>
              <w:rPr>
                <w:rFonts w:cs="Arial"/>
                <w:sz w:val="16"/>
                <w:szCs w:val="16"/>
                <w:cs/>
              </w:rPr>
            </w:pPr>
          </w:p>
        </w:tc>
        <w:tc>
          <w:tcPr>
            <w:tcW w:w="1118" w:type="dxa"/>
            <w:tcBorders>
              <w:left w:val="nil"/>
            </w:tcBorders>
            <w:shd w:val="clear" w:color="auto" w:fill="auto"/>
          </w:tcPr>
          <w:p w14:paraId="65AB753F" w14:textId="0F32A65C"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20,071,555</w:t>
            </w:r>
          </w:p>
        </w:tc>
        <w:tc>
          <w:tcPr>
            <w:tcW w:w="81" w:type="dxa"/>
            <w:tcBorders>
              <w:left w:val="nil"/>
            </w:tcBorders>
            <w:shd w:val="clear" w:color="auto" w:fill="auto"/>
          </w:tcPr>
          <w:p w14:paraId="7DBDD709" w14:textId="77777777" w:rsidR="00C71713" w:rsidRPr="00961C80" w:rsidRDefault="00C71713" w:rsidP="00641DA3">
            <w:pPr>
              <w:spacing w:line="360" w:lineRule="auto"/>
              <w:jc w:val="right"/>
              <w:rPr>
                <w:rFonts w:cs="Arial"/>
                <w:sz w:val="16"/>
                <w:szCs w:val="16"/>
                <w:cs/>
              </w:rPr>
            </w:pPr>
          </w:p>
        </w:tc>
        <w:tc>
          <w:tcPr>
            <w:tcW w:w="1098" w:type="dxa"/>
            <w:shd w:val="clear" w:color="auto" w:fill="auto"/>
          </w:tcPr>
          <w:p w14:paraId="76EF7CB6" w14:textId="10FE5A6B"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9,206,000</w:t>
            </w:r>
          </w:p>
        </w:tc>
        <w:tc>
          <w:tcPr>
            <w:tcW w:w="81" w:type="dxa"/>
            <w:shd w:val="clear" w:color="auto" w:fill="auto"/>
          </w:tcPr>
          <w:p w14:paraId="5C90497A" w14:textId="77777777" w:rsidR="00C71713" w:rsidRPr="00961C80" w:rsidRDefault="00C71713" w:rsidP="00641DA3">
            <w:pPr>
              <w:spacing w:line="360" w:lineRule="auto"/>
              <w:jc w:val="right"/>
              <w:rPr>
                <w:rFonts w:cs="Arial"/>
                <w:sz w:val="16"/>
                <w:szCs w:val="16"/>
                <w:cs/>
              </w:rPr>
            </w:pPr>
          </w:p>
        </w:tc>
        <w:tc>
          <w:tcPr>
            <w:tcW w:w="1055" w:type="dxa"/>
            <w:shd w:val="clear" w:color="auto" w:fill="auto"/>
          </w:tcPr>
          <w:p w14:paraId="265FB4CC" w14:textId="7EBB9C73"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20,071,555</w:t>
            </w:r>
          </w:p>
        </w:tc>
      </w:tr>
      <w:tr w:rsidR="00C71713" w:rsidRPr="00961C80" w14:paraId="56CF3BD1" w14:textId="77777777" w:rsidTr="00514A2B">
        <w:trPr>
          <w:cantSplit/>
        </w:trPr>
        <w:tc>
          <w:tcPr>
            <w:tcW w:w="3708" w:type="dxa"/>
            <w:vAlign w:val="center"/>
          </w:tcPr>
          <w:p w14:paraId="7FFE592A" w14:textId="77777777"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Overdue 31 - 60 days</w:t>
            </w:r>
          </w:p>
        </w:tc>
        <w:tc>
          <w:tcPr>
            <w:tcW w:w="1094" w:type="dxa"/>
            <w:tcBorders>
              <w:left w:val="nil"/>
            </w:tcBorders>
            <w:shd w:val="clear" w:color="auto" w:fill="auto"/>
          </w:tcPr>
          <w:p w14:paraId="5BAF8C4E" w14:textId="57AEADD8"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60,028,057</w:t>
            </w:r>
          </w:p>
        </w:tc>
        <w:tc>
          <w:tcPr>
            <w:tcW w:w="81" w:type="dxa"/>
            <w:tcBorders>
              <w:left w:val="nil"/>
            </w:tcBorders>
            <w:shd w:val="clear" w:color="auto" w:fill="auto"/>
          </w:tcPr>
          <w:p w14:paraId="78A66379" w14:textId="77777777" w:rsidR="00C71713" w:rsidRPr="00961C80" w:rsidRDefault="00C71713" w:rsidP="00641DA3">
            <w:pPr>
              <w:spacing w:line="360" w:lineRule="auto"/>
              <w:jc w:val="right"/>
              <w:rPr>
                <w:rFonts w:cs="Arial"/>
                <w:sz w:val="16"/>
                <w:szCs w:val="16"/>
                <w:cs/>
              </w:rPr>
            </w:pPr>
          </w:p>
        </w:tc>
        <w:tc>
          <w:tcPr>
            <w:tcW w:w="1118" w:type="dxa"/>
            <w:tcBorders>
              <w:left w:val="nil"/>
            </w:tcBorders>
            <w:shd w:val="clear" w:color="auto" w:fill="auto"/>
          </w:tcPr>
          <w:p w14:paraId="224322AD" w14:textId="15D0E60A"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1,936,700</w:t>
            </w:r>
          </w:p>
        </w:tc>
        <w:tc>
          <w:tcPr>
            <w:tcW w:w="81" w:type="dxa"/>
            <w:tcBorders>
              <w:left w:val="nil"/>
            </w:tcBorders>
            <w:shd w:val="clear" w:color="auto" w:fill="auto"/>
          </w:tcPr>
          <w:p w14:paraId="04961B4C" w14:textId="77777777" w:rsidR="00C71713" w:rsidRPr="00961C80" w:rsidRDefault="00C71713" w:rsidP="00641DA3">
            <w:pPr>
              <w:spacing w:line="360" w:lineRule="auto"/>
              <w:jc w:val="right"/>
              <w:rPr>
                <w:rFonts w:cs="Arial"/>
                <w:sz w:val="16"/>
                <w:szCs w:val="16"/>
                <w:cs/>
              </w:rPr>
            </w:pPr>
          </w:p>
        </w:tc>
        <w:tc>
          <w:tcPr>
            <w:tcW w:w="1098" w:type="dxa"/>
            <w:shd w:val="clear" w:color="auto" w:fill="auto"/>
          </w:tcPr>
          <w:p w14:paraId="0DA1DAED" w14:textId="037AF45C"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10,937,273</w:t>
            </w:r>
          </w:p>
        </w:tc>
        <w:tc>
          <w:tcPr>
            <w:tcW w:w="81" w:type="dxa"/>
            <w:shd w:val="clear" w:color="auto" w:fill="auto"/>
          </w:tcPr>
          <w:p w14:paraId="15585EF0" w14:textId="77777777" w:rsidR="00C71713" w:rsidRPr="00961C80" w:rsidRDefault="00C71713" w:rsidP="00641DA3">
            <w:pPr>
              <w:spacing w:line="360" w:lineRule="auto"/>
              <w:jc w:val="right"/>
              <w:rPr>
                <w:rFonts w:cs="Arial"/>
                <w:sz w:val="16"/>
                <w:szCs w:val="16"/>
                <w:cs/>
              </w:rPr>
            </w:pPr>
          </w:p>
        </w:tc>
        <w:tc>
          <w:tcPr>
            <w:tcW w:w="1055" w:type="dxa"/>
            <w:shd w:val="clear" w:color="auto" w:fill="auto"/>
          </w:tcPr>
          <w:p w14:paraId="7A3ED06F" w14:textId="7017A6E5"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1,936,700</w:t>
            </w:r>
          </w:p>
        </w:tc>
      </w:tr>
      <w:tr w:rsidR="00C71713" w:rsidRPr="00961C80" w14:paraId="2E2B1958" w14:textId="77777777" w:rsidTr="002B4A7A">
        <w:trPr>
          <w:cantSplit/>
        </w:trPr>
        <w:tc>
          <w:tcPr>
            <w:tcW w:w="3708" w:type="dxa"/>
            <w:vAlign w:val="center"/>
          </w:tcPr>
          <w:p w14:paraId="6736A6C0" w14:textId="77777777"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Overdue 61 - 90 days</w:t>
            </w:r>
          </w:p>
        </w:tc>
        <w:tc>
          <w:tcPr>
            <w:tcW w:w="1094" w:type="dxa"/>
            <w:tcBorders>
              <w:left w:val="nil"/>
            </w:tcBorders>
            <w:shd w:val="clear" w:color="auto" w:fill="auto"/>
          </w:tcPr>
          <w:p w14:paraId="36A80E2F" w14:textId="53C233D1"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9,206,755</w:t>
            </w:r>
          </w:p>
        </w:tc>
        <w:tc>
          <w:tcPr>
            <w:tcW w:w="81" w:type="dxa"/>
            <w:tcBorders>
              <w:left w:val="nil"/>
            </w:tcBorders>
            <w:shd w:val="clear" w:color="auto" w:fill="auto"/>
          </w:tcPr>
          <w:p w14:paraId="6834F345" w14:textId="77777777" w:rsidR="00C71713" w:rsidRPr="00961C80" w:rsidRDefault="00C71713" w:rsidP="00641DA3">
            <w:pPr>
              <w:spacing w:line="360" w:lineRule="auto"/>
              <w:jc w:val="right"/>
              <w:rPr>
                <w:rFonts w:cs="Arial"/>
                <w:sz w:val="16"/>
                <w:szCs w:val="16"/>
                <w:cs/>
              </w:rPr>
            </w:pPr>
          </w:p>
        </w:tc>
        <w:tc>
          <w:tcPr>
            <w:tcW w:w="1118" w:type="dxa"/>
            <w:tcBorders>
              <w:left w:val="nil"/>
            </w:tcBorders>
            <w:shd w:val="clear" w:color="auto" w:fill="auto"/>
          </w:tcPr>
          <w:p w14:paraId="526581DF" w14:textId="39A77024"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3,017,400</w:t>
            </w:r>
          </w:p>
        </w:tc>
        <w:tc>
          <w:tcPr>
            <w:tcW w:w="81" w:type="dxa"/>
            <w:tcBorders>
              <w:left w:val="nil"/>
            </w:tcBorders>
            <w:shd w:val="clear" w:color="auto" w:fill="auto"/>
          </w:tcPr>
          <w:p w14:paraId="1B341FC1" w14:textId="77777777" w:rsidR="00C71713" w:rsidRPr="00961C80" w:rsidRDefault="00C71713" w:rsidP="00641DA3">
            <w:pPr>
              <w:spacing w:line="360" w:lineRule="auto"/>
              <w:jc w:val="right"/>
              <w:rPr>
                <w:rFonts w:cs="Arial"/>
                <w:sz w:val="16"/>
                <w:szCs w:val="16"/>
                <w:cs/>
              </w:rPr>
            </w:pPr>
          </w:p>
        </w:tc>
        <w:tc>
          <w:tcPr>
            <w:tcW w:w="1098" w:type="dxa"/>
            <w:shd w:val="clear" w:color="auto" w:fill="auto"/>
          </w:tcPr>
          <w:p w14:paraId="39B2FD7D" w14:textId="1895DA43"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2,979,131</w:t>
            </w:r>
          </w:p>
        </w:tc>
        <w:tc>
          <w:tcPr>
            <w:tcW w:w="81" w:type="dxa"/>
            <w:shd w:val="clear" w:color="auto" w:fill="auto"/>
          </w:tcPr>
          <w:p w14:paraId="22B37E1A" w14:textId="77777777" w:rsidR="00C71713" w:rsidRPr="00961C80" w:rsidRDefault="00C71713" w:rsidP="00641DA3">
            <w:pPr>
              <w:spacing w:line="360" w:lineRule="auto"/>
              <w:jc w:val="right"/>
              <w:rPr>
                <w:rFonts w:cs="Arial"/>
                <w:sz w:val="16"/>
                <w:szCs w:val="16"/>
                <w:cs/>
              </w:rPr>
            </w:pPr>
          </w:p>
        </w:tc>
        <w:tc>
          <w:tcPr>
            <w:tcW w:w="1055" w:type="dxa"/>
            <w:shd w:val="clear" w:color="auto" w:fill="auto"/>
          </w:tcPr>
          <w:p w14:paraId="5AF96F2E" w14:textId="682B15B1"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3,017,400</w:t>
            </w:r>
          </w:p>
        </w:tc>
      </w:tr>
      <w:tr w:rsidR="00C71713" w:rsidRPr="00961C80" w14:paraId="2CABAFF8" w14:textId="77777777" w:rsidTr="002B4A7A">
        <w:trPr>
          <w:cantSplit/>
        </w:trPr>
        <w:tc>
          <w:tcPr>
            <w:tcW w:w="3708" w:type="dxa"/>
            <w:vAlign w:val="center"/>
          </w:tcPr>
          <w:p w14:paraId="46781272" w14:textId="77777777"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Overdue 91 - 180 days</w:t>
            </w:r>
          </w:p>
        </w:tc>
        <w:tc>
          <w:tcPr>
            <w:tcW w:w="1094" w:type="dxa"/>
            <w:tcBorders>
              <w:left w:val="nil"/>
            </w:tcBorders>
            <w:shd w:val="clear" w:color="auto" w:fill="auto"/>
          </w:tcPr>
          <w:p w14:paraId="07687237" w14:textId="1550641B"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12,807,288</w:t>
            </w:r>
          </w:p>
        </w:tc>
        <w:tc>
          <w:tcPr>
            <w:tcW w:w="81" w:type="dxa"/>
            <w:tcBorders>
              <w:left w:val="nil"/>
            </w:tcBorders>
            <w:shd w:val="clear" w:color="auto" w:fill="auto"/>
          </w:tcPr>
          <w:p w14:paraId="4CF25071" w14:textId="77777777" w:rsidR="00C71713" w:rsidRPr="00961C80" w:rsidRDefault="00C71713" w:rsidP="00641DA3">
            <w:pPr>
              <w:spacing w:line="360" w:lineRule="auto"/>
              <w:jc w:val="right"/>
              <w:rPr>
                <w:rFonts w:cs="Arial"/>
                <w:sz w:val="16"/>
                <w:szCs w:val="16"/>
                <w:cs/>
              </w:rPr>
            </w:pPr>
          </w:p>
        </w:tc>
        <w:tc>
          <w:tcPr>
            <w:tcW w:w="1118" w:type="dxa"/>
            <w:tcBorders>
              <w:left w:val="nil"/>
            </w:tcBorders>
            <w:shd w:val="clear" w:color="auto" w:fill="auto"/>
          </w:tcPr>
          <w:p w14:paraId="0704DC31" w14:textId="1E6B49D7"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11,183,707</w:t>
            </w:r>
          </w:p>
        </w:tc>
        <w:tc>
          <w:tcPr>
            <w:tcW w:w="81" w:type="dxa"/>
            <w:tcBorders>
              <w:left w:val="nil"/>
            </w:tcBorders>
            <w:shd w:val="clear" w:color="auto" w:fill="auto"/>
          </w:tcPr>
          <w:p w14:paraId="607FEECF" w14:textId="77777777" w:rsidR="00C71713" w:rsidRPr="00961C80" w:rsidRDefault="00C71713" w:rsidP="00641DA3">
            <w:pPr>
              <w:spacing w:line="360" w:lineRule="auto"/>
              <w:jc w:val="right"/>
              <w:rPr>
                <w:rFonts w:cs="Arial"/>
                <w:sz w:val="16"/>
                <w:szCs w:val="16"/>
                <w:cs/>
              </w:rPr>
            </w:pPr>
          </w:p>
        </w:tc>
        <w:tc>
          <w:tcPr>
            <w:tcW w:w="1098" w:type="dxa"/>
            <w:shd w:val="clear" w:color="auto" w:fill="auto"/>
          </w:tcPr>
          <w:p w14:paraId="26F95F15" w14:textId="367D1303"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10,638,816</w:t>
            </w:r>
          </w:p>
        </w:tc>
        <w:tc>
          <w:tcPr>
            <w:tcW w:w="81" w:type="dxa"/>
            <w:shd w:val="clear" w:color="auto" w:fill="auto"/>
          </w:tcPr>
          <w:p w14:paraId="47C160FA" w14:textId="77777777" w:rsidR="00C71713" w:rsidRPr="00961C80" w:rsidRDefault="00C71713" w:rsidP="00641DA3">
            <w:pPr>
              <w:spacing w:line="360" w:lineRule="auto"/>
              <w:jc w:val="right"/>
              <w:rPr>
                <w:rFonts w:cs="Arial"/>
                <w:sz w:val="16"/>
                <w:szCs w:val="16"/>
                <w:cs/>
              </w:rPr>
            </w:pPr>
          </w:p>
        </w:tc>
        <w:tc>
          <w:tcPr>
            <w:tcW w:w="1055" w:type="dxa"/>
            <w:shd w:val="clear" w:color="auto" w:fill="auto"/>
          </w:tcPr>
          <w:p w14:paraId="60B22113" w14:textId="350F1D0E"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11,183,707</w:t>
            </w:r>
          </w:p>
        </w:tc>
      </w:tr>
      <w:tr w:rsidR="00C71713" w:rsidRPr="00961C80" w14:paraId="038959E1" w14:textId="77777777" w:rsidTr="002B4A7A">
        <w:trPr>
          <w:cantSplit/>
        </w:trPr>
        <w:tc>
          <w:tcPr>
            <w:tcW w:w="3708" w:type="dxa"/>
            <w:vAlign w:val="center"/>
          </w:tcPr>
          <w:p w14:paraId="518A7D4E" w14:textId="07C1BF5E"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61C80">
              <w:rPr>
                <w:rFonts w:cs="Arial"/>
                <w:sz w:val="16"/>
                <w:szCs w:val="16"/>
              </w:rPr>
              <w:t>Overdue 181 - 360 days*</w:t>
            </w:r>
          </w:p>
        </w:tc>
        <w:tc>
          <w:tcPr>
            <w:tcW w:w="1094" w:type="dxa"/>
            <w:tcBorders>
              <w:left w:val="nil"/>
            </w:tcBorders>
            <w:shd w:val="clear" w:color="auto" w:fill="auto"/>
          </w:tcPr>
          <w:p w14:paraId="48F60CBA" w14:textId="1B7AC8A7"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15,438,847</w:t>
            </w:r>
          </w:p>
        </w:tc>
        <w:tc>
          <w:tcPr>
            <w:tcW w:w="81" w:type="dxa"/>
            <w:tcBorders>
              <w:left w:val="nil"/>
            </w:tcBorders>
            <w:shd w:val="clear" w:color="auto" w:fill="auto"/>
          </w:tcPr>
          <w:p w14:paraId="22530AEC" w14:textId="77777777" w:rsidR="00C71713" w:rsidRPr="00961C80" w:rsidRDefault="00C71713" w:rsidP="00641DA3">
            <w:pPr>
              <w:spacing w:line="360" w:lineRule="auto"/>
              <w:jc w:val="right"/>
              <w:rPr>
                <w:rFonts w:cs="Arial"/>
                <w:sz w:val="16"/>
                <w:szCs w:val="16"/>
                <w:cs/>
              </w:rPr>
            </w:pPr>
          </w:p>
        </w:tc>
        <w:tc>
          <w:tcPr>
            <w:tcW w:w="1118" w:type="dxa"/>
            <w:tcBorders>
              <w:left w:val="nil"/>
            </w:tcBorders>
            <w:shd w:val="clear" w:color="auto" w:fill="auto"/>
          </w:tcPr>
          <w:p w14:paraId="66D6C0EC" w14:textId="03A86926"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8,939,748</w:t>
            </w:r>
          </w:p>
        </w:tc>
        <w:tc>
          <w:tcPr>
            <w:tcW w:w="81" w:type="dxa"/>
            <w:tcBorders>
              <w:left w:val="nil"/>
            </w:tcBorders>
            <w:shd w:val="clear" w:color="auto" w:fill="auto"/>
          </w:tcPr>
          <w:p w14:paraId="57B3F89F" w14:textId="77777777" w:rsidR="00C71713" w:rsidRPr="00961C80" w:rsidRDefault="00C71713" w:rsidP="00641DA3">
            <w:pPr>
              <w:spacing w:line="360" w:lineRule="auto"/>
              <w:jc w:val="right"/>
              <w:rPr>
                <w:rFonts w:cs="Arial"/>
                <w:sz w:val="16"/>
                <w:szCs w:val="16"/>
                <w:cs/>
              </w:rPr>
            </w:pPr>
          </w:p>
        </w:tc>
        <w:tc>
          <w:tcPr>
            <w:tcW w:w="1098" w:type="dxa"/>
            <w:shd w:val="clear" w:color="auto" w:fill="auto"/>
          </w:tcPr>
          <w:p w14:paraId="2E55D244" w14:textId="39BCE439"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1,070,000</w:t>
            </w:r>
          </w:p>
        </w:tc>
        <w:tc>
          <w:tcPr>
            <w:tcW w:w="81" w:type="dxa"/>
            <w:shd w:val="clear" w:color="auto" w:fill="auto"/>
          </w:tcPr>
          <w:p w14:paraId="2D7040C3" w14:textId="77777777" w:rsidR="00C71713" w:rsidRPr="00961C80" w:rsidRDefault="00C71713" w:rsidP="00641DA3">
            <w:pPr>
              <w:spacing w:line="360" w:lineRule="auto"/>
              <w:jc w:val="right"/>
              <w:rPr>
                <w:rFonts w:cs="Arial"/>
                <w:sz w:val="16"/>
                <w:szCs w:val="16"/>
                <w:cs/>
              </w:rPr>
            </w:pPr>
          </w:p>
        </w:tc>
        <w:tc>
          <w:tcPr>
            <w:tcW w:w="1055" w:type="dxa"/>
            <w:shd w:val="clear" w:color="auto" w:fill="auto"/>
          </w:tcPr>
          <w:p w14:paraId="46714C4F" w14:textId="02C43728"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2,880,000</w:t>
            </w:r>
          </w:p>
        </w:tc>
      </w:tr>
      <w:tr w:rsidR="00C71713" w:rsidRPr="00961C80" w14:paraId="6AD6ECAD" w14:textId="77777777" w:rsidTr="002B4A7A">
        <w:trPr>
          <w:cantSplit/>
        </w:trPr>
        <w:tc>
          <w:tcPr>
            <w:tcW w:w="3708" w:type="dxa"/>
            <w:vAlign w:val="center"/>
          </w:tcPr>
          <w:p w14:paraId="14AC4050" w14:textId="441C54FA"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More than 360 days</w:t>
            </w:r>
          </w:p>
        </w:tc>
        <w:tc>
          <w:tcPr>
            <w:tcW w:w="1094" w:type="dxa"/>
            <w:tcBorders>
              <w:left w:val="nil"/>
            </w:tcBorders>
            <w:shd w:val="clear" w:color="auto" w:fill="auto"/>
          </w:tcPr>
          <w:p w14:paraId="2F2C085E" w14:textId="4B8E9923"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1,480,580</w:t>
            </w:r>
          </w:p>
        </w:tc>
        <w:tc>
          <w:tcPr>
            <w:tcW w:w="81" w:type="dxa"/>
            <w:tcBorders>
              <w:left w:val="nil"/>
            </w:tcBorders>
            <w:shd w:val="clear" w:color="auto" w:fill="auto"/>
          </w:tcPr>
          <w:p w14:paraId="4749C6AE" w14:textId="77777777" w:rsidR="00C71713" w:rsidRPr="00961C80" w:rsidRDefault="00C71713" w:rsidP="00641DA3">
            <w:pPr>
              <w:spacing w:line="360" w:lineRule="auto"/>
              <w:jc w:val="right"/>
              <w:rPr>
                <w:rFonts w:cs="Arial"/>
                <w:sz w:val="16"/>
                <w:szCs w:val="16"/>
                <w:cs/>
              </w:rPr>
            </w:pPr>
          </w:p>
        </w:tc>
        <w:tc>
          <w:tcPr>
            <w:tcW w:w="1118" w:type="dxa"/>
            <w:tcBorders>
              <w:left w:val="nil"/>
            </w:tcBorders>
            <w:shd w:val="clear" w:color="auto" w:fill="auto"/>
          </w:tcPr>
          <w:p w14:paraId="7457D474" w14:textId="63C7F462"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w:t>
            </w:r>
          </w:p>
        </w:tc>
        <w:tc>
          <w:tcPr>
            <w:tcW w:w="81" w:type="dxa"/>
            <w:tcBorders>
              <w:left w:val="nil"/>
            </w:tcBorders>
            <w:shd w:val="clear" w:color="auto" w:fill="auto"/>
          </w:tcPr>
          <w:p w14:paraId="687E5EC6" w14:textId="77777777" w:rsidR="00C71713" w:rsidRPr="00961C80" w:rsidRDefault="00C71713" w:rsidP="00641DA3">
            <w:pPr>
              <w:spacing w:line="360" w:lineRule="auto"/>
              <w:jc w:val="right"/>
              <w:rPr>
                <w:rFonts w:cs="Arial"/>
                <w:sz w:val="16"/>
                <w:szCs w:val="16"/>
                <w:cs/>
              </w:rPr>
            </w:pPr>
          </w:p>
        </w:tc>
        <w:tc>
          <w:tcPr>
            <w:tcW w:w="1098" w:type="dxa"/>
            <w:shd w:val="clear" w:color="auto" w:fill="auto"/>
          </w:tcPr>
          <w:p w14:paraId="5306BCDA" w14:textId="0E96EE37"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w:t>
            </w:r>
          </w:p>
        </w:tc>
        <w:tc>
          <w:tcPr>
            <w:tcW w:w="81" w:type="dxa"/>
            <w:shd w:val="clear" w:color="auto" w:fill="auto"/>
          </w:tcPr>
          <w:p w14:paraId="4487D8C1" w14:textId="77777777" w:rsidR="00C71713" w:rsidRPr="00961C80" w:rsidRDefault="00C71713" w:rsidP="00641DA3">
            <w:pPr>
              <w:spacing w:line="360" w:lineRule="auto"/>
              <w:jc w:val="right"/>
              <w:rPr>
                <w:rFonts w:cs="Arial"/>
                <w:sz w:val="16"/>
                <w:szCs w:val="16"/>
                <w:cs/>
              </w:rPr>
            </w:pPr>
          </w:p>
        </w:tc>
        <w:tc>
          <w:tcPr>
            <w:tcW w:w="1055" w:type="dxa"/>
            <w:shd w:val="clear" w:color="auto" w:fill="auto"/>
          </w:tcPr>
          <w:p w14:paraId="2A932A9F" w14:textId="042C48DB" w:rsidR="00C71713" w:rsidRPr="00961C80" w:rsidRDefault="00C7171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w:t>
            </w:r>
          </w:p>
        </w:tc>
      </w:tr>
      <w:tr w:rsidR="0049074C" w:rsidRPr="00961C80" w14:paraId="3ECB2A49" w14:textId="77777777" w:rsidTr="002B4A7A">
        <w:trPr>
          <w:cantSplit/>
        </w:trPr>
        <w:tc>
          <w:tcPr>
            <w:tcW w:w="3708" w:type="dxa"/>
          </w:tcPr>
          <w:p w14:paraId="736810D6"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94" w:type="dxa"/>
            <w:tcBorders>
              <w:top w:val="single" w:sz="4" w:space="0" w:color="auto"/>
              <w:left w:val="nil"/>
              <w:bottom w:val="single" w:sz="4" w:space="0" w:color="auto"/>
            </w:tcBorders>
            <w:shd w:val="clear" w:color="auto" w:fill="auto"/>
          </w:tcPr>
          <w:p w14:paraId="7A5AE59D" w14:textId="6A2D92A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188,114,213</w:t>
            </w:r>
          </w:p>
        </w:tc>
        <w:tc>
          <w:tcPr>
            <w:tcW w:w="81" w:type="dxa"/>
            <w:tcBorders>
              <w:left w:val="nil"/>
            </w:tcBorders>
            <w:shd w:val="clear" w:color="auto" w:fill="auto"/>
          </w:tcPr>
          <w:p w14:paraId="0C27AC41" w14:textId="77777777" w:rsidR="0049074C" w:rsidRPr="00961C80" w:rsidRDefault="0049074C" w:rsidP="00641DA3">
            <w:pPr>
              <w:spacing w:line="360" w:lineRule="auto"/>
              <w:jc w:val="right"/>
              <w:rPr>
                <w:rFonts w:cs="Arial"/>
                <w:sz w:val="16"/>
                <w:szCs w:val="16"/>
              </w:rPr>
            </w:pPr>
          </w:p>
        </w:tc>
        <w:tc>
          <w:tcPr>
            <w:tcW w:w="1118" w:type="dxa"/>
            <w:tcBorders>
              <w:top w:val="single" w:sz="4" w:space="0" w:color="auto"/>
              <w:left w:val="nil"/>
              <w:bottom w:val="single" w:sz="4" w:space="0" w:color="auto"/>
            </w:tcBorders>
            <w:shd w:val="clear" w:color="auto" w:fill="auto"/>
          </w:tcPr>
          <w:p w14:paraId="6907E299" w14:textId="695D7A18"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84,816,784</w:t>
            </w:r>
          </w:p>
        </w:tc>
        <w:tc>
          <w:tcPr>
            <w:tcW w:w="81" w:type="dxa"/>
            <w:tcBorders>
              <w:left w:val="nil"/>
            </w:tcBorders>
            <w:shd w:val="clear" w:color="auto" w:fill="auto"/>
          </w:tcPr>
          <w:p w14:paraId="6E8CEF21" w14:textId="77777777" w:rsidR="0049074C" w:rsidRPr="00961C80" w:rsidRDefault="0049074C" w:rsidP="00641DA3">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tcPr>
          <w:p w14:paraId="2FBEC63E" w14:textId="28E64BB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81,163,732</w:t>
            </w:r>
          </w:p>
        </w:tc>
        <w:tc>
          <w:tcPr>
            <w:tcW w:w="81" w:type="dxa"/>
            <w:shd w:val="clear" w:color="auto" w:fill="auto"/>
          </w:tcPr>
          <w:p w14:paraId="44C7F8BD" w14:textId="77777777" w:rsidR="0049074C" w:rsidRPr="00961C80" w:rsidRDefault="0049074C" w:rsidP="00641DA3">
            <w:pPr>
              <w:spacing w:line="360" w:lineRule="auto"/>
              <w:jc w:val="right"/>
              <w:rPr>
                <w:rFonts w:cs="Arial"/>
                <w:sz w:val="16"/>
                <w:szCs w:val="16"/>
                <w:cs/>
              </w:rPr>
            </w:pPr>
          </w:p>
        </w:tc>
        <w:tc>
          <w:tcPr>
            <w:tcW w:w="1055" w:type="dxa"/>
            <w:tcBorders>
              <w:top w:val="single" w:sz="4" w:space="0" w:color="auto"/>
              <w:bottom w:val="single" w:sz="4" w:space="0" w:color="auto"/>
            </w:tcBorders>
            <w:shd w:val="clear" w:color="auto" w:fill="auto"/>
          </w:tcPr>
          <w:p w14:paraId="469E37B0" w14:textId="1BD46863"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78,757,036</w:t>
            </w:r>
          </w:p>
        </w:tc>
      </w:tr>
      <w:tr w:rsidR="0049074C" w:rsidRPr="00961C80" w14:paraId="0B466F5D" w14:textId="77777777" w:rsidTr="002B4A7A">
        <w:trPr>
          <w:cantSplit/>
        </w:trPr>
        <w:tc>
          <w:tcPr>
            <w:tcW w:w="3708" w:type="dxa"/>
          </w:tcPr>
          <w:p w14:paraId="13221A13" w14:textId="5E1D78D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u w:val="single"/>
                <w:cs/>
              </w:rPr>
            </w:pPr>
            <w:r w:rsidRPr="00961C80">
              <w:rPr>
                <w:rFonts w:cs="Arial"/>
                <w:sz w:val="16"/>
                <w:szCs w:val="16"/>
                <w:u w:val="single"/>
              </w:rPr>
              <w:t>Trade accounts receivable</w:t>
            </w:r>
            <w:r w:rsidRPr="00961C80">
              <w:rPr>
                <w:rFonts w:cs="Arial"/>
                <w:sz w:val="16"/>
                <w:szCs w:val="16"/>
                <w:u w:val="single"/>
                <w:cs/>
              </w:rPr>
              <w:t xml:space="preserve"> </w:t>
            </w:r>
            <w:r w:rsidRPr="00961C80">
              <w:rPr>
                <w:rFonts w:cs="Arial"/>
                <w:sz w:val="16"/>
                <w:szCs w:val="16"/>
                <w:u w:val="single"/>
              </w:rPr>
              <w:t>- related company</w:t>
            </w:r>
          </w:p>
        </w:tc>
        <w:tc>
          <w:tcPr>
            <w:tcW w:w="1094" w:type="dxa"/>
            <w:tcBorders>
              <w:top w:val="single" w:sz="4" w:space="0" w:color="auto"/>
              <w:left w:val="nil"/>
            </w:tcBorders>
            <w:shd w:val="clear" w:color="auto" w:fill="auto"/>
          </w:tcPr>
          <w:p w14:paraId="1E4EFF6E"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p>
        </w:tc>
        <w:tc>
          <w:tcPr>
            <w:tcW w:w="81" w:type="dxa"/>
            <w:tcBorders>
              <w:left w:val="nil"/>
            </w:tcBorders>
            <w:shd w:val="clear" w:color="auto" w:fill="auto"/>
            <w:vAlign w:val="bottom"/>
          </w:tcPr>
          <w:p w14:paraId="57A9DF19" w14:textId="77777777" w:rsidR="0049074C" w:rsidRPr="00961C80" w:rsidRDefault="0049074C" w:rsidP="00641DA3">
            <w:pPr>
              <w:spacing w:line="360" w:lineRule="auto"/>
              <w:jc w:val="right"/>
              <w:rPr>
                <w:rFonts w:cs="Arial"/>
                <w:sz w:val="16"/>
                <w:szCs w:val="16"/>
              </w:rPr>
            </w:pPr>
          </w:p>
        </w:tc>
        <w:tc>
          <w:tcPr>
            <w:tcW w:w="1118" w:type="dxa"/>
            <w:tcBorders>
              <w:top w:val="single" w:sz="4" w:space="0" w:color="auto"/>
              <w:left w:val="nil"/>
            </w:tcBorders>
            <w:shd w:val="clear" w:color="auto" w:fill="auto"/>
            <w:vAlign w:val="bottom"/>
          </w:tcPr>
          <w:p w14:paraId="2AE0AE81"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tcBorders>
              <w:left w:val="nil"/>
            </w:tcBorders>
            <w:shd w:val="clear" w:color="auto" w:fill="auto"/>
            <w:vAlign w:val="bottom"/>
          </w:tcPr>
          <w:p w14:paraId="08935E56" w14:textId="77777777" w:rsidR="0049074C" w:rsidRPr="00961C80" w:rsidRDefault="0049074C" w:rsidP="00641DA3">
            <w:pPr>
              <w:spacing w:line="360" w:lineRule="auto"/>
              <w:jc w:val="right"/>
              <w:rPr>
                <w:rFonts w:cs="Arial"/>
                <w:sz w:val="16"/>
                <w:szCs w:val="16"/>
              </w:rPr>
            </w:pPr>
          </w:p>
        </w:tc>
        <w:tc>
          <w:tcPr>
            <w:tcW w:w="1098" w:type="dxa"/>
            <w:tcBorders>
              <w:top w:val="single" w:sz="4" w:space="0" w:color="auto"/>
            </w:tcBorders>
            <w:shd w:val="clear" w:color="auto" w:fill="auto"/>
          </w:tcPr>
          <w:p w14:paraId="1896CA0F"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p>
        </w:tc>
        <w:tc>
          <w:tcPr>
            <w:tcW w:w="81" w:type="dxa"/>
            <w:shd w:val="clear" w:color="auto" w:fill="auto"/>
            <w:vAlign w:val="bottom"/>
          </w:tcPr>
          <w:p w14:paraId="6BD2597E" w14:textId="77777777" w:rsidR="0049074C" w:rsidRPr="00961C80" w:rsidRDefault="0049074C" w:rsidP="00641DA3">
            <w:pPr>
              <w:spacing w:line="360" w:lineRule="auto"/>
              <w:jc w:val="right"/>
              <w:rPr>
                <w:rFonts w:cs="Arial"/>
                <w:sz w:val="16"/>
                <w:szCs w:val="16"/>
                <w:cs/>
              </w:rPr>
            </w:pPr>
          </w:p>
        </w:tc>
        <w:tc>
          <w:tcPr>
            <w:tcW w:w="1055" w:type="dxa"/>
            <w:tcBorders>
              <w:top w:val="single" w:sz="4" w:space="0" w:color="auto"/>
            </w:tcBorders>
            <w:shd w:val="clear" w:color="auto" w:fill="auto"/>
            <w:vAlign w:val="bottom"/>
          </w:tcPr>
          <w:p w14:paraId="7FC031E1"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p>
        </w:tc>
      </w:tr>
      <w:tr w:rsidR="0049074C" w:rsidRPr="00961C80" w14:paraId="6700432C" w14:textId="77777777" w:rsidTr="002B4A7A">
        <w:trPr>
          <w:cantSplit/>
        </w:trPr>
        <w:tc>
          <w:tcPr>
            <w:tcW w:w="3708" w:type="dxa"/>
          </w:tcPr>
          <w:p w14:paraId="282B088C"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Not yet due</w:t>
            </w:r>
          </w:p>
        </w:tc>
        <w:tc>
          <w:tcPr>
            <w:tcW w:w="1094" w:type="dxa"/>
            <w:tcBorders>
              <w:left w:val="nil"/>
            </w:tcBorders>
            <w:shd w:val="clear" w:color="auto" w:fill="auto"/>
          </w:tcPr>
          <w:p w14:paraId="15F39A76" w14:textId="715F861A"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41,056,689</w:t>
            </w:r>
          </w:p>
        </w:tc>
        <w:tc>
          <w:tcPr>
            <w:tcW w:w="81" w:type="dxa"/>
            <w:tcBorders>
              <w:left w:val="nil"/>
            </w:tcBorders>
            <w:shd w:val="clear" w:color="auto" w:fill="auto"/>
          </w:tcPr>
          <w:p w14:paraId="3D794BCD" w14:textId="77777777" w:rsidR="0049074C" w:rsidRPr="00961C80" w:rsidRDefault="0049074C" w:rsidP="00641DA3">
            <w:pPr>
              <w:spacing w:line="360" w:lineRule="auto"/>
              <w:jc w:val="right"/>
              <w:rPr>
                <w:rFonts w:cs="Arial"/>
                <w:sz w:val="16"/>
                <w:szCs w:val="16"/>
              </w:rPr>
            </w:pPr>
          </w:p>
        </w:tc>
        <w:tc>
          <w:tcPr>
            <w:tcW w:w="1118" w:type="dxa"/>
            <w:tcBorders>
              <w:left w:val="nil"/>
            </w:tcBorders>
            <w:shd w:val="clear" w:color="auto" w:fill="auto"/>
          </w:tcPr>
          <w:p w14:paraId="715DD462" w14:textId="35540D0B"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1,093,968</w:t>
            </w:r>
          </w:p>
        </w:tc>
        <w:tc>
          <w:tcPr>
            <w:tcW w:w="81" w:type="dxa"/>
            <w:tcBorders>
              <w:left w:val="nil"/>
            </w:tcBorders>
            <w:shd w:val="clear" w:color="auto" w:fill="auto"/>
          </w:tcPr>
          <w:p w14:paraId="37A9966F" w14:textId="77777777" w:rsidR="0049074C" w:rsidRPr="00961C80" w:rsidRDefault="0049074C" w:rsidP="00641DA3">
            <w:pPr>
              <w:spacing w:line="360" w:lineRule="auto"/>
              <w:jc w:val="right"/>
              <w:rPr>
                <w:rFonts w:cs="Arial"/>
                <w:sz w:val="16"/>
                <w:szCs w:val="16"/>
              </w:rPr>
            </w:pPr>
          </w:p>
        </w:tc>
        <w:tc>
          <w:tcPr>
            <w:tcW w:w="1098" w:type="dxa"/>
            <w:shd w:val="clear" w:color="auto" w:fill="auto"/>
          </w:tcPr>
          <w:p w14:paraId="7FFCEA46" w14:textId="25F26898"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42,017,013</w:t>
            </w:r>
          </w:p>
        </w:tc>
        <w:tc>
          <w:tcPr>
            <w:tcW w:w="81" w:type="dxa"/>
            <w:shd w:val="clear" w:color="auto" w:fill="auto"/>
          </w:tcPr>
          <w:p w14:paraId="24B48A59" w14:textId="77777777" w:rsidR="0049074C" w:rsidRPr="00961C80" w:rsidRDefault="0049074C" w:rsidP="00641DA3">
            <w:pPr>
              <w:spacing w:line="360" w:lineRule="auto"/>
              <w:jc w:val="right"/>
              <w:rPr>
                <w:rFonts w:cs="Arial"/>
                <w:sz w:val="16"/>
                <w:szCs w:val="16"/>
                <w:cs/>
              </w:rPr>
            </w:pPr>
          </w:p>
        </w:tc>
        <w:tc>
          <w:tcPr>
            <w:tcW w:w="1055" w:type="dxa"/>
            <w:shd w:val="clear" w:color="auto" w:fill="auto"/>
          </w:tcPr>
          <w:p w14:paraId="3D2C492E" w14:textId="2253122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830,617</w:t>
            </w:r>
          </w:p>
        </w:tc>
      </w:tr>
      <w:tr w:rsidR="0049074C" w:rsidRPr="00961C80" w14:paraId="5CFD2664" w14:textId="77777777" w:rsidTr="002B4A7A">
        <w:trPr>
          <w:cantSplit/>
        </w:trPr>
        <w:tc>
          <w:tcPr>
            <w:tcW w:w="3708" w:type="dxa"/>
          </w:tcPr>
          <w:p w14:paraId="38B25415" w14:textId="5B2050A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Overdue 1 - 30 days</w:t>
            </w:r>
          </w:p>
        </w:tc>
        <w:tc>
          <w:tcPr>
            <w:tcW w:w="1094" w:type="dxa"/>
            <w:tcBorders>
              <w:left w:val="nil"/>
            </w:tcBorders>
            <w:shd w:val="clear" w:color="auto" w:fill="auto"/>
          </w:tcPr>
          <w:p w14:paraId="2C5070F6" w14:textId="78A87C3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961C80">
              <w:rPr>
                <w:rFonts w:cs="Arial"/>
                <w:sz w:val="16"/>
                <w:szCs w:val="16"/>
              </w:rPr>
              <w:t>433,350</w:t>
            </w:r>
          </w:p>
        </w:tc>
        <w:tc>
          <w:tcPr>
            <w:tcW w:w="81" w:type="dxa"/>
            <w:tcBorders>
              <w:left w:val="nil"/>
            </w:tcBorders>
            <w:shd w:val="clear" w:color="auto" w:fill="auto"/>
          </w:tcPr>
          <w:p w14:paraId="250A6436" w14:textId="77777777" w:rsidR="0049074C" w:rsidRPr="00961C80" w:rsidRDefault="0049074C" w:rsidP="00641DA3">
            <w:pPr>
              <w:spacing w:line="360" w:lineRule="auto"/>
              <w:jc w:val="right"/>
              <w:rPr>
                <w:rFonts w:cs="Arial"/>
                <w:sz w:val="16"/>
                <w:szCs w:val="16"/>
              </w:rPr>
            </w:pPr>
          </w:p>
        </w:tc>
        <w:tc>
          <w:tcPr>
            <w:tcW w:w="1118" w:type="dxa"/>
            <w:tcBorders>
              <w:left w:val="nil"/>
            </w:tcBorders>
            <w:shd w:val="clear" w:color="auto" w:fill="auto"/>
          </w:tcPr>
          <w:p w14:paraId="1AB3331A" w14:textId="74852BA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w:t>
            </w:r>
          </w:p>
        </w:tc>
        <w:tc>
          <w:tcPr>
            <w:tcW w:w="81" w:type="dxa"/>
            <w:tcBorders>
              <w:left w:val="nil"/>
            </w:tcBorders>
            <w:shd w:val="clear" w:color="auto" w:fill="auto"/>
          </w:tcPr>
          <w:p w14:paraId="67BC2ADC" w14:textId="77777777" w:rsidR="0049074C" w:rsidRPr="00961C80" w:rsidRDefault="0049074C" w:rsidP="00641DA3">
            <w:pPr>
              <w:spacing w:line="360" w:lineRule="auto"/>
              <w:jc w:val="right"/>
              <w:rPr>
                <w:rFonts w:cs="Arial"/>
                <w:sz w:val="16"/>
                <w:szCs w:val="16"/>
              </w:rPr>
            </w:pPr>
          </w:p>
        </w:tc>
        <w:tc>
          <w:tcPr>
            <w:tcW w:w="1098" w:type="dxa"/>
            <w:shd w:val="clear" w:color="auto" w:fill="auto"/>
          </w:tcPr>
          <w:p w14:paraId="38C51F87" w14:textId="5FA357E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cs/>
              </w:rPr>
            </w:pPr>
            <w:r w:rsidRPr="00961C80">
              <w:rPr>
                <w:rFonts w:cs="Arial"/>
                <w:sz w:val="16"/>
                <w:szCs w:val="16"/>
              </w:rPr>
              <w:t>1,011,150</w:t>
            </w:r>
          </w:p>
        </w:tc>
        <w:tc>
          <w:tcPr>
            <w:tcW w:w="81" w:type="dxa"/>
            <w:shd w:val="clear" w:color="auto" w:fill="auto"/>
          </w:tcPr>
          <w:p w14:paraId="7D573D34" w14:textId="77777777" w:rsidR="0049074C" w:rsidRPr="00961C80" w:rsidRDefault="0049074C" w:rsidP="00641DA3">
            <w:pPr>
              <w:spacing w:line="360" w:lineRule="auto"/>
              <w:jc w:val="right"/>
              <w:rPr>
                <w:rFonts w:cs="Arial"/>
                <w:sz w:val="16"/>
                <w:szCs w:val="16"/>
                <w:cs/>
              </w:rPr>
            </w:pPr>
          </w:p>
        </w:tc>
        <w:tc>
          <w:tcPr>
            <w:tcW w:w="1055" w:type="dxa"/>
            <w:shd w:val="clear" w:color="auto" w:fill="auto"/>
          </w:tcPr>
          <w:p w14:paraId="16D3F8D1" w14:textId="67EBD35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910,339</w:t>
            </w:r>
          </w:p>
        </w:tc>
      </w:tr>
      <w:tr w:rsidR="0049074C" w:rsidRPr="00961C80" w14:paraId="3D10A8C2" w14:textId="77777777" w:rsidTr="002B4A7A">
        <w:trPr>
          <w:cantSplit/>
        </w:trPr>
        <w:tc>
          <w:tcPr>
            <w:tcW w:w="3708" w:type="dxa"/>
            <w:vAlign w:val="center"/>
          </w:tcPr>
          <w:p w14:paraId="60D41C3E" w14:textId="5A5179E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Overdue 31 - 60 days</w:t>
            </w:r>
          </w:p>
        </w:tc>
        <w:tc>
          <w:tcPr>
            <w:tcW w:w="1094" w:type="dxa"/>
            <w:tcBorders>
              <w:left w:val="nil"/>
            </w:tcBorders>
            <w:shd w:val="clear" w:color="auto" w:fill="auto"/>
          </w:tcPr>
          <w:p w14:paraId="444C5109" w14:textId="72B1619A"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961C80">
              <w:rPr>
                <w:rFonts w:cs="Arial"/>
                <w:sz w:val="16"/>
                <w:szCs w:val="16"/>
              </w:rPr>
              <w:t>433,350</w:t>
            </w:r>
          </w:p>
        </w:tc>
        <w:tc>
          <w:tcPr>
            <w:tcW w:w="81" w:type="dxa"/>
            <w:tcBorders>
              <w:left w:val="nil"/>
            </w:tcBorders>
            <w:shd w:val="clear" w:color="auto" w:fill="auto"/>
          </w:tcPr>
          <w:p w14:paraId="3ECDB04B" w14:textId="77777777" w:rsidR="0049074C" w:rsidRPr="00961C80" w:rsidRDefault="0049074C" w:rsidP="00641DA3">
            <w:pPr>
              <w:spacing w:line="360" w:lineRule="auto"/>
              <w:jc w:val="right"/>
              <w:rPr>
                <w:rFonts w:cs="Arial"/>
                <w:sz w:val="16"/>
                <w:szCs w:val="16"/>
              </w:rPr>
            </w:pPr>
          </w:p>
        </w:tc>
        <w:tc>
          <w:tcPr>
            <w:tcW w:w="1118" w:type="dxa"/>
            <w:tcBorders>
              <w:left w:val="nil"/>
            </w:tcBorders>
            <w:shd w:val="clear" w:color="auto" w:fill="auto"/>
          </w:tcPr>
          <w:p w14:paraId="73F107E8" w14:textId="33E8522D"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w:t>
            </w:r>
          </w:p>
        </w:tc>
        <w:tc>
          <w:tcPr>
            <w:tcW w:w="81" w:type="dxa"/>
            <w:tcBorders>
              <w:left w:val="nil"/>
            </w:tcBorders>
            <w:shd w:val="clear" w:color="auto" w:fill="auto"/>
          </w:tcPr>
          <w:p w14:paraId="00C9473F" w14:textId="77777777" w:rsidR="0049074C" w:rsidRPr="00961C80" w:rsidRDefault="0049074C" w:rsidP="00641DA3">
            <w:pPr>
              <w:spacing w:line="360" w:lineRule="auto"/>
              <w:jc w:val="right"/>
              <w:rPr>
                <w:rFonts w:cs="Arial"/>
                <w:sz w:val="16"/>
                <w:szCs w:val="16"/>
              </w:rPr>
            </w:pPr>
          </w:p>
        </w:tc>
        <w:tc>
          <w:tcPr>
            <w:tcW w:w="1098" w:type="dxa"/>
            <w:shd w:val="clear" w:color="auto" w:fill="auto"/>
          </w:tcPr>
          <w:p w14:paraId="44BEE805" w14:textId="186FF3BD"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cs/>
              </w:rPr>
            </w:pPr>
            <w:r w:rsidRPr="00961C80">
              <w:rPr>
                <w:rFonts w:cs="Arial"/>
                <w:sz w:val="16"/>
                <w:szCs w:val="16"/>
              </w:rPr>
              <w:t>1,011,150</w:t>
            </w:r>
          </w:p>
        </w:tc>
        <w:tc>
          <w:tcPr>
            <w:tcW w:w="81" w:type="dxa"/>
            <w:shd w:val="clear" w:color="auto" w:fill="auto"/>
          </w:tcPr>
          <w:p w14:paraId="6AD7E121" w14:textId="77777777" w:rsidR="0049074C" w:rsidRPr="00961C80" w:rsidRDefault="0049074C" w:rsidP="00641DA3">
            <w:pPr>
              <w:spacing w:line="360" w:lineRule="auto"/>
              <w:jc w:val="right"/>
              <w:rPr>
                <w:rFonts w:cs="Arial"/>
                <w:sz w:val="16"/>
                <w:szCs w:val="16"/>
                <w:cs/>
              </w:rPr>
            </w:pPr>
          </w:p>
        </w:tc>
        <w:tc>
          <w:tcPr>
            <w:tcW w:w="1055" w:type="dxa"/>
            <w:shd w:val="clear" w:color="auto" w:fill="auto"/>
          </w:tcPr>
          <w:p w14:paraId="76E4A812" w14:textId="5D173F1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1,701,621</w:t>
            </w:r>
          </w:p>
        </w:tc>
      </w:tr>
      <w:tr w:rsidR="0049074C" w:rsidRPr="00961C80" w14:paraId="4CDAC356" w14:textId="77777777" w:rsidTr="002B4A7A">
        <w:trPr>
          <w:cantSplit/>
        </w:trPr>
        <w:tc>
          <w:tcPr>
            <w:tcW w:w="3708" w:type="dxa"/>
            <w:vAlign w:val="center"/>
          </w:tcPr>
          <w:p w14:paraId="4326FBCF" w14:textId="02BE547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Overdue 61 - 90 days</w:t>
            </w:r>
          </w:p>
        </w:tc>
        <w:tc>
          <w:tcPr>
            <w:tcW w:w="1094" w:type="dxa"/>
            <w:tcBorders>
              <w:left w:val="nil"/>
            </w:tcBorders>
            <w:shd w:val="clear" w:color="auto" w:fill="auto"/>
          </w:tcPr>
          <w:p w14:paraId="49970C2A" w14:textId="19FA504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961C80">
              <w:rPr>
                <w:rFonts w:cs="Arial"/>
                <w:sz w:val="16"/>
                <w:szCs w:val="16"/>
              </w:rPr>
              <w:t>-</w:t>
            </w:r>
          </w:p>
        </w:tc>
        <w:tc>
          <w:tcPr>
            <w:tcW w:w="81" w:type="dxa"/>
            <w:tcBorders>
              <w:left w:val="nil"/>
            </w:tcBorders>
            <w:shd w:val="clear" w:color="auto" w:fill="auto"/>
          </w:tcPr>
          <w:p w14:paraId="42BA8A8A" w14:textId="77777777" w:rsidR="0049074C" w:rsidRPr="00961C80" w:rsidRDefault="0049074C" w:rsidP="00641DA3">
            <w:pPr>
              <w:spacing w:line="360" w:lineRule="auto"/>
              <w:jc w:val="right"/>
              <w:rPr>
                <w:rFonts w:cs="Arial"/>
                <w:sz w:val="16"/>
                <w:szCs w:val="16"/>
              </w:rPr>
            </w:pPr>
          </w:p>
        </w:tc>
        <w:tc>
          <w:tcPr>
            <w:tcW w:w="1118" w:type="dxa"/>
            <w:tcBorders>
              <w:left w:val="nil"/>
            </w:tcBorders>
            <w:shd w:val="clear" w:color="auto" w:fill="auto"/>
          </w:tcPr>
          <w:p w14:paraId="09619D76" w14:textId="72A55E4A"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1,070,000</w:t>
            </w:r>
          </w:p>
        </w:tc>
        <w:tc>
          <w:tcPr>
            <w:tcW w:w="81" w:type="dxa"/>
            <w:tcBorders>
              <w:left w:val="nil"/>
            </w:tcBorders>
            <w:shd w:val="clear" w:color="auto" w:fill="auto"/>
          </w:tcPr>
          <w:p w14:paraId="00E27CBB" w14:textId="77777777" w:rsidR="0049074C" w:rsidRPr="00961C80" w:rsidRDefault="0049074C" w:rsidP="00641DA3">
            <w:pPr>
              <w:spacing w:line="360" w:lineRule="auto"/>
              <w:jc w:val="right"/>
              <w:rPr>
                <w:rFonts w:cs="Arial"/>
                <w:sz w:val="16"/>
                <w:szCs w:val="16"/>
              </w:rPr>
            </w:pPr>
          </w:p>
        </w:tc>
        <w:tc>
          <w:tcPr>
            <w:tcW w:w="1098" w:type="dxa"/>
            <w:shd w:val="clear" w:color="auto" w:fill="auto"/>
          </w:tcPr>
          <w:p w14:paraId="0BD7C2A4" w14:textId="19E663B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cs/>
              </w:rPr>
            </w:pPr>
            <w:r w:rsidRPr="00961C80">
              <w:rPr>
                <w:rFonts w:cs="Arial"/>
                <w:sz w:val="16"/>
                <w:szCs w:val="16"/>
              </w:rPr>
              <w:t>5,467,785</w:t>
            </w:r>
          </w:p>
        </w:tc>
        <w:tc>
          <w:tcPr>
            <w:tcW w:w="81" w:type="dxa"/>
            <w:shd w:val="clear" w:color="auto" w:fill="auto"/>
          </w:tcPr>
          <w:p w14:paraId="6F52C39A" w14:textId="77777777" w:rsidR="0049074C" w:rsidRPr="00961C80" w:rsidRDefault="0049074C" w:rsidP="00641DA3">
            <w:pPr>
              <w:spacing w:line="360" w:lineRule="auto"/>
              <w:jc w:val="right"/>
              <w:rPr>
                <w:rFonts w:cs="Arial"/>
                <w:sz w:val="16"/>
                <w:szCs w:val="16"/>
                <w:cs/>
              </w:rPr>
            </w:pPr>
          </w:p>
        </w:tc>
        <w:tc>
          <w:tcPr>
            <w:tcW w:w="1055" w:type="dxa"/>
            <w:shd w:val="clear" w:color="auto" w:fill="auto"/>
          </w:tcPr>
          <w:p w14:paraId="5526CEDC" w14:textId="5FDB4B3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1,049,402</w:t>
            </w:r>
          </w:p>
        </w:tc>
      </w:tr>
      <w:tr w:rsidR="0049074C" w:rsidRPr="00961C80" w14:paraId="32E17E2F" w14:textId="77777777" w:rsidTr="002B4A7A">
        <w:trPr>
          <w:cantSplit/>
        </w:trPr>
        <w:tc>
          <w:tcPr>
            <w:tcW w:w="3708" w:type="dxa"/>
            <w:vAlign w:val="center"/>
          </w:tcPr>
          <w:p w14:paraId="5263E190" w14:textId="5ABBCA0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Overdue 91 - 180 days</w:t>
            </w:r>
          </w:p>
        </w:tc>
        <w:tc>
          <w:tcPr>
            <w:tcW w:w="1094" w:type="dxa"/>
            <w:tcBorders>
              <w:left w:val="nil"/>
            </w:tcBorders>
            <w:shd w:val="clear" w:color="auto" w:fill="auto"/>
          </w:tcPr>
          <w:p w14:paraId="5CD11FC3" w14:textId="32E5721B"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961C80">
              <w:rPr>
                <w:rFonts w:cs="Arial"/>
                <w:sz w:val="16"/>
                <w:szCs w:val="16"/>
              </w:rPr>
              <w:t>-</w:t>
            </w:r>
          </w:p>
        </w:tc>
        <w:tc>
          <w:tcPr>
            <w:tcW w:w="81" w:type="dxa"/>
            <w:tcBorders>
              <w:left w:val="nil"/>
            </w:tcBorders>
            <w:shd w:val="clear" w:color="auto" w:fill="auto"/>
          </w:tcPr>
          <w:p w14:paraId="5DBC5C7F" w14:textId="77777777" w:rsidR="0049074C" w:rsidRPr="00961C80" w:rsidRDefault="0049074C" w:rsidP="00641DA3">
            <w:pPr>
              <w:spacing w:line="360" w:lineRule="auto"/>
              <w:jc w:val="right"/>
              <w:rPr>
                <w:rFonts w:cs="Arial"/>
                <w:sz w:val="16"/>
                <w:szCs w:val="16"/>
              </w:rPr>
            </w:pPr>
          </w:p>
        </w:tc>
        <w:tc>
          <w:tcPr>
            <w:tcW w:w="1118" w:type="dxa"/>
            <w:tcBorders>
              <w:left w:val="nil"/>
            </w:tcBorders>
            <w:shd w:val="clear" w:color="auto" w:fill="auto"/>
          </w:tcPr>
          <w:p w14:paraId="1E355A1E" w14:textId="4D1F23D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w:t>
            </w:r>
          </w:p>
        </w:tc>
        <w:tc>
          <w:tcPr>
            <w:tcW w:w="81" w:type="dxa"/>
            <w:tcBorders>
              <w:left w:val="nil"/>
            </w:tcBorders>
            <w:shd w:val="clear" w:color="auto" w:fill="auto"/>
          </w:tcPr>
          <w:p w14:paraId="7FCEEC8A" w14:textId="77777777" w:rsidR="0049074C" w:rsidRPr="00961C80" w:rsidRDefault="0049074C" w:rsidP="00641DA3">
            <w:pPr>
              <w:spacing w:line="360" w:lineRule="auto"/>
              <w:jc w:val="right"/>
              <w:rPr>
                <w:rFonts w:cs="Arial"/>
                <w:sz w:val="16"/>
                <w:szCs w:val="16"/>
              </w:rPr>
            </w:pPr>
          </w:p>
        </w:tc>
        <w:tc>
          <w:tcPr>
            <w:tcW w:w="1098" w:type="dxa"/>
            <w:shd w:val="clear" w:color="auto" w:fill="auto"/>
          </w:tcPr>
          <w:p w14:paraId="40555A73" w14:textId="368B427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1,627,470</w:t>
            </w:r>
          </w:p>
        </w:tc>
        <w:tc>
          <w:tcPr>
            <w:tcW w:w="81" w:type="dxa"/>
            <w:shd w:val="clear" w:color="auto" w:fill="auto"/>
          </w:tcPr>
          <w:p w14:paraId="257BD268" w14:textId="77777777" w:rsidR="0049074C" w:rsidRPr="00961C80" w:rsidRDefault="0049074C" w:rsidP="00641DA3">
            <w:pPr>
              <w:spacing w:line="360" w:lineRule="auto"/>
              <w:jc w:val="right"/>
              <w:rPr>
                <w:rFonts w:cs="Arial"/>
                <w:sz w:val="16"/>
                <w:szCs w:val="16"/>
                <w:cs/>
              </w:rPr>
            </w:pPr>
          </w:p>
        </w:tc>
        <w:tc>
          <w:tcPr>
            <w:tcW w:w="1055" w:type="dxa"/>
            <w:shd w:val="clear" w:color="auto" w:fill="auto"/>
          </w:tcPr>
          <w:p w14:paraId="1A43B773" w14:textId="7AE04C5F"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2,865,719</w:t>
            </w:r>
          </w:p>
        </w:tc>
      </w:tr>
      <w:tr w:rsidR="0049074C" w:rsidRPr="00961C80" w14:paraId="4CCA25B7" w14:textId="77777777" w:rsidTr="002B4A7A">
        <w:trPr>
          <w:cantSplit/>
        </w:trPr>
        <w:tc>
          <w:tcPr>
            <w:tcW w:w="3708" w:type="dxa"/>
            <w:vAlign w:val="center"/>
          </w:tcPr>
          <w:p w14:paraId="731A1890" w14:textId="7143269E"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Overdue 181 - 360 days*</w:t>
            </w:r>
          </w:p>
        </w:tc>
        <w:tc>
          <w:tcPr>
            <w:tcW w:w="1094" w:type="dxa"/>
            <w:tcBorders>
              <w:left w:val="nil"/>
            </w:tcBorders>
            <w:shd w:val="clear" w:color="auto" w:fill="auto"/>
          </w:tcPr>
          <w:p w14:paraId="4B2D4EEA" w14:textId="27573AE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961C80">
              <w:rPr>
                <w:rFonts w:cs="Arial"/>
                <w:sz w:val="16"/>
                <w:szCs w:val="16"/>
              </w:rPr>
              <w:t>-</w:t>
            </w:r>
          </w:p>
        </w:tc>
        <w:tc>
          <w:tcPr>
            <w:tcW w:w="81" w:type="dxa"/>
            <w:tcBorders>
              <w:left w:val="nil"/>
            </w:tcBorders>
            <w:shd w:val="clear" w:color="auto" w:fill="auto"/>
          </w:tcPr>
          <w:p w14:paraId="24393D1A" w14:textId="77777777" w:rsidR="0049074C" w:rsidRPr="00961C80" w:rsidRDefault="0049074C" w:rsidP="00641DA3">
            <w:pPr>
              <w:spacing w:line="360" w:lineRule="auto"/>
              <w:jc w:val="right"/>
              <w:rPr>
                <w:rFonts w:cs="Arial"/>
                <w:sz w:val="16"/>
                <w:szCs w:val="16"/>
              </w:rPr>
            </w:pPr>
          </w:p>
        </w:tc>
        <w:tc>
          <w:tcPr>
            <w:tcW w:w="1118" w:type="dxa"/>
            <w:tcBorders>
              <w:left w:val="nil"/>
            </w:tcBorders>
            <w:shd w:val="clear" w:color="auto" w:fill="auto"/>
          </w:tcPr>
          <w:p w14:paraId="42E9DCF8" w14:textId="3EAE926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w:t>
            </w:r>
          </w:p>
        </w:tc>
        <w:tc>
          <w:tcPr>
            <w:tcW w:w="81" w:type="dxa"/>
            <w:tcBorders>
              <w:left w:val="nil"/>
            </w:tcBorders>
            <w:shd w:val="clear" w:color="auto" w:fill="auto"/>
          </w:tcPr>
          <w:p w14:paraId="20CEFDB9" w14:textId="77777777" w:rsidR="0049074C" w:rsidRPr="00961C80" w:rsidRDefault="0049074C" w:rsidP="00641DA3">
            <w:pPr>
              <w:spacing w:line="360" w:lineRule="auto"/>
              <w:jc w:val="right"/>
              <w:rPr>
                <w:rFonts w:cs="Arial"/>
                <w:sz w:val="16"/>
                <w:szCs w:val="16"/>
              </w:rPr>
            </w:pPr>
          </w:p>
        </w:tc>
        <w:tc>
          <w:tcPr>
            <w:tcW w:w="1098" w:type="dxa"/>
            <w:shd w:val="clear" w:color="auto" w:fill="auto"/>
          </w:tcPr>
          <w:p w14:paraId="3FE85DB3" w14:textId="17817572"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cs/>
              </w:rPr>
            </w:pPr>
            <w:r w:rsidRPr="00961C80">
              <w:rPr>
                <w:rFonts w:cs="Arial"/>
                <w:sz w:val="16"/>
                <w:szCs w:val="16"/>
              </w:rPr>
              <w:t>6,176,635</w:t>
            </w:r>
          </w:p>
        </w:tc>
        <w:tc>
          <w:tcPr>
            <w:tcW w:w="81" w:type="dxa"/>
            <w:shd w:val="clear" w:color="auto" w:fill="auto"/>
          </w:tcPr>
          <w:p w14:paraId="505F7E68" w14:textId="77777777" w:rsidR="0049074C" w:rsidRPr="00961C80" w:rsidRDefault="0049074C" w:rsidP="00641DA3">
            <w:pPr>
              <w:spacing w:line="360" w:lineRule="auto"/>
              <w:jc w:val="right"/>
              <w:rPr>
                <w:rFonts w:cs="Arial"/>
                <w:sz w:val="16"/>
                <w:szCs w:val="16"/>
                <w:cs/>
              </w:rPr>
            </w:pPr>
          </w:p>
        </w:tc>
        <w:tc>
          <w:tcPr>
            <w:tcW w:w="1055" w:type="dxa"/>
            <w:shd w:val="clear" w:color="auto" w:fill="auto"/>
          </w:tcPr>
          <w:p w14:paraId="7A814893" w14:textId="09DED3D9"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4,278,029</w:t>
            </w:r>
          </w:p>
        </w:tc>
      </w:tr>
      <w:tr w:rsidR="0049074C" w:rsidRPr="00961C80" w14:paraId="0CD1D7DC" w14:textId="77777777" w:rsidTr="002B4A7A">
        <w:trPr>
          <w:cantSplit/>
        </w:trPr>
        <w:tc>
          <w:tcPr>
            <w:tcW w:w="3708" w:type="dxa"/>
            <w:vAlign w:val="center"/>
          </w:tcPr>
          <w:p w14:paraId="4608F625" w14:textId="10F0612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More than 360 days</w:t>
            </w:r>
          </w:p>
        </w:tc>
        <w:tc>
          <w:tcPr>
            <w:tcW w:w="1094" w:type="dxa"/>
            <w:tcBorders>
              <w:left w:val="nil"/>
              <w:bottom w:val="single" w:sz="4" w:space="0" w:color="auto"/>
            </w:tcBorders>
            <w:shd w:val="clear" w:color="auto" w:fill="auto"/>
          </w:tcPr>
          <w:p w14:paraId="60D7CF6B" w14:textId="587B28C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961C80">
              <w:rPr>
                <w:rFonts w:cs="Arial"/>
                <w:sz w:val="16"/>
                <w:szCs w:val="16"/>
              </w:rPr>
              <w:t>-</w:t>
            </w:r>
          </w:p>
        </w:tc>
        <w:tc>
          <w:tcPr>
            <w:tcW w:w="81" w:type="dxa"/>
            <w:tcBorders>
              <w:left w:val="nil"/>
            </w:tcBorders>
            <w:shd w:val="clear" w:color="auto" w:fill="auto"/>
          </w:tcPr>
          <w:p w14:paraId="523D1DE0" w14:textId="77777777" w:rsidR="0049074C" w:rsidRPr="00961C80" w:rsidRDefault="0049074C" w:rsidP="00641DA3">
            <w:pPr>
              <w:spacing w:line="360" w:lineRule="auto"/>
              <w:jc w:val="right"/>
              <w:rPr>
                <w:rFonts w:cs="Arial"/>
                <w:sz w:val="16"/>
                <w:szCs w:val="16"/>
              </w:rPr>
            </w:pPr>
          </w:p>
        </w:tc>
        <w:tc>
          <w:tcPr>
            <w:tcW w:w="1118" w:type="dxa"/>
            <w:tcBorders>
              <w:left w:val="nil"/>
              <w:bottom w:val="single" w:sz="4" w:space="0" w:color="auto"/>
            </w:tcBorders>
            <w:shd w:val="clear" w:color="auto" w:fill="auto"/>
          </w:tcPr>
          <w:p w14:paraId="0DB00AB2" w14:textId="269AD3DA"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w:t>
            </w:r>
          </w:p>
        </w:tc>
        <w:tc>
          <w:tcPr>
            <w:tcW w:w="81" w:type="dxa"/>
            <w:tcBorders>
              <w:left w:val="nil"/>
            </w:tcBorders>
            <w:shd w:val="clear" w:color="auto" w:fill="auto"/>
          </w:tcPr>
          <w:p w14:paraId="35970CDB" w14:textId="77777777" w:rsidR="0049074C" w:rsidRPr="00961C80" w:rsidRDefault="0049074C" w:rsidP="00641DA3">
            <w:pPr>
              <w:spacing w:line="360" w:lineRule="auto"/>
              <w:jc w:val="right"/>
              <w:rPr>
                <w:rFonts w:cs="Arial"/>
                <w:sz w:val="16"/>
                <w:szCs w:val="16"/>
              </w:rPr>
            </w:pPr>
          </w:p>
        </w:tc>
        <w:tc>
          <w:tcPr>
            <w:tcW w:w="1098" w:type="dxa"/>
            <w:tcBorders>
              <w:bottom w:val="single" w:sz="4" w:space="0" w:color="auto"/>
            </w:tcBorders>
            <w:shd w:val="clear" w:color="auto" w:fill="auto"/>
          </w:tcPr>
          <w:p w14:paraId="7ED4FE41" w14:textId="5C83625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cs/>
              </w:rPr>
            </w:pPr>
            <w:r w:rsidRPr="00961C80">
              <w:rPr>
                <w:rFonts w:cs="Arial"/>
                <w:sz w:val="16"/>
                <w:szCs w:val="16"/>
              </w:rPr>
              <w:t>2,086,476</w:t>
            </w:r>
          </w:p>
        </w:tc>
        <w:tc>
          <w:tcPr>
            <w:tcW w:w="81" w:type="dxa"/>
            <w:shd w:val="clear" w:color="auto" w:fill="auto"/>
          </w:tcPr>
          <w:p w14:paraId="4C2AF581" w14:textId="77777777" w:rsidR="0049074C" w:rsidRPr="00961C80" w:rsidRDefault="0049074C" w:rsidP="00641DA3">
            <w:pPr>
              <w:spacing w:line="360" w:lineRule="auto"/>
              <w:jc w:val="right"/>
              <w:rPr>
                <w:rFonts w:cs="Arial"/>
                <w:sz w:val="16"/>
                <w:szCs w:val="16"/>
                <w:cs/>
              </w:rPr>
            </w:pPr>
          </w:p>
        </w:tc>
        <w:tc>
          <w:tcPr>
            <w:tcW w:w="1055" w:type="dxa"/>
            <w:tcBorders>
              <w:bottom w:val="single" w:sz="4" w:space="0" w:color="auto"/>
            </w:tcBorders>
            <w:shd w:val="clear" w:color="auto" w:fill="auto"/>
          </w:tcPr>
          <w:p w14:paraId="2719334D" w14:textId="6952BFF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w:t>
            </w:r>
          </w:p>
        </w:tc>
      </w:tr>
      <w:tr w:rsidR="0049074C" w:rsidRPr="00961C80" w14:paraId="60026BE0" w14:textId="77777777" w:rsidTr="002B4A7A">
        <w:trPr>
          <w:cantSplit/>
        </w:trPr>
        <w:tc>
          <w:tcPr>
            <w:tcW w:w="3708" w:type="dxa"/>
          </w:tcPr>
          <w:p w14:paraId="45EA4157"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1094" w:type="dxa"/>
            <w:tcBorders>
              <w:top w:val="single" w:sz="4" w:space="0" w:color="auto"/>
              <w:left w:val="nil"/>
              <w:bottom w:val="single" w:sz="4" w:space="0" w:color="auto"/>
            </w:tcBorders>
            <w:shd w:val="clear" w:color="auto" w:fill="auto"/>
          </w:tcPr>
          <w:p w14:paraId="46D96D90" w14:textId="07D9108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961C80">
              <w:rPr>
                <w:rFonts w:cs="Arial"/>
                <w:sz w:val="16"/>
                <w:szCs w:val="16"/>
              </w:rPr>
              <w:t>41,923,389</w:t>
            </w:r>
          </w:p>
        </w:tc>
        <w:tc>
          <w:tcPr>
            <w:tcW w:w="81" w:type="dxa"/>
            <w:tcBorders>
              <w:left w:val="nil"/>
            </w:tcBorders>
            <w:shd w:val="clear" w:color="auto" w:fill="auto"/>
          </w:tcPr>
          <w:p w14:paraId="1E4D07AE" w14:textId="77777777" w:rsidR="0049074C" w:rsidRPr="00961C80" w:rsidRDefault="0049074C" w:rsidP="00641DA3">
            <w:pPr>
              <w:spacing w:line="360" w:lineRule="auto"/>
              <w:jc w:val="right"/>
              <w:rPr>
                <w:rFonts w:cs="Arial"/>
                <w:sz w:val="16"/>
                <w:szCs w:val="16"/>
              </w:rPr>
            </w:pPr>
          </w:p>
        </w:tc>
        <w:tc>
          <w:tcPr>
            <w:tcW w:w="1118" w:type="dxa"/>
            <w:tcBorders>
              <w:top w:val="single" w:sz="4" w:space="0" w:color="auto"/>
              <w:left w:val="nil"/>
              <w:bottom w:val="single" w:sz="4" w:space="0" w:color="auto"/>
            </w:tcBorders>
            <w:shd w:val="clear" w:color="auto" w:fill="auto"/>
          </w:tcPr>
          <w:p w14:paraId="0C2C53F0" w14:textId="4A331BB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2,163,968</w:t>
            </w:r>
          </w:p>
        </w:tc>
        <w:tc>
          <w:tcPr>
            <w:tcW w:w="81" w:type="dxa"/>
            <w:tcBorders>
              <w:left w:val="nil"/>
            </w:tcBorders>
            <w:shd w:val="clear" w:color="auto" w:fill="auto"/>
          </w:tcPr>
          <w:p w14:paraId="1B9CDABB" w14:textId="77777777" w:rsidR="0049074C" w:rsidRPr="00961C80" w:rsidRDefault="0049074C" w:rsidP="00641DA3">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tcPr>
          <w:p w14:paraId="6B8008C7" w14:textId="375F975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cs/>
              </w:rPr>
            </w:pPr>
            <w:r w:rsidRPr="00961C80">
              <w:rPr>
                <w:rFonts w:cs="Arial"/>
                <w:sz w:val="16"/>
                <w:szCs w:val="16"/>
              </w:rPr>
              <w:t>59,397,679</w:t>
            </w:r>
          </w:p>
        </w:tc>
        <w:tc>
          <w:tcPr>
            <w:tcW w:w="81" w:type="dxa"/>
            <w:shd w:val="clear" w:color="auto" w:fill="auto"/>
          </w:tcPr>
          <w:p w14:paraId="29DDBA1F" w14:textId="77777777" w:rsidR="0049074C" w:rsidRPr="00961C80" w:rsidRDefault="0049074C" w:rsidP="00641DA3">
            <w:pPr>
              <w:spacing w:line="360" w:lineRule="auto"/>
              <w:jc w:val="right"/>
              <w:rPr>
                <w:rFonts w:cs="Arial"/>
                <w:sz w:val="16"/>
                <w:szCs w:val="16"/>
                <w:cs/>
              </w:rPr>
            </w:pPr>
          </w:p>
        </w:tc>
        <w:tc>
          <w:tcPr>
            <w:tcW w:w="1055" w:type="dxa"/>
            <w:tcBorders>
              <w:top w:val="single" w:sz="4" w:space="0" w:color="auto"/>
              <w:bottom w:val="single" w:sz="4" w:space="0" w:color="auto"/>
            </w:tcBorders>
            <w:shd w:val="clear" w:color="auto" w:fill="auto"/>
          </w:tcPr>
          <w:p w14:paraId="3A3A0C9B" w14:textId="4471DEB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11,635,727</w:t>
            </w:r>
          </w:p>
        </w:tc>
      </w:tr>
      <w:tr w:rsidR="0049074C" w:rsidRPr="00961C80" w14:paraId="63E1EA04" w14:textId="77777777" w:rsidTr="002B4A7A">
        <w:trPr>
          <w:cantSplit/>
        </w:trPr>
        <w:tc>
          <w:tcPr>
            <w:tcW w:w="3708" w:type="dxa"/>
          </w:tcPr>
          <w:p w14:paraId="101DEA8B"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Total trade accounts receivable</w:t>
            </w:r>
          </w:p>
        </w:tc>
        <w:tc>
          <w:tcPr>
            <w:tcW w:w="1094" w:type="dxa"/>
            <w:tcBorders>
              <w:top w:val="single" w:sz="4" w:space="0" w:color="auto"/>
              <w:left w:val="nil"/>
            </w:tcBorders>
            <w:shd w:val="clear" w:color="auto" w:fill="auto"/>
          </w:tcPr>
          <w:p w14:paraId="66BB9E20" w14:textId="2D5AB1AD"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230,037,602</w:t>
            </w:r>
          </w:p>
        </w:tc>
        <w:tc>
          <w:tcPr>
            <w:tcW w:w="81" w:type="dxa"/>
            <w:tcBorders>
              <w:left w:val="nil"/>
            </w:tcBorders>
            <w:shd w:val="clear" w:color="auto" w:fill="auto"/>
            <w:vAlign w:val="bottom"/>
          </w:tcPr>
          <w:p w14:paraId="46AE2457" w14:textId="77777777" w:rsidR="0049074C" w:rsidRPr="00961C80" w:rsidRDefault="0049074C" w:rsidP="00641DA3">
            <w:pPr>
              <w:spacing w:line="360" w:lineRule="auto"/>
              <w:jc w:val="right"/>
              <w:rPr>
                <w:rFonts w:cs="Arial"/>
                <w:sz w:val="16"/>
                <w:szCs w:val="16"/>
              </w:rPr>
            </w:pPr>
          </w:p>
        </w:tc>
        <w:tc>
          <w:tcPr>
            <w:tcW w:w="1118" w:type="dxa"/>
            <w:tcBorders>
              <w:top w:val="single" w:sz="4" w:space="0" w:color="auto"/>
              <w:left w:val="nil"/>
            </w:tcBorders>
            <w:shd w:val="clear" w:color="auto" w:fill="auto"/>
          </w:tcPr>
          <w:p w14:paraId="21B4FAF8" w14:textId="25BBDC7B"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86,980,752</w:t>
            </w:r>
          </w:p>
        </w:tc>
        <w:tc>
          <w:tcPr>
            <w:tcW w:w="81" w:type="dxa"/>
            <w:tcBorders>
              <w:left w:val="nil"/>
            </w:tcBorders>
            <w:shd w:val="clear" w:color="auto" w:fill="auto"/>
            <w:vAlign w:val="bottom"/>
          </w:tcPr>
          <w:p w14:paraId="370CBC02" w14:textId="77777777" w:rsidR="0049074C" w:rsidRPr="00961C80" w:rsidRDefault="0049074C" w:rsidP="00641DA3">
            <w:pPr>
              <w:spacing w:line="360" w:lineRule="auto"/>
              <w:jc w:val="right"/>
              <w:rPr>
                <w:rFonts w:cs="Arial"/>
                <w:sz w:val="16"/>
                <w:szCs w:val="16"/>
              </w:rPr>
            </w:pPr>
          </w:p>
        </w:tc>
        <w:tc>
          <w:tcPr>
            <w:tcW w:w="1098" w:type="dxa"/>
            <w:tcBorders>
              <w:top w:val="single" w:sz="4" w:space="0" w:color="auto"/>
            </w:tcBorders>
            <w:shd w:val="clear" w:color="auto" w:fill="auto"/>
          </w:tcPr>
          <w:p w14:paraId="7E95703D" w14:textId="693DBD3E"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140,561,411</w:t>
            </w:r>
          </w:p>
        </w:tc>
        <w:tc>
          <w:tcPr>
            <w:tcW w:w="81" w:type="dxa"/>
            <w:shd w:val="clear" w:color="auto" w:fill="auto"/>
            <w:vAlign w:val="bottom"/>
          </w:tcPr>
          <w:p w14:paraId="45FFDA5B" w14:textId="77777777" w:rsidR="0049074C" w:rsidRPr="00961C80" w:rsidRDefault="0049074C" w:rsidP="00641DA3">
            <w:pPr>
              <w:spacing w:line="360" w:lineRule="auto"/>
              <w:jc w:val="right"/>
              <w:rPr>
                <w:rFonts w:cs="Arial"/>
                <w:sz w:val="16"/>
                <w:szCs w:val="16"/>
                <w:cs/>
              </w:rPr>
            </w:pPr>
          </w:p>
        </w:tc>
        <w:tc>
          <w:tcPr>
            <w:tcW w:w="1055" w:type="dxa"/>
            <w:tcBorders>
              <w:top w:val="single" w:sz="4" w:space="0" w:color="auto"/>
            </w:tcBorders>
            <w:shd w:val="clear" w:color="auto" w:fill="auto"/>
          </w:tcPr>
          <w:p w14:paraId="0368BB31" w14:textId="5F79AC6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90,392,763</w:t>
            </w:r>
          </w:p>
        </w:tc>
      </w:tr>
      <w:tr w:rsidR="0049074C" w:rsidRPr="00961C80" w14:paraId="000C5E2F" w14:textId="77777777" w:rsidTr="002B4A7A">
        <w:trPr>
          <w:cantSplit/>
        </w:trPr>
        <w:tc>
          <w:tcPr>
            <w:tcW w:w="3708" w:type="dxa"/>
          </w:tcPr>
          <w:p w14:paraId="6CDB8387" w14:textId="7359BAA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roofErr w:type="gramStart"/>
            <w:r w:rsidRPr="00961C80">
              <w:rPr>
                <w:rFonts w:cs="Arial"/>
                <w:sz w:val="16"/>
                <w:szCs w:val="16"/>
                <w:u w:val="single"/>
              </w:rPr>
              <w:t>Less</w:t>
            </w:r>
            <w:r w:rsidR="002B4A7A" w:rsidRPr="00961C80">
              <w:rPr>
                <w:rFonts w:cs="Arial"/>
                <w:sz w:val="16"/>
                <w:szCs w:val="16"/>
              </w:rPr>
              <w:t xml:space="preserve">  </w:t>
            </w:r>
            <w:r w:rsidRPr="00961C80">
              <w:rPr>
                <w:rFonts w:cs="Arial"/>
                <w:sz w:val="16"/>
                <w:szCs w:val="16"/>
              </w:rPr>
              <w:t>allowance</w:t>
            </w:r>
            <w:proofErr w:type="gramEnd"/>
            <w:r w:rsidRPr="00961C80">
              <w:rPr>
                <w:rFonts w:cs="Arial"/>
                <w:sz w:val="16"/>
                <w:szCs w:val="16"/>
              </w:rPr>
              <w:t xml:space="preserve"> for expected credit losses</w:t>
            </w:r>
          </w:p>
        </w:tc>
        <w:tc>
          <w:tcPr>
            <w:tcW w:w="1094" w:type="dxa"/>
            <w:tcBorders>
              <w:left w:val="nil"/>
              <w:bottom w:val="single" w:sz="4" w:space="0" w:color="auto"/>
            </w:tcBorders>
            <w:shd w:val="clear" w:color="auto" w:fill="auto"/>
          </w:tcPr>
          <w:p w14:paraId="3C51B759" w14:textId="0B5F1603"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cs/>
              </w:rPr>
            </w:pPr>
            <w:r w:rsidRPr="00961C80">
              <w:rPr>
                <w:rFonts w:cs="Arial"/>
                <w:sz w:val="16"/>
                <w:szCs w:val="16"/>
              </w:rPr>
              <w:t>(924,180)</w:t>
            </w:r>
          </w:p>
        </w:tc>
        <w:tc>
          <w:tcPr>
            <w:tcW w:w="81" w:type="dxa"/>
            <w:tcBorders>
              <w:left w:val="nil"/>
            </w:tcBorders>
            <w:shd w:val="clear" w:color="auto" w:fill="auto"/>
          </w:tcPr>
          <w:p w14:paraId="25F39AFD" w14:textId="77777777" w:rsidR="0049074C" w:rsidRPr="00961C80" w:rsidRDefault="0049074C" w:rsidP="00641DA3">
            <w:pPr>
              <w:spacing w:line="360" w:lineRule="auto"/>
              <w:jc w:val="right"/>
              <w:rPr>
                <w:rFonts w:cs="Arial"/>
                <w:sz w:val="16"/>
                <w:szCs w:val="16"/>
              </w:rPr>
            </w:pPr>
          </w:p>
        </w:tc>
        <w:tc>
          <w:tcPr>
            <w:tcW w:w="1118" w:type="dxa"/>
            <w:tcBorders>
              <w:left w:val="nil"/>
              <w:bottom w:val="single" w:sz="4" w:space="0" w:color="auto"/>
            </w:tcBorders>
            <w:shd w:val="clear" w:color="auto" w:fill="auto"/>
          </w:tcPr>
          <w:p w14:paraId="0D8DA498" w14:textId="330624B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w:t>
            </w:r>
          </w:p>
        </w:tc>
        <w:tc>
          <w:tcPr>
            <w:tcW w:w="81" w:type="dxa"/>
            <w:tcBorders>
              <w:left w:val="nil"/>
            </w:tcBorders>
            <w:shd w:val="clear" w:color="auto" w:fill="auto"/>
          </w:tcPr>
          <w:p w14:paraId="0DF0160A" w14:textId="77777777" w:rsidR="0049074C" w:rsidRPr="00961C80" w:rsidRDefault="0049074C" w:rsidP="00641DA3">
            <w:pPr>
              <w:spacing w:line="360" w:lineRule="auto"/>
              <w:jc w:val="right"/>
              <w:rPr>
                <w:rFonts w:cs="Arial"/>
                <w:sz w:val="16"/>
                <w:szCs w:val="16"/>
              </w:rPr>
            </w:pPr>
          </w:p>
        </w:tc>
        <w:tc>
          <w:tcPr>
            <w:tcW w:w="1098" w:type="dxa"/>
            <w:tcBorders>
              <w:bottom w:val="single" w:sz="4" w:space="0" w:color="auto"/>
            </w:tcBorders>
            <w:shd w:val="clear" w:color="auto" w:fill="auto"/>
          </w:tcPr>
          <w:p w14:paraId="4E8A47A9" w14:textId="0091EF29"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cs/>
              </w:rPr>
            </w:pPr>
            <w:r w:rsidRPr="00961C80">
              <w:rPr>
                <w:rFonts w:cs="Arial"/>
                <w:sz w:val="16"/>
                <w:szCs w:val="16"/>
              </w:rPr>
              <w:t>-</w:t>
            </w:r>
          </w:p>
        </w:tc>
        <w:tc>
          <w:tcPr>
            <w:tcW w:w="81" w:type="dxa"/>
            <w:shd w:val="clear" w:color="auto" w:fill="auto"/>
          </w:tcPr>
          <w:p w14:paraId="29EC09EB" w14:textId="77777777" w:rsidR="0049074C" w:rsidRPr="00961C80" w:rsidRDefault="0049074C" w:rsidP="00641DA3">
            <w:pPr>
              <w:spacing w:line="360" w:lineRule="auto"/>
              <w:jc w:val="right"/>
              <w:rPr>
                <w:rFonts w:cs="Arial"/>
                <w:sz w:val="16"/>
                <w:szCs w:val="16"/>
                <w:cs/>
              </w:rPr>
            </w:pPr>
          </w:p>
        </w:tc>
        <w:tc>
          <w:tcPr>
            <w:tcW w:w="1055" w:type="dxa"/>
            <w:tcBorders>
              <w:bottom w:val="single" w:sz="4" w:space="0" w:color="auto"/>
            </w:tcBorders>
            <w:shd w:val="clear" w:color="auto" w:fill="auto"/>
          </w:tcPr>
          <w:p w14:paraId="5F4548F2" w14:textId="59D7E5C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w:t>
            </w:r>
          </w:p>
        </w:tc>
      </w:tr>
      <w:tr w:rsidR="0049074C" w:rsidRPr="00961C80" w14:paraId="6C4DBB29" w14:textId="77777777" w:rsidTr="002B4A7A">
        <w:trPr>
          <w:cantSplit/>
        </w:trPr>
        <w:tc>
          <w:tcPr>
            <w:tcW w:w="3708" w:type="dxa"/>
          </w:tcPr>
          <w:p w14:paraId="7585E49F"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961C80">
              <w:rPr>
                <w:rFonts w:cs="Arial"/>
                <w:b/>
                <w:bCs/>
                <w:sz w:val="16"/>
                <w:szCs w:val="16"/>
              </w:rPr>
              <w:t>Total trade accounts receivable - net</w:t>
            </w:r>
          </w:p>
        </w:tc>
        <w:tc>
          <w:tcPr>
            <w:tcW w:w="1094" w:type="dxa"/>
            <w:tcBorders>
              <w:top w:val="single" w:sz="4" w:space="0" w:color="auto"/>
              <w:left w:val="nil"/>
              <w:bottom w:val="single" w:sz="12" w:space="0" w:color="auto"/>
            </w:tcBorders>
            <w:shd w:val="clear" w:color="auto" w:fill="auto"/>
          </w:tcPr>
          <w:p w14:paraId="2CA0A6C5" w14:textId="59DC3499"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6"/>
                <w:szCs w:val="16"/>
              </w:rPr>
            </w:pPr>
            <w:r w:rsidRPr="00961C80">
              <w:rPr>
                <w:rFonts w:cs="Arial"/>
                <w:sz w:val="16"/>
                <w:szCs w:val="16"/>
              </w:rPr>
              <w:t>229,113,422</w:t>
            </w:r>
          </w:p>
        </w:tc>
        <w:tc>
          <w:tcPr>
            <w:tcW w:w="81" w:type="dxa"/>
            <w:tcBorders>
              <w:left w:val="nil"/>
            </w:tcBorders>
            <w:shd w:val="clear" w:color="auto" w:fill="auto"/>
            <w:vAlign w:val="bottom"/>
          </w:tcPr>
          <w:p w14:paraId="2A2A902F" w14:textId="77777777" w:rsidR="0049074C" w:rsidRPr="00961C80" w:rsidRDefault="0049074C" w:rsidP="00641DA3">
            <w:pPr>
              <w:spacing w:line="360" w:lineRule="auto"/>
              <w:jc w:val="right"/>
              <w:rPr>
                <w:rFonts w:cs="Arial"/>
                <w:sz w:val="16"/>
                <w:szCs w:val="16"/>
              </w:rPr>
            </w:pPr>
          </w:p>
        </w:tc>
        <w:tc>
          <w:tcPr>
            <w:tcW w:w="1118" w:type="dxa"/>
            <w:tcBorders>
              <w:top w:val="single" w:sz="4" w:space="0" w:color="auto"/>
              <w:left w:val="nil"/>
              <w:bottom w:val="single" w:sz="12" w:space="0" w:color="auto"/>
            </w:tcBorders>
            <w:shd w:val="clear" w:color="auto" w:fill="auto"/>
          </w:tcPr>
          <w:p w14:paraId="3DEA32E4" w14:textId="0DBB45A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961C80">
              <w:rPr>
                <w:rFonts w:cs="Arial"/>
                <w:sz w:val="16"/>
                <w:szCs w:val="16"/>
              </w:rPr>
              <w:t>86,980,752</w:t>
            </w:r>
          </w:p>
        </w:tc>
        <w:tc>
          <w:tcPr>
            <w:tcW w:w="81" w:type="dxa"/>
            <w:tcBorders>
              <w:left w:val="nil"/>
            </w:tcBorders>
            <w:shd w:val="clear" w:color="auto" w:fill="auto"/>
            <w:vAlign w:val="bottom"/>
          </w:tcPr>
          <w:p w14:paraId="5CAF2A2C" w14:textId="77777777" w:rsidR="0049074C" w:rsidRPr="00961C80" w:rsidRDefault="0049074C" w:rsidP="00641DA3">
            <w:pPr>
              <w:spacing w:line="360" w:lineRule="auto"/>
              <w:jc w:val="right"/>
              <w:rPr>
                <w:rFonts w:cs="Arial"/>
                <w:sz w:val="16"/>
                <w:szCs w:val="16"/>
              </w:rPr>
            </w:pPr>
          </w:p>
        </w:tc>
        <w:tc>
          <w:tcPr>
            <w:tcW w:w="1098" w:type="dxa"/>
            <w:tcBorders>
              <w:top w:val="single" w:sz="4" w:space="0" w:color="auto"/>
              <w:bottom w:val="single" w:sz="12" w:space="0" w:color="auto"/>
            </w:tcBorders>
            <w:shd w:val="clear" w:color="auto" w:fill="auto"/>
          </w:tcPr>
          <w:p w14:paraId="46F1AF8D" w14:textId="7990A02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360" w:lineRule="auto"/>
              <w:ind w:left="-32"/>
              <w:rPr>
                <w:rFonts w:cs="Arial"/>
                <w:sz w:val="16"/>
                <w:szCs w:val="16"/>
              </w:rPr>
            </w:pPr>
            <w:r w:rsidRPr="00961C80">
              <w:rPr>
                <w:rFonts w:cs="Arial"/>
                <w:sz w:val="16"/>
                <w:szCs w:val="16"/>
              </w:rPr>
              <w:t>140,561,411</w:t>
            </w:r>
          </w:p>
        </w:tc>
        <w:tc>
          <w:tcPr>
            <w:tcW w:w="81" w:type="dxa"/>
            <w:shd w:val="clear" w:color="auto" w:fill="auto"/>
            <w:vAlign w:val="bottom"/>
          </w:tcPr>
          <w:p w14:paraId="40E89EB2" w14:textId="77777777" w:rsidR="0049074C" w:rsidRPr="00961C80" w:rsidRDefault="0049074C" w:rsidP="00641DA3">
            <w:pPr>
              <w:spacing w:line="360" w:lineRule="auto"/>
              <w:jc w:val="right"/>
              <w:rPr>
                <w:rFonts w:cs="Arial"/>
                <w:sz w:val="16"/>
                <w:szCs w:val="16"/>
                <w:cs/>
              </w:rPr>
            </w:pPr>
          </w:p>
        </w:tc>
        <w:tc>
          <w:tcPr>
            <w:tcW w:w="1055" w:type="dxa"/>
            <w:tcBorders>
              <w:top w:val="single" w:sz="4" w:space="0" w:color="auto"/>
              <w:bottom w:val="single" w:sz="12" w:space="0" w:color="auto"/>
            </w:tcBorders>
            <w:shd w:val="clear" w:color="auto" w:fill="auto"/>
          </w:tcPr>
          <w:p w14:paraId="371CF0C6" w14:textId="4A96CE8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360" w:lineRule="auto"/>
              <w:ind w:left="-32"/>
              <w:rPr>
                <w:rFonts w:cs="Arial"/>
                <w:sz w:val="16"/>
                <w:szCs w:val="16"/>
              </w:rPr>
            </w:pPr>
            <w:r w:rsidRPr="00961C80">
              <w:rPr>
                <w:rFonts w:cs="Arial"/>
                <w:sz w:val="16"/>
                <w:szCs w:val="16"/>
              </w:rPr>
              <w:t>90,392,763</w:t>
            </w:r>
          </w:p>
        </w:tc>
      </w:tr>
    </w:tbl>
    <w:p w14:paraId="1F599CA7" w14:textId="77777777" w:rsidR="007278D1" w:rsidRPr="00961C80" w:rsidRDefault="007278D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sz w:val="12"/>
          <w:szCs w:val="12"/>
        </w:rPr>
      </w:pPr>
    </w:p>
    <w:p w14:paraId="38E7D8C6" w14:textId="34D4F589" w:rsidR="00A5116C" w:rsidRPr="00961C80" w:rsidRDefault="003D10A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180"/>
        <w:jc w:val="thaiDistribute"/>
        <w:rPr>
          <w:rFonts w:cs="Arial"/>
          <w:i/>
          <w:iCs/>
          <w:sz w:val="20"/>
          <w:szCs w:val="20"/>
        </w:rPr>
      </w:pPr>
      <w:r w:rsidRPr="00961C80">
        <w:rPr>
          <w:rFonts w:cs="Arial"/>
          <w:i/>
          <w:iCs/>
          <w:sz w:val="20"/>
          <w:szCs w:val="20"/>
          <w:cs/>
        </w:rPr>
        <w:t>*</w:t>
      </w:r>
      <w:r w:rsidRPr="00961C80">
        <w:rPr>
          <w:rFonts w:cs="Arial"/>
          <w:i/>
          <w:iCs/>
          <w:sz w:val="20"/>
          <w:szCs w:val="20"/>
        </w:rPr>
        <w:tab/>
      </w:r>
      <w:r w:rsidR="00A5116C" w:rsidRPr="00961C80">
        <w:rPr>
          <w:rFonts w:cs="Arial"/>
          <w:i/>
          <w:iCs/>
          <w:sz w:val="20"/>
          <w:szCs w:val="20"/>
        </w:rPr>
        <w:t xml:space="preserve">Accounts receivable outstanding </w:t>
      </w:r>
      <w:r w:rsidR="000C7B56" w:rsidRPr="00961C80">
        <w:rPr>
          <w:rFonts w:cs="Arial"/>
          <w:i/>
          <w:iCs/>
          <w:sz w:val="20"/>
          <w:szCs w:val="20"/>
        </w:rPr>
        <w:t>more than</w:t>
      </w:r>
      <w:r w:rsidR="00A5116C" w:rsidRPr="00961C80">
        <w:rPr>
          <w:rFonts w:cs="Arial"/>
          <w:i/>
          <w:iCs/>
          <w:sz w:val="20"/>
          <w:szCs w:val="20"/>
        </w:rPr>
        <w:t xml:space="preserve"> 18</w:t>
      </w:r>
      <w:r w:rsidR="000C7B56" w:rsidRPr="00961C80">
        <w:rPr>
          <w:rFonts w:cs="Arial"/>
          <w:i/>
          <w:iCs/>
          <w:sz w:val="20"/>
          <w:szCs w:val="20"/>
        </w:rPr>
        <w:t xml:space="preserve">1 </w:t>
      </w:r>
      <w:r w:rsidR="00A5116C" w:rsidRPr="00961C80">
        <w:rPr>
          <w:rFonts w:cs="Arial"/>
          <w:i/>
          <w:iCs/>
          <w:sz w:val="20"/>
          <w:szCs w:val="20"/>
        </w:rPr>
        <w:t xml:space="preserve">days, </w:t>
      </w:r>
      <w:r w:rsidR="00CD67C9" w:rsidRPr="00961C80">
        <w:rPr>
          <w:rFonts w:cs="Arial"/>
          <w:i/>
          <w:iCs/>
          <w:sz w:val="20"/>
          <w:szCs w:val="20"/>
        </w:rPr>
        <w:t xml:space="preserve">the Group has collected after the end of the </w:t>
      </w:r>
      <w:r w:rsidR="000C7B56" w:rsidRPr="00961C80">
        <w:rPr>
          <w:rFonts w:cs="Arial"/>
          <w:i/>
          <w:iCs/>
          <w:sz w:val="20"/>
          <w:szCs w:val="20"/>
        </w:rPr>
        <w:t>third</w:t>
      </w:r>
      <w:r w:rsidR="00CD67C9" w:rsidRPr="00961C80">
        <w:rPr>
          <w:rFonts w:cs="Arial"/>
          <w:i/>
          <w:iCs/>
          <w:sz w:val="20"/>
          <w:szCs w:val="20"/>
        </w:rPr>
        <w:t xml:space="preserve"> quarter of 2023 </w:t>
      </w:r>
      <w:r w:rsidR="000A4A7A" w:rsidRPr="00961C80">
        <w:rPr>
          <w:rFonts w:cs="Arial"/>
          <w:i/>
          <w:iCs/>
          <w:sz w:val="20"/>
          <w:szCs w:val="20"/>
        </w:rPr>
        <w:t>for</w:t>
      </w:r>
      <w:r w:rsidR="000C7B56" w:rsidRPr="00961C80">
        <w:rPr>
          <w:rFonts w:cs="Arial"/>
          <w:i/>
          <w:iCs/>
          <w:sz w:val="20"/>
          <w:szCs w:val="20"/>
        </w:rPr>
        <w:t xml:space="preserve"> 24</w:t>
      </w:r>
      <w:r w:rsidR="00A5116C" w:rsidRPr="00961C80">
        <w:rPr>
          <w:rFonts w:cs="Arial"/>
          <w:i/>
          <w:iCs/>
          <w:sz w:val="20"/>
          <w:szCs w:val="20"/>
        </w:rPr>
        <w:t>%</w:t>
      </w:r>
      <w:r w:rsidR="000A4A7A" w:rsidRPr="00961C80">
        <w:rPr>
          <w:rFonts w:cs="Arial"/>
          <w:i/>
          <w:iCs/>
          <w:sz w:val="20"/>
          <w:szCs w:val="20"/>
        </w:rPr>
        <w:t xml:space="preserve"> from net trade account receivable balance</w:t>
      </w:r>
      <w:r w:rsidR="00A5116C" w:rsidRPr="00961C80">
        <w:rPr>
          <w:rFonts w:cs="Arial"/>
          <w:i/>
          <w:iCs/>
          <w:sz w:val="20"/>
          <w:szCs w:val="20"/>
        </w:rPr>
        <w:t>. The management believes that the remaining balance will not incur any expected credit losses</w:t>
      </w:r>
      <w:r w:rsidR="00CD67C9" w:rsidRPr="00961C80">
        <w:rPr>
          <w:rFonts w:cs="Arial"/>
          <w:i/>
          <w:iCs/>
          <w:sz w:val="20"/>
          <w:szCs w:val="20"/>
        </w:rPr>
        <w:t>.</w:t>
      </w:r>
    </w:p>
    <w:p w14:paraId="32606CCC" w14:textId="017FD1B5"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961C80">
        <w:rPr>
          <w:rFonts w:cs="Arial"/>
          <w:i/>
          <w:iCs/>
          <w:sz w:val="20"/>
          <w:szCs w:val="20"/>
          <w:lang w:val="en-GB"/>
        </w:rPr>
        <w:lastRenderedPageBreak/>
        <w:t>Classification</w:t>
      </w:r>
    </w:p>
    <w:p w14:paraId="3A2ACAE7" w14:textId="13B1C324"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pacing w:val="-2"/>
          <w:sz w:val="20"/>
          <w:szCs w:val="20"/>
          <w:lang w:val="en-GB"/>
        </w:rPr>
      </w:pPr>
      <w:r w:rsidRPr="00961C80">
        <w:rPr>
          <w:rFonts w:cs="Arial"/>
          <w:spacing w:val="-2"/>
          <w:sz w:val="20"/>
          <w:szCs w:val="20"/>
          <w:lang w:val="en-GB"/>
        </w:rPr>
        <w:t xml:space="preserve">Trade accounts receivable are amounts due from customers for services performed in the ordinary course of business. They are generally due for settlement within </w:t>
      </w:r>
      <w:r w:rsidR="00C71713" w:rsidRPr="00961C80">
        <w:rPr>
          <w:rFonts w:cs="Arial"/>
          <w:spacing w:val="-2"/>
          <w:sz w:val="20"/>
          <w:szCs w:val="20"/>
          <w:lang w:val="en-GB"/>
        </w:rPr>
        <w:t>15-60</w:t>
      </w:r>
      <w:r w:rsidRPr="00961C80">
        <w:rPr>
          <w:rFonts w:cs="Arial"/>
          <w:spacing w:val="-2"/>
          <w:sz w:val="20"/>
          <w:szCs w:val="20"/>
          <w:lang w:val="en-GB"/>
        </w:rPr>
        <w:t xml:space="preserve"> days which classified </w:t>
      </w:r>
      <w:r w:rsidR="00176F2A" w:rsidRPr="00961C80">
        <w:rPr>
          <w:rFonts w:cs="Arial"/>
          <w:spacing w:val="-2"/>
          <w:sz w:val="20"/>
          <w:szCs w:val="20"/>
          <w:lang w:val="en-GB"/>
        </w:rPr>
        <w:t>as</w:t>
      </w:r>
      <w:r w:rsidRPr="00961C80">
        <w:rPr>
          <w:rFonts w:cs="Arial"/>
          <w:spacing w:val="-2"/>
          <w:sz w:val="20"/>
          <w:szCs w:val="20"/>
          <w:lang w:val="en-GB"/>
        </w:rPr>
        <w:t xml:space="preserve"> not yet due.</w:t>
      </w:r>
    </w:p>
    <w:p w14:paraId="16B6D411" w14:textId="77777777"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12"/>
          <w:szCs w:val="12"/>
          <w:lang w:val="en-GB"/>
        </w:rPr>
      </w:pPr>
    </w:p>
    <w:p w14:paraId="7EF242F9" w14:textId="77777777"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961C80">
        <w:rPr>
          <w:rFonts w:cs="Arial"/>
          <w:i/>
          <w:iCs/>
          <w:sz w:val="20"/>
          <w:szCs w:val="20"/>
          <w:lang w:val="en-GB"/>
        </w:rPr>
        <w:t>Fair values</w:t>
      </w:r>
    </w:p>
    <w:p w14:paraId="3A1D3D0E" w14:textId="7CA77E51" w:rsidR="00B74998" w:rsidRPr="00961C80" w:rsidRDefault="00B7499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961C80">
        <w:rPr>
          <w:rFonts w:cs="Arial"/>
          <w:sz w:val="20"/>
          <w:szCs w:val="20"/>
          <w:lang w:val="en-GB"/>
        </w:rPr>
        <w:t xml:space="preserve">Due to the short-term nature of the trade </w:t>
      </w:r>
      <w:r w:rsidR="00600BDD" w:rsidRPr="00961C80">
        <w:rPr>
          <w:rFonts w:cs="Arial"/>
          <w:sz w:val="20"/>
          <w:szCs w:val="25"/>
        </w:rPr>
        <w:t xml:space="preserve">and </w:t>
      </w:r>
      <w:r w:rsidR="00600BDD" w:rsidRPr="00961C80">
        <w:rPr>
          <w:rFonts w:cs="Arial"/>
          <w:sz w:val="20"/>
          <w:szCs w:val="20"/>
        </w:rPr>
        <w:t>other current accounts receivable</w:t>
      </w:r>
      <w:r w:rsidRPr="00961C80">
        <w:rPr>
          <w:rFonts w:cs="Arial"/>
          <w:sz w:val="20"/>
          <w:szCs w:val="20"/>
          <w:lang w:val="en-GB"/>
        </w:rPr>
        <w:t xml:space="preserve">, their carrying amount </w:t>
      </w:r>
      <w:proofErr w:type="gramStart"/>
      <w:r w:rsidRPr="00961C80">
        <w:rPr>
          <w:rFonts w:cs="Arial"/>
          <w:sz w:val="20"/>
          <w:szCs w:val="20"/>
          <w:lang w:val="en-GB"/>
        </w:rPr>
        <w:t>is considered to be</w:t>
      </w:r>
      <w:proofErr w:type="gramEnd"/>
      <w:r w:rsidRPr="00961C80">
        <w:rPr>
          <w:rFonts w:cs="Arial"/>
          <w:sz w:val="20"/>
          <w:szCs w:val="20"/>
          <w:lang w:val="en-GB"/>
        </w:rPr>
        <w:t xml:space="preserve"> the same as their fair value.</w:t>
      </w:r>
    </w:p>
    <w:p w14:paraId="4BF06F55" w14:textId="77777777" w:rsidR="00F42A9F" w:rsidRPr="00961C80" w:rsidRDefault="00F42A9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16"/>
          <w:szCs w:val="16"/>
          <w:lang w:val="en-GB"/>
        </w:rPr>
      </w:pPr>
    </w:p>
    <w:p w14:paraId="1D3C05E4" w14:textId="77777777" w:rsidR="006772BF" w:rsidRPr="00961C80" w:rsidRDefault="006772BF" w:rsidP="00641DA3">
      <w:pPr>
        <w:pStyle w:val="ListParagraph"/>
        <w:numPr>
          <w:ilvl w:val="1"/>
          <w:numId w:val="18"/>
        </w:numPr>
        <w:spacing w:after="0" w:line="360" w:lineRule="auto"/>
        <w:ind w:left="720"/>
        <w:contextualSpacing w:val="0"/>
        <w:jc w:val="thaiDistribute"/>
        <w:rPr>
          <w:rFonts w:ascii="Arial" w:hAnsi="Arial" w:cs="Arial"/>
          <w:sz w:val="20"/>
          <w:szCs w:val="20"/>
        </w:rPr>
      </w:pPr>
      <w:r w:rsidRPr="00961C80">
        <w:rPr>
          <w:rFonts w:ascii="Arial" w:hAnsi="Arial" w:cs="Arial"/>
          <w:sz w:val="20"/>
          <w:szCs w:val="20"/>
        </w:rPr>
        <w:t>Restricted cash at financial institutions</w:t>
      </w:r>
    </w:p>
    <w:tbl>
      <w:tblPr>
        <w:tblW w:w="8337" w:type="dxa"/>
        <w:tblInd w:w="684" w:type="dxa"/>
        <w:tblLayout w:type="fixed"/>
        <w:tblCellMar>
          <w:left w:w="29" w:type="dxa"/>
          <w:right w:w="29" w:type="dxa"/>
        </w:tblCellMar>
        <w:tblLook w:val="0000" w:firstRow="0" w:lastRow="0" w:firstColumn="0" w:lastColumn="0" w:noHBand="0" w:noVBand="0"/>
      </w:tblPr>
      <w:tblGrid>
        <w:gridCol w:w="3492"/>
        <w:gridCol w:w="1207"/>
        <w:gridCol w:w="81"/>
        <w:gridCol w:w="1107"/>
        <w:gridCol w:w="81"/>
        <w:gridCol w:w="1207"/>
        <w:gridCol w:w="82"/>
        <w:gridCol w:w="1080"/>
      </w:tblGrid>
      <w:tr w:rsidR="006772BF" w:rsidRPr="00961C80" w14:paraId="20655BD5" w14:textId="77777777" w:rsidTr="00716B2A">
        <w:trPr>
          <w:cantSplit/>
        </w:trPr>
        <w:tc>
          <w:tcPr>
            <w:tcW w:w="3492" w:type="dxa"/>
          </w:tcPr>
          <w:p w14:paraId="22BACB41"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95" w:type="dxa"/>
            <w:gridSpan w:val="3"/>
            <w:tcBorders>
              <w:left w:val="nil"/>
            </w:tcBorders>
          </w:tcPr>
          <w:p w14:paraId="731444C4" w14:textId="77777777" w:rsidR="006772BF" w:rsidRPr="00961C80" w:rsidRDefault="006772BF" w:rsidP="00641DA3">
            <w:pPr>
              <w:spacing w:line="360" w:lineRule="auto"/>
              <w:jc w:val="center"/>
              <w:rPr>
                <w:rFonts w:cs="Arial"/>
                <w:sz w:val="17"/>
                <w:szCs w:val="17"/>
                <w:cs/>
              </w:rPr>
            </w:pPr>
          </w:p>
        </w:tc>
        <w:tc>
          <w:tcPr>
            <w:tcW w:w="81" w:type="dxa"/>
          </w:tcPr>
          <w:p w14:paraId="6B9F1055" w14:textId="77777777" w:rsidR="006772BF" w:rsidRPr="00961C80" w:rsidRDefault="006772BF" w:rsidP="00641DA3">
            <w:pPr>
              <w:spacing w:line="360" w:lineRule="auto"/>
              <w:ind w:right="72"/>
              <w:rPr>
                <w:rFonts w:cs="Arial"/>
                <w:sz w:val="17"/>
                <w:szCs w:val="17"/>
              </w:rPr>
            </w:pPr>
          </w:p>
        </w:tc>
        <w:tc>
          <w:tcPr>
            <w:tcW w:w="2369" w:type="dxa"/>
            <w:gridSpan w:val="3"/>
          </w:tcPr>
          <w:p w14:paraId="504273E8" w14:textId="77777777" w:rsidR="006772BF" w:rsidRPr="00961C80" w:rsidRDefault="006772BF" w:rsidP="00641DA3">
            <w:pPr>
              <w:pStyle w:val="3"/>
              <w:tabs>
                <w:tab w:val="clear" w:pos="360"/>
                <w:tab w:val="clear" w:pos="720"/>
              </w:tabs>
              <w:spacing w:line="360" w:lineRule="auto"/>
              <w:jc w:val="right"/>
              <w:rPr>
                <w:rFonts w:ascii="Arial" w:hAnsi="Arial" w:cs="Arial"/>
                <w:sz w:val="17"/>
                <w:szCs w:val="17"/>
              </w:rPr>
            </w:pPr>
            <w:r w:rsidRPr="00961C80">
              <w:rPr>
                <w:rFonts w:ascii="Arial" w:hAnsi="Arial" w:cs="Arial"/>
                <w:sz w:val="17"/>
                <w:szCs w:val="17"/>
              </w:rPr>
              <w:t>(Unit : Baht)</w:t>
            </w:r>
          </w:p>
        </w:tc>
      </w:tr>
      <w:tr w:rsidR="006772BF" w:rsidRPr="00961C80" w14:paraId="484D5832" w14:textId="77777777" w:rsidTr="00716B2A">
        <w:trPr>
          <w:cantSplit/>
        </w:trPr>
        <w:tc>
          <w:tcPr>
            <w:tcW w:w="3492" w:type="dxa"/>
          </w:tcPr>
          <w:p w14:paraId="6B80B7F8"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395" w:type="dxa"/>
            <w:gridSpan w:val="3"/>
            <w:tcBorders>
              <w:left w:val="nil"/>
              <w:bottom w:val="single" w:sz="4" w:space="0" w:color="auto"/>
            </w:tcBorders>
          </w:tcPr>
          <w:p w14:paraId="441E8AC6" w14:textId="77777777" w:rsidR="006772BF" w:rsidRPr="00961C80" w:rsidRDefault="006772BF" w:rsidP="00641DA3">
            <w:pPr>
              <w:spacing w:line="360" w:lineRule="auto"/>
              <w:jc w:val="center"/>
              <w:rPr>
                <w:rFonts w:cs="Arial"/>
                <w:sz w:val="17"/>
                <w:szCs w:val="17"/>
                <w:cs/>
              </w:rPr>
            </w:pPr>
            <w:r w:rsidRPr="00961C80">
              <w:rPr>
                <w:rFonts w:cs="Arial"/>
                <w:sz w:val="17"/>
                <w:szCs w:val="17"/>
                <w:lang w:val="en-GB"/>
              </w:rPr>
              <w:t>CONSOLIDATED F/S</w:t>
            </w:r>
          </w:p>
        </w:tc>
        <w:tc>
          <w:tcPr>
            <w:tcW w:w="81" w:type="dxa"/>
          </w:tcPr>
          <w:p w14:paraId="62BE9423" w14:textId="77777777" w:rsidR="006772BF" w:rsidRPr="00961C80" w:rsidRDefault="006772BF" w:rsidP="00641DA3">
            <w:pPr>
              <w:spacing w:line="360" w:lineRule="auto"/>
              <w:ind w:right="72"/>
              <w:rPr>
                <w:rFonts w:cs="Arial"/>
                <w:sz w:val="17"/>
                <w:szCs w:val="17"/>
              </w:rPr>
            </w:pPr>
          </w:p>
        </w:tc>
        <w:tc>
          <w:tcPr>
            <w:tcW w:w="2369" w:type="dxa"/>
            <w:gridSpan w:val="3"/>
            <w:tcBorders>
              <w:bottom w:val="single" w:sz="4" w:space="0" w:color="auto"/>
            </w:tcBorders>
          </w:tcPr>
          <w:p w14:paraId="4445E41F" w14:textId="77777777" w:rsidR="006772BF" w:rsidRPr="00961C80" w:rsidRDefault="006772BF" w:rsidP="00641DA3">
            <w:pPr>
              <w:spacing w:line="360" w:lineRule="auto"/>
              <w:ind w:right="72"/>
              <w:jc w:val="center"/>
              <w:rPr>
                <w:rFonts w:cs="Arial"/>
                <w:sz w:val="17"/>
                <w:szCs w:val="17"/>
              </w:rPr>
            </w:pPr>
            <w:r w:rsidRPr="00961C80">
              <w:rPr>
                <w:rFonts w:cs="Arial"/>
                <w:sz w:val="17"/>
                <w:szCs w:val="17"/>
                <w:lang w:val="en-GB"/>
              </w:rPr>
              <w:t>SEPARATE F/S</w:t>
            </w:r>
          </w:p>
        </w:tc>
      </w:tr>
      <w:tr w:rsidR="00167F5B" w:rsidRPr="00961C80" w14:paraId="07430EAB" w14:textId="77777777" w:rsidTr="00716B2A">
        <w:trPr>
          <w:cantSplit/>
          <w:trHeight w:val="557"/>
        </w:trPr>
        <w:tc>
          <w:tcPr>
            <w:tcW w:w="3492" w:type="dxa"/>
          </w:tcPr>
          <w:p w14:paraId="5A3D5552"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207" w:type="dxa"/>
            <w:tcBorders>
              <w:bottom w:val="single" w:sz="4" w:space="0" w:color="auto"/>
            </w:tcBorders>
            <w:vAlign w:val="bottom"/>
          </w:tcPr>
          <w:p w14:paraId="24CAD8B3"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30 September</w:t>
            </w:r>
          </w:p>
          <w:p w14:paraId="3F4F78E5" w14:textId="14E819EE" w:rsidR="00167F5B" w:rsidRPr="00961C80" w:rsidRDefault="00167F5B" w:rsidP="00641DA3">
            <w:pPr>
              <w:spacing w:line="360" w:lineRule="auto"/>
              <w:jc w:val="center"/>
              <w:rPr>
                <w:rFonts w:cs="Arial"/>
                <w:sz w:val="17"/>
                <w:szCs w:val="17"/>
              </w:rPr>
            </w:pPr>
            <w:r w:rsidRPr="00961C80">
              <w:rPr>
                <w:rFonts w:cs="Arial"/>
                <w:sz w:val="17"/>
                <w:szCs w:val="17"/>
                <w:lang w:val="en-GB"/>
              </w:rPr>
              <w:t>2023</w:t>
            </w:r>
          </w:p>
        </w:tc>
        <w:tc>
          <w:tcPr>
            <w:tcW w:w="81" w:type="dxa"/>
            <w:vAlign w:val="bottom"/>
          </w:tcPr>
          <w:p w14:paraId="66DDD204" w14:textId="77777777" w:rsidR="00167F5B" w:rsidRPr="00961C80" w:rsidRDefault="00167F5B" w:rsidP="00641DA3">
            <w:pPr>
              <w:spacing w:line="360" w:lineRule="auto"/>
              <w:jc w:val="center"/>
              <w:rPr>
                <w:rFonts w:cs="Arial"/>
                <w:sz w:val="17"/>
                <w:szCs w:val="17"/>
                <w:u w:val="single"/>
              </w:rPr>
            </w:pPr>
          </w:p>
        </w:tc>
        <w:tc>
          <w:tcPr>
            <w:tcW w:w="1107" w:type="dxa"/>
            <w:tcBorders>
              <w:bottom w:val="single" w:sz="4" w:space="0" w:color="auto"/>
            </w:tcBorders>
            <w:vAlign w:val="bottom"/>
          </w:tcPr>
          <w:p w14:paraId="16CB0125"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31 December</w:t>
            </w:r>
          </w:p>
          <w:p w14:paraId="24EA504A" w14:textId="04F7A656" w:rsidR="00167F5B" w:rsidRPr="00961C80" w:rsidRDefault="00167F5B" w:rsidP="00641DA3">
            <w:pPr>
              <w:spacing w:line="360" w:lineRule="auto"/>
              <w:jc w:val="center"/>
              <w:rPr>
                <w:rFonts w:cs="Arial"/>
                <w:sz w:val="17"/>
                <w:szCs w:val="17"/>
                <w:cs/>
                <w:lang w:val="en-GB"/>
              </w:rPr>
            </w:pPr>
            <w:r w:rsidRPr="00961C80">
              <w:rPr>
                <w:rFonts w:cs="Arial"/>
                <w:sz w:val="17"/>
                <w:szCs w:val="17"/>
                <w:lang w:val="en-GB"/>
              </w:rPr>
              <w:t>2022</w:t>
            </w:r>
          </w:p>
        </w:tc>
        <w:tc>
          <w:tcPr>
            <w:tcW w:w="81" w:type="dxa"/>
            <w:tcBorders>
              <w:bottom w:val="nil"/>
            </w:tcBorders>
          </w:tcPr>
          <w:p w14:paraId="4C16F34F" w14:textId="77777777" w:rsidR="00167F5B" w:rsidRPr="00961C80" w:rsidRDefault="00167F5B" w:rsidP="00641DA3">
            <w:pPr>
              <w:spacing w:line="360" w:lineRule="auto"/>
              <w:jc w:val="center"/>
              <w:rPr>
                <w:rFonts w:cs="Arial"/>
                <w:sz w:val="17"/>
                <w:szCs w:val="17"/>
              </w:rPr>
            </w:pPr>
          </w:p>
        </w:tc>
        <w:tc>
          <w:tcPr>
            <w:tcW w:w="1207" w:type="dxa"/>
            <w:tcBorders>
              <w:bottom w:val="single" w:sz="4" w:space="0" w:color="auto"/>
            </w:tcBorders>
            <w:vAlign w:val="bottom"/>
          </w:tcPr>
          <w:p w14:paraId="55EAF630"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30 September</w:t>
            </w:r>
          </w:p>
          <w:p w14:paraId="1B37A8B4" w14:textId="31F36B60" w:rsidR="00167F5B" w:rsidRPr="00961C80" w:rsidRDefault="00167F5B" w:rsidP="00641DA3">
            <w:pPr>
              <w:spacing w:line="360" w:lineRule="auto"/>
              <w:jc w:val="center"/>
              <w:rPr>
                <w:rFonts w:cs="Arial"/>
                <w:sz w:val="17"/>
                <w:szCs w:val="17"/>
                <w:cs/>
              </w:rPr>
            </w:pPr>
            <w:r w:rsidRPr="00961C80">
              <w:rPr>
                <w:rFonts w:cs="Arial"/>
                <w:sz w:val="17"/>
                <w:szCs w:val="17"/>
                <w:lang w:val="en-GB"/>
              </w:rPr>
              <w:t>2023</w:t>
            </w:r>
          </w:p>
        </w:tc>
        <w:tc>
          <w:tcPr>
            <w:tcW w:w="82" w:type="dxa"/>
            <w:vAlign w:val="bottom"/>
          </w:tcPr>
          <w:p w14:paraId="414FB2EB" w14:textId="77777777" w:rsidR="00167F5B" w:rsidRPr="00961C80" w:rsidRDefault="00167F5B" w:rsidP="00641DA3">
            <w:pPr>
              <w:spacing w:line="360" w:lineRule="auto"/>
              <w:jc w:val="center"/>
              <w:rPr>
                <w:rFonts w:cs="Arial"/>
                <w:sz w:val="17"/>
                <w:szCs w:val="17"/>
                <w:u w:val="single"/>
              </w:rPr>
            </w:pPr>
          </w:p>
        </w:tc>
        <w:tc>
          <w:tcPr>
            <w:tcW w:w="1079" w:type="dxa"/>
            <w:tcBorders>
              <w:bottom w:val="single" w:sz="4" w:space="0" w:color="auto"/>
            </w:tcBorders>
            <w:vAlign w:val="bottom"/>
          </w:tcPr>
          <w:p w14:paraId="4158358F"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31 December</w:t>
            </w:r>
          </w:p>
          <w:p w14:paraId="0A6CB406" w14:textId="700B87A9" w:rsidR="00167F5B" w:rsidRPr="00961C80" w:rsidRDefault="00167F5B" w:rsidP="00641DA3">
            <w:pPr>
              <w:spacing w:line="360" w:lineRule="auto"/>
              <w:jc w:val="center"/>
              <w:rPr>
                <w:rFonts w:cs="Arial"/>
                <w:sz w:val="17"/>
                <w:szCs w:val="17"/>
                <w:cs/>
              </w:rPr>
            </w:pPr>
            <w:r w:rsidRPr="00961C80">
              <w:rPr>
                <w:rFonts w:cs="Arial"/>
                <w:sz w:val="17"/>
                <w:szCs w:val="17"/>
                <w:lang w:val="en-GB"/>
              </w:rPr>
              <w:t>2022</w:t>
            </w:r>
          </w:p>
        </w:tc>
      </w:tr>
      <w:tr w:rsidR="0049074C" w:rsidRPr="00961C80" w14:paraId="588E3FA0" w14:textId="77777777" w:rsidTr="00716B2A">
        <w:trPr>
          <w:cantSplit/>
          <w:trHeight w:val="41"/>
        </w:trPr>
        <w:tc>
          <w:tcPr>
            <w:tcW w:w="3492" w:type="dxa"/>
          </w:tcPr>
          <w:p w14:paraId="32966A59"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961C80">
              <w:rPr>
                <w:rFonts w:cs="Arial"/>
                <w:sz w:val="17"/>
                <w:szCs w:val="17"/>
              </w:rPr>
              <w:t>Restricted cash at financial institutions</w:t>
            </w:r>
          </w:p>
        </w:tc>
        <w:tc>
          <w:tcPr>
            <w:tcW w:w="1207" w:type="dxa"/>
            <w:tcBorders>
              <w:left w:val="nil"/>
            </w:tcBorders>
          </w:tcPr>
          <w:p w14:paraId="4F7AA2F6" w14:textId="58ECBA0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961C80">
              <w:rPr>
                <w:rFonts w:cs="Arial"/>
                <w:sz w:val="17"/>
                <w:szCs w:val="17"/>
              </w:rPr>
              <w:t>9,858,640</w:t>
            </w:r>
          </w:p>
        </w:tc>
        <w:tc>
          <w:tcPr>
            <w:tcW w:w="81" w:type="dxa"/>
            <w:tcBorders>
              <w:left w:val="nil"/>
            </w:tcBorders>
          </w:tcPr>
          <w:p w14:paraId="2ECA8DE9" w14:textId="77777777" w:rsidR="0049074C" w:rsidRPr="00961C80" w:rsidRDefault="0049074C" w:rsidP="00641DA3">
            <w:pPr>
              <w:spacing w:line="360" w:lineRule="auto"/>
              <w:ind w:right="61"/>
              <w:jc w:val="right"/>
              <w:rPr>
                <w:rFonts w:cs="Arial"/>
                <w:sz w:val="17"/>
                <w:szCs w:val="17"/>
              </w:rPr>
            </w:pPr>
          </w:p>
        </w:tc>
        <w:tc>
          <w:tcPr>
            <w:tcW w:w="1107" w:type="dxa"/>
            <w:tcBorders>
              <w:left w:val="nil"/>
            </w:tcBorders>
          </w:tcPr>
          <w:p w14:paraId="2BB2F59E"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961C80">
              <w:rPr>
                <w:rFonts w:cs="Arial"/>
                <w:sz w:val="17"/>
                <w:szCs w:val="17"/>
              </w:rPr>
              <w:t>4,205,757</w:t>
            </w:r>
          </w:p>
        </w:tc>
        <w:tc>
          <w:tcPr>
            <w:tcW w:w="81" w:type="dxa"/>
          </w:tcPr>
          <w:p w14:paraId="0B857D4D" w14:textId="77777777" w:rsidR="0049074C" w:rsidRPr="00961C80" w:rsidRDefault="0049074C" w:rsidP="00641DA3">
            <w:pPr>
              <w:spacing w:line="360" w:lineRule="auto"/>
              <w:ind w:right="61"/>
              <w:jc w:val="right"/>
              <w:rPr>
                <w:rFonts w:cs="Arial"/>
                <w:sz w:val="17"/>
                <w:szCs w:val="17"/>
              </w:rPr>
            </w:pPr>
          </w:p>
        </w:tc>
        <w:tc>
          <w:tcPr>
            <w:tcW w:w="1207" w:type="dxa"/>
          </w:tcPr>
          <w:p w14:paraId="1B24B0B7" w14:textId="5F067A5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961C80">
              <w:rPr>
                <w:rFonts w:cs="Arial"/>
                <w:sz w:val="17"/>
                <w:szCs w:val="17"/>
              </w:rPr>
              <w:t>9,496,640</w:t>
            </w:r>
          </w:p>
        </w:tc>
        <w:tc>
          <w:tcPr>
            <w:tcW w:w="82" w:type="dxa"/>
          </w:tcPr>
          <w:p w14:paraId="699C29BB" w14:textId="77777777" w:rsidR="0049074C" w:rsidRPr="00961C80" w:rsidRDefault="0049074C" w:rsidP="00641DA3">
            <w:pPr>
              <w:pStyle w:val="BodyTextIndent"/>
              <w:spacing w:after="0" w:line="360" w:lineRule="auto"/>
              <w:ind w:left="-157" w:right="61"/>
              <w:jc w:val="right"/>
              <w:rPr>
                <w:rFonts w:cs="Arial"/>
                <w:sz w:val="17"/>
                <w:szCs w:val="17"/>
                <w:cs/>
              </w:rPr>
            </w:pPr>
          </w:p>
        </w:tc>
        <w:tc>
          <w:tcPr>
            <w:tcW w:w="1079" w:type="dxa"/>
          </w:tcPr>
          <w:p w14:paraId="26F9CF31"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961C80">
              <w:rPr>
                <w:rFonts w:cs="Arial"/>
                <w:sz w:val="17"/>
                <w:szCs w:val="17"/>
              </w:rPr>
              <w:t>4,205,757</w:t>
            </w:r>
          </w:p>
        </w:tc>
      </w:tr>
      <w:tr w:rsidR="0049074C" w:rsidRPr="00961C80" w14:paraId="281ACBB7" w14:textId="77777777" w:rsidTr="00716B2A">
        <w:trPr>
          <w:cantSplit/>
          <w:trHeight w:val="126"/>
        </w:trPr>
        <w:tc>
          <w:tcPr>
            <w:tcW w:w="3492" w:type="dxa"/>
          </w:tcPr>
          <w:p w14:paraId="642BB923"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961C80">
              <w:rPr>
                <w:rFonts w:cs="Arial"/>
                <w:sz w:val="17"/>
                <w:szCs w:val="17"/>
                <w:u w:val="single"/>
              </w:rPr>
              <w:t>Less:</w:t>
            </w:r>
            <w:r w:rsidRPr="00961C80">
              <w:rPr>
                <w:rFonts w:cs="Arial"/>
                <w:sz w:val="17"/>
                <w:szCs w:val="17"/>
                <w:cs/>
              </w:rPr>
              <w:t xml:space="preserve">  </w:t>
            </w:r>
            <w:r w:rsidRPr="00961C80">
              <w:rPr>
                <w:rFonts w:cs="Arial"/>
                <w:sz w:val="17"/>
                <w:szCs w:val="17"/>
              </w:rPr>
              <w:t>current portion within 1 year</w:t>
            </w:r>
          </w:p>
        </w:tc>
        <w:tc>
          <w:tcPr>
            <w:tcW w:w="1207" w:type="dxa"/>
            <w:tcBorders>
              <w:left w:val="nil"/>
            </w:tcBorders>
          </w:tcPr>
          <w:p w14:paraId="7C6A4FA6" w14:textId="0CA921C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961C80">
              <w:rPr>
                <w:rFonts w:cs="Arial"/>
                <w:sz w:val="17"/>
                <w:szCs w:val="17"/>
              </w:rPr>
              <w:t>(2,473,693)</w:t>
            </w:r>
          </w:p>
        </w:tc>
        <w:tc>
          <w:tcPr>
            <w:tcW w:w="81" w:type="dxa"/>
            <w:tcBorders>
              <w:left w:val="nil"/>
            </w:tcBorders>
          </w:tcPr>
          <w:p w14:paraId="157E8EA4" w14:textId="77777777" w:rsidR="0049074C" w:rsidRPr="00961C80" w:rsidRDefault="0049074C" w:rsidP="00641DA3">
            <w:pPr>
              <w:spacing w:line="360" w:lineRule="auto"/>
              <w:ind w:right="61"/>
              <w:jc w:val="right"/>
              <w:rPr>
                <w:rFonts w:cs="Arial"/>
                <w:sz w:val="17"/>
                <w:szCs w:val="17"/>
              </w:rPr>
            </w:pPr>
          </w:p>
        </w:tc>
        <w:tc>
          <w:tcPr>
            <w:tcW w:w="1107" w:type="dxa"/>
            <w:tcBorders>
              <w:left w:val="nil"/>
            </w:tcBorders>
          </w:tcPr>
          <w:p w14:paraId="3332DC75"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961C80">
              <w:rPr>
                <w:rFonts w:cs="Arial"/>
                <w:sz w:val="17"/>
                <w:szCs w:val="17"/>
              </w:rPr>
              <w:t>(2,197,817)</w:t>
            </w:r>
          </w:p>
        </w:tc>
        <w:tc>
          <w:tcPr>
            <w:tcW w:w="81" w:type="dxa"/>
          </w:tcPr>
          <w:p w14:paraId="414034CB" w14:textId="77777777" w:rsidR="0049074C" w:rsidRPr="00961C80" w:rsidRDefault="0049074C" w:rsidP="00641DA3">
            <w:pPr>
              <w:spacing w:line="360" w:lineRule="auto"/>
              <w:ind w:right="61"/>
              <w:jc w:val="right"/>
              <w:rPr>
                <w:rFonts w:cs="Arial"/>
                <w:sz w:val="17"/>
                <w:szCs w:val="17"/>
              </w:rPr>
            </w:pPr>
          </w:p>
        </w:tc>
        <w:tc>
          <w:tcPr>
            <w:tcW w:w="1207" w:type="dxa"/>
          </w:tcPr>
          <w:p w14:paraId="573623BD" w14:textId="16901D78"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961C80">
              <w:rPr>
                <w:rFonts w:cs="Arial"/>
                <w:sz w:val="17"/>
                <w:szCs w:val="17"/>
              </w:rPr>
              <w:t>(2,473,693)</w:t>
            </w:r>
          </w:p>
        </w:tc>
        <w:tc>
          <w:tcPr>
            <w:tcW w:w="82" w:type="dxa"/>
          </w:tcPr>
          <w:p w14:paraId="5305FB40" w14:textId="77777777" w:rsidR="0049074C" w:rsidRPr="00961C80" w:rsidRDefault="0049074C" w:rsidP="00641DA3">
            <w:pPr>
              <w:pStyle w:val="BodyTextIndent"/>
              <w:spacing w:after="0" w:line="360" w:lineRule="auto"/>
              <w:ind w:left="-157" w:right="61"/>
              <w:jc w:val="right"/>
              <w:rPr>
                <w:rFonts w:cs="Arial"/>
                <w:sz w:val="17"/>
                <w:szCs w:val="17"/>
                <w:cs/>
              </w:rPr>
            </w:pPr>
          </w:p>
        </w:tc>
        <w:tc>
          <w:tcPr>
            <w:tcW w:w="1079" w:type="dxa"/>
          </w:tcPr>
          <w:p w14:paraId="2784AE2D"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961C80">
              <w:rPr>
                <w:rFonts w:cs="Arial"/>
                <w:sz w:val="17"/>
                <w:szCs w:val="17"/>
              </w:rPr>
              <w:t>(2,197,817)</w:t>
            </w:r>
          </w:p>
        </w:tc>
      </w:tr>
      <w:tr w:rsidR="0049074C" w:rsidRPr="00961C80" w14:paraId="3E5C266D" w14:textId="77777777" w:rsidTr="00716B2A">
        <w:trPr>
          <w:cantSplit/>
          <w:trHeight w:val="260"/>
        </w:trPr>
        <w:tc>
          <w:tcPr>
            <w:tcW w:w="3492" w:type="dxa"/>
            <w:vAlign w:val="center"/>
          </w:tcPr>
          <w:p w14:paraId="2705FD61"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961C80">
              <w:rPr>
                <w:rFonts w:cs="Arial"/>
                <w:sz w:val="17"/>
                <w:szCs w:val="17"/>
              </w:rPr>
              <w:t>Amount due more than 1 year</w:t>
            </w:r>
          </w:p>
        </w:tc>
        <w:tc>
          <w:tcPr>
            <w:tcW w:w="1207" w:type="dxa"/>
            <w:tcBorders>
              <w:top w:val="single" w:sz="4" w:space="0" w:color="auto"/>
              <w:left w:val="nil"/>
              <w:bottom w:val="single" w:sz="12" w:space="0" w:color="auto"/>
            </w:tcBorders>
          </w:tcPr>
          <w:p w14:paraId="2BD63A2C" w14:textId="4F812EC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360" w:lineRule="auto"/>
              <w:ind w:left="-32"/>
              <w:rPr>
                <w:rFonts w:cs="Arial"/>
                <w:sz w:val="17"/>
                <w:szCs w:val="17"/>
              </w:rPr>
            </w:pPr>
            <w:r w:rsidRPr="00961C80">
              <w:rPr>
                <w:rFonts w:cs="Arial"/>
                <w:sz w:val="17"/>
                <w:szCs w:val="17"/>
              </w:rPr>
              <w:t>7,384,947</w:t>
            </w:r>
          </w:p>
        </w:tc>
        <w:tc>
          <w:tcPr>
            <w:tcW w:w="81" w:type="dxa"/>
            <w:tcBorders>
              <w:left w:val="nil"/>
            </w:tcBorders>
          </w:tcPr>
          <w:p w14:paraId="54826BD8" w14:textId="77777777" w:rsidR="0049074C" w:rsidRPr="00961C80" w:rsidRDefault="0049074C" w:rsidP="00641DA3">
            <w:pPr>
              <w:spacing w:line="360" w:lineRule="auto"/>
              <w:ind w:right="61"/>
              <w:jc w:val="right"/>
              <w:rPr>
                <w:rFonts w:cs="Arial"/>
                <w:sz w:val="17"/>
                <w:szCs w:val="17"/>
              </w:rPr>
            </w:pPr>
          </w:p>
        </w:tc>
        <w:tc>
          <w:tcPr>
            <w:tcW w:w="1107" w:type="dxa"/>
            <w:tcBorders>
              <w:top w:val="single" w:sz="4" w:space="0" w:color="auto"/>
              <w:left w:val="nil"/>
              <w:bottom w:val="single" w:sz="12" w:space="0" w:color="auto"/>
            </w:tcBorders>
          </w:tcPr>
          <w:p w14:paraId="2A7030B6"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60" w:lineRule="auto"/>
              <w:ind w:left="-32"/>
              <w:rPr>
                <w:rFonts w:cs="Arial"/>
                <w:sz w:val="17"/>
                <w:szCs w:val="17"/>
              </w:rPr>
            </w:pPr>
            <w:r w:rsidRPr="00961C80">
              <w:rPr>
                <w:rFonts w:cs="Arial"/>
                <w:sz w:val="17"/>
                <w:szCs w:val="17"/>
              </w:rPr>
              <w:t>2,007,940</w:t>
            </w:r>
          </w:p>
        </w:tc>
        <w:tc>
          <w:tcPr>
            <w:tcW w:w="81" w:type="dxa"/>
          </w:tcPr>
          <w:p w14:paraId="2D097788" w14:textId="77777777" w:rsidR="0049074C" w:rsidRPr="00961C80" w:rsidRDefault="0049074C" w:rsidP="00641DA3">
            <w:pPr>
              <w:spacing w:line="360" w:lineRule="auto"/>
              <w:ind w:right="61"/>
              <w:jc w:val="right"/>
              <w:rPr>
                <w:rFonts w:cs="Arial"/>
                <w:sz w:val="17"/>
                <w:szCs w:val="17"/>
              </w:rPr>
            </w:pPr>
          </w:p>
        </w:tc>
        <w:tc>
          <w:tcPr>
            <w:tcW w:w="1207" w:type="dxa"/>
            <w:tcBorders>
              <w:top w:val="single" w:sz="4" w:space="0" w:color="auto"/>
              <w:bottom w:val="single" w:sz="12" w:space="0" w:color="auto"/>
            </w:tcBorders>
          </w:tcPr>
          <w:p w14:paraId="5F3B65D6" w14:textId="31C75179"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360" w:lineRule="auto"/>
              <w:ind w:left="-32"/>
              <w:rPr>
                <w:rFonts w:cs="Arial"/>
                <w:sz w:val="17"/>
                <w:szCs w:val="17"/>
              </w:rPr>
            </w:pPr>
            <w:r w:rsidRPr="00961C80">
              <w:rPr>
                <w:rFonts w:cs="Arial"/>
                <w:sz w:val="17"/>
                <w:szCs w:val="17"/>
              </w:rPr>
              <w:t>7,022,947</w:t>
            </w:r>
          </w:p>
        </w:tc>
        <w:tc>
          <w:tcPr>
            <w:tcW w:w="82" w:type="dxa"/>
          </w:tcPr>
          <w:p w14:paraId="04BE9CE3" w14:textId="77777777" w:rsidR="0049074C" w:rsidRPr="00961C80" w:rsidRDefault="0049074C" w:rsidP="00641DA3">
            <w:pPr>
              <w:pStyle w:val="BodyTextIndent"/>
              <w:spacing w:after="0" w:line="360" w:lineRule="auto"/>
              <w:ind w:left="-157" w:right="61"/>
              <w:jc w:val="right"/>
              <w:rPr>
                <w:rFonts w:cs="Arial"/>
                <w:sz w:val="17"/>
                <w:szCs w:val="17"/>
                <w:cs/>
              </w:rPr>
            </w:pPr>
          </w:p>
        </w:tc>
        <w:tc>
          <w:tcPr>
            <w:tcW w:w="1079" w:type="dxa"/>
            <w:tcBorders>
              <w:top w:val="single" w:sz="4" w:space="0" w:color="auto"/>
              <w:bottom w:val="single" w:sz="12" w:space="0" w:color="auto"/>
            </w:tcBorders>
          </w:tcPr>
          <w:p w14:paraId="1F955149"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32"/>
              <w:rPr>
                <w:rFonts w:cs="Arial"/>
                <w:sz w:val="17"/>
                <w:szCs w:val="17"/>
              </w:rPr>
            </w:pPr>
            <w:r w:rsidRPr="00961C80">
              <w:rPr>
                <w:rFonts w:cs="Arial"/>
                <w:sz w:val="17"/>
                <w:szCs w:val="17"/>
              </w:rPr>
              <w:t>2,007,940</w:t>
            </w:r>
          </w:p>
        </w:tc>
      </w:tr>
    </w:tbl>
    <w:p w14:paraId="703AF352" w14:textId="77777777" w:rsidR="006772BF" w:rsidRPr="00961C80" w:rsidRDefault="006772BF" w:rsidP="00641DA3">
      <w:pPr>
        <w:pStyle w:val="ListParagraph"/>
        <w:spacing w:after="0" w:line="360" w:lineRule="auto"/>
        <w:contextualSpacing w:val="0"/>
        <w:jc w:val="thaiDistribute"/>
        <w:rPr>
          <w:rFonts w:ascii="Arial" w:hAnsi="Arial" w:cs="Arial"/>
          <w:sz w:val="14"/>
          <w:szCs w:val="14"/>
          <w:u w:val="single"/>
        </w:rPr>
      </w:pPr>
    </w:p>
    <w:p w14:paraId="209574D2"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cs/>
          <w:lang w:val="en-GB"/>
        </w:rPr>
      </w:pPr>
      <w:r w:rsidRPr="00961C80">
        <w:rPr>
          <w:rFonts w:cs="Arial"/>
          <w:spacing w:val="2"/>
          <w:sz w:val="20"/>
          <w:szCs w:val="20"/>
          <w:lang w:val="en-GB"/>
        </w:rPr>
        <w:t xml:space="preserve">The Company presents cash at </w:t>
      </w:r>
      <w:r w:rsidRPr="00961C80">
        <w:rPr>
          <w:rFonts w:cs="Arial"/>
          <w:spacing w:val="2"/>
          <w:sz w:val="20"/>
          <w:szCs w:val="20"/>
        </w:rPr>
        <w:t>financial institutions</w:t>
      </w:r>
      <w:r w:rsidRPr="00961C80">
        <w:rPr>
          <w:rFonts w:cs="Arial"/>
          <w:spacing w:val="2"/>
          <w:sz w:val="20"/>
          <w:szCs w:val="20"/>
          <w:lang w:val="en-GB"/>
        </w:rPr>
        <w:t xml:space="preserve"> with obligations as current portion and non-</w:t>
      </w:r>
      <w:r w:rsidRPr="00961C80">
        <w:rPr>
          <w:rFonts w:cs="Arial"/>
          <w:sz w:val="20"/>
          <w:szCs w:val="20"/>
          <w:lang w:val="en-GB"/>
        </w:rPr>
        <w:t>current portion according to the collateral redemption period.</w:t>
      </w:r>
    </w:p>
    <w:p w14:paraId="20AF62A6"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4"/>
          <w:szCs w:val="14"/>
          <w:lang w:val="en-GB"/>
        </w:rPr>
      </w:pPr>
    </w:p>
    <w:p w14:paraId="51EA1E36" w14:textId="584A275B"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961C80">
        <w:rPr>
          <w:rFonts w:cs="Arial"/>
          <w:spacing w:val="-4"/>
          <w:sz w:val="20"/>
          <w:szCs w:val="20"/>
          <w:lang w:val="en-GB"/>
        </w:rPr>
        <w:t xml:space="preserve">The </w:t>
      </w:r>
      <w:proofErr w:type="gramStart"/>
      <w:r w:rsidRPr="00961C80">
        <w:rPr>
          <w:rFonts w:cs="Arial"/>
          <w:spacing w:val="-4"/>
          <w:sz w:val="20"/>
          <w:szCs w:val="20"/>
          <w:lang w:val="en-GB"/>
        </w:rPr>
        <w:t>deposits</w:t>
      </w:r>
      <w:proofErr w:type="gramEnd"/>
      <w:r w:rsidRPr="00961C80">
        <w:rPr>
          <w:rFonts w:cs="Arial"/>
          <w:spacing w:val="-4"/>
          <w:sz w:val="20"/>
          <w:szCs w:val="20"/>
          <w:lang w:val="en-GB"/>
        </w:rPr>
        <w:t xml:space="preserve"> at </w:t>
      </w:r>
      <w:r w:rsidRPr="00961C80">
        <w:rPr>
          <w:rFonts w:cs="Arial"/>
          <w:sz w:val="20"/>
          <w:szCs w:val="20"/>
        </w:rPr>
        <w:t>financial institutions</w:t>
      </w:r>
      <w:r w:rsidRPr="00961C80">
        <w:rPr>
          <w:rFonts w:cs="Arial"/>
          <w:spacing w:val="-4"/>
          <w:sz w:val="20"/>
          <w:szCs w:val="20"/>
          <w:lang w:val="en-GB"/>
        </w:rPr>
        <w:t xml:space="preserve"> is pledged as collateral for the delivery of customers’ projects </w:t>
      </w:r>
      <w:r w:rsidR="00D10842" w:rsidRPr="00961C80">
        <w:rPr>
          <w:rFonts w:cs="Arial"/>
          <w:sz w:val="20"/>
          <w:szCs w:val="20"/>
          <w:lang w:val="en-GB"/>
        </w:rPr>
        <w:t xml:space="preserve">and bank overdrafts from financial institution </w:t>
      </w:r>
      <w:r w:rsidRPr="00961C80">
        <w:rPr>
          <w:rFonts w:cs="Arial"/>
          <w:sz w:val="20"/>
          <w:szCs w:val="20"/>
          <w:lang w:val="en-GB"/>
        </w:rPr>
        <w:t>as mentioned in note no. 5.</w:t>
      </w:r>
      <w:r w:rsidR="00C71713" w:rsidRPr="00961C80">
        <w:rPr>
          <w:rFonts w:cs="Arial"/>
          <w:sz w:val="20"/>
          <w:szCs w:val="20"/>
          <w:lang w:val="en-GB"/>
        </w:rPr>
        <w:t>5</w:t>
      </w:r>
      <w:r w:rsidR="00176A5E" w:rsidRPr="00961C80">
        <w:rPr>
          <w:rFonts w:cs="Arial"/>
          <w:sz w:val="20"/>
          <w:szCs w:val="20"/>
          <w:lang w:val="en-GB"/>
        </w:rPr>
        <w:t>,</w:t>
      </w:r>
      <w:r w:rsidRPr="00961C80">
        <w:rPr>
          <w:rFonts w:cs="Arial"/>
          <w:sz w:val="20"/>
          <w:szCs w:val="20"/>
          <w:lang w:val="en-GB"/>
        </w:rPr>
        <w:t xml:space="preserve"> 17.</w:t>
      </w:r>
      <w:r w:rsidR="00C71713" w:rsidRPr="00961C80">
        <w:rPr>
          <w:rFonts w:cs="Arial"/>
          <w:sz w:val="20"/>
          <w:szCs w:val="20"/>
          <w:lang w:val="en-GB"/>
        </w:rPr>
        <w:t>3</w:t>
      </w:r>
      <w:r w:rsidRPr="00961C80">
        <w:rPr>
          <w:rFonts w:cs="Arial"/>
          <w:sz w:val="20"/>
          <w:szCs w:val="20"/>
          <w:lang w:val="en-GB"/>
        </w:rPr>
        <w:t xml:space="preserve"> and 17.</w:t>
      </w:r>
      <w:r w:rsidR="00C71713" w:rsidRPr="00961C80">
        <w:rPr>
          <w:rFonts w:cs="Arial"/>
          <w:sz w:val="20"/>
          <w:szCs w:val="20"/>
          <w:lang w:val="en-GB"/>
        </w:rPr>
        <w:t>4</w:t>
      </w:r>
      <w:r w:rsidR="008A3192" w:rsidRPr="00961C80">
        <w:rPr>
          <w:rFonts w:cs="Arial"/>
          <w:sz w:val="20"/>
          <w:szCs w:val="20"/>
          <w:lang w:val="en-GB"/>
        </w:rPr>
        <w:t>.</w:t>
      </w:r>
    </w:p>
    <w:p w14:paraId="5A6FDB20" w14:textId="77777777" w:rsidR="00DB227D" w:rsidRPr="00961C80" w:rsidRDefault="00DB227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lang w:val="en-GB"/>
        </w:rPr>
      </w:pPr>
    </w:p>
    <w:p w14:paraId="22277C6F" w14:textId="50F8B952" w:rsidR="00C71713" w:rsidRPr="00961C80" w:rsidRDefault="000A2746" w:rsidP="00641DA3">
      <w:pPr>
        <w:pStyle w:val="ListParagraph"/>
        <w:numPr>
          <w:ilvl w:val="1"/>
          <w:numId w:val="18"/>
        </w:numPr>
        <w:spacing w:after="0" w:line="360" w:lineRule="auto"/>
        <w:ind w:left="720"/>
        <w:contextualSpacing w:val="0"/>
        <w:jc w:val="thaiDistribute"/>
        <w:rPr>
          <w:rFonts w:ascii="Arial" w:hAnsi="Arial" w:cs="Arial"/>
          <w:sz w:val="20"/>
          <w:szCs w:val="20"/>
        </w:rPr>
      </w:pPr>
      <w:r w:rsidRPr="00961C80">
        <w:rPr>
          <w:rFonts w:ascii="Arial" w:hAnsi="Arial" w:cs="Arial"/>
          <w:sz w:val="20"/>
          <w:szCs w:val="20"/>
        </w:rPr>
        <w:t xml:space="preserve">Short-term loans to other </w:t>
      </w:r>
      <w:r w:rsidR="00DB227D" w:rsidRPr="00961C80">
        <w:rPr>
          <w:rFonts w:ascii="Arial" w:hAnsi="Arial" w:cs="Arial"/>
          <w:sz w:val="20"/>
          <w:szCs w:val="20"/>
        </w:rPr>
        <w:t>company</w:t>
      </w:r>
    </w:p>
    <w:tbl>
      <w:tblPr>
        <w:tblW w:w="8334" w:type="dxa"/>
        <w:tblInd w:w="68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806"/>
        <w:gridCol w:w="1791"/>
        <w:gridCol w:w="1737"/>
      </w:tblGrid>
      <w:tr w:rsidR="000A2746" w:rsidRPr="00961C80" w14:paraId="0DC0D066" w14:textId="77777777" w:rsidTr="00716B2A">
        <w:trPr>
          <w:cantSplit/>
        </w:trPr>
        <w:tc>
          <w:tcPr>
            <w:tcW w:w="4806" w:type="dxa"/>
            <w:tcBorders>
              <w:right w:val="nil"/>
            </w:tcBorders>
            <w:vAlign w:val="bottom"/>
          </w:tcPr>
          <w:p w14:paraId="264FFECC" w14:textId="77777777" w:rsidR="000A2746" w:rsidRPr="00961C80" w:rsidRDefault="000A2746" w:rsidP="00641DA3">
            <w:pPr>
              <w:tabs>
                <w:tab w:val="clear" w:pos="5387"/>
                <w:tab w:val="clear" w:pos="5613"/>
              </w:tabs>
              <w:spacing w:line="360" w:lineRule="auto"/>
              <w:ind w:right="14"/>
              <w:jc w:val="thaiDistribute"/>
              <w:rPr>
                <w:rFonts w:cs="Arial"/>
                <w:sz w:val="17"/>
                <w:szCs w:val="17"/>
                <w:cs/>
              </w:rPr>
            </w:pPr>
          </w:p>
        </w:tc>
        <w:tc>
          <w:tcPr>
            <w:tcW w:w="3528" w:type="dxa"/>
            <w:gridSpan w:val="2"/>
            <w:tcBorders>
              <w:bottom w:val="nil"/>
            </w:tcBorders>
          </w:tcPr>
          <w:p w14:paraId="65EE9B18" w14:textId="77777777" w:rsidR="000A2746" w:rsidRPr="00961C80" w:rsidRDefault="000A274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961C80">
              <w:rPr>
                <w:rFonts w:cs="Arial"/>
                <w:sz w:val="17"/>
                <w:szCs w:val="17"/>
              </w:rPr>
              <w:t>(</w:t>
            </w:r>
            <w:proofErr w:type="gramStart"/>
            <w:r w:rsidRPr="00961C80">
              <w:rPr>
                <w:rFonts w:cs="Arial"/>
                <w:sz w:val="17"/>
                <w:szCs w:val="17"/>
              </w:rPr>
              <w:t>Unit :</w:t>
            </w:r>
            <w:proofErr w:type="gramEnd"/>
            <w:r w:rsidRPr="00961C80">
              <w:rPr>
                <w:rFonts w:cs="Arial"/>
                <w:sz w:val="17"/>
                <w:szCs w:val="17"/>
              </w:rPr>
              <w:t xml:space="preserve"> Baht)</w:t>
            </w:r>
          </w:p>
        </w:tc>
      </w:tr>
      <w:tr w:rsidR="000A2746" w:rsidRPr="00961C80" w14:paraId="7C0BC38A" w14:textId="77777777" w:rsidTr="00716B2A">
        <w:trPr>
          <w:cantSplit/>
        </w:trPr>
        <w:tc>
          <w:tcPr>
            <w:tcW w:w="4806" w:type="dxa"/>
            <w:tcBorders>
              <w:bottom w:val="nil"/>
              <w:right w:val="nil"/>
            </w:tcBorders>
            <w:vAlign w:val="bottom"/>
          </w:tcPr>
          <w:p w14:paraId="39078304"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3528" w:type="dxa"/>
            <w:gridSpan w:val="2"/>
            <w:tcBorders>
              <w:top w:val="nil"/>
              <w:bottom w:val="nil"/>
            </w:tcBorders>
            <w:shd w:val="clear" w:color="auto" w:fill="auto"/>
            <w:vAlign w:val="bottom"/>
          </w:tcPr>
          <w:p w14:paraId="7039FF80" w14:textId="2954883D" w:rsidR="000A2746" w:rsidRPr="00961C80" w:rsidRDefault="000A274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961C80">
              <w:rPr>
                <w:rFonts w:cs="Arial"/>
                <w:sz w:val="17"/>
                <w:szCs w:val="17"/>
                <w:lang w:val="en-GB"/>
              </w:rPr>
              <w:t>CONSOLIDATED F/S</w:t>
            </w:r>
            <w:r w:rsidRPr="00961C80">
              <w:rPr>
                <w:rFonts w:eastAsia="Arial" w:cs="Arial"/>
                <w:sz w:val="17"/>
                <w:szCs w:val="17"/>
              </w:rPr>
              <w:t xml:space="preserve"> AND </w:t>
            </w:r>
            <w:r w:rsidRPr="00961C80">
              <w:rPr>
                <w:rFonts w:cs="Arial"/>
                <w:sz w:val="17"/>
                <w:szCs w:val="17"/>
                <w:lang w:val="en-GB"/>
              </w:rPr>
              <w:t>SEPARATE F/S</w:t>
            </w:r>
          </w:p>
        </w:tc>
      </w:tr>
      <w:tr w:rsidR="000A2746" w:rsidRPr="00961C80" w14:paraId="27F9F835" w14:textId="77777777" w:rsidTr="00754928">
        <w:trPr>
          <w:cantSplit/>
        </w:trPr>
        <w:tc>
          <w:tcPr>
            <w:tcW w:w="4806" w:type="dxa"/>
            <w:tcBorders>
              <w:bottom w:val="nil"/>
              <w:right w:val="nil"/>
            </w:tcBorders>
            <w:vAlign w:val="bottom"/>
          </w:tcPr>
          <w:p w14:paraId="6A5970A7"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14"/>
              <w:jc w:val="thaiDistribute"/>
              <w:rPr>
                <w:rFonts w:cs="Arial"/>
                <w:sz w:val="17"/>
                <w:szCs w:val="17"/>
                <w:cs/>
              </w:rPr>
            </w:pPr>
          </w:p>
        </w:tc>
        <w:tc>
          <w:tcPr>
            <w:tcW w:w="1791" w:type="dxa"/>
            <w:tcBorders>
              <w:top w:val="nil"/>
              <w:bottom w:val="nil"/>
            </w:tcBorders>
            <w:shd w:val="clear" w:color="auto" w:fill="auto"/>
            <w:vAlign w:val="bottom"/>
          </w:tcPr>
          <w:p w14:paraId="0443A9B0" w14:textId="77777777" w:rsidR="000A2746" w:rsidRPr="00961C80" w:rsidRDefault="000A274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961C80">
              <w:rPr>
                <w:rFonts w:cs="Arial"/>
                <w:sz w:val="17"/>
                <w:szCs w:val="17"/>
              </w:rPr>
              <w:t>2023</w:t>
            </w:r>
          </w:p>
        </w:tc>
        <w:tc>
          <w:tcPr>
            <w:tcW w:w="1737" w:type="dxa"/>
            <w:tcBorders>
              <w:top w:val="nil"/>
              <w:bottom w:val="nil"/>
            </w:tcBorders>
            <w:shd w:val="clear" w:color="auto" w:fill="auto"/>
            <w:vAlign w:val="bottom"/>
          </w:tcPr>
          <w:p w14:paraId="32D17172" w14:textId="77777777" w:rsidR="000A2746" w:rsidRPr="00961C80" w:rsidRDefault="000A274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961C80">
              <w:rPr>
                <w:rFonts w:cs="Arial"/>
                <w:sz w:val="17"/>
                <w:szCs w:val="17"/>
              </w:rPr>
              <w:t>2022</w:t>
            </w:r>
          </w:p>
        </w:tc>
      </w:tr>
      <w:tr w:rsidR="000A2746" w:rsidRPr="00961C80" w14:paraId="329BF8FD" w14:textId="77777777" w:rsidTr="00F55A67">
        <w:trPr>
          <w:cantSplit/>
        </w:trPr>
        <w:tc>
          <w:tcPr>
            <w:tcW w:w="4806" w:type="dxa"/>
          </w:tcPr>
          <w:p w14:paraId="3BA089D1" w14:textId="71889848" w:rsidR="00716B2A" w:rsidRPr="00961C80" w:rsidRDefault="002A4CC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sz w:val="17"/>
                <w:szCs w:val="17"/>
              </w:rPr>
            </w:pPr>
            <w:r w:rsidRPr="00961C80">
              <w:rPr>
                <w:rFonts w:cstheme="minorBidi"/>
                <w:sz w:val="17"/>
                <w:szCs w:val="17"/>
              </w:rPr>
              <w:t>The company</w:t>
            </w:r>
            <w:r w:rsidR="000D67A0" w:rsidRPr="00961C80">
              <w:rPr>
                <w:rFonts w:cstheme="minorBidi"/>
                <w:sz w:val="17"/>
                <w:szCs w:val="17"/>
              </w:rPr>
              <w:t xml:space="preserve">, </w:t>
            </w:r>
            <w:r w:rsidR="00FA2EF8" w:rsidRPr="00961C80">
              <w:rPr>
                <w:rFonts w:cstheme="minorBidi"/>
                <w:sz w:val="17"/>
                <w:szCs w:val="17"/>
              </w:rPr>
              <w:t>the</w:t>
            </w:r>
            <w:r w:rsidR="00EF1466" w:rsidRPr="00961C80">
              <w:rPr>
                <w:rFonts w:cstheme="minorBidi"/>
                <w:sz w:val="17"/>
                <w:szCs w:val="17"/>
              </w:rPr>
              <w:t xml:space="preserve"> </w:t>
            </w:r>
            <w:r w:rsidRPr="00961C80">
              <w:rPr>
                <w:rFonts w:cstheme="minorBidi"/>
                <w:sz w:val="17"/>
                <w:szCs w:val="17"/>
              </w:rPr>
              <w:t>issue</w:t>
            </w:r>
            <w:r w:rsidR="00EF1466" w:rsidRPr="00961C80">
              <w:rPr>
                <w:rFonts w:cstheme="minorBidi"/>
                <w:sz w:val="17"/>
                <w:szCs w:val="17"/>
              </w:rPr>
              <w:t>r</w:t>
            </w:r>
            <w:r w:rsidRPr="00961C80">
              <w:rPr>
                <w:rFonts w:cstheme="minorBidi"/>
                <w:sz w:val="17"/>
                <w:szCs w:val="17"/>
              </w:rPr>
              <w:t xml:space="preserve"> </w:t>
            </w:r>
            <w:r w:rsidR="00EF1466" w:rsidRPr="00961C80">
              <w:rPr>
                <w:rFonts w:cstheme="minorBidi"/>
                <w:sz w:val="17"/>
                <w:szCs w:val="17"/>
              </w:rPr>
              <w:t xml:space="preserve">of </w:t>
            </w:r>
            <w:r w:rsidRPr="00961C80">
              <w:rPr>
                <w:rFonts w:cs="Arial"/>
                <w:bCs/>
                <w:sz w:val="17"/>
                <w:szCs w:val="17"/>
              </w:rPr>
              <w:t xml:space="preserve">preferred shares to </w:t>
            </w:r>
            <w:proofErr w:type="spellStart"/>
            <w:r w:rsidRPr="00961C80">
              <w:rPr>
                <w:rFonts w:cs="Arial"/>
                <w:sz w:val="17"/>
                <w:szCs w:val="17"/>
              </w:rPr>
              <w:t>Bluebik</w:t>
            </w:r>
            <w:proofErr w:type="spellEnd"/>
            <w:r w:rsidRPr="00961C80">
              <w:rPr>
                <w:rFonts w:cs="Arial"/>
                <w:sz w:val="17"/>
                <w:szCs w:val="17"/>
              </w:rPr>
              <w:t xml:space="preserve"> Group</w:t>
            </w:r>
          </w:p>
          <w:p w14:paraId="3BB3E245" w14:textId="13C2F828" w:rsidR="000A2746" w:rsidRPr="00961C80" w:rsidRDefault="00716B2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theme="minorBidi"/>
                <w:sz w:val="17"/>
                <w:szCs w:val="17"/>
                <w:cs/>
              </w:rPr>
            </w:pPr>
            <w:r w:rsidRPr="00961C80">
              <w:rPr>
                <w:rFonts w:cs="Arial"/>
                <w:sz w:val="17"/>
                <w:szCs w:val="17"/>
              </w:rPr>
              <w:t xml:space="preserve">  </w:t>
            </w:r>
            <w:r w:rsidR="002A4CC5" w:rsidRPr="00961C80">
              <w:rPr>
                <w:rFonts w:cs="Arial"/>
                <w:sz w:val="17"/>
                <w:szCs w:val="17"/>
              </w:rPr>
              <w:t xml:space="preserve"> Public Company Limited</w:t>
            </w:r>
            <w:r w:rsidR="002A4CC5" w:rsidRPr="00961C80">
              <w:rPr>
                <w:rFonts w:cs="Arial"/>
                <w:bCs/>
                <w:sz w:val="17"/>
                <w:szCs w:val="17"/>
              </w:rPr>
              <w:t xml:space="preserve"> </w:t>
            </w:r>
          </w:p>
        </w:tc>
        <w:tc>
          <w:tcPr>
            <w:tcW w:w="1791" w:type="dxa"/>
            <w:tcBorders>
              <w:bottom w:val="nil"/>
            </w:tcBorders>
            <w:shd w:val="clear" w:color="auto" w:fill="auto"/>
            <w:vAlign w:val="bottom"/>
          </w:tcPr>
          <w:p w14:paraId="7EFC42CF" w14:textId="279C6BFC"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theme="minorBidi"/>
                <w:sz w:val="17"/>
                <w:szCs w:val="17"/>
                <w:cs/>
              </w:rPr>
            </w:pPr>
            <w:r w:rsidRPr="00961C80">
              <w:rPr>
                <w:rFonts w:cs="Arial"/>
                <w:sz w:val="17"/>
                <w:szCs w:val="17"/>
              </w:rPr>
              <w:t>5,000,000</w:t>
            </w:r>
          </w:p>
        </w:tc>
        <w:tc>
          <w:tcPr>
            <w:tcW w:w="1737" w:type="dxa"/>
            <w:tcBorders>
              <w:bottom w:val="nil"/>
            </w:tcBorders>
            <w:vAlign w:val="bottom"/>
          </w:tcPr>
          <w:p w14:paraId="2E9C05EC" w14:textId="7B65520E"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ight="61"/>
              <w:rPr>
                <w:rFonts w:cs="Arial"/>
                <w:sz w:val="17"/>
                <w:szCs w:val="17"/>
                <w:cs/>
              </w:rPr>
            </w:pPr>
            <w:r w:rsidRPr="00961C80">
              <w:rPr>
                <w:rFonts w:cs="Arial"/>
                <w:sz w:val="17"/>
                <w:szCs w:val="17"/>
              </w:rPr>
              <w:t>-</w:t>
            </w:r>
          </w:p>
        </w:tc>
      </w:tr>
      <w:tr w:rsidR="000A2746" w:rsidRPr="00961C80" w14:paraId="0EF96FCE" w14:textId="77777777" w:rsidTr="00F55A67">
        <w:trPr>
          <w:cantSplit/>
        </w:trPr>
        <w:tc>
          <w:tcPr>
            <w:tcW w:w="4806" w:type="dxa"/>
            <w:tcBorders>
              <w:bottom w:val="nil"/>
            </w:tcBorders>
          </w:tcPr>
          <w:p w14:paraId="177C7A44"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
              <w:jc w:val="thaiDistribute"/>
              <w:rPr>
                <w:rFonts w:cs="Arial"/>
                <w:b/>
                <w:bCs/>
                <w:sz w:val="17"/>
                <w:szCs w:val="17"/>
              </w:rPr>
            </w:pPr>
            <w:r w:rsidRPr="00961C80">
              <w:rPr>
                <w:rFonts w:cs="Arial"/>
                <w:b/>
                <w:bCs/>
                <w:sz w:val="17"/>
                <w:szCs w:val="17"/>
              </w:rPr>
              <w:t>Total</w:t>
            </w:r>
          </w:p>
        </w:tc>
        <w:tc>
          <w:tcPr>
            <w:tcW w:w="1791" w:type="dxa"/>
            <w:tcBorders>
              <w:top w:val="nil"/>
              <w:bottom w:val="nil"/>
            </w:tcBorders>
            <w:shd w:val="clear" w:color="auto" w:fill="auto"/>
          </w:tcPr>
          <w:p w14:paraId="1D6B53C7" w14:textId="19A445D0" w:rsidR="000A2746" w:rsidRPr="00961C80" w:rsidRDefault="000A2746"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5"/>
              </w:tabs>
              <w:spacing w:line="360" w:lineRule="auto"/>
              <w:ind w:left="-12" w:right="61"/>
              <w:rPr>
                <w:rFonts w:cs="Arial"/>
                <w:sz w:val="17"/>
                <w:szCs w:val="17"/>
              </w:rPr>
            </w:pPr>
            <w:r w:rsidRPr="00961C80">
              <w:rPr>
                <w:rFonts w:cs="Arial"/>
                <w:sz w:val="17"/>
                <w:szCs w:val="17"/>
              </w:rPr>
              <w:t>5,000,000</w:t>
            </w:r>
          </w:p>
        </w:tc>
        <w:tc>
          <w:tcPr>
            <w:tcW w:w="1737" w:type="dxa"/>
            <w:tcBorders>
              <w:top w:val="nil"/>
              <w:bottom w:val="nil"/>
            </w:tcBorders>
          </w:tcPr>
          <w:p w14:paraId="3979C14D" w14:textId="7909E89B" w:rsidR="000A2746" w:rsidRPr="00961C80" w:rsidRDefault="000A2746"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360" w:lineRule="auto"/>
              <w:ind w:left="-12" w:right="61"/>
              <w:rPr>
                <w:rFonts w:cs="Arial"/>
                <w:sz w:val="17"/>
                <w:szCs w:val="17"/>
              </w:rPr>
            </w:pPr>
            <w:r w:rsidRPr="00961C80">
              <w:rPr>
                <w:rFonts w:cs="Arial"/>
                <w:sz w:val="17"/>
                <w:szCs w:val="17"/>
              </w:rPr>
              <w:t>-</w:t>
            </w:r>
          </w:p>
        </w:tc>
      </w:tr>
    </w:tbl>
    <w:p w14:paraId="1242FA98"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cs/>
        </w:rPr>
      </w:pPr>
    </w:p>
    <w:p w14:paraId="2E945B02" w14:textId="7F9A01F0"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961C80">
        <w:rPr>
          <w:rFonts w:cs="Arial"/>
          <w:sz w:val="20"/>
          <w:szCs w:val="20"/>
        </w:rPr>
        <w:t xml:space="preserve">As </w:t>
      </w:r>
      <w:proofErr w:type="gramStart"/>
      <w:r w:rsidRPr="00961C80">
        <w:rPr>
          <w:rFonts w:cs="Arial"/>
          <w:sz w:val="20"/>
          <w:szCs w:val="20"/>
        </w:rPr>
        <w:t>at</w:t>
      </w:r>
      <w:proofErr w:type="gramEnd"/>
      <w:r w:rsidRPr="00961C80">
        <w:rPr>
          <w:rFonts w:cs="Arial"/>
          <w:sz w:val="20"/>
          <w:szCs w:val="20"/>
        </w:rPr>
        <w:t xml:space="preserve"> 30 September 2023, the Company loans to </w:t>
      </w:r>
      <w:r w:rsidR="00EF1466" w:rsidRPr="00961C80">
        <w:rPr>
          <w:rFonts w:cs="Arial"/>
          <w:sz w:val="20"/>
          <w:szCs w:val="20"/>
        </w:rPr>
        <w:t xml:space="preserve">the </w:t>
      </w:r>
      <w:r w:rsidRPr="00961C80">
        <w:rPr>
          <w:rFonts w:cs="Arial"/>
          <w:sz w:val="20"/>
          <w:szCs w:val="20"/>
        </w:rPr>
        <w:t>company</w:t>
      </w:r>
      <w:r w:rsidR="00FA2EF8" w:rsidRPr="00961C80">
        <w:rPr>
          <w:rFonts w:cs="Arial"/>
          <w:sz w:val="20"/>
          <w:szCs w:val="20"/>
        </w:rPr>
        <w:t>, the</w:t>
      </w:r>
      <w:r w:rsidRPr="00961C80">
        <w:rPr>
          <w:rFonts w:cs="Arial"/>
          <w:sz w:val="20"/>
          <w:szCs w:val="20"/>
        </w:rPr>
        <w:t xml:space="preserve"> </w:t>
      </w:r>
      <w:r w:rsidR="00883556" w:rsidRPr="00961C80">
        <w:rPr>
          <w:rFonts w:cs="Arial"/>
          <w:sz w:val="20"/>
          <w:szCs w:val="20"/>
        </w:rPr>
        <w:t>issuer of preferred shares</w:t>
      </w:r>
      <w:r w:rsidR="00EF1466" w:rsidRPr="00961C80">
        <w:rPr>
          <w:rFonts w:cs="Arial"/>
          <w:sz w:val="20"/>
          <w:szCs w:val="20"/>
        </w:rPr>
        <w:t xml:space="preserve"> </w:t>
      </w:r>
      <w:r w:rsidR="00883556" w:rsidRPr="00961C80">
        <w:rPr>
          <w:rFonts w:cs="Arial"/>
          <w:sz w:val="20"/>
          <w:szCs w:val="20"/>
        </w:rPr>
        <w:t>(</w:t>
      </w:r>
      <w:r w:rsidR="00883556" w:rsidRPr="00961C80">
        <w:rPr>
          <w:rFonts w:cs="Arial"/>
          <w:sz w:val="20"/>
          <w:szCs w:val="20"/>
          <w:lang w:val="en-GB"/>
        </w:rPr>
        <w:t xml:space="preserve">as mentioned in note </w:t>
      </w:r>
      <w:r w:rsidR="00883556" w:rsidRPr="00961C80">
        <w:rPr>
          <w:rFonts w:cs="Arial"/>
          <w:sz w:val="20"/>
          <w:szCs w:val="20"/>
        </w:rPr>
        <w:t xml:space="preserve">no. 5.4) </w:t>
      </w:r>
      <w:r w:rsidR="00FA2EF8" w:rsidRPr="00961C80">
        <w:rPr>
          <w:rFonts w:cs="Arial"/>
          <w:sz w:val="20"/>
          <w:szCs w:val="20"/>
        </w:rPr>
        <w:t xml:space="preserve">according to the joint investment agreement which </w:t>
      </w:r>
      <w:r w:rsidRPr="00961C80">
        <w:rPr>
          <w:rFonts w:cs="Arial"/>
          <w:sz w:val="20"/>
          <w:szCs w:val="20"/>
        </w:rPr>
        <w:t>carried the interest rate of 2.25% per annum. The payment term is within 1 year and there is no guarantee.</w:t>
      </w:r>
    </w:p>
    <w:p w14:paraId="1C8AAA0C" w14:textId="77777777" w:rsidR="00F55843" w:rsidRPr="00961C80" w:rsidRDefault="00F5584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theme="minorBidi"/>
          <w:sz w:val="20"/>
          <w:szCs w:val="20"/>
        </w:rPr>
      </w:pPr>
    </w:p>
    <w:p w14:paraId="7479F5E6" w14:textId="77777777"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theme="minorBidi"/>
          <w:sz w:val="20"/>
          <w:szCs w:val="20"/>
        </w:rPr>
      </w:pPr>
    </w:p>
    <w:p w14:paraId="4D759617" w14:textId="77777777"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theme="minorBidi"/>
          <w:sz w:val="20"/>
          <w:szCs w:val="20"/>
        </w:rPr>
      </w:pPr>
    </w:p>
    <w:p w14:paraId="645BE8BA" w14:textId="77777777"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theme="minorBidi"/>
          <w:sz w:val="20"/>
          <w:szCs w:val="20"/>
        </w:rPr>
      </w:pPr>
    </w:p>
    <w:p w14:paraId="42D1CAB0" w14:textId="77777777"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theme="minorBidi"/>
          <w:sz w:val="20"/>
          <w:szCs w:val="20"/>
        </w:rPr>
      </w:pPr>
    </w:p>
    <w:p w14:paraId="3B948321" w14:textId="45B5C1E6"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0"/>
          <w:szCs w:val="10"/>
        </w:rPr>
      </w:pPr>
      <w:r w:rsidRPr="00961C80">
        <w:rPr>
          <w:rFonts w:cs="Arial"/>
          <w:spacing w:val="-4"/>
          <w:sz w:val="20"/>
          <w:szCs w:val="20"/>
        </w:rPr>
        <w:lastRenderedPageBreak/>
        <w:t xml:space="preserve">The movements in short-term loan to </w:t>
      </w:r>
      <w:r w:rsidR="007D7307" w:rsidRPr="00961C80">
        <w:rPr>
          <w:rFonts w:cs="Arial"/>
          <w:spacing w:val="-4"/>
          <w:sz w:val="20"/>
          <w:szCs w:val="20"/>
        </w:rPr>
        <w:t>other</w:t>
      </w:r>
      <w:r w:rsidRPr="00961C80">
        <w:rPr>
          <w:rFonts w:cs="Arial"/>
          <w:spacing w:val="-4"/>
          <w:sz w:val="20"/>
          <w:szCs w:val="20"/>
        </w:rPr>
        <w:t xml:space="preserve"> company for the nine-month period ended 30</w:t>
      </w:r>
      <w:r w:rsidRPr="00961C80">
        <w:rPr>
          <w:rFonts w:cs="Arial"/>
          <w:sz w:val="20"/>
          <w:szCs w:val="20"/>
        </w:rPr>
        <w:t xml:space="preserve"> September 2023 and for the year ended 31 December 2022 are as follows:</w:t>
      </w:r>
    </w:p>
    <w:tbl>
      <w:tblPr>
        <w:tblW w:w="8316" w:type="dxa"/>
        <w:tblInd w:w="693" w:type="dxa"/>
        <w:tblBorders>
          <w:bottom w:val="single" w:sz="12" w:space="0" w:color="auto"/>
        </w:tblBorders>
        <w:tblLayout w:type="fixed"/>
        <w:tblCellMar>
          <w:left w:w="43" w:type="dxa"/>
          <w:right w:w="43" w:type="dxa"/>
        </w:tblCellMar>
        <w:tblLook w:val="0000" w:firstRow="0" w:lastRow="0" w:firstColumn="0" w:lastColumn="0" w:noHBand="0" w:noVBand="0"/>
      </w:tblPr>
      <w:tblGrid>
        <w:gridCol w:w="4797"/>
        <w:gridCol w:w="1791"/>
        <w:gridCol w:w="1728"/>
      </w:tblGrid>
      <w:tr w:rsidR="000A2746" w:rsidRPr="00961C80" w14:paraId="2E350665" w14:textId="77777777" w:rsidTr="008744C1">
        <w:trPr>
          <w:cantSplit/>
        </w:trPr>
        <w:tc>
          <w:tcPr>
            <w:tcW w:w="4797" w:type="dxa"/>
            <w:tcBorders>
              <w:right w:val="nil"/>
            </w:tcBorders>
            <w:vAlign w:val="bottom"/>
          </w:tcPr>
          <w:p w14:paraId="4B776A52"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3519" w:type="dxa"/>
            <w:gridSpan w:val="2"/>
            <w:tcBorders>
              <w:bottom w:val="nil"/>
            </w:tcBorders>
          </w:tcPr>
          <w:p w14:paraId="3F36A3C1" w14:textId="77777777" w:rsidR="000A2746" w:rsidRPr="00961C80" w:rsidRDefault="000A274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right"/>
              <w:rPr>
                <w:rFonts w:cs="Arial"/>
                <w:sz w:val="17"/>
                <w:szCs w:val="17"/>
              </w:rPr>
            </w:pPr>
            <w:r w:rsidRPr="00961C80">
              <w:rPr>
                <w:rFonts w:cs="Arial"/>
                <w:sz w:val="17"/>
                <w:szCs w:val="17"/>
              </w:rPr>
              <w:t>(</w:t>
            </w:r>
            <w:proofErr w:type="gramStart"/>
            <w:r w:rsidRPr="00961C80">
              <w:rPr>
                <w:rFonts w:cs="Arial"/>
                <w:sz w:val="17"/>
                <w:szCs w:val="17"/>
              </w:rPr>
              <w:t>Unit :</w:t>
            </w:r>
            <w:proofErr w:type="gramEnd"/>
            <w:r w:rsidRPr="00961C80">
              <w:rPr>
                <w:rFonts w:cs="Arial"/>
                <w:sz w:val="17"/>
                <w:szCs w:val="17"/>
              </w:rPr>
              <w:t xml:space="preserve"> Baht)</w:t>
            </w:r>
          </w:p>
        </w:tc>
      </w:tr>
      <w:tr w:rsidR="00342B79" w:rsidRPr="00961C80" w14:paraId="5281B9D5" w14:textId="77777777" w:rsidTr="008744C1">
        <w:trPr>
          <w:cantSplit/>
        </w:trPr>
        <w:tc>
          <w:tcPr>
            <w:tcW w:w="4797" w:type="dxa"/>
            <w:tcBorders>
              <w:right w:val="nil"/>
            </w:tcBorders>
            <w:vAlign w:val="bottom"/>
          </w:tcPr>
          <w:p w14:paraId="0049FEA2" w14:textId="77777777" w:rsidR="00342B79" w:rsidRPr="00961C80" w:rsidRDefault="00342B7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3519" w:type="dxa"/>
            <w:gridSpan w:val="2"/>
            <w:tcBorders>
              <w:bottom w:val="nil"/>
            </w:tcBorders>
          </w:tcPr>
          <w:p w14:paraId="31BA48A5" w14:textId="52516C3E" w:rsidR="00342B79" w:rsidRPr="00961C80" w:rsidRDefault="00342B79"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60" w:lineRule="auto"/>
              <w:ind w:left="11" w:right="61"/>
              <w:jc w:val="center"/>
              <w:rPr>
                <w:rFonts w:cs="Arial"/>
                <w:sz w:val="17"/>
                <w:szCs w:val="17"/>
              </w:rPr>
            </w:pPr>
            <w:r w:rsidRPr="00961C80">
              <w:rPr>
                <w:rFonts w:cs="Arial"/>
                <w:sz w:val="17"/>
                <w:szCs w:val="17"/>
                <w:lang w:val="en-GB"/>
              </w:rPr>
              <w:t>CONSOLIDATED F/S</w:t>
            </w:r>
            <w:r w:rsidRPr="00961C80">
              <w:rPr>
                <w:rFonts w:eastAsia="Arial" w:cs="Arial"/>
                <w:sz w:val="17"/>
                <w:szCs w:val="17"/>
              </w:rPr>
              <w:t xml:space="preserve"> AND </w:t>
            </w:r>
            <w:r w:rsidRPr="00961C80">
              <w:rPr>
                <w:rFonts w:cs="Arial"/>
                <w:sz w:val="17"/>
                <w:szCs w:val="17"/>
                <w:lang w:val="en-GB"/>
              </w:rPr>
              <w:t>SEPARATE F/S</w:t>
            </w:r>
          </w:p>
        </w:tc>
      </w:tr>
      <w:tr w:rsidR="000A2746" w:rsidRPr="00961C80" w14:paraId="6706FE65" w14:textId="77777777" w:rsidTr="008744C1">
        <w:trPr>
          <w:cantSplit/>
        </w:trPr>
        <w:tc>
          <w:tcPr>
            <w:tcW w:w="4797" w:type="dxa"/>
            <w:tcBorders>
              <w:bottom w:val="nil"/>
              <w:right w:val="nil"/>
            </w:tcBorders>
            <w:vAlign w:val="bottom"/>
          </w:tcPr>
          <w:p w14:paraId="43431E04"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p>
        </w:tc>
        <w:tc>
          <w:tcPr>
            <w:tcW w:w="1791" w:type="dxa"/>
            <w:tcBorders>
              <w:top w:val="nil"/>
              <w:bottom w:val="nil"/>
            </w:tcBorders>
            <w:shd w:val="clear" w:color="auto" w:fill="auto"/>
            <w:vAlign w:val="bottom"/>
          </w:tcPr>
          <w:p w14:paraId="00E36AAE" w14:textId="77777777" w:rsidR="000A2746" w:rsidRPr="00961C80" w:rsidRDefault="000A274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961C80">
              <w:rPr>
                <w:rFonts w:cs="Arial"/>
                <w:sz w:val="17"/>
                <w:szCs w:val="17"/>
              </w:rPr>
              <w:t>2023</w:t>
            </w:r>
          </w:p>
        </w:tc>
        <w:tc>
          <w:tcPr>
            <w:tcW w:w="1728" w:type="dxa"/>
            <w:tcBorders>
              <w:top w:val="nil"/>
              <w:bottom w:val="nil"/>
            </w:tcBorders>
            <w:shd w:val="clear" w:color="auto" w:fill="auto"/>
            <w:vAlign w:val="bottom"/>
          </w:tcPr>
          <w:p w14:paraId="2F8045EA" w14:textId="77777777" w:rsidR="000A2746" w:rsidRPr="00961C80" w:rsidRDefault="000A2746"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0" w:right="61"/>
              <w:jc w:val="center"/>
              <w:rPr>
                <w:rFonts w:cs="Arial"/>
                <w:sz w:val="17"/>
                <w:szCs w:val="17"/>
              </w:rPr>
            </w:pPr>
            <w:r w:rsidRPr="00961C80">
              <w:rPr>
                <w:rFonts w:cs="Arial"/>
                <w:sz w:val="17"/>
                <w:szCs w:val="17"/>
              </w:rPr>
              <w:t>2022</w:t>
            </w:r>
          </w:p>
        </w:tc>
      </w:tr>
      <w:tr w:rsidR="000A2746" w:rsidRPr="00961C80" w14:paraId="3077B696" w14:textId="77777777" w:rsidTr="008744C1">
        <w:trPr>
          <w:cantSplit/>
        </w:trPr>
        <w:tc>
          <w:tcPr>
            <w:tcW w:w="4797" w:type="dxa"/>
            <w:tcBorders>
              <w:bottom w:val="nil"/>
            </w:tcBorders>
          </w:tcPr>
          <w:p w14:paraId="125A4C9D"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r w:rsidRPr="00961C80">
              <w:rPr>
                <w:rFonts w:cs="Arial"/>
                <w:sz w:val="17"/>
                <w:szCs w:val="17"/>
                <w:lang w:val="en-GB"/>
              </w:rPr>
              <w:t>Beginning Balance</w:t>
            </w:r>
            <w:r w:rsidRPr="00961C80">
              <w:rPr>
                <w:rFonts w:cs="Arial"/>
                <w:sz w:val="17"/>
                <w:szCs w:val="17"/>
                <w:cs/>
              </w:rPr>
              <w:t xml:space="preserve"> </w:t>
            </w:r>
          </w:p>
        </w:tc>
        <w:tc>
          <w:tcPr>
            <w:tcW w:w="1791" w:type="dxa"/>
            <w:tcBorders>
              <w:top w:val="nil"/>
            </w:tcBorders>
            <w:shd w:val="clear" w:color="auto" w:fill="auto"/>
          </w:tcPr>
          <w:p w14:paraId="2D39CBA6" w14:textId="74F90A9D" w:rsidR="000A2746" w:rsidRPr="00961C80" w:rsidRDefault="007D730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sz w:val="17"/>
                <w:szCs w:val="17"/>
              </w:rPr>
            </w:pPr>
            <w:r w:rsidRPr="00961C80">
              <w:rPr>
                <w:rFonts w:cs="Arial"/>
                <w:sz w:val="17"/>
                <w:szCs w:val="17"/>
              </w:rPr>
              <w:t>-</w:t>
            </w:r>
          </w:p>
        </w:tc>
        <w:tc>
          <w:tcPr>
            <w:tcW w:w="1728" w:type="dxa"/>
            <w:tcBorders>
              <w:top w:val="nil"/>
            </w:tcBorders>
          </w:tcPr>
          <w:p w14:paraId="1D466404"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rPr>
            </w:pPr>
            <w:r w:rsidRPr="00961C80">
              <w:rPr>
                <w:rFonts w:cs="Arial"/>
                <w:sz w:val="17"/>
                <w:szCs w:val="17"/>
                <w:cs/>
              </w:rPr>
              <w:t>-</w:t>
            </w:r>
          </w:p>
        </w:tc>
      </w:tr>
      <w:tr w:rsidR="000A2746" w:rsidRPr="00961C80" w14:paraId="34175462" w14:textId="77777777" w:rsidTr="008744C1">
        <w:trPr>
          <w:cantSplit/>
        </w:trPr>
        <w:tc>
          <w:tcPr>
            <w:tcW w:w="4797" w:type="dxa"/>
            <w:tcBorders>
              <w:bottom w:val="nil"/>
            </w:tcBorders>
          </w:tcPr>
          <w:p w14:paraId="7BA456C1"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sz w:val="17"/>
                <w:szCs w:val="17"/>
                <w:cs/>
                <w:lang w:val="en-GB"/>
              </w:rPr>
            </w:pPr>
            <w:r w:rsidRPr="00961C80">
              <w:rPr>
                <w:rFonts w:cs="Arial"/>
                <w:sz w:val="17"/>
                <w:szCs w:val="17"/>
                <w:u w:val="single"/>
              </w:rPr>
              <w:t>Add</w:t>
            </w:r>
            <w:r w:rsidRPr="00961C80">
              <w:rPr>
                <w:rFonts w:cs="Arial"/>
                <w:sz w:val="17"/>
                <w:szCs w:val="17"/>
              </w:rPr>
              <w:tab/>
              <w:t>Additional loan</w:t>
            </w:r>
          </w:p>
        </w:tc>
        <w:tc>
          <w:tcPr>
            <w:tcW w:w="1791" w:type="dxa"/>
            <w:shd w:val="clear" w:color="auto" w:fill="auto"/>
          </w:tcPr>
          <w:p w14:paraId="6AA12824" w14:textId="69B596A4" w:rsidR="000A2746" w:rsidRPr="00961C80" w:rsidRDefault="007D730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cs/>
              </w:rPr>
            </w:pPr>
            <w:r w:rsidRPr="00961C80">
              <w:rPr>
                <w:rFonts w:cs="Arial"/>
                <w:sz w:val="17"/>
                <w:szCs w:val="17"/>
              </w:rPr>
              <w:t>5</w:t>
            </w:r>
            <w:r w:rsidR="000A2746" w:rsidRPr="00961C80">
              <w:rPr>
                <w:rFonts w:cs="Arial"/>
                <w:sz w:val="17"/>
                <w:szCs w:val="17"/>
              </w:rPr>
              <w:t>,</w:t>
            </w:r>
            <w:r w:rsidRPr="00961C80">
              <w:rPr>
                <w:rFonts w:cs="Arial"/>
                <w:sz w:val="17"/>
                <w:szCs w:val="17"/>
              </w:rPr>
              <w:t>0</w:t>
            </w:r>
            <w:r w:rsidR="000A2746" w:rsidRPr="00961C80">
              <w:rPr>
                <w:rFonts w:cs="Arial"/>
                <w:sz w:val="17"/>
                <w:szCs w:val="17"/>
              </w:rPr>
              <w:t>00,000</w:t>
            </w:r>
          </w:p>
        </w:tc>
        <w:tc>
          <w:tcPr>
            <w:tcW w:w="1728" w:type="dxa"/>
          </w:tcPr>
          <w:p w14:paraId="438DDAFF" w14:textId="6AB3F148" w:rsidR="000A2746" w:rsidRPr="00961C80" w:rsidRDefault="007D730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sz w:val="17"/>
                <w:szCs w:val="17"/>
                <w:cs/>
              </w:rPr>
            </w:pPr>
            <w:r w:rsidRPr="00961C80">
              <w:rPr>
                <w:rFonts w:cs="Arial"/>
                <w:sz w:val="17"/>
                <w:szCs w:val="17"/>
              </w:rPr>
              <w:t>-</w:t>
            </w:r>
          </w:p>
        </w:tc>
      </w:tr>
      <w:tr w:rsidR="000A2746" w:rsidRPr="00961C80" w14:paraId="2F79BB7E" w14:textId="77777777" w:rsidTr="008744C1">
        <w:trPr>
          <w:cantSplit/>
        </w:trPr>
        <w:tc>
          <w:tcPr>
            <w:tcW w:w="4797" w:type="dxa"/>
            <w:tcBorders>
              <w:bottom w:val="nil"/>
            </w:tcBorders>
          </w:tcPr>
          <w:p w14:paraId="7E0D1514"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360" w:lineRule="auto"/>
              <w:ind w:right="-49"/>
              <w:jc w:val="thaiDistribute"/>
              <w:rPr>
                <w:rFonts w:cs="Arial"/>
                <w:sz w:val="17"/>
                <w:szCs w:val="17"/>
                <w:lang w:val="en-GB"/>
              </w:rPr>
            </w:pPr>
            <w:r w:rsidRPr="00961C80">
              <w:rPr>
                <w:rFonts w:cs="Arial"/>
                <w:sz w:val="17"/>
                <w:szCs w:val="17"/>
                <w:u w:val="single"/>
                <w:lang w:val="en-GB"/>
              </w:rPr>
              <w:t>Less</w:t>
            </w:r>
            <w:r w:rsidRPr="00961C80">
              <w:rPr>
                <w:rFonts w:cs="Arial"/>
                <w:sz w:val="17"/>
                <w:szCs w:val="17"/>
                <w:lang w:val="en-GB"/>
              </w:rPr>
              <w:tab/>
              <w:t>Payment received</w:t>
            </w:r>
          </w:p>
        </w:tc>
        <w:tc>
          <w:tcPr>
            <w:tcW w:w="1791" w:type="dxa"/>
            <w:tcBorders>
              <w:bottom w:val="nil"/>
            </w:tcBorders>
            <w:shd w:val="clear" w:color="auto" w:fill="auto"/>
          </w:tcPr>
          <w:p w14:paraId="56EEAC88"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right="61"/>
              <w:rPr>
                <w:rFonts w:cs="Arial"/>
                <w:sz w:val="17"/>
                <w:szCs w:val="17"/>
              </w:rPr>
            </w:pPr>
            <w:r w:rsidRPr="00961C80">
              <w:rPr>
                <w:rFonts w:cs="Arial"/>
                <w:sz w:val="17"/>
                <w:szCs w:val="17"/>
              </w:rPr>
              <w:t>-</w:t>
            </w:r>
          </w:p>
        </w:tc>
        <w:tc>
          <w:tcPr>
            <w:tcW w:w="1728" w:type="dxa"/>
            <w:tcBorders>
              <w:bottom w:val="nil"/>
            </w:tcBorders>
          </w:tcPr>
          <w:p w14:paraId="1D5DB872" w14:textId="059CA3F5" w:rsidR="000A2746" w:rsidRPr="00961C80" w:rsidRDefault="007D730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12" w:right="61"/>
              <w:rPr>
                <w:rFonts w:cs="Arial"/>
                <w:sz w:val="17"/>
                <w:szCs w:val="17"/>
              </w:rPr>
            </w:pPr>
            <w:r w:rsidRPr="00961C80">
              <w:rPr>
                <w:rFonts w:cs="Arial"/>
                <w:sz w:val="17"/>
                <w:szCs w:val="17"/>
              </w:rPr>
              <w:t>-</w:t>
            </w:r>
          </w:p>
        </w:tc>
      </w:tr>
      <w:tr w:rsidR="000A2746" w:rsidRPr="00961C80" w14:paraId="71E70CD4" w14:textId="77777777" w:rsidTr="008744C1">
        <w:trPr>
          <w:cantSplit/>
        </w:trPr>
        <w:tc>
          <w:tcPr>
            <w:tcW w:w="4797" w:type="dxa"/>
            <w:tcBorders>
              <w:bottom w:val="nil"/>
            </w:tcBorders>
          </w:tcPr>
          <w:p w14:paraId="6C1A8E96" w14:textId="77777777" w:rsidR="000A2746" w:rsidRPr="00961C80" w:rsidRDefault="000A274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9"/>
              <w:jc w:val="thaiDistribute"/>
              <w:rPr>
                <w:rFonts w:cs="Arial"/>
                <w:sz w:val="17"/>
                <w:szCs w:val="17"/>
                <w:cs/>
              </w:rPr>
            </w:pPr>
            <w:r w:rsidRPr="00961C80">
              <w:rPr>
                <w:rFonts w:cs="Arial"/>
                <w:sz w:val="17"/>
                <w:szCs w:val="17"/>
                <w:lang w:val="en-GB"/>
              </w:rPr>
              <w:t>Ending Balance</w:t>
            </w:r>
          </w:p>
        </w:tc>
        <w:tc>
          <w:tcPr>
            <w:tcW w:w="1791" w:type="dxa"/>
            <w:tcBorders>
              <w:top w:val="nil"/>
              <w:bottom w:val="nil"/>
            </w:tcBorders>
            <w:shd w:val="clear" w:color="auto" w:fill="auto"/>
          </w:tcPr>
          <w:p w14:paraId="51DD0B13" w14:textId="424ED9B6" w:rsidR="000A2746" w:rsidRPr="00961C80" w:rsidRDefault="007D7307"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sz w:val="17"/>
                <w:szCs w:val="17"/>
                <w:cs/>
              </w:rPr>
            </w:pPr>
            <w:r w:rsidRPr="00961C80">
              <w:rPr>
                <w:rFonts w:cs="Arial"/>
                <w:sz w:val="17"/>
                <w:szCs w:val="17"/>
              </w:rPr>
              <w:t>5</w:t>
            </w:r>
            <w:r w:rsidR="000A2746" w:rsidRPr="00961C80">
              <w:rPr>
                <w:rFonts w:cs="Arial"/>
                <w:sz w:val="17"/>
                <w:szCs w:val="17"/>
              </w:rPr>
              <w:t>,</w:t>
            </w:r>
            <w:r w:rsidRPr="00961C80">
              <w:rPr>
                <w:rFonts w:cs="Arial"/>
                <w:sz w:val="17"/>
                <w:szCs w:val="17"/>
              </w:rPr>
              <w:t>0</w:t>
            </w:r>
            <w:r w:rsidR="000A2746" w:rsidRPr="00961C80">
              <w:rPr>
                <w:rFonts w:cs="Arial"/>
                <w:sz w:val="17"/>
                <w:szCs w:val="17"/>
              </w:rPr>
              <w:t>00,000</w:t>
            </w:r>
          </w:p>
        </w:tc>
        <w:tc>
          <w:tcPr>
            <w:tcW w:w="1728" w:type="dxa"/>
            <w:tcBorders>
              <w:top w:val="nil"/>
              <w:bottom w:val="nil"/>
            </w:tcBorders>
          </w:tcPr>
          <w:p w14:paraId="27FEB80A" w14:textId="00C9483B" w:rsidR="000A2746" w:rsidRPr="00961C80" w:rsidRDefault="007D7307"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2"/>
              </w:tabs>
              <w:spacing w:line="360" w:lineRule="auto"/>
              <w:ind w:left="29" w:right="61"/>
              <w:rPr>
                <w:rFonts w:cs="Arial"/>
                <w:sz w:val="17"/>
                <w:szCs w:val="17"/>
                <w:cs/>
              </w:rPr>
            </w:pPr>
            <w:r w:rsidRPr="00961C80">
              <w:rPr>
                <w:rFonts w:cs="Arial"/>
                <w:sz w:val="17"/>
                <w:szCs w:val="17"/>
              </w:rPr>
              <w:t>-</w:t>
            </w:r>
          </w:p>
        </w:tc>
      </w:tr>
    </w:tbl>
    <w:p w14:paraId="5D234069" w14:textId="77777777" w:rsidR="000A2746" w:rsidRPr="00961C80" w:rsidRDefault="000A2746" w:rsidP="00641DA3">
      <w:pPr>
        <w:spacing w:line="360" w:lineRule="auto"/>
        <w:jc w:val="thaiDistribute"/>
        <w:rPr>
          <w:rFonts w:cs="Arial"/>
          <w:sz w:val="16"/>
          <w:szCs w:val="16"/>
        </w:rPr>
      </w:pPr>
    </w:p>
    <w:p w14:paraId="1D95DD87" w14:textId="503BD356" w:rsidR="006772BF" w:rsidRPr="00961C80" w:rsidRDefault="006772BF" w:rsidP="00641DA3">
      <w:pPr>
        <w:pStyle w:val="ListParagraph"/>
        <w:numPr>
          <w:ilvl w:val="1"/>
          <w:numId w:val="18"/>
        </w:numPr>
        <w:spacing w:after="0" w:line="360" w:lineRule="auto"/>
        <w:ind w:left="720"/>
        <w:contextualSpacing w:val="0"/>
        <w:jc w:val="thaiDistribute"/>
        <w:rPr>
          <w:rFonts w:ascii="Arial" w:hAnsi="Arial" w:cs="Arial"/>
          <w:sz w:val="20"/>
          <w:szCs w:val="20"/>
        </w:rPr>
      </w:pPr>
      <w:r w:rsidRPr="00961C80">
        <w:rPr>
          <w:rFonts w:ascii="Arial" w:hAnsi="Arial" w:cs="Arial"/>
          <w:sz w:val="20"/>
          <w:szCs w:val="20"/>
        </w:rPr>
        <w:t>Other non-current financial assets</w:t>
      </w:r>
    </w:p>
    <w:p w14:paraId="19604AB4" w14:textId="77777777" w:rsidR="006772BF" w:rsidRPr="00961C80" w:rsidRDefault="006772BF" w:rsidP="00641DA3">
      <w:pPr>
        <w:pStyle w:val="ListParagraph"/>
        <w:spacing w:after="0" w:line="360" w:lineRule="auto"/>
        <w:contextualSpacing w:val="0"/>
        <w:jc w:val="thaiDistribute"/>
        <w:rPr>
          <w:rFonts w:ascii="Arial" w:hAnsi="Arial" w:cs="Arial"/>
          <w:sz w:val="12"/>
          <w:szCs w:val="12"/>
        </w:rPr>
      </w:pPr>
    </w:p>
    <w:p w14:paraId="253CFE30" w14:textId="77777777" w:rsidR="00382648" w:rsidRPr="00961C80" w:rsidRDefault="00382648" w:rsidP="00641DA3">
      <w:pPr>
        <w:pStyle w:val="ListParagraph"/>
        <w:spacing w:after="0" w:line="360" w:lineRule="auto"/>
        <w:contextualSpacing w:val="0"/>
        <w:jc w:val="thaiDistribute"/>
        <w:rPr>
          <w:rFonts w:ascii="Arial" w:hAnsi="Arial" w:cs="Arial"/>
          <w:i/>
          <w:iCs/>
          <w:sz w:val="20"/>
          <w:szCs w:val="20"/>
        </w:rPr>
      </w:pPr>
      <w:r w:rsidRPr="00961C80">
        <w:rPr>
          <w:rFonts w:ascii="Arial" w:hAnsi="Arial" w:cs="Arial"/>
          <w:i/>
          <w:iCs/>
          <w:sz w:val="20"/>
          <w:szCs w:val="20"/>
        </w:rPr>
        <w:t>Equity investments at fair value through other comprehensive income</w:t>
      </w:r>
    </w:p>
    <w:tbl>
      <w:tblPr>
        <w:tblW w:w="8631" w:type="dxa"/>
        <w:tblInd w:w="657" w:type="dxa"/>
        <w:tblLayout w:type="fixed"/>
        <w:tblCellMar>
          <w:left w:w="29" w:type="dxa"/>
          <w:right w:w="29" w:type="dxa"/>
        </w:tblCellMar>
        <w:tblLook w:val="0000" w:firstRow="0" w:lastRow="0" w:firstColumn="0" w:lastColumn="0" w:noHBand="0" w:noVBand="0"/>
      </w:tblPr>
      <w:tblGrid>
        <w:gridCol w:w="3476"/>
        <w:gridCol w:w="1161"/>
        <w:gridCol w:w="81"/>
        <w:gridCol w:w="1221"/>
        <w:gridCol w:w="81"/>
        <w:gridCol w:w="1272"/>
        <w:gridCol w:w="87"/>
        <w:gridCol w:w="1252"/>
      </w:tblGrid>
      <w:tr w:rsidR="00F53338" w:rsidRPr="00961C80" w14:paraId="09070DEC" w14:textId="77777777" w:rsidTr="00632CBE">
        <w:trPr>
          <w:cantSplit/>
          <w:tblHeader/>
        </w:trPr>
        <w:tc>
          <w:tcPr>
            <w:tcW w:w="8631" w:type="dxa"/>
            <w:gridSpan w:val="8"/>
          </w:tcPr>
          <w:p w14:paraId="529DC122" w14:textId="77777777" w:rsidR="00F53338" w:rsidRPr="00961C80" w:rsidRDefault="00F53338" w:rsidP="00641DA3">
            <w:pPr>
              <w:spacing w:line="360" w:lineRule="auto"/>
              <w:jc w:val="right"/>
              <w:rPr>
                <w:rFonts w:cs="Arial"/>
                <w:sz w:val="17"/>
                <w:szCs w:val="17"/>
                <w:cs/>
              </w:rPr>
            </w:pPr>
            <w:r w:rsidRPr="00961C80">
              <w:rPr>
                <w:rFonts w:cs="Arial"/>
                <w:sz w:val="17"/>
                <w:szCs w:val="17"/>
              </w:rPr>
              <w:t>(</w:t>
            </w:r>
            <w:proofErr w:type="gramStart"/>
            <w:r w:rsidRPr="00961C80">
              <w:rPr>
                <w:rFonts w:cs="Arial"/>
                <w:sz w:val="17"/>
                <w:szCs w:val="17"/>
              </w:rPr>
              <w:t>Unit :</w:t>
            </w:r>
            <w:proofErr w:type="gramEnd"/>
            <w:r w:rsidRPr="00961C80">
              <w:rPr>
                <w:rFonts w:cs="Arial"/>
                <w:sz w:val="17"/>
                <w:szCs w:val="17"/>
              </w:rPr>
              <w:t xml:space="preserve"> Baht)</w:t>
            </w:r>
          </w:p>
        </w:tc>
      </w:tr>
      <w:tr w:rsidR="00F53338" w:rsidRPr="00961C80" w14:paraId="3EB94022" w14:textId="77777777" w:rsidTr="00632CBE">
        <w:trPr>
          <w:cantSplit/>
          <w:tblHeader/>
        </w:trPr>
        <w:tc>
          <w:tcPr>
            <w:tcW w:w="3476" w:type="dxa"/>
          </w:tcPr>
          <w:p w14:paraId="6EADD5AC" w14:textId="77777777" w:rsidR="00F53338" w:rsidRPr="00961C80" w:rsidRDefault="00F533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2463" w:type="dxa"/>
            <w:gridSpan w:val="3"/>
            <w:tcBorders>
              <w:bottom w:val="single" w:sz="4" w:space="0" w:color="auto"/>
            </w:tcBorders>
            <w:vAlign w:val="center"/>
          </w:tcPr>
          <w:p w14:paraId="1DEB1781" w14:textId="77777777" w:rsidR="00F53338" w:rsidRPr="00961C80" w:rsidRDefault="00F533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961C80">
              <w:rPr>
                <w:rFonts w:cs="Arial"/>
                <w:sz w:val="17"/>
                <w:szCs w:val="17"/>
                <w:lang w:val="en-GB"/>
              </w:rPr>
              <w:t>CONSOLIDATED F/S</w:t>
            </w:r>
          </w:p>
        </w:tc>
        <w:tc>
          <w:tcPr>
            <w:tcW w:w="81" w:type="dxa"/>
          </w:tcPr>
          <w:p w14:paraId="5EF1789E" w14:textId="77777777" w:rsidR="00F53338" w:rsidRPr="00961C80" w:rsidRDefault="00F533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p>
        </w:tc>
        <w:tc>
          <w:tcPr>
            <w:tcW w:w="2611" w:type="dxa"/>
            <w:gridSpan w:val="3"/>
            <w:tcBorders>
              <w:bottom w:val="single" w:sz="4" w:space="0" w:color="auto"/>
            </w:tcBorders>
            <w:vAlign w:val="center"/>
          </w:tcPr>
          <w:p w14:paraId="70AD2D8C" w14:textId="77777777" w:rsidR="00F53338" w:rsidRPr="00961C80" w:rsidRDefault="00F533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rPr>
            </w:pPr>
            <w:r w:rsidRPr="00961C80">
              <w:rPr>
                <w:rFonts w:cs="Arial"/>
                <w:sz w:val="17"/>
                <w:szCs w:val="17"/>
                <w:lang w:val="en-GB"/>
              </w:rPr>
              <w:t>SEPARATE F/S</w:t>
            </w:r>
          </w:p>
        </w:tc>
      </w:tr>
      <w:tr w:rsidR="00167F5B" w:rsidRPr="00961C80" w14:paraId="7BAD5D72" w14:textId="77777777" w:rsidTr="00B60968">
        <w:trPr>
          <w:cantSplit/>
          <w:tblHeader/>
        </w:trPr>
        <w:tc>
          <w:tcPr>
            <w:tcW w:w="3476" w:type="dxa"/>
          </w:tcPr>
          <w:p w14:paraId="63DE1DF5"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161" w:type="dxa"/>
            <w:tcBorders>
              <w:bottom w:val="single" w:sz="4" w:space="0" w:color="auto"/>
            </w:tcBorders>
            <w:vAlign w:val="bottom"/>
          </w:tcPr>
          <w:p w14:paraId="08AE1800"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30 September</w:t>
            </w:r>
          </w:p>
          <w:p w14:paraId="63A373DE" w14:textId="19DB5C6B"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rPr>
            </w:pPr>
            <w:r w:rsidRPr="00961C80">
              <w:rPr>
                <w:rFonts w:cs="Arial"/>
                <w:sz w:val="17"/>
                <w:szCs w:val="17"/>
                <w:lang w:val="en-GB"/>
              </w:rPr>
              <w:t>2023</w:t>
            </w:r>
          </w:p>
        </w:tc>
        <w:tc>
          <w:tcPr>
            <w:tcW w:w="81" w:type="dxa"/>
            <w:vAlign w:val="bottom"/>
          </w:tcPr>
          <w:p w14:paraId="10A0E7D0"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21" w:type="dxa"/>
            <w:tcBorders>
              <w:bottom w:val="single" w:sz="4" w:space="0" w:color="auto"/>
            </w:tcBorders>
            <w:vAlign w:val="bottom"/>
          </w:tcPr>
          <w:p w14:paraId="1E31DDA4"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31 December</w:t>
            </w:r>
          </w:p>
          <w:p w14:paraId="315FD7A1" w14:textId="7A10AC39"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rPr>
            </w:pPr>
            <w:r w:rsidRPr="00961C80">
              <w:rPr>
                <w:rFonts w:cs="Arial"/>
                <w:sz w:val="17"/>
                <w:szCs w:val="17"/>
                <w:lang w:val="en-GB"/>
              </w:rPr>
              <w:t>2022</w:t>
            </w:r>
          </w:p>
        </w:tc>
        <w:tc>
          <w:tcPr>
            <w:tcW w:w="81" w:type="dxa"/>
            <w:tcBorders>
              <w:bottom w:val="nil"/>
            </w:tcBorders>
          </w:tcPr>
          <w:p w14:paraId="44E01554"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72" w:type="dxa"/>
            <w:tcBorders>
              <w:bottom w:val="single" w:sz="4" w:space="0" w:color="auto"/>
            </w:tcBorders>
            <w:vAlign w:val="bottom"/>
          </w:tcPr>
          <w:p w14:paraId="1F0D84E8"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30 September</w:t>
            </w:r>
          </w:p>
          <w:p w14:paraId="67304FD3" w14:textId="64B087EE"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961C80">
              <w:rPr>
                <w:rFonts w:cs="Arial"/>
                <w:sz w:val="17"/>
                <w:szCs w:val="17"/>
                <w:lang w:val="en-GB"/>
              </w:rPr>
              <w:t>2023</w:t>
            </w:r>
          </w:p>
        </w:tc>
        <w:tc>
          <w:tcPr>
            <w:tcW w:w="87" w:type="dxa"/>
            <w:vAlign w:val="bottom"/>
          </w:tcPr>
          <w:p w14:paraId="4373463E"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p>
        </w:tc>
        <w:tc>
          <w:tcPr>
            <w:tcW w:w="1252" w:type="dxa"/>
            <w:tcBorders>
              <w:bottom w:val="single" w:sz="4" w:space="0" w:color="auto"/>
            </w:tcBorders>
            <w:vAlign w:val="bottom"/>
          </w:tcPr>
          <w:p w14:paraId="4B10E915"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31 December</w:t>
            </w:r>
          </w:p>
          <w:p w14:paraId="039163C6" w14:textId="62CAB2A1"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rPr>
            </w:pPr>
            <w:r w:rsidRPr="00961C80">
              <w:rPr>
                <w:rFonts w:cs="Arial"/>
                <w:sz w:val="17"/>
                <w:szCs w:val="17"/>
                <w:lang w:val="en-GB"/>
              </w:rPr>
              <w:t>2022</w:t>
            </w:r>
          </w:p>
        </w:tc>
      </w:tr>
      <w:tr w:rsidR="00F53338" w:rsidRPr="00961C80" w14:paraId="01382CB9" w14:textId="77777777" w:rsidTr="00632CBE">
        <w:trPr>
          <w:cantSplit/>
        </w:trPr>
        <w:tc>
          <w:tcPr>
            <w:tcW w:w="3476" w:type="dxa"/>
          </w:tcPr>
          <w:p w14:paraId="2525A071" w14:textId="076A8E9C" w:rsidR="00F53338" w:rsidRPr="00961C80" w:rsidRDefault="00F533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7"/>
                <w:szCs w:val="17"/>
              </w:rPr>
            </w:pPr>
            <w:r w:rsidRPr="00961C80">
              <w:rPr>
                <w:rFonts w:cs="Arial"/>
                <w:bCs/>
                <w:sz w:val="17"/>
                <w:szCs w:val="17"/>
              </w:rPr>
              <w:t>Equity investments</w:t>
            </w:r>
          </w:p>
        </w:tc>
        <w:tc>
          <w:tcPr>
            <w:tcW w:w="1161" w:type="dxa"/>
            <w:tcBorders>
              <w:left w:val="nil"/>
            </w:tcBorders>
          </w:tcPr>
          <w:p w14:paraId="2F88D6C2" w14:textId="6645F290" w:rsidR="00F53338" w:rsidRPr="00961C80" w:rsidRDefault="00F533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p>
        </w:tc>
        <w:tc>
          <w:tcPr>
            <w:tcW w:w="81" w:type="dxa"/>
            <w:tcBorders>
              <w:left w:val="nil"/>
            </w:tcBorders>
          </w:tcPr>
          <w:p w14:paraId="2FA3A3CC" w14:textId="77777777" w:rsidR="00F53338" w:rsidRPr="00961C80" w:rsidRDefault="00F53338" w:rsidP="00641DA3">
            <w:pPr>
              <w:spacing w:line="360" w:lineRule="auto"/>
              <w:ind w:left="-157"/>
              <w:jc w:val="both"/>
              <w:rPr>
                <w:rFonts w:cs="Arial"/>
                <w:sz w:val="17"/>
                <w:szCs w:val="17"/>
              </w:rPr>
            </w:pPr>
          </w:p>
        </w:tc>
        <w:tc>
          <w:tcPr>
            <w:tcW w:w="1221" w:type="dxa"/>
          </w:tcPr>
          <w:p w14:paraId="33CFA25A" w14:textId="2E64A620" w:rsidR="00F53338" w:rsidRPr="00961C80" w:rsidRDefault="00F533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p>
        </w:tc>
        <w:tc>
          <w:tcPr>
            <w:tcW w:w="81" w:type="dxa"/>
            <w:tcBorders>
              <w:left w:val="nil"/>
            </w:tcBorders>
          </w:tcPr>
          <w:p w14:paraId="3F9416FC" w14:textId="77777777" w:rsidR="00F53338" w:rsidRPr="00961C80" w:rsidRDefault="00F53338" w:rsidP="00641DA3">
            <w:pPr>
              <w:spacing w:line="360" w:lineRule="auto"/>
              <w:ind w:left="-157"/>
              <w:jc w:val="both"/>
              <w:rPr>
                <w:rFonts w:cs="Arial"/>
                <w:sz w:val="17"/>
                <w:szCs w:val="17"/>
              </w:rPr>
            </w:pPr>
          </w:p>
        </w:tc>
        <w:tc>
          <w:tcPr>
            <w:tcW w:w="1272" w:type="dxa"/>
          </w:tcPr>
          <w:p w14:paraId="2F42958B" w14:textId="586ED16A" w:rsidR="00F53338" w:rsidRPr="00961C80" w:rsidRDefault="00F533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p>
        </w:tc>
        <w:tc>
          <w:tcPr>
            <w:tcW w:w="87" w:type="dxa"/>
          </w:tcPr>
          <w:p w14:paraId="286FC0BA" w14:textId="77777777" w:rsidR="00F53338" w:rsidRPr="00961C80" w:rsidRDefault="00F53338" w:rsidP="00641DA3">
            <w:pPr>
              <w:pStyle w:val="a1"/>
              <w:spacing w:line="360" w:lineRule="auto"/>
              <w:ind w:left="-157" w:right="0"/>
              <w:jc w:val="both"/>
              <w:rPr>
                <w:rFonts w:ascii="Arial" w:hAnsi="Arial" w:cs="Arial"/>
                <w:sz w:val="17"/>
                <w:szCs w:val="17"/>
                <w:cs/>
              </w:rPr>
            </w:pPr>
          </w:p>
        </w:tc>
        <w:tc>
          <w:tcPr>
            <w:tcW w:w="1252" w:type="dxa"/>
          </w:tcPr>
          <w:p w14:paraId="62416121" w14:textId="237EF44C" w:rsidR="00F53338" w:rsidRPr="00961C80" w:rsidRDefault="00F533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p>
        </w:tc>
      </w:tr>
      <w:tr w:rsidR="0049074C" w:rsidRPr="00961C80" w14:paraId="38E048CE" w14:textId="77777777" w:rsidTr="00632CBE">
        <w:trPr>
          <w:cantSplit/>
        </w:trPr>
        <w:tc>
          <w:tcPr>
            <w:tcW w:w="3476" w:type="dxa"/>
          </w:tcPr>
          <w:p w14:paraId="221F4DB6" w14:textId="7468ABB9"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Cs/>
                <w:sz w:val="17"/>
                <w:szCs w:val="17"/>
              </w:rPr>
            </w:pPr>
            <w:r w:rsidRPr="00961C80">
              <w:rPr>
                <w:rFonts w:cs="Arial"/>
                <w:sz w:val="17"/>
                <w:szCs w:val="17"/>
              </w:rPr>
              <w:t xml:space="preserve">  Venture capital fund</w:t>
            </w:r>
          </w:p>
        </w:tc>
        <w:tc>
          <w:tcPr>
            <w:tcW w:w="1161" w:type="dxa"/>
            <w:tcBorders>
              <w:left w:val="nil"/>
            </w:tcBorders>
          </w:tcPr>
          <w:p w14:paraId="25F50627" w14:textId="31F21F1E"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rPr>
            </w:pPr>
            <w:r w:rsidRPr="00961C80">
              <w:rPr>
                <w:rFonts w:cs="Arial"/>
                <w:sz w:val="17"/>
                <w:szCs w:val="17"/>
              </w:rPr>
              <w:t>24,534,768</w:t>
            </w:r>
          </w:p>
        </w:tc>
        <w:tc>
          <w:tcPr>
            <w:tcW w:w="81" w:type="dxa"/>
            <w:tcBorders>
              <w:left w:val="nil"/>
            </w:tcBorders>
          </w:tcPr>
          <w:p w14:paraId="43F9C123" w14:textId="77777777" w:rsidR="0049074C" w:rsidRPr="00961C80" w:rsidRDefault="0049074C" w:rsidP="00641DA3">
            <w:pPr>
              <w:spacing w:line="360" w:lineRule="auto"/>
              <w:ind w:left="-157"/>
              <w:jc w:val="both"/>
              <w:rPr>
                <w:rFonts w:cs="Arial"/>
                <w:sz w:val="17"/>
                <w:szCs w:val="17"/>
              </w:rPr>
            </w:pPr>
          </w:p>
        </w:tc>
        <w:tc>
          <w:tcPr>
            <w:tcW w:w="1221" w:type="dxa"/>
          </w:tcPr>
          <w:p w14:paraId="5F7333AE" w14:textId="1992C418"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961C80">
              <w:rPr>
                <w:rFonts w:cs="Arial"/>
                <w:sz w:val="17"/>
                <w:szCs w:val="17"/>
              </w:rPr>
              <w:t>23,338,572</w:t>
            </w:r>
          </w:p>
        </w:tc>
        <w:tc>
          <w:tcPr>
            <w:tcW w:w="81" w:type="dxa"/>
            <w:tcBorders>
              <w:left w:val="nil"/>
            </w:tcBorders>
          </w:tcPr>
          <w:p w14:paraId="61927D7D" w14:textId="77777777" w:rsidR="0049074C" w:rsidRPr="00961C80" w:rsidRDefault="0049074C" w:rsidP="00641DA3">
            <w:pPr>
              <w:spacing w:line="360" w:lineRule="auto"/>
              <w:ind w:left="-157"/>
              <w:jc w:val="both"/>
              <w:rPr>
                <w:rFonts w:cs="Arial"/>
                <w:sz w:val="17"/>
                <w:szCs w:val="17"/>
              </w:rPr>
            </w:pPr>
          </w:p>
        </w:tc>
        <w:tc>
          <w:tcPr>
            <w:tcW w:w="1272" w:type="dxa"/>
          </w:tcPr>
          <w:p w14:paraId="4BE51819" w14:textId="556E3F6F"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961C80">
              <w:rPr>
                <w:rFonts w:cs="Arial"/>
                <w:sz w:val="17"/>
                <w:szCs w:val="17"/>
              </w:rPr>
              <w:t>24,534,768</w:t>
            </w:r>
          </w:p>
        </w:tc>
        <w:tc>
          <w:tcPr>
            <w:tcW w:w="87" w:type="dxa"/>
          </w:tcPr>
          <w:p w14:paraId="2EDA624E" w14:textId="77777777" w:rsidR="0049074C" w:rsidRPr="00961C80" w:rsidRDefault="0049074C" w:rsidP="00641DA3">
            <w:pPr>
              <w:pStyle w:val="a1"/>
              <w:spacing w:line="360" w:lineRule="auto"/>
              <w:ind w:left="-157" w:right="0"/>
              <w:jc w:val="both"/>
              <w:rPr>
                <w:rFonts w:ascii="Arial" w:hAnsi="Arial" w:cs="Arial"/>
                <w:sz w:val="17"/>
                <w:szCs w:val="17"/>
                <w:cs/>
              </w:rPr>
            </w:pPr>
          </w:p>
        </w:tc>
        <w:tc>
          <w:tcPr>
            <w:tcW w:w="1252" w:type="dxa"/>
          </w:tcPr>
          <w:p w14:paraId="0AFA2168" w14:textId="06E4481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961C80">
              <w:rPr>
                <w:rFonts w:cs="Arial"/>
                <w:sz w:val="17"/>
                <w:szCs w:val="17"/>
              </w:rPr>
              <w:t>23,338,572</w:t>
            </w:r>
          </w:p>
        </w:tc>
      </w:tr>
      <w:tr w:rsidR="0049074C" w:rsidRPr="00961C80" w14:paraId="6E1793F3" w14:textId="77777777" w:rsidTr="00632CBE">
        <w:trPr>
          <w:cantSplit/>
        </w:trPr>
        <w:tc>
          <w:tcPr>
            <w:tcW w:w="3476" w:type="dxa"/>
          </w:tcPr>
          <w:p w14:paraId="631860BD" w14:textId="4C4F999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4"/>
              <w:jc w:val="thaiDistribute"/>
              <w:rPr>
                <w:rFonts w:cs="Arial"/>
                <w:b/>
                <w:bCs/>
                <w:sz w:val="17"/>
                <w:szCs w:val="17"/>
                <w:lang w:val="en-GB"/>
              </w:rPr>
            </w:pPr>
            <w:r w:rsidRPr="00961C80">
              <w:rPr>
                <w:rFonts w:cs="Arial"/>
                <w:bCs/>
                <w:sz w:val="17"/>
                <w:szCs w:val="17"/>
              </w:rPr>
              <w:t xml:space="preserve">  Preferred shares</w:t>
            </w:r>
          </w:p>
        </w:tc>
        <w:tc>
          <w:tcPr>
            <w:tcW w:w="1161" w:type="dxa"/>
            <w:tcBorders>
              <w:left w:val="nil"/>
            </w:tcBorders>
          </w:tcPr>
          <w:p w14:paraId="394420F5" w14:textId="30A0925F"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961C80">
              <w:rPr>
                <w:rFonts w:cs="Arial"/>
                <w:sz w:val="17"/>
                <w:szCs w:val="17"/>
              </w:rPr>
              <w:t>14,000,000</w:t>
            </w:r>
          </w:p>
        </w:tc>
        <w:tc>
          <w:tcPr>
            <w:tcW w:w="81" w:type="dxa"/>
            <w:tcBorders>
              <w:left w:val="nil"/>
            </w:tcBorders>
          </w:tcPr>
          <w:p w14:paraId="05B12455" w14:textId="77777777" w:rsidR="0049074C" w:rsidRPr="00961C80" w:rsidRDefault="0049074C" w:rsidP="00641DA3">
            <w:pPr>
              <w:spacing w:line="360" w:lineRule="auto"/>
              <w:ind w:left="-157"/>
              <w:jc w:val="both"/>
              <w:rPr>
                <w:rFonts w:cs="Arial"/>
                <w:sz w:val="17"/>
                <w:szCs w:val="17"/>
                <w:lang w:val="en-GB"/>
              </w:rPr>
            </w:pPr>
          </w:p>
        </w:tc>
        <w:tc>
          <w:tcPr>
            <w:tcW w:w="1221" w:type="dxa"/>
            <w:tcBorders>
              <w:left w:val="nil"/>
            </w:tcBorders>
            <w:shd w:val="clear" w:color="auto" w:fill="auto"/>
          </w:tcPr>
          <w:p w14:paraId="77CB95BC" w14:textId="210C3A3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961C80">
              <w:rPr>
                <w:rFonts w:cs="Arial"/>
                <w:sz w:val="17"/>
                <w:szCs w:val="17"/>
              </w:rPr>
              <w:t>-</w:t>
            </w:r>
          </w:p>
        </w:tc>
        <w:tc>
          <w:tcPr>
            <w:tcW w:w="81" w:type="dxa"/>
            <w:tcBorders>
              <w:left w:val="nil"/>
            </w:tcBorders>
          </w:tcPr>
          <w:p w14:paraId="583C4ABA" w14:textId="77777777" w:rsidR="0049074C" w:rsidRPr="00961C80" w:rsidRDefault="0049074C" w:rsidP="00641DA3">
            <w:pPr>
              <w:spacing w:line="360" w:lineRule="auto"/>
              <w:ind w:left="-157"/>
              <w:jc w:val="both"/>
              <w:rPr>
                <w:rFonts w:cs="Arial"/>
                <w:sz w:val="17"/>
                <w:szCs w:val="17"/>
                <w:lang w:val="en-GB"/>
              </w:rPr>
            </w:pPr>
          </w:p>
        </w:tc>
        <w:tc>
          <w:tcPr>
            <w:tcW w:w="1272" w:type="dxa"/>
          </w:tcPr>
          <w:p w14:paraId="1C0B9E1C" w14:textId="018463AA"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961C80">
              <w:rPr>
                <w:rFonts w:cs="Arial"/>
                <w:sz w:val="17"/>
                <w:szCs w:val="17"/>
              </w:rPr>
              <w:t>14,000,000</w:t>
            </w:r>
          </w:p>
        </w:tc>
        <w:tc>
          <w:tcPr>
            <w:tcW w:w="87" w:type="dxa"/>
          </w:tcPr>
          <w:p w14:paraId="04BD582A" w14:textId="77777777" w:rsidR="0049074C" w:rsidRPr="00961C80" w:rsidRDefault="0049074C" w:rsidP="00641DA3">
            <w:pPr>
              <w:pStyle w:val="a1"/>
              <w:spacing w:line="360" w:lineRule="auto"/>
              <w:ind w:left="-157" w:right="0"/>
              <w:jc w:val="both"/>
              <w:rPr>
                <w:rFonts w:ascii="Arial" w:hAnsi="Arial" w:cs="Arial"/>
                <w:sz w:val="17"/>
                <w:szCs w:val="17"/>
                <w:cs/>
                <w:lang w:val="en-GB"/>
              </w:rPr>
            </w:pPr>
          </w:p>
        </w:tc>
        <w:tc>
          <w:tcPr>
            <w:tcW w:w="1252" w:type="dxa"/>
            <w:shd w:val="clear" w:color="auto" w:fill="auto"/>
          </w:tcPr>
          <w:p w14:paraId="6EEBFB60" w14:textId="70F97733"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961C80">
              <w:rPr>
                <w:rFonts w:cs="Arial"/>
                <w:sz w:val="17"/>
                <w:szCs w:val="17"/>
              </w:rPr>
              <w:t>-</w:t>
            </w:r>
          </w:p>
        </w:tc>
      </w:tr>
      <w:tr w:rsidR="0049074C" w:rsidRPr="00961C80" w14:paraId="79AD8EB6" w14:textId="77777777" w:rsidTr="00632CBE">
        <w:trPr>
          <w:cantSplit/>
        </w:trPr>
        <w:tc>
          <w:tcPr>
            <w:tcW w:w="3476" w:type="dxa"/>
          </w:tcPr>
          <w:p w14:paraId="34C4B2C7" w14:textId="4AEBE83C" w:rsidR="0049074C" w:rsidRPr="00961C80" w:rsidRDefault="0049074C" w:rsidP="00641DA3">
            <w:pPr>
              <w:tabs>
                <w:tab w:val="clear" w:pos="3515"/>
              </w:tabs>
              <w:spacing w:line="360" w:lineRule="auto"/>
              <w:ind w:left="34" w:right="9"/>
              <w:jc w:val="thaiDistribute"/>
              <w:rPr>
                <w:rFonts w:cs="Arial"/>
                <w:b/>
                <w:bCs/>
                <w:sz w:val="17"/>
                <w:szCs w:val="17"/>
                <w:cs/>
                <w:lang w:val="en-GB" w:eastAsia="en-GB"/>
              </w:rPr>
            </w:pPr>
            <w:r w:rsidRPr="00961C80">
              <w:rPr>
                <w:rFonts w:cs="Arial"/>
                <w:b/>
                <w:bCs/>
                <w:sz w:val="17"/>
                <w:szCs w:val="17"/>
                <w:lang w:val="en-GB" w:eastAsia="en-GB"/>
              </w:rPr>
              <w:t>Total other non-current financial assets</w:t>
            </w:r>
          </w:p>
        </w:tc>
        <w:tc>
          <w:tcPr>
            <w:tcW w:w="1161" w:type="dxa"/>
            <w:tcBorders>
              <w:top w:val="single" w:sz="4" w:space="0" w:color="auto"/>
              <w:left w:val="nil"/>
              <w:bottom w:val="single" w:sz="12" w:space="0" w:color="auto"/>
            </w:tcBorders>
          </w:tcPr>
          <w:p w14:paraId="790B4259" w14:textId="1B1C238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7"/>
                <w:szCs w:val="17"/>
                <w:lang w:val="en-GB"/>
              </w:rPr>
            </w:pPr>
            <w:r w:rsidRPr="00961C80">
              <w:rPr>
                <w:rFonts w:cs="Arial"/>
                <w:sz w:val="17"/>
                <w:szCs w:val="17"/>
              </w:rPr>
              <w:t>38,534,768</w:t>
            </w:r>
          </w:p>
        </w:tc>
        <w:tc>
          <w:tcPr>
            <w:tcW w:w="81" w:type="dxa"/>
            <w:tcBorders>
              <w:left w:val="nil"/>
            </w:tcBorders>
          </w:tcPr>
          <w:p w14:paraId="3FFD4A2A" w14:textId="77777777" w:rsidR="0049074C" w:rsidRPr="00961C80" w:rsidRDefault="0049074C" w:rsidP="00641DA3">
            <w:pPr>
              <w:tabs>
                <w:tab w:val="decimal" w:pos="1139"/>
              </w:tabs>
              <w:spacing w:line="360" w:lineRule="auto"/>
              <w:ind w:left="-157"/>
              <w:jc w:val="right"/>
              <w:rPr>
                <w:rFonts w:cs="Arial"/>
                <w:sz w:val="17"/>
                <w:szCs w:val="17"/>
                <w:lang w:val="en-GB"/>
              </w:rPr>
            </w:pPr>
          </w:p>
        </w:tc>
        <w:tc>
          <w:tcPr>
            <w:tcW w:w="1221" w:type="dxa"/>
            <w:tcBorders>
              <w:top w:val="single" w:sz="4" w:space="0" w:color="auto"/>
              <w:left w:val="nil"/>
              <w:bottom w:val="single" w:sz="12" w:space="0" w:color="auto"/>
            </w:tcBorders>
            <w:shd w:val="clear" w:color="auto" w:fill="auto"/>
          </w:tcPr>
          <w:p w14:paraId="73131495" w14:textId="12343E2D"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961C80">
              <w:rPr>
                <w:rFonts w:cs="Arial"/>
                <w:sz w:val="17"/>
                <w:szCs w:val="17"/>
              </w:rPr>
              <w:t>23,338,572</w:t>
            </w:r>
          </w:p>
        </w:tc>
        <w:tc>
          <w:tcPr>
            <w:tcW w:w="81" w:type="dxa"/>
            <w:tcBorders>
              <w:left w:val="nil"/>
            </w:tcBorders>
          </w:tcPr>
          <w:p w14:paraId="3E09847A" w14:textId="77777777" w:rsidR="0049074C" w:rsidRPr="00961C80" w:rsidRDefault="0049074C" w:rsidP="00641DA3">
            <w:pPr>
              <w:spacing w:line="360" w:lineRule="auto"/>
              <w:ind w:left="-157"/>
              <w:jc w:val="both"/>
              <w:rPr>
                <w:rFonts w:cs="Arial"/>
                <w:sz w:val="17"/>
                <w:szCs w:val="17"/>
                <w:lang w:val="en-GB"/>
              </w:rPr>
            </w:pPr>
          </w:p>
        </w:tc>
        <w:tc>
          <w:tcPr>
            <w:tcW w:w="1272" w:type="dxa"/>
            <w:tcBorders>
              <w:top w:val="single" w:sz="4" w:space="0" w:color="auto"/>
              <w:bottom w:val="single" w:sz="12" w:space="0" w:color="auto"/>
            </w:tcBorders>
          </w:tcPr>
          <w:p w14:paraId="0E2C08FA" w14:textId="4EF0182B"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961C80">
              <w:rPr>
                <w:rFonts w:cs="Arial"/>
                <w:sz w:val="17"/>
                <w:szCs w:val="17"/>
              </w:rPr>
              <w:t>38,534,768</w:t>
            </w:r>
          </w:p>
        </w:tc>
        <w:tc>
          <w:tcPr>
            <w:tcW w:w="87" w:type="dxa"/>
          </w:tcPr>
          <w:p w14:paraId="4A610B54" w14:textId="77777777" w:rsidR="0049074C" w:rsidRPr="00961C80" w:rsidRDefault="0049074C" w:rsidP="00641DA3">
            <w:pPr>
              <w:pStyle w:val="a1"/>
              <w:spacing w:line="360" w:lineRule="auto"/>
              <w:ind w:left="-157" w:right="0"/>
              <w:jc w:val="both"/>
              <w:rPr>
                <w:rFonts w:ascii="Arial" w:hAnsi="Arial" w:cs="Arial"/>
                <w:sz w:val="17"/>
                <w:szCs w:val="17"/>
                <w:cs/>
                <w:lang w:val="en-GB"/>
              </w:rPr>
            </w:pPr>
          </w:p>
        </w:tc>
        <w:tc>
          <w:tcPr>
            <w:tcW w:w="1252" w:type="dxa"/>
            <w:tcBorders>
              <w:top w:val="single" w:sz="4" w:space="0" w:color="auto"/>
              <w:bottom w:val="single" w:sz="12" w:space="0" w:color="auto"/>
            </w:tcBorders>
            <w:shd w:val="clear" w:color="auto" w:fill="auto"/>
          </w:tcPr>
          <w:p w14:paraId="07FC6B50" w14:textId="13F79E1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lang w:val="en-GB"/>
              </w:rPr>
            </w:pPr>
            <w:r w:rsidRPr="00961C80">
              <w:rPr>
                <w:rFonts w:cs="Arial"/>
                <w:sz w:val="17"/>
                <w:szCs w:val="17"/>
              </w:rPr>
              <w:t>23,338,572</w:t>
            </w:r>
          </w:p>
        </w:tc>
      </w:tr>
    </w:tbl>
    <w:p w14:paraId="5A2F83BE" w14:textId="77777777" w:rsidR="006772BF" w:rsidRPr="00961C80" w:rsidRDefault="006772BF" w:rsidP="00641DA3">
      <w:pPr>
        <w:pStyle w:val="ListParagraph"/>
        <w:spacing w:after="0" w:line="360" w:lineRule="auto"/>
        <w:ind w:left="711"/>
        <w:contextualSpacing w:val="0"/>
        <w:jc w:val="thaiDistribute"/>
        <w:rPr>
          <w:rFonts w:ascii="Arial" w:hAnsi="Arial" w:cs="Arial"/>
          <w:sz w:val="10"/>
          <w:szCs w:val="10"/>
        </w:rPr>
      </w:pPr>
    </w:p>
    <w:tbl>
      <w:tblPr>
        <w:tblStyle w:val="TableGrid"/>
        <w:tblW w:w="8631"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9" w:type="dxa"/>
          <w:right w:w="29" w:type="dxa"/>
        </w:tblCellMar>
        <w:tblLook w:val="04A0" w:firstRow="1" w:lastRow="0" w:firstColumn="1" w:lastColumn="0" w:noHBand="0" w:noVBand="1"/>
      </w:tblPr>
      <w:tblGrid>
        <w:gridCol w:w="4163"/>
        <w:gridCol w:w="1777"/>
        <w:gridCol w:w="81"/>
        <w:gridCol w:w="1278"/>
        <w:gridCol w:w="81"/>
        <w:gridCol w:w="1251"/>
      </w:tblGrid>
      <w:tr w:rsidR="006772BF" w:rsidRPr="00961C80" w14:paraId="3C2DABC7" w14:textId="77777777" w:rsidTr="006668C1">
        <w:trPr>
          <w:trHeight w:val="286"/>
        </w:trPr>
        <w:tc>
          <w:tcPr>
            <w:tcW w:w="8631" w:type="dxa"/>
            <w:gridSpan w:val="6"/>
          </w:tcPr>
          <w:p w14:paraId="6BDDEF2E" w14:textId="77777777" w:rsidR="006772BF" w:rsidRPr="00961C80" w:rsidRDefault="006772BF" w:rsidP="00641DA3">
            <w:pPr>
              <w:pStyle w:val="ListParagraph"/>
              <w:spacing w:after="0" w:line="360" w:lineRule="auto"/>
              <w:ind w:left="0"/>
              <w:contextualSpacing w:val="0"/>
              <w:jc w:val="right"/>
              <w:rPr>
                <w:rFonts w:ascii="Arial" w:hAnsi="Arial" w:cs="Arial"/>
                <w:sz w:val="17"/>
                <w:szCs w:val="17"/>
                <w:cs/>
              </w:rPr>
            </w:pPr>
            <w:r w:rsidRPr="00961C80">
              <w:rPr>
                <w:rFonts w:ascii="Arial" w:hAnsi="Arial" w:cs="Arial"/>
                <w:sz w:val="17"/>
                <w:szCs w:val="17"/>
              </w:rPr>
              <w:t>(</w:t>
            </w:r>
            <w:proofErr w:type="gramStart"/>
            <w:r w:rsidRPr="00961C80">
              <w:rPr>
                <w:rFonts w:ascii="Arial" w:hAnsi="Arial" w:cs="Arial"/>
                <w:sz w:val="17"/>
                <w:szCs w:val="17"/>
              </w:rPr>
              <w:t>Unit :</w:t>
            </w:r>
            <w:proofErr w:type="gramEnd"/>
            <w:r w:rsidRPr="00961C80">
              <w:rPr>
                <w:rFonts w:ascii="Arial" w:hAnsi="Arial" w:cs="Arial"/>
                <w:sz w:val="17"/>
                <w:szCs w:val="17"/>
              </w:rPr>
              <w:t xml:space="preserve"> Baht)</w:t>
            </w:r>
          </w:p>
        </w:tc>
      </w:tr>
      <w:tr w:rsidR="00167F5B" w:rsidRPr="00961C80" w14:paraId="0D7792B8" w14:textId="77777777" w:rsidTr="006F63ED">
        <w:trPr>
          <w:trHeight w:val="291"/>
        </w:trPr>
        <w:tc>
          <w:tcPr>
            <w:tcW w:w="4163" w:type="dxa"/>
          </w:tcPr>
          <w:p w14:paraId="3F23B2B5" w14:textId="77777777" w:rsidR="00167F5B" w:rsidRPr="00961C80" w:rsidRDefault="00167F5B" w:rsidP="00641DA3">
            <w:pPr>
              <w:pStyle w:val="ListParagraph"/>
              <w:spacing w:after="0" w:line="360" w:lineRule="auto"/>
              <w:ind w:left="34"/>
              <w:contextualSpacing w:val="0"/>
              <w:jc w:val="thaiDistribute"/>
              <w:rPr>
                <w:rFonts w:ascii="Arial" w:hAnsi="Arial" w:cs="Arial"/>
                <w:sz w:val="17"/>
                <w:szCs w:val="17"/>
                <w:cs/>
                <w:lang w:val="en-GB"/>
              </w:rPr>
            </w:pPr>
            <w:bookmarkStart w:id="3" w:name="_Hlk96471367"/>
          </w:p>
        </w:tc>
        <w:tc>
          <w:tcPr>
            <w:tcW w:w="1777" w:type="dxa"/>
            <w:tcBorders>
              <w:bottom w:val="single" w:sz="4" w:space="0" w:color="auto"/>
            </w:tcBorders>
            <w:vAlign w:val="bottom"/>
          </w:tcPr>
          <w:p w14:paraId="578B932F" w14:textId="77777777" w:rsidR="00167F5B" w:rsidRPr="00961C80" w:rsidRDefault="00167F5B" w:rsidP="00641DA3">
            <w:pPr>
              <w:pStyle w:val="ListParagraph"/>
              <w:spacing w:after="0" w:line="360" w:lineRule="auto"/>
              <w:ind w:left="0"/>
              <w:contextualSpacing w:val="0"/>
              <w:jc w:val="center"/>
              <w:rPr>
                <w:rFonts w:ascii="Arial" w:hAnsi="Arial" w:cstheme="minorBidi"/>
                <w:sz w:val="17"/>
                <w:szCs w:val="17"/>
                <w:cs/>
              </w:rPr>
            </w:pPr>
            <w:r w:rsidRPr="00961C80">
              <w:rPr>
                <w:rFonts w:ascii="Arial" w:hAnsi="Arial" w:cs="Arial"/>
                <w:sz w:val="17"/>
                <w:szCs w:val="17"/>
                <w:lang w:val="en-GB"/>
              </w:rPr>
              <w:t>(US dollars)</w:t>
            </w:r>
          </w:p>
        </w:tc>
        <w:tc>
          <w:tcPr>
            <w:tcW w:w="81" w:type="dxa"/>
          </w:tcPr>
          <w:p w14:paraId="209A4C37" w14:textId="77777777" w:rsidR="00167F5B" w:rsidRPr="00961C80" w:rsidRDefault="00167F5B" w:rsidP="00641DA3">
            <w:pPr>
              <w:pStyle w:val="ListParagraph"/>
              <w:spacing w:after="0" w:line="360" w:lineRule="auto"/>
              <w:ind w:left="0"/>
              <w:contextualSpacing w:val="0"/>
              <w:jc w:val="center"/>
              <w:rPr>
                <w:rFonts w:ascii="Arial" w:hAnsi="Arial" w:cs="Arial"/>
                <w:sz w:val="17"/>
                <w:szCs w:val="17"/>
              </w:rPr>
            </w:pPr>
          </w:p>
        </w:tc>
        <w:tc>
          <w:tcPr>
            <w:tcW w:w="1278" w:type="dxa"/>
            <w:tcBorders>
              <w:bottom w:val="single" w:sz="4" w:space="0" w:color="auto"/>
            </w:tcBorders>
            <w:vAlign w:val="bottom"/>
          </w:tcPr>
          <w:p w14:paraId="4E628C87"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30 September</w:t>
            </w:r>
          </w:p>
          <w:p w14:paraId="47B5912A" w14:textId="35B60125" w:rsidR="00167F5B" w:rsidRPr="00961C80" w:rsidRDefault="00167F5B" w:rsidP="00641DA3">
            <w:pPr>
              <w:pStyle w:val="ListParagraph"/>
              <w:spacing w:after="0" w:line="360" w:lineRule="auto"/>
              <w:ind w:left="0"/>
              <w:contextualSpacing w:val="0"/>
              <w:jc w:val="center"/>
              <w:rPr>
                <w:rFonts w:ascii="Arial" w:hAnsi="Arial" w:cs="Arial"/>
                <w:sz w:val="17"/>
                <w:szCs w:val="17"/>
                <w:cs/>
              </w:rPr>
            </w:pPr>
            <w:r w:rsidRPr="00961C80">
              <w:rPr>
                <w:rFonts w:ascii="Arial" w:hAnsi="Arial" w:cs="Arial"/>
                <w:sz w:val="17"/>
                <w:szCs w:val="17"/>
                <w:lang w:val="en-GB"/>
              </w:rPr>
              <w:t>2023</w:t>
            </w:r>
          </w:p>
        </w:tc>
        <w:tc>
          <w:tcPr>
            <w:tcW w:w="81" w:type="dxa"/>
            <w:vAlign w:val="bottom"/>
          </w:tcPr>
          <w:p w14:paraId="1B8EC7FC" w14:textId="77777777" w:rsidR="00167F5B" w:rsidRPr="00961C80" w:rsidRDefault="00167F5B" w:rsidP="00641DA3">
            <w:pPr>
              <w:spacing w:line="360" w:lineRule="auto"/>
              <w:ind w:left="-43" w:right="-49"/>
              <w:jc w:val="center"/>
              <w:rPr>
                <w:rFonts w:cs="Arial"/>
                <w:sz w:val="17"/>
                <w:szCs w:val="17"/>
              </w:rPr>
            </w:pPr>
          </w:p>
        </w:tc>
        <w:tc>
          <w:tcPr>
            <w:tcW w:w="1251" w:type="dxa"/>
            <w:tcBorders>
              <w:bottom w:val="single" w:sz="4" w:space="0" w:color="auto"/>
            </w:tcBorders>
            <w:vAlign w:val="bottom"/>
          </w:tcPr>
          <w:p w14:paraId="4F9ACC36" w14:textId="77777777" w:rsidR="00167F5B" w:rsidRPr="00961C80" w:rsidRDefault="00167F5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961C80">
              <w:rPr>
                <w:rFonts w:cs="Arial"/>
                <w:sz w:val="17"/>
                <w:szCs w:val="17"/>
                <w:lang w:val="en-GB"/>
              </w:rPr>
              <w:t>31 December</w:t>
            </w:r>
          </w:p>
          <w:p w14:paraId="00992044" w14:textId="77777777" w:rsidR="00167F5B" w:rsidRPr="00961C80" w:rsidRDefault="00167F5B" w:rsidP="00641DA3">
            <w:pPr>
              <w:spacing w:line="360" w:lineRule="auto"/>
              <w:ind w:left="-43" w:right="-49"/>
              <w:jc w:val="center"/>
              <w:rPr>
                <w:rFonts w:cstheme="minorBidi"/>
                <w:sz w:val="17"/>
                <w:szCs w:val="17"/>
                <w:cs/>
              </w:rPr>
            </w:pPr>
            <w:r w:rsidRPr="00961C80">
              <w:rPr>
                <w:rFonts w:cs="Arial"/>
                <w:sz w:val="17"/>
                <w:szCs w:val="17"/>
                <w:lang w:val="en-GB"/>
              </w:rPr>
              <w:t>2022</w:t>
            </w:r>
          </w:p>
        </w:tc>
      </w:tr>
      <w:tr w:rsidR="0049074C" w:rsidRPr="00961C80" w14:paraId="1A0ACC29" w14:textId="77777777" w:rsidTr="00D157A6">
        <w:trPr>
          <w:trHeight w:val="286"/>
        </w:trPr>
        <w:tc>
          <w:tcPr>
            <w:tcW w:w="4163" w:type="dxa"/>
          </w:tcPr>
          <w:p w14:paraId="3F44514C" w14:textId="77777777" w:rsidR="0049074C" w:rsidRPr="00961C80" w:rsidRDefault="0049074C" w:rsidP="00641DA3">
            <w:pPr>
              <w:pStyle w:val="ListParagraph"/>
              <w:spacing w:after="0" w:line="360" w:lineRule="auto"/>
              <w:ind w:left="34"/>
              <w:contextualSpacing w:val="0"/>
              <w:jc w:val="thaiDistribute"/>
              <w:rPr>
                <w:rFonts w:ascii="Arial" w:hAnsi="Arial" w:cs="Arial"/>
                <w:sz w:val="17"/>
                <w:szCs w:val="17"/>
              </w:rPr>
            </w:pPr>
            <w:r w:rsidRPr="00961C80">
              <w:rPr>
                <w:rFonts w:ascii="Arial" w:hAnsi="Arial" w:cs="Arial"/>
                <w:sz w:val="17"/>
                <w:szCs w:val="17"/>
              </w:rPr>
              <w:t>Cost of investment in venture capital fund</w:t>
            </w:r>
          </w:p>
        </w:tc>
        <w:tc>
          <w:tcPr>
            <w:tcW w:w="1777" w:type="dxa"/>
            <w:tcBorders>
              <w:top w:val="single" w:sz="4" w:space="0" w:color="auto"/>
            </w:tcBorders>
            <w:shd w:val="clear" w:color="auto" w:fill="auto"/>
          </w:tcPr>
          <w:p w14:paraId="3AEF9548" w14:textId="77777777" w:rsidR="0049074C" w:rsidRPr="00961C80" w:rsidRDefault="0049074C" w:rsidP="00641DA3">
            <w:pPr>
              <w:pStyle w:val="ListParagraph"/>
              <w:spacing w:after="0" w:line="360" w:lineRule="auto"/>
              <w:ind w:left="0"/>
              <w:contextualSpacing w:val="0"/>
              <w:jc w:val="center"/>
              <w:rPr>
                <w:rFonts w:ascii="Arial" w:hAnsi="Arial" w:cs="Arial"/>
                <w:sz w:val="17"/>
                <w:szCs w:val="17"/>
              </w:rPr>
            </w:pPr>
            <w:r w:rsidRPr="00961C80">
              <w:rPr>
                <w:rFonts w:ascii="Arial" w:hAnsi="Arial" w:cs="Arial"/>
                <w:sz w:val="17"/>
                <w:szCs w:val="17"/>
              </w:rPr>
              <w:t>700,000</w:t>
            </w:r>
          </w:p>
        </w:tc>
        <w:tc>
          <w:tcPr>
            <w:tcW w:w="81" w:type="dxa"/>
          </w:tcPr>
          <w:p w14:paraId="143EC406" w14:textId="77777777" w:rsidR="0049074C" w:rsidRPr="00961C80" w:rsidRDefault="0049074C" w:rsidP="00641DA3">
            <w:pPr>
              <w:pStyle w:val="ListParagraph"/>
              <w:spacing w:after="0" w:line="360" w:lineRule="auto"/>
              <w:ind w:left="0"/>
              <w:contextualSpacing w:val="0"/>
              <w:jc w:val="right"/>
              <w:rPr>
                <w:rFonts w:ascii="Arial" w:hAnsi="Arial" w:cs="Arial"/>
                <w:sz w:val="17"/>
                <w:szCs w:val="17"/>
                <w:cs/>
              </w:rPr>
            </w:pPr>
          </w:p>
        </w:tc>
        <w:tc>
          <w:tcPr>
            <w:tcW w:w="1278" w:type="dxa"/>
            <w:shd w:val="clear" w:color="auto" w:fill="auto"/>
          </w:tcPr>
          <w:p w14:paraId="46F2DDFD" w14:textId="5FFF174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cs/>
              </w:rPr>
            </w:pPr>
            <w:r w:rsidRPr="00961C80">
              <w:rPr>
                <w:rFonts w:cs="Arial"/>
                <w:sz w:val="17"/>
                <w:szCs w:val="17"/>
              </w:rPr>
              <w:t>23,632,000</w:t>
            </w:r>
          </w:p>
        </w:tc>
        <w:tc>
          <w:tcPr>
            <w:tcW w:w="81" w:type="dxa"/>
          </w:tcPr>
          <w:p w14:paraId="6E3B1B82" w14:textId="77777777" w:rsidR="0049074C" w:rsidRPr="00961C80" w:rsidRDefault="0049074C" w:rsidP="00641DA3">
            <w:pPr>
              <w:pStyle w:val="ListParagraph"/>
              <w:tabs>
                <w:tab w:val="decimal" w:pos="1162"/>
              </w:tabs>
              <w:spacing w:after="0" w:line="360" w:lineRule="auto"/>
              <w:ind w:left="0"/>
              <w:contextualSpacing w:val="0"/>
              <w:rPr>
                <w:rFonts w:ascii="Arial" w:hAnsi="Arial" w:cs="Arial"/>
                <w:sz w:val="17"/>
                <w:szCs w:val="17"/>
              </w:rPr>
            </w:pPr>
          </w:p>
        </w:tc>
        <w:tc>
          <w:tcPr>
            <w:tcW w:w="1251" w:type="dxa"/>
            <w:shd w:val="clear" w:color="auto" w:fill="auto"/>
          </w:tcPr>
          <w:p w14:paraId="6C9B39F1"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961C80">
              <w:rPr>
                <w:rFonts w:cs="Arial"/>
                <w:sz w:val="17"/>
                <w:szCs w:val="17"/>
              </w:rPr>
              <w:t>23,632,000</w:t>
            </w:r>
          </w:p>
        </w:tc>
      </w:tr>
      <w:tr w:rsidR="0049074C" w:rsidRPr="00961C80" w14:paraId="4B0E5529" w14:textId="77777777" w:rsidTr="00D157A6">
        <w:trPr>
          <w:trHeight w:val="60"/>
        </w:trPr>
        <w:tc>
          <w:tcPr>
            <w:tcW w:w="4163" w:type="dxa"/>
          </w:tcPr>
          <w:p w14:paraId="2B47133E" w14:textId="3049DC5E" w:rsidR="0049074C" w:rsidRPr="00961C80" w:rsidRDefault="0049074C" w:rsidP="00641DA3">
            <w:pPr>
              <w:pStyle w:val="ListParagraph"/>
              <w:tabs>
                <w:tab w:val="left" w:pos="469"/>
              </w:tabs>
              <w:spacing w:after="0" w:line="360" w:lineRule="auto"/>
              <w:ind w:left="34"/>
              <w:contextualSpacing w:val="0"/>
              <w:jc w:val="thaiDistribute"/>
              <w:rPr>
                <w:rFonts w:ascii="Arial" w:hAnsi="Arial" w:cs="Arial"/>
                <w:sz w:val="17"/>
                <w:szCs w:val="17"/>
                <w:cs/>
              </w:rPr>
            </w:pPr>
            <w:r w:rsidRPr="00961C80">
              <w:rPr>
                <w:rFonts w:ascii="Arial" w:hAnsi="Arial" w:cs="Arial"/>
                <w:sz w:val="17"/>
                <w:szCs w:val="17"/>
                <w:u w:val="single"/>
              </w:rPr>
              <w:t>Add</w:t>
            </w:r>
            <w:r w:rsidRPr="00961C80">
              <w:rPr>
                <w:rFonts w:ascii="Arial" w:hAnsi="Arial" w:cs="Arial"/>
                <w:sz w:val="17"/>
                <w:szCs w:val="17"/>
              </w:rPr>
              <w:t>: gain on exchange rate</w:t>
            </w:r>
          </w:p>
        </w:tc>
        <w:tc>
          <w:tcPr>
            <w:tcW w:w="1777" w:type="dxa"/>
            <w:shd w:val="clear" w:color="auto" w:fill="auto"/>
          </w:tcPr>
          <w:p w14:paraId="60B9FCE6" w14:textId="77777777" w:rsidR="0049074C" w:rsidRPr="00961C80" w:rsidRDefault="0049074C" w:rsidP="00641DA3">
            <w:pPr>
              <w:pStyle w:val="ListParagraph"/>
              <w:spacing w:after="0" w:line="360" w:lineRule="auto"/>
              <w:ind w:left="0"/>
              <w:contextualSpacing w:val="0"/>
              <w:jc w:val="center"/>
              <w:rPr>
                <w:rFonts w:ascii="Arial" w:hAnsi="Arial" w:cs="Arial"/>
                <w:sz w:val="17"/>
                <w:szCs w:val="17"/>
              </w:rPr>
            </w:pPr>
          </w:p>
        </w:tc>
        <w:tc>
          <w:tcPr>
            <w:tcW w:w="81" w:type="dxa"/>
          </w:tcPr>
          <w:p w14:paraId="5A27F96A" w14:textId="77777777" w:rsidR="0049074C" w:rsidRPr="00961C80" w:rsidRDefault="0049074C" w:rsidP="00641DA3">
            <w:pPr>
              <w:pStyle w:val="ListParagraph"/>
              <w:spacing w:after="0" w:line="360" w:lineRule="auto"/>
              <w:ind w:left="0"/>
              <w:contextualSpacing w:val="0"/>
              <w:jc w:val="right"/>
              <w:rPr>
                <w:rFonts w:ascii="Arial" w:hAnsi="Arial" w:cs="Arial"/>
                <w:sz w:val="17"/>
                <w:szCs w:val="17"/>
              </w:rPr>
            </w:pPr>
          </w:p>
        </w:tc>
        <w:tc>
          <w:tcPr>
            <w:tcW w:w="1278" w:type="dxa"/>
            <w:shd w:val="clear" w:color="auto" w:fill="auto"/>
          </w:tcPr>
          <w:p w14:paraId="4A984CFF" w14:textId="582BD0F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cs/>
              </w:rPr>
            </w:pPr>
            <w:r w:rsidRPr="00961C80">
              <w:rPr>
                <w:rFonts w:cs="Arial"/>
                <w:sz w:val="17"/>
                <w:szCs w:val="17"/>
              </w:rPr>
              <w:t>1,844,080</w:t>
            </w:r>
          </w:p>
        </w:tc>
        <w:tc>
          <w:tcPr>
            <w:tcW w:w="81" w:type="dxa"/>
          </w:tcPr>
          <w:p w14:paraId="4FCEA548" w14:textId="77777777" w:rsidR="0049074C" w:rsidRPr="00961C80" w:rsidRDefault="0049074C" w:rsidP="00641DA3">
            <w:pPr>
              <w:pStyle w:val="ListParagraph"/>
              <w:tabs>
                <w:tab w:val="decimal" w:pos="1162"/>
              </w:tabs>
              <w:spacing w:after="0" w:line="360" w:lineRule="auto"/>
              <w:ind w:left="0"/>
              <w:contextualSpacing w:val="0"/>
              <w:rPr>
                <w:rFonts w:ascii="Arial" w:hAnsi="Arial" w:cs="Arial"/>
                <w:sz w:val="17"/>
                <w:szCs w:val="17"/>
              </w:rPr>
            </w:pPr>
          </w:p>
        </w:tc>
        <w:tc>
          <w:tcPr>
            <w:tcW w:w="1251" w:type="dxa"/>
            <w:shd w:val="clear" w:color="auto" w:fill="auto"/>
          </w:tcPr>
          <w:p w14:paraId="45A7A268"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961C80">
              <w:rPr>
                <w:rFonts w:cs="Arial"/>
                <w:sz w:val="17"/>
                <w:szCs w:val="17"/>
              </w:rPr>
              <w:t>441,910</w:t>
            </w:r>
          </w:p>
        </w:tc>
      </w:tr>
      <w:tr w:rsidR="0049074C" w:rsidRPr="00961C80" w14:paraId="5F6325F9" w14:textId="77777777" w:rsidTr="00D157A6">
        <w:trPr>
          <w:trHeight w:val="60"/>
        </w:trPr>
        <w:tc>
          <w:tcPr>
            <w:tcW w:w="4163" w:type="dxa"/>
          </w:tcPr>
          <w:p w14:paraId="7FE5D684" w14:textId="0580F162" w:rsidR="0049074C" w:rsidRPr="00961C80" w:rsidRDefault="0049074C" w:rsidP="00641DA3">
            <w:pPr>
              <w:pStyle w:val="ListParagraph"/>
              <w:tabs>
                <w:tab w:val="left" w:pos="469"/>
              </w:tabs>
              <w:spacing w:after="0" w:line="360" w:lineRule="auto"/>
              <w:ind w:left="34"/>
              <w:contextualSpacing w:val="0"/>
              <w:jc w:val="thaiDistribute"/>
              <w:rPr>
                <w:rFonts w:ascii="Arial" w:hAnsi="Arial" w:cs="Arial"/>
                <w:sz w:val="17"/>
                <w:szCs w:val="17"/>
                <w:cs/>
              </w:rPr>
            </w:pPr>
            <w:r w:rsidRPr="00961C80">
              <w:rPr>
                <w:rFonts w:ascii="Arial" w:hAnsi="Arial" w:cs="Arial"/>
                <w:sz w:val="17"/>
                <w:szCs w:val="17"/>
                <w:u w:val="single"/>
              </w:rPr>
              <w:t>Less</w:t>
            </w:r>
            <w:r w:rsidRPr="00961C80">
              <w:rPr>
                <w:rFonts w:ascii="Arial" w:hAnsi="Arial" w:cs="Arial"/>
                <w:sz w:val="17"/>
                <w:szCs w:val="17"/>
              </w:rPr>
              <w:t>: fair value adjustment</w:t>
            </w:r>
          </w:p>
        </w:tc>
        <w:tc>
          <w:tcPr>
            <w:tcW w:w="1777" w:type="dxa"/>
            <w:shd w:val="clear" w:color="auto" w:fill="auto"/>
          </w:tcPr>
          <w:p w14:paraId="2F6370E1" w14:textId="77777777" w:rsidR="0049074C" w:rsidRPr="00961C80" w:rsidRDefault="0049074C" w:rsidP="00641DA3">
            <w:pPr>
              <w:pStyle w:val="ListParagraph"/>
              <w:spacing w:after="0" w:line="360" w:lineRule="auto"/>
              <w:ind w:left="0"/>
              <w:contextualSpacing w:val="0"/>
              <w:jc w:val="center"/>
              <w:rPr>
                <w:rFonts w:ascii="Arial" w:hAnsi="Arial" w:cs="Arial"/>
                <w:sz w:val="17"/>
                <w:szCs w:val="17"/>
              </w:rPr>
            </w:pPr>
          </w:p>
        </w:tc>
        <w:tc>
          <w:tcPr>
            <w:tcW w:w="81" w:type="dxa"/>
          </w:tcPr>
          <w:p w14:paraId="14EE2302" w14:textId="77777777" w:rsidR="0049074C" w:rsidRPr="00961C80" w:rsidRDefault="0049074C" w:rsidP="00641DA3">
            <w:pPr>
              <w:pStyle w:val="ListParagraph"/>
              <w:spacing w:after="0" w:line="360" w:lineRule="auto"/>
              <w:ind w:left="0"/>
              <w:contextualSpacing w:val="0"/>
              <w:jc w:val="right"/>
              <w:rPr>
                <w:rFonts w:ascii="Arial" w:hAnsi="Arial" w:cs="Arial"/>
                <w:sz w:val="17"/>
                <w:szCs w:val="17"/>
              </w:rPr>
            </w:pPr>
          </w:p>
        </w:tc>
        <w:tc>
          <w:tcPr>
            <w:tcW w:w="1278" w:type="dxa"/>
            <w:tcBorders>
              <w:bottom w:val="single" w:sz="4" w:space="0" w:color="auto"/>
            </w:tcBorders>
            <w:shd w:val="clear" w:color="auto" w:fill="auto"/>
          </w:tcPr>
          <w:p w14:paraId="0EC1D135" w14:textId="23FC37A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961C80">
              <w:rPr>
                <w:rFonts w:cs="Arial"/>
                <w:sz w:val="17"/>
                <w:szCs w:val="17"/>
              </w:rPr>
              <w:t>(941,312)</w:t>
            </w:r>
          </w:p>
        </w:tc>
        <w:tc>
          <w:tcPr>
            <w:tcW w:w="81" w:type="dxa"/>
          </w:tcPr>
          <w:p w14:paraId="3C838AB0" w14:textId="77777777" w:rsidR="0049074C" w:rsidRPr="00961C80" w:rsidRDefault="0049074C" w:rsidP="00641DA3">
            <w:pPr>
              <w:pStyle w:val="ListParagraph"/>
              <w:tabs>
                <w:tab w:val="decimal" w:pos="1162"/>
              </w:tabs>
              <w:spacing w:after="0" w:line="360" w:lineRule="auto"/>
              <w:ind w:left="0"/>
              <w:contextualSpacing w:val="0"/>
              <w:rPr>
                <w:rFonts w:ascii="Arial" w:hAnsi="Arial" w:cs="Arial"/>
                <w:sz w:val="17"/>
                <w:szCs w:val="17"/>
              </w:rPr>
            </w:pPr>
          </w:p>
        </w:tc>
        <w:tc>
          <w:tcPr>
            <w:tcW w:w="1251" w:type="dxa"/>
            <w:tcBorders>
              <w:bottom w:val="single" w:sz="4" w:space="0" w:color="auto"/>
            </w:tcBorders>
            <w:shd w:val="clear" w:color="auto" w:fill="auto"/>
          </w:tcPr>
          <w:p w14:paraId="1D6C50C4"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961C80">
              <w:rPr>
                <w:rFonts w:cs="Arial"/>
                <w:sz w:val="17"/>
                <w:szCs w:val="17"/>
              </w:rPr>
              <w:t>(735,338)</w:t>
            </w:r>
          </w:p>
        </w:tc>
      </w:tr>
      <w:tr w:rsidR="0049074C" w:rsidRPr="00961C80" w14:paraId="671847AA" w14:textId="77777777" w:rsidTr="00D157A6">
        <w:trPr>
          <w:trHeight w:val="50"/>
        </w:trPr>
        <w:tc>
          <w:tcPr>
            <w:tcW w:w="4163" w:type="dxa"/>
            <w:vAlign w:val="center"/>
          </w:tcPr>
          <w:p w14:paraId="79B4B930" w14:textId="591B32B6" w:rsidR="0049074C" w:rsidRPr="00961C80" w:rsidRDefault="0049074C" w:rsidP="00641DA3">
            <w:pPr>
              <w:pStyle w:val="ListParagraph"/>
              <w:spacing w:after="0" w:line="360" w:lineRule="auto"/>
              <w:ind w:left="34"/>
              <w:contextualSpacing w:val="0"/>
              <w:jc w:val="thaiDistribute"/>
              <w:rPr>
                <w:rFonts w:ascii="Arial" w:hAnsi="Arial" w:cs="Arial"/>
                <w:sz w:val="17"/>
                <w:szCs w:val="17"/>
              </w:rPr>
            </w:pPr>
            <w:r w:rsidRPr="00961C80">
              <w:rPr>
                <w:rFonts w:ascii="Arial" w:hAnsi="Arial" w:cs="Arial"/>
                <w:sz w:val="17"/>
                <w:szCs w:val="17"/>
              </w:rPr>
              <w:t>Fair value of venture capital fund</w:t>
            </w:r>
          </w:p>
        </w:tc>
        <w:tc>
          <w:tcPr>
            <w:tcW w:w="1777" w:type="dxa"/>
            <w:shd w:val="clear" w:color="auto" w:fill="auto"/>
          </w:tcPr>
          <w:p w14:paraId="253170AF" w14:textId="77777777" w:rsidR="0049074C" w:rsidRPr="00961C80" w:rsidRDefault="0049074C" w:rsidP="00641DA3">
            <w:pPr>
              <w:pStyle w:val="ListParagraph"/>
              <w:spacing w:after="0" w:line="360" w:lineRule="auto"/>
              <w:ind w:left="0"/>
              <w:contextualSpacing w:val="0"/>
              <w:jc w:val="center"/>
              <w:rPr>
                <w:rFonts w:ascii="Arial" w:hAnsi="Arial" w:cs="Arial"/>
                <w:sz w:val="17"/>
                <w:szCs w:val="17"/>
              </w:rPr>
            </w:pPr>
          </w:p>
        </w:tc>
        <w:tc>
          <w:tcPr>
            <w:tcW w:w="81" w:type="dxa"/>
          </w:tcPr>
          <w:p w14:paraId="74BCA1FE" w14:textId="77777777" w:rsidR="0049074C" w:rsidRPr="00961C80" w:rsidRDefault="0049074C" w:rsidP="00641DA3">
            <w:pPr>
              <w:pStyle w:val="ListParagraph"/>
              <w:spacing w:after="0" w:line="360" w:lineRule="auto"/>
              <w:ind w:left="0"/>
              <w:contextualSpacing w:val="0"/>
              <w:jc w:val="right"/>
              <w:rPr>
                <w:rFonts w:ascii="Arial" w:hAnsi="Arial" w:cs="Arial"/>
                <w:sz w:val="17"/>
                <w:szCs w:val="17"/>
              </w:rPr>
            </w:pPr>
          </w:p>
        </w:tc>
        <w:tc>
          <w:tcPr>
            <w:tcW w:w="1278" w:type="dxa"/>
            <w:tcBorders>
              <w:top w:val="single" w:sz="4" w:space="0" w:color="auto"/>
              <w:bottom w:val="single" w:sz="8" w:space="0" w:color="auto"/>
            </w:tcBorders>
            <w:shd w:val="clear" w:color="auto" w:fill="auto"/>
          </w:tcPr>
          <w:p w14:paraId="039F84DD" w14:textId="1DEEA8D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cs/>
              </w:rPr>
            </w:pPr>
            <w:r w:rsidRPr="00961C80">
              <w:rPr>
                <w:rFonts w:cs="Arial"/>
                <w:sz w:val="17"/>
                <w:szCs w:val="17"/>
              </w:rPr>
              <w:t>24,534,768</w:t>
            </w:r>
          </w:p>
        </w:tc>
        <w:tc>
          <w:tcPr>
            <w:tcW w:w="81" w:type="dxa"/>
          </w:tcPr>
          <w:p w14:paraId="19B8C1DE" w14:textId="77777777" w:rsidR="0049074C" w:rsidRPr="00961C80" w:rsidRDefault="0049074C" w:rsidP="00641DA3">
            <w:pPr>
              <w:pStyle w:val="ListParagraph"/>
              <w:tabs>
                <w:tab w:val="decimal" w:pos="1162"/>
              </w:tabs>
              <w:spacing w:after="0" w:line="360" w:lineRule="auto"/>
              <w:ind w:left="0"/>
              <w:contextualSpacing w:val="0"/>
              <w:rPr>
                <w:rFonts w:ascii="Arial" w:hAnsi="Arial" w:cs="Arial"/>
                <w:sz w:val="17"/>
                <w:szCs w:val="17"/>
              </w:rPr>
            </w:pPr>
          </w:p>
        </w:tc>
        <w:tc>
          <w:tcPr>
            <w:tcW w:w="1251" w:type="dxa"/>
            <w:tcBorders>
              <w:top w:val="single" w:sz="4" w:space="0" w:color="auto"/>
              <w:bottom w:val="single" w:sz="8" w:space="0" w:color="auto"/>
            </w:tcBorders>
            <w:shd w:val="clear" w:color="auto" w:fill="auto"/>
          </w:tcPr>
          <w:p w14:paraId="5FF2223C"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7"/>
                <w:szCs w:val="17"/>
              </w:rPr>
            </w:pPr>
            <w:r w:rsidRPr="00961C80">
              <w:rPr>
                <w:rFonts w:cs="Arial"/>
                <w:sz w:val="17"/>
                <w:szCs w:val="17"/>
              </w:rPr>
              <w:t>23,338,572</w:t>
            </w:r>
          </w:p>
        </w:tc>
      </w:tr>
      <w:bookmarkEnd w:id="3"/>
    </w:tbl>
    <w:p w14:paraId="298225DE" w14:textId="77777777" w:rsidR="006772BF" w:rsidRPr="00961C80" w:rsidRDefault="006772BF" w:rsidP="00641DA3">
      <w:pPr>
        <w:pStyle w:val="ListParagraph"/>
        <w:spacing w:after="0" w:line="360" w:lineRule="auto"/>
        <w:ind w:left="711"/>
        <w:contextualSpacing w:val="0"/>
        <w:jc w:val="thaiDistribute"/>
        <w:rPr>
          <w:rFonts w:ascii="Arial" w:hAnsi="Arial" w:cs="Arial"/>
          <w:sz w:val="8"/>
          <w:szCs w:val="8"/>
        </w:rPr>
      </w:pPr>
    </w:p>
    <w:p w14:paraId="00F378B7" w14:textId="03E43988" w:rsidR="006772BF" w:rsidRPr="00961C80" w:rsidRDefault="006772BF" w:rsidP="00641DA3">
      <w:pPr>
        <w:tabs>
          <w:tab w:val="clear" w:pos="227"/>
          <w:tab w:val="clear" w:pos="454"/>
          <w:tab w:val="clear" w:pos="680"/>
          <w:tab w:val="clear" w:pos="907"/>
        </w:tabs>
        <w:spacing w:line="360" w:lineRule="auto"/>
        <w:ind w:left="720"/>
        <w:jc w:val="thaiDistribute"/>
        <w:rPr>
          <w:rFonts w:cstheme="minorBidi"/>
          <w:sz w:val="20"/>
          <w:szCs w:val="20"/>
        </w:rPr>
      </w:pPr>
      <w:r w:rsidRPr="00961C80">
        <w:rPr>
          <w:rFonts w:cs="Arial"/>
          <w:spacing w:val="-4"/>
          <w:sz w:val="20"/>
          <w:szCs w:val="20"/>
        </w:rPr>
        <w:t xml:space="preserve">As </w:t>
      </w:r>
      <w:proofErr w:type="gramStart"/>
      <w:r w:rsidRPr="00961C80">
        <w:rPr>
          <w:rFonts w:cs="Arial"/>
          <w:spacing w:val="-4"/>
          <w:sz w:val="20"/>
          <w:szCs w:val="20"/>
        </w:rPr>
        <w:t>at</w:t>
      </w:r>
      <w:proofErr w:type="gramEnd"/>
      <w:r w:rsidRPr="00961C80">
        <w:rPr>
          <w:rFonts w:cs="Arial"/>
          <w:spacing w:val="-4"/>
          <w:sz w:val="20"/>
          <w:szCs w:val="20"/>
        </w:rPr>
        <w:t xml:space="preserve"> 30 November 2021, the Company invested in the venture capital fund which was registered in the United States of America on 18 May 2021. The objective of the fund is to invest in technology </w:t>
      </w:r>
      <w:r w:rsidRPr="00961C80">
        <w:rPr>
          <w:rFonts w:cs="Arial"/>
          <w:sz w:val="20"/>
          <w:szCs w:val="20"/>
        </w:rPr>
        <w:t>companies for 10 years of mutual investors (unless extended or dissolved). The fair value of investment is calculated at net asset value at the end of the period.</w:t>
      </w:r>
    </w:p>
    <w:p w14:paraId="25C4D417" w14:textId="77777777" w:rsidR="003679AF" w:rsidRPr="00961C80" w:rsidRDefault="003679AF" w:rsidP="00641DA3">
      <w:pPr>
        <w:pStyle w:val="ListParagraph"/>
        <w:spacing w:after="0" w:line="360" w:lineRule="auto"/>
        <w:ind w:right="-12"/>
        <w:contextualSpacing w:val="0"/>
        <w:jc w:val="thaiDistribute"/>
        <w:rPr>
          <w:rFonts w:ascii="Arial" w:eastAsia="Times New Roman" w:hAnsi="Arial" w:cs="Arial"/>
          <w:sz w:val="8"/>
          <w:szCs w:val="8"/>
        </w:rPr>
      </w:pPr>
    </w:p>
    <w:p w14:paraId="1118DB94" w14:textId="78A459B2" w:rsidR="00F53338" w:rsidRPr="00961C80" w:rsidRDefault="00F53338" w:rsidP="00641DA3">
      <w:pPr>
        <w:pStyle w:val="ListParagraph"/>
        <w:spacing w:after="0" w:line="360" w:lineRule="auto"/>
        <w:ind w:right="-12"/>
        <w:contextualSpacing w:val="0"/>
        <w:jc w:val="thaiDistribute"/>
        <w:rPr>
          <w:rFonts w:ascii="Arial" w:eastAsia="Times New Roman" w:hAnsi="Arial" w:cs="Arial"/>
          <w:sz w:val="20"/>
          <w:szCs w:val="20"/>
        </w:rPr>
      </w:pPr>
      <w:r w:rsidRPr="00961C80">
        <w:rPr>
          <w:rFonts w:ascii="Arial" w:eastAsia="Times New Roman" w:hAnsi="Arial" w:cs="Arial"/>
          <w:sz w:val="20"/>
          <w:szCs w:val="20"/>
        </w:rPr>
        <w:t xml:space="preserve">As </w:t>
      </w:r>
      <w:proofErr w:type="gramStart"/>
      <w:r w:rsidRPr="00961C80">
        <w:rPr>
          <w:rFonts w:ascii="Arial" w:eastAsia="Times New Roman" w:hAnsi="Arial" w:cs="Arial"/>
          <w:sz w:val="20"/>
          <w:szCs w:val="20"/>
        </w:rPr>
        <w:t>at</w:t>
      </w:r>
      <w:proofErr w:type="gramEnd"/>
      <w:r w:rsidRPr="00961C80">
        <w:rPr>
          <w:rFonts w:ascii="Arial" w:eastAsia="Times New Roman" w:hAnsi="Arial" w:cs="Arial"/>
          <w:sz w:val="20"/>
          <w:szCs w:val="20"/>
        </w:rPr>
        <w:t xml:space="preserve"> 30 </w:t>
      </w:r>
      <w:r w:rsidR="005F15A9" w:rsidRPr="00961C80">
        <w:rPr>
          <w:rFonts w:ascii="Arial" w:eastAsia="Times New Roman" w:hAnsi="Arial" w:cs="Browallia New"/>
          <w:sz w:val="20"/>
          <w:szCs w:val="25"/>
        </w:rPr>
        <w:t>September</w:t>
      </w:r>
      <w:r w:rsidRPr="00961C80">
        <w:rPr>
          <w:rFonts w:ascii="Arial" w:eastAsia="Times New Roman" w:hAnsi="Arial" w:cs="Arial"/>
          <w:sz w:val="20"/>
          <w:szCs w:val="20"/>
        </w:rPr>
        <w:t xml:space="preserve"> 2023 and 31 December 2022, the proportion of investment in venture capital fund are</w:t>
      </w:r>
      <w:r w:rsidRPr="00961C80">
        <w:rPr>
          <w:rFonts w:ascii="Arial" w:eastAsia="Times New Roman" w:hAnsi="Arial" w:cs="Arial"/>
          <w:spacing w:val="-4"/>
          <w:sz w:val="20"/>
          <w:szCs w:val="20"/>
        </w:rPr>
        <w:t xml:space="preserve"> </w:t>
      </w:r>
      <w:r w:rsidRPr="00961C80">
        <w:rPr>
          <w:rFonts w:ascii="Arial" w:eastAsia="Times New Roman" w:hAnsi="Arial" w:cs="Arial"/>
          <w:sz w:val="20"/>
          <w:szCs w:val="20"/>
        </w:rPr>
        <w:t>1.32 percent and 2.13 percent, respectively.</w:t>
      </w:r>
    </w:p>
    <w:p w14:paraId="1194B60D" w14:textId="77777777" w:rsidR="00F53338" w:rsidRPr="00961C80" w:rsidRDefault="00F53338" w:rsidP="00641DA3">
      <w:pPr>
        <w:pStyle w:val="ListParagraph"/>
        <w:spacing w:after="0" w:line="360" w:lineRule="auto"/>
        <w:ind w:right="-12"/>
        <w:contextualSpacing w:val="0"/>
        <w:jc w:val="thaiDistribute"/>
        <w:rPr>
          <w:rFonts w:ascii="Arial" w:eastAsia="Times New Roman" w:hAnsi="Arial" w:cs="Arial"/>
          <w:sz w:val="8"/>
          <w:szCs w:val="8"/>
        </w:rPr>
      </w:pPr>
    </w:p>
    <w:p w14:paraId="2E65CB7A" w14:textId="4BC26833" w:rsidR="00E92AB2" w:rsidRPr="00961C80" w:rsidRDefault="00F53338" w:rsidP="00641DA3">
      <w:pPr>
        <w:pStyle w:val="ListParagraph"/>
        <w:spacing w:after="0" w:line="360" w:lineRule="auto"/>
        <w:ind w:right="-12"/>
        <w:contextualSpacing w:val="0"/>
        <w:jc w:val="thaiDistribute"/>
        <w:rPr>
          <w:rFonts w:ascii="Arial" w:eastAsia="Times New Roman" w:hAnsi="Arial" w:cs="Arial"/>
          <w:sz w:val="20"/>
          <w:szCs w:val="20"/>
        </w:rPr>
      </w:pPr>
      <w:r w:rsidRPr="00961C80">
        <w:rPr>
          <w:rFonts w:ascii="Arial" w:eastAsia="Times New Roman" w:hAnsi="Arial" w:cs="Arial"/>
          <w:sz w:val="20"/>
          <w:szCs w:val="20"/>
        </w:rPr>
        <w:t>In June 2023,</w:t>
      </w:r>
      <w:r w:rsidR="003679AF" w:rsidRPr="00961C80">
        <w:rPr>
          <w:rFonts w:ascii="Arial" w:eastAsia="Times New Roman" w:hAnsi="Arial" w:cs="Arial"/>
          <w:sz w:val="20"/>
          <w:szCs w:val="20"/>
        </w:rPr>
        <w:t xml:space="preserve"> </w:t>
      </w:r>
      <w:r w:rsidR="00D4332A" w:rsidRPr="00961C80">
        <w:rPr>
          <w:rFonts w:ascii="Arial" w:eastAsia="Times New Roman" w:hAnsi="Arial" w:cs="Arial"/>
          <w:sz w:val="20"/>
          <w:szCs w:val="20"/>
        </w:rPr>
        <w:t>the Company</w:t>
      </w:r>
      <w:r w:rsidR="003679AF" w:rsidRPr="00961C80">
        <w:rPr>
          <w:rFonts w:ascii="Arial" w:eastAsia="Times New Roman" w:hAnsi="Arial" w:cs="Arial"/>
          <w:sz w:val="20"/>
          <w:szCs w:val="20"/>
        </w:rPr>
        <w:t xml:space="preserve"> invested in 1,405 preferred shares of a company which operates an electronic signature and verification service, at Baht 9,964.41 per share, in the amount of Baht 14</w:t>
      </w:r>
      <w:r w:rsidR="005D6235" w:rsidRPr="00961C80">
        <w:rPr>
          <w:rFonts w:ascii="Arial" w:eastAsia="Times New Roman" w:hAnsi="Arial" w:cs="Arial"/>
          <w:sz w:val="20"/>
          <w:szCs w:val="20"/>
        </w:rPr>
        <w:t>.00</w:t>
      </w:r>
      <w:r w:rsidR="003679AF" w:rsidRPr="00961C80">
        <w:rPr>
          <w:rFonts w:ascii="Arial" w:eastAsia="Times New Roman" w:hAnsi="Arial" w:cs="Arial"/>
          <w:sz w:val="20"/>
          <w:szCs w:val="20"/>
        </w:rPr>
        <w:t xml:space="preserve"> million representing 10.00 percent of authorized </w:t>
      </w:r>
      <w:r w:rsidR="00B23FF2" w:rsidRPr="00961C80">
        <w:rPr>
          <w:rFonts w:ascii="Arial" w:eastAsia="Times New Roman" w:hAnsi="Arial" w:cs="Arial"/>
          <w:sz w:val="20"/>
          <w:szCs w:val="20"/>
        </w:rPr>
        <w:t>preferred shares</w:t>
      </w:r>
      <w:r w:rsidR="003679AF" w:rsidRPr="00961C80">
        <w:rPr>
          <w:rFonts w:ascii="Arial" w:eastAsia="Times New Roman" w:hAnsi="Arial" w:cs="Arial"/>
          <w:sz w:val="20"/>
          <w:szCs w:val="20"/>
        </w:rPr>
        <w:t>.</w:t>
      </w:r>
      <w:r w:rsidR="00DC3058" w:rsidRPr="00961C80">
        <w:rPr>
          <w:rFonts w:ascii="Arial" w:eastAsia="Times New Roman" w:hAnsi="Arial" w:cs="Arial"/>
          <w:sz w:val="20"/>
          <w:szCs w:val="20"/>
        </w:rPr>
        <w:t xml:space="preserve"> </w:t>
      </w:r>
      <w:r w:rsidR="00D4332A" w:rsidRPr="00961C80">
        <w:rPr>
          <w:rFonts w:ascii="Arial" w:hAnsi="Arial" w:cs="Arial"/>
          <w:spacing w:val="-4"/>
          <w:sz w:val="20"/>
          <w:szCs w:val="20"/>
        </w:rPr>
        <w:t xml:space="preserve">The purchasing price of investment in </w:t>
      </w:r>
      <w:r w:rsidR="005A0D1A" w:rsidRPr="00961C80">
        <w:rPr>
          <w:rFonts w:ascii="Arial" w:eastAsia="Times New Roman" w:hAnsi="Arial" w:cs="Arial"/>
          <w:sz w:val="20"/>
          <w:szCs w:val="20"/>
        </w:rPr>
        <w:t xml:space="preserve">preferred shares </w:t>
      </w:r>
      <w:r w:rsidR="00D4332A" w:rsidRPr="00961C80">
        <w:rPr>
          <w:rFonts w:ascii="Arial" w:hAnsi="Arial" w:cs="Arial"/>
          <w:spacing w:val="-4"/>
          <w:sz w:val="20"/>
          <w:szCs w:val="20"/>
        </w:rPr>
        <w:t>is close to the fair value on 15 May 2023 which is calculated</w:t>
      </w:r>
      <w:r w:rsidR="00D4332A" w:rsidRPr="00961C80">
        <w:rPr>
          <w:rFonts w:ascii="Arial" w:hAnsi="Arial" w:cs="Arial"/>
          <w:spacing w:val="-4"/>
        </w:rPr>
        <w:t xml:space="preserve"> </w:t>
      </w:r>
      <w:r w:rsidR="00D4332A" w:rsidRPr="00961C80">
        <w:rPr>
          <w:rFonts w:ascii="Arial" w:hAnsi="Arial" w:cs="Arial"/>
          <w:spacing w:val="-4"/>
          <w:sz w:val="20"/>
          <w:szCs w:val="20"/>
        </w:rPr>
        <w:t xml:space="preserve">by an independent appraiser by </w:t>
      </w:r>
      <w:r w:rsidR="00D4332A" w:rsidRPr="00961C80">
        <w:rPr>
          <w:rFonts w:ascii="Arial" w:hAnsi="Arial" w:cs="Arial"/>
          <w:sz w:val="20"/>
          <w:szCs w:val="20"/>
        </w:rPr>
        <w:t>using the</w:t>
      </w:r>
      <w:r w:rsidR="00D4332A" w:rsidRPr="00961C80">
        <w:rPr>
          <w:rFonts w:ascii="Arial" w:eastAsia="Times New Roman" w:hAnsi="Arial" w:cs="Arial"/>
          <w:sz w:val="20"/>
          <w:szCs w:val="20"/>
        </w:rPr>
        <w:t xml:space="preserve"> Discounted Cash Flow Approach</w:t>
      </w:r>
      <w:r w:rsidR="00A15A9A" w:rsidRPr="00961C80">
        <w:rPr>
          <w:rFonts w:ascii="Arial" w:eastAsia="Times New Roman" w:hAnsi="Arial" w:cs="Arial"/>
          <w:sz w:val="20"/>
          <w:szCs w:val="20"/>
        </w:rPr>
        <w:t>.</w:t>
      </w:r>
    </w:p>
    <w:p w14:paraId="08ABD7AD" w14:textId="77777777" w:rsidR="008D2F74" w:rsidRPr="00961C80" w:rsidRDefault="008D2F74" w:rsidP="00641DA3">
      <w:pPr>
        <w:pStyle w:val="ListParagraph"/>
        <w:spacing w:after="0" w:line="360" w:lineRule="auto"/>
        <w:ind w:right="-12"/>
        <w:contextualSpacing w:val="0"/>
        <w:jc w:val="thaiDistribute"/>
        <w:rPr>
          <w:rFonts w:ascii="Arial" w:eastAsia="Times New Roman" w:hAnsi="Arial" w:cs="Arial"/>
          <w:sz w:val="8"/>
          <w:szCs w:val="8"/>
        </w:rPr>
      </w:pPr>
    </w:p>
    <w:p w14:paraId="49F84BC8" w14:textId="3C15267E" w:rsidR="008D2F74" w:rsidRPr="00961C80" w:rsidRDefault="008D2F74" w:rsidP="00641DA3">
      <w:pPr>
        <w:pStyle w:val="ListParagraph"/>
        <w:spacing w:after="0" w:line="360" w:lineRule="auto"/>
        <w:ind w:right="-14"/>
        <w:contextualSpacing w:val="0"/>
        <w:jc w:val="thaiDistribute"/>
        <w:rPr>
          <w:rFonts w:ascii="Arial" w:eastAsia="Times New Roman" w:hAnsi="Arial" w:cs="Arial"/>
          <w:spacing w:val="-8"/>
          <w:sz w:val="20"/>
          <w:szCs w:val="20"/>
        </w:rPr>
      </w:pPr>
      <w:r w:rsidRPr="00961C80">
        <w:rPr>
          <w:rFonts w:ascii="Arial" w:eastAsia="Times New Roman" w:hAnsi="Arial" w:cs="Arial"/>
          <w:spacing w:val="-8"/>
          <w:sz w:val="20"/>
          <w:szCs w:val="20"/>
        </w:rPr>
        <w:t xml:space="preserve">As </w:t>
      </w:r>
      <w:proofErr w:type="gramStart"/>
      <w:r w:rsidRPr="00961C80">
        <w:rPr>
          <w:rFonts w:ascii="Arial" w:eastAsia="Times New Roman" w:hAnsi="Arial" w:cs="Arial"/>
          <w:spacing w:val="-8"/>
          <w:sz w:val="20"/>
          <w:szCs w:val="20"/>
        </w:rPr>
        <w:t>at</w:t>
      </w:r>
      <w:proofErr w:type="gramEnd"/>
      <w:r w:rsidRPr="00961C80">
        <w:rPr>
          <w:rFonts w:ascii="Arial" w:eastAsia="Times New Roman" w:hAnsi="Arial" w:cs="Arial"/>
          <w:spacing w:val="-8"/>
          <w:sz w:val="20"/>
          <w:szCs w:val="20"/>
        </w:rPr>
        <w:t xml:space="preserve"> 30 September 2023, </w:t>
      </w:r>
      <w:r w:rsidR="00206286" w:rsidRPr="00961C80">
        <w:rPr>
          <w:rFonts w:ascii="Arial" w:hAnsi="Arial" w:cs="Arial"/>
          <w:spacing w:val="-8"/>
          <w:sz w:val="20"/>
          <w:szCs w:val="20"/>
        </w:rPr>
        <w:t>t</w:t>
      </w:r>
      <w:r w:rsidRPr="00961C80">
        <w:rPr>
          <w:rFonts w:ascii="Arial" w:hAnsi="Arial" w:cs="Arial"/>
          <w:spacing w:val="-8"/>
          <w:sz w:val="20"/>
          <w:szCs w:val="20"/>
        </w:rPr>
        <w:t xml:space="preserve">he fair value of investment in </w:t>
      </w:r>
      <w:r w:rsidRPr="00961C80">
        <w:rPr>
          <w:rFonts w:ascii="Arial" w:eastAsia="Times New Roman" w:hAnsi="Arial" w:cs="Arial"/>
          <w:spacing w:val="-8"/>
          <w:sz w:val="20"/>
          <w:szCs w:val="20"/>
        </w:rPr>
        <w:t>preferred shares</w:t>
      </w:r>
      <w:r w:rsidRPr="00961C80">
        <w:rPr>
          <w:rFonts w:ascii="Arial" w:hAnsi="Arial" w:cs="Arial"/>
          <w:spacing w:val="-8"/>
          <w:sz w:val="20"/>
          <w:szCs w:val="20"/>
        </w:rPr>
        <w:t xml:space="preserve"> is close to the purchasing price</w:t>
      </w:r>
      <w:r w:rsidRPr="00961C80">
        <w:rPr>
          <w:rFonts w:ascii="Arial" w:eastAsia="Times New Roman" w:hAnsi="Arial" w:cs="Arial"/>
          <w:spacing w:val="-8"/>
          <w:sz w:val="20"/>
          <w:szCs w:val="20"/>
        </w:rPr>
        <w:t>.</w:t>
      </w:r>
    </w:p>
    <w:p w14:paraId="6EC13AC2" w14:textId="77777777" w:rsidR="006772BF" w:rsidRPr="00961C80" w:rsidRDefault="006772BF" w:rsidP="00641DA3">
      <w:pPr>
        <w:pStyle w:val="ListParagraph"/>
        <w:numPr>
          <w:ilvl w:val="1"/>
          <w:numId w:val="18"/>
        </w:numPr>
        <w:spacing w:after="0" w:line="360" w:lineRule="auto"/>
        <w:ind w:left="720"/>
        <w:contextualSpacing w:val="0"/>
        <w:jc w:val="thaiDistribute"/>
        <w:rPr>
          <w:rFonts w:ascii="Arial" w:hAnsi="Arial" w:cs="Arial"/>
          <w:sz w:val="20"/>
          <w:szCs w:val="20"/>
        </w:rPr>
      </w:pPr>
      <w:r w:rsidRPr="00961C80">
        <w:rPr>
          <w:rFonts w:ascii="Arial" w:hAnsi="Arial" w:cs="Arial"/>
          <w:sz w:val="20"/>
          <w:szCs w:val="20"/>
        </w:rPr>
        <w:lastRenderedPageBreak/>
        <w:t>Bank overdrafts from financial institutions</w:t>
      </w:r>
    </w:p>
    <w:p w14:paraId="05F81253" w14:textId="77777777" w:rsidR="006772BF" w:rsidRPr="00961C80" w:rsidRDefault="006772BF" w:rsidP="00641DA3">
      <w:pPr>
        <w:spacing w:line="360" w:lineRule="auto"/>
        <w:jc w:val="thaiDistribute"/>
        <w:rPr>
          <w:rFonts w:cs="Arial"/>
          <w:spacing w:val="-4"/>
          <w:sz w:val="12"/>
          <w:szCs w:val="12"/>
        </w:rPr>
      </w:pPr>
    </w:p>
    <w:p w14:paraId="18E3B8B8" w14:textId="5A52AD5E" w:rsidR="006772BF" w:rsidRPr="00961C80" w:rsidRDefault="006772BF" w:rsidP="00641DA3">
      <w:pPr>
        <w:pStyle w:val="ListParagraph"/>
        <w:spacing w:after="0" w:line="360" w:lineRule="auto"/>
        <w:contextualSpacing w:val="0"/>
        <w:jc w:val="thaiDistribute"/>
        <w:rPr>
          <w:rFonts w:ascii="Arial" w:hAnsi="Arial" w:cs="Arial"/>
          <w:sz w:val="20"/>
          <w:szCs w:val="24"/>
          <w:lang w:val="en-GB"/>
        </w:rPr>
      </w:pPr>
      <w:r w:rsidRPr="00961C80">
        <w:rPr>
          <w:rFonts w:ascii="Arial" w:hAnsi="Arial" w:cs="Arial"/>
          <w:sz w:val="20"/>
          <w:szCs w:val="24"/>
          <w:lang w:val="en-GB"/>
        </w:rPr>
        <w:t>As</w:t>
      </w:r>
      <w:r w:rsidRPr="00961C80">
        <w:rPr>
          <w:rFonts w:ascii="Arial" w:hAnsi="Arial" w:cs="Arial"/>
          <w:sz w:val="20"/>
          <w:szCs w:val="24"/>
          <w:cs/>
          <w:lang w:val="en-GB"/>
        </w:rPr>
        <w:t xml:space="preserve"> </w:t>
      </w:r>
      <w:proofErr w:type="gramStart"/>
      <w:r w:rsidRPr="00961C80">
        <w:rPr>
          <w:rFonts w:ascii="Arial" w:hAnsi="Arial" w:cs="Arial"/>
          <w:sz w:val="20"/>
          <w:szCs w:val="24"/>
          <w:lang w:val="en-GB"/>
        </w:rPr>
        <w:t>at</w:t>
      </w:r>
      <w:proofErr w:type="gramEnd"/>
      <w:r w:rsidRPr="00961C80">
        <w:rPr>
          <w:rFonts w:ascii="Arial" w:hAnsi="Arial" w:cs="Arial"/>
          <w:sz w:val="20"/>
          <w:szCs w:val="24"/>
          <w:lang w:val="en-GB"/>
        </w:rPr>
        <w:t xml:space="preserve"> 30 </w:t>
      </w:r>
      <w:r w:rsidR="00C52791" w:rsidRPr="00961C80">
        <w:rPr>
          <w:rFonts w:ascii="Arial" w:hAnsi="Arial" w:cs="Arial"/>
          <w:sz w:val="20"/>
          <w:szCs w:val="24"/>
          <w:lang w:val="en-GB"/>
        </w:rPr>
        <w:t>September</w:t>
      </w:r>
      <w:r w:rsidRPr="00961C80">
        <w:rPr>
          <w:rFonts w:ascii="Arial" w:hAnsi="Arial" w:cs="Arial"/>
          <w:sz w:val="20"/>
          <w:szCs w:val="24"/>
          <w:lang w:val="en-GB"/>
        </w:rPr>
        <w:t xml:space="preserve"> 2023 and 31 December 2022, bank overdrafts from financial institutions with the credit limit of Baht 9.70</w:t>
      </w:r>
      <w:r w:rsidRPr="00961C80">
        <w:rPr>
          <w:rFonts w:ascii="Arial" w:hAnsi="Arial" w:cs="Arial"/>
          <w:spacing w:val="-2"/>
          <w:sz w:val="20"/>
          <w:szCs w:val="24"/>
          <w:lang w:val="en-GB"/>
        </w:rPr>
        <w:t xml:space="preserve"> </w:t>
      </w:r>
      <w:r w:rsidRPr="00961C80">
        <w:rPr>
          <w:rFonts w:ascii="Arial" w:hAnsi="Arial" w:cs="Arial"/>
          <w:spacing w:val="2"/>
          <w:sz w:val="20"/>
          <w:szCs w:val="24"/>
          <w:lang w:val="en-GB"/>
        </w:rPr>
        <w:t xml:space="preserve">million and Baht 4.70 million, respectively, bearing the interest rate </w:t>
      </w:r>
      <w:r w:rsidRPr="00961C80">
        <w:rPr>
          <w:rFonts w:ascii="Arial" w:hAnsi="Arial" w:cs="Arial"/>
          <w:spacing w:val="-2"/>
          <w:sz w:val="20"/>
          <w:szCs w:val="24"/>
          <w:lang w:val="en-GB"/>
        </w:rPr>
        <w:t xml:space="preserve">at </w:t>
      </w:r>
      <w:r w:rsidR="0064521F" w:rsidRPr="00961C80">
        <w:rPr>
          <w:rFonts w:ascii="Arial" w:hAnsi="Arial" w:cs="Arial"/>
          <w:spacing w:val="-2"/>
          <w:sz w:val="20"/>
          <w:szCs w:val="24"/>
          <w:lang w:val="en-GB"/>
        </w:rPr>
        <w:t>F/D+</w:t>
      </w:r>
      <w:r w:rsidR="00E92AB2" w:rsidRPr="00961C80">
        <w:rPr>
          <w:rFonts w:ascii="Arial" w:hAnsi="Arial" w:cs="Arial"/>
          <w:spacing w:val="-2"/>
          <w:sz w:val="20"/>
          <w:szCs w:val="24"/>
          <w:lang w:val="en-GB"/>
        </w:rPr>
        <w:t>1.5</w:t>
      </w:r>
      <w:r w:rsidR="009F3143" w:rsidRPr="00961C80">
        <w:rPr>
          <w:rFonts w:ascii="Arial" w:hAnsi="Arial" w:cs="Arial"/>
          <w:spacing w:val="-2"/>
          <w:sz w:val="20"/>
          <w:szCs w:val="24"/>
          <w:lang w:val="en-GB"/>
        </w:rPr>
        <w:t>,</w:t>
      </w:r>
      <w:r w:rsidR="0064521F" w:rsidRPr="00961C80">
        <w:rPr>
          <w:rFonts w:ascii="Arial" w:hAnsi="Arial" w:cs="Arial"/>
          <w:spacing w:val="-2"/>
          <w:sz w:val="20"/>
          <w:szCs w:val="24"/>
          <w:lang w:val="en-GB"/>
        </w:rPr>
        <w:t xml:space="preserve"> MRR-2</w:t>
      </w:r>
      <w:r w:rsidR="009F3143" w:rsidRPr="00961C80">
        <w:rPr>
          <w:rFonts w:ascii="Arial" w:hAnsi="Arial" w:cs="Arial"/>
          <w:spacing w:val="-2"/>
          <w:sz w:val="20"/>
          <w:szCs w:val="24"/>
          <w:lang w:val="en-GB"/>
        </w:rPr>
        <w:t xml:space="preserve"> </w:t>
      </w:r>
      <w:r w:rsidRPr="00961C80">
        <w:rPr>
          <w:rFonts w:ascii="Arial" w:hAnsi="Arial" w:cs="Arial"/>
          <w:spacing w:val="-2"/>
          <w:sz w:val="20"/>
          <w:szCs w:val="24"/>
          <w:lang w:val="en-GB"/>
        </w:rPr>
        <w:t xml:space="preserve">and MOR-3 per annum, are guaranteed by bank deposit as mentioned in </w:t>
      </w:r>
      <w:r w:rsidRPr="00961C80">
        <w:rPr>
          <w:rFonts w:ascii="Arial" w:hAnsi="Arial" w:cs="Arial"/>
          <w:sz w:val="20"/>
          <w:szCs w:val="24"/>
          <w:lang w:val="en-GB"/>
        </w:rPr>
        <w:t>note no. 5.2.</w:t>
      </w:r>
    </w:p>
    <w:p w14:paraId="73323804" w14:textId="77777777" w:rsidR="006772BF" w:rsidRPr="00961C80" w:rsidRDefault="006772BF" w:rsidP="00641DA3">
      <w:pPr>
        <w:pStyle w:val="ListParagraph"/>
        <w:spacing w:after="0" w:line="360" w:lineRule="auto"/>
        <w:contextualSpacing w:val="0"/>
        <w:jc w:val="thaiDistribute"/>
        <w:rPr>
          <w:rFonts w:ascii="Arial" w:hAnsi="Arial" w:cs="Arial"/>
          <w:spacing w:val="-4"/>
          <w:sz w:val="16"/>
          <w:szCs w:val="16"/>
          <w:lang w:val="en-GB"/>
        </w:rPr>
      </w:pPr>
    </w:p>
    <w:p w14:paraId="689BF51A" w14:textId="54BA0AA5" w:rsidR="006772BF" w:rsidRPr="00961C80" w:rsidRDefault="006772BF" w:rsidP="00641DA3">
      <w:pPr>
        <w:pStyle w:val="ListParagraph"/>
        <w:numPr>
          <w:ilvl w:val="1"/>
          <w:numId w:val="18"/>
        </w:numPr>
        <w:spacing w:after="0" w:line="360" w:lineRule="auto"/>
        <w:ind w:left="720"/>
        <w:contextualSpacing w:val="0"/>
        <w:jc w:val="thaiDistribute"/>
        <w:rPr>
          <w:rFonts w:ascii="Arial" w:hAnsi="Arial" w:cs="Arial"/>
          <w:sz w:val="20"/>
          <w:szCs w:val="20"/>
        </w:rPr>
      </w:pPr>
      <w:r w:rsidRPr="00961C80">
        <w:rPr>
          <w:rFonts w:ascii="Arial" w:hAnsi="Arial" w:cs="Arial"/>
          <w:sz w:val="20"/>
          <w:szCs w:val="20"/>
        </w:rPr>
        <w:t>Trade and other current accounts payable</w:t>
      </w:r>
    </w:p>
    <w:p w14:paraId="00375195" w14:textId="77777777" w:rsidR="00F85392" w:rsidRPr="00961C80" w:rsidRDefault="00F85392" w:rsidP="00641DA3">
      <w:pPr>
        <w:pStyle w:val="ListParagraph"/>
        <w:spacing w:after="0" w:line="360" w:lineRule="auto"/>
        <w:contextualSpacing w:val="0"/>
        <w:jc w:val="thaiDistribute"/>
        <w:rPr>
          <w:rFonts w:ascii="Arial" w:hAnsi="Arial" w:cs="Arial"/>
          <w:sz w:val="10"/>
          <w:szCs w:val="10"/>
        </w:rPr>
      </w:pPr>
    </w:p>
    <w:tbl>
      <w:tblPr>
        <w:tblW w:w="8595" w:type="dxa"/>
        <w:tblInd w:w="693" w:type="dxa"/>
        <w:tblLayout w:type="fixed"/>
        <w:tblCellMar>
          <w:left w:w="29" w:type="dxa"/>
          <w:right w:w="29" w:type="dxa"/>
        </w:tblCellMar>
        <w:tblLook w:val="0000" w:firstRow="0" w:lastRow="0" w:firstColumn="0" w:lastColumn="0" w:noHBand="0" w:noVBand="0"/>
      </w:tblPr>
      <w:tblGrid>
        <w:gridCol w:w="3440"/>
        <w:gridCol w:w="1161"/>
        <w:gridCol w:w="81"/>
        <w:gridCol w:w="1221"/>
        <w:gridCol w:w="81"/>
        <w:gridCol w:w="1272"/>
        <w:gridCol w:w="87"/>
        <w:gridCol w:w="1252"/>
      </w:tblGrid>
      <w:tr w:rsidR="006772BF" w:rsidRPr="00961C80" w14:paraId="7EB0389E" w14:textId="77777777" w:rsidTr="001C09C7">
        <w:trPr>
          <w:cantSplit/>
          <w:tblHeader/>
        </w:trPr>
        <w:tc>
          <w:tcPr>
            <w:tcW w:w="8595" w:type="dxa"/>
            <w:gridSpan w:val="8"/>
          </w:tcPr>
          <w:p w14:paraId="4216C5D4" w14:textId="77777777" w:rsidR="006772BF" w:rsidRPr="00961C80" w:rsidRDefault="006772BF" w:rsidP="00641DA3">
            <w:pPr>
              <w:spacing w:line="360" w:lineRule="auto"/>
              <w:jc w:val="right"/>
              <w:rPr>
                <w:rFonts w:cs="Arial"/>
                <w:sz w:val="16"/>
                <w:szCs w:val="16"/>
                <w:cs/>
              </w:rPr>
            </w:pPr>
            <w:r w:rsidRPr="00961C80">
              <w:rPr>
                <w:rFonts w:cs="Arial"/>
                <w:sz w:val="16"/>
                <w:szCs w:val="16"/>
              </w:rPr>
              <w:t>(</w:t>
            </w:r>
            <w:proofErr w:type="gramStart"/>
            <w:r w:rsidRPr="00961C80">
              <w:rPr>
                <w:rFonts w:cs="Arial"/>
                <w:sz w:val="16"/>
                <w:szCs w:val="16"/>
              </w:rPr>
              <w:t>Unit :</w:t>
            </w:r>
            <w:proofErr w:type="gramEnd"/>
            <w:r w:rsidRPr="00961C80">
              <w:rPr>
                <w:rFonts w:cs="Arial"/>
                <w:sz w:val="16"/>
                <w:szCs w:val="16"/>
              </w:rPr>
              <w:t xml:space="preserve"> Baht)</w:t>
            </w:r>
          </w:p>
        </w:tc>
      </w:tr>
      <w:tr w:rsidR="006772BF" w:rsidRPr="00961C80" w14:paraId="457FFB02" w14:textId="77777777" w:rsidTr="001C09C7">
        <w:trPr>
          <w:cantSplit/>
          <w:tblHeader/>
        </w:trPr>
        <w:tc>
          <w:tcPr>
            <w:tcW w:w="3440" w:type="dxa"/>
          </w:tcPr>
          <w:p w14:paraId="49790719"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463" w:type="dxa"/>
            <w:gridSpan w:val="3"/>
            <w:tcBorders>
              <w:bottom w:val="single" w:sz="4" w:space="0" w:color="auto"/>
            </w:tcBorders>
            <w:vAlign w:val="center"/>
          </w:tcPr>
          <w:p w14:paraId="4312341B"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961C80">
              <w:rPr>
                <w:rFonts w:cs="Arial"/>
                <w:sz w:val="16"/>
                <w:szCs w:val="16"/>
                <w:lang w:val="en-GB"/>
              </w:rPr>
              <w:t>CONSOLIDATED F/S</w:t>
            </w:r>
          </w:p>
        </w:tc>
        <w:tc>
          <w:tcPr>
            <w:tcW w:w="81" w:type="dxa"/>
          </w:tcPr>
          <w:p w14:paraId="2C65CA79"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5815558E"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961C80">
              <w:rPr>
                <w:rFonts w:cs="Arial"/>
                <w:sz w:val="16"/>
                <w:szCs w:val="16"/>
                <w:lang w:val="en-GB"/>
              </w:rPr>
              <w:t>SEPARATE F/S</w:t>
            </w:r>
          </w:p>
        </w:tc>
      </w:tr>
      <w:tr w:rsidR="00C52791" w:rsidRPr="00961C80" w14:paraId="32917AD7" w14:textId="77777777" w:rsidTr="001C09C7">
        <w:trPr>
          <w:cantSplit/>
          <w:tblHeader/>
        </w:trPr>
        <w:tc>
          <w:tcPr>
            <w:tcW w:w="3440" w:type="dxa"/>
          </w:tcPr>
          <w:p w14:paraId="59CD4E12"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1161" w:type="dxa"/>
            <w:tcBorders>
              <w:top w:val="single" w:sz="4" w:space="0" w:color="auto"/>
              <w:bottom w:val="single" w:sz="4" w:space="0" w:color="auto"/>
            </w:tcBorders>
            <w:vAlign w:val="bottom"/>
          </w:tcPr>
          <w:p w14:paraId="3438FA48" w14:textId="60AB38B5"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30 September</w:t>
            </w:r>
          </w:p>
          <w:p w14:paraId="08E66BA9"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961C80">
              <w:rPr>
                <w:rFonts w:cs="Arial"/>
                <w:sz w:val="16"/>
                <w:szCs w:val="16"/>
                <w:lang w:val="en-GB"/>
              </w:rPr>
              <w:t>2023</w:t>
            </w:r>
          </w:p>
        </w:tc>
        <w:tc>
          <w:tcPr>
            <w:tcW w:w="81" w:type="dxa"/>
            <w:vAlign w:val="bottom"/>
          </w:tcPr>
          <w:p w14:paraId="0ABCDB29"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21" w:type="dxa"/>
            <w:tcBorders>
              <w:bottom w:val="single" w:sz="4" w:space="0" w:color="auto"/>
            </w:tcBorders>
            <w:vAlign w:val="bottom"/>
          </w:tcPr>
          <w:p w14:paraId="0A30602E"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31 December</w:t>
            </w:r>
          </w:p>
          <w:p w14:paraId="7CE68598"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961C80">
              <w:rPr>
                <w:rFonts w:cs="Arial"/>
                <w:sz w:val="16"/>
                <w:szCs w:val="16"/>
                <w:lang w:val="en-GB"/>
              </w:rPr>
              <w:t>2022</w:t>
            </w:r>
          </w:p>
        </w:tc>
        <w:tc>
          <w:tcPr>
            <w:tcW w:w="81" w:type="dxa"/>
            <w:vAlign w:val="bottom"/>
          </w:tcPr>
          <w:p w14:paraId="32A023F6"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2" w:type="dxa"/>
            <w:tcBorders>
              <w:top w:val="single" w:sz="4" w:space="0" w:color="auto"/>
              <w:bottom w:val="single" w:sz="4" w:space="0" w:color="auto"/>
            </w:tcBorders>
            <w:vAlign w:val="bottom"/>
          </w:tcPr>
          <w:p w14:paraId="0898F887"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30 September</w:t>
            </w:r>
          </w:p>
          <w:p w14:paraId="728208B3" w14:textId="6F830E02"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2023</w:t>
            </w:r>
          </w:p>
        </w:tc>
        <w:tc>
          <w:tcPr>
            <w:tcW w:w="87" w:type="dxa"/>
            <w:vAlign w:val="bottom"/>
          </w:tcPr>
          <w:p w14:paraId="0194BED5"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52" w:type="dxa"/>
            <w:tcBorders>
              <w:bottom w:val="single" w:sz="4" w:space="0" w:color="auto"/>
            </w:tcBorders>
            <w:vAlign w:val="bottom"/>
          </w:tcPr>
          <w:p w14:paraId="426991F9"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31 December</w:t>
            </w:r>
          </w:p>
          <w:p w14:paraId="6711D7D2" w14:textId="77777777" w:rsidR="00C52791" w:rsidRPr="00961C80" w:rsidRDefault="00C5279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2022</w:t>
            </w:r>
          </w:p>
        </w:tc>
      </w:tr>
      <w:tr w:rsidR="006772BF" w:rsidRPr="00961C80" w14:paraId="3F82B0FE" w14:textId="77777777" w:rsidTr="001C09C7">
        <w:trPr>
          <w:cantSplit/>
        </w:trPr>
        <w:tc>
          <w:tcPr>
            <w:tcW w:w="3440" w:type="dxa"/>
          </w:tcPr>
          <w:p w14:paraId="122264FF"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961C80">
              <w:rPr>
                <w:rFonts w:cs="Arial"/>
                <w:b/>
                <w:bCs/>
                <w:sz w:val="16"/>
                <w:szCs w:val="16"/>
              </w:rPr>
              <w:t>Financial liabilities</w:t>
            </w:r>
          </w:p>
        </w:tc>
        <w:tc>
          <w:tcPr>
            <w:tcW w:w="1161" w:type="dxa"/>
            <w:tcBorders>
              <w:left w:val="nil"/>
            </w:tcBorders>
            <w:vAlign w:val="center"/>
          </w:tcPr>
          <w:p w14:paraId="4C894AC6"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4A067A5A" w14:textId="77777777" w:rsidR="006772BF" w:rsidRPr="00961C80" w:rsidRDefault="006772BF" w:rsidP="00641DA3">
            <w:pPr>
              <w:spacing w:line="360" w:lineRule="auto"/>
              <w:ind w:left="-157"/>
              <w:jc w:val="both"/>
              <w:rPr>
                <w:rFonts w:cs="Arial"/>
                <w:sz w:val="16"/>
                <w:szCs w:val="16"/>
              </w:rPr>
            </w:pPr>
          </w:p>
        </w:tc>
        <w:tc>
          <w:tcPr>
            <w:tcW w:w="1221" w:type="dxa"/>
            <w:vAlign w:val="center"/>
          </w:tcPr>
          <w:p w14:paraId="7590A22A"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48AA0C6F" w14:textId="77777777" w:rsidR="006772BF" w:rsidRPr="00961C80" w:rsidRDefault="006772BF" w:rsidP="00641DA3">
            <w:pPr>
              <w:spacing w:line="360" w:lineRule="auto"/>
              <w:ind w:left="-157"/>
              <w:jc w:val="both"/>
              <w:rPr>
                <w:rFonts w:cs="Arial"/>
                <w:sz w:val="16"/>
                <w:szCs w:val="16"/>
              </w:rPr>
            </w:pPr>
          </w:p>
        </w:tc>
        <w:tc>
          <w:tcPr>
            <w:tcW w:w="1272" w:type="dxa"/>
            <w:vAlign w:val="center"/>
          </w:tcPr>
          <w:p w14:paraId="3EABDCCF"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6242CCE9" w14:textId="77777777" w:rsidR="006772BF" w:rsidRPr="00961C80" w:rsidRDefault="006772BF" w:rsidP="00641DA3">
            <w:pPr>
              <w:pStyle w:val="a1"/>
              <w:spacing w:line="360" w:lineRule="auto"/>
              <w:ind w:left="-157" w:right="0"/>
              <w:jc w:val="both"/>
              <w:rPr>
                <w:rFonts w:ascii="Arial" w:hAnsi="Arial" w:cs="Arial"/>
                <w:sz w:val="16"/>
                <w:szCs w:val="16"/>
                <w:cs/>
              </w:rPr>
            </w:pPr>
          </w:p>
        </w:tc>
        <w:tc>
          <w:tcPr>
            <w:tcW w:w="1252" w:type="dxa"/>
            <w:vAlign w:val="center"/>
          </w:tcPr>
          <w:p w14:paraId="37BBED13"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DA76BA" w:rsidRPr="00961C80" w14:paraId="70138FCA" w14:textId="77777777" w:rsidTr="001E155F">
        <w:trPr>
          <w:cantSplit/>
        </w:trPr>
        <w:tc>
          <w:tcPr>
            <w:tcW w:w="3440" w:type="dxa"/>
          </w:tcPr>
          <w:p w14:paraId="13CCD7DE" w14:textId="7777777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961C80">
              <w:rPr>
                <w:rFonts w:cs="Arial"/>
                <w:sz w:val="16"/>
                <w:szCs w:val="16"/>
                <w:lang w:val="en-GB"/>
              </w:rPr>
              <w:t>Trade accounts payable - general vendors</w:t>
            </w:r>
          </w:p>
        </w:tc>
        <w:tc>
          <w:tcPr>
            <w:tcW w:w="1161" w:type="dxa"/>
            <w:tcBorders>
              <w:left w:val="nil"/>
            </w:tcBorders>
          </w:tcPr>
          <w:p w14:paraId="34822016" w14:textId="3382F263"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27,817,994</w:t>
            </w:r>
          </w:p>
        </w:tc>
        <w:tc>
          <w:tcPr>
            <w:tcW w:w="81" w:type="dxa"/>
            <w:tcBorders>
              <w:left w:val="nil"/>
            </w:tcBorders>
          </w:tcPr>
          <w:p w14:paraId="7F15CDEC" w14:textId="77777777" w:rsidR="00DA76BA" w:rsidRPr="00961C80" w:rsidRDefault="00DA76BA" w:rsidP="00641DA3">
            <w:pPr>
              <w:spacing w:line="360" w:lineRule="auto"/>
              <w:ind w:left="-157"/>
              <w:jc w:val="both"/>
              <w:rPr>
                <w:rFonts w:cs="Arial"/>
                <w:sz w:val="16"/>
                <w:szCs w:val="16"/>
                <w:lang w:val="en-GB"/>
              </w:rPr>
            </w:pPr>
          </w:p>
        </w:tc>
        <w:tc>
          <w:tcPr>
            <w:tcW w:w="1221" w:type="dxa"/>
            <w:tcBorders>
              <w:left w:val="nil"/>
            </w:tcBorders>
            <w:shd w:val="clear" w:color="auto" w:fill="auto"/>
          </w:tcPr>
          <w:p w14:paraId="0289C016" w14:textId="38C032C6"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11,741,400 </w:t>
            </w:r>
          </w:p>
        </w:tc>
        <w:tc>
          <w:tcPr>
            <w:tcW w:w="81" w:type="dxa"/>
            <w:tcBorders>
              <w:left w:val="nil"/>
            </w:tcBorders>
          </w:tcPr>
          <w:p w14:paraId="799ACE73" w14:textId="77777777" w:rsidR="00DA76BA" w:rsidRPr="00961C80" w:rsidRDefault="00DA76BA" w:rsidP="00641DA3">
            <w:pPr>
              <w:spacing w:line="360" w:lineRule="auto"/>
              <w:ind w:left="-157"/>
              <w:jc w:val="both"/>
              <w:rPr>
                <w:rFonts w:cs="Arial"/>
                <w:sz w:val="16"/>
                <w:szCs w:val="16"/>
                <w:lang w:val="en-GB"/>
              </w:rPr>
            </w:pPr>
          </w:p>
        </w:tc>
        <w:tc>
          <w:tcPr>
            <w:tcW w:w="1272" w:type="dxa"/>
          </w:tcPr>
          <w:p w14:paraId="42EF1667" w14:textId="08CA85A9"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8,079,535</w:t>
            </w:r>
          </w:p>
        </w:tc>
        <w:tc>
          <w:tcPr>
            <w:tcW w:w="87" w:type="dxa"/>
          </w:tcPr>
          <w:p w14:paraId="693B4B4D" w14:textId="77777777" w:rsidR="00DA76BA" w:rsidRPr="00961C80" w:rsidRDefault="00DA76BA" w:rsidP="00641DA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22C4B9AB" w14:textId="41B72776"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7,694,239</w:t>
            </w:r>
          </w:p>
        </w:tc>
      </w:tr>
      <w:tr w:rsidR="00DA76BA" w:rsidRPr="00961C80" w14:paraId="5E842D26" w14:textId="77777777" w:rsidTr="001C09C7">
        <w:trPr>
          <w:cantSplit/>
        </w:trPr>
        <w:tc>
          <w:tcPr>
            <w:tcW w:w="3440" w:type="dxa"/>
          </w:tcPr>
          <w:p w14:paraId="39801AD7" w14:textId="7777777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961C80">
              <w:rPr>
                <w:rFonts w:cs="Arial"/>
                <w:sz w:val="16"/>
                <w:szCs w:val="16"/>
                <w:lang w:val="en-GB"/>
              </w:rPr>
              <w:t>Trade accounts payable - related companies</w:t>
            </w:r>
          </w:p>
        </w:tc>
        <w:tc>
          <w:tcPr>
            <w:tcW w:w="1161" w:type="dxa"/>
            <w:tcBorders>
              <w:left w:val="nil"/>
            </w:tcBorders>
          </w:tcPr>
          <w:p w14:paraId="029277A9" w14:textId="6791F23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808,733</w:t>
            </w:r>
          </w:p>
        </w:tc>
        <w:tc>
          <w:tcPr>
            <w:tcW w:w="81" w:type="dxa"/>
            <w:tcBorders>
              <w:left w:val="nil"/>
            </w:tcBorders>
          </w:tcPr>
          <w:p w14:paraId="480541CC" w14:textId="77777777" w:rsidR="00DA76BA" w:rsidRPr="00961C80" w:rsidRDefault="00DA76BA" w:rsidP="00641DA3">
            <w:pPr>
              <w:spacing w:line="360" w:lineRule="auto"/>
              <w:ind w:left="-157"/>
              <w:jc w:val="both"/>
              <w:rPr>
                <w:rFonts w:cs="Arial"/>
                <w:sz w:val="16"/>
                <w:szCs w:val="16"/>
                <w:lang w:val="en-GB"/>
              </w:rPr>
            </w:pPr>
          </w:p>
        </w:tc>
        <w:tc>
          <w:tcPr>
            <w:tcW w:w="1221" w:type="dxa"/>
            <w:tcBorders>
              <w:left w:val="nil"/>
            </w:tcBorders>
            <w:shd w:val="clear" w:color="auto" w:fill="auto"/>
          </w:tcPr>
          <w:p w14:paraId="0CB9F9D2" w14:textId="37492FDE"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381,027 </w:t>
            </w:r>
          </w:p>
        </w:tc>
        <w:tc>
          <w:tcPr>
            <w:tcW w:w="81" w:type="dxa"/>
            <w:tcBorders>
              <w:left w:val="nil"/>
            </w:tcBorders>
          </w:tcPr>
          <w:p w14:paraId="55B19513" w14:textId="77777777" w:rsidR="00DA76BA" w:rsidRPr="00961C80" w:rsidRDefault="00DA76BA" w:rsidP="00641DA3">
            <w:pPr>
              <w:spacing w:line="360" w:lineRule="auto"/>
              <w:ind w:left="-157"/>
              <w:jc w:val="both"/>
              <w:rPr>
                <w:rFonts w:cs="Arial"/>
                <w:sz w:val="16"/>
                <w:szCs w:val="16"/>
                <w:lang w:val="en-GB"/>
              </w:rPr>
            </w:pPr>
          </w:p>
        </w:tc>
        <w:tc>
          <w:tcPr>
            <w:tcW w:w="1272" w:type="dxa"/>
          </w:tcPr>
          <w:p w14:paraId="18B0E50D" w14:textId="55CACB14"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7,864,980</w:t>
            </w:r>
          </w:p>
        </w:tc>
        <w:tc>
          <w:tcPr>
            <w:tcW w:w="87" w:type="dxa"/>
          </w:tcPr>
          <w:p w14:paraId="554FF3D2" w14:textId="77777777" w:rsidR="00DA76BA" w:rsidRPr="00961C80" w:rsidRDefault="00DA76BA" w:rsidP="00641DA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7499FCB" w14:textId="56293290"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17,133,105</w:t>
            </w:r>
          </w:p>
        </w:tc>
      </w:tr>
      <w:tr w:rsidR="00514A2B" w:rsidRPr="00961C80" w14:paraId="17D57028" w14:textId="77777777" w:rsidTr="001E155F">
        <w:trPr>
          <w:cantSplit/>
        </w:trPr>
        <w:tc>
          <w:tcPr>
            <w:tcW w:w="3440" w:type="dxa"/>
          </w:tcPr>
          <w:p w14:paraId="11FCC32A" w14:textId="4DEED0ED"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Other accounts payable - general vendors</w:t>
            </w:r>
          </w:p>
        </w:tc>
        <w:tc>
          <w:tcPr>
            <w:tcW w:w="1161" w:type="dxa"/>
            <w:tcBorders>
              <w:left w:val="nil"/>
            </w:tcBorders>
          </w:tcPr>
          <w:p w14:paraId="28D7E35F" w14:textId="5C480B8D"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8,453,440</w:t>
            </w:r>
          </w:p>
        </w:tc>
        <w:tc>
          <w:tcPr>
            <w:tcW w:w="81" w:type="dxa"/>
            <w:tcBorders>
              <w:left w:val="nil"/>
            </w:tcBorders>
          </w:tcPr>
          <w:p w14:paraId="7D3A876E" w14:textId="77777777" w:rsidR="00514A2B" w:rsidRPr="00961C80" w:rsidRDefault="00514A2B" w:rsidP="00641DA3">
            <w:pPr>
              <w:spacing w:line="360" w:lineRule="auto"/>
              <w:ind w:left="-157"/>
              <w:jc w:val="both"/>
              <w:rPr>
                <w:rFonts w:cs="Arial"/>
                <w:sz w:val="16"/>
                <w:szCs w:val="16"/>
              </w:rPr>
            </w:pPr>
          </w:p>
        </w:tc>
        <w:tc>
          <w:tcPr>
            <w:tcW w:w="1221" w:type="dxa"/>
            <w:tcBorders>
              <w:left w:val="nil"/>
            </w:tcBorders>
            <w:shd w:val="clear" w:color="auto" w:fill="auto"/>
          </w:tcPr>
          <w:p w14:paraId="13944D41" w14:textId="5FF0B497"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1,482,181</w:t>
            </w:r>
          </w:p>
        </w:tc>
        <w:tc>
          <w:tcPr>
            <w:tcW w:w="81" w:type="dxa"/>
            <w:tcBorders>
              <w:left w:val="nil"/>
            </w:tcBorders>
          </w:tcPr>
          <w:p w14:paraId="3B646E36" w14:textId="77777777" w:rsidR="00514A2B" w:rsidRPr="00961C80" w:rsidRDefault="00514A2B" w:rsidP="00641DA3">
            <w:pPr>
              <w:spacing w:line="360" w:lineRule="auto"/>
              <w:ind w:left="-157"/>
              <w:jc w:val="both"/>
              <w:rPr>
                <w:rFonts w:cs="Arial"/>
                <w:sz w:val="16"/>
                <w:szCs w:val="16"/>
              </w:rPr>
            </w:pPr>
          </w:p>
        </w:tc>
        <w:tc>
          <w:tcPr>
            <w:tcW w:w="1272" w:type="dxa"/>
          </w:tcPr>
          <w:p w14:paraId="16E4DEEB" w14:textId="1055C0D9"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2,777,184</w:t>
            </w:r>
          </w:p>
        </w:tc>
        <w:tc>
          <w:tcPr>
            <w:tcW w:w="87" w:type="dxa"/>
          </w:tcPr>
          <w:p w14:paraId="654893EB" w14:textId="77777777" w:rsidR="00514A2B" w:rsidRPr="00961C80" w:rsidRDefault="00514A2B" w:rsidP="00641DA3">
            <w:pPr>
              <w:pStyle w:val="a1"/>
              <w:spacing w:line="360" w:lineRule="auto"/>
              <w:ind w:left="-157" w:right="0"/>
              <w:jc w:val="both"/>
              <w:rPr>
                <w:rFonts w:ascii="Arial" w:hAnsi="Arial" w:cs="Arial"/>
                <w:sz w:val="16"/>
                <w:szCs w:val="16"/>
                <w:cs/>
                <w:lang w:val="en-US"/>
              </w:rPr>
            </w:pPr>
          </w:p>
        </w:tc>
        <w:tc>
          <w:tcPr>
            <w:tcW w:w="1252" w:type="dxa"/>
            <w:shd w:val="clear" w:color="auto" w:fill="auto"/>
          </w:tcPr>
          <w:p w14:paraId="66EC71C5" w14:textId="136B1A8E"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cs/>
              </w:rPr>
            </w:pPr>
            <w:r w:rsidRPr="00961C80">
              <w:rPr>
                <w:rFonts w:cs="Arial"/>
                <w:sz w:val="16"/>
                <w:szCs w:val="16"/>
              </w:rPr>
              <w:t>1,465,676</w:t>
            </w:r>
          </w:p>
        </w:tc>
      </w:tr>
      <w:tr w:rsidR="00883556" w:rsidRPr="00961C80" w14:paraId="571C0FF7" w14:textId="77777777" w:rsidTr="001E155F">
        <w:trPr>
          <w:cantSplit/>
        </w:trPr>
        <w:tc>
          <w:tcPr>
            <w:tcW w:w="3440" w:type="dxa"/>
          </w:tcPr>
          <w:p w14:paraId="037C1BD1" w14:textId="349B0F80" w:rsidR="00883556" w:rsidRPr="00961C80" w:rsidRDefault="0088355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961C80">
              <w:rPr>
                <w:rFonts w:cs="Arial"/>
                <w:sz w:val="16"/>
                <w:szCs w:val="16"/>
                <w:lang w:val="en-GB"/>
              </w:rPr>
              <w:t>Other accounts payable - related company</w:t>
            </w:r>
          </w:p>
        </w:tc>
        <w:tc>
          <w:tcPr>
            <w:tcW w:w="1161" w:type="dxa"/>
            <w:tcBorders>
              <w:left w:val="nil"/>
            </w:tcBorders>
          </w:tcPr>
          <w:p w14:paraId="4B43CDE2" w14:textId="74CF5D16" w:rsidR="00883556" w:rsidRPr="00961C80" w:rsidRDefault="0088355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w:t>
            </w:r>
          </w:p>
        </w:tc>
        <w:tc>
          <w:tcPr>
            <w:tcW w:w="81" w:type="dxa"/>
            <w:tcBorders>
              <w:left w:val="nil"/>
            </w:tcBorders>
          </w:tcPr>
          <w:p w14:paraId="033E3058" w14:textId="77777777" w:rsidR="00883556" w:rsidRPr="00961C80" w:rsidRDefault="00883556" w:rsidP="00641DA3">
            <w:pPr>
              <w:spacing w:line="360" w:lineRule="auto"/>
              <w:ind w:left="-157"/>
              <w:jc w:val="both"/>
              <w:rPr>
                <w:rFonts w:cs="Arial"/>
                <w:sz w:val="16"/>
                <w:szCs w:val="16"/>
                <w:lang w:val="en-GB"/>
              </w:rPr>
            </w:pPr>
          </w:p>
        </w:tc>
        <w:tc>
          <w:tcPr>
            <w:tcW w:w="1221" w:type="dxa"/>
            <w:tcBorders>
              <w:left w:val="nil"/>
            </w:tcBorders>
            <w:shd w:val="clear" w:color="auto" w:fill="auto"/>
          </w:tcPr>
          <w:p w14:paraId="03D16043" w14:textId="2B86E428" w:rsidR="00883556" w:rsidRPr="00961C80" w:rsidRDefault="0088355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w:t>
            </w:r>
          </w:p>
        </w:tc>
        <w:tc>
          <w:tcPr>
            <w:tcW w:w="81" w:type="dxa"/>
            <w:tcBorders>
              <w:left w:val="nil"/>
            </w:tcBorders>
          </w:tcPr>
          <w:p w14:paraId="126697FA" w14:textId="77777777" w:rsidR="00883556" w:rsidRPr="00961C80" w:rsidRDefault="00883556" w:rsidP="00641DA3">
            <w:pPr>
              <w:spacing w:line="360" w:lineRule="auto"/>
              <w:ind w:left="-157"/>
              <w:jc w:val="both"/>
              <w:rPr>
                <w:rFonts w:cs="Arial"/>
                <w:sz w:val="16"/>
                <w:szCs w:val="16"/>
                <w:lang w:val="en-GB"/>
              </w:rPr>
            </w:pPr>
          </w:p>
        </w:tc>
        <w:tc>
          <w:tcPr>
            <w:tcW w:w="1272" w:type="dxa"/>
          </w:tcPr>
          <w:p w14:paraId="04E10DAF" w14:textId="183B787C" w:rsidR="00883556" w:rsidRPr="00961C80" w:rsidRDefault="0088355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68,873</w:t>
            </w:r>
          </w:p>
        </w:tc>
        <w:tc>
          <w:tcPr>
            <w:tcW w:w="87" w:type="dxa"/>
          </w:tcPr>
          <w:p w14:paraId="48D69BD2" w14:textId="77777777" w:rsidR="00883556" w:rsidRPr="00961C80" w:rsidRDefault="00883556" w:rsidP="00641DA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C24B40C" w14:textId="1306A8DE" w:rsidR="00883556" w:rsidRPr="00961C80" w:rsidRDefault="0088355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w:t>
            </w:r>
          </w:p>
        </w:tc>
      </w:tr>
      <w:tr w:rsidR="00DA76BA" w:rsidRPr="00961C80" w14:paraId="242CB362" w14:textId="77777777" w:rsidTr="001E155F">
        <w:trPr>
          <w:cantSplit/>
        </w:trPr>
        <w:tc>
          <w:tcPr>
            <w:tcW w:w="3440" w:type="dxa"/>
          </w:tcPr>
          <w:p w14:paraId="723C5CFC" w14:textId="7777777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Accrued employee advance</w:t>
            </w:r>
          </w:p>
        </w:tc>
        <w:tc>
          <w:tcPr>
            <w:tcW w:w="1161" w:type="dxa"/>
            <w:tcBorders>
              <w:left w:val="nil"/>
            </w:tcBorders>
          </w:tcPr>
          <w:p w14:paraId="10C82111" w14:textId="02B0BC74"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962,245</w:t>
            </w:r>
          </w:p>
        </w:tc>
        <w:tc>
          <w:tcPr>
            <w:tcW w:w="81" w:type="dxa"/>
            <w:tcBorders>
              <w:left w:val="nil"/>
            </w:tcBorders>
          </w:tcPr>
          <w:p w14:paraId="68A943D8" w14:textId="77777777" w:rsidR="00DA76BA" w:rsidRPr="00961C80" w:rsidRDefault="00DA76BA" w:rsidP="00641DA3">
            <w:pPr>
              <w:spacing w:line="360" w:lineRule="auto"/>
              <w:ind w:left="-157"/>
              <w:jc w:val="both"/>
              <w:rPr>
                <w:rFonts w:cs="Arial"/>
                <w:sz w:val="16"/>
                <w:szCs w:val="16"/>
                <w:lang w:val="en-GB"/>
              </w:rPr>
            </w:pPr>
          </w:p>
        </w:tc>
        <w:tc>
          <w:tcPr>
            <w:tcW w:w="1221" w:type="dxa"/>
            <w:tcBorders>
              <w:left w:val="nil"/>
            </w:tcBorders>
            <w:shd w:val="clear" w:color="auto" w:fill="auto"/>
          </w:tcPr>
          <w:p w14:paraId="409C97ED" w14:textId="460ADB3A"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1,594,727</w:t>
            </w:r>
          </w:p>
        </w:tc>
        <w:tc>
          <w:tcPr>
            <w:tcW w:w="81" w:type="dxa"/>
            <w:tcBorders>
              <w:left w:val="nil"/>
            </w:tcBorders>
          </w:tcPr>
          <w:p w14:paraId="527D2C7F" w14:textId="77777777" w:rsidR="00DA76BA" w:rsidRPr="00961C80" w:rsidRDefault="00DA76BA" w:rsidP="00641DA3">
            <w:pPr>
              <w:spacing w:line="360" w:lineRule="auto"/>
              <w:ind w:left="-157"/>
              <w:jc w:val="both"/>
              <w:rPr>
                <w:rFonts w:cs="Arial"/>
                <w:sz w:val="16"/>
                <w:szCs w:val="16"/>
                <w:lang w:val="en-GB"/>
              </w:rPr>
            </w:pPr>
          </w:p>
        </w:tc>
        <w:tc>
          <w:tcPr>
            <w:tcW w:w="1272" w:type="dxa"/>
          </w:tcPr>
          <w:p w14:paraId="2720F654" w14:textId="0C466AB9"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861,205</w:t>
            </w:r>
          </w:p>
        </w:tc>
        <w:tc>
          <w:tcPr>
            <w:tcW w:w="87" w:type="dxa"/>
          </w:tcPr>
          <w:p w14:paraId="3696C776" w14:textId="77777777" w:rsidR="00DA76BA" w:rsidRPr="00961C80" w:rsidRDefault="00DA76BA" w:rsidP="00641DA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16ED6A1" w14:textId="3157BF7E"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1,189,160</w:t>
            </w:r>
          </w:p>
        </w:tc>
      </w:tr>
      <w:tr w:rsidR="00DA76BA" w:rsidRPr="00961C80" w14:paraId="1CC4DB80" w14:textId="77777777" w:rsidTr="001E155F">
        <w:trPr>
          <w:cantSplit/>
          <w:trHeight w:val="279"/>
        </w:trPr>
        <w:tc>
          <w:tcPr>
            <w:tcW w:w="3440" w:type="dxa"/>
          </w:tcPr>
          <w:p w14:paraId="61EA88B9" w14:textId="7777777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Accrued audit fee</w:t>
            </w:r>
          </w:p>
        </w:tc>
        <w:tc>
          <w:tcPr>
            <w:tcW w:w="1161" w:type="dxa"/>
            <w:tcBorders>
              <w:left w:val="nil"/>
            </w:tcBorders>
          </w:tcPr>
          <w:p w14:paraId="7D8BFE0A" w14:textId="320D61F1"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475,583</w:t>
            </w:r>
          </w:p>
        </w:tc>
        <w:tc>
          <w:tcPr>
            <w:tcW w:w="81" w:type="dxa"/>
            <w:tcBorders>
              <w:left w:val="nil"/>
            </w:tcBorders>
          </w:tcPr>
          <w:p w14:paraId="7E9DC7DB" w14:textId="77777777" w:rsidR="00DA76BA" w:rsidRPr="00961C80" w:rsidRDefault="00DA76BA" w:rsidP="00641DA3">
            <w:pPr>
              <w:spacing w:line="360" w:lineRule="auto"/>
              <w:ind w:left="-157"/>
              <w:jc w:val="both"/>
              <w:rPr>
                <w:rFonts w:cs="Arial"/>
                <w:sz w:val="16"/>
                <w:szCs w:val="16"/>
                <w:lang w:val="en-GB"/>
              </w:rPr>
            </w:pPr>
          </w:p>
        </w:tc>
        <w:tc>
          <w:tcPr>
            <w:tcW w:w="1221" w:type="dxa"/>
            <w:tcBorders>
              <w:left w:val="nil"/>
            </w:tcBorders>
            <w:shd w:val="clear" w:color="auto" w:fill="auto"/>
          </w:tcPr>
          <w:p w14:paraId="06091113" w14:textId="4ACDA799"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439,000</w:t>
            </w:r>
          </w:p>
        </w:tc>
        <w:tc>
          <w:tcPr>
            <w:tcW w:w="81" w:type="dxa"/>
            <w:tcBorders>
              <w:left w:val="nil"/>
            </w:tcBorders>
          </w:tcPr>
          <w:p w14:paraId="24E0CAC3" w14:textId="77777777" w:rsidR="00DA76BA" w:rsidRPr="00961C80" w:rsidRDefault="00DA76BA" w:rsidP="00641DA3">
            <w:pPr>
              <w:spacing w:line="360" w:lineRule="auto"/>
              <w:ind w:left="-157"/>
              <w:jc w:val="both"/>
              <w:rPr>
                <w:rFonts w:cs="Arial"/>
                <w:sz w:val="16"/>
                <w:szCs w:val="16"/>
                <w:lang w:val="en-GB"/>
              </w:rPr>
            </w:pPr>
          </w:p>
        </w:tc>
        <w:tc>
          <w:tcPr>
            <w:tcW w:w="1272" w:type="dxa"/>
          </w:tcPr>
          <w:p w14:paraId="5ECF71E8" w14:textId="6EFF0FB0"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242,750</w:t>
            </w:r>
          </w:p>
        </w:tc>
        <w:tc>
          <w:tcPr>
            <w:tcW w:w="87" w:type="dxa"/>
          </w:tcPr>
          <w:p w14:paraId="5751ADAB" w14:textId="77777777" w:rsidR="00DA76BA" w:rsidRPr="00961C80" w:rsidRDefault="00DA76BA" w:rsidP="00641DA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73805189" w14:textId="75BF4034"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220,000</w:t>
            </w:r>
          </w:p>
        </w:tc>
      </w:tr>
      <w:tr w:rsidR="00DA76BA" w:rsidRPr="00961C80" w14:paraId="498464B3" w14:textId="77777777" w:rsidTr="001C09C7">
        <w:trPr>
          <w:cantSplit/>
        </w:trPr>
        <w:tc>
          <w:tcPr>
            <w:tcW w:w="3440" w:type="dxa"/>
            <w:shd w:val="clear" w:color="auto" w:fill="auto"/>
          </w:tcPr>
          <w:p w14:paraId="4725722D" w14:textId="7777777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961C80">
              <w:rPr>
                <w:rFonts w:cs="Arial"/>
                <w:sz w:val="16"/>
                <w:szCs w:val="16"/>
                <w:lang w:val="en-GB"/>
              </w:rPr>
              <w:t>Dividend payable</w:t>
            </w:r>
          </w:p>
        </w:tc>
        <w:tc>
          <w:tcPr>
            <w:tcW w:w="1161" w:type="dxa"/>
            <w:tcBorders>
              <w:left w:val="nil"/>
            </w:tcBorders>
          </w:tcPr>
          <w:p w14:paraId="0299F66D" w14:textId="6D548799"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cs/>
              </w:rPr>
            </w:pPr>
            <w:r w:rsidRPr="00961C80">
              <w:rPr>
                <w:rFonts w:cs="Arial"/>
                <w:sz w:val="16"/>
                <w:szCs w:val="16"/>
              </w:rPr>
              <w:t>60,370</w:t>
            </w:r>
          </w:p>
        </w:tc>
        <w:tc>
          <w:tcPr>
            <w:tcW w:w="81" w:type="dxa"/>
            <w:tcBorders>
              <w:left w:val="nil"/>
            </w:tcBorders>
          </w:tcPr>
          <w:p w14:paraId="678F7169" w14:textId="77777777" w:rsidR="00DA76BA" w:rsidRPr="00961C80" w:rsidRDefault="00DA76BA" w:rsidP="00641DA3">
            <w:pPr>
              <w:spacing w:line="360" w:lineRule="auto"/>
              <w:ind w:left="-157"/>
              <w:jc w:val="both"/>
              <w:rPr>
                <w:rFonts w:cs="Arial"/>
                <w:sz w:val="16"/>
                <w:szCs w:val="16"/>
                <w:lang w:val="en-GB"/>
              </w:rPr>
            </w:pPr>
          </w:p>
        </w:tc>
        <w:tc>
          <w:tcPr>
            <w:tcW w:w="1221" w:type="dxa"/>
            <w:tcBorders>
              <w:left w:val="nil"/>
            </w:tcBorders>
            <w:shd w:val="clear" w:color="auto" w:fill="auto"/>
          </w:tcPr>
          <w:p w14:paraId="04FEC3BC" w14:textId="0FA9A382"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45,24</w:t>
            </w:r>
            <w:r w:rsidR="00067763" w:rsidRPr="00961C80">
              <w:rPr>
                <w:rFonts w:cs="Arial"/>
                <w:sz w:val="16"/>
                <w:szCs w:val="16"/>
              </w:rPr>
              <w:t>5</w:t>
            </w:r>
          </w:p>
        </w:tc>
        <w:tc>
          <w:tcPr>
            <w:tcW w:w="81" w:type="dxa"/>
            <w:tcBorders>
              <w:left w:val="nil"/>
            </w:tcBorders>
          </w:tcPr>
          <w:p w14:paraId="3CA7ADB5" w14:textId="77777777" w:rsidR="00DA76BA" w:rsidRPr="00961C80" w:rsidRDefault="00DA76BA" w:rsidP="00641DA3">
            <w:pPr>
              <w:spacing w:line="360" w:lineRule="auto"/>
              <w:ind w:left="-157"/>
              <w:jc w:val="both"/>
              <w:rPr>
                <w:rFonts w:cs="Arial"/>
                <w:sz w:val="16"/>
                <w:szCs w:val="16"/>
                <w:lang w:val="en-GB"/>
              </w:rPr>
            </w:pPr>
          </w:p>
        </w:tc>
        <w:tc>
          <w:tcPr>
            <w:tcW w:w="1272" w:type="dxa"/>
          </w:tcPr>
          <w:p w14:paraId="07BFCB41" w14:textId="228B485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57,370</w:t>
            </w:r>
          </w:p>
        </w:tc>
        <w:tc>
          <w:tcPr>
            <w:tcW w:w="87" w:type="dxa"/>
          </w:tcPr>
          <w:p w14:paraId="63E52F90" w14:textId="77777777" w:rsidR="00DA76BA" w:rsidRPr="00961C80" w:rsidRDefault="00DA76BA" w:rsidP="00641DA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6A5E94EE" w14:textId="50129C12"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45,24</w:t>
            </w:r>
            <w:r w:rsidR="00067763" w:rsidRPr="00961C80">
              <w:rPr>
                <w:rFonts w:cs="Arial"/>
                <w:sz w:val="16"/>
                <w:szCs w:val="16"/>
              </w:rPr>
              <w:t>5</w:t>
            </w:r>
          </w:p>
        </w:tc>
      </w:tr>
      <w:tr w:rsidR="00DA76BA" w:rsidRPr="00961C80" w14:paraId="65C6BF40" w14:textId="77777777" w:rsidTr="001C09C7">
        <w:trPr>
          <w:cantSplit/>
        </w:trPr>
        <w:tc>
          <w:tcPr>
            <w:tcW w:w="3440" w:type="dxa"/>
          </w:tcPr>
          <w:p w14:paraId="7717F2A1" w14:textId="7777777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Other accrued expenses - general vendors</w:t>
            </w:r>
          </w:p>
        </w:tc>
        <w:tc>
          <w:tcPr>
            <w:tcW w:w="1161" w:type="dxa"/>
            <w:tcBorders>
              <w:left w:val="nil"/>
            </w:tcBorders>
          </w:tcPr>
          <w:p w14:paraId="6CC3EEE4" w14:textId="39D94695"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3,416,938</w:t>
            </w:r>
          </w:p>
        </w:tc>
        <w:tc>
          <w:tcPr>
            <w:tcW w:w="81" w:type="dxa"/>
            <w:tcBorders>
              <w:left w:val="nil"/>
            </w:tcBorders>
          </w:tcPr>
          <w:p w14:paraId="33B089F4" w14:textId="77777777" w:rsidR="00DA76BA" w:rsidRPr="00961C80" w:rsidRDefault="00DA76BA" w:rsidP="00641DA3">
            <w:pPr>
              <w:spacing w:line="360" w:lineRule="auto"/>
              <w:ind w:left="-157"/>
              <w:jc w:val="both"/>
              <w:rPr>
                <w:rFonts w:cs="Arial"/>
                <w:sz w:val="16"/>
                <w:szCs w:val="16"/>
                <w:lang w:val="en-GB"/>
              </w:rPr>
            </w:pPr>
          </w:p>
        </w:tc>
        <w:tc>
          <w:tcPr>
            <w:tcW w:w="1221" w:type="dxa"/>
            <w:tcBorders>
              <w:left w:val="nil"/>
            </w:tcBorders>
            <w:shd w:val="clear" w:color="auto" w:fill="auto"/>
          </w:tcPr>
          <w:p w14:paraId="16A9297D" w14:textId="634B7B0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5,153,38</w:t>
            </w:r>
            <w:r w:rsidR="00067763" w:rsidRPr="00961C80">
              <w:rPr>
                <w:rFonts w:cs="Arial"/>
                <w:sz w:val="16"/>
                <w:szCs w:val="16"/>
              </w:rPr>
              <w:t>5</w:t>
            </w:r>
          </w:p>
        </w:tc>
        <w:tc>
          <w:tcPr>
            <w:tcW w:w="81" w:type="dxa"/>
            <w:tcBorders>
              <w:left w:val="nil"/>
            </w:tcBorders>
          </w:tcPr>
          <w:p w14:paraId="72A95DB3" w14:textId="77777777" w:rsidR="00DA76BA" w:rsidRPr="00961C80" w:rsidRDefault="00DA76BA" w:rsidP="00641DA3">
            <w:pPr>
              <w:spacing w:line="360" w:lineRule="auto"/>
              <w:ind w:left="-157"/>
              <w:jc w:val="both"/>
              <w:rPr>
                <w:rFonts w:cs="Arial"/>
                <w:sz w:val="16"/>
                <w:szCs w:val="16"/>
                <w:lang w:val="en-GB"/>
              </w:rPr>
            </w:pPr>
          </w:p>
        </w:tc>
        <w:tc>
          <w:tcPr>
            <w:tcW w:w="1272" w:type="dxa"/>
          </w:tcPr>
          <w:p w14:paraId="667C8C31" w14:textId="0D8104F5"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1,953,028</w:t>
            </w:r>
          </w:p>
        </w:tc>
        <w:tc>
          <w:tcPr>
            <w:tcW w:w="87" w:type="dxa"/>
          </w:tcPr>
          <w:p w14:paraId="531B30DB" w14:textId="77777777" w:rsidR="00DA76BA" w:rsidRPr="00961C80" w:rsidRDefault="00DA76BA" w:rsidP="00641DA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52E2177" w14:textId="41513061"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5,085,26</w:t>
            </w:r>
            <w:r w:rsidR="00067763" w:rsidRPr="00961C80">
              <w:rPr>
                <w:rFonts w:cs="Arial"/>
                <w:sz w:val="16"/>
                <w:szCs w:val="16"/>
              </w:rPr>
              <w:t>9</w:t>
            </w:r>
          </w:p>
        </w:tc>
      </w:tr>
      <w:tr w:rsidR="00DA76BA" w:rsidRPr="00961C80" w14:paraId="5951D2CE" w14:textId="77777777" w:rsidTr="00A023C8">
        <w:trPr>
          <w:cantSplit/>
        </w:trPr>
        <w:tc>
          <w:tcPr>
            <w:tcW w:w="3440" w:type="dxa"/>
          </w:tcPr>
          <w:p w14:paraId="40AC30E9" w14:textId="7EA0D741"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961C80">
              <w:rPr>
                <w:rFonts w:cs="Arial"/>
                <w:sz w:val="16"/>
                <w:szCs w:val="16"/>
                <w:lang w:val="en-GB"/>
              </w:rPr>
              <w:t>Other accrued expenses- related person</w:t>
            </w:r>
            <w:r w:rsidR="0076428B" w:rsidRPr="00961C80">
              <w:rPr>
                <w:rFonts w:cs="Arial"/>
                <w:sz w:val="16"/>
                <w:szCs w:val="16"/>
                <w:cs/>
                <w:lang w:val="en-GB"/>
              </w:rPr>
              <w:t xml:space="preserve"> </w:t>
            </w:r>
          </w:p>
          <w:p w14:paraId="14A3DF1B" w14:textId="69B70621"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 xml:space="preserve">   and related companies</w:t>
            </w:r>
          </w:p>
        </w:tc>
        <w:tc>
          <w:tcPr>
            <w:tcW w:w="1161" w:type="dxa"/>
            <w:tcBorders>
              <w:left w:val="nil"/>
            </w:tcBorders>
            <w:vAlign w:val="bottom"/>
          </w:tcPr>
          <w:p w14:paraId="6DB2D504" w14:textId="2B784EE6"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rFonts w:cs="Arial"/>
                <w:sz w:val="16"/>
                <w:szCs w:val="16"/>
              </w:rPr>
              <w:t>34,650</w:t>
            </w:r>
          </w:p>
        </w:tc>
        <w:tc>
          <w:tcPr>
            <w:tcW w:w="81" w:type="dxa"/>
            <w:tcBorders>
              <w:left w:val="nil"/>
            </w:tcBorders>
            <w:vAlign w:val="bottom"/>
          </w:tcPr>
          <w:p w14:paraId="00A2DBDD" w14:textId="77777777" w:rsidR="00DA76BA" w:rsidRPr="00961C80" w:rsidRDefault="00DA76BA" w:rsidP="00641DA3">
            <w:pPr>
              <w:spacing w:line="360" w:lineRule="auto"/>
              <w:ind w:left="-157"/>
              <w:rPr>
                <w:rFonts w:cs="Arial"/>
                <w:sz w:val="16"/>
                <w:szCs w:val="16"/>
                <w:lang w:val="en-GB"/>
              </w:rPr>
            </w:pPr>
          </w:p>
        </w:tc>
        <w:tc>
          <w:tcPr>
            <w:tcW w:w="1221" w:type="dxa"/>
            <w:tcBorders>
              <w:left w:val="nil"/>
            </w:tcBorders>
            <w:shd w:val="clear" w:color="auto" w:fill="auto"/>
            <w:vAlign w:val="bottom"/>
          </w:tcPr>
          <w:p w14:paraId="02D965DC" w14:textId="2407BA44"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37,350</w:t>
            </w:r>
          </w:p>
        </w:tc>
        <w:tc>
          <w:tcPr>
            <w:tcW w:w="81" w:type="dxa"/>
            <w:tcBorders>
              <w:left w:val="nil"/>
            </w:tcBorders>
            <w:vAlign w:val="bottom"/>
          </w:tcPr>
          <w:p w14:paraId="692561B7" w14:textId="77777777" w:rsidR="00DA76BA" w:rsidRPr="00961C80" w:rsidRDefault="00DA76BA" w:rsidP="00641DA3">
            <w:pPr>
              <w:spacing w:line="360" w:lineRule="auto"/>
              <w:ind w:left="-157"/>
              <w:rPr>
                <w:rFonts w:cs="Arial"/>
                <w:sz w:val="16"/>
                <w:szCs w:val="16"/>
                <w:lang w:val="en-GB"/>
              </w:rPr>
            </w:pPr>
          </w:p>
        </w:tc>
        <w:tc>
          <w:tcPr>
            <w:tcW w:w="1272" w:type="dxa"/>
            <w:vAlign w:val="bottom"/>
          </w:tcPr>
          <w:p w14:paraId="5A22A90B" w14:textId="1E883E66"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142,650</w:t>
            </w:r>
          </w:p>
        </w:tc>
        <w:tc>
          <w:tcPr>
            <w:tcW w:w="87" w:type="dxa"/>
            <w:vAlign w:val="bottom"/>
          </w:tcPr>
          <w:p w14:paraId="7EBBEA60" w14:textId="77777777" w:rsidR="00DA76BA" w:rsidRPr="00961C80" w:rsidRDefault="00DA76BA" w:rsidP="00641DA3">
            <w:pPr>
              <w:pStyle w:val="a1"/>
              <w:spacing w:line="360" w:lineRule="auto"/>
              <w:ind w:left="-157" w:right="0"/>
              <w:jc w:val="left"/>
              <w:rPr>
                <w:rFonts w:ascii="Arial" w:hAnsi="Arial" w:cs="Arial"/>
                <w:sz w:val="16"/>
                <w:szCs w:val="16"/>
                <w:cs/>
                <w:lang w:val="en-GB"/>
              </w:rPr>
            </w:pPr>
          </w:p>
        </w:tc>
        <w:tc>
          <w:tcPr>
            <w:tcW w:w="1252" w:type="dxa"/>
            <w:shd w:val="clear" w:color="auto" w:fill="auto"/>
            <w:vAlign w:val="bottom"/>
          </w:tcPr>
          <w:p w14:paraId="0A1B6DD9" w14:textId="709FBCF7" w:rsidR="00DA76BA" w:rsidRPr="00961C80" w:rsidRDefault="00DA76B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37,350</w:t>
            </w:r>
          </w:p>
        </w:tc>
      </w:tr>
      <w:tr w:rsidR="00514A2B" w:rsidRPr="00961C80" w14:paraId="43CA4121" w14:textId="77777777" w:rsidTr="001C09C7">
        <w:trPr>
          <w:cantSplit/>
        </w:trPr>
        <w:tc>
          <w:tcPr>
            <w:tcW w:w="3440" w:type="dxa"/>
          </w:tcPr>
          <w:p w14:paraId="331112C9" w14:textId="77777777"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lang w:val="en-GB"/>
              </w:rPr>
            </w:pPr>
            <w:r w:rsidRPr="00961C80">
              <w:rPr>
                <w:rFonts w:cs="Arial"/>
                <w:b/>
                <w:bCs/>
                <w:sz w:val="16"/>
                <w:szCs w:val="16"/>
                <w:lang w:val="en-GB"/>
              </w:rPr>
              <w:t>Total financial liabilities</w:t>
            </w:r>
          </w:p>
        </w:tc>
        <w:tc>
          <w:tcPr>
            <w:tcW w:w="1161" w:type="dxa"/>
            <w:tcBorders>
              <w:top w:val="single" w:sz="4" w:space="0" w:color="auto"/>
              <w:left w:val="nil"/>
              <w:bottom w:val="single" w:sz="4" w:space="0" w:color="auto"/>
            </w:tcBorders>
          </w:tcPr>
          <w:p w14:paraId="310A7CB7" w14:textId="49AC5466"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42,029,953</w:t>
            </w:r>
          </w:p>
        </w:tc>
        <w:tc>
          <w:tcPr>
            <w:tcW w:w="81" w:type="dxa"/>
            <w:tcBorders>
              <w:left w:val="nil"/>
            </w:tcBorders>
          </w:tcPr>
          <w:p w14:paraId="7A5F4E32" w14:textId="77777777" w:rsidR="00514A2B" w:rsidRPr="00961C80" w:rsidRDefault="00514A2B" w:rsidP="00641DA3">
            <w:pPr>
              <w:tabs>
                <w:tab w:val="decimal" w:pos="1139"/>
              </w:tabs>
              <w:spacing w:line="360" w:lineRule="auto"/>
              <w:ind w:left="-157"/>
              <w:jc w:val="right"/>
              <w:rPr>
                <w:rFonts w:cs="Arial"/>
                <w:sz w:val="16"/>
                <w:szCs w:val="16"/>
              </w:rPr>
            </w:pPr>
          </w:p>
        </w:tc>
        <w:tc>
          <w:tcPr>
            <w:tcW w:w="1221" w:type="dxa"/>
            <w:tcBorders>
              <w:top w:val="single" w:sz="4" w:space="0" w:color="auto"/>
              <w:left w:val="nil"/>
              <w:bottom w:val="single" w:sz="4" w:space="0" w:color="auto"/>
            </w:tcBorders>
            <w:shd w:val="clear" w:color="auto" w:fill="auto"/>
          </w:tcPr>
          <w:p w14:paraId="3547CC93" w14:textId="62B68EFA"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20,874,315</w:t>
            </w:r>
          </w:p>
        </w:tc>
        <w:tc>
          <w:tcPr>
            <w:tcW w:w="81" w:type="dxa"/>
            <w:tcBorders>
              <w:left w:val="nil"/>
            </w:tcBorders>
          </w:tcPr>
          <w:p w14:paraId="1E7FF959" w14:textId="77777777" w:rsidR="00514A2B" w:rsidRPr="00961C80" w:rsidRDefault="00514A2B" w:rsidP="00641DA3">
            <w:pPr>
              <w:spacing w:line="360" w:lineRule="auto"/>
              <w:ind w:left="-157"/>
              <w:jc w:val="both"/>
              <w:rPr>
                <w:rFonts w:cs="Arial"/>
                <w:sz w:val="16"/>
                <w:szCs w:val="16"/>
              </w:rPr>
            </w:pPr>
          </w:p>
        </w:tc>
        <w:tc>
          <w:tcPr>
            <w:tcW w:w="1272" w:type="dxa"/>
            <w:tcBorders>
              <w:top w:val="single" w:sz="4" w:space="0" w:color="auto"/>
              <w:bottom w:val="single" w:sz="4" w:space="0" w:color="auto"/>
            </w:tcBorders>
          </w:tcPr>
          <w:p w14:paraId="2E8D8BEC" w14:textId="33527B33"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22,047,575</w:t>
            </w:r>
          </w:p>
        </w:tc>
        <w:tc>
          <w:tcPr>
            <w:tcW w:w="87" w:type="dxa"/>
          </w:tcPr>
          <w:p w14:paraId="073DA63E" w14:textId="77777777" w:rsidR="00514A2B" w:rsidRPr="00961C80" w:rsidRDefault="00514A2B" w:rsidP="00641DA3">
            <w:pPr>
              <w:pStyle w:val="a1"/>
              <w:spacing w:line="360" w:lineRule="auto"/>
              <w:ind w:left="-157" w:right="0"/>
              <w:jc w:val="both"/>
              <w:rPr>
                <w:rFonts w:ascii="Arial" w:hAnsi="Arial" w:cs="Arial"/>
                <w:sz w:val="16"/>
                <w:szCs w:val="16"/>
                <w:cs/>
                <w:lang w:val="en-US"/>
              </w:rPr>
            </w:pPr>
          </w:p>
        </w:tc>
        <w:tc>
          <w:tcPr>
            <w:tcW w:w="1252" w:type="dxa"/>
            <w:tcBorders>
              <w:top w:val="single" w:sz="4" w:space="0" w:color="auto"/>
              <w:bottom w:val="single" w:sz="4" w:space="0" w:color="auto"/>
            </w:tcBorders>
            <w:shd w:val="clear" w:color="auto" w:fill="auto"/>
          </w:tcPr>
          <w:p w14:paraId="631F5344" w14:textId="6F6B1C7E" w:rsidR="00514A2B" w:rsidRPr="00961C80" w:rsidRDefault="00514A2B"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32,870,044</w:t>
            </w:r>
          </w:p>
        </w:tc>
      </w:tr>
      <w:tr w:rsidR="00A74CBE" w:rsidRPr="00961C80" w14:paraId="3412306F" w14:textId="77777777" w:rsidTr="001C09C7">
        <w:trPr>
          <w:cantSplit/>
        </w:trPr>
        <w:tc>
          <w:tcPr>
            <w:tcW w:w="3440" w:type="dxa"/>
          </w:tcPr>
          <w:p w14:paraId="41315845"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6"/>
                <w:szCs w:val="6"/>
                <w:cs/>
                <w:lang w:val="en-GB"/>
              </w:rPr>
            </w:pPr>
          </w:p>
        </w:tc>
        <w:tc>
          <w:tcPr>
            <w:tcW w:w="1161" w:type="dxa"/>
            <w:tcBorders>
              <w:top w:val="single" w:sz="4" w:space="0" w:color="auto"/>
              <w:left w:val="nil"/>
            </w:tcBorders>
          </w:tcPr>
          <w:p w14:paraId="1D141B45"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6"/>
                <w:szCs w:val="6"/>
                <w:lang w:val="en-GB"/>
              </w:rPr>
            </w:pPr>
          </w:p>
        </w:tc>
        <w:tc>
          <w:tcPr>
            <w:tcW w:w="81" w:type="dxa"/>
            <w:tcBorders>
              <w:left w:val="nil"/>
            </w:tcBorders>
          </w:tcPr>
          <w:p w14:paraId="2766F57E" w14:textId="77777777" w:rsidR="00A74CBE" w:rsidRPr="00961C80" w:rsidRDefault="00A74CBE" w:rsidP="00641DA3">
            <w:pPr>
              <w:spacing w:line="360" w:lineRule="auto"/>
              <w:ind w:left="-157"/>
              <w:jc w:val="both"/>
              <w:rPr>
                <w:rFonts w:cs="Arial"/>
                <w:sz w:val="6"/>
                <w:szCs w:val="6"/>
              </w:rPr>
            </w:pPr>
          </w:p>
        </w:tc>
        <w:tc>
          <w:tcPr>
            <w:tcW w:w="1221" w:type="dxa"/>
            <w:tcBorders>
              <w:top w:val="single" w:sz="4" w:space="0" w:color="auto"/>
            </w:tcBorders>
          </w:tcPr>
          <w:p w14:paraId="33E4AAEE"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6"/>
                <w:szCs w:val="6"/>
                <w:lang w:val="en-GB"/>
              </w:rPr>
            </w:pPr>
          </w:p>
        </w:tc>
        <w:tc>
          <w:tcPr>
            <w:tcW w:w="81" w:type="dxa"/>
            <w:tcBorders>
              <w:left w:val="nil"/>
            </w:tcBorders>
          </w:tcPr>
          <w:p w14:paraId="667E433A" w14:textId="77777777" w:rsidR="00A74CBE" w:rsidRPr="00961C80" w:rsidRDefault="00A74CBE" w:rsidP="00641DA3">
            <w:pPr>
              <w:spacing w:line="360" w:lineRule="auto"/>
              <w:ind w:left="-157"/>
              <w:jc w:val="both"/>
              <w:rPr>
                <w:rFonts w:cs="Arial"/>
                <w:sz w:val="6"/>
                <w:szCs w:val="6"/>
              </w:rPr>
            </w:pPr>
          </w:p>
        </w:tc>
        <w:tc>
          <w:tcPr>
            <w:tcW w:w="1272" w:type="dxa"/>
            <w:tcBorders>
              <w:top w:val="single" w:sz="4" w:space="0" w:color="auto"/>
            </w:tcBorders>
          </w:tcPr>
          <w:p w14:paraId="14E5EEF3"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6"/>
                <w:szCs w:val="6"/>
                <w:lang w:val="en-GB"/>
              </w:rPr>
            </w:pPr>
          </w:p>
        </w:tc>
        <w:tc>
          <w:tcPr>
            <w:tcW w:w="87" w:type="dxa"/>
          </w:tcPr>
          <w:p w14:paraId="540CA2D0" w14:textId="77777777" w:rsidR="00A74CBE" w:rsidRPr="00961C80" w:rsidRDefault="00A74CBE" w:rsidP="00641DA3">
            <w:pPr>
              <w:pStyle w:val="a1"/>
              <w:spacing w:line="360" w:lineRule="auto"/>
              <w:ind w:left="-157" w:right="0"/>
              <w:jc w:val="both"/>
              <w:rPr>
                <w:rFonts w:ascii="Arial" w:hAnsi="Arial" w:cs="Arial"/>
                <w:sz w:val="6"/>
                <w:szCs w:val="6"/>
                <w:cs/>
              </w:rPr>
            </w:pPr>
          </w:p>
        </w:tc>
        <w:tc>
          <w:tcPr>
            <w:tcW w:w="1252" w:type="dxa"/>
            <w:tcBorders>
              <w:top w:val="single" w:sz="4" w:space="0" w:color="auto"/>
            </w:tcBorders>
          </w:tcPr>
          <w:p w14:paraId="03CEEACB"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6"/>
                <w:szCs w:val="6"/>
                <w:lang w:val="en-GB"/>
              </w:rPr>
            </w:pPr>
          </w:p>
        </w:tc>
      </w:tr>
      <w:tr w:rsidR="00A74CBE" w:rsidRPr="00961C80" w14:paraId="1F96CD00" w14:textId="77777777" w:rsidTr="001C09C7">
        <w:trPr>
          <w:cantSplit/>
        </w:trPr>
        <w:tc>
          <w:tcPr>
            <w:tcW w:w="3440" w:type="dxa"/>
          </w:tcPr>
          <w:p w14:paraId="38D8DF20"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cs/>
              </w:rPr>
            </w:pPr>
            <w:r w:rsidRPr="00961C80">
              <w:rPr>
                <w:rFonts w:cs="Arial"/>
                <w:b/>
                <w:sz w:val="16"/>
                <w:szCs w:val="16"/>
              </w:rPr>
              <w:t>Non-financial liabilities</w:t>
            </w:r>
          </w:p>
        </w:tc>
        <w:tc>
          <w:tcPr>
            <w:tcW w:w="1161" w:type="dxa"/>
            <w:tcBorders>
              <w:left w:val="nil"/>
            </w:tcBorders>
          </w:tcPr>
          <w:p w14:paraId="72F4AF6E"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p>
        </w:tc>
        <w:tc>
          <w:tcPr>
            <w:tcW w:w="81" w:type="dxa"/>
            <w:tcBorders>
              <w:left w:val="nil"/>
            </w:tcBorders>
          </w:tcPr>
          <w:p w14:paraId="2FFB02E0" w14:textId="77777777" w:rsidR="00A74CBE" w:rsidRPr="00961C80" w:rsidRDefault="00A74CBE" w:rsidP="00641DA3">
            <w:pPr>
              <w:spacing w:line="360" w:lineRule="auto"/>
              <w:ind w:left="-157"/>
              <w:jc w:val="both"/>
              <w:rPr>
                <w:rFonts w:cs="Arial"/>
                <w:sz w:val="16"/>
                <w:szCs w:val="16"/>
              </w:rPr>
            </w:pPr>
          </w:p>
        </w:tc>
        <w:tc>
          <w:tcPr>
            <w:tcW w:w="1221" w:type="dxa"/>
          </w:tcPr>
          <w:p w14:paraId="4BAA2537"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1" w:type="dxa"/>
            <w:tcBorders>
              <w:left w:val="nil"/>
            </w:tcBorders>
          </w:tcPr>
          <w:p w14:paraId="596280A7" w14:textId="77777777" w:rsidR="00A74CBE" w:rsidRPr="00961C80" w:rsidRDefault="00A74CBE" w:rsidP="00641DA3">
            <w:pPr>
              <w:spacing w:line="360" w:lineRule="auto"/>
              <w:ind w:left="-157"/>
              <w:jc w:val="both"/>
              <w:rPr>
                <w:rFonts w:cs="Arial"/>
                <w:sz w:val="16"/>
                <w:szCs w:val="16"/>
              </w:rPr>
            </w:pPr>
          </w:p>
        </w:tc>
        <w:tc>
          <w:tcPr>
            <w:tcW w:w="1272" w:type="dxa"/>
          </w:tcPr>
          <w:p w14:paraId="32EE600F"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c>
          <w:tcPr>
            <w:tcW w:w="87" w:type="dxa"/>
          </w:tcPr>
          <w:p w14:paraId="7DE7EDAC" w14:textId="77777777" w:rsidR="00A74CBE" w:rsidRPr="00961C80" w:rsidRDefault="00A74CBE" w:rsidP="00641DA3">
            <w:pPr>
              <w:pStyle w:val="a1"/>
              <w:spacing w:line="360" w:lineRule="auto"/>
              <w:ind w:left="-157" w:right="0"/>
              <w:jc w:val="both"/>
              <w:rPr>
                <w:rFonts w:ascii="Arial" w:hAnsi="Arial" w:cs="Arial"/>
                <w:sz w:val="16"/>
                <w:szCs w:val="16"/>
                <w:cs/>
              </w:rPr>
            </w:pPr>
          </w:p>
        </w:tc>
        <w:tc>
          <w:tcPr>
            <w:tcW w:w="1252" w:type="dxa"/>
          </w:tcPr>
          <w:p w14:paraId="4595D19A"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p>
        </w:tc>
      </w:tr>
      <w:tr w:rsidR="0049074C" w:rsidRPr="00961C80" w14:paraId="237799B4" w14:textId="77777777" w:rsidTr="001C09C7">
        <w:trPr>
          <w:cantSplit/>
        </w:trPr>
        <w:tc>
          <w:tcPr>
            <w:tcW w:w="3440" w:type="dxa"/>
          </w:tcPr>
          <w:p w14:paraId="77433A7C"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Cs/>
                <w:sz w:val="16"/>
                <w:szCs w:val="16"/>
              </w:rPr>
            </w:pPr>
            <w:r w:rsidRPr="00961C80">
              <w:rPr>
                <w:rFonts w:cs="Arial"/>
                <w:bCs/>
                <w:sz w:val="16"/>
                <w:szCs w:val="16"/>
              </w:rPr>
              <w:t>Provision for projects loss</w:t>
            </w:r>
          </w:p>
        </w:tc>
        <w:tc>
          <w:tcPr>
            <w:tcW w:w="1161" w:type="dxa"/>
            <w:tcBorders>
              <w:left w:val="nil"/>
            </w:tcBorders>
          </w:tcPr>
          <w:p w14:paraId="69279DCE" w14:textId="3C0B3A52"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rFonts w:cs="Arial"/>
                <w:sz w:val="16"/>
                <w:szCs w:val="16"/>
              </w:rPr>
              <w:t>733,449</w:t>
            </w:r>
          </w:p>
        </w:tc>
        <w:tc>
          <w:tcPr>
            <w:tcW w:w="81" w:type="dxa"/>
            <w:tcBorders>
              <w:left w:val="nil"/>
            </w:tcBorders>
          </w:tcPr>
          <w:p w14:paraId="2FDDE44B" w14:textId="77777777" w:rsidR="0049074C" w:rsidRPr="00961C80" w:rsidRDefault="0049074C" w:rsidP="00641DA3">
            <w:pPr>
              <w:spacing w:line="360" w:lineRule="auto"/>
              <w:ind w:left="-157"/>
              <w:jc w:val="both"/>
              <w:rPr>
                <w:rFonts w:cs="Arial"/>
                <w:sz w:val="16"/>
                <w:szCs w:val="16"/>
              </w:rPr>
            </w:pPr>
          </w:p>
        </w:tc>
        <w:tc>
          <w:tcPr>
            <w:tcW w:w="1221" w:type="dxa"/>
          </w:tcPr>
          <w:p w14:paraId="6E8BDFC5"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w:t>
            </w:r>
          </w:p>
        </w:tc>
        <w:tc>
          <w:tcPr>
            <w:tcW w:w="81" w:type="dxa"/>
            <w:tcBorders>
              <w:left w:val="nil"/>
            </w:tcBorders>
          </w:tcPr>
          <w:p w14:paraId="07147032" w14:textId="77777777" w:rsidR="0049074C" w:rsidRPr="00961C80" w:rsidRDefault="0049074C" w:rsidP="00641DA3">
            <w:pPr>
              <w:spacing w:line="360" w:lineRule="auto"/>
              <w:ind w:left="-157"/>
              <w:jc w:val="both"/>
              <w:rPr>
                <w:rFonts w:cs="Arial"/>
                <w:sz w:val="16"/>
                <w:szCs w:val="16"/>
              </w:rPr>
            </w:pPr>
          </w:p>
        </w:tc>
        <w:tc>
          <w:tcPr>
            <w:tcW w:w="1272" w:type="dxa"/>
          </w:tcPr>
          <w:p w14:paraId="3620E9BC" w14:textId="3608CB9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w:t>
            </w:r>
          </w:p>
        </w:tc>
        <w:tc>
          <w:tcPr>
            <w:tcW w:w="87" w:type="dxa"/>
          </w:tcPr>
          <w:p w14:paraId="27B39449" w14:textId="77777777" w:rsidR="0049074C" w:rsidRPr="00961C80" w:rsidRDefault="0049074C" w:rsidP="00641DA3">
            <w:pPr>
              <w:pStyle w:val="a1"/>
              <w:spacing w:line="360" w:lineRule="auto"/>
              <w:ind w:left="-157" w:right="0"/>
              <w:jc w:val="both"/>
              <w:rPr>
                <w:rFonts w:ascii="Arial" w:hAnsi="Arial" w:cs="Arial"/>
                <w:sz w:val="16"/>
                <w:szCs w:val="16"/>
                <w:cs/>
              </w:rPr>
            </w:pPr>
          </w:p>
        </w:tc>
        <w:tc>
          <w:tcPr>
            <w:tcW w:w="1252" w:type="dxa"/>
          </w:tcPr>
          <w:p w14:paraId="2F4C76D5"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w:t>
            </w:r>
          </w:p>
        </w:tc>
      </w:tr>
      <w:tr w:rsidR="0049074C" w:rsidRPr="00961C80" w14:paraId="185404E5" w14:textId="77777777" w:rsidTr="001C09C7">
        <w:trPr>
          <w:cantSplit/>
        </w:trPr>
        <w:tc>
          <w:tcPr>
            <w:tcW w:w="3440" w:type="dxa"/>
          </w:tcPr>
          <w:p w14:paraId="3E505D71"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b/>
                <w:bCs/>
                <w:sz w:val="16"/>
                <w:szCs w:val="16"/>
                <w:lang w:val="en-GB"/>
              </w:rPr>
            </w:pPr>
            <w:r w:rsidRPr="00961C80">
              <w:rPr>
                <w:rFonts w:cs="Arial"/>
                <w:sz w:val="16"/>
                <w:szCs w:val="16"/>
              </w:rPr>
              <w:t>Accrued bonus</w:t>
            </w:r>
          </w:p>
        </w:tc>
        <w:tc>
          <w:tcPr>
            <w:tcW w:w="1161" w:type="dxa"/>
            <w:tcBorders>
              <w:left w:val="nil"/>
            </w:tcBorders>
          </w:tcPr>
          <w:p w14:paraId="2C1D83BB" w14:textId="15C9361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rFonts w:cs="Arial"/>
                <w:sz w:val="16"/>
                <w:szCs w:val="16"/>
              </w:rPr>
              <w:t>104,240,572</w:t>
            </w:r>
          </w:p>
        </w:tc>
        <w:tc>
          <w:tcPr>
            <w:tcW w:w="81" w:type="dxa"/>
            <w:tcBorders>
              <w:left w:val="nil"/>
            </w:tcBorders>
          </w:tcPr>
          <w:p w14:paraId="035361F2" w14:textId="77777777" w:rsidR="0049074C" w:rsidRPr="00961C80" w:rsidRDefault="0049074C" w:rsidP="00641DA3">
            <w:pPr>
              <w:spacing w:line="360" w:lineRule="auto"/>
              <w:ind w:left="-157"/>
              <w:jc w:val="both"/>
              <w:rPr>
                <w:rFonts w:cs="Arial"/>
                <w:sz w:val="16"/>
                <w:szCs w:val="16"/>
                <w:lang w:val="en-GB"/>
              </w:rPr>
            </w:pPr>
          </w:p>
        </w:tc>
        <w:tc>
          <w:tcPr>
            <w:tcW w:w="1221" w:type="dxa"/>
            <w:tcBorders>
              <w:left w:val="nil"/>
            </w:tcBorders>
            <w:shd w:val="clear" w:color="auto" w:fill="auto"/>
          </w:tcPr>
          <w:p w14:paraId="30E13F8E"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87,955,867</w:t>
            </w:r>
          </w:p>
        </w:tc>
        <w:tc>
          <w:tcPr>
            <w:tcW w:w="81" w:type="dxa"/>
            <w:tcBorders>
              <w:left w:val="nil"/>
            </w:tcBorders>
          </w:tcPr>
          <w:p w14:paraId="4C4FFEBB" w14:textId="77777777" w:rsidR="0049074C" w:rsidRPr="00961C80" w:rsidRDefault="0049074C" w:rsidP="00641DA3">
            <w:pPr>
              <w:spacing w:line="360" w:lineRule="auto"/>
              <w:ind w:left="-157"/>
              <w:jc w:val="both"/>
              <w:rPr>
                <w:rFonts w:cs="Arial"/>
                <w:sz w:val="16"/>
                <w:szCs w:val="16"/>
                <w:lang w:val="en-GB"/>
              </w:rPr>
            </w:pPr>
          </w:p>
        </w:tc>
        <w:tc>
          <w:tcPr>
            <w:tcW w:w="1272" w:type="dxa"/>
          </w:tcPr>
          <w:p w14:paraId="33EC3C1A" w14:textId="0A762EBB"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70,470,554</w:t>
            </w:r>
          </w:p>
        </w:tc>
        <w:tc>
          <w:tcPr>
            <w:tcW w:w="87" w:type="dxa"/>
          </w:tcPr>
          <w:p w14:paraId="08CA8811"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52" w:type="dxa"/>
            <w:shd w:val="clear" w:color="auto" w:fill="auto"/>
          </w:tcPr>
          <w:p w14:paraId="5CD2A6C0"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87,172,117</w:t>
            </w:r>
          </w:p>
        </w:tc>
      </w:tr>
      <w:tr w:rsidR="00176A5E" w:rsidRPr="00961C80" w14:paraId="3E508777" w14:textId="77777777" w:rsidTr="001C09C7">
        <w:trPr>
          <w:cantSplit/>
        </w:trPr>
        <w:tc>
          <w:tcPr>
            <w:tcW w:w="3440" w:type="dxa"/>
          </w:tcPr>
          <w:p w14:paraId="2A49B886" w14:textId="270B8101"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theme="minorBidi"/>
                <w:sz w:val="16"/>
                <w:szCs w:val="16"/>
              </w:rPr>
            </w:pPr>
            <w:r w:rsidRPr="00961C80">
              <w:rPr>
                <w:rFonts w:cstheme="minorBidi"/>
                <w:sz w:val="16"/>
                <w:szCs w:val="16"/>
              </w:rPr>
              <w:t>Accrued of social security</w:t>
            </w:r>
          </w:p>
        </w:tc>
        <w:tc>
          <w:tcPr>
            <w:tcW w:w="1161" w:type="dxa"/>
            <w:tcBorders>
              <w:left w:val="nil"/>
            </w:tcBorders>
          </w:tcPr>
          <w:p w14:paraId="6938B2E3" w14:textId="45E40DBC"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1,193,654</w:t>
            </w:r>
          </w:p>
        </w:tc>
        <w:tc>
          <w:tcPr>
            <w:tcW w:w="81" w:type="dxa"/>
            <w:tcBorders>
              <w:left w:val="nil"/>
            </w:tcBorders>
          </w:tcPr>
          <w:p w14:paraId="3F338FDF" w14:textId="77777777" w:rsidR="00176A5E" w:rsidRPr="00961C80" w:rsidRDefault="00176A5E" w:rsidP="00641DA3">
            <w:pPr>
              <w:spacing w:line="360" w:lineRule="auto"/>
              <w:ind w:left="-157"/>
              <w:jc w:val="both"/>
              <w:rPr>
                <w:rFonts w:cs="Arial"/>
                <w:sz w:val="16"/>
                <w:szCs w:val="16"/>
              </w:rPr>
            </w:pPr>
          </w:p>
        </w:tc>
        <w:tc>
          <w:tcPr>
            <w:tcW w:w="1221" w:type="dxa"/>
            <w:tcBorders>
              <w:left w:val="nil"/>
            </w:tcBorders>
            <w:shd w:val="clear" w:color="auto" w:fill="auto"/>
          </w:tcPr>
          <w:p w14:paraId="38233CF2" w14:textId="58EFB937"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255,600</w:t>
            </w:r>
          </w:p>
        </w:tc>
        <w:tc>
          <w:tcPr>
            <w:tcW w:w="81" w:type="dxa"/>
            <w:tcBorders>
              <w:left w:val="nil"/>
            </w:tcBorders>
          </w:tcPr>
          <w:p w14:paraId="3AE5EF13" w14:textId="77777777" w:rsidR="00176A5E" w:rsidRPr="00961C80" w:rsidRDefault="00176A5E" w:rsidP="00641DA3">
            <w:pPr>
              <w:spacing w:line="360" w:lineRule="auto"/>
              <w:ind w:left="-157"/>
              <w:jc w:val="both"/>
              <w:rPr>
                <w:rFonts w:cs="Arial"/>
                <w:sz w:val="16"/>
                <w:szCs w:val="16"/>
              </w:rPr>
            </w:pPr>
          </w:p>
        </w:tc>
        <w:tc>
          <w:tcPr>
            <w:tcW w:w="1272" w:type="dxa"/>
          </w:tcPr>
          <w:p w14:paraId="2211799B" w14:textId="7FA15D9A"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499,320</w:t>
            </w:r>
          </w:p>
        </w:tc>
        <w:tc>
          <w:tcPr>
            <w:tcW w:w="87" w:type="dxa"/>
          </w:tcPr>
          <w:p w14:paraId="1372F0A6" w14:textId="77777777" w:rsidR="00176A5E" w:rsidRPr="00961C80" w:rsidRDefault="00176A5E" w:rsidP="00641DA3">
            <w:pPr>
              <w:pStyle w:val="a1"/>
              <w:spacing w:line="360" w:lineRule="auto"/>
              <w:ind w:left="-157" w:right="0"/>
              <w:jc w:val="both"/>
              <w:rPr>
                <w:rFonts w:ascii="Arial" w:hAnsi="Arial" w:cs="Arial"/>
                <w:sz w:val="16"/>
                <w:szCs w:val="16"/>
                <w:cs/>
                <w:lang w:val="en-US"/>
              </w:rPr>
            </w:pPr>
          </w:p>
        </w:tc>
        <w:tc>
          <w:tcPr>
            <w:tcW w:w="1252" w:type="dxa"/>
            <w:shd w:val="clear" w:color="auto" w:fill="auto"/>
          </w:tcPr>
          <w:p w14:paraId="3B86D2C4" w14:textId="6C90C8FD"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249,300</w:t>
            </w:r>
          </w:p>
        </w:tc>
      </w:tr>
      <w:tr w:rsidR="00176A5E" w:rsidRPr="00961C80" w14:paraId="1F55E3B9" w14:textId="77777777" w:rsidTr="001C09C7">
        <w:trPr>
          <w:cantSplit/>
        </w:trPr>
        <w:tc>
          <w:tcPr>
            <w:tcW w:w="3440" w:type="dxa"/>
          </w:tcPr>
          <w:p w14:paraId="1FA438F3" w14:textId="67840CEA"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rPr>
            </w:pPr>
            <w:r w:rsidRPr="00961C80">
              <w:rPr>
                <w:rFonts w:cs="Arial"/>
                <w:sz w:val="16"/>
                <w:szCs w:val="16"/>
              </w:rPr>
              <w:t>VAT payables</w:t>
            </w:r>
          </w:p>
        </w:tc>
        <w:tc>
          <w:tcPr>
            <w:tcW w:w="1161" w:type="dxa"/>
            <w:tcBorders>
              <w:left w:val="nil"/>
            </w:tcBorders>
          </w:tcPr>
          <w:p w14:paraId="7A298E54" w14:textId="097B8F6B"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8,392,011</w:t>
            </w:r>
          </w:p>
        </w:tc>
        <w:tc>
          <w:tcPr>
            <w:tcW w:w="81" w:type="dxa"/>
            <w:tcBorders>
              <w:left w:val="nil"/>
            </w:tcBorders>
          </w:tcPr>
          <w:p w14:paraId="2746145E" w14:textId="77777777" w:rsidR="00176A5E" w:rsidRPr="00961C80" w:rsidRDefault="00176A5E" w:rsidP="00641DA3">
            <w:pPr>
              <w:spacing w:line="360" w:lineRule="auto"/>
              <w:ind w:left="-157"/>
              <w:jc w:val="both"/>
              <w:rPr>
                <w:rFonts w:cs="Arial"/>
                <w:sz w:val="16"/>
                <w:szCs w:val="16"/>
              </w:rPr>
            </w:pPr>
          </w:p>
        </w:tc>
        <w:tc>
          <w:tcPr>
            <w:tcW w:w="1221" w:type="dxa"/>
            <w:tcBorders>
              <w:left w:val="nil"/>
            </w:tcBorders>
            <w:shd w:val="clear" w:color="auto" w:fill="auto"/>
          </w:tcPr>
          <w:p w14:paraId="46882AB2" w14:textId="6439B8F0"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4,334,476</w:t>
            </w:r>
          </w:p>
        </w:tc>
        <w:tc>
          <w:tcPr>
            <w:tcW w:w="81" w:type="dxa"/>
            <w:tcBorders>
              <w:left w:val="nil"/>
            </w:tcBorders>
          </w:tcPr>
          <w:p w14:paraId="70DAD29E" w14:textId="77777777" w:rsidR="00176A5E" w:rsidRPr="00961C80" w:rsidRDefault="00176A5E" w:rsidP="00641DA3">
            <w:pPr>
              <w:spacing w:line="360" w:lineRule="auto"/>
              <w:ind w:left="-157"/>
              <w:jc w:val="both"/>
              <w:rPr>
                <w:rFonts w:cs="Arial"/>
                <w:sz w:val="16"/>
                <w:szCs w:val="16"/>
              </w:rPr>
            </w:pPr>
          </w:p>
        </w:tc>
        <w:tc>
          <w:tcPr>
            <w:tcW w:w="1272" w:type="dxa"/>
          </w:tcPr>
          <w:p w14:paraId="15CEDD14" w14:textId="1578AA74"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3,790,755</w:t>
            </w:r>
          </w:p>
        </w:tc>
        <w:tc>
          <w:tcPr>
            <w:tcW w:w="87" w:type="dxa"/>
          </w:tcPr>
          <w:p w14:paraId="3C040E79" w14:textId="77777777" w:rsidR="00176A5E" w:rsidRPr="00961C80" w:rsidRDefault="00176A5E" w:rsidP="00641DA3">
            <w:pPr>
              <w:pStyle w:val="a1"/>
              <w:spacing w:line="360" w:lineRule="auto"/>
              <w:ind w:left="-157" w:right="0"/>
              <w:jc w:val="both"/>
              <w:rPr>
                <w:rFonts w:ascii="Arial" w:hAnsi="Arial" w:cs="Arial"/>
                <w:sz w:val="16"/>
                <w:szCs w:val="16"/>
                <w:cs/>
                <w:lang w:val="en-US"/>
              </w:rPr>
            </w:pPr>
          </w:p>
        </w:tc>
        <w:tc>
          <w:tcPr>
            <w:tcW w:w="1252" w:type="dxa"/>
            <w:shd w:val="clear" w:color="auto" w:fill="auto"/>
          </w:tcPr>
          <w:p w14:paraId="02AC195E" w14:textId="512FE0C2" w:rsidR="00176A5E" w:rsidRPr="00961C80" w:rsidRDefault="00176A5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3,041,942</w:t>
            </w:r>
          </w:p>
        </w:tc>
      </w:tr>
      <w:tr w:rsidR="0049074C" w:rsidRPr="00961C80" w14:paraId="7D39B775" w14:textId="77777777" w:rsidTr="001C09C7">
        <w:trPr>
          <w:cantSplit/>
        </w:trPr>
        <w:tc>
          <w:tcPr>
            <w:tcW w:w="3440" w:type="dxa"/>
          </w:tcPr>
          <w:p w14:paraId="6A4C834E" w14:textId="512722F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rPr>
              <w:t>Accrued withholding Tax</w:t>
            </w:r>
          </w:p>
        </w:tc>
        <w:tc>
          <w:tcPr>
            <w:tcW w:w="1161" w:type="dxa"/>
            <w:tcBorders>
              <w:left w:val="nil"/>
              <w:bottom w:val="single" w:sz="4" w:space="0" w:color="auto"/>
            </w:tcBorders>
          </w:tcPr>
          <w:p w14:paraId="1456376F" w14:textId="632C7262"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rFonts w:cs="Arial"/>
                <w:sz w:val="16"/>
                <w:szCs w:val="16"/>
              </w:rPr>
              <w:t>6,112,049</w:t>
            </w:r>
          </w:p>
        </w:tc>
        <w:tc>
          <w:tcPr>
            <w:tcW w:w="81" w:type="dxa"/>
            <w:tcBorders>
              <w:left w:val="nil"/>
            </w:tcBorders>
          </w:tcPr>
          <w:p w14:paraId="4A99469C" w14:textId="77777777" w:rsidR="0049074C" w:rsidRPr="00961C80" w:rsidRDefault="0049074C" w:rsidP="00641DA3">
            <w:pPr>
              <w:spacing w:line="360" w:lineRule="auto"/>
              <w:ind w:left="-157"/>
              <w:jc w:val="both"/>
              <w:rPr>
                <w:rFonts w:cs="Arial"/>
                <w:sz w:val="16"/>
                <w:szCs w:val="16"/>
                <w:lang w:val="en-GB"/>
              </w:rPr>
            </w:pPr>
          </w:p>
        </w:tc>
        <w:tc>
          <w:tcPr>
            <w:tcW w:w="1221" w:type="dxa"/>
            <w:tcBorders>
              <w:left w:val="nil"/>
              <w:bottom w:val="single" w:sz="4" w:space="0" w:color="auto"/>
            </w:tcBorders>
            <w:shd w:val="clear" w:color="auto" w:fill="auto"/>
          </w:tcPr>
          <w:p w14:paraId="7536ABBB"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2,421,758</w:t>
            </w:r>
          </w:p>
        </w:tc>
        <w:tc>
          <w:tcPr>
            <w:tcW w:w="81" w:type="dxa"/>
            <w:tcBorders>
              <w:left w:val="nil"/>
            </w:tcBorders>
          </w:tcPr>
          <w:p w14:paraId="4D6715B3" w14:textId="77777777" w:rsidR="0049074C" w:rsidRPr="00961C80" w:rsidRDefault="0049074C" w:rsidP="00641DA3">
            <w:pPr>
              <w:spacing w:line="360" w:lineRule="auto"/>
              <w:ind w:left="-157"/>
              <w:jc w:val="both"/>
              <w:rPr>
                <w:rFonts w:cs="Arial"/>
                <w:sz w:val="16"/>
                <w:szCs w:val="16"/>
                <w:lang w:val="en-GB"/>
              </w:rPr>
            </w:pPr>
          </w:p>
        </w:tc>
        <w:tc>
          <w:tcPr>
            <w:tcW w:w="1272" w:type="dxa"/>
            <w:tcBorders>
              <w:bottom w:val="single" w:sz="4" w:space="0" w:color="auto"/>
            </w:tcBorders>
          </w:tcPr>
          <w:p w14:paraId="06B85C1B" w14:textId="72EB601F"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2,334,122</w:t>
            </w:r>
          </w:p>
        </w:tc>
        <w:tc>
          <w:tcPr>
            <w:tcW w:w="87" w:type="dxa"/>
          </w:tcPr>
          <w:p w14:paraId="69B236BF"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52" w:type="dxa"/>
            <w:tcBorders>
              <w:bottom w:val="single" w:sz="4" w:space="0" w:color="auto"/>
            </w:tcBorders>
            <w:shd w:val="clear" w:color="auto" w:fill="auto"/>
          </w:tcPr>
          <w:p w14:paraId="74EB2D67"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2,272,172</w:t>
            </w:r>
          </w:p>
        </w:tc>
      </w:tr>
      <w:tr w:rsidR="0049074C" w:rsidRPr="00961C80" w14:paraId="1F19682F" w14:textId="77777777" w:rsidTr="001C09C7">
        <w:trPr>
          <w:cantSplit/>
        </w:trPr>
        <w:tc>
          <w:tcPr>
            <w:tcW w:w="3440" w:type="dxa"/>
          </w:tcPr>
          <w:p w14:paraId="2A400B33" w14:textId="77777777" w:rsidR="0049074C" w:rsidRPr="00961C80" w:rsidRDefault="0049074C" w:rsidP="00641DA3">
            <w:pPr>
              <w:tabs>
                <w:tab w:val="clear" w:pos="3515"/>
              </w:tabs>
              <w:spacing w:line="360" w:lineRule="auto"/>
              <w:ind w:left="-9" w:right="9"/>
              <w:jc w:val="thaiDistribute"/>
              <w:rPr>
                <w:rFonts w:cs="Arial"/>
                <w:b/>
                <w:bCs/>
                <w:spacing w:val="-6"/>
                <w:sz w:val="16"/>
                <w:szCs w:val="16"/>
                <w:cs/>
                <w:lang w:val="en-GB" w:eastAsia="en-GB"/>
              </w:rPr>
            </w:pPr>
            <w:r w:rsidRPr="00961C80">
              <w:rPr>
                <w:rFonts w:cs="Arial"/>
                <w:b/>
                <w:bCs/>
                <w:spacing w:val="-6"/>
                <w:sz w:val="16"/>
                <w:szCs w:val="16"/>
                <w:lang w:val="en-GB" w:eastAsia="en-GB"/>
              </w:rPr>
              <w:t>Total trade and other current accounts payable</w:t>
            </w:r>
          </w:p>
        </w:tc>
        <w:tc>
          <w:tcPr>
            <w:tcW w:w="1161" w:type="dxa"/>
            <w:tcBorders>
              <w:top w:val="single" w:sz="4" w:space="0" w:color="auto"/>
              <w:left w:val="nil"/>
              <w:bottom w:val="single" w:sz="12" w:space="0" w:color="auto"/>
            </w:tcBorders>
          </w:tcPr>
          <w:p w14:paraId="75FA7B91" w14:textId="3B2D00A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rFonts w:cs="Arial"/>
                <w:sz w:val="16"/>
                <w:szCs w:val="16"/>
              </w:rPr>
              <w:t>162,701,688</w:t>
            </w:r>
          </w:p>
        </w:tc>
        <w:tc>
          <w:tcPr>
            <w:tcW w:w="81" w:type="dxa"/>
            <w:tcBorders>
              <w:left w:val="nil"/>
            </w:tcBorders>
          </w:tcPr>
          <w:p w14:paraId="256353ED" w14:textId="77777777" w:rsidR="0049074C" w:rsidRPr="00961C80" w:rsidRDefault="0049074C" w:rsidP="00641DA3">
            <w:pPr>
              <w:tabs>
                <w:tab w:val="decimal" w:pos="1139"/>
              </w:tabs>
              <w:spacing w:line="360" w:lineRule="auto"/>
              <w:ind w:left="-157"/>
              <w:jc w:val="right"/>
              <w:rPr>
                <w:rFonts w:cs="Arial"/>
                <w:sz w:val="16"/>
                <w:szCs w:val="16"/>
                <w:lang w:val="en-GB"/>
              </w:rPr>
            </w:pPr>
          </w:p>
        </w:tc>
        <w:tc>
          <w:tcPr>
            <w:tcW w:w="1221" w:type="dxa"/>
            <w:tcBorders>
              <w:top w:val="single" w:sz="4" w:space="0" w:color="auto"/>
              <w:left w:val="nil"/>
              <w:bottom w:val="single" w:sz="12" w:space="0" w:color="auto"/>
            </w:tcBorders>
            <w:shd w:val="clear" w:color="auto" w:fill="auto"/>
          </w:tcPr>
          <w:p w14:paraId="6E977473"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115,842,016</w:t>
            </w:r>
          </w:p>
        </w:tc>
        <w:tc>
          <w:tcPr>
            <w:tcW w:w="81" w:type="dxa"/>
            <w:tcBorders>
              <w:left w:val="nil"/>
            </w:tcBorders>
          </w:tcPr>
          <w:p w14:paraId="435B5950" w14:textId="77777777" w:rsidR="0049074C" w:rsidRPr="00961C80" w:rsidRDefault="0049074C" w:rsidP="00641DA3">
            <w:pPr>
              <w:spacing w:line="360" w:lineRule="auto"/>
              <w:ind w:left="-157"/>
              <w:jc w:val="both"/>
              <w:rPr>
                <w:rFonts w:cs="Arial"/>
                <w:sz w:val="16"/>
                <w:szCs w:val="16"/>
                <w:lang w:val="en-GB"/>
              </w:rPr>
            </w:pPr>
          </w:p>
        </w:tc>
        <w:tc>
          <w:tcPr>
            <w:tcW w:w="1272" w:type="dxa"/>
            <w:tcBorders>
              <w:top w:val="single" w:sz="4" w:space="0" w:color="auto"/>
              <w:bottom w:val="single" w:sz="12" w:space="0" w:color="auto"/>
            </w:tcBorders>
          </w:tcPr>
          <w:p w14:paraId="227E1D84" w14:textId="4AD37B33"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99,142,326</w:t>
            </w:r>
          </w:p>
        </w:tc>
        <w:tc>
          <w:tcPr>
            <w:tcW w:w="87" w:type="dxa"/>
          </w:tcPr>
          <w:p w14:paraId="5B3F276B"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52" w:type="dxa"/>
            <w:tcBorders>
              <w:top w:val="single" w:sz="4" w:space="0" w:color="auto"/>
              <w:bottom w:val="single" w:sz="12" w:space="0" w:color="auto"/>
            </w:tcBorders>
            <w:shd w:val="clear" w:color="auto" w:fill="auto"/>
          </w:tcPr>
          <w:p w14:paraId="20D8253D"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125,605,575</w:t>
            </w:r>
          </w:p>
        </w:tc>
      </w:tr>
    </w:tbl>
    <w:p w14:paraId="315175E5" w14:textId="77777777" w:rsidR="00883556" w:rsidRPr="00961C80" w:rsidRDefault="0088355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12"/>
          <w:szCs w:val="12"/>
          <w:lang w:val="en-GB"/>
        </w:rPr>
      </w:pPr>
      <w:bookmarkStart w:id="4" w:name="_Hlk39751784"/>
    </w:p>
    <w:p w14:paraId="25B80FD3" w14:textId="73BCE95C"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20"/>
          <w:szCs w:val="20"/>
          <w:lang w:val="en-GB"/>
        </w:rPr>
      </w:pPr>
      <w:r w:rsidRPr="00961C80">
        <w:rPr>
          <w:rFonts w:cs="Arial"/>
          <w:sz w:val="20"/>
          <w:szCs w:val="20"/>
          <w:lang w:val="en-GB"/>
        </w:rPr>
        <w:t xml:space="preserve">The movements in estimated </w:t>
      </w:r>
      <w:r w:rsidRPr="00961C80">
        <w:rPr>
          <w:rFonts w:cs="Arial"/>
          <w:sz w:val="20"/>
          <w:szCs w:val="25"/>
        </w:rPr>
        <w:t>accrued bonus</w:t>
      </w:r>
      <w:r w:rsidRPr="00961C80">
        <w:rPr>
          <w:rFonts w:cs="Arial"/>
          <w:sz w:val="20"/>
          <w:szCs w:val="20"/>
          <w:lang w:val="en-GB"/>
        </w:rPr>
        <w:t xml:space="preserve"> for the </w:t>
      </w:r>
      <w:r w:rsidR="000A5521" w:rsidRPr="00961C80">
        <w:rPr>
          <w:rFonts w:cs="Arial"/>
          <w:sz w:val="20"/>
          <w:szCs w:val="20"/>
          <w:lang w:val="en-GB"/>
        </w:rPr>
        <w:t>nine</w:t>
      </w:r>
      <w:r w:rsidRPr="00961C80">
        <w:rPr>
          <w:rFonts w:cs="Arial"/>
          <w:sz w:val="20"/>
          <w:szCs w:val="20"/>
          <w:lang w:val="en-GB"/>
        </w:rPr>
        <w:t xml:space="preserve">-month period ended 30 </w:t>
      </w:r>
      <w:r w:rsidR="000A5521" w:rsidRPr="00961C80">
        <w:rPr>
          <w:rFonts w:cs="Arial"/>
          <w:sz w:val="20"/>
          <w:szCs w:val="20"/>
          <w:lang w:val="en-GB"/>
        </w:rPr>
        <w:t>September</w:t>
      </w:r>
      <w:r w:rsidRPr="00961C80">
        <w:rPr>
          <w:rFonts w:cs="Arial"/>
          <w:sz w:val="20"/>
          <w:szCs w:val="20"/>
          <w:lang w:val="en-GB"/>
        </w:rPr>
        <w:t xml:space="preserve"> </w:t>
      </w:r>
      <w:r w:rsidRPr="00961C80">
        <w:rPr>
          <w:rFonts w:cs="Arial"/>
          <w:sz w:val="20"/>
          <w:szCs w:val="20"/>
        </w:rPr>
        <w:t>2023 and for</w:t>
      </w:r>
      <w:r w:rsidRPr="00961C80">
        <w:rPr>
          <w:rFonts w:cs="Arial"/>
          <w:spacing w:val="-4"/>
          <w:sz w:val="20"/>
          <w:szCs w:val="20"/>
        </w:rPr>
        <w:t xml:space="preserve"> </w:t>
      </w:r>
      <w:r w:rsidRPr="00961C80">
        <w:rPr>
          <w:rFonts w:cs="Arial"/>
          <w:sz w:val="20"/>
          <w:szCs w:val="20"/>
        </w:rPr>
        <w:t xml:space="preserve">the year ended 31 </w:t>
      </w:r>
      <w:r w:rsidRPr="00961C80">
        <w:rPr>
          <w:rFonts w:cs="Arial"/>
          <w:sz w:val="20"/>
          <w:szCs w:val="20"/>
          <w:lang w:val="en-GB"/>
        </w:rPr>
        <w:t>December 2022, are as follows:</w:t>
      </w:r>
    </w:p>
    <w:p w14:paraId="4882CAAE" w14:textId="77777777" w:rsidR="00883556" w:rsidRPr="00961C80" w:rsidRDefault="0088355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6"/>
          <w:szCs w:val="6"/>
          <w:lang w:val="en-GB"/>
        </w:rPr>
      </w:pPr>
    </w:p>
    <w:tbl>
      <w:tblPr>
        <w:tblW w:w="8578" w:type="dxa"/>
        <w:tblInd w:w="693" w:type="dxa"/>
        <w:tblLayout w:type="fixed"/>
        <w:tblCellMar>
          <w:left w:w="29" w:type="dxa"/>
          <w:right w:w="29" w:type="dxa"/>
        </w:tblCellMar>
        <w:tblLook w:val="0000" w:firstRow="0" w:lastRow="0" w:firstColumn="0" w:lastColumn="0" w:noHBand="0" w:noVBand="0"/>
      </w:tblPr>
      <w:tblGrid>
        <w:gridCol w:w="3420"/>
        <w:gridCol w:w="1161"/>
        <w:gridCol w:w="81"/>
        <w:gridCol w:w="1215"/>
        <w:gridCol w:w="90"/>
        <w:gridCol w:w="1269"/>
        <w:gridCol w:w="81"/>
        <w:gridCol w:w="1261"/>
      </w:tblGrid>
      <w:tr w:rsidR="006772BF" w:rsidRPr="00961C80" w14:paraId="44945F1F" w14:textId="77777777" w:rsidTr="001C09C7">
        <w:trPr>
          <w:cantSplit/>
        </w:trPr>
        <w:tc>
          <w:tcPr>
            <w:tcW w:w="8578" w:type="dxa"/>
            <w:gridSpan w:val="8"/>
          </w:tcPr>
          <w:p w14:paraId="2143E427" w14:textId="77777777" w:rsidR="006772BF" w:rsidRPr="00961C80" w:rsidRDefault="006772BF" w:rsidP="00641DA3">
            <w:pPr>
              <w:spacing w:line="360" w:lineRule="auto"/>
              <w:jc w:val="right"/>
              <w:rPr>
                <w:rFonts w:cs="Arial"/>
                <w:sz w:val="16"/>
                <w:szCs w:val="16"/>
                <w:cs/>
              </w:rPr>
            </w:pPr>
            <w:r w:rsidRPr="00961C80">
              <w:rPr>
                <w:rFonts w:cs="Arial"/>
                <w:sz w:val="16"/>
                <w:szCs w:val="16"/>
              </w:rPr>
              <w:t>(</w:t>
            </w:r>
            <w:proofErr w:type="gramStart"/>
            <w:r w:rsidRPr="00961C80">
              <w:rPr>
                <w:rFonts w:cs="Arial"/>
                <w:sz w:val="16"/>
                <w:szCs w:val="16"/>
              </w:rPr>
              <w:t>Unit :</w:t>
            </w:r>
            <w:proofErr w:type="gramEnd"/>
            <w:r w:rsidRPr="00961C80">
              <w:rPr>
                <w:rFonts w:cs="Arial"/>
                <w:sz w:val="16"/>
                <w:szCs w:val="16"/>
              </w:rPr>
              <w:t xml:space="preserve"> Baht)</w:t>
            </w:r>
          </w:p>
        </w:tc>
      </w:tr>
      <w:tr w:rsidR="006772BF" w:rsidRPr="00961C80" w14:paraId="3D4FD86A" w14:textId="77777777" w:rsidTr="001C09C7">
        <w:trPr>
          <w:cantSplit/>
        </w:trPr>
        <w:tc>
          <w:tcPr>
            <w:tcW w:w="3420" w:type="dxa"/>
          </w:tcPr>
          <w:p w14:paraId="0B11EF86"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57" w:type="dxa"/>
            <w:gridSpan w:val="3"/>
            <w:tcBorders>
              <w:bottom w:val="single" w:sz="4" w:space="0" w:color="auto"/>
            </w:tcBorders>
            <w:vAlign w:val="center"/>
          </w:tcPr>
          <w:p w14:paraId="4A1E9131"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961C80">
              <w:rPr>
                <w:rFonts w:cs="Arial"/>
                <w:sz w:val="16"/>
                <w:szCs w:val="16"/>
                <w:lang w:val="en-GB"/>
              </w:rPr>
              <w:t>CONSOLIDATED F/S</w:t>
            </w:r>
          </w:p>
        </w:tc>
        <w:tc>
          <w:tcPr>
            <w:tcW w:w="90" w:type="dxa"/>
          </w:tcPr>
          <w:p w14:paraId="11B4D068"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1" w:type="dxa"/>
            <w:gridSpan w:val="3"/>
            <w:tcBorders>
              <w:bottom w:val="single" w:sz="4" w:space="0" w:color="auto"/>
            </w:tcBorders>
            <w:vAlign w:val="center"/>
          </w:tcPr>
          <w:p w14:paraId="60ABE3D2"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961C80">
              <w:rPr>
                <w:rFonts w:cs="Arial"/>
                <w:sz w:val="16"/>
                <w:szCs w:val="16"/>
                <w:lang w:val="en-GB"/>
              </w:rPr>
              <w:t>SEPARATE F/S</w:t>
            </w:r>
          </w:p>
        </w:tc>
      </w:tr>
      <w:tr w:rsidR="006369A3" w:rsidRPr="00961C80" w14:paraId="4F738D70" w14:textId="77777777" w:rsidTr="001C09C7">
        <w:trPr>
          <w:cantSplit/>
        </w:trPr>
        <w:tc>
          <w:tcPr>
            <w:tcW w:w="3420" w:type="dxa"/>
          </w:tcPr>
          <w:p w14:paraId="3B2E2E47"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61" w:type="dxa"/>
            <w:tcBorders>
              <w:top w:val="single" w:sz="4" w:space="0" w:color="auto"/>
              <w:bottom w:val="single" w:sz="4" w:space="0" w:color="auto"/>
            </w:tcBorders>
            <w:vAlign w:val="bottom"/>
          </w:tcPr>
          <w:p w14:paraId="5CE1C750"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30 September</w:t>
            </w:r>
          </w:p>
          <w:p w14:paraId="50E0DA9C" w14:textId="5CA8415F"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2023</w:t>
            </w:r>
          </w:p>
        </w:tc>
        <w:tc>
          <w:tcPr>
            <w:tcW w:w="81" w:type="dxa"/>
            <w:vAlign w:val="bottom"/>
          </w:tcPr>
          <w:p w14:paraId="5D2F68EA"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15" w:type="dxa"/>
            <w:tcBorders>
              <w:bottom w:val="single" w:sz="4" w:space="0" w:color="auto"/>
            </w:tcBorders>
            <w:vAlign w:val="bottom"/>
          </w:tcPr>
          <w:p w14:paraId="70BD7052"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31 December</w:t>
            </w:r>
          </w:p>
          <w:p w14:paraId="5AB69BFA" w14:textId="2E8AF246"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961C80">
              <w:rPr>
                <w:rFonts w:cs="Arial"/>
                <w:sz w:val="16"/>
                <w:szCs w:val="16"/>
                <w:lang w:val="en-GB"/>
              </w:rPr>
              <w:t>2022</w:t>
            </w:r>
          </w:p>
        </w:tc>
        <w:tc>
          <w:tcPr>
            <w:tcW w:w="90" w:type="dxa"/>
            <w:vAlign w:val="bottom"/>
          </w:tcPr>
          <w:p w14:paraId="2A8AA881"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17B0C091"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30 September</w:t>
            </w:r>
          </w:p>
          <w:p w14:paraId="55177CAA" w14:textId="72D848AC"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2023</w:t>
            </w:r>
          </w:p>
        </w:tc>
        <w:tc>
          <w:tcPr>
            <w:tcW w:w="81" w:type="dxa"/>
            <w:vAlign w:val="bottom"/>
          </w:tcPr>
          <w:p w14:paraId="011659D5"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1" w:type="dxa"/>
            <w:tcBorders>
              <w:bottom w:val="single" w:sz="4" w:space="0" w:color="auto"/>
            </w:tcBorders>
            <w:vAlign w:val="bottom"/>
          </w:tcPr>
          <w:p w14:paraId="4B1B01CA"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31 December</w:t>
            </w:r>
          </w:p>
          <w:p w14:paraId="59F2B76C" w14:textId="6620823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2022</w:t>
            </w:r>
          </w:p>
        </w:tc>
      </w:tr>
      <w:tr w:rsidR="00A74CBE" w:rsidRPr="00961C80" w14:paraId="0854F162" w14:textId="77777777" w:rsidTr="001C09C7">
        <w:trPr>
          <w:cantSplit/>
        </w:trPr>
        <w:tc>
          <w:tcPr>
            <w:tcW w:w="3420" w:type="dxa"/>
          </w:tcPr>
          <w:p w14:paraId="1F05EE69" w14:textId="77777777"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Beginning balance</w:t>
            </w:r>
          </w:p>
        </w:tc>
        <w:tc>
          <w:tcPr>
            <w:tcW w:w="1161" w:type="dxa"/>
            <w:tcBorders>
              <w:left w:val="nil"/>
            </w:tcBorders>
          </w:tcPr>
          <w:p w14:paraId="4197FB20" w14:textId="4413C49E" w:rsidR="00A74CBE" w:rsidRPr="00961C80" w:rsidRDefault="00793C7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87,955,867</w:t>
            </w:r>
          </w:p>
        </w:tc>
        <w:tc>
          <w:tcPr>
            <w:tcW w:w="81" w:type="dxa"/>
            <w:tcBorders>
              <w:left w:val="nil"/>
            </w:tcBorders>
          </w:tcPr>
          <w:p w14:paraId="7E89D150" w14:textId="77777777" w:rsidR="00A74CBE" w:rsidRPr="00961C80" w:rsidRDefault="00A74CBE" w:rsidP="00641DA3">
            <w:pPr>
              <w:spacing w:line="360" w:lineRule="auto"/>
              <w:ind w:left="-157"/>
              <w:jc w:val="both"/>
              <w:rPr>
                <w:rFonts w:cs="Arial"/>
                <w:sz w:val="16"/>
                <w:szCs w:val="16"/>
                <w:lang w:val="en-GB"/>
              </w:rPr>
            </w:pPr>
          </w:p>
        </w:tc>
        <w:tc>
          <w:tcPr>
            <w:tcW w:w="1215" w:type="dxa"/>
            <w:tcBorders>
              <w:left w:val="nil"/>
            </w:tcBorders>
          </w:tcPr>
          <w:p w14:paraId="082FF056" w14:textId="68298114"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52,841,676 </w:t>
            </w:r>
          </w:p>
        </w:tc>
        <w:tc>
          <w:tcPr>
            <w:tcW w:w="90" w:type="dxa"/>
            <w:tcBorders>
              <w:left w:val="nil"/>
            </w:tcBorders>
          </w:tcPr>
          <w:p w14:paraId="3223D9E7" w14:textId="77777777" w:rsidR="00A74CBE" w:rsidRPr="00961C80" w:rsidRDefault="00A74CBE" w:rsidP="00641DA3">
            <w:pPr>
              <w:spacing w:line="360" w:lineRule="auto"/>
              <w:ind w:left="-157"/>
              <w:jc w:val="both"/>
              <w:rPr>
                <w:rFonts w:cs="Arial"/>
                <w:sz w:val="16"/>
                <w:szCs w:val="16"/>
                <w:lang w:val="en-GB"/>
              </w:rPr>
            </w:pPr>
          </w:p>
        </w:tc>
        <w:tc>
          <w:tcPr>
            <w:tcW w:w="1269" w:type="dxa"/>
          </w:tcPr>
          <w:p w14:paraId="246B3169" w14:textId="205150AC" w:rsidR="00A74CBE" w:rsidRPr="00961C80" w:rsidRDefault="00793C7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87,172,117</w:t>
            </w:r>
          </w:p>
        </w:tc>
        <w:tc>
          <w:tcPr>
            <w:tcW w:w="81" w:type="dxa"/>
          </w:tcPr>
          <w:p w14:paraId="3F534F5A" w14:textId="77777777" w:rsidR="00A74CBE" w:rsidRPr="00961C80" w:rsidRDefault="00A74CBE" w:rsidP="00641DA3">
            <w:pPr>
              <w:pStyle w:val="a1"/>
              <w:spacing w:line="360" w:lineRule="auto"/>
              <w:ind w:left="-157" w:right="0"/>
              <w:jc w:val="both"/>
              <w:rPr>
                <w:rFonts w:ascii="Arial" w:hAnsi="Arial" w:cs="Arial"/>
                <w:sz w:val="16"/>
                <w:szCs w:val="16"/>
                <w:cs/>
                <w:lang w:val="en-GB"/>
              </w:rPr>
            </w:pPr>
          </w:p>
        </w:tc>
        <w:tc>
          <w:tcPr>
            <w:tcW w:w="1261" w:type="dxa"/>
          </w:tcPr>
          <w:p w14:paraId="7A181119" w14:textId="2A5C620E" w:rsidR="00A74CBE" w:rsidRPr="00961C80" w:rsidRDefault="00A74CB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51,372,076 </w:t>
            </w:r>
          </w:p>
        </w:tc>
      </w:tr>
      <w:tr w:rsidR="0049074C" w:rsidRPr="00961C80" w14:paraId="69834272" w14:textId="77777777" w:rsidTr="001C09C7">
        <w:trPr>
          <w:cantSplit/>
        </w:trPr>
        <w:tc>
          <w:tcPr>
            <w:tcW w:w="3420" w:type="dxa"/>
          </w:tcPr>
          <w:p w14:paraId="3DBCF579"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Paid</w:t>
            </w:r>
          </w:p>
        </w:tc>
        <w:tc>
          <w:tcPr>
            <w:tcW w:w="1161" w:type="dxa"/>
            <w:tcBorders>
              <w:left w:val="nil"/>
            </w:tcBorders>
          </w:tcPr>
          <w:p w14:paraId="1521F7A1" w14:textId="78EF45ED"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(85,077,228)</w:t>
            </w:r>
          </w:p>
        </w:tc>
        <w:tc>
          <w:tcPr>
            <w:tcW w:w="81" w:type="dxa"/>
            <w:tcBorders>
              <w:left w:val="nil"/>
            </w:tcBorders>
          </w:tcPr>
          <w:p w14:paraId="532598B4" w14:textId="77777777" w:rsidR="0049074C" w:rsidRPr="00961C80" w:rsidRDefault="0049074C" w:rsidP="00641DA3">
            <w:pPr>
              <w:spacing w:line="360" w:lineRule="auto"/>
              <w:ind w:left="-157"/>
              <w:jc w:val="both"/>
              <w:rPr>
                <w:rFonts w:cs="Arial"/>
                <w:sz w:val="16"/>
                <w:szCs w:val="16"/>
                <w:lang w:val="en-GB"/>
              </w:rPr>
            </w:pPr>
          </w:p>
        </w:tc>
        <w:tc>
          <w:tcPr>
            <w:tcW w:w="1215" w:type="dxa"/>
            <w:tcBorders>
              <w:left w:val="nil"/>
            </w:tcBorders>
          </w:tcPr>
          <w:p w14:paraId="64601A97" w14:textId="3A98B7A3"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(54,672,836)</w:t>
            </w:r>
          </w:p>
        </w:tc>
        <w:tc>
          <w:tcPr>
            <w:tcW w:w="90" w:type="dxa"/>
            <w:tcBorders>
              <w:left w:val="nil"/>
            </w:tcBorders>
          </w:tcPr>
          <w:p w14:paraId="55E8ED98" w14:textId="77777777" w:rsidR="0049074C" w:rsidRPr="00961C80" w:rsidRDefault="0049074C" w:rsidP="00641DA3">
            <w:pPr>
              <w:spacing w:line="360" w:lineRule="auto"/>
              <w:ind w:left="-157"/>
              <w:jc w:val="both"/>
              <w:rPr>
                <w:rFonts w:cs="Arial"/>
                <w:sz w:val="16"/>
                <w:szCs w:val="16"/>
                <w:lang w:val="en-GB"/>
              </w:rPr>
            </w:pPr>
          </w:p>
        </w:tc>
        <w:tc>
          <w:tcPr>
            <w:tcW w:w="1269" w:type="dxa"/>
          </w:tcPr>
          <w:p w14:paraId="63EFB8C8" w14:textId="175930BA"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(84,514,728)</w:t>
            </w:r>
          </w:p>
        </w:tc>
        <w:tc>
          <w:tcPr>
            <w:tcW w:w="81" w:type="dxa"/>
          </w:tcPr>
          <w:p w14:paraId="7E90C551"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1" w:type="dxa"/>
          </w:tcPr>
          <w:p w14:paraId="12EEAD83" w14:textId="636D6D4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(53,083,236)</w:t>
            </w:r>
          </w:p>
        </w:tc>
      </w:tr>
      <w:tr w:rsidR="0049074C" w:rsidRPr="00961C80" w14:paraId="7EEB3CA4" w14:textId="77777777" w:rsidTr="001C09C7">
        <w:trPr>
          <w:cantSplit/>
        </w:trPr>
        <w:tc>
          <w:tcPr>
            <w:tcW w:w="3420" w:type="dxa"/>
            <w:shd w:val="clear" w:color="auto" w:fill="auto"/>
          </w:tcPr>
          <w:p w14:paraId="6B98F0AB"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961C80">
              <w:rPr>
                <w:rFonts w:cs="Arial"/>
                <w:sz w:val="16"/>
                <w:szCs w:val="16"/>
                <w:lang w:val="en-GB"/>
              </w:rPr>
              <w:t>Increase (reversal) in prior year’s expenses</w:t>
            </w:r>
          </w:p>
        </w:tc>
        <w:tc>
          <w:tcPr>
            <w:tcW w:w="1161" w:type="dxa"/>
            <w:tcBorders>
              <w:left w:val="nil"/>
            </w:tcBorders>
          </w:tcPr>
          <w:p w14:paraId="6555C77B" w14:textId="0E5A86EB"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(3,209,140)</w:t>
            </w:r>
          </w:p>
        </w:tc>
        <w:tc>
          <w:tcPr>
            <w:tcW w:w="81" w:type="dxa"/>
            <w:tcBorders>
              <w:left w:val="nil"/>
            </w:tcBorders>
          </w:tcPr>
          <w:p w14:paraId="26D2A129" w14:textId="77777777" w:rsidR="0049074C" w:rsidRPr="00961C80" w:rsidRDefault="0049074C" w:rsidP="00641DA3">
            <w:pPr>
              <w:spacing w:line="360" w:lineRule="auto"/>
              <w:ind w:left="-157"/>
              <w:jc w:val="both"/>
              <w:rPr>
                <w:rFonts w:cs="Arial"/>
                <w:sz w:val="16"/>
                <w:szCs w:val="16"/>
                <w:lang w:val="en-GB"/>
              </w:rPr>
            </w:pPr>
          </w:p>
        </w:tc>
        <w:tc>
          <w:tcPr>
            <w:tcW w:w="1215" w:type="dxa"/>
            <w:tcBorders>
              <w:left w:val="nil"/>
            </w:tcBorders>
          </w:tcPr>
          <w:p w14:paraId="797D75D0" w14:textId="54C8C9DD"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(172,000)</w:t>
            </w:r>
          </w:p>
        </w:tc>
        <w:tc>
          <w:tcPr>
            <w:tcW w:w="90" w:type="dxa"/>
            <w:tcBorders>
              <w:left w:val="nil"/>
            </w:tcBorders>
          </w:tcPr>
          <w:p w14:paraId="5D1D972F" w14:textId="77777777" w:rsidR="0049074C" w:rsidRPr="00961C80" w:rsidRDefault="0049074C" w:rsidP="00641DA3">
            <w:pPr>
              <w:spacing w:line="360" w:lineRule="auto"/>
              <w:ind w:left="-157"/>
              <w:jc w:val="both"/>
              <w:rPr>
                <w:rFonts w:cs="Arial"/>
                <w:sz w:val="16"/>
                <w:szCs w:val="16"/>
                <w:lang w:val="en-GB"/>
              </w:rPr>
            </w:pPr>
          </w:p>
        </w:tc>
        <w:tc>
          <w:tcPr>
            <w:tcW w:w="1269" w:type="dxa"/>
          </w:tcPr>
          <w:p w14:paraId="533DD232" w14:textId="53AF1F38"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(2,987,890)</w:t>
            </w:r>
          </w:p>
        </w:tc>
        <w:tc>
          <w:tcPr>
            <w:tcW w:w="81" w:type="dxa"/>
          </w:tcPr>
          <w:p w14:paraId="05B5A621"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1" w:type="dxa"/>
          </w:tcPr>
          <w:p w14:paraId="24B2EAED" w14:textId="3B8E3563"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(172,000)</w:t>
            </w:r>
          </w:p>
        </w:tc>
      </w:tr>
      <w:tr w:rsidR="0049074C" w:rsidRPr="00961C80" w14:paraId="43A0DD1C" w14:textId="77777777" w:rsidTr="001C09C7">
        <w:trPr>
          <w:cantSplit/>
        </w:trPr>
        <w:tc>
          <w:tcPr>
            <w:tcW w:w="3420" w:type="dxa"/>
            <w:shd w:val="clear" w:color="auto" w:fill="auto"/>
          </w:tcPr>
          <w:p w14:paraId="218268C6" w14:textId="10CBDF6B"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961C80">
              <w:rPr>
                <w:rFonts w:cs="Arial"/>
                <w:sz w:val="16"/>
                <w:szCs w:val="16"/>
                <w:lang w:val="en-GB"/>
              </w:rPr>
              <w:t>Beginning balance transferred from subsidiar</w:t>
            </w:r>
            <w:r w:rsidR="00C4755A" w:rsidRPr="00961C80">
              <w:rPr>
                <w:rFonts w:cs="Arial"/>
                <w:sz w:val="16"/>
                <w:szCs w:val="16"/>
                <w:lang w:val="en-GB"/>
              </w:rPr>
              <w:t>ies</w:t>
            </w:r>
          </w:p>
        </w:tc>
        <w:tc>
          <w:tcPr>
            <w:tcW w:w="1161" w:type="dxa"/>
            <w:tcBorders>
              <w:left w:val="nil"/>
            </w:tcBorders>
          </w:tcPr>
          <w:p w14:paraId="22FA3DE3" w14:textId="41F6958D"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3,816,973</w:t>
            </w:r>
          </w:p>
        </w:tc>
        <w:tc>
          <w:tcPr>
            <w:tcW w:w="81" w:type="dxa"/>
            <w:tcBorders>
              <w:left w:val="nil"/>
            </w:tcBorders>
          </w:tcPr>
          <w:p w14:paraId="7524EBA7" w14:textId="77777777" w:rsidR="0049074C" w:rsidRPr="00961C80" w:rsidRDefault="0049074C" w:rsidP="00641DA3">
            <w:pPr>
              <w:spacing w:line="360" w:lineRule="auto"/>
              <w:ind w:left="-157"/>
              <w:jc w:val="both"/>
              <w:rPr>
                <w:rFonts w:cs="Arial"/>
                <w:sz w:val="16"/>
                <w:szCs w:val="16"/>
                <w:lang w:val="en-GB"/>
              </w:rPr>
            </w:pPr>
          </w:p>
        </w:tc>
        <w:tc>
          <w:tcPr>
            <w:tcW w:w="1215" w:type="dxa"/>
            <w:tcBorders>
              <w:left w:val="nil"/>
            </w:tcBorders>
          </w:tcPr>
          <w:p w14:paraId="24715CBB" w14:textId="3037B372"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2,477,333 </w:t>
            </w:r>
          </w:p>
        </w:tc>
        <w:tc>
          <w:tcPr>
            <w:tcW w:w="90" w:type="dxa"/>
            <w:tcBorders>
              <w:left w:val="nil"/>
            </w:tcBorders>
          </w:tcPr>
          <w:p w14:paraId="2BFF3D8A" w14:textId="77777777" w:rsidR="0049074C" w:rsidRPr="00961C80" w:rsidRDefault="0049074C" w:rsidP="00641DA3">
            <w:pPr>
              <w:spacing w:line="360" w:lineRule="auto"/>
              <w:ind w:left="-157"/>
              <w:jc w:val="both"/>
              <w:rPr>
                <w:rFonts w:cs="Arial"/>
                <w:sz w:val="16"/>
                <w:szCs w:val="16"/>
                <w:lang w:val="en-GB"/>
              </w:rPr>
            </w:pPr>
          </w:p>
        </w:tc>
        <w:tc>
          <w:tcPr>
            <w:tcW w:w="1269" w:type="dxa"/>
          </w:tcPr>
          <w:p w14:paraId="79E8952C" w14:textId="004D8469"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w:t>
            </w:r>
          </w:p>
        </w:tc>
        <w:tc>
          <w:tcPr>
            <w:tcW w:w="81" w:type="dxa"/>
          </w:tcPr>
          <w:p w14:paraId="6AAFA21B"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1" w:type="dxa"/>
          </w:tcPr>
          <w:p w14:paraId="6EEAE004" w14:textId="2FA5C00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2,477,333 </w:t>
            </w:r>
          </w:p>
        </w:tc>
      </w:tr>
      <w:tr w:rsidR="0049074C" w:rsidRPr="00961C80" w14:paraId="7AC6762B" w14:textId="77777777" w:rsidTr="001C09C7">
        <w:trPr>
          <w:cantSplit/>
        </w:trPr>
        <w:tc>
          <w:tcPr>
            <w:tcW w:w="3420" w:type="dxa"/>
          </w:tcPr>
          <w:p w14:paraId="0D4F4521"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Recognized expenses</w:t>
            </w:r>
          </w:p>
        </w:tc>
        <w:tc>
          <w:tcPr>
            <w:tcW w:w="1161" w:type="dxa"/>
            <w:tcBorders>
              <w:left w:val="nil"/>
            </w:tcBorders>
          </w:tcPr>
          <w:p w14:paraId="351BC12E" w14:textId="2BD41432"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100,754,100</w:t>
            </w:r>
          </w:p>
        </w:tc>
        <w:tc>
          <w:tcPr>
            <w:tcW w:w="81" w:type="dxa"/>
            <w:tcBorders>
              <w:left w:val="nil"/>
            </w:tcBorders>
          </w:tcPr>
          <w:p w14:paraId="04CED26A" w14:textId="77777777" w:rsidR="0049074C" w:rsidRPr="00961C80" w:rsidRDefault="0049074C" w:rsidP="00641DA3">
            <w:pPr>
              <w:spacing w:line="360" w:lineRule="auto"/>
              <w:ind w:left="-157"/>
              <w:jc w:val="both"/>
              <w:rPr>
                <w:rFonts w:cs="Arial"/>
                <w:sz w:val="16"/>
                <w:szCs w:val="16"/>
                <w:lang w:val="en-GB"/>
              </w:rPr>
            </w:pPr>
          </w:p>
        </w:tc>
        <w:tc>
          <w:tcPr>
            <w:tcW w:w="1215" w:type="dxa"/>
            <w:tcBorders>
              <w:left w:val="nil"/>
            </w:tcBorders>
          </w:tcPr>
          <w:p w14:paraId="0D6AD1AD" w14:textId="231C7802"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87,481,694 </w:t>
            </w:r>
          </w:p>
        </w:tc>
        <w:tc>
          <w:tcPr>
            <w:tcW w:w="90" w:type="dxa"/>
            <w:tcBorders>
              <w:left w:val="nil"/>
            </w:tcBorders>
          </w:tcPr>
          <w:p w14:paraId="55FA90EB" w14:textId="77777777" w:rsidR="0049074C" w:rsidRPr="00961C80" w:rsidRDefault="0049074C" w:rsidP="00641DA3">
            <w:pPr>
              <w:spacing w:line="360" w:lineRule="auto"/>
              <w:ind w:left="-157"/>
              <w:jc w:val="both"/>
              <w:rPr>
                <w:rFonts w:cs="Arial"/>
                <w:sz w:val="16"/>
                <w:szCs w:val="16"/>
                <w:lang w:val="en-GB"/>
              </w:rPr>
            </w:pPr>
          </w:p>
        </w:tc>
        <w:tc>
          <w:tcPr>
            <w:tcW w:w="1269" w:type="dxa"/>
          </w:tcPr>
          <w:p w14:paraId="0896749F" w14:textId="38DD543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rFonts w:cs="Arial"/>
                <w:sz w:val="16"/>
                <w:szCs w:val="16"/>
              </w:rPr>
              <w:t>70,801,055</w:t>
            </w:r>
          </w:p>
        </w:tc>
        <w:tc>
          <w:tcPr>
            <w:tcW w:w="81" w:type="dxa"/>
          </w:tcPr>
          <w:p w14:paraId="0F04A4CC"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1" w:type="dxa"/>
          </w:tcPr>
          <w:p w14:paraId="4032DFF4" w14:textId="2D95C43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86,577,944 </w:t>
            </w:r>
          </w:p>
        </w:tc>
      </w:tr>
      <w:tr w:rsidR="0049074C" w:rsidRPr="00961C80" w14:paraId="7B43D2BA" w14:textId="77777777" w:rsidTr="001C09C7">
        <w:trPr>
          <w:cantSplit/>
        </w:trPr>
        <w:tc>
          <w:tcPr>
            <w:tcW w:w="3420" w:type="dxa"/>
          </w:tcPr>
          <w:p w14:paraId="2AB04A5B"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Ending balance</w:t>
            </w:r>
          </w:p>
        </w:tc>
        <w:tc>
          <w:tcPr>
            <w:tcW w:w="1161" w:type="dxa"/>
            <w:tcBorders>
              <w:top w:val="single" w:sz="4" w:space="0" w:color="auto"/>
              <w:left w:val="nil"/>
              <w:bottom w:val="single" w:sz="12" w:space="0" w:color="auto"/>
            </w:tcBorders>
          </w:tcPr>
          <w:p w14:paraId="48214CEA" w14:textId="0217911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rPr>
            </w:pPr>
            <w:r w:rsidRPr="00961C80">
              <w:rPr>
                <w:rFonts w:cs="Arial"/>
                <w:sz w:val="16"/>
                <w:szCs w:val="16"/>
              </w:rPr>
              <w:t>104,240,572</w:t>
            </w:r>
          </w:p>
        </w:tc>
        <w:tc>
          <w:tcPr>
            <w:tcW w:w="81" w:type="dxa"/>
            <w:tcBorders>
              <w:left w:val="nil"/>
            </w:tcBorders>
          </w:tcPr>
          <w:p w14:paraId="40908E44" w14:textId="77777777" w:rsidR="0049074C" w:rsidRPr="00961C80" w:rsidRDefault="0049074C" w:rsidP="00641DA3">
            <w:pPr>
              <w:spacing w:line="360" w:lineRule="auto"/>
              <w:ind w:left="-157"/>
              <w:jc w:val="both"/>
              <w:rPr>
                <w:rFonts w:cs="Arial"/>
                <w:sz w:val="16"/>
                <w:szCs w:val="16"/>
                <w:lang w:val="en-GB"/>
              </w:rPr>
            </w:pPr>
          </w:p>
        </w:tc>
        <w:tc>
          <w:tcPr>
            <w:tcW w:w="1215" w:type="dxa"/>
            <w:tcBorders>
              <w:top w:val="single" w:sz="4" w:space="0" w:color="auto"/>
              <w:left w:val="nil"/>
              <w:bottom w:val="single" w:sz="12" w:space="0" w:color="auto"/>
            </w:tcBorders>
          </w:tcPr>
          <w:p w14:paraId="04AE97B4" w14:textId="27EC3A2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87,955,867 </w:t>
            </w:r>
          </w:p>
        </w:tc>
        <w:tc>
          <w:tcPr>
            <w:tcW w:w="90" w:type="dxa"/>
            <w:tcBorders>
              <w:left w:val="nil"/>
            </w:tcBorders>
          </w:tcPr>
          <w:p w14:paraId="38FE956E" w14:textId="77777777" w:rsidR="0049074C" w:rsidRPr="00961C80" w:rsidRDefault="0049074C" w:rsidP="00641DA3">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19B769EA" w14:textId="1DF3771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70,470,554</w:t>
            </w:r>
          </w:p>
        </w:tc>
        <w:tc>
          <w:tcPr>
            <w:tcW w:w="81" w:type="dxa"/>
          </w:tcPr>
          <w:p w14:paraId="2C66FE64"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1" w:type="dxa"/>
            <w:tcBorders>
              <w:top w:val="single" w:sz="4" w:space="0" w:color="auto"/>
              <w:bottom w:val="single" w:sz="12" w:space="0" w:color="auto"/>
            </w:tcBorders>
          </w:tcPr>
          <w:p w14:paraId="063A07A4" w14:textId="676AEFF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 xml:space="preserve"> 87,172,117 </w:t>
            </w:r>
          </w:p>
        </w:tc>
      </w:tr>
      <w:bookmarkEnd w:id="4"/>
    </w:tbl>
    <w:p w14:paraId="15AC2C4D" w14:textId="77777777" w:rsidR="00A74CBE" w:rsidRPr="00961C80" w:rsidRDefault="00A74CBE" w:rsidP="00641DA3">
      <w:pPr>
        <w:pStyle w:val="ListParagraph"/>
        <w:spacing w:after="0" w:line="360" w:lineRule="auto"/>
        <w:ind w:left="360"/>
        <w:contextualSpacing w:val="0"/>
        <w:jc w:val="thaiDistribute"/>
        <w:rPr>
          <w:rFonts w:ascii="Arial" w:hAnsi="Arial" w:cs="Arial"/>
          <w:sz w:val="16"/>
          <w:szCs w:val="16"/>
        </w:rPr>
      </w:pPr>
    </w:p>
    <w:p w14:paraId="73F81397" w14:textId="4570DBC7" w:rsidR="006772BF" w:rsidRPr="00961C80" w:rsidRDefault="006772BF" w:rsidP="00641DA3">
      <w:pPr>
        <w:pStyle w:val="ListParagraph"/>
        <w:numPr>
          <w:ilvl w:val="1"/>
          <w:numId w:val="18"/>
        </w:numPr>
        <w:spacing w:after="0" w:line="360" w:lineRule="auto"/>
        <w:ind w:left="720"/>
        <w:contextualSpacing w:val="0"/>
        <w:jc w:val="thaiDistribute"/>
        <w:rPr>
          <w:rFonts w:ascii="Arial" w:hAnsi="Arial" w:cs="Arial"/>
          <w:sz w:val="20"/>
          <w:szCs w:val="20"/>
        </w:rPr>
      </w:pPr>
      <w:r w:rsidRPr="00961C80">
        <w:rPr>
          <w:rFonts w:ascii="Arial" w:hAnsi="Arial" w:cs="Arial"/>
          <w:sz w:val="20"/>
          <w:szCs w:val="20"/>
        </w:rPr>
        <w:lastRenderedPageBreak/>
        <w:t>Lease liabilities</w:t>
      </w:r>
    </w:p>
    <w:p w14:paraId="65E2D087" w14:textId="77777777" w:rsidR="001A2666" w:rsidRPr="00961C80" w:rsidRDefault="001A2666" w:rsidP="00641DA3">
      <w:pPr>
        <w:pStyle w:val="ListParagraph"/>
        <w:spacing w:after="0" w:line="360" w:lineRule="auto"/>
        <w:ind w:left="360"/>
        <w:contextualSpacing w:val="0"/>
        <w:jc w:val="right"/>
        <w:rPr>
          <w:rFonts w:ascii="Arial" w:hAnsi="Arial" w:cstheme="minorBidi"/>
          <w:sz w:val="12"/>
          <w:szCs w:val="12"/>
        </w:rPr>
      </w:pPr>
    </w:p>
    <w:p w14:paraId="0F1488F6" w14:textId="42E1A77A" w:rsidR="006772BF" w:rsidRPr="00961C80" w:rsidRDefault="006772BF" w:rsidP="00641DA3">
      <w:pPr>
        <w:pStyle w:val="ListParagraph"/>
        <w:spacing w:after="0" w:line="360" w:lineRule="auto"/>
        <w:ind w:left="360"/>
        <w:contextualSpacing w:val="0"/>
        <w:jc w:val="right"/>
        <w:rPr>
          <w:rFonts w:ascii="Arial" w:hAnsi="Arial" w:cs="Arial"/>
          <w:sz w:val="16"/>
          <w:szCs w:val="16"/>
        </w:rPr>
      </w:pPr>
      <w:r w:rsidRPr="00961C80">
        <w:rPr>
          <w:rFonts w:ascii="Arial" w:hAnsi="Arial" w:cs="Arial"/>
          <w:sz w:val="16"/>
          <w:szCs w:val="16"/>
        </w:rPr>
        <w:t>(</w:t>
      </w:r>
      <w:proofErr w:type="gramStart"/>
      <w:r w:rsidRPr="00961C80">
        <w:rPr>
          <w:rFonts w:ascii="Arial" w:hAnsi="Arial" w:cs="Arial"/>
          <w:sz w:val="16"/>
          <w:szCs w:val="16"/>
        </w:rPr>
        <w:t>Unit :</w:t>
      </w:r>
      <w:proofErr w:type="gramEnd"/>
      <w:r w:rsidRPr="00961C80">
        <w:rPr>
          <w:rFonts w:ascii="Arial" w:hAnsi="Arial" w:cs="Arial"/>
          <w:sz w:val="16"/>
          <w:szCs w:val="16"/>
        </w:rPr>
        <w:t xml:space="preserve"> Baht)</w:t>
      </w:r>
    </w:p>
    <w:tbl>
      <w:tblPr>
        <w:tblW w:w="8589" w:type="dxa"/>
        <w:tblInd w:w="709" w:type="dxa"/>
        <w:tblLayout w:type="fixed"/>
        <w:tblCellMar>
          <w:left w:w="29" w:type="dxa"/>
          <w:right w:w="29" w:type="dxa"/>
        </w:tblCellMar>
        <w:tblLook w:val="0000" w:firstRow="0" w:lastRow="0" w:firstColumn="0" w:lastColumn="0" w:noHBand="0" w:noVBand="0"/>
      </w:tblPr>
      <w:tblGrid>
        <w:gridCol w:w="3402"/>
        <w:gridCol w:w="1191"/>
        <w:gridCol w:w="81"/>
        <w:gridCol w:w="1215"/>
        <w:gridCol w:w="90"/>
        <w:gridCol w:w="1269"/>
        <w:gridCol w:w="81"/>
        <w:gridCol w:w="1260"/>
      </w:tblGrid>
      <w:tr w:rsidR="006772BF" w:rsidRPr="00961C80" w14:paraId="1BE6E924" w14:textId="77777777" w:rsidTr="00F42A9F">
        <w:trPr>
          <w:cantSplit/>
        </w:trPr>
        <w:tc>
          <w:tcPr>
            <w:tcW w:w="3402" w:type="dxa"/>
          </w:tcPr>
          <w:p w14:paraId="21D6F7A5"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2487" w:type="dxa"/>
            <w:gridSpan w:val="3"/>
            <w:tcBorders>
              <w:bottom w:val="single" w:sz="4" w:space="0" w:color="auto"/>
            </w:tcBorders>
            <w:vAlign w:val="center"/>
          </w:tcPr>
          <w:p w14:paraId="4EE74A36"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961C80">
              <w:rPr>
                <w:rFonts w:cs="Arial"/>
                <w:sz w:val="16"/>
                <w:szCs w:val="16"/>
                <w:lang w:val="en-GB"/>
              </w:rPr>
              <w:t>CONSOLIDATED F/S</w:t>
            </w:r>
          </w:p>
        </w:tc>
        <w:tc>
          <w:tcPr>
            <w:tcW w:w="90" w:type="dxa"/>
          </w:tcPr>
          <w:p w14:paraId="1A16C838"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610" w:type="dxa"/>
            <w:gridSpan w:val="3"/>
            <w:tcBorders>
              <w:bottom w:val="single" w:sz="4" w:space="0" w:color="auto"/>
            </w:tcBorders>
            <w:vAlign w:val="center"/>
          </w:tcPr>
          <w:p w14:paraId="770BD492"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961C80">
              <w:rPr>
                <w:rFonts w:cs="Arial"/>
                <w:sz w:val="16"/>
                <w:szCs w:val="16"/>
                <w:lang w:val="en-GB"/>
              </w:rPr>
              <w:t>SEPARATE F/S</w:t>
            </w:r>
          </w:p>
        </w:tc>
      </w:tr>
      <w:tr w:rsidR="006369A3" w:rsidRPr="00961C80" w14:paraId="61863EA5" w14:textId="77777777" w:rsidTr="00F42A9F">
        <w:trPr>
          <w:cantSplit/>
        </w:trPr>
        <w:tc>
          <w:tcPr>
            <w:tcW w:w="3402" w:type="dxa"/>
          </w:tcPr>
          <w:p w14:paraId="048AC68D"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p>
        </w:tc>
        <w:tc>
          <w:tcPr>
            <w:tcW w:w="1191" w:type="dxa"/>
            <w:tcBorders>
              <w:top w:val="single" w:sz="4" w:space="0" w:color="auto"/>
              <w:bottom w:val="single" w:sz="4" w:space="0" w:color="auto"/>
            </w:tcBorders>
            <w:vAlign w:val="bottom"/>
          </w:tcPr>
          <w:p w14:paraId="4A8E3748"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30 September</w:t>
            </w:r>
          </w:p>
          <w:p w14:paraId="38A8DA3F" w14:textId="4CEB9CE6"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2023</w:t>
            </w:r>
          </w:p>
        </w:tc>
        <w:tc>
          <w:tcPr>
            <w:tcW w:w="81" w:type="dxa"/>
            <w:vAlign w:val="bottom"/>
          </w:tcPr>
          <w:p w14:paraId="40C977B5"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15" w:type="dxa"/>
            <w:tcBorders>
              <w:bottom w:val="single" w:sz="4" w:space="0" w:color="auto"/>
            </w:tcBorders>
            <w:vAlign w:val="bottom"/>
          </w:tcPr>
          <w:p w14:paraId="3AC41127"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31 December</w:t>
            </w:r>
          </w:p>
          <w:p w14:paraId="4975163D" w14:textId="0ED2C8E8"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961C80">
              <w:rPr>
                <w:rFonts w:cs="Arial"/>
                <w:sz w:val="16"/>
                <w:szCs w:val="16"/>
                <w:lang w:val="en-GB"/>
              </w:rPr>
              <w:t>2022</w:t>
            </w:r>
          </w:p>
        </w:tc>
        <w:tc>
          <w:tcPr>
            <w:tcW w:w="90" w:type="dxa"/>
            <w:vAlign w:val="bottom"/>
          </w:tcPr>
          <w:p w14:paraId="2BE2FDA6"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9" w:type="dxa"/>
            <w:tcBorders>
              <w:top w:val="single" w:sz="4" w:space="0" w:color="auto"/>
              <w:bottom w:val="single" w:sz="4" w:space="0" w:color="auto"/>
            </w:tcBorders>
            <w:vAlign w:val="bottom"/>
          </w:tcPr>
          <w:p w14:paraId="016419B4"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30 September</w:t>
            </w:r>
          </w:p>
          <w:p w14:paraId="5D258278" w14:textId="783ABAD2"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2023</w:t>
            </w:r>
          </w:p>
        </w:tc>
        <w:tc>
          <w:tcPr>
            <w:tcW w:w="81" w:type="dxa"/>
            <w:vAlign w:val="bottom"/>
          </w:tcPr>
          <w:p w14:paraId="030B0C11"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60" w:type="dxa"/>
            <w:tcBorders>
              <w:bottom w:val="single" w:sz="4" w:space="0" w:color="auto"/>
            </w:tcBorders>
            <w:vAlign w:val="bottom"/>
          </w:tcPr>
          <w:p w14:paraId="19DED3FF" w14:textId="7777777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31 December</w:t>
            </w:r>
          </w:p>
          <w:p w14:paraId="305900F3" w14:textId="1477ADF7" w:rsidR="006369A3" w:rsidRPr="00961C80" w:rsidRDefault="00636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2022</w:t>
            </w:r>
          </w:p>
        </w:tc>
      </w:tr>
      <w:tr w:rsidR="0049074C" w:rsidRPr="00961C80" w14:paraId="45A25B87" w14:textId="77777777" w:rsidTr="00F42A9F">
        <w:trPr>
          <w:cantSplit/>
        </w:trPr>
        <w:tc>
          <w:tcPr>
            <w:tcW w:w="3402" w:type="dxa"/>
          </w:tcPr>
          <w:p w14:paraId="761E2E02"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Lease liabilities</w:t>
            </w:r>
          </w:p>
        </w:tc>
        <w:tc>
          <w:tcPr>
            <w:tcW w:w="1191" w:type="dxa"/>
            <w:tcBorders>
              <w:left w:val="nil"/>
            </w:tcBorders>
          </w:tcPr>
          <w:p w14:paraId="7ED7FC68" w14:textId="23B8321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sz w:val="16"/>
                <w:szCs w:val="16"/>
              </w:rPr>
              <w:t>78,650,712</w:t>
            </w:r>
          </w:p>
        </w:tc>
        <w:tc>
          <w:tcPr>
            <w:tcW w:w="81" w:type="dxa"/>
            <w:tcBorders>
              <w:left w:val="nil"/>
            </w:tcBorders>
          </w:tcPr>
          <w:p w14:paraId="3EFB2162" w14:textId="77777777" w:rsidR="0049074C" w:rsidRPr="00961C80" w:rsidRDefault="0049074C" w:rsidP="00641DA3">
            <w:pPr>
              <w:spacing w:line="360" w:lineRule="auto"/>
              <w:ind w:left="-157"/>
              <w:jc w:val="both"/>
              <w:rPr>
                <w:rFonts w:cs="Arial"/>
                <w:sz w:val="16"/>
                <w:szCs w:val="16"/>
                <w:lang w:val="en-GB"/>
              </w:rPr>
            </w:pPr>
          </w:p>
        </w:tc>
        <w:tc>
          <w:tcPr>
            <w:tcW w:w="1215" w:type="dxa"/>
            <w:tcBorders>
              <w:left w:val="nil"/>
            </w:tcBorders>
          </w:tcPr>
          <w:p w14:paraId="433C9354" w14:textId="29FC582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13,885,200</w:t>
            </w:r>
          </w:p>
        </w:tc>
        <w:tc>
          <w:tcPr>
            <w:tcW w:w="90" w:type="dxa"/>
            <w:tcBorders>
              <w:left w:val="nil"/>
            </w:tcBorders>
          </w:tcPr>
          <w:p w14:paraId="05ECD87C" w14:textId="77777777" w:rsidR="0049074C" w:rsidRPr="00961C80" w:rsidRDefault="0049074C" w:rsidP="00641DA3">
            <w:pPr>
              <w:spacing w:line="360" w:lineRule="auto"/>
              <w:ind w:left="-157"/>
              <w:jc w:val="both"/>
              <w:rPr>
                <w:rFonts w:cs="Arial"/>
                <w:sz w:val="16"/>
                <w:szCs w:val="16"/>
                <w:lang w:val="en-GB"/>
              </w:rPr>
            </w:pPr>
          </w:p>
        </w:tc>
        <w:tc>
          <w:tcPr>
            <w:tcW w:w="1269" w:type="dxa"/>
          </w:tcPr>
          <w:p w14:paraId="6A39ADCA" w14:textId="5E4998A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sz w:val="16"/>
                <w:szCs w:val="16"/>
              </w:rPr>
              <w:t>71,751,064</w:t>
            </w:r>
          </w:p>
        </w:tc>
        <w:tc>
          <w:tcPr>
            <w:tcW w:w="81" w:type="dxa"/>
          </w:tcPr>
          <w:p w14:paraId="41CD06AF"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0" w:type="dxa"/>
          </w:tcPr>
          <w:p w14:paraId="71863B6B" w14:textId="1ABE5C3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13,885,200</w:t>
            </w:r>
          </w:p>
        </w:tc>
      </w:tr>
      <w:tr w:rsidR="0049074C" w:rsidRPr="00961C80" w14:paraId="36288C9F" w14:textId="77777777" w:rsidTr="00F42A9F">
        <w:trPr>
          <w:cantSplit/>
        </w:trPr>
        <w:tc>
          <w:tcPr>
            <w:tcW w:w="3402" w:type="dxa"/>
          </w:tcPr>
          <w:p w14:paraId="009E1400" w14:textId="42C1648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u w:val="single"/>
                <w:lang w:val="en-GB"/>
              </w:rPr>
              <w:t>Less:</w:t>
            </w:r>
            <w:r w:rsidRPr="00961C80">
              <w:rPr>
                <w:rFonts w:cs="Arial"/>
                <w:sz w:val="16"/>
                <w:szCs w:val="16"/>
                <w:lang w:val="en-GB"/>
              </w:rPr>
              <w:t xml:space="preserve"> deferred financing charges</w:t>
            </w:r>
          </w:p>
        </w:tc>
        <w:tc>
          <w:tcPr>
            <w:tcW w:w="1191" w:type="dxa"/>
            <w:tcBorders>
              <w:left w:val="nil"/>
              <w:bottom w:val="single" w:sz="4" w:space="0" w:color="auto"/>
            </w:tcBorders>
          </w:tcPr>
          <w:p w14:paraId="4B720231" w14:textId="6C65F38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sz w:val="16"/>
                <w:szCs w:val="16"/>
              </w:rPr>
              <w:t>(15,825,678)</w:t>
            </w:r>
          </w:p>
        </w:tc>
        <w:tc>
          <w:tcPr>
            <w:tcW w:w="81" w:type="dxa"/>
            <w:tcBorders>
              <w:left w:val="nil"/>
            </w:tcBorders>
          </w:tcPr>
          <w:p w14:paraId="6FCAE27F" w14:textId="77777777" w:rsidR="0049074C" w:rsidRPr="00961C80" w:rsidRDefault="0049074C" w:rsidP="00641DA3">
            <w:pPr>
              <w:spacing w:line="360" w:lineRule="auto"/>
              <w:ind w:left="-157"/>
              <w:jc w:val="both"/>
              <w:rPr>
                <w:rFonts w:cs="Arial"/>
                <w:sz w:val="16"/>
                <w:szCs w:val="16"/>
                <w:lang w:val="en-GB"/>
              </w:rPr>
            </w:pPr>
          </w:p>
        </w:tc>
        <w:tc>
          <w:tcPr>
            <w:tcW w:w="1215" w:type="dxa"/>
            <w:tcBorders>
              <w:left w:val="nil"/>
              <w:bottom w:val="single" w:sz="4" w:space="0" w:color="auto"/>
            </w:tcBorders>
          </w:tcPr>
          <w:p w14:paraId="55601F7E" w14:textId="2002726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(1,545,459)</w:t>
            </w:r>
          </w:p>
        </w:tc>
        <w:tc>
          <w:tcPr>
            <w:tcW w:w="90" w:type="dxa"/>
            <w:tcBorders>
              <w:left w:val="nil"/>
            </w:tcBorders>
          </w:tcPr>
          <w:p w14:paraId="63A4FA44" w14:textId="77777777" w:rsidR="0049074C" w:rsidRPr="00961C80" w:rsidRDefault="0049074C" w:rsidP="00641DA3">
            <w:pPr>
              <w:spacing w:line="360" w:lineRule="auto"/>
              <w:ind w:left="-157"/>
              <w:jc w:val="both"/>
              <w:rPr>
                <w:rFonts w:cs="Arial"/>
                <w:sz w:val="16"/>
                <w:szCs w:val="16"/>
                <w:lang w:val="en-GB"/>
              </w:rPr>
            </w:pPr>
          </w:p>
        </w:tc>
        <w:tc>
          <w:tcPr>
            <w:tcW w:w="1269" w:type="dxa"/>
            <w:tcBorders>
              <w:bottom w:val="single" w:sz="4" w:space="0" w:color="auto"/>
            </w:tcBorders>
          </w:tcPr>
          <w:p w14:paraId="4B21E635" w14:textId="48720E5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sz w:val="16"/>
                <w:szCs w:val="16"/>
              </w:rPr>
              <w:t>(14,464,143)</w:t>
            </w:r>
          </w:p>
        </w:tc>
        <w:tc>
          <w:tcPr>
            <w:tcW w:w="81" w:type="dxa"/>
          </w:tcPr>
          <w:p w14:paraId="6E89617B"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0" w:type="dxa"/>
            <w:tcBorders>
              <w:bottom w:val="single" w:sz="4" w:space="0" w:color="auto"/>
            </w:tcBorders>
          </w:tcPr>
          <w:p w14:paraId="276DB0E8" w14:textId="7C980B8B"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(1,545,459)</w:t>
            </w:r>
          </w:p>
        </w:tc>
      </w:tr>
      <w:tr w:rsidR="0049074C" w:rsidRPr="00961C80" w14:paraId="00B72862" w14:textId="77777777" w:rsidTr="00F42A9F">
        <w:trPr>
          <w:cantSplit/>
        </w:trPr>
        <w:tc>
          <w:tcPr>
            <w:tcW w:w="3402" w:type="dxa"/>
            <w:shd w:val="clear" w:color="auto" w:fill="auto"/>
          </w:tcPr>
          <w:p w14:paraId="4CA78F85"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961C80">
              <w:rPr>
                <w:rFonts w:cs="Arial"/>
                <w:sz w:val="16"/>
                <w:szCs w:val="16"/>
                <w:lang w:val="en-GB"/>
              </w:rPr>
              <w:t>Present value of lease liabilities</w:t>
            </w:r>
          </w:p>
        </w:tc>
        <w:tc>
          <w:tcPr>
            <w:tcW w:w="1191" w:type="dxa"/>
            <w:tcBorders>
              <w:top w:val="single" w:sz="4" w:space="0" w:color="auto"/>
              <w:left w:val="nil"/>
            </w:tcBorders>
          </w:tcPr>
          <w:p w14:paraId="5339C066" w14:textId="1E3C0F62"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sz w:val="16"/>
                <w:szCs w:val="16"/>
              </w:rPr>
              <w:t>62,825,034</w:t>
            </w:r>
          </w:p>
        </w:tc>
        <w:tc>
          <w:tcPr>
            <w:tcW w:w="81" w:type="dxa"/>
            <w:tcBorders>
              <w:left w:val="nil"/>
            </w:tcBorders>
          </w:tcPr>
          <w:p w14:paraId="6996F626" w14:textId="77777777" w:rsidR="0049074C" w:rsidRPr="00961C80" w:rsidRDefault="0049074C" w:rsidP="00641DA3">
            <w:pPr>
              <w:spacing w:line="360" w:lineRule="auto"/>
              <w:ind w:left="-157"/>
              <w:jc w:val="both"/>
              <w:rPr>
                <w:rFonts w:cs="Arial"/>
                <w:sz w:val="16"/>
                <w:szCs w:val="16"/>
                <w:lang w:val="en-GB"/>
              </w:rPr>
            </w:pPr>
          </w:p>
        </w:tc>
        <w:tc>
          <w:tcPr>
            <w:tcW w:w="1215" w:type="dxa"/>
            <w:tcBorders>
              <w:top w:val="single" w:sz="4" w:space="0" w:color="auto"/>
              <w:left w:val="nil"/>
            </w:tcBorders>
          </w:tcPr>
          <w:p w14:paraId="5F6DFBA0" w14:textId="1E285B9F"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12,339,741</w:t>
            </w:r>
          </w:p>
        </w:tc>
        <w:tc>
          <w:tcPr>
            <w:tcW w:w="90" w:type="dxa"/>
            <w:tcBorders>
              <w:left w:val="nil"/>
            </w:tcBorders>
          </w:tcPr>
          <w:p w14:paraId="195B1194" w14:textId="77777777" w:rsidR="0049074C" w:rsidRPr="00961C80" w:rsidRDefault="0049074C" w:rsidP="00641DA3">
            <w:pPr>
              <w:spacing w:line="360" w:lineRule="auto"/>
              <w:ind w:left="-157"/>
              <w:jc w:val="both"/>
              <w:rPr>
                <w:rFonts w:cs="Arial"/>
                <w:sz w:val="16"/>
                <w:szCs w:val="16"/>
                <w:lang w:val="en-GB"/>
              </w:rPr>
            </w:pPr>
          </w:p>
        </w:tc>
        <w:tc>
          <w:tcPr>
            <w:tcW w:w="1269" w:type="dxa"/>
            <w:tcBorders>
              <w:top w:val="single" w:sz="4" w:space="0" w:color="auto"/>
            </w:tcBorders>
          </w:tcPr>
          <w:p w14:paraId="55BE162F" w14:textId="5A9C167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sz w:val="16"/>
                <w:szCs w:val="16"/>
              </w:rPr>
              <w:t>57,286,921</w:t>
            </w:r>
          </w:p>
        </w:tc>
        <w:tc>
          <w:tcPr>
            <w:tcW w:w="81" w:type="dxa"/>
          </w:tcPr>
          <w:p w14:paraId="7865E47C"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0" w:type="dxa"/>
            <w:tcBorders>
              <w:top w:val="single" w:sz="4" w:space="0" w:color="auto"/>
            </w:tcBorders>
          </w:tcPr>
          <w:p w14:paraId="77FB59F6" w14:textId="06C72FD3"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12,339,741</w:t>
            </w:r>
          </w:p>
        </w:tc>
      </w:tr>
      <w:tr w:rsidR="0049074C" w:rsidRPr="00961C80" w14:paraId="038E5AEC" w14:textId="77777777" w:rsidTr="00F42A9F">
        <w:trPr>
          <w:cantSplit/>
        </w:trPr>
        <w:tc>
          <w:tcPr>
            <w:tcW w:w="3402" w:type="dxa"/>
            <w:shd w:val="clear" w:color="auto" w:fill="auto"/>
          </w:tcPr>
          <w:p w14:paraId="0D94EE61" w14:textId="1880967A"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lang w:val="en-GB"/>
              </w:rPr>
            </w:pPr>
            <w:r w:rsidRPr="00961C80">
              <w:rPr>
                <w:rFonts w:cs="Arial"/>
                <w:sz w:val="16"/>
                <w:szCs w:val="16"/>
                <w:u w:val="single"/>
                <w:lang w:val="en-GB"/>
              </w:rPr>
              <w:t>Less:</w:t>
            </w:r>
            <w:r w:rsidRPr="00961C80">
              <w:rPr>
                <w:rFonts w:cs="Arial"/>
                <w:sz w:val="16"/>
                <w:szCs w:val="16"/>
                <w:lang w:val="en-GB"/>
              </w:rPr>
              <w:t xml:space="preserve"> current portion</w:t>
            </w:r>
          </w:p>
        </w:tc>
        <w:tc>
          <w:tcPr>
            <w:tcW w:w="1191" w:type="dxa"/>
            <w:tcBorders>
              <w:left w:val="nil"/>
            </w:tcBorders>
          </w:tcPr>
          <w:p w14:paraId="2589AA40" w14:textId="0126E2F8"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sz w:val="16"/>
                <w:szCs w:val="16"/>
              </w:rPr>
              <w:t>(6,878,316)</w:t>
            </w:r>
          </w:p>
        </w:tc>
        <w:tc>
          <w:tcPr>
            <w:tcW w:w="81" w:type="dxa"/>
            <w:tcBorders>
              <w:left w:val="nil"/>
            </w:tcBorders>
          </w:tcPr>
          <w:p w14:paraId="2D552245" w14:textId="77777777" w:rsidR="0049074C" w:rsidRPr="00961C80" w:rsidRDefault="0049074C" w:rsidP="00641DA3">
            <w:pPr>
              <w:spacing w:line="360" w:lineRule="auto"/>
              <w:ind w:left="-157"/>
              <w:jc w:val="both"/>
              <w:rPr>
                <w:rFonts w:cs="Arial"/>
                <w:sz w:val="16"/>
                <w:szCs w:val="16"/>
                <w:lang w:val="en-GB"/>
              </w:rPr>
            </w:pPr>
          </w:p>
        </w:tc>
        <w:tc>
          <w:tcPr>
            <w:tcW w:w="1215" w:type="dxa"/>
            <w:tcBorders>
              <w:left w:val="nil"/>
            </w:tcBorders>
          </w:tcPr>
          <w:p w14:paraId="36107810" w14:textId="792E9FF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(1,994,065)</w:t>
            </w:r>
          </w:p>
        </w:tc>
        <w:tc>
          <w:tcPr>
            <w:tcW w:w="90" w:type="dxa"/>
            <w:tcBorders>
              <w:left w:val="nil"/>
            </w:tcBorders>
          </w:tcPr>
          <w:p w14:paraId="30DAC87B" w14:textId="77777777" w:rsidR="0049074C" w:rsidRPr="00961C80" w:rsidRDefault="0049074C" w:rsidP="00641DA3">
            <w:pPr>
              <w:spacing w:line="360" w:lineRule="auto"/>
              <w:ind w:left="-157"/>
              <w:jc w:val="both"/>
              <w:rPr>
                <w:rFonts w:cs="Arial"/>
                <w:sz w:val="16"/>
                <w:szCs w:val="16"/>
                <w:lang w:val="en-GB"/>
              </w:rPr>
            </w:pPr>
          </w:p>
        </w:tc>
        <w:tc>
          <w:tcPr>
            <w:tcW w:w="1269" w:type="dxa"/>
          </w:tcPr>
          <w:p w14:paraId="5449DD91" w14:textId="311783D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sz w:val="16"/>
                <w:szCs w:val="16"/>
              </w:rPr>
              <w:t>(6,090,747)</w:t>
            </w:r>
          </w:p>
        </w:tc>
        <w:tc>
          <w:tcPr>
            <w:tcW w:w="81" w:type="dxa"/>
          </w:tcPr>
          <w:p w14:paraId="30C5D712"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0" w:type="dxa"/>
          </w:tcPr>
          <w:p w14:paraId="30D8ADC0" w14:textId="295FB22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(1,994,065)</w:t>
            </w:r>
          </w:p>
        </w:tc>
      </w:tr>
      <w:tr w:rsidR="0049074C" w:rsidRPr="00961C80" w14:paraId="49059238" w14:textId="77777777" w:rsidTr="00F42A9F">
        <w:trPr>
          <w:cantSplit/>
        </w:trPr>
        <w:tc>
          <w:tcPr>
            <w:tcW w:w="3402" w:type="dxa"/>
          </w:tcPr>
          <w:p w14:paraId="0742BDBE"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jc w:val="thaiDistribute"/>
              <w:rPr>
                <w:rFonts w:cs="Arial"/>
                <w:sz w:val="16"/>
                <w:szCs w:val="16"/>
                <w:cs/>
                <w:lang w:val="en-GB"/>
              </w:rPr>
            </w:pPr>
            <w:r w:rsidRPr="00961C80">
              <w:rPr>
                <w:rFonts w:cs="Arial"/>
                <w:sz w:val="16"/>
                <w:szCs w:val="16"/>
                <w:lang w:val="en-GB"/>
              </w:rPr>
              <w:t>Amount due more than one year</w:t>
            </w:r>
          </w:p>
        </w:tc>
        <w:tc>
          <w:tcPr>
            <w:tcW w:w="1191" w:type="dxa"/>
            <w:tcBorders>
              <w:top w:val="single" w:sz="4" w:space="0" w:color="auto"/>
              <w:left w:val="nil"/>
              <w:bottom w:val="single" w:sz="12" w:space="0" w:color="auto"/>
            </w:tcBorders>
          </w:tcPr>
          <w:p w14:paraId="2675E9BB" w14:textId="4BDDF8B1"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sz w:val="16"/>
                <w:szCs w:val="16"/>
              </w:rPr>
              <w:t>55,946,718</w:t>
            </w:r>
          </w:p>
        </w:tc>
        <w:tc>
          <w:tcPr>
            <w:tcW w:w="81" w:type="dxa"/>
            <w:tcBorders>
              <w:left w:val="nil"/>
            </w:tcBorders>
          </w:tcPr>
          <w:p w14:paraId="14947E42" w14:textId="77777777" w:rsidR="0049074C" w:rsidRPr="00961C80" w:rsidRDefault="0049074C" w:rsidP="00641DA3">
            <w:pPr>
              <w:spacing w:line="360" w:lineRule="auto"/>
              <w:ind w:left="-157"/>
              <w:jc w:val="both"/>
              <w:rPr>
                <w:rFonts w:cs="Arial"/>
                <w:sz w:val="16"/>
                <w:szCs w:val="16"/>
                <w:lang w:val="en-GB"/>
              </w:rPr>
            </w:pPr>
          </w:p>
        </w:tc>
        <w:tc>
          <w:tcPr>
            <w:tcW w:w="1215" w:type="dxa"/>
            <w:tcBorders>
              <w:top w:val="single" w:sz="4" w:space="0" w:color="auto"/>
              <w:left w:val="nil"/>
              <w:bottom w:val="single" w:sz="12" w:space="0" w:color="auto"/>
            </w:tcBorders>
          </w:tcPr>
          <w:p w14:paraId="1FBC5CDB" w14:textId="70F2035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10,345,676</w:t>
            </w:r>
          </w:p>
        </w:tc>
        <w:tc>
          <w:tcPr>
            <w:tcW w:w="90" w:type="dxa"/>
            <w:tcBorders>
              <w:left w:val="nil"/>
            </w:tcBorders>
          </w:tcPr>
          <w:p w14:paraId="1842FDDA" w14:textId="77777777" w:rsidR="0049074C" w:rsidRPr="00961C80" w:rsidRDefault="0049074C" w:rsidP="00641DA3">
            <w:pPr>
              <w:spacing w:line="360" w:lineRule="auto"/>
              <w:ind w:left="-157"/>
              <w:jc w:val="both"/>
              <w:rPr>
                <w:rFonts w:cs="Arial"/>
                <w:sz w:val="16"/>
                <w:szCs w:val="16"/>
                <w:lang w:val="en-GB"/>
              </w:rPr>
            </w:pPr>
          </w:p>
        </w:tc>
        <w:tc>
          <w:tcPr>
            <w:tcW w:w="1269" w:type="dxa"/>
            <w:tcBorders>
              <w:top w:val="single" w:sz="4" w:space="0" w:color="auto"/>
              <w:bottom w:val="single" w:sz="12" w:space="0" w:color="auto"/>
            </w:tcBorders>
          </w:tcPr>
          <w:p w14:paraId="5D1141D3" w14:textId="6E28AA8F"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sz w:val="16"/>
                <w:szCs w:val="16"/>
              </w:rPr>
              <w:t>51,196,174</w:t>
            </w:r>
          </w:p>
        </w:tc>
        <w:tc>
          <w:tcPr>
            <w:tcW w:w="81" w:type="dxa"/>
          </w:tcPr>
          <w:p w14:paraId="7A172D3E" w14:textId="77777777" w:rsidR="0049074C" w:rsidRPr="00961C80" w:rsidRDefault="0049074C" w:rsidP="00641DA3">
            <w:pPr>
              <w:pStyle w:val="a1"/>
              <w:spacing w:line="360" w:lineRule="auto"/>
              <w:ind w:left="-157" w:right="0"/>
              <w:jc w:val="both"/>
              <w:rPr>
                <w:rFonts w:ascii="Arial" w:hAnsi="Arial" w:cs="Arial"/>
                <w:sz w:val="16"/>
                <w:szCs w:val="16"/>
                <w:cs/>
                <w:lang w:val="en-GB"/>
              </w:rPr>
            </w:pPr>
          </w:p>
        </w:tc>
        <w:tc>
          <w:tcPr>
            <w:tcW w:w="1260" w:type="dxa"/>
            <w:tcBorders>
              <w:top w:val="single" w:sz="4" w:space="0" w:color="auto"/>
              <w:bottom w:val="single" w:sz="12" w:space="0" w:color="auto"/>
            </w:tcBorders>
          </w:tcPr>
          <w:p w14:paraId="662F8B72" w14:textId="76650F94"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rFonts w:cs="Arial"/>
                <w:sz w:val="16"/>
                <w:szCs w:val="16"/>
              </w:rPr>
              <w:t>10,345,676</w:t>
            </w:r>
          </w:p>
        </w:tc>
      </w:tr>
    </w:tbl>
    <w:p w14:paraId="75C74735" w14:textId="77777777" w:rsidR="006772BF" w:rsidRPr="00961C80" w:rsidRDefault="006772BF" w:rsidP="00641DA3">
      <w:pPr>
        <w:pStyle w:val="ListParagraph"/>
        <w:spacing w:after="0" w:line="360" w:lineRule="auto"/>
        <w:contextualSpacing w:val="0"/>
        <w:jc w:val="thaiDistribute"/>
        <w:rPr>
          <w:rFonts w:ascii="Arial" w:hAnsi="Arial" w:cs="Arial"/>
          <w:sz w:val="18"/>
          <w:szCs w:val="18"/>
        </w:rPr>
      </w:pPr>
    </w:p>
    <w:p w14:paraId="7903A66D" w14:textId="77777777" w:rsidR="006772BF" w:rsidRPr="00961C80" w:rsidRDefault="006772BF" w:rsidP="00641DA3">
      <w:pPr>
        <w:pStyle w:val="ListParagraph"/>
        <w:spacing w:after="0" w:line="360" w:lineRule="auto"/>
        <w:contextualSpacing w:val="0"/>
        <w:jc w:val="thaiDistribute"/>
        <w:rPr>
          <w:rFonts w:ascii="Arial" w:hAnsi="Arial" w:cs="Arial"/>
          <w:i/>
          <w:iCs/>
          <w:sz w:val="20"/>
          <w:szCs w:val="20"/>
        </w:rPr>
      </w:pPr>
      <w:r w:rsidRPr="00961C80">
        <w:rPr>
          <w:rFonts w:ascii="Arial" w:hAnsi="Arial" w:cs="Arial"/>
          <w:i/>
          <w:iCs/>
          <w:sz w:val="20"/>
          <w:szCs w:val="20"/>
        </w:rPr>
        <w:t>Other related information</w:t>
      </w:r>
    </w:p>
    <w:p w14:paraId="1C148C46" w14:textId="77777777" w:rsidR="006772BF" w:rsidRPr="00961C80" w:rsidRDefault="006772BF" w:rsidP="00641DA3">
      <w:pPr>
        <w:pStyle w:val="ListParagraph"/>
        <w:spacing w:after="0" w:line="360" w:lineRule="auto"/>
        <w:contextualSpacing w:val="0"/>
        <w:jc w:val="thaiDistribute"/>
        <w:rPr>
          <w:rFonts w:ascii="Arial" w:hAnsi="Arial" w:cs="Arial"/>
          <w:i/>
          <w:iCs/>
          <w:sz w:val="16"/>
          <w:szCs w:val="16"/>
        </w:rPr>
      </w:pPr>
      <w:bookmarkStart w:id="5" w:name="_Hlk140849621"/>
    </w:p>
    <w:p w14:paraId="5B5629D4" w14:textId="39E25674" w:rsidR="006772BF" w:rsidRPr="00961C80" w:rsidRDefault="006772BF" w:rsidP="00641DA3">
      <w:pPr>
        <w:pStyle w:val="ListParagraph"/>
        <w:spacing w:after="60" w:line="360" w:lineRule="auto"/>
        <w:contextualSpacing w:val="0"/>
        <w:jc w:val="thaiDistribute"/>
        <w:rPr>
          <w:rFonts w:ascii="Arial" w:hAnsi="Arial" w:cs="Arial"/>
          <w:sz w:val="20"/>
          <w:szCs w:val="20"/>
        </w:rPr>
      </w:pPr>
      <w:r w:rsidRPr="00961C80">
        <w:rPr>
          <w:rFonts w:ascii="Arial" w:hAnsi="Arial" w:cs="Arial"/>
          <w:sz w:val="20"/>
          <w:szCs w:val="20"/>
        </w:rPr>
        <w:t xml:space="preserve">For the three-month periods ended 30 </w:t>
      </w:r>
      <w:r w:rsidR="00E76D8D" w:rsidRPr="00961C80">
        <w:rPr>
          <w:rFonts w:ascii="Arial" w:hAnsi="Arial" w:cs="Arial"/>
          <w:sz w:val="20"/>
          <w:szCs w:val="20"/>
        </w:rPr>
        <w:t>September</w:t>
      </w:r>
      <w:r w:rsidRPr="00961C80">
        <w:rPr>
          <w:rFonts w:ascii="Arial" w:hAnsi="Arial" w:cs="Arial"/>
          <w:sz w:val="20"/>
          <w:szCs w:val="20"/>
        </w:rPr>
        <w:t xml:space="preserve"> 2023 and 2022</w:t>
      </w:r>
    </w:p>
    <w:tbl>
      <w:tblPr>
        <w:tblW w:w="8559" w:type="dxa"/>
        <w:tblInd w:w="711" w:type="dxa"/>
        <w:tblLayout w:type="fixed"/>
        <w:tblCellMar>
          <w:left w:w="29" w:type="dxa"/>
          <w:right w:w="29" w:type="dxa"/>
        </w:tblCellMar>
        <w:tblLook w:val="0000" w:firstRow="0" w:lastRow="0" w:firstColumn="0" w:lastColumn="0" w:noHBand="0" w:noVBand="0"/>
      </w:tblPr>
      <w:tblGrid>
        <w:gridCol w:w="3366"/>
        <w:gridCol w:w="1197"/>
        <w:gridCol w:w="78"/>
        <w:gridCol w:w="1209"/>
        <w:gridCol w:w="90"/>
        <w:gridCol w:w="1260"/>
        <w:gridCol w:w="90"/>
        <w:gridCol w:w="1269"/>
      </w:tblGrid>
      <w:tr w:rsidR="006772BF" w:rsidRPr="00961C80" w14:paraId="756140AC" w14:textId="77777777" w:rsidTr="007734F6">
        <w:trPr>
          <w:cantSplit/>
        </w:trPr>
        <w:tc>
          <w:tcPr>
            <w:tcW w:w="3366" w:type="dxa"/>
          </w:tcPr>
          <w:p w14:paraId="138F8009"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tcBorders>
          </w:tcPr>
          <w:p w14:paraId="032FA0D5" w14:textId="77777777" w:rsidR="006772BF" w:rsidRPr="00961C80" w:rsidRDefault="006772BF" w:rsidP="00641DA3">
            <w:pPr>
              <w:spacing w:line="360" w:lineRule="auto"/>
              <w:jc w:val="center"/>
              <w:rPr>
                <w:rFonts w:cs="Arial"/>
                <w:sz w:val="16"/>
                <w:szCs w:val="16"/>
                <w:cs/>
              </w:rPr>
            </w:pPr>
          </w:p>
        </w:tc>
        <w:tc>
          <w:tcPr>
            <w:tcW w:w="90" w:type="dxa"/>
          </w:tcPr>
          <w:p w14:paraId="5539AA66" w14:textId="77777777" w:rsidR="006772BF" w:rsidRPr="00961C80" w:rsidRDefault="006772BF" w:rsidP="00641DA3">
            <w:pPr>
              <w:spacing w:line="360" w:lineRule="auto"/>
              <w:ind w:right="72"/>
              <w:rPr>
                <w:rFonts w:cs="Arial"/>
                <w:sz w:val="16"/>
                <w:szCs w:val="16"/>
              </w:rPr>
            </w:pPr>
          </w:p>
        </w:tc>
        <w:tc>
          <w:tcPr>
            <w:tcW w:w="2619" w:type="dxa"/>
            <w:gridSpan w:val="3"/>
          </w:tcPr>
          <w:p w14:paraId="204AEC8A" w14:textId="77777777" w:rsidR="006772BF" w:rsidRPr="00961C80" w:rsidRDefault="006772BF" w:rsidP="00641DA3">
            <w:pPr>
              <w:pStyle w:val="3"/>
              <w:tabs>
                <w:tab w:val="clear" w:pos="360"/>
                <w:tab w:val="clear" w:pos="720"/>
              </w:tabs>
              <w:spacing w:line="360" w:lineRule="auto"/>
              <w:jc w:val="right"/>
              <w:rPr>
                <w:rFonts w:ascii="Arial" w:hAnsi="Arial" w:cs="Arial"/>
                <w:sz w:val="16"/>
                <w:szCs w:val="16"/>
              </w:rPr>
            </w:pPr>
            <w:r w:rsidRPr="00961C80">
              <w:rPr>
                <w:rFonts w:ascii="Arial" w:hAnsi="Arial" w:cs="Arial"/>
                <w:sz w:val="16"/>
                <w:szCs w:val="16"/>
              </w:rPr>
              <w:t>(Unit : Baht)</w:t>
            </w:r>
          </w:p>
        </w:tc>
      </w:tr>
      <w:tr w:rsidR="006772BF" w:rsidRPr="00961C80" w14:paraId="779B9EC9" w14:textId="77777777" w:rsidTr="007734F6">
        <w:trPr>
          <w:cantSplit/>
        </w:trPr>
        <w:tc>
          <w:tcPr>
            <w:tcW w:w="3366" w:type="dxa"/>
          </w:tcPr>
          <w:p w14:paraId="2EFAFED2"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bottom w:val="single" w:sz="4" w:space="0" w:color="auto"/>
            </w:tcBorders>
          </w:tcPr>
          <w:p w14:paraId="6E0E8D56" w14:textId="77777777" w:rsidR="006772BF" w:rsidRPr="00961C80" w:rsidRDefault="006772BF" w:rsidP="00641DA3">
            <w:pPr>
              <w:spacing w:line="360" w:lineRule="auto"/>
              <w:jc w:val="center"/>
              <w:rPr>
                <w:rFonts w:cs="Arial"/>
                <w:sz w:val="16"/>
                <w:szCs w:val="16"/>
                <w:cs/>
              </w:rPr>
            </w:pPr>
            <w:r w:rsidRPr="00961C80">
              <w:rPr>
                <w:rFonts w:cs="Arial"/>
                <w:sz w:val="16"/>
                <w:szCs w:val="16"/>
                <w:lang w:val="en-GB"/>
              </w:rPr>
              <w:t>CONSOLIDATED F/S</w:t>
            </w:r>
          </w:p>
        </w:tc>
        <w:tc>
          <w:tcPr>
            <w:tcW w:w="90" w:type="dxa"/>
          </w:tcPr>
          <w:p w14:paraId="3F510E49" w14:textId="77777777" w:rsidR="006772BF" w:rsidRPr="00961C80" w:rsidRDefault="006772BF" w:rsidP="00641DA3">
            <w:pPr>
              <w:spacing w:line="360" w:lineRule="auto"/>
              <w:ind w:right="72"/>
              <w:rPr>
                <w:rFonts w:cs="Arial"/>
                <w:sz w:val="16"/>
                <w:szCs w:val="16"/>
              </w:rPr>
            </w:pPr>
          </w:p>
        </w:tc>
        <w:tc>
          <w:tcPr>
            <w:tcW w:w="2619" w:type="dxa"/>
            <w:gridSpan w:val="3"/>
            <w:tcBorders>
              <w:bottom w:val="single" w:sz="4" w:space="0" w:color="auto"/>
            </w:tcBorders>
          </w:tcPr>
          <w:p w14:paraId="239DCBAE" w14:textId="77777777" w:rsidR="006772BF" w:rsidRPr="00961C80" w:rsidRDefault="006772BF" w:rsidP="00641DA3">
            <w:pPr>
              <w:spacing w:line="360" w:lineRule="auto"/>
              <w:ind w:right="72"/>
              <w:jc w:val="center"/>
              <w:rPr>
                <w:rFonts w:cs="Arial"/>
                <w:sz w:val="16"/>
                <w:szCs w:val="16"/>
              </w:rPr>
            </w:pPr>
            <w:r w:rsidRPr="00961C80">
              <w:rPr>
                <w:rFonts w:cs="Arial"/>
                <w:sz w:val="16"/>
                <w:szCs w:val="16"/>
                <w:lang w:val="en-GB"/>
              </w:rPr>
              <w:t>SEPARATE F/S</w:t>
            </w:r>
          </w:p>
        </w:tc>
      </w:tr>
      <w:tr w:rsidR="006772BF" w:rsidRPr="00961C80" w14:paraId="1BC1469B" w14:textId="77777777" w:rsidTr="007734F6">
        <w:trPr>
          <w:cantSplit/>
          <w:trHeight w:val="98"/>
        </w:trPr>
        <w:tc>
          <w:tcPr>
            <w:tcW w:w="3366" w:type="dxa"/>
          </w:tcPr>
          <w:p w14:paraId="28277749"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97" w:type="dxa"/>
            <w:tcBorders>
              <w:bottom w:val="single" w:sz="4" w:space="0" w:color="auto"/>
            </w:tcBorders>
            <w:vAlign w:val="bottom"/>
          </w:tcPr>
          <w:p w14:paraId="0D180583" w14:textId="77777777" w:rsidR="006772BF" w:rsidRPr="00961C80" w:rsidRDefault="006772BF" w:rsidP="00641DA3">
            <w:pPr>
              <w:spacing w:line="360" w:lineRule="auto"/>
              <w:jc w:val="center"/>
              <w:rPr>
                <w:rFonts w:cs="Arial"/>
                <w:sz w:val="16"/>
                <w:szCs w:val="16"/>
                <w:lang w:val="en-GB"/>
              </w:rPr>
            </w:pPr>
            <w:r w:rsidRPr="00961C80">
              <w:rPr>
                <w:rFonts w:cs="Arial"/>
                <w:sz w:val="16"/>
                <w:szCs w:val="16"/>
                <w:lang w:val="en-GB"/>
              </w:rPr>
              <w:t>2023</w:t>
            </w:r>
          </w:p>
        </w:tc>
        <w:tc>
          <w:tcPr>
            <w:tcW w:w="78" w:type="dxa"/>
            <w:vAlign w:val="center"/>
          </w:tcPr>
          <w:p w14:paraId="6D982BD5" w14:textId="77777777" w:rsidR="006772BF" w:rsidRPr="00961C80" w:rsidRDefault="006772BF" w:rsidP="00641DA3">
            <w:pPr>
              <w:spacing w:line="360" w:lineRule="auto"/>
              <w:jc w:val="center"/>
              <w:rPr>
                <w:rFonts w:cs="Arial"/>
                <w:sz w:val="16"/>
                <w:szCs w:val="16"/>
                <w:u w:val="single"/>
              </w:rPr>
            </w:pPr>
          </w:p>
        </w:tc>
        <w:tc>
          <w:tcPr>
            <w:tcW w:w="1209" w:type="dxa"/>
            <w:tcBorders>
              <w:bottom w:val="single" w:sz="4" w:space="0" w:color="auto"/>
            </w:tcBorders>
            <w:vAlign w:val="bottom"/>
          </w:tcPr>
          <w:p w14:paraId="01D681E5" w14:textId="77777777" w:rsidR="006772BF" w:rsidRPr="00961C80" w:rsidRDefault="006772BF" w:rsidP="00641DA3">
            <w:pPr>
              <w:spacing w:line="360" w:lineRule="auto"/>
              <w:jc w:val="center"/>
              <w:rPr>
                <w:rFonts w:cs="Arial"/>
                <w:sz w:val="16"/>
                <w:szCs w:val="16"/>
                <w:cs/>
                <w:lang w:val="en-GB"/>
              </w:rPr>
            </w:pPr>
            <w:r w:rsidRPr="00961C80">
              <w:rPr>
                <w:rFonts w:cs="Arial"/>
                <w:sz w:val="16"/>
                <w:szCs w:val="16"/>
                <w:lang w:val="en-GB"/>
              </w:rPr>
              <w:t>2022</w:t>
            </w:r>
          </w:p>
        </w:tc>
        <w:tc>
          <w:tcPr>
            <w:tcW w:w="90" w:type="dxa"/>
            <w:tcBorders>
              <w:bottom w:val="nil"/>
            </w:tcBorders>
          </w:tcPr>
          <w:p w14:paraId="1D41D6E1" w14:textId="77777777" w:rsidR="006772BF" w:rsidRPr="00961C80" w:rsidRDefault="006772BF" w:rsidP="00641DA3">
            <w:pPr>
              <w:spacing w:line="360" w:lineRule="auto"/>
              <w:jc w:val="center"/>
              <w:rPr>
                <w:rFonts w:cs="Arial"/>
                <w:sz w:val="16"/>
                <w:szCs w:val="16"/>
              </w:rPr>
            </w:pPr>
          </w:p>
        </w:tc>
        <w:tc>
          <w:tcPr>
            <w:tcW w:w="1260" w:type="dxa"/>
            <w:tcBorders>
              <w:bottom w:val="single" w:sz="4" w:space="0" w:color="auto"/>
            </w:tcBorders>
            <w:vAlign w:val="bottom"/>
          </w:tcPr>
          <w:p w14:paraId="01DD416C" w14:textId="77777777" w:rsidR="006772BF" w:rsidRPr="00961C80" w:rsidRDefault="006772BF" w:rsidP="00641DA3">
            <w:pPr>
              <w:spacing w:line="360" w:lineRule="auto"/>
              <w:jc w:val="center"/>
              <w:rPr>
                <w:rFonts w:cs="Arial"/>
                <w:sz w:val="16"/>
                <w:szCs w:val="16"/>
              </w:rPr>
            </w:pPr>
            <w:r w:rsidRPr="00961C80">
              <w:rPr>
                <w:rFonts w:cs="Arial"/>
                <w:sz w:val="16"/>
                <w:szCs w:val="16"/>
                <w:lang w:val="en-GB"/>
              </w:rPr>
              <w:t>202</w:t>
            </w:r>
            <w:r w:rsidRPr="00961C80">
              <w:rPr>
                <w:rFonts w:cs="Arial"/>
                <w:sz w:val="16"/>
                <w:szCs w:val="16"/>
              </w:rPr>
              <w:t>3</w:t>
            </w:r>
          </w:p>
        </w:tc>
        <w:tc>
          <w:tcPr>
            <w:tcW w:w="90" w:type="dxa"/>
            <w:vAlign w:val="center"/>
          </w:tcPr>
          <w:p w14:paraId="202381E3" w14:textId="77777777" w:rsidR="006772BF" w:rsidRPr="00961C80" w:rsidRDefault="006772BF" w:rsidP="00641DA3">
            <w:pPr>
              <w:spacing w:line="360" w:lineRule="auto"/>
              <w:jc w:val="center"/>
              <w:rPr>
                <w:rFonts w:cs="Arial"/>
                <w:sz w:val="16"/>
                <w:szCs w:val="16"/>
                <w:u w:val="single"/>
              </w:rPr>
            </w:pPr>
          </w:p>
        </w:tc>
        <w:tc>
          <w:tcPr>
            <w:tcW w:w="1269" w:type="dxa"/>
            <w:tcBorders>
              <w:bottom w:val="single" w:sz="4" w:space="0" w:color="auto"/>
            </w:tcBorders>
            <w:vAlign w:val="bottom"/>
          </w:tcPr>
          <w:p w14:paraId="0D3A970B" w14:textId="77777777" w:rsidR="006772BF" w:rsidRPr="00961C80" w:rsidRDefault="006772BF" w:rsidP="00641DA3">
            <w:pPr>
              <w:spacing w:line="360" w:lineRule="auto"/>
              <w:jc w:val="center"/>
              <w:rPr>
                <w:rFonts w:cs="Arial"/>
                <w:sz w:val="16"/>
                <w:szCs w:val="16"/>
                <w:cs/>
              </w:rPr>
            </w:pPr>
            <w:r w:rsidRPr="00961C80">
              <w:rPr>
                <w:rFonts w:cs="Arial"/>
                <w:sz w:val="16"/>
                <w:szCs w:val="16"/>
                <w:lang w:val="en-GB"/>
              </w:rPr>
              <w:t>202</w:t>
            </w:r>
            <w:r w:rsidRPr="00961C80">
              <w:rPr>
                <w:rFonts w:cs="Arial"/>
                <w:sz w:val="16"/>
                <w:szCs w:val="16"/>
              </w:rPr>
              <w:t>2</w:t>
            </w:r>
          </w:p>
        </w:tc>
      </w:tr>
      <w:tr w:rsidR="0049074C" w:rsidRPr="00961C80" w14:paraId="655716CE" w14:textId="77777777" w:rsidTr="007734F6">
        <w:trPr>
          <w:cantSplit/>
          <w:trHeight w:val="197"/>
        </w:trPr>
        <w:tc>
          <w:tcPr>
            <w:tcW w:w="3366" w:type="dxa"/>
          </w:tcPr>
          <w:p w14:paraId="60BE7855"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961C80">
              <w:rPr>
                <w:rFonts w:cs="Arial"/>
                <w:sz w:val="16"/>
                <w:szCs w:val="16"/>
              </w:rPr>
              <w:t>Interest expense</w:t>
            </w:r>
          </w:p>
        </w:tc>
        <w:tc>
          <w:tcPr>
            <w:tcW w:w="1197" w:type="dxa"/>
            <w:tcBorders>
              <w:left w:val="nil"/>
            </w:tcBorders>
          </w:tcPr>
          <w:p w14:paraId="061B2E6C" w14:textId="20355AF3"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sz w:val="16"/>
                <w:szCs w:val="16"/>
              </w:rPr>
              <w:t>893,890</w:t>
            </w:r>
          </w:p>
        </w:tc>
        <w:tc>
          <w:tcPr>
            <w:tcW w:w="78" w:type="dxa"/>
            <w:tcBorders>
              <w:left w:val="nil"/>
            </w:tcBorders>
          </w:tcPr>
          <w:p w14:paraId="5BD09B08" w14:textId="77777777" w:rsidR="0049074C" w:rsidRPr="00961C80" w:rsidRDefault="0049074C" w:rsidP="00641DA3">
            <w:pPr>
              <w:spacing w:line="360" w:lineRule="auto"/>
              <w:ind w:right="61"/>
              <w:jc w:val="right"/>
              <w:rPr>
                <w:rFonts w:cs="Arial"/>
                <w:sz w:val="16"/>
                <w:szCs w:val="16"/>
              </w:rPr>
            </w:pPr>
          </w:p>
        </w:tc>
        <w:tc>
          <w:tcPr>
            <w:tcW w:w="1209" w:type="dxa"/>
            <w:tcBorders>
              <w:left w:val="nil"/>
            </w:tcBorders>
          </w:tcPr>
          <w:p w14:paraId="6CD86BC7" w14:textId="39EEE8EE"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sz w:val="16"/>
                <w:szCs w:val="16"/>
              </w:rPr>
              <w:t>151,038</w:t>
            </w:r>
          </w:p>
        </w:tc>
        <w:tc>
          <w:tcPr>
            <w:tcW w:w="90" w:type="dxa"/>
          </w:tcPr>
          <w:p w14:paraId="45ABA462" w14:textId="77777777" w:rsidR="0049074C" w:rsidRPr="00961C80" w:rsidRDefault="0049074C" w:rsidP="00641DA3">
            <w:pPr>
              <w:spacing w:line="360" w:lineRule="auto"/>
              <w:ind w:right="61"/>
              <w:jc w:val="right"/>
              <w:rPr>
                <w:rFonts w:cs="Arial"/>
                <w:sz w:val="16"/>
                <w:szCs w:val="16"/>
              </w:rPr>
            </w:pPr>
          </w:p>
        </w:tc>
        <w:tc>
          <w:tcPr>
            <w:tcW w:w="1260" w:type="dxa"/>
          </w:tcPr>
          <w:p w14:paraId="64CE1D70" w14:textId="1D6AC556"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sz w:val="16"/>
                <w:szCs w:val="16"/>
              </w:rPr>
              <w:t>781,050</w:t>
            </w:r>
          </w:p>
        </w:tc>
        <w:tc>
          <w:tcPr>
            <w:tcW w:w="90" w:type="dxa"/>
          </w:tcPr>
          <w:p w14:paraId="524C49B9" w14:textId="77777777" w:rsidR="0049074C" w:rsidRPr="00961C80" w:rsidRDefault="0049074C" w:rsidP="00641DA3">
            <w:pPr>
              <w:pStyle w:val="BodyTextIndent"/>
              <w:spacing w:after="0" w:line="360" w:lineRule="auto"/>
              <w:ind w:left="-157" w:right="61"/>
              <w:jc w:val="right"/>
              <w:rPr>
                <w:rFonts w:cs="Arial"/>
                <w:sz w:val="16"/>
                <w:szCs w:val="16"/>
                <w:cs/>
              </w:rPr>
            </w:pPr>
          </w:p>
        </w:tc>
        <w:tc>
          <w:tcPr>
            <w:tcW w:w="1269" w:type="dxa"/>
          </w:tcPr>
          <w:p w14:paraId="53B51798" w14:textId="242123A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sz w:val="16"/>
                <w:szCs w:val="16"/>
              </w:rPr>
              <w:t>151,038</w:t>
            </w:r>
          </w:p>
        </w:tc>
      </w:tr>
      <w:tr w:rsidR="0049074C" w:rsidRPr="00961C80" w14:paraId="07A975BA" w14:textId="77777777" w:rsidTr="007734F6">
        <w:trPr>
          <w:cantSplit/>
          <w:trHeight w:val="288"/>
        </w:trPr>
        <w:tc>
          <w:tcPr>
            <w:tcW w:w="3366" w:type="dxa"/>
          </w:tcPr>
          <w:p w14:paraId="5912CEF3"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961C80">
              <w:rPr>
                <w:rFonts w:cs="Arial"/>
                <w:sz w:val="16"/>
                <w:szCs w:val="16"/>
                <w:lang w:val="en-GB" w:eastAsia="en-GB"/>
              </w:rPr>
              <w:t>Total cash outflow for leases</w:t>
            </w:r>
          </w:p>
        </w:tc>
        <w:tc>
          <w:tcPr>
            <w:tcW w:w="1197" w:type="dxa"/>
            <w:tcBorders>
              <w:left w:val="nil"/>
            </w:tcBorders>
          </w:tcPr>
          <w:p w14:paraId="419A329E" w14:textId="13C57D65"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sz w:val="16"/>
                <w:szCs w:val="16"/>
              </w:rPr>
              <w:t>2,508,52</w:t>
            </w:r>
            <w:r w:rsidR="000B5FD6" w:rsidRPr="00961C80">
              <w:rPr>
                <w:sz w:val="16"/>
                <w:szCs w:val="16"/>
              </w:rPr>
              <w:t>5</w:t>
            </w:r>
          </w:p>
        </w:tc>
        <w:tc>
          <w:tcPr>
            <w:tcW w:w="78" w:type="dxa"/>
            <w:tcBorders>
              <w:left w:val="nil"/>
            </w:tcBorders>
          </w:tcPr>
          <w:p w14:paraId="5394B848" w14:textId="77777777" w:rsidR="0049074C" w:rsidRPr="00961C80" w:rsidRDefault="0049074C" w:rsidP="00641DA3">
            <w:pPr>
              <w:spacing w:line="360" w:lineRule="auto"/>
              <w:ind w:right="61"/>
              <w:jc w:val="right"/>
              <w:rPr>
                <w:rFonts w:cs="Arial"/>
                <w:sz w:val="16"/>
                <w:szCs w:val="16"/>
              </w:rPr>
            </w:pPr>
          </w:p>
        </w:tc>
        <w:tc>
          <w:tcPr>
            <w:tcW w:w="1209" w:type="dxa"/>
            <w:tcBorders>
              <w:left w:val="nil"/>
            </w:tcBorders>
          </w:tcPr>
          <w:p w14:paraId="0B6E76AE" w14:textId="259D3E4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sz w:val="16"/>
                <w:szCs w:val="16"/>
              </w:rPr>
              <w:t>600,000</w:t>
            </w:r>
          </w:p>
        </w:tc>
        <w:tc>
          <w:tcPr>
            <w:tcW w:w="90" w:type="dxa"/>
          </w:tcPr>
          <w:p w14:paraId="27CBA07E" w14:textId="77777777" w:rsidR="0049074C" w:rsidRPr="00961C80" w:rsidRDefault="0049074C" w:rsidP="00641DA3">
            <w:pPr>
              <w:spacing w:line="360" w:lineRule="auto"/>
              <w:ind w:right="61"/>
              <w:jc w:val="right"/>
              <w:rPr>
                <w:rFonts w:cs="Arial"/>
                <w:sz w:val="16"/>
                <w:szCs w:val="16"/>
              </w:rPr>
            </w:pPr>
          </w:p>
        </w:tc>
        <w:tc>
          <w:tcPr>
            <w:tcW w:w="1260" w:type="dxa"/>
          </w:tcPr>
          <w:p w14:paraId="49D8CCDA" w14:textId="30627738"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sz w:val="16"/>
                <w:szCs w:val="16"/>
              </w:rPr>
              <w:t>2,208,37</w:t>
            </w:r>
            <w:r w:rsidR="000B5FD6" w:rsidRPr="00961C80">
              <w:rPr>
                <w:sz w:val="16"/>
                <w:szCs w:val="16"/>
              </w:rPr>
              <w:t>6</w:t>
            </w:r>
          </w:p>
        </w:tc>
        <w:tc>
          <w:tcPr>
            <w:tcW w:w="90" w:type="dxa"/>
          </w:tcPr>
          <w:p w14:paraId="1D37A130" w14:textId="77777777" w:rsidR="0049074C" w:rsidRPr="00961C80" w:rsidRDefault="0049074C" w:rsidP="00641DA3">
            <w:pPr>
              <w:pStyle w:val="BodyTextIndent"/>
              <w:spacing w:after="0" w:line="360" w:lineRule="auto"/>
              <w:ind w:left="-157" w:right="61"/>
              <w:jc w:val="right"/>
              <w:rPr>
                <w:rFonts w:cs="Arial"/>
                <w:sz w:val="16"/>
                <w:szCs w:val="16"/>
                <w:cs/>
              </w:rPr>
            </w:pPr>
          </w:p>
        </w:tc>
        <w:tc>
          <w:tcPr>
            <w:tcW w:w="1269" w:type="dxa"/>
          </w:tcPr>
          <w:p w14:paraId="7A2F67AE" w14:textId="237355FE"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sz w:val="16"/>
                <w:szCs w:val="16"/>
              </w:rPr>
              <w:t>600,000</w:t>
            </w:r>
          </w:p>
        </w:tc>
      </w:tr>
      <w:bookmarkEnd w:id="5"/>
    </w:tbl>
    <w:p w14:paraId="6D645D73" w14:textId="77777777" w:rsidR="00883556" w:rsidRPr="00961C80" w:rsidRDefault="00883556" w:rsidP="00641DA3">
      <w:pPr>
        <w:pStyle w:val="ListParagraph"/>
        <w:spacing w:after="0" w:line="360" w:lineRule="auto"/>
        <w:contextualSpacing w:val="0"/>
        <w:jc w:val="thaiDistribute"/>
        <w:rPr>
          <w:rFonts w:ascii="Arial" w:hAnsi="Arial" w:cstheme="minorBidi"/>
          <w:sz w:val="16"/>
          <w:szCs w:val="16"/>
        </w:rPr>
      </w:pPr>
    </w:p>
    <w:p w14:paraId="676DF4A7" w14:textId="27D8DABD" w:rsidR="006772BF" w:rsidRPr="00961C80" w:rsidRDefault="006772BF" w:rsidP="00641DA3">
      <w:pPr>
        <w:pStyle w:val="ListParagraph"/>
        <w:spacing w:after="60" w:line="360" w:lineRule="auto"/>
        <w:contextualSpacing w:val="0"/>
        <w:jc w:val="thaiDistribute"/>
        <w:rPr>
          <w:rFonts w:ascii="Arial" w:hAnsi="Arial" w:cs="Arial"/>
          <w:sz w:val="18"/>
          <w:szCs w:val="18"/>
        </w:rPr>
      </w:pPr>
      <w:r w:rsidRPr="00961C80">
        <w:rPr>
          <w:rFonts w:ascii="Arial" w:hAnsi="Arial" w:cs="Arial"/>
          <w:sz w:val="18"/>
          <w:szCs w:val="18"/>
        </w:rPr>
        <w:t xml:space="preserve">For the </w:t>
      </w:r>
      <w:r w:rsidR="00BC7777" w:rsidRPr="00961C80">
        <w:rPr>
          <w:rFonts w:ascii="Arial" w:hAnsi="Arial" w:cs="Browallia New"/>
          <w:sz w:val="18"/>
          <w:szCs w:val="22"/>
        </w:rPr>
        <w:t>nine</w:t>
      </w:r>
      <w:r w:rsidRPr="00961C80">
        <w:rPr>
          <w:rFonts w:ascii="Arial" w:hAnsi="Arial" w:cs="Arial"/>
          <w:sz w:val="18"/>
          <w:szCs w:val="18"/>
        </w:rPr>
        <w:t xml:space="preserve">-month periods ended 30 </w:t>
      </w:r>
      <w:r w:rsidR="00BC7777" w:rsidRPr="00961C80">
        <w:rPr>
          <w:rFonts w:ascii="Arial" w:hAnsi="Arial" w:cs="Arial"/>
          <w:sz w:val="18"/>
          <w:szCs w:val="18"/>
        </w:rPr>
        <w:t>September</w:t>
      </w:r>
      <w:r w:rsidRPr="00961C80">
        <w:rPr>
          <w:rFonts w:ascii="Arial" w:hAnsi="Arial" w:cs="Arial"/>
          <w:sz w:val="18"/>
          <w:szCs w:val="18"/>
        </w:rPr>
        <w:t xml:space="preserve"> 2023 and 2022</w:t>
      </w:r>
    </w:p>
    <w:tbl>
      <w:tblPr>
        <w:tblW w:w="8559" w:type="dxa"/>
        <w:tblInd w:w="711" w:type="dxa"/>
        <w:tblLayout w:type="fixed"/>
        <w:tblCellMar>
          <w:left w:w="29" w:type="dxa"/>
          <w:right w:w="29" w:type="dxa"/>
        </w:tblCellMar>
        <w:tblLook w:val="0000" w:firstRow="0" w:lastRow="0" w:firstColumn="0" w:lastColumn="0" w:noHBand="0" w:noVBand="0"/>
      </w:tblPr>
      <w:tblGrid>
        <w:gridCol w:w="3366"/>
        <w:gridCol w:w="1197"/>
        <w:gridCol w:w="78"/>
        <w:gridCol w:w="1209"/>
        <w:gridCol w:w="90"/>
        <w:gridCol w:w="1260"/>
        <w:gridCol w:w="90"/>
        <w:gridCol w:w="1269"/>
      </w:tblGrid>
      <w:tr w:rsidR="006772BF" w:rsidRPr="00961C80" w14:paraId="71FC327B" w14:textId="77777777" w:rsidTr="00A42852">
        <w:trPr>
          <w:cantSplit/>
        </w:trPr>
        <w:tc>
          <w:tcPr>
            <w:tcW w:w="3366" w:type="dxa"/>
          </w:tcPr>
          <w:p w14:paraId="004F960B"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tcBorders>
          </w:tcPr>
          <w:p w14:paraId="083BE2A4" w14:textId="77777777" w:rsidR="006772BF" w:rsidRPr="00961C80" w:rsidRDefault="006772BF" w:rsidP="00641DA3">
            <w:pPr>
              <w:spacing w:line="360" w:lineRule="auto"/>
              <w:jc w:val="center"/>
              <w:rPr>
                <w:rFonts w:cs="Arial"/>
                <w:sz w:val="16"/>
                <w:szCs w:val="16"/>
                <w:cs/>
              </w:rPr>
            </w:pPr>
          </w:p>
        </w:tc>
        <w:tc>
          <w:tcPr>
            <w:tcW w:w="90" w:type="dxa"/>
          </w:tcPr>
          <w:p w14:paraId="7C725B5B" w14:textId="77777777" w:rsidR="006772BF" w:rsidRPr="00961C80" w:rsidRDefault="006772BF" w:rsidP="00641DA3">
            <w:pPr>
              <w:spacing w:line="360" w:lineRule="auto"/>
              <w:ind w:right="72"/>
              <w:rPr>
                <w:rFonts w:cs="Arial"/>
                <w:sz w:val="16"/>
                <w:szCs w:val="16"/>
              </w:rPr>
            </w:pPr>
          </w:p>
        </w:tc>
        <w:tc>
          <w:tcPr>
            <w:tcW w:w="2619" w:type="dxa"/>
            <w:gridSpan w:val="3"/>
          </w:tcPr>
          <w:p w14:paraId="4A27BFF7" w14:textId="77777777" w:rsidR="006772BF" w:rsidRPr="00961C80" w:rsidRDefault="006772BF" w:rsidP="00641DA3">
            <w:pPr>
              <w:pStyle w:val="3"/>
              <w:tabs>
                <w:tab w:val="clear" w:pos="360"/>
                <w:tab w:val="clear" w:pos="720"/>
              </w:tabs>
              <w:spacing w:line="360" w:lineRule="auto"/>
              <w:jc w:val="right"/>
              <w:rPr>
                <w:rFonts w:ascii="Arial" w:hAnsi="Arial" w:cs="Arial"/>
                <w:sz w:val="16"/>
                <w:szCs w:val="16"/>
              </w:rPr>
            </w:pPr>
            <w:r w:rsidRPr="00961C80">
              <w:rPr>
                <w:rFonts w:ascii="Arial" w:hAnsi="Arial" w:cs="Arial"/>
                <w:sz w:val="16"/>
                <w:szCs w:val="16"/>
              </w:rPr>
              <w:t>(Unit : Baht)</w:t>
            </w:r>
          </w:p>
        </w:tc>
      </w:tr>
      <w:tr w:rsidR="006772BF" w:rsidRPr="00961C80" w14:paraId="6250DC0D" w14:textId="77777777" w:rsidTr="00A42852">
        <w:trPr>
          <w:cantSplit/>
        </w:trPr>
        <w:tc>
          <w:tcPr>
            <w:tcW w:w="3366" w:type="dxa"/>
          </w:tcPr>
          <w:p w14:paraId="73298B05"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484" w:type="dxa"/>
            <w:gridSpan w:val="3"/>
            <w:tcBorders>
              <w:left w:val="nil"/>
              <w:bottom w:val="single" w:sz="4" w:space="0" w:color="auto"/>
            </w:tcBorders>
          </w:tcPr>
          <w:p w14:paraId="1BC74637" w14:textId="77777777" w:rsidR="006772BF" w:rsidRPr="00961C80" w:rsidRDefault="006772BF" w:rsidP="00641DA3">
            <w:pPr>
              <w:spacing w:line="360" w:lineRule="auto"/>
              <w:jc w:val="center"/>
              <w:rPr>
                <w:rFonts w:cs="Arial"/>
                <w:sz w:val="16"/>
                <w:szCs w:val="16"/>
                <w:cs/>
              </w:rPr>
            </w:pPr>
            <w:r w:rsidRPr="00961C80">
              <w:rPr>
                <w:rFonts w:cs="Arial"/>
                <w:sz w:val="16"/>
                <w:szCs w:val="16"/>
                <w:lang w:val="en-GB"/>
              </w:rPr>
              <w:t>CONSOLIDATED F/S</w:t>
            </w:r>
          </w:p>
        </w:tc>
        <w:tc>
          <w:tcPr>
            <w:tcW w:w="90" w:type="dxa"/>
          </w:tcPr>
          <w:p w14:paraId="46DD6826" w14:textId="77777777" w:rsidR="006772BF" w:rsidRPr="00961C80" w:rsidRDefault="006772BF" w:rsidP="00641DA3">
            <w:pPr>
              <w:spacing w:line="360" w:lineRule="auto"/>
              <w:ind w:right="72"/>
              <w:rPr>
                <w:rFonts w:cs="Arial"/>
                <w:sz w:val="16"/>
                <w:szCs w:val="16"/>
              </w:rPr>
            </w:pPr>
          </w:p>
        </w:tc>
        <w:tc>
          <w:tcPr>
            <w:tcW w:w="2619" w:type="dxa"/>
            <w:gridSpan w:val="3"/>
            <w:tcBorders>
              <w:bottom w:val="single" w:sz="4" w:space="0" w:color="auto"/>
            </w:tcBorders>
          </w:tcPr>
          <w:p w14:paraId="36F14E2D" w14:textId="77777777" w:rsidR="006772BF" w:rsidRPr="00961C80" w:rsidRDefault="006772BF" w:rsidP="00641DA3">
            <w:pPr>
              <w:spacing w:line="360" w:lineRule="auto"/>
              <w:ind w:right="72"/>
              <w:jc w:val="center"/>
              <w:rPr>
                <w:rFonts w:cs="Arial"/>
                <w:sz w:val="16"/>
                <w:szCs w:val="16"/>
              </w:rPr>
            </w:pPr>
            <w:r w:rsidRPr="00961C80">
              <w:rPr>
                <w:rFonts w:cs="Arial"/>
                <w:sz w:val="16"/>
                <w:szCs w:val="16"/>
                <w:lang w:val="en-GB"/>
              </w:rPr>
              <w:t>SEPARATE F/S</w:t>
            </w:r>
          </w:p>
        </w:tc>
      </w:tr>
      <w:tr w:rsidR="006772BF" w:rsidRPr="00961C80" w14:paraId="6DF8AE6E" w14:textId="77777777" w:rsidTr="00A42852">
        <w:trPr>
          <w:cantSplit/>
          <w:trHeight w:val="98"/>
        </w:trPr>
        <w:tc>
          <w:tcPr>
            <w:tcW w:w="3366" w:type="dxa"/>
          </w:tcPr>
          <w:p w14:paraId="5316D868"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197" w:type="dxa"/>
            <w:tcBorders>
              <w:bottom w:val="single" w:sz="4" w:space="0" w:color="auto"/>
            </w:tcBorders>
            <w:vAlign w:val="bottom"/>
          </w:tcPr>
          <w:p w14:paraId="2E78E706" w14:textId="77777777" w:rsidR="006772BF" w:rsidRPr="00961C80" w:rsidRDefault="006772BF" w:rsidP="00641DA3">
            <w:pPr>
              <w:spacing w:line="360" w:lineRule="auto"/>
              <w:jc w:val="center"/>
              <w:rPr>
                <w:rFonts w:cs="Arial"/>
                <w:sz w:val="16"/>
                <w:szCs w:val="16"/>
                <w:lang w:val="en-GB"/>
              </w:rPr>
            </w:pPr>
            <w:r w:rsidRPr="00961C80">
              <w:rPr>
                <w:rFonts w:cs="Arial"/>
                <w:sz w:val="16"/>
                <w:szCs w:val="16"/>
                <w:lang w:val="en-GB"/>
              </w:rPr>
              <w:t>2023</w:t>
            </w:r>
          </w:p>
        </w:tc>
        <w:tc>
          <w:tcPr>
            <w:tcW w:w="78" w:type="dxa"/>
            <w:vAlign w:val="center"/>
          </w:tcPr>
          <w:p w14:paraId="6F439177" w14:textId="77777777" w:rsidR="006772BF" w:rsidRPr="00961C80" w:rsidRDefault="006772BF" w:rsidP="00641DA3">
            <w:pPr>
              <w:spacing w:line="360" w:lineRule="auto"/>
              <w:jc w:val="center"/>
              <w:rPr>
                <w:rFonts w:cs="Arial"/>
                <w:sz w:val="16"/>
                <w:szCs w:val="16"/>
                <w:u w:val="single"/>
              </w:rPr>
            </w:pPr>
          </w:p>
        </w:tc>
        <w:tc>
          <w:tcPr>
            <w:tcW w:w="1209" w:type="dxa"/>
            <w:tcBorders>
              <w:bottom w:val="single" w:sz="4" w:space="0" w:color="auto"/>
            </w:tcBorders>
            <w:vAlign w:val="bottom"/>
          </w:tcPr>
          <w:p w14:paraId="0E307C97" w14:textId="77777777" w:rsidR="006772BF" w:rsidRPr="00961C80" w:rsidRDefault="006772BF" w:rsidP="00641DA3">
            <w:pPr>
              <w:spacing w:line="360" w:lineRule="auto"/>
              <w:jc w:val="center"/>
              <w:rPr>
                <w:rFonts w:cs="Arial"/>
                <w:sz w:val="16"/>
                <w:szCs w:val="16"/>
                <w:cs/>
                <w:lang w:val="en-GB"/>
              </w:rPr>
            </w:pPr>
            <w:r w:rsidRPr="00961C80">
              <w:rPr>
                <w:rFonts w:cs="Arial"/>
                <w:sz w:val="16"/>
                <w:szCs w:val="16"/>
                <w:lang w:val="en-GB"/>
              </w:rPr>
              <w:t>2022</w:t>
            </w:r>
          </w:p>
        </w:tc>
        <w:tc>
          <w:tcPr>
            <w:tcW w:w="90" w:type="dxa"/>
            <w:tcBorders>
              <w:bottom w:val="nil"/>
            </w:tcBorders>
          </w:tcPr>
          <w:p w14:paraId="75287828" w14:textId="77777777" w:rsidR="006772BF" w:rsidRPr="00961C80" w:rsidRDefault="006772BF" w:rsidP="00641DA3">
            <w:pPr>
              <w:spacing w:line="360" w:lineRule="auto"/>
              <w:jc w:val="center"/>
              <w:rPr>
                <w:rFonts w:cs="Arial"/>
                <w:sz w:val="16"/>
                <w:szCs w:val="16"/>
              </w:rPr>
            </w:pPr>
          </w:p>
        </w:tc>
        <w:tc>
          <w:tcPr>
            <w:tcW w:w="1260" w:type="dxa"/>
            <w:tcBorders>
              <w:bottom w:val="single" w:sz="4" w:space="0" w:color="auto"/>
            </w:tcBorders>
            <w:vAlign w:val="bottom"/>
          </w:tcPr>
          <w:p w14:paraId="2C96856D" w14:textId="77777777" w:rsidR="006772BF" w:rsidRPr="00961C80" w:rsidRDefault="006772BF" w:rsidP="00641DA3">
            <w:pPr>
              <w:spacing w:line="360" w:lineRule="auto"/>
              <w:jc w:val="center"/>
              <w:rPr>
                <w:rFonts w:cs="Arial"/>
                <w:sz w:val="16"/>
                <w:szCs w:val="16"/>
              </w:rPr>
            </w:pPr>
            <w:r w:rsidRPr="00961C80">
              <w:rPr>
                <w:rFonts w:cs="Arial"/>
                <w:sz w:val="16"/>
                <w:szCs w:val="16"/>
                <w:lang w:val="en-GB"/>
              </w:rPr>
              <w:t>202</w:t>
            </w:r>
            <w:r w:rsidRPr="00961C80">
              <w:rPr>
                <w:rFonts w:cs="Arial"/>
                <w:sz w:val="16"/>
                <w:szCs w:val="16"/>
              </w:rPr>
              <w:t>3</w:t>
            </w:r>
          </w:p>
        </w:tc>
        <w:tc>
          <w:tcPr>
            <w:tcW w:w="90" w:type="dxa"/>
            <w:vAlign w:val="center"/>
          </w:tcPr>
          <w:p w14:paraId="258979D8" w14:textId="77777777" w:rsidR="006772BF" w:rsidRPr="00961C80" w:rsidRDefault="006772BF" w:rsidP="00641DA3">
            <w:pPr>
              <w:spacing w:line="360" w:lineRule="auto"/>
              <w:jc w:val="center"/>
              <w:rPr>
                <w:rFonts w:cs="Arial"/>
                <w:sz w:val="16"/>
                <w:szCs w:val="16"/>
                <w:u w:val="single"/>
              </w:rPr>
            </w:pPr>
          </w:p>
        </w:tc>
        <w:tc>
          <w:tcPr>
            <w:tcW w:w="1269" w:type="dxa"/>
            <w:tcBorders>
              <w:bottom w:val="single" w:sz="4" w:space="0" w:color="auto"/>
            </w:tcBorders>
            <w:vAlign w:val="bottom"/>
          </w:tcPr>
          <w:p w14:paraId="261425BE" w14:textId="77777777" w:rsidR="006772BF" w:rsidRPr="00961C80" w:rsidRDefault="006772BF" w:rsidP="00641DA3">
            <w:pPr>
              <w:spacing w:line="360" w:lineRule="auto"/>
              <w:jc w:val="center"/>
              <w:rPr>
                <w:rFonts w:cs="Arial"/>
                <w:sz w:val="16"/>
                <w:szCs w:val="16"/>
                <w:cs/>
              </w:rPr>
            </w:pPr>
            <w:r w:rsidRPr="00961C80">
              <w:rPr>
                <w:rFonts w:cs="Arial"/>
                <w:sz w:val="16"/>
                <w:szCs w:val="16"/>
                <w:lang w:val="en-GB"/>
              </w:rPr>
              <w:t>202</w:t>
            </w:r>
            <w:r w:rsidRPr="00961C80">
              <w:rPr>
                <w:rFonts w:cs="Arial"/>
                <w:sz w:val="16"/>
                <w:szCs w:val="16"/>
              </w:rPr>
              <w:t>2</w:t>
            </w:r>
          </w:p>
        </w:tc>
      </w:tr>
      <w:tr w:rsidR="0049074C" w:rsidRPr="00961C80" w14:paraId="12E82E84" w14:textId="77777777" w:rsidTr="00A42852">
        <w:trPr>
          <w:cantSplit/>
          <w:trHeight w:val="197"/>
        </w:trPr>
        <w:tc>
          <w:tcPr>
            <w:tcW w:w="3366" w:type="dxa"/>
          </w:tcPr>
          <w:p w14:paraId="7848ABF1"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961C80">
              <w:rPr>
                <w:rFonts w:cs="Arial"/>
                <w:sz w:val="16"/>
                <w:szCs w:val="16"/>
              </w:rPr>
              <w:t>Interest expense</w:t>
            </w:r>
          </w:p>
        </w:tc>
        <w:tc>
          <w:tcPr>
            <w:tcW w:w="1197" w:type="dxa"/>
            <w:tcBorders>
              <w:left w:val="nil"/>
            </w:tcBorders>
          </w:tcPr>
          <w:p w14:paraId="16F931AB" w14:textId="0552F12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theme="minorBidi"/>
                <w:sz w:val="16"/>
                <w:szCs w:val="16"/>
                <w:cs/>
                <w:lang w:val="en-GB"/>
              </w:rPr>
            </w:pPr>
            <w:r w:rsidRPr="00961C80">
              <w:rPr>
                <w:sz w:val="16"/>
                <w:szCs w:val="16"/>
              </w:rPr>
              <w:t>2,493,389</w:t>
            </w:r>
          </w:p>
        </w:tc>
        <w:tc>
          <w:tcPr>
            <w:tcW w:w="78" w:type="dxa"/>
            <w:tcBorders>
              <w:left w:val="nil"/>
            </w:tcBorders>
          </w:tcPr>
          <w:p w14:paraId="70F31CFF" w14:textId="77777777" w:rsidR="0049074C" w:rsidRPr="00961C80" w:rsidRDefault="0049074C" w:rsidP="00641DA3">
            <w:pPr>
              <w:spacing w:line="360" w:lineRule="auto"/>
              <w:ind w:right="61"/>
              <w:jc w:val="right"/>
              <w:rPr>
                <w:rFonts w:cs="Arial"/>
                <w:sz w:val="16"/>
                <w:szCs w:val="16"/>
              </w:rPr>
            </w:pPr>
          </w:p>
        </w:tc>
        <w:tc>
          <w:tcPr>
            <w:tcW w:w="1209" w:type="dxa"/>
            <w:tcBorders>
              <w:left w:val="nil"/>
            </w:tcBorders>
          </w:tcPr>
          <w:p w14:paraId="39AC6576" w14:textId="59FACA73"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sz w:val="16"/>
                <w:szCs w:val="16"/>
              </w:rPr>
              <w:t>414,898</w:t>
            </w:r>
          </w:p>
        </w:tc>
        <w:tc>
          <w:tcPr>
            <w:tcW w:w="90" w:type="dxa"/>
          </w:tcPr>
          <w:p w14:paraId="25BD3F67" w14:textId="77777777" w:rsidR="0049074C" w:rsidRPr="00961C80" w:rsidRDefault="0049074C" w:rsidP="00641DA3">
            <w:pPr>
              <w:spacing w:line="360" w:lineRule="auto"/>
              <w:ind w:right="61"/>
              <w:jc w:val="right"/>
              <w:rPr>
                <w:rFonts w:cs="Arial"/>
                <w:sz w:val="16"/>
                <w:szCs w:val="16"/>
              </w:rPr>
            </w:pPr>
          </w:p>
        </w:tc>
        <w:tc>
          <w:tcPr>
            <w:tcW w:w="1260" w:type="dxa"/>
          </w:tcPr>
          <w:p w14:paraId="68361C98" w14:textId="053570BA"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sz w:val="16"/>
                <w:szCs w:val="16"/>
              </w:rPr>
              <w:t>2,208,151</w:t>
            </w:r>
          </w:p>
        </w:tc>
        <w:tc>
          <w:tcPr>
            <w:tcW w:w="90" w:type="dxa"/>
          </w:tcPr>
          <w:p w14:paraId="7EF3ECAD" w14:textId="77777777" w:rsidR="0049074C" w:rsidRPr="00961C80" w:rsidRDefault="0049074C" w:rsidP="00641DA3">
            <w:pPr>
              <w:pStyle w:val="BodyTextIndent"/>
              <w:spacing w:after="0" w:line="360" w:lineRule="auto"/>
              <w:ind w:left="-157" w:right="61"/>
              <w:jc w:val="right"/>
              <w:rPr>
                <w:rFonts w:cs="Arial"/>
                <w:sz w:val="16"/>
                <w:szCs w:val="16"/>
                <w:cs/>
              </w:rPr>
            </w:pPr>
          </w:p>
        </w:tc>
        <w:tc>
          <w:tcPr>
            <w:tcW w:w="1269" w:type="dxa"/>
          </w:tcPr>
          <w:p w14:paraId="6ECB938B" w14:textId="6E3245F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sz w:val="16"/>
                <w:szCs w:val="16"/>
              </w:rPr>
              <w:t>414,898</w:t>
            </w:r>
          </w:p>
        </w:tc>
      </w:tr>
      <w:tr w:rsidR="0049074C" w:rsidRPr="00961C80" w14:paraId="66509583" w14:textId="77777777" w:rsidTr="00A42852">
        <w:trPr>
          <w:cantSplit/>
          <w:trHeight w:val="288"/>
        </w:trPr>
        <w:tc>
          <w:tcPr>
            <w:tcW w:w="3366" w:type="dxa"/>
          </w:tcPr>
          <w:p w14:paraId="704D2A88" w14:textId="7777777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961C80">
              <w:rPr>
                <w:rFonts w:cs="Arial"/>
                <w:sz w:val="16"/>
                <w:szCs w:val="16"/>
                <w:lang w:val="en-GB" w:eastAsia="en-GB"/>
              </w:rPr>
              <w:t>Total cash outflow for leases</w:t>
            </w:r>
          </w:p>
        </w:tc>
        <w:tc>
          <w:tcPr>
            <w:tcW w:w="1197" w:type="dxa"/>
            <w:tcBorders>
              <w:left w:val="nil"/>
            </w:tcBorders>
          </w:tcPr>
          <w:p w14:paraId="5B65A688" w14:textId="10831940"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32"/>
              <w:rPr>
                <w:rFonts w:cs="Arial"/>
                <w:sz w:val="16"/>
                <w:szCs w:val="16"/>
                <w:lang w:val="en-GB"/>
              </w:rPr>
            </w:pPr>
            <w:r w:rsidRPr="00961C80">
              <w:rPr>
                <w:sz w:val="16"/>
                <w:szCs w:val="16"/>
              </w:rPr>
              <w:t>5,698,88</w:t>
            </w:r>
            <w:r w:rsidR="000B5FD6" w:rsidRPr="00961C80">
              <w:rPr>
                <w:sz w:val="16"/>
                <w:szCs w:val="16"/>
              </w:rPr>
              <w:t>6</w:t>
            </w:r>
          </w:p>
        </w:tc>
        <w:tc>
          <w:tcPr>
            <w:tcW w:w="78" w:type="dxa"/>
            <w:tcBorders>
              <w:left w:val="nil"/>
            </w:tcBorders>
          </w:tcPr>
          <w:p w14:paraId="65B28473" w14:textId="77777777" w:rsidR="0049074C" w:rsidRPr="00961C80" w:rsidRDefault="0049074C" w:rsidP="00641DA3">
            <w:pPr>
              <w:spacing w:line="360" w:lineRule="auto"/>
              <w:ind w:right="61"/>
              <w:jc w:val="right"/>
              <w:rPr>
                <w:rFonts w:cs="Arial"/>
                <w:sz w:val="16"/>
                <w:szCs w:val="16"/>
              </w:rPr>
            </w:pPr>
          </w:p>
        </w:tc>
        <w:tc>
          <w:tcPr>
            <w:tcW w:w="1209" w:type="dxa"/>
            <w:tcBorders>
              <w:left w:val="nil"/>
            </w:tcBorders>
          </w:tcPr>
          <w:p w14:paraId="0C900FD7" w14:textId="05792F1C"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sz w:val="16"/>
                <w:szCs w:val="16"/>
              </w:rPr>
              <w:t>1,644,000</w:t>
            </w:r>
          </w:p>
        </w:tc>
        <w:tc>
          <w:tcPr>
            <w:tcW w:w="90" w:type="dxa"/>
          </w:tcPr>
          <w:p w14:paraId="0DBC5957" w14:textId="77777777" w:rsidR="0049074C" w:rsidRPr="00961C80" w:rsidRDefault="0049074C" w:rsidP="00641DA3">
            <w:pPr>
              <w:spacing w:line="360" w:lineRule="auto"/>
              <w:ind w:right="61"/>
              <w:jc w:val="right"/>
              <w:rPr>
                <w:rFonts w:cs="Arial"/>
                <w:sz w:val="16"/>
                <w:szCs w:val="16"/>
              </w:rPr>
            </w:pPr>
          </w:p>
        </w:tc>
        <w:tc>
          <w:tcPr>
            <w:tcW w:w="1260" w:type="dxa"/>
          </w:tcPr>
          <w:p w14:paraId="0DBC14DB" w14:textId="29E325C2"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lang w:val="en-GB"/>
              </w:rPr>
            </w:pPr>
            <w:r w:rsidRPr="00961C80">
              <w:rPr>
                <w:sz w:val="16"/>
                <w:szCs w:val="16"/>
              </w:rPr>
              <w:t>4,969,95</w:t>
            </w:r>
            <w:r w:rsidR="000B5FD6" w:rsidRPr="00961C80">
              <w:rPr>
                <w:sz w:val="16"/>
                <w:szCs w:val="16"/>
              </w:rPr>
              <w:t>2</w:t>
            </w:r>
          </w:p>
        </w:tc>
        <w:tc>
          <w:tcPr>
            <w:tcW w:w="90" w:type="dxa"/>
          </w:tcPr>
          <w:p w14:paraId="0378DC85" w14:textId="77777777" w:rsidR="0049074C" w:rsidRPr="00961C80" w:rsidRDefault="0049074C" w:rsidP="00641DA3">
            <w:pPr>
              <w:pStyle w:val="BodyTextIndent"/>
              <w:spacing w:after="0" w:line="360" w:lineRule="auto"/>
              <w:ind w:left="-157" w:right="61"/>
              <w:jc w:val="right"/>
              <w:rPr>
                <w:rFonts w:cs="Arial"/>
                <w:sz w:val="16"/>
                <w:szCs w:val="16"/>
                <w:cs/>
              </w:rPr>
            </w:pPr>
          </w:p>
        </w:tc>
        <w:tc>
          <w:tcPr>
            <w:tcW w:w="1269" w:type="dxa"/>
          </w:tcPr>
          <w:p w14:paraId="4EB08E51" w14:textId="489E18C7" w:rsidR="0049074C" w:rsidRPr="00961C80" w:rsidRDefault="0049074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32"/>
              <w:rPr>
                <w:rFonts w:cs="Arial"/>
                <w:sz w:val="16"/>
                <w:szCs w:val="16"/>
              </w:rPr>
            </w:pPr>
            <w:r w:rsidRPr="00961C80">
              <w:rPr>
                <w:sz w:val="16"/>
                <w:szCs w:val="16"/>
              </w:rPr>
              <w:t>1,644,000</w:t>
            </w:r>
          </w:p>
        </w:tc>
      </w:tr>
    </w:tbl>
    <w:p w14:paraId="3568341F" w14:textId="77777777" w:rsidR="0049074C" w:rsidRPr="00961C80" w:rsidRDefault="0049074C" w:rsidP="00641DA3">
      <w:pPr>
        <w:spacing w:line="360" w:lineRule="auto"/>
        <w:jc w:val="thaiDistribute"/>
        <w:rPr>
          <w:rFonts w:cs="Arial"/>
          <w:sz w:val="20"/>
          <w:szCs w:val="20"/>
          <w:u w:val="single"/>
        </w:rPr>
      </w:pPr>
    </w:p>
    <w:p w14:paraId="47CDC9FC" w14:textId="4AA8D102" w:rsidR="006772BF" w:rsidRPr="00961C80" w:rsidRDefault="006772BF"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61C80">
        <w:rPr>
          <w:rFonts w:cs="Arial"/>
          <w:spacing w:val="-4"/>
          <w:sz w:val="20"/>
          <w:szCs w:val="20"/>
          <w:u w:val="single"/>
          <w:lang w:val="en-GB"/>
        </w:rPr>
        <w:t>INVESTMENT IN ASSOSIA</w:t>
      </w:r>
      <w:r w:rsidRPr="00961C80">
        <w:rPr>
          <w:rFonts w:cs="Arial"/>
          <w:spacing w:val="-4"/>
          <w:sz w:val="20"/>
          <w:szCs w:val="20"/>
          <w:u w:val="single"/>
        </w:rPr>
        <w:t>TES</w:t>
      </w:r>
      <w:r w:rsidRPr="00961C80">
        <w:rPr>
          <w:rFonts w:cs="Arial"/>
          <w:spacing w:val="-4"/>
          <w:sz w:val="20"/>
          <w:szCs w:val="20"/>
          <w:u w:val="single"/>
          <w:lang w:val="en-GB"/>
        </w:rPr>
        <w:t xml:space="preserve"> AND JOINT VENTURE</w:t>
      </w:r>
      <w:r w:rsidR="008E153C" w:rsidRPr="00961C80">
        <w:rPr>
          <w:rFonts w:cs="Arial"/>
          <w:spacing w:val="-4"/>
          <w:sz w:val="20"/>
          <w:szCs w:val="20"/>
          <w:u w:val="single"/>
        </w:rPr>
        <w:t>S</w:t>
      </w:r>
    </w:p>
    <w:p w14:paraId="3CCAA203"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tbl>
      <w:tblPr>
        <w:tblW w:w="9478" w:type="dxa"/>
        <w:tblInd w:w="297" w:type="dxa"/>
        <w:tblLayout w:type="fixed"/>
        <w:tblLook w:val="0000" w:firstRow="0" w:lastRow="0" w:firstColumn="0" w:lastColumn="0" w:noHBand="0" w:noVBand="0"/>
      </w:tblPr>
      <w:tblGrid>
        <w:gridCol w:w="2133"/>
        <w:gridCol w:w="639"/>
        <w:gridCol w:w="838"/>
        <w:gridCol w:w="838"/>
        <w:gridCol w:w="872"/>
        <w:gridCol w:w="837"/>
        <w:gridCol w:w="837"/>
        <w:gridCol w:w="801"/>
        <w:gridCol w:w="846"/>
        <w:gridCol w:w="837"/>
      </w:tblGrid>
      <w:tr w:rsidR="006772BF" w:rsidRPr="00961C80" w14:paraId="19949338" w14:textId="77777777" w:rsidTr="006C10F4">
        <w:trPr>
          <w:cantSplit/>
          <w:trHeight w:val="51"/>
          <w:tblHeader/>
        </w:trPr>
        <w:tc>
          <w:tcPr>
            <w:tcW w:w="2133" w:type="dxa"/>
            <w:vMerge w:val="restart"/>
          </w:tcPr>
          <w:p w14:paraId="44B62249" w14:textId="77777777" w:rsidR="006772BF" w:rsidRPr="00961C80" w:rsidRDefault="006772BF" w:rsidP="00641DA3">
            <w:pPr>
              <w:pStyle w:val="ListParagraph"/>
              <w:spacing w:after="0" w:line="360" w:lineRule="auto"/>
              <w:ind w:left="-83" w:right="-73"/>
              <w:contextualSpacing w:val="0"/>
              <w:jc w:val="thaiDistribute"/>
              <w:rPr>
                <w:rFonts w:ascii="Arial" w:hAnsi="Arial" w:cs="Arial"/>
                <w:sz w:val="13"/>
                <w:szCs w:val="13"/>
                <w:lang w:val="en-GB" w:eastAsia="en-GB"/>
              </w:rPr>
            </w:pPr>
          </w:p>
        </w:tc>
        <w:tc>
          <w:tcPr>
            <w:tcW w:w="2315" w:type="dxa"/>
            <w:gridSpan w:val="3"/>
          </w:tcPr>
          <w:p w14:paraId="1A4E1227" w14:textId="77777777" w:rsidR="006772BF" w:rsidRPr="00961C80" w:rsidRDefault="006772BF" w:rsidP="00641DA3">
            <w:pPr>
              <w:pBdr>
                <w:bottom w:val="single" w:sz="4" w:space="1" w:color="auto"/>
              </w:pBdr>
              <w:spacing w:line="360" w:lineRule="auto"/>
              <w:ind w:left="-30" w:right="-13"/>
              <w:jc w:val="center"/>
              <w:rPr>
                <w:rFonts w:cs="Arial"/>
                <w:sz w:val="13"/>
                <w:szCs w:val="13"/>
              </w:rPr>
            </w:pPr>
            <w:r w:rsidRPr="00961C80">
              <w:rPr>
                <w:rFonts w:cs="Arial"/>
                <w:color w:val="000000"/>
                <w:sz w:val="13"/>
                <w:szCs w:val="13"/>
              </w:rPr>
              <w:t>Paid-up capital</w:t>
            </w:r>
          </w:p>
        </w:tc>
        <w:tc>
          <w:tcPr>
            <w:tcW w:w="1709" w:type="dxa"/>
            <w:gridSpan w:val="2"/>
            <w:vAlign w:val="bottom"/>
          </w:tcPr>
          <w:p w14:paraId="401B2E85" w14:textId="77777777" w:rsidR="006772BF" w:rsidRPr="00961C80" w:rsidRDefault="006772BF" w:rsidP="00641DA3">
            <w:pPr>
              <w:pBdr>
                <w:bottom w:val="single" w:sz="4" w:space="1" w:color="auto"/>
              </w:pBdr>
              <w:spacing w:line="360" w:lineRule="auto"/>
              <w:ind w:left="-49" w:right="-59"/>
              <w:jc w:val="center"/>
              <w:rPr>
                <w:rFonts w:cs="Arial"/>
                <w:spacing w:val="-4"/>
                <w:sz w:val="13"/>
                <w:szCs w:val="13"/>
                <w:cs/>
              </w:rPr>
            </w:pPr>
            <w:r w:rsidRPr="00961C80">
              <w:rPr>
                <w:rFonts w:cs="Arial"/>
                <w:color w:val="000000"/>
                <w:sz w:val="13"/>
                <w:szCs w:val="13"/>
              </w:rPr>
              <w:t>Percentage of shareholding</w:t>
            </w:r>
          </w:p>
        </w:tc>
        <w:tc>
          <w:tcPr>
            <w:tcW w:w="1638" w:type="dxa"/>
            <w:gridSpan w:val="2"/>
          </w:tcPr>
          <w:p w14:paraId="6DD481AD" w14:textId="77777777" w:rsidR="006772BF" w:rsidRPr="00961C80" w:rsidRDefault="006772BF" w:rsidP="00641DA3">
            <w:pPr>
              <w:pBdr>
                <w:bottom w:val="single" w:sz="4" w:space="1" w:color="auto"/>
              </w:pBdr>
              <w:spacing w:line="360" w:lineRule="auto"/>
              <w:ind w:left="-30" w:right="-13"/>
              <w:jc w:val="center"/>
              <w:rPr>
                <w:rFonts w:cs="Arial"/>
                <w:sz w:val="13"/>
                <w:szCs w:val="13"/>
              </w:rPr>
            </w:pPr>
            <w:r w:rsidRPr="00961C80">
              <w:rPr>
                <w:rFonts w:cs="Arial"/>
                <w:color w:val="000000"/>
                <w:sz w:val="13"/>
                <w:szCs w:val="13"/>
              </w:rPr>
              <w:t>Cost method (Baht)</w:t>
            </w:r>
          </w:p>
        </w:tc>
        <w:tc>
          <w:tcPr>
            <w:tcW w:w="1683" w:type="dxa"/>
            <w:gridSpan w:val="2"/>
          </w:tcPr>
          <w:p w14:paraId="0C7FB021" w14:textId="77777777" w:rsidR="006772BF" w:rsidRPr="00961C80" w:rsidRDefault="006772BF" w:rsidP="00641DA3">
            <w:pPr>
              <w:pBdr>
                <w:bottom w:val="single" w:sz="4" w:space="1" w:color="auto"/>
              </w:pBdr>
              <w:spacing w:line="360" w:lineRule="auto"/>
              <w:ind w:left="-30" w:right="-13"/>
              <w:jc w:val="center"/>
              <w:rPr>
                <w:rFonts w:cs="Arial"/>
                <w:sz w:val="13"/>
                <w:szCs w:val="13"/>
              </w:rPr>
            </w:pPr>
            <w:r w:rsidRPr="00961C80">
              <w:rPr>
                <w:rFonts w:cs="Arial"/>
                <w:color w:val="000000"/>
                <w:sz w:val="13"/>
                <w:szCs w:val="13"/>
              </w:rPr>
              <w:t>Equity method (Baht)</w:t>
            </w:r>
          </w:p>
        </w:tc>
      </w:tr>
      <w:tr w:rsidR="005F3F3C" w:rsidRPr="00961C80" w14:paraId="4B714DE8" w14:textId="77777777" w:rsidTr="006C10F4">
        <w:trPr>
          <w:cantSplit/>
          <w:trHeight w:val="117"/>
          <w:tblHeader/>
        </w:trPr>
        <w:tc>
          <w:tcPr>
            <w:tcW w:w="2133" w:type="dxa"/>
            <w:vMerge/>
          </w:tcPr>
          <w:p w14:paraId="73E08BC7" w14:textId="77777777" w:rsidR="005F3F3C" w:rsidRPr="00961C80" w:rsidRDefault="005F3F3C" w:rsidP="00641DA3">
            <w:pPr>
              <w:pStyle w:val="ListParagraph"/>
              <w:spacing w:after="0" w:line="360" w:lineRule="auto"/>
              <w:ind w:left="-83" w:right="-73"/>
              <w:contextualSpacing w:val="0"/>
              <w:jc w:val="thaiDistribute"/>
              <w:rPr>
                <w:rFonts w:ascii="Arial" w:hAnsi="Arial" w:cs="Arial"/>
                <w:sz w:val="13"/>
                <w:szCs w:val="13"/>
                <w:lang w:val="en-GB" w:eastAsia="en-GB"/>
              </w:rPr>
            </w:pPr>
          </w:p>
        </w:tc>
        <w:tc>
          <w:tcPr>
            <w:tcW w:w="639" w:type="dxa"/>
          </w:tcPr>
          <w:p w14:paraId="085F5997" w14:textId="77777777" w:rsidR="005F3F3C" w:rsidRPr="00961C80" w:rsidRDefault="005F3F3C" w:rsidP="00641DA3">
            <w:pPr>
              <w:pBdr>
                <w:bottom w:val="single" w:sz="4" w:space="1" w:color="auto"/>
              </w:pBdr>
              <w:tabs>
                <w:tab w:val="clear" w:pos="227"/>
                <w:tab w:val="clear" w:pos="454"/>
              </w:tabs>
              <w:spacing w:line="360" w:lineRule="auto"/>
              <w:ind w:left="-64" w:right="-43"/>
              <w:jc w:val="center"/>
              <w:rPr>
                <w:rFonts w:cs="Arial"/>
                <w:sz w:val="13"/>
                <w:szCs w:val="13"/>
              </w:rPr>
            </w:pPr>
          </w:p>
          <w:p w14:paraId="4CFCB8EA" w14:textId="77777777" w:rsidR="005F3F3C" w:rsidRPr="00961C80" w:rsidRDefault="005F3F3C" w:rsidP="00641DA3">
            <w:pPr>
              <w:pBdr>
                <w:bottom w:val="single" w:sz="4" w:space="1" w:color="auto"/>
              </w:pBdr>
              <w:tabs>
                <w:tab w:val="clear" w:pos="227"/>
                <w:tab w:val="clear" w:pos="454"/>
              </w:tabs>
              <w:spacing w:line="360" w:lineRule="auto"/>
              <w:ind w:left="-64" w:right="-43"/>
              <w:jc w:val="center"/>
              <w:rPr>
                <w:rFonts w:eastAsia="Angsana New" w:cs="Arial"/>
                <w:sz w:val="13"/>
                <w:szCs w:val="13"/>
                <w:lang w:val="en-GB"/>
              </w:rPr>
            </w:pPr>
            <w:r w:rsidRPr="00961C80">
              <w:rPr>
                <w:rFonts w:cs="Arial"/>
                <w:sz w:val="13"/>
                <w:szCs w:val="13"/>
              </w:rPr>
              <w:t>Currency</w:t>
            </w:r>
          </w:p>
        </w:tc>
        <w:tc>
          <w:tcPr>
            <w:tcW w:w="838" w:type="dxa"/>
            <w:vAlign w:val="bottom"/>
          </w:tcPr>
          <w:p w14:paraId="164ED8A7" w14:textId="68FC303C" w:rsidR="005F3F3C" w:rsidRPr="00961C80" w:rsidRDefault="005F3F3C" w:rsidP="00641DA3">
            <w:pPr>
              <w:pBdr>
                <w:bottom w:val="single" w:sz="4" w:space="1" w:color="auto"/>
              </w:pBdr>
              <w:spacing w:line="360" w:lineRule="auto"/>
              <w:ind w:left="-30" w:right="-13"/>
              <w:jc w:val="center"/>
              <w:rPr>
                <w:rFonts w:eastAsia="Angsana New" w:cs="Arial"/>
                <w:sz w:val="13"/>
                <w:szCs w:val="13"/>
              </w:rPr>
            </w:pPr>
            <w:r w:rsidRPr="00961C80">
              <w:rPr>
                <w:rFonts w:eastAsia="Angsana New" w:cs="Arial"/>
                <w:sz w:val="13"/>
                <w:szCs w:val="13"/>
                <w:lang w:val="en-GB"/>
              </w:rPr>
              <w:t>30 Sep</w:t>
            </w:r>
          </w:p>
          <w:p w14:paraId="69DA4ADE" w14:textId="77777777" w:rsidR="005F3F3C" w:rsidRPr="00961C80" w:rsidRDefault="005F3F3C" w:rsidP="00641DA3">
            <w:pPr>
              <w:pBdr>
                <w:bottom w:val="single" w:sz="4" w:space="1" w:color="auto"/>
              </w:pBdr>
              <w:spacing w:line="360" w:lineRule="auto"/>
              <w:ind w:left="-30" w:right="-13"/>
              <w:jc w:val="center"/>
              <w:rPr>
                <w:rFonts w:cs="Arial"/>
                <w:sz w:val="13"/>
                <w:szCs w:val="13"/>
              </w:rPr>
            </w:pPr>
            <w:r w:rsidRPr="00961C80">
              <w:rPr>
                <w:rFonts w:eastAsia="Angsana New" w:cs="Arial"/>
                <w:sz w:val="13"/>
                <w:szCs w:val="13"/>
              </w:rPr>
              <w:t>2023</w:t>
            </w:r>
          </w:p>
        </w:tc>
        <w:tc>
          <w:tcPr>
            <w:tcW w:w="838" w:type="dxa"/>
            <w:vAlign w:val="bottom"/>
          </w:tcPr>
          <w:p w14:paraId="76771C6F" w14:textId="25797A77" w:rsidR="005F3F3C" w:rsidRPr="00961C80" w:rsidRDefault="005F3F3C" w:rsidP="00641DA3">
            <w:pPr>
              <w:pBdr>
                <w:bottom w:val="single" w:sz="4" w:space="1" w:color="auto"/>
              </w:pBdr>
              <w:spacing w:line="360" w:lineRule="auto"/>
              <w:ind w:left="-30" w:right="-13"/>
              <w:jc w:val="center"/>
              <w:rPr>
                <w:rFonts w:eastAsia="Angsana New" w:cs="Arial"/>
                <w:sz w:val="13"/>
                <w:szCs w:val="13"/>
                <w:lang w:val="en-GB"/>
              </w:rPr>
            </w:pPr>
            <w:r w:rsidRPr="00961C80">
              <w:rPr>
                <w:rFonts w:eastAsia="Angsana New" w:cs="Arial"/>
                <w:sz w:val="13"/>
                <w:szCs w:val="13"/>
                <w:lang w:val="en-GB"/>
              </w:rPr>
              <w:t>3</w:t>
            </w:r>
            <w:r w:rsidRPr="00961C80">
              <w:rPr>
                <w:rFonts w:eastAsia="Angsana New" w:cs="Arial"/>
                <w:sz w:val="13"/>
                <w:szCs w:val="13"/>
              </w:rPr>
              <w:t>1</w:t>
            </w:r>
            <w:r w:rsidRPr="00961C80">
              <w:rPr>
                <w:rFonts w:eastAsia="Angsana New" w:cs="Arial"/>
                <w:sz w:val="13"/>
                <w:szCs w:val="13"/>
                <w:lang w:val="en-GB"/>
              </w:rPr>
              <w:t xml:space="preserve"> Dec</w:t>
            </w:r>
          </w:p>
          <w:p w14:paraId="528ABCD8" w14:textId="77777777" w:rsidR="005F3F3C" w:rsidRPr="00961C80" w:rsidRDefault="005F3F3C" w:rsidP="00641DA3">
            <w:pPr>
              <w:pBdr>
                <w:bottom w:val="single" w:sz="4" w:space="1" w:color="auto"/>
              </w:pBdr>
              <w:spacing w:line="360" w:lineRule="auto"/>
              <w:ind w:left="-30" w:right="-13"/>
              <w:jc w:val="center"/>
              <w:rPr>
                <w:rFonts w:cs="Arial"/>
                <w:sz w:val="13"/>
                <w:szCs w:val="13"/>
              </w:rPr>
            </w:pPr>
            <w:r w:rsidRPr="00961C80">
              <w:rPr>
                <w:rFonts w:eastAsia="Angsana New" w:cs="Arial"/>
                <w:sz w:val="13"/>
                <w:szCs w:val="13"/>
              </w:rPr>
              <w:t>2022</w:t>
            </w:r>
          </w:p>
        </w:tc>
        <w:tc>
          <w:tcPr>
            <w:tcW w:w="872" w:type="dxa"/>
            <w:vAlign w:val="bottom"/>
          </w:tcPr>
          <w:p w14:paraId="5FE89AF2" w14:textId="2DD351FA" w:rsidR="005F3F3C" w:rsidRPr="00961C80" w:rsidRDefault="005F3F3C" w:rsidP="00641DA3">
            <w:pPr>
              <w:pBdr>
                <w:bottom w:val="single" w:sz="4" w:space="1" w:color="auto"/>
              </w:pBdr>
              <w:spacing w:line="360" w:lineRule="auto"/>
              <w:ind w:left="-30" w:right="-13"/>
              <w:jc w:val="center"/>
              <w:rPr>
                <w:rFonts w:eastAsia="Angsana New" w:cs="Arial"/>
                <w:sz w:val="13"/>
                <w:szCs w:val="13"/>
              </w:rPr>
            </w:pPr>
            <w:r w:rsidRPr="00961C80">
              <w:rPr>
                <w:rFonts w:eastAsia="Angsana New" w:cs="Arial"/>
                <w:sz w:val="13"/>
                <w:szCs w:val="13"/>
                <w:lang w:val="en-GB"/>
              </w:rPr>
              <w:t>30 Sep</w:t>
            </w:r>
          </w:p>
          <w:p w14:paraId="301CA18C" w14:textId="798D2E2C" w:rsidR="005F3F3C" w:rsidRPr="00961C80" w:rsidRDefault="005F3F3C" w:rsidP="00641DA3">
            <w:pPr>
              <w:pBdr>
                <w:bottom w:val="single" w:sz="4" w:space="1" w:color="auto"/>
              </w:pBdr>
              <w:spacing w:line="360" w:lineRule="auto"/>
              <w:ind w:left="-30" w:right="-13"/>
              <w:jc w:val="center"/>
              <w:rPr>
                <w:rFonts w:cs="Arial"/>
                <w:sz w:val="13"/>
                <w:szCs w:val="13"/>
              </w:rPr>
            </w:pPr>
            <w:r w:rsidRPr="00961C80">
              <w:rPr>
                <w:rFonts w:eastAsia="Angsana New" w:cs="Arial"/>
                <w:sz w:val="13"/>
                <w:szCs w:val="13"/>
              </w:rPr>
              <w:t>2023</w:t>
            </w:r>
          </w:p>
        </w:tc>
        <w:tc>
          <w:tcPr>
            <w:tcW w:w="837" w:type="dxa"/>
            <w:vAlign w:val="bottom"/>
          </w:tcPr>
          <w:p w14:paraId="556E3646" w14:textId="77777777" w:rsidR="005F3F3C" w:rsidRPr="00961C80" w:rsidRDefault="005F3F3C" w:rsidP="00641DA3">
            <w:pPr>
              <w:pBdr>
                <w:bottom w:val="single" w:sz="4" w:space="1" w:color="auto"/>
              </w:pBdr>
              <w:spacing w:line="360" w:lineRule="auto"/>
              <w:ind w:left="-30" w:right="-13"/>
              <w:jc w:val="center"/>
              <w:rPr>
                <w:rFonts w:eastAsia="Angsana New" w:cs="Arial"/>
                <w:sz w:val="13"/>
                <w:szCs w:val="13"/>
                <w:lang w:val="en-GB"/>
              </w:rPr>
            </w:pPr>
            <w:r w:rsidRPr="00961C80">
              <w:rPr>
                <w:rFonts w:eastAsia="Angsana New" w:cs="Arial"/>
                <w:sz w:val="13"/>
                <w:szCs w:val="13"/>
                <w:lang w:val="en-GB"/>
              </w:rPr>
              <w:t>3</w:t>
            </w:r>
            <w:r w:rsidRPr="00961C80">
              <w:rPr>
                <w:rFonts w:eastAsia="Angsana New" w:cs="Arial"/>
                <w:sz w:val="13"/>
                <w:szCs w:val="13"/>
              </w:rPr>
              <w:t>1</w:t>
            </w:r>
            <w:r w:rsidRPr="00961C80">
              <w:rPr>
                <w:rFonts w:eastAsia="Angsana New" w:cs="Arial"/>
                <w:sz w:val="13"/>
                <w:szCs w:val="13"/>
                <w:lang w:val="en-GB"/>
              </w:rPr>
              <w:t xml:space="preserve"> Dec</w:t>
            </w:r>
          </w:p>
          <w:p w14:paraId="00250109" w14:textId="77777777" w:rsidR="005F3F3C" w:rsidRPr="00961C80" w:rsidRDefault="005F3F3C" w:rsidP="00641DA3">
            <w:pPr>
              <w:pBdr>
                <w:bottom w:val="single" w:sz="4" w:space="1" w:color="auto"/>
              </w:pBdr>
              <w:spacing w:line="360" w:lineRule="auto"/>
              <w:ind w:left="-30" w:right="-13"/>
              <w:jc w:val="center"/>
              <w:rPr>
                <w:rFonts w:cs="Arial"/>
                <w:sz w:val="13"/>
                <w:szCs w:val="13"/>
              </w:rPr>
            </w:pPr>
            <w:r w:rsidRPr="00961C80">
              <w:rPr>
                <w:rFonts w:eastAsia="Angsana New" w:cs="Arial"/>
                <w:sz w:val="13"/>
                <w:szCs w:val="13"/>
              </w:rPr>
              <w:t>2022</w:t>
            </w:r>
          </w:p>
        </w:tc>
        <w:tc>
          <w:tcPr>
            <w:tcW w:w="837" w:type="dxa"/>
            <w:vAlign w:val="bottom"/>
          </w:tcPr>
          <w:p w14:paraId="31A476C6" w14:textId="1EFCB80B" w:rsidR="005F3F3C" w:rsidRPr="00961C80" w:rsidRDefault="005F3F3C" w:rsidP="00641DA3">
            <w:pPr>
              <w:pBdr>
                <w:bottom w:val="single" w:sz="4" w:space="1" w:color="auto"/>
              </w:pBdr>
              <w:spacing w:line="360" w:lineRule="auto"/>
              <w:ind w:left="-30" w:right="-13"/>
              <w:jc w:val="center"/>
              <w:rPr>
                <w:rFonts w:eastAsia="Angsana New" w:cs="Arial"/>
                <w:sz w:val="13"/>
                <w:szCs w:val="13"/>
              </w:rPr>
            </w:pPr>
            <w:r w:rsidRPr="00961C80">
              <w:rPr>
                <w:rFonts w:eastAsia="Angsana New" w:cs="Arial"/>
                <w:sz w:val="13"/>
                <w:szCs w:val="13"/>
                <w:lang w:val="en-GB"/>
              </w:rPr>
              <w:t>30 Sep</w:t>
            </w:r>
          </w:p>
          <w:p w14:paraId="349701E3" w14:textId="0D6D4E58" w:rsidR="005F3F3C" w:rsidRPr="00961C80" w:rsidRDefault="005F3F3C" w:rsidP="00641DA3">
            <w:pPr>
              <w:pBdr>
                <w:bottom w:val="single" w:sz="4" w:space="1" w:color="auto"/>
              </w:pBdr>
              <w:spacing w:line="360" w:lineRule="auto"/>
              <w:ind w:left="-30" w:right="-13"/>
              <w:jc w:val="center"/>
              <w:rPr>
                <w:rFonts w:cs="Arial"/>
                <w:sz w:val="13"/>
                <w:szCs w:val="13"/>
              </w:rPr>
            </w:pPr>
            <w:r w:rsidRPr="00961C80">
              <w:rPr>
                <w:rFonts w:eastAsia="Angsana New" w:cs="Arial"/>
                <w:sz w:val="13"/>
                <w:szCs w:val="13"/>
              </w:rPr>
              <w:t>2023</w:t>
            </w:r>
          </w:p>
        </w:tc>
        <w:tc>
          <w:tcPr>
            <w:tcW w:w="801" w:type="dxa"/>
            <w:vAlign w:val="bottom"/>
          </w:tcPr>
          <w:p w14:paraId="20302C2C" w14:textId="77777777" w:rsidR="005F3F3C" w:rsidRPr="00961C80" w:rsidRDefault="005F3F3C" w:rsidP="00641DA3">
            <w:pPr>
              <w:pBdr>
                <w:bottom w:val="single" w:sz="4" w:space="1" w:color="auto"/>
              </w:pBdr>
              <w:spacing w:line="360" w:lineRule="auto"/>
              <w:ind w:left="-30" w:right="-13"/>
              <w:jc w:val="center"/>
              <w:rPr>
                <w:rFonts w:eastAsia="Angsana New" w:cs="Arial"/>
                <w:sz w:val="13"/>
                <w:szCs w:val="13"/>
                <w:lang w:val="en-GB"/>
              </w:rPr>
            </w:pPr>
            <w:r w:rsidRPr="00961C80">
              <w:rPr>
                <w:rFonts w:eastAsia="Angsana New" w:cs="Arial"/>
                <w:sz w:val="13"/>
                <w:szCs w:val="13"/>
                <w:lang w:val="en-GB"/>
              </w:rPr>
              <w:t>3</w:t>
            </w:r>
            <w:r w:rsidRPr="00961C80">
              <w:rPr>
                <w:rFonts w:eastAsia="Angsana New" w:cs="Arial"/>
                <w:sz w:val="13"/>
                <w:szCs w:val="13"/>
              </w:rPr>
              <w:t>1</w:t>
            </w:r>
            <w:r w:rsidRPr="00961C80">
              <w:rPr>
                <w:rFonts w:eastAsia="Angsana New" w:cs="Arial"/>
                <w:sz w:val="13"/>
                <w:szCs w:val="13"/>
                <w:lang w:val="en-GB"/>
              </w:rPr>
              <w:t xml:space="preserve"> Dec</w:t>
            </w:r>
          </w:p>
          <w:p w14:paraId="731B4B21" w14:textId="77777777" w:rsidR="005F3F3C" w:rsidRPr="00961C80" w:rsidRDefault="005F3F3C" w:rsidP="00641DA3">
            <w:pPr>
              <w:pBdr>
                <w:bottom w:val="single" w:sz="4" w:space="1" w:color="auto"/>
              </w:pBdr>
              <w:spacing w:line="360" w:lineRule="auto"/>
              <w:ind w:left="-30" w:right="-13"/>
              <w:jc w:val="center"/>
              <w:rPr>
                <w:rFonts w:cs="Arial"/>
                <w:sz w:val="13"/>
                <w:szCs w:val="13"/>
              </w:rPr>
            </w:pPr>
            <w:r w:rsidRPr="00961C80">
              <w:rPr>
                <w:rFonts w:eastAsia="Angsana New" w:cs="Arial"/>
                <w:sz w:val="13"/>
                <w:szCs w:val="13"/>
              </w:rPr>
              <w:t>2022</w:t>
            </w:r>
          </w:p>
        </w:tc>
        <w:tc>
          <w:tcPr>
            <w:tcW w:w="846" w:type="dxa"/>
            <w:vAlign w:val="bottom"/>
          </w:tcPr>
          <w:p w14:paraId="2CBC2A50" w14:textId="602D37C4" w:rsidR="005F3F3C" w:rsidRPr="00961C80" w:rsidRDefault="005F3F3C" w:rsidP="00641DA3">
            <w:pPr>
              <w:pBdr>
                <w:bottom w:val="single" w:sz="4" w:space="1" w:color="auto"/>
              </w:pBdr>
              <w:spacing w:line="360" w:lineRule="auto"/>
              <w:ind w:left="-30" w:right="-13"/>
              <w:jc w:val="center"/>
              <w:rPr>
                <w:rFonts w:eastAsia="Angsana New" w:cs="Arial"/>
                <w:sz w:val="13"/>
                <w:szCs w:val="13"/>
              </w:rPr>
            </w:pPr>
            <w:r w:rsidRPr="00961C80">
              <w:rPr>
                <w:rFonts w:eastAsia="Angsana New" w:cs="Arial"/>
                <w:sz w:val="13"/>
                <w:szCs w:val="13"/>
                <w:lang w:val="en-GB"/>
              </w:rPr>
              <w:t>30 Sep</w:t>
            </w:r>
          </w:p>
          <w:p w14:paraId="14860B3E" w14:textId="49AFF78F" w:rsidR="005F3F3C" w:rsidRPr="00961C80" w:rsidRDefault="005F3F3C" w:rsidP="00641DA3">
            <w:pPr>
              <w:pBdr>
                <w:bottom w:val="single" w:sz="4" w:space="1" w:color="auto"/>
              </w:pBdr>
              <w:spacing w:line="360" w:lineRule="auto"/>
              <w:ind w:left="-30" w:right="-13"/>
              <w:jc w:val="center"/>
              <w:rPr>
                <w:rFonts w:cs="Arial"/>
                <w:sz w:val="13"/>
                <w:szCs w:val="13"/>
              </w:rPr>
            </w:pPr>
            <w:r w:rsidRPr="00961C80">
              <w:rPr>
                <w:rFonts w:eastAsia="Angsana New" w:cs="Arial"/>
                <w:sz w:val="13"/>
                <w:szCs w:val="13"/>
              </w:rPr>
              <w:t>2023</w:t>
            </w:r>
          </w:p>
        </w:tc>
        <w:tc>
          <w:tcPr>
            <w:tcW w:w="837" w:type="dxa"/>
            <w:vAlign w:val="bottom"/>
          </w:tcPr>
          <w:p w14:paraId="756A0AC8" w14:textId="77777777" w:rsidR="005F3F3C" w:rsidRPr="00961C80" w:rsidRDefault="005F3F3C" w:rsidP="00641DA3">
            <w:pPr>
              <w:pBdr>
                <w:bottom w:val="single" w:sz="4" w:space="1" w:color="auto"/>
              </w:pBdr>
              <w:spacing w:line="360" w:lineRule="auto"/>
              <w:ind w:left="-30" w:right="-13"/>
              <w:jc w:val="center"/>
              <w:rPr>
                <w:rFonts w:eastAsia="Angsana New" w:cs="Arial"/>
                <w:sz w:val="13"/>
                <w:szCs w:val="13"/>
                <w:lang w:val="en-GB"/>
              </w:rPr>
            </w:pPr>
            <w:r w:rsidRPr="00961C80">
              <w:rPr>
                <w:rFonts w:eastAsia="Angsana New" w:cs="Arial"/>
                <w:sz w:val="13"/>
                <w:szCs w:val="13"/>
                <w:lang w:val="en-GB"/>
              </w:rPr>
              <w:t>3</w:t>
            </w:r>
            <w:r w:rsidRPr="00961C80">
              <w:rPr>
                <w:rFonts w:eastAsia="Angsana New" w:cs="Arial"/>
                <w:sz w:val="13"/>
                <w:szCs w:val="13"/>
              </w:rPr>
              <w:t>1</w:t>
            </w:r>
            <w:r w:rsidRPr="00961C80">
              <w:rPr>
                <w:rFonts w:eastAsia="Angsana New" w:cs="Arial"/>
                <w:sz w:val="13"/>
                <w:szCs w:val="13"/>
                <w:lang w:val="en-GB"/>
              </w:rPr>
              <w:t xml:space="preserve"> Dec</w:t>
            </w:r>
          </w:p>
          <w:p w14:paraId="002CA2E1" w14:textId="77777777" w:rsidR="005F3F3C" w:rsidRPr="00961C80" w:rsidRDefault="005F3F3C" w:rsidP="00641DA3">
            <w:pPr>
              <w:pBdr>
                <w:bottom w:val="single" w:sz="4" w:space="1" w:color="auto"/>
              </w:pBdr>
              <w:spacing w:line="360" w:lineRule="auto"/>
              <w:ind w:left="-30" w:right="-13"/>
              <w:jc w:val="center"/>
              <w:rPr>
                <w:rFonts w:cs="Arial"/>
                <w:sz w:val="13"/>
                <w:szCs w:val="13"/>
              </w:rPr>
            </w:pPr>
            <w:r w:rsidRPr="00961C80">
              <w:rPr>
                <w:rFonts w:eastAsia="Angsana New" w:cs="Arial"/>
                <w:sz w:val="13"/>
                <w:szCs w:val="13"/>
              </w:rPr>
              <w:t>2022</w:t>
            </w:r>
          </w:p>
        </w:tc>
      </w:tr>
      <w:tr w:rsidR="006772BF" w:rsidRPr="00961C80" w14:paraId="393B6DB0" w14:textId="77777777" w:rsidTr="006C10F4">
        <w:trPr>
          <w:cantSplit/>
          <w:trHeight w:val="68"/>
        </w:trPr>
        <w:tc>
          <w:tcPr>
            <w:tcW w:w="2133" w:type="dxa"/>
          </w:tcPr>
          <w:p w14:paraId="54C691A7" w14:textId="77777777" w:rsidR="006772BF" w:rsidRPr="00961C80" w:rsidRDefault="006772BF" w:rsidP="00641DA3">
            <w:pPr>
              <w:pStyle w:val="ListParagraph"/>
              <w:spacing w:after="0" w:line="360" w:lineRule="auto"/>
              <w:ind w:left="-31" w:right="-73"/>
              <w:contextualSpacing w:val="0"/>
              <w:jc w:val="thaiDistribute"/>
              <w:rPr>
                <w:rFonts w:ascii="Arial" w:hAnsi="Arial" w:cs="Arial"/>
                <w:b/>
                <w:bCs/>
                <w:sz w:val="13"/>
                <w:szCs w:val="13"/>
                <w:lang w:val="en-GB" w:eastAsia="en-GB"/>
              </w:rPr>
            </w:pPr>
            <w:r w:rsidRPr="00961C80">
              <w:rPr>
                <w:rFonts w:ascii="Arial" w:hAnsi="Arial" w:cs="Arial"/>
                <w:b/>
                <w:bCs/>
                <w:sz w:val="13"/>
                <w:szCs w:val="13"/>
                <w:lang w:val="en-GB"/>
              </w:rPr>
              <w:t xml:space="preserve">Associates </w:t>
            </w:r>
            <w:r w:rsidRPr="00961C80">
              <w:rPr>
                <w:rFonts w:ascii="Arial" w:hAnsi="Arial" w:cs="Arial"/>
                <w:b/>
                <w:bCs/>
                <w:sz w:val="13"/>
                <w:szCs w:val="13"/>
                <w:cs/>
                <w:lang w:val="en-GB"/>
              </w:rPr>
              <w:t>(</w:t>
            </w:r>
            <w:r w:rsidRPr="00961C80">
              <w:rPr>
                <w:rFonts w:ascii="Arial" w:hAnsi="Arial" w:cs="Arial"/>
                <w:b/>
                <w:bCs/>
                <w:sz w:val="13"/>
                <w:szCs w:val="13"/>
                <w:lang w:val="en-GB"/>
              </w:rPr>
              <w:t>Indirect</w:t>
            </w:r>
            <w:r w:rsidRPr="00961C80">
              <w:rPr>
                <w:rFonts w:ascii="Arial" w:hAnsi="Arial" w:cs="Arial"/>
                <w:b/>
                <w:bCs/>
                <w:sz w:val="13"/>
                <w:szCs w:val="13"/>
                <w:cs/>
                <w:lang w:val="en-GB"/>
              </w:rPr>
              <w:t>)</w:t>
            </w:r>
          </w:p>
        </w:tc>
        <w:tc>
          <w:tcPr>
            <w:tcW w:w="639" w:type="dxa"/>
          </w:tcPr>
          <w:p w14:paraId="60CE89C2" w14:textId="77777777" w:rsidR="006772BF" w:rsidRPr="00961C80" w:rsidRDefault="006772BF" w:rsidP="00641DA3">
            <w:pPr>
              <w:tabs>
                <w:tab w:val="decimal" w:pos="636"/>
              </w:tabs>
              <w:spacing w:line="360" w:lineRule="auto"/>
              <w:rPr>
                <w:rFonts w:cs="Arial"/>
                <w:sz w:val="13"/>
                <w:szCs w:val="13"/>
              </w:rPr>
            </w:pPr>
          </w:p>
        </w:tc>
        <w:tc>
          <w:tcPr>
            <w:tcW w:w="838" w:type="dxa"/>
            <w:vAlign w:val="center"/>
          </w:tcPr>
          <w:p w14:paraId="6E87CC5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vAlign w:val="center"/>
          </w:tcPr>
          <w:p w14:paraId="6AB7F369"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72" w:type="dxa"/>
            <w:vAlign w:val="center"/>
          </w:tcPr>
          <w:p w14:paraId="2E01E514"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vAlign w:val="center"/>
          </w:tcPr>
          <w:p w14:paraId="19BDF341"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vAlign w:val="center"/>
          </w:tcPr>
          <w:p w14:paraId="2729C6E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center"/>
          </w:tcPr>
          <w:p w14:paraId="08C1426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vAlign w:val="center"/>
          </w:tcPr>
          <w:p w14:paraId="791DF848"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center"/>
          </w:tcPr>
          <w:p w14:paraId="0DCAD433"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0451B2" w:rsidRPr="00961C80" w14:paraId="280B5310" w14:textId="77777777" w:rsidTr="006C10F4">
        <w:trPr>
          <w:cantSplit/>
          <w:trHeight w:val="81"/>
        </w:trPr>
        <w:tc>
          <w:tcPr>
            <w:tcW w:w="2133" w:type="dxa"/>
            <w:vMerge w:val="restart"/>
          </w:tcPr>
          <w:p w14:paraId="37EBC584" w14:textId="77777777" w:rsidR="000451B2" w:rsidRPr="00961C80" w:rsidRDefault="000451B2" w:rsidP="00641DA3">
            <w:pPr>
              <w:spacing w:line="360" w:lineRule="auto"/>
              <w:ind w:right="-73"/>
              <w:jc w:val="thaiDistribute"/>
              <w:rPr>
                <w:rFonts w:cs="Arial"/>
                <w:sz w:val="13"/>
                <w:szCs w:val="13"/>
              </w:rPr>
            </w:pPr>
            <w:proofErr w:type="spellStart"/>
            <w:r w:rsidRPr="00961C80">
              <w:rPr>
                <w:rFonts w:cs="Arial"/>
                <w:sz w:val="13"/>
                <w:szCs w:val="13"/>
              </w:rPr>
              <w:t>Bluebik</w:t>
            </w:r>
            <w:proofErr w:type="spellEnd"/>
            <w:r w:rsidRPr="00961C80">
              <w:rPr>
                <w:rFonts w:cs="Arial"/>
                <w:sz w:val="13"/>
                <w:szCs w:val="13"/>
              </w:rPr>
              <w:t xml:space="preserve"> </w:t>
            </w:r>
            <w:r w:rsidRPr="00961C80">
              <w:rPr>
                <w:rFonts w:cs="Arial"/>
                <w:sz w:val="13"/>
                <w:szCs w:val="13"/>
                <w:lang w:val="en-GB" w:eastAsia="en-GB"/>
              </w:rPr>
              <w:t>Technology</w:t>
            </w:r>
            <w:r w:rsidRPr="00961C80">
              <w:rPr>
                <w:rFonts w:cs="Arial"/>
                <w:sz w:val="13"/>
                <w:szCs w:val="13"/>
              </w:rPr>
              <w:t xml:space="preserve"> Center</w:t>
            </w:r>
          </w:p>
          <w:p w14:paraId="6B0524DA" w14:textId="77777777" w:rsidR="000451B2" w:rsidRPr="00961C80" w:rsidRDefault="000451B2" w:rsidP="00641DA3">
            <w:pPr>
              <w:spacing w:line="360" w:lineRule="auto"/>
              <w:ind w:right="-73"/>
              <w:jc w:val="thaiDistribute"/>
              <w:rPr>
                <w:rFonts w:cs="Arial"/>
                <w:b/>
                <w:bCs/>
                <w:sz w:val="13"/>
                <w:szCs w:val="13"/>
                <w:lang w:val="en-GB" w:eastAsia="en-GB"/>
              </w:rPr>
            </w:pPr>
            <w:r w:rsidRPr="00961C80">
              <w:rPr>
                <w:rFonts w:cs="Arial"/>
                <w:sz w:val="13"/>
                <w:szCs w:val="13"/>
              </w:rPr>
              <w:t xml:space="preserve">   (India) </w:t>
            </w:r>
            <w:r w:rsidRPr="00961C80">
              <w:rPr>
                <w:rFonts w:cs="Arial"/>
                <w:sz w:val="13"/>
                <w:szCs w:val="13"/>
                <w:lang w:val="en-GB" w:eastAsia="en-GB"/>
              </w:rPr>
              <w:t>Private</w:t>
            </w:r>
            <w:r w:rsidRPr="00961C80">
              <w:rPr>
                <w:rFonts w:cs="Arial"/>
                <w:sz w:val="13"/>
                <w:szCs w:val="13"/>
              </w:rPr>
              <w:t xml:space="preserve"> Limited</w:t>
            </w:r>
          </w:p>
        </w:tc>
        <w:tc>
          <w:tcPr>
            <w:tcW w:w="639" w:type="dxa"/>
          </w:tcPr>
          <w:p w14:paraId="3F63BF79" w14:textId="77777777" w:rsidR="000451B2" w:rsidRPr="00961C80" w:rsidRDefault="000451B2" w:rsidP="00641DA3">
            <w:pPr>
              <w:tabs>
                <w:tab w:val="decimal" w:pos="0"/>
              </w:tabs>
              <w:spacing w:line="360" w:lineRule="auto"/>
              <w:jc w:val="center"/>
              <w:rPr>
                <w:rFonts w:cs="Arial"/>
                <w:sz w:val="13"/>
                <w:szCs w:val="13"/>
              </w:rPr>
            </w:pPr>
            <w:r w:rsidRPr="00961C80">
              <w:rPr>
                <w:rFonts w:cs="Arial"/>
                <w:sz w:val="13"/>
                <w:szCs w:val="13"/>
              </w:rPr>
              <w:t>Rupee</w:t>
            </w:r>
          </w:p>
        </w:tc>
        <w:tc>
          <w:tcPr>
            <w:tcW w:w="838" w:type="dxa"/>
          </w:tcPr>
          <w:p w14:paraId="70B55D98" w14:textId="2F507CC2"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sz w:val="13"/>
                <w:szCs w:val="13"/>
              </w:rPr>
              <w:t>1,000,000</w:t>
            </w:r>
          </w:p>
        </w:tc>
        <w:tc>
          <w:tcPr>
            <w:tcW w:w="838" w:type="dxa"/>
            <w:vAlign w:val="center"/>
          </w:tcPr>
          <w:p w14:paraId="78D48BD9"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rFonts w:cs="Arial"/>
                <w:sz w:val="13"/>
                <w:szCs w:val="13"/>
              </w:rPr>
              <w:t>1,000,000</w:t>
            </w:r>
          </w:p>
        </w:tc>
        <w:tc>
          <w:tcPr>
            <w:tcW w:w="872" w:type="dxa"/>
            <w:vAlign w:val="center"/>
          </w:tcPr>
          <w:p w14:paraId="0D05F8F3"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vAlign w:val="center"/>
          </w:tcPr>
          <w:p w14:paraId="392C3228"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vAlign w:val="center"/>
          </w:tcPr>
          <w:p w14:paraId="6F8D04FD"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center"/>
          </w:tcPr>
          <w:p w14:paraId="100563A9"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vAlign w:val="center"/>
          </w:tcPr>
          <w:p w14:paraId="39CD06B6"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center"/>
          </w:tcPr>
          <w:p w14:paraId="0987566D"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0451B2" w:rsidRPr="00961C80" w14:paraId="6DB6E529" w14:textId="77777777" w:rsidTr="006C10F4">
        <w:trPr>
          <w:cantSplit/>
          <w:trHeight w:val="68"/>
        </w:trPr>
        <w:tc>
          <w:tcPr>
            <w:tcW w:w="2133" w:type="dxa"/>
            <w:vMerge/>
          </w:tcPr>
          <w:p w14:paraId="557E60E2" w14:textId="77777777" w:rsidR="000451B2" w:rsidRPr="00961C80" w:rsidRDefault="000451B2" w:rsidP="00641DA3">
            <w:pPr>
              <w:pStyle w:val="ListParagraph"/>
              <w:spacing w:after="0" w:line="360" w:lineRule="auto"/>
              <w:ind w:left="-31" w:right="-73"/>
              <w:contextualSpacing w:val="0"/>
              <w:jc w:val="thaiDistribute"/>
              <w:rPr>
                <w:rFonts w:ascii="Arial" w:hAnsi="Arial" w:cs="Arial"/>
                <w:b/>
                <w:bCs/>
                <w:sz w:val="13"/>
                <w:szCs w:val="13"/>
                <w:lang w:val="en-GB" w:eastAsia="en-GB"/>
              </w:rPr>
            </w:pPr>
          </w:p>
        </w:tc>
        <w:tc>
          <w:tcPr>
            <w:tcW w:w="639" w:type="dxa"/>
          </w:tcPr>
          <w:p w14:paraId="6C57904C" w14:textId="77777777" w:rsidR="000451B2" w:rsidRPr="00961C80" w:rsidRDefault="000451B2" w:rsidP="00641DA3">
            <w:pPr>
              <w:tabs>
                <w:tab w:val="decimal" w:pos="0"/>
              </w:tabs>
              <w:spacing w:line="360" w:lineRule="auto"/>
              <w:jc w:val="center"/>
              <w:rPr>
                <w:rFonts w:cs="Arial"/>
                <w:sz w:val="13"/>
                <w:szCs w:val="13"/>
              </w:rPr>
            </w:pPr>
            <w:r w:rsidRPr="00961C80">
              <w:rPr>
                <w:rFonts w:cs="Arial"/>
                <w:sz w:val="13"/>
                <w:szCs w:val="13"/>
              </w:rPr>
              <w:t>Baht</w:t>
            </w:r>
          </w:p>
        </w:tc>
        <w:tc>
          <w:tcPr>
            <w:tcW w:w="838" w:type="dxa"/>
          </w:tcPr>
          <w:p w14:paraId="76479769" w14:textId="3DCEDC38"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sz w:val="13"/>
                <w:szCs w:val="13"/>
              </w:rPr>
              <w:t>413,300</w:t>
            </w:r>
          </w:p>
        </w:tc>
        <w:tc>
          <w:tcPr>
            <w:tcW w:w="838" w:type="dxa"/>
            <w:vAlign w:val="center"/>
          </w:tcPr>
          <w:p w14:paraId="33889540"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rFonts w:cs="Arial"/>
                <w:sz w:val="13"/>
                <w:szCs w:val="13"/>
              </w:rPr>
              <w:t>413,300</w:t>
            </w:r>
          </w:p>
        </w:tc>
        <w:tc>
          <w:tcPr>
            <w:tcW w:w="872" w:type="dxa"/>
            <w:vAlign w:val="center"/>
          </w:tcPr>
          <w:p w14:paraId="19D286B4" w14:textId="39FC5340"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61C80">
              <w:rPr>
                <w:rFonts w:cs="Arial"/>
                <w:sz w:val="13"/>
                <w:szCs w:val="13"/>
              </w:rPr>
              <w:t>45</w:t>
            </w:r>
          </w:p>
        </w:tc>
        <w:tc>
          <w:tcPr>
            <w:tcW w:w="837" w:type="dxa"/>
            <w:vAlign w:val="center"/>
          </w:tcPr>
          <w:p w14:paraId="3C8661AF"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61C80">
              <w:rPr>
                <w:rFonts w:cs="Arial"/>
                <w:sz w:val="13"/>
                <w:szCs w:val="13"/>
              </w:rPr>
              <w:t>45</w:t>
            </w:r>
          </w:p>
        </w:tc>
        <w:tc>
          <w:tcPr>
            <w:tcW w:w="837" w:type="dxa"/>
          </w:tcPr>
          <w:p w14:paraId="0A5E5C8E" w14:textId="0F55E816"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961C80">
              <w:rPr>
                <w:sz w:val="13"/>
                <w:szCs w:val="13"/>
              </w:rPr>
              <w:t>185,985</w:t>
            </w:r>
          </w:p>
        </w:tc>
        <w:tc>
          <w:tcPr>
            <w:tcW w:w="801" w:type="dxa"/>
            <w:vAlign w:val="center"/>
          </w:tcPr>
          <w:p w14:paraId="61116F3A"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961C80">
              <w:rPr>
                <w:rFonts w:cs="Arial"/>
                <w:sz w:val="13"/>
                <w:szCs w:val="13"/>
              </w:rPr>
              <w:t>185,985</w:t>
            </w:r>
          </w:p>
        </w:tc>
        <w:tc>
          <w:tcPr>
            <w:tcW w:w="846" w:type="dxa"/>
          </w:tcPr>
          <w:p w14:paraId="74E4F463" w14:textId="02D6D014"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961C80">
              <w:rPr>
                <w:sz w:val="13"/>
                <w:szCs w:val="13"/>
              </w:rPr>
              <w:t>1,524,949</w:t>
            </w:r>
          </w:p>
        </w:tc>
        <w:tc>
          <w:tcPr>
            <w:tcW w:w="837" w:type="dxa"/>
            <w:vAlign w:val="center"/>
          </w:tcPr>
          <w:p w14:paraId="0E805E86"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961C80">
              <w:rPr>
                <w:rFonts w:cs="Arial"/>
                <w:sz w:val="13"/>
                <w:szCs w:val="13"/>
              </w:rPr>
              <w:t>867,143</w:t>
            </w:r>
          </w:p>
        </w:tc>
      </w:tr>
      <w:tr w:rsidR="000451B2" w:rsidRPr="00961C80" w14:paraId="4DFF9228" w14:textId="77777777" w:rsidTr="006C10F4">
        <w:trPr>
          <w:cantSplit/>
          <w:trHeight w:val="68"/>
        </w:trPr>
        <w:tc>
          <w:tcPr>
            <w:tcW w:w="2133" w:type="dxa"/>
          </w:tcPr>
          <w:p w14:paraId="1C8255BA" w14:textId="71A6D000" w:rsidR="000451B2" w:rsidRPr="00961C80" w:rsidRDefault="000451B2" w:rsidP="00641DA3">
            <w:pPr>
              <w:spacing w:line="360" w:lineRule="auto"/>
              <w:ind w:right="-73"/>
              <w:jc w:val="thaiDistribute"/>
              <w:rPr>
                <w:rFonts w:cs="Arial"/>
                <w:sz w:val="13"/>
                <w:szCs w:val="13"/>
                <w:cs/>
              </w:rPr>
            </w:pPr>
            <w:r w:rsidRPr="00961C80">
              <w:rPr>
                <w:rFonts w:cs="Arial"/>
                <w:sz w:val="13"/>
                <w:szCs w:val="13"/>
              </w:rPr>
              <w:t>IT-CAT Company Limited</w:t>
            </w:r>
          </w:p>
        </w:tc>
        <w:tc>
          <w:tcPr>
            <w:tcW w:w="639" w:type="dxa"/>
          </w:tcPr>
          <w:p w14:paraId="4F1F6F8D" w14:textId="77777777" w:rsidR="000451B2" w:rsidRPr="00961C80" w:rsidRDefault="000451B2" w:rsidP="00641DA3">
            <w:pPr>
              <w:tabs>
                <w:tab w:val="decimal" w:pos="0"/>
              </w:tabs>
              <w:spacing w:line="360" w:lineRule="auto"/>
              <w:jc w:val="center"/>
              <w:rPr>
                <w:rFonts w:cs="Arial"/>
                <w:sz w:val="13"/>
                <w:szCs w:val="13"/>
              </w:rPr>
            </w:pPr>
            <w:r w:rsidRPr="00961C80">
              <w:rPr>
                <w:rFonts w:cs="Arial"/>
                <w:sz w:val="13"/>
                <w:szCs w:val="13"/>
              </w:rPr>
              <w:t>Baht</w:t>
            </w:r>
          </w:p>
        </w:tc>
        <w:tc>
          <w:tcPr>
            <w:tcW w:w="838" w:type="dxa"/>
          </w:tcPr>
          <w:p w14:paraId="040749CB" w14:textId="43E31D98"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sz w:val="13"/>
                <w:szCs w:val="13"/>
              </w:rPr>
              <w:t>1,250,000</w:t>
            </w:r>
          </w:p>
        </w:tc>
        <w:tc>
          <w:tcPr>
            <w:tcW w:w="838" w:type="dxa"/>
            <w:vAlign w:val="center"/>
          </w:tcPr>
          <w:p w14:paraId="26A6B4DC"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rFonts w:cs="Arial"/>
                <w:sz w:val="13"/>
                <w:szCs w:val="13"/>
              </w:rPr>
              <w:t>1,250,000</w:t>
            </w:r>
          </w:p>
        </w:tc>
        <w:tc>
          <w:tcPr>
            <w:tcW w:w="872" w:type="dxa"/>
            <w:vAlign w:val="center"/>
          </w:tcPr>
          <w:p w14:paraId="647513AB" w14:textId="2012916C"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61C80">
              <w:rPr>
                <w:rFonts w:cs="Arial"/>
                <w:sz w:val="13"/>
                <w:szCs w:val="13"/>
              </w:rPr>
              <w:t>40</w:t>
            </w:r>
          </w:p>
        </w:tc>
        <w:tc>
          <w:tcPr>
            <w:tcW w:w="837" w:type="dxa"/>
            <w:vAlign w:val="center"/>
          </w:tcPr>
          <w:p w14:paraId="7A80665A"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61C80">
              <w:rPr>
                <w:rFonts w:cs="Arial"/>
                <w:sz w:val="13"/>
                <w:szCs w:val="13"/>
              </w:rPr>
              <w:t>40</w:t>
            </w:r>
          </w:p>
        </w:tc>
        <w:tc>
          <w:tcPr>
            <w:tcW w:w="837" w:type="dxa"/>
          </w:tcPr>
          <w:p w14:paraId="2AE385BB" w14:textId="6DB545F8"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961C80">
              <w:rPr>
                <w:sz w:val="13"/>
                <w:szCs w:val="13"/>
              </w:rPr>
              <w:t>13,500,000</w:t>
            </w:r>
          </w:p>
        </w:tc>
        <w:tc>
          <w:tcPr>
            <w:tcW w:w="801" w:type="dxa"/>
            <w:vAlign w:val="center"/>
          </w:tcPr>
          <w:p w14:paraId="758E144C"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961C80">
              <w:rPr>
                <w:rFonts w:cs="Arial"/>
                <w:sz w:val="13"/>
                <w:szCs w:val="13"/>
              </w:rPr>
              <w:t>13,500,000</w:t>
            </w:r>
          </w:p>
        </w:tc>
        <w:tc>
          <w:tcPr>
            <w:tcW w:w="846" w:type="dxa"/>
          </w:tcPr>
          <w:p w14:paraId="66AD9EBE" w14:textId="05F93F4C"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961C80">
              <w:rPr>
                <w:sz w:val="13"/>
                <w:szCs w:val="13"/>
              </w:rPr>
              <w:t>15,953,547</w:t>
            </w:r>
          </w:p>
        </w:tc>
        <w:tc>
          <w:tcPr>
            <w:tcW w:w="837" w:type="dxa"/>
            <w:vAlign w:val="center"/>
          </w:tcPr>
          <w:p w14:paraId="2DAFD809"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961C80">
              <w:rPr>
                <w:rFonts w:cs="Arial"/>
                <w:sz w:val="13"/>
                <w:szCs w:val="13"/>
              </w:rPr>
              <w:t>13,500,000</w:t>
            </w:r>
          </w:p>
        </w:tc>
      </w:tr>
      <w:tr w:rsidR="000451B2" w:rsidRPr="00961C80" w14:paraId="5F20F88B" w14:textId="77777777" w:rsidTr="006C10F4">
        <w:trPr>
          <w:cantSplit/>
          <w:trHeight w:val="68"/>
        </w:trPr>
        <w:tc>
          <w:tcPr>
            <w:tcW w:w="2133" w:type="dxa"/>
          </w:tcPr>
          <w:p w14:paraId="400DBA01" w14:textId="6B0EF843" w:rsidR="000451B2" w:rsidRPr="00961C80" w:rsidRDefault="000451B2" w:rsidP="00641DA3">
            <w:pPr>
              <w:spacing w:line="360" w:lineRule="auto"/>
              <w:ind w:right="-73"/>
              <w:jc w:val="thaiDistribute"/>
              <w:rPr>
                <w:rFonts w:cs="Arial"/>
                <w:sz w:val="13"/>
                <w:szCs w:val="13"/>
              </w:rPr>
            </w:pPr>
            <w:r w:rsidRPr="00961C80">
              <w:rPr>
                <w:rFonts w:cs="Arial"/>
                <w:b/>
                <w:sz w:val="13"/>
                <w:szCs w:val="13"/>
              </w:rPr>
              <w:t>Joint venture (Direct)</w:t>
            </w:r>
          </w:p>
        </w:tc>
        <w:tc>
          <w:tcPr>
            <w:tcW w:w="639" w:type="dxa"/>
          </w:tcPr>
          <w:p w14:paraId="69A597F8" w14:textId="77777777" w:rsidR="000451B2" w:rsidRPr="00961C80" w:rsidRDefault="000451B2" w:rsidP="00641DA3">
            <w:pPr>
              <w:tabs>
                <w:tab w:val="decimal" w:pos="0"/>
              </w:tabs>
              <w:spacing w:line="360" w:lineRule="auto"/>
              <w:jc w:val="center"/>
              <w:rPr>
                <w:rFonts w:cs="Arial"/>
                <w:sz w:val="13"/>
                <w:szCs w:val="13"/>
              </w:rPr>
            </w:pPr>
          </w:p>
        </w:tc>
        <w:tc>
          <w:tcPr>
            <w:tcW w:w="838" w:type="dxa"/>
          </w:tcPr>
          <w:p w14:paraId="10C3FC9C"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vAlign w:val="center"/>
          </w:tcPr>
          <w:p w14:paraId="49BE9548"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72" w:type="dxa"/>
          </w:tcPr>
          <w:p w14:paraId="2F71D63B"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tcPr>
          <w:p w14:paraId="3D345E90"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tcPr>
          <w:p w14:paraId="1D1C9EF2"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bottom"/>
          </w:tcPr>
          <w:p w14:paraId="6E0A5B3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tcPr>
          <w:p w14:paraId="1E5A3AC1"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bottom"/>
          </w:tcPr>
          <w:p w14:paraId="068CB5A4"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0451B2" w:rsidRPr="00961C80" w14:paraId="4E29A200" w14:textId="77777777" w:rsidTr="006C10F4">
        <w:trPr>
          <w:cantSplit/>
          <w:trHeight w:val="68"/>
        </w:trPr>
        <w:tc>
          <w:tcPr>
            <w:tcW w:w="2133" w:type="dxa"/>
          </w:tcPr>
          <w:p w14:paraId="7EE8C0F8" w14:textId="38572517" w:rsidR="000451B2" w:rsidRPr="00961C80" w:rsidRDefault="000451B2" w:rsidP="00641DA3">
            <w:pPr>
              <w:spacing w:line="360" w:lineRule="auto"/>
              <w:ind w:right="-73"/>
              <w:jc w:val="thaiDistribute"/>
              <w:rPr>
                <w:rFonts w:cs="Arial"/>
                <w:sz w:val="13"/>
                <w:szCs w:val="13"/>
              </w:rPr>
            </w:pPr>
            <w:r w:rsidRPr="00961C80">
              <w:rPr>
                <w:rFonts w:cs="Arial"/>
                <w:sz w:val="13"/>
                <w:szCs w:val="13"/>
              </w:rPr>
              <w:t>Orbit Digital Company Limited</w:t>
            </w:r>
          </w:p>
        </w:tc>
        <w:tc>
          <w:tcPr>
            <w:tcW w:w="639" w:type="dxa"/>
          </w:tcPr>
          <w:p w14:paraId="423FDA56" w14:textId="0236BBDA" w:rsidR="000451B2" w:rsidRPr="00961C80" w:rsidRDefault="000451B2" w:rsidP="00641DA3">
            <w:pPr>
              <w:tabs>
                <w:tab w:val="decimal" w:pos="0"/>
              </w:tabs>
              <w:spacing w:line="360" w:lineRule="auto"/>
              <w:jc w:val="center"/>
              <w:rPr>
                <w:rFonts w:cs="Arial"/>
                <w:sz w:val="13"/>
                <w:szCs w:val="13"/>
              </w:rPr>
            </w:pPr>
            <w:r w:rsidRPr="00961C80">
              <w:rPr>
                <w:rFonts w:cs="Arial"/>
                <w:sz w:val="13"/>
                <w:szCs w:val="13"/>
              </w:rPr>
              <w:t>Baht</w:t>
            </w:r>
          </w:p>
        </w:tc>
        <w:tc>
          <w:tcPr>
            <w:tcW w:w="838" w:type="dxa"/>
          </w:tcPr>
          <w:p w14:paraId="26A7F2FB" w14:textId="7AF33478"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sz w:val="13"/>
                <w:szCs w:val="13"/>
              </w:rPr>
              <w:t>25,000,000</w:t>
            </w:r>
          </w:p>
        </w:tc>
        <w:tc>
          <w:tcPr>
            <w:tcW w:w="838" w:type="dxa"/>
            <w:vAlign w:val="center"/>
          </w:tcPr>
          <w:p w14:paraId="14214394" w14:textId="5DD7911A"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rFonts w:cs="Arial"/>
                <w:sz w:val="13"/>
                <w:szCs w:val="13"/>
              </w:rPr>
              <w:t>25,000,000</w:t>
            </w:r>
          </w:p>
        </w:tc>
        <w:tc>
          <w:tcPr>
            <w:tcW w:w="872" w:type="dxa"/>
            <w:vAlign w:val="center"/>
          </w:tcPr>
          <w:p w14:paraId="5B2A47AD" w14:textId="0361A78B"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61C80">
              <w:rPr>
                <w:rFonts w:cs="Arial"/>
                <w:sz w:val="13"/>
                <w:szCs w:val="13"/>
              </w:rPr>
              <w:t>60</w:t>
            </w:r>
          </w:p>
        </w:tc>
        <w:tc>
          <w:tcPr>
            <w:tcW w:w="837" w:type="dxa"/>
            <w:vAlign w:val="center"/>
          </w:tcPr>
          <w:p w14:paraId="000C998F" w14:textId="7086DA29"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61C80">
              <w:rPr>
                <w:rFonts w:cs="Arial"/>
                <w:sz w:val="13"/>
                <w:szCs w:val="13"/>
              </w:rPr>
              <w:t>60</w:t>
            </w:r>
          </w:p>
        </w:tc>
        <w:tc>
          <w:tcPr>
            <w:tcW w:w="837" w:type="dxa"/>
          </w:tcPr>
          <w:p w14:paraId="7E6BB107" w14:textId="5E4A1ADA"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961C80">
              <w:rPr>
                <w:sz w:val="13"/>
                <w:szCs w:val="13"/>
              </w:rPr>
              <w:t>15,000,000</w:t>
            </w:r>
          </w:p>
        </w:tc>
        <w:tc>
          <w:tcPr>
            <w:tcW w:w="801" w:type="dxa"/>
            <w:vAlign w:val="center"/>
          </w:tcPr>
          <w:p w14:paraId="04734E96" w14:textId="5328DBF0"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961C80">
              <w:rPr>
                <w:rFonts w:cs="Arial"/>
                <w:sz w:val="13"/>
                <w:szCs w:val="13"/>
              </w:rPr>
              <w:t>15,000,000</w:t>
            </w:r>
          </w:p>
        </w:tc>
        <w:tc>
          <w:tcPr>
            <w:tcW w:w="846" w:type="dxa"/>
          </w:tcPr>
          <w:p w14:paraId="569A871D" w14:textId="45FE0AA6"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961C80">
              <w:rPr>
                <w:sz w:val="13"/>
                <w:szCs w:val="13"/>
              </w:rPr>
              <w:t>66,338,063</w:t>
            </w:r>
          </w:p>
        </w:tc>
        <w:tc>
          <w:tcPr>
            <w:tcW w:w="837" w:type="dxa"/>
            <w:vAlign w:val="center"/>
          </w:tcPr>
          <w:p w14:paraId="013E4D57" w14:textId="15536104"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961C80">
              <w:rPr>
                <w:rFonts w:cs="Arial"/>
                <w:sz w:val="13"/>
                <w:szCs w:val="13"/>
              </w:rPr>
              <w:t>36,927,547</w:t>
            </w:r>
          </w:p>
        </w:tc>
      </w:tr>
      <w:tr w:rsidR="000451B2" w:rsidRPr="00961C80" w14:paraId="60FEDFEC" w14:textId="77777777" w:rsidTr="006C10F4">
        <w:trPr>
          <w:cantSplit/>
          <w:trHeight w:val="68"/>
        </w:trPr>
        <w:tc>
          <w:tcPr>
            <w:tcW w:w="2133" w:type="dxa"/>
          </w:tcPr>
          <w:p w14:paraId="574812F0" w14:textId="38B03409" w:rsidR="000451B2" w:rsidRPr="00961C80" w:rsidRDefault="000451B2" w:rsidP="00641DA3">
            <w:pPr>
              <w:pStyle w:val="ListParagraph"/>
              <w:spacing w:after="0" w:line="360" w:lineRule="auto"/>
              <w:ind w:left="-31" w:right="-73"/>
              <w:contextualSpacing w:val="0"/>
              <w:jc w:val="thaiDistribute"/>
              <w:rPr>
                <w:rFonts w:ascii="Arial" w:hAnsi="Arial" w:cs="Arial"/>
                <w:b/>
                <w:bCs/>
                <w:sz w:val="13"/>
                <w:szCs w:val="13"/>
                <w:cs/>
                <w:lang w:val="en-GB" w:eastAsia="en-GB"/>
              </w:rPr>
            </w:pPr>
            <w:r w:rsidRPr="00961C80">
              <w:rPr>
                <w:rFonts w:ascii="Arial" w:hAnsi="Arial" w:cs="Arial"/>
                <w:b/>
                <w:sz w:val="13"/>
                <w:szCs w:val="13"/>
              </w:rPr>
              <w:t>Joint venture (Indirect)</w:t>
            </w:r>
          </w:p>
        </w:tc>
        <w:tc>
          <w:tcPr>
            <w:tcW w:w="639" w:type="dxa"/>
          </w:tcPr>
          <w:p w14:paraId="030B7841" w14:textId="77777777" w:rsidR="000451B2" w:rsidRPr="00961C80" w:rsidRDefault="000451B2" w:rsidP="00641DA3">
            <w:pPr>
              <w:tabs>
                <w:tab w:val="decimal" w:pos="0"/>
              </w:tabs>
              <w:spacing w:line="360" w:lineRule="auto"/>
              <w:jc w:val="center"/>
              <w:rPr>
                <w:rFonts w:cs="Arial"/>
                <w:sz w:val="13"/>
                <w:szCs w:val="13"/>
              </w:rPr>
            </w:pPr>
          </w:p>
        </w:tc>
        <w:tc>
          <w:tcPr>
            <w:tcW w:w="838" w:type="dxa"/>
          </w:tcPr>
          <w:p w14:paraId="6A10FAC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vAlign w:val="center"/>
          </w:tcPr>
          <w:p w14:paraId="287181BC"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72" w:type="dxa"/>
          </w:tcPr>
          <w:p w14:paraId="258AC0D2"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tcPr>
          <w:p w14:paraId="5714029E"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tcPr>
          <w:p w14:paraId="35B5486E"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vAlign w:val="bottom"/>
          </w:tcPr>
          <w:p w14:paraId="06A8866C"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tcPr>
          <w:p w14:paraId="0A39844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c>
          <w:tcPr>
            <w:tcW w:w="837" w:type="dxa"/>
            <w:vAlign w:val="bottom"/>
          </w:tcPr>
          <w:p w14:paraId="5B943D41"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p>
        </w:tc>
      </w:tr>
      <w:tr w:rsidR="000451B2" w:rsidRPr="00961C80" w14:paraId="64B8695E" w14:textId="77777777" w:rsidTr="006C10F4">
        <w:trPr>
          <w:cantSplit/>
          <w:trHeight w:val="57"/>
        </w:trPr>
        <w:tc>
          <w:tcPr>
            <w:tcW w:w="2133" w:type="dxa"/>
          </w:tcPr>
          <w:p w14:paraId="2CE13D7F" w14:textId="5D367B69" w:rsidR="000451B2" w:rsidRPr="00961C80" w:rsidRDefault="000451B2" w:rsidP="00641DA3">
            <w:pPr>
              <w:spacing w:line="360" w:lineRule="auto"/>
              <w:ind w:right="-73"/>
              <w:jc w:val="thaiDistribute"/>
              <w:rPr>
                <w:rFonts w:cs="Arial"/>
                <w:sz w:val="13"/>
                <w:szCs w:val="13"/>
                <w:lang w:val="en-GB" w:eastAsia="en-GB"/>
              </w:rPr>
            </w:pPr>
            <w:proofErr w:type="spellStart"/>
            <w:r w:rsidRPr="00961C80">
              <w:rPr>
                <w:rFonts w:cs="Arial"/>
                <w:sz w:val="13"/>
                <w:szCs w:val="13"/>
              </w:rPr>
              <w:t>EcoX</w:t>
            </w:r>
            <w:proofErr w:type="spellEnd"/>
            <w:r w:rsidRPr="00961C80">
              <w:rPr>
                <w:rFonts w:cs="Arial"/>
                <w:sz w:val="13"/>
                <w:szCs w:val="13"/>
              </w:rPr>
              <w:t xml:space="preserve"> Company Limited</w:t>
            </w:r>
          </w:p>
        </w:tc>
        <w:tc>
          <w:tcPr>
            <w:tcW w:w="639" w:type="dxa"/>
          </w:tcPr>
          <w:p w14:paraId="58010608" w14:textId="63B7E1A5" w:rsidR="000451B2" w:rsidRPr="00961C80" w:rsidRDefault="000451B2" w:rsidP="00641DA3">
            <w:pPr>
              <w:tabs>
                <w:tab w:val="decimal" w:pos="0"/>
              </w:tabs>
              <w:spacing w:line="360" w:lineRule="auto"/>
              <w:jc w:val="center"/>
              <w:rPr>
                <w:rFonts w:cs="Arial"/>
                <w:sz w:val="13"/>
                <w:szCs w:val="13"/>
              </w:rPr>
            </w:pPr>
            <w:r w:rsidRPr="00961C80">
              <w:rPr>
                <w:rFonts w:cs="Arial"/>
                <w:sz w:val="13"/>
                <w:szCs w:val="13"/>
              </w:rPr>
              <w:t>Baht</w:t>
            </w:r>
          </w:p>
        </w:tc>
        <w:tc>
          <w:tcPr>
            <w:tcW w:w="838" w:type="dxa"/>
          </w:tcPr>
          <w:p w14:paraId="3A513307" w14:textId="5F30E125"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sz w:val="13"/>
                <w:szCs w:val="13"/>
              </w:rPr>
              <w:t>3,000,000</w:t>
            </w:r>
          </w:p>
        </w:tc>
        <w:tc>
          <w:tcPr>
            <w:tcW w:w="838" w:type="dxa"/>
            <w:vAlign w:val="center"/>
          </w:tcPr>
          <w:p w14:paraId="581F7061" w14:textId="31BDDBC0"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r w:rsidRPr="00961C80">
              <w:rPr>
                <w:rFonts w:cs="Arial"/>
                <w:sz w:val="13"/>
                <w:szCs w:val="13"/>
              </w:rPr>
              <w:t>-</w:t>
            </w:r>
          </w:p>
        </w:tc>
        <w:tc>
          <w:tcPr>
            <w:tcW w:w="872" w:type="dxa"/>
            <w:vAlign w:val="center"/>
          </w:tcPr>
          <w:p w14:paraId="4927151A" w14:textId="60F51FA6"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61C80">
              <w:rPr>
                <w:rFonts w:cs="Arial"/>
                <w:sz w:val="13"/>
                <w:szCs w:val="13"/>
              </w:rPr>
              <w:t>50</w:t>
            </w:r>
          </w:p>
        </w:tc>
        <w:tc>
          <w:tcPr>
            <w:tcW w:w="837" w:type="dxa"/>
            <w:vAlign w:val="center"/>
          </w:tcPr>
          <w:p w14:paraId="7B615471" w14:textId="4FB634C5"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r w:rsidRPr="00961C80">
              <w:rPr>
                <w:rFonts w:cs="Arial"/>
                <w:sz w:val="13"/>
                <w:szCs w:val="13"/>
              </w:rPr>
              <w:t>-</w:t>
            </w:r>
          </w:p>
        </w:tc>
        <w:tc>
          <w:tcPr>
            <w:tcW w:w="837" w:type="dxa"/>
          </w:tcPr>
          <w:p w14:paraId="5FF176A0" w14:textId="5BF4FC6E"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961C80">
              <w:rPr>
                <w:sz w:val="13"/>
                <w:szCs w:val="13"/>
              </w:rPr>
              <w:t>1,500,000</w:t>
            </w:r>
          </w:p>
        </w:tc>
        <w:tc>
          <w:tcPr>
            <w:tcW w:w="801" w:type="dxa"/>
            <w:vAlign w:val="center"/>
          </w:tcPr>
          <w:p w14:paraId="4D60B077" w14:textId="379B7A04"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r w:rsidRPr="00961C80">
              <w:rPr>
                <w:rFonts w:cs="Arial"/>
                <w:sz w:val="13"/>
                <w:szCs w:val="13"/>
              </w:rPr>
              <w:t>-</w:t>
            </w:r>
          </w:p>
        </w:tc>
        <w:tc>
          <w:tcPr>
            <w:tcW w:w="846" w:type="dxa"/>
            <w:shd w:val="clear" w:color="auto" w:fill="auto"/>
          </w:tcPr>
          <w:p w14:paraId="115EA4FE" w14:textId="3DEB4A14"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961C80">
              <w:rPr>
                <w:sz w:val="13"/>
                <w:szCs w:val="13"/>
              </w:rPr>
              <w:t>482,923</w:t>
            </w:r>
          </w:p>
        </w:tc>
        <w:tc>
          <w:tcPr>
            <w:tcW w:w="837" w:type="dxa"/>
            <w:shd w:val="clear" w:color="auto" w:fill="auto"/>
            <w:vAlign w:val="center"/>
          </w:tcPr>
          <w:p w14:paraId="76EC5CFE" w14:textId="4F5C61DC"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961C80">
              <w:rPr>
                <w:rFonts w:cs="Arial"/>
                <w:sz w:val="13"/>
                <w:szCs w:val="13"/>
              </w:rPr>
              <w:t>-</w:t>
            </w:r>
          </w:p>
        </w:tc>
      </w:tr>
      <w:tr w:rsidR="000451B2" w:rsidRPr="00961C80" w14:paraId="5FBA7F14" w14:textId="77777777" w:rsidTr="006C10F4">
        <w:trPr>
          <w:cantSplit/>
          <w:trHeight w:val="135"/>
        </w:trPr>
        <w:tc>
          <w:tcPr>
            <w:tcW w:w="2133" w:type="dxa"/>
            <w:shd w:val="clear" w:color="auto" w:fill="auto"/>
          </w:tcPr>
          <w:p w14:paraId="11AF26F9" w14:textId="02EB628B" w:rsidR="000451B2" w:rsidRPr="00961C80" w:rsidRDefault="000451B2" w:rsidP="00641DA3">
            <w:pPr>
              <w:pStyle w:val="ListParagraph"/>
              <w:spacing w:after="0" w:line="360" w:lineRule="auto"/>
              <w:ind w:left="-31" w:right="-73"/>
              <w:contextualSpacing w:val="0"/>
              <w:jc w:val="thaiDistribute"/>
              <w:rPr>
                <w:rFonts w:ascii="Arial" w:hAnsi="Arial" w:cstheme="minorBidi"/>
                <w:b/>
                <w:bCs/>
                <w:spacing w:val="-4"/>
                <w:sz w:val="13"/>
                <w:szCs w:val="13"/>
              </w:rPr>
            </w:pPr>
            <w:r w:rsidRPr="00961C80">
              <w:rPr>
                <w:rFonts w:ascii="Arial" w:hAnsi="Arial" w:cs="Arial"/>
                <w:b/>
                <w:bCs/>
                <w:spacing w:val="-4"/>
                <w:sz w:val="13"/>
                <w:szCs w:val="13"/>
              </w:rPr>
              <w:t xml:space="preserve">Total </w:t>
            </w:r>
            <w:r w:rsidRPr="00961C80">
              <w:rPr>
                <w:rFonts w:ascii="Arial" w:hAnsi="Arial" w:cs="Arial"/>
                <w:b/>
                <w:bCs/>
                <w:spacing w:val="-4"/>
                <w:sz w:val="13"/>
                <w:szCs w:val="13"/>
                <w:lang w:val="en-GB" w:eastAsia="en-GB"/>
              </w:rPr>
              <w:t>associates</w:t>
            </w:r>
            <w:r w:rsidRPr="00961C80">
              <w:rPr>
                <w:rFonts w:ascii="Arial" w:hAnsi="Arial" w:cs="Arial"/>
                <w:b/>
                <w:bCs/>
                <w:spacing w:val="-4"/>
                <w:sz w:val="13"/>
                <w:szCs w:val="13"/>
              </w:rPr>
              <w:t xml:space="preserve"> and join ventures</w:t>
            </w:r>
          </w:p>
        </w:tc>
        <w:tc>
          <w:tcPr>
            <w:tcW w:w="639" w:type="dxa"/>
          </w:tcPr>
          <w:p w14:paraId="0776E08C" w14:textId="77777777" w:rsidR="000451B2" w:rsidRPr="00961C80" w:rsidRDefault="000451B2" w:rsidP="00641DA3">
            <w:pPr>
              <w:spacing w:line="360" w:lineRule="auto"/>
              <w:jc w:val="center"/>
              <w:rPr>
                <w:rFonts w:cs="Arial"/>
                <w:sz w:val="13"/>
                <w:szCs w:val="13"/>
              </w:rPr>
            </w:pPr>
          </w:p>
        </w:tc>
        <w:tc>
          <w:tcPr>
            <w:tcW w:w="838" w:type="dxa"/>
            <w:shd w:val="clear" w:color="auto" w:fill="auto"/>
            <w:vAlign w:val="center"/>
          </w:tcPr>
          <w:p w14:paraId="76911646"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38" w:type="dxa"/>
            <w:shd w:val="clear" w:color="auto" w:fill="auto"/>
            <w:vAlign w:val="center"/>
          </w:tcPr>
          <w:p w14:paraId="37107D35"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360" w:lineRule="auto"/>
              <w:ind w:left="-83" w:right="-61"/>
              <w:rPr>
                <w:rFonts w:cs="Arial"/>
                <w:sz w:val="13"/>
                <w:szCs w:val="13"/>
              </w:rPr>
            </w:pPr>
          </w:p>
        </w:tc>
        <w:tc>
          <w:tcPr>
            <w:tcW w:w="872" w:type="dxa"/>
            <w:shd w:val="clear" w:color="auto" w:fill="auto"/>
            <w:vAlign w:val="center"/>
          </w:tcPr>
          <w:p w14:paraId="0EA024D0"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shd w:val="clear" w:color="auto" w:fill="auto"/>
            <w:vAlign w:val="center"/>
          </w:tcPr>
          <w:p w14:paraId="30B0E8C6"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line="360" w:lineRule="auto"/>
              <w:ind w:left="-32"/>
              <w:rPr>
                <w:rFonts w:cs="Arial"/>
                <w:sz w:val="13"/>
                <w:szCs w:val="13"/>
              </w:rPr>
            </w:pPr>
          </w:p>
        </w:tc>
        <w:tc>
          <w:tcPr>
            <w:tcW w:w="837" w:type="dxa"/>
            <w:shd w:val="clear" w:color="auto" w:fill="auto"/>
            <w:vAlign w:val="center"/>
          </w:tcPr>
          <w:p w14:paraId="0DDECA0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01" w:type="dxa"/>
            <w:shd w:val="clear" w:color="auto" w:fill="auto"/>
            <w:vAlign w:val="center"/>
          </w:tcPr>
          <w:p w14:paraId="36F916B5"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360" w:lineRule="auto"/>
              <w:ind w:left="-69" w:right="-67"/>
              <w:rPr>
                <w:rFonts w:cs="Arial"/>
                <w:sz w:val="13"/>
                <w:szCs w:val="13"/>
              </w:rPr>
            </w:pPr>
          </w:p>
        </w:tc>
        <w:tc>
          <w:tcPr>
            <w:tcW w:w="846" w:type="dxa"/>
            <w:shd w:val="clear" w:color="auto" w:fill="auto"/>
          </w:tcPr>
          <w:p w14:paraId="0CE8DF05" w14:textId="0685AC46" w:rsidR="000451B2" w:rsidRPr="00961C80" w:rsidRDefault="000451B2"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cs/>
              </w:rPr>
            </w:pPr>
            <w:r w:rsidRPr="00961C80">
              <w:rPr>
                <w:sz w:val="13"/>
                <w:szCs w:val="13"/>
              </w:rPr>
              <w:t>84,299,482</w:t>
            </w:r>
          </w:p>
        </w:tc>
        <w:tc>
          <w:tcPr>
            <w:tcW w:w="837" w:type="dxa"/>
            <w:shd w:val="clear" w:color="auto" w:fill="auto"/>
            <w:vAlign w:val="center"/>
          </w:tcPr>
          <w:p w14:paraId="5CC07E4F" w14:textId="77777777" w:rsidR="000451B2" w:rsidRPr="00961C80" w:rsidRDefault="000451B2"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60" w:lineRule="auto"/>
              <w:ind w:left="-32"/>
              <w:rPr>
                <w:rFonts w:cs="Arial"/>
                <w:sz w:val="13"/>
                <w:szCs w:val="13"/>
              </w:rPr>
            </w:pPr>
            <w:r w:rsidRPr="00961C80">
              <w:rPr>
                <w:rFonts w:cs="Arial"/>
                <w:sz w:val="13"/>
                <w:szCs w:val="13"/>
              </w:rPr>
              <w:t>51,294,690</w:t>
            </w:r>
          </w:p>
        </w:tc>
      </w:tr>
    </w:tbl>
    <w:p w14:paraId="10AA0F11" w14:textId="77777777" w:rsidR="006772BF" w:rsidRPr="00961C80" w:rsidRDefault="006772BF"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rPr>
      </w:pPr>
    </w:p>
    <w:p w14:paraId="0AF24762" w14:textId="77777777" w:rsidR="005C7979" w:rsidRPr="00961C80" w:rsidRDefault="005C7979"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rPr>
      </w:pPr>
    </w:p>
    <w:p w14:paraId="72A77A77" w14:textId="77777777" w:rsidR="005C7979" w:rsidRPr="00961C80" w:rsidRDefault="005C7979"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rPr>
      </w:pPr>
    </w:p>
    <w:p w14:paraId="5DC30CFD" w14:textId="77777777" w:rsidR="005C7979" w:rsidRPr="00961C80" w:rsidRDefault="005C7979"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rPr>
      </w:pPr>
    </w:p>
    <w:p w14:paraId="3BAC162B" w14:textId="3762A0E4" w:rsidR="006772BF" w:rsidRPr="00961C80" w:rsidRDefault="006772BF"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961C80">
        <w:rPr>
          <w:rFonts w:cs="Arial"/>
          <w:spacing w:val="-4"/>
          <w:sz w:val="20"/>
          <w:szCs w:val="20"/>
        </w:rPr>
        <w:lastRenderedPageBreak/>
        <w:t>Movements in investment in associates and joint venture</w:t>
      </w:r>
      <w:r w:rsidR="005E1974" w:rsidRPr="00961C80">
        <w:rPr>
          <w:rFonts w:cs="Arial"/>
          <w:spacing w:val="-4"/>
          <w:sz w:val="20"/>
          <w:szCs w:val="20"/>
        </w:rPr>
        <w:t>s</w:t>
      </w:r>
      <w:r w:rsidRPr="00961C80">
        <w:rPr>
          <w:rFonts w:cs="Arial"/>
          <w:spacing w:val="-4"/>
          <w:sz w:val="20"/>
          <w:szCs w:val="20"/>
        </w:rPr>
        <w:t xml:space="preserve">, which is accounted for by the equity method </w:t>
      </w:r>
      <w:r w:rsidRPr="00961C80">
        <w:rPr>
          <w:rFonts w:cs="Arial"/>
          <w:sz w:val="20"/>
          <w:szCs w:val="20"/>
        </w:rPr>
        <w:t xml:space="preserve">in the consolidated financial statements, for the </w:t>
      </w:r>
      <w:r w:rsidR="00CA42C3" w:rsidRPr="00961C80">
        <w:rPr>
          <w:rFonts w:cs="Arial"/>
          <w:sz w:val="20"/>
          <w:szCs w:val="20"/>
        </w:rPr>
        <w:t>nine</w:t>
      </w:r>
      <w:r w:rsidRPr="00961C80">
        <w:rPr>
          <w:rFonts w:cs="Arial"/>
          <w:sz w:val="20"/>
          <w:szCs w:val="20"/>
        </w:rPr>
        <w:t xml:space="preserve">-month period ended 30 </w:t>
      </w:r>
      <w:r w:rsidR="00CA42C3" w:rsidRPr="00961C80">
        <w:rPr>
          <w:rFonts w:cs="Arial"/>
          <w:sz w:val="20"/>
          <w:szCs w:val="20"/>
        </w:rPr>
        <w:t>September</w:t>
      </w:r>
      <w:r w:rsidRPr="00961C80">
        <w:rPr>
          <w:rFonts w:cs="Arial"/>
          <w:sz w:val="20"/>
          <w:szCs w:val="20"/>
        </w:rPr>
        <w:t xml:space="preserve"> 2023 are as follows:</w:t>
      </w:r>
    </w:p>
    <w:tbl>
      <w:tblPr>
        <w:tblW w:w="9054" w:type="dxa"/>
        <w:tblInd w:w="288" w:type="dxa"/>
        <w:tblCellMar>
          <w:left w:w="43" w:type="dxa"/>
          <w:right w:w="43" w:type="dxa"/>
        </w:tblCellMar>
        <w:tblLook w:val="01E0" w:firstRow="1" w:lastRow="1" w:firstColumn="1" w:lastColumn="1" w:noHBand="0" w:noVBand="0"/>
      </w:tblPr>
      <w:tblGrid>
        <w:gridCol w:w="6095"/>
        <w:gridCol w:w="1465"/>
        <w:gridCol w:w="147"/>
        <w:gridCol w:w="1347"/>
      </w:tblGrid>
      <w:tr w:rsidR="006772BF" w:rsidRPr="00961C80" w14:paraId="39BF3186" w14:textId="77777777" w:rsidTr="00793C78">
        <w:tc>
          <w:tcPr>
            <w:tcW w:w="6095" w:type="dxa"/>
          </w:tcPr>
          <w:p w14:paraId="1B708A24" w14:textId="77777777" w:rsidR="006772BF" w:rsidRPr="00961C80" w:rsidRDefault="006772BF" w:rsidP="00641DA3">
            <w:pPr>
              <w:pStyle w:val="ListParagraph"/>
              <w:spacing w:after="0" w:line="360" w:lineRule="auto"/>
              <w:ind w:left="23" w:right="-73"/>
              <w:contextualSpacing w:val="0"/>
              <w:jc w:val="thaiDistribute"/>
              <w:rPr>
                <w:rFonts w:ascii="Arial" w:hAnsi="Arial" w:cs="Arial"/>
                <w:sz w:val="18"/>
                <w:szCs w:val="18"/>
              </w:rPr>
            </w:pPr>
          </w:p>
        </w:tc>
        <w:tc>
          <w:tcPr>
            <w:tcW w:w="2959" w:type="dxa"/>
            <w:gridSpan w:val="3"/>
          </w:tcPr>
          <w:p w14:paraId="47704977" w14:textId="77777777" w:rsidR="006772BF" w:rsidRPr="00961C80" w:rsidRDefault="006772BF" w:rsidP="00641DA3">
            <w:pPr>
              <w:tabs>
                <w:tab w:val="left" w:pos="0"/>
              </w:tabs>
              <w:spacing w:line="360" w:lineRule="auto"/>
              <w:ind w:right="-24"/>
              <w:jc w:val="right"/>
              <w:rPr>
                <w:rFonts w:cs="Arial"/>
                <w:cs/>
              </w:rPr>
            </w:pPr>
            <w:r w:rsidRPr="00961C80">
              <w:rPr>
                <w:rFonts w:cs="Arial"/>
              </w:rPr>
              <w:t>(</w:t>
            </w:r>
            <w:proofErr w:type="gramStart"/>
            <w:r w:rsidRPr="00961C80">
              <w:rPr>
                <w:rFonts w:cs="Arial"/>
              </w:rPr>
              <w:t>Unit :</w:t>
            </w:r>
            <w:proofErr w:type="gramEnd"/>
            <w:r w:rsidRPr="00961C80">
              <w:rPr>
                <w:rFonts w:cs="Arial"/>
              </w:rPr>
              <w:t xml:space="preserve"> Baht)</w:t>
            </w:r>
          </w:p>
        </w:tc>
      </w:tr>
      <w:tr w:rsidR="006772BF" w:rsidRPr="00961C80" w14:paraId="0489E8BF" w14:textId="77777777" w:rsidTr="00793C78">
        <w:tc>
          <w:tcPr>
            <w:tcW w:w="6095" w:type="dxa"/>
          </w:tcPr>
          <w:p w14:paraId="76DBAC9B" w14:textId="77777777" w:rsidR="006772BF" w:rsidRPr="00961C80" w:rsidRDefault="006772BF" w:rsidP="00641DA3">
            <w:pPr>
              <w:pStyle w:val="ListParagraph"/>
              <w:spacing w:after="0" w:line="360" w:lineRule="auto"/>
              <w:ind w:left="23" w:right="-73"/>
              <w:contextualSpacing w:val="0"/>
              <w:jc w:val="thaiDistribute"/>
              <w:rPr>
                <w:rFonts w:ascii="Arial" w:hAnsi="Arial" w:cs="Arial"/>
                <w:sz w:val="18"/>
                <w:szCs w:val="18"/>
              </w:rPr>
            </w:pPr>
          </w:p>
        </w:tc>
        <w:tc>
          <w:tcPr>
            <w:tcW w:w="1465" w:type="dxa"/>
            <w:tcBorders>
              <w:bottom w:val="single" w:sz="4" w:space="0" w:color="auto"/>
            </w:tcBorders>
          </w:tcPr>
          <w:p w14:paraId="6479A8B9" w14:textId="77777777" w:rsidR="006772BF" w:rsidRPr="00961C80" w:rsidRDefault="006772BF" w:rsidP="00641DA3">
            <w:pPr>
              <w:spacing w:line="360" w:lineRule="auto"/>
              <w:ind w:left="-43" w:right="-44"/>
              <w:jc w:val="center"/>
              <w:rPr>
                <w:rFonts w:cs="Arial"/>
              </w:rPr>
            </w:pPr>
            <w:r w:rsidRPr="00961C80">
              <w:rPr>
                <w:rFonts w:cs="Arial"/>
              </w:rPr>
              <w:t>Consolidated F/S</w:t>
            </w:r>
          </w:p>
        </w:tc>
        <w:tc>
          <w:tcPr>
            <w:tcW w:w="147" w:type="dxa"/>
          </w:tcPr>
          <w:p w14:paraId="2A4AA922" w14:textId="77777777" w:rsidR="006772BF" w:rsidRPr="00961C80" w:rsidRDefault="006772BF" w:rsidP="00641DA3">
            <w:pPr>
              <w:spacing w:line="360" w:lineRule="auto"/>
              <w:ind w:left="-43" w:right="-44"/>
              <w:jc w:val="center"/>
              <w:rPr>
                <w:rFonts w:cs="Arial"/>
              </w:rPr>
            </w:pPr>
          </w:p>
        </w:tc>
        <w:tc>
          <w:tcPr>
            <w:tcW w:w="1347" w:type="dxa"/>
            <w:tcBorders>
              <w:bottom w:val="single" w:sz="4" w:space="0" w:color="auto"/>
            </w:tcBorders>
          </w:tcPr>
          <w:p w14:paraId="0D4754B9" w14:textId="77777777" w:rsidR="006772BF" w:rsidRPr="00961C80" w:rsidRDefault="006772BF" w:rsidP="00641DA3">
            <w:pPr>
              <w:spacing w:line="360" w:lineRule="auto"/>
              <w:ind w:left="-43" w:right="-44"/>
              <w:jc w:val="center"/>
              <w:rPr>
                <w:rFonts w:cs="Arial"/>
              </w:rPr>
            </w:pPr>
            <w:r w:rsidRPr="00961C80">
              <w:rPr>
                <w:rFonts w:cs="Arial"/>
              </w:rPr>
              <w:t>Separate F/S</w:t>
            </w:r>
          </w:p>
        </w:tc>
      </w:tr>
      <w:tr w:rsidR="000451B2" w:rsidRPr="00961C80" w14:paraId="696A96EE" w14:textId="77777777" w:rsidTr="00793C78">
        <w:trPr>
          <w:trHeight w:val="113"/>
        </w:trPr>
        <w:tc>
          <w:tcPr>
            <w:tcW w:w="6095" w:type="dxa"/>
          </w:tcPr>
          <w:p w14:paraId="39B288F5" w14:textId="77777777" w:rsidR="000451B2" w:rsidRPr="00961C80" w:rsidRDefault="000451B2" w:rsidP="00641DA3">
            <w:pPr>
              <w:spacing w:line="360" w:lineRule="auto"/>
              <w:ind w:left="23" w:right="14"/>
              <w:jc w:val="thaiDistribute"/>
              <w:rPr>
                <w:rFonts w:cs="Arial"/>
                <w:color w:val="000000"/>
                <w:cs/>
              </w:rPr>
            </w:pPr>
            <w:r w:rsidRPr="00961C80">
              <w:rPr>
                <w:rFonts w:cs="Arial"/>
                <w:color w:val="000000"/>
              </w:rPr>
              <w:t xml:space="preserve">Balance as </w:t>
            </w:r>
            <w:proofErr w:type="gramStart"/>
            <w:r w:rsidRPr="00961C80">
              <w:rPr>
                <w:rFonts w:cs="Arial"/>
                <w:color w:val="000000"/>
              </w:rPr>
              <w:t>at</w:t>
            </w:r>
            <w:proofErr w:type="gramEnd"/>
            <w:r w:rsidRPr="00961C80">
              <w:rPr>
                <w:rFonts w:cs="Arial"/>
                <w:color w:val="000000"/>
              </w:rPr>
              <w:t xml:space="preserve"> 1 January 2023</w:t>
            </w:r>
          </w:p>
        </w:tc>
        <w:tc>
          <w:tcPr>
            <w:tcW w:w="1465" w:type="dxa"/>
          </w:tcPr>
          <w:p w14:paraId="113CE0DE" w14:textId="541CCB6F"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961C80">
              <w:rPr>
                <w:rFonts w:cs="Arial"/>
              </w:rPr>
              <w:t>51,294,690</w:t>
            </w:r>
          </w:p>
        </w:tc>
        <w:tc>
          <w:tcPr>
            <w:tcW w:w="147" w:type="dxa"/>
          </w:tcPr>
          <w:p w14:paraId="678B7186" w14:textId="77777777" w:rsidR="000451B2" w:rsidRPr="00961C80" w:rsidRDefault="000451B2" w:rsidP="00641DA3">
            <w:pPr>
              <w:tabs>
                <w:tab w:val="decimal" w:pos="875"/>
              </w:tabs>
              <w:spacing w:line="360" w:lineRule="auto"/>
              <w:jc w:val="center"/>
              <w:rPr>
                <w:rFonts w:cs="Arial"/>
                <w:color w:val="000000"/>
              </w:rPr>
            </w:pPr>
          </w:p>
        </w:tc>
        <w:tc>
          <w:tcPr>
            <w:tcW w:w="1347" w:type="dxa"/>
          </w:tcPr>
          <w:p w14:paraId="6B8F0974" w14:textId="5ADFA29C"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s/>
              </w:rPr>
            </w:pPr>
            <w:r w:rsidRPr="00961C80">
              <w:rPr>
                <w:rFonts w:cs="Arial"/>
              </w:rPr>
              <w:t>15,000,000</w:t>
            </w:r>
          </w:p>
        </w:tc>
      </w:tr>
      <w:tr w:rsidR="000451B2" w:rsidRPr="00961C80" w14:paraId="6E5244F6" w14:textId="77777777" w:rsidTr="001E155F">
        <w:trPr>
          <w:trHeight w:val="113"/>
        </w:trPr>
        <w:tc>
          <w:tcPr>
            <w:tcW w:w="6095" w:type="dxa"/>
          </w:tcPr>
          <w:p w14:paraId="392D28F7" w14:textId="77777777" w:rsidR="000451B2" w:rsidRPr="00961C80" w:rsidRDefault="000451B2" w:rsidP="00641DA3">
            <w:pPr>
              <w:spacing w:line="360" w:lineRule="auto"/>
              <w:ind w:left="118" w:right="14"/>
              <w:jc w:val="thaiDistribute"/>
              <w:rPr>
                <w:rFonts w:cs="Arial"/>
                <w:color w:val="000000"/>
              </w:rPr>
            </w:pPr>
            <w:proofErr w:type="spellStart"/>
            <w:r w:rsidRPr="00961C80">
              <w:rPr>
                <w:rFonts w:cs="Arial"/>
                <w:color w:val="000000"/>
              </w:rPr>
              <w:t>Bluebik</w:t>
            </w:r>
            <w:proofErr w:type="spellEnd"/>
            <w:r w:rsidRPr="00961C80">
              <w:rPr>
                <w:rFonts w:cs="Arial"/>
                <w:color w:val="000000"/>
              </w:rPr>
              <w:t xml:space="preserve"> Technology Center (India) Private Limited</w:t>
            </w:r>
          </w:p>
        </w:tc>
        <w:tc>
          <w:tcPr>
            <w:tcW w:w="1465" w:type="dxa"/>
          </w:tcPr>
          <w:p w14:paraId="148952EA"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p>
        </w:tc>
        <w:tc>
          <w:tcPr>
            <w:tcW w:w="147" w:type="dxa"/>
          </w:tcPr>
          <w:p w14:paraId="733EA3E9" w14:textId="77777777" w:rsidR="000451B2" w:rsidRPr="00961C80" w:rsidRDefault="000451B2" w:rsidP="00641DA3">
            <w:pPr>
              <w:tabs>
                <w:tab w:val="decimal" w:pos="875"/>
              </w:tabs>
              <w:spacing w:line="360" w:lineRule="auto"/>
              <w:jc w:val="center"/>
              <w:rPr>
                <w:rFonts w:cs="Arial"/>
                <w:color w:val="000000"/>
              </w:rPr>
            </w:pPr>
          </w:p>
        </w:tc>
        <w:tc>
          <w:tcPr>
            <w:tcW w:w="1347" w:type="dxa"/>
          </w:tcPr>
          <w:p w14:paraId="452317BB"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p>
        </w:tc>
      </w:tr>
      <w:tr w:rsidR="000451B2" w:rsidRPr="00961C80" w14:paraId="182BB1BC" w14:textId="77777777" w:rsidTr="001E155F">
        <w:trPr>
          <w:trHeight w:val="113"/>
        </w:trPr>
        <w:tc>
          <w:tcPr>
            <w:tcW w:w="6095" w:type="dxa"/>
          </w:tcPr>
          <w:p w14:paraId="652C7E03" w14:textId="77777777" w:rsidR="000451B2" w:rsidRPr="00961C80" w:rsidRDefault="000451B2" w:rsidP="00641DA3">
            <w:pPr>
              <w:tabs>
                <w:tab w:val="clear" w:pos="227"/>
                <w:tab w:val="clear" w:pos="454"/>
              </w:tabs>
              <w:spacing w:line="360" w:lineRule="auto"/>
              <w:ind w:left="388" w:right="14" w:hanging="181"/>
              <w:jc w:val="thaiDistribute"/>
              <w:rPr>
                <w:rFonts w:cs="Arial"/>
                <w:color w:val="000000"/>
                <w:spacing w:val="-4"/>
                <w:cs/>
              </w:rPr>
            </w:pPr>
            <w:r w:rsidRPr="00961C80">
              <w:rPr>
                <w:rFonts w:cs="Arial"/>
                <w:color w:val="000000"/>
              </w:rPr>
              <w:t>-</w:t>
            </w:r>
            <w:r w:rsidRPr="00961C80">
              <w:rPr>
                <w:rFonts w:cs="Arial"/>
                <w:color w:val="000000"/>
              </w:rPr>
              <w:tab/>
              <w:t>Share of profit from investment in associates</w:t>
            </w:r>
            <w:r w:rsidRPr="00961C80">
              <w:rPr>
                <w:rFonts w:cs="Arial"/>
                <w:color w:val="000000"/>
                <w:cs/>
              </w:rPr>
              <w:t xml:space="preserve"> </w:t>
            </w:r>
          </w:p>
        </w:tc>
        <w:tc>
          <w:tcPr>
            <w:tcW w:w="1465" w:type="dxa"/>
          </w:tcPr>
          <w:p w14:paraId="76EB219D" w14:textId="6FB54175"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961C80">
              <w:rPr>
                <w:rFonts w:cs="Arial"/>
              </w:rPr>
              <w:t>587,036</w:t>
            </w:r>
          </w:p>
        </w:tc>
        <w:tc>
          <w:tcPr>
            <w:tcW w:w="147" w:type="dxa"/>
          </w:tcPr>
          <w:p w14:paraId="35756CC9" w14:textId="77777777" w:rsidR="000451B2" w:rsidRPr="00961C80" w:rsidRDefault="000451B2" w:rsidP="00641DA3">
            <w:pPr>
              <w:tabs>
                <w:tab w:val="decimal" w:pos="875"/>
              </w:tabs>
              <w:spacing w:line="360" w:lineRule="auto"/>
              <w:jc w:val="center"/>
              <w:rPr>
                <w:rFonts w:cs="Arial"/>
                <w:color w:val="000000"/>
              </w:rPr>
            </w:pPr>
          </w:p>
        </w:tc>
        <w:tc>
          <w:tcPr>
            <w:tcW w:w="1347" w:type="dxa"/>
          </w:tcPr>
          <w:p w14:paraId="74DB3275" w14:textId="43622D1D"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961C80">
              <w:rPr>
                <w:rFonts w:cs="Arial"/>
              </w:rPr>
              <w:t>-</w:t>
            </w:r>
          </w:p>
        </w:tc>
      </w:tr>
      <w:tr w:rsidR="000451B2" w:rsidRPr="00961C80" w14:paraId="6E124FB9" w14:textId="77777777" w:rsidTr="001E155F">
        <w:trPr>
          <w:trHeight w:val="113"/>
        </w:trPr>
        <w:tc>
          <w:tcPr>
            <w:tcW w:w="6095" w:type="dxa"/>
          </w:tcPr>
          <w:p w14:paraId="5F4E3D41" w14:textId="77777777" w:rsidR="000451B2" w:rsidRPr="00961C80" w:rsidRDefault="000451B2" w:rsidP="00641DA3">
            <w:pPr>
              <w:tabs>
                <w:tab w:val="clear" w:pos="227"/>
                <w:tab w:val="clear" w:pos="454"/>
              </w:tabs>
              <w:spacing w:line="360" w:lineRule="auto"/>
              <w:ind w:left="388" w:right="14" w:hanging="181"/>
              <w:jc w:val="thaiDistribute"/>
              <w:rPr>
                <w:rFonts w:cs="Arial"/>
                <w:color w:val="000000"/>
              </w:rPr>
            </w:pPr>
            <w:r w:rsidRPr="00961C80">
              <w:rPr>
                <w:rFonts w:cs="Arial"/>
                <w:color w:val="000000"/>
              </w:rPr>
              <w:t>-</w:t>
            </w:r>
            <w:r w:rsidRPr="00961C80">
              <w:rPr>
                <w:rFonts w:cs="Arial"/>
                <w:color w:val="000000"/>
              </w:rPr>
              <w:tab/>
              <w:t>Translation adjustments for foreign currency financial statements</w:t>
            </w:r>
          </w:p>
          <w:p w14:paraId="5790DD26" w14:textId="77777777" w:rsidR="000451B2" w:rsidRPr="00961C80" w:rsidRDefault="000451B2" w:rsidP="00641DA3">
            <w:pPr>
              <w:tabs>
                <w:tab w:val="clear" w:pos="227"/>
                <w:tab w:val="clear" w:pos="454"/>
              </w:tabs>
              <w:spacing w:line="360" w:lineRule="auto"/>
              <w:ind w:left="388" w:right="14" w:hanging="181"/>
              <w:jc w:val="thaiDistribute"/>
              <w:rPr>
                <w:rFonts w:cs="Arial"/>
                <w:color w:val="000000"/>
              </w:rPr>
            </w:pPr>
            <w:r w:rsidRPr="00961C80">
              <w:rPr>
                <w:rFonts w:cs="Arial"/>
                <w:color w:val="000000"/>
              </w:rPr>
              <w:tab/>
              <w:t xml:space="preserve">   to other comprehensive income</w:t>
            </w:r>
          </w:p>
        </w:tc>
        <w:tc>
          <w:tcPr>
            <w:tcW w:w="1465" w:type="dxa"/>
          </w:tcPr>
          <w:p w14:paraId="6B80E247" w14:textId="179D0C88"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961C80">
              <w:rPr>
                <w:rFonts w:cs="Arial"/>
              </w:rPr>
              <w:t>70,770</w:t>
            </w:r>
          </w:p>
        </w:tc>
        <w:tc>
          <w:tcPr>
            <w:tcW w:w="147" w:type="dxa"/>
            <w:vAlign w:val="bottom"/>
          </w:tcPr>
          <w:p w14:paraId="4A75B813" w14:textId="77777777" w:rsidR="000451B2" w:rsidRPr="00961C80" w:rsidRDefault="000451B2" w:rsidP="00641DA3">
            <w:pPr>
              <w:tabs>
                <w:tab w:val="decimal" w:pos="875"/>
              </w:tabs>
              <w:spacing w:line="360" w:lineRule="auto"/>
              <w:rPr>
                <w:rFonts w:cs="Arial"/>
                <w:color w:val="000000"/>
              </w:rPr>
            </w:pPr>
          </w:p>
        </w:tc>
        <w:tc>
          <w:tcPr>
            <w:tcW w:w="1347" w:type="dxa"/>
            <w:vAlign w:val="bottom"/>
          </w:tcPr>
          <w:p w14:paraId="21239B87" w14:textId="286991AB"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961C80">
              <w:rPr>
                <w:rFonts w:cs="Arial"/>
              </w:rPr>
              <w:t>-</w:t>
            </w:r>
          </w:p>
        </w:tc>
      </w:tr>
      <w:tr w:rsidR="000451B2" w:rsidRPr="00961C80" w14:paraId="7B306799" w14:textId="77777777" w:rsidTr="001E155F">
        <w:trPr>
          <w:trHeight w:val="113"/>
        </w:trPr>
        <w:tc>
          <w:tcPr>
            <w:tcW w:w="6095" w:type="dxa"/>
          </w:tcPr>
          <w:p w14:paraId="4F896990" w14:textId="5F0EF5C2" w:rsidR="000451B2" w:rsidRPr="00961C80" w:rsidRDefault="000451B2" w:rsidP="00641DA3">
            <w:pPr>
              <w:spacing w:line="360" w:lineRule="auto"/>
              <w:ind w:left="118" w:right="14"/>
              <w:jc w:val="thaiDistribute"/>
              <w:rPr>
                <w:rFonts w:cs="Arial"/>
                <w:color w:val="000000"/>
              </w:rPr>
            </w:pPr>
            <w:r w:rsidRPr="00961C80">
              <w:rPr>
                <w:rFonts w:cs="Arial"/>
                <w:color w:val="000000"/>
              </w:rPr>
              <w:t>IT-CAT Company Limited</w:t>
            </w:r>
          </w:p>
        </w:tc>
        <w:tc>
          <w:tcPr>
            <w:tcW w:w="1465" w:type="dxa"/>
          </w:tcPr>
          <w:p w14:paraId="65A38ECE"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p>
        </w:tc>
        <w:tc>
          <w:tcPr>
            <w:tcW w:w="147" w:type="dxa"/>
          </w:tcPr>
          <w:p w14:paraId="4EAA5857" w14:textId="77777777" w:rsidR="000451B2" w:rsidRPr="00961C80" w:rsidRDefault="000451B2" w:rsidP="00641DA3">
            <w:pPr>
              <w:tabs>
                <w:tab w:val="decimal" w:pos="875"/>
              </w:tabs>
              <w:spacing w:line="360" w:lineRule="auto"/>
              <w:jc w:val="center"/>
              <w:rPr>
                <w:rFonts w:cs="Arial"/>
                <w:color w:val="000000"/>
              </w:rPr>
            </w:pPr>
          </w:p>
        </w:tc>
        <w:tc>
          <w:tcPr>
            <w:tcW w:w="1347" w:type="dxa"/>
          </w:tcPr>
          <w:p w14:paraId="780BE3D5"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p>
        </w:tc>
      </w:tr>
      <w:tr w:rsidR="000451B2" w:rsidRPr="00961C80" w14:paraId="4B24269F" w14:textId="77777777" w:rsidTr="001E155F">
        <w:trPr>
          <w:trHeight w:val="113"/>
        </w:trPr>
        <w:tc>
          <w:tcPr>
            <w:tcW w:w="6095" w:type="dxa"/>
          </w:tcPr>
          <w:p w14:paraId="0B03574A" w14:textId="77777777" w:rsidR="000451B2" w:rsidRPr="00961C80" w:rsidRDefault="000451B2" w:rsidP="00641DA3">
            <w:pPr>
              <w:tabs>
                <w:tab w:val="clear" w:pos="227"/>
                <w:tab w:val="clear" w:pos="454"/>
              </w:tabs>
              <w:spacing w:line="360" w:lineRule="auto"/>
              <w:ind w:left="388" w:right="14" w:hanging="181"/>
              <w:jc w:val="thaiDistribute"/>
              <w:rPr>
                <w:rFonts w:cs="Arial"/>
                <w:color w:val="000000"/>
              </w:rPr>
            </w:pPr>
            <w:r w:rsidRPr="00961C80">
              <w:rPr>
                <w:rFonts w:cs="Arial"/>
                <w:color w:val="000000"/>
              </w:rPr>
              <w:t>-</w:t>
            </w:r>
            <w:r w:rsidRPr="00961C80">
              <w:rPr>
                <w:rFonts w:cs="Arial"/>
                <w:color w:val="000000"/>
              </w:rPr>
              <w:tab/>
              <w:t>Share of profit from investment in associates</w:t>
            </w:r>
            <w:r w:rsidRPr="00961C80">
              <w:rPr>
                <w:rFonts w:cs="Arial"/>
                <w:color w:val="000000"/>
                <w:cs/>
              </w:rPr>
              <w:t xml:space="preserve"> </w:t>
            </w:r>
          </w:p>
        </w:tc>
        <w:tc>
          <w:tcPr>
            <w:tcW w:w="1465" w:type="dxa"/>
          </w:tcPr>
          <w:p w14:paraId="1A386B5B" w14:textId="7EF68DF3"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961C80">
              <w:rPr>
                <w:rFonts w:cs="Arial"/>
              </w:rPr>
              <w:t>2,453,547</w:t>
            </w:r>
          </w:p>
        </w:tc>
        <w:tc>
          <w:tcPr>
            <w:tcW w:w="147" w:type="dxa"/>
          </w:tcPr>
          <w:p w14:paraId="017B41C0" w14:textId="77777777" w:rsidR="000451B2" w:rsidRPr="00961C80" w:rsidRDefault="000451B2" w:rsidP="00641DA3">
            <w:pPr>
              <w:tabs>
                <w:tab w:val="decimal" w:pos="875"/>
              </w:tabs>
              <w:spacing w:line="360" w:lineRule="auto"/>
              <w:jc w:val="center"/>
              <w:rPr>
                <w:rFonts w:cs="Arial"/>
                <w:color w:val="000000"/>
              </w:rPr>
            </w:pPr>
          </w:p>
        </w:tc>
        <w:tc>
          <w:tcPr>
            <w:tcW w:w="1347" w:type="dxa"/>
            <w:vAlign w:val="bottom"/>
          </w:tcPr>
          <w:p w14:paraId="7096255C" w14:textId="750628AE"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s/>
              </w:rPr>
            </w:pPr>
            <w:r w:rsidRPr="00961C80">
              <w:rPr>
                <w:rFonts w:cs="Arial"/>
              </w:rPr>
              <w:t>-</w:t>
            </w:r>
          </w:p>
        </w:tc>
      </w:tr>
      <w:tr w:rsidR="000451B2" w:rsidRPr="00961C80" w14:paraId="7BD061CD" w14:textId="77777777" w:rsidTr="001E155F">
        <w:trPr>
          <w:trHeight w:val="113"/>
        </w:trPr>
        <w:tc>
          <w:tcPr>
            <w:tcW w:w="6095" w:type="dxa"/>
          </w:tcPr>
          <w:p w14:paraId="44EA6BDE" w14:textId="2CD558C3" w:rsidR="000451B2" w:rsidRPr="00961C80" w:rsidRDefault="000451B2" w:rsidP="00641DA3">
            <w:pPr>
              <w:spacing w:line="360" w:lineRule="auto"/>
              <w:ind w:left="118" w:right="14"/>
              <w:jc w:val="thaiDistribute"/>
              <w:rPr>
                <w:rFonts w:cs="Arial"/>
                <w:color w:val="000000"/>
              </w:rPr>
            </w:pPr>
            <w:r w:rsidRPr="00961C80">
              <w:rPr>
                <w:rFonts w:cs="Arial"/>
                <w:color w:val="000000"/>
              </w:rPr>
              <w:t>Orbit Digital Company Limited</w:t>
            </w:r>
          </w:p>
        </w:tc>
        <w:tc>
          <w:tcPr>
            <w:tcW w:w="1465" w:type="dxa"/>
          </w:tcPr>
          <w:p w14:paraId="7038EFC6"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p>
        </w:tc>
        <w:tc>
          <w:tcPr>
            <w:tcW w:w="147" w:type="dxa"/>
          </w:tcPr>
          <w:p w14:paraId="53536DBF" w14:textId="77777777" w:rsidR="000451B2" w:rsidRPr="00961C80" w:rsidRDefault="000451B2" w:rsidP="00641DA3">
            <w:pPr>
              <w:tabs>
                <w:tab w:val="decimal" w:pos="875"/>
              </w:tabs>
              <w:spacing w:line="360" w:lineRule="auto"/>
              <w:jc w:val="center"/>
              <w:rPr>
                <w:rFonts w:cs="Arial"/>
                <w:color w:val="000000"/>
              </w:rPr>
            </w:pPr>
          </w:p>
        </w:tc>
        <w:tc>
          <w:tcPr>
            <w:tcW w:w="1347" w:type="dxa"/>
            <w:vAlign w:val="bottom"/>
          </w:tcPr>
          <w:p w14:paraId="42A62B1A"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p>
        </w:tc>
      </w:tr>
      <w:tr w:rsidR="000451B2" w:rsidRPr="00961C80" w14:paraId="6F317364" w14:textId="77777777" w:rsidTr="001E155F">
        <w:trPr>
          <w:trHeight w:val="113"/>
        </w:trPr>
        <w:tc>
          <w:tcPr>
            <w:tcW w:w="6095" w:type="dxa"/>
          </w:tcPr>
          <w:p w14:paraId="0445021E" w14:textId="77777777" w:rsidR="000451B2" w:rsidRPr="00961C80" w:rsidRDefault="000451B2" w:rsidP="00641DA3">
            <w:pPr>
              <w:tabs>
                <w:tab w:val="clear" w:pos="227"/>
                <w:tab w:val="clear" w:pos="454"/>
              </w:tabs>
              <w:spacing w:line="360" w:lineRule="auto"/>
              <w:ind w:left="388" w:right="14" w:hanging="181"/>
              <w:jc w:val="thaiDistribute"/>
              <w:rPr>
                <w:rFonts w:cs="Arial"/>
                <w:color w:val="000000"/>
              </w:rPr>
            </w:pPr>
            <w:r w:rsidRPr="00961C80">
              <w:rPr>
                <w:rFonts w:cs="Arial"/>
                <w:color w:val="000000"/>
              </w:rPr>
              <w:t>-</w:t>
            </w:r>
            <w:r w:rsidRPr="00961C80">
              <w:rPr>
                <w:rFonts w:cs="Arial"/>
                <w:color w:val="000000"/>
              </w:rPr>
              <w:tab/>
              <w:t>Share of profit from investment in joint venture</w:t>
            </w:r>
            <w:r w:rsidRPr="00961C80">
              <w:rPr>
                <w:rFonts w:cs="Arial"/>
                <w:color w:val="000000"/>
                <w:cs/>
              </w:rPr>
              <w:t xml:space="preserve"> </w:t>
            </w:r>
          </w:p>
        </w:tc>
        <w:tc>
          <w:tcPr>
            <w:tcW w:w="1465" w:type="dxa"/>
          </w:tcPr>
          <w:p w14:paraId="666EEA20" w14:textId="53B0AD98"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cs/>
              </w:rPr>
            </w:pPr>
            <w:r w:rsidRPr="00961C80">
              <w:rPr>
                <w:rFonts w:cs="Arial"/>
              </w:rPr>
              <w:t>29,410,516</w:t>
            </w:r>
          </w:p>
        </w:tc>
        <w:tc>
          <w:tcPr>
            <w:tcW w:w="147" w:type="dxa"/>
          </w:tcPr>
          <w:p w14:paraId="4818B46D" w14:textId="77777777" w:rsidR="000451B2" w:rsidRPr="00961C80" w:rsidRDefault="000451B2" w:rsidP="00641DA3">
            <w:pPr>
              <w:tabs>
                <w:tab w:val="decimal" w:pos="875"/>
              </w:tabs>
              <w:spacing w:line="360" w:lineRule="auto"/>
              <w:jc w:val="center"/>
              <w:rPr>
                <w:rFonts w:cs="Arial"/>
                <w:color w:val="000000"/>
              </w:rPr>
            </w:pPr>
          </w:p>
        </w:tc>
        <w:tc>
          <w:tcPr>
            <w:tcW w:w="1347" w:type="dxa"/>
            <w:vAlign w:val="bottom"/>
          </w:tcPr>
          <w:p w14:paraId="76CE9B87" w14:textId="08539A11"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cs/>
              </w:rPr>
            </w:pPr>
            <w:r w:rsidRPr="00961C80">
              <w:rPr>
                <w:rFonts w:cs="Arial"/>
              </w:rPr>
              <w:t>-</w:t>
            </w:r>
          </w:p>
        </w:tc>
      </w:tr>
      <w:tr w:rsidR="000451B2" w:rsidRPr="00961C80" w14:paraId="4ED2ACFB" w14:textId="77777777" w:rsidTr="001E155F">
        <w:trPr>
          <w:trHeight w:val="113"/>
        </w:trPr>
        <w:tc>
          <w:tcPr>
            <w:tcW w:w="6095" w:type="dxa"/>
          </w:tcPr>
          <w:p w14:paraId="2879D5F1" w14:textId="0434D085" w:rsidR="000451B2" w:rsidRPr="00961C80" w:rsidRDefault="000451B2" w:rsidP="00641DA3">
            <w:pPr>
              <w:spacing w:line="360" w:lineRule="auto"/>
              <w:ind w:left="118" w:right="14"/>
              <w:jc w:val="thaiDistribute"/>
              <w:rPr>
                <w:rFonts w:cs="Arial"/>
                <w:color w:val="000000"/>
              </w:rPr>
            </w:pPr>
            <w:proofErr w:type="spellStart"/>
            <w:r w:rsidRPr="00961C80">
              <w:rPr>
                <w:rFonts w:cs="Arial"/>
                <w:color w:val="000000"/>
              </w:rPr>
              <w:t>EcoX</w:t>
            </w:r>
            <w:proofErr w:type="spellEnd"/>
            <w:r w:rsidRPr="00961C80">
              <w:rPr>
                <w:rFonts w:cs="Arial"/>
                <w:color w:val="000000"/>
              </w:rPr>
              <w:t xml:space="preserve"> Company Limited</w:t>
            </w:r>
          </w:p>
        </w:tc>
        <w:tc>
          <w:tcPr>
            <w:tcW w:w="1465" w:type="dxa"/>
          </w:tcPr>
          <w:p w14:paraId="6511437C"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cs/>
              </w:rPr>
            </w:pPr>
          </w:p>
        </w:tc>
        <w:tc>
          <w:tcPr>
            <w:tcW w:w="147" w:type="dxa"/>
          </w:tcPr>
          <w:p w14:paraId="6256CA15" w14:textId="77777777" w:rsidR="000451B2" w:rsidRPr="00961C80" w:rsidRDefault="000451B2" w:rsidP="00641DA3">
            <w:pPr>
              <w:tabs>
                <w:tab w:val="decimal" w:pos="875"/>
              </w:tabs>
              <w:spacing w:line="360" w:lineRule="auto"/>
              <w:jc w:val="center"/>
              <w:rPr>
                <w:rFonts w:cs="Arial"/>
                <w:color w:val="000000"/>
              </w:rPr>
            </w:pPr>
          </w:p>
        </w:tc>
        <w:tc>
          <w:tcPr>
            <w:tcW w:w="1347" w:type="dxa"/>
            <w:vAlign w:val="bottom"/>
          </w:tcPr>
          <w:p w14:paraId="36935FE5"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p>
        </w:tc>
      </w:tr>
      <w:tr w:rsidR="000451B2" w:rsidRPr="00961C80" w14:paraId="768D0FBA" w14:textId="77777777" w:rsidTr="001E155F">
        <w:trPr>
          <w:trHeight w:val="113"/>
        </w:trPr>
        <w:tc>
          <w:tcPr>
            <w:tcW w:w="6095" w:type="dxa"/>
          </w:tcPr>
          <w:p w14:paraId="2E3E2A57" w14:textId="7EE6C00B" w:rsidR="000451B2" w:rsidRPr="00961C80" w:rsidRDefault="000451B2" w:rsidP="00641DA3">
            <w:pPr>
              <w:tabs>
                <w:tab w:val="clear" w:pos="227"/>
                <w:tab w:val="clear" w:pos="454"/>
              </w:tabs>
              <w:spacing w:line="360" w:lineRule="auto"/>
              <w:ind w:left="388" w:right="14" w:hanging="181"/>
              <w:jc w:val="thaiDistribute"/>
              <w:rPr>
                <w:rFonts w:cs="Arial"/>
                <w:color w:val="000000"/>
              </w:rPr>
            </w:pPr>
            <w:r w:rsidRPr="00961C80">
              <w:rPr>
                <w:rFonts w:cs="Arial"/>
                <w:color w:val="000000"/>
              </w:rPr>
              <w:t>-</w:t>
            </w:r>
            <w:r w:rsidRPr="00961C80">
              <w:rPr>
                <w:rFonts w:cs="Arial"/>
                <w:color w:val="000000"/>
              </w:rPr>
              <w:tab/>
              <w:t>Investment in the period</w:t>
            </w:r>
          </w:p>
        </w:tc>
        <w:tc>
          <w:tcPr>
            <w:tcW w:w="1465" w:type="dxa"/>
          </w:tcPr>
          <w:p w14:paraId="21EB22D3" w14:textId="3C00860C"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cs/>
              </w:rPr>
            </w:pPr>
            <w:r w:rsidRPr="00961C80">
              <w:rPr>
                <w:rFonts w:cs="Arial"/>
              </w:rPr>
              <w:t>1,500,000</w:t>
            </w:r>
          </w:p>
        </w:tc>
        <w:tc>
          <w:tcPr>
            <w:tcW w:w="147" w:type="dxa"/>
          </w:tcPr>
          <w:p w14:paraId="54A3BC9D" w14:textId="77777777" w:rsidR="000451B2" w:rsidRPr="00961C80" w:rsidRDefault="000451B2" w:rsidP="00641DA3">
            <w:pPr>
              <w:tabs>
                <w:tab w:val="decimal" w:pos="875"/>
              </w:tabs>
              <w:spacing w:line="360" w:lineRule="auto"/>
              <w:jc w:val="center"/>
              <w:rPr>
                <w:rFonts w:cs="Arial"/>
                <w:color w:val="000000"/>
              </w:rPr>
            </w:pPr>
          </w:p>
        </w:tc>
        <w:tc>
          <w:tcPr>
            <w:tcW w:w="1347" w:type="dxa"/>
            <w:vAlign w:val="bottom"/>
          </w:tcPr>
          <w:p w14:paraId="2887A336" w14:textId="0A4A4596"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961C80">
              <w:rPr>
                <w:rFonts w:cs="Arial"/>
              </w:rPr>
              <w:t>-</w:t>
            </w:r>
          </w:p>
        </w:tc>
      </w:tr>
      <w:tr w:rsidR="000451B2" w:rsidRPr="00961C80" w14:paraId="6A484B34" w14:textId="77777777" w:rsidTr="001E155F">
        <w:trPr>
          <w:trHeight w:val="113"/>
        </w:trPr>
        <w:tc>
          <w:tcPr>
            <w:tcW w:w="6095" w:type="dxa"/>
          </w:tcPr>
          <w:p w14:paraId="391024D3" w14:textId="6E6F0845" w:rsidR="000451B2" w:rsidRPr="00961C80" w:rsidRDefault="000451B2" w:rsidP="00641DA3">
            <w:pPr>
              <w:tabs>
                <w:tab w:val="clear" w:pos="227"/>
                <w:tab w:val="clear" w:pos="454"/>
              </w:tabs>
              <w:spacing w:line="360" w:lineRule="auto"/>
              <w:ind w:left="388" w:right="14" w:hanging="181"/>
              <w:jc w:val="thaiDistribute"/>
              <w:rPr>
                <w:rFonts w:cs="Arial"/>
                <w:color w:val="000000"/>
              </w:rPr>
            </w:pPr>
            <w:r w:rsidRPr="00961C80">
              <w:rPr>
                <w:rFonts w:cs="Arial"/>
                <w:color w:val="000000"/>
              </w:rPr>
              <w:t>-</w:t>
            </w:r>
            <w:r w:rsidRPr="00961C80">
              <w:rPr>
                <w:rFonts w:cs="Arial"/>
                <w:color w:val="000000"/>
              </w:rPr>
              <w:tab/>
              <w:t>Share of loss from investment in joint venture</w:t>
            </w:r>
          </w:p>
        </w:tc>
        <w:tc>
          <w:tcPr>
            <w:tcW w:w="1465" w:type="dxa"/>
          </w:tcPr>
          <w:p w14:paraId="3B617544" w14:textId="7B234E6D"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cs/>
              </w:rPr>
            </w:pPr>
            <w:r w:rsidRPr="00961C80">
              <w:rPr>
                <w:rFonts w:cs="Arial"/>
              </w:rPr>
              <w:t>(1,017,077)</w:t>
            </w:r>
          </w:p>
        </w:tc>
        <w:tc>
          <w:tcPr>
            <w:tcW w:w="147" w:type="dxa"/>
          </w:tcPr>
          <w:p w14:paraId="24DC778A" w14:textId="77777777" w:rsidR="000451B2" w:rsidRPr="00961C80" w:rsidRDefault="000451B2" w:rsidP="00641DA3">
            <w:pPr>
              <w:tabs>
                <w:tab w:val="decimal" w:pos="875"/>
              </w:tabs>
              <w:spacing w:line="360" w:lineRule="auto"/>
              <w:jc w:val="center"/>
              <w:rPr>
                <w:rFonts w:cs="Arial"/>
                <w:color w:val="000000"/>
              </w:rPr>
            </w:pPr>
          </w:p>
        </w:tc>
        <w:tc>
          <w:tcPr>
            <w:tcW w:w="1347" w:type="dxa"/>
            <w:vAlign w:val="bottom"/>
          </w:tcPr>
          <w:p w14:paraId="38E2A7B3" w14:textId="5E5C42F0"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961C80">
              <w:rPr>
                <w:rFonts w:cs="Arial"/>
              </w:rPr>
              <w:t>-</w:t>
            </w:r>
          </w:p>
        </w:tc>
      </w:tr>
      <w:tr w:rsidR="000451B2" w:rsidRPr="00961C80" w14:paraId="74497DCD" w14:textId="77777777" w:rsidTr="00793C78">
        <w:trPr>
          <w:trHeight w:val="47"/>
        </w:trPr>
        <w:tc>
          <w:tcPr>
            <w:tcW w:w="6095" w:type="dxa"/>
          </w:tcPr>
          <w:p w14:paraId="5724AC27" w14:textId="246BDE55" w:rsidR="000451B2" w:rsidRPr="00961C80" w:rsidRDefault="000451B2" w:rsidP="00641DA3">
            <w:pPr>
              <w:spacing w:line="360" w:lineRule="auto"/>
              <w:ind w:left="23" w:right="14"/>
              <w:jc w:val="thaiDistribute"/>
              <w:rPr>
                <w:rFonts w:cs="Arial"/>
                <w:color w:val="000000"/>
                <w:cs/>
              </w:rPr>
            </w:pPr>
            <w:r w:rsidRPr="00961C80">
              <w:rPr>
                <w:rFonts w:cs="Arial"/>
                <w:color w:val="000000"/>
              </w:rPr>
              <w:t xml:space="preserve">Balance as </w:t>
            </w:r>
            <w:proofErr w:type="gramStart"/>
            <w:r w:rsidRPr="00961C80">
              <w:rPr>
                <w:rFonts w:cs="Arial"/>
                <w:color w:val="000000"/>
              </w:rPr>
              <w:t>at</w:t>
            </w:r>
            <w:proofErr w:type="gramEnd"/>
            <w:r w:rsidRPr="00961C80">
              <w:rPr>
                <w:rFonts w:cs="Arial"/>
                <w:color w:val="000000"/>
              </w:rPr>
              <w:t xml:space="preserve"> 30 September 2023</w:t>
            </w:r>
          </w:p>
        </w:tc>
        <w:tc>
          <w:tcPr>
            <w:tcW w:w="1465" w:type="dxa"/>
            <w:tcBorders>
              <w:top w:val="single" w:sz="4" w:space="0" w:color="auto"/>
              <w:bottom w:val="single" w:sz="12" w:space="0" w:color="auto"/>
            </w:tcBorders>
          </w:tcPr>
          <w:p w14:paraId="34ED3281" w14:textId="1484A429"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360" w:lineRule="auto"/>
              <w:rPr>
                <w:rFonts w:cs="Arial"/>
                <w:color w:val="000000"/>
              </w:rPr>
            </w:pPr>
            <w:r w:rsidRPr="00961C80">
              <w:rPr>
                <w:rFonts w:cs="Arial"/>
              </w:rPr>
              <w:t>84,299,482</w:t>
            </w:r>
          </w:p>
        </w:tc>
        <w:tc>
          <w:tcPr>
            <w:tcW w:w="147" w:type="dxa"/>
          </w:tcPr>
          <w:p w14:paraId="0AB74CA4" w14:textId="77777777" w:rsidR="000451B2" w:rsidRPr="00961C80" w:rsidRDefault="000451B2" w:rsidP="00641DA3">
            <w:pPr>
              <w:tabs>
                <w:tab w:val="decimal" w:pos="875"/>
              </w:tabs>
              <w:spacing w:line="360" w:lineRule="auto"/>
              <w:jc w:val="center"/>
              <w:rPr>
                <w:rFonts w:cs="Arial"/>
                <w:color w:val="000000"/>
              </w:rPr>
            </w:pPr>
          </w:p>
        </w:tc>
        <w:tc>
          <w:tcPr>
            <w:tcW w:w="1347" w:type="dxa"/>
            <w:tcBorders>
              <w:top w:val="single" w:sz="4" w:space="0" w:color="auto"/>
              <w:bottom w:val="single" w:sz="12" w:space="0" w:color="auto"/>
            </w:tcBorders>
          </w:tcPr>
          <w:p w14:paraId="3503F7E3" w14:textId="1FDEC8A2"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auto"/>
              <w:ind w:left="-32"/>
              <w:rPr>
                <w:rFonts w:cs="Arial"/>
              </w:rPr>
            </w:pPr>
            <w:r w:rsidRPr="00961C80">
              <w:rPr>
                <w:rFonts w:cs="Arial"/>
              </w:rPr>
              <w:t>15,000,000</w:t>
            </w:r>
          </w:p>
        </w:tc>
      </w:tr>
    </w:tbl>
    <w:p w14:paraId="7EDBFA67" w14:textId="193F49BD" w:rsidR="00DC0CE7" w:rsidRPr="00961C80" w:rsidRDefault="00DC0CE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eastAsia="Calibri" w:cs="Arial"/>
          <w:spacing w:val="-4"/>
          <w:sz w:val="14"/>
          <w:szCs w:val="14"/>
        </w:rPr>
      </w:pPr>
    </w:p>
    <w:p w14:paraId="538B1B82" w14:textId="29C119F2" w:rsidR="009F3143" w:rsidRPr="00961C80" w:rsidRDefault="00E85647" w:rsidP="00641DA3">
      <w:pPr>
        <w:spacing w:line="360" w:lineRule="auto"/>
        <w:ind w:left="360"/>
        <w:jc w:val="thaiDistribute"/>
        <w:rPr>
          <w:rFonts w:cs="Arial"/>
          <w:spacing w:val="-4"/>
          <w:sz w:val="20"/>
          <w:szCs w:val="20"/>
        </w:rPr>
      </w:pPr>
      <w:r w:rsidRPr="00961C80">
        <w:rPr>
          <w:rFonts w:cs="Arial"/>
          <w:spacing w:val="-4"/>
          <w:sz w:val="20"/>
          <w:szCs w:val="20"/>
        </w:rPr>
        <w:t xml:space="preserve">As </w:t>
      </w:r>
      <w:proofErr w:type="gramStart"/>
      <w:r w:rsidRPr="00961C80">
        <w:rPr>
          <w:rFonts w:cs="Arial"/>
          <w:spacing w:val="-4"/>
          <w:sz w:val="20"/>
          <w:szCs w:val="20"/>
        </w:rPr>
        <w:t>at</w:t>
      </w:r>
      <w:proofErr w:type="gramEnd"/>
      <w:r w:rsidRPr="00961C80">
        <w:rPr>
          <w:rFonts w:cs="Arial"/>
          <w:spacing w:val="-4"/>
          <w:sz w:val="20"/>
          <w:szCs w:val="20"/>
        </w:rPr>
        <w:t xml:space="preserve"> 28 April 2023, </w:t>
      </w:r>
      <w:proofErr w:type="spellStart"/>
      <w:r w:rsidRPr="00961C80">
        <w:rPr>
          <w:rFonts w:cs="Arial"/>
          <w:spacing w:val="-4"/>
          <w:sz w:val="20"/>
          <w:szCs w:val="20"/>
        </w:rPr>
        <w:t>Bluebik</w:t>
      </w:r>
      <w:proofErr w:type="spellEnd"/>
      <w:r w:rsidRPr="00961C80">
        <w:rPr>
          <w:rFonts w:cs="Arial"/>
          <w:spacing w:val="-4"/>
          <w:sz w:val="20"/>
          <w:szCs w:val="20"/>
        </w:rPr>
        <w:t xml:space="preserve"> Addenda Company Limited invested in share capital of </w:t>
      </w:r>
      <w:proofErr w:type="spellStart"/>
      <w:r w:rsidRPr="00961C80">
        <w:rPr>
          <w:rFonts w:cs="Arial"/>
          <w:spacing w:val="-4"/>
          <w:sz w:val="20"/>
          <w:szCs w:val="20"/>
        </w:rPr>
        <w:t>EcoX</w:t>
      </w:r>
      <w:proofErr w:type="spellEnd"/>
      <w:r w:rsidRPr="00961C80">
        <w:rPr>
          <w:rFonts w:cs="Arial"/>
          <w:spacing w:val="-4"/>
          <w:sz w:val="20"/>
          <w:szCs w:val="20"/>
        </w:rPr>
        <w:t xml:space="preserve"> Company Limited which operates a consulting business on technology systems for environment in the amount of Baht 1.50 million representing 50.00 percent of authorized share</w:t>
      </w:r>
      <w:r w:rsidR="002E6242" w:rsidRPr="00961C80">
        <w:rPr>
          <w:rFonts w:cs="Arial"/>
          <w:spacing w:val="-4"/>
          <w:sz w:val="20"/>
          <w:szCs w:val="20"/>
        </w:rPr>
        <w:t xml:space="preserve"> ca</w:t>
      </w:r>
      <w:r w:rsidR="002C71BD" w:rsidRPr="00961C80">
        <w:rPr>
          <w:rFonts w:cs="Arial"/>
          <w:spacing w:val="-4"/>
          <w:sz w:val="20"/>
          <w:szCs w:val="20"/>
        </w:rPr>
        <w:t>p</w:t>
      </w:r>
      <w:r w:rsidR="002E6242" w:rsidRPr="00961C80">
        <w:rPr>
          <w:rFonts w:cs="Arial"/>
          <w:spacing w:val="-4"/>
          <w:sz w:val="20"/>
          <w:szCs w:val="20"/>
        </w:rPr>
        <w:t>ital</w:t>
      </w:r>
      <w:r w:rsidRPr="00961C80">
        <w:rPr>
          <w:rFonts w:cs="Arial"/>
          <w:spacing w:val="-4"/>
          <w:sz w:val="20"/>
          <w:szCs w:val="20"/>
        </w:rPr>
        <w:t xml:space="preserve"> of </w:t>
      </w:r>
      <w:proofErr w:type="spellStart"/>
      <w:r w:rsidRPr="00961C80">
        <w:rPr>
          <w:rFonts w:cs="Arial"/>
          <w:spacing w:val="-4"/>
          <w:sz w:val="20"/>
          <w:szCs w:val="20"/>
        </w:rPr>
        <w:t>EcoX</w:t>
      </w:r>
      <w:proofErr w:type="spellEnd"/>
      <w:r w:rsidRPr="00961C80">
        <w:rPr>
          <w:rFonts w:cs="Arial"/>
          <w:spacing w:val="-4"/>
          <w:sz w:val="20"/>
          <w:szCs w:val="20"/>
        </w:rPr>
        <w:t xml:space="preserve"> Company Limited.</w:t>
      </w:r>
    </w:p>
    <w:p w14:paraId="5B55CBF6" w14:textId="77777777" w:rsidR="000451B2" w:rsidRPr="00961C80" w:rsidRDefault="000451B2" w:rsidP="00641DA3">
      <w:pPr>
        <w:spacing w:line="360" w:lineRule="auto"/>
        <w:jc w:val="thaiDistribute"/>
        <w:rPr>
          <w:rFonts w:cs="Arial"/>
          <w:spacing w:val="-4"/>
          <w:sz w:val="20"/>
          <w:szCs w:val="20"/>
          <w:lang w:val="en-GB"/>
        </w:rPr>
      </w:pPr>
    </w:p>
    <w:p w14:paraId="4A0CB351" w14:textId="5DEE0617" w:rsidR="006772BF" w:rsidRPr="00961C80" w:rsidRDefault="006772BF" w:rsidP="00641DA3">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961C80">
        <w:rPr>
          <w:rFonts w:ascii="Arial" w:hAnsi="Arial" w:cs="Arial"/>
          <w:spacing w:val="-4"/>
          <w:sz w:val="20"/>
          <w:szCs w:val="20"/>
          <w:u w:val="single"/>
          <w:lang w:val="en-GB"/>
        </w:rPr>
        <w:t>INVESTMENTS IN SUBSIDIARIES</w:t>
      </w:r>
    </w:p>
    <w:tbl>
      <w:tblPr>
        <w:tblW w:w="9092" w:type="dxa"/>
        <w:tblInd w:w="315" w:type="dxa"/>
        <w:tblLayout w:type="fixed"/>
        <w:tblLook w:val="04A0" w:firstRow="1" w:lastRow="0" w:firstColumn="1" w:lastColumn="0" w:noHBand="0" w:noVBand="1"/>
      </w:tblPr>
      <w:tblGrid>
        <w:gridCol w:w="2493"/>
        <w:gridCol w:w="1944"/>
        <w:gridCol w:w="657"/>
        <w:gridCol w:w="603"/>
        <w:gridCol w:w="801"/>
        <w:gridCol w:w="801"/>
        <w:gridCol w:w="936"/>
        <w:gridCol w:w="857"/>
      </w:tblGrid>
      <w:tr w:rsidR="006772BF" w:rsidRPr="00961C80" w14:paraId="34F9BF8C" w14:textId="77777777" w:rsidTr="001C09C7">
        <w:trPr>
          <w:cantSplit/>
          <w:tblHeader/>
        </w:trPr>
        <w:tc>
          <w:tcPr>
            <w:tcW w:w="2493" w:type="dxa"/>
            <w:vAlign w:val="bottom"/>
          </w:tcPr>
          <w:p w14:paraId="64480F94" w14:textId="77777777" w:rsidR="006772BF" w:rsidRPr="00961C80" w:rsidRDefault="006772BF" w:rsidP="00641DA3">
            <w:pPr>
              <w:tabs>
                <w:tab w:val="left" w:pos="540"/>
              </w:tabs>
              <w:spacing w:line="360" w:lineRule="auto"/>
              <w:jc w:val="both"/>
              <w:rPr>
                <w:rFonts w:eastAsia="Angsana New" w:cs="Arial"/>
                <w:sz w:val="12"/>
                <w:szCs w:val="12"/>
                <w:lang w:val="en-GB" w:bidi="ar-SA"/>
              </w:rPr>
            </w:pPr>
          </w:p>
        </w:tc>
        <w:tc>
          <w:tcPr>
            <w:tcW w:w="1944" w:type="dxa"/>
            <w:vAlign w:val="bottom"/>
          </w:tcPr>
          <w:p w14:paraId="3B8A82D9" w14:textId="77777777" w:rsidR="006772BF" w:rsidRPr="00961C80" w:rsidRDefault="006772BF" w:rsidP="00641DA3">
            <w:pPr>
              <w:tabs>
                <w:tab w:val="left" w:pos="540"/>
              </w:tabs>
              <w:spacing w:line="360" w:lineRule="auto"/>
              <w:ind w:left="128" w:hanging="128"/>
              <w:jc w:val="both"/>
              <w:rPr>
                <w:rFonts w:eastAsia="Angsana New" w:cs="Arial"/>
                <w:sz w:val="12"/>
                <w:szCs w:val="12"/>
                <w:lang w:val="en-GB" w:bidi="ar-SA"/>
              </w:rPr>
            </w:pPr>
          </w:p>
        </w:tc>
        <w:tc>
          <w:tcPr>
            <w:tcW w:w="4655" w:type="dxa"/>
            <w:gridSpan w:val="6"/>
            <w:vAlign w:val="center"/>
            <w:hideMark/>
          </w:tcPr>
          <w:p w14:paraId="4BCA8FC1" w14:textId="77777777" w:rsidR="006772BF" w:rsidRPr="00961C80" w:rsidRDefault="006772BF" w:rsidP="00641DA3">
            <w:pPr>
              <w:pBdr>
                <w:bottom w:val="single" w:sz="4" w:space="0" w:color="auto"/>
              </w:pBdr>
              <w:spacing w:line="360" w:lineRule="auto"/>
              <w:ind w:right="-83"/>
              <w:jc w:val="center"/>
              <w:rPr>
                <w:rFonts w:eastAsia="Angsana New" w:cs="Arial"/>
                <w:sz w:val="12"/>
                <w:szCs w:val="12"/>
                <w:lang w:bidi="ar-SA"/>
              </w:rPr>
            </w:pPr>
            <w:r w:rsidRPr="00961C80">
              <w:rPr>
                <w:rFonts w:eastAsia="Angsana New" w:cs="Arial"/>
                <w:sz w:val="12"/>
                <w:szCs w:val="12"/>
              </w:rPr>
              <w:t>Baht</w:t>
            </w:r>
          </w:p>
        </w:tc>
      </w:tr>
      <w:tr w:rsidR="006772BF" w:rsidRPr="00961C80" w14:paraId="6D04A814" w14:textId="77777777" w:rsidTr="001C09C7">
        <w:trPr>
          <w:cantSplit/>
          <w:tblHeader/>
        </w:trPr>
        <w:tc>
          <w:tcPr>
            <w:tcW w:w="2493" w:type="dxa"/>
            <w:vAlign w:val="bottom"/>
          </w:tcPr>
          <w:p w14:paraId="6C362EEE" w14:textId="77777777" w:rsidR="006772BF" w:rsidRPr="00961C80" w:rsidRDefault="006772BF" w:rsidP="00641DA3">
            <w:pPr>
              <w:tabs>
                <w:tab w:val="left" w:pos="540"/>
              </w:tabs>
              <w:spacing w:line="360" w:lineRule="auto"/>
              <w:jc w:val="both"/>
              <w:rPr>
                <w:rFonts w:eastAsia="Angsana New" w:cs="Arial"/>
                <w:sz w:val="12"/>
                <w:szCs w:val="12"/>
                <w:rtl/>
                <w:lang w:val="en-GB" w:bidi="ar-SA"/>
              </w:rPr>
            </w:pPr>
          </w:p>
        </w:tc>
        <w:tc>
          <w:tcPr>
            <w:tcW w:w="1944" w:type="dxa"/>
            <w:vAlign w:val="bottom"/>
          </w:tcPr>
          <w:p w14:paraId="75B34ED4" w14:textId="77777777" w:rsidR="006772BF" w:rsidRPr="00961C80" w:rsidRDefault="006772BF" w:rsidP="00641DA3">
            <w:pPr>
              <w:tabs>
                <w:tab w:val="left" w:pos="540"/>
              </w:tabs>
              <w:spacing w:line="360" w:lineRule="auto"/>
              <w:ind w:left="128" w:hanging="128"/>
              <w:jc w:val="both"/>
              <w:rPr>
                <w:rFonts w:eastAsia="Angsana New" w:cs="Arial"/>
                <w:sz w:val="12"/>
                <w:szCs w:val="12"/>
                <w:lang w:val="en-GB" w:bidi="ar-SA"/>
              </w:rPr>
            </w:pPr>
          </w:p>
        </w:tc>
        <w:tc>
          <w:tcPr>
            <w:tcW w:w="1260" w:type="dxa"/>
            <w:gridSpan w:val="2"/>
            <w:vAlign w:val="center"/>
            <w:hideMark/>
          </w:tcPr>
          <w:p w14:paraId="7AE40A48" w14:textId="77777777" w:rsidR="006772BF" w:rsidRPr="00961C80" w:rsidRDefault="006772BF" w:rsidP="00641DA3">
            <w:pPr>
              <w:pBdr>
                <w:bottom w:val="single" w:sz="4" w:space="1" w:color="auto"/>
              </w:pBdr>
              <w:tabs>
                <w:tab w:val="left" w:pos="540"/>
              </w:tabs>
              <w:spacing w:line="360" w:lineRule="auto"/>
              <w:jc w:val="center"/>
              <w:rPr>
                <w:rFonts w:cs="Arial"/>
                <w:sz w:val="12"/>
                <w:szCs w:val="12"/>
              </w:rPr>
            </w:pPr>
            <w:r w:rsidRPr="00961C80">
              <w:rPr>
                <w:rFonts w:cs="Arial"/>
                <w:sz w:val="12"/>
                <w:szCs w:val="12"/>
              </w:rPr>
              <w:t>Percentage of</w:t>
            </w:r>
          </w:p>
          <w:p w14:paraId="196B6252" w14:textId="77777777" w:rsidR="006772BF" w:rsidRPr="00961C80" w:rsidRDefault="006772BF" w:rsidP="00641DA3">
            <w:pPr>
              <w:pBdr>
                <w:bottom w:val="single" w:sz="4" w:space="1" w:color="auto"/>
              </w:pBdr>
              <w:tabs>
                <w:tab w:val="left" w:pos="540"/>
              </w:tabs>
              <w:spacing w:line="360" w:lineRule="auto"/>
              <w:jc w:val="center"/>
              <w:rPr>
                <w:rFonts w:eastAsia="Angsana New" w:cs="Arial"/>
                <w:sz w:val="12"/>
                <w:szCs w:val="12"/>
              </w:rPr>
            </w:pPr>
            <w:r w:rsidRPr="00961C80">
              <w:rPr>
                <w:rFonts w:cs="Arial"/>
                <w:sz w:val="12"/>
                <w:szCs w:val="12"/>
              </w:rPr>
              <w:t>shareholding</w:t>
            </w:r>
          </w:p>
        </w:tc>
        <w:tc>
          <w:tcPr>
            <w:tcW w:w="1602" w:type="dxa"/>
            <w:gridSpan w:val="2"/>
            <w:vAlign w:val="center"/>
            <w:hideMark/>
          </w:tcPr>
          <w:p w14:paraId="47A7A880" w14:textId="77777777" w:rsidR="006772BF" w:rsidRPr="00961C80" w:rsidRDefault="006772BF" w:rsidP="00641DA3">
            <w:pPr>
              <w:pBdr>
                <w:bottom w:val="single" w:sz="4" w:space="1" w:color="auto"/>
              </w:pBdr>
              <w:tabs>
                <w:tab w:val="left" w:pos="540"/>
              </w:tabs>
              <w:spacing w:line="360" w:lineRule="auto"/>
              <w:jc w:val="center"/>
              <w:rPr>
                <w:rFonts w:cs="Arial"/>
                <w:sz w:val="12"/>
                <w:szCs w:val="12"/>
              </w:rPr>
            </w:pPr>
          </w:p>
          <w:p w14:paraId="05F7FFA2" w14:textId="77777777" w:rsidR="006772BF" w:rsidRPr="00961C80" w:rsidRDefault="006772BF" w:rsidP="00641DA3">
            <w:pPr>
              <w:pBdr>
                <w:bottom w:val="single" w:sz="4" w:space="1" w:color="auto"/>
              </w:pBdr>
              <w:tabs>
                <w:tab w:val="left" w:pos="540"/>
              </w:tabs>
              <w:spacing w:line="360" w:lineRule="auto"/>
              <w:jc w:val="center"/>
              <w:rPr>
                <w:rFonts w:eastAsia="Angsana New" w:cs="Arial"/>
                <w:sz w:val="12"/>
                <w:szCs w:val="12"/>
                <w:cs/>
              </w:rPr>
            </w:pPr>
            <w:r w:rsidRPr="00961C80">
              <w:rPr>
                <w:rFonts w:cs="Arial"/>
                <w:sz w:val="12"/>
                <w:szCs w:val="12"/>
              </w:rPr>
              <w:t>Paid-up capital</w:t>
            </w:r>
          </w:p>
        </w:tc>
        <w:tc>
          <w:tcPr>
            <w:tcW w:w="1793" w:type="dxa"/>
            <w:gridSpan w:val="2"/>
            <w:vAlign w:val="center"/>
            <w:hideMark/>
          </w:tcPr>
          <w:p w14:paraId="1616A81F" w14:textId="77777777" w:rsidR="006772BF" w:rsidRPr="00961C80" w:rsidRDefault="006772BF" w:rsidP="00641DA3">
            <w:pPr>
              <w:pBdr>
                <w:bottom w:val="single" w:sz="4" w:space="1" w:color="auto"/>
              </w:pBdr>
              <w:spacing w:line="360" w:lineRule="auto"/>
              <w:ind w:left="-72" w:right="-36"/>
              <w:jc w:val="center"/>
              <w:rPr>
                <w:rFonts w:cs="Arial"/>
                <w:sz w:val="12"/>
                <w:szCs w:val="12"/>
                <w:lang w:val="en-GB" w:eastAsia="en-GB"/>
              </w:rPr>
            </w:pPr>
          </w:p>
          <w:p w14:paraId="7E3C5E90" w14:textId="77777777" w:rsidR="006772BF" w:rsidRPr="00961C80" w:rsidRDefault="006772BF" w:rsidP="00641DA3">
            <w:pPr>
              <w:pBdr>
                <w:bottom w:val="single" w:sz="4" w:space="1" w:color="auto"/>
              </w:pBdr>
              <w:spacing w:line="360" w:lineRule="auto"/>
              <w:ind w:left="-72" w:right="-36"/>
              <w:jc w:val="center"/>
              <w:rPr>
                <w:rFonts w:cs="Arial"/>
                <w:sz w:val="12"/>
                <w:szCs w:val="12"/>
                <w:cs/>
                <w:lang w:val="en-GB" w:eastAsia="en-GB"/>
              </w:rPr>
            </w:pPr>
            <w:r w:rsidRPr="00961C80">
              <w:rPr>
                <w:rFonts w:cs="Arial"/>
                <w:sz w:val="12"/>
                <w:szCs w:val="12"/>
                <w:lang w:val="en-GB" w:eastAsia="en-GB"/>
              </w:rPr>
              <w:t>Cost method</w:t>
            </w:r>
          </w:p>
        </w:tc>
      </w:tr>
      <w:tr w:rsidR="00C71C3B" w:rsidRPr="00961C80" w14:paraId="467CF773" w14:textId="77777777" w:rsidTr="001C09C7">
        <w:trPr>
          <w:cantSplit/>
          <w:tblHeader/>
        </w:trPr>
        <w:tc>
          <w:tcPr>
            <w:tcW w:w="2493" w:type="dxa"/>
            <w:vAlign w:val="bottom"/>
            <w:hideMark/>
          </w:tcPr>
          <w:p w14:paraId="66B10B83" w14:textId="77777777" w:rsidR="00C71C3B" w:rsidRPr="00961C80" w:rsidRDefault="00C71C3B" w:rsidP="00641DA3">
            <w:pPr>
              <w:pBdr>
                <w:bottom w:val="single" w:sz="4" w:space="1" w:color="auto"/>
              </w:pBdr>
              <w:tabs>
                <w:tab w:val="left" w:pos="540"/>
              </w:tabs>
              <w:spacing w:line="360" w:lineRule="auto"/>
              <w:jc w:val="center"/>
              <w:rPr>
                <w:rFonts w:eastAsia="Angsana New" w:cs="Arial"/>
                <w:sz w:val="12"/>
                <w:szCs w:val="12"/>
                <w:cs/>
                <w:lang w:val="en-GB"/>
              </w:rPr>
            </w:pPr>
            <w:r w:rsidRPr="00961C80">
              <w:rPr>
                <w:rFonts w:eastAsia="Angsana New" w:cs="Arial"/>
                <w:sz w:val="12"/>
                <w:szCs w:val="12"/>
                <w:lang w:val="en-GB"/>
              </w:rPr>
              <w:t>Name</w:t>
            </w:r>
          </w:p>
        </w:tc>
        <w:tc>
          <w:tcPr>
            <w:tcW w:w="1944" w:type="dxa"/>
            <w:vAlign w:val="bottom"/>
            <w:hideMark/>
          </w:tcPr>
          <w:p w14:paraId="3113915C" w14:textId="77777777" w:rsidR="00C71C3B" w:rsidRPr="00961C80" w:rsidRDefault="00C71C3B" w:rsidP="00641DA3">
            <w:pPr>
              <w:pBdr>
                <w:bottom w:val="single" w:sz="4" w:space="1" w:color="auto"/>
              </w:pBdr>
              <w:tabs>
                <w:tab w:val="left" w:pos="540"/>
              </w:tabs>
              <w:spacing w:line="360" w:lineRule="auto"/>
              <w:ind w:left="128" w:hanging="128"/>
              <w:jc w:val="center"/>
              <w:rPr>
                <w:rFonts w:eastAsia="Angsana New" w:cs="Arial"/>
                <w:sz w:val="12"/>
                <w:szCs w:val="12"/>
                <w:cs/>
                <w:lang w:val="en-GB"/>
              </w:rPr>
            </w:pPr>
            <w:r w:rsidRPr="00961C80">
              <w:rPr>
                <w:rFonts w:eastAsia="Angsana New" w:cs="Arial"/>
                <w:sz w:val="12"/>
                <w:szCs w:val="12"/>
                <w:lang w:val="en-GB"/>
              </w:rPr>
              <w:t>Type of business</w:t>
            </w:r>
          </w:p>
        </w:tc>
        <w:tc>
          <w:tcPr>
            <w:tcW w:w="657" w:type="dxa"/>
            <w:vAlign w:val="bottom"/>
            <w:hideMark/>
          </w:tcPr>
          <w:p w14:paraId="56BC380F" w14:textId="4EDF563D"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30 Sep</w:t>
            </w:r>
          </w:p>
          <w:p w14:paraId="0DBF75CA" w14:textId="77777777"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2023</w:t>
            </w:r>
          </w:p>
        </w:tc>
        <w:tc>
          <w:tcPr>
            <w:tcW w:w="603" w:type="dxa"/>
            <w:vAlign w:val="bottom"/>
            <w:hideMark/>
          </w:tcPr>
          <w:p w14:paraId="05166DCD" w14:textId="77777777"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31 Dec</w:t>
            </w:r>
          </w:p>
          <w:p w14:paraId="487EF36A" w14:textId="77777777"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2022</w:t>
            </w:r>
          </w:p>
        </w:tc>
        <w:tc>
          <w:tcPr>
            <w:tcW w:w="801" w:type="dxa"/>
            <w:vAlign w:val="bottom"/>
            <w:hideMark/>
          </w:tcPr>
          <w:p w14:paraId="2A9E4B22" w14:textId="77777777"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30 Sep</w:t>
            </w:r>
          </w:p>
          <w:p w14:paraId="2C270C41" w14:textId="15B521E8"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961C80">
              <w:rPr>
                <w:rFonts w:eastAsia="Angsana New" w:cs="Arial"/>
                <w:sz w:val="12"/>
                <w:szCs w:val="12"/>
                <w:lang w:val="en-GB"/>
              </w:rPr>
              <w:t>2023</w:t>
            </w:r>
          </w:p>
        </w:tc>
        <w:tc>
          <w:tcPr>
            <w:tcW w:w="801" w:type="dxa"/>
            <w:vAlign w:val="bottom"/>
            <w:hideMark/>
          </w:tcPr>
          <w:p w14:paraId="6EDBF7A6" w14:textId="77777777"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31 Dec</w:t>
            </w:r>
          </w:p>
          <w:p w14:paraId="3BE041BD" w14:textId="07B89032"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2022</w:t>
            </w:r>
          </w:p>
        </w:tc>
        <w:tc>
          <w:tcPr>
            <w:tcW w:w="936" w:type="dxa"/>
            <w:vAlign w:val="bottom"/>
            <w:hideMark/>
          </w:tcPr>
          <w:p w14:paraId="3480809E" w14:textId="77777777"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30 Sep</w:t>
            </w:r>
          </w:p>
          <w:p w14:paraId="298A2FB5" w14:textId="40D30DAE"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2023</w:t>
            </w:r>
          </w:p>
        </w:tc>
        <w:tc>
          <w:tcPr>
            <w:tcW w:w="857" w:type="dxa"/>
            <w:vAlign w:val="bottom"/>
            <w:hideMark/>
          </w:tcPr>
          <w:p w14:paraId="2B07D75E" w14:textId="77777777"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lang w:val="en-GB"/>
              </w:rPr>
            </w:pPr>
            <w:r w:rsidRPr="00961C80">
              <w:rPr>
                <w:rFonts w:eastAsia="Angsana New" w:cs="Arial"/>
                <w:sz w:val="12"/>
                <w:szCs w:val="12"/>
                <w:lang w:val="en-GB"/>
              </w:rPr>
              <w:t>31 Dec</w:t>
            </w:r>
          </w:p>
          <w:p w14:paraId="15F72CC3" w14:textId="66DDF94D" w:rsidR="00C71C3B" w:rsidRPr="00961C80" w:rsidRDefault="00C71C3B" w:rsidP="00641DA3">
            <w:pPr>
              <w:pBdr>
                <w:bottom w:val="single" w:sz="4" w:space="1" w:color="auto"/>
              </w:pBdr>
              <w:tabs>
                <w:tab w:val="clear" w:pos="227"/>
                <w:tab w:val="clear" w:pos="454"/>
                <w:tab w:val="clear" w:pos="680"/>
              </w:tabs>
              <w:spacing w:line="360" w:lineRule="auto"/>
              <w:ind w:left="-57" w:right="-34"/>
              <w:jc w:val="center"/>
              <w:rPr>
                <w:rFonts w:eastAsia="Angsana New" w:cs="Arial"/>
                <w:sz w:val="12"/>
                <w:szCs w:val="12"/>
                <w:cs/>
                <w:lang w:val="en-GB"/>
              </w:rPr>
            </w:pPr>
            <w:r w:rsidRPr="00961C80">
              <w:rPr>
                <w:rFonts w:eastAsia="Angsana New" w:cs="Arial"/>
                <w:sz w:val="12"/>
                <w:szCs w:val="12"/>
                <w:lang w:val="en-GB"/>
              </w:rPr>
              <w:t>2022</w:t>
            </w:r>
          </w:p>
        </w:tc>
      </w:tr>
      <w:tr w:rsidR="006772BF" w:rsidRPr="00961C80" w14:paraId="3DFC9E27" w14:textId="77777777" w:rsidTr="001C09C7">
        <w:trPr>
          <w:cantSplit/>
          <w:trHeight w:val="216"/>
          <w:tblHeader/>
        </w:trPr>
        <w:tc>
          <w:tcPr>
            <w:tcW w:w="2493" w:type="dxa"/>
          </w:tcPr>
          <w:p w14:paraId="432DE2F9" w14:textId="77777777" w:rsidR="006772BF" w:rsidRPr="00961C80" w:rsidRDefault="006772BF" w:rsidP="00641DA3">
            <w:pPr>
              <w:tabs>
                <w:tab w:val="clear" w:pos="227"/>
                <w:tab w:val="clear" w:pos="454"/>
                <w:tab w:val="clear" w:pos="680"/>
                <w:tab w:val="left" w:pos="720"/>
              </w:tabs>
              <w:spacing w:line="360" w:lineRule="auto"/>
              <w:ind w:left="-66"/>
              <w:jc w:val="thaiDistribute"/>
              <w:rPr>
                <w:rFonts w:cs="Arial"/>
                <w:sz w:val="12"/>
                <w:szCs w:val="12"/>
                <w:lang w:val="en-GB"/>
              </w:rPr>
            </w:pPr>
          </w:p>
        </w:tc>
        <w:tc>
          <w:tcPr>
            <w:tcW w:w="1944" w:type="dxa"/>
            <w:vAlign w:val="bottom"/>
          </w:tcPr>
          <w:p w14:paraId="52694F62" w14:textId="77777777" w:rsidR="006772BF" w:rsidRPr="00961C80" w:rsidRDefault="006772BF" w:rsidP="00641DA3">
            <w:pPr>
              <w:spacing w:line="360" w:lineRule="auto"/>
              <w:ind w:left="128" w:right="-108" w:hanging="128"/>
              <w:jc w:val="both"/>
              <w:rPr>
                <w:rFonts w:cs="Arial"/>
                <w:sz w:val="12"/>
                <w:szCs w:val="12"/>
                <w:cs/>
                <w:lang w:val="en-GB"/>
              </w:rPr>
            </w:pPr>
          </w:p>
        </w:tc>
        <w:tc>
          <w:tcPr>
            <w:tcW w:w="657" w:type="dxa"/>
            <w:vAlign w:val="bottom"/>
          </w:tcPr>
          <w:p w14:paraId="2D175624"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cs/>
              </w:rPr>
            </w:pPr>
          </w:p>
        </w:tc>
        <w:tc>
          <w:tcPr>
            <w:tcW w:w="603" w:type="dxa"/>
            <w:vAlign w:val="bottom"/>
          </w:tcPr>
          <w:p w14:paraId="7350805C"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801" w:type="dxa"/>
            <w:vAlign w:val="bottom"/>
          </w:tcPr>
          <w:p w14:paraId="72594F17"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p>
        </w:tc>
        <w:tc>
          <w:tcPr>
            <w:tcW w:w="801" w:type="dxa"/>
            <w:vAlign w:val="bottom"/>
          </w:tcPr>
          <w:p w14:paraId="673C275B"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p>
        </w:tc>
        <w:tc>
          <w:tcPr>
            <w:tcW w:w="936" w:type="dxa"/>
            <w:vAlign w:val="bottom"/>
          </w:tcPr>
          <w:p w14:paraId="09BEAD99"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36" w:right="-34"/>
              <w:rPr>
                <w:rFonts w:cs="Arial"/>
                <w:sz w:val="12"/>
                <w:szCs w:val="12"/>
              </w:rPr>
            </w:pPr>
          </w:p>
        </w:tc>
        <w:tc>
          <w:tcPr>
            <w:tcW w:w="857" w:type="dxa"/>
            <w:vAlign w:val="bottom"/>
          </w:tcPr>
          <w:p w14:paraId="73166A65"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p>
        </w:tc>
      </w:tr>
      <w:tr w:rsidR="000451B2" w:rsidRPr="00961C80" w14:paraId="3010D381" w14:textId="77777777" w:rsidTr="000557C4">
        <w:trPr>
          <w:cantSplit/>
        </w:trPr>
        <w:tc>
          <w:tcPr>
            <w:tcW w:w="2493" w:type="dxa"/>
            <w:hideMark/>
          </w:tcPr>
          <w:p w14:paraId="1F4C0294" w14:textId="77777777" w:rsidR="000451B2" w:rsidRPr="00961C80" w:rsidRDefault="000451B2" w:rsidP="00641DA3">
            <w:pPr>
              <w:tabs>
                <w:tab w:val="clear" w:pos="227"/>
                <w:tab w:val="clear" w:pos="454"/>
                <w:tab w:val="clear" w:pos="680"/>
                <w:tab w:val="left" w:pos="720"/>
              </w:tabs>
              <w:spacing w:line="360" w:lineRule="auto"/>
              <w:ind w:left="-66"/>
              <w:jc w:val="thaiDistribute"/>
              <w:rPr>
                <w:rFonts w:cs="Arial"/>
                <w:sz w:val="12"/>
                <w:szCs w:val="12"/>
              </w:rPr>
            </w:pPr>
            <w:proofErr w:type="spellStart"/>
            <w:r w:rsidRPr="00961C80">
              <w:rPr>
                <w:rFonts w:cs="Arial"/>
                <w:sz w:val="12"/>
                <w:szCs w:val="12"/>
              </w:rPr>
              <w:t>Ingenio</w:t>
            </w:r>
            <w:proofErr w:type="spellEnd"/>
            <w:r w:rsidRPr="00961C80">
              <w:rPr>
                <w:rFonts w:cs="Arial"/>
                <w:sz w:val="12"/>
                <w:szCs w:val="12"/>
              </w:rPr>
              <w:t xml:space="preserve"> Company Limited</w:t>
            </w:r>
          </w:p>
        </w:tc>
        <w:tc>
          <w:tcPr>
            <w:tcW w:w="1944" w:type="dxa"/>
            <w:vAlign w:val="bottom"/>
            <w:hideMark/>
          </w:tcPr>
          <w:p w14:paraId="420BBB63" w14:textId="77777777" w:rsidR="000451B2" w:rsidRPr="00961C80" w:rsidRDefault="000451B2" w:rsidP="00641DA3">
            <w:pPr>
              <w:tabs>
                <w:tab w:val="clear" w:pos="227"/>
                <w:tab w:val="clear" w:pos="454"/>
                <w:tab w:val="clear" w:pos="680"/>
                <w:tab w:val="left" w:pos="720"/>
              </w:tabs>
              <w:spacing w:line="360" w:lineRule="auto"/>
              <w:ind w:left="-42" w:right="-21"/>
              <w:jc w:val="thaiDistribute"/>
              <w:rPr>
                <w:rFonts w:cs="Arial"/>
                <w:sz w:val="12"/>
                <w:szCs w:val="12"/>
                <w:lang w:val="en-GB"/>
              </w:rPr>
            </w:pPr>
            <w:r w:rsidRPr="00961C80">
              <w:rPr>
                <w:rFonts w:cs="Arial"/>
                <w:sz w:val="12"/>
                <w:szCs w:val="12"/>
                <w:lang w:val="en-GB"/>
              </w:rPr>
              <w:t>Big data management services</w:t>
            </w:r>
          </w:p>
        </w:tc>
        <w:tc>
          <w:tcPr>
            <w:tcW w:w="657" w:type="dxa"/>
            <w:vAlign w:val="bottom"/>
          </w:tcPr>
          <w:p w14:paraId="572093B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961C80">
              <w:rPr>
                <w:rFonts w:cs="Arial"/>
                <w:sz w:val="12"/>
                <w:szCs w:val="12"/>
              </w:rPr>
              <w:t>99.98</w:t>
            </w:r>
          </w:p>
        </w:tc>
        <w:tc>
          <w:tcPr>
            <w:tcW w:w="603" w:type="dxa"/>
            <w:vAlign w:val="bottom"/>
            <w:hideMark/>
          </w:tcPr>
          <w:p w14:paraId="17CFA9A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961C80">
              <w:rPr>
                <w:rFonts w:cs="Arial"/>
                <w:sz w:val="12"/>
                <w:szCs w:val="12"/>
              </w:rPr>
              <w:t>99.98</w:t>
            </w:r>
          </w:p>
        </w:tc>
        <w:tc>
          <w:tcPr>
            <w:tcW w:w="801" w:type="dxa"/>
          </w:tcPr>
          <w:p w14:paraId="14AC1ACD" w14:textId="7C90E116"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r w:rsidRPr="00961C80">
              <w:rPr>
                <w:rFonts w:cs="Arial"/>
                <w:sz w:val="12"/>
                <w:szCs w:val="12"/>
              </w:rPr>
              <w:t>1,000,000</w:t>
            </w:r>
          </w:p>
        </w:tc>
        <w:tc>
          <w:tcPr>
            <w:tcW w:w="801" w:type="dxa"/>
            <w:vAlign w:val="bottom"/>
            <w:hideMark/>
          </w:tcPr>
          <w:p w14:paraId="298CE79E"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r w:rsidRPr="00961C80">
              <w:rPr>
                <w:rFonts w:cs="Arial"/>
                <w:sz w:val="12"/>
                <w:szCs w:val="12"/>
              </w:rPr>
              <w:t>1,000,000</w:t>
            </w:r>
          </w:p>
        </w:tc>
        <w:tc>
          <w:tcPr>
            <w:tcW w:w="936" w:type="dxa"/>
          </w:tcPr>
          <w:p w14:paraId="1D9E5445" w14:textId="4E728655"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961C80">
              <w:rPr>
                <w:rFonts w:cs="Arial"/>
                <w:sz w:val="12"/>
                <w:szCs w:val="12"/>
              </w:rPr>
              <w:t>6,137,800</w:t>
            </w:r>
          </w:p>
        </w:tc>
        <w:tc>
          <w:tcPr>
            <w:tcW w:w="857" w:type="dxa"/>
            <w:vAlign w:val="bottom"/>
            <w:hideMark/>
          </w:tcPr>
          <w:p w14:paraId="5E139390"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961C80">
              <w:rPr>
                <w:rFonts w:cs="Arial"/>
                <w:sz w:val="12"/>
                <w:szCs w:val="12"/>
              </w:rPr>
              <w:t>6,137,800</w:t>
            </w:r>
          </w:p>
        </w:tc>
      </w:tr>
      <w:tr w:rsidR="000451B2" w:rsidRPr="00961C80" w14:paraId="44EEFE43" w14:textId="77777777" w:rsidTr="000557C4">
        <w:trPr>
          <w:cantSplit/>
        </w:trPr>
        <w:tc>
          <w:tcPr>
            <w:tcW w:w="2493" w:type="dxa"/>
          </w:tcPr>
          <w:p w14:paraId="108ECDB0" w14:textId="77777777" w:rsidR="000451B2" w:rsidRPr="00961C80" w:rsidRDefault="000451B2" w:rsidP="00641DA3">
            <w:pPr>
              <w:tabs>
                <w:tab w:val="clear" w:pos="227"/>
                <w:tab w:val="clear" w:pos="454"/>
                <w:tab w:val="clear" w:pos="680"/>
                <w:tab w:val="left" w:pos="720"/>
              </w:tabs>
              <w:spacing w:line="360" w:lineRule="auto"/>
              <w:ind w:left="-66"/>
              <w:jc w:val="thaiDistribute"/>
              <w:rPr>
                <w:rFonts w:cs="Arial"/>
                <w:sz w:val="12"/>
                <w:szCs w:val="12"/>
              </w:rPr>
            </w:pPr>
            <w:proofErr w:type="spellStart"/>
            <w:r w:rsidRPr="00961C80">
              <w:rPr>
                <w:rFonts w:cs="Arial"/>
                <w:sz w:val="12"/>
                <w:szCs w:val="12"/>
              </w:rPr>
              <w:t>Bluebik</w:t>
            </w:r>
            <w:proofErr w:type="spellEnd"/>
            <w:r w:rsidRPr="00961C80">
              <w:rPr>
                <w:rFonts w:cs="Arial"/>
                <w:sz w:val="12"/>
                <w:szCs w:val="12"/>
              </w:rPr>
              <w:t xml:space="preserve"> Addenda Company Limited</w:t>
            </w:r>
          </w:p>
        </w:tc>
        <w:tc>
          <w:tcPr>
            <w:tcW w:w="1944" w:type="dxa"/>
            <w:vAlign w:val="bottom"/>
          </w:tcPr>
          <w:p w14:paraId="517599E6" w14:textId="6EA68C7E" w:rsidR="000451B2" w:rsidRPr="00961C80" w:rsidRDefault="007A7F76" w:rsidP="00641DA3">
            <w:pPr>
              <w:tabs>
                <w:tab w:val="clear" w:pos="227"/>
                <w:tab w:val="clear" w:pos="454"/>
                <w:tab w:val="clear" w:pos="680"/>
                <w:tab w:val="left" w:pos="720"/>
              </w:tabs>
              <w:spacing w:line="360" w:lineRule="auto"/>
              <w:ind w:left="-42" w:right="-21"/>
              <w:jc w:val="thaiDistribute"/>
              <w:rPr>
                <w:rFonts w:cs="Arial"/>
                <w:sz w:val="12"/>
                <w:szCs w:val="12"/>
                <w:lang w:val="en-GB"/>
              </w:rPr>
            </w:pPr>
            <w:r w:rsidRPr="00961C80">
              <w:rPr>
                <w:rFonts w:cs="Arial"/>
                <w:sz w:val="12"/>
                <w:szCs w:val="12"/>
                <w:lang w:val="en-GB"/>
              </w:rPr>
              <w:t>IT s</w:t>
            </w:r>
            <w:r w:rsidR="000451B2" w:rsidRPr="00961C80">
              <w:rPr>
                <w:rFonts w:cs="Arial"/>
                <w:sz w:val="12"/>
                <w:szCs w:val="12"/>
                <w:lang w:val="en-GB"/>
              </w:rPr>
              <w:t>taff augmentation services</w:t>
            </w:r>
          </w:p>
        </w:tc>
        <w:tc>
          <w:tcPr>
            <w:tcW w:w="657" w:type="dxa"/>
            <w:vAlign w:val="bottom"/>
          </w:tcPr>
          <w:p w14:paraId="279DF8E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961C80">
              <w:rPr>
                <w:rFonts w:cs="Arial"/>
                <w:sz w:val="12"/>
                <w:szCs w:val="12"/>
              </w:rPr>
              <w:t>99.99</w:t>
            </w:r>
          </w:p>
        </w:tc>
        <w:tc>
          <w:tcPr>
            <w:tcW w:w="603" w:type="dxa"/>
            <w:vAlign w:val="bottom"/>
          </w:tcPr>
          <w:p w14:paraId="7262826B"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961C80">
              <w:rPr>
                <w:rFonts w:cs="Arial"/>
                <w:sz w:val="12"/>
                <w:szCs w:val="12"/>
              </w:rPr>
              <w:t>99.99</w:t>
            </w:r>
          </w:p>
        </w:tc>
        <w:tc>
          <w:tcPr>
            <w:tcW w:w="801" w:type="dxa"/>
          </w:tcPr>
          <w:p w14:paraId="48322E2B" w14:textId="5D181149"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r w:rsidRPr="00961C80">
              <w:rPr>
                <w:rFonts w:cs="Arial"/>
                <w:sz w:val="12"/>
                <w:szCs w:val="12"/>
              </w:rPr>
              <w:t>23,000,000</w:t>
            </w:r>
          </w:p>
        </w:tc>
        <w:tc>
          <w:tcPr>
            <w:tcW w:w="801" w:type="dxa"/>
            <w:vAlign w:val="bottom"/>
          </w:tcPr>
          <w:p w14:paraId="482205A8"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r w:rsidRPr="00961C80">
              <w:rPr>
                <w:rFonts w:cs="Arial"/>
                <w:sz w:val="12"/>
                <w:szCs w:val="12"/>
              </w:rPr>
              <w:t>40,000,000</w:t>
            </w:r>
          </w:p>
        </w:tc>
        <w:tc>
          <w:tcPr>
            <w:tcW w:w="936" w:type="dxa"/>
          </w:tcPr>
          <w:p w14:paraId="5C3FD64C" w14:textId="1A985A4D"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961C80">
              <w:rPr>
                <w:rFonts w:cs="Arial"/>
                <w:sz w:val="12"/>
                <w:szCs w:val="12"/>
              </w:rPr>
              <w:t>39,999,800</w:t>
            </w:r>
          </w:p>
        </w:tc>
        <w:tc>
          <w:tcPr>
            <w:tcW w:w="857" w:type="dxa"/>
            <w:vAlign w:val="bottom"/>
          </w:tcPr>
          <w:p w14:paraId="180CFA6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961C80">
              <w:rPr>
                <w:rFonts w:cs="Arial"/>
                <w:sz w:val="12"/>
                <w:szCs w:val="12"/>
              </w:rPr>
              <w:t>39,999,800</w:t>
            </w:r>
          </w:p>
        </w:tc>
      </w:tr>
      <w:tr w:rsidR="000451B2" w:rsidRPr="00961C80" w14:paraId="691DB7EB" w14:textId="77777777" w:rsidTr="000557C4">
        <w:trPr>
          <w:cantSplit/>
          <w:trHeight w:val="57"/>
        </w:trPr>
        <w:tc>
          <w:tcPr>
            <w:tcW w:w="2493" w:type="dxa"/>
          </w:tcPr>
          <w:p w14:paraId="1F9D16B3" w14:textId="4D3A10B0" w:rsidR="000451B2" w:rsidRPr="00961C80" w:rsidRDefault="000A4A7A" w:rsidP="00641DA3">
            <w:pPr>
              <w:tabs>
                <w:tab w:val="clear" w:pos="227"/>
                <w:tab w:val="clear" w:pos="454"/>
                <w:tab w:val="clear" w:pos="680"/>
                <w:tab w:val="left" w:pos="720"/>
              </w:tabs>
              <w:spacing w:line="360" w:lineRule="auto"/>
              <w:ind w:left="-66"/>
              <w:jc w:val="thaiDistribute"/>
              <w:rPr>
                <w:rFonts w:cs="Arial"/>
                <w:sz w:val="12"/>
                <w:szCs w:val="12"/>
              </w:rPr>
            </w:pPr>
            <w:proofErr w:type="spellStart"/>
            <w:r w:rsidRPr="00961C80">
              <w:rPr>
                <w:rFonts w:cs="Arial"/>
                <w:sz w:val="12"/>
                <w:szCs w:val="12"/>
              </w:rPr>
              <w:t>Bluebik</w:t>
            </w:r>
            <w:proofErr w:type="spellEnd"/>
            <w:r w:rsidRPr="00961C80">
              <w:rPr>
                <w:rFonts w:cs="Arial"/>
                <w:sz w:val="12"/>
                <w:szCs w:val="12"/>
              </w:rPr>
              <w:t xml:space="preserve"> Vulcan</w:t>
            </w:r>
            <w:r w:rsidR="000451B2" w:rsidRPr="00961C80">
              <w:rPr>
                <w:rFonts w:cs="Arial"/>
                <w:sz w:val="12"/>
                <w:szCs w:val="12"/>
              </w:rPr>
              <w:t xml:space="preserve"> Company Limited</w:t>
            </w:r>
          </w:p>
        </w:tc>
        <w:tc>
          <w:tcPr>
            <w:tcW w:w="1944" w:type="dxa"/>
            <w:vAlign w:val="bottom"/>
          </w:tcPr>
          <w:p w14:paraId="687C9A01" w14:textId="77777777" w:rsidR="000451B2" w:rsidRPr="00961C80" w:rsidRDefault="000451B2" w:rsidP="00641DA3">
            <w:pPr>
              <w:tabs>
                <w:tab w:val="clear" w:pos="227"/>
                <w:tab w:val="clear" w:pos="454"/>
                <w:tab w:val="clear" w:pos="680"/>
                <w:tab w:val="left" w:pos="720"/>
              </w:tabs>
              <w:spacing w:line="360" w:lineRule="auto"/>
              <w:ind w:left="-42" w:right="-21"/>
              <w:jc w:val="thaiDistribute"/>
              <w:rPr>
                <w:rFonts w:cs="Arial"/>
                <w:sz w:val="12"/>
                <w:szCs w:val="12"/>
                <w:lang w:val="en-GB"/>
              </w:rPr>
            </w:pPr>
            <w:r w:rsidRPr="00961C80">
              <w:rPr>
                <w:rFonts w:cs="Arial"/>
                <w:sz w:val="12"/>
                <w:szCs w:val="12"/>
                <w:lang w:val="en-GB"/>
              </w:rPr>
              <w:t>Software design and development</w:t>
            </w:r>
          </w:p>
        </w:tc>
        <w:tc>
          <w:tcPr>
            <w:tcW w:w="657" w:type="dxa"/>
            <w:vAlign w:val="bottom"/>
          </w:tcPr>
          <w:p w14:paraId="0F2D156C"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961C80">
              <w:rPr>
                <w:rFonts w:cs="Arial"/>
                <w:sz w:val="12"/>
                <w:szCs w:val="12"/>
              </w:rPr>
              <w:t>100.00</w:t>
            </w:r>
          </w:p>
        </w:tc>
        <w:tc>
          <w:tcPr>
            <w:tcW w:w="603" w:type="dxa"/>
            <w:vAlign w:val="bottom"/>
          </w:tcPr>
          <w:p w14:paraId="4F9B89C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961C80">
              <w:rPr>
                <w:rFonts w:cs="Arial"/>
                <w:sz w:val="12"/>
                <w:szCs w:val="12"/>
              </w:rPr>
              <w:t>-</w:t>
            </w:r>
          </w:p>
        </w:tc>
        <w:tc>
          <w:tcPr>
            <w:tcW w:w="801" w:type="dxa"/>
          </w:tcPr>
          <w:p w14:paraId="1D018451" w14:textId="7F5C06F1"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r w:rsidRPr="00961C80">
              <w:rPr>
                <w:rFonts w:cs="Arial"/>
                <w:sz w:val="12"/>
                <w:szCs w:val="12"/>
              </w:rPr>
              <w:t>50,000,000</w:t>
            </w:r>
          </w:p>
        </w:tc>
        <w:tc>
          <w:tcPr>
            <w:tcW w:w="801" w:type="dxa"/>
            <w:vAlign w:val="bottom"/>
          </w:tcPr>
          <w:p w14:paraId="5E3DD5EA"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r w:rsidRPr="00961C80">
              <w:rPr>
                <w:rFonts w:cs="Arial"/>
                <w:sz w:val="12"/>
                <w:szCs w:val="12"/>
              </w:rPr>
              <w:t>-</w:t>
            </w:r>
          </w:p>
        </w:tc>
        <w:tc>
          <w:tcPr>
            <w:tcW w:w="936" w:type="dxa"/>
          </w:tcPr>
          <w:p w14:paraId="05445E95" w14:textId="61CCF345"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961C80">
              <w:rPr>
                <w:rFonts w:cs="Arial"/>
                <w:sz w:val="12"/>
                <w:szCs w:val="12"/>
              </w:rPr>
              <w:t>691,000,000</w:t>
            </w:r>
          </w:p>
        </w:tc>
        <w:tc>
          <w:tcPr>
            <w:tcW w:w="857" w:type="dxa"/>
            <w:vAlign w:val="bottom"/>
          </w:tcPr>
          <w:p w14:paraId="2AED352D"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961C80">
              <w:rPr>
                <w:rFonts w:cs="Arial"/>
                <w:sz w:val="12"/>
                <w:szCs w:val="12"/>
              </w:rPr>
              <w:t>-</w:t>
            </w:r>
          </w:p>
        </w:tc>
      </w:tr>
      <w:tr w:rsidR="000451B2" w:rsidRPr="00961C80" w14:paraId="727F3E07" w14:textId="77777777" w:rsidTr="007266E2">
        <w:trPr>
          <w:cantSplit/>
          <w:trHeight w:val="51"/>
        </w:trPr>
        <w:tc>
          <w:tcPr>
            <w:tcW w:w="2493" w:type="dxa"/>
            <w:hideMark/>
          </w:tcPr>
          <w:p w14:paraId="34259188" w14:textId="77777777" w:rsidR="000451B2" w:rsidRPr="00961C80" w:rsidRDefault="000451B2" w:rsidP="00641DA3">
            <w:pPr>
              <w:tabs>
                <w:tab w:val="clear" w:pos="227"/>
                <w:tab w:val="clear" w:pos="454"/>
                <w:tab w:val="clear" w:pos="680"/>
                <w:tab w:val="left" w:pos="720"/>
              </w:tabs>
              <w:spacing w:line="360" w:lineRule="auto"/>
              <w:ind w:left="-66"/>
              <w:jc w:val="thaiDistribute"/>
              <w:rPr>
                <w:rFonts w:cs="Arial"/>
                <w:sz w:val="12"/>
                <w:szCs w:val="12"/>
                <w:lang w:val="en-GB"/>
              </w:rPr>
            </w:pPr>
            <w:proofErr w:type="spellStart"/>
            <w:r w:rsidRPr="00961C80">
              <w:rPr>
                <w:rFonts w:cs="Arial"/>
                <w:sz w:val="12"/>
                <w:szCs w:val="12"/>
                <w:lang w:val="en-GB"/>
              </w:rPr>
              <w:t>Innoviz</w:t>
            </w:r>
            <w:proofErr w:type="spellEnd"/>
            <w:r w:rsidRPr="00961C80">
              <w:rPr>
                <w:rFonts w:cs="Arial"/>
                <w:sz w:val="12"/>
                <w:szCs w:val="12"/>
                <w:lang w:val="en-GB"/>
              </w:rPr>
              <w:t xml:space="preserve"> Solution Company Limited</w:t>
            </w:r>
          </w:p>
        </w:tc>
        <w:tc>
          <w:tcPr>
            <w:tcW w:w="1944" w:type="dxa"/>
            <w:vAlign w:val="bottom"/>
            <w:hideMark/>
          </w:tcPr>
          <w:p w14:paraId="204CDC1C" w14:textId="77777777" w:rsidR="000451B2" w:rsidRPr="00961C80" w:rsidRDefault="000451B2" w:rsidP="00641DA3">
            <w:pPr>
              <w:tabs>
                <w:tab w:val="clear" w:pos="227"/>
                <w:tab w:val="clear" w:pos="454"/>
                <w:tab w:val="clear" w:pos="680"/>
                <w:tab w:val="left" w:pos="720"/>
              </w:tabs>
              <w:spacing w:line="360" w:lineRule="auto"/>
              <w:ind w:left="-42" w:right="-21"/>
              <w:jc w:val="thaiDistribute"/>
              <w:rPr>
                <w:rFonts w:cs="Arial"/>
                <w:sz w:val="12"/>
                <w:szCs w:val="12"/>
                <w:cs/>
                <w:lang w:val="en-GB"/>
              </w:rPr>
            </w:pPr>
            <w:r w:rsidRPr="00961C80">
              <w:rPr>
                <w:rFonts w:cs="Arial"/>
                <w:sz w:val="12"/>
                <w:szCs w:val="12"/>
                <w:lang w:val="en-GB"/>
              </w:rPr>
              <w:t>Software design and development</w:t>
            </w:r>
          </w:p>
        </w:tc>
        <w:tc>
          <w:tcPr>
            <w:tcW w:w="657" w:type="dxa"/>
            <w:vAlign w:val="bottom"/>
          </w:tcPr>
          <w:p w14:paraId="3FA4DF82"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r w:rsidRPr="00961C80">
              <w:rPr>
                <w:rFonts w:cs="Arial"/>
                <w:sz w:val="12"/>
                <w:szCs w:val="12"/>
              </w:rPr>
              <w:t>55.00</w:t>
            </w:r>
          </w:p>
        </w:tc>
        <w:tc>
          <w:tcPr>
            <w:tcW w:w="603" w:type="dxa"/>
            <w:vAlign w:val="bottom"/>
            <w:hideMark/>
          </w:tcPr>
          <w:p w14:paraId="331F670D"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r w:rsidRPr="00961C80">
              <w:rPr>
                <w:rFonts w:cs="Arial"/>
                <w:sz w:val="12"/>
                <w:szCs w:val="12"/>
              </w:rPr>
              <w:t>-</w:t>
            </w:r>
          </w:p>
        </w:tc>
        <w:tc>
          <w:tcPr>
            <w:tcW w:w="801" w:type="dxa"/>
            <w:vAlign w:val="bottom"/>
          </w:tcPr>
          <w:p w14:paraId="56C13BFB" w14:textId="08833B33"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r w:rsidRPr="00961C80">
              <w:rPr>
                <w:rFonts w:cs="Arial"/>
                <w:sz w:val="12"/>
                <w:szCs w:val="12"/>
              </w:rPr>
              <w:t>10,000,000</w:t>
            </w:r>
          </w:p>
        </w:tc>
        <w:tc>
          <w:tcPr>
            <w:tcW w:w="801" w:type="dxa"/>
            <w:vAlign w:val="bottom"/>
            <w:hideMark/>
          </w:tcPr>
          <w:p w14:paraId="4E26F95B"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r w:rsidRPr="00961C80">
              <w:rPr>
                <w:rFonts w:cs="Arial"/>
                <w:sz w:val="12"/>
                <w:szCs w:val="12"/>
              </w:rPr>
              <w:t>-</w:t>
            </w:r>
          </w:p>
        </w:tc>
        <w:tc>
          <w:tcPr>
            <w:tcW w:w="936" w:type="dxa"/>
          </w:tcPr>
          <w:p w14:paraId="4838E47C" w14:textId="0E9D79DB" w:rsidR="000451B2" w:rsidRPr="00961C80" w:rsidRDefault="000451B2" w:rsidP="00641D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961C80">
              <w:rPr>
                <w:rFonts w:cs="Arial"/>
                <w:sz w:val="12"/>
                <w:szCs w:val="12"/>
              </w:rPr>
              <w:t>290,000,000</w:t>
            </w:r>
          </w:p>
        </w:tc>
        <w:tc>
          <w:tcPr>
            <w:tcW w:w="857" w:type="dxa"/>
            <w:vAlign w:val="bottom"/>
            <w:hideMark/>
          </w:tcPr>
          <w:p w14:paraId="49A24D60" w14:textId="77777777" w:rsidR="000451B2" w:rsidRPr="00961C80" w:rsidRDefault="000451B2" w:rsidP="00641DA3">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961C80">
              <w:rPr>
                <w:rFonts w:cs="Arial"/>
                <w:sz w:val="12"/>
                <w:szCs w:val="12"/>
              </w:rPr>
              <w:t>-</w:t>
            </w:r>
          </w:p>
        </w:tc>
      </w:tr>
      <w:tr w:rsidR="000451B2" w:rsidRPr="00961C80" w14:paraId="4C9A8CCD" w14:textId="77777777" w:rsidTr="007266E2">
        <w:trPr>
          <w:cantSplit/>
          <w:trHeight w:val="51"/>
        </w:trPr>
        <w:tc>
          <w:tcPr>
            <w:tcW w:w="2493" w:type="dxa"/>
            <w:hideMark/>
          </w:tcPr>
          <w:p w14:paraId="167B90CD" w14:textId="77777777" w:rsidR="000451B2" w:rsidRPr="00961C80" w:rsidRDefault="000451B2" w:rsidP="00641DA3">
            <w:pPr>
              <w:tabs>
                <w:tab w:val="clear" w:pos="227"/>
                <w:tab w:val="clear" w:pos="454"/>
                <w:tab w:val="clear" w:pos="680"/>
                <w:tab w:val="left" w:pos="720"/>
              </w:tabs>
              <w:spacing w:line="360" w:lineRule="auto"/>
              <w:ind w:left="-66"/>
              <w:jc w:val="thaiDistribute"/>
              <w:rPr>
                <w:rFonts w:cs="Arial"/>
                <w:b/>
                <w:bCs/>
                <w:spacing w:val="-2"/>
                <w:sz w:val="12"/>
                <w:szCs w:val="12"/>
                <w:lang w:val="en-GB"/>
              </w:rPr>
            </w:pPr>
            <w:r w:rsidRPr="00961C80">
              <w:rPr>
                <w:rFonts w:cs="Arial"/>
                <w:b/>
                <w:bCs/>
                <w:spacing w:val="-2"/>
                <w:sz w:val="12"/>
                <w:szCs w:val="12"/>
                <w:lang w:val="en-GB"/>
              </w:rPr>
              <w:t>Total investment in subsidiary companies</w:t>
            </w:r>
          </w:p>
        </w:tc>
        <w:tc>
          <w:tcPr>
            <w:tcW w:w="1944" w:type="dxa"/>
            <w:vAlign w:val="bottom"/>
          </w:tcPr>
          <w:p w14:paraId="1D6EBE80" w14:textId="77777777" w:rsidR="000451B2" w:rsidRPr="00961C80" w:rsidRDefault="000451B2" w:rsidP="00641DA3">
            <w:pPr>
              <w:tabs>
                <w:tab w:val="clear" w:pos="227"/>
                <w:tab w:val="clear" w:pos="454"/>
                <w:tab w:val="clear" w:pos="680"/>
                <w:tab w:val="left" w:pos="720"/>
              </w:tabs>
              <w:spacing w:line="360" w:lineRule="auto"/>
              <w:ind w:left="-42" w:right="-21"/>
              <w:rPr>
                <w:rFonts w:cs="Arial"/>
                <w:spacing w:val="-2"/>
                <w:sz w:val="12"/>
                <w:szCs w:val="12"/>
                <w:cs/>
                <w:lang w:val="en-GB"/>
              </w:rPr>
            </w:pPr>
          </w:p>
        </w:tc>
        <w:tc>
          <w:tcPr>
            <w:tcW w:w="657" w:type="dxa"/>
            <w:vAlign w:val="bottom"/>
          </w:tcPr>
          <w:p w14:paraId="3C8EE68D"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s>
              <w:spacing w:line="360" w:lineRule="auto"/>
              <w:ind w:left="-108" w:right="-18"/>
              <w:rPr>
                <w:rFonts w:cs="Arial"/>
                <w:sz w:val="12"/>
                <w:szCs w:val="12"/>
                <w:cs/>
              </w:rPr>
            </w:pPr>
          </w:p>
        </w:tc>
        <w:tc>
          <w:tcPr>
            <w:tcW w:w="603" w:type="dxa"/>
            <w:vAlign w:val="bottom"/>
          </w:tcPr>
          <w:p w14:paraId="512F95F3"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2"/>
                <w:szCs w:val="12"/>
              </w:rPr>
            </w:pPr>
          </w:p>
        </w:tc>
        <w:tc>
          <w:tcPr>
            <w:tcW w:w="801" w:type="dxa"/>
            <w:vAlign w:val="bottom"/>
          </w:tcPr>
          <w:p w14:paraId="2998663E"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360" w:lineRule="auto"/>
              <w:ind w:left="-119" w:right="-18"/>
              <w:rPr>
                <w:rFonts w:cs="Arial"/>
                <w:sz w:val="12"/>
                <w:szCs w:val="12"/>
              </w:rPr>
            </w:pPr>
          </w:p>
        </w:tc>
        <w:tc>
          <w:tcPr>
            <w:tcW w:w="801" w:type="dxa"/>
            <w:vAlign w:val="bottom"/>
          </w:tcPr>
          <w:p w14:paraId="56971FA1"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360" w:lineRule="auto"/>
              <w:ind w:left="-119" w:right="-18"/>
              <w:rPr>
                <w:rFonts w:cs="Arial"/>
                <w:sz w:val="12"/>
                <w:szCs w:val="12"/>
              </w:rPr>
            </w:pPr>
          </w:p>
        </w:tc>
        <w:tc>
          <w:tcPr>
            <w:tcW w:w="936" w:type="dxa"/>
          </w:tcPr>
          <w:p w14:paraId="7EA54BC9" w14:textId="4A588D97" w:rsidR="000451B2" w:rsidRPr="00961C80" w:rsidRDefault="000451B2" w:rsidP="00641DA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60" w:lineRule="auto"/>
              <w:ind w:left="-36" w:right="-34"/>
              <w:rPr>
                <w:rFonts w:cs="Arial"/>
                <w:sz w:val="12"/>
                <w:szCs w:val="12"/>
              </w:rPr>
            </w:pPr>
            <w:r w:rsidRPr="00961C80">
              <w:rPr>
                <w:rFonts w:cs="Arial"/>
                <w:sz w:val="12"/>
                <w:szCs w:val="12"/>
              </w:rPr>
              <w:t>1,027,137,600</w:t>
            </w:r>
          </w:p>
        </w:tc>
        <w:tc>
          <w:tcPr>
            <w:tcW w:w="857" w:type="dxa"/>
            <w:vAlign w:val="bottom"/>
            <w:hideMark/>
          </w:tcPr>
          <w:p w14:paraId="2659583B" w14:textId="77777777" w:rsidR="000451B2" w:rsidRPr="00961C80" w:rsidRDefault="000451B2" w:rsidP="00641DA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360" w:lineRule="auto"/>
              <w:ind w:left="-36" w:right="-34"/>
              <w:rPr>
                <w:rFonts w:cs="Arial"/>
                <w:sz w:val="12"/>
                <w:szCs w:val="12"/>
              </w:rPr>
            </w:pPr>
            <w:r w:rsidRPr="00961C80">
              <w:rPr>
                <w:rFonts w:cs="Arial"/>
                <w:sz w:val="12"/>
                <w:szCs w:val="12"/>
              </w:rPr>
              <w:t>46,137,600</w:t>
            </w:r>
          </w:p>
        </w:tc>
      </w:tr>
    </w:tbl>
    <w:p w14:paraId="309D18C8" w14:textId="77777777" w:rsidR="00724F38" w:rsidRPr="00961C80" w:rsidRDefault="00724F38" w:rsidP="00641DA3">
      <w:pPr>
        <w:pStyle w:val="ListParagraph"/>
        <w:spacing w:after="0" w:line="360" w:lineRule="auto"/>
        <w:ind w:left="360"/>
        <w:contextualSpacing w:val="0"/>
        <w:jc w:val="thaiDistribute"/>
        <w:rPr>
          <w:rFonts w:ascii="Arial" w:hAnsi="Arial" w:cs="Arial"/>
          <w:sz w:val="14"/>
          <w:szCs w:val="14"/>
        </w:rPr>
      </w:pPr>
    </w:p>
    <w:p w14:paraId="22F0F463" w14:textId="5F20D3FD" w:rsidR="006772BF" w:rsidRPr="00961C80" w:rsidRDefault="006772BF" w:rsidP="00641DA3">
      <w:pPr>
        <w:pStyle w:val="ListParagraph"/>
        <w:spacing w:after="0" w:line="360" w:lineRule="auto"/>
        <w:ind w:left="360"/>
        <w:contextualSpacing w:val="0"/>
        <w:jc w:val="thaiDistribute"/>
        <w:rPr>
          <w:rFonts w:ascii="Arial" w:hAnsi="Arial" w:cs="Arial"/>
          <w:bCs/>
          <w:sz w:val="20"/>
          <w:szCs w:val="20"/>
          <w:lang w:val="en-GB"/>
        </w:rPr>
      </w:pPr>
      <w:r w:rsidRPr="00961C80">
        <w:rPr>
          <w:rFonts w:ascii="Arial" w:hAnsi="Arial" w:cs="Arial"/>
          <w:bCs/>
          <w:sz w:val="20"/>
          <w:szCs w:val="20"/>
          <w:lang w:val="en-GB"/>
        </w:rPr>
        <w:t xml:space="preserve">Movements in investments in subsidiaries, for the </w:t>
      </w:r>
      <w:r w:rsidR="007C6560" w:rsidRPr="00961C80">
        <w:rPr>
          <w:rFonts w:ascii="Arial" w:hAnsi="Arial" w:cs="Arial"/>
          <w:bCs/>
          <w:sz w:val="20"/>
          <w:szCs w:val="20"/>
        </w:rPr>
        <w:t>nine</w:t>
      </w:r>
      <w:r w:rsidRPr="00961C80">
        <w:rPr>
          <w:rFonts w:ascii="Arial" w:hAnsi="Arial" w:cs="Arial"/>
          <w:bCs/>
          <w:sz w:val="20"/>
          <w:szCs w:val="20"/>
          <w:lang w:val="en-GB"/>
        </w:rPr>
        <w:t xml:space="preserve">-month period ended 30 </w:t>
      </w:r>
      <w:r w:rsidR="007C6560" w:rsidRPr="00961C80">
        <w:rPr>
          <w:rFonts w:ascii="Arial" w:hAnsi="Arial" w:cs="Arial"/>
          <w:bCs/>
          <w:sz w:val="20"/>
          <w:szCs w:val="20"/>
          <w:lang w:val="en-GB"/>
        </w:rPr>
        <w:t>September</w:t>
      </w:r>
      <w:r w:rsidRPr="00961C80">
        <w:rPr>
          <w:rFonts w:ascii="Arial" w:hAnsi="Arial" w:cs="Arial"/>
          <w:bCs/>
          <w:sz w:val="20"/>
          <w:szCs w:val="20"/>
          <w:lang w:val="en-GB"/>
        </w:rPr>
        <w:t xml:space="preserve"> 2023 and for the year ended 31 December 2022 are as follows:</w:t>
      </w:r>
    </w:p>
    <w:tbl>
      <w:tblPr>
        <w:tblW w:w="8820"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5841"/>
        <w:gridCol w:w="1439"/>
        <w:gridCol w:w="109"/>
        <w:gridCol w:w="1431"/>
      </w:tblGrid>
      <w:tr w:rsidR="006772BF" w:rsidRPr="00961C80" w14:paraId="38A2C25D" w14:textId="77777777" w:rsidTr="001C09C7">
        <w:trPr>
          <w:trHeight w:val="144"/>
        </w:trPr>
        <w:tc>
          <w:tcPr>
            <w:tcW w:w="5841" w:type="dxa"/>
            <w:tcBorders>
              <w:top w:val="nil"/>
              <w:left w:val="nil"/>
              <w:bottom w:val="nil"/>
              <w:right w:val="nil"/>
            </w:tcBorders>
          </w:tcPr>
          <w:p w14:paraId="10DC2CEB" w14:textId="77777777" w:rsidR="006772BF" w:rsidRPr="00961C80" w:rsidRDefault="006772BF" w:rsidP="00641DA3">
            <w:pPr>
              <w:tabs>
                <w:tab w:val="clear" w:pos="227"/>
                <w:tab w:val="clear" w:pos="454"/>
                <w:tab w:val="clear" w:pos="680"/>
                <w:tab w:val="left" w:pos="720"/>
              </w:tabs>
              <w:spacing w:line="360" w:lineRule="auto"/>
              <w:jc w:val="thaiDistribute"/>
              <w:rPr>
                <w:rFonts w:cs="Arial"/>
                <w:sz w:val="16"/>
                <w:szCs w:val="16"/>
                <w:cs/>
              </w:rPr>
            </w:pPr>
          </w:p>
        </w:tc>
        <w:tc>
          <w:tcPr>
            <w:tcW w:w="2979" w:type="dxa"/>
            <w:gridSpan w:val="3"/>
            <w:tcBorders>
              <w:top w:val="nil"/>
              <w:left w:val="nil"/>
              <w:bottom w:val="single" w:sz="4" w:space="0" w:color="auto"/>
              <w:right w:val="nil"/>
            </w:tcBorders>
            <w:hideMark/>
          </w:tcPr>
          <w:p w14:paraId="69B3FAA0" w14:textId="77777777" w:rsidR="006772BF" w:rsidRPr="00961C80" w:rsidRDefault="006772BF" w:rsidP="00641DA3">
            <w:pPr>
              <w:keepNext/>
              <w:keepLines/>
              <w:tabs>
                <w:tab w:val="clear" w:pos="227"/>
                <w:tab w:val="clear" w:pos="454"/>
                <w:tab w:val="clear" w:pos="680"/>
                <w:tab w:val="left" w:pos="720"/>
              </w:tabs>
              <w:spacing w:line="360" w:lineRule="auto"/>
              <w:ind w:left="33"/>
              <w:jc w:val="right"/>
              <w:outlineLvl w:val="4"/>
              <w:rPr>
                <w:rFonts w:eastAsiaTheme="majorEastAsia" w:cs="Arial"/>
                <w:sz w:val="16"/>
                <w:szCs w:val="16"/>
              </w:rPr>
            </w:pPr>
            <w:r w:rsidRPr="00961C80">
              <w:rPr>
                <w:rFonts w:cs="Arial"/>
                <w:sz w:val="16"/>
                <w:szCs w:val="16"/>
              </w:rPr>
              <w:t>(</w:t>
            </w:r>
            <w:proofErr w:type="gramStart"/>
            <w:r w:rsidRPr="00961C80">
              <w:rPr>
                <w:rFonts w:cs="Arial"/>
                <w:sz w:val="16"/>
                <w:szCs w:val="16"/>
              </w:rPr>
              <w:t>Unit :</w:t>
            </w:r>
            <w:proofErr w:type="gramEnd"/>
            <w:r w:rsidRPr="00961C80">
              <w:rPr>
                <w:rFonts w:cs="Arial"/>
                <w:sz w:val="16"/>
                <w:szCs w:val="16"/>
              </w:rPr>
              <w:t xml:space="preserve"> Baht)</w:t>
            </w:r>
          </w:p>
        </w:tc>
      </w:tr>
      <w:tr w:rsidR="006772BF" w:rsidRPr="00961C80" w14:paraId="5B3413E9" w14:textId="77777777" w:rsidTr="001C09C7">
        <w:trPr>
          <w:trHeight w:val="143"/>
        </w:trPr>
        <w:tc>
          <w:tcPr>
            <w:tcW w:w="5841" w:type="dxa"/>
            <w:tcBorders>
              <w:top w:val="nil"/>
              <w:left w:val="nil"/>
              <w:bottom w:val="nil"/>
              <w:right w:val="nil"/>
            </w:tcBorders>
          </w:tcPr>
          <w:p w14:paraId="57073563" w14:textId="77777777" w:rsidR="006772BF" w:rsidRPr="00961C80" w:rsidRDefault="006772BF" w:rsidP="00641DA3">
            <w:pPr>
              <w:tabs>
                <w:tab w:val="clear" w:pos="227"/>
                <w:tab w:val="clear" w:pos="454"/>
                <w:tab w:val="clear" w:pos="680"/>
                <w:tab w:val="left" w:pos="720"/>
              </w:tabs>
              <w:spacing w:line="360" w:lineRule="auto"/>
              <w:jc w:val="thaiDistribute"/>
              <w:rPr>
                <w:rFonts w:cs="Arial"/>
                <w:sz w:val="16"/>
                <w:szCs w:val="16"/>
              </w:rPr>
            </w:pPr>
          </w:p>
        </w:tc>
        <w:tc>
          <w:tcPr>
            <w:tcW w:w="1439" w:type="dxa"/>
            <w:tcBorders>
              <w:top w:val="single" w:sz="4" w:space="0" w:color="auto"/>
              <w:left w:val="nil"/>
              <w:bottom w:val="single" w:sz="4" w:space="0" w:color="auto"/>
              <w:right w:val="nil"/>
            </w:tcBorders>
            <w:hideMark/>
          </w:tcPr>
          <w:p w14:paraId="4A97FB5E" w14:textId="4A88EC29" w:rsidR="006772BF" w:rsidRPr="00961C80" w:rsidRDefault="006772BF" w:rsidP="00641DA3">
            <w:pPr>
              <w:tabs>
                <w:tab w:val="clear" w:pos="227"/>
                <w:tab w:val="clear" w:pos="454"/>
                <w:tab w:val="clear" w:pos="680"/>
                <w:tab w:val="left" w:pos="720"/>
              </w:tabs>
              <w:spacing w:line="360" w:lineRule="auto"/>
              <w:jc w:val="center"/>
              <w:rPr>
                <w:rFonts w:cs="Arial"/>
                <w:sz w:val="16"/>
                <w:szCs w:val="16"/>
                <w:lang w:val="en-GB"/>
              </w:rPr>
            </w:pPr>
            <w:r w:rsidRPr="00961C80">
              <w:rPr>
                <w:rFonts w:cs="Arial"/>
                <w:sz w:val="16"/>
                <w:szCs w:val="16"/>
                <w:lang w:val="en-GB"/>
              </w:rPr>
              <w:t xml:space="preserve">30 </w:t>
            </w:r>
            <w:r w:rsidR="007C6560" w:rsidRPr="00961C80">
              <w:rPr>
                <w:rFonts w:cs="Arial"/>
                <w:sz w:val="16"/>
                <w:szCs w:val="16"/>
                <w:lang w:val="en-GB"/>
              </w:rPr>
              <w:t>September</w:t>
            </w:r>
          </w:p>
          <w:p w14:paraId="43932E46" w14:textId="77777777" w:rsidR="006772BF" w:rsidRPr="00961C80" w:rsidRDefault="006772BF" w:rsidP="00641DA3">
            <w:pPr>
              <w:tabs>
                <w:tab w:val="clear" w:pos="227"/>
                <w:tab w:val="clear" w:pos="454"/>
                <w:tab w:val="clear" w:pos="680"/>
                <w:tab w:val="left" w:pos="720"/>
              </w:tabs>
              <w:spacing w:line="360" w:lineRule="auto"/>
              <w:jc w:val="center"/>
              <w:rPr>
                <w:rFonts w:cs="Arial"/>
                <w:sz w:val="16"/>
                <w:szCs w:val="16"/>
                <w:lang w:val="en-GB"/>
              </w:rPr>
            </w:pPr>
            <w:r w:rsidRPr="00961C80">
              <w:rPr>
                <w:rFonts w:cs="Arial"/>
                <w:sz w:val="16"/>
                <w:szCs w:val="16"/>
                <w:lang w:val="en-GB"/>
              </w:rPr>
              <w:t>2023</w:t>
            </w:r>
          </w:p>
        </w:tc>
        <w:tc>
          <w:tcPr>
            <w:tcW w:w="109" w:type="dxa"/>
            <w:tcBorders>
              <w:top w:val="single" w:sz="4" w:space="0" w:color="auto"/>
              <w:left w:val="nil"/>
              <w:bottom w:val="nil"/>
              <w:right w:val="nil"/>
            </w:tcBorders>
          </w:tcPr>
          <w:p w14:paraId="00630734" w14:textId="77777777" w:rsidR="006772BF" w:rsidRPr="00961C80" w:rsidRDefault="006772BF" w:rsidP="00641DA3">
            <w:pPr>
              <w:tabs>
                <w:tab w:val="clear" w:pos="227"/>
                <w:tab w:val="clear" w:pos="454"/>
                <w:tab w:val="clear" w:pos="680"/>
                <w:tab w:val="left" w:pos="720"/>
              </w:tabs>
              <w:spacing w:line="360" w:lineRule="auto"/>
              <w:jc w:val="center"/>
              <w:rPr>
                <w:rFonts w:cs="Arial"/>
                <w:sz w:val="16"/>
                <w:szCs w:val="16"/>
                <w:lang w:val="en-GB"/>
              </w:rPr>
            </w:pPr>
          </w:p>
        </w:tc>
        <w:tc>
          <w:tcPr>
            <w:tcW w:w="1431" w:type="dxa"/>
            <w:tcBorders>
              <w:top w:val="single" w:sz="4" w:space="0" w:color="auto"/>
              <w:left w:val="nil"/>
              <w:bottom w:val="single" w:sz="4" w:space="0" w:color="auto"/>
              <w:right w:val="nil"/>
            </w:tcBorders>
            <w:hideMark/>
          </w:tcPr>
          <w:p w14:paraId="72180C36" w14:textId="77777777" w:rsidR="006772BF" w:rsidRPr="00961C80" w:rsidRDefault="006772BF" w:rsidP="00641DA3">
            <w:pPr>
              <w:tabs>
                <w:tab w:val="clear" w:pos="227"/>
                <w:tab w:val="clear" w:pos="454"/>
                <w:tab w:val="clear" w:pos="680"/>
                <w:tab w:val="left" w:pos="720"/>
              </w:tabs>
              <w:spacing w:line="360" w:lineRule="auto"/>
              <w:jc w:val="center"/>
              <w:rPr>
                <w:rFonts w:cs="Arial"/>
                <w:sz w:val="16"/>
                <w:szCs w:val="16"/>
                <w:lang w:val="en-GB"/>
              </w:rPr>
            </w:pPr>
            <w:r w:rsidRPr="00961C80">
              <w:rPr>
                <w:rFonts w:cs="Arial"/>
                <w:sz w:val="16"/>
                <w:szCs w:val="16"/>
                <w:lang w:val="en-GB"/>
              </w:rPr>
              <w:t>31 December</w:t>
            </w:r>
          </w:p>
          <w:p w14:paraId="1F9967E9" w14:textId="77777777" w:rsidR="006772BF" w:rsidRPr="00961C80" w:rsidRDefault="006772BF" w:rsidP="00641DA3">
            <w:pPr>
              <w:tabs>
                <w:tab w:val="clear" w:pos="227"/>
                <w:tab w:val="clear" w:pos="454"/>
                <w:tab w:val="clear" w:pos="680"/>
                <w:tab w:val="left" w:pos="720"/>
              </w:tabs>
              <w:spacing w:line="360" w:lineRule="auto"/>
              <w:jc w:val="center"/>
              <w:rPr>
                <w:rFonts w:cs="Arial"/>
                <w:sz w:val="16"/>
                <w:szCs w:val="16"/>
                <w:lang w:val="en-GB"/>
              </w:rPr>
            </w:pPr>
            <w:r w:rsidRPr="00961C80">
              <w:rPr>
                <w:rFonts w:cs="Arial"/>
                <w:sz w:val="16"/>
                <w:szCs w:val="16"/>
                <w:lang w:val="en-GB"/>
              </w:rPr>
              <w:t>2022</w:t>
            </w:r>
          </w:p>
        </w:tc>
      </w:tr>
      <w:tr w:rsidR="00724F38" w:rsidRPr="00961C80" w14:paraId="3D19371F" w14:textId="77777777" w:rsidTr="001C09C7">
        <w:trPr>
          <w:trHeight w:val="143"/>
        </w:trPr>
        <w:tc>
          <w:tcPr>
            <w:tcW w:w="5841" w:type="dxa"/>
            <w:tcBorders>
              <w:top w:val="nil"/>
              <w:left w:val="nil"/>
              <w:bottom w:val="nil"/>
              <w:right w:val="nil"/>
            </w:tcBorders>
            <w:hideMark/>
          </w:tcPr>
          <w:p w14:paraId="77ECA94F" w14:textId="77777777" w:rsidR="00724F38" w:rsidRPr="00961C80" w:rsidRDefault="00724F38" w:rsidP="00641DA3">
            <w:pPr>
              <w:tabs>
                <w:tab w:val="clear" w:pos="227"/>
                <w:tab w:val="clear" w:pos="454"/>
                <w:tab w:val="clear" w:pos="680"/>
                <w:tab w:val="left" w:pos="720"/>
              </w:tabs>
              <w:spacing w:line="360" w:lineRule="auto"/>
              <w:jc w:val="thaiDistribute"/>
              <w:rPr>
                <w:rFonts w:cs="Arial"/>
                <w:sz w:val="16"/>
                <w:szCs w:val="16"/>
              </w:rPr>
            </w:pPr>
            <w:r w:rsidRPr="00961C80">
              <w:rPr>
                <w:rFonts w:cs="Arial"/>
                <w:sz w:val="16"/>
                <w:szCs w:val="16"/>
                <w:lang w:val="en-GB" w:eastAsia="en-GB"/>
              </w:rPr>
              <w:t>Balance as at the beginning</w:t>
            </w:r>
            <w:r w:rsidRPr="00961C80">
              <w:rPr>
                <w:rFonts w:cs="Arial"/>
                <w:sz w:val="16"/>
                <w:szCs w:val="16"/>
              </w:rPr>
              <w:t xml:space="preserve"> </w:t>
            </w:r>
            <w:r w:rsidRPr="00961C80">
              <w:rPr>
                <w:rFonts w:cs="Arial"/>
                <w:sz w:val="16"/>
                <w:szCs w:val="16"/>
                <w:lang w:val="en-GB" w:eastAsia="en-GB"/>
              </w:rPr>
              <w:t>of the period/year</w:t>
            </w:r>
          </w:p>
        </w:tc>
        <w:tc>
          <w:tcPr>
            <w:tcW w:w="1439" w:type="dxa"/>
            <w:tcBorders>
              <w:top w:val="nil"/>
              <w:left w:val="nil"/>
              <w:bottom w:val="nil"/>
              <w:right w:val="nil"/>
            </w:tcBorders>
          </w:tcPr>
          <w:p w14:paraId="4D282978" w14:textId="65F75C78" w:rsidR="00724F38" w:rsidRPr="00961C80" w:rsidRDefault="00793C7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cs/>
              </w:rPr>
            </w:pPr>
            <w:r w:rsidRPr="00961C80">
              <w:rPr>
                <w:rFonts w:cs="Arial"/>
                <w:sz w:val="16"/>
                <w:szCs w:val="16"/>
              </w:rPr>
              <w:t>46,137,600</w:t>
            </w:r>
          </w:p>
        </w:tc>
        <w:tc>
          <w:tcPr>
            <w:tcW w:w="109" w:type="dxa"/>
            <w:tcBorders>
              <w:top w:val="nil"/>
              <w:left w:val="nil"/>
              <w:bottom w:val="nil"/>
              <w:right w:val="nil"/>
            </w:tcBorders>
          </w:tcPr>
          <w:p w14:paraId="18CBBE7B" w14:textId="77777777" w:rsidR="00724F38" w:rsidRPr="00961C80" w:rsidRDefault="00724F38" w:rsidP="00641DA3">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5B573F03" w14:textId="77777777" w:rsidR="00724F38" w:rsidRPr="00961C80" w:rsidRDefault="00724F38" w:rsidP="00641DA3">
            <w:pPr>
              <w:pStyle w:val="acctfourfigures"/>
              <w:tabs>
                <w:tab w:val="clear" w:pos="765"/>
                <w:tab w:val="decimal" w:pos="1083"/>
              </w:tabs>
              <w:spacing w:line="360" w:lineRule="auto"/>
              <w:ind w:right="11"/>
              <w:rPr>
                <w:rFonts w:ascii="Arial" w:hAnsi="Arial" w:cs="Arial"/>
                <w:sz w:val="16"/>
                <w:szCs w:val="16"/>
                <w:rtl/>
                <w:lang w:val="en-US"/>
              </w:rPr>
            </w:pPr>
            <w:r w:rsidRPr="00961C80">
              <w:rPr>
                <w:rFonts w:ascii="Arial" w:hAnsi="Arial" w:cs="Arial"/>
                <w:sz w:val="16"/>
                <w:szCs w:val="16"/>
                <w:lang w:val="en-US"/>
              </w:rPr>
              <w:t>7,137,600</w:t>
            </w:r>
          </w:p>
        </w:tc>
      </w:tr>
      <w:tr w:rsidR="00724F38" w:rsidRPr="00961C80" w14:paraId="14FD335D" w14:textId="77777777" w:rsidTr="001C09C7">
        <w:trPr>
          <w:trHeight w:val="135"/>
        </w:trPr>
        <w:tc>
          <w:tcPr>
            <w:tcW w:w="5841" w:type="dxa"/>
            <w:tcBorders>
              <w:top w:val="nil"/>
              <w:left w:val="nil"/>
              <w:bottom w:val="nil"/>
              <w:right w:val="nil"/>
            </w:tcBorders>
            <w:hideMark/>
          </w:tcPr>
          <w:p w14:paraId="0B6482B9" w14:textId="77777777" w:rsidR="00724F38" w:rsidRPr="00961C80" w:rsidRDefault="00724F38" w:rsidP="00641DA3">
            <w:pPr>
              <w:tabs>
                <w:tab w:val="clear" w:pos="227"/>
                <w:tab w:val="clear" w:pos="454"/>
                <w:tab w:val="clear" w:pos="680"/>
                <w:tab w:val="left" w:pos="720"/>
              </w:tabs>
              <w:spacing w:line="360" w:lineRule="auto"/>
              <w:jc w:val="thaiDistribute"/>
              <w:rPr>
                <w:rFonts w:cs="Arial"/>
                <w:sz w:val="16"/>
                <w:szCs w:val="16"/>
              </w:rPr>
            </w:pPr>
            <w:r w:rsidRPr="00961C80">
              <w:rPr>
                <w:rFonts w:cs="Arial"/>
                <w:spacing w:val="-2"/>
                <w:sz w:val="16"/>
                <w:szCs w:val="16"/>
              </w:rPr>
              <w:t xml:space="preserve">Investment in common shares of </w:t>
            </w:r>
            <w:proofErr w:type="spellStart"/>
            <w:r w:rsidRPr="00961C80">
              <w:rPr>
                <w:rFonts w:cs="Arial"/>
                <w:spacing w:val="-2"/>
                <w:sz w:val="16"/>
                <w:szCs w:val="16"/>
              </w:rPr>
              <w:t>Bluebik</w:t>
            </w:r>
            <w:proofErr w:type="spellEnd"/>
            <w:r w:rsidRPr="00961C80">
              <w:rPr>
                <w:rFonts w:cs="Arial"/>
                <w:spacing w:val="-2"/>
                <w:sz w:val="16"/>
                <w:szCs w:val="16"/>
              </w:rPr>
              <w:t xml:space="preserve"> Addenda Company Limited</w:t>
            </w:r>
          </w:p>
        </w:tc>
        <w:tc>
          <w:tcPr>
            <w:tcW w:w="1439" w:type="dxa"/>
            <w:tcBorders>
              <w:top w:val="nil"/>
              <w:left w:val="nil"/>
              <w:bottom w:val="nil"/>
              <w:right w:val="nil"/>
            </w:tcBorders>
          </w:tcPr>
          <w:p w14:paraId="29F79A3F" w14:textId="7FA65C6A" w:rsidR="00724F38"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cs/>
              </w:rPr>
            </w:pPr>
            <w:r w:rsidRPr="00961C80">
              <w:rPr>
                <w:rFonts w:cs="Arial"/>
                <w:sz w:val="16"/>
                <w:szCs w:val="16"/>
              </w:rPr>
              <w:t>-</w:t>
            </w:r>
          </w:p>
        </w:tc>
        <w:tc>
          <w:tcPr>
            <w:tcW w:w="109" w:type="dxa"/>
            <w:tcBorders>
              <w:top w:val="nil"/>
              <w:left w:val="nil"/>
              <w:bottom w:val="nil"/>
              <w:right w:val="nil"/>
            </w:tcBorders>
          </w:tcPr>
          <w:p w14:paraId="1AE52EB7" w14:textId="77777777" w:rsidR="00724F38" w:rsidRPr="00961C80" w:rsidRDefault="00724F38" w:rsidP="00641DA3">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653DF56D" w14:textId="77777777" w:rsidR="00724F38" w:rsidRPr="00961C80" w:rsidRDefault="00724F38" w:rsidP="00641DA3">
            <w:pPr>
              <w:pStyle w:val="acctfourfigures"/>
              <w:tabs>
                <w:tab w:val="clear" w:pos="765"/>
                <w:tab w:val="decimal" w:pos="1083"/>
              </w:tabs>
              <w:spacing w:line="360" w:lineRule="auto"/>
              <w:ind w:right="11"/>
              <w:rPr>
                <w:rFonts w:ascii="Arial" w:hAnsi="Arial" w:cs="Arial"/>
                <w:sz w:val="16"/>
                <w:szCs w:val="16"/>
                <w:rtl/>
                <w:lang w:val="en-US"/>
              </w:rPr>
            </w:pPr>
            <w:r w:rsidRPr="00961C80">
              <w:rPr>
                <w:rFonts w:ascii="Arial" w:hAnsi="Arial" w:cs="Arial"/>
                <w:sz w:val="16"/>
                <w:szCs w:val="16"/>
                <w:lang w:val="en-US"/>
              </w:rPr>
              <w:t>39,000,000</w:t>
            </w:r>
          </w:p>
        </w:tc>
      </w:tr>
      <w:tr w:rsidR="000451B2" w:rsidRPr="00961C80" w14:paraId="1F083E0C" w14:textId="77777777" w:rsidTr="001C09C7">
        <w:trPr>
          <w:trHeight w:val="135"/>
        </w:trPr>
        <w:tc>
          <w:tcPr>
            <w:tcW w:w="5841" w:type="dxa"/>
            <w:tcBorders>
              <w:top w:val="nil"/>
              <w:left w:val="nil"/>
              <w:bottom w:val="nil"/>
              <w:right w:val="nil"/>
            </w:tcBorders>
          </w:tcPr>
          <w:p w14:paraId="50A82551" w14:textId="38E84E02" w:rsidR="000451B2" w:rsidRPr="00961C80" w:rsidRDefault="000451B2" w:rsidP="00641DA3">
            <w:pPr>
              <w:tabs>
                <w:tab w:val="clear" w:pos="227"/>
                <w:tab w:val="clear" w:pos="454"/>
                <w:tab w:val="clear" w:pos="680"/>
                <w:tab w:val="left" w:pos="720"/>
              </w:tabs>
              <w:spacing w:line="360" w:lineRule="auto"/>
              <w:jc w:val="thaiDistribute"/>
              <w:rPr>
                <w:rFonts w:cs="Arial"/>
                <w:spacing w:val="-2"/>
                <w:sz w:val="16"/>
                <w:szCs w:val="16"/>
              </w:rPr>
            </w:pPr>
            <w:r w:rsidRPr="00961C80">
              <w:rPr>
                <w:rFonts w:cs="Arial"/>
                <w:spacing w:val="-2"/>
                <w:sz w:val="16"/>
                <w:szCs w:val="16"/>
              </w:rPr>
              <w:t xml:space="preserve">Investment in common shares of </w:t>
            </w:r>
            <w:proofErr w:type="spellStart"/>
            <w:r w:rsidRPr="00961C80">
              <w:rPr>
                <w:rFonts w:cs="Arial"/>
                <w:spacing w:val="-2"/>
                <w:sz w:val="16"/>
                <w:szCs w:val="16"/>
              </w:rPr>
              <w:t>Bluebik</w:t>
            </w:r>
            <w:proofErr w:type="spellEnd"/>
            <w:r w:rsidRPr="00961C80">
              <w:rPr>
                <w:rFonts w:cs="Arial"/>
                <w:spacing w:val="-2"/>
                <w:sz w:val="16"/>
                <w:szCs w:val="16"/>
              </w:rPr>
              <w:t xml:space="preserve"> Vulcan Company Limited</w:t>
            </w:r>
          </w:p>
        </w:tc>
        <w:tc>
          <w:tcPr>
            <w:tcW w:w="1439" w:type="dxa"/>
            <w:tcBorders>
              <w:top w:val="nil"/>
              <w:left w:val="nil"/>
              <w:bottom w:val="nil"/>
              <w:right w:val="nil"/>
            </w:tcBorders>
          </w:tcPr>
          <w:p w14:paraId="5DAC668C" w14:textId="1E5300BD"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rPr>
            </w:pPr>
            <w:r w:rsidRPr="00961C80">
              <w:rPr>
                <w:rFonts w:cs="Arial"/>
                <w:sz w:val="16"/>
                <w:szCs w:val="16"/>
              </w:rPr>
              <w:t>691,000,000</w:t>
            </w:r>
          </w:p>
        </w:tc>
        <w:tc>
          <w:tcPr>
            <w:tcW w:w="109" w:type="dxa"/>
            <w:tcBorders>
              <w:top w:val="nil"/>
              <w:left w:val="nil"/>
              <w:bottom w:val="nil"/>
              <w:right w:val="nil"/>
            </w:tcBorders>
          </w:tcPr>
          <w:p w14:paraId="39E6E5B2" w14:textId="77777777" w:rsidR="000451B2" w:rsidRPr="00961C80" w:rsidRDefault="000451B2" w:rsidP="00641DA3">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6A06B986" w14:textId="77777777" w:rsidR="000451B2" w:rsidRPr="00961C80" w:rsidRDefault="000451B2" w:rsidP="00641DA3">
            <w:pPr>
              <w:pStyle w:val="acctfourfigures"/>
              <w:tabs>
                <w:tab w:val="clear" w:pos="765"/>
                <w:tab w:val="decimal" w:pos="1083"/>
              </w:tabs>
              <w:spacing w:line="360" w:lineRule="auto"/>
              <w:ind w:right="11"/>
              <w:rPr>
                <w:rFonts w:ascii="Arial" w:hAnsi="Arial" w:cs="Arial"/>
                <w:sz w:val="16"/>
                <w:szCs w:val="16"/>
                <w:lang w:val="en-US"/>
              </w:rPr>
            </w:pPr>
            <w:r w:rsidRPr="00961C80">
              <w:rPr>
                <w:rFonts w:ascii="Arial" w:hAnsi="Arial" w:cs="Arial"/>
                <w:sz w:val="16"/>
                <w:szCs w:val="16"/>
                <w:lang w:val="en-US"/>
              </w:rPr>
              <w:t>-</w:t>
            </w:r>
          </w:p>
        </w:tc>
      </w:tr>
      <w:tr w:rsidR="000451B2" w:rsidRPr="00961C80" w14:paraId="18C90804" w14:textId="77777777" w:rsidTr="001C09C7">
        <w:trPr>
          <w:trHeight w:val="135"/>
        </w:trPr>
        <w:tc>
          <w:tcPr>
            <w:tcW w:w="5841" w:type="dxa"/>
            <w:tcBorders>
              <w:top w:val="nil"/>
              <w:left w:val="nil"/>
              <w:bottom w:val="nil"/>
              <w:right w:val="nil"/>
            </w:tcBorders>
          </w:tcPr>
          <w:p w14:paraId="1A410936" w14:textId="77777777" w:rsidR="000451B2" w:rsidRPr="00961C80" w:rsidRDefault="000451B2" w:rsidP="00641DA3">
            <w:pPr>
              <w:tabs>
                <w:tab w:val="clear" w:pos="227"/>
                <w:tab w:val="clear" w:pos="454"/>
                <w:tab w:val="clear" w:pos="680"/>
                <w:tab w:val="left" w:pos="720"/>
              </w:tabs>
              <w:spacing w:line="360" w:lineRule="auto"/>
              <w:jc w:val="thaiDistribute"/>
              <w:rPr>
                <w:rFonts w:cs="Arial"/>
                <w:spacing w:val="-2"/>
                <w:sz w:val="16"/>
                <w:szCs w:val="16"/>
              </w:rPr>
            </w:pPr>
            <w:r w:rsidRPr="00961C80">
              <w:rPr>
                <w:rFonts w:cs="Arial"/>
                <w:spacing w:val="-2"/>
                <w:sz w:val="16"/>
                <w:szCs w:val="16"/>
              </w:rPr>
              <w:t xml:space="preserve">Investment in common shares of </w:t>
            </w:r>
            <w:proofErr w:type="spellStart"/>
            <w:r w:rsidRPr="00961C80">
              <w:rPr>
                <w:rFonts w:cs="Arial"/>
                <w:spacing w:val="-2"/>
                <w:sz w:val="16"/>
                <w:szCs w:val="16"/>
              </w:rPr>
              <w:t>Innoviz</w:t>
            </w:r>
            <w:proofErr w:type="spellEnd"/>
            <w:r w:rsidRPr="00961C80">
              <w:rPr>
                <w:rFonts w:cs="Arial"/>
                <w:spacing w:val="-2"/>
                <w:sz w:val="16"/>
                <w:szCs w:val="16"/>
              </w:rPr>
              <w:t xml:space="preserve"> Solution Company Limited</w:t>
            </w:r>
          </w:p>
        </w:tc>
        <w:tc>
          <w:tcPr>
            <w:tcW w:w="1439" w:type="dxa"/>
            <w:tcBorders>
              <w:top w:val="nil"/>
              <w:left w:val="nil"/>
              <w:bottom w:val="nil"/>
              <w:right w:val="nil"/>
            </w:tcBorders>
          </w:tcPr>
          <w:p w14:paraId="4C0B0E98" w14:textId="71500FC3"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rPr>
            </w:pPr>
            <w:r w:rsidRPr="00961C80">
              <w:rPr>
                <w:rFonts w:cs="Arial"/>
                <w:sz w:val="16"/>
                <w:szCs w:val="16"/>
              </w:rPr>
              <w:t>290,000,000</w:t>
            </w:r>
          </w:p>
        </w:tc>
        <w:tc>
          <w:tcPr>
            <w:tcW w:w="109" w:type="dxa"/>
            <w:tcBorders>
              <w:top w:val="nil"/>
              <w:left w:val="nil"/>
              <w:bottom w:val="nil"/>
              <w:right w:val="nil"/>
            </w:tcBorders>
          </w:tcPr>
          <w:p w14:paraId="5F3BBCFA" w14:textId="77777777" w:rsidR="000451B2" w:rsidRPr="00961C80" w:rsidRDefault="000451B2" w:rsidP="00641DA3">
            <w:pPr>
              <w:tabs>
                <w:tab w:val="clear" w:pos="227"/>
                <w:tab w:val="left" w:pos="360"/>
              </w:tabs>
              <w:spacing w:line="360" w:lineRule="auto"/>
              <w:ind w:right="-60"/>
              <w:jc w:val="both"/>
              <w:rPr>
                <w:rFonts w:cs="Arial"/>
                <w:sz w:val="16"/>
                <w:szCs w:val="16"/>
              </w:rPr>
            </w:pPr>
          </w:p>
        </w:tc>
        <w:tc>
          <w:tcPr>
            <w:tcW w:w="1431" w:type="dxa"/>
            <w:tcBorders>
              <w:top w:val="nil"/>
              <w:left w:val="nil"/>
              <w:bottom w:val="nil"/>
              <w:right w:val="nil"/>
            </w:tcBorders>
          </w:tcPr>
          <w:p w14:paraId="11CDA1E8" w14:textId="77777777" w:rsidR="000451B2" w:rsidRPr="00961C80" w:rsidRDefault="000451B2" w:rsidP="00641DA3">
            <w:pPr>
              <w:pStyle w:val="acctfourfigures"/>
              <w:tabs>
                <w:tab w:val="clear" w:pos="765"/>
                <w:tab w:val="decimal" w:pos="1083"/>
              </w:tabs>
              <w:spacing w:line="360" w:lineRule="auto"/>
              <w:ind w:right="11"/>
              <w:rPr>
                <w:rFonts w:ascii="Arial" w:hAnsi="Arial" w:cs="Arial"/>
                <w:sz w:val="16"/>
                <w:szCs w:val="16"/>
                <w:lang w:val="en-US"/>
              </w:rPr>
            </w:pPr>
            <w:r w:rsidRPr="00961C80">
              <w:rPr>
                <w:rFonts w:ascii="Arial" w:hAnsi="Arial" w:cs="Arial"/>
                <w:sz w:val="16"/>
                <w:szCs w:val="16"/>
                <w:lang w:val="en-US"/>
              </w:rPr>
              <w:t>-</w:t>
            </w:r>
          </w:p>
        </w:tc>
      </w:tr>
      <w:tr w:rsidR="000451B2" w:rsidRPr="00961C80" w14:paraId="0C37037F" w14:textId="77777777" w:rsidTr="001C09C7">
        <w:trPr>
          <w:trHeight w:val="56"/>
        </w:trPr>
        <w:tc>
          <w:tcPr>
            <w:tcW w:w="5841" w:type="dxa"/>
            <w:tcBorders>
              <w:top w:val="nil"/>
              <w:left w:val="nil"/>
              <w:bottom w:val="nil"/>
              <w:right w:val="nil"/>
            </w:tcBorders>
            <w:hideMark/>
          </w:tcPr>
          <w:p w14:paraId="734546E9" w14:textId="77777777" w:rsidR="000451B2" w:rsidRPr="00961C80" w:rsidRDefault="000451B2" w:rsidP="00641DA3">
            <w:pPr>
              <w:tabs>
                <w:tab w:val="clear" w:pos="227"/>
                <w:tab w:val="clear" w:pos="454"/>
                <w:tab w:val="clear" w:pos="680"/>
                <w:tab w:val="left" w:pos="720"/>
              </w:tabs>
              <w:spacing w:line="360" w:lineRule="auto"/>
              <w:jc w:val="thaiDistribute"/>
              <w:rPr>
                <w:rFonts w:cs="Arial"/>
                <w:sz w:val="16"/>
                <w:szCs w:val="16"/>
                <w:cs/>
              </w:rPr>
            </w:pPr>
            <w:r w:rsidRPr="00961C80">
              <w:rPr>
                <w:rFonts w:cs="Arial"/>
                <w:sz w:val="16"/>
                <w:szCs w:val="16"/>
                <w:lang w:val="en-GB" w:eastAsia="en-GB"/>
              </w:rPr>
              <w:t>Balance</w:t>
            </w:r>
            <w:r w:rsidRPr="00961C80">
              <w:rPr>
                <w:rFonts w:cs="Arial"/>
                <w:sz w:val="16"/>
                <w:szCs w:val="16"/>
                <w:cs/>
                <w:lang w:val="en-GB" w:eastAsia="en-GB"/>
              </w:rPr>
              <w:t xml:space="preserve"> </w:t>
            </w:r>
            <w:r w:rsidRPr="00961C80">
              <w:rPr>
                <w:rFonts w:cs="Arial"/>
                <w:sz w:val="16"/>
                <w:szCs w:val="16"/>
                <w:lang w:val="en-GB" w:eastAsia="en-GB"/>
              </w:rPr>
              <w:t>as at the end of the period/year</w:t>
            </w:r>
          </w:p>
        </w:tc>
        <w:tc>
          <w:tcPr>
            <w:tcW w:w="1439" w:type="dxa"/>
            <w:tcBorders>
              <w:top w:val="single" w:sz="4" w:space="0" w:color="auto"/>
              <w:left w:val="nil"/>
              <w:bottom w:val="single" w:sz="12" w:space="0" w:color="auto"/>
              <w:right w:val="nil"/>
            </w:tcBorders>
          </w:tcPr>
          <w:p w14:paraId="43BE4118" w14:textId="27799DC5"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360" w:lineRule="auto"/>
              <w:ind w:left="-108" w:right="-18"/>
              <w:rPr>
                <w:rFonts w:cs="Arial"/>
                <w:sz w:val="16"/>
                <w:szCs w:val="16"/>
                <w:cs/>
              </w:rPr>
            </w:pPr>
            <w:r w:rsidRPr="00961C80">
              <w:rPr>
                <w:rFonts w:cs="Arial"/>
                <w:sz w:val="16"/>
                <w:szCs w:val="16"/>
              </w:rPr>
              <w:t>1,027,137,600</w:t>
            </w:r>
          </w:p>
        </w:tc>
        <w:tc>
          <w:tcPr>
            <w:tcW w:w="109" w:type="dxa"/>
            <w:tcBorders>
              <w:top w:val="nil"/>
              <w:left w:val="nil"/>
              <w:bottom w:val="nil"/>
              <w:right w:val="nil"/>
            </w:tcBorders>
          </w:tcPr>
          <w:p w14:paraId="74D417A6" w14:textId="77777777" w:rsidR="000451B2" w:rsidRPr="00961C80" w:rsidRDefault="000451B2" w:rsidP="00641DA3">
            <w:pPr>
              <w:tabs>
                <w:tab w:val="clear" w:pos="227"/>
                <w:tab w:val="left" w:pos="360"/>
              </w:tabs>
              <w:spacing w:line="360" w:lineRule="auto"/>
              <w:ind w:right="-60"/>
              <w:jc w:val="both"/>
              <w:rPr>
                <w:rFonts w:cs="Arial"/>
                <w:sz w:val="16"/>
                <w:szCs w:val="16"/>
              </w:rPr>
            </w:pPr>
          </w:p>
        </w:tc>
        <w:tc>
          <w:tcPr>
            <w:tcW w:w="1431" w:type="dxa"/>
            <w:tcBorders>
              <w:top w:val="single" w:sz="4" w:space="0" w:color="auto"/>
              <w:left w:val="nil"/>
              <w:bottom w:val="single" w:sz="12" w:space="0" w:color="auto"/>
              <w:right w:val="nil"/>
            </w:tcBorders>
          </w:tcPr>
          <w:p w14:paraId="079C24A8" w14:textId="77777777" w:rsidR="000451B2" w:rsidRPr="00961C80" w:rsidRDefault="000451B2" w:rsidP="00641DA3">
            <w:pPr>
              <w:pStyle w:val="acctfourfigures"/>
              <w:tabs>
                <w:tab w:val="clear" w:pos="765"/>
                <w:tab w:val="decimal" w:pos="1083"/>
              </w:tabs>
              <w:spacing w:line="360" w:lineRule="auto"/>
              <w:ind w:right="11"/>
              <w:rPr>
                <w:rFonts w:ascii="Arial" w:hAnsi="Arial" w:cs="Arial"/>
                <w:sz w:val="16"/>
                <w:szCs w:val="16"/>
                <w:rtl/>
                <w:lang w:val="en-US"/>
              </w:rPr>
            </w:pPr>
            <w:r w:rsidRPr="00961C80">
              <w:rPr>
                <w:rFonts w:ascii="Arial" w:hAnsi="Arial" w:cs="Arial"/>
                <w:sz w:val="16"/>
                <w:szCs w:val="16"/>
                <w:lang w:val="en-US"/>
              </w:rPr>
              <w:t>46,137,600</w:t>
            </w:r>
          </w:p>
        </w:tc>
      </w:tr>
    </w:tbl>
    <w:p w14:paraId="1D7F3B14" w14:textId="5F91CCDD" w:rsidR="006772BF" w:rsidRPr="00961C80" w:rsidRDefault="006772BF" w:rsidP="00641DA3">
      <w:pPr>
        <w:tabs>
          <w:tab w:val="clear" w:pos="227"/>
          <w:tab w:val="clear" w:pos="454"/>
          <w:tab w:val="clear" w:pos="680"/>
          <w:tab w:val="left" w:pos="720"/>
        </w:tabs>
        <w:spacing w:after="120" w:line="360" w:lineRule="auto"/>
        <w:ind w:left="360"/>
        <w:jc w:val="thaiDistribute"/>
        <w:rPr>
          <w:rFonts w:eastAsia="Calibri" w:cstheme="minorBidi"/>
          <w:sz w:val="20"/>
          <w:szCs w:val="20"/>
        </w:rPr>
      </w:pPr>
      <w:r w:rsidRPr="00961C80">
        <w:rPr>
          <w:rFonts w:eastAsia="Calibri" w:cs="Arial"/>
          <w:spacing w:val="-4"/>
          <w:sz w:val="20"/>
          <w:szCs w:val="20"/>
        </w:rPr>
        <w:lastRenderedPageBreak/>
        <w:t xml:space="preserve">The Extraordinary General Meeting of Shareholders No. 1/2023 held on 13 February 2023, has approved </w:t>
      </w:r>
      <w:r w:rsidRPr="00961C80">
        <w:rPr>
          <w:rFonts w:eastAsia="Calibri" w:cs="Arial"/>
          <w:sz w:val="20"/>
          <w:szCs w:val="20"/>
        </w:rPr>
        <w:t>investing in</w:t>
      </w:r>
    </w:p>
    <w:p w14:paraId="350A3AB2" w14:textId="3C6CD323" w:rsidR="006772BF" w:rsidRPr="00961C80" w:rsidRDefault="000451B2" w:rsidP="00641DA3">
      <w:pPr>
        <w:pStyle w:val="ListParagraph"/>
        <w:numPr>
          <w:ilvl w:val="0"/>
          <w:numId w:val="19"/>
        </w:numPr>
        <w:spacing w:after="60" w:line="360" w:lineRule="auto"/>
        <w:ind w:left="547" w:hanging="187"/>
        <w:contextualSpacing w:val="0"/>
        <w:jc w:val="thaiDistribute"/>
        <w:rPr>
          <w:rFonts w:ascii="Arial" w:hAnsi="Arial" w:cs="Arial"/>
          <w:sz w:val="20"/>
          <w:szCs w:val="20"/>
        </w:rPr>
      </w:pPr>
      <w:proofErr w:type="spellStart"/>
      <w:r w:rsidRPr="00961C80">
        <w:rPr>
          <w:rFonts w:ascii="Arial" w:hAnsi="Arial" w:cs="Arial"/>
          <w:spacing w:val="-2"/>
          <w:sz w:val="20"/>
          <w:szCs w:val="20"/>
        </w:rPr>
        <w:t>Bluebik</w:t>
      </w:r>
      <w:proofErr w:type="spellEnd"/>
      <w:r w:rsidRPr="00961C80">
        <w:rPr>
          <w:rFonts w:ascii="Arial" w:hAnsi="Arial" w:cs="Arial"/>
          <w:spacing w:val="-2"/>
          <w:sz w:val="20"/>
          <w:szCs w:val="20"/>
        </w:rPr>
        <w:t xml:space="preserve"> Vulcan</w:t>
      </w:r>
      <w:r w:rsidR="006772BF" w:rsidRPr="00961C80">
        <w:rPr>
          <w:rFonts w:ascii="Arial" w:hAnsi="Arial" w:cs="Arial"/>
          <w:spacing w:val="-2"/>
          <w:sz w:val="20"/>
          <w:szCs w:val="20"/>
        </w:rPr>
        <w:t xml:space="preserve"> Company Limited for 500,000 shares at the proportion 100 percent of total common </w:t>
      </w:r>
      <w:r w:rsidR="006772BF" w:rsidRPr="00961C80">
        <w:rPr>
          <w:rFonts w:ascii="Arial" w:hAnsi="Arial" w:cs="Arial"/>
          <w:sz w:val="20"/>
          <w:szCs w:val="20"/>
        </w:rPr>
        <w:t>shares of Baht 1,382 per share, totaling Baht 691 million.</w:t>
      </w:r>
    </w:p>
    <w:p w14:paraId="647A7CA1" w14:textId="77777777" w:rsidR="006772BF" w:rsidRPr="00961C80" w:rsidRDefault="006772BF" w:rsidP="00641DA3">
      <w:pPr>
        <w:pStyle w:val="ListParagraph"/>
        <w:numPr>
          <w:ilvl w:val="0"/>
          <w:numId w:val="19"/>
        </w:numPr>
        <w:spacing w:after="0" w:line="360" w:lineRule="auto"/>
        <w:ind w:left="540" w:hanging="180"/>
        <w:contextualSpacing w:val="0"/>
        <w:jc w:val="thaiDistribute"/>
        <w:rPr>
          <w:rFonts w:ascii="Arial" w:hAnsi="Arial" w:cs="Arial"/>
          <w:sz w:val="20"/>
          <w:szCs w:val="20"/>
        </w:rPr>
      </w:pPr>
      <w:proofErr w:type="spellStart"/>
      <w:r w:rsidRPr="00961C80">
        <w:rPr>
          <w:rFonts w:ascii="Arial" w:hAnsi="Arial" w:cs="Arial"/>
          <w:spacing w:val="-2"/>
          <w:sz w:val="20"/>
          <w:szCs w:val="20"/>
        </w:rPr>
        <w:t>Innoviz</w:t>
      </w:r>
      <w:proofErr w:type="spellEnd"/>
      <w:r w:rsidRPr="00961C80">
        <w:rPr>
          <w:rFonts w:ascii="Arial" w:hAnsi="Arial" w:cs="Arial"/>
          <w:spacing w:val="-2"/>
          <w:sz w:val="20"/>
          <w:szCs w:val="20"/>
        </w:rPr>
        <w:t xml:space="preserve"> Solutions Company Limited for the first tranche at 55,000 shares at the proportion 55 percent </w:t>
      </w:r>
      <w:r w:rsidRPr="00961C80">
        <w:rPr>
          <w:rFonts w:ascii="Arial" w:hAnsi="Arial" w:cs="Arial"/>
          <w:sz w:val="20"/>
          <w:szCs w:val="20"/>
        </w:rPr>
        <w:t>of total common shares of Baht 5,273 per share, totaling Baht 290 million.</w:t>
      </w:r>
    </w:p>
    <w:p w14:paraId="4A0C0EA5" w14:textId="77777777" w:rsidR="006772BF" w:rsidRPr="00961C80" w:rsidRDefault="006772BF" w:rsidP="00641DA3">
      <w:pPr>
        <w:pStyle w:val="ListParagraph"/>
        <w:spacing w:after="0" w:line="360" w:lineRule="auto"/>
        <w:ind w:left="360"/>
        <w:contextualSpacing w:val="0"/>
        <w:jc w:val="thaiDistribute"/>
        <w:rPr>
          <w:rFonts w:ascii="Arial" w:hAnsi="Arial" w:cs="Arial"/>
          <w:sz w:val="20"/>
          <w:szCs w:val="20"/>
        </w:rPr>
      </w:pPr>
    </w:p>
    <w:p w14:paraId="4B9AA7D5" w14:textId="77777777" w:rsidR="006772BF" w:rsidRPr="00961C80" w:rsidRDefault="006772BF"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61C80">
        <w:rPr>
          <w:rFonts w:cs="Arial"/>
          <w:spacing w:val="-4"/>
          <w:sz w:val="20"/>
          <w:szCs w:val="20"/>
          <w:u w:val="single"/>
          <w:lang w:val="en-GB"/>
        </w:rPr>
        <w:t>LEASEHOLD BUILDING IMPROVEMENT AND EQUIPMENT</w:t>
      </w:r>
    </w:p>
    <w:p w14:paraId="072572B2"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42ADC1BF" w14:textId="71A369B6" w:rsidR="006772BF" w:rsidRPr="00961C80" w:rsidRDefault="006772BF" w:rsidP="00641DA3">
      <w:pPr>
        <w:pStyle w:val="BlockText"/>
        <w:tabs>
          <w:tab w:val="clear" w:pos="2160"/>
        </w:tabs>
        <w:spacing w:line="360" w:lineRule="auto"/>
        <w:ind w:left="360" w:right="-5" w:firstLine="0"/>
        <w:rPr>
          <w:rFonts w:ascii="Arial" w:hAnsi="Arial" w:cs="Arial"/>
          <w:sz w:val="20"/>
          <w:szCs w:val="20"/>
        </w:rPr>
      </w:pPr>
      <w:r w:rsidRPr="00961C80">
        <w:rPr>
          <w:rFonts w:ascii="Arial" w:hAnsi="Arial" w:cs="Arial"/>
          <w:sz w:val="20"/>
          <w:szCs w:val="20"/>
        </w:rPr>
        <w:t xml:space="preserve">During the </w:t>
      </w:r>
      <w:r w:rsidR="00A04139" w:rsidRPr="00961C80">
        <w:rPr>
          <w:rFonts w:ascii="Arial" w:hAnsi="Arial" w:cs="Arial"/>
          <w:sz w:val="20"/>
          <w:szCs w:val="20"/>
        </w:rPr>
        <w:t>nine</w:t>
      </w:r>
      <w:r w:rsidRPr="00961C80">
        <w:rPr>
          <w:rFonts w:ascii="Arial" w:hAnsi="Arial" w:cs="Arial"/>
          <w:sz w:val="20"/>
          <w:szCs w:val="20"/>
        </w:rPr>
        <w:t xml:space="preserve">-month period ended 30 </w:t>
      </w:r>
      <w:r w:rsidR="00A04139" w:rsidRPr="00961C80">
        <w:rPr>
          <w:rFonts w:ascii="Arial" w:hAnsi="Arial" w:cs="Arial"/>
          <w:sz w:val="20"/>
          <w:szCs w:val="20"/>
        </w:rPr>
        <w:t>September</w:t>
      </w:r>
      <w:r w:rsidRPr="00961C80">
        <w:rPr>
          <w:rFonts w:ascii="Arial" w:hAnsi="Arial" w:cs="Arial"/>
          <w:sz w:val="20"/>
          <w:szCs w:val="20"/>
        </w:rPr>
        <w:t xml:space="preserve"> 2023, the</w:t>
      </w:r>
      <w:r w:rsidRPr="00961C80">
        <w:rPr>
          <w:rFonts w:ascii="Arial" w:hAnsi="Arial" w:cs="Arial"/>
          <w:sz w:val="20"/>
          <w:szCs w:val="20"/>
          <w:cs/>
        </w:rPr>
        <w:t xml:space="preserve"> </w:t>
      </w:r>
      <w:r w:rsidRPr="00961C80">
        <w:rPr>
          <w:rFonts w:ascii="Arial" w:hAnsi="Arial" w:cs="Arial"/>
          <w:sz w:val="20"/>
          <w:szCs w:val="20"/>
        </w:rPr>
        <w:t xml:space="preserve">condensed movements in leasehold building improvement and equipment are as follows: </w:t>
      </w:r>
    </w:p>
    <w:p w14:paraId="1EEEA73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4"/>
          <w:szCs w:val="14"/>
          <w:u w:val="single"/>
          <w:lang w:val="en-GB"/>
        </w:rPr>
      </w:pPr>
    </w:p>
    <w:tbl>
      <w:tblPr>
        <w:tblW w:w="8942" w:type="dxa"/>
        <w:tblInd w:w="288" w:type="dxa"/>
        <w:tblLayout w:type="fixed"/>
        <w:tblCellMar>
          <w:left w:w="43" w:type="dxa"/>
          <w:right w:w="43" w:type="dxa"/>
        </w:tblCellMar>
        <w:tblLook w:val="0000" w:firstRow="0" w:lastRow="0" w:firstColumn="0" w:lastColumn="0" w:noHBand="0" w:noVBand="0"/>
      </w:tblPr>
      <w:tblGrid>
        <w:gridCol w:w="5650"/>
        <w:gridCol w:w="1753"/>
        <w:gridCol w:w="108"/>
        <w:gridCol w:w="1431"/>
      </w:tblGrid>
      <w:tr w:rsidR="006772BF" w:rsidRPr="00961C80" w14:paraId="4CAC98C3" w14:textId="77777777" w:rsidTr="001C09C7">
        <w:trPr>
          <w:cantSplit/>
        </w:trPr>
        <w:tc>
          <w:tcPr>
            <w:tcW w:w="5650" w:type="dxa"/>
            <w:vAlign w:val="bottom"/>
          </w:tcPr>
          <w:p w14:paraId="44928363" w14:textId="77777777" w:rsidR="006772BF" w:rsidRPr="00961C80" w:rsidRDefault="006772BF" w:rsidP="00641DA3">
            <w:pPr>
              <w:tabs>
                <w:tab w:val="left" w:pos="494"/>
              </w:tabs>
              <w:spacing w:line="360" w:lineRule="auto"/>
              <w:ind w:left="35"/>
              <w:jc w:val="thaiDistribute"/>
              <w:rPr>
                <w:rFonts w:cs="Arial"/>
                <w:sz w:val="17"/>
                <w:szCs w:val="17"/>
                <w:cs/>
              </w:rPr>
            </w:pPr>
          </w:p>
        </w:tc>
        <w:tc>
          <w:tcPr>
            <w:tcW w:w="3292" w:type="dxa"/>
            <w:gridSpan w:val="3"/>
            <w:vAlign w:val="bottom"/>
          </w:tcPr>
          <w:p w14:paraId="43C73798" w14:textId="77777777" w:rsidR="006772BF" w:rsidRPr="00961C80" w:rsidRDefault="006772BF" w:rsidP="00641DA3">
            <w:pPr>
              <w:spacing w:line="360" w:lineRule="auto"/>
              <w:ind w:right="10"/>
              <w:jc w:val="right"/>
              <w:rPr>
                <w:rFonts w:cs="Arial"/>
                <w:sz w:val="17"/>
                <w:szCs w:val="17"/>
                <w:lang w:val="en-GB"/>
              </w:rPr>
            </w:pPr>
            <w:r w:rsidRPr="00961C80">
              <w:rPr>
                <w:rFonts w:cs="Arial"/>
                <w:sz w:val="17"/>
                <w:szCs w:val="17"/>
                <w:lang w:val="en-GB"/>
              </w:rPr>
              <w:t>(</w:t>
            </w:r>
            <w:proofErr w:type="gramStart"/>
            <w:r w:rsidRPr="00961C80">
              <w:rPr>
                <w:rFonts w:cs="Arial"/>
                <w:sz w:val="17"/>
                <w:szCs w:val="17"/>
                <w:lang w:val="en-GB"/>
              </w:rPr>
              <w:t>Unit :</w:t>
            </w:r>
            <w:proofErr w:type="gramEnd"/>
            <w:r w:rsidRPr="00961C80">
              <w:rPr>
                <w:rFonts w:cs="Arial"/>
                <w:sz w:val="17"/>
                <w:szCs w:val="17"/>
                <w:lang w:val="en-GB"/>
              </w:rPr>
              <w:t xml:space="preserve"> Baht)</w:t>
            </w:r>
          </w:p>
        </w:tc>
      </w:tr>
      <w:tr w:rsidR="006772BF" w:rsidRPr="00961C80" w14:paraId="0B61F316" w14:textId="77777777" w:rsidTr="001C09C7">
        <w:tc>
          <w:tcPr>
            <w:tcW w:w="5650" w:type="dxa"/>
            <w:vAlign w:val="bottom"/>
          </w:tcPr>
          <w:p w14:paraId="146D42D0" w14:textId="77777777" w:rsidR="006772BF" w:rsidRPr="00961C80" w:rsidRDefault="006772BF" w:rsidP="00641DA3">
            <w:pPr>
              <w:tabs>
                <w:tab w:val="left" w:pos="494"/>
              </w:tabs>
              <w:spacing w:line="360" w:lineRule="auto"/>
              <w:ind w:left="35"/>
              <w:jc w:val="thaiDistribute"/>
              <w:rPr>
                <w:rFonts w:cs="Arial"/>
                <w:sz w:val="17"/>
                <w:szCs w:val="17"/>
                <w:cs/>
              </w:rPr>
            </w:pPr>
          </w:p>
        </w:tc>
        <w:tc>
          <w:tcPr>
            <w:tcW w:w="1753" w:type="dxa"/>
            <w:tcBorders>
              <w:bottom w:val="single" w:sz="4" w:space="0" w:color="auto"/>
            </w:tcBorders>
            <w:vAlign w:val="bottom"/>
          </w:tcPr>
          <w:p w14:paraId="3EA8F476" w14:textId="77777777" w:rsidR="006772BF" w:rsidRPr="00961C80" w:rsidRDefault="006772BF" w:rsidP="00641DA3">
            <w:pPr>
              <w:spacing w:line="360" w:lineRule="auto"/>
              <w:jc w:val="center"/>
              <w:rPr>
                <w:rFonts w:cs="Arial"/>
                <w:sz w:val="17"/>
                <w:szCs w:val="17"/>
              </w:rPr>
            </w:pPr>
            <w:r w:rsidRPr="00961C80">
              <w:rPr>
                <w:rFonts w:cs="Arial"/>
                <w:sz w:val="17"/>
                <w:szCs w:val="17"/>
              </w:rPr>
              <w:t>CONSOLIDATED F/S</w:t>
            </w:r>
          </w:p>
        </w:tc>
        <w:tc>
          <w:tcPr>
            <w:tcW w:w="108" w:type="dxa"/>
            <w:vAlign w:val="bottom"/>
          </w:tcPr>
          <w:p w14:paraId="72B736F8" w14:textId="77777777" w:rsidR="006772BF" w:rsidRPr="00961C80" w:rsidRDefault="006772BF" w:rsidP="00641DA3">
            <w:pPr>
              <w:spacing w:line="360" w:lineRule="auto"/>
              <w:ind w:right="142"/>
              <w:rPr>
                <w:rFonts w:cs="Arial"/>
                <w:sz w:val="17"/>
                <w:szCs w:val="17"/>
              </w:rPr>
            </w:pPr>
          </w:p>
        </w:tc>
        <w:tc>
          <w:tcPr>
            <w:tcW w:w="1431" w:type="dxa"/>
            <w:tcBorders>
              <w:bottom w:val="single" w:sz="4" w:space="0" w:color="auto"/>
            </w:tcBorders>
            <w:vAlign w:val="bottom"/>
          </w:tcPr>
          <w:p w14:paraId="79C4BBB4" w14:textId="77777777" w:rsidR="006772BF" w:rsidRPr="00961C80" w:rsidRDefault="006772BF" w:rsidP="00641DA3">
            <w:pPr>
              <w:spacing w:line="360" w:lineRule="auto"/>
              <w:jc w:val="center"/>
              <w:rPr>
                <w:rFonts w:cs="Arial"/>
                <w:sz w:val="17"/>
                <w:szCs w:val="17"/>
              </w:rPr>
            </w:pPr>
            <w:r w:rsidRPr="00961C80">
              <w:rPr>
                <w:rFonts w:cs="Arial"/>
                <w:sz w:val="17"/>
                <w:szCs w:val="17"/>
              </w:rPr>
              <w:t>SEPARATE F/S</w:t>
            </w:r>
          </w:p>
        </w:tc>
      </w:tr>
      <w:tr w:rsidR="00724F38" w:rsidRPr="00961C80" w14:paraId="1BAD57FF"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vAlign w:val="center"/>
          </w:tcPr>
          <w:p w14:paraId="47B74EDC" w14:textId="77777777" w:rsidR="00724F38" w:rsidRPr="00961C80" w:rsidRDefault="00724F38" w:rsidP="00641DA3">
            <w:pPr>
              <w:tabs>
                <w:tab w:val="left" w:pos="494"/>
              </w:tabs>
              <w:spacing w:line="360" w:lineRule="auto"/>
              <w:ind w:left="35"/>
              <w:jc w:val="thaiDistribute"/>
              <w:rPr>
                <w:rFonts w:cs="Arial"/>
                <w:sz w:val="17"/>
                <w:szCs w:val="17"/>
              </w:rPr>
            </w:pPr>
            <w:r w:rsidRPr="00961C80">
              <w:rPr>
                <w:rFonts w:cs="Arial"/>
                <w:sz w:val="17"/>
                <w:szCs w:val="17"/>
              </w:rPr>
              <w:t>Leasehold building improvement and equipment - net beginning balance</w:t>
            </w:r>
          </w:p>
        </w:tc>
        <w:tc>
          <w:tcPr>
            <w:tcW w:w="1753" w:type="dxa"/>
            <w:tcBorders>
              <w:top w:val="nil"/>
              <w:left w:val="nil"/>
              <w:bottom w:val="nil"/>
              <w:right w:val="nil"/>
            </w:tcBorders>
          </w:tcPr>
          <w:p w14:paraId="5E592CC8" w14:textId="7D463DA4" w:rsidR="00724F38" w:rsidRPr="00961C80" w:rsidRDefault="00724F38" w:rsidP="00641DA3">
            <w:pPr>
              <w:pStyle w:val="acctfourfigures"/>
              <w:tabs>
                <w:tab w:val="clear" w:pos="765"/>
                <w:tab w:val="decimal" w:pos="1289"/>
              </w:tabs>
              <w:spacing w:line="360" w:lineRule="auto"/>
              <w:ind w:right="11"/>
              <w:rPr>
                <w:rFonts w:ascii="Arial" w:hAnsi="Arial" w:cs="Arial"/>
                <w:sz w:val="17"/>
                <w:szCs w:val="17"/>
                <w:lang w:val="en-US" w:bidi="th-TH"/>
              </w:rPr>
            </w:pPr>
            <w:r w:rsidRPr="00961C80">
              <w:rPr>
                <w:rFonts w:ascii="Arial" w:hAnsi="Arial" w:cs="Arial"/>
                <w:sz w:val="17"/>
                <w:szCs w:val="17"/>
              </w:rPr>
              <w:t>12,776,641</w:t>
            </w:r>
          </w:p>
        </w:tc>
        <w:tc>
          <w:tcPr>
            <w:tcW w:w="108" w:type="dxa"/>
            <w:tcBorders>
              <w:top w:val="nil"/>
              <w:left w:val="nil"/>
              <w:bottom w:val="nil"/>
              <w:right w:val="nil"/>
            </w:tcBorders>
          </w:tcPr>
          <w:p w14:paraId="1E17CCD9" w14:textId="77777777" w:rsidR="00724F38" w:rsidRPr="00961C80" w:rsidRDefault="00724F38" w:rsidP="00641DA3">
            <w:pPr>
              <w:spacing w:line="360" w:lineRule="auto"/>
              <w:ind w:right="141"/>
              <w:jc w:val="right"/>
              <w:rPr>
                <w:rFonts w:cs="Arial"/>
                <w:sz w:val="17"/>
                <w:szCs w:val="17"/>
              </w:rPr>
            </w:pPr>
          </w:p>
        </w:tc>
        <w:tc>
          <w:tcPr>
            <w:tcW w:w="1431" w:type="dxa"/>
            <w:tcBorders>
              <w:top w:val="nil"/>
              <w:left w:val="nil"/>
              <w:bottom w:val="nil"/>
              <w:right w:val="nil"/>
            </w:tcBorders>
          </w:tcPr>
          <w:p w14:paraId="121A72A8" w14:textId="445B298A" w:rsidR="00724F38" w:rsidRPr="00961C80" w:rsidRDefault="00724F38" w:rsidP="00641DA3">
            <w:pPr>
              <w:pStyle w:val="acctfourfigures"/>
              <w:tabs>
                <w:tab w:val="clear" w:pos="765"/>
                <w:tab w:val="decimal" w:pos="1124"/>
              </w:tabs>
              <w:spacing w:line="360" w:lineRule="auto"/>
              <w:ind w:right="11"/>
              <w:rPr>
                <w:rFonts w:ascii="Arial" w:hAnsi="Arial" w:cs="Arial"/>
                <w:sz w:val="17"/>
                <w:szCs w:val="17"/>
                <w:lang w:val="en-US" w:bidi="th-TH"/>
              </w:rPr>
            </w:pPr>
            <w:r w:rsidRPr="00961C80">
              <w:rPr>
                <w:rFonts w:ascii="Arial" w:hAnsi="Arial" w:cs="Arial"/>
                <w:sz w:val="17"/>
                <w:szCs w:val="17"/>
              </w:rPr>
              <w:t>12,338,071</w:t>
            </w:r>
          </w:p>
        </w:tc>
      </w:tr>
      <w:tr w:rsidR="000451B2" w:rsidRPr="00961C80" w14:paraId="4DC47284"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6415979E" w14:textId="7822BE7D" w:rsidR="000451B2" w:rsidRPr="00961C80" w:rsidRDefault="000451B2" w:rsidP="00641DA3">
            <w:pPr>
              <w:tabs>
                <w:tab w:val="clear" w:pos="227"/>
                <w:tab w:val="clear" w:pos="454"/>
                <w:tab w:val="left" w:pos="479"/>
              </w:tabs>
              <w:spacing w:line="360" w:lineRule="auto"/>
              <w:ind w:left="35"/>
              <w:jc w:val="thaiDistribute"/>
              <w:rPr>
                <w:rFonts w:cs="Arial"/>
                <w:sz w:val="17"/>
                <w:szCs w:val="17"/>
              </w:rPr>
            </w:pPr>
            <w:r w:rsidRPr="00961C80">
              <w:rPr>
                <w:rFonts w:cs="Arial"/>
                <w:sz w:val="17"/>
                <w:szCs w:val="17"/>
                <w:u w:val="single"/>
              </w:rPr>
              <w:t>Add</w:t>
            </w:r>
            <w:r w:rsidRPr="00961C80">
              <w:rPr>
                <w:rFonts w:cs="Arial"/>
                <w:sz w:val="17"/>
                <w:szCs w:val="17"/>
              </w:rPr>
              <w:tab/>
            </w:r>
            <w:r w:rsidR="005E6EBD" w:rsidRPr="00961C80">
              <w:rPr>
                <w:rFonts w:cs="Arial"/>
                <w:sz w:val="17"/>
                <w:szCs w:val="17"/>
              </w:rPr>
              <w:t>p</w:t>
            </w:r>
            <w:r w:rsidRPr="00961C80">
              <w:rPr>
                <w:rFonts w:cs="Arial"/>
                <w:sz w:val="17"/>
                <w:szCs w:val="17"/>
              </w:rPr>
              <w:t>urchases during the period</w:t>
            </w:r>
          </w:p>
        </w:tc>
        <w:tc>
          <w:tcPr>
            <w:tcW w:w="1753" w:type="dxa"/>
            <w:tcBorders>
              <w:top w:val="nil"/>
              <w:left w:val="nil"/>
              <w:bottom w:val="nil"/>
              <w:right w:val="nil"/>
            </w:tcBorders>
          </w:tcPr>
          <w:p w14:paraId="2B667B44" w14:textId="534763ED" w:rsidR="000451B2" w:rsidRPr="00961C80" w:rsidRDefault="000451B2" w:rsidP="00641DA3">
            <w:pPr>
              <w:pStyle w:val="acctfourfigures"/>
              <w:tabs>
                <w:tab w:val="clear" w:pos="765"/>
                <w:tab w:val="decimal" w:pos="1289"/>
              </w:tabs>
              <w:spacing w:line="360" w:lineRule="auto"/>
              <w:ind w:right="11"/>
              <w:rPr>
                <w:rFonts w:ascii="Arial" w:hAnsi="Arial" w:cs="Arial"/>
                <w:sz w:val="17"/>
                <w:szCs w:val="17"/>
                <w:lang w:val="en-US" w:bidi="th-TH"/>
              </w:rPr>
            </w:pPr>
            <w:r w:rsidRPr="00961C80">
              <w:rPr>
                <w:rFonts w:ascii="Arial" w:hAnsi="Arial" w:cs="Arial"/>
                <w:sz w:val="17"/>
                <w:szCs w:val="17"/>
              </w:rPr>
              <w:t>35,290,918</w:t>
            </w:r>
          </w:p>
        </w:tc>
        <w:tc>
          <w:tcPr>
            <w:tcW w:w="108" w:type="dxa"/>
            <w:tcBorders>
              <w:top w:val="nil"/>
              <w:left w:val="nil"/>
              <w:bottom w:val="nil"/>
              <w:right w:val="nil"/>
            </w:tcBorders>
          </w:tcPr>
          <w:p w14:paraId="1593A4A4" w14:textId="77777777" w:rsidR="000451B2" w:rsidRPr="00961C80" w:rsidRDefault="000451B2" w:rsidP="00641DA3">
            <w:pPr>
              <w:spacing w:line="360" w:lineRule="auto"/>
              <w:ind w:right="141"/>
              <w:jc w:val="right"/>
              <w:rPr>
                <w:rFonts w:cs="Arial"/>
                <w:sz w:val="17"/>
                <w:szCs w:val="17"/>
              </w:rPr>
            </w:pPr>
          </w:p>
        </w:tc>
        <w:tc>
          <w:tcPr>
            <w:tcW w:w="1431" w:type="dxa"/>
            <w:tcBorders>
              <w:top w:val="nil"/>
              <w:left w:val="nil"/>
              <w:bottom w:val="nil"/>
              <w:right w:val="nil"/>
            </w:tcBorders>
          </w:tcPr>
          <w:p w14:paraId="5C1FDF40" w14:textId="07B3FE88" w:rsidR="000451B2" w:rsidRPr="00961C80" w:rsidRDefault="000451B2" w:rsidP="00641DA3">
            <w:pPr>
              <w:pStyle w:val="acctfourfigures"/>
              <w:tabs>
                <w:tab w:val="clear" w:pos="765"/>
                <w:tab w:val="decimal" w:pos="1124"/>
              </w:tabs>
              <w:spacing w:line="360" w:lineRule="auto"/>
              <w:ind w:right="11"/>
              <w:rPr>
                <w:rFonts w:ascii="Arial" w:hAnsi="Arial" w:cs="Arial"/>
                <w:sz w:val="17"/>
                <w:szCs w:val="17"/>
                <w:lang w:val="en-US" w:bidi="th-TH"/>
              </w:rPr>
            </w:pPr>
            <w:r w:rsidRPr="00961C80">
              <w:rPr>
                <w:rFonts w:ascii="Arial" w:hAnsi="Arial" w:cs="Arial"/>
                <w:sz w:val="17"/>
                <w:szCs w:val="17"/>
              </w:rPr>
              <w:t>29,383,302</w:t>
            </w:r>
          </w:p>
        </w:tc>
      </w:tr>
      <w:tr w:rsidR="000451B2" w:rsidRPr="00961C80" w14:paraId="6FBDB521"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046A0ABF" w14:textId="672B5382" w:rsidR="000451B2" w:rsidRPr="00961C80" w:rsidRDefault="000451B2" w:rsidP="00641DA3">
            <w:pPr>
              <w:tabs>
                <w:tab w:val="clear" w:pos="227"/>
                <w:tab w:val="clear" w:pos="454"/>
                <w:tab w:val="left" w:pos="479"/>
              </w:tabs>
              <w:spacing w:line="360" w:lineRule="auto"/>
              <w:ind w:left="35"/>
              <w:jc w:val="thaiDistribute"/>
              <w:rPr>
                <w:rFonts w:cs="Arial"/>
                <w:sz w:val="17"/>
                <w:szCs w:val="17"/>
                <w:u w:val="single"/>
              </w:rPr>
            </w:pPr>
            <w:r w:rsidRPr="00961C80">
              <w:rPr>
                <w:rFonts w:cs="Arial"/>
                <w:sz w:val="17"/>
                <w:szCs w:val="17"/>
                <w:u w:val="single"/>
              </w:rPr>
              <w:t>Add</w:t>
            </w:r>
            <w:r w:rsidRPr="00961C80">
              <w:rPr>
                <w:rFonts w:cs="Arial"/>
                <w:sz w:val="17"/>
                <w:szCs w:val="17"/>
              </w:rPr>
              <w:tab/>
            </w:r>
            <w:r w:rsidR="005E6EBD" w:rsidRPr="00961C80">
              <w:rPr>
                <w:rFonts w:cs="Arial"/>
                <w:sz w:val="17"/>
                <w:szCs w:val="17"/>
              </w:rPr>
              <w:t>a</w:t>
            </w:r>
            <w:r w:rsidRPr="00961C80">
              <w:rPr>
                <w:rFonts w:cs="Arial"/>
                <w:sz w:val="17"/>
                <w:szCs w:val="17"/>
              </w:rPr>
              <w:t>cquired through business combination</w:t>
            </w:r>
          </w:p>
        </w:tc>
        <w:tc>
          <w:tcPr>
            <w:tcW w:w="1753" w:type="dxa"/>
            <w:tcBorders>
              <w:top w:val="nil"/>
              <w:left w:val="nil"/>
              <w:bottom w:val="nil"/>
              <w:right w:val="nil"/>
            </w:tcBorders>
          </w:tcPr>
          <w:p w14:paraId="732AFE3A" w14:textId="74D16412" w:rsidR="000451B2" w:rsidRPr="00961C80" w:rsidRDefault="000451B2" w:rsidP="00641DA3">
            <w:pPr>
              <w:pStyle w:val="acctfourfigures"/>
              <w:tabs>
                <w:tab w:val="clear" w:pos="765"/>
                <w:tab w:val="decimal" w:pos="1289"/>
              </w:tabs>
              <w:spacing w:line="360" w:lineRule="auto"/>
              <w:ind w:right="11"/>
              <w:rPr>
                <w:rFonts w:ascii="Arial" w:hAnsi="Arial" w:cs="Arial"/>
                <w:sz w:val="17"/>
                <w:szCs w:val="17"/>
                <w:lang w:val="en-US" w:bidi="th-TH"/>
              </w:rPr>
            </w:pPr>
            <w:r w:rsidRPr="00961C80">
              <w:rPr>
                <w:rFonts w:ascii="Arial" w:hAnsi="Arial" w:cs="Arial"/>
                <w:sz w:val="17"/>
                <w:szCs w:val="17"/>
              </w:rPr>
              <w:t>4,048,604</w:t>
            </w:r>
          </w:p>
        </w:tc>
        <w:tc>
          <w:tcPr>
            <w:tcW w:w="108" w:type="dxa"/>
            <w:tcBorders>
              <w:top w:val="nil"/>
              <w:left w:val="nil"/>
              <w:bottom w:val="nil"/>
              <w:right w:val="nil"/>
            </w:tcBorders>
          </w:tcPr>
          <w:p w14:paraId="5367E3CA" w14:textId="77777777" w:rsidR="000451B2" w:rsidRPr="00961C80" w:rsidRDefault="000451B2" w:rsidP="00641DA3">
            <w:pPr>
              <w:spacing w:line="360" w:lineRule="auto"/>
              <w:ind w:right="141"/>
              <w:jc w:val="right"/>
              <w:rPr>
                <w:rFonts w:cs="Arial"/>
                <w:sz w:val="17"/>
                <w:szCs w:val="17"/>
              </w:rPr>
            </w:pPr>
          </w:p>
        </w:tc>
        <w:tc>
          <w:tcPr>
            <w:tcW w:w="1431" w:type="dxa"/>
            <w:tcBorders>
              <w:top w:val="nil"/>
              <w:left w:val="nil"/>
              <w:bottom w:val="nil"/>
              <w:right w:val="nil"/>
            </w:tcBorders>
          </w:tcPr>
          <w:p w14:paraId="539AABCD" w14:textId="1F385377" w:rsidR="000451B2" w:rsidRPr="00961C80" w:rsidRDefault="000451B2" w:rsidP="00641DA3">
            <w:pPr>
              <w:pStyle w:val="acctfourfigures"/>
              <w:tabs>
                <w:tab w:val="clear" w:pos="765"/>
                <w:tab w:val="decimal" w:pos="1124"/>
              </w:tabs>
              <w:spacing w:line="360" w:lineRule="auto"/>
              <w:ind w:right="11"/>
              <w:rPr>
                <w:rFonts w:ascii="Arial" w:hAnsi="Arial" w:cs="Arial"/>
                <w:sz w:val="17"/>
                <w:szCs w:val="17"/>
                <w:lang w:val="en-US" w:bidi="th-TH"/>
              </w:rPr>
            </w:pPr>
            <w:r w:rsidRPr="00961C80">
              <w:rPr>
                <w:rFonts w:ascii="Arial" w:hAnsi="Arial" w:cs="Arial"/>
                <w:sz w:val="17"/>
                <w:szCs w:val="17"/>
              </w:rPr>
              <w:t>-</w:t>
            </w:r>
          </w:p>
        </w:tc>
      </w:tr>
      <w:tr w:rsidR="000451B2" w:rsidRPr="00961C80" w14:paraId="6B47508E"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4614AFD3" w14:textId="23C8F0C4" w:rsidR="000451B2" w:rsidRPr="00961C80" w:rsidRDefault="000451B2" w:rsidP="00641DA3">
            <w:pPr>
              <w:tabs>
                <w:tab w:val="clear" w:pos="227"/>
                <w:tab w:val="clear" w:pos="454"/>
                <w:tab w:val="left" w:pos="479"/>
              </w:tabs>
              <w:spacing w:line="360" w:lineRule="auto"/>
              <w:ind w:left="35"/>
              <w:jc w:val="thaiDistribute"/>
              <w:rPr>
                <w:rFonts w:cs="Arial"/>
                <w:sz w:val="17"/>
                <w:szCs w:val="17"/>
              </w:rPr>
            </w:pPr>
            <w:proofErr w:type="gramStart"/>
            <w:r w:rsidRPr="00961C80">
              <w:rPr>
                <w:rFonts w:cs="Arial"/>
                <w:sz w:val="17"/>
                <w:szCs w:val="17"/>
                <w:u w:val="single"/>
              </w:rPr>
              <w:t>Less</w:t>
            </w:r>
            <w:r w:rsidRPr="00961C80">
              <w:rPr>
                <w:rFonts w:cs="Arial"/>
                <w:sz w:val="17"/>
                <w:szCs w:val="17"/>
              </w:rPr>
              <w:t xml:space="preserve"> </w:t>
            </w:r>
            <w:r w:rsidR="00883556" w:rsidRPr="00961C80">
              <w:rPr>
                <w:rFonts w:cs="Arial"/>
                <w:sz w:val="17"/>
                <w:szCs w:val="17"/>
              </w:rPr>
              <w:t xml:space="preserve"> </w:t>
            </w:r>
            <w:r w:rsidR="005E6EBD" w:rsidRPr="00961C80">
              <w:rPr>
                <w:rFonts w:cs="Arial"/>
                <w:sz w:val="17"/>
                <w:szCs w:val="17"/>
              </w:rPr>
              <w:t>d</w:t>
            </w:r>
            <w:r w:rsidR="00883556" w:rsidRPr="00961C80">
              <w:rPr>
                <w:rFonts w:cs="Arial"/>
                <w:sz w:val="17"/>
                <w:szCs w:val="17"/>
              </w:rPr>
              <w:t>isposal</w:t>
            </w:r>
            <w:proofErr w:type="gramEnd"/>
            <w:r w:rsidR="00883556" w:rsidRPr="00961C80">
              <w:rPr>
                <w:rFonts w:cs="Arial"/>
                <w:sz w:val="17"/>
                <w:szCs w:val="17"/>
              </w:rPr>
              <w:t xml:space="preserve"> for the period</w:t>
            </w:r>
          </w:p>
        </w:tc>
        <w:tc>
          <w:tcPr>
            <w:tcW w:w="1753" w:type="dxa"/>
            <w:tcBorders>
              <w:top w:val="nil"/>
              <w:left w:val="nil"/>
              <w:bottom w:val="nil"/>
              <w:right w:val="nil"/>
            </w:tcBorders>
          </w:tcPr>
          <w:p w14:paraId="22AA0B1F" w14:textId="4462F47C" w:rsidR="000451B2" w:rsidRPr="00961C80" w:rsidRDefault="000451B2" w:rsidP="00641DA3">
            <w:pPr>
              <w:pStyle w:val="acctfourfigures"/>
              <w:tabs>
                <w:tab w:val="clear" w:pos="765"/>
                <w:tab w:val="decimal" w:pos="1289"/>
              </w:tabs>
              <w:spacing w:line="360" w:lineRule="auto"/>
              <w:ind w:right="11"/>
              <w:rPr>
                <w:rFonts w:ascii="Arial" w:hAnsi="Arial" w:cs="Arial"/>
                <w:sz w:val="17"/>
                <w:szCs w:val="17"/>
                <w:lang w:val="en-US" w:bidi="th-TH"/>
              </w:rPr>
            </w:pPr>
            <w:r w:rsidRPr="00961C80">
              <w:rPr>
                <w:rFonts w:ascii="Arial" w:hAnsi="Arial" w:cs="Arial"/>
                <w:sz w:val="17"/>
                <w:szCs w:val="17"/>
              </w:rPr>
              <w:t>(</w:t>
            </w:r>
            <w:r w:rsidR="000B5FD6" w:rsidRPr="00961C80">
              <w:rPr>
                <w:rFonts w:ascii="Arial" w:hAnsi="Arial" w:cs="Arial"/>
                <w:sz w:val="17"/>
                <w:szCs w:val="17"/>
              </w:rPr>
              <w:t>115,400</w:t>
            </w:r>
            <w:r w:rsidRPr="00961C80">
              <w:rPr>
                <w:rFonts w:ascii="Arial" w:hAnsi="Arial" w:cs="Arial"/>
                <w:sz w:val="17"/>
                <w:szCs w:val="17"/>
              </w:rPr>
              <w:t>)</w:t>
            </w:r>
          </w:p>
        </w:tc>
        <w:tc>
          <w:tcPr>
            <w:tcW w:w="108" w:type="dxa"/>
            <w:tcBorders>
              <w:top w:val="nil"/>
              <w:left w:val="nil"/>
              <w:bottom w:val="nil"/>
              <w:right w:val="nil"/>
            </w:tcBorders>
          </w:tcPr>
          <w:p w14:paraId="70796A18" w14:textId="77777777" w:rsidR="000451B2" w:rsidRPr="00961C80" w:rsidRDefault="000451B2" w:rsidP="00641DA3">
            <w:pPr>
              <w:spacing w:line="360" w:lineRule="auto"/>
              <w:ind w:right="141"/>
              <w:jc w:val="right"/>
              <w:rPr>
                <w:rFonts w:cs="Arial"/>
                <w:sz w:val="17"/>
                <w:szCs w:val="17"/>
              </w:rPr>
            </w:pPr>
          </w:p>
        </w:tc>
        <w:tc>
          <w:tcPr>
            <w:tcW w:w="1431" w:type="dxa"/>
            <w:tcBorders>
              <w:top w:val="nil"/>
              <w:left w:val="nil"/>
              <w:bottom w:val="nil"/>
              <w:right w:val="nil"/>
            </w:tcBorders>
          </w:tcPr>
          <w:p w14:paraId="7CE7FFA5" w14:textId="1FCD7755" w:rsidR="000451B2" w:rsidRPr="00961C80" w:rsidRDefault="000451B2" w:rsidP="00641DA3">
            <w:pPr>
              <w:pStyle w:val="acctfourfigures"/>
              <w:tabs>
                <w:tab w:val="clear" w:pos="765"/>
                <w:tab w:val="decimal" w:pos="1124"/>
              </w:tabs>
              <w:spacing w:line="360" w:lineRule="auto"/>
              <w:ind w:right="11"/>
              <w:rPr>
                <w:rFonts w:ascii="Arial" w:hAnsi="Arial" w:cs="Arial"/>
                <w:sz w:val="17"/>
                <w:szCs w:val="17"/>
                <w:lang w:val="en-US" w:bidi="th-TH"/>
              </w:rPr>
            </w:pPr>
            <w:r w:rsidRPr="00961C80">
              <w:rPr>
                <w:rFonts w:ascii="Arial" w:hAnsi="Arial" w:cs="Arial"/>
                <w:sz w:val="17"/>
                <w:szCs w:val="17"/>
              </w:rPr>
              <w:t>(</w:t>
            </w:r>
            <w:r w:rsidR="000B5FD6" w:rsidRPr="00961C80">
              <w:rPr>
                <w:rFonts w:ascii="Arial" w:hAnsi="Arial" w:cs="Arial"/>
                <w:sz w:val="17"/>
                <w:szCs w:val="17"/>
              </w:rPr>
              <w:t>115,400</w:t>
            </w:r>
            <w:r w:rsidRPr="00961C80">
              <w:rPr>
                <w:rFonts w:ascii="Arial" w:hAnsi="Arial" w:cs="Arial"/>
                <w:sz w:val="17"/>
                <w:szCs w:val="17"/>
              </w:rPr>
              <w:t>)</w:t>
            </w:r>
          </w:p>
        </w:tc>
      </w:tr>
      <w:tr w:rsidR="000B5FD6" w:rsidRPr="00961C80" w14:paraId="2BB5BDA2"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51F50CCB" w14:textId="3A23FDFA" w:rsidR="000B5FD6" w:rsidRPr="00961C80" w:rsidRDefault="000B5FD6" w:rsidP="00641DA3">
            <w:pPr>
              <w:tabs>
                <w:tab w:val="clear" w:pos="227"/>
                <w:tab w:val="clear" w:pos="454"/>
                <w:tab w:val="left" w:pos="479"/>
              </w:tabs>
              <w:spacing w:line="360" w:lineRule="auto"/>
              <w:ind w:left="35"/>
              <w:jc w:val="thaiDistribute"/>
              <w:rPr>
                <w:rFonts w:cs="Arial"/>
                <w:sz w:val="17"/>
                <w:szCs w:val="17"/>
                <w:u w:val="single"/>
              </w:rPr>
            </w:pPr>
            <w:proofErr w:type="gramStart"/>
            <w:r w:rsidRPr="00961C80">
              <w:rPr>
                <w:rFonts w:cs="Arial"/>
                <w:sz w:val="17"/>
                <w:szCs w:val="17"/>
                <w:u w:val="single"/>
              </w:rPr>
              <w:t>Add</w:t>
            </w:r>
            <w:r w:rsidR="00883556" w:rsidRPr="00961C80">
              <w:rPr>
                <w:rFonts w:cs="Arial"/>
                <w:sz w:val="17"/>
                <w:szCs w:val="17"/>
              </w:rPr>
              <w:t xml:space="preserve">  </w:t>
            </w:r>
            <w:r w:rsidR="005E6EBD" w:rsidRPr="00961C80">
              <w:rPr>
                <w:rFonts w:cs="Arial"/>
                <w:sz w:val="17"/>
                <w:szCs w:val="17"/>
              </w:rPr>
              <w:t>a</w:t>
            </w:r>
            <w:r w:rsidR="00883556" w:rsidRPr="00961C80">
              <w:rPr>
                <w:rFonts w:cs="Arial"/>
                <w:sz w:val="17"/>
                <w:szCs w:val="17"/>
              </w:rPr>
              <w:t>ccumulated</w:t>
            </w:r>
            <w:proofErr w:type="gramEnd"/>
            <w:r w:rsidR="00883556" w:rsidRPr="00961C80">
              <w:rPr>
                <w:rFonts w:cs="Arial"/>
                <w:sz w:val="17"/>
                <w:szCs w:val="17"/>
              </w:rPr>
              <w:t xml:space="preserve"> depreciation on disposed items</w:t>
            </w:r>
          </w:p>
        </w:tc>
        <w:tc>
          <w:tcPr>
            <w:tcW w:w="1753" w:type="dxa"/>
            <w:tcBorders>
              <w:top w:val="nil"/>
              <w:left w:val="nil"/>
              <w:bottom w:val="nil"/>
              <w:right w:val="nil"/>
            </w:tcBorders>
          </w:tcPr>
          <w:p w14:paraId="40F8997E" w14:textId="584102AF" w:rsidR="000B5FD6" w:rsidRPr="00961C80" w:rsidRDefault="000B5FD6" w:rsidP="00641DA3">
            <w:pPr>
              <w:pStyle w:val="acctfourfigures"/>
              <w:tabs>
                <w:tab w:val="clear" w:pos="765"/>
                <w:tab w:val="decimal" w:pos="1289"/>
              </w:tabs>
              <w:spacing w:line="360" w:lineRule="auto"/>
              <w:ind w:right="11"/>
              <w:rPr>
                <w:rFonts w:ascii="Arial" w:hAnsi="Arial" w:cs="Arial"/>
                <w:sz w:val="17"/>
                <w:szCs w:val="17"/>
              </w:rPr>
            </w:pPr>
            <w:r w:rsidRPr="00961C80">
              <w:rPr>
                <w:rFonts w:ascii="Arial" w:hAnsi="Arial" w:cs="Arial"/>
                <w:sz w:val="17"/>
                <w:szCs w:val="17"/>
              </w:rPr>
              <w:t>83,309</w:t>
            </w:r>
          </w:p>
        </w:tc>
        <w:tc>
          <w:tcPr>
            <w:tcW w:w="108" w:type="dxa"/>
            <w:tcBorders>
              <w:top w:val="nil"/>
              <w:left w:val="nil"/>
              <w:bottom w:val="nil"/>
              <w:right w:val="nil"/>
            </w:tcBorders>
          </w:tcPr>
          <w:p w14:paraId="1C255722" w14:textId="77777777" w:rsidR="000B5FD6" w:rsidRPr="00961C80" w:rsidRDefault="000B5FD6" w:rsidP="00641DA3">
            <w:pPr>
              <w:spacing w:line="360" w:lineRule="auto"/>
              <w:ind w:right="141"/>
              <w:jc w:val="right"/>
              <w:rPr>
                <w:rFonts w:cs="Arial"/>
                <w:sz w:val="17"/>
                <w:szCs w:val="17"/>
              </w:rPr>
            </w:pPr>
          </w:p>
        </w:tc>
        <w:tc>
          <w:tcPr>
            <w:tcW w:w="1431" w:type="dxa"/>
            <w:tcBorders>
              <w:top w:val="nil"/>
              <w:left w:val="nil"/>
              <w:bottom w:val="nil"/>
              <w:right w:val="nil"/>
            </w:tcBorders>
          </w:tcPr>
          <w:p w14:paraId="5F8C7D74" w14:textId="1643C881" w:rsidR="000B5FD6" w:rsidRPr="00961C80" w:rsidRDefault="000B5FD6" w:rsidP="00641DA3">
            <w:pPr>
              <w:pStyle w:val="acctfourfigures"/>
              <w:tabs>
                <w:tab w:val="clear" w:pos="765"/>
                <w:tab w:val="decimal" w:pos="1124"/>
              </w:tabs>
              <w:spacing w:line="360" w:lineRule="auto"/>
              <w:ind w:right="11"/>
              <w:rPr>
                <w:rFonts w:ascii="Arial" w:hAnsi="Arial" w:cs="Arial"/>
                <w:sz w:val="17"/>
                <w:szCs w:val="17"/>
              </w:rPr>
            </w:pPr>
            <w:r w:rsidRPr="00961C80">
              <w:rPr>
                <w:rFonts w:ascii="Arial" w:hAnsi="Arial" w:cs="Arial"/>
                <w:sz w:val="17"/>
                <w:szCs w:val="17"/>
              </w:rPr>
              <w:t>83,309</w:t>
            </w:r>
          </w:p>
        </w:tc>
      </w:tr>
      <w:tr w:rsidR="000451B2" w:rsidRPr="00961C80" w14:paraId="623B807F"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5BDAB523" w14:textId="70B68A49" w:rsidR="000451B2" w:rsidRPr="00961C80" w:rsidRDefault="000451B2" w:rsidP="00641DA3">
            <w:pPr>
              <w:tabs>
                <w:tab w:val="clear" w:pos="227"/>
                <w:tab w:val="clear" w:pos="454"/>
                <w:tab w:val="left" w:pos="479"/>
              </w:tabs>
              <w:spacing w:line="360" w:lineRule="auto"/>
              <w:ind w:left="35"/>
              <w:jc w:val="thaiDistribute"/>
              <w:rPr>
                <w:rFonts w:cs="Arial"/>
                <w:sz w:val="17"/>
                <w:szCs w:val="17"/>
              </w:rPr>
            </w:pPr>
            <w:r w:rsidRPr="00961C80">
              <w:rPr>
                <w:rFonts w:cs="Arial"/>
                <w:sz w:val="17"/>
                <w:szCs w:val="17"/>
                <w:u w:val="single"/>
              </w:rPr>
              <w:t>Less</w:t>
            </w:r>
            <w:r w:rsidRPr="00961C80">
              <w:rPr>
                <w:rFonts w:cs="Arial"/>
                <w:sz w:val="17"/>
                <w:szCs w:val="17"/>
              </w:rPr>
              <w:tab/>
            </w:r>
            <w:r w:rsidR="005E6EBD" w:rsidRPr="00961C80">
              <w:rPr>
                <w:rFonts w:cs="Arial"/>
                <w:sz w:val="17"/>
                <w:szCs w:val="17"/>
              </w:rPr>
              <w:t>d</w:t>
            </w:r>
            <w:r w:rsidRPr="00961C80">
              <w:rPr>
                <w:rFonts w:cs="Arial"/>
                <w:sz w:val="17"/>
                <w:szCs w:val="17"/>
              </w:rPr>
              <w:t>epreciation for the period</w:t>
            </w:r>
          </w:p>
        </w:tc>
        <w:tc>
          <w:tcPr>
            <w:tcW w:w="1753" w:type="dxa"/>
            <w:tcBorders>
              <w:top w:val="nil"/>
              <w:left w:val="nil"/>
              <w:bottom w:val="single" w:sz="4" w:space="0" w:color="auto"/>
              <w:right w:val="nil"/>
            </w:tcBorders>
          </w:tcPr>
          <w:p w14:paraId="7063ED2F" w14:textId="2C84FB3A" w:rsidR="000451B2" w:rsidRPr="00961C80" w:rsidRDefault="000451B2" w:rsidP="00641DA3">
            <w:pPr>
              <w:pStyle w:val="acctfourfigures"/>
              <w:tabs>
                <w:tab w:val="clear" w:pos="765"/>
                <w:tab w:val="decimal" w:pos="1289"/>
              </w:tabs>
              <w:spacing w:line="360" w:lineRule="auto"/>
              <w:ind w:right="11"/>
              <w:rPr>
                <w:rFonts w:ascii="Arial" w:hAnsi="Arial" w:cs="Arial"/>
                <w:sz w:val="17"/>
                <w:szCs w:val="17"/>
                <w:cs/>
                <w:lang w:val="en-US"/>
              </w:rPr>
            </w:pPr>
            <w:r w:rsidRPr="00961C80">
              <w:rPr>
                <w:rFonts w:ascii="Arial" w:hAnsi="Arial" w:cs="Arial"/>
                <w:sz w:val="17"/>
                <w:szCs w:val="17"/>
              </w:rPr>
              <w:t>(5,679,248)</w:t>
            </w:r>
          </w:p>
        </w:tc>
        <w:tc>
          <w:tcPr>
            <w:tcW w:w="108" w:type="dxa"/>
            <w:tcBorders>
              <w:top w:val="nil"/>
              <w:left w:val="nil"/>
              <w:bottom w:val="nil"/>
              <w:right w:val="nil"/>
            </w:tcBorders>
          </w:tcPr>
          <w:p w14:paraId="448F0C60" w14:textId="77777777" w:rsidR="000451B2" w:rsidRPr="00961C80" w:rsidRDefault="000451B2" w:rsidP="00641DA3">
            <w:pPr>
              <w:spacing w:line="360" w:lineRule="auto"/>
              <w:ind w:right="141"/>
              <w:jc w:val="right"/>
              <w:rPr>
                <w:rFonts w:cs="Arial"/>
                <w:sz w:val="17"/>
                <w:szCs w:val="17"/>
              </w:rPr>
            </w:pPr>
          </w:p>
        </w:tc>
        <w:tc>
          <w:tcPr>
            <w:tcW w:w="1431" w:type="dxa"/>
            <w:tcBorders>
              <w:top w:val="nil"/>
              <w:left w:val="nil"/>
              <w:bottom w:val="single" w:sz="4" w:space="0" w:color="auto"/>
              <w:right w:val="nil"/>
            </w:tcBorders>
          </w:tcPr>
          <w:p w14:paraId="3EDA92B8" w14:textId="078FCF26" w:rsidR="000451B2" w:rsidRPr="00961C80" w:rsidRDefault="000451B2" w:rsidP="00641DA3">
            <w:pPr>
              <w:pStyle w:val="acctfourfigures"/>
              <w:tabs>
                <w:tab w:val="clear" w:pos="765"/>
                <w:tab w:val="decimal" w:pos="1124"/>
              </w:tabs>
              <w:spacing w:line="360" w:lineRule="auto"/>
              <w:ind w:right="11"/>
              <w:rPr>
                <w:rFonts w:ascii="Arial" w:hAnsi="Arial" w:cs="Arial"/>
                <w:sz w:val="17"/>
                <w:szCs w:val="17"/>
                <w:lang w:val="en-US" w:bidi="th-TH"/>
              </w:rPr>
            </w:pPr>
            <w:r w:rsidRPr="00961C80">
              <w:rPr>
                <w:rFonts w:ascii="Arial" w:hAnsi="Arial" w:cs="Arial"/>
                <w:sz w:val="17"/>
                <w:szCs w:val="17"/>
              </w:rPr>
              <w:t>(4,427,001)</w:t>
            </w:r>
          </w:p>
        </w:tc>
      </w:tr>
      <w:tr w:rsidR="000451B2" w:rsidRPr="00961C80" w14:paraId="1FD795EA" w14:textId="77777777" w:rsidTr="001E1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0" w:type="dxa"/>
            <w:tcBorders>
              <w:top w:val="nil"/>
              <w:left w:val="nil"/>
              <w:bottom w:val="nil"/>
              <w:right w:val="nil"/>
            </w:tcBorders>
          </w:tcPr>
          <w:p w14:paraId="1FBD784F" w14:textId="77777777" w:rsidR="000451B2" w:rsidRPr="00961C80" w:rsidRDefault="000451B2" w:rsidP="00641DA3">
            <w:pPr>
              <w:tabs>
                <w:tab w:val="left" w:pos="494"/>
              </w:tabs>
              <w:spacing w:line="360" w:lineRule="auto"/>
              <w:ind w:left="35"/>
              <w:jc w:val="thaiDistribute"/>
              <w:rPr>
                <w:rFonts w:cs="Arial"/>
                <w:sz w:val="17"/>
                <w:szCs w:val="17"/>
              </w:rPr>
            </w:pPr>
            <w:r w:rsidRPr="00961C80">
              <w:rPr>
                <w:rFonts w:cs="Arial"/>
                <w:sz w:val="17"/>
                <w:szCs w:val="17"/>
              </w:rPr>
              <w:t>Leasehold building improvement and equipment - net ending balance</w:t>
            </w:r>
          </w:p>
        </w:tc>
        <w:tc>
          <w:tcPr>
            <w:tcW w:w="1753" w:type="dxa"/>
            <w:tcBorders>
              <w:top w:val="single" w:sz="4" w:space="0" w:color="auto"/>
              <w:left w:val="nil"/>
              <w:bottom w:val="single" w:sz="12" w:space="0" w:color="auto"/>
              <w:right w:val="nil"/>
            </w:tcBorders>
          </w:tcPr>
          <w:p w14:paraId="42BD1EF4" w14:textId="04A6AD40" w:rsidR="000451B2" w:rsidRPr="00961C80" w:rsidRDefault="000451B2" w:rsidP="00641DA3">
            <w:pPr>
              <w:pStyle w:val="acctfourfigures"/>
              <w:tabs>
                <w:tab w:val="clear" w:pos="765"/>
                <w:tab w:val="decimal" w:pos="1289"/>
              </w:tabs>
              <w:spacing w:line="360" w:lineRule="auto"/>
              <w:ind w:right="11"/>
              <w:rPr>
                <w:rFonts w:ascii="Arial" w:hAnsi="Arial" w:cs="Arial"/>
                <w:sz w:val="17"/>
                <w:szCs w:val="17"/>
                <w:lang w:val="en-US" w:bidi="th-TH"/>
              </w:rPr>
            </w:pPr>
            <w:r w:rsidRPr="00961C80">
              <w:rPr>
                <w:rFonts w:ascii="Arial" w:hAnsi="Arial" w:cs="Arial"/>
                <w:sz w:val="17"/>
                <w:szCs w:val="17"/>
              </w:rPr>
              <w:t>46,404,824</w:t>
            </w:r>
          </w:p>
        </w:tc>
        <w:tc>
          <w:tcPr>
            <w:tcW w:w="108" w:type="dxa"/>
            <w:tcBorders>
              <w:top w:val="nil"/>
              <w:left w:val="nil"/>
              <w:bottom w:val="nil"/>
              <w:right w:val="nil"/>
            </w:tcBorders>
            <w:vAlign w:val="bottom"/>
          </w:tcPr>
          <w:p w14:paraId="6C594F94" w14:textId="77777777" w:rsidR="000451B2" w:rsidRPr="00961C80" w:rsidRDefault="000451B2" w:rsidP="00641DA3">
            <w:pPr>
              <w:spacing w:line="360" w:lineRule="auto"/>
              <w:ind w:right="141"/>
              <w:jc w:val="right"/>
              <w:rPr>
                <w:rFonts w:cs="Arial"/>
                <w:sz w:val="17"/>
                <w:szCs w:val="17"/>
              </w:rPr>
            </w:pPr>
          </w:p>
        </w:tc>
        <w:tc>
          <w:tcPr>
            <w:tcW w:w="1431" w:type="dxa"/>
            <w:tcBorders>
              <w:top w:val="single" w:sz="4" w:space="0" w:color="auto"/>
              <w:left w:val="nil"/>
              <w:bottom w:val="single" w:sz="12" w:space="0" w:color="auto"/>
              <w:right w:val="nil"/>
            </w:tcBorders>
          </w:tcPr>
          <w:p w14:paraId="394ED1E8" w14:textId="330A8DF1" w:rsidR="000451B2" w:rsidRPr="00961C80" w:rsidRDefault="000451B2" w:rsidP="00641DA3">
            <w:pPr>
              <w:pStyle w:val="acctfourfigures"/>
              <w:tabs>
                <w:tab w:val="clear" w:pos="765"/>
                <w:tab w:val="decimal" w:pos="1124"/>
              </w:tabs>
              <w:spacing w:line="360" w:lineRule="auto"/>
              <w:ind w:right="11"/>
              <w:rPr>
                <w:rFonts w:ascii="Arial" w:hAnsi="Arial" w:cs="Arial"/>
                <w:sz w:val="17"/>
                <w:szCs w:val="17"/>
                <w:lang w:val="en-US" w:bidi="th-TH"/>
              </w:rPr>
            </w:pPr>
            <w:r w:rsidRPr="00961C80">
              <w:rPr>
                <w:rFonts w:ascii="Arial" w:hAnsi="Arial" w:cs="Arial"/>
                <w:sz w:val="17"/>
                <w:szCs w:val="17"/>
              </w:rPr>
              <w:t>37,262,281</w:t>
            </w:r>
          </w:p>
        </w:tc>
      </w:tr>
    </w:tbl>
    <w:p w14:paraId="2C9EE350"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lang w:val="en-GB"/>
        </w:rPr>
      </w:pPr>
    </w:p>
    <w:p w14:paraId="66833B78" w14:textId="77777777" w:rsidR="006772BF" w:rsidRPr="00961C80" w:rsidRDefault="006772BF"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61C80">
        <w:rPr>
          <w:rFonts w:cs="Arial"/>
          <w:spacing w:val="-4"/>
          <w:sz w:val="20"/>
          <w:szCs w:val="20"/>
          <w:u w:val="single"/>
          <w:lang w:val="en-GB"/>
        </w:rPr>
        <w:t>RIGHT-OF-USE ASSETS</w:t>
      </w:r>
    </w:p>
    <w:p w14:paraId="538D4867"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p w14:paraId="6E1F8124" w14:textId="6A2EB418" w:rsidR="006772BF" w:rsidRPr="00961C80" w:rsidRDefault="006772BF" w:rsidP="00641DA3">
      <w:pPr>
        <w:pStyle w:val="BlockText"/>
        <w:tabs>
          <w:tab w:val="clear" w:pos="2160"/>
        </w:tabs>
        <w:spacing w:line="360" w:lineRule="auto"/>
        <w:ind w:left="360" w:right="-5" w:firstLine="0"/>
        <w:rPr>
          <w:rFonts w:ascii="Arial" w:hAnsi="Arial" w:cs="Arial"/>
          <w:sz w:val="20"/>
          <w:szCs w:val="20"/>
        </w:rPr>
      </w:pPr>
      <w:r w:rsidRPr="00961C80">
        <w:rPr>
          <w:rFonts w:ascii="Arial" w:hAnsi="Arial" w:cs="Arial"/>
          <w:sz w:val="20"/>
          <w:szCs w:val="20"/>
        </w:rPr>
        <w:t xml:space="preserve">During the </w:t>
      </w:r>
      <w:r w:rsidR="00097375" w:rsidRPr="00961C80">
        <w:rPr>
          <w:rFonts w:ascii="Arial" w:hAnsi="Arial" w:cs="Arial"/>
          <w:sz w:val="20"/>
          <w:szCs w:val="20"/>
        </w:rPr>
        <w:t>nine</w:t>
      </w:r>
      <w:r w:rsidRPr="00961C80">
        <w:rPr>
          <w:rFonts w:ascii="Arial" w:hAnsi="Arial" w:cs="Arial"/>
          <w:sz w:val="20"/>
          <w:szCs w:val="20"/>
        </w:rPr>
        <w:t xml:space="preserve">-month period ended 30 </w:t>
      </w:r>
      <w:r w:rsidR="00097375" w:rsidRPr="00961C80">
        <w:rPr>
          <w:rFonts w:ascii="Arial" w:hAnsi="Arial" w:cs="Arial"/>
          <w:sz w:val="20"/>
          <w:szCs w:val="20"/>
        </w:rPr>
        <w:t>September</w:t>
      </w:r>
      <w:r w:rsidRPr="00961C80">
        <w:rPr>
          <w:rFonts w:ascii="Arial" w:hAnsi="Arial" w:cs="Arial"/>
          <w:sz w:val="20"/>
          <w:szCs w:val="20"/>
        </w:rPr>
        <w:t xml:space="preserve"> 2023, the</w:t>
      </w:r>
      <w:r w:rsidRPr="00961C80">
        <w:rPr>
          <w:rFonts w:ascii="Arial" w:hAnsi="Arial" w:cs="Arial"/>
          <w:sz w:val="20"/>
          <w:szCs w:val="20"/>
          <w:cs/>
        </w:rPr>
        <w:t xml:space="preserve"> </w:t>
      </w:r>
      <w:r w:rsidRPr="00961C80">
        <w:rPr>
          <w:rFonts w:ascii="Arial" w:hAnsi="Arial" w:cs="Arial"/>
          <w:sz w:val="20"/>
          <w:szCs w:val="20"/>
        </w:rPr>
        <w:t xml:space="preserve">condensed movements in right-of-use assets are as follows: </w:t>
      </w:r>
    </w:p>
    <w:p w14:paraId="49AA273B" w14:textId="77777777" w:rsidR="006772BF" w:rsidRPr="00961C80" w:rsidRDefault="006772BF" w:rsidP="00641DA3">
      <w:pPr>
        <w:pStyle w:val="BlockText"/>
        <w:tabs>
          <w:tab w:val="clear" w:pos="2160"/>
        </w:tabs>
        <w:spacing w:line="360" w:lineRule="auto"/>
        <w:ind w:left="360" w:right="-5" w:firstLine="0"/>
        <w:rPr>
          <w:rFonts w:ascii="Arial" w:hAnsi="Arial" w:cs="Arial"/>
          <w:sz w:val="14"/>
          <w:szCs w:val="14"/>
        </w:rPr>
      </w:pPr>
    </w:p>
    <w:tbl>
      <w:tblPr>
        <w:tblW w:w="8946" w:type="dxa"/>
        <w:tblInd w:w="288" w:type="dxa"/>
        <w:tblLayout w:type="fixed"/>
        <w:tblCellMar>
          <w:left w:w="43" w:type="dxa"/>
          <w:right w:w="43" w:type="dxa"/>
        </w:tblCellMar>
        <w:tblLook w:val="0000" w:firstRow="0" w:lastRow="0" w:firstColumn="0" w:lastColumn="0" w:noHBand="0" w:noVBand="0"/>
      </w:tblPr>
      <w:tblGrid>
        <w:gridCol w:w="5652"/>
        <w:gridCol w:w="1746"/>
        <w:gridCol w:w="117"/>
        <w:gridCol w:w="1431"/>
      </w:tblGrid>
      <w:tr w:rsidR="006772BF" w:rsidRPr="00961C80" w14:paraId="01908198" w14:textId="77777777" w:rsidTr="001C09C7">
        <w:trPr>
          <w:cantSplit/>
        </w:trPr>
        <w:tc>
          <w:tcPr>
            <w:tcW w:w="5652" w:type="dxa"/>
            <w:vAlign w:val="bottom"/>
          </w:tcPr>
          <w:p w14:paraId="1FAFE4AB" w14:textId="77777777" w:rsidR="006772BF" w:rsidRPr="00961C80" w:rsidRDefault="006772BF" w:rsidP="00641DA3">
            <w:pPr>
              <w:spacing w:line="360" w:lineRule="auto"/>
              <w:jc w:val="thaiDistribute"/>
              <w:rPr>
                <w:rFonts w:cs="Arial"/>
                <w:sz w:val="17"/>
                <w:szCs w:val="17"/>
                <w:cs/>
                <w:lang w:val="en-GB"/>
              </w:rPr>
            </w:pPr>
          </w:p>
        </w:tc>
        <w:tc>
          <w:tcPr>
            <w:tcW w:w="3294" w:type="dxa"/>
            <w:gridSpan w:val="3"/>
            <w:vAlign w:val="bottom"/>
          </w:tcPr>
          <w:p w14:paraId="39E42C9E" w14:textId="77777777" w:rsidR="006772BF" w:rsidRPr="00961C80" w:rsidRDefault="006772BF" w:rsidP="00641DA3">
            <w:pPr>
              <w:spacing w:line="360" w:lineRule="auto"/>
              <w:ind w:right="10"/>
              <w:jc w:val="right"/>
              <w:rPr>
                <w:rFonts w:cs="Arial"/>
                <w:sz w:val="17"/>
                <w:szCs w:val="17"/>
                <w:lang w:val="en-GB"/>
              </w:rPr>
            </w:pPr>
            <w:r w:rsidRPr="00961C80">
              <w:rPr>
                <w:rFonts w:cs="Arial"/>
                <w:sz w:val="17"/>
                <w:szCs w:val="17"/>
                <w:lang w:val="en-GB"/>
              </w:rPr>
              <w:t>(</w:t>
            </w:r>
            <w:proofErr w:type="gramStart"/>
            <w:r w:rsidRPr="00961C80">
              <w:rPr>
                <w:rFonts w:cs="Arial"/>
                <w:sz w:val="17"/>
                <w:szCs w:val="17"/>
                <w:lang w:val="en-GB"/>
              </w:rPr>
              <w:t>Unit :</w:t>
            </w:r>
            <w:proofErr w:type="gramEnd"/>
            <w:r w:rsidRPr="00961C80">
              <w:rPr>
                <w:rFonts w:cs="Arial"/>
                <w:sz w:val="17"/>
                <w:szCs w:val="17"/>
                <w:lang w:val="en-GB"/>
              </w:rPr>
              <w:t xml:space="preserve"> Baht)</w:t>
            </w:r>
          </w:p>
        </w:tc>
      </w:tr>
      <w:tr w:rsidR="006772BF" w:rsidRPr="00961C80" w14:paraId="07698ED3" w14:textId="77777777" w:rsidTr="001C09C7">
        <w:tc>
          <w:tcPr>
            <w:tcW w:w="5652" w:type="dxa"/>
            <w:vAlign w:val="bottom"/>
          </w:tcPr>
          <w:p w14:paraId="1FC84FAE" w14:textId="77777777" w:rsidR="006772BF" w:rsidRPr="00961C80" w:rsidRDefault="006772BF" w:rsidP="00641DA3">
            <w:pPr>
              <w:spacing w:line="360" w:lineRule="auto"/>
              <w:jc w:val="thaiDistribute"/>
              <w:rPr>
                <w:rFonts w:cs="Arial"/>
                <w:sz w:val="17"/>
                <w:szCs w:val="17"/>
                <w:cs/>
                <w:lang w:val="en-GB"/>
              </w:rPr>
            </w:pPr>
          </w:p>
        </w:tc>
        <w:tc>
          <w:tcPr>
            <w:tcW w:w="1746" w:type="dxa"/>
            <w:tcBorders>
              <w:bottom w:val="single" w:sz="4" w:space="0" w:color="auto"/>
            </w:tcBorders>
            <w:vAlign w:val="bottom"/>
          </w:tcPr>
          <w:p w14:paraId="62A5872C" w14:textId="77777777" w:rsidR="006772BF" w:rsidRPr="00961C80" w:rsidRDefault="006772BF" w:rsidP="00641DA3">
            <w:pPr>
              <w:spacing w:line="360" w:lineRule="auto"/>
              <w:jc w:val="center"/>
              <w:rPr>
                <w:rFonts w:cs="Arial"/>
                <w:sz w:val="17"/>
                <w:szCs w:val="17"/>
              </w:rPr>
            </w:pPr>
            <w:r w:rsidRPr="00961C80">
              <w:rPr>
                <w:rFonts w:cs="Arial"/>
                <w:sz w:val="17"/>
                <w:szCs w:val="17"/>
              </w:rPr>
              <w:t>CONSOLIDATED F/S</w:t>
            </w:r>
          </w:p>
        </w:tc>
        <w:tc>
          <w:tcPr>
            <w:tcW w:w="117" w:type="dxa"/>
            <w:vAlign w:val="bottom"/>
          </w:tcPr>
          <w:p w14:paraId="033F9AD6" w14:textId="77777777" w:rsidR="006772BF" w:rsidRPr="00961C80" w:rsidRDefault="006772BF" w:rsidP="00641DA3">
            <w:pPr>
              <w:spacing w:line="360" w:lineRule="auto"/>
              <w:ind w:right="142"/>
              <w:rPr>
                <w:rFonts w:cs="Arial"/>
                <w:sz w:val="17"/>
                <w:szCs w:val="17"/>
              </w:rPr>
            </w:pPr>
          </w:p>
        </w:tc>
        <w:tc>
          <w:tcPr>
            <w:tcW w:w="1431" w:type="dxa"/>
            <w:tcBorders>
              <w:bottom w:val="single" w:sz="4" w:space="0" w:color="auto"/>
            </w:tcBorders>
            <w:vAlign w:val="bottom"/>
          </w:tcPr>
          <w:p w14:paraId="3A23B87E" w14:textId="77777777" w:rsidR="006772BF" w:rsidRPr="00961C80" w:rsidRDefault="006772BF" w:rsidP="00641DA3">
            <w:pPr>
              <w:spacing w:line="360" w:lineRule="auto"/>
              <w:jc w:val="center"/>
              <w:rPr>
                <w:rFonts w:cs="Arial"/>
                <w:sz w:val="17"/>
                <w:szCs w:val="17"/>
              </w:rPr>
            </w:pPr>
            <w:r w:rsidRPr="00961C80">
              <w:rPr>
                <w:rFonts w:cs="Arial"/>
                <w:sz w:val="17"/>
                <w:szCs w:val="17"/>
              </w:rPr>
              <w:t>SEPARATE F/S</w:t>
            </w:r>
          </w:p>
        </w:tc>
      </w:tr>
      <w:tr w:rsidR="00724F38" w:rsidRPr="00961C80" w14:paraId="4D88759F"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vAlign w:val="center"/>
          </w:tcPr>
          <w:p w14:paraId="7798DEFC" w14:textId="77777777" w:rsidR="00724F38" w:rsidRPr="00961C80" w:rsidRDefault="00724F38" w:rsidP="00641DA3">
            <w:pPr>
              <w:tabs>
                <w:tab w:val="left" w:pos="494"/>
              </w:tabs>
              <w:spacing w:line="360" w:lineRule="auto"/>
              <w:ind w:left="35"/>
              <w:jc w:val="thaiDistribute"/>
              <w:rPr>
                <w:rFonts w:cs="Arial"/>
                <w:sz w:val="17"/>
                <w:szCs w:val="17"/>
                <w:lang w:val="en-GB"/>
              </w:rPr>
            </w:pPr>
            <w:r w:rsidRPr="00961C80">
              <w:rPr>
                <w:rFonts w:cs="Arial"/>
                <w:sz w:val="17"/>
                <w:szCs w:val="17"/>
                <w:lang w:val="en-GB"/>
              </w:rPr>
              <w:t>Right-of-use assets - net beginning balance</w:t>
            </w:r>
          </w:p>
        </w:tc>
        <w:tc>
          <w:tcPr>
            <w:tcW w:w="1746" w:type="dxa"/>
            <w:tcBorders>
              <w:top w:val="nil"/>
              <w:left w:val="nil"/>
              <w:bottom w:val="nil"/>
              <w:right w:val="nil"/>
            </w:tcBorders>
          </w:tcPr>
          <w:p w14:paraId="3EAF5B70" w14:textId="5370E327" w:rsidR="00724F38" w:rsidRPr="00961C80" w:rsidRDefault="00724F38" w:rsidP="00641DA3">
            <w:pPr>
              <w:pStyle w:val="acctfourfigures"/>
              <w:tabs>
                <w:tab w:val="clear" w:pos="765"/>
                <w:tab w:val="decimal" w:pos="1271"/>
              </w:tabs>
              <w:spacing w:line="360" w:lineRule="auto"/>
              <w:ind w:right="11"/>
              <w:rPr>
                <w:rFonts w:ascii="Arial" w:hAnsi="Arial" w:cs="Arial"/>
                <w:sz w:val="17"/>
                <w:szCs w:val="17"/>
              </w:rPr>
            </w:pPr>
            <w:r w:rsidRPr="00961C80">
              <w:rPr>
                <w:rFonts w:ascii="Arial" w:hAnsi="Arial" w:cs="Arial"/>
                <w:sz w:val="17"/>
                <w:szCs w:val="17"/>
              </w:rPr>
              <w:t>11,329,216</w:t>
            </w:r>
          </w:p>
        </w:tc>
        <w:tc>
          <w:tcPr>
            <w:tcW w:w="117" w:type="dxa"/>
            <w:tcBorders>
              <w:top w:val="nil"/>
              <w:left w:val="nil"/>
              <w:bottom w:val="nil"/>
              <w:right w:val="nil"/>
            </w:tcBorders>
          </w:tcPr>
          <w:p w14:paraId="6853B51F" w14:textId="77777777" w:rsidR="00724F38" w:rsidRPr="00961C80" w:rsidRDefault="00724F38" w:rsidP="00641DA3">
            <w:pPr>
              <w:spacing w:line="360" w:lineRule="auto"/>
              <w:ind w:right="141"/>
              <w:jc w:val="right"/>
              <w:rPr>
                <w:rFonts w:cs="Arial"/>
                <w:sz w:val="17"/>
                <w:szCs w:val="17"/>
                <w:lang w:val="en-GB"/>
              </w:rPr>
            </w:pPr>
          </w:p>
        </w:tc>
        <w:tc>
          <w:tcPr>
            <w:tcW w:w="1431" w:type="dxa"/>
            <w:tcBorders>
              <w:top w:val="nil"/>
              <w:left w:val="nil"/>
              <w:bottom w:val="nil"/>
              <w:right w:val="nil"/>
            </w:tcBorders>
          </w:tcPr>
          <w:p w14:paraId="6E585381" w14:textId="3CAE8DA7" w:rsidR="00724F38" w:rsidRPr="00961C80" w:rsidRDefault="00724F38" w:rsidP="00641DA3">
            <w:pPr>
              <w:pStyle w:val="acctfourfigures"/>
              <w:tabs>
                <w:tab w:val="clear" w:pos="765"/>
                <w:tab w:val="decimal" w:pos="1135"/>
              </w:tabs>
              <w:spacing w:line="360" w:lineRule="auto"/>
              <w:ind w:right="11"/>
              <w:rPr>
                <w:rFonts w:ascii="Arial" w:hAnsi="Arial" w:cs="Arial"/>
                <w:sz w:val="17"/>
                <w:szCs w:val="17"/>
              </w:rPr>
            </w:pPr>
            <w:r w:rsidRPr="00961C80">
              <w:rPr>
                <w:rFonts w:ascii="Arial" w:hAnsi="Arial" w:cs="Arial"/>
                <w:sz w:val="17"/>
                <w:szCs w:val="17"/>
              </w:rPr>
              <w:t>11,329,216</w:t>
            </w:r>
          </w:p>
        </w:tc>
      </w:tr>
      <w:tr w:rsidR="000451B2" w:rsidRPr="00961C80" w14:paraId="38A7AA29"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0715350C" w14:textId="6922EC55" w:rsidR="000451B2" w:rsidRPr="00961C80" w:rsidRDefault="000451B2" w:rsidP="00641DA3">
            <w:pPr>
              <w:tabs>
                <w:tab w:val="left" w:pos="494"/>
              </w:tabs>
              <w:spacing w:line="360" w:lineRule="auto"/>
              <w:ind w:left="35"/>
              <w:jc w:val="thaiDistribute"/>
              <w:rPr>
                <w:rFonts w:cs="Arial"/>
                <w:sz w:val="17"/>
                <w:szCs w:val="17"/>
                <w:cs/>
              </w:rPr>
            </w:pPr>
            <w:proofErr w:type="gramStart"/>
            <w:r w:rsidRPr="00961C80">
              <w:rPr>
                <w:rFonts w:cs="Arial"/>
                <w:sz w:val="17"/>
                <w:szCs w:val="17"/>
                <w:u w:val="single"/>
              </w:rPr>
              <w:t>Add</w:t>
            </w:r>
            <w:r w:rsidRPr="00961C80">
              <w:rPr>
                <w:rFonts w:cs="Arial"/>
                <w:sz w:val="17"/>
                <w:szCs w:val="17"/>
              </w:rPr>
              <w:t xml:space="preserve"> </w:t>
            </w:r>
            <w:r w:rsidR="006B4770" w:rsidRPr="00961C80">
              <w:rPr>
                <w:rFonts w:cs="Arial"/>
                <w:sz w:val="17"/>
                <w:szCs w:val="17"/>
              </w:rPr>
              <w:t xml:space="preserve"> </w:t>
            </w:r>
            <w:r w:rsidRPr="00961C80">
              <w:rPr>
                <w:rFonts w:cs="Arial"/>
                <w:sz w:val="17"/>
                <w:szCs w:val="17"/>
              </w:rPr>
              <w:t>additional</w:t>
            </w:r>
            <w:proofErr w:type="gramEnd"/>
            <w:r w:rsidRPr="00961C80">
              <w:rPr>
                <w:rFonts w:cs="Arial"/>
                <w:sz w:val="17"/>
                <w:szCs w:val="17"/>
              </w:rPr>
              <w:t xml:space="preserve"> rent during the period</w:t>
            </w:r>
          </w:p>
        </w:tc>
        <w:tc>
          <w:tcPr>
            <w:tcW w:w="1746" w:type="dxa"/>
            <w:tcBorders>
              <w:top w:val="nil"/>
              <w:left w:val="nil"/>
              <w:bottom w:val="nil"/>
              <w:right w:val="nil"/>
            </w:tcBorders>
          </w:tcPr>
          <w:p w14:paraId="53A0D07F" w14:textId="34919F76" w:rsidR="000451B2" w:rsidRPr="00961C80" w:rsidRDefault="000451B2" w:rsidP="00641DA3">
            <w:pPr>
              <w:pStyle w:val="acctfourfigures"/>
              <w:tabs>
                <w:tab w:val="clear" w:pos="765"/>
                <w:tab w:val="decimal" w:pos="1271"/>
              </w:tabs>
              <w:spacing w:line="360" w:lineRule="auto"/>
              <w:ind w:right="11"/>
              <w:rPr>
                <w:rFonts w:ascii="Arial" w:hAnsi="Arial" w:cs="Arial"/>
                <w:sz w:val="17"/>
                <w:szCs w:val="17"/>
              </w:rPr>
            </w:pPr>
            <w:r w:rsidRPr="00961C80">
              <w:rPr>
                <w:rFonts w:ascii="Arial" w:hAnsi="Arial" w:cs="Arial"/>
                <w:sz w:val="17"/>
                <w:szCs w:val="17"/>
              </w:rPr>
              <w:t>46,920,799</w:t>
            </w:r>
          </w:p>
        </w:tc>
        <w:tc>
          <w:tcPr>
            <w:tcW w:w="117" w:type="dxa"/>
            <w:tcBorders>
              <w:top w:val="nil"/>
              <w:left w:val="nil"/>
              <w:bottom w:val="nil"/>
              <w:right w:val="nil"/>
            </w:tcBorders>
          </w:tcPr>
          <w:p w14:paraId="5B6B6862" w14:textId="77777777" w:rsidR="000451B2" w:rsidRPr="00961C80" w:rsidRDefault="000451B2" w:rsidP="00641DA3">
            <w:pPr>
              <w:spacing w:line="360" w:lineRule="auto"/>
              <w:ind w:right="141"/>
              <w:jc w:val="right"/>
              <w:rPr>
                <w:rFonts w:cs="Arial"/>
                <w:sz w:val="17"/>
                <w:szCs w:val="17"/>
                <w:lang w:val="en-GB"/>
              </w:rPr>
            </w:pPr>
          </w:p>
        </w:tc>
        <w:tc>
          <w:tcPr>
            <w:tcW w:w="1431" w:type="dxa"/>
            <w:tcBorders>
              <w:top w:val="nil"/>
              <w:left w:val="nil"/>
              <w:bottom w:val="nil"/>
              <w:right w:val="nil"/>
            </w:tcBorders>
          </w:tcPr>
          <w:p w14:paraId="4290660C" w14:textId="0B399590" w:rsidR="000451B2" w:rsidRPr="00961C80" w:rsidRDefault="000451B2" w:rsidP="00641DA3">
            <w:pPr>
              <w:pStyle w:val="acctfourfigures"/>
              <w:tabs>
                <w:tab w:val="clear" w:pos="765"/>
                <w:tab w:val="decimal" w:pos="1135"/>
              </w:tabs>
              <w:spacing w:line="360" w:lineRule="auto"/>
              <w:ind w:right="11"/>
              <w:rPr>
                <w:rFonts w:ascii="Arial" w:hAnsi="Arial" w:cs="Arial"/>
                <w:sz w:val="17"/>
                <w:szCs w:val="17"/>
                <w:cs/>
                <w:lang w:bidi="th-TH"/>
              </w:rPr>
            </w:pPr>
            <w:r w:rsidRPr="00961C80">
              <w:rPr>
                <w:rFonts w:ascii="Arial" w:hAnsi="Arial" w:cs="Arial"/>
                <w:sz w:val="17"/>
                <w:szCs w:val="17"/>
              </w:rPr>
              <w:t>46,920,799</w:t>
            </w:r>
          </w:p>
        </w:tc>
      </w:tr>
      <w:tr w:rsidR="000451B2" w:rsidRPr="00961C80" w14:paraId="229998DE"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3ABFDBF2" w14:textId="7BD15D94" w:rsidR="000451B2" w:rsidRPr="00961C80" w:rsidRDefault="000451B2" w:rsidP="00641DA3">
            <w:pPr>
              <w:tabs>
                <w:tab w:val="left" w:pos="494"/>
              </w:tabs>
              <w:spacing w:line="360" w:lineRule="auto"/>
              <w:ind w:left="35"/>
              <w:jc w:val="thaiDistribute"/>
              <w:rPr>
                <w:rFonts w:cs="Arial"/>
                <w:sz w:val="17"/>
                <w:szCs w:val="17"/>
                <w:cs/>
              </w:rPr>
            </w:pPr>
            <w:proofErr w:type="gramStart"/>
            <w:r w:rsidRPr="00961C80">
              <w:rPr>
                <w:rFonts w:cs="Arial"/>
                <w:sz w:val="17"/>
                <w:szCs w:val="17"/>
                <w:u w:val="single"/>
              </w:rPr>
              <w:t>Add</w:t>
            </w:r>
            <w:r w:rsidRPr="00961C80">
              <w:rPr>
                <w:rFonts w:cs="Arial"/>
                <w:sz w:val="17"/>
                <w:szCs w:val="17"/>
              </w:rPr>
              <w:t xml:space="preserve"> </w:t>
            </w:r>
            <w:r w:rsidR="006B4770" w:rsidRPr="00961C80">
              <w:rPr>
                <w:rFonts w:cs="Arial"/>
                <w:sz w:val="17"/>
                <w:szCs w:val="17"/>
              </w:rPr>
              <w:t xml:space="preserve"> </w:t>
            </w:r>
            <w:r w:rsidRPr="00961C80">
              <w:rPr>
                <w:rFonts w:cs="Arial"/>
                <w:sz w:val="17"/>
                <w:szCs w:val="17"/>
              </w:rPr>
              <w:t>adjust</w:t>
            </w:r>
            <w:proofErr w:type="gramEnd"/>
            <w:r w:rsidRPr="00961C80">
              <w:rPr>
                <w:rFonts w:cs="Arial"/>
                <w:sz w:val="17"/>
                <w:szCs w:val="17"/>
              </w:rPr>
              <w:t xml:space="preserve"> from revaluation</w:t>
            </w:r>
          </w:p>
        </w:tc>
        <w:tc>
          <w:tcPr>
            <w:tcW w:w="1746" w:type="dxa"/>
            <w:tcBorders>
              <w:top w:val="nil"/>
              <w:left w:val="nil"/>
              <w:bottom w:val="nil"/>
              <w:right w:val="nil"/>
            </w:tcBorders>
          </w:tcPr>
          <w:p w14:paraId="6D659D04" w14:textId="519F3B25" w:rsidR="000451B2" w:rsidRPr="00961C80" w:rsidRDefault="000451B2" w:rsidP="00641DA3">
            <w:pPr>
              <w:pStyle w:val="acctfourfigures"/>
              <w:tabs>
                <w:tab w:val="clear" w:pos="765"/>
                <w:tab w:val="decimal" w:pos="1271"/>
              </w:tabs>
              <w:spacing w:line="360" w:lineRule="auto"/>
              <w:ind w:right="11"/>
              <w:rPr>
                <w:rFonts w:ascii="Arial" w:hAnsi="Arial" w:cs="Arial"/>
                <w:sz w:val="17"/>
                <w:szCs w:val="17"/>
              </w:rPr>
            </w:pPr>
            <w:r w:rsidRPr="00961C80">
              <w:rPr>
                <w:rFonts w:ascii="Arial" w:hAnsi="Arial" w:cs="Arial"/>
                <w:sz w:val="17"/>
                <w:szCs w:val="17"/>
              </w:rPr>
              <w:t>469,452</w:t>
            </w:r>
          </w:p>
        </w:tc>
        <w:tc>
          <w:tcPr>
            <w:tcW w:w="117" w:type="dxa"/>
            <w:tcBorders>
              <w:top w:val="nil"/>
              <w:left w:val="nil"/>
              <w:bottom w:val="nil"/>
              <w:right w:val="nil"/>
            </w:tcBorders>
          </w:tcPr>
          <w:p w14:paraId="6E4594F1" w14:textId="77777777" w:rsidR="000451B2" w:rsidRPr="00961C80" w:rsidRDefault="000451B2" w:rsidP="00641DA3">
            <w:pPr>
              <w:spacing w:line="360" w:lineRule="auto"/>
              <w:ind w:right="141"/>
              <w:jc w:val="right"/>
              <w:rPr>
                <w:rFonts w:cs="Arial"/>
                <w:sz w:val="17"/>
                <w:szCs w:val="17"/>
                <w:lang w:val="en-GB"/>
              </w:rPr>
            </w:pPr>
          </w:p>
        </w:tc>
        <w:tc>
          <w:tcPr>
            <w:tcW w:w="1431" w:type="dxa"/>
            <w:tcBorders>
              <w:top w:val="nil"/>
              <w:left w:val="nil"/>
              <w:bottom w:val="nil"/>
              <w:right w:val="nil"/>
            </w:tcBorders>
          </w:tcPr>
          <w:p w14:paraId="7E6FD05E" w14:textId="3B2B68CA" w:rsidR="000451B2" w:rsidRPr="00961C80" w:rsidRDefault="000451B2" w:rsidP="00641DA3">
            <w:pPr>
              <w:pStyle w:val="acctfourfigures"/>
              <w:tabs>
                <w:tab w:val="clear" w:pos="765"/>
                <w:tab w:val="decimal" w:pos="1135"/>
              </w:tabs>
              <w:spacing w:line="360" w:lineRule="auto"/>
              <w:ind w:right="11"/>
              <w:rPr>
                <w:rFonts w:ascii="Arial" w:hAnsi="Arial" w:cs="Arial"/>
                <w:sz w:val="17"/>
                <w:szCs w:val="17"/>
              </w:rPr>
            </w:pPr>
            <w:r w:rsidRPr="00961C80">
              <w:rPr>
                <w:rFonts w:ascii="Arial" w:hAnsi="Arial" w:cs="Arial"/>
                <w:sz w:val="17"/>
                <w:szCs w:val="17"/>
              </w:rPr>
              <w:t>788,181</w:t>
            </w:r>
          </w:p>
        </w:tc>
      </w:tr>
      <w:tr w:rsidR="000451B2" w:rsidRPr="00961C80" w14:paraId="011636C3"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1337AB88" w14:textId="29FFFBC4" w:rsidR="000451B2" w:rsidRPr="00961C80" w:rsidRDefault="000451B2" w:rsidP="00641DA3">
            <w:pPr>
              <w:tabs>
                <w:tab w:val="left" w:pos="494"/>
              </w:tabs>
              <w:spacing w:line="360" w:lineRule="auto"/>
              <w:ind w:left="35"/>
              <w:jc w:val="thaiDistribute"/>
              <w:rPr>
                <w:rFonts w:cs="Arial"/>
                <w:sz w:val="17"/>
                <w:szCs w:val="17"/>
              </w:rPr>
            </w:pPr>
            <w:proofErr w:type="gramStart"/>
            <w:r w:rsidRPr="00961C80">
              <w:rPr>
                <w:rFonts w:cs="Arial"/>
                <w:sz w:val="17"/>
                <w:szCs w:val="17"/>
                <w:u w:val="single"/>
              </w:rPr>
              <w:t>Add</w:t>
            </w:r>
            <w:r w:rsidRPr="00961C80">
              <w:rPr>
                <w:rFonts w:cs="Arial"/>
                <w:sz w:val="17"/>
                <w:szCs w:val="17"/>
              </w:rPr>
              <w:t xml:space="preserve"> </w:t>
            </w:r>
            <w:r w:rsidR="006B4770" w:rsidRPr="00961C80">
              <w:rPr>
                <w:rFonts w:cs="Arial"/>
                <w:sz w:val="17"/>
                <w:szCs w:val="17"/>
              </w:rPr>
              <w:t xml:space="preserve"> </w:t>
            </w:r>
            <w:r w:rsidRPr="00961C80">
              <w:rPr>
                <w:rFonts w:cs="Arial"/>
                <w:sz w:val="17"/>
                <w:szCs w:val="17"/>
              </w:rPr>
              <w:t>acquired</w:t>
            </w:r>
            <w:proofErr w:type="gramEnd"/>
            <w:r w:rsidRPr="00961C80">
              <w:rPr>
                <w:rFonts w:cs="Arial"/>
                <w:sz w:val="17"/>
                <w:szCs w:val="17"/>
              </w:rPr>
              <w:t xml:space="preserve"> through business combination</w:t>
            </w:r>
          </w:p>
        </w:tc>
        <w:tc>
          <w:tcPr>
            <w:tcW w:w="1746" w:type="dxa"/>
            <w:tcBorders>
              <w:top w:val="nil"/>
              <w:left w:val="nil"/>
              <w:bottom w:val="nil"/>
              <w:right w:val="nil"/>
            </w:tcBorders>
          </w:tcPr>
          <w:p w14:paraId="59BC4291" w14:textId="64ACED01" w:rsidR="000451B2" w:rsidRPr="00961C80" w:rsidRDefault="000451B2" w:rsidP="00641DA3">
            <w:pPr>
              <w:pStyle w:val="acctfourfigures"/>
              <w:tabs>
                <w:tab w:val="clear" w:pos="765"/>
                <w:tab w:val="decimal" w:pos="1271"/>
              </w:tabs>
              <w:spacing w:line="360" w:lineRule="auto"/>
              <w:ind w:right="11"/>
              <w:rPr>
                <w:rFonts w:ascii="Arial" w:hAnsi="Arial" w:cs="Arial"/>
                <w:sz w:val="17"/>
                <w:szCs w:val="17"/>
              </w:rPr>
            </w:pPr>
            <w:r w:rsidRPr="00961C80">
              <w:rPr>
                <w:rFonts w:ascii="Arial" w:hAnsi="Arial" w:cs="Arial"/>
                <w:sz w:val="17"/>
                <w:szCs w:val="17"/>
              </w:rPr>
              <w:t>5,960,683</w:t>
            </w:r>
          </w:p>
        </w:tc>
        <w:tc>
          <w:tcPr>
            <w:tcW w:w="117" w:type="dxa"/>
            <w:tcBorders>
              <w:top w:val="nil"/>
              <w:left w:val="nil"/>
              <w:bottom w:val="nil"/>
              <w:right w:val="nil"/>
            </w:tcBorders>
          </w:tcPr>
          <w:p w14:paraId="26529D6D" w14:textId="77777777" w:rsidR="000451B2" w:rsidRPr="00961C80" w:rsidRDefault="000451B2" w:rsidP="00641DA3">
            <w:pPr>
              <w:spacing w:line="360" w:lineRule="auto"/>
              <w:ind w:right="141"/>
              <w:jc w:val="right"/>
              <w:rPr>
                <w:rFonts w:cs="Arial"/>
                <w:sz w:val="17"/>
                <w:szCs w:val="17"/>
                <w:lang w:val="en-GB"/>
              </w:rPr>
            </w:pPr>
          </w:p>
        </w:tc>
        <w:tc>
          <w:tcPr>
            <w:tcW w:w="1431" w:type="dxa"/>
            <w:tcBorders>
              <w:top w:val="nil"/>
              <w:left w:val="nil"/>
              <w:bottom w:val="nil"/>
              <w:right w:val="nil"/>
            </w:tcBorders>
          </w:tcPr>
          <w:p w14:paraId="4A6E35E4" w14:textId="0B5FDF0F" w:rsidR="000451B2" w:rsidRPr="00961C80" w:rsidRDefault="000451B2" w:rsidP="00641DA3">
            <w:pPr>
              <w:pStyle w:val="acctfourfigures"/>
              <w:tabs>
                <w:tab w:val="clear" w:pos="765"/>
                <w:tab w:val="decimal" w:pos="1135"/>
              </w:tabs>
              <w:spacing w:line="360" w:lineRule="auto"/>
              <w:ind w:right="11"/>
              <w:rPr>
                <w:rFonts w:ascii="Arial" w:hAnsi="Arial" w:cs="Arial"/>
                <w:sz w:val="17"/>
                <w:szCs w:val="17"/>
              </w:rPr>
            </w:pPr>
            <w:r w:rsidRPr="00961C80">
              <w:rPr>
                <w:rFonts w:ascii="Arial" w:hAnsi="Arial" w:cs="Arial"/>
                <w:sz w:val="17"/>
                <w:szCs w:val="17"/>
              </w:rPr>
              <w:t>-</w:t>
            </w:r>
          </w:p>
        </w:tc>
      </w:tr>
      <w:tr w:rsidR="000451B2" w:rsidRPr="00961C80" w14:paraId="1FF54F35" w14:textId="77777777" w:rsidTr="001C09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4C3F7C87" w14:textId="44AE0C36" w:rsidR="000451B2" w:rsidRPr="00961C80" w:rsidRDefault="000451B2" w:rsidP="00641DA3">
            <w:pPr>
              <w:tabs>
                <w:tab w:val="left" w:pos="494"/>
              </w:tabs>
              <w:spacing w:line="360" w:lineRule="auto"/>
              <w:ind w:left="35"/>
              <w:jc w:val="thaiDistribute"/>
              <w:rPr>
                <w:rFonts w:cs="Arial"/>
                <w:sz w:val="17"/>
                <w:szCs w:val="17"/>
              </w:rPr>
            </w:pPr>
            <w:r w:rsidRPr="00961C80">
              <w:rPr>
                <w:rFonts w:cs="Arial"/>
                <w:sz w:val="17"/>
                <w:szCs w:val="17"/>
                <w:u w:val="single"/>
              </w:rPr>
              <w:t>Less</w:t>
            </w:r>
            <w:r w:rsidRPr="00961C80">
              <w:rPr>
                <w:rFonts w:cs="Arial"/>
                <w:sz w:val="17"/>
                <w:szCs w:val="17"/>
                <w:cs/>
              </w:rPr>
              <w:tab/>
            </w:r>
            <w:r w:rsidRPr="00961C80">
              <w:rPr>
                <w:rFonts w:cs="Arial"/>
                <w:sz w:val="17"/>
                <w:szCs w:val="17"/>
              </w:rPr>
              <w:t>depreciation for the period</w:t>
            </w:r>
          </w:p>
        </w:tc>
        <w:tc>
          <w:tcPr>
            <w:tcW w:w="1746" w:type="dxa"/>
            <w:tcBorders>
              <w:top w:val="nil"/>
              <w:left w:val="nil"/>
              <w:bottom w:val="nil"/>
              <w:right w:val="nil"/>
            </w:tcBorders>
          </w:tcPr>
          <w:p w14:paraId="3A992EE5" w14:textId="590D3526" w:rsidR="000451B2" w:rsidRPr="00961C80" w:rsidRDefault="000451B2" w:rsidP="00641DA3">
            <w:pPr>
              <w:pStyle w:val="acctfourfigures"/>
              <w:tabs>
                <w:tab w:val="clear" w:pos="765"/>
                <w:tab w:val="decimal" w:pos="1271"/>
              </w:tabs>
              <w:spacing w:line="360" w:lineRule="auto"/>
              <w:ind w:right="11"/>
              <w:rPr>
                <w:rFonts w:ascii="Arial" w:hAnsi="Arial" w:cs="Arial"/>
                <w:sz w:val="17"/>
                <w:szCs w:val="17"/>
                <w:cs/>
              </w:rPr>
            </w:pPr>
            <w:r w:rsidRPr="00961C80">
              <w:rPr>
                <w:rFonts w:ascii="Arial" w:hAnsi="Arial" w:cs="Arial"/>
                <w:sz w:val="17"/>
                <w:szCs w:val="17"/>
              </w:rPr>
              <w:t>(6,094,851)</w:t>
            </w:r>
          </w:p>
        </w:tc>
        <w:tc>
          <w:tcPr>
            <w:tcW w:w="117" w:type="dxa"/>
            <w:tcBorders>
              <w:top w:val="nil"/>
              <w:left w:val="nil"/>
              <w:bottom w:val="nil"/>
              <w:right w:val="nil"/>
            </w:tcBorders>
          </w:tcPr>
          <w:p w14:paraId="21A8E30E" w14:textId="77777777" w:rsidR="000451B2" w:rsidRPr="00961C80" w:rsidRDefault="000451B2" w:rsidP="00641DA3">
            <w:pPr>
              <w:spacing w:line="360" w:lineRule="auto"/>
              <w:ind w:right="141"/>
              <w:jc w:val="right"/>
              <w:rPr>
                <w:rFonts w:cs="Arial"/>
                <w:sz w:val="17"/>
                <w:szCs w:val="17"/>
                <w:lang w:val="en-GB"/>
              </w:rPr>
            </w:pPr>
          </w:p>
        </w:tc>
        <w:tc>
          <w:tcPr>
            <w:tcW w:w="1431" w:type="dxa"/>
            <w:tcBorders>
              <w:top w:val="nil"/>
              <w:left w:val="nil"/>
              <w:bottom w:val="nil"/>
              <w:right w:val="nil"/>
            </w:tcBorders>
          </w:tcPr>
          <w:p w14:paraId="671B5E16" w14:textId="77FCF579" w:rsidR="000451B2" w:rsidRPr="00961C80" w:rsidRDefault="000451B2" w:rsidP="00641DA3">
            <w:pPr>
              <w:pStyle w:val="acctfourfigures"/>
              <w:tabs>
                <w:tab w:val="clear" w:pos="765"/>
                <w:tab w:val="decimal" w:pos="1135"/>
              </w:tabs>
              <w:spacing w:line="360" w:lineRule="auto"/>
              <w:ind w:right="11"/>
              <w:rPr>
                <w:rFonts w:ascii="Arial" w:hAnsi="Arial" w:cs="Arial"/>
                <w:sz w:val="17"/>
                <w:szCs w:val="17"/>
              </w:rPr>
            </w:pPr>
            <w:r w:rsidRPr="00961C80">
              <w:rPr>
                <w:rFonts w:ascii="Arial" w:hAnsi="Arial" w:cs="Arial"/>
                <w:sz w:val="17"/>
                <w:szCs w:val="17"/>
              </w:rPr>
              <w:t>(5,532,379)</w:t>
            </w:r>
          </w:p>
        </w:tc>
      </w:tr>
      <w:tr w:rsidR="000451B2" w:rsidRPr="00961C80" w14:paraId="70E357FC" w14:textId="77777777" w:rsidTr="001E1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52" w:type="dxa"/>
            <w:tcBorders>
              <w:top w:val="nil"/>
              <w:left w:val="nil"/>
              <w:bottom w:val="nil"/>
              <w:right w:val="nil"/>
            </w:tcBorders>
          </w:tcPr>
          <w:p w14:paraId="20EC563C" w14:textId="77777777" w:rsidR="000451B2" w:rsidRPr="00961C80" w:rsidRDefault="000451B2" w:rsidP="00641DA3">
            <w:pPr>
              <w:tabs>
                <w:tab w:val="left" w:pos="494"/>
              </w:tabs>
              <w:spacing w:line="360" w:lineRule="auto"/>
              <w:ind w:left="35"/>
              <w:jc w:val="thaiDistribute"/>
              <w:rPr>
                <w:rFonts w:cs="Arial"/>
                <w:sz w:val="17"/>
                <w:szCs w:val="17"/>
                <w:cs/>
              </w:rPr>
            </w:pPr>
            <w:r w:rsidRPr="00961C80">
              <w:rPr>
                <w:rFonts w:cs="Arial"/>
                <w:sz w:val="17"/>
                <w:szCs w:val="17"/>
              </w:rPr>
              <w:t>Right-of-use assets - net ending balance</w:t>
            </w:r>
          </w:p>
        </w:tc>
        <w:tc>
          <w:tcPr>
            <w:tcW w:w="1746" w:type="dxa"/>
            <w:tcBorders>
              <w:top w:val="single" w:sz="4" w:space="0" w:color="auto"/>
              <w:left w:val="nil"/>
              <w:bottom w:val="single" w:sz="12" w:space="0" w:color="auto"/>
              <w:right w:val="nil"/>
            </w:tcBorders>
          </w:tcPr>
          <w:p w14:paraId="25B4F532" w14:textId="6ABCE152" w:rsidR="000451B2" w:rsidRPr="00961C80" w:rsidRDefault="000451B2" w:rsidP="00641DA3">
            <w:pPr>
              <w:pStyle w:val="acctfourfigures"/>
              <w:tabs>
                <w:tab w:val="clear" w:pos="765"/>
                <w:tab w:val="decimal" w:pos="1271"/>
              </w:tabs>
              <w:spacing w:line="360" w:lineRule="auto"/>
              <w:ind w:right="11"/>
              <w:rPr>
                <w:rFonts w:ascii="Arial" w:hAnsi="Arial" w:cs="Arial"/>
                <w:sz w:val="17"/>
                <w:szCs w:val="17"/>
              </w:rPr>
            </w:pPr>
            <w:r w:rsidRPr="00961C80">
              <w:rPr>
                <w:rFonts w:ascii="Arial" w:hAnsi="Arial" w:cs="Arial"/>
                <w:sz w:val="17"/>
                <w:szCs w:val="17"/>
              </w:rPr>
              <w:t>58,585,299</w:t>
            </w:r>
          </w:p>
        </w:tc>
        <w:tc>
          <w:tcPr>
            <w:tcW w:w="117" w:type="dxa"/>
            <w:tcBorders>
              <w:top w:val="nil"/>
              <w:left w:val="nil"/>
              <w:bottom w:val="nil"/>
              <w:right w:val="nil"/>
            </w:tcBorders>
          </w:tcPr>
          <w:p w14:paraId="2A2F37E3" w14:textId="77777777" w:rsidR="000451B2" w:rsidRPr="00961C80" w:rsidRDefault="000451B2" w:rsidP="00641DA3">
            <w:pPr>
              <w:spacing w:line="360" w:lineRule="auto"/>
              <w:ind w:right="141"/>
              <w:jc w:val="right"/>
              <w:rPr>
                <w:rFonts w:cs="Arial"/>
                <w:sz w:val="17"/>
                <w:szCs w:val="17"/>
                <w:lang w:val="en-GB"/>
              </w:rPr>
            </w:pPr>
          </w:p>
        </w:tc>
        <w:tc>
          <w:tcPr>
            <w:tcW w:w="1431" w:type="dxa"/>
            <w:tcBorders>
              <w:top w:val="single" w:sz="4" w:space="0" w:color="auto"/>
              <w:left w:val="nil"/>
              <w:bottom w:val="single" w:sz="12" w:space="0" w:color="auto"/>
              <w:right w:val="nil"/>
            </w:tcBorders>
          </w:tcPr>
          <w:p w14:paraId="707FC632" w14:textId="3E62178C" w:rsidR="000451B2" w:rsidRPr="00961C80" w:rsidRDefault="000451B2" w:rsidP="00641DA3">
            <w:pPr>
              <w:pStyle w:val="acctfourfigures"/>
              <w:tabs>
                <w:tab w:val="clear" w:pos="765"/>
                <w:tab w:val="decimal" w:pos="1135"/>
              </w:tabs>
              <w:spacing w:line="360" w:lineRule="auto"/>
              <w:ind w:right="11"/>
              <w:rPr>
                <w:rFonts w:ascii="Arial" w:hAnsi="Arial" w:cs="Arial"/>
                <w:sz w:val="17"/>
                <w:szCs w:val="17"/>
              </w:rPr>
            </w:pPr>
            <w:r w:rsidRPr="00961C80">
              <w:rPr>
                <w:rFonts w:ascii="Arial" w:hAnsi="Arial" w:cs="Arial"/>
                <w:sz w:val="17"/>
                <w:szCs w:val="17"/>
              </w:rPr>
              <w:t>53,505,817</w:t>
            </w:r>
          </w:p>
        </w:tc>
      </w:tr>
    </w:tbl>
    <w:p w14:paraId="43695ACB" w14:textId="4955DF3A" w:rsidR="00C32F5D" w:rsidRPr="00961C80" w:rsidRDefault="00C32F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bookmarkStart w:id="6" w:name="_Hlk4173895"/>
    </w:p>
    <w:p w14:paraId="7E618E81" w14:textId="7FA4F447" w:rsidR="001522AF" w:rsidRPr="00961C80" w:rsidRDefault="001522A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763C4D16" w14:textId="57557322" w:rsidR="001522AF" w:rsidRPr="00961C80" w:rsidRDefault="001522A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042EB513" w14:textId="0EE54597" w:rsidR="001522AF" w:rsidRPr="00961C80" w:rsidRDefault="001522A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0CAB615D" w14:textId="6FAE41C3" w:rsidR="001522AF" w:rsidRPr="00961C80" w:rsidRDefault="001522A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0B1DDBD1" w14:textId="77777777" w:rsidR="001522AF" w:rsidRPr="00961C80" w:rsidRDefault="001522A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lang w:val="en-GB"/>
        </w:rPr>
      </w:pPr>
    </w:p>
    <w:p w14:paraId="64BA665D" w14:textId="0A24DE1B" w:rsidR="006772BF" w:rsidRPr="00961C80" w:rsidRDefault="006772BF" w:rsidP="00641DA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61C80">
        <w:rPr>
          <w:rFonts w:cs="Arial"/>
          <w:spacing w:val="-4"/>
          <w:sz w:val="20"/>
          <w:szCs w:val="20"/>
          <w:u w:val="single"/>
          <w:lang w:val="en-GB"/>
        </w:rPr>
        <w:lastRenderedPageBreak/>
        <w:t>INTANGIBLE ASSETS</w:t>
      </w:r>
    </w:p>
    <w:p w14:paraId="5DF5DC0B"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3C077F2B" w14:textId="56EBF732" w:rsidR="006772BF" w:rsidRPr="00961C80" w:rsidRDefault="006772BF" w:rsidP="00641DA3">
      <w:pPr>
        <w:pStyle w:val="BlockText"/>
        <w:tabs>
          <w:tab w:val="clear" w:pos="2160"/>
        </w:tabs>
        <w:spacing w:line="360" w:lineRule="auto"/>
        <w:ind w:left="360" w:right="-5" w:firstLine="0"/>
        <w:rPr>
          <w:rFonts w:ascii="Arial" w:hAnsi="Arial" w:cs="Arial"/>
          <w:sz w:val="20"/>
          <w:szCs w:val="20"/>
        </w:rPr>
      </w:pPr>
      <w:r w:rsidRPr="00961C80">
        <w:rPr>
          <w:rFonts w:ascii="Arial" w:hAnsi="Arial" w:cs="Arial"/>
          <w:sz w:val="20"/>
          <w:szCs w:val="20"/>
        </w:rPr>
        <w:t xml:space="preserve">During the </w:t>
      </w:r>
      <w:r w:rsidR="00D5697B" w:rsidRPr="00961C80">
        <w:rPr>
          <w:rFonts w:ascii="Arial" w:hAnsi="Arial" w:cs="Arial"/>
          <w:sz w:val="20"/>
          <w:szCs w:val="20"/>
        </w:rPr>
        <w:t>nine</w:t>
      </w:r>
      <w:r w:rsidRPr="00961C80">
        <w:rPr>
          <w:rFonts w:ascii="Arial" w:hAnsi="Arial" w:cs="Arial"/>
          <w:sz w:val="20"/>
          <w:szCs w:val="20"/>
        </w:rPr>
        <w:t xml:space="preserve">-month period ended 30 </w:t>
      </w:r>
      <w:r w:rsidR="00D5697B" w:rsidRPr="00961C80">
        <w:rPr>
          <w:rFonts w:ascii="Arial" w:hAnsi="Arial" w:cs="Arial"/>
          <w:sz w:val="20"/>
          <w:szCs w:val="20"/>
        </w:rPr>
        <w:t>September</w:t>
      </w:r>
      <w:r w:rsidRPr="00961C80">
        <w:rPr>
          <w:rFonts w:ascii="Arial" w:hAnsi="Arial" w:cs="Arial"/>
          <w:sz w:val="20"/>
          <w:szCs w:val="20"/>
        </w:rPr>
        <w:t xml:space="preserve"> 2023, the</w:t>
      </w:r>
      <w:r w:rsidRPr="00961C80">
        <w:rPr>
          <w:rFonts w:ascii="Arial" w:hAnsi="Arial" w:cs="Arial"/>
          <w:sz w:val="20"/>
          <w:szCs w:val="20"/>
          <w:cs/>
        </w:rPr>
        <w:t xml:space="preserve"> </w:t>
      </w:r>
      <w:r w:rsidRPr="00961C80">
        <w:rPr>
          <w:rFonts w:ascii="Arial" w:hAnsi="Arial" w:cs="Arial"/>
          <w:sz w:val="20"/>
          <w:szCs w:val="20"/>
        </w:rPr>
        <w:t xml:space="preserve">condensed movements in intangible assets are as follows: </w:t>
      </w:r>
    </w:p>
    <w:p w14:paraId="06A6610D" w14:textId="77777777" w:rsidR="006772BF" w:rsidRPr="00961C80" w:rsidRDefault="006772BF" w:rsidP="00641DA3">
      <w:pPr>
        <w:pStyle w:val="BlockText"/>
        <w:tabs>
          <w:tab w:val="clear" w:pos="2160"/>
        </w:tabs>
        <w:spacing w:line="360" w:lineRule="auto"/>
        <w:ind w:left="720" w:right="-5" w:firstLine="0"/>
        <w:rPr>
          <w:rFonts w:ascii="Arial" w:hAnsi="Arial" w:cs="Arial"/>
          <w:sz w:val="10"/>
          <w:szCs w:val="10"/>
        </w:rPr>
      </w:pPr>
    </w:p>
    <w:tbl>
      <w:tblPr>
        <w:tblW w:w="8847" w:type="dxa"/>
        <w:tblInd w:w="288" w:type="dxa"/>
        <w:tblLayout w:type="fixed"/>
        <w:tblCellMar>
          <w:left w:w="43" w:type="dxa"/>
          <w:right w:w="43" w:type="dxa"/>
        </w:tblCellMar>
        <w:tblLook w:val="0000" w:firstRow="0" w:lastRow="0" w:firstColumn="0" w:lastColumn="0" w:noHBand="0" w:noVBand="0"/>
      </w:tblPr>
      <w:tblGrid>
        <w:gridCol w:w="5319"/>
        <w:gridCol w:w="1988"/>
        <w:gridCol w:w="109"/>
        <w:gridCol w:w="1431"/>
      </w:tblGrid>
      <w:tr w:rsidR="006772BF" w:rsidRPr="00961C80" w14:paraId="429F7F9C" w14:textId="77777777" w:rsidTr="00F33216">
        <w:trPr>
          <w:cantSplit/>
        </w:trPr>
        <w:tc>
          <w:tcPr>
            <w:tcW w:w="5319" w:type="dxa"/>
            <w:vAlign w:val="bottom"/>
          </w:tcPr>
          <w:p w14:paraId="37E5EDB0" w14:textId="77777777" w:rsidR="006772BF" w:rsidRPr="00961C80" w:rsidRDefault="006772BF" w:rsidP="00641DA3">
            <w:pPr>
              <w:spacing w:line="360" w:lineRule="auto"/>
              <w:jc w:val="thaiDistribute"/>
              <w:rPr>
                <w:rFonts w:cs="Arial"/>
                <w:cs/>
                <w:lang w:val="en-GB"/>
              </w:rPr>
            </w:pPr>
          </w:p>
        </w:tc>
        <w:tc>
          <w:tcPr>
            <w:tcW w:w="3528" w:type="dxa"/>
            <w:gridSpan w:val="3"/>
            <w:vAlign w:val="bottom"/>
          </w:tcPr>
          <w:p w14:paraId="0ADC5B19" w14:textId="77777777" w:rsidR="006772BF" w:rsidRPr="00961C80" w:rsidRDefault="006772BF" w:rsidP="00641DA3">
            <w:pPr>
              <w:spacing w:line="360" w:lineRule="auto"/>
              <w:ind w:right="10"/>
              <w:jc w:val="right"/>
              <w:rPr>
                <w:rFonts w:cs="Arial"/>
                <w:lang w:val="en-GB"/>
              </w:rPr>
            </w:pPr>
            <w:r w:rsidRPr="00961C80">
              <w:rPr>
                <w:rFonts w:cs="Arial"/>
                <w:lang w:val="en-GB"/>
              </w:rPr>
              <w:t>(</w:t>
            </w:r>
            <w:proofErr w:type="gramStart"/>
            <w:r w:rsidRPr="00961C80">
              <w:rPr>
                <w:rFonts w:cs="Arial"/>
                <w:lang w:val="en-GB"/>
              </w:rPr>
              <w:t>Unit :</w:t>
            </w:r>
            <w:proofErr w:type="gramEnd"/>
            <w:r w:rsidRPr="00961C80">
              <w:rPr>
                <w:rFonts w:cs="Arial"/>
                <w:lang w:val="en-GB"/>
              </w:rPr>
              <w:t xml:space="preserve"> Baht)</w:t>
            </w:r>
          </w:p>
        </w:tc>
      </w:tr>
      <w:tr w:rsidR="006772BF" w:rsidRPr="00961C80" w14:paraId="204188B8" w14:textId="77777777" w:rsidTr="00F33216">
        <w:tc>
          <w:tcPr>
            <w:tcW w:w="5319" w:type="dxa"/>
            <w:vAlign w:val="bottom"/>
          </w:tcPr>
          <w:p w14:paraId="7BEF5FFB" w14:textId="77777777" w:rsidR="006772BF" w:rsidRPr="00961C80" w:rsidRDefault="006772BF" w:rsidP="00641DA3">
            <w:pPr>
              <w:spacing w:line="360" w:lineRule="auto"/>
              <w:jc w:val="thaiDistribute"/>
              <w:rPr>
                <w:rFonts w:cs="Arial"/>
                <w:cs/>
                <w:lang w:val="en-GB"/>
              </w:rPr>
            </w:pPr>
          </w:p>
        </w:tc>
        <w:tc>
          <w:tcPr>
            <w:tcW w:w="1988" w:type="dxa"/>
            <w:tcBorders>
              <w:bottom w:val="single" w:sz="4" w:space="0" w:color="auto"/>
            </w:tcBorders>
            <w:vAlign w:val="bottom"/>
          </w:tcPr>
          <w:p w14:paraId="294217FF" w14:textId="77777777" w:rsidR="006772BF" w:rsidRPr="00961C80" w:rsidRDefault="006772BF" w:rsidP="00641DA3">
            <w:pPr>
              <w:tabs>
                <w:tab w:val="clear" w:pos="227"/>
                <w:tab w:val="clear" w:pos="454"/>
                <w:tab w:val="clear" w:pos="680"/>
                <w:tab w:val="clear" w:pos="907"/>
                <w:tab w:val="clear" w:pos="1644"/>
                <w:tab w:val="clear" w:pos="1871"/>
              </w:tabs>
              <w:spacing w:line="360" w:lineRule="auto"/>
              <w:jc w:val="center"/>
              <w:rPr>
                <w:rFonts w:cs="Arial"/>
              </w:rPr>
            </w:pPr>
            <w:r w:rsidRPr="00961C80">
              <w:rPr>
                <w:rFonts w:cs="Arial"/>
              </w:rPr>
              <w:t>CONSOLIDATED F/S</w:t>
            </w:r>
          </w:p>
        </w:tc>
        <w:tc>
          <w:tcPr>
            <w:tcW w:w="109" w:type="dxa"/>
            <w:vAlign w:val="bottom"/>
          </w:tcPr>
          <w:p w14:paraId="679F5632" w14:textId="77777777" w:rsidR="006772BF" w:rsidRPr="00961C80" w:rsidRDefault="006772BF" w:rsidP="00641DA3">
            <w:pPr>
              <w:tabs>
                <w:tab w:val="clear" w:pos="227"/>
                <w:tab w:val="clear" w:pos="454"/>
                <w:tab w:val="clear" w:pos="680"/>
                <w:tab w:val="clear" w:pos="907"/>
                <w:tab w:val="clear" w:pos="1644"/>
                <w:tab w:val="clear" w:pos="1871"/>
              </w:tabs>
              <w:spacing w:line="360" w:lineRule="auto"/>
              <w:ind w:right="142"/>
              <w:rPr>
                <w:rFonts w:cs="Arial"/>
              </w:rPr>
            </w:pPr>
          </w:p>
        </w:tc>
        <w:tc>
          <w:tcPr>
            <w:tcW w:w="1431" w:type="dxa"/>
            <w:tcBorders>
              <w:bottom w:val="single" w:sz="4" w:space="0" w:color="auto"/>
            </w:tcBorders>
            <w:vAlign w:val="bottom"/>
          </w:tcPr>
          <w:p w14:paraId="66BA9DB8" w14:textId="77777777" w:rsidR="006772BF" w:rsidRPr="00961C80" w:rsidRDefault="006772BF" w:rsidP="00641DA3">
            <w:pPr>
              <w:tabs>
                <w:tab w:val="clear" w:pos="227"/>
                <w:tab w:val="clear" w:pos="454"/>
                <w:tab w:val="clear" w:pos="680"/>
                <w:tab w:val="clear" w:pos="907"/>
                <w:tab w:val="clear" w:pos="1644"/>
                <w:tab w:val="clear" w:pos="1871"/>
              </w:tabs>
              <w:spacing w:line="360" w:lineRule="auto"/>
              <w:jc w:val="center"/>
              <w:rPr>
                <w:rFonts w:cs="Arial"/>
              </w:rPr>
            </w:pPr>
            <w:r w:rsidRPr="00961C80">
              <w:rPr>
                <w:rFonts w:cs="Arial"/>
              </w:rPr>
              <w:t>SEPARATE F/S</w:t>
            </w:r>
          </w:p>
        </w:tc>
      </w:tr>
      <w:tr w:rsidR="00724F38" w:rsidRPr="00961C80" w14:paraId="0DCACE41" w14:textId="77777777" w:rsidTr="00F33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19" w:type="dxa"/>
            <w:tcBorders>
              <w:top w:val="nil"/>
              <w:left w:val="nil"/>
              <w:bottom w:val="nil"/>
              <w:right w:val="nil"/>
            </w:tcBorders>
            <w:vAlign w:val="center"/>
          </w:tcPr>
          <w:p w14:paraId="0D26AB67" w14:textId="77777777" w:rsidR="00724F38" w:rsidRPr="00961C80" w:rsidRDefault="00724F38" w:rsidP="00641DA3">
            <w:pPr>
              <w:tabs>
                <w:tab w:val="left" w:pos="494"/>
              </w:tabs>
              <w:spacing w:line="360" w:lineRule="auto"/>
              <w:ind w:left="35"/>
              <w:jc w:val="thaiDistribute"/>
              <w:rPr>
                <w:rFonts w:cs="Arial"/>
                <w:lang w:val="en-GB"/>
              </w:rPr>
            </w:pPr>
            <w:r w:rsidRPr="00961C80">
              <w:rPr>
                <w:rFonts w:cs="Arial"/>
                <w:lang w:val="en-GB"/>
              </w:rPr>
              <w:t>Intangible assets - net beginning balance</w:t>
            </w:r>
          </w:p>
        </w:tc>
        <w:tc>
          <w:tcPr>
            <w:tcW w:w="1988" w:type="dxa"/>
            <w:tcBorders>
              <w:top w:val="nil"/>
              <w:left w:val="nil"/>
              <w:bottom w:val="nil"/>
              <w:right w:val="nil"/>
            </w:tcBorders>
          </w:tcPr>
          <w:p w14:paraId="1F8A3682" w14:textId="4A5E857F" w:rsidR="00724F38" w:rsidRPr="00961C80" w:rsidRDefault="00724F38" w:rsidP="00641DA3">
            <w:pPr>
              <w:pStyle w:val="acctfourfigures"/>
              <w:tabs>
                <w:tab w:val="clear" w:pos="765"/>
                <w:tab w:val="decimal" w:pos="1431"/>
              </w:tabs>
              <w:spacing w:line="360" w:lineRule="auto"/>
              <w:ind w:right="11"/>
              <w:rPr>
                <w:rFonts w:ascii="Arial" w:hAnsi="Arial" w:cs="Arial"/>
                <w:sz w:val="18"/>
                <w:szCs w:val="18"/>
                <w:lang w:val="en-US" w:bidi="th-TH"/>
              </w:rPr>
            </w:pPr>
            <w:r w:rsidRPr="00961C80">
              <w:rPr>
                <w:rFonts w:ascii="Arial" w:hAnsi="Arial" w:cs="Arial"/>
                <w:sz w:val="18"/>
                <w:szCs w:val="18"/>
              </w:rPr>
              <w:t>4,085,900</w:t>
            </w:r>
          </w:p>
        </w:tc>
        <w:tc>
          <w:tcPr>
            <w:tcW w:w="109" w:type="dxa"/>
            <w:tcBorders>
              <w:top w:val="nil"/>
              <w:left w:val="nil"/>
              <w:bottom w:val="nil"/>
              <w:right w:val="nil"/>
            </w:tcBorders>
          </w:tcPr>
          <w:p w14:paraId="1459D386" w14:textId="77777777" w:rsidR="00724F38" w:rsidRPr="00961C80" w:rsidRDefault="00724F38" w:rsidP="00641DA3">
            <w:pPr>
              <w:spacing w:line="360" w:lineRule="auto"/>
              <w:ind w:right="141"/>
              <w:jc w:val="right"/>
              <w:rPr>
                <w:rFonts w:cs="Arial"/>
                <w:lang w:val="en-GB"/>
              </w:rPr>
            </w:pPr>
          </w:p>
        </w:tc>
        <w:tc>
          <w:tcPr>
            <w:tcW w:w="1431" w:type="dxa"/>
            <w:tcBorders>
              <w:top w:val="nil"/>
              <w:left w:val="nil"/>
              <w:bottom w:val="nil"/>
              <w:right w:val="nil"/>
            </w:tcBorders>
          </w:tcPr>
          <w:p w14:paraId="55147B4B" w14:textId="200456D4" w:rsidR="00724F38" w:rsidRPr="00961C80" w:rsidRDefault="00724F38" w:rsidP="00641DA3">
            <w:pPr>
              <w:pStyle w:val="acctfourfigures"/>
              <w:tabs>
                <w:tab w:val="clear" w:pos="765"/>
                <w:tab w:val="decimal" w:pos="1037"/>
              </w:tabs>
              <w:spacing w:line="360" w:lineRule="auto"/>
              <w:ind w:right="11"/>
              <w:rPr>
                <w:rFonts w:ascii="Arial" w:hAnsi="Arial" w:cs="Arial"/>
                <w:sz w:val="18"/>
                <w:szCs w:val="18"/>
              </w:rPr>
            </w:pPr>
            <w:r w:rsidRPr="00961C80">
              <w:rPr>
                <w:rFonts w:ascii="Arial" w:hAnsi="Arial" w:cs="Arial"/>
                <w:sz w:val="18"/>
                <w:szCs w:val="18"/>
              </w:rPr>
              <w:t>277,219</w:t>
            </w:r>
          </w:p>
        </w:tc>
      </w:tr>
      <w:tr w:rsidR="000451B2" w:rsidRPr="00961C80" w14:paraId="180BFC2D" w14:textId="77777777" w:rsidTr="00F33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19" w:type="dxa"/>
            <w:tcBorders>
              <w:top w:val="nil"/>
              <w:left w:val="nil"/>
              <w:bottom w:val="nil"/>
              <w:right w:val="nil"/>
            </w:tcBorders>
          </w:tcPr>
          <w:p w14:paraId="38575D91" w14:textId="04083DA4" w:rsidR="000451B2" w:rsidRPr="00961C80" w:rsidRDefault="000451B2" w:rsidP="00641DA3">
            <w:pPr>
              <w:tabs>
                <w:tab w:val="clear" w:pos="454"/>
                <w:tab w:val="left" w:pos="494"/>
              </w:tabs>
              <w:spacing w:line="360" w:lineRule="auto"/>
              <w:ind w:left="35"/>
              <w:jc w:val="thaiDistribute"/>
              <w:rPr>
                <w:rFonts w:cs="Arial"/>
                <w:cs/>
              </w:rPr>
            </w:pPr>
            <w:r w:rsidRPr="00961C80">
              <w:rPr>
                <w:rFonts w:cs="Arial"/>
                <w:u w:val="single"/>
              </w:rPr>
              <w:t>Add</w:t>
            </w:r>
            <w:r w:rsidRPr="00961C80">
              <w:rPr>
                <w:rFonts w:cs="Arial"/>
              </w:rPr>
              <w:tab/>
              <w:t>purchased during the period</w:t>
            </w:r>
          </w:p>
        </w:tc>
        <w:tc>
          <w:tcPr>
            <w:tcW w:w="1988" w:type="dxa"/>
            <w:tcBorders>
              <w:top w:val="nil"/>
              <w:left w:val="nil"/>
              <w:bottom w:val="nil"/>
              <w:right w:val="nil"/>
            </w:tcBorders>
          </w:tcPr>
          <w:p w14:paraId="0AAD683C" w14:textId="47BE3134" w:rsidR="000451B2" w:rsidRPr="00961C80" w:rsidRDefault="000451B2" w:rsidP="00641DA3">
            <w:pPr>
              <w:pStyle w:val="acctfourfigures"/>
              <w:tabs>
                <w:tab w:val="clear" w:pos="765"/>
                <w:tab w:val="decimal" w:pos="1431"/>
              </w:tabs>
              <w:spacing w:line="360" w:lineRule="auto"/>
              <w:ind w:right="11"/>
              <w:rPr>
                <w:rFonts w:ascii="Arial" w:hAnsi="Arial" w:cs="Arial"/>
                <w:sz w:val="18"/>
                <w:szCs w:val="18"/>
                <w:lang w:val="en-US"/>
              </w:rPr>
            </w:pPr>
            <w:r w:rsidRPr="00961C80">
              <w:rPr>
                <w:rFonts w:ascii="Arial" w:hAnsi="Arial" w:cs="Arial"/>
                <w:sz w:val="18"/>
                <w:szCs w:val="18"/>
              </w:rPr>
              <w:t>4,162,818</w:t>
            </w:r>
          </w:p>
        </w:tc>
        <w:tc>
          <w:tcPr>
            <w:tcW w:w="109" w:type="dxa"/>
            <w:tcBorders>
              <w:top w:val="nil"/>
              <w:left w:val="nil"/>
              <w:bottom w:val="nil"/>
              <w:right w:val="nil"/>
            </w:tcBorders>
          </w:tcPr>
          <w:p w14:paraId="39847022" w14:textId="77777777" w:rsidR="000451B2" w:rsidRPr="00961C80" w:rsidRDefault="000451B2" w:rsidP="00641DA3">
            <w:pPr>
              <w:spacing w:line="360" w:lineRule="auto"/>
              <w:ind w:right="141"/>
              <w:jc w:val="right"/>
              <w:rPr>
                <w:rFonts w:cs="Arial"/>
                <w:lang w:val="en-GB"/>
              </w:rPr>
            </w:pPr>
          </w:p>
        </w:tc>
        <w:tc>
          <w:tcPr>
            <w:tcW w:w="1431" w:type="dxa"/>
            <w:tcBorders>
              <w:top w:val="nil"/>
              <w:left w:val="nil"/>
              <w:bottom w:val="nil"/>
              <w:right w:val="nil"/>
            </w:tcBorders>
          </w:tcPr>
          <w:p w14:paraId="28CE93E2" w14:textId="04C5F9CD" w:rsidR="000451B2" w:rsidRPr="00961C80" w:rsidRDefault="000451B2" w:rsidP="00641DA3">
            <w:pPr>
              <w:pStyle w:val="acctfourfigures"/>
              <w:tabs>
                <w:tab w:val="clear" w:pos="765"/>
                <w:tab w:val="decimal" w:pos="1037"/>
              </w:tabs>
              <w:spacing w:line="360" w:lineRule="auto"/>
              <w:ind w:right="11"/>
              <w:rPr>
                <w:rFonts w:ascii="Arial" w:hAnsi="Arial" w:cs="Arial"/>
                <w:sz w:val="18"/>
                <w:szCs w:val="18"/>
              </w:rPr>
            </w:pPr>
            <w:r w:rsidRPr="00961C80">
              <w:rPr>
                <w:rFonts w:ascii="Arial" w:hAnsi="Arial" w:cs="Arial"/>
                <w:sz w:val="18"/>
                <w:szCs w:val="18"/>
              </w:rPr>
              <w:t>463,813</w:t>
            </w:r>
          </w:p>
        </w:tc>
      </w:tr>
      <w:tr w:rsidR="000451B2" w:rsidRPr="00961C80" w14:paraId="06C25189" w14:textId="77777777" w:rsidTr="00F33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19" w:type="dxa"/>
            <w:tcBorders>
              <w:top w:val="nil"/>
              <w:left w:val="nil"/>
              <w:bottom w:val="nil"/>
              <w:right w:val="nil"/>
            </w:tcBorders>
          </w:tcPr>
          <w:p w14:paraId="1ED6113B" w14:textId="21ED0F7F" w:rsidR="000451B2" w:rsidRPr="00961C80" w:rsidRDefault="000451B2" w:rsidP="00641DA3">
            <w:pPr>
              <w:tabs>
                <w:tab w:val="clear" w:pos="454"/>
                <w:tab w:val="left" w:pos="494"/>
              </w:tabs>
              <w:spacing w:line="360" w:lineRule="auto"/>
              <w:ind w:left="35"/>
              <w:jc w:val="thaiDistribute"/>
              <w:rPr>
                <w:rFonts w:cs="Arial"/>
                <w:u w:val="single"/>
              </w:rPr>
            </w:pPr>
            <w:r w:rsidRPr="00961C80">
              <w:rPr>
                <w:rFonts w:cs="Arial"/>
                <w:u w:val="single"/>
              </w:rPr>
              <w:t>Less</w:t>
            </w:r>
            <w:r w:rsidRPr="00961C80">
              <w:rPr>
                <w:rFonts w:cs="Arial"/>
              </w:rPr>
              <w:tab/>
              <w:t>reclassify to cost</w:t>
            </w:r>
            <w:r w:rsidRPr="00961C80">
              <w:rPr>
                <w:rFonts w:cs="Arial"/>
                <w:u w:val="single"/>
              </w:rPr>
              <w:t xml:space="preserve"> </w:t>
            </w:r>
          </w:p>
        </w:tc>
        <w:tc>
          <w:tcPr>
            <w:tcW w:w="1988" w:type="dxa"/>
            <w:tcBorders>
              <w:top w:val="nil"/>
              <w:left w:val="nil"/>
              <w:bottom w:val="nil"/>
              <w:right w:val="nil"/>
            </w:tcBorders>
          </w:tcPr>
          <w:p w14:paraId="155FD7D5" w14:textId="6672722D" w:rsidR="000451B2" w:rsidRPr="00961C80" w:rsidRDefault="000451B2" w:rsidP="00641DA3">
            <w:pPr>
              <w:pStyle w:val="acctfourfigures"/>
              <w:tabs>
                <w:tab w:val="clear" w:pos="765"/>
                <w:tab w:val="decimal" w:pos="1431"/>
              </w:tabs>
              <w:spacing w:line="360" w:lineRule="auto"/>
              <w:ind w:right="11"/>
              <w:rPr>
                <w:rFonts w:ascii="Arial" w:hAnsi="Arial" w:cs="Arial"/>
                <w:sz w:val="18"/>
                <w:szCs w:val="18"/>
                <w:lang w:val="en-US"/>
              </w:rPr>
            </w:pPr>
            <w:r w:rsidRPr="00961C80">
              <w:rPr>
                <w:rFonts w:ascii="Arial" w:hAnsi="Arial" w:cs="Arial"/>
                <w:sz w:val="18"/>
                <w:szCs w:val="18"/>
              </w:rPr>
              <w:t>(874,875)</w:t>
            </w:r>
          </w:p>
        </w:tc>
        <w:tc>
          <w:tcPr>
            <w:tcW w:w="109" w:type="dxa"/>
            <w:tcBorders>
              <w:top w:val="nil"/>
              <w:left w:val="nil"/>
              <w:bottom w:val="nil"/>
              <w:right w:val="nil"/>
            </w:tcBorders>
          </w:tcPr>
          <w:p w14:paraId="18E7C03A" w14:textId="77777777" w:rsidR="000451B2" w:rsidRPr="00961C80" w:rsidRDefault="000451B2" w:rsidP="00641DA3">
            <w:pPr>
              <w:spacing w:line="360" w:lineRule="auto"/>
              <w:ind w:right="141"/>
              <w:jc w:val="right"/>
              <w:rPr>
                <w:rFonts w:cs="Arial"/>
                <w:lang w:val="en-GB"/>
              </w:rPr>
            </w:pPr>
          </w:p>
        </w:tc>
        <w:tc>
          <w:tcPr>
            <w:tcW w:w="1431" w:type="dxa"/>
            <w:tcBorders>
              <w:top w:val="nil"/>
              <w:left w:val="nil"/>
              <w:bottom w:val="nil"/>
              <w:right w:val="nil"/>
            </w:tcBorders>
          </w:tcPr>
          <w:p w14:paraId="0DC62D3E" w14:textId="3A0CD170" w:rsidR="000451B2" w:rsidRPr="00961C80" w:rsidRDefault="000451B2" w:rsidP="00641DA3">
            <w:pPr>
              <w:pStyle w:val="acctfourfigures"/>
              <w:tabs>
                <w:tab w:val="clear" w:pos="765"/>
                <w:tab w:val="decimal" w:pos="1037"/>
              </w:tabs>
              <w:spacing w:line="360" w:lineRule="auto"/>
              <w:ind w:right="11"/>
              <w:rPr>
                <w:rFonts w:ascii="Arial" w:hAnsi="Arial" w:cs="Arial"/>
                <w:sz w:val="18"/>
                <w:szCs w:val="18"/>
              </w:rPr>
            </w:pPr>
            <w:r w:rsidRPr="00961C80">
              <w:rPr>
                <w:rFonts w:ascii="Arial" w:hAnsi="Arial" w:cs="Arial"/>
                <w:sz w:val="18"/>
                <w:szCs w:val="18"/>
              </w:rPr>
              <w:t>-</w:t>
            </w:r>
          </w:p>
        </w:tc>
      </w:tr>
      <w:tr w:rsidR="000451B2" w:rsidRPr="00961C80" w14:paraId="54016BD5" w14:textId="77777777" w:rsidTr="00F33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19" w:type="dxa"/>
            <w:tcBorders>
              <w:top w:val="nil"/>
              <w:left w:val="nil"/>
              <w:bottom w:val="nil"/>
              <w:right w:val="nil"/>
            </w:tcBorders>
          </w:tcPr>
          <w:p w14:paraId="67BE961C" w14:textId="16376DC2" w:rsidR="000451B2" w:rsidRPr="00961C80" w:rsidRDefault="000451B2" w:rsidP="00641DA3">
            <w:pPr>
              <w:tabs>
                <w:tab w:val="clear" w:pos="454"/>
                <w:tab w:val="left" w:pos="494"/>
              </w:tabs>
              <w:spacing w:line="360" w:lineRule="auto"/>
              <w:ind w:left="35"/>
              <w:jc w:val="thaiDistribute"/>
              <w:rPr>
                <w:rFonts w:cs="Arial"/>
              </w:rPr>
            </w:pPr>
            <w:r w:rsidRPr="00961C80">
              <w:rPr>
                <w:rFonts w:cs="Arial"/>
                <w:u w:val="single"/>
              </w:rPr>
              <w:t>Less</w:t>
            </w:r>
            <w:r w:rsidRPr="00961C80">
              <w:rPr>
                <w:rFonts w:cs="Arial"/>
                <w:cs/>
              </w:rPr>
              <w:tab/>
            </w:r>
            <w:r w:rsidRPr="00961C80">
              <w:rPr>
                <w:rFonts w:cs="Arial"/>
              </w:rPr>
              <w:t>amortization for the period</w:t>
            </w:r>
          </w:p>
        </w:tc>
        <w:tc>
          <w:tcPr>
            <w:tcW w:w="1988" w:type="dxa"/>
            <w:tcBorders>
              <w:top w:val="nil"/>
              <w:left w:val="nil"/>
              <w:bottom w:val="nil"/>
              <w:right w:val="nil"/>
            </w:tcBorders>
          </w:tcPr>
          <w:p w14:paraId="1591A9DC" w14:textId="4F9323D4" w:rsidR="000451B2" w:rsidRPr="00961C80" w:rsidRDefault="000451B2" w:rsidP="00641DA3">
            <w:pPr>
              <w:pStyle w:val="acctfourfigures"/>
              <w:tabs>
                <w:tab w:val="clear" w:pos="765"/>
                <w:tab w:val="decimal" w:pos="1431"/>
              </w:tabs>
              <w:spacing w:line="360" w:lineRule="auto"/>
              <w:ind w:right="11"/>
              <w:rPr>
                <w:rFonts w:ascii="Arial" w:hAnsi="Arial" w:cs="Arial"/>
                <w:sz w:val="18"/>
                <w:szCs w:val="18"/>
                <w:cs/>
                <w:lang w:val="en-US"/>
              </w:rPr>
            </w:pPr>
            <w:r w:rsidRPr="00961C80">
              <w:rPr>
                <w:rFonts w:ascii="Arial" w:hAnsi="Arial" w:cs="Arial"/>
                <w:sz w:val="18"/>
                <w:szCs w:val="18"/>
              </w:rPr>
              <w:t>(119,012)</w:t>
            </w:r>
          </w:p>
        </w:tc>
        <w:tc>
          <w:tcPr>
            <w:tcW w:w="109" w:type="dxa"/>
            <w:tcBorders>
              <w:top w:val="nil"/>
              <w:left w:val="nil"/>
              <w:bottom w:val="nil"/>
              <w:right w:val="nil"/>
            </w:tcBorders>
          </w:tcPr>
          <w:p w14:paraId="102E0FCD" w14:textId="77777777" w:rsidR="000451B2" w:rsidRPr="00961C80" w:rsidRDefault="000451B2" w:rsidP="00641DA3">
            <w:pPr>
              <w:spacing w:line="360" w:lineRule="auto"/>
              <w:ind w:right="141"/>
              <w:jc w:val="right"/>
              <w:rPr>
                <w:rFonts w:cs="Arial"/>
                <w:lang w:val="en-GB"/>
              </w:rPr>
            </w:pPr>
          </w:p>
        </w:tc>
        <w:tc>
          <w:tcPr>
            <w:tcW w:w="1431" w:type="dxa"/>
            <w:tcBorders>
              <w:top w:val="nil"/>
              <w:left w:val="nil"/>
              <w:bottom w:val="nil"/>
              <w:right w:val="nil"/>
            </w:tcBorders>
          </w:tcPr>
          <w:p w14:paraId="5220EBC3" w14:textId="18CB96B9" w:rsidR="000451B2" w:rsidRPr="00961C80" w:rsidRDefault="000451B2" w:rsidP="00641DA3">
            <w:pPr>
              <w:pStyle w:val="acctfourfigures"/>
              <w:tabs>
                <w:tab w:val="clear" w:pos="765"/>
                <w:tab w:val="decimal" w:pos="1037"/>
              </w:tabs>
              <w:spacing w:line="360" w:lineRule="auto"/>
              <w:ind w:right="11"/>
              <w:rPr>
                <w:rFonts w:ascii="Arial" w:hAnsi="Arial" w:cs="Arial"/>
                <w:sz w:val="18"/>
                <w:szCs w:val="18"/>
              </w:rPr>
            </w:pPr>
            <w:r w:rsidRPr="00961C80">
              <w:rPr>
                <w:rFonts w:ascii="Arial" w:hAnsi="Arial" w:cs="Arial"/>
                <w:sz w:val="18"/>
                <w:szCs w:val="18"/>
              </w:rPr>
              <w:t>(116,194)</w:t>
            </w:r>
          </w:p>
        </w:tc>
      </w:tr>
      <w:tr w:rsidR="000451B2" w:rsidRPr="00961C80" w14:paraId="154F5835" w14:textId="77777777" w:rsidTr="00F332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5319" w:type="dxa"/>
            <w:tcBorders>
              <w:top w:val="nil"/>
              <w:left w:val="nil"/>
              <w:bottom w:val="nil"/>
              <w:right w:val="nil"/>
            </w:tcBorders>
          </w:tcPr>
          <w:p w14:paraId="5592BBF8" w14:textId="77777777" w:rsidR="000451B2" w:rsidRPr="00961C80" w:rsidRDefault="000451B2" w:rsidP="00641DA3">
            <w:pPr>
              <w:tabs>
                <w:tab w:val="left" w:pos="494"/>
              </w:tabs>
              <w:spacing w:line="360" w:lineRule="auto"/>
              <w:ind w:left="35"/>
              <w:jc w:val="thaiDistribute"/>
              <w:rPr>
                <w:rFonts w:cs="Arial"/>
                <w:cs/>
              </w:rPr>
            </w:pPr>
            <w:r w:rsidRPr="00961C80">
              <w:rPr>
                <w:rFonts w:cs="Arial"/>
              </w:rPr>
              <w:t>Intangible assets - net ending balance</w:t>
            </w:r>
          </w:p>
        </w:tc>
        <w:tc>
          <w:tcPr>
            <w:tcW w:w="1988" w:type="dxa"/>
            <w:tcBorders>
              <w:top w:val="single" w:sz="4" w:space="0" w:color="auto"/>
              <w:left w:val="nil"/>
              <w:bottom w:val="single" w:sz="12" w:space="0" w:color="auto"/>
              <w:right w:val="nil"/>
            </w:tcBorders>
          </w:tcPr>
          <w:p w14:paraId="79420104" w14:textId="5AD2630A" w:rsidR="000451B2" w:rsidRPr="00961C80" w:rsidRDefault="000451B2" w:rsidP="00641DA3">
            <w:pPr>
              <w:pStyle w:val="acctfourfigures"/>
              <w:tabs>
                <w:tab w:val="clear" w:pos="765"/>
                <w:tab w:val="decimal" w:pos="1431"/>
              </w:tabs>
              <w:spacing w:line="360" w:lineRule="auto"/>
              <w:ind w:right="11"/>
              <w:rPr>
                <w:rFonts w:ascii="Arial" w:hAnsi="Arial" w:cs="Arial"/>
                <w:sz w:val="18"/>
                <w:szCs w:val="18"/>
                <w:lang w:val="en-US" w:bidi="th-TH"/>
              </w:rPr>
            </w:pPr>
            <w:r w:rsidRPr="00961C80">
              <w:rPr>
                <w:rFonts w:ascii="Arial" w:hAnsi="Arial" w:cs="Arial"/>
                <w:sz w:val="18"/>
                <w:szCs w:val="18"/>
              </w:rPr>
              <w:t>7,254,831</w:t>
            </w:r>
          </w:p>
        </w:tc>
        <w:tc>
          <w:tcPr>
            <w:tcW w:w="109" w:type="dxa"/>
            <w:tcBorders>
              <w:top w:val="nil"/>
              <w:left w:val="nil"/>
              <w:bottom w:val="nil"/>
              <w:right w:val="nil"/>
            </w:tcBorders>
          </w:tcPr>
          <w:p w14:paraId="742DF42E" w14:textId="77777777" w:rsidR="000451B2" w:rsidRPr="00961C80" w:rsidRDefault="000451B2" w:rsidP="00641DA3">
            <w:pPr>
              <w:spacing w:line="360" w:lineRule="auto"/>
              <w:ind w:right="141"/>
              <w:jc w:val="right"/>
              <w:rPr>
                <w:rFonts w:cs="Arial"/>
                <w:lang w:val="en-GB"/>
              </w:rPr>
            </w:pPr>
          </w:p>
        </w:tc>
        <w:tc>
          <w:tcPr>
            <w:tcW w:w="1431" w:type="dxa"/>
            <w:tcBorders>
              <w:top w:val="single" w:sz="4" w:space="0" w:color="auto"/>
              <w:left w:val="nil"/>
              <w:bottom w:val="single" w:sz="12" w:space="0" w:color="auto"/>
              <w:right w:val="nil"/>
            </w:tcBorders>
          </w:tcPr>
          <w:p w14:paraId="21FD811F" w14:textId="5561F34C" w:rsidR="000451B2" w:rsidRPr="00961C80" w:rsidRDefault="000451B2" w:rsidP="00641DA3">
            <w:pPr>
              <w:pStyle w:val="acctfourfigures"/>
              <w:tabs>
                <w:tab w:val="clear" w:pos="765"/>
                <w:tab w:val="decimal" w:pos="1037"/>
              </w:tabs>
              <w:spacing w:line="360" w:lineRule="auto"/>
              <w:ind w:right="11"/>
              <w:rPr>
                <w:rFonts w:ascii="Arial" w:hAnsi="Arial" w:cs="Arial"/>
                <w:sz w:val="18"/>
                <w:szCs w:val="18"/>
              </w:rPr>
            </w:pPr>
            <w:r w:rsidRPr="00961C80">
              <w:rPr>
                <w:rFonts w:ascii="Arial" w:hAnsi="Arial" w:cs="Arial"/>
                <w:sz w:val="18"/>
                <w:szCs w:val="18"/>
              </w:rPr>
              <w:t>624,838</w:t>
            </w:r>
          </w:p>
        </w:tc>
      </w:tr>
    </w:tbl>
    <w:p w14:paraId="5E5DB9F0" w14:textId="77777777" w:rsidR="006772BF" w:rsidRPr="00961C80" w:rsidRDefault="006772BF" w:rsidP="00641DA3">
      <w:pPr>
        <w:spacing w:line="360" w:lineRule="auto"/>
        <w:jc w:val="thaiDistribute"/>
        <w:rPr>
          <w:rFonts w:cs="Arial"/>
          <w:sz w:val="20"/>
          <w:szCs w:val="20"/>
        </w:rPr>
      </w:pPr>
    </w:p>
    <w:bookmarkEnd w:id="6"/>
    <w:p w14:paraId="4CB31EC1" w14:textId="77777777" w:rsidR="006772BF" w:rsidRPr="00961C80" w:rsidRDefault="006772BF" w:rsidP="00641DA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61C80">
        <w:rPr>
          <w:rFonts w:cs="Arial"/>
          <w:spacing w:val="-4"/>
          <w:sz w:val="20"/>
          <w:szCs w:val="20"/>
          <w:u w:val="single"/>
          <w:lang w:val="en-GB"/>
        </w:rPr>
        <w:t>SHAREHOLDERS’ EQUITY</w:t>
      </w:r>
    </w:p>
    <w:p w14:paraId="0EAFA18A"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Style w:val="y2iqfc"/>
          <w:rFonts w:cs="Arial"/>
          <w:color w:val="202124"/>
          <w:sz w:val="16"/>
          <w:szCs w:val="16"/>
          <w:lang w:val="en"/>
        </w:rPr>
      </w:pPr>
    </w:p>
    <w:p w14:paraId="02D4F34B" w14:textId="77777777" w:rsidR="006772BF" w:rsidRPr="00961C80" w:rsidRDefault="006772BF" w:rsidP="00641DA3">
      <w:pPr>
        <w:pStyle w:val="BlockText"/>
        <w:tabs>
          <w:tab w:val="clear" w:pos="2160"/>
        </w:tabs>
        <w:spacing w:line="360" w:lineRule="auto"/>
        <w:ind w:left="360" w:right="-5" w:firstLine="0"/>
        <w:rPr>
          <w:rFonts w:ascii="Arial" w:hAnsi="Arial" w:cs="Arial"/>
          <w:i/>
          <w:iCs/>
          <w:spacing w:val="-4"/>
          <w:sz w:val="20"/>
          <w:szCs w:val="20"/>
          <w:u w:val="single"/>
          <w:lang w:val="en-GB"/>
        </w:rPr>
      </w:pPr>
      <w:r w:rsidRPr="00961C80">
        <w:rPr>
          <w:rStyle w:val="y2iqfc"/>
          <w:rFonts w:ascii="Arial" w:hAnsi="Arial" w:cs="Arial"/>
          <w:i/>
          <w:iCs/>
          <w:color w:val="202124"/>
          <w:sz w:val="20"/>
          <w:szCs w:val="20"/>
          <w:lang w:val="en"/>
        </w:rPr>
        <w:t>Share capital</w:t>
      </w:r>
    </w:p>
    <w:tbl>
      <w:tblPr>
        <w:tblStyle w:val="TableGrid"/>
        <w:tblW w:w="884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800"/>
        <w:gridCol w:w="1187"/>
        <w:gridCol w:w="990"/>
        <w:gridCol w:w="1282"/>
        <w:gridCol w:w="106"/>
        <w:gridCol w:w="1187"/>
        <w:gridCol w:w="1009"/>
        <w:gridCol w:w="1282"/>
      </w:tblGrid>
      <w:tr w:rsidR="006772BF" w:rsidRPr="00961C80" w14:paraId="06A1BA0B" w14:textId="77777777" w:rsidTr="00741F65">
        <w:tc>
          <w:tcPr>
            <w:tcW w:w="1800" w:type="dxa"/>
          </w:tcPr>
          <w:p w14:paraId="3E8634A6"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 w:hanging="25"/>
              <w:jc w:val="thaiDistribute"/>
              <w:rPr>
                <w:rFonts w:cs="Arial"/>
                <w:lang w:val="en"/>
              </w:rPr>
            </w:pPr>
          </w:p>
        </w:tc>
        <w:tc>
          <w:tcPr>
            <w:tcW w:w="3459" w:type="dxa"/>
            <w:gridSpan w:val="3"/>
          </w:tcPr>
          <w:p w14:paraId="3D9EAB2F"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961C80">
              <w:rPr>
                <w:rFonts w:cs="Arial"/>
              </w:rPr>
              <w:t>Authorized share capital</w:t>
            </w:r>
          </w:p>
        </w:tc>
        <w:tc>
          <w:tcPr>
            <w:tcW w:w="106" w:type="dxa"/>
          </w:tcPr>
          <w:p w14:paraId="0B1A039E"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3478" w:type="dxa"/>
            <w:gridSpan w:val="3"/>
          </w:tcPr>
          <w:p w14:paraId="00097A34"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961C80">
              <w:rPr>
                <w:rFonts w:cs="Arial"/>
              </w:rPr>
              <w:t>Paid-up share capital</w:t>
            </w:r>
          </w:p>
        </w:tc>
      </w:tr>
      <w:tr w:rsidR="006772BF" w:rsidRPr="00961C80" w14:paraId="6E12A879" w14:textId="77777777" w:rsidTr="00741F65">
        <w:tc>
          <w:tcPr>
            <w:tcW w:w="1800" w:type="dxa"/>
          </w:tcPr>
          <w:p w14:paraId="056ADE5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9" w:right="545" w:firstLine="1"/>
              <w:jc w:val="right"/>
              <w:rPr>
                <w:rFonts w:cs="Arial"/>
              </w:rPr>
            </w:pPr>
          </w:p>
        </w:tc>
        <w:tc>
          <w:tcPr>
            <w:tcW w:w="1187" w:type="dxa"/>
          </w:tcPr>
          <w:p w14:paraId="6FE156EA"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rPr>
              <w:t>No. of</w:t>
            </w:r>
          </w:p>
          <w:p w14:paraId="32D04171"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rPr>
              <w:t>share</w:t>
            </w:r>
          </w:p>
        </w:tc>
        <w:tc>
          <w:tcPr>
            <w:tcW w:w="990" w:type="dxa"/>
          </w:tcPr>
          <w:p w14:paraId="7A6B6C2E"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rPr>
              <w:t>Per share</w:t>
            </w:r>
          </w:p>
          <w:p w14:paraId="062222A4"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cs/>
              </w:rPr>
              <w:t>(</w:t>
            </w:r>
            <w:r w:rsidRPr="00961C80">
              <w:rPr>
                <w:rFonts w:cs="Arial"/>
              </w:rPr>
              <w:t>Baht</w:t>
            </w:r>
            <w:r w:rsidRPr="00961C80">
              <w:rPr>
                <w:rFonts w:cs="Arial"/>
                <w:cs/>
              </w:rPr>
              <w:t>)</w:t>
            </w:r>
          </w:p>
        </w:tc>
        <w:tc>
          <w:tcPr>
            <w:tcW w:w="1282" w:type="dxa"/>
          </w:tcPr>
          <w:p w14:paraId="66979FDA"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rPr>
              <w:t>Amount</w:t>
            </w:r>
          </w:p>
          <w:p w14:paraId="61DC69D3"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cs/>
              </w:rPr>
              <w:t>(</w:t>
            </w:r>
            <w:r w:rsidRPr="00961C80">
              <w:rPr>
                <w:rFonts w:cs="Arial"/>
              </w:rPr>
              <w:t>Million Baht</w:t>
            </w:r>
            <w:r w:rsidRPr="00961C80">
              <w:rPr>
                <w:rFonts w:cs="Arial"/>
                <w:cs/>
              </w:rPr>
              <w:t>)</w:t>
            </w:r>
          </w:p>
        </w:tc>
        <w:tc>
          <w:tcPr>
            <w:tcW w:w="106" w:type="dxa"/>
          </w:tcPr>
          <w:p w14:paraId="5FD4B89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p>
        </w:tc>
        <w:tc>
          <w:tcPr>
            <w:tcW w:w="1187" w:type="dxa"/>
          </w:tcPr>
          <w:p w14:paraId="7EBB4DA0"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rPr>
              <w:t>No. of</w:t>
            </w:r>
          </w:p>
          <w:p w14:paraId="729DF739"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rPr>
              <w:t>share</w:t>
            </w:r>
          </w:p>
        </w:tc>
        <w:tc>
          <w:tcPr>
            <w:tcW w:w="1009" w:type="dxa"/>
          </w:tcPr>
          <w:p w14:paraId="3122288A"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rPr>
              <w:t>Per share</w:t>
            </w:r>
          </w:p>
          <w:p w14:paraId="067A0017"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cs/>
              </w:rPr>
              <w:t>(</w:t>
            </w:r>
            <w:r w:rsidRPr="00961C80">
              <w:rPr>
                <w:rFonts w:cs="Arial"/>
              </w:rPr>
              <w:t>Baht</w:t>
            </w:r>
            <w:r w:rsidRPr="00961C80">
              <w:rPr>
                <w:rFonts w:cs="Arial"/>
                <w:cs/>
              </w:rPr>
              <w:t>)</w:t>
            </w:r>
          </w:p>
        </w:tc>
        <w:tc>
          <w:tcPr>
            <w:tcW w:w="1282" w:type="dxa"/>
          </w:tcPr>
          <w:p w14:paraId="1162308D"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rPr>
              <w:t>Amount</w:t>
            </w:r>
          </w:p>
          <w:p w14:paraId="7EED3B8E" w14:textId="77777777" w:rsidR="006772BF" w:rsidRPr="00961C80" w:rsidRDefault="006772B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right="32"/>
              <w:jc w:val="center"/>
              <w:rPr>
                <w:rFonts w:cs="Arial"/>
              </w:rPr>
            </w:pPr>
            <w:r w:rsidRPr="00961C80">
              <w:rPr>
                <w:rFonts w:cs="Arial"/>
                <w:cs/>
              </w:rPr>
              <w:t>(</w:t>
            </w:r>
            <w:r w:rsidRPr="00961C80">
              <w:rPr>
                <w:rFonts w:cs="Arial"/>
              </w:rPr>
              <w:t>Million Baht</w:t>
            </w:r>
            <w:r w:rsidRPr="00961C80">
              <w:rPr>
                <w:rFonts w:cs="Arial"/>
                <w:cs/>
              </w:rPr>
              <w:t>)</w:t>
            </w:r>
          </w:p>
        </w:tc>
      </w:tr>
      <w:tr w:rsidR="006772BF" w:rsidRPr="00961C80" w14:paraId="0009A36F" w14:textId="77777777" w:rsidTr="00741F65">
        <w:tc>
          <w:tcPr>
            <w:tcW w:w="1800" w:type="dxa"/>
          </w:tcPr>
          <w:p w14:paraId="5CD62DC1" w14:textId="77777777" w:rsidR="006772BF" w:rsidRPr="00961C80" w:rsidRDefault="006772BF" w:rsidP="00641DA3">
            <w:pPr>
              <w:pStyle w:val="3"/>
              <w:tabs>
                <w:tab w:val="clear" w:pos="360"/>
                <w:tab w:val="clear" w:pos="720"/>
              </w:tabs>
              <w:spacing w:line="360" w:lineRule="auto"/>
              <w:ind w:left="29" w:right="-47"/>
              <w:jc w:val="thaiDistribute"/>
              <w:rPr>
                <w:rFonts w:ascii="Arial" w:hAnsi="Arial" w:cs="Arial"/>
                <w:b/>
                <w:bCs/>
                <w:sz w:val="18"/>
                <w:szCs w:val="18"/>
                <w:cs/>
                <w:lang w:val="en-US"/>
              </w:rPr>
            </w:pPr>
            <w:r w:rsidRPr="00961C80">
              <w:rPr>
                <w:rFonts w:ascii="Arial" w:hAnsi="Arial" w:cs="Arial"/>
                <w:b/>
                <w:bCs/>
                <w:sz w:val="18"/>
                <w:szCs w:val="18"/>
              </w:rPr>
              <w:t>1</w:t>
            </w:r>
            <w:r w:rsidRPr="00961C80">
              <w:rPr>
                <w:rFonts w:ascii="Arial" w:hAnsi="Arial" w:cs="Arial"/>
                <w:b/>
                <w:bCs/>
                <w:sz w:val="18"/>
                <w:szCs w:val="18"/>
                <w:cs/>
              </w:rPr>
              <w:t xml:space="preserve"> </w:t>
            </w:r>
            <w:r w:rsidRPr="00961C80">
              <w:rPr>
                <w:rFonts w:ascii="Arial" w:hAnsi="Arial" w:cs="Arial"/>
                <w:b/>
                <w:bCs/>
                <w:sz w:val="18"/>
                <w:szCs w:val="18"/>
              </w:rPr>
              <w:t>Januar</w:t>
            </w:r>
            <w:r w:rsidRPr="00961C80">
              <w:rPr>
                <w:rFonts w:ascii="Arial" w:hAnsi="Arial" w:cs="Arial"/>
                <w:b/>
                <w:bCs/>
                <w:sz w:val="18"/>
                <w:szCs w:val="18"/>
                <w:lang w:val="en-US"/>
              </w:rPr>
              <w:t>y 2023</w:t>
            </w:r>
          </w:p>
        </w:tc>
        <w:tc>
          <w:tcPr>
            <w:tcW w:w="1187" w:type="dxa"/>
          </w:tcPr>
          <w:p w14:paraId="1FA63270"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rPr>
            </w:pPr>
            <w:r w:rsidRPr="00961C80">
              <w:rPr>
                <w:rFonts w:cs="Arial"/>
                <w:b/>
                <w:bCs/>
              </w:rPr>
              <w:t>100,000,000</w:t>
            </w:r>
          </w:p>
        </w:tc>
        <w:tc>
          <w:tcPr>
            <w:tcW w:w="990" w:type="dxa"/>
          </w:tcPr>
          <w:p w14:paraId="45E9A6B0"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rPr>
            </w:pPr>
            <w:r w:rsidRPr="00961C80">
              <w:rPr>
                <w:rFonts w:cs="Arial"/>
                <w:b/>
                <w:bCs/>
              </w:rPr>
              <w:t>0.50</w:t>
            </w:r>
          </w:p>
        </w:tc>
        <w:tc>
          <w:tcPr>
            <w:tcW w:w="1282" w:type="dxa"/>
          </w:tcPr>
          <w:p w14:paraId="2FAC8A07"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rPr>
            </w:pPr>
            <w:r w:rsidRPr="00961C80">
              <w:rPr>
                <w:rFonts w:cs="Arial"/>
                <w:b/>
                <w:bCs/>
              </w:rPr>
              <w:t>50.00</w:t>
            </w:r>
          </w:p>
        </w:tc>
        <w:tc>
          <w:tcPr>
            <w:tcW w:w="106" w:type="dxa"/>
          </w:tcPr>
          <w:p w14:paraId="0937EB17"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rPr>
            </w:pPr>
          </w:p>
        </w:tc>
        <w:tc>
          <w:tcPr>
            <w:tcW w:w="1187" w:type="dxa"/>
          </w:tcPr>
          <w:p w14:paraId="41427BD7"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rPr>
            </w:pPr>
            <w:r w:rsidRPr="00961C80">
              <w:rPr>
                <w:rFonts w:cs="Arial"/>
                <w:b/>
                <w:bCs/>
              </w:rPr>
              <w:t>100,000,000</w:t>
            </w:r>
          </w:p>
        </w:tc>
        <w:tc>
          <w:tcPr>
            <w:tcW w:w="1009" w:type="dxa"/>
          </w:tcPr>
          <w:p w14:paraId="2E95C092"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rPr>
            </w:pPr>
            <w:r w:rsidRPr="00961C80">
              <w:rPr>
                <w:rFonts w:cs="Arial"/>
                <w:b/>
                <w:bCs/>
              </w:rPr>
              <w:t>0.50</w:t>
            </w:r>
          </w:p>
        </w:tc>
        <w:tc>
          <w:tcPr>
            <w:tcW w:w="1282" w:type="dxa"/>
          </w:tcPr>
          <w:p w14:paraId="4209763C"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rPr>
            </w:pPr>
            <w:r w:rsidRPr="00961C80">
              <w:rPr>
                <w:rFonts w:cs="Arial"/>
                <w:b/>
                <w:bCs/>
              </w:rPr>
              <w:t>50.00</w:t>
            </w:r>
          </w:p>
        </w:tc>
      </w:tr>
      <w:tr w:rsidR="006772BF" w:rsidRPr="00961C80" w14:paraId="1E332BEC" w14:textId="77777777" w:rsidTr="00741F65">
        <w:tc>
          <w:tcPr>
            <w:tcW w:w="1800" w:type="dxa"/>
          </w:tcPr>
          <w:p w14:paraId="0CCF7F51" w14:textId="77777777" w:rsidR="006772BF" w:rsidRPr="00961C80" w:rsidRDefault="006772BF" w:rsidP="00641DA3">
            <w:pPr>
              <w:pStyle w:val="3"/>
              <w:tabs>
                <w:tab w:val="clear" w:pos="360"/>
                <w:tab w:val="clear" w:pos="720"/>
              </w:tabs>
              <w:spacing w:line="360" w:lineRule="auto"/>
              <w:ind w:left="29" w:right="-47"/>
              <w:jc w:val="thaiDistribute"/>
              <w:rPr>
                <w:rFonts w:ascii="Arial" w:hAnsi="Arial" w:cs="Arial"/>
                <w:sz w:val="18"/>
                <w:szCs w:val="18"/>
              </w:rPr>
            </w:pPr>
            <w:r w:rsidRPr="00961C80">
              <w:rPr>
                <w:rFonts w:ascii="Arial" w:hAnsi="Arial" w:cs="Arial"/>
                <w:sz w:val="18"/>
                <w:szCs w:val="18"/>
              </w:rPr>
              <w:t>Capital increase</w:t>
            </w:r>
          </w:p>
        </w:tc>
        <w:tc>
          <w:tcPr>
            <w:tcW w:w="1187" w:type="dxa"/>
          </w:tcPr>
          <w:p w14:paraId="0F53FD6E" w14:textId="718B3917" w:rsidR="006772BF" w:rsidRPr="00961C80" w:rsidRDefault="00724F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cs/>
              </w:rPr>
            </w:pPr>
            <w:r w:rsidRPr="00961C80">
              <w:rPr>
                <w:rFonts w:cs="Arial"/>
              </w:rPr>
              <w:t>8,882,400</w:t>
            </w:r>
          </w:p>
        </w:tc>
        <w:tc>
          <w:tcPr>
            <w:tcW w:w="990" w:type="dxa"/>
          </w:tcPr>
          <w:p w14:paraId="242E0C2B"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rPr>
            </w:pPr>
            <w:r w:rsidRPr="00961C80">
              <w:rPr>
                <w:rFonts w:cs="Arial"/>
              </w:rPr>
              <w:t>0.50</w:t>
            </w:r>
          </w:p>
        </w:tc>
        <w:tc>
          <w:tcPr>
            <w:tcW w:w="1282" w:type="dxa"/>
          </w:tcPr>
          <w:p w14:paraId="15959F8A" w14:textId="5C79691F" w:rsidR="006772BF" w:rsidRPr="00961C80" w:rsidRDefault="00724F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rPr>
            </w:pPr>
            <w:r w:rsidRPr="00961C80">
              <w:rPr>
                <w:rFonts w:cs="Arial"/>
              </w:rPr>
              <w:t>4.44</w:t>
            </w:r>
          </w:p>
        </w:tc>
        <w:tc>
          <w:tcPr>
            <w:tcW w:w="106" w:type="dxa"/>
          </w:tcPr>
          <w:p w14:paraId="28163133"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rPr>
            </w:pPr>
          </w:p>
        </w:tc>
        <w:tc>
          <w:tcPr>
            <w:tcW w:w="1187" w:type="dxa"/>
          </w:tcPr>
          <w:p w14:paraId="766A309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rPr>
            </w:pPr>
            <w:r w:rsidRPr="00961C80">
              <w:rPr>
                <w:rFonts w:cs="Arial"/>
              </w:rPr>
              <w:t>8,882,400</w:t>
            </w:r>
          </w:p>
        </w:tc>
        <w:tc>
          <w:tcPr>
            <w:tcW w:w="1009" w:type="dxa"/>
          </w:tcPr>
          <w:p w14:paraId="62D7F4F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rPr>
            </w:pPr>
            <w:r w:rsidRPr="00961C80">
              <w:rPr>
                <w:rFonts w:cs="Arial"/>
              </w:rPr>
              <w:t>0.50</w:t>
            </w:r>
          </w:p>
        </w:tc>
        <w:tc>
          <w:tcPr>
            <w:tcW w:w="1282" w:type="dxa"/>
          </w:tcPr>
          <w:p w14:paraId="11DE74CA"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rPr>
            </w:pPr>
            <w:r w:rsidRPr="00961C80">
              <w:rPr>
                <w:rFonts w:cs="Arial"/>
              </w:rPr>
              <w:t>4.44</w:t>
            </w:r>
          </w:p>
        </w:tc>
      </w:tr>
      <w:tr w:rsidR="006772BF" w:rsidRPr="00961C80" w14:paraId="4C3D97A8" w14:textId="77777777" w:rsidTr="00741F65">
        <w:trPr>
          <w:trHeight w:val="51"/>
        </w:trPr>
        <w:tc>
          <w:tcPr>
            <w:tcW w:w="1800" w:type="dxa"/>
          </w:tcPr>
          <w:p w14:paraId="2C28BB9A" w14:textId="2AFB0156" w:rsidR="006772BF" w:rsidRPr="00961C80" w:rsidRDefault="006772BF" w:rsidP="00641DA3">
            <w:pPr>
              <w:pStyle w:val="3"/>
              <w:tabs>
                <w:tab w:val="clear" w:pos="360"/>
                <w:tab w:val="clear" w:pos="720"/>
              </w:tabs>
              <w:spacing w:line="360" w:lineRule="auto"/>
              <w:ind w:left="29" w:right="-47"/>
              <w:jc w:val="thaiDistribute"/>
              <w:rPr>
                <w:rFonts w:ascii="Arial" w:hAnsi="Arial" w:cs="Arial"/>
                <w:b/>
                <w:bCs/>
                <w:sz w:val="18"/>
                <w:szCs w:val="18"/>
                <w:cs/>
                <w:lang w:val="en-US"/>
              </w:rPr>
            </w:pPr>
            <w:r w:rsidRPr="00961C80">
              <w:rPr>
                <w:rFonts w:ascii="Arial" w:hAnsi="Arial" w:cs="Arial"/>
                <w:b/>
                <w:bCs/>
                <w:sz w:val="18"/>
                <w:szCs w:val="18"/>
              </w:rPr>
              <w:t>3</w:t>
            </w:r>
            <w:r w:rsidRPr="00961C80">
              <w:rPr>
                <w:rFonts w:ascii="Arial" w:hAnsi="Arial" w:cs="Arial"/>
                <w:b/>
                <w:bCs/>
                <w:sz w:val="18"/>
                <w:szCs w:val="18"/>
                <w:cs/>
              </w:rPr>
              <w:t>0</w:t>
            </w:r>
            <w:r w:rsidR="00C34039" w:rsidRPr="00961C80">
              <w:rPr>
                <w:rFonts w:ascii="Arial" w:hAnsi="Arial" w:cs="Arial"/>
                <w:b/>
                <w:bCs/>
                <w:sz w:val="18"/>
                <w:szCs w:val="18"/>
                <w:cs/>
              </w:rPr>
              <w:t xml:space="preserve"> September</w:t>
            </w:r>
            <w:r w:rsidRPr="00961C80">
              <w:rPr>
                <w:rFonts w:ascii="Arial" w:hAnsi="Arial" w:cs="Arial"/>
                <w:b/>
                <w:bCs/>
                <w:sz w:val="18"/>
                <w:szCs w:val="18"/>
                <w:lang w:val="en-US"/>
              </w:rPr>
              <w:t xml:space="preserve"> 2023</w:t>
            </w:r>
          </w:p>
        </w:tc>
        <w:tc>
          <w:tcPr>
            <w:tcW w:w="1187" w:type="dxa"/>
          </w:tcPr>
          <w:p w14:paraId="31B1C5A2" w14:textId="7C144BCF" w:rsidR="006772BF" w:rsidRPr="00961C80" w:rsidRDefault="00724F38"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rPr>
            </w:pPr>
            <w:r w:rsidRPr="00961C80">
              <w:rPr>
                <w:rFonts w:cs="Arial"/>
                <w:b/>
                <w:bCs/>
              </w:rPr>
              <w:t>108,882,400</w:t>
            </w:r>
          </w:p>
        </w:tc>
        <w:tc>
          <w:tcPr>
            <w:tcW w:w="990" w:type="dxa"/>
          </w:tcPr>
          <w:p w14:paraId="0BF7A4A8" w14:textId="77777777" w:rsidR="006772BF" w:rsidRPr="00961C80" w:rsidRDefault="006772BF"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rPr>
            </w:pPr>
            <w:r w:rsidRPr="00961C80">
              <w:rPr>
                <w:rFonts w:cs="Arial"/>
                <w:b/>
                <w:bCs/>
              </w:rPr>
              <w:t>0.50</w:t>
            </w:r>
          </w:p>
        </w:tc>
        <w:tc>
          <w:tcPr>
            <w:tcW w:w="1282" w:type="dxa"/>
          </w:tcPr>
          <w:p w14:paraId="36747B7A" w14:textId="5E83F325" w:rsidR="006772BF" w:rsidRPr="00961C80" w:rsidRDefault="00724F38"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rPr>
            </w:pPr>
            <w:r w:rsidRPr="00961C80">
              <w:rPr>
                <w:rFonts w:cs="Arial"/>
                <w:b/>
                <w:bCs/>
              </w:rPr>
              <w:t>54.44</w:t>
            </w:r>
          </w:p>
        </w:tc>
        <w:tc>
          <w:tcPr>
            <w:tcW w:w="106" w:type="dxa"/>
          </w:tcPr>
          <w:p w14:paraId="2DB1C4DF"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auto"/>
              <w:ind w:left="54" w:right="46"/>
              <w:jc w:val="right"/>
              <w:rPr>
                <w:rFonts w:cs="Arial"/>
                <w:b/>
                <w:bCs/>
              </w:rPr>
            </w:pPr>
          </w:p>
        </w:tc>
        <w:tc>
          <w:tcPr>
            <w:tcW w:w="1187" w:type="dxa"/>
          </w:tcPr>
          <w:p w14:paraId="17DA78C7" w14:textId="77777777" w:rsidR="006772BF" w:rsidRPr="00961C80" w:rsidRDefault="006772BF"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360" w:lineRule="auto"/>
              <w:ind w:left="54" w:right="46"/>
              <w:rPr>
                <w:rFonts w:cs="Arial"/>
                <w:b/>
                <w:bCs/>
              </w:rPr>
            </w:pPr>
            <w:r w:rsidRPr="00961C80">
              <w:rPr>
                <w:rFonts w:cs="Arial"/>
                <w:b/>
                <w:bCs/>
              </w:rPr>
              <w:t>108,882,400</w:t>
            </w:r>
          </w:p>
        </w:tc>
        <w:tc>
          <w:tcPr>
            <w:tcW w:w="1009" w:type="dxa"/>
          </w:tcPr>
          <w:p w14:paraId="335834FF" w14:textId="77777777" w:rsidR="006772BF" w:rsidRPr="00961C80" w:rsidRDefault="006772BF"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 w:right="46"/>
              <w:jc w:val="center"/>
              <w:rPr>
                <w:rFonts w:cs="Arial"/>
                <w:b/>
                <w:bCs/>
              </w:rPr>
            </w:pPr>
            <w:r w:rsidRPr="00961C80">
              <w:rPr>
                <w:rFonts w:cs="Arial"/>
                <w:b/>
                <w:bCs/>
              </w:rPr>
              <w:t>0.50</w:t>
            </w:r>
          </w:p>
        </w:tc>
        <w:tc>
          <w:tcPr>
            <w:tcW w:w="1282" w:type="dxa"/>
          </w:tcPr>
          <w:p w14:paraId="59F5F825" w14:textId="77777777" w:rsidR="006772BF" w:rsidRPr="00961C80" w:rsidRDefault="006772BF" w:rsidP="00641DA3">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360" w:lineRule="auto"/>
              <w:ind w:left="54" w:right="46"/>
              <w:rPr>
                <w:rFonts w:cs="Arial"/>
                <w:b/>
                <w:bCs/>
              </w:rPr>
            </w:pPr>
            <w:r w:rsidRPr="00961C80">
              <w:rPr>
                <w:rFonts w:cs="Arial"/>
                <w:b/>
                <w:bCs/>
              </w:rPr>
              <w:t>54.44</w:t>
            </w:r>
          </w:p>
        </w:tc>
      </w:tr>
    </w:tbl>
    <w:p w14:paraId="71EFD74D" w14:textId="77777777" w:rsidR="006772BF" w:rsidRPr="00961C80" w:rsidRDefault="006772BF" w:rsidP="00641DA3">
      <w:pPr>
        <w:tabs>
          <w:tab w:val="clear" w:pos="227"/>
          <w:tab w:val="clear" w:pos="454"/>
          <w:tab w:val="clear" w:pos="680"/>
          <w:tab w:val="left" w:pos="720"/>
        </w:tabs>
        <w:spacing w:line="360" w:lineRule="auto"/>
        <w:ind w:left="360"/>
        <w:jc w:val="thaiDistribute"/>
        <w:rPr>
          <w:rFonts w:cs="Arial"/>
          <w:spacing w:val="-2"/>
          <w:sz w:val="16"/>
          <w:szCs w:val="16"/>
        </w:rPr>
      </w:pPr>
    </w:p>
    <w:p w14:paraId="1923ABEC" w14:textId="59CF7F12" w:rsidR="006772BF" w:rsidRPr="00961C80" w:rsidRDefault="006772BF" w:rsidP="00641DA3">
      <w:pPr>
        <w:tabs>
          <w:tab w:val="clear" w:pos="227"/>
          <w:tab w:val="clear" w:pos="454"/>
          <w:tab w:val="clear" w:pos="680"/>
          <w:tab w:val="left" w:pos="720"/>
        </w:tabs>
        <w:spacing w:line="360" w:lineRule="auto"/>
        <w:ind w:left="360"/>
        <w:jc w:val="thaiDistribute"/>
        <w:rPr>
          <w:rFonts w:eastAsia="Calibri" w:cs="Arial"/>
          <w:sz w:val="20"/>
          <w:szCs w:val="20"/>
        </w:rPr>
      </w:pPr>
      <w:bookmarkStart w:id="7" w:name="_Hlk134631859"/>
      <w:r w:rsidRPr="00961C80">
        <w:rPr>
          <w:rFonts w:eastAsia="Calibri" w:cs="Arial"/>
          <w:sz w:val="20"/>
          <w:szCs w:val="20"/>
        </w:rPr>
        <w:t xml:space="preserve">On 13 February 2023, the Extraordinary General Meeting of Shareholders No. 1/2023 has approved the issuance and offering of the Company's newly issued ordinary shares by General Mandate not more than 10,000,000 shares with a par value of Baht 0.50 per share, total value of not more than Baht 5,000,000 to be offered to private placement. The Company has registered for its registered </w:t>
      </w:r>
      <w:r w:rsidRPr="00961C80">
        <w:rPr>
          <w:rFonts w:eastAsia="Calibri" w:cs="Arial"/>
          <w:spacing w:val="-6"/>
          <w:sz w:val="20"/>
          <w:szCs w:val="20"/>
        </w:rPr>
        <w:t>share capital to be Baht 55,000,000 which is 110,000,000 ordinary shares with a par value of Baht 0.50 per share on 13 February 2023. Later, the Board of Directors’ Meeting No. 1/2023 held on 13 February</w:t>
      </w:r>
      <w:r w:rsidRPr="00961C80">
        <w:rPr>
          <w:rFonts w:eastAsia="Calibri" w:cs="Arial"/>
          <w:spacing w:val="-4"/>
          <w:sz w:val="20"/>
          <w:szCs w:val="20"/>
        </w:rPr>
        <w:t xml:space="preserve"> 2023, </w:t>
      </w:r>
      <w:r w:rsidRPr="00961C80">
        <w:rPr>
          <w:rFonts w:eastAsia="Calibri" w:cs="Arial"/>
          <w:sz w:val="20"/>
          <w:szCs w:val="20"/>
        </w:rPr>
        <w:t xml:space="preserve">has approved to </w:t>
      </w:r>
      <w:proofErr w:type="gramStart"/>
      <w:r w:rsidRPr="00961C80">
        <w:rPr>
          <w:rFonts w:eastAsia="Calibri" w:cs="Arial"/>
          <w:sz w:val="20"/>
          <w:szCs w:val="20"/>
        </w:rPr>
        <w:t>issue</w:t>
      </w:r>
      <w:proofErr w:type="gramEnd"/>
      <w:r w:rsidRPr="00961C80">
        <w:rPr>
          <w:rFonts w:eastAsia="Calibri" w:cs="Arial"/>
          <w:sz w:val="20"/>
          <w:szCs w:val="20"/>
        </w:rPr>
        <w:t xml:space="preserve"> and offer the Company's newly issued ordinary shares in the amount of </w:t>
      </w:r>
      <w:r w:rsidRPr="00961C80">
        <w:rPr>
          <w:rFonts w:eastAsia="Calibri" w:cs="Arial"/>
          <w:spacing w:val="-4"/>
          <w:sz w:val="20"/>
          <w:szCs w:val="20"/>
        </w:rPr>
        <w:t>8,882,400 shares with a par value of Baht 0.50 per share, by the offering price of Baht 121.00 per share</w:t>
      </w:r>
      <w:r w:rsidRPr="00961C80">
        <w:rPr>
          <w:rFonts w:eastAsia="Calibri" w:cs="Arial"/>
          <w:sz w:val="20"/>
          <w:szCs w:val="20"/>
        </w:rPr>
        <w:t xml:space="preserve"> to 7 institutional investors. The Company was </w:t>
      </w:r>
      <w:r w:rsidRPr="00961C80">
        <w:rPr>
          <w:rFonts w:eastAsia="Calibri" w:cs="Arial"/>
          <w:sz w:val="20"/>
          <w:szCs w:val="25"/>
        </w:rPr>
        <w:t>received</w:t>
      </w:r>
      <w:r w:rsidRPr="00961C80">
        <w:rPr>
          <w:rFonts w:eastAsia="Calibri" w:cs="Arial"/>
          <w:sz w:val="20"/>
          <w:szCs w:val="25"/>
          <w:cs/>
        </w:rPr>
        <w:t xml:space="preserve"> </w:t>
      </w:r>
      <w:r w:rsidRPr="00961C80">
        <w:rPr>
          <w:rFonts w:eastAsia="Calibri" w:cs="Arial"/>
          <w:sz w:val="20"/>
          <w:szCs w:val="25"/>
        </w:rPr>
        <w:t xml:space="preserve">the incremental shares amounting to Baht 1,074.77 million consisted of ordinary share Baht 4.44 million and premium on ordinary share Baht </w:t>
      </w:r>
      <w:r w:rsidRPr="00961C80">
        <w:rPr>
          <w:rFonts w:eastAsia="Calibri" w:cs="Arial"/>
          <w:spacing w:val="-2"/>
          <w:sz w:val="20"/>
          <w:szCs w:val="25"/>
        </w:rPr>
        <w:t>1,070.33 million, which is net with direct cost of incremental share issuance amount Baht 12.92</w:t>
      </w:r>
      <w:r w:rsidRPr="00961C80">
        <w:rPr>
          <w:rFonts w:eastAsia="Calibri" w:cs="Arial"/>
          <w:sz w:val="20"/>
          <w:szCs w:val="25"/>
        </w:rPr>
        <w:t xml:space="preserve"> million, </w:t>
      </w:r>
      <w:r w:rsidRPr="00961C80">
        <w:rPr>
          <w:rFonts w:eastAsia="Calibri" w:cs="Arial"/>
          <w:spacing w:val="-2"/>
          <w:sz w:val="20"/>
          <w:szCs w:val="25"/>
        </w:rPr>
        <w:t xml:space="preserve">therefore; the remaining is Baht 1,057.41 million. </w:t>
      </w:r>
      <w:r w:rsidRPr="00961C80">
        <w:rPr>
          <w:rFonts w:eastAsia="Calibri" w:cs="Arial"/>
          <w:spacing w:val="-2"/>
          <w:sz w:val="20"/>
          <w:szCs w:val="20"/>
        </w:rPr>
        <w:t>The Company registered for the paid-up share</w:t>
      </w:r>
      <w:r w:rsidRPr="00961C80">
        <w:rPr>
          <w:rFonts w:eastAsia="Calibri" w:cs="Arial"/>
          <w:sz w:val="20"/>
          <w:szCs w:val="20"/>
        </w:rPr>
        <w:t xml:space="preserve"> </w:t>
      </w:r>
      <w:r w:rsidRPr="00961C80">
        <w:rPr>
          <w:rFonts w:eastAsia="Calibri" w:cs="Arial"/>
          <w:spacing w:val="-2"/>
          <w:sz w:val="20"/>
          <w:szCs w:val="20"/>
        </w:rPr>
        <w:t xml:space="preserve">capital </w:t>
      </w:r>
      <w:r w:rsidRPr="00961C80">
        <w:rPr>
          <w:rFonts w:eastAsia="Calibri" w:cs="Arial"/>
          <w:sz w:val="20"/>
          <w:szCs w:val="20"/>
        </w:rPr>
        <w:t>to be Baht 54,441,200 which is 108,882,400 ordinary shares with a par value of Baht 0.50 per share on 20 February 2023.</w:t>
      </w:r>
    </w:p>
    <w:p w14:paraId="5AE6C185" w14:textId="77777777" w:rsidR="00A57386" w:rsidRPr="00961C80" w:rsidRDefault="00A57386" w:rsidP="00641DA3">
      <w:pPr>
        <w:tabs>
          <w:tab w:val="clear" w:pos="227"/>
          <w:tab w:val="clear" w:pos="454"/>
          <w:tab w:val="clear" w:pos="680"/>
          <w:tab w:val="left" w:pos="720"/>
        </w:tabs>
        <w:spacing w:line="360" w:lineRule="auto"/>
        <w:ind w:left="360"/>
        <w:jc w:val="thaiDistribute"/>
        <w:rPr>
          <w:rFonts w:eastAsia="Calibri" w:cs="Arial"/>
          <w:sz w:val="16"/>
          <w:szCs w:val="16"/>
        </w:rPr>
      </w:pPr>
    </w:p>
    <w:p w14:paraId="61FF8988" w14:textId="77777777" w:rsidR="00E22A04" w:rsidRPr="00961C80" w:rsidRDefault="00E22A04" w:rsidP="00641DA3">
      <w:pPr>
        <w:tabs>
          <w:tab w:val="clear" w:pos="227"/>
          <w:tab w:val="clear" w:pos="454"/>
          <w:tab w:val="clear" w:pos="680"/>
          <w:tab w:val="left" w:pos="720"/>
        </w:tabs>
        <w:spacing w:line="360" w:lineRule="auto"/>
        <w:ind w:left="360"/>
        <w:jc w:val="thaiDistribute"/>
        <w:rPr>
          <w:rFonts w:eastAsia="Calibri" w:cstheme="minorBidi"/>
          <w:spacing w:val="-2"/>
          <w:sz w:val="20"/>
          <w:szCs w:val="20"/>
        </w:rPr>
      </w:pPr>
    </w:p>
    <w:p w14:paraId="3641FC18" w14:textId="77777777" w:rsidR="00E22A04" w:rsidRPr="00961C80" w:rsidRDefault="00E22A04" w:rsidP="00641DA3">
      <w:pPr>
        <w:tabs>
          <w:tab w:val="clear" w:pos="227"/>
          <w:tab w:val="clear" w:pos="454"/>
          <w:tab w:val="clear" w:pos="680"/>
          <w:tab w:val="left" w:pos="720"/>
        </w:tabs>
        <w:spacing w:line="360" w:lineRule="auto"/>
        <w:ind w:left="360"/>
        <w:jc w:val="thaiDistribute"/>
        <w:rPr>
          <w:rFonts w:eastAsia="Calibri" w:cstheme="minorBidi"/>
          <w:spacing w:val="-2"/>
          <w:sz w:val="20"/>
          <w:szCs w:val="20"/>
        </w:rPr>
      </w:pPr>
    </w:p>
    <w:p w14:paraId="1BE47C82" w14:textId="234C03FE" w:rsidR="00C32F5D" w:rsidRPr="00961C80" w:rsidRDefault="00C32F5D" w:rsidP="00641DA3">
      <w:pPr>
        <w:tabs>
          <w:tab w:val="clear" w:pos="227"/>
          <w:tab w:val="clear" w:pos="454"/>
          <w:tab w:val="clear" w:pos="680"/>
          <w:tab w:val="left" w:pos="720"/>
        </w:tabs>
        <w:spacing w:line="360" w:lineRule="auto"/>
        <w:ind w:left="360"/>
        <w:jc w:val="thaiDistribute"/>
        <w:rPr>
          <w:rFonts w:eastAsia="Calibri" w:cs="Arial"/>
          <w:spacing w:val="-2"/>
          <w:sz w:val="20"/>
          <w:szCs w:val="20"/>
        </w:rPr>
      </w:pPr>
      <w:r w:rsidRPr="00961C80">
        <w:rPr>
          <w:rFonts w:eastAsia="Calibri" w:cs="Arial"/>
          <w:spacing w:val="-2"/>
          <w:sz w:val="20"/>
          <w:szCs w:val="20"/>
        </w:rPr>
        <w:lastRenderedPageBreak/>
        <w:t xml:space="preserve">On </w:t>
      </w:r>
      <w:r w:rsidRPr="00961C80">
        <w:rPr>
          <w:rFonts w:eastAsia="Calibri" w:cs="Arial"/>
          <w:spacing w:val="-2"/>
          <w:sz w:val="20"/>
          <w:szCs w:val="20"/>
          <w:cs/>
        </w:rPr>
        <w:t xml:space="preserve">25 </w:t>
      </w:r>
      <w:r w:rsidRPr="00961C80">
        <w:rPr>
          <w:rFonts w:eastAsia="Calibri" w:cs="Arial"/>
          <w:spacing w:val="-2"/>
          <w:sz w:val="20"/>
          <w:szCs w:val="20"/>
        </w:rPr>
        <w:t xml:space="preserve">April </w:t>
      </w:r>
      <w:r w:rsidRPr="00961C80">
        <w:rPr>
          <w:rFonts w:eastAsia="Calibri" w:cs="Arial"/>
          <w:spacing w:val="-2"/>
          <w:sz w:val="20"/>
          <w:szCs w:val="20"/>
          <w:cs/>
        </w:rPr>
        <w:t>2023</w:t>
      </w:r>
      <w:r w:rsidRPr="00961C80">
        <w:rPr>
          <w:rFonts w:eastAsia="Calibri" w:cs="Arial"/>
          <w:spacing w:val="-2"/>
          <w:sz w:val="20"/>
          <w:szCs w:val="20"/>
        </w:rPr>
        <w:t xml:space="preserve">, the Annual General Meeting of Shareholders No. 1/2023 has approved to decrease the capital of Baht </w:t>
      </w:r>
      <w:r w:rsidRPr="00961C80">
        <w:rPr>
          <w:rFonts w:eastAsia="Calibri" w:cs="Arial"/>
          <w:spacing w:val="-2"/>
          <w:sz w:val="20"/>
          <w:szCs w:val="20"/>
          <w:cs/>
        </w:rPr>
        <w:t>558</w:t>
      </w:r>
      <w:r w:rsidRPr="00961C80">
        <w:rPr>
          <w:rFonts w:eastAsia="Calibri" w:cs="Arial"/>
          <w:spacing w:val="-2"/>
          <w:sz w:val="20"/>
          <w:szCs w:val="20"/>
        </w:rPr>
        <w:t>,</w:t>
      </w:r>
      <w:r w:rsidR="00B23FF2" w:rsidRPr="00961C80">
        <w:rPr>
          <w:rFonts w:eastAsia="Calibri" w:cs="Arial"/>
          <w:spacing w:val="-2"/>
          <w:sz w:val="20"/>
          <w:szCs w:val="20"/>
        </w:rPr>
        <w:t>8</w:t>
      </w:r>
      <w:r w:rsidRPr="00961C80">
        <w:rPr>
          <w:rFonts w:eastAsia="Calibri" w:cs="Arial"/>
          <w:spacing w:val="-2"/>
          <w:sz w:val="20"/>
          <w:szCs w:val="20"/>
          <w:cs/>
        </w:rPr>
        <w:t xml:space="preserve">00 </w:t>
      </w:r>
      <w:r w:rsidRPr="00961C80">
        <w:rPr>
          <w:rFonts w:eastAsia="Calibri" w:cs="Arial"/>
          <w:spacing w:val="-2"/>
          <w:sz w:val="20"/>
          <w:szCs w:val="20"/>
        </w:rPr>
        <w:t xml:space="preserve">from Baht </w:t>
      </w:r>
      <w:r w:rsidRPr="00961C80">
        <w:rPr>
          <w:rFonts w:eastAsia="Calibri" w:cs="Arial"/>
          <w:spacing w:val="-2"/>
          <w:sz w:val="20"/>
          <w:szCs w:val="20"/>
          <w:cs/>
        </w:rPr>
        <w:t>55</w:t>
      </w:r>
      <w:r w:rsidRPr="00961C80">
        <w:rPr>
          <w:rFonts w:eastAsia="Calibri" w:cs="Arial"/>
          <w:spacing w:val="-2"/>
          <w:sz w:val="20"/>
          <w:szCs w:val="20"/>
        </w:rPr>
        <w:t>,</w:t>
      </w:r>
      <w:r w:rsidRPr="00961C80">
        <w:rPr>
          <w:rFonts w:eastAsia="Calibri" w:cs="Arial"/>
          <w:spacing w:val="-2"/>
          <w:sz w:val="20"/>
          <w:szCs w:val="20"/>
          <w:cs/>
        </w:rPr>
        <w:t>000</w:t>
      </w:r>
      <w:r w:rsidRPr="00961C80">
        <w:rPr>
          <w:rFonts w:eastAsia="Calibri" w:cs="Arial"/>
          <w:spacing w:val="-2"/>
          <w:sz w:val="20"/>
          <w:szCs w:val="20"/>
        </w:rPr>
        <w:t>,</w:t>
      </w:r>
      <w:r w:rsidRPr="00961C80">
        <w:rPr>
          <w:rFonts w:eastAsia="Calibri" w:cs="Arial"/>
          <w:spacing w:val="-2"/>
          <w:sz w:val="20"/>
          <w:szCs w:val="20"/>
          <w:cs/>
        </w:rPr>
        <w:t xml:space="preserve">000 </w:t>
      </w:r>
      <w:r w:rsidRPr="00961C80">
        <w:rPr>
          <w:rFonts w:eastAsia="Calibri" w:cs="Arial"/>
          <w:spacing w:val="-2"/>
          <w:sz w:val="20"/>
          <w:szCs w:val="20"/>
        </w:rPr>
        <w:t xml:space="preserve">by eliminating the non-allotment of </w:t>
      </w:r>
      <w:r w:rsidRPr="00961C80">
        <w:rPr>
          <w:rFonts w:eastAsia="Calibri" w:cs="Arial"/>
          <w:spacing w:val="-2"/>
          <w:sz w:val="20"/>
          <w:szCs w:val="20"/>
          <w:cs/>
        </w:rPr>
        <w:t>1</w:t>
      </w:r>
      <w:r w:rsidRPr="00961C80">
        <w:rPr>
          <w:rFonts w:eastAsia="Calibri" w:cs="Arial"/>
          <w:spacing w:val="-2"/>
          <w:sz w:val="20"/>
          <w:szCs w:val="20"/>
        </w:rPr>
        <w:t>,</w:t>
      </w:r>
      <w:r w:rsidRPr="00961C80">
        <w:rPr>
          <w:rFonts w:eastAsia="Calibri" w:cs="Arial"/>
          <w:spacing w:val="-2"/>
          <w:sz w:val="20"/>
          <w:szCs w:val="20"/>
          <w:cs/>
        </w:rPr>
        <w:t>117</w:t>
      </w:r>
      <w:r w:rsidRPr="00961C80">
        <w:rPr>
          <w:rFonts w:eastAsia="Calibri" w:cs="Arial"/>
          <w:spacing w:val="-2"/>
          <w:sz w:val="20"/>
          <w:szCs w:val="20"/>
        </w:rPr>
        <w:t>,</w:t>
      </w:r>
      <w:r w:rsidRPr="00961C80">
        <w:rPr>
          <w:rFonts w:eastAsia="Calibri" w:cs="Arial"/>
          <w:spacing w:val="-2"/>
          <w:sz w:val="20"/>
          <w:szCs w:val="20"/>
          <w:cs/>
        </w:rPr>
        <w:t xml:space="preserve">600 </w:t>
      </w:r>
      <w:r w:rsidRPr="00961C80">
        <w:rPr>
          <w:rFonts w:eastAsia="Calibri" w:cs="Arial"/>
          <w:spacing w:val="-2"/>
          <w:sz w:val="20"/>
          <w:szCs w:val="20"/>
        </w:rPr>
        <w:t xml:space="preserve">shares at par value of Baht </w:t>
      </w:r>
      <w:r w:rsidRPr="00961C80">
        <w:rPr>
          <w:rFonts w:eastAsia="Calibri" w:cs="Arial"/>
          <w:spacing w:val="-2"/>
          <w:sz w:val="20"/>
          <w:szCs w:val="20"/>
          <w:cs/>
        </w:rPr>
        <w:t xml:space="preserve">0.50 </w:t>
      </w:r>
      <w:r w:rsidRPr="00961C80">
        <w:rPr>
          <w:rFonts w:eastAsia="Calibri" w:cs="Arial"/>
          <w:spacing w:val="-2"/>
          <w:sz w:val="20"/>
          <w:szCs w:val="20"/>
        </w:rPr>
        <w:t xml:space="preserve">which remain from the capital increase under a general mandate. </w:t>
      </w:r>
      <w:r w:rsidR="00963F17" w:rsidRPr="00961C80">
        <w:rPr>
          <w:rFonts w:eastAsia="Calibri" w:cs="Arial"/>
          <w:spacing w:val="-2"/>
          <w:sz w:val="20"/>
          <w:szCs w:val="20"/>
        </w:rPr>
        <w:t xml:space="preserve">On </w:t>
      </w:r>
      <w:r w:rsidR="00963F17" w:rsidRPr="00961C80">
        <w:rPr>
          <w:rFonts w:eastAsia="Calibri" w:cs="Arial"/>
          <w:spacing w:val="-2"/>
          <w:sz w:val="20"/>
          <w:szCs w:val="20"/>
          <w:cs/>
        </w:rPr>
        <w:t xml:space="preserve">2 </w:t>
      </w:r>
      <w:r w:rsidR="00963F17" w:rsidRPr="00961C80">
        <w:rPr>
          <w:rFonts w:eastAsia="Calibri" w:cs="Arial"/>
          <w:spacing w:val="-2"/>
          <w:sz w:val="20"/>
          <w:szCs w:val="20"/>
        </w:rPr>
        <w:t xml:space="preserve">May </w:t>
      </w:r>
      <w:r w:rsidR="00963F17" w:rsidRPr="00961C80">
        <w:rPr>
          <w:rFonts w:eastAsia="Calibri" w:cs="Arial"/>
          <w:spacing w:val="-2"/>
          <w:sz w:val="20"/>
          <w:szCs w:val="20"/>
          <w:cs/>
        </w:rPr>
        <w:t>2023</w:t>
      </w:r>
      <w:r w:rsidR="00963F17" w:rsidRPr="00961C80">
        <w:rPr>
          <w:rFonts w:eastAsia="Calibri" w:cs="Arial"/>
          <w:spacing w:val="-2"/>
          <w:sz w:val="20"/>
          <w:szCs w:val="25"/>
        </w:rPr>
        <w:t>, t</w:t>
      </w:r>
      <w:r w:rsidRPr="00961C80">
        <w:rPr>
          <w:rFonts w:eastAsia="Calibri" w:cs="Arial"/>
          <w:spacing w:val="-2"/>
          <w:sz w:val="20"/>
          <w:szCs w:val="20"/>
        </w:rPr>
        <w:t>he Company has registered amendment of</w:t>
      </w:r>
      <w:r w:rsidR="00963F17" w:rsidRPr="00961C80">
        <w:rPr>
          <w:rFonts w:eastAsia="Calibri" w:cs="Arial"/>
          <w:spacing w:val="-2"/>
          <w:sz w:val="20"/>
          <w:szCs w:val="20"/>
        </w:rPr>
        <w:t xml:space="preserve"> authorized share</w:t>
      </w:r>
      <w:r w:rsidRPr="00961C80">
        <w:rPr>
          <w:rFonts w:eastAsia="Calibri" w:cs="Arial"/>
          <w:spacing w:val="-2"/>
          <w:sz w:val="20"/>
          <w:szCs w:val="20"/>
        </w:rPr>
        <w:t xml:space="preserve"> capital to Baht </w:t>
      </w:r>
      <w:r w:rsidRPr="00961C80">
        <w:rPr>
          <w:rFonts w:eastAsia="Calibri" w:cs="Arial"/>
          <w:spacing w:val="-2"/>
          <w:sz w:val="20"/>
          <w:szCs w:val="20"/>
          <w:cs/>
        </w:rPr>
        <w:t>54</w:t>
      </w:r>
      <w:r w:rsidRPr="00961C80">
        <w:rPr>
          <w:rFonts w:eastAsia="Calibri" w:cs="Arial"/>
          <w:spacing w:val="-2"/>
          <w:sz w:val="20"/>
          <w:szCs w:val="20"/>
        </w:rPr>
        <w:t>,</w:t>
      </w:r>
      <w:r w:rsidRPr="00961C80">
        <w:rPr>
          <w:rFonts w:eastAsia="Calibri" w:cs="Arial"/>
          <w:spacing w:val="-2"/>
          <w:sz w:val="20"/>
          <w:szCs w:val="20"/>
          <w:cs/>
        </w:rPr>
        <w:t>441</w:t>
      </w:r>
      <w:r w:rsidRPr="00961C80">
        <w:rPr>
          <w:rFonts w:eastAsia="Calibri" w:cs="Arial"/>
          <w:spacing w:val="-2"/>
          <w:sz w:val="20"/>
          <w:szCs w:val="20"/>
        </w:rPr>
        <w:t>,</w:t>
      </w:r>
      <w:r w:rsidRPr="00961C80">
        <w:rPr>
          <w:rFonts w:eastAsia="Calibri" w:cs="Arial"/>
          <w:spacing w:val="-2"/>
          <w:sz w:val="20"/>
          <w:szCs w:val="20"/>
          <w:cs/>
        </w:rPr>
        <w:t>2</w:t>
      </w:r>
      <w:r w:rsidR="00B23FF2" w:rsidRPr="00961C80">
        <w:rPr>
          <w:rFonts w:eastAsia="Calibri" w:cs="Arial"/>
          <w:spacing w:val="-2"/>
          <w:sz w:val="20"/>
          <w:szCs w:val="25"/>
        </w:rPr>
        <w:t>0</w:t>
      </w:r>
      <w:r w:rsidRPr="00961C80">
        <w:rPr>
          <w:rFonts w:eastAsia="Calibri" w:cs="Arial"/>
          <w:spacing w:val="-2"/>
          <w:sz w:val="20"/>
          <w:szCs w:val="20"/>
          <w:cs/>
        </w:rPr>
        <w:t xml:space="preserve">0 </w:t>
      </w:r>
      <w:r w:rsidRPr="00961C80">
        <w:rPr>
          <w:rFonts w:eastAsia="Calibri" w:cs="Arial"/>
          <w:spacing w:val="-2"/>
          <w:sz w:val="20"/>
          <w:szCs w:val="20"/>
        </w:rPr>
        <w:t xml:space="preserve">which is </w:t>
      </w:r>
      <w:r w:rsidRPr="00961C80">
        <w:rPr>
          <w:rFonts w:eastAsia="Calibri" w:cs="Arial"/>
          <w:spacing w:val="-2"/>
          <w:sz w:val="20"/>
          <w:szCs w:val="20"/>
          <w:cs/>
        </w:rPr>
        <w:t>108</w:t>
      </w:r>
      <w:r w:rsidRPr="00961C80">
        <w:rPr>
          <w:rFonts w:eastAsia="Calibri" w:cs="Arial"/>
          <w:spacing w:val="-2"/>
          <w:sz w:val="20"/>
          <w:szCs w:val="20"/>
        </w:rPr>
        <w:t>,</w:t>
      </w:r>
      <w:r w:rsidRPr="00961C80">
        <w:rPr>
          <w:rFonts w:eastAsia="Calibri" w:cs="Arial"/>
          <w:spacing w:val="-2"/>
          <w:sz w:val="20"/>
          <w:szCs w:val="20"/>
          <w:cs/>
        </w:rPr>
        <w:t>882</w:t>
      </w:r>
      <w:r w:rsidRPr="00961C80">
        <w:rPr>
          <w:rFonts w:eastAsia="Calibri" w:cs="Arial"/>
          <w:spacing w:val="-2"/>
          <w:sz w:val="20"/>
          <w:szCs w:val="20"/>
        </w:rPr>
        <w:t>,</w:t>
      </w:r>
      <w:r w:rsidRPr="00961C80">
        <w:rPr>
          <w:rFonts w:eastAsia="Calibri" w:cs="Arial"/>
          <w:spacing w:val="-2"/>
          <w:sz w:val="20"/>
          <w:szCs w:val="20"/>
          <w:cs/>
        </w:rPr>
        <w:t xml:space="preserve">400 </w:t>
      </w:r>
      <w:r w:rsidR="00963F17" w:rsidRPr="00961C80">
        <w:rPr>
          <w:rFonts w:eastAsia="Calibri" w:cs="Arial"/>
          <w:spacing w:val="-2"/>
          <w:sz w:val="20"/>
          <w:szCs w:val="25"/>
        </w:rPr>
        <w:t xml:space="preserve">ordinary </w:t>
      </w:r>
      <w:r w:rsidRPr="00961C80">
        <w:rPr>
          <w:rFonts w:eastAsia="Calibri" w:cs="Arial"/>
          <w:spacing w:val="-2"/>
          <w:sz w:val="20"/>
          <w:szCs w:val="20"/>
        </w:rPr>
        <w:t xml:space="preserve">shares at par value of Baht </w:t>
      </w:r>
      <w:r w:rsidRPr="00961C80">
        <w:rPr>
          <w:rFonts w:eastAsia="Calibri" w:cs="Arial"/>
          <w:spacing w:val="-2"/>
          <w:sz w:val="20"/>
          <w:szCs w:val="20"/>
          <w:cs/>
        </w:rPr>
        <w:t>0.50.</w:t>
      </w:r>
    </w:p>
    <w:p w14:paraId="7D880A72" w14:textId="77777777" w:rsidR="00C32F5D" w:rsidRPr="00961C80" w:rsidRDefault="00C32F5D" w:rsidP="00641DA3">
      <w:pPr>
        <w:tabs>
          <w:tab w:val="clear" w:pos="227"/>
          <w:tab w:val="clear" w:pos="454"/>
          <w:tab w:val="clear" w:pos="680"/>
          <w:tab w:val="left" w:pos="720"/>
        </w:tabs>
        <w:spacing w:line="360" w:lineRule="auto"/>
        <w:ind w:left="360"/>
        <w:jc w:val="thaiDistribute"/>
        <w:rPr>
          <w:rFonts w:eastAsia="Calibri" w:cs="Arial"/>
          <w:sz w:val="14"/>
          <w:szCs w:val="14"/>
        </w:rPr>
      </w:pPr>
    </w:p>
    <w:p w14:paraId="160D3A11" w14:textId="77777777" w:rsidR="00A57386" w:rsidRPr="00961C80" w:rsidRDefault="00A57386" w:rsidP="00641DA3">
      <w:pPr>
        <w:tabs>
          <w:tab w:val="clear" w:pos="227"/>
          <w:tab w:val="clear" w:pos="454"/>
          <w:tab w:val="clear" w:pos="680"/>
          <w:tab w:val="left" w:pos="720"/>
        </w:tabs>
        <w:spacing w:line="360" w:lineRule="auto"/>
        <w:ind w:left="360"/>
        <w:jc w:val="thaiDistribute"/>
        <w:rPr>
          <w:rFonts w:eastAsia="Calibri" w:cs="Arial"/>
          <w:i/>
          <w:iCs/>
          <w:sz w:val="20"/>
          <w:szCs w:val="20"/>
        </w:rPr>
      </w:pPr>
      <w:r w:rsidRPr="00961C80">
        <w:rPr>
          <w:rFonts w:eastAsia="Calibri" w:cs="Arial"/>
          <w:i/>
          <w:iCs/>
          <w:sz w:val="20"/>
          <w:szCs w:val="20"/>
        </w:rPr>
        <w:t>Legal Reserve</w:t>
      </w:r>
    </w:p>
    <w:p w14:paraId="14795BD8" w14:textId="2638EB97" w:rsidR="00A57386" w:rsidRPr="00961C80" w:rsidRDefault="00A57386" w:rsidP="00641DA3">
      <w:pPr>
        <w:tabs>
          <w:tab w:val="clear" w:pos="227"/>
          <w:tab w:val="clear" w:pos="454"/>
          <w:tab w:val="clear" w:pos="680"/>
          <w:tab w:val="left" w:pos="720"/>
        </w:tabs>
        <w:spacing w:line="360" w:lineRule="auto"/>
        <w:ind w:left="360"/>
        <w:jc w:val="thaiDistribute"/>
        <w:rPr>
          <w:rFonts w:eastAsia="Calibri" w:cs="Arial"/>
          <w:sz w:val="20"/>
          <w:szCs w:val="20"/>
        </w:rPr>
      </w:pPr>
      <w:r w:rsidRPr="00961C80">
        <w:rPr>
          <w:rFonts w:eastAsia="Calibri" w:cs="Arial"/>
          <w:sz w:val="20"/>
          <w:szCs w:val="20"/>
        </w:rPr>
        <w:t>At the Annual General Meeting of Shareholders for the year 2023 on 25 April 2023, the shareholders passed the resolution to appropriate for legal reserve amounting to Baht 0.50 million.</w:t>
      </w:r>
    </w:p>
    <w:p w14:paraId="0EC533C1" w14:textId="77777777" w:rsidR="00A57386" w:rsidRPr="00961C80" w:rsidRDefault="00A57386" w:rsidP="00641DA3">
      <w:pPr>
        <w:tabs>
          <w:tab w:val="clear" w:pos="227"/>
          <w:tab w:val="clear" w:pos="454"/>
          <w:tab w:val="clear" w:pos="680"/>
          <w:tab w:val="left" w:pos="720"/>
        </w:tabs>
        <w:spacing w:line="360" w:lineRule="auto"/>
        <w:ind w:left="360"/>
        <w:jc w:val="thaiDistribute"/>
        <w:rPr>
          <w:rFonts w:eastAsia="Calibri" w:cs="Arial"/>
          <w:i/>
          <w:iCs/>
          <w:sz w:val="10"/>
          <w:szCs w:val="10"/>
        </w:rPr>
      </w:pPr>
    </w:p>
    <w:p w14:paraId="3E5F3520" w14:textId="1E2096E8" w:rsidR="00A57386" w:rsidRPr="00961C80" w:rsidRDefault="00A57386" w:rsidP="00641DA3">
      <w:pPr>
        <w:tabs>
          <w:tab w:val="clear" w:pos="227"/>
          <w:tab w:val="clear" w:pos="454"/>
          <w:tab w:val="clear" w:pos="680"/>
          <w:tab w:val="left" w:pos="720"/>
        </w:tabs>
        <w:spacing w:line="360" w:lineRule="auto"/>
        <w:ind w:left="360"/>
        <w:jc w:val="thaiDistribute"/>
        <w:rPr>
          <w:rFonts w:eastAsia="Calibri" w:cs="Arial"/>
          <w:sz w:val="20"/>
          <w:szCs w:val="20"/>
        </w:rPr>
      </w:pPr>
      <w:r w:rsidRPr="00961C80">
        <w:rPr>
          <w:rFonts w:eastAsia="Calibri" w:cs="Arial"/>
          <w:sz w:val="20"/>
          <w:szCs w:val="20"/>
        </w:rPr>
        <w:t>At the Annual General Meeting of Shareholders for the year 2022 on 25 April 2022, the shareholders passed the resolution to appropriate for legal reserve amounting to Baht 1.25 million.</w:t>
      </w:r>
    </w:p>
    <w:p w14:paraId="6585E770" w14:textId="77777777" w:rsidR="00A57386" w:rsidRPr="00961C80" w:rsidRDefault="00A57386" w:rsidP="00641DA3">
      <w:pPr>
        <w:tabs>
          <w:tab w:val="clear" w:pos="227"/>
          <w:tab w:val="clear" w:pos="454"/>
          <w:tab w:val="clear" w:pos="680"/>
          <w:tab w:val="left" w:pos="720"/>
        </w:tabs>
        <w:spacing w:line="360" w:lineRule="auto"/>
        <w:ind w:left="360"/>
        <w:jc w:val="thaiDistribute"/>
        <w:rPr>
          <w:rFonts w:eastAsia="Calibri" w:cs="Arial"/>
          <w:sz w:val="14"/>
          <w:szCs w:val="14"/>
        </w:rPr>
      </w:pPr>
    </w:p>
    <w:p w14:paraId="5D0C9338" w14:textId="77777777" w:rsidR="00A57386" w:rsidRPr="00961C80" w:rsidRDefault="00A57386" w:rsidP="00641DA3">
      <w:pPr>
        <w:tabs>
          <w:tab w:val="clear" w:pos="227"/>
          <w:tab w:val="clear" w:pos="454"/>
          <w:tab w:val="clear" w:pos="680"/>
          <w:tab w:val="left" w:pos="720"/>
        </w:tabs>
        <w:spacing w:line="360" w:lineRule="auto"/>
        <w:ind w:left="360"/>
        <w:jc w:val="thaiDistribute"/>
        <w:rPr>
          <w:rFonts w:eastAsia="Calibri" w:cs="Arial"/>
          <w:i/>
          <w:iCs/>
          <w:sz w:val="20"/>
          <w:szCs w:val="20"/>
        </w:rPr>
      </w:pPr>
      <w:r w:rsidRPr="00961C80">
        <w:rPr>
          <w:rFonts w:eastAsia="Calibri" w:cs="Arial"/>
          <w:i/>
          <w:iCs/>
          <w:sz w:val="20"/>
          <w:szCs w:val="20"/>
        </w:rPr>
        <w:t>Dividend payment</w:t>
      </w:r>
    </w:p>
    <w:p w14:paraId="4678BBE3" w14:textId="7E016C5F" w:rsidR="00A57386" w:rsidRPr="00961C80" w:rsidRDefault="00A57386" w:rsidP="00641DA3">
      <w:pPr>
        <w:tabs>
          <w:tab w:val="clear" w:pos="227"/>
          <w:tab w:val="clear" w:pos="454"/>
          <w:tab w:val="clear" w:pos="680"/>
          <w:tab w:val="left" w:pos="720"/>
        </w:tabs>
        <w:spacing w:line="360" w:lineRule="auto"/>
        <w:ind w:left="360"/>
        <w:jc w:val="thaiDistribute"/>
        <w:rPr>
          <w:rFonts w:eastAsia="Calibri" w:cs="Arial"/>
          <w:sz w:val="20"/>
          <w:szCs w:val="20"/>
        </w:rPr>
      </w:pPr>
      <w:r w:rsidRPr="00961C80">
        <w:rPr>
          <w:rFonts w:eastAsia="Calibri" w:cs="Arial"/>
          <w:spacing w:val="-4"/>
          <w:sz w:val="20"/>
          <w:szCs w:val="20"/>
        </w:rPr>
        <w:t>At the Annual General Meeting of Shareholders for the year 202</w:t>
      </w:r>
      <w:r w:rsidR="00840729" w:rsidRPr="00961C80">
        <w:rPr>
          <w:rFonts w:eastAsia="Calibri" w:cs="Arial"/>
          <w:spacing w:val="-4"/>
          <w:sz w:val="20"/>
          <w:szCs w:val="20"/>
        </w:rPr>
        <w:t>3</w:t>
      </w:r>
      <w:r w:rsidRPr="00961C80">
        <w:rPr>
          <w:rFonts w:eastAsia="Calibri" w:cs="Arial"/>
          <w:spacing w:val="-4"/>
          <w:sz w:val="20"/>
          <w:szCs w:val="20"/>
        </w:rPr>
        <w:t xml:space="preserve"> held on 25 April 202</w:t>
      </w:r>
      <w:r w:rsidR="00840729" w:rsidRPr="00961C80">
        <w:rPr>
          <w:rFonts w:eastAsia="Calibri" w:cs="Arial"/>
          <w:spacing w:val="-4"/>
          <w:sz w:val="20"/>
          <w:szCs w:val="20"/>
        </w:rPr>
        <w:t>3</w:t>
      </w:r>
      <w:r w:rsidRPr="00961C80">
        <w:rPr>
          <w:rFonts w:eastAsia="Calibri" w:cs="Arial"/>
          <w:spacing w:val="-4"/>
          <w:sz w:val="20"/>
          <w:szCs w:val="20"/>
        </w:rPr>
        <w:t>, the</w:t>
      </w:r>
      <w:r w:rsidRPr="00961C80">
        <w:rPr>
          <w:rFonts w:eastAsia="Calibri" w:cs="Arial"/>
          <w:sz w:val="20"/>
          <w:szCs w:val="20"/>
        </w:rPr>
        <w:t xml:space="preserve"> shareholders passed the resolution for the dividend payment to shareholders from operating result for the period 1 </w:t>
      </w:r>
      <w:r w:rsidR="00840729" w:rsidRPr="00961C80">
        <w:rPr>
          <w:rFonts w:eastAsia="Calibri" w:cs="Arial"/>
          <w:sz w:val="20"/>
          <w:szCs w:val="20"/>
        </w:rPr>
        <w:t>January</w:t>
      </w:r>
      <w:r w:rsidRPr="00961C80">
        <w:rPr>
          <w:rFonts w:eastAsia="Calibri" w:cs="Arial"/>
          <w:sz w:val="20"/>
          <w:szCs w:val="20"/>
        </w:rPr>
        <w:t xml:space="preserve"> 2022 to 31 December 2022 at Baht 0.</w:t>
      </w:r>
      <w:r w:rsidR="00840729" w:rsidRPr="00961C80">
        <w:rPr>
          <w:rFonts w:eastAsia="Calibri" w:cs="Arial"/>
          <w:sz w:val="20"/>
          <w:szCs w:val="20"/>
        </w:rPr>
        <w:t>40</w:t>
      </w:r>
      <w:r w:rsidRPr="00961C80">
        <w:rPr>
          <w:rFonts w:eastAsia="Calibri" w:cs="Arial"/>
          <w:sz w:val="20"/>
          <w:szCs w:val="20"/>
        </w:rPr>
        <w:t xml:space="preserve"> per share for 10</w:t>
      </w:r>
      <w:r w:rsidR="00840729" w:rsidRPr="00961C80">
        <w:rPr>
          <w:rFonts w:eastAsia="Calibri" w:cs="Arial"/>
          <w:sz w:val="20"/>
          <w:szCs w:val="20"/>
        </w:rPr>
        <w:t>9</w:t>
      </w:r>
      <w:r w:rsidRPr="00961C80">
        <w:rPr>
          <w:rFonts w:eastAsia="Calibri" w:cs="Arial"/>
          <w:sz w:val="20"/>
          <w:szCs w:val="20"/>
        </w:rPr>
        <w:t xml:space="preserve"> million shares, amounting to Baht </w:t>
      </w:r>
      <w:r w:rsidR="00840729" w:rsidRPr="00961C80">
        <w:rPr>
          <w:rFonts w:eastAsia="Calibri" w:cs="Arial"/>
          <w:sz w:val="20"/>
          <w:szCs w:val="20"/>
        </w:rPr>
        <w:t>43</w:t>
      </w:r>
      <w:r w:rsidRPr="00961C80">
        <w:rPr>
          <w:rFonts w:eastAsia="Calibri" w:cs="Arial"/>
          <w:sz w:val="20"/>
          <w:szCs w:val="20"/>
        </w:rPr>
        <w:t xml:space="preserve">.50 million as the shareholders list as </w:t>
      </w:r>
      <w:proofErr w:type="gramStart"/>
      <w:r w:rsidRPr="00961C80">
        <w:rPr>
          <w:rFonts w:eastAsia="Calibri" w:cs="Arial"/>
          <w:sz w:val="20"/>
          <w:szCs w:val="20"/>
        </w:rPr>
        <w:t>at</w:t>
      </w:r>
      <w:proofErr w:type="gramEnd"/>
      <w:r w:rsidRPr="00961C80">
        <w:rPr>
          <w:rFonts w:eastAsia="Calibri" w:cs="Arial"/>
          <w:sz w:val="20"/>
          <w:szCs w:val="20"/>
        </w:rPr>
        <w:t xml:space="preserve"> </w:t>
      </w:r>
      <w:r w:rsidR="00840729" w:rsidRPr="00961C80">
        <w:rPr>
          <w:rFonts w:eastAsia="Calibri" w:cs="Arial"/>
          <w:sz w:val="20"/>
          <w:szCs w:val="20"/>
        </w:rPr>
        <w:t>10</w:t>
      </w:r>
      <w:r w:rsidRPr="00961C80">
        <w:rPr>
          <w:rFonts w:eastAsia="Calibri" w:cs="Arial"/>
          <w:sz w:val="20"/>
          <w:szCs w:val="20"/>
        </w:rPr>
        <w:t xml:space="preserve"> May 202</w:t>
      </w:r>
      <w:r w:rsidR="00840729" w:rsidRPr="00961C80">
        <w:rPr>
          <w:rFonts w:eastAsia="Calibri" w:cs="Arial"/>
          <w:sz w:val="20"/>
          <w:szCs w:val="20"/>
        </w:rPr>
        <w:t>3</w:t>
      </w:r>
      <w:r w:rsidRPr="00961C80">
        <w:rPr>
          <w:rFonts w:eastAsia="Calibri" w:cs="Arial"/>
          <w:sz w:val="20"/>
          <w:szCs w:val="20"/>
        </w:rPr>
        <w:t xml:space="preserve">. The Company has fully paid </w:t>
      </w:r>
      <w:r w:rsidR="00A16DE2" w:rsidRPr="00961C80">
        <w:rPr>
          <w:rFonts w:eastAsia="Calibri" w:cs="Arial"/>
          <w:sz w:val="20"/>
          <w:szCs w:val="20"/>
        </w:rPr>
        <w:t xml:space="preserve">dividend </w:t>
      </w:r>
      <w:r w:rsidRPr="00961C80">
        <w:rPr>
          <w:rFonts w:eastAsia="Calibri" w:cs="Arial"/>
          <w:sz w:val="20"/>
          <w:szCs w:val="20"/>
        </w:rPr>
        <w:t>on 24 May 202</w:t>
      </w:r>
      <w:r w:rsidR="00840729" w:rsidRPr="00961C80">
        <w:rPr>
          <w:rFonts w:eastAsia="Calibri" w:cs="Arial"/>
          <w:sz w:val="20"/>
          <w:szCs w:val="20"/>
        </w:rPr>
        <w:t>3</w:t>
      </w:r>
      <w:r w:rsidRPr="00961C80">
        <w:rPr>
          <w:rFonts w:eastAsia="Calibri" w:cs="Arial"/>
          <w:sz w:val="20"/>
          <w:szCs w:val="20"/>
        </w:rPr>
        <w:t>.</w:t>
      </w:r>
    </w:p>
    <w:p w14:paraId="20CCC690" w14:textId="77777777" w:rsidR="00A57386" w:rsidRPr="00961C80" w:rsidRDefault="00A57386" w:rsidP="00641DA3">
      <w:pPr>
        <w:tabs>
          <w:tab w:val="clear" w:pos="227"/>
          <w:tab w:val="clear" w:pos="454"/>
          <w:tab w:val="clear" w:pos="680"/>
          <w:tab w:val="left" w:pos="720"/>
        </w:tabs>
        <w:spacing w:line="360" w:lineRule="auto"/>
        <w:ind w:left="360"/>
        <w:jc w:val="thaiDistribute"/>
        <w:rPr>
          <w:rFonts w:eastAsia="Calibri" w:cs="Arial"/>
          <w:sz w:val="10"/>
          <w:szCs w:val="10"/>
        </w:rPr>
      </w:pPr>
    </w:p>
    <w:p w14:paraId="613656D1" w14:textId="0EBAA521" w:rsidR="00C11629" w:rsidRPr="00961C80" w:rsidRDefault="00840729" w:rsidP="00641DA3">
      <w:pPr>
        <w:tabs>
          <w:tab w:val="clear" w:pos="227"/>
          <w:tab w:val="clear" w:pos="454"/>
          <w:tab w:val="clear" w:pos="680"/>
          <w:tab w:val="left" w:pos="720"/>
        </w:tabs>
        <w:spacing w:line="360" w:lineRule="auto"/>
        <w:ind w:left="360"/>
        <w:jc w:val="thaiDistribute"/>
        <w:rPr>
          <w:rFonts w:eastAsia="Calibri" w:cs="Arial"/>
          <w:spacing w:val="-2"/>
          <w:sz w:val="20"/>
          <w:szCs w:val="20"/>
        </w:rPr>
      </w:pPr>
      <w:r w:rsidRPr="00961C80">
        <w:rPr>
          <w:rFonts w:eastAsia="Calibri" w:cs="Arial"/>
          <w:spacing w:val="-4"/>
          <w:sz w:val="20"/>
          <w:szCs w:val="20"/>
        </w:rPr>
        <w:t>At the Annual General Meeting of Shareholders for the year 2022 held on 25 April 2022, the</w:t>
      </w:r>
      <w:r w:rsidRPr="00961C80">
        <w:rPr>
          <w:rFonts w:eastAsia="Calibri" w:cs="Arial"/>
          <w:spacing w:val="-2"/>
          <w:sz w:val="20"/>
          <w:szCs w:val="20"/>
        </w:rPr>
        <w:t xml:space="preserve"> shareholders </w:t>
      </w:r>
      <w:r w:rsidRPr="00961C80">
        <w:rPr>
          <w:rFonts w:eastAsia="Calibri" w:cs="Arial"/>
          <w:sz w:val="20"/>
          <w:szCs w:val="20"/>
        </w:rPr>
        <w:t>passed the resolution for the dividend payment to shareholders from operating result for the period 1</w:t>
      </w:r>
      <w:r w:rsidRPr="00961C80">
        <w:rPr>
          <w:rFonts w:eastAsia="Calibri" w:cs="Arial"/>
          <w:spacing w:val="-2"/>
          <w:sz w:val="20"/>
          <w:szCs w:val="20"/>
        </w:rPr>
        <w:t xml:space="preserve"> July 2021 to 31 December 2021 at Baht 0.375 per share for 100 million shares, amounting to Baht </w:t>
      </w:r>
      <w:r w:rsidRPr="00961C80">
        <w:rPr>
          <w:rFonts w:eastAsia="Calibri" w:cs="Arial"/>
          <w:spacing w:val="2"/>
          <w:sz w:val="20"/>
          <w:szCs w:val="20"/>
        </w:rPr>
        <w:t xml:space="preserve">37.50 million as the shareholders list as </w:t>
      </w:r>
      <w:proofErr w:type="gramStart"/>
      <w:r w:rsidRPr="00961C80">
        <w:rPr>
          <w:rFonts w:eastAsia="Calibri" w:cs="Arial"/>
          <w:spacing w:val="2"/>
          <w:sz w:val="20"/>
          <w:szCs w:val="20"/>
        </w:rPr>
        <w:t>at</w:t>
      </w:r>
      <w:proofErr w:type="gramEnd"/>
      <w:r w:rsidRPr="00961C80">
        <w:rPr>
          <w:rFonts w:eastAsia="Calibri" w:cs="Arial"/>
          <w:spacing w:val="2"/>
          <w:sz w:val="20"/>
          <w:szCs w:val="20"/>
        </w:rPr>
        <w:t xml:space="preserve"> 9 May 2022. The Company has fully paid</w:t>
      </w:r>
      <w:r w:rsidR="00A16DE2" w:rsidRPr="00961C80">
        <w:rPr>
          <w:rFonts w:eastAsia="Calibri" w:cs="Arial"/>
          <w:spacing w:val="2"/>
          <w:sz w:val="20"/>
          <w:szCs w:val="20"/>
        </w:rPr>
        <w:t xml:space="preserve"> dividend</w:t>
      </w:r>
      <w:r w:rsidRPr="00961C80">
        <w:rPr>
          <w:rFonts w:eastAsia="Calibri" w:cs="Arial"/>
          <w:spacing w:val="2"/>
          <w:sz w:val="20"/>
          <w:szCs w:val="20"/>
        </w:rPr>
        <w:t xml:space="preserve"> on 24</w:t>
      </w:r>
      <w:r w:rsidRPr="00961C80">
        <w:rPr>
          <w:rFonts w:eastAsia="Calibri" w:cs="Arial"/>
          <w:spacing w:val="-2"/>
          <w:sz w:val="20"/>
          <w:szCs w:val="20"/>
        </w:rPr>
        <w:t xml:space="preserve"> May 2022.</w:t>
      </w:r>
    </w:p>
    <w:p w14:paraId="30A84F42" w14:textId="77777777" w:rsidR="005E6EBD" w:rsidRPr="00961C80" w:rsidRDefault="005E6EBD" w:rsidP="00641DA3">
      <w:pPr>
        <w:tabs>
          <w:tab w:val="clear" w:pos="227"/>
          <w:tab w:val="clear" w:pos="454"/>
          <w:tab w:val="clear" w:pos="680"/>
          <w:tab w:val="left" w:pos="720"/>
        </w:tabs>
        <w:spacing w:line="360" w:lineRule="auto"/>
        <w:ind w:left="360"/>
        <w:jc w:val="thaiDistribute"/>
        <w:rPr>
          <w:rFonts w:eastAsia="Calibri" w:cs="Arial"/>
          <w:spacing w:val="-2"/>
          <w:sz w:val="20"/>
          <w:szCs w:val="20"/>
        </w:rPr>
      </w:pPr>
    </w:p>
    <w:bookmarkEnd w:id="7"/>
    <w:p w14:paraId="461A903C" w14:textId="4EE75DAF" w:rsidR="006772BF" w:rsidRPr="00961C80" w:rsidRDefault="006772BF"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61C80">
        <w:rPr>
          <w:rFonts w:cs="Arial"/>
          <w:spacing w:val="-4"/>
          <w:sz w:val="20"/>
          <w:szCs w:val="20"/>
          <w:u w:val="single"/>
          <w:lang w:val="en-GB"/>
        </w:rPr>
        <w:t>REVENUE FROM CONT</w:t>
      </w:r>
      <w:r w:rsidR="00AF0970" w:rsidRPr="00961C80">
        <w:rPr>
          <w:rFonts w:cs="Arial"/>
          <w:spacing w:val="-4"/>
          <w:sz w:val="20"/>
          <w:szCs w:val="20"/>
          <w:u w:val="single"/>
        </w:rPr>
        <w:t>R</w:t>
      </w:r>
      <w:r w:rsidRPr="00961C80">
        <w:rPr>
          <w:rFonts w:cs="Arial"/>
          <w:spacing w:val="-4"/>
          <w:sz w:val="20"/>
          <w:szCs w:val="20"/>
          <w:u w:val="single"/>
          <w:lang w:val="en-GB"/>
        </w:rPr>
        <w:t>ACTS WITH CUSTOMERS</w:t>
      </w:r>
    </w:p>
    <w:p w14:paraId="041C399F" w14:textId="77777777" w:rsidR="006772BF" w:rsidRPr="00961C80" w:rsidRDefault="006772BF" w:rsidP="00641DA3">
      <w:pPr>
        <w:pStyle w:val="ListParagraph"/>
        <w:spacing w:after="0" w:line="360" w:lineRule="auto"/>
        <w:ind w:left="360" w:right="-7"/>
        <w:contextualSpacing w:val="0"/>
        <w:jc w:val="thaiDistribute"/>
        <w:rPr>
          <w:rFonts w:ascii="Arial" w:hAnsi="Arial" w:cs="Arial"/>
          <w:sz w:val="14"/>
          <w:szCs w:val="14"/>
        </w:rPr>
      </w:pPr>
    </w:p>
    <w:p w14:paraId="49DB4AD9" w14:textId="77777777" w:rsidR="006772BF" w:rsidRPr="00961C80" w:rsidRDefault="006772BF" w:rsidP="00641DA3">
      <w:pPr>
        <w:pStyle w:val="ListParagraph"/>
        <w:spacing w:after="0" w:line="360" w:lineRule="auto"/>
        <w:ind w:left="360"/>
        <w:contextualSpacing w:val="0"/>
        <w:jc w:val="thaiDistribute"/>
        <w:rPr>
          <w:rFonts w:ascii="Arial" w:hAnsi="Arial" w:cs="Arial"/>
          <w:i/>
          <w:iCs/>
          <w:sz w:val="20"/>
          <w:szCs w:val="20"/>
        </w:rPr>
      </w:pPr>
      <w:r w:rsidRPr="00961C80">
        <w:rPr>
          <w:rFonts w:ascii="Arial" w:hAnsi="Arial" w:cs="Arial"/>
          <w:i/>
          <w:iCs/>
          <w:sz w:val="20"/>
          <w:szCs w:val="20"/>
        </w:rPr>
        <w:t>Contract balances</w:t>
      </w:r>
    </w:p>
    <w:p w14:paraId="7CD3489C" w14:textId="77777777" w:rsidR="006772BF" w:rsidRPr="00961C80" w:rsidRDefault="006772BF" w:rsidP="00641DA3">
      <w:pPr>
        <w:pStyle w:val="ListParagraph"/>
        <w:spacing w:after="0" w:line="360" w:lineRule="auto"/>
        <w:ind w:left="360" w:right="-7"/>
        <w:contextualSpacing w:val="0"/>
        <w:jc w:val="thaiDistribute"/>
        <w:rPr>
          <w:rFonts w:ascii="Arial" w:hAnsi="Arial" w:cs="Arial"/>
          <w:sz w:val="10"/>
          <w:szCs w:val="10"/>
        </w:rPr>
      </w:pPr>
    </w:p>
    <w:p w14:paraId="50958A72" w14:textId="77777777" w:rsidR="006772BF" w:rsidRPr="00961C80" w:rsidRDefault="006772BF" w:rsidP="00641DA3">
      <w:pPr>
        <w:pStyle w:val="ListParagraph"/>
        <w:spacing w:after="0" w:line="360" w:lineRule="auto"/>
        <w:ind w:left="360" w:right="-7"/>
        <w:contextualSpacing w:val="0"/>
        <w:jc w:val="thaiDistribute"/>
        <w:rPr>
          <w:rFonts w:ascii="Arial" w:hAnsi="Arial" w:cs="Arial"/>
          <w:i/>
          <w:iCs/>
          <w:szCs w:val="22"/>
        </w:rPr>
      </w:pPr>
      <w:r w:rsidRPr="00961C80">
        <w:rPr>
          <w:rFonts w:ascii="Arial" w:hAnsi="Arial" w:cs="Arial"/>
          <w:sz w:val="20"/>
          <w:szCs w:val="20"/>
        </w:rPr>
        <w:t>The table presented account receivable, assets and liabilities related to contracts with customers:</w:t>
      </w:r>
    </w:p>
    <w:p w14:paraId="13ED2856" w14:textId="77777777" w:rsidR="006772BF" w:rsidRPr="00961C80" w:rsidRDefault="006772BF" w:rsidP="00641DA3">
      <w:pPr>
        <w:pStyle w:val="ListParagraph"/>
        <w:spacing w:after="0" w:line="360" w:lineRule="auto"/>
        <w:ind w:left="360" w:right="-7"/>
        <w:contextualSpacing w:val="0"/>
        <w:jc w:val="thaiDistribute"/>
        <w:rPr>
          <w:rFonts w:ascii="Arial" w:hAnsi="Arial" w:cs="Arial"/>
          <w:sz w:val="10"/>
          <w:szCs w:val="10"/>
        </w:rPr>
      </w:pPr>
    </w:p>
    <w:tbl>
      <w:tblPr>
        <w:tblW w:w="8856" w:type="dxa"/>
        <w:tblInd w:w="324" w:type="dxa"/>
        <w:tblLayout w:type="fixed"/>
        <w:tblCellMar>
          <w:left w:w="43" w:type="dxa"/>
          <w:right w:w="43" w:type="dxa"/>
        </w:tblCellMar>
        <w:tblLook w:val="0000" w:firstRow="0" w:lastRow="0" w:firstColumn="0" w:lastColumn="0" w:noHBand="0" w:noVBand="0"/>
      </w:tblPr>
      <w:tblGrid>
        <w:gridCol w:w="3276"/>
        <w:gridCol w:w="1350"/>
        <w:gridCol w:w="110"/>
        <w:gridCol w:w="1330"/>
        <w:gridCol w:w="108"/>
        <w:gridCol w:w="1278"/>
        <w:gridCol w:w="106"/>
        <w:gridCol w:w="1298"/>
      </w:tblGrid>
      <w:tr w:rsidR="006772BF" w:rsidRPr="00961C80" w14:paraId="3EB7295D" w14:textId="77777777" w:rsidTr="001C09C7">
        <w:trPr>
          <w:cantSplit/>
        </w:trPr>
        <w:tc>
          <w:tcPr>
            <w:tcW w:w="3276" w:type="dxa"/>
          </w:tcPr>
          <w:p w14:paraId="0C311475"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90" w:type="dxa"/>
            <w:gridSpan w:val="3"/>
            <w:vAlign w:val="center"/>
          </w:tcPr>
          <w:p w14:paraId="51EA7C3C" w14:textId="77777777" w:rsidR="006772BF" w:rsidRPr="00961C80" w:rsidRDefault="006772BF" w:rsidP="00641DA3">
            <w:pPr>
              <w:spacing w:line="360" w:lineRule="auto"/>
              <w:jc w:val="center"/>
              <w:rPr>
                <w:rFonts w:cs="Arial"/>
                <w:sz w:val="16"/>
                <w:szCs w:val="16"/>
                <w:cs/>
                <w:lang w:val="en-GB"/>
              </w:rPr>
            </w:pPr>
          </w:p>
        </w:tc>
        <w:tc>
          <w:tcPr>
            <w:tcW w:w="108" w:type="dxa"/>
          </w:tcPr>
          <w:p w14:paraId="2BACD853" w14:textId="77777777" w:rsidR="006772BF" w:rsidRPr="00961C80" w:rsidRDefault="006772BF" w:rsidP="00641DA3">
            <w:pPr>
              <w:spacing w:line="360" w:lineRule="auto"/>
              <w:ind w:right="72"/>
              <w:jc w:val="center"/>
              <w:rPr>
                <w:rFonts w:cs="Arial"/>
                <w:sz w:val="16"/>
                <w:szCs w:val="16"/>
              </w:rPr>
            </w:pPr>
          </w:p>
        </w:tc>
        <w:tc>
          <w:tcPr>
            <w:tcW w:w="2682" w:type="dxa"/>
            <w:gridSpan w:val="3"/>
            <w:vAlign w:val="center"/>
          </w:tcPr>
          <w:p w14:paraId="20F3A96B"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sz w:val="16"/>
                <w:szCs w:val="16"/>
                <w:cs/>
              </w:rPr>
            </w:pPr>
            <w:r w:rsidRPr="00961C80">
              <w:rPr>
                <w:rFonts w:cs="Arial"/>
                <w:sz w:val="16"/>
                <w:szCs w:val="16"/>
                <w:cs/>
                <w:lang w:val="en-GB"/>
              </w:rPr>
              <w:t>(</w:t>
            </w:r>
            <w:r w:rsidRPr="00961C80">
              <w:rPr>
                <w:rFonts w:cs="Arial"/>
                <w:sz w:val="16"/>
                <w:szCs w:val="16"/>
                <w:lang w:val="en-GB"/>
              </w:rPr>
              <w:t>Unit</w:t>
            </w:r>
            <w:r w:rsidRPr="00961C80">
              <w:rPr>
                <w:rFonts w:cs="Arial"/>
                <w:sz w:val="16"/>
                <w:szCs w:val="16"/>
                <w:cs/>
                <w:lang w:val="en-GB"/>
              </w:rPr>
              <w:t xml:space="preserve"> </w:t>
            </w:r>
            <w:r w:rsidRPr="00961C80">
              <w:rPr>
                <w:rFonts w:cs="Arial"/>
                <w:sz w:val="16"/>
                <w:szCs w:val="16"/>
              </w:rPr>
              <w:t>: Baht</w:t>
            </w:r>
            <w:r w:rsidRPr="00961C80">
              <w:rPr>
                <w:rFonts w:cs="Arial"/>
                <w:sz w:val="16"/>
                <w:szCs w:val="16"/>
                <w:cs/>
              </w:rPr>
              <w:t>)</w:t>
            </w:r>
          </w:p>
        </w:tc>
      </w:tr>
      <w:tr w:rsidR="006772BF" w:rsidRPr="00961C80" w14:paraId="6FA20742" w14:textId="77777777" w:rsidTr="001C09C7">
        <w:trPr>
          <w:cantSplit/>
        </w:trPr>
        <w:tc>
          <w:tcPr>
            <w:tcW w:w="3276" w:type="dxa"/>
          </w:tcPr>
          <w:p w14:paraId="13BAB72B"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2790" w:type="dxa"/>
            <w:gridSpan w:val="3"/>
            <w:tcBorders>
              <w:bottom w:val="single" w:sz="4" w:space="0" w:color="auto"/>
            </w:tcBorders>
            <w:vAlign w:val="center"/>
          </w:tcPr>
          <w:p w14:paraId="7D11B30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961C80">
              <w:rPr>
                <w:rFonts w:cs="Arial"/>
                <w:sz w:val="16"/>
                <w:szCs w:val="16"/>
                <w:lang w:val="en-GB"/>
              </w:rPr>
              <w:t>Consolidated F/S</w:t>
            </w:r>
          </w:p>
        </w:tc>
        <w:tc>
          <w:tcPr>
            <w:tcW w:w="108" w:type="dxa"/>
          </w:tcPr>
          <w:p w14:paraId="2B0EF009"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682" w:type="dxa"/>
            <w:gridSpan w:val="3"/>
            <w:tcBorders>
              <w:bottom w:val="single" w:sz="4" w:space="0" w:color="auto"/>
            </w:tcBorders>
            <w:vAlign w:val="center"/>
          </w:tcPr>
          <w:p w14:paraId="771B5BEA"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961C80">
              <w:rPr>
                <w:rFonts w:cs="Arial"/>
                <w:sz w:val="16"/>
                <w:szCs w:val="16"/>
                <w:lang w:val="en-GB"/>
              </w:rPr>
              <w:t>Separate F/S</w:t>
            </w:r>
          </w:p>
        </w:tc>
      </w:tr>
      <w:tr w:rsidR="00DB027C" w:rsidRPr="00961C80" w14:paraId="17E294FF" w14:textId="77777777" w:rsidTr="001C09C7">
        <w:trPr>
          <w:cantSplit/>
        </w:trPr>
        <w:tc>
          <w:tcPr>
            <w:tcW w:w="3276" w:type="dxa"/>
          </w:tcPr>
          <w:p w14:paraId="35FD5481" w14:textId="77777777" w:rsidR="00DB027C" w:rsidRPr="00961C80" w:rsidRDefault="00DB027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350" w:type="dxa"/>
            <w:tcBorders>
              <w:top w:val="single" w:sz="4" w:space="0" w:color="auto"/>
              <w:bottom w:val="single" w:sz="4" w:space="0" w:color="auto"/>
            </w:tcBorders>
          </w:tcPr>
          <w:p w14:paraId="529FB77F" w14:textId="6B1CBD66" w:rsidR="00DB027C" w:rsidRPr="00961C80" w:rsidRDefault="00DB027C" w:rsidP="00641DA3">
            <w:pPr>
              <w:tabs>
                <w:tab w:val="clear" w:pos="227"/>
                <w:tab w:val="clear" w:pos="454"/>
                <w:tab w:val="clear" w:pos="680"/>
                <w:tab w:val="left" w:pos="720"/>
              </w:tabs>
              <w:spacing w:line="360" w:lineRule="auto"/>
              <w:jc w:val="center"/>
              <w:rPr>
                <w:rFonts w:cs="Arial"/>
                <w:sz w:val="16"/>
                <w:szCs w:val="16"/>
                <w:lang w:val="en-GB"/>
              </w:rPr>
            </w:pPr>
            <w:r w:rsidRPr="00961C80">
              <w:rPr>
                <w:rFonts w:cs="Arial"/>
                <w:sz w:val="16"/>
                <w:szCs w:val="16"/>
                <w:lang w:val="en-GB"/>
              </w:rPr>
              <w:t>30 September</w:t>
            </w:r>
          </w:p>
          <w:p w14:paraId="544F6CC9" w14:textId="77777777" w:rsidR="00DB027C" w:rsidRPr="00961C80" w:rsidRDefault="00DB027C" w:rsidP="00641DA3">
            <w:pPr>
              <w:spacing w:line="360" w:lineRule="auto"/>
              <w:jc w:val="center"/>
              <w:rPr>
                <w:rFonts w:cs="Arial"/>
                <w:sz w:val="16"/>
                <w:szCs w:val="16"/>
                <w:lang w:val="en-GB"/>
              </w:rPr>
            </w:pPr>
            <w:r w:rsidRPr="00961C80">
              <w:rPr>
                <w:rFonts w:cs="Arial"/>
                <w:sz w:val="16"/>
                <w:szCs w:val="16"/>
                <w:lang w:val="en-GB"/>
              </w:rPr>
              <w:t>2023</w:t>
            </w:r>
          </w:p>
        </w:tc>
        <w:tc>
          <w:tcPr>
            <w:tcW w:w="110" w:type="dxa"/>
          </w:tcPr>
          <w:p w14:paraId="060D3935" w14:textId="77777777" w:rsidR="00DB027C" w:rsidRPr="00961C80" w:rsidRDefault="00DB027C" w:rsidP="00641DA3">
            <w:pPr>
              <w:spacing w:line="360" w:lineRule="auto"/>
              <w:jc w:val="center"/>
              <w:rPr>
                <w:rFonts w:cs="Arial"/>
                <w:sz w:val="16"/>
                <w:szCs w:val="16"/>
                <w:u w:val="single"/>
              </w:rPr>
            </w:pPr>
          </w:p>
        </w:tc>
        <w:tc>
          <w:tcPr>
            <w:tcW w:w="1330" w:type="dxa"/>
            <w:tcBorders>
              <w:bottom w:val="single" w:sz="4" w:space="0" w:color="auto"/>
            </w:tcBorders>
          </w:tcPr>
          <w:p w14:paraId="774CDC7E" w14:textId="77777777" w:rsidR="00DB027C" w:rsidRPr="00961C80" w:rsidRDefault="00DB027C" w:rsidP="00641DA3">
            <w:pPr>
              <w:spacing w:line="360" w:lineRule="auto"/>
              <w:jc w:val="center"/>
              <w:rPr>
                <w:rFonts w:cs="Arial"/>
                <w:sz w:val="16"/>
                <w:szCs w:val="16"/>
                <w:lang w:val="en-GB"/>
              </w:rPr>
            </w:pPr>
            <w:r w:rsidRPr="00961C80">
              <w:rPr>
                <w:rFonts w:cs="Arial"/>
                <w:sz w:val="16"/>
                <w:szCs w:val="16"/>
                <w:lang w:val="en-GB"/>
              </w:rPr>
              <w:t>31 December</w:t>
            </w:r>
          </w:p>
          <w:p w14:paraId="44586618" w14:textId="5AB3B3C0" w:rsidR="00DB027C" w:rsidRPr="00961C80" w:rsidRDefault="00DB027C" w:rsidP="00641DA3">
            <w:pPr>
              <w:spacing w:line="360" w:lineRule="auto"/>
              <w:jc w:val="center"/>
              <w:rPr>
                <w:rFonts w:cs="Arial"/>
                <w:sz w:val="16"/>
                <w:szCs w:val="16"/>
                <w:cs/>
              </w:rPr>
            </w:pPr>
            <w:r w:rsidRPr="00961C80">
              <w:rPr>
                <w:rFonts w:cs="Arial"/>
                <w:sz w:val="16"/>
                <w:szCs w:val="16"/>
                <w:lang w:val="en-GB"/>
              </w:rPr>
              <w:t>2022</w:t>
            </w:r>
          </w:p>
        </w:tc>
        <w:tc>
          <w:tcPr>
            <w:tcW w:w="108" w:type="dxa"/>
            <w:vAlign w:val="bottom"/>
          </w:tcPr>
          <w:p w14:paraId="0E517745" w14:textId="77777777" w:rsidR="00DB027C" w:rsidRPr="00961C80" w:rsidRDefault="00DB027C" w:rsidP="00641DA3">
            <w:pPr>
              <w:spacing w:line="360" w:lineRule="auto"/>
              <w:jc w:val="center"/>
              <w:rPr>
                <w:rFonts w:cs="Arial"/>
                <w:sz w:val="16"/>
                <w:szCs w:val="16"/>
              </w:rPr>
            </w:pPr>
          </w:p>
        </w:tc>
        <w:tc>
          <w:tcPr>
            <w:tcW w:w="1278" w:type="dxa"/>
            <w:tcBorders>
              <w:top w:val="single" w:sz="4" w:space="0" w:color="auto"/>
              <w:bottom w:val="single" w:sz="4" w:space="0" w:color="auto"/>
            </w:tcBorders>
          </w:tcPr>
          <w:p w14:paraId="7E17986A" w14:textId="77777777" w:rsidR="00DB027C" w:rsidRPr="00961C80" w:rsidRDefault="00DB027C" w:rsidP="00641DA3">
            <w:pPr>
              <w:tabs>
                <w:tab w:val="clear" w:pos="227"/>
                <w:tab w:val="clear" w:pos="454"/>
                <w:tab w:val="clear" w:pos="680"/>
                <w:tab w:val="left" w:pos="720"/>
              </w:tabs>
              <w:spacing w:line="360" w:lineRule="auto"/>
              <w:jc w:val="center"/>
              <w:rPr>
                <w:rFonts w:cs="Arial"/>
                <w:sz w:val="16"/>
                <w:szCs w:val="16"/>
                <w:lang w:val="en-GB"/>
              </w:rPr>
            </w:pPr>
            <w:r w:rsidRPr="00961C80">
              <w:rPr>
                <w:rFonts w:cs="Arial"/>
                <w:sz w:val="16"/>
                <w:szCs w:val="16"/>
                <w:lang w:val="en-GB"/>
              </w:rPr>
              <w:t>30 September</w:t>
            </w:r>
          </w:p>
          <w:p w14:paraId="0B51C5B6" w14:textId="6A3F2160" w:rsidR="00DB027C" w:rsidRPr="00961C80" w:rsidRDefault="00DB027C" w:rsidP="00641DA3">
            <w:pPr>
              <w:spacing w:line="360" w:lineRule="auto"/>
              <w:jc w:val="center"/>
              <w:rPr>
                <w:rFonts w:cs="Arial"/>
                <w:sz w:val="16"/>
                <w:szCs w:val="16"/>
                <w:lang w:val="en-GB"/>
              </w:rPr>
            </w:pPr>
            <w:r w:rsidRPr="00961C80">
              <w:rPr>
                <w:rFonts w:cs="Arial"/>
                <w:sz w:val="16"/>
                <w:szCs w:val="16"/>
                <w:lang w:val="en-GB"/>
              </w:rPr>
              <w:t>2023</w:t>
            </w:r>
          </w:p>
        </w:tc>
        <w:tc>
          <w:tcPr>
            <w:tcW w:w="106" w:type="dxa"/>
          </w:tcPr>
          <w:p w14:paraId="5B1A9D40" w14:textId="77777777" w:rsidR="00DB027C" w:rsidRPr="00961C80" w:rsidRDefault="00DB027C" w:rsidP="00641DA3">
            <w:pPr>
              <w:spacing w:line="360" w:lineRule="auto"/>
              <w:jc w:val="center"/>
              <w:rPr>
                <w:rFonts w:cs="Arial"/>
                <w:sz w:val="16"/>
                <w:szCs w:val="16"/>
                <w:u w:val="single"/>
              </w:rPr>
            </w:pPr>
          </w:p>
        </w:tc>
        <w:tc>
          <w:tcPr>
            <w:tcW w:w="1298" w:type="dxa"/>
            <w:tcBorders>
              <w:bottom w:val="single" w:sz="4" w:space="0" w:color="auto"/>
            </w:tcBorders>
          </w:tcPr>
          <w:p w14:paraId="5BCBB683" w14:textId="77777777" w:rsidR="00DB027C" w:rsidRPr="00961C80" w:rsidRDefault="00DB027C" w:rsidP="00641DA3">
            <w:pPr>
              <w:spacing w:line="360" w:lineRule="auto"/>
              <w:jc w:val="center"/>
              <w:rPr>
                <w:rFonts w:cs="Arial"/>
                <w:sz w:val="16"/>
                <w:szCs w:val="16"/>
                <w:lang w:val="en-GB"/>
              </w:rPr>
            </w:pPr>
            <w:r w:rsidRPr="00961C80">
              <w:rPr>
                <w:rFonts w:cs="Arial"/>
                <w:sz w:val="16"/>
                <w:szCs w:val="16"/>
                <w:lang w:val="en-GB"/>
              </w:rPr>
              <w:t>31 December</w:t>
            </w:r>
          </w:p>
          <w:p w14:paraId="270F7AB1" w14:textId="3125B2C1" w:rsidR="00DB027C" w:rsidRPr="00961C80" w:rsidRDefault="00DB027C" w:rsidP="00641DA3">
            <w:pPr>
              <w:tabs>
                <w:tab w:val="clear" w:pos="454"/>
                <w:tab w:val="clear" w:pos="680"/>
                <w:tab w:val="left" w:pos="474"/>
              </w:tabs>
              <w:spacing w:line="360" w:lineRule="auto"/>
              <w:jc w:val="center"/>
              <w:rPr>
                <w:rFonts w:cs="Arial"/>
                <w:sz w:val="16"/>
                <w:szCs w:val="16"/>
              </w:rPr>
            </w:pPr>
            <w:r w:rsidRPr="00961C80">
              <w:rPr>
                <w:rFonts w:cs="Arial"/>
                <w:sz w:val="16"/>
                <w:szCs w:val="16"/>
                <w:lang w:val="en-GB"/>
              </w:rPr>
              <w:t>2022</w:t>
            </w:r>
          </w:p>
        </w:tc>
      </w:tr>
      <w:tr w:rsidR="006772BF" w:rsidRPr="00961C80" w14:paraId="3710D25F" w14:textId="77777777" w:rsidTr="001C09C7">
        <w:trPr>
          <w:cantSplit/>
          <w:trHeight w:val="134"/>
        </w:trPr>
        <w:tc>
          <w:tcPr>
            <w:tcW w:w="3276" w:type="dxa"/>
            <w:vAlign w:val="center"/>
          </w:tcPr>
          <w:p w14:paraId="6A7AB30E"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961C80">
              <w:rPr>
                <w:rFonts w:cs="Arial"/>
                <w:b/>
                <w:bCs/>
                <w:sz w:val="16"/>
                <w:szCs w:val="16"/>
              </w:rPr>
              <w:t>Trade accounts receivable</w:t>
            </w:r>
          </w:p>
        </w:tc>
        <w:tc>
          <w:tcPr>
            <w:tcW w:w="1350" w:type="dxa"/>
            <w:tcBorders>
              <w:left w:val="nil"/>
            </w:tcBorders>
            <w:vAlign w:val="center"/>
          </w:tcPr>
          <w:p w14:paraId="003417AD"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sz w:val="16"/>
                <w:szCs w:val="16"/>
              </w:rPr>
            </w:pPr>
          </w:p>
        </w:tc>
        <w:tc>
          <w:tcPr>
            <w:tcW w:w="110" w:type="dxa"/>
            <w:tcBorders>
              <w:left w:val="nil"/>
            </w:tcBorders>
          </w:tcPr>
          <w:p w14:paraId="697CF76D" w14:textId="77777777" w:rsidR="006772BF" w:rsidRPr="00961C80" w:rsidRDefault="006772BF" w:rsidP="00641DA3">
            <w:pPr>
              <w:spacing w:line="360" w:lineRule="auto"/>
              <w:ind w:left="-157"/>
              <w:jc w:val="both"/>
              <w:rPr>
                <w:rFonts w:cs="Arial"/>
                <w:sz w:val="16"/>
                <w:szCs w:val="16"/>
              </w:rPr>
            </w:pPr>
          </w:p>
        </w:tc>
        <w:tc>
          <w:tcPr>
            <w:tcW w:w="1330" w:type="dxa"/>
            <w:vAlign w:val="center"/>
          </w:tcPr>
          <w:p w14:paraId="7A2CF78C"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p>
        </w:tc>
        <w:tc>
          <w:tcPr>
            <w:tcW w:w="108" w:type="dxa"/>
            <w:tcBorders>
              <w:left w:val="nil"/>
            </w:tcBorders>
          </w:tcPr>
          <w:p w14:paraId="2A21B41D" w14:textId="77777777" w:rsidR="006772BF" w:rsidRPr="00961C80" w:rsidRDefault="006772BF" w:rsidP="00641DA3">
            <w:pPr>
              <w:spacing w:line="360" w:lineRule="auto"/>
              <w:ind w:left="-157"/>
              <w:jc w:val="both"/>
              <w:rPr>
                <w:rFonts w:cs="Arial"/>
                <w:sz w:val="16"/>
                <w:szCs w:val="16"/>
              </w:rPr>
            </w:pPr>
          </w:p>
        </w:tc>
        <w:tc>
          <w:tcPr>
            <w:tcW w:w="1278" w:type="dxa"/>
            <w:vAlign w:val="center"/>
          </w:tcPr>
          <w:p w14:paraId="6A0798EB"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6"/>
                <w:szCs w:val="16"/>
              </w:rPr>
            </w:pPr>
          </w:p>
        </w:tc>
        <w:tc>
          <w:tcPr>
            <w:tcW w:w="106" w:type="dxa"/>
          </w:tcPr>
          <w:p w14:paraId="40826E26" w14:textId="77777777" w:rsidR="006772BF" w:rsidRPr="00961C80" w:rsidRDefault="006772BF" w:rsidP="00641DA3">
            <w:pPr>
              <w:pStyle w:val="a1"/>
              <w:spacing w:line="360" w:lineRule="auto"/>
              <w:ind w:left="-157" w:right="0"/>
              <w:jc w:val="both"/>
              <w:rPr>
                <w:rFonts w:ascii="Arial" w:hAnsi="Arial" w:cs="Arial"/>
                <w:sz w:val="16"/>
                <w:szCs w:val="16"/>
                <w:cs/>
              </w:rPr>
            </w:pPr>
          </w:p>
        </w:tc>
        <w:tc>
          <w:tcPr>
            <w:tcW w:w="1298" w:type="dxa"/>
            <w:vAlign w:val="center"/>
          </w:tcPr>
          <w:p w14:paraId="66C88E88"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rPr>
                <w:rFonts w:cs="Arial"/>
                <w:sz w:val="16"/>
                <w:szCs w:val="16"/>
              </w:rPr>
            </w:pPr>
          </w:p>
        </w:tc>
      </w:tr>
      <w:tr w:rsidR="000451B2" w:rsidRPr="00961C80" w14:paraId="1EB433C6" w14:textId="77777777" w:rsidTr="001E155F">
        <w:trPr>
          <w:cantSplit/>
        </w:trPr>
        <w:tc>
          <w:tcPr>
            <w:tcW w:w="3276" w:type="dxa"/>
            <w:vAlign w:val="center"/>
          </w:tcPr>
          <w:p w14:paraId="1B634D9F"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61C80">
              <w:rPr>
                <w:rFonts w:cs="Arial"/>
                <w:sz w:val="16"/>
                <w:szCs w:val="16"/>
              </w:rPr>
              <w:t>Management Consulting</w:t>
            </w:r>
          </w:p>
        </w:tc>
        <w:tc>
          <w:tcPr>
            <w:tcW w:w="1350" w:type="dxa"/>
            <w:tcBorders>
              <w:left w:val="nil"/>
            </w:tcBorders>
          </w:tcPr>
          <w:p w14:paraId="4BA58EB3" w14:textId="08FBEE2E"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961C80">
              <w:rPr>
                <w:rFonts w:cs="Arial"/>
                <w:sz w:val="16"/>
                <w:szCs w:val="16"/>
              </w:rPr>
              <w:t>7,791,515</w:t>
            </w:r>
          </w:p>
        </w:tc>
        <w:tc>
          <w:tcPr>
            <w:tcW w:w="110" w:type="dxa"/>
            <w:tcBorders>
              <w:left w:val="nil"/>
            </w:tcBorders>
          </w:tcPr>
          <w:p w14:paraId="29603CE0" w14:textId="77777777" w:rsidR="000451B2" w:rsidRPr="00961C80" w:rsidRDefault="000451B2" w:rsidP="00641DA3">
            <w:pPr>
              <w:spacing w:line="360" w:lineRule="auto"/>
              <w:jc w:val="thaiDistribute"/>
              <w:rPr>
                <w:rFonts w:cs="Arial"/>
                <w:sz w:val="16"/>
                <w:szCs w:val="16"/>
              </w:rPr>
            </w:pPr>
          </w:p>
        </w:tc>
        <w:tc>
          <w:tcPr>
            <w:tcW w:w="1330" w:type="dxa"/>
            <w:tcBorders>
              <w:left w:val="nil"/>
            </w:tcBorders>
          </w:tcPr>
          <w:p w14:paraId="6C0C1AAA"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961C80">
              <w:rPr>
                <w:rFonts w:cs="Arial"/>
                <w:sz w:val="16"/>
                <w:szCs w:val="16"/>
              </w:rPr>
              <w:t>4,057,000</w:t>
            </w:r>
          </w:p>
        </w:tc>
        <w:tc>
          <w:tcPr>
            <w:tcW w:w="108" w:type="dxa"/>
            <w:tcBorders>
              <w:left w:val="nil"/>
            </w:tcBorders>
          </w:tcPr>
          <w:p w14:paraId="2767DBED" w14:textId="77777777" w:rsidR="000451B2" w:rsidRPr="00961C80" w:rsidRDefault="000451B2" w:rsidP="00641DA3">
            <w:pPr>
              <w:spacing w:line="360" w:lineRule="auto"/>
              <w:jc w:val="thaiDistribute"/>
              <w:rPr>
                <w:rFonts w:cs="Arial"/>
                <w:sz w:val="16"/>
                <w:szCs w:val="16"/>
              </w:rPr>
            </w:pPr>
          </w:p>
        </w:tc>
        <w:tc>
          <w:tcPr>
            <w:tcW w:w="1278" w:type="dxa"/>
          </w:tcPr>
          <w:p w14:paraId="566CE9CA" w14:textId="521AF343"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961C80">
              <w:rPr>
                <w:rFonts w:cs="Arial"/>
                <w:sz w:val="16"/>
                <w:szCs w:val="16"/>
              </w:rPr>
              <w:t>10,117,117</w:t>
            </w:r>
          </w:p>
        </w:tc>
        <w:tc>
          <w:tcPr>
            <w:tcW w:w="106" w:type="dxa"/>
          </w:tcPr>
          <w:p w14:paraId="2B51CA4B" w14:textId="77777777" w:rsidR="000451B2" w:rsidRPr="00961C80" w:rsidRDefault="000451B2" w:rsidP="00641DA3">
            <w:pPr>
              <w:pStyle w:val="a1"/>
              <w:spacing w:line="360" w:lineRule="auto"/>
              <w:ind w:right="0"/>
              <w:jc w:val="thaiDistribute"/>
              <w:rPr>
                <w:rFonts w:ascii="Arial" w:hAnsi="Arial" w:cs="Arial"/>
                <w:sz w:val="16"/>
                <w:szCs w:val="16"/>
                <w:cs/>
                <w:lang w:val="en-US"/>
              </w:rPr>
            </w:pPr>
          </w:p>
        </w:tc>
        <w:tc>
          <w:tcPr>
            <w:tcW w:w="1298" w:type="dxa"/>
          </w:tcPr>
          <w:p w14:paraId="7BCA65E6"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961C80">
              <w:rPr>
                <w:rFonts w:cs="Arial"/>
                <w:sz w:val="16"/>
                <w:szCs w:val="16"/>
              </w:rPr>
              <w:t>4,057,000</w:t>
            </w:r>
          </w:p>
        </w:tc>
      </w:tr>
      <w:tr w:rsidR="000451B2" w:rsidRPr="00961C80" w14:paraId="42B1DD3C" w14:textId="77777777" w:rsidTr="001E155F">
        <w:trPr>
          <w:cantSplit/>
        </w:trPr>
        <w:tc>
          <w:tcPr>
            <w:tcW w:w="3276" w:type="dxa"/>
            <w:vAlign w:val="center"/>
          </w:tcPr>
          <w:p w14:paraId="0232F94B"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61C80">
              <w:rPr>
                <w:rFonts w:cs="Arial"/>
                <w:sz w:val="16"/>
                <w:szCs w:val="16"/>
              </w:rPr>
              <w:t>Digital Excellence and Delivery</w:t>
            </w:r>
          </w:p>
        </w:tc>
        <w:tc>
          <w:tcPr>
            <w:tcW w:w="1350" w:type="dxa"/>
            <w:tcBorders>
              <w:left w:val="nil"/>
            </w:tcBorders>
          </w:tcPr>
          <w:p w14:paraId="789254DC" w14:textId="43ED2291"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961C80">
              <w:rPr>
                <w:rFonts w:cs="Arial"/>
                <w:sz w:val="16"/>
                <w:szCs w:val="16"/>
              </w:rPr>
              <w:t>167,107,277</w:t>
            </w:r>
          </w:p>
        </w:tc>
        <w:tc>
          <w:tcPr>
            <w:tcW w:w="110" w:type="dxa"/>
            <w:tcBorders>
              <w:left w:val="nil"/>
            </w:tcBorders>
          </w:tcPr>
          <w:p w14:paraId="20CE78FB" w14:textId="77777777" w:rsidR="000451B2" w:rsidRPr="00961C80" w:rsidRDefault="000451B2" w:rsidP="00641DA3">
            <w:pPr>
              <w:spacing w:line="360" w:lineRule="auto"/>
              <w:jc w:val="thaiDistribute"/>
              <w:rPr>
                <w:rFonts w:cs="Arial"/>
                <w:sz w:val="16"/>
                <w:szCs w:val="16"/>
              </w:rPr>
            </w:pPr>
          </w:p>
        </w:tc>
        <w:tc>
          <w:tcPr>
            <w:tcW w:w="1330" w:type="dxa"/>
            <w:tcBorders>
              <w:left w:val="nil"/>
            </w:tcBorders>
          </w:tcPr>
          <w:p w14:paraId="2C0405BC"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961C80">
              <w:rPr>
                <w:rFonts w:cs="Arial"/>
                <w:sz w:val="16"/>
                <w:szCs w:val="16"/>
              </w:rPr>
              <w:t>44,625,506</w:t>
            </w:r>
          </w:p>
        </w:tc>
        <w:tc>
          <w:tcPr>
            <w:tcW w:w="108" w:type="dxa"/>
            <w:tcBorders>
              <w:left w:val="nil"/>
            </w:tcBorders>
          </w:tcPr>
          <w:p w14:paraId="315CBAE4" w14:textId="77777777" w:rsidR="000451B2" w:rsidRPr="00961C80" w:rsidRDefault="000451B2" w:rsidP="00641DA3">
            <w:pPr>
              <w:spacing w:line="360" w:lineRule="auto"/>
              <w:jc w:val="thaiDistribute"/>
              <w:rPr>
                <w:rFonts w:cs="Arial"/>
                <w:sz w:val="16"/>
                <w:szCs w:val="16"/>
              </w:rPr>
            </w:pPr>
          </w:p>
        </w:tc>
        <w:tc>
          <w:tcPr>
            <w:tcW w:w="1278" w:type="dxa"/>
          </w:tcPr>
          <w:p w14:paraId="4D7A7C24" w14:textId="6EF32A0D"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961C80">
              <w:rPr>
                <w:rFonts w:cs="Arial"/>
                <w:sz w:val="16"/>
                <w:szCs w:val="16"/>
              </w:rPr>
              <w:t>70,362,937</w:t>
            </w:r>
          </w:p>
        </w:tc>
        <w:tc>
          <w:tcPr>
            <w:tcW w:w="106" w:type="dxa"/>
          </w:tcPr>
          <w:p w14:paraId="6EF95D92" w14:textId="77777777" w:rsidR="000451B2" w:rsidRPr="00961C80" w:rsidRDefault="000451B2" w:rsidP="00641DA3">
            <w:pPr>
              <w:pStyle w:val="a1"/>
              <w:spacing w:line="360" w:lineRule="auto"/>
              <w:ind w:right="0"/>
              <w:jc w:val="thaiDistribute"/>
              <w:rPr>
                <w:rFonts w:ascii="Arial" w:hAnsi="Arial" w:cs="Arial"/>
                <w:sz w:val="16"/>
                <w:szCs w:val="16"/>
                <w:cs/>
                <w:lang w:val="en-US"/>
              </w:rPr>
            </w:pPr>
          </w:p>
        </w:tc>
        <w:tc>
          <w:tcPr>
            <w:tcW w:w="1298" w:type="dxa"/>
          </w:tcPr>
          <w:p w14:paraId="6F87AAD7"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961C80">
              <w:rPr>
                <w:rFonts w:cs="Arial"/>
                <w:sz w:val="16"/>
                <w:szCs w:val="16"/>
              </w:rPr>
              <w:t>47,811,130</w:t>
            </w:r>
          </w:p>
        </w:tc>
      </w:tr>
      <w:tr w:rsidR="000451B2" w:rsidRPr="00961C80" w14:paraId="7353DD98" w14:textId="77777777" w:rsidTr="001E155F">
        <w:trPr>
          <w:cantSplit/>
        </w:trPr>
        <w:tc>
          <w:tcPr>
            <w:tcW w:w="3276" w:type="dxa"/>
            <w:vAlign w:val="center"/>
          </w:tcPr>
          <w:p w14:paraId="3C812CA0" w14:textId="4CAA758E"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61C80">
              <w:rPr>
                <w:rFonts w:cs="Arial"/>
                <w:sz w:val="16"/>
                <w:szCs w:val="16"/>
              </w:rPr>
              <w:t xml:space="preserve">Strategic </w:t>
            </w:r>
            <w:r w:rsidR="000A4A7A" w:rsidRPr="00961C80">
              <w:rPr>
                <w:rFonts w:cs="Arial"/>
                <w:sz w:val="16"/>
                <w:szCs w:val="16"/>
              </w:rPr>
              <w:t>P</w:t>
            </w:r>
            <w:r w:rsidRPr="00961C80">
              <w:rPr>
                <w:rFonts w:cs="Arial"/>
                <w:sz w:val="16"/>
                <w:szCs w:val="16"/>
              </w:rPr>
              <w:t xml:space="preserve">roject </w:t>
            </w:r>
            <w:r w:rsidR="000A4A7A" w:rsidRPr="00961C80">
              <w:rPr>
                <w:rFonts w:cs="Arial"/>
                <w:sz w:val="16"/>
                <w:szCs w:val="16"/>
              </w:rPr>
              <w:t>M</w:t>
            </w:r>
            <w:r w:rsidRPr="00961C80">
              <w:rPr>
                <w:rFonts w:cs="Arial"/>
                <w:sz w:val="16"/>
                <w:szCs w:val="16"/>
              </w:rPr>
              <w:t xml:space="preserve">anagement </w:t>
            </w:r>
            <w:r w:rsidR="000A4A7A" w:rsidRPr="00961C80">
              <w:rPr>
                <w:rFonts w:cs="Arial"/>
                <w:sz w:val="16"/>
                <w:szCs w:val="16"/>
              </w:rPr>
              <w:t>O</w:t>
            </w:r>
            <w:r w:rsidRPr="00961C80">
              <w:rPr>
                <w:rFonts w:cs="Arial"/>
                <w:sz w:val="16"/>
                <w:szCs w:val="16"/>
              </w:rPr>
              <w:t>ffice</w:t>
            </w:r>
          </w:p>
        </w:tc>
        <w:tc>
          <w:tcPr>
            <w:tcW w:w="1350" w:type="dxa"/>
            <w:tcBorders>
              <w:left w:val="nil"/>
            </w:tcBorders>
          </w:tcPr>
          <w:p w14:paraId="4299CA32" w14:textId="7B53F5EE"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961C80">
              <w:rPr>
                <w:rFonts w:cs="Arial"/>
                <w:sz w:val="16"/>
                <w:szCs w:val="16"/>
              </w:rPr>
              <w:t>14,546,947</w:t>
            </w:r>
          </w:p>
        </w:tc>
        <w:tc>
          <w:tcPr>
            <w:tcW w:w="110" w:type="dxa"/>
            <w:tcBorders>
              <w:left w:val="nil"/>
            </w:tcBorders>
          </w:tcPr>
          <w:p w14:paraId="20EEB25D" w14:textId="77777777" w:rsidR="000451B2" w:rsidRPr="00961C80" w:rsidRDefault="000451B2" w:rsidP="00641DA3">
            <w:pPr>
              <w:spacing w:line="360" w:lineRule="auto"/>
              <w:jc w:val="thaiDistribute"/>
              <w:rPr>
                <w:rFonts w:cs="Arial"/>
                <w:sz w:val="16"/>
                <w:szCs w:val="16"/>
              </w:rPr>
            </w:pPr>
          </w:p>
        </w:tc>
        <w:tc>
          <w:tcPr>
            <w:tcW w:w="1330" w:type="dxa"/>
            <w:tcBorders>
              <w:left w:val="nil"/>
            </w:tcBorders>
          </w:tcPr>
          <w:p w14:paraId="003D573B"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961C80">
              <w:rPr>
                <w:rFonts w:cs="Arial"/>
                <w:sz w:val="16"/>
                <w:szCs w:val="16"/>
              </w:rPr>
              <w:t>22,724,172</w:t>
            </w:r>
          </w:p>
        </w:tc>
        <w:tc>
          <w:tcPr>
            <w:tcW w:w="108" w:type="dxa"/>
            <w:tcBorders>
              <w:left w:val="nil"/>
            </w:tcBorders>
          </w:tcPr>
          <w:p w14:paraId="4C4823D0" w14:textId="77777777" w:rsidR="000451B2" w:rsidRPr="00961C80" w:rsidRDefault="000451B2" w:rsidP="00641DA3">
            <w:pPr>
              <w:spacing w:line="360" w:lineRule="auto"/>
              <w:jc w:val="thaiDistribute"/>
              <w:rPr>
                <w:rFonts w:cs="Arial"/>
                <w:sz w:val="16"/>
                <w:szCs w:val="16"/>
              </w:rPr>
            </w:pPr>
          </w:p>
        </w:tc>
        <w:tc>
          <w:tcPr>
            <w:tcW w:w="1278" w:type="dxa"/>
          </w:tcPr>
          <w:p w14:paraId="0692B0F1" w14:textId="01A13754"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961C80">
              <w:rPr>
                <w:rFonts w:cs="Arial"/>
                <w:sz w:val="16"/>
                <w:szCs w:val="16"/>
              </w:rPr>
              <w:t>14,546,947</w:t>
            </w:r>
          </w:p>
        </w:tc>
        <w:tc>
          <w:tcPr>
            <w:tcW w:w="106" w:type="dxa"/>
          </w:tcPr>
          <w:p w14:paraId="449ACF43" w14:textId="77777777" w:rsidR="000451B2" w:rsidRPr="00961C80" w:rsidRDefault="000451B2" w:rsidP="00641DA3">
            <w:pPr>
              <w:pStyle w:val="a1"/>
              <w:spacing w:line="360" w:lineRule="auto"/>
              <w:ind w:right="0"/>
              <w:jc w:val="thaiDistribute"/>
              <w:rPr>
                <w:rFonts w:ascii="Arial" w:hAnsi="Arial" w:cs="Arial"/>
                <w:sz w:val="16"/>
                <w:szCs w:val="16"/>
                <w:cs/>
                <w:lang w:val="en-US"/>
              </w:rPr>
            </w:pPr>
          </w:p>
        </w:tc>
        <w:tc>
          <w:tcPr>
            <w:tcW w:w="1298" w:type="dxa"/>
          </w:tcPr>
          <w:p w14:paraId="020E22A6"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961C80">
              <w:rPr>
                <w:rFonts w:cs="Arial"/>
                <w:sz w:val="16"/>
                <w:szCs w:val="16"/>
              </w:rPr>
              <w:t>22,724,172</w:t>
            </w:r>
          </w:p>
        </w:tc>
      </w:tr>
      <w:tr w:rsidR="000451B2" w:rsidRPr="00961C80" w14:paraId="62EF2F5B" w14:textId="77777777" w:rsidTr="001E155F">
        <w:trPr>
          <w:cantSplit/>
        </w:trPr>
        <w:tc>
          <w:tcPr>
            <w:tcW w:w="3276" w:type="dxa"/>
            <w:vAlign w:val="center"/>
          </w:tcPr>
          <w:p w14:paraId="7368FF43"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961C80">
              <w:rPr>
                <w:rFonts w:cs="Arial"/>
                <w:sz w:val="16"/>
                <w:szCs w:val="16"/>
              </w:rPr>
              <w:t>Big Data and Advance Analytics</w:t>
            </w:r>
          </w:p>
        </w:tc>
        <w:tc>
          <w:tcPr>
            <w:tcW w:w="1350" w:type="dxa"/>
            <w:tcBorders>
              <w:left w:val="nil"/>
            </w:tcBorders>
          </w:tcPr>
          <w:p w14:paraId="1E15A59A" w14:textId="5F0EA2D2"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961C80">
              <w:rPr>
                <w:rFonts w:cs="Arial"/>
                <w:sz w:val="16"/>
                <w:szCs w:val="16"/>
              </w:rPr>
              <w:t>39,158,109</w:t>
            </w:r>
          </w:p>
        </w:tc>
        <w:tc>
          <w:tcPr>
            <w:tcW w:w="110" w:type="dxa"/>
            <w:tcBorders>
              <w:left w:val="nil"/>
            </w:tcBorders>
          </w:tcPr>
          <w:p w14:paraId="3F7ECCF4" w14:textId="77777777" w:rsidR="000451B2" w:rsidRPr="00961C80" w:rsidRDefault="000451B2" w:rsidP="00641DA3">
            <w:pPr>
              <w:spacing w:line="360" w:lineRule="auto"/>
              <w:jc w:val="thaiDistribute"/>
              <w:rPr>
                <w:rFonts w:cs="Arial"/>
                <w:sz w:val="16"/>
                <w:szCs w:val="16"/>
              </w:rPr>
            </w:pPr>
          </w:p>
        </w:tc>
        <w:tc>
          <w:tcPr>
            <w:tcW w:w="1330" w:type="dxa"/>
            <w:tcBorders>
              <w:left w:val="nil"/>
            </w:tcBorders>
          </w:tcPr>
          <w:p w14:paraId="7E897578"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961C80">
              <w:rPr>
                <w:rFonts w:cs="Arial"/>
                <w:sz w:val="16"/>
                <w:szCs w:val="16"/>
              </w:rPr>
              <w:t>15,574,074</w:t>
            </w:r>
          </w:p>
        </w:tc>
        <w:tc>
          <w:tcPr>
            <w:tcW w:w="108" w:type="dxa"/>
            <w:tcBorders>
              <w:left w:val="nil"/>
            </w:tcBorders>
          </w:tcPr>
          <w:p w14:paraId="7A6C6BB6" w14:textId="77777777" w:rsidR="000451B2" w:rsidRPr="00961C80" w:rsidRDefault="000451B2" w:rsidP="00641DA3">
            <w:pPr>
              <w:spacing w:line="360" w:lineRule="auto"/>
              <w:jc w:val="thaiDistribute"/>
              <w:rPr>
                <w:rFonts w:cs="Arial"/>
                <w:sz w:val="16"/>
                <w:szCs w:val="16"/>
              </w:rPr>
            </w:pPr>
          </w:p>
        </w:tc>
        <w:tc>
          <w:tcPr>
            <w:tcW w:w="1278" w:type="dxa"/>
          </w:tcPr>
          <w:p w14:paraId="2C6D0D58" w14:textId="20D435B5"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961C80">
              <w:rPr>
                <w:rFonts w:cs="Arial"/>
                <w:sz w:val="16"/>
                <w:szCs w:val="16"/>
              </w:rPr>
              <w:t>39,158,109</w:t>
            </w:r>
          </w:p>
        </w:tc>
        <w:tc>
          <w:tcPr>
            <w:tcW w:w="106" w:type="dxa"/>
          </w:tcPr>
          <w:p w14:paraId="6EA5B5EB" w14:textId="77777777" w:rsidR="000451B2" w:rsidRPr="00961C80" w:rsidRDefault="000451B2" w:rsidP="00641DA3">
            <w:pPr>
              <w:pStyle w:val="a1"/>
              <w:spacing w:line="360" w:lineRule="auto"/>
              <w:ind w:right="0"/>
              <w:jc w:val="thaiDistribute"/>
              <w:rPr>
                <w:rFonts w:ascii="Arial" w:hAnsi="Arial" w:cs="Arial"/>
                <w:sz w:val="16"/>
                <w:szCs w:val="16"/>
                <w:cs/>
                <w:lang w:val="en-US"/>
              </w:rPr>
            </w:pPr>
          </w:p>
        </w:tc>
        <w:tc>
          <w:tcPr>
            <w:tcW w:w="1298" w:type="dxa"/>
          </w:tcPr>
          <w:p w14:paraId="6640E71D"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961C80">
              <w:rPr>
                <w:rFonts w:cs="Arial"/>
                <w:sz w:val="16"/>
                <w:szCs w:val="16"/>
              </w:rPr>
              <w:t>15,574,074</w:t>
            </w:r>
          </w:p>
        </w:tc>
      </w:tr>
      <w:tr w:rsidR="000451B2" w:rsidRPr="00961C80" w14:paraId="3F805EA6" w14:textId="77777777" w:rsidTr="001E155F">
        <w:trPr>
          <w:cantSplit/>
        </w:trPr>
        <w:tc>
          <w:tcPr>
            <w:tcW w:w="3276" w:type="dxa"/>
            <w:vAlign w:val="center"/>
          </w:tcPr>
          <w:p w14:paraId="0CF89E83"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961C80">
              <w:rPr>
                <w:rFonts w:cs="Arial"/>
                <w:sz w:val="16"/>
                <w:szCs w:val="16"/>
              </w:rPr>
              <w:t>Others</w:t>
            </w:r>
          </w:p>
        </w:tc>
        <w:tc>
          <w:tcPr>
            <w:tcW w:w="1350" w:type="dxa"/>
            <w:tcBorders>
              <w:left w:val="nil"/>
              <w:bottom w:val="single" w:sz="4" w:space="0" w:color="auto"/>
            </w:tcBorders>
          </w:tcPr>
          <w:p w14:paraId="38E5C302" w14:textId="4F8939C4"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961C80">
              <w:rPr>
                <w:rFonts w:cs="Arial"/>
                <w:sz w:val="16"/>
                <w:szCs w:val="16"/>
              </w:rPr>
              <w:t>509,574</w:t>
            </w:r>
          </w:p>
        </w:tc>
        <w:tc>
          <w:tcPr>
            <w:tcW w:w="110" w:type="dxa"/>
            <w:tcBorders>
              <w:left w:val="nil"/>
            </w:tcBorders>
          </w:tcPr>
          <w:p w14:paraId="6176FF23" w14:textId="77777777" w:rsidR="000451B2" w:rsidRPr="00961C80" w:rsidRDefault="000451B2" w:rsidP="00641DA3">
            <w:pPr>
              <w:spacing w:line="360" w:lineRule="auto"/>
              <w:jc w:val="thaiDistribute"/>
              <w:rPr>
                <w:rFonts w:cs="Arial"/>
                <w:sz w:val="16"/>
                <w:szCs w:val="16"/>
              </w:rPr>
            </w:pPr>
          </w:p>
        </w:tc>
        <w:tc>
          <w:tcPr>
            <w:tcW w:w="1330" w:type="dxa"/>
            <w:tcBorders>
              <w:left w:val="nil"/>
              <w:bottom w:val="single" w:sz="4" w:space="0" w:color="auto"/>
            </w:tcBorders>
          </w:tcPr>
          <w:p w14:paraId="2D26D2A2"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961C80">
              <w:rPr>
                <w:rFonts w:cs="Arial"/>
                <w:sz w:val="16"/>
                <w:szCs w:val="16"/>
              </w:rPr>
              <w:t>-</w:t>
            </w:r>
          </w:p>
        </w:tc>
        <w:tc>
          <w:tcPr>
            <w:tcW w:w="108" w:type="dxa"/>
            <w:tcBorders>
              <w:left w:val="nil"/>
            </w:tcBorders>
          </w:tcPr>
          <w:p w14:paraId="456B606D" w14:textId="77777777" w:rsidR="000451B2" w:rsidRPr="00961C80" w:rsidRDefault="000451B2" w:rsidP="00641DA3">
            <w:pPr>
              <w:spacing w:line="360" w:lineRule="auto"/>
              <w:jc w:val="thaiDistribute"/>
              <w:rPr>
                <w:rFonts w:cs="Arial"/>
                <w:sz w:val="16"/>
                <w:szCs w:val="16"/>
              </w:rPr>
            </w:pPr>
          </w:p>
        </w:tc>
        <w:tc>
          <w:tcPr>
            <w:tcW w:w="1278" w:type="dxa"/>
            <w:tcBorders>
              <w:bottom w:val="single" w:sz="4" w:space="0" w:color="auto"/>
            </w:tcBorders>
          </w:tcPr>
          <w:p w14:paraId="435F0BB1" w14:textId="081D3055"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961C80">
              <w:rPr>
                <w:rFonts w:cs="Arial"/>
                <w:sz w:val="16"/>
                <w:szCs w:val="16"/>
              </w:rPr>
              <w:t>6,376,301</w:t>
            </w:r>
          </w:p>
        </w:tc>
        <w:tc>
          <w:tcPr>
            <w:tcW w:w="106" w:type="dxa"/>
          </w:tcPr>
          <w:p w14:paraId="305053D4" w14:textId="77777777" w:rsidR="000451B2" w:rsidRPr="00961C80" w:rsidRDefault="000451B2" w:rsidP="00641DA3">
            <w:pPr>
              <w:pStyle w:val="a1"/>
              <w:spacing w:line="360" w:lineRule="auto"/>
              <w:ind w:right="0"/>
              <w:jc w:val="thaiDistribute"/>
              <w:rPr>
                <w:rFonts w:ascii="Arial" w:hAnsi="Arial" w:cs="Arial"/>
                <w:sz w:val="16"/>
                <w:szCs w:val="16"/>
                <w:cs/>
                <w:lang w:val="en-US"/>
              </w:rPr>
            </w:pPr>
          </w:p>
        </w:tc>
        <w:tc>
          <w:tcPr>
            <w:tcW w:w="1298" w:type="dxa"/>
            <w:tcBorders>
              <w:bottom w:val="single" w:sz="4" w:space="0" w:color="auto"/>
            </w:tcBorders>
          </w:tcPr>
          <w:p w14:paraId="14ACAD48"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961C80">
              <w:rPr>
                <w:rFonts w:cs="Arial"/>
                <w:sz w:val="16"/>
                <w:szCs w:val="16"/>
              </w:rPr>
              <w:t>226,387</w:t>
            </w:r>
          </w:p>
        </w:tc>
      </w:tr>
      <w:tr w:rsidR="000451B2" w:rsidRPr="00961C80" w14:paraId="248D48A6" w14:textId="77777777" w:rsidTr="001E155F">
        <w:trPr>
          <w:cantSplit/>
        </w:trPr>
        <w:tc>
          <w:tcPr>
            <w:tcW w:w="3276" w:type="dxa"/>
            <w:vAlign w:val="center"/>
          </w:tcPr>
          <w:p w14:paraId="3ABBE8B0"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961C80">
              <w:rPr>
                <w:rFonts w:cs="Arial"/>
                <w:b/>
                <w:bCs/>
                <w:sz w:val="16"/>
                <w:szCs w:val="16"/>
              </w:rPr>
              <w:t>Total</w:t>
            </w:r>
            <w:r w:rsidRPr="00961C80">
              <w:rPr>
                <w:rFonts w:cs="Arial"/>
                <w:b/>
                <w:bCs/>
                <w:sz w:val="16"/>
                <w:szCs w:val="16"/>
                <w:cs/>
              </w:rPr>
              <w:t xml:space="preserve"> </w:t>
            </w:r>
            <w:r w:rsidRPr="00961C80">
              <w:rPr>
                <w:rFonts w:cs="Arial"/>
                <w:b/>
                <w:bCs/>
                <w:sz w:val="16"/>
                <w:szCs w:val="16"/>
              </w:rPr>
              <w:t>(Note no. 5.1)</w:t>
            </w:r>
          </w:p>
        </w:tc>
        <w:tc>
          <w:tcPr>
            <w:tcW w:w="1350" w:type="dxa"/>
            <w:tcBorders>
              <w:top w:val="single" w:sz="4" w:space="0" w:color="auto"/>
              <w:left w:val="nil"/>
              <w:bottom w:val="single" w:sz="12" w:space="0" w:color="auto"/>
            </w:tcBorders>
          </w:tcPr>
          <w:p w14:paraId="55DA6E5E" w14:textId="5E79E81F"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jc w:val="thaiDistribute"/>
              <w:rPr>
                <w:rFonts w:cs="Arial"/>
                <w:sz w:val="16"/>
                <w:szCs w:val="16"/>
              </w:rPr>
            </w:pPr>
            <w:r w:rsidRPr="00961C80">
              <w:rPr>
                <w:rFonts w:cs="Arial"/>
                <w:sz w:val="16"/>
                <w:szCs w:val="16"/>
              </w:rPr>
              <w:t>229,113,422</w:t>
            </w:r>
          </w:p>
        </w:tc>
        <w:tc>
          <w:tcPr>
            <w:tcW w:w="110" w:type="dxa"/>
            <w:tcBorders>
              <w:left w:val="nil"/>
            </w:tcBorders>
          </w:tcPr>
          <w:p w14:paraId="37C90276" w14:textId="77777777" w:rsidR="000451B2" w:rsidRPr="00961C80" w:rsidRDefault="000451B2" w:rsidP="00641DA3">
            <w:pPr>
              <w:spacing w:line="360" w:lineRule="auto"/>
              <w:jc w:val="thaiDistribute"/>
              <w:rPr>
                <w:rFonts w:cs="Arial"/>
                <w:sz w:val="16"/>
                <w:szCs w:val="16"/>
              </w:rPr>
            </w:pPr>
          </w:p>
        </w:tc>
        <w:tc>
          <w:tcPr>
            <w:tcW w:w="1330" w:type="dxa"/>
            <w:tcBorders>
              <w:top w:val="single" w:sz="4" w:space="0" w:color="auto"/>
              <w:left w:val="nil"/>
              <w:bottom w:val="single" w:sz="12" w:space="0" w:color="auto"/>
            </w:tcBorders>
          </w:tcPr>
          <w:p w14:paraId="35703B70"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jc w:val="thaiDistribute"/>
              <w:rPr>
                <w:rFonts w:cs="Arial"/>
                <w:sz w:val="16"/>
                <w:szCs w:val="16"/>
              </w:rPr>
            </w:pPr>
            <w:r w:rsidRPr="00961C80">
              <w:rPr>
                <w:rFonts w:cs="Arial"/>
                <w:sz w:val="16"/>
                <w:szCs w:val="16"/>
              </w:rPr>
              <w:t>86,980,752</w:t>
            </w:r>
          </w:p>
        </w:tc>
        <w:tc>
          <w:tcPr>
            <w:tcW w:w="108" w:type="dxa"/>
            <w:tcBorders>
              <w:left w:val="nil"/>
            </w:tcBorders>
          </w:tcPr>
          <w:p w14:paraId="2DA517F9" w14:textId="77777777" w:rsidR="000451B2" w:rsidRPr="00961C80" w:rsidRDefault="000451B2" w:rsidP="00641DA3">
            <w:pPr>
              <w:spacing w:line="360" w:lineRule="auto"/>
              <w:jc w:val="thaiDistribute"/>
              <w:rPr>
                <w:rFonts w:cs="Arial"/>
                <w:sz w:val="16"/>
                <w:szCs w:val="16"/>
              </w:rPr>
            </w:pPr>
          </w:p>
        </w:tc>
        <w:tc>
          <w:tcPr>
            <w:tcW w:w="1278" w:type="dxa"/>
            <w:tcBorders>
              <w:top w:val="single" w:sz="4" w:space="0" w:color="auto"/>
              <w:bottom w:val="single" w:sz="12" w:space="0" w:color="auto"/>
            </w:tcBorders>
          </w:tcPr>
          <w:p w14:paraId="31956E98" w14:textId="62D3E81C"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jc w:val="thaiDistribute"/>
              <w:rPr>
                <w:rFonts w:cs="Arial"/>
                <w:sz w:val="16"/>
                <w:szCs w:val="16"/>
              </w:rPr>
            </w:pPr>
            <w:r w:rsidRPr="00961C80">
              <w:rPr>
                <w:rFonts w:cs="Arial"/>
                <w:sz w:val="16"/>
                <w:szCs w:val="16"/>
              </w:rPr>
              <w:t>140,561,411</w:t>
            </w:r>
          </w:p>
        </w:tc>
        <w:tc>
          <w:tcPr>
            <w:tcW w:w="106" w:type="dxa"/>
          </w:tcPr>
          <w:p w14:paraId="4CC08D77" w14:textId="77777777" w:rsidR="000451B2" w:rsidRPr="00961C80" w:rsidRDefault="000451B2" w:rsidP="00641DA3">
            <w:pPr>
              <w:pStyle w:val="a1"/>
              <w:spacing w:line="360" w:lineRule="auto"/>
              <w:ind w:right="0"/>
              <w:jc w:val="thaiDistribute"/>
              <w:rPr>
                <w:rFonts w:ascii="Arial" w:hAnsi="Arial" w:cs="Arial"/>
                <w:sz w:val="16"/>
                <w:szCs w:val="16"/>
                <w:cs/>
                <w:lang w:val="en-US"/>
              </w:rPr>
            </w:pPr>
          </w:p>
        </w:tc>
        <w:tc>
          <w:tcPr>
            <w:tcW w:w="1298" w:type="dxa"/>
            <w:tcBorders>
              <w:top w:val="single" w:sz="4" w:space="0" w:color="auto"/>
              <w:bottom w:val="single" w:sz="12" w:space="0" w:color="auto"/>
            </w:tcBorders>
          </w:tcPr>
          <w:p w14:paraId="11FFFCAE"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360" w:lineRule="auto"/>
              <w:ind w:left="-32"/>
              <w:jc w:val="thaiDistribute"/>
              <w:rPr>
                <w:rFonts w:cs="Arial"/>
                <w:sz w:val="16"/>
                <w:szCs w:val="16"/>
              </w:rPr>
            </w:pPr>
            <w:r w:rsidRPr="00961C80">
              <w:rPr>
                <w:rFonts w:cs="Arial"/>
                <w:sz w:val="16"/>
                <w:szCs w:val="16"/>
              </w:rPr>
              <w:t>90,392,763</w:t>
            </w:r>
          </w:p>
        </w:tc>
      </w:tr>
    </w:tbl>
    <w:p w14:paraId="5B28CCF0" w14:textId="77777777" w:rsidR="006772BF" w:rsidRPr="00961C80" w:rsidRDefault="006772BF" w:rsidP="00641DA3">
      <w:pPr>
        <w:pStyle w:val="ListParagraph"/>
        <w:spacing w:after="0" w:line="360" w:lineRule="auto"/>
        <w:ind w:left="360" w:right="-7"/>
        <w:contextualSpacing w:val="0"/>
        <w:jc w:val="thaiDistribute"/>
        <w:rPr>
          <w:rFonts w:ascii="Arial" w:hAnsi="Arial" w:cs="Arial"/>
          <w:i/>
          <w:iCs/>
          <w:sz w:val="16"/>
          <w:szCs w:val="16"/>
        </w:rPr>
      </w:pPr>
    </w:p>
    <w:p w14:paraId="474AFBB6" w14:textId="77777777" w:rsidR="006772BF" w:rsidRPr="00961C80" w:rsidRDefault="006772BF" w:rsidP="00641DA3">
      <w:pPr>
        <w:pStyle w:val="ListParagraph"/>
        <w:spacing w:after="0" w:line="360" w:lineRule="auto"/>
        <w:ind w:left="360" w:right="-7"/>
        <w:contextualSpacing w:val="0"/>
        <w:jc w:val="thaiDistribute"/>
        <w:rPr>
          <w:rFonts w:ascii="Arial" w:hAnsi="Arial" w:cs="Arial"/>
          <w:sz w:val="20"/>
          <w:szCs w:val="20"/>
        </w:rPr>
      </w:pPr>
      <w:r w:rsidRPr="00961C80">
        <w:rPr>
          <w:rFonts w:ascii="Arial" w:hAnsi="Arial" w:cs="Arial"/>
          <w:sz w:val="20"/>
          <w:szCs w:val="20"/>
        </w:rPr>
        <w:lastRenderedPageBreak/>
        <w:t>Significant changes in contract assets and liabilities</w:t>
      </w:r>
    </w:p>
    <w:p w14:paraId="22A75DDE"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i/>
          <w:iCs/>
          <w:color w:val="000000"/>
          <w:sz w:val="16"/>
          <w:szCs w:val="16"/>
        </w:rPr>
      </w:pPr>
    </w:p>
    <w:p w14:paraId="09C8E4F2"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961C80">
        <w:rPr>
          <w:rFonts w:ascii="Arial" w:hAnsi="Arial" w:cs="Arial"/>
          <w:i/>
          <w:iCs/>
          <w:color w:val="000000"/>
          <w:sz w:val="20"/>
          <w:szCs w:val="20"/>
        </w:rPr>
        <w:t>Consolidated F/S</w:t>
      </w:r>
    </w:p>
    <w:p w14:paraId="7B03BC7A"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i/>
          <w:iCs/>
          <w:color w:val="000000"/>
          <w:sz w:val="6"/>
          <w:szCs w:val="6"/>
        </w:rPr>
      </w:pPr>
    </w:p>
    <w:tbl>
      <w:tblPr>
        <w:tblStyle w:val="TableGrid"/>
        <w:tblW w:w="89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0"/>
        <w:gridCol w:w="992"/>
        <w:gridCol w:w="1250"/>
        <w:gridCol w:w="1302"/>
        <w:gridCol w:w="1242"/>
        <w:gridCol w:w="926"/>
        <w:gridCol w:w="1048"/>
      </w:tblGrid>
      <w:tr w:rsidR="000451B2" w:rsidRPr="00961C80" w14:paraId="3080F9B6" w14:textId="77777777" w:rsidTr="005F59FD">
        <w:tc>
          <w:tcPr>
            <w:tcW w:w="2180" w:type="dxa"/>
          </w:tcPr>
          <w:p w14:paraId="596286BC" w14:textId="77777777" w:rsidR="000451B2" w:rsidRPr="00961C80" w:rsidRDefault="000451B2" w:rsidP="00641DA3">
            <w:pPr>
              <w:pStyle w:val="ListParagraph"/>
              <w:spacing w:after="0" w:line="360" w:lineRule="auto"/>
              <w:ind w:left="0"/>
              <w:contextualSpacing w:val="0"/>
              <w:jc w:val="thaiDistribute"/>
              <w:rPr>
                <w:rFonts w:ascii="Arial" w:hAnsi="Arial" w:cs="Arial"/>
                <w:b/>
                <w:bCs/>
                <w:sz w:val="13"/>
                <w:szCs w:val="13"/>
              </w:rPr>
            </w:pPr>
          </w:p>
        </w:tc>
        <w:tc>
          <w:tcPr>
            <w:tcW w:w="992" w:type="dxa"/>
          </w:tcPr>
          <w:p w14:paraId="33D7C239" w14:textId="77777777" w:rsidR="000451B2" w:rsidRPr="00961C80" w:rsidRDefault="000451B2" w:rsidP="00641DA3">
            <w:pPr>
              <w:pStyle w:val="ListParagraph"/>
              <w:spacing w:after="0" w:line="360" w:lineRule="auto"/>
              <w:ind w:left="0"/>
              <w:contextualSpacing w:val="0"/>
              <w:jc w:val="center"/>
              <w:rPr>
                <w:rFonts w:ascii="Arial" w:hAnsi="Arial" w:cs="Arial"/>
                <w:sz w:val="13"/>
                <w:szCs w:val="13"/>
              </w:rPr>
            </w:pPr>
          </w:p>
        </w:tc>
        <w:tc>
          <w:tcPr>
            <w:tcW w:w="1250" w:type="dxa"/>
            <w:vAlign w:val="center"/>
          </w:tcPr>
          <w:p w14:paraId="7742DC12" w14:textId="77777777" w:rsidR="000451B2" w:rsidRPr="00961C80" w:rsidRDefault="000451B2" w:rsidP="00641DA3">
            <w:pPr>
              <w:pStyle w:val="ListParagraph"/>
              <w:spacing w:after="0" w:line="360" w:lineRule="auto"/>
              <w:ind w:left="0"/>
              <w:contextualSpacing w:val="0"/>
              <w:jc w:val="center"/>
              <w:rPr>
                <w:rFonts w:ascii="Arial" w:hAnsi="Arial" w:cs="Arial"/>
                <w:sz w:val="13"/>
                <w:szCs w:val="13"/>
              </w:rPr>
            </w:pPr>
          </w:p>
        </w:tc>
        <w:tc>
          <w:tcPr>
            <w:tcW w:w="1302" w:type="dxa"/>
          </w:tcPr>
          <w:p w14:paraId="5B0196CC" w14:textId="77777777" w:rsidR="000451B2" w:rsidRPr="00961C80" w:rsidRDefault="000451B2" w:rsidP="00641DA3">
            <w:pPr>
              <w:pStyle w:val="ListParagraph"/>
              <w:spacing w:after="0" w:line="360" w:lineRule="auto"/>
              <w:ind w:left="0"/>
              <w:contextualSpacing w:val="0"/>
              <w:jc w:val="center"/>
              <w:rPr>
                <w:rFonts w:ascii="Arial" w:hAnsi="Arial" w:cs="Arial"/>
                <w:sz w:val="13"/>
                <w:szCs w:val="13"/>
              </w:rPr>
            </w:pPr>
          </w:p>
        </w:tc>
        <w:tc>
          <w:tcPr>
            <w:tcW w:w="1242" w:type="dxa"/>
          </w:tcPr>
          <w:p w14:paraId="6702FE7A" w14:textId="77777777" w:rsidR="000451B2" w:rsidRPr="00961C80" w:rsidRDefault="000451B2" w:rsidP="00641DA3">
            <w:pPr>
              <w:pStyle w:val="ListParagraph"/>
              <w:spacing w:after="0" w:line="360" w:lineRule="auto"/>
              <w:ind w:left="0"/>
              <w:contextualSpacing w:val="0"/>
              <w:jc w:val="center"/>
              <w:rPr>
                <w:rFonts w:ascii="Arial" w:hAnsi="Arial" w:cs="Arial"/>
                <w:sz w:val="13"/>
                <w:szCs w:val="13"/>
              </w:rPr>
            </w:pPr>
          </w:p>
        </w:tc>
        <w:tc>
          <w:tcPr>
            <w:tcW w:w="926" w:type="dxa"/>
          </w:tcPr>
          <w:p w14:paraId="5CB57572" w14:textId="77777777" w:rsidR="000451B2" w:rsidRPr="00961C80" w:rsidRDefault="000451B2" w:rsidP="00641DA3">
            <w:pPr>
              <w:pStyle w:val="ListParagraph"/>
              <w:spacing w:after="0" w:line="360" w:lineRule="auto"/>
              <w:ind w:left="0"/>
              <w:contextualSpacing w:val="0"/>
              <w:jc w:val="right"/>
              <w:rPr>
                <w:rFonts w:ascii="Arial" w:hAnsi="Arial" w:cs="Arial"/>
                <w:sz w:val="13"/>
                <w:szCs w:val="13"/>
                <w:cs/>
                <w:lang w:val="en-GB"/>
              </w:rPr>
            </w:pPr>
          </w:p>
        </w:tc>
        <w:tc>
          <w:tcPr>
            <w:tcW w:w="1048" w:type="dxa"/>
          </w:tcPr>
          <w:p w14:paraId="78E97D83" w14:textId="01DED59C" w:rsidR="000451B2" w:rsidRPr="00961C80" w:rsidRDefault="000451B2" w:rsidP="00641DA3">
            <w:pPr>
              <w:pStyle w:val="ListParagraph"/>
              <w:spacing w:after="0" w:line="360" w:lineRule="auto"/>
              <w:ind w:left="0"/>
              <w:contextualSpacing w:val="0"/>
              <w:jc w:val="right"/>
              <w:rPr>
                <w:rFonts w:ascii="Arial" w:hAnsi="Arial" w:cs="Arial"/>
                <w:sz w:val="13"/>
                <w:szCs w:val="13"/>
              </w:rPr>
            </w:pPr>
            <w:r w:rsidRPr="00961C80">
              <w:rPr>
                <w:rFonts w:ascii="Arial" w:hAnsi="Arial" w:cs="Arial"/>
                <w:sz w:val="13"/>
                <w:szCs w:val="13"/>
                <w:cs/>
                <w:lang w:val="en-GB"/>
              </w:rPr>
              <w:t>(</w:t>
            </w:r>
            <w:r w:rsidRPr="00961C80">
              <w:rPr>
                <w:rFonts w:ascii="Arial" w:hAnsi="Arial" w:cs="Arial"/>
                <w:sz w:val="13"/>
                <w:szCs w:val="13"/>
                <w:lang w:val="en-GB"/>
              </w:rPr>
              <w:t>Unit</w:t>
            </w:r>
            <w:r w:rsidRPr="00961C80">
              <w:rPr>
                <w:rFonts w:ascii="Arial" w:hAnsi="Arial" w:cs="Arial"/>
                <w:sz w:val="13"/>
                <w:szCs w:val="13"/>
                <w:cs/>
                <w:lang w:val="en-GB"/>
              </w:rPr>
              <w:t xml:space="preserve"> </w:t>
            </w:r>
            <w:r w:rsidRPr="00961C80">
              <w:rPr>
                <w:rFonts w:ascii="Arial" w:hAnsi="Arial" w:cs="Arial"/>
                <w:sz w:val="13"/>
                <w:szCs w:val="13"/>
              </w:rPr>
              <w:t>: Baht</w:t>
            </w:r>
            <w:r w:rsidRPr="00961C80">
              <w:rPr>
                <w:rFonts w:ascii="Arial" w:hAnsi="Arial" w:cs="Arial"/>
                <w:sz w:val="13"/>
                <w:szCs w:val="13"/>
                <w:cs/>
              </w:rPr>
              <w:t>)</w:t>
            </w:r>
          </w:p>
        </w:tc>
      </w:tr>
      <w:tr w:rsidR="000451B2" w:rsidRPr="00961C80" w14:paraId="0E2EE412" w14:textId="77777777" w:rsidTr="005F59FD">
        <w:tc>
          <w:tcPr>
            <w:tcW w:w="2180" w:type="dxa"/>
          </w:tcPr>
          <w:p w14:paraId="5EF87CFA" w14:textId="77777777" w:rsidR="000451B2" w:rsidRPr="00961C80" w:rsidRDefault="000451B2" w:rsidP="00641DA3">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p>
          <w:p w14:paraId="7DDF760E" w14:textId="77777777" w:rsidR="000451B2" w:rsidRPr="00961C80" w:rsidRDefault="000451B2" w:rsidP="00641DA3">
            <w:pPr>
              <w:pStyle w:val="ListParagraph"/>
              <w:pBdr>
                <w:top w:val="single" w:sz="4" w:space="1" w:color="auto"/>
                <w:bottom w:val="single" w:sz="4" w:space="1" w:color="auto"/>
              </w:pBdr>
              <w:spacing w:after="0" w:line="360" w:lineRule="auto"/>
              <w:ind w:left="-67"/>
              <w:contextualSpacing w:val="0"/>
              <w:jc w:val="center"/>
              <w:rPr>
                <w:rFonts w:ascii="Arial" w:hAnsi="Arial" w:cs="Arial"/>
                <w:b/>
                <w:bCs/>
                <w:sz w:val="13"/>
                <w:szCs w:val="13"/>
              </w:rPr>
            </w:pPr>
            <w:r w:rsidRPr="00961C80">
              <w:rPr>
                <w:rFonts w:ascii="Arial" w:hAnsi="Arial" w:cs="Arial"/>
                <w:b/>
                <w:bCs/>
                <w:sz w:val="13"/>
                <w:szCs w:val="13"/>
              </w:rPr>
              <w:t>Contract balances</w:t>
            </w:r>
          </w:p>
        </w:tc>
        <w:tc>
          <w:tcPr>
            <w:tcW w:w="992" w:type="dxa"/>
          </w:tcPr>
          <w:p w14:paraId="00C1053B" w14:textId="77777777" w:rsidR="000451B2" w:rsidRPr="00961C80" w:rsidRDefault="000451B2" w:rsidP="00641DA3">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r w:rsidRPr="00961C80">
              <w:rPr>
                <w:rFonts w:ascii="Arial" w:hAnsi="Arial" w:cs="Arial"/>
                <w:b/>
                <w:bCs/>
                <w:sz w:val="13"/>
                <w:szCs w:val="13"/>
              </w:rPr>
              <w:t>Management Consulting</w:t>
            </w:r>
          </w:p>
        </w:tc>
        <w:tc>
          <w:tcPr>
            <w:tcW w:w="1250" w:type="dxa"/>
            <w:vAlign w:val="center"/>
          </w:tcPr>
          <w:p w14:paraId="07F24B94" w14:textId="77777777" w:rsidR="000451B2" w:rsidRPr="00961C80" w:rsidRDefault="000451B2" w:rsidP="00641DA3">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r w:rsidRPr="00961C80">
              <w:rPr>
                <w:rFonts w:ascii="Arial" w:hAnsi="Arial" w:cs="Arial"/>
                <w:b/>
                <w:bCs/>
                <w:sz w:val="13"/>
                <w:szCs w:val="13"/>
              </w:rPr>
              <w:t>Digital Excellence and Delivery</w:t>
            </w:r>
          </w:p>
        </w:tc>
        <w:tc>
          <w:tcPr>
            <w:tcW w:w="1302" w:type="dxa"/>
          </w:tcPr>
          <w:p w14:paraId="754A2782" w14:textId="20026AB0" w:rsidR="000451B2" w:rsidRPr="00961C80" w:rsidRDefault="000451B2" w:rsidP="00641DA3">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pacing w:val="-2"/>
                <w:sz w:val="13"/>
                <w:szCs w:val="13"/>
                <w:cs/>
              </w:rPr>
            </w:pPr>
            <w:r w:rsidRPr="00961C80">
              <w:rPr>
                <w:rFonts w:ascii="Arial" w:hAnsi="Arial" w:cs="Arial"/>
                <w:b/>
                <w:bCs/>
                <w:spacing w:val="-2"/>
                <w:sz w:val="13"/>
                <w:szCs w:val="13"/>
              </w:rPr>
              <w:t xml:space="preserve">Strategic </w:t>
            </w:r>
            <w:r w:rsidR="000A4A7A" w:rsidRPr="00961C80">
              <w:rPr>
                <w:rFonts w:ascii="Arial" w:hAnsi="Arial" w:cs="Arial"/>
                <w:b/>
                <w:bCs/>
                <w:spacing w:val="-2"/>
                <w:sz w:val="13"/>
                <w:szCs w:val="13"/>
              </w:rPr>
              <w:t>P</w:t>
            </w:r>
            <w:r w:rsidRPr="00961C80">
              <w:rPr>
                <w:rFonts w:ascii="Arial" w:hAnsi="Arial" w:cs="Arial"/>
                <w:b/>
                <w:bCs/>
                <w:spacing w:val="-2"/>
                <w:sz w:val="13"/>
                <w:szCs w:val="13"/>
              </w:rPr>
              <w:t xml:space="preserve">roject </w:t>
            </w:r>
            <w:r w:rsidR="000A4A7A" w:rsidRPr="00961C80">
              <w:rPr>
                <w:rFonts w:ascii="Arial" w:hAnsi="Arial" w:cs="Arial"/>
                <w:b/>
                <w:bCs/>
                <w:spacing w:val="-2"/>
                <w:sz w:val="13"/>
                <w:szCs w:val="13"/>
              </w:rPr>
              <w:t>M</w:t>
            </w:r>
            <w:r w:rsidRPr="00961C80">
              <w:rPr>
                <w:rFonts w:ascii="Arial" w:hAnsi="Arial" w:cs="Arial"/>
                <w:b/>
                <w:bCs/>
                <w:spacing w:val="-2"/>
                <w:sz w:val="13"/>
                <w:szCs w:val="13"/>
              </w:rPr>
              <w:t xml:space="preserve">anagement </w:t>
            </w:r>
            <w:r w:rsidR="000A4A7A" w:rsidRPr="00961C80">
              <w:rPr>
                <w:rFonts w:ascii="Arial" w:hAnsi="Arial" w:cs="Arial"/>
                <w:b/>
                <w:bCs/>
                <w:spacing w:val="-2"/>
                <w:sz w:val="13"/>
                <w:szCs w:val="13"/>
              </w:rPr>
              <w:t>O</w:t>
            </w:r>
            <w:r w:rsidRPr="00961C80">
              <w:rPr>
                <w:rFonts w:ascii="Arial" w:hAnsi="Arial" w:cs="Arial"/>
                <w:b/>
                <w:bCs/>
                <w:spacing w:val="-2"/>
                <w:sz w:val="13"/>
                <w:szCs w:val="13"/>
              </w:rPr>
              <w:t>ffice</w:t>
            </w:r>
          </w:p>
        </w:tc>
        <w:tc>
          <w:tcPr>
            <w:tcW w:w="1242" w:type="dxa"/>
          </w:tcPr>
          <w:p w14:paraId="38DA9B27" w14:textId="77777777" w:rsidR="000451B2" w:rsidRPr="00961C80" w:rsidRDefault="000451B2" w:rsidP="00641DA3">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pacing w:val="-4"/>
                <w:sz w:val="13"/>
                <w:szCs w:val="13"/>
                <w:cs/>
              </w:rPr>
            </w:pPr>
            <w:r w:rsidRPr="00961C80">
              <w:rPr>
                <w:rFonts w:ascii="Arial" w:hAnsi="Arial" w:cs="Arial"/>
                <w:b/>
                <w:bCs/>
                <w:spacing w:val="-4"/>
                <w:sz w:val="13"/>
                <w:szCs w:val="13"/>
              </w:rPr>
              <w:t>Big Data and Advance Analytics</w:t>
            </w:r>
          </w:p>
        </w:tc>
        <w:tc>
          <w:tcPr>
            <w:tcW w:w="926" w:type="dxa"/>
          </w:tcPr>
          <w:p w14:paraId="07E87496" w14:textId="77777777" w:rsidR="000451B2" w:rsidRPr="00961C80" w:rsidRDefault="000451B2" w:rsidP="00641DA3">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p>
          <w:p w14:paraId="763E5446" w14:textId="3DF4ACA0" w:rsidR="000451B2" w:rsidRPr="00961C80" w:rsidRDefault="000451B2" w:rsidP="00641DA3">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r w:rsidRPr="00961C80">
              <w:rPr>
                <w:rFonts w:ascii="Arial" w:hAnsi="Arial" w:cs="Arial"/>
                <w:b/>
                <w:bCs/>
                <w:sz w:val="13"/>
                <w:szCs w:val="13"/>
              </w:rPr>
              <w:t>Other</w:t>
            </w:r>
          </w:p>
        </w:tc>
        <w:tc>
          <w:tcPr>
            <w:tcW w:w="1048" w:type="dxa"/>
          </w:tcPr>
          <w:p w14:paraId="357EFF36" w14:textId="386783F6" w:rsidR="000451B2" w:rsidRPr="00961C80" w:rsidRDefault="000451B2" w:rsidP="00641DA3">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rPr>
            </w:pPr>
          </w:p>
          <w:p w14:paraId="64117E80" w14:textId="77777777" w:rsidR="000451B2" w:rsidRPr="00961C80" w:rsidRDefault="000451B2" w:rsidP="00641DA3">
            <w:pPr>
              <w:pStyle w:val="ListParagraph"/>
              <w:pBdr>
                <w:top w:val="single" w:sz="4" w:space="1" w:color="auto"/>
                <w:bottom w:val="single" w:sz="4" w:space="1" w:color="auto"/>
              </w:pBdr>
              <w:spacing w:after="0" w:line="360" w:lineRule="auto"/>
              <w:ind w:left="-48" w:right="-35"/>
              <w:contextualSpacing w:val="0"/>
              <w:jc w:val="center"/>
              <w:rPr>
                <w:rFonts w:ascii="Arial" w:hAnsi="Arial" w:cs="Arial"/>
                <w:b/>
                <w:bCs/>
                <w:sz w:val="13"/>
                <w:szCs w:val="13"/>
                <w:cs/>
              </w:rPr>
            </w:pPr>
            <w:r w:rsidRPr="00961C80">
              <w:rPr>
                <w:rFonts w:ascii="Arial" w:hAnsi="Arial" w:cs="Arial"/>
                <w:b/>
                <w:bCs/>
                <w:sz w:val="13"/>
                <w:szCs w:val="13"/>
              </w:rPr>
              <w:t>Total</w:t>
            </w:r>
          </w:p>
        </w:tc>
      </w:tr>
      <w:tr w:rsidR="000451B2" w:rsidRPr="00961C80" w14:paraId="17B5D73F" w14:textId="77777777" w:rsidTr="005F59FD">
        <w:tc>
          <w:tcPr>
            <w:tcW w:w="2180" w:type="dxa"/>
          </w:tcPr>
          <w:p w14:paraId="37F04BC6" w14:textId="77777777" w:rsidR="000451B2" w:rsidRPr="00961C80" w:rsidRDefault="000451B2" w:rsidP="00641DA3">
            <w:pPr>
              <w:pStyle w:val="ListParagraph"/>
              <w:spacing w:after="0" w:line="360" w:lineRule="auto"/>
              <w:ind w:left="-92"/>
              <w:contextualSpacing w:val="0"/>
              <w:jc w:val="thaiDistribute"/>
              <w:rPr>
                <w:rFonts w:ascii="Arial" w:hAnsi="Arial" w:cs="Arial"/>
                <w:b/>
                <w:bCs/>
                <w:sz w:val="13"/>
                <w:szCs w:val="13"/>
                <w:cs/>
              </w:rPr>
            </w:pPr>
            <w:r w:rsidRPr="00961C80">
              <w:rPr>
                <w:rFonts w:ascii="Arial" w:hAnsi="Arial" w:cs="Arial"/>
                <w:b/>
                <w:bCs/>
                <w:sz w:val="13"/>
                <w:szCs w:val="13"/>
              </w:rPr>
              <w:t>Contract liabilities</w:t>
            </w:r>
          </w:p>
        </w:tc>
        <w:tc>
          <w:tcPr>
            <w:tcW w:w="992" w:type="dxa"/>
          </w:tcPr>
          <w:p w14:paraId="1897BE7A" w14:textId="77777777" w:rsidR="000451B2" w:rsidRPr="00961C80" w:rsidRDefault="000451B2" w:rsidP="00641DA3">
            <w:pPr>
              <w:pStyle w:val="ListParagraph"/>
              <w:tabs>
                <w:tab w:val="decimal" w:pos="729"/>
              </w:tabs>
              <w:spacing w:after="0" w:line="360" w:lineRule="auto"/>
              <w:ind w:left="0"/>
              <w:contextualSpacing w:val="0"/>
              <w:rPr>
                <w:rFonts w:ascii="Arial" w:hAnsi="Arial" w:cs="Arial"/>
                <w:b/>
                <w:bCs/>
                <w:sz w:val="13"/>
                <w:szCs w:val="13"/>
                <w:cs/>
              </w:rPr>
            </w:pPr>
          </w:p>
        </w:tc>
        <w:tc>
          <w:tcPr>
            <w:tcW w:w="1250" w:type="dxa"/>
          </w:tcPr>
          <w:p w14:paraId="1073161B" w14:textId="77777777" w:rsidR="000451B2" w:rsidRPr="00961C80" w:rsidRDefault="000451B2" w:rsidP="00641DA3">
            <w:pPr>
              <w:pStyle w:val="ListParagraph"/>
              <w:tabs>
                <w:tab w:val="decimal" w:pos="875"/>
              </w:tabs>
              <w:spacing w:after="0" w:line="360" w:lineRule="auto"/>
              <w:ind w:left="0"/>
              <w:contextualSpacing w:val="0"/>
              <w:rPr>
                <w:rFonts w:ascii="Arial" w:hAnsi="Arial" w:cs="Arial"/>
                <w:b/>
                <w:bCs/>
                <w:sz w:val="13"/>
                <w:szCs w:val="13"/>
                <w:cs/>
              </w:rPr>
            </w:pPr>
          </w:p>
        </w:tc>
        <w:tc>
          <w:tcPr>
            <w:tcW w:w="1302" w:type="dxa"/>
          </w:tcPr>
          <w:p w14:paraId="2A23BDBC" w14:textId="77777777" w:rsidR="000451B2" w:rsidRPr="00961C80" w:rsidRDefault="000451B2" w:rsidP="00641DA3">
            <w:pPr>
              <w:pStyle w:val="ListParagraph"/>
              <w:tabs>
                <w:tab w:val="decimal" w:pos="945"/>
              </w:tabs>
              <w:spacing w:after="0" w:line="360" w:lineRule="auto"/>
              <w:ind w:left="0"/>
              <w:contextualSpacing w:val="0"/>
              <w:rPr>
                <w:rFonts w:ascii="Arial" w:hAnsi="Arial" w:cs="Arial"/>
                <w:b/>
                <w:bCs/>
                <w:sz w:val="13"/>
                <w:szCs w:val="13"/>
                <w:cs/>
              </w:rPr>
            </w:pPr>
          </w:p>
        </w:tc>
        <w:tc>
          <w:tcPr>
            <w:tcW w:w="1242" w:type="dxa"/>
          </w:tcPr>
          <w:p w14:paraId="3832AA6B" w14:textId="77777777" w:rsidR="000451B2" w:rsidRPr="00961C80" w:rsidRDefault="000451B2" w:rsidP="00641DA3">
            <w:pPr>
              <w:pStyle w:val="ListParagraph"/>
              <w:tabs>
                <w:tab w:val="decimal" w:pos="878"/>
              </w:tabs>
              <w:spacing w:after="0" w:line="360" w:lineRule="auto"/>
              <w:ind w:left="0"/>
              <w:contextualSpacing w:val="0"/>
              <w:rPr>
                <w:rFonts w:ascii="Arial" w:hAnsi="Arial" w:cs="Arial"/>
                <w:b/>
                <w:bCs/>
                <w:sz w:val="13"/>
                <w:szCs w:val="13"/>
                <w:cs/>
              </w:rPr>
            </w:pPr>
          </w:p>
        </w:tc>
        <w:tc>
          <w:tcPr>
            <w:tcW w:w="926" w:type="dxa"/>
          </w:tcPr>
          <w:p w14:paraId="734F96B4" w14:textId="77777777" w:rsidR="000451B2" w:rsidRPr="00961C80" w:rsidRDefault="000451B2" w:rsidP="00641DA3">
            <w:pPr>
              <w:pStyle w:val="ListParagraph"/>
              <w:tabs>
                <w:tab w:val="decimal" w:pos="704"/>
              </w:tabs>
              <w:spacing w:after="0" w:line="360" w:lineRule="auto"/>
              <w:ind w:left="0"/>
              <w:contextualSpacing w:val="0"/>
              <w:rPr>
                <w:rFonts w:ascii="Arial" w:hAnsi="Arial" w:cs="Arial"/>
                <w:b/>
                <w:bCs/>
                <w:sz w:val="13"/>
                <w:szCs w:val="13"/>
                <w:cs/>
              </w:rPr>
            </w:pPr>
          </w:p>
        </w:tc>
        <w:tc>
          <w:tcPr>
            <w:tcW w:w="1048" w:type="dxa"/>
          </w:tcPr>
          <w:p w14:paraId="0AC08B8A" w14:textId="5033EE73" w:rsidR="000451B2" w:rsidRPr="00961C80" w:rsidRDefault="000451B2" w:rsidP="00641DA3">
            <w:pPr>
              <w:pStyle w:val="ListParagraph"/>
              <w:tabs>
                <w:tab w:val="decimal" w:pos="785"/>
              </w:tabs>
              <w:spacing w:after="0" w:line="360" w:lineRule="auto"/>
              <w:ind w:left="0"/>
              <w:contextualSpacing w:val="0"/>
              <w:rPr>
                <w:rFonts w:ascii="Arial" w:hAnsi="Arial" w:cs="Arial"/>
                <w:sz w:val="13"/>
                <w:szCs w:val="13"/>
                <w:cs/>
              </w:rPr>
            </w:pPr>
          </w:p>
        </w:tc>
      </w:tr>
      <w:tr w:rsidR="000451B2" w:rsidRPr="00961C80" w14:paraId="4DF54B3F" w14:textId="77777777" w:rsidTr="005F59FD">
        <w:tc>
          <w:tcPr>
            <w:tcW w:w="2180" w:type="dxa"/>
            <w:vAlign w:val="center"/>
          </w:tcPr>
          <w:p w14:paraId="360F4283" w14:textId="77777777" w:rsidR="000451B2" w:rsidRPr="00961C80" w:rsidRDefault="000451B2" w:rsidP="00641DA3">
            <w:pPr>
              <w:pStyle w:val="ListParagraph"/>
              <w:spacing w:after="0" w:line="360" w:lineRule="auto"/>
              <w:ind w:left="-49"/>
              <w:contextualSpacing w:val="0"/>
              <w:jc w:val="thaiDistribute"/>
              <w:rPr>
                <w:rFonts w:ascii="Arial" w:hAnsi="Arial" w:cs="Arial"/>
                <w:b/>
                <w:bCs/>
                <w:sz w:val="13"/>
                <w:szCs w:val="13"/>
                <w:cs/>
              </w:rPr>
            </w:pPr>
            <w:r w:rsidRPr="00961C80">
              <w:rPr>
                <w:rFonts w:ascii="Arial" w:hAnsi="Arial" w:cs="Arial"/>
                <w:b/>
                <w:bCs/>
                <w:sz w:val="13"/>
                <w:szCs w:val="13"/>
              </w:rPr>
              <w:t>Balance as at 1</w:t>
            </w:r>
            <w:r w:rsidRPr="00961C80">
              <w:rPr>
                <w:rFonts w:ascii="Arial" w:hAnsi="Arial" w:cs="Arial"/>
                <w:b/>
                <w:bCs/>
                <w:sz w:val="13"/>
                <w:szCs w:val="13"/>
                <w:cs/>
              </w:rPr>
              <w:t xml:space="preserve"> </w:t>
            </w:r>
            <w:r w:rsidRPr="00961C80">
              <w:rPr>
                <w:rFonts w:ascii="Arial" w:hAnsi="Arial" w:cs="Arial"/>
                <w:b/>
                <w:bCs/>
                <w:sz w:val="13"/>
                <w:szCs w:val="13"/>
              </w:rPr>
              <w:t>Jan</w:t>
            </w:r>
            <w:r w:rsidRPr="00961C80">
              <w:rPr>
                <w:rFonts w:ascii="Arial" w:hAnsi="Arial" w:cs="Arial"/>
                <w:b/>
                <w:bCs/>
                <w:sz w:val="13"/>
                <w:szCs w:val="13"/>
                <w:cs/>
              </w:rPr>
              <w:t xml:space="preserve"> </w:t>
            </w:r>
            <w:r w:rsidRPr="00961C80">
              <w:rPr>
                <w:rFonts w:ascii="Arial" w:hAnsi="Arial" w:cs="Arial"/>
                <w:b/>
                <w:bCs/>
                <w:sz w:val="13"/>
                <w:szCs w:val="13"/>
              </w:rPr>
              <w:t>20</w:t>
            </w:r>
            <w:r w:rsidRPr="00961C80">
              <w:rPr>
                <w:rFonts w:ascii="Arial" w:hAnsi="Arial" w:cs="Arial"/>
                <w:b/>
                <w:bCs/>
                <w:sz w:val="13"/>
                <w:szCs w:val="13"/>
                <w:cs/>
              </w:rPr>
              <w:t>2</w:t>
            </w:r>
            <w:r w:rsidRPr="00961C80">
              <w:rPr>
                <w:rFonts w:ascii="Arial" w:hAnsi="Arial" w:cs="Arial"/>
                <w:b/>
                <w:bCs/>
                <w:sz w:val="13"/>
                <w:szCs w:val="13"/>
              </w:rPr>
              <w:t>3</w:t>
            </w:r>
          </w:p>
        </w:tc>
        <w:tc>
          <w:tcPr>
            <w:tcW w:w="992" w:type="dxa"/>
          </w:tcPr>
          <w:p w14:paraId="02775F08" w14:textId="642C3B71" w:rsidR="000451B2" w:rsidRPr="00961C80" w:rsidRDefault="000451B2" w:rsidP="00641DA3">
            <w:pPr>
              <w:pStyle w:val="ListParagraph"/>
              <w:tabs>
                <w:tab w:val="decimal" w:pos="729"/>
              </w:tabs>
              <w:spacing w:after="0" w:line="360" w:lineRule="auto"/>
              <w:ind w:left="0"/>
              <w:contextualSpacing w:val="0"/>
              <w:rPr>
                <w:rFonts w:ascii="Arial" w:hAnsi="Arial" w:cs="Arial"/>
                <w:b/>
                <w:bCs/>
                <w:sz w:val="13"/>
                <w:szCs w:val="13"/>
              </w:rPr>
            </w:pPr>
            <w:r w:rsidRPr="00961C80">
              <w:rPr>
                <w:rFonts w:ascii="Arial" w:hAnsi="Arial" w:cs="Arial"/>
                <w:b/>
                <w:bCs/>
                <w:sz w:val="13"/>
                <w:szCs w:val="13"/>
              </w:rPr>
              <w:t>3,460,000</w:t>
            </w:r>
          </w:p>
        </w:tc>
        <w:tc>
          <w:tcPr>
            <w:tcW w:w="1250" w:type="dxa"/>
          </w:tcPr>
          <w:p w14:paraId="3885554D" w14:textId="372772E7" w:rsidR="000451B2" w:rsidRPr="00961C80" w:rsidRDefault="000451B2" w:rsidP="00641DA3">
            <w:pPr>
              <w:pStyle w:val="ListParagraph"/>
              <w:tabs>
                <w:tab w:val="decimal" w:pos="875"/>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15,474,596</w:t>
            </w:r>
          </w:p>
        </w:tc>
        <w:tc>
          <w:tcPr>
            <w:tcW w:w="1302" w:type="dxa"/>
          </w:tcPr>
          <w:p w14:paraId="6E2648EF" w14:textId="7FD61C6F" w:rsidR="000451B2" w:rsidRPr="00961C80" w:rsidRDefault="000451B2" w:rsidP="00641DA3">
            <w:pPr>
              <w:pStyle w:val="ListParagraph"/>
              <w:tabs>
                <w:tab w:val="decimal" w:pos="945"/>
              </w:tabs>
              <w:spacing w:after="0" w:line="360" w:lineRule="auto"/>
              <w:ind w:left="0"/>
              <w:contextualSpacing w:val="0"/>
              <w:rPr>
                <w:rFonts w:ascii="Arial" w:hAnsi="Arial" w:cs="Arial"/>
                <w:b/>
                <w:bCs/>
                <w:sz w:val="13"/>
                <w:szCs w:val="13"/>
                <w:cs/>
              </w:rPr>
            </w:pPr>
            <w:r w:rsidRPr="00961C80">
              <w:rPr>
                <w:rFonts w:ascii="Arial" w:hAnsi="Arial" w:cs="Arial"/>
                <w:b/>
                <w:bCs/>
                <w:sz w:val="13"/>
                <w:szCs w:val="13"/>
                <w:cs/>
              </w:rPr>
              <w:t>-</w:t>
            </w:r>
          </w:p>
        </w:tc>
        <w:tc>
          <w:tcPr>
            <w:tcW w:w="1242" w:type="dxa"/>
          </w:tcPr>
          <w:p w14:paraId="4DC8E120" w14:textId="2EBEF98D" w:rsidR="000451B2" w:rsidRPr="00961C80" w:rsidRDefault="000451B2" w:rsidP="00641DA3">
            <w:pPr>
              <w:pStyle w:val="ListParagraph"/>
              <w:tabs>
                <w:tab w:val="decimal" w:pos="878"/>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702,000</w:t>
            </w:r>
          </w:p>
        </w:tc>
        <w:tc>
          <w:tcPr>
            <w:tcW w:w="926" w:type="dxa"/>
          </w:tcPr>
          <w:p w14:paraId="1AF409E6" w14:textId="5BBC7998" w:rsidR="000451B2" w:rsidRPr="00961C80" w:rsidRDefault="00C90E22" w:rsidP="00641DA3">
            <w:pPr>
              <w:pStyle w:val="ListParagraph"/>
              <w:tabs>
                <w:tab w:val="decimal" w:pos="704"/>
              </w:tabs>
              <w:spacing w:after="0" w:line="360" w:lineRule="auto"/>
              <w:ind w:left="0"/>
              <w:contextualSpacing w:val="0"/>
              <w:rPr>
                <w:rFonts w:ascii="Arial" w:hAnsi="Arial" w:cs="Arial"/>
                <w:b/>
                <w:bCs/>
                <w:sz w:val="13"/>
                <w:szCs w:val="13"/>
              </w:rPr>
            </w:pPr>
            <w:r w:rsidRPr="00961C80">
              <w:rPr>
                <w:rFonts w:ascii="Arial" w:hAnsi="Arial" w:cs="Arial"/>
                <w:b/>
                <w:bCs/>
                <w:sz w:val="13"/>
                <w:szCs w:val="13"/>
              </w:rPr>
              <w:t>-</w:t>
            </w:r>
          </w:p>
        </w:tc>
        <w:tc>
          <w:tcPr>
            <w:tcW w:w="1048" w:type="dxa"/>
          </w:tcPr>
          <w:p w14:paraId="2E715C79" w14:textId="4F556AEE" w:rsidR="000451B2" w:rsidRPr="00961C80" w:rsidRDefault="000451B2" w:rsidP="00641DA3">
            <w:pPr>
              <w:pStyle w:val="ListParagraph"/>
              <w:tabs>
                <w:tab w:val="decimal" w:pos="785"/>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19,636,596</w:t>
            </w:r>
          </w:p>
        </w:tc>
      </w:tr>
      <w:tr w:rsidR="000451B2" w:rsidRPr="00961C80" w14:paraId="0C9F2AD4" w14:textId="77777777" w:rsidTr="005F59FD">
        <w:tc>
          <w:tcPr>
            <w:tcW w:w="2180" w:type="dxa"/>
            <w:vAlign w:val="center"/>
          </w:tcPr>
          <w:p w14:paraId="5654A00E"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rPr>
            </w:pPr>
            <w:r w:rsidRPr="00961C80">
              <w:rPr>
                <w:rFonts w:cs="Arial"/>
                <w:spacing w:val="-2"/>
                <w:sz w:val="13"/>
                <w:szCs w:val="13"/>
              </w:rPr>
              <w:t>The beginning balance recognized</w:t>
            </w:r>
          </w:p>
          <w:p w14:paraId="078D0FB5" w14:textId="77777777" w:rsidR="000451B2" w:rsidRPr="00961C80" w:rsidRDefault="000451B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cs/>
              </w:rPr>
            </w:pPr>
            <w:r w:rsidRPr="00961C80">
              <w:rPr>
                <w:rFonts w:cs="Arial"/>
                <w:spacing w:val="-2"/>
                <w:sz w:val="13"/>
                <w:szCs w:val="13"/>
              </w:rPr>
              <w:t xml:space="preserve">   as revenue for the period</w:t>
            </w:r>
          </w:p>
        </w:tc>
        <w:tc>
          <w:tcPr>
            <w:tcW w:w="992" w:type="dxa"/>
            <w:vAlign w:val="bottom"/>
          </w:tcPr>
          <w:p w14:paraId="49A04555" w14:textId="7ECA7B3E" w:rsidR="000451B2" w:rsidRPr="00961C80" w:rsidRDefault="000451B2" w:rsidP="00641DA3">
            <w:pPr>
              <w:pStyle w:val="ListParagraph"/>
              <w:tabs>
                <w:tab w:val="decimal" w:pos="729"/>
              </w:tabs>
              <w:spacing w:after="0" w:line="360" w:lineRule="auto"/>
              <w:ind w:left="0"/>
              <w:contextualSpacing w:val="0"/>
              <w:rPr>
                <w:rFonts w:ascii="Arial" w:hAnsi="Arial" w:cs="Arial"/>
                <w:sz w:val="13"/>
                <w:szCs w:val="13"/>
                <w:cs/>
              </w:rPr>
            </w:pPr>
            <w:r w:rsidRPr="00961C80">
              <w:rPr>
                <w:rFonts w:ascii="Arial" w:hAnsi="Arial" w:cs="Arial"/>
                <w:sz w:val="13"/>
                <w:szCs w:val="13"/>
              </w:rPr>
              <w:t xml:space="preserve"> (3,460,000)</w:t>
            </w:r>
          </w:p>
        </w:tc>
        <w:tc>
          <w:tcPr>
            <w:tcW w:w="1250" w:type="dxa"/>
            <w:vAlign w:val="bottom"/>
          </w:tcPr>
          <w:p w14:paraId="249098A9" w14:textId="38E703C4" w:rsidR="000451B2" w:rsidRPr="00961C80" w:rsidRDefault="000451B2" w:rsidP="00641DA3">
            <w:pPr>
              <w:pStyle w:val="ListParagraph"/>
              <w:tabs>
                <w:tab w:val="decimal" w:pos="875"/>
              </w:tabs>
              <w:spacing w:after="0" w:line="360" w:lineRule="auto"/>
              <w:ind w:left="0"/>
              <w:contextualSpacing w:val="0"/>
              <w:rPr>
                <w:rFonts w:ascii="Arial" w:hAnsi="Arial" w:cs="Arial"/>
                <w:sz w:val="13"/>
                <w:szCs w:val="13"/>
                <w:cs/>
              </w:rPr>
            </w:pPr>
            <w:r w:rsidRPr="00961C80">
              <w:rPr>
                <w:rFonts w:ascii="Arial" w:hAnsi="Arial" w:cs="Arial"/>
                <w:sz w:val="13"/>
                <w:szCs w:val="13"/>
              </w:rPr>
              <w:t>(15,474,596)</w:t>
            </w:r>
          </w:p>
        </w:tc>
        <w:tc>
          <w:tcPr>
            <w:tcW w:w="1302" w:type="dxa"/>
            <w:vAlign w:val="bottom"/>
          </w:tcPr>
          <w:p w14:paraId="5A3D4982" w14:textId="118854FE" w:rsidR="000451B2" w:rsidRPr="00961C80" w:rsidRDefault="000451B2" w:rsidP="00641DA3">
            <w:pPr>
              <w:pStyle w:val="ListParagraph"/>
              <w:tabs>
                <w:tab w:val="decimal" w:pos="945"/>
              </w:tabs>
              <w:spacing w:after="0" w:line="360" w:lineRule="auto"/>
              <w:ind w:left="0"/>
              <w:contextualSpacing w:val="0"/>
              <w:rPr>
                <w:rFonts w:ascii="Arial" w:hAnsi="Arial" w:cs="Arial"/>
                <w:sz w:val="13"/>
                <w:szCs w:val="13"/>
                <w:cs/>
              </w:rPr>
            </w:pPr>
            <w:r w:rsidRPr="00961C80">
              <w:rPr>
                <w:rFonts w:ascii="Arial" w:hAnsi="Arial" w:cs="Arial"/>
                <w:sz w:val="13"/>
                <w:szCs w:val="13"/>
                <w:cs/>
              </w:rPr>
              <w:t>-</w:t>
            </w:r>
          </w:p>
        </w:tc>
        <w:tc>
          <w:tcPr>
            <w:tcW w:w="1242" w:type="dxa"/>
            <w:vAlign w:val="bottom"/>
          </w:tcPr>
          <w:p w14:paraId="7C39F051" w14:textId="36313F22" w:rsidR="000451B2" w:rsidRPr="00961C80" w:rsidRDefault="000451B2" w:rsidP="00641DA3">
            <w:pPr>
              <w:pStyle w:val="ListParagraph"/>
              <w:tabs>
                <w:tab w:val="decimal" w:pos="878"/>
              </w:tabs>
              <w:spacing w:after="0" w:line="360" w:lineRule="auto"/>
              <w:ind w:left="0"/>
              <w:contextualSpacing w:val="0"/>
              <w:rPr>
                <w:rFonts w:ascii="Arial" w:hAnsi="Arial" w:cs="Arial"/>
                <w:sz w:val="13"/>
                <w:szCs w:val="13"/>
                <w:cs/>
              </w:rPr>
            </w:pPr>
            <w:r w:rsidRPr="00961C80">
              <w:rPr>
                <w:rFonts w:ascii="Arial" w:hAnsi="Arial" w:cs="Arial"/>
                <w:sz w:val="13"/>
                <w:szCs w:val="13"/>
              </w:rPr>
              <w:t>(702,000)</w:t>
            </w:r>
          </w:p>
        </w:tc>
        <w:tc>
          <w:tcPr>
            <w:tcW w:w="926" w:type="dxa"/>
          </w:tcPr>
          <w:p w14:paraId="66DFC310" w14:textId="77777777" w:rsidR="00C90E22" w:rsidRPr="00961C80" w:rsidRDefault="00C90E22" w:rsidP="00641DA3">
            <w:pPr>
              <w:pStyle w:val="ListParagraph"/>
              <w:tabs>
                <w:tab w:val="decimal" w:pos="704"/>
              </w:tabs>
              <w:spacing w:after="0" w:line="360" w:lineRule="auto"/>
              <w:ind w:left="0"/>
              <w:contextualSpacing w:val="0"/>
              <w:rPr>
                <w:rFonts w:ascii="Arial" w:hAnsi="Arial" w:cs="Arial"/>
                <w:sz w:val="13"/>
                <w:szCs w:val="13"/>
              </w:rPr>
            </w:pPr>
          </w:p>
          <w:p w14:paraId="09BB3316" w14:textId="361F3923" w:rsidR="000451B2" w:rsidRPr="00961C80" w:rsidRDefault="00C90E22" w:rsidP="00641DA3">
            <w:pPr>
              <w:pStyle w:val="ListParagraph"/>
              <w:tabs>
                <w:tab w:val="decimal" w:pos="704"/>
              </w:tabs>
              <w:spacing w:after="0" w:line="360" w:lineRule="auto"/>
              <w:ind w:left="0"/>
              <w:contextualSpacing w:val="0"/>
              <w:rPr>
                <w:rFonts w:ascii="Arial" w:hAnsi="Arial" w:cs="Arial"/>
                <w:sz w:val="13"/>
                <w:szCs w:val="13"/>
              </w:rPr>
            </w:pPr>
            <w:r w:rsidRPr="00961C80">
              <w:rPr>
                <w:rFonts w:ascii="Arial" w:hAnsi="Arial" w:cs="Arial"/>
                <w:sz w:val="13"/>
                <w:szCs w:val="13"/>
              </w:rPr>
              <w:t>-</w:t>
            </w:r>
          </w:p>
        </w:tc>
        <w:tc>
          <w:tcPr>
            <w:tcW w:w="1048" w:type="dxa"/>
            <w:vAlign w:val="bottom"/>
          </w:tcPr>
          <w:p w14:paraId="55C54970" w14:textId="1F2C8370" w:rsidR="000451B2" w:rsidRPr="00961C80" w:rsidRDefault="000451B2" w:rsidP="00641DA3">
            <w:pPr>
              <w:pStyle w:val="ListParagraph"/>
              <w:tabs>
                <w:tab w:val="decimal" w:pos="785"/>
              </w:tabs>
              <w:spacing w:after="0" w:line="360" w:lineRule="auto"/>
              <w:ind w:left="0"/>
              <w:contextualSpacing w:val="0"/>
              <w:rPr>
                <w:rFonts w:ascii="Arial" w:hAnsi="Arial" w:cs="Arial"/>
                <w:sz w:val="13"/>
                <w:szCs w:val="13"/>
                <w:cs/>
              </w:rPr>
            </w:pPr>
            <w:r w:rsidRPr="00961C80">
              <w:rPr>
                <w:rFonts w:ascii="Arial" w:hAnsi="Arial" w:cs="Arial"/>
                <w:sz w:val="13"/>
                <w:szCs w:val="13"/>
              </w:rPr>
              <w:t>(19,636,596)</w:t>
            </w:r>
          </w:p>
        </w:tc>
      </w:tr>
      <w:tr w:rsidR="00C90E22" w:rsidRPr="00961C80" w14:paraId="49688CD6" w14:textId="77777777" w:rsidTr="005F59FD">
        <w:tc>
          <w:tcPr>
            <w:tcW w:w="2180" w:type="dxa"/>
            <w:vAlign w:val="center"/>
          </w:tcPr>
          <w:p w14:paraId="513AB206" w14:textId="72B3FB22" w:rsidR="00C90E22" w:rsidRPr="00961C80" w:rsidRDefault="00C90E22" w:rsidP="00641DA3">
            <w:pPr>
              <w:pStyle w:val="ListParagraph"/>
              <w:spacing w:after="0" w:line="360" w:lineRule="auto"/>
              <w:ind w:left="-49"/>
              <w:contextualSpacing w:val="0"/>
              <w:jc w:val="thaiDistribute"/>
              <w:rPr>
                <w:rFonts w:ascii="Arial" w:hAnsi="Arial" w:cs="Arial"/>
                <w:b/>
                <w:bCs/>
                <w:sz w:val="13"/>
                <w:szCs w:val="13"/>
                <w:cs/>
              </w:rPr>
            </w:pPr>
            <w:r w:rsidRPr="00961C80">
              <w:rPr>
                <w:rFonts w:ascii="Arial" w:hAnsi="Arial" w:cs="Arial"/>
                <w:b/>
                <w:bCs/>
                <w:sz w:val="13"/>
                <w:szCs w:val="13"/>
              </w:rPr>
              <w:t xml:space="preserve">Balance as </w:t>
            </w:r>
            <w:proofErr w:type="gramStart"/>
            <w:r w:rsidRPr="00961C80">
              <w:rPr>
                <w:rFonts w:ascii="Arial" w:hAnsi="Arial" w:cs="Arial"/>
                <w:b/>
                <w:bCs/>
                <w:sz w:val="13"/>
                <w:szCs w:val="13"/>
              </w:rPr>
              <w:t>at</w:t>
            </w:r>
            <w:proofErr w:type="gramEnd"/>
            <w:r w:rsidRPr="00961C80">
              <w:rPr>
                <w:rFonts w:ascii="Arial" w:hAnsi="Arial" w:cs="Arial"/>
                <w:b/>
                <w:bCs/>
                <w:sz w:val="13"/>
                <w:szCs w:val="13"/>
              </w:rPr>
              <w:t xml:space="preserve"> 30</w:t>
            </w:r>
            <w:r w:rsidRPr="00961C80">
              <w:rPr>
                <w:rFonts w:ascii="Arial" w:hAnsi="Arial" w:cs="Arial"/>
                <w:b/>
                <w:bCs/>
                <w:sz w:val="13"/>
                <w:szCs w:val="13"/>
                <w:cs/>
              </w:rPr>
              <w:t xml:space="preserve"> </w:t>
            </w:r>
            <w:r w:rsidRPr="00961C80">
              <w:rPr>
                <w:rFonts w:ascii="Arial" w:hAnsi="Arial" w:cs="Arial"/>
                <w:b/>
                <w:bCs/>
                <w:sz w:val="13"/>
                <w:szCs w:val="13"/>
              </w:rPr>
              <w:t>September</w:t>
            </w:r>
            <w:r w:rsidRPr="00961C80">
              <w:rPr>
                <w:rFonts w:ascii="Arial" w:hAnsi="Arial" w:cs="Arial"/>
                <w:b/>
                <w:bCs/>
                <w:sz w:val="13"/>
                <w:szCs w:val="13"/>
                <w:cs/>
              </w:rPr>
              <w:t xml:space="preserve"> </w:t>
            </w:r>
            <w:r w:rsidRPr="00961C80">
              <w:rPr>
                <w:rFonts w:ascii="Arial" w:hAnsi="Arial" w:cs="Arial"/>
                <w:b/>
                <w:bCs/>
                <w:sz w:val="13"/>
                <w:szCs w:val="13"/>
              </w:rPr>
              <w:t>20</w:t>
            </w:r>
            <w:r w:rsidRPr="00961C80">
              <w:rPr>
                <w:rFonts w:ascii="Arial" w:hAnsi="Arial" w:cs="Arial"/>
                <w:b/>
                <w:bCs/>
                <w:sz w:val="13"/>
                <w:szCs w:val="13"/>
                <w:cs/>
              </w:rPr>
              <w:t>2</w:t>
            </w:r>
            <w:r w:rsidRPr="00961C80">
              <w:rPr>
                <w:rFonts w:ascii="Arial" w:hAnsi="Arial" w:cs="Arial"/>
                <w:b/>
                <w:bCs/>
                <w:sz w:val="13"/>
                <w:szCs w:val="13"/>
              </w:rPr>
              <w:t>3</w:t>
            </w:r>
          </w:p>
        </w:tc>
        <w:tc>
          <w:tcPr>
            <w:tcW w:w="992" w:type="dxa"/>
          </w:tcPr>
          <w:p w14:paraId="53CC740F" w14:textId="3D3F5255" w:rsidR="00C90E22" w:rsidRPr="00961C80" w:rsidRDefault="00C90E22" w:rsidP="00641DA3">
            <w:pPr>
              <w:pStyle w:val="ListParagraph"/>
              <w:tabs>
                <w:tab w:val="decimal" w:pos="729"/>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1,220,000</w:t>
            </w:r>
          </w:p>
        </w:tc>
        <w:tc>
          <w:tcPr>
            <w:tcW w:w="1250" w:type="dxa"/>
          </w:tcPr>
          <w:p w14:paraId="658D4228" w14:textId="41464FEF" w:rsidR="00C90E22" w:rsidRPr="00961C80" w:rsidRDefault="00C90E22" w:rsidP="00641DA3">
            <w:pPr>
              <w:pStyle w:val="ListParagraph"/>
              <w:tabs>
                <w:tab w:val="decimal" w:pos="875"/>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118,855,312</w:t>
            </w:r>
          </w:p>
        </w:tc>
        <w:tc>
          <w:tcPr>
            <w:tcW w:w="1302" w:type="dxa"/>
          </w:tcPr>
          <w:p w14:paraId="772FE925" w14:textId="4175617C" w:rsidR="00C90E22" w:rsidRPr="00961C80" w:rsidRDefault="00C90E22" w:rsidP="00641DA3">
            <w:pPr>
              <w:pStyle w:val="ListParagraph"/>
              <w:tabs>
                <w:tab w:val="decimal" w:pos="945"/>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w:t>
            </w:r>
          </w:p>
        </w:tc>
        <w:tc>
          <w:tcPr>
            <w:tcW w:w="1242" w:type="dxa"/>
          </w:tcPr>
          <w:p w14:paraId="041030DF" w14:textId="4F29ADD5" w:rsidR="00C90E22" w:rsidRPr="00961C80" w:rsidRDefault="00C90E22" w:rsidP="00641DA3">
            <w:pPr>
              <w:pStyle w:val="ListParagraph"/>
              <w:tabs>
                <w:tab w:val="decimal" w:pos="878"/>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604,167</w:t>
            </w:r>
          </w:p>
        </w:tc>
        <w:tc>
          <w:tcPr>
            <w:tcW w:w="926" w:type="dxa"/>
          </w:tcPr>
          <w:p w14:paraId="365ED046" w14:textId="0CFEB1C7" w:rsidR="00C90E22" w:rsidRPr="00961C80" w:rsidRDefault="00C90E22" w:rsidP="00641DA3">
            <w:pPr>
              <w:pStyle w:val="ListParagraph"/>
              <w:tabs>
                <w:tab w:val="decimal" w:pos="704"/>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w:t>
            </w:r>
          </w:p>
        </w:tc>
        <w:tc>
          <w:tcPr>
            <w:tcW w:w="1048" w:type="dxa"/>
          </w:tcPr>
          <w:p w14:paraId="7C2F9B5F" w14:textId="21F6DA44" w:rsidR="00C90E22" w:rsidRPr="00961C80" w:rsidRDefault="00C90E22" w:rsidP="00641DA3">
            <w:pPr>
              <w:pStyle w:val="ListParagraph"/>
              <w:tabs>
                <w:tab w:val="decimal" w:pos="785"/>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120,679,479</w:t>
            </w:r>
          </w:p>
        </w:tc>
      </w:tr>
      <w:tr w:rsidR="000451B2" w:rsidRPr="00961C80" w14:paraId="2C8225C8" w14:textId="77777777" w:rsidTr="005F59FD">
        <w:tc>
          <w:tcPr>
            <w:tcW w:w="2180" w:type="dxa"/>
          </w:tcPr>
          <w:p w14:paraId="4AEFDB5D" w14:textId="77777777" w:rsidR="000451B2" w:rsidRPr="00961C80" w:rsidRDefault="000451B2" w:rsidP="00641DA3">
            <w:pPr>
              <w:pStyle w:val="ListParagraph"/>
              <w:spacing w:after="0" w:line="360" w:lineRule="auto"/>
              <w:ind w:left="-49"/>
              <w:contextualSpacing w:val="0"/>
              <w:jc w:val="thaiDistribute"/>
              <w:rPr>
                <w:rFonts w:ascii="Arial" w:hAnsi="Arial" w:cs="Arial"/>
                <w:sz w:val="13"/>
                <w:szCs w:val="13"/>
                <w:cs/>
              </w:rPr>
            </w:pPr>
          </w:p>
        </w:tc>
        <w:tc>
          <w:tcPr>
            <w:tcW w:w="992" w:type="dxa"/>
          </w:tcPr>
          <w:p w14:paraId="6EBF4EA8" w14:textId="77777777" w:rsidR="000451B2" w:rsidRPr="00961C80" w:rsidRDefault="000451B2" w:rsidP="00641DA3">
            <w:pPr>
              <w:pStyle w:val="ListParagraph"/>
              <w:tabs>
                <w:tab w:val="decimal" w:pos="729"/>
              </w:tabs>
              <w:spacing w:after="0" w:line="360" w:lineRule="auto"/>
              <w:ind w:left="0"/>
              <w:contextualSpacing w:val="0"/>
              <w:rPr>
                <w:rFonts w:ascii="Arial" w:hAnsi="Arial" w:cs="Arial"/>
                <w:b/>
                <w:bCs/>
                <w:sz w:val="13"/>
                <w:szCs w:val="13"/>
                <w:cs/>
              </w:rPr>
            </w:pPr>
          </w:p>
        </w:tc>
        <w:tc>
          <w:tcPr>
            <w:tcW w:w="1250" w:type="dxa"/>
          </w:tcPr>
          <w:p w14:paraId="3C3974FF" w14:textId="77777777" w:rsidR="000451B2" w:rsidRPr="00961C80" w:rsidRDefault="000451B2" w:rsidP="00641DA3">
            <w:pPr>
              <w:pStyle w:val="ListParagraph"/>
              <w:tabs>
                <w:tab w:val="decimal" w:pos="875"/>
              </w:tabs>
              <w:spacing w:after="0" w:line="360" w:lineRule="auto"/>
              <w:ind w:left="0"/>
              <w:contextualSpacing w:val="0"/>
              <w:rPr>
                <w:rFonts w:ascii="Arial" w:hAnsi="Arial" w:cs="Arial"/>
                <w:sz w:val="13"/>
                <w:szCs w:val="13"/>
                <w:cs/>
              </w:rPr>
            </w:pPr>
          </w:p>
        </w:tc>
        <w:tc>
          <w:tcPr>
            <w:tcW w:w="1302" w:type="dxa"/>
          </w:tcPr>
          <w:p w14:paraId="034A3F1F" w14:textId="77777777" w:rsidR="000451B2" w:rsidRPr="00961C80" w:rsidRDefault="000451B2" w:rsidP="00641DA3">
            <w:pPr>
              <w:pStyle w:val="ListParagraph"/>
              <w:tabs>
                <w:tab w:val="decimal" w:pos="945"/>
              </w:tabs>
              <w:spacing w:after="0" w:line="360" w:lineRule="auto"/>
              <w:ind w:left="0"/>
              <w:contextualSpacing w:val="0"/>
              <w:rPr>
                <w:rFonts w:ascii="Arial" w:hAnsi="Arial" w:cs="Arial"/>
                <w:sz w:val="13"/>
                <w:szCs w:val="13"/>
                <w:cs/>
              </w:rPr>
            </w:pPr>
          </w:p>
        </w:tc>
        <w:tc>
          <w:tcPr>
            <w:tcW w:w="1242" w:type="dxa"/>
          </w:tcPr>
          <w:p w14:paraId="52642BA1" w14:textId="77777777" w:rsidR="000451B2" w:rsidRPr="00961C80" w:rsidRDefault="000451B2" w:rsidP="00641DA3">
            <w:pPr>
              <w:pStyle w:val="ListParagraph"/>
              <w:tabs>
                <w:tab w:val="decimal" w:pos="878"/>
              </w:tabs>
              <w:spacing w:after="0" w:line="360" w:lineRule="auto"/>
              <w:ind w:left="0"/>
              <w:contextualSpacing w:val="0"/>
              <w:rPr>
                <w:rFonts w:ascii="Arial" w:hAnsi="Arial" w:cs="Arial"/>
                <w:sz w:val="13"/>
                <w:szCs w:val="13"/>
                <w:cs/>
              </w:rPr>
            </w:pPr>
          </w:p>
        </w:tc>
        <w:tc>
          <w:tcPr>
            <w:tcW w:w="926" w:type="dxa"/>
          </w:tcPr>
          <w:p w14:paraId="48AE1D0D" w14:textId="77777777" w:rsidR="000451B2" w:rsidRPr="00961C80" w:rsidRDefault="000451B2" w:rsidP="00641DA3">
            <w:pPr>
              <w:pStyle w:val="ListParagraph"/>
              <w:tabs>
                <w:tab w:val="decimal" w:pos="704"/>
              </w:tabs>
              <w:spacing w:after="0" w:line="360" w:lineRule="auto"/>
              <w:ind w:left="0"/>
              <w:contextualSpacing w:val="0"/>
              <w:rPr>
                <w:rFonts w:ascii="Arial" w:hAnsi="Arial" w:cs="Arial"/>
                <w:b/>
                <w:bCs/>
                <w:sz w:val="13"/>
                <w:szCs w:val="13"/>
                <w:cs/>
              </w:rPr>
            </w:pPr>
          </w:p>
        </w:tc>
        <w:tc>
          <w:tcPr>
            <w:tcW w:w="1048" w:type="dxa"/>
          </w:tcPr>
          <w:p w14:paraId="67EA8F23" w14:textId="6E68E1DF" w:rsidR="000451B2" w:rsidRPr="00961C80" w:rsidRDefault="000451B2" w:rsidP="00641DA3">
            <w:pPr>
              <w:pStyle w:val="ListParagraph"/>
              <w:tabs>
                <w:tab w:val="decimal" w:pos="785"/>
              </w:tabs>
              <w:spacing w:after="0" w:line="360" w:lineRule="auto"/>
              <w:ind w:left="0"/>
              <w:contextualSpacing w:val="0"/>
              <w:rPr>
                <w:rFonts w:ascii="Arial" w:hAnsi="Arial" w:cs="Arial"/>
                <w:sz w:val="13"/>
                <w:szCs w:val="13"/>
                <w:cs/>
              </w:rPr>
            </w:pPr>
          </w:p>
        </w:tc>
      </w:tr>
      <w:tr w:rsidR="000451B2" w:rsidRPr="00961C80" w14:paraId="3B796796" w14:textId="77777777" w:rsidTr="005F59FD">
        <w:tc>
          <w:tcPr>
            <w:tcW w:w="2180" w:type="dxa"/>
            <w:vAlign w:val="center"/>
          </w:tcPr>
          <w:p w14:paraId="17F02AFF" w14:textId="77777777" w:rsidR="000451B2" w:rsidRPr="00961C80" w:rsidRDefault="000451B2" w:rsidP="00641DA3">
            <w:pPr>
              <w:pStyle w:val="ListParagraph"/>
              <w:spacing w:after="0" w:line="360" w:lineRule="auto"/>
              <w:ind w:left="-92"/>
              <w:contextualSpacing w:val="0"/>
              <w:jc w:val="thaiDistribute"/>
              <w:rPr>
                <w:rFonts w:ascii="Arial" w:hAnsi="Arial" w:cs="Arial"/>
                <w:b/>
                <w:bCs/>
                <w:sz w:val="13"/>
                <w:szCs w:val="13"/>
              </w:rPr>
            </w:pPr>
            <w:r w:rsidRPr="00961C80">
              <w:rPr>
                <w:rFonts w:ascii="Arial" w:hAnsi="Arial" w:cs="Arial"/>
                <w:b/>
                <w:bCs/>
                <w:sz w:val="13"/>
                <w:szCs w:val="13"/>
              </w:rPr>
              <w:t>Contract assets</w:t>
            </w:r>
          </w:p>
        </w:tc>
        <w:tc>
          <w:tcPr>
            <w:tcW w:w="992" w:type="dxa"/>
          </w:tcPr>
          <w:p w14:paraId="73AE3B18" w14:textId="77777777" w:rsidR="000451B2" w:rsidRPr="00961C80" w:rsidRDefault="000451B2" w:rsidP="00641DA3">
            <w:pPr>
              <w:pStyle w:val="ListParagraph"/>
              <w:tabs>
                <w:tab w:val="decimal" w:pos="729"/>
              </w:tabs>
              <w:spacing w:after="0" w:line="360" w:lineRule="auto"/>
              <w:ind w:left="0"/>
              <w:contextualSpacing w:val="0"/>
              <w:rPr>
                <w:rFonts w:ascii="Arial" w:hAnsi="Arial" w:cs="Arial"/>
                <w:b/>
                <w:bCs/>
                <w:sz w:val="13"/>
                <w:szCs w:val="13"/>
              </w:rPr>
            </w:pPr>
          </w:p>
        </w:tc>
        <w:tc>
          <w:tcPr>
            <w:tcW w:w="1250" w:type="dxa"/>
          </w:tcPr>
          <w:p w14:paraId="7E1E0C57" w14:textId="77777777" w:rsidR="000451B2" w:rsidRPr="00961C80" w:rsidRDefault="000451B2" w:rsidP="00641DA3">
            <w:pPr>
              <w:pStyle w:val="ListParagraph"/>
              <w:tabs>
                <w:tab w:val="decimal" w:pos="875"/>
              </w:tabs>
              <w:spacing w:after="0" w:line="360" w:lineRule="auto"/>
              <w:ind w:left="0"/>
              <w:contextualSpacing w:val="0"/>
              <w:rPr>
                <w:rFonts w:ascii="Arial" w:hAnsi="Arial" w:cs="Arial"/>
                <w:sz w:val="13"/>
                <w:szCs w:val="13"/>
              </w:rPr>
            </w:pPr>
          </w:p>
        </w:tc>
        <w:tc>
          <w:tcPr>
            <w:tcW w:w="1302" w:type="dxa"/>
          </w:tcPr>
          <w:p w14:paraId="61CC52ED" w14:textId="77777777" w:rsidR="000451B2" w:rsidRPr="00961C80" w:rsidRDefault="000451B2" w:rsidP="00641DA3">
            <w:pPr>
              <w:pStyle w:val="ListParagraph"/>
              <w:tabs>
                <w:tab w:val="decimal" w:pos="945"/>
              </w:tabs>
              <w:spacing w:after="0" w:line="360" w:lineRule="auto"/>
              <w:ind w:left="0"/>
              <w:contextualSpacing w:val="0"/>
              <w:rPr>
                <w:rFonts w:ascii="Arial" w:hAnsi="Arial" w:cs="Arial"/>
                <w:sz w:val="13"/>
                <w:szCs w:val="13"/>
              </w:rPr>
            </w:pPr>
          </w:p>
        </w:tc>
        <w:tc>
          <w:tcPr>
            <w:tcW w:w="1242" w:type="dxa"/>
          </w:tcPr>
          <w:p w14:paraId="76962888" w14:textId="77777777" w:rsidR="000451B2" w:rsidRPr="00961C80" w:rsidRDefault="000451B2" w:rsidP="00641DA3">
            <w:pPr>
              <w:pStyle w:val="ListParagraph"/>
              <w:tabs>
                <w:tab w:val="decimal" w:pos="878"/>
              </w:tabs>
              <w:spacing w:after="0" w:line="360" w:lineRule="auto"/>
              <w:ind w:left="0"/>
              <w:contextualSpacing w:val="0"/>
              <w:rPr>
                <w:rFonts w:ascii="Arial" w:hAnsi="Arial" w:cs="Arial"/>
                <w:sz w:val="13"/>
                <w:szCs w:val="13"/>
              </w:rPr>
            </w:pPr>
          </w:p>
        </w:tc>
        <w:tc>
          <w:tcPr>
            <w:tcW w:w="926" w:type="dxa"/>
          </w:tcPr>
          <w:p w14:paraId="5F55D917" w14:textId="77777777" w:rsidR="000451B2" w:rsidRPr="00961C80" w:rsidRDefault="000451B2" w:rsidP="00641DA3">
            <w:pPr>
              <w:pStyle w:val="ListParagraph"/>
              <w:tabs>
                <w:tab w:val="decimal" w:pos="704"/>
              </w:tabs>
              <w:spacing w:after="0" w:line="360" w:lineRule="auto"/>
              <w:ind w:left="0"/>
              <w:contextualSpacing w:val="0"/>
              <w:rPr>
                <w:rFonts w:ascii="Arial" w:hAnsi="Arial" w:cs="Arial"/>
                <w:b/>
                <w:bCs/>
                <w:sz w:val="13"/>
                <w:szCs w:val="13"/>
              </w:rPr>
            </w:pPr>
          </w:p>
        </w:tc>
        <w:tc>
          <w:tcPr>
            <w:tcW w:w="1048" w:type="dxa"/>
          </w:tcPr>
          <w:p w14:paraId="799DF2D2" w14:textId="5A9D4B12" w:rsidR="000451B2" w:rsidRPr="00961C80" w:rsidRDefault="000451B2" w:rsidP="00641DA3">
            <w:pPr>
              <w:pStyle w:val="ListParagraph"/>
              <w:tabs>
                <w:tab w:val="decimal" w:pos="785"/>
              </w:tabs>
              <w:spacing w:after="0" w:line="360" w:lineRule="auto"/>
              <w:ind w:left="0"/>
              <w:contextualSpacing w:val="0"/>
              <w:rPr>
                <w:rFonts w:ascii="Arial" w:hAnsi="Arial" w:cs="Arial"/>
                <w:sz w:val="13"/>
                <w:szCs w:val="13"/>
              </w:rPr>
            </w:pPr>
          </w:p>
        </w:tc>
      </w:tr>
      <w:tr w:rsidR="000451B2" w:rsidRPr="00961C80" w14:paraId="0888D2AC" w14:textId="77777777" w:rsidTr="005F59FD">
        <w:tc>
          <w:tcPr>
            <w:tcW w:w="2180" w:type="dxa"/>
            <w:vAlign w:val="center"/>
          </w:tcPr>
          <w:p w14:paraId="3B87C4BA" w14:textId="77777777" w:rsidR="000451B2" w:rsidRPr="00961C80" w:rsidRDefault="000451B2" w:rsidP="00641DA3">
            <w:pPr>
              <w:pStyle w:val="ListParagraph"/>
              <w:spacing w:after="0" w:line="360" w:lineRule="auto"/>
              <w:ind w:left="-49"/>
              <w:contextualSpacing w:val="0"/>
              <w:jc w:val="thaiDistribute"/>
              <w:rPr>
                <w:rFonts w:ascii="Arial" w:hAnsi="Arial" w:cs="Arial"/>
                <w:b/>
                <w:bCs/>
                <w:sz w:val="13"/>
                <w:szCs w:val="13"/>
              </w:rPr>
            </w:pPr>
            <w:r w:rsidRPr="00961C80">
              <w:rPr>
                <w:rFonts w:ascii="Arial" w:hAnsi="Arial" w:cs="Arial"/>
                <w:b/>
                <w:bCs/>
                <w:sz w:val="13"/>
                <w:szCs w:val="13"/>
              </w:rPr>
              <w:t>Balance as at 1</w:t>
            </w:r>
            <w:r w:rsidRPr="00961C80">
              <w:rPr>
                <w:rFonts w:ascii="Arial" w:hAnsi="Arial" w:cs="Arial"/>
                <w:b/>
                <w:bCs/>
                <w:sz w:val="13"/>
                <w:szCs w:val="13"/>
                <w:cs/>
              </w:rPr>
              <w:t xml:space="preserve"> </w:t>
            </w:r>
            <w:r w:rsidRPr="00961C80">
              <w:rPr>
                <w:rFonts w:ascii="Arial" w:hAnsi="Arial" w:cs="Arial"/>
                <w:b/>
                <w:bCs/>
                <w:sz w:val="13"/>
                <w:szCs w:val="13"/>
              </w:rPr>
              <w:t>Jan</w:t>
            </w:r>
            <w:r w:rsidRPr="00961C80">
              <w:rPr>
                <w:rFonts w:ascii="Arial" w:hAnsi="Arial" w:cs="Arial"/>
                <w:b/>
                <w:bCs/>
                <w:sz w:val="13"/>
                <w:szCs w:val="13"/>
                <w:cs/>
              </w:rPr>
              <w:t xml:space="preserve"> </w:t>
            </w:r>
            <w:r w:rsidRPr="00961C80">
              <w:rPr>
                <w:rFonts w:ascii="Arial" w:hAnsi="Arial" w:cs="Arial"/>
                <w:b/>
                <w:bCs/>
                <w:sz w:val="13"/>
                <w:szCs w:val="13"/>
              </w:rPr>
              <w:t>20</w:t>
            </w:r>
            <w:r w:rsidRPr="00961C80">
              <w:rPr>
                <w:rFonts w:ascii="Arial" w:hAnsi="Arial" w:cs="Arial"/>
                <w:b/>
                <w:bCs/>
                <w:sz w:val="13"/>
                <w:szCs w:val="13"/>
                <w:cs/>
              </w:rPr>
              <w:t>2</w:t>
            </w:r>
            <w:r w:rsidRPr="00961C80">
              <w:rPr>
                <w:rFonts w:ascii="Arial" w:hAnsi="Arial" w:cs="Arial"/>
                <w:b/>
                <w:bCs/>
                <w:sz w:val="13"/>
                <w:szCs w:val="13"/>
              </w:rPr>
              <w:t>3</w:t>
            </w:r>
          </w:p>
        </w:tc>
        <w:tc>
          <w:tcPr>
            <w:tcW w:w="992" w:type="dxa"/>
          </w:tcPr>
          <w:p w14:paraId="6292E83D" w14:textId="131CC7AB" w:rsidR="000451B2" w:rsidRPr="00961C80" w:rsidRDefault="000451B2" w:rsidP="00641DA3">
            <w:pPr>
              <w:pStyle w:val="ListParagraph"/>
              <w:tabs>
                <w:tab w:val="decimal" w:pos="729"/>
              </w:tabs>
              <w:spacing w:after="0" w:line="360" w:lineRule="auto"/>
              <w:ind w:left="0"/>
              <w:contextualSpacing w:val="0"/>
              <w:rPr>
                <w:rFonts w:ascii="Arial" w:hAnsi="Arial" w:cs="Arial"/>
                <w:b/>
                <w:bCs/>
                <w:sz w:val="13"/>
                <w:szCs w:val="13"/>
              </w:rPr>
            </w:pPr>
            <w:r w:rsidRPr="00961C80">
              <w:rPr>
                <w:rFonts w:ascii="Arial" w:hAnsi="Arial" w:cs="Arial"/>
                <w:b/>
                <w:bCs/>
                <w:sz w:val="13"/>
                <w:szCs w:val="13"/>
              </w:rPr>
              <w:t>812,391</w:t>
            </w:r>
          </w:p>
        </w:tc>
        <w:tc>
          <w:tcPr>
            <w:tcW w:w="1250" w:type="dxa"/>
          </w:tcPr>
          <w:p w14:paraId="38E44FBE" w14:textId="6499E616" w:rsidR="000451B2" w:rsidRPr="00961C80" w:rsidRDefault="000451B2" w:rsidP="00641DA3">
            <w:pPr>
              <w:pStyle w:val="ListParagraph"/>
              <w:tabs>
                <w:tab w:val="decimal" w:pos="875"/>
              </w:tabs>
              <w:spacing w:after="0" w:line="360" w:lineRule="auto"/>
              <w:ind w:left="0"/>
              <w:contextualSpacing w:val="0"/>
              <w:rPr>
                <w:rFonts w:ascii="Arial" w:hAnsi="Arial" w:cs="Arial"/>
                <w:b/>
                <w:bCs/>
                <w:sz w:val="13"/>
                <w:szCs w:val="13"/>
              </w:rPr>
            </w:pPr>
            <w:r w:rsidRPr="00961C80">
              <w:rPr>
                <w:rFonts w:ascii="Arial" w:hAnsi="Arial" w:cs="Arial"/>
                <w:b/>
                <w:bCs/>
                <w:sz w:val="13"/>
                <w:szCs w:val="13"/>
              </w:rPr>
              <w:t>82,434,492</w:t>
            </w:r>
          </w:p>
        </w:tc>
        <w:tc>
          <w:tcPr>
            <w:tcW w:w="1302" w:type="dxa"/>
          </w:tcPr>
          <w:p w14:paraId="29D3EEDC" w14:textId="0BBE5D75" w:rsidR="000451B2" w:rsidRPr="00961C80" w:rsidRDefault="000451B2" w:rsidP="00641DA3">
            <w:pPr>
              <w:pStyle w:val="ListParagraph"/>
              <w:tabs>
                <w:tab w:val="decimal" w:pos="945"/>
              </w:tabs>
              <w:spacing w:after="0" w:line="360" w:lineRule="auto"/>
              <w:ind w:left="0"/>
              <w:contextualSpacing w:val="0"/>
              <w:rPr>
                <w:rFonts w:ascii="Arial" w:hAnsi="Arial" w:cs="Arial"/>
                <w:b/>
                <w:bCs/>
                <w:sz w:val="13"/>
                <w:szCs w:val="13"/>
              </w:rPr>
            </w:pPr>
            <w:r w:rsidRPr="00961C80">
              <w:rPr>
                <w:rFonts w:ascii="Arial" w:hAnsi="Arial" w:cs="Arial"/>
                <w:b/>
                <w:bCs/>
                <w:sz w:val="13"/>
                <w:szCs w:val="13"/>
              </w:rPr>
              <w:t>16,307,591</w:t>
            </w:r>
          </w:p>
        </w:tc>
        <w:tc>
          <w:tcPr>
            <w:tcW w:w="1242" w:type="dxa"/>
          </w:tcPr>
          <w:p w14:paraId="427F48A9" w14:textId="1B0100FA" w:rsidR="000451B2" w:rsidRPr="00961C80" w:rsidRDefault="000451B2" w:rsidP="00641DA3">
            <w:pPr>
              <w:pStyle w:val="ListParagraph"/>
              <w:tabs>
                <w:tab w:val="decimal" w:pos="878"/>
              </w:tabs>
              <w:spacing w:after="0" w:line="360" w:lineRule="auto"/>
              <w:ind w:left="0"/>
              <w:contextualSpacing w:val="0"/>
              <w:rPr>
                <w:rFonts w:ascii="Arial" w:hAnsi="Arial" w:cs="Arial"/>
                <w:b/>
                <w:bCs/>
                <w:sz w:val="13"/>
                <w:szCs w:val="13"/>
              </w:rPr>
            </w:pPr>
            <w:r w:rsidRPr="00961C80">
              <w:rPr>
                <w:rFonts w:ascii="Arial" w:hAnsi="Arial" w:cs="Arial"/>
                <w:b/>
                <w:bCs/>
                <w:sz w:val="13"/>
                <w:szCs w:val="13"/>
              </w:rPr>
              <w:t>17,055,619</w:t>
            </w:r>
          </w:p>
        </w:tc>
        <w:tc>
          <w:tcPr>
            <w:tcW w:w="926" w:type="dxa"/>
          </w:tcPr>
          <w:p w14:paraId="7E0C8B06" w14:textId="59E093D7" w:rsidR="000451B2" w:rsidRPr="00961C80" w:rsidRDefault="008D6008" w:rsidP="00641DA3">
            <w:pPr>
              <w:pStyle w:val="ListParagraph"/>
              <w:tabs>
                <w:tab w:val="decimal" w:pos="704"/>
              </w:tabs>
              <w:spacing w:after="0" w:line="360" w:lineRule="auto"/>
              <w:ind w:left="0"/>
              <w:contextualSpacing w:val="0"/>
              <w:rPr>
                <w:rFonts w:ascii="Arial" w:hAnsi="Arial" w:cs="Arial"/>
                <w:b/>
                <w:bCs/>
                <w:sz w:val="13"/>
                <w:szCs w:val="13"/>
              </w:rPr>
            </w:pPr>
            <w:r w:rsidRPr="00961C80">
              <w:rPr>
                <w:rFonts w:ascii="Arial" w:hAnsi="Arial" w:cs="Arial"/>
                <w:b/>
                <w:bCs/>
                <w:sz w:val="13"/>
                <w:szCs w:val="13"/>
              </w:rPr>
              <w:t>-</w:t>
            </w:r>
          </w:p>
        </w:tc>
        <w:tc>
          <w:tcPr>
            <w:tcW w:w="1048" w:type="dxa"/>
          </w:tcPr>
          <w:p w14:paraId="281353F6" w14:textId="7B76223D" w:rsidR="000451B2" w:rsidRPr="00961C80" w:rsidRDefault="000451B2" w:rsidP="00641DA3">
            <w:pPr>
              <w:pStyle w:val="ListParagraph"/>
              <w:tabs>
                <w:tab w:val="decimal" w:pos="785"/>
              </w:tabs>
              <w:spacing w:after="0" w:line="360" w:lineRule="auto"/>
              <w:ind w:left="0"/>
              <w:contextualSpacing w:val="0"/>
              <w:rPr>
                <w:rFonts w:ascii="Arial" w:hAnsi="Arial" w:cs="Arial"/>
                <w:b/>
                <w:bCs/>
                <w:sz w:val="13"/>
                <w:szCs w:val="13"/>
              </w:rPr>
            </w:pPr>
            <w:r w:rsidRPr="00961C80">
              <w:rPr>
                <w:rFonts w:ascii="Arial" w:hAnsi="Arial" w:cs="Arial"/>
                <w:b/>
                <w:bCs/>
                <w:sz w:val="13"/>
                <w:szCs w:val="13"/>
              </w:rPr>
              <w:t>116,610,093</w:t>
            </w:r>
          </w:p>
        </w:tc>
      </w:tr>
      <w:tr w:rsidR="00C90E22" w:rsidRPr="00961C80" w14:paraId="4B25FEE4" w14:textId="77777777" w:rsidTr="005F59FD">
        <w:tc>
          <w:tcPr>
            <w:tcW w:w="2180" w:type="dxa"/>
            <w:vAlign w:val="center"/>
          </w:tcPr>
          <w:p w14:paraId="0406BCD9" w14:textId="77777777" w:rsidR="00C90E22" w:rsidRPr="00961C80" w:rsidRDefault="00C90E22" w:rsidP="00641DA3">
            <w:pPr>
              <w:pStyle w:val="ListParagraph"/>
              <w:spacing w:after="0" w:line="360" w:lineRule="auto"/>
              <w:ind w:left="-49"/>
              <w:contextualSpacing w:val="0"/>
              <w:jc w:val="thaiDistribute"/>
              <w:rPr>
                <w:rFonts w:ascii="Arial" w:hAnsi="Arial" w:cs="Arial"/>
                <w:sz w:val="13"/>
                <w:szCs w:val="13"/>
              </w:rPr>
            </w:pPr>
            <w:r w:rsidRPr="00961C80">
              <w:rPr>
                <w:rFonts w:ascii="Arial" w:hAnsi="Arial" w:cs="Arial"/>
                <w:sz w:val="13"/>
                <w:szCs w:val="13"/>
              </w:rPr>
              <w:t>Reclassify to accounts receivable</w:t>
            </w:r>
          </w:p>
          <w:p w14:paraId="11877254" w14:textId="77777777" w:rsidR="00C90E22" w:rsidRPr="00961C80" w:rsidRDefault="00C90E22" w:rsidP="00641DA3">
            <w:pPr>
              <w:pStyle w:val="ListParagraph"/>
              <w:spacing w:after="0" w:line="360" w:lineRule="auto"/>
              <w:ind w:left="-49"/>
              <w:contextualSpacing w:val="0"/>
              <w:jc w:val="thaiDistribute"/>
              <w:rPr>
                <w:rFonts w:ascii="Arial" w:hAnsi="Arial" w:cs="Arial"/>
                <w:sz w:val="13"/>
                <w:szCs w:val="13"/>
              </w:rPr>
            </w:pPr>
            <w:r w:rsidRPr="00961C80">
              <w:rPr>
                <w:rFonts w:ascii="Arial" w:hAnsi="Arial" w:cs="Arial"/>
                <w:sz w:val="13"/>
                <w:szCs w:val="13"/>
              </w:rPr>
              <w:t xml:space="preserve">   during the period</w:t>
            </w:r>
          </w:p>
        </w:tc>
        <w:tc>
          <w:tcPr>
            <w:tcW w:w="992" w:type="dxa"/>
          </w:tcPr>
          <w:p w14:paraId="1439BB6A" w14:textId="00A33D76" w:rsidR="00C90E22" w:rsidRPr="00961C80" w:rsidRDefault="00C90E22" w:rsidP="00641DA3">
            <w:pPr>
              <w:pStyle w:val="ListParagraph"/>
              <w:tabs>
                <w:tab w:val="decimal" w:pos="729"/>
              </w:tabs>
              <w:spacing w:after="0" w:line="360" w:lineRule="auto"/>
              <w:ind w:left="0"/>
              <w:contextualSpacing w:val="0"/>
              <w:rPr>
                <w:rFonts w:ascii="Arial" w:hAnsi="Arial" w:cs="Arial"/>
                <w:sz w:val="13"/>
                <w:szCs w:val="13"/>
              </w:rPr>
            </w:pPr>
            <w:r w:rsidRPr="00961C80">
              <w:rPr>
                <w:rFonts w:ascii="Arial" w:hAnsi="Arial" w:cs="Arial"/>
                <w:sz w:val="13"/>
                <w:szCs w:val="13"/>
              </w:rPr>
              <w:t>(812,391)</w:t>
            </w:r>
          </w:p>
        </w:tc>
        <w:tc>
          <w:tcPr>
            <w:tcW w:w="1250" w:type="dxa"/>
          </w:tcPr>
          <w:p w14:paraId="05D77C25" w14:textId="117979BD" w:rsidR="00C90E22" w:rsidRPr="00961C80" w:rsidRDefault="00C90E22" w:rsidP="00641DA3">
            <w:pPr>
              <w:pStyle w:val="ListParagraph"/>
              <w:tabs>
                <w:tab w:val="decimal" w:pos="875"/>
              </w:tabs>
              <w:spacing w:after="0" w:line="360" w:lineRule="auto"/>
              <w:ind w:left="0"/>
              <w:contextualSpacing w:val="0"/>
              <w:rPr>
                <w:rFonts w:ascii="Arial" w:hAnsi="Arial" w:cs="Arial"/>
                <w:sz w:val="13"/>
                <w:szCs w:val="13"/>
              </w:rPr>
            </w:pPr>
            <w:r w:rsidRPr="00961C80">
              <w:rPr>
                <w:rFonts w:ascii="Arial" w:hAnsi="Arial" w:cs="Arial"/>
                <w:sz w:val="13"/>
                <w:szCs w:val="13"/>
              </w:rPr>
              <w:t>(78,441,662)</w:t>
            </w:r>
          </w:p>
        </w:tc>
        <w:tc>
          <w:tcPr>
            <w:tcW w:w="1302" w:type="dxa"/>
          </w:tcPr>
          <w:p w14:paraId="36C2587B" w14:textId="7C3FFF08" w:rsidR="00C90E22" w:rsidRPr="00961C80" w:rsidRDefault="00C90E22" w:rsidP="00641DA3">
            <w:pPr>
              <w:pStyle w:val="ListParagraph"/>
              <w:tabs>
                <w:tab w:val="decimal" w:pos="945"/>
              </w:tabs>
              <w:spacing w:after="0" w:line="360" w:lineRule="auto"/>
              <w:ind w:left="0"/>
              <w:contextualSpacing w:val="0"/>
              <w:rPr>
                <w:rFonts w:ascii="Arial" w:hAnsi="Arial" w:cs="Arial"/>
                <w:sz w:val="13"/>
                <w:szCs w:val="13"/>
              </w:rPr>
            </w:pPr>
            <w:r w:rsidRPr="00961C80">
              <w:rPr>
                <w:rFonts w:ascii="Arial" w:hAnsi="Arial" w:cs="Arial"/>
                <w:sz w:val="13"/>
                <w:szCs w:val="13"/>
              </w:rPr>
              <w:t>(16,307,591)</w:t>
            </w:r>
          </w:p>
        </w:tc>
        <w:tc>
          <w:tcPr>
            <w:tcW w:w="1242" w:type="dxa"/>
          </w:tcPr>
          <w:p w14:paraId="58C933A2" w14:textId="3E27C42A" w:rsidR="00C90E22" w:rsidRPr="00961C80" w:rsidRDefault="00C90E22" w:rsidP="00641DA3">
            <w:pPr>
              <w:pStyle w:val="ListParagraph"/>
              <w:tabs>
                <w:tab w:val="decimal" w:pos="878"/>
              </w:tabs>
              <w:spacing w:after="0" w:line="360" w:lineRule="auto"/>
              <w:ind w:left="0"/>
              <w:contextualSpacing w:val="0"/>
              <w:rPr>
                <w:rFonts w:ascii="Arial" w:hAnsi="Arial" w:cs="Arial"/>
                <w:sz w:val="13"/>
                <w:szCs w:val="13"/>
              </w:rPr>
            </w:pPr>
            <w:r w:rsidRPr="00961C80">
              <w:rPr>
                <w:rFonts w:ascii="Arial" w:hAnsi="Arial" w:cs="Arial"/>
                <w:sz w:val="13"/>
                <w:szCs w:val="13"/>
              </w:rPr>
              <w:t>(17,055,619)</w:t>
            </w:r>
          </w:p>
        </w:tc>
        <w:tc>
          <w:tcPr>
            <w:tcW w:w="926" w:type="dxa"/>
          </w:tcPr>
          <w:p w14:paraId="6BCD547D" w14:textId="169D50DC" w:rsidR="00C90E22" w:rsidRPr="00961C80" w:rsidRDefault="00C90E22" w:rsidP="00641DA3">
            <w:pPr>
              <w:pStyle w:val="ListParagraph"/>
              <w:tabs>
                <w:tab w:val="decimal" w:pos="704"/>
              </w:tabs>
              <w:spacing w:after="0" w:line="360" w:lineRule="auto"/>
              <w:ind w:left="0"/>
              <w:contextualSpacing w:val="0"/>
              <w:rPr>
                <w:rFonts w:ascii="Arial" w:hAnsi="Arial" w:cs="Arial"/>
                <w:sz w:val="13"/>
                <w:szCs w:val="13"/>
              </w:rPr>
            </w:pPr>
            <w:r w:rsidRPr="00961C80">
              <w:rPr>
                <w:rFonts w:ascii="Arial" w:hAnsi="Arial" w:cs="Arial"/>
                <w:sz w:val="13"/>
                <w:szCs w:val="13"/>
              </w:rPr>
              <w:t>-</w:t>
            </w:r>
          </w:p>
        </w:tc>
        <w:tc>
          <w:tcPr>
            <w:tcW w:w="1048" w:type="dxa"/>
          </w:tcPr>
          <w:p w14:paraId="39CEBC99" w14:textId="2C33B3FB" w:rsidR="00C90E22" w:rsidRPr="00961C80" w:rsidRDefault="00C90E22" w:rsidP="00641DA3">
            <w:pPr>
              <w:pStyle w:val="ListParagraph"/>
              <w:tabs>
                <w:tab w:val="decimal" w:pos="785"/>
              </w:tabs>
              <w:spacing w:after="0" w:line="360" w:lineRule="auto"/>
              <w:ind w:left="0"/>
              <w:contextualSpacing w:val="0"/>
              <w:rPr>
                <w:rFonts w:ascii="Arial" w:hAnsi="Arial" w:cs="Arial"/>
                <w:sz w:val="13"/>
                <w:szCs w:val="13"/>
              </w:rPr>
            </w:pPr>
            <w:r w:rsidRPr="00961C80">
              <w:rPr>
                <w:rFonts w:ascii="Arial" w:hAnsi="Arial" w:cs="Arial"/>
                <w:sz w:val="13"/>
                <w:szCs w:val="13"/>
              </w:rPr>
              <w:t>(112,617,263)</w:t>
            </w:r>
          </w:p>
        </w:tc>
      </w:tr>
      <w:tr w:rsidR="00C90E22" w:rsidRPr="00961C80" w14:paraId="6F470455" w14:textId="77777777" w:rsidTr="005F59FD">
        <w:tc>
          <w:tcPr>
            <w:tcW w:w="2180" w:type="dxa"/>
            <w:vAlign w:val="center"/>
          </w:tcPr>
          <w:p w14:paraId="0BB04B58" w14:textId="2FB15452" w:rsidR="00C90E22" w:rsidRPr="00961C80" w:rsidRDefault="00C90E22" w:rsidP="00641DA3">
            <w:pPr>
              <w:pStyle w:val="ListParagraph"/>
              <w:spacing w:after="0" w:line="360" w:lineRule="auto"/>
              <w:ind w:left="-49"/>
              <w:contextualSpacing w:val="0"/>
              <w:jc w:val="thaiDistribute"/>
              <w:rPr>
                <w:rFonts w:ascii="Arial" w:hAnsi="Arial" w:cs="Arial"/>
                <w:b/>
                <w:bCs/>
                <w:sz w:val="13"/>
                <w:szCs w:val="13"/>
                <w:cs/>
              </w:rPr>
            </w:pPr>
            <w:r w:rsidRPr="00961C80">
              <w:rPr>
                <w:rFonts w:ascii="Arial" w:hAnsi="Arial" w:cs="Arial"/>
                <w:b/>
                <w:bCs/>
                <w:sz w:val="13"/>
                <w:szCs w:val="13"/>
              </w:rPr>
              <w:t xml:space="preserve">Balance as </w:t>
            </w:r>
            <w:proofErr w:type="gramStart"/>
            <w:r w:rsidRPr="00961C80">
              <w:rPr>
                <w:rFonts w:ascii="Arial" w:hAnsi="Arial" w:cs="Arial"/>
                <w:b/>
                <w:bCs/>
                <w:sz w:val="13"/>
                <w:szCs w:val="13"/>
              </w:rPr>
              <w:t>at</w:t>
            </w:r>
            <w:proofErr w:type="gramEnd"/>
            <w:r w:rsidRPr="00961C80">
              <w:rPr>
                <w:rFonts w:ascii="Arial" w:hAnsi="Arial" w:cs="Arial"/>
                <w:b/>
                <w:bCs/>
                <w:sz w:val="13"/>
                <w:szCs w:val="13"/>
              </w:rPr>
              <w:t xml:space="preserve"> 30</w:t>
            </w:r>
            <w:r w:rsidRPr="00961C80">
              <w:rPr>
                <w:rFonts w:ascii="Arial" w:hAnsi="Arial" w:cs="Arial"/>
                <w:b/>
                <w:bCs/>
                <w:sz w:val="13"/>
                <w:szCs w:val="13"/>
                <w:cs/>
              </w:rPr>
              <w:t xml:space="preserve"> </w:t>
            </w:r>
            <w:r w:rsidRPr="00961C80">
              <w:rPr>
                <w:rFonts w:ascii="Arial" w:hAnsi="Arial" w:cs="Arial"/>
                <w:b/>
                <w:bCs/>
                <w:sz w:val="13"/>
                <w:szCs w:val="13"/>
              </w:rPr>
              <w:t>September</w:t>
            </w:r>
            <w:r w:rsidRPr="00961C80">
              <w:rPr>
                <w:rFonts w:ascii="Arial" w:hAnsi="Arial" w:cs="Arial"/>
                <w:b/>
                <w:bCs/>
                <w:sz w:val="13"/>
                <w:szCs w:val="13"/>
                <w:cs/>
              </w:rPr>
              <w:t xml:space="preserve"> </w:t>
            </w:r>
            <w:r w:rsidRPr="00961C80">
              <w:rPr>
                <w:rFonts w:ascii="Arial" w:hAnsi="Arial" w:cs="Arial"/>
                <w:b/>
                <w:bCs/>
                <w:sz w:val="13"/>
                <w:szCs w:val="13"/>
              </w:rPr>
              <w:t>20</w:t>
            </w:r>
            <w:r w:rsidRPr="00961C80">
              <w:rPr>
                <w:rFonts w:ascii="Arial" w:hAnsi="Arial" w:cs="Arial"/>
                <w:b/>
                <w:bCs/>
                <w:sz w:val="13"/>
                <w:szCs w:val="13"/>
                <w:cs/>
              </w:rPr>
              <w:t>2</w:t>
            </w:r>
            <w:r w:rsidRPr="00961C80">
              <w:rPr>
                <w:rFonts w:ascii="Arial" w:hAnsi="Arial" w:cs="Arial"/>
                <w:b/>
                <w:bCs/>
                <w:sz w:val="13"/>
                <w:szCs w:val="13"/>
              </w:rPr>
              <w:t>3</w:t>
            </w:r>
          </w:p>
        </w:tc>
        <w:tc>
          <w:tcPr>
            <w:tcW w:w="992" w:type="dxa"/>
          </w:tcPr>
          <w:p w14:paraId="054732A2" w14:textId="568C7687" w:rsidR="00C90E22" w:rsidRPr="00961C80" w:rsidRDefault="00C90E22" w:rsidP="00641DA3">
            <w:pPr>
              <w:pStyle w:val="ListParagraph"/>
              <w:tabs>
                <w:tab w:val="decimal" w:pos="729"/>
              </w:tabs>
              <w:spacing w:after="0" w:line="360" w:lineRule="auto"/>
              <w:ind w:left="0"/>
              <w:contextualSpacing w:val="0"/>
              <w:rPr>
                <w:rFonts w:ascii="Arial" w:hAnsi="Arial" w:cs="Arial"/>
                <w:b/>
                <w:bCs/>
                <w:sz w:val="13"/>
                <w:szCs w:val="13"/>
              </w:rPr>
            </w:pPr>
            <w:r w:rsidRPr="00961C80">
              <w:rPr>
                <w:rFonts w:ascii="Arial" w:hAnsi="Arial" w:cs="Arial"/>
                <w:b/>
                <w:bCs/>
                <w:sz w:val="13"/>
                <w:szCs w:val="13"/>
              </w:rPr>
              <w:t>10,814,131</w:t>
            </w:r>
          </w:p>
        </w:tc>
        <w:tc>
          <w:tcPr>
            <w:tcW w:w="1250" w:type="dxa"/>
          </w:tcPr>
          <w:p w14:paraId="176E2528" w14:textId="65AC0AC8" w:rsidR="00C90E22" w:rsidRPr="00961C80" w:rsidRDefault="00C90E22" w:rsidP="00641DA3">
            <w:pPr>
              <w:pStyle w:val="ListParagraph"/>
              <w:tabs>
                <w:tab w:val="decimal" w:pos="875"/>
              </w:tabs>
              <w:spacing w:after="0" w:line="360" w:lineRule="auto"/>
              <w:ind w:left="0"/>
              <w:contextualSpacing w:val="0"/>
              <w:rPr>
                <w:rFonts w:ascii="Arial" w:hAnsi="Arial" w:cs="Arial"/>
                <w:b/>
                <w:bCs/>
                <w:sz w:val="13"/>
                <w:szCs w:val="13"/>
              </w:rPr>
            </w:pPr>
            <w:r w:rsidRPr="00961C80">
              <w:rPr>
                <w:rFonts w:ascii="Arial" w:hAnsi="Arial" w:cs="Arial"/>
                <w:b/>
                <w:bCs/>
                <w:sz w:val="13"/>
                <w:szCs w:val="13"/>
              </w:rPr>
              <w:t>185,080,012</w:t>
            </w:r>
          </w:p>
        </w:tc>
        <w:tc>
          <w:tcPr>
            <w:tcW w:w="1302" w:type="dxa"/>
          </w:tcPr>
          <w:p w14:paraId="77941AC3" w14:textId="14269085" w:rsidR="00C90E22" w:rsidRPr="00961C80" w:rsidRDefault="00C90E22" w:rsidP="00641DA3">
            <w:pPr>
              <w:pStyle w:val="ListParagraph"/>
              <w:tabs>
                <w:tab w:val="decimal" w:pos="945"/>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14,100,000</w:t>
            </w:r>
          </w:p>
        </w:tc>
        <w:tc>
          <w:tcPr>
            <w:tcW w:w="1242" w:type="dxa"/>
          </w:tcPr>
          <w:p w14:paraId="07D3A3A1" w14:textId="26830D71" w:rsidR="00C90E22" w:rsidRPr="00961C80" w:rsidRDefault="00C90E22" w:rsidP="00641DA3">
            <w:pPr>
              <w:pStyle w:val="ListParagraph"/>
              <w:tabs>
                <w:tab w:val="decimal" w:pos="878"/>
              </w:tabs>
              <w:spacing w:after="0" w:line="360" w:lineRule="auto"/>
              <w:ind w:left="0"/>
              <w:contextualSpacing w:val="0"/>
              <w:rPr>
                <w:rFonts w:ascii="Arial" w:hAnsi="Arial" w:cs="Arial"/>
                <w:b/>
                <w:bCs/>
                <w:sz w:val="13"/>
                <w:szCs w:val="13"/>
              </w:rPr>
            </w:pPr>
            <w:r w:rsidRPr="00961C80">
              <w:rPr>
                <w:rFonts w:ascii="Arial" w:hAnsi="Arial" w:cs="Arial"/>
                <w:b/>
                <w:bCs/>
                <w:sz w:val="13"/>
                <w:szCs w:val="13"/>
              </w:rPr>
              <w:t>33,823,445</w:t>
            </w:r>
          </w:p>
        </w:tc>
        <w:tc>
          <w:tcPr>
            <w:tcW w:w="926" w:type="dxa"/>
          </w:tcPr>
          <w:p w14:paraId="0FF37B07" w14:textId="0CA77AB3" w:rsidR="00C90E22" w:rsidRPr="00961C80" w:rsidRDefault="00C90E22" w:rsidP="00641DA3">
            <w:pPr>
              <w:pStyle w:val="ListParagraph"/>
              <w:tabs>
                <w:tab w:val="decimal" w:pos="704"/>
              </w:tabs>
              <w:spacing w:after="0" w:line="360" w:lineRule="auto"/>
              <w:ind w:left="0"/>
              <w:contextualSpacing w:val="0"/>
              <w:rPr>
                <w:rFonts w:ascii="Arial" w:hAnsi="Arial" w:cs="Arial"/>
                <w:b/>
                <w:bCs/>
                <w:sz w:val="13"/>
                <w:szCs w:val="13"/>
              </w:rPr>
            </w:pPr>
            <w:r w:rsidRPr="00961C80">
              <w:rPr>
                <w:rFonts w:ascii="Arial" w:hAnsi="Arial" w:cs="Arial"/>
                <w:b/>
                <w:bCs/>
                <w:sz w:val="13"/>
                <w:szCs w:val="13"/>
              </w:rPr>
              <w:t>24,178</w:t>
            </w:r>
          </w:p>
        </w:tc>
        <w:tc>
          <w:tcPr>
            <w:tcW w:w="1048" w:type="dxa"/>
          </w:tcPr>
          <w:p w14:paraId="5D390378" w14:textId="101AE5EB" w:rsidR="00C90E22" w:rsidRPr="00961C80" w:rsidRDefault="00C90E22" w:rsidP="00641DA3">
            <w:pPr>
              <w:pStyle w:val="ListParagraph"/>
              <w:tabs>
                <w:tab w:val="decimal" w:pos="785"/>
              </w:tabs>
              <w:spacing w:after="0" w:line="360" w:lineRule="auto"/>
              <w:ind w:left="0"/>
              <w:contextualSpacing w:val="0"/>
              <w:rPr>
                <w:rFonts w:ascii="Arial" w:hAnsi="Arial" w:cs="Arial"/>
                <w:b/>
                <w:bCs/>
                <w:sz w:val="13"/>
                <w:szCs w:val="13"/>
              </w:rPr>
            </w:pPr>
            <w:r w:rsidRPr="00961C80">
              <w:rPr>
                <w:rFonts w:ascii="Arial" w:hAnsi="Arial" w:cs="Arial"/>
                <w:b/>
                <w:bCs/>
                <w:sz w:val="13"/>
                <w:szCs w:val="13"/>
              </w:rPr>
              <w:t>243,841,766</w:t>
            </w:r>
          </w:p>
        </w:tc>
      </w:tr>
    </w:tbl>
    <w:p w14:paraId="127E26BF" w14:textId="77777777" w:rsidR="006772BF" w:rsidRPr="00961C80" w:rsidRDefault="006772BF" w:rsidP="00641DA3">
      <w:pPr>
        <w:pStyle w:val="ListParagraph"/>
        <w:spacing w:after="0" w:line="360" w:lineRule="auto"/>
        <w:contextualSpacing w:val="0"/>
        <w:jc w:val="thaiDistribute"/>
        <w:rPr>
          <w:rFonts w:ascii="Arial" w:hAnsi="Arial" w:cs="Arial"/>
          <w:sz w:val="18"/>
          <w:szCs w:val="18"/>
        </w:rPr>
      </w:pPr>
    </w:p>
    <w:p w14:paraId="0CA1163A"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961C80">
        <w:rPr>
          <w:rFonts w:ascii="Arial" w:hAnsi="Arial" w:cs="Arial"/>
          <w:i/>
          <w:iCs/>
          <w:color w:val="000000"/>
          <w:sz w:val="20"/>
          <w:szCs w:val="20"/>
        </w:rPr>
        <w:t>Separate F/S</w:t>
      </w:r>
    </w:p>
    <w:p w14:paraId="1ADE6253"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color w:val="000000"/>
          <w:sz w:val="6"/>
          <w:szCs w:val="6"/>
        </w:rPr>
      </w:pPr>
    </w:p>
    <w:tbl>
      <w:tblPr>
        <w:tblStyle w:val="TableGrid"/>
        <w:tblW w:w="89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78"/>
        <w:gridCol w:w="999"/>
        <w:gridCol w:w="1242"/>
        <w:gridCol w:w="1296"/>
        <w:gridCol w:w="1260"/>
        <w:gridCol w:w="909"/>
        <w:gridCol w:w="1062"/>
      </w:tblGrid>
      <w:tr w:rsidR="006772BF" w:rsidRPr="00961C80" w14:paraId="64A22D13" w14:textId="77777777" w:rsidTr="005F59FD">
        <w:trPr>
          <w:trHeight w:val="53"/>
        </w:trPr>
        <w:tc>
          <w:tcPr>
            <w:tcW w:w="2178" w:type="dxa"/>
          </w:tcPr>
          <w:p w14:paraId="606EC6EB" w14:textId="77777777" w:rsidR="006772BF" w:rsidRPr="00961C80" w:rsidRDefault="006772BF" w:rsidP="00641DA3">
            <w:pPr>
              <w:pStyle w:val="ListParagraph"/>
              <w:spacing w:after="0" w:line="360" w:lineRule="auto"/>
              <w:ind w:left="-49"/>
              <w:contextualSpacing w:val="0"/>
              <w:jc w:val="thaiDistribute"/>
              <w:rPr>
                <w:rFonts w:ascii="Arial" w:hAnsi="Arial" w:cs="Arial"/>
                <w:b/>
                <w:bCs/>
                <w:sz w:val="13"/>
                <w:szCs w:val="13"/>
              </w:rPr>
            </w:pPr>
          </w:p>
        </w:tc>
        <w:tc>
          <w:tcPr>
            <w:tcW w:w="999" w:type="dxa"/>
          </w:tcPr>
          <w:p w14:paraId="14D20B20" w14:textId="77777777" w:rsidR="006772BF" w:rsidRPr="00961C80" w:rsidRDefault="006772BF" w:rsidP="00641DA3">
            <w:pPr>
              <w:pStyle w:val="ListParagraph"/>
              <w:spacing w:after="0" w:line="360" w:lineRule="auto"/>
              <w:ind w:left="0"/>
              <w:contextualSpacing w:val="0"/>
              <w:jc w:val="center"/>
              <w:rPr>
                <w:rFonts w:ascii="Arial" w:hAnsi="Arial" w:cs="Arial"/>
                <w:sz w:val="13"/>
                <w:szCs w:val="13"/>
              </w:rPr>
            </w:pPr>
          </w:p>
        </w:tc>
        <w:tc>
          <w:tcPr>
            <w:tcW w:w="1242" w:type="dxa"/>
            <w:vAlign w:val="center"/>
          </w:tcPr>
          <w:p w14:paraId="590197BA" w14:textId="77777777" w:rsidR="006772BF" w:rsidRPr="00961C80" w:rsidRDefault="006772BF" w:rsidP="00641DA3">
            <w:pPr>
              <w:pStyle w:val="ListParagraph"/>
              <w:spacing w:after="0" w:line="360" w:lineRule="auto"/>
              <w:ind w:left="0"/>
              <w:contextualSpacing w:val="0"/>
              <w:jc w:val="center"/>
              <w:rPr>
                <w:rFonts w:ascii="Arial" w:hAnsi="Arial" w:cs="Arial"/>
                <w:sz w:val="13"/>
                <w:szCs w:val="13"/>
              </w:rPr>
            </w:pPr>
          </w:p>
        </w:tc>
        <w:tc>
          <w:tcPr>
            <w:tcW w:w="1296" w:type="dxa"/>
          </w:tcPr>
          <w:p w14:paraId="2D2690E4" w14:textId="77777777" w:rsidR="006772BF" w:rsidRPr="00961C80" w:rsidRDefault="006772BF" w:rsidP="00641DA3">
            <w:pPr>
              <w:pStyle w:val="ListParagraph"/>
              <w:spacing w:after="0" w:line="360" w:lineRule="auto"/>
              <w:ind w:left="0"/>
              <w:contextualSpacing w:val="0"/>
              <w:jc w:val="center"/>
              <w:rPr>
                <w:rFonts w:ascii="Arial" w:hAnsi="Arial" w:cs="Arial"/>
                <w:sz w:val="13"/>
                <w:szCs w:val="13"/>
              </w:rPr>
            </w:pPr>
          </w:p>
        </w:tc>
        <w:tc>
          <w:tcPr>
            <w:tcW w:w="1260" w:type="dxa"/>
          </w:tcPr>
          <w:p w14:paraId="3B9137E5" w14:textId="77777777" w:rsidR="006772BF" w:rsidRPr="00961C80" w:rsidRDefault="006772BF" w:rsidP="00641DA3">
            <w:pPr>
              <w:pStyle w:val="ListParagraph"/>
              <w:spacing w:after="0" w:line="360" w:lineRule="auto"/>
              <w:ind w:left="0"/>
              <w:contextualSpacing w:val="0"/>
              <w:jc w:val="center"/>
              <w:rPr>
                <w:rFonts w:ascii="Arial" w:hAnsi="Arial" w:cs="Arial"/>
                <w:sz w:val="13"/>
                <w:szCs w:val="13"/>
              </w:rPr>
            </w:pPr>
          </w:p>
        </w:tc>
        <w:tc>
          <w:tcPr>
            <w:tcW w:w="909" w:type="dxa"/>
          </w:tcPr>
          <w:p w14:paraId="4D1A2774" w14:textId="77777777" w:rsidR="006772BF" w:rsidRPr="00961C80" w:rsidRDefault="006772BF" w:rsidP="00641DA3">
            <w:pPr>
              <w:pStyle w:val="ListParagraph"/>
              <w:spacing w:after="0" w:line="360" w:lineRule="auto"/>
              <w:ind w:left="0"/>
              <w:contextualSpacing w:val="0"/>
              <w:jc w:val="right"/>
              <w:rPr>
                <w:rFonts w:ascii="Arial" w:hAnsi="Arial" w:cs="Arial"/>
                <w:sz w:val="13"/>
                <w:szCs w:val="13"/>
                <w:cs/>
                <w:lang w:val="en-GB"/>
              </w:rPr>
            </w:pPr>
          </w:p>
        </w:tc>
        <w:tc>
          <w:tcPr>
            <w:tcW w:w="1062" w:type="dxa"/>
          </w:tcPr>
          <w:p w14:paraId="7F68701E" w14:textId="77777777" w:rsidR="006772BF" w:rsidRPr="00961C80" w:rsidRDefault="006772BF" w:rsidP="00641DA3">
            <w:pPr>
              <w:pStyle w:val="ListParagraph"/>
              <w:spacing w:after="0" w:line="360" w:lineRule="auto"/>
              <w:ind w:left="0" w:right="-49"/>
              <w:contextualSpacing w:val="0"/>
              <w:jc w:val="right"/>
              <w:rPr>
                <w:rFonts w:ascii="Arial" w:hAnsi="Arial" w:cs="Arial"/>
                <w:b/>
                <w:bCs/>
                <w:sz w:val="13"/>
                <w:szCs w:val="13"/>
              </w:rPr>
            </w:pPr>
            <w:r w:rsidRPr="00961C80">
              <w:rPr>
                <w:rFonts w:ascii="Arial" w:hAnsi="Arial" w:cs="Arial"/>
                <w:sz w:val="13"/>
                <w:szCs w:val="13"/>
                <w:cs/>
                <w:lang w:val="en-GB"/>
              </w:rPr>
              <w:t>(</w:t>
            </w:r>
            <w:r w:rsidRPr="00961C80">
              <w:rPr>
                <w:rFonts w:ascii="Arial" w:hAnsi="Arial" w:cs="Arial"/>
                <w:sz w:val="13"/>
                <w:szCs w:val="13"/>
                <w:lang w:val="en-GB"/>
              </w:rPr>
              <w:t>Unit</w:t>
            </w:r>
            <w:r w:rsidRPr="00961C80">
              <w:rPr>
                <w:rFonts w:ascii="Arial" w:hAnsi="Arial" w:cs="Arial"/>
                <w:sz w:val="13"/>
                <w:szCs w:val="13"/>
                <w:cs/>
                <w:lang w:val="en-GB"/>
              </w:rPr>
              <w:t xml:space="preserve"> </w:t>
            </w:r>
            <w:r w:rsidRPr="00961C80">
              <w:rPr>
                <w:rFonts w:ascii="Arial" w:hAnsi="Arial" w:cs="Arial"/>
                <w:sz w:val="13"/>
                <w:szCs w:val="13"/>
              </w:rPr>
              <w:t>: Baht</w:t>
            </w:r>
            <w:r w:rsidRPr="00961C80">
              <w:rPr>
                <w:rFonts w:ascii="Arial" w:hAnsi="Arial" w:cs="Arial"/>
                <w:sz w:val="13"/>
                <w:szCs w:val="13"/>
                <w:cs/>
              </w:rPr>
              <w:t>)</w:t>
            </w:r>
          </w:p>
        </w:tc>
      </w:tr>
      <w:tr w:rsidR="006772BF" w:rsidRPr="00961C80" w14:paraId="33C156A3" w14:textId="77777777" w:rsidTr="005F59FD">
        <w:trPr>
          <w:trHeight w:val="477"/>
        </w:trPr>
        <w:tc>
          <w:tcPr>
            <w:tcW w:w="2178" w:type="dxa"/>
            <w:vAlign w:val="bottom"/>
          </w:tcPr>
          <w:p w14:paraId="3CA82D9C" w14:textId="77777777" w:rsidR="006772BF" w:rsidRPr="00961C80" w:rsidRDefault="006772BF" w:rsidP="00641DA3">
            <w:pPr>
              <w:pStyle w:val="ListParagraph"/>
              <w:pBdr>
                <w:bottom w:val="single" w:sz="4" w:space="1" w:color="auto"/>
              </w:pBdr>
              <w:spacing w:after="0" w:line="360" w:lineRule="auto"/>
              <w:ind w:left="-67"/>
              <w:contextualSpacing w:val="0"/>
              <w:jc w:val="center"/>
              <w:rPr>
                <w:rFonts w:ascii="Arial" w:hAnsi="Arial" w:cs="Arial"/>
                <w:b/>
                <w:bCs/>
                <w:sz w:val="13"/>
                <w:szCs w:val="13"/>
                <w:cs/>
              </w:rPr>
            </w:pPr>
            <w:r w:rsidRPr="00961C80">
              <w:rPr>
                <w:rFonts w:ascii="Arial" w:hAnsi="Arial" w:cs="Arial"/>
                <w:b/>
                <w:bCs/>
                <w:sz w:val="13"/>
                <w:szCs w:val="13"/>
              </w:rPr>
              <w:t>Contract balances</w:t>
            </w:r>
          </w:p>
        </w:tc>
        <w:tc>
          <w:tcPr>
            <w:tcW w:w="999" w:type="dxa"/>
          </w:tcPr>
          <w:p w14:paraId="1AEA8F3E" w14:textId="77777777" w:rsidR="006772BF" w:rsidRPr="00961C80" w:rsidRDefault="006772BF" w:rsidP="00641DA3">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cs/>
              </w:rPr>
            </w:pPr>
            <w:r w:rsidRPr="00961C80">
              <w:rPr>
                <w:rFonts w:ascii="Arial" w:hAnsi="Arial" w:cs="Arial"/>
                <w:b/>
                <w:bCs/>
                <w:sz w:val="13"/>
                <w:szCs w:val="13"/>
              </w:rPr>
              <w:t>Management Consulting</w:t>
            </w:r>
          </w:p>
        </w:tc>
        <w:tc>
          <w:tcPr>
            <w:tcW w:w="1242" w:type="dxa"/>
            <w:vAlign w:val="center"/>
          </w:tcPr>
          <w:p w14:paraId="338601A2" w14:textId="77777777" w:rsidR="006772BF" w:rsidRPr="00961C80" w:rsidRDefault="006772BF" w:rsidP="00641DA3">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rPr>
            </w:pPr>
            <w:r w:rsidRPr="00961C80">
              <w:rPr>
                <w:rFonts w:ascii="Arial" w:hAnsi="Arial" w:cs="Arial"/>
                <w:b/>
                <w:bCs/>
                <w:sz w:val="13"/>
                <w:szCs w:val="13"/>
              </w:rPr>
              <w:t>Digital Excellence and Delivery</w:t>
            </w:r>
          </w:p>
        </w:tc>
        <w:tc>
          <w:tcPr>
            <w:tcW w:w="1296" w:type="dxa"/>
          </w:tcPr>
          <w:p w14:paraId="36F981F6" w14:textId="3B35F4F0" w:rsidR="006772BF" w:rsidRPr="00961C80" w:rsidRDefault="006772BF" w:rsidP="00641DA3">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pacing w:val="-2"/>
                <w:sz w:val="13"/>
                <w:szCs w:val="13"/>
                <w:cs/>
              </w:rPr>
            </w:pPr>
            <w:r w:rsidRPr="00961C80">
              <w:rPr>
                <w:rFonts w:ascii="Arial" w:hAnsi="Arial" w:cs="Arial"/>
                <w:b/>
                <w:bCs/>
                <w:spacing w:val="-2"/>
                <w:sz w:val="13"/>
                <w:szCs w:val="13"/>
              </w:rPr>
              <w:t xml:space="preserve">Strategic </w:t>
            </w:r>
            <w:r w:rsidR="000A4A7A" w:rsidRPr="00961C80">
              <w:rPr>
                <w:rFonts w:ascii="Arial" w:hAnsi="Arial" w:cs="Arial"/>
                <w:b/>
                <w:bCs/>
                <w:spacing w:val="-2"/>
                <w:sz w:val="13"/>
                <w:szCs w:val="13"/>
              </w:rPr>
              <w:t>P</w:t>
            </w:r>
            <w:r w:rsidRPr="00961C80">
              <w:rPr>
                <w:rFonts w:ascii="Arial" w:hAnsi="Arial" w:cs="Arial"/>
                <w:b/>
                <w:bCs/>
                <w:spacing w:val="-2"/>
                <w:sz w:val="13"/>
                <w:szCs w:val="13"/>
              </w:rPr>
              <w:t xml:space="preserve">roject </w:t>
            </w:r>
            <w:r w:rsidR="000A4A7A" w:rsidRPr="00961C80">
              <w:rPr>
                <w:rFonts w:ascii="Arial" w:hAnsi="Arial" w:cs="Arial"/>
                <w:b/>
                <w:bCs/>
                <w:spacing w:val="-2"/>
                <w:sz w:val="13"/>
                <w:szCs w:val="13"/>
              </w:rPr>
              <w:t>M</w:t>
            </w:r>
            <w:r w:rsidRPr="00961C80">
              <w:rPr>
                <w:rFonts w:ascii="Arial" w:hAnsi="Arial" w:cs="Arial"/>
                <w:b/>
                <w:bCs/>
                <w:spacing w:val="-2"/>
                <w:sz w:val="13"/>
                <w:szCs w:val="13"/>
              </w:rPr>
              <w:t xml:space="preserve">anagement </w:t>
            </w:r>
            <w:r w:rsidR="000A4A7A" w:rsidRPr="00961C80">
              <w:rPr>
                <w:rFonts w:ascii="Arial" w:hAnsi="Arial" w:cs="Arial"/>
                <w:b/>
                <w:bCs/>
                <w:spacing w:val="-2"/>
                <w:sz w:val="13"/>
                <w:szCs w:val="13"/>
              </w:rPr>
              <w:t>O</w:t>
            </w:r>
            <w:r w:rsidRPr="00961C80">
              <w:rPr>
                <w:rFonts w:ascii="Arial" w:hAnsi="Arial" w:cs="Arial"/>
                <w:b/>
                <w:bCs/>
                <w:spacing w:val="-2"/>
                <w:sz w:val="13"/>
                <w:szCs w:val="13"/>
              </w:rPr>
              <w:t>ffice</w:t>
            </w:r>
          </w:p>
        </w:tc>
        <w:tc>
          <w:tcPr>
            <w:tcW w:w="1260" w:type="dxa"/>
          </w:tcPr>
          <w:p w14:paraId="1CFB999A" w14:textId="77777777" w:rsidR="006772BF" w:rsidRPr="00961C80" w:rsidRDefault="006772BF" w:rsidP="00641DA3">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pacing w:val="-2"/>
                <w:sz w:val="13"/>
                <w:szCs w:val="13"/>
              </w:rPr>
            </w:pPr>
            <w:r w:rsidRPr="00961C80">
              <w:rPr>
                <w:rFonts w:ascii="Arial" w:hAnsi="Arial" w:cs="Arial"/>
                <w:b/>
                <w:bCs/>
                <w:spacing w:val="-2"/>
                <w:sz w:val="13"/>
                <w:szCs w:val="13"/>
              </w:rPr>
              <w:t>Big Data and</w:t>
            </w:r>
          </w:p>
          <w:p w14:paraId="7B407D9C" w14:textId="77777777" w:rsidR="006772BF" w:rsidRPr="00961C80" w:rsidRDefault="006772BF" w:rsidP="00641DA3">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pacing w:val="-2"/>
                <w:sz w:val="13"/>
                <w:szCs w:val="13"/>
                <w:cs/>
              </w:rPr>
            </w:pPr>
            <w:r w:rsidRPr="00961C80">
              <w:rPr>
                <w:rFonts w:ascii="Arial" w:hAnsi="Arial" w:cs="Arial"/>
                <w:b/>
                <w:bCs/>
                <w:spacing w:val="-2"/>
                <w:sz w:val="13"/>
                <w:szCs w:val="13"/>
              </w:rPr>
              <w:t>Advance Analytics</w:t>
            </w:r>
          </w:p>
        </w:tc>
        <w:tc>
          <w:tcPr>
            <w:tcW w:w="909" w:type="dxa"/>
          </w:tcPr>
          <w:p w14:paraId="741FD39D" w14:textId="77777777" w:rsidR="006772BF" w:rsidRPr="00961C80" w:rsidRDefault="006772BF" w:rsidP="00641DA3">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rPr>
            </w:pPr>
          </w:p>
          <w:p w14:paraId="04061750" w14:textId="77777777" w:rsidR="006772BF" w:rsidRPr="00961C80" w:rsidRDefault="006772BF" w:rsidP="00641DA3">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rPr>
            </w:pPr>
            <w:r w:rsidRPr="00961C80">
              <w:rPr>
                <w:rFonts w:ascii="Arial" w:hAnsi="Arial" w:cs="Arial"/>
                <w:b/>
                <w:bCs/>
                <w:sz w:val="13"/>
                <w:szCs w:val="13"/>
              </w:rPr>
              <w:t>Others</w:t>
            </w:r>
          </w:p>
        </w:tc>
        <w:tc>
          <w:tcPr>
            <w:tcW w:w="1062" w:type="dxa"/>
          </w:tcPr>
          <w:p w14:paraId="78B9137A" w14:textId="77777777" w:rsidR="006772BF" w:rsidRPr="00961C80" w:rsidRDefault="006772BF" w:rsidP="00641DA3">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rPr>
            </w:pPr>
          </w:p>
          <w:p w14:paraId="6F2D3118" w14:textId="77777777" w:rsidR="006772BF" w:rsidRPr="00961C80" w:rsidRDefault="006772BF" w:rsidP="00641DA3">
            <w:pPr>
              <w:pStyle w:val="ListParagraph"/>
              <w:pBdr>
                <w:top w:val="single" w:sz="4" w:space="1" w:color="auto"/>
                <w:bottom w:val="single" w:sz="4" w:space="1" w:color="auto"/>
              </w:pBdr>
              <w:spacing w:after="0" w:line="360" w:lineRule="auto"/>
              <w:ind w:left="-67" w:right="-19"/>
              <w:contextualSpacing w:val="0"/>
              <w:jc w:val="center"/>
              <w:rPr>
                <w:rFonts w:ascii="Arial" w:hAnsi="Arial" w:cs="Arial"/>
                <w:b/>
                <w:bCs/>
                <w:sz w:val="13"/>
                <w:szCs w:val="13"/>
                <w:cs/>
              </w:rPr>
            </w:pPr>
            <w:r w:rsidRPr="00961C80">
              <w:rPr>
                <w:rFonts w:ascii="Arial" w:hAnsi="Arial" w:cs="Arial"/>
                <w:b/>
                <w:bCs/>
                <w:sz w:val="13"/>
                <w:szCs w:val="13"/>
              </w:rPr>
              <w:t>Total</w:t>
            </w:r>
          </w:p>
        </w:tc>
      </w:tr>
      <w:tr w:rsidR="006772BF" w:rsidRPr="00961C80" w14:paraId="0CBF8C04" w14:textId="77777777" w:rsidTr="005F59FD">
        <w:tc>
          <w:tcPr>
            <w:tcW w:w="2178" w:type="dxa"/>
          </w:tcPr>
          <w:p w14:paraId="1B257ADE" w14:textId="77777777" w:rsidR="006772BF" w:rsidRPr="00961C80" w:rsidRDefault="006772BF" w:rsidP="00641DA3">
            <w:pPr>
              <w:pStyle w:val="ListParagraph"/>
              <w:spacing w:after="0" w:line="360" w:lineRule="auto"/>
              <w:ind w:left="-92"/>
              <w:contextualSpacing w:val="0"/>
              <w:jc w:val="thaiDistribute"/>
              <w:rPr>
                <w:rFonts w:ascii="Arial" w:hAnsi="Arial" w:cs="Arial"/>
                <w:b/>
                <w:bCs/>
                <w:sz w:val="13"/>
                <w:szCs w:val="13"/>
                <w:cs/>
              </w:rPr>
            </w:pPr>
            <w:r w:rsidRPr="00961C80">
              <w:rPr>
                <w:rFonts w:ascii="Arial" w:hAnsi="Arial" w:cs="Arial"/>
                <w:b/>
                <w:bCs/>
                <w:sz w:val="13"/>
                <w:szCs w:val="13"/>
              </w:rPr>
              <w:t>Contract liabilities</w:t>
            </w:r>
          </w:p>
        </w:tc>
        <w:tc>
          <w:tcPr>
            <w:tcW w:w="999" w:type="dxa"/>
          </w:tcPr>
          <w:p w14:paraId="07E74D5A" w14:textId="77777777" w:rsidR="006772BF" w:rsidRPr="00961C80" w:rsidRDefault="006772BF" w:rsidP="00641DA3">
            <w:pPr>
              <w:pStyle w:val="ListParagraph"/>
              <w:tabs>
                <w:tab w:val="decimal" w:pos="694"/>
              </w:tabs>
              <w:spacing w:after="0" w:line="360" w:lineRule="auto"/>
              <w:ind w:left="0"/>
              <w:contextualSpacing w:val="0"/>
              <w:rPr>
                <w:rFonts w:ascii="Arial" w:hAnsi="Arial" w:cs="Arial"/>
                <w:sz w:val="13"/>
                <w:szCs w:val="13"/>
                <w:cs/>
              </w:rPr>
            </w:pPr>
          </w:p>
        </w:tc>
        <w:tc>
          <w:tcPr>
            <w:tcW w:w="1242" w:type="dxa"/>
          </w:tcPr>
          <w:p w14:paraId="4F8F19BC" w14:textId="77777777" w:rsidR="006772BF" w:rsidRPr="00961C80" w:rsidRDefault="006772BF" w:rsidP="00641DA3">
            <w:pPr>
              <w:pStyle w:val="ListParagraph"/>
              <w:tabs>
                <w:tab w:val="decimal" w:pos="855"/>
              </w:tabs>
              <w:spacing w:after="0" w:line="360" w:lineRule="auto"/>
              <w:ind w:left="0"/>
              <w:contextualSpacing w:val="0"/>
              <w:rPr>
                <w:rFonts w:ascii="Arial" w:hAnsi="Arial" w:cs="Arial"/>
                <w:sz w:val="13"/>
                <w:szCs w:val="13"/>
                <w:cs/>
              </w:rPr>
            </w:pPr>
          </w:p>
        </w:tc>
        <w:tc>
          <w:tcPr>
            <w:tcW w:w="1296" w:type="dxa"/>
          </w:tcPr>
          <w:p w14:paraId="3FDB294C" w14:textId="77777777" w:rsidR="006772BF" w:rsidRPr="00961C80" w:rsidRDefault="006772BF" w:rsidP="00641DA3">
            <w:pPr>
              <w:pStyle w:val="ListParagraph"/>
              <w:tabs>
                <w:tab w:val="decimal" w:pos="916"/>
              </w:tabs>
              <w:spacing w:after="0" w:line="360" w:lineRule="auto"/>
              <w:ind w:left="0"/>
              <w:contextualSpacing w:val="0"/>
              <w:rPr>
                <w:rFonts w:ascii="Arial" w:hAnsi="Arial" w:cs="Arial"/>
                <w:sz w:val="13"/>
                <w:szCs w:val="13"/>
                <w:cs/>
              </w:rPr>
            </w:pPr>
          </w:p>
        </w:tc>
        <w:tc>
          <w:tcPr>
            <w:tcW w:w="1260" w:type="dxa"/>
          </w:tcPr>
          <w:p w14:paraId="55CC26F1" w14:textId="77777777" w:rsidR="006772BF" w:rsidRPr="00961C80" w:rsidRDefault="006772BF" w:rsidP="00641DA3">
            <w:pPr>
              <w:pStyle w:val="ListParagraph"/>
              <w:tabs>
                <w:tab w:val="decimal" w:pos="878"/>
              </w:tabs>
              <w:spacing w:after="0" w:line="360" w:lineRule="auto"/>
              <w:ind w:left="0"/>
              <w:contextualSpacing w:val="0"/>
              <w:rPr>
                <w:rFonts w:ascii="Arial" w:hAnsi="Arial" w:cs="Arial"/>
                <w:sz w:val="13"/>
                <w:szCs w:val="13"/>
                <w:cs/>
              </w:rPr>
            </w:pPr>
          </w:p>
        </w:tc>
        <w:tc>
          <w:tcPr>
            <w:tcW w:w="909" w:type="dxa"/>
          </w:tcPr>
          <w:p w14:paraId="13FEDFB1" w14:textId="77777777" w:rsidR="006772BF" w:rsidRPr="00961C80" w:rsidRDefault="006772BF" w:rsidP="00641DA3">
            <w:pPr>
              <w:pStyle w:val="ListParagraph"/>
              <w:tabs>
                <w:tab w:val="decimal" w:pos="746"/>
              </w:tabs>
              <w:spacing w:after="0" w:line="360" w:lineRule="auto"/>
              <w:ind w:left="0"/>
              <w:contextualSpacing w:val="0"/>
              <w:rPr>
                <w:rFonts w:ascii="Arial" w:hAnsi="Arial" w:cs="Arial"/>
                <w:sz w:val="13"/>
                <w:szCs w:val="13"/>
                <w:cs/>
              </w:rPr>
            </w:pPr>
          </w:p>
        </w:tc>
        <w:tc>
          <w:tcPr>
            <w:tcW w:w="1062" w:type="dxa"/>
          </w:tcPr>
          <w:p w14:paraId="33D8519C" w14:textId="77777777" w:rsidR="006772BF" w:rsidRPr="00961C80" w:rsidRDefault="006772BF" w:rsidP="00641DA3">
            <w:pPr>
              <w:pStyle w:val="ListParagraph"/>
              <w:tabs>
                <w:tab w:val="decimal" w:pos="827"/>
              </w:tabs>
              <w:spacing w:after="0" w:line="360" w:lineRule="auto"/>
              <w:ind w:left="0"/>
              <w:contextualSpacing w:val="0"/>
              <w:rPr>
                <w:rFonts w:ascii="Arial" w:hAnsi="Arial" w:cs="Arial"/>
                <w:sz w:val="13"/>
                <w:szCs w:val="13"/>
                <w:cs/>
              </w:rPr>
            </w:pPr>
          </w:p>
        </w:tc>
      </w:tr>
      <w:tr w:rsidR="0059092F" w:rsidRPr="00961C80" w14:paraId="54473602" w14:textId="77777777" w:rsidTr="005F59FD">
        <w:tc>
          <w:tcPr>
            <w:tcW w:w="2178" w:type="dxa"/>
            <w:vAlign w:val="center"/>
          </w:tcPr>
          <w:p w14:paraId="2B6B2DBA" w14:textId="77777777" w:rsidR="0059092F" w:rsidRPr="00961C80" w:rsidRDefault="0059092F" w:rsidP="00641DA3">
            <w:pPr>
              <w:pStyle w:val="ListParagraph"/>
              <w:spacing w:after="0" w:line="360" w:lineRule="auto"/>
              <w:ind w:left="-49"/>
              <w:contextualSpacing w:val="0"/>
              <w:jc w:val="thaiDistribute"/>
              <w:rPr>
                <w:rFonts w:ascii="Arial" w:hAnsi="Arial" w:cs="Arial"/>
                <w:b/>
                <w:bCs/>
                <w:sz w:val="13"/>
                <w:szCs w:val="13"/>
                <w:cs/>
              </w:rPr>
            </w:pPr>
            <w:r w:rsidRPr="00961C80">
              <w:rPr>
                <w:rFonts w:ascii="Arial" w:hAnsi="Arial" w:cs="Arial"/>
                <w:b/>
                <w:bCs/>
                <w:sz w:val="13"/>
                <w:szCs w:val="13"/>
              </w:rPr>
              <w:t>Balance as at 1</w:t>
            </w:r>
            <w:r w:rsidRPr="00961C80">
              <w:rPr>
                <w:rFonts w:ascii="Arial" w:hAnsi="Arial" w:cs="Arial"/>
                <w:b/>
                <w:bCs/>
                <w:sz w:val="13"/>
                <w:szCs w:val="13"/>
                <w:cs/>
              </w:rPr>
              <w:t xml:space="preserve"> </w:t>
            </w:r>
            <w:r w:rsidRPr="00961C80">
              <w:rPr>
                <w:rFonts w:ascii="Arial" w:hAnsi="Arial" w:cs="Arial"/>
                <w:b/>
                <w:bCs/>
                <w:sz w:val="13"/>
                <w:szCs w:val="13"/>
              </w:rPr>
              <w:t>Jan</w:t>
            </w:r>
            <w:r w:rsidRPr="00961C80">
              <w:rPr>
                <w:rFonts w:ascii="Arial" w:hAnsi="Arial" w:cs="Arial"/>
                <w:b/>
                <w:bCs/>
                <w:sz w:val="13"/>
                <w:szCs w:val="13"/>
                <w:cs/>
              </w:rPr>
              <w:t xml:space="preserve"> </w:t>
            </w:r>
            <w:r w:rsidRPr="00961C80">
              <w:rPr>
                <w:rFonts w:ascii="Arial" w:hAnsi="Arial" w:cs="Arial"/>
                <w:b/>
                <w:bCs/>
                <w:sz w:val="13"/>
                <w:szCs w:val="13"/>
              </w:rPr>
              <w:t>20</w:t>
            </w:r>
            <w:r w:rsidRPr="00961C80">
              <w:rPr>
                <w:rFonts w:ascii="Arial" w:hAnsi="Arial" w:cs="Arial"/>
                <w:b/>
                <w:bCs/>
                <w:sz w:val="13"/>
                <w:szCs w:val="13"/>
                <w:cs/>
              </w:rPr>
              <w:t>2</w:t>
            </w:r>
            <w:r w:rsidRPr="00961C80">
              <w:rPr>
                <w:rFonts w:ascii="Arial" w:hAnsi="Arial" w:cs="Arial"/>
                <w:b/>
                <w:bCs/>
                <w:sz w:val="13"/>
                <w:szCs w:val="13"/>
              </w:rPr>
              <w:t>3</w:t>
            </w:r>
          </w:p>
        </w:tc>
        <w:tc>
          <w:tcPr>
            <w:tcW w:w="999" w:type="dxa"/>
          </w:tcPr>
          <w:p w14:paraId="49C5FBDB" w14:textId="0D77AF36" w:rsidR="0059092F" w:rsidRPr="00961C80" w:rsidRDefault="0059092F" w:rsidP="00641DA3">
            <w:pPr>
              <w:pStyle w:val="ListParagraph"/>
              <w:tabs>
                <w:tab w:val="decimal" w:pos="694"/>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3,460,000</w:t>
            </w:r>
          </w:p>
        </w:tc>
        <w:tc>
          <w:tcPr>
            <w:tcW w:w="1242" w:type="dxa"/>
          </w:tcPr>
          <w:p w14:paraId="4B5BDEBE" w14:textId="08FCA41C" w:rsidR="0059092F" w:rsidRPr="00961C80" w:rsidRDefault="0059092F" w:rsidP="00641DA3">
            <w:pPr>
              <w:pStyle w:val="ListParagraph"/>
              <w:tabs>
                <w:tab w:val="decimal" w:pos="875"/>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9,988,346</w:t>
            </w:r>
          </w:p>
        </w:tc>
        <w:tc>
          <w:tcPr>
            <w:tcW w:w="1296" w:type="dxa"/>
          </w:tcPr>
          <w:p w14:paraId="1E7D053A" w14:textId="60789554" w:rsidR="0059092F" w:rsidRPr="00961C80" w:rsidRDefault="0059092F" w:rsidP="00641DA3">
            <w:pPr>
              <w:pStyle w:val="ListParagraph"/>
              <w:tabs>
                <w:tab w:val="decimal" w:pos="956"/>
              </w:tabs>
              <w:spacing w:after="0" w:line="360" w:lineRule="auto"/>
              <w:ind w:left="0"/>
              <w:contextualSpacing w:val="0"/>
              <w:rPr>
                <w:rFonts w:ascii="Arial" w:hAnsi="Arial" w:cs="Arial"/>
                <w:b/>
                <w:bCs/>
                <w:sz w:val="13"/>
                <w:szCs w:val="13"/>
                <w:cs/>
              </w:rPr>
            </w:pPr>
            <w:r w:rsidRPr="00961C80">
              <w:rPr>
                <w:rFonts w:ascii="Arial" w:hAnsi="Arial" w:cs="Arial"/>
                <w:b/>
                <w:bCs/>
                <w:sz w:val="13"/>
                <w:szCs w:val="13"/>
                <w:cs/>
              </w:rPr>
              <w:t>-</w:t>
            </w:r>
          </w:p>
        </w:tc>
        <w:tc>
          <w:tcPr>
            <w:tcW w:w="1260" w:type="dxa"/>
          </w:tcPr>
          <w:p w14:paraId="3D3E529E" w14:textId="516193A0" w:rsidR="0059092F" w:rsidRPr="00961C80" w:rsidRDefault="0059092F" w:rsidP="00641DA3">
            <w:pPr>
              <w:pStyle w:val="ListParagraph"/>
              <w:tabs>
                <w:tab w:val="decimal" w:pos="878"/>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702,000</w:t>
            </w:r>
          </w:p>
        </w:tc>
        <w:tc>
          <w:tcPr>
            <w:tcW w:w="909" w:type="dxa"/>
          </w:tcPr>
          <w:p w14:paraId="1AF45B5B" w14:textId="10F041B3" w:rsidR="0059092F" w:rsidRPr="00961C80" w:rsidRDefault="0059092F" w:rsidP="00641DA3">
            <w:pPr>
              <w:pStyle w:val="ListParagraph"/>
              <w:tabs>
                <w:tab w:val="decimal" w:pos="704"/>
              </w:tabs>
              <w:spacing w:after="0" w:line="360" w:lineRule="auto"/>
              <w:ind w:left="0"/>
              <w:contextualSpacing w:val="0"/>
              <w:rPr>
                <w:rFonts w:ascii="Arial" w:hAnsi="Arial" w:cs="Arial"/>
                <w:b/>
                <w:bCs/>
                <w:sz w:val="13"/>
                <w:szCs w:val="13"/>
              </w:rPr>
            </w:pPr>
            <w:r w:rsidRPr="00961C80">
              <w:rPr>
                <w:rFonts w:ascii="Arial" w:hAnsi="Arial" w:cs="Arial"/>
                <w:b/>
                <w:bCs/>
                <w:sz w:val="13"/>
                <w:szCs w:val="13"/>
                <w:cs/>
              </w:rPr>
              <w:t>-</w:t>
            </w:r>
          </w:p>
        </w:tc>
        <w:tc>
          <w:tcPr>
            <w:tcW w:w="1062" w:type="dxa"/>
          </w:tcPr>
          <w:p w14:paraId="2B617160" w14:textId="7BA8678E" w:rsidR="0059092F" w:rsidRPr="00961C80" w:rsidRDefault="0059092F" w:rsidP="00641DA3">
            <w:pPr>
              <w:pStyle w:val="ListParagraph"/>
              <w:tabs>
                <w:tab w:val="decimal" w:pos="827"/>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14,150,346</w:t>
            </w:r>
          </w:p>
        </w:tc>
      </w:tr>
      <w:tr w:rsidR="0059092F" w:rsidRPr="00961C80" w14:paraId="3BAF76AB" w14:textId="77777777" w:rsidTr="005F59FD">
        <w:tc>
          <w:tcPr>
            <w:tcW w:w="2178" w:type="dxa"/>
            <w:vAlign w:val="center"/>
          </w:tcPr>
          <w:p w14:paraId="4AEFC52A" w14:textId="77777777" w:rsidR="0059092F" w:rsidRPr="00961C80" w:rsidRDefault="0059092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rPr>
            </w:pPr>
            <w:r w:rsidRPr="00961C80">
              <w:rPr>
                <w:rFonts w:cs="Arial"/>
                <w:spacing w:val="-2"/>
                <w:sz w:val="13"/>
                <w:szCs w:val="13"/>
              </w:rPr>
              <w:t>The beginning balance recognized</w:t>
            </w:r>
          </w:p>
          <w:p w14:paraId="6B6BBF50" w14:textId="77777777" w:rsidR="0059092F" w:rsidRPr="00961C80" w:rsidRDefault="0059092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pacing w:val="-2"/>
                <w:sz w:val="13"/>
                <w:szCs w:val="13"/>
                <w:cs/>
              </w:rPr>
            </w:pPr>
            <w:r w:rsidRPr="00961C80">
              <w:rPr>
                <w:rFonts w:cs="Arial"/>
                <w:spacing w:val="-2"/>
                <w:sz w:val="13"/>
                <w:szCs w:val="13"/>
              </w:rPr>
              <w:t xml:space="preserve">   as revenue for the period</w:t>
            </w:r>
          </w:p>
        </w:tc>
        <w:tc>
          <w:tcPr>
            <w:tcW w:w="999" w:type="dxa"/>
          </w:tcPr>
          <w:p w14:paraId="1F973ED9" w14:textId="0699B258" w:rsidR="0059092F" w:rsidRPr="00961C80" w:rsidRDefault="0059092F" w:rsidP="00641DA3">
            <w:pPr>
              <w:pStyle w:val="ListParagraph"/>
              <w:tabs>
                <w:tab w:val="decimal" w:pos="694"/>
              </w:tabs>
              <w:spacing w:after="0" w:line="360" w:lineRule="auto"/>
              <w:ind w:left="0"/>
              <w:contextualSpacing w:val="0"/>
              <w:rPr>
                <w:rFonts w:ascii="Arial" w:hAnsi="Arial" w:cs="Arial"/>
                <w:sz w:val="13"/>
                <w:szCs w:val="13"/>
                <w:cs/>
              </w:rPr>
            </w:pPr>
            <w:r w:rsidRPr="00961C80">
              <w:rPr>
                <w:rFonts w:ascii="Arial" w:hAnsi="Arial" w:cs="Arial"/>
                <w:sz w:val="13"/>
                <w:szCs w:val="13"/>
              </w:rPr>
              <w:t>(3,460,000)</w:t>
            </w:r>
          </w:p>
        </w:tc>
        <w:tc>
          <w:tcPr>
            <w:tcW w:w="1242" w:type="dxa"/>
          </w:tcPr>
          <w:p w14:paraId="0852DC22" w14:textId="515B81E8" w:rsidR="0059092F" w:rsidRPr="00961C80" w:rsidRDefault="0059092F" w:rsidP="00641DA3">
            <w:pPr>
              <w:pStyle w:val="ListParagraph"/>
              <w:tabs>
                <w:tab w:val="decimal" w:pos="875"/>
              </w:tabs>
              <w:spacing w:after="0" w:line="360" w:lineRule="auto"/>
              <w:ind w:left="0"/>
              <w:contextualSpacing w:val="0"/>
              <w:rPr>
                <w:rFonts w:ascii="Arial" w:hAnsi="Arial" w:cs="Arial"/>
                <w:sz w:val="13"/>
                <w:szCs w:val="13"/>
                <w:cs/>
              </w:rPr>
            </w:pPr>
            <w:r w:rsidRPr="00961C80">
              <w:rPr>
                <w:rFonts w:ascii="Arial" w:hAnsi="Arial" w:cs="Arial"/>
                <w:sz w:val="13"/>
                <w:szCs w:val="13"/>
              </w:rPr>
              <w:t>(9,988,346)</w:t>
            </w:r>
          </w:p>
        </w:tc>
        <w:tc>
          <w:tcPr>
            <w:tcW w:w="1296" w:type="dxa"/>
          </w:tcPr>
          <w:p w14:paraId="6DD3BAE6" w14:textId="3E937401" w:rsidR="0059092F" w:rsidRPr="00961C80" w:rsidRDefault="0059092F" w:rsidP="00641DA3">
            <w:pPr>
              <w:pStyle w:val="ListParagraph"/>
              <w:tabs>
                <w:tab w:val="decimal" w:pos="956"/>
              </w:tabs>
              <w:spacing w:after="0" w:line="360" w:lineRule="auto"/>
              <w:ind w:left="0"/>
              <w:contextualSpacing w:val="0"/>
              <w:rPr>
                <w:rFonts w:ascii="Arial" w:hAnsi="Arial" w:cs="Arial"/>
                <w:sz w:val="13"/>
                <w:szCs w:val="13"/>
                <w:cs/>
              </w:rPr>
            </w:pPr>
            <w:r w:rsidRPr="00961C80">
              <w:rPr>
                <w:rFonts w:ascii="Arial" w:hAnsi="Arial" w:cs="Arial"/>
                <w:sz w:val="13"/>
                <w:szCs w:val="13"/>
                <w:cs/>
              </w:rPr>
              <w:t>-</w:t>
            </w:r>
          </w:p>
        </w:tc>
        <w:tc>
          <w:tcPr>
            <w:tcW w:w="1260" w:type="dxa"/>
          </w:tcPr>
          <w:p w14:paraId="6EB5EC62" w14:textId="09DCF4DB" w:rsidR="0059092F" w:rsidRPr="00961C80" w:rsidRDefault="0059092F" w:rsidP="00641DA3">
            <w:pPr>
              <w:pStyle w:val="ListParagraph"/>
              <w:tabs>
                <w:tab w:val="decimal" w:pos="878"/>
              </w:tabs>
              <w:spacing w:after="0" w:line="360" w:lineRule="auto"/>
              <w:ind w:left="0"/>
              <w:contextualSpacing w:val="0"/>
              <w:rPr>
                <w:rFonts w:ascii="Arial" w:hAnsi="Arial" w:cs="Arial"/>
                <w:sz w:val="13"/>
                <w:szCs w:val="13"/>
                <w:cs/>
              </w:rPr>
            </w:pPr>
            <w:r w:rsidRPr="00961C80">
              <w:rPr>
                <w:rFonts w:ascii="Arial" w:hAnsi="Arial" w:cs="Arial"/>
                <w:sz w:val="13"/>
                <w:szCs w:val="13"/>
              </w:rPr>
              <w:t>(702,000)</w:t>
            </w:r>
          </w:p>
        </w:tc>
        <w:tc>
          <w:tcPr>
            <w:tcW w:w="909" w:type="dxa"/>
          </w:tcPr>
          <w:p w14:paraId="543A5BEB" w14:textId="051939D8" w:rsidR="0059092F" w:rsidRPr="00961C80" w:rsidRDefault="0059092F" w:rsidP="00641DA3">
            <w:pPr>
              <w:pStyle w:val="ListParagraph"/>
              <w:tabs>
                <w:tab w:val="decimal" w:pos="704"/>
              </w:tabs>
              <w:spacing w:after="0" w:line="360" w:lineRule="auto"/>
              <w:ind w:left="0"/>
              <w:contextualSpacing w:val="0"/>
              <w:rPr>
                <w:rFonts w:ascii="Arial" w:hAnsi="Arial" w:cs="Arial"/>
                <w:sz w:val="13"/>
                <w:szCs w:val="13"/>
              </w:rPr>
            </w:pPr>
            <w:r w:rsidRPr="00961C80">
              <w:rPr>
                <w:rFonts w:ascii="Arial" w:hAnsi="Arial" w:cs="Arial"/>
                <w:sz w:val="13"/>
                <w:szCs w:val="13"/>
                <w:cs/>
              </w:rPr>
              <w:t>-</w:t>
            </w:r>
          </w:p>
        </w:tc>
        <w:tc>
          <w:tcPr>
            <w:tcW w:w="1062" w:type="dxa"/>
          </w:tcPr>
          <w:p w14:paraId="5DE52B00" w14:textId="09D6A453" w:rsidR="0059092F" w:rsidRPr="00961C80" w:rsidRDefault="0059092F" w:rsidP="00641DA3">
            <w:pPr>
              <w:pStyle w:val="ListParagraph"/>
              <w:tabs>
                <w:tab w:val="decimal" w:pos="827"/>
              </w:tabs>
              <w:spacing w:after="0" w:line="360" w:lineRule="auto"/>
              <w:ind w:left="0"/>
              <w:contextualSpacing w:val="0"/>
              <w:rPr>
                <w:rFonts w:ascii="Arial" w:hAnsi="Arial" w:cs="Arial"/>
                <w:sz w:val="13"/>
                <w:szCs w:val="13"/>
                <w:cs/>
              </w:rPr>
            </w:pPr>
            <w:r w:rsidRPr="00961C80">
              <w:rPr>
                <w:rFonts w:ascii="Arial" w:hAnsi="Arial" w:cs="Arial"/>
                <w:sz w:val="13"/>
                <w:szCs w:val="13"/>
              </w:rPr>
              <w:t>(14,150,346)</w:t>
            </w:r>
          </w:p>
        </w:tc>
      </w:tr>
      <w:tr w:rsidR="00C90E22" w:rsidRPr="00961C80" w14:paraId="4E942EF7" w14:textId="77777777" w:rsidTr="005F59FD">
        <w:tc>
          <w:tcPr>
            <w:tcW w:w="2178" w:type="dxa"/>
            <w:vAlign w:val="center"/>
          </w:tcPr>
          <w:p w14:paraId="55684587" w14:textId="17D8A816" w:rsidR="00C90E22" w:rsidRPr="00961C80" w:rsidRDefault="00C90E22" w:rsidP="00641DA3">
            <w:pPr>
              <w:pStyle w:val="ListParagraph"/>
              <w:spacing w:after="0" w:line="360" w:lineRule="auto"/>
              <w:ind w:left="-49"/>
              <w:contextualSpacing w:val="0"/>
              <w:jc w:val="thaiDistribute"/>
              <w:rPr>
                <w:rFonts w:ascii="Arial" w:hAnsi="Arial" w:cs="Arial"/>
                <w:b/>
                <w:bCs/>
                <w:spacing w:val="-4"/>
                <w:sz w:val="13"/>
                <w:szCs w:val="13"/>
                <w:cs/>
              </w:rPr>
            </w:pPr>
            <w:r w:rsidRPr="00961C80">
              <w:rPr>
                <w:rFonts w:ascii="Arial" w:hAnsi="Arial" w:cs="Arial"/>
                <w:b/>
                <w:bCs/>
                <w:spacing w:val="-4"/>
                <w:sz w:val="13"/>
                <w:szCs w:val="13"/>
              </w:rPr>
              <w:t xml:space="preserve">Balance as </w:t>
            </w:r>
            <w:proofErr w:type="gramStart"/>
            <w:r w:rsidRPr="00961C80">
              <w:rPr>
                <w:rFonts w:ascii="Arial" w:hAnsi="Arial" w:cs="Arial"/>
                <w:b/>
                <w:bCs/>
                <w:spacing w:val="-4"/>
                <w:sz w:val="13"/>
                <w:szCs w:val="13"/>
              </w:rPr>
              <w:t>at</w:t>
            </w:r>
            <w:proofErr w:type="gramEnd"/>
            <w:r w:rsidRPr="00961C80">
              <w:rPr>
                <w:rFonts w:ascii="Arial" w:hAnsi="Arial" w:cs="Arial"/>
                <w:b/>
                <w:bCs/>
                <w:spacing w:val="-4"/>
                <w:sz w:val="13"/>
                <w:szCs w:val="13"/>
              </w:rPr>
              <w:t xml:space="preserve"> 30</w:t>
            </w:r>
            <w:r w:rsidRPr="00961C80">
              <w:rPr>
                <w:rFonts w:ascii="Arial" w:hAnsi="Arial" w:cs="Arial"/>
                <w:b/>
                <w:bCs/>
                <w:spacing w:val="-4"/>
                <w:sz w:val="13"/>
                <w:szCs w:val="13"/>
                <w:cs/>
              </w:rPr>
              <w:t xml:space="preserve"> </w:t>
            </w:r>
            <w:r w:rsidRPr="00961C80">
              <w:rPr>
                <w:rFonts w:ascii="Arial" w:hAnsi="Arial" w:cs="Arial"/>
                <w:b/>
                <w:bCs/>
                <w:spacing w:val="-4"/>
                <w:sz w:val="13"/>
                <w:szCs w:val="13"/>
              </w:rPr>
              <w:t>September</w:t>
            </w:r>
            <w:r w:rsidRPr="00961C80">
              <w:rPr>
                <w:rFonts w:ascii="Arial" w:hAnsi="Arial" w:cs="Arial"/>
                <w:b/>
                <w:bCs/>
                <w:spacing w:val="-4"/>
                <w:sz w:val="13"/>
                <w:szCs w:val="13"/>
                <w:cs/>
              </w:rPr>
              <w:t xml:space="preserve"> </w:t>
            </w:r>
            <w:r w:rsidRPr="00961C80">
              <w:rPr>
                <w:rFonts w:ascii="Arial" w:hAnsi="Arial" w:cs="Arial"/>
                <w:b/>
                <w:bCs/>
                <w:spacing w:val="-4"/>
                <w:sz w:val="13"/>
                <w:szCs w:val="13"/>
              </w:rPr>
              <w:t>20</w:t>
            </w:r>
            <w:r w:rsidRPr="00961C80">
              <w:rPr>
                <w:rFonts w:ascii="Arial" w:hAnsi="Arial" w:cs="Arial"/>
                <w:b/>
                <w:bCs/>
                <w:spacing w:val="-4"/>
                <w:sz w:val="13"/>
                <w:szCs w:val="13"/>
                <w:cs/>
              </w:rPr>
              <w:t>2</w:t>
            </w:r>
            <w:r w:rsidRPr="00961C80">
              <w:rPr>
                <w:rFonts w:ascii="Arial" w:hAnsi="Arial" w:cs="Arial"/>
                <w:b/>
                <w:bCs/>
                <w:spacing w:val="-4"/>
                <w:sz w:val="13"/>
                <w:szCs w:val="13"/>
              </w:rPr>
              <w:t>3</w:t>
            </w:r>
          </w:p>
        </w:tc>
        <w:tc>
          <w:tcPr>
            <w:tcW w:w="999" w:type="dxa"/>
          </w:tcPr>
          <w:p w14:paraId="1C4029DB" w14:textId="342038FD" w:rsidR="00C90E22" w:rsidRPr="00961C80" w:rsidRDefault="00C90E22" w:rsidP="00641DA3">
            <w:pPr>
              <w:pStyle w:val="ListParagraph"/>
              <w:tabs>
                <w:tab w:val="decimal" w:pos="694"/>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1,220,000</w:t>
            </w:r>
          </w:p>
        </w:tc>
        <w:tc>
          <w:tcPr>
            <w:tcW w:w="1242" w:type="dxa"/>
          </w:tcPr>
          <w:p w14:paraId="649279EB" w14:textId="53371767" w:rsidR="00C90E22" w:rsidRPr="00961C80" w:rsidRDefault="00C90E22" w:rsidP="00641DA3">
            <w:pPr>
              <w:pStyle w:val="ListParagraph"/>
              <w:tabs>
                <w:tab w:val="decimal" w:pos="875"/>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w:t>
            </w:r>
          </w:p>
        </w:tc>
        <w:tc>
          <w:tcPr>
            <w:tcW w:w="1296" w:type="dxa"/>
          </w:tcPr>
          <w:p w14:paraId="625C1186" w14:textId="0389ADED" w:rsidR="00C90E22" w:rsidRPr="00961C80" w:rsidRDefault="00C90E22" w:rsidP="00641DA3">
            <w:pPr>
              <w:pStyle w:val="ListParagraph"/>
              <w:tabs>
                <w:tab w:val="decimal" w:pos="956"/>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w:t>
            </w:r>
          </w:p>
        </w:tc>
        <w:tc>
          <w:tcPr>
            <w:tcW w:w="1260" w:type="dxa"/>
          </w:tcPr>
          <w:p w14:paraId="011923C4" w14:textId="53E218F7" w:rsidR="00C90E22" w:rsidRPr="00961C80" w:rsidRDefault="00C90E22" w:rsidP="00641DA3">
            <w:pPr>
              <w:pStyle w:val="ListParagraph"/>
              <w:tabs>
                <w:tab w:val="decimal" w:pos="878"/>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604,167</w:t>
            </w:r>
          </w:p>
        </w:tc>
        <w:tc>
          <w:tcPr>
            <w:tcW w:w="909" w:type="dxa"/>
          </w:tcPr>
          <w:p w14:paraId="3C7DC0C3" w14:textId="23E49A97" w:rsidR="00C90E22" w:rsidRPr="00961C80" w:rsidRDefault="00C90E22" w:rsidP="00641DA3">
            <w:pPr>
              <w:pStyle w:val="ListParagraph"/>
              <w:tabs>
                <w:tab w:val="decimal" w:pos="704"/>
              </w:tabs>
              <w:spacing w:after="0" w:line="360" w:lineRule="auto"/>
              <w:ind w:left="0"/>
              <w:contextualSpacing w:val="0"/>
              <w:rPr>
                <w:rFonts w:ascii="Arial" w:hAnsi="Arial" w:cs="Arial"/>
                <w:b/>
                <w:bCs/>
                <w:sz w:val="13"/>
                <w:szCs w:val="13"/>
              </w:rPr>
            </w:pPr>
            <w:r w:rsidRPr="00961C80">
              <w:rPr>
                <w:rFonts w:ascii="Arial" w:hAnsi="Arial" w:cs="Arial"/>
                <w:b/>
                <w:bCs/>
                <w:sz w:val="13"/>
                <w:szCs w:val="13"/>
              </w:rPr>
              <w:t>-</w:t>
            </w:r>
          </w:p>
        </w:tc>
        <w:tc>
          <w:tcPr>
            <w:tcW w:w="1062" w:type="dxa"/>
          </w:tcPr>
          <w:p w14:paraId="3F58D946" w14:textId="140B6B0D" w:rsidR="00C90E22" w:rsidRPr="00961C80" w:rsidRDefault="00C90E22" w:rsidP="00641DA3">
            <w:pPr>
              <w:pStyle w:val="ListParagraph"/>
              <w:tabs>
                <w:tab w:val="decimal" w:pos="827"/>
              </w:tabs>
              <w:spacing w:after="0" w:line="360" w:lineRule="auto"/>
              <w:ind w:left="0"/>
              <w:contextualSpacing w:val="0"/>
              <w:rPr>
                <w:rFonts w:ascii="Arial" w:hAnsi="Arial" w:cs="Arial"/>
                <w:b/>
                <w:bCs/>
                <w:sz w:val="13"/>
                <w:szCs w:val="13"/>
                <w:cs/>
              </w:rPr>
            </w:pPr>
            <w:r w:rsidRPr="00961C80">
              <w:rPr>
                <w:rFonts w:ascii="Arial" w:hAnsi="Arial" w:cs="Arial"/>
                <w:b/>
                <w:bCs/>
                <w:sz w:val="13"/>
                <w:szCs w:val="13"/>
              </w:rPr>
              <w:t>1,824,167</w:t>
            </w:r>
          </w:p>
        </w:tc>
      </w:tr>
      <w:tr w:rsidR="00ED5D92" w:rsidRPr="00961C80" w14:paraId="672EF852" w14:textId="77777777" w:rsidTr="005F59FD">
        <w:tc>
          <w:tcPr>
            <w:tcW w:w="2178" w:type="dxa"/>
          </w:tcPr>
          <w:p w14:paraId="25DAA016" w14:textId="77777777" w:rsidR="00ED5D92" w:rsidRPr="00961C80" w:rsidRDefault="00ED5D92" w:rsidP="00641DA3">
            <w:pPr>
              <w:pStyle w:val="ListParagraph"/>
              <w:spacing w:after="0" w:line="360" w:lineRule="auto"/>
              <w:ind w:left="-49"/>
              <w:contextualSpacing w:val="0"/>
              <w:jc w:val="thaiDistribute"/>
              <w:rPr>
                <w:rFonts w:ascii="Arial" w:hAnsi="Arial" w:cs="Arial"/>
                <w:sz w:val="13"/>
                <w:szCs w:val="13"/>
                <w:cs/>
              </w:rPr>
            </w:pPr>
          </w:p>
        </w:tc>
        <w:tc>
          <w:tcPr>
            <w:tcW w:w="999" w:type="dxa"/>
          </w:tcPr>
          <w:p w14:paraId="4F3C241D" w14:textId="77777777" w:rsidR="00ED5D92" w:rsidRPr="00961C80" w:rsidRDefault="00ED5D92" w:rsidP="00641DA3">
            <w:pPr>
              <w:pStyle w:val="ListParagraph"/>
              <w:tabs>
                <w:tab w:val="decimal" w:pos="694"/>
              </w:tabs>
              <w:spacing w:after="0" w:line="360" w:lineRule="auto"/>
              <w:ind w:left="0"/>
              <w:contextualSpacing w:val="0"/>
              <w:rPr>
                <w:rFonts w:ascii="Arial" w:hAnsi="Arial" w:cs="Arial"/>
                <w:sz w:val="13"/>
                <w:szCs w:val="13"/>
                <w:cs/>
              </w:rPr>
            </w:pPr>
          </w:p>
        </w:tc>
        <w:tc>
          <w:tcPr>
            <w:tcW w:w="1242" w:type="dxa"/>
          </w:tcPr>
          <w:p w14:paraId="5142483F" w14:textId="77777777" w:rsidR="00ED5D92" w:rsidRPr="00961C80" w:rsidRDefault="00ED5D92" w:rsidP="00641DA3">
            <w:pPr>
              <w:pStyle w:val="ListParagraph"/>
              <w:tabs>
                <w:tab w:val="decimal" w:pos="875"/>
              </w:tabs>
              <w:spacing w:after="0" w:line="360" w:lineRule="auto"/>
              <w:ind w:left="0"/>
              <w:contextualSpacing w:val="0"/>
              <w:rPr>
                <w:rFonts w:ascii="Arial" w:hAnsi="Arial" w:cs="Arial"/>
                <w:sz w:val="13"/>
                <w:szCs w:val="13"/>
                <w:cs/>
              </w:rPr>
            </w:pPr>
          </w:p>
        </w:tc>
        <w:tc>
          <w:tcPr>
            <w:tcW w:w="1296" w:type="dxa"/>
          </w:tcPr>
          <w:p w14:paraId="76DA7F50" w14:textId="77777777" w:rsidR="00ED5D92" w:rsidRPr="00961C80" w:rsidRDefault="00ED5D92" w:rsidP="00641DA3">
            <w:pPr>
              <w:pStyle w:val="ListParagraph"/>
              <w:tabs>
                <w:tab w:val="decimal" w:pos="956"/>
              </w:tabs>
              <w:spacing w:after="0" w:line="360" w:lineRule="auto"/>
              <w:ind w:left="0"/>
              <w:contextualSpacing w:val="0"/>
              <w:rPr>
                <w:rFonts w:ascii="Arial" w:hAnsi="Arial" w:cs="Arial"/>
                <w:sz w:val="13"/>
                <w:szCs w:val="13"/>
                <w:cs/>
              </w:rPr>
            </w:pPr>
          </w:p>
        </w:tc>
        <w:tc>
          <w:tcPr>
            <w:tcW w:w="1260" w:type="dxa"/>
          </w:tcPr>
          <w:p w14:paraId="37530584" w14:textId="77777777" w:rsidR="00ED5D92" w:rsidRPr="00961C80" w:rsidRDefault="00ED5D92" w:rsidP="00641DA3">
            <w:pPr>
              <w:pStyle w:val="ListParagraph"/>
              <w:tabs>
                <w:tab w:val="decimal" w:pos="878"/>
              </w:tabs>
              <w:spacing w:after="0" w:line="360" w:lineRule="auto"/>
              <w:ind w:left="0"/>
              <w:contextualSpacing w:val="0"/>
              <w:rPr>
                <w:rFonts w:ascii="Arial" w:hAnsi="Arial" w:cs="Arial"/>
                <w:sz w:val="13"/>
                <w:szCs w:val="13"/>
                <w:cs/>
              </w:rPr>
            </w:pPr>
          </w:p>
        </w:tc>
        <w:tc>
          <w:tcPr>
            <w:tcW w:w="909" w:type="dxa"/>
          </w:tcPr>
          <w:p w14:paraId="070770B3" w14:textId="77777777" w:rsidR="00ED5D92" w:rsidRPr="00961C80" w:rsidRDefault="00ED5D92" w:rsidP="00641DA3">
            <w:pPr>
              <w:pStyle w:val="ListParagraph"/>
              <w:tabs>
                <w:tab w:val="decimal" w:pos="704"/>
              </w:tabs>
              <w:spacing w:after="0" w:line="360" w:lineRule="auto"/>
              <w:ind w:left="0"/>
              <w:contextualSpacing w:val="0"/>
              <w:rPr>
                <w:rFonts w:ascii="Arial" w:hAnsi="Arial" w:cs="Arial"/>
                <w:sz w:val="13"/>
                <w:szCs w:val="13"/>
                <w:cs/>
              </w:rPr>
            </w:pPr>
          </w:p>
        </w:tc>
        <w:tc>
          <w:tcPr>
            <w:tcW w:w="1062" w:type="dxa"/>
          </w:tcPr>
          <w:p w14:paraId="437B2B0A" w14:textId="77777777" w:rsidR="00ED5D92" w:rsidRPr="00961C80" w:rsidRDefault="00ED5D92" w:rsidP="00641DA3">
            <w:pPr>
              <w:pStyle w:val="ListParagraph"/>
              <w:tabs>
                <w:tab w:val="decimal" w:pos="827"/>
              </w:tabs>
              <w:spacing w:after="0" w:line="360" w:lineRule="auto"/>
              <w:ind w:left="0"/>
              <w:contextualSpacing w:val="0"/>
              <w:rPr>
                <w:rFonts w:ascii="Arial" w:hAnsi="Arial" w:cs="Arial"/>
                <w:sz w:val="13"/>
                <w:szCs w:val="13"/>
                <w:cs/>
              </w:rPr>
            </w:pPr>
          </w:p>
        </w:tc>
      </w:tr>
      <w:tr w:rsidR="00ED5D92" w:rsidRPr="00961C80" w14:paraId="4FDEA534" w14:textId="77777777" w:rsidTr="005F59FD">
        <w:tc>
          <w:tcPr>
            <w:tcW w:w="2178" w:type="dxa"/>
            <w:vAlign w:val="center"/>
          </w:tcPr>
          <w:p w14:paraId="0FF94BE4" w14:textId="77777777" w:rsidR="00ED5D92" w:rsidRPr="00961C80" w:rsidRDefault="00ED5D92" w:rsidP="00641DA3">
            <w:pPr>
              <w:pStyle w:val="ListParagraph"/>
              <w:spacing w:after="0" w:line="360" w:lineRule="auto"/>
              <w:ind w:left="-92"/>
              <w:contextualSpacing w:val="0"/>
              <w:jc w:val="thaiDistribute"/>
              <w:rPr>
                <w:rFonts w:ascii="Arial" w:hAnsi="Arial" w:cs="Arial"/>
                <w:b/>
                <w:bCs/>
                <w:sz w:val="13"/>
                <w:szCs w:val="13"/>
              </w:rPr>
            </w:pPr>
            <w:r w:rsidRPr="00961C80">
              <w:rPr>
                <w:rFonts w:ascii="Arial" w:hAnsi="Arial" w:cs="Arial"/>
                <w:b/>
                <w:bCs/>
                <w:sz w:val="13"/>
                <w:szCs w:val="13"/>
              </w:rPr>
              <w:t>Contract assets</w:t>
            </w:r>
          </w:p>
        </w:tc>
        <w:tc>
          <w:tcPr>
            <w:tcW w:w="999" w:type="dxa"/>
          </w:tcPr>
          <w:p w14:paraId="69E12518" w14:textId="77777777" w:rsidR="00ED5D92" w:rsidRPr="00961C80" w:rsidRDefault="00ED5D92" w:rsidP="00641DA3">
            <w:pPr>
              <w:pStyle w:val="ListParagraph"/>
              <w:tabs>
                <w:tab w:val="decimal" w:pos="694"/>
              </w:tabs>
              <w:spacing w:after="0" w:line="360" w:lineRule="auto"/>
              <w:ind w:left="0"/>
              <w:contextualSpacing w:val="0"/>
              <w:rPr>
                <w:rFonts w:ascii="Arial" w:hAnsi="Arial" w:cs="Arial"/>
                <w:sz w:val="13"/>
                <w:szCs w:val="13"/>
              </w:rPr>
            </w:pPr>
          </w:p>
        </w:tc>
        <w:tc>
          <w:tcPr>
            <w:tcW w:w="1242" w:type="dxa"/>
          </w:tcPr>
          <w:p w14:paraId="7D58FD8E" w14:textId="77777777" w:rsidR="00ED5D92" w:rsidRPr="00961C80" w:rsidRDefault="00ED5D92" w:rsidP="00641DA3">
            <w:pPr>
              <w:pStyle w:val="ListParagraph"/>
              <w:tabs>
                <w:tab w:val="decimal" w:pos="875"/>
              </w:tabs>
              <w:spacing w:after="0" w:line="360" w:lineRule="auto"/>
              <w:ind w:left="0"/>
              <w:contextualSpacing w:val="0"/>
              <w:rPr>
                <w:rFonts w:ascii="Arial" w:hAnsi="Arial" w:cs="Arial"/>
                <w:sz w:val="13"/>
                <w:szCs w:val="13"/>
              </w:rPr>
            </w:pPr>
          </w:p>
        </w:tc>
        <w:tc>
          <w:tcPr>
            <w:tcW w:w="1296" w:type="dxa"/>
          </w:tcPr>
          <w:p w14:paraId="5A0429BE" w14:textId="77777777" w:rsidR="00ED5D92" w:rsidRPr="00961C80" w:rsidRDefault="00ED5D92" w:rsidP="00641DA3">
            <w:pPr>
              <w:pStyle w:val="ListParagraph"/>
              <w:tabs>
                <w:tab w:val="decimal" w:pos="956"/>
              </w:tabs>
              <w:spacing w:after="0" w:line="360" w:lineRule="auto"/>
              <w:ind w:left="0"/>
              <w:contextualSpacing w:val="0"/>
              <w:rPr>
                <w:rFonts w:ascii="Arial" w:hAnsi="Arial" w:cs="Arial"/>
                <w:sz w:val="13"/>
                <w:szCs w:val="13"/>
              </w:rPr>
            </w:pPr>
          </w:p>
        </w:tc>
        <w:tc>
          <w:tcPr>
            <w:tcW w:w="1260" w:type="dxa"/>
          </w:tcPr>
          <w:p w14:paraId="6CC25349" w14:textId="77777777" w:rsidR="00ED5D92" w:rsidRPr="00961C80" w:rsidRDefault="00ED5D92" w:rsidP="00641DA3">
            <w:pPr>
              <w:pStyle w:val="ListParagraph"/>
              <w:tabs>
                <w:tab w:val="decimal" w:pos="878"/>
              </w:tabs>
              <w:spacing w:after="0" w:line="360" w:lineRule="auto"/>
              <w:ind w:left="0"/>
              <w:contextualSpacing w:val="0"/>
              <w:rPr>
                <w:rFonts w:ascii="Arial" w:hAnsi="Arial" w:cs="Arial"/>
                <w:sz w:val="13"/>
                <w:szCs w:val="13"/>
              </w:rPr>
            </w:pPr>
          </w:p>
        </w:tc>
        <w:tc>
          <w:tcPr>
            <w:tcW w:w="909" w:type="dxa"/>
          </w:tcPr>
          <w:p w14:paraId="7601FB9F" w14:textId="77777777" w:rsidR="00ED5D92" w:rsidRPr="00961C80" w:rsidRDefault="00ED5D92" w:rsidP="00641DA3">
            <w:pPr>
              <w:pStyle w:val="ListParagraph"/>
              <w:tabs>
                <w:tab w:val="decimal" w:pos="704"/>
              </w:tabs>
              <w:spacing w:after="0" w:line="360" w:lineRule="auto"/>
              <w:ind w:left="0"/>
              <w:contextualSpacing w:val="0"/>
              <w:rPr>
                <w:rFonts w:ascii="Arial" w:hAnsi="Arial" w:cs="Arial"/>
                <w:sz w:val="13"/>
                <w:szCs w:val="13"/>
              </w:rPr>
            </w:pPr>
          </w:p>
        </w:tc>
        <w:tc>
          <w:tcPr>
            <w:tcW w:w="1062" w:type="dxa"/>
          </w:tcPr>
          <w:p w14:paraId="451EF660" w14:textId="77777777" w:rsidR="00ED5D92" w:rsidRPr="00961C80" w:rsidRDefault="00ED5D92" w:rsidP="00641DA3">
            <w:pPr>
              <w:pStyle w:val="ListParagraph"/>
              <w:tabs>
                <w:tab w:val="decimal" w:pos="827"/>
              </w:tabs>
              <w:spacing w:after="0" w:line="360" w:lineRule="auto"/>
              <w:ind w:left="0"/>
              <w:contextualSpacing w:val="0"/>
              <w:rPr>
                <w:rFonts w:ascii="Arial" w:hAnsi="Arial" w:cs="Arial"/>
                <w:sz w:val="13"/>
                <w:szCs w:val="13"/>
              </w:rPr>
            </w:pPr>
          </w:p>
        </w:tc>
      </w:tr>
      <w:tr w:rsidR="00ED5D92" w:rsidRPr="00961C80" w14:paraId="41040515" w14:textId="77777777" w:rsidTr="005F59FD">
        <w:tc>
          <w:tcPr>
            <w:tcW w:w="2178" w:type="dxa"/>
            <w:vAlign w:val="center"/>
          </w:tcPr>
          <w:p w14:paraId="2B749E0C" w14:textId="77777777" w:rsidR="00ED5D92" w:rsidRPr="00961C80" w:rsidRDefault="00ED5D92" w:rsidP="00641DA3">
            <w:pPr>
              <w:pStyle w:val="ListParagraph"/>
              <w:spacing w:after="0" w:line="360" w:lineRule="auto"/>
              <w:ind w:left="-49"/>
              <w:contextualSpacing w:val="0"/>
              <w:jc w:val="thaiDistribute"/>
              <w:rPr>
                <w:rFonts w:ascii="Arial" w:hAnsi="Arial" w:cs="Arial"/>
                <w:sz w:val="13"/>
                <w:szCs w:val="13"/>
              </w:rPr>
            </w:pPr>
            <w:r w:rsidRPr="00961C80">
              <w:rPr>
                <w:rFonts w:ascii="Arial" w:hAnsi="Arial" w:cs="Arial"/>
                <w:b/>
                <w:bCs/>
                <w:sz w:val="13"/>
                <w:szCs w:val="13"/>
              </w:rPr>
              <w:t>Balance as at 1</w:t>
            </w:r>
            <w:r w:rsidRPr="00961C80">
              <w:rPr>
                <w:rFonts w:ascii="Arial" w:hAnsi="Arial" w:cs="Arial"/>
                <w:b/>
                <w:bCs/>
                <w:sz w:val="13"/>
                <w:szCs w:val="13"/>
                <w:cs/>
              </w:rPr>
              <w:t xml:space="preserve"> </w:t>
            </w:r>
            <w:r w:rsidRPr="00961C80">
              <w:rPr>
                <w:rFonts w:ascii="Arial" w:hAnsi="Arial" w:cs="Arial"/>
                <w:b/>
                <w:bCs/>
                <w:sz w:val="13"/>
                <w:szCs w:val="13"/>
              </w:rPr>
              <w:t>Jan</w:t>
            </w:r>
            <w:r w:rsidRPr="00961C80">
              <w:rPr>
                <w:rFonts w:ascii="Arial" w:hAnsi="Arial" w:cs="Arial"/>
                <w:b/>
                <w:bCs/>
                <w:sz w:val="13"/>
                <w:szCs w:val="13"/>
                <w:cs/>
              </w:rPr>
              <w:t xml:space="preserve"> </w:t>
            </w:r>
            <w:r w:rsidRPr="00961C80">
              <w:rPr>
                <w:rFonts w:ascii="Arial" w:hAnsi="Arial" w:cs="Arial"/>
                <w:b/>
                <w:bCs/>
                <w:sz w:val="13"/>
                <w:szCs w:val="13"/>
              </w:rPr>
              <w:t>20</w:t>
            </w:r>
            <w:r w:rsidRPr="00961C80">
              <w:rPr>
                <w:rFonts w:ascii="Arial" w:hAnsi="Arial" w:cs="Arial"/>
                <w:b/>
                <w:bCs/>
                <w:sz w:val="13"/>
                <w:szCs w:val="13"/>
                <w:cs/>
              </w:rPr>
              <w:t>2</w:t>
            </w:r>
            <w:r w:rsidRPr="00961C80">
              <w:rPr>
                <w:rFonts w:ascii="Arial" w:hAnsi="Arial" w:cs="Arial"/>
                <w:b/>
                <w:bCs/>
                <w:sz w:val="13"/>
                <w:szCs w:val="13"/>
              </w:rPr>
              <w:t>3</w:t>
            </w:r>
          </w:p>
        </w:tc>
        <w:tc>
          <w:tcPr>
            <w:tcW w:w="999" w:type="dxa"/>
          </w:tcPr>
          <w:p w14:paraId="33E00A40" w14:textId="643717E7" w:rsidR="00ED5D92" w:rsidRPr="00961C80" w:rsidRDefault="00ED5D92" w:rsidP="00641DA3">
            <w:pPr>
              <w:pStyle w:val="ListParagraph"/>
              <w:tabs>
                <w:tab w:val="decimal" w:pos="694"/>
              </w:tabs>
              <w:spacing w:after="0" w:line="360" w:lineRule="auto"/>
              <w:ind w:left="0"/>
              <w:contextualSpacing w:val="0"/>
              <w:rPr>
                <w:rFonts w:ascii="Arial" w:hAnsi="Arial" w:cs="Arial"/>
                <w:b/>
                <w:bCs/>
                <w:sz w:val="13"/>
                <w:szCs w:val="13"/>
              </w:rPr>
            </w:pPr>
            <w:r w:rsidRPr="00961C80">
              <w:rPr>
                <w:rFonts w:ascii="Arial" w:hAnsi="Arial" w:cs="Arial"/>
                <w:b/>
                <w:bCs/>
                <w:sz w:val="13"/>
                <w:szCs w:val="13"/>
              </w:rPr>
              <w:t>812,391</w:t>
            </w:r>
          </w:p>
        </w:tc>
        <w:tc>
          <w:tcPr>
            <w:tcW w:w="1242" w:type="dxa"/>
          </w:tcPr>
          <w:p w14:paraId="34F61590" w14:textId="1098113D" w:rsidR="00ED5D92" w:rsidRPr="00961C80" w:rsidRDefault="00ED5D92" w:rsidP="00641DA3">
            <w:pPr>
              <w:pStyle w:val="ListParagraph"/>
              <w:tabs>
                <w:tab w:val="decimal" w:pos="875"/>
              </w:tabs>
              <w:spacing w:after="0" w:line="360" w:lineRule="auto"/>
              <w:ind w:left="0"/>
              <w:contextualSpacing w:val="0"/>
              <w:rPr>
                <w:rFonts w:ascii="Arial" w:hAnsi="Arial" w:cs="Arial"/>
                <w:b/>
                <w:bCs/>
                <w:sz w:val="13"/>
                <w:szCs w:val="13"/>
              </w:rPr>
            </w:pPr>
            <w:r w:rsidRPr="00961C80">
              <w:rPr>
                <w:rFonts w:ascii="Arial" w:hAnsi="Arial" w:cs="Arial"/>
                <w:b/>
                <w:bCs/>
                <w:sz w:val="13"/>
                <w:szCs w:val="13"/>
              </w:rPr>
              <w:t>81,618,478</w:t>
            </w:r>
          </w:p>
        </w:tc>
        <w:tc>
          <w:tcPr>
            <w:tcW w:w="1296" w:type="dxa"/>
          </w:tcPr>
          <w:p w14:paraId="5FA606C2" w14:textId="2D3278E5" w:rsidR="00ED5D92" w:rsidRPr="00961C80" w:rsidRDefault="00ED5D92" w:rsidP="00641DA3">
            <w:pPr>
              <w:pStyle w:val="ListParagraph"/>
              <w:tabs>
                <w:tab w:val="decimal" w:pos="956"/>
              </w:tabs>
              <w:spacing w:after="0" w:line="360" w:lineRule="auto"/>
              <w:ind w:left="0"/>
              <w:contextualSpacing w:val="0"/>
              <w:rPr>
                <w:rFonts w:ascii="Arial" w:hAnsi="Arial" w:cs="Arial"/>
                <w:b/>
                <w:bCs/>
                <w:sz w:val="13"/>
                <w:szCs w:val="13"/>
              </w:rPr>
            </w:pPr>
            <w:r w:rsidRPr="00961C80">
              <w:rPr>
                <w:rFonts w:ascii="Arial" w:hAnsi="Arial" w:cs="Arial"/>
                <w:b/>
                <w:bCs/>
                <w:sz w:val="13"/>
                <w:szCs w:val="13"/>
              </w:rPr>
              <w:t>16,307,591</w:t>
            </w:r>
          </w:p>
        </w:tc>
        <w:tc>
          <w:tcPr>
            <w:tcW w:w="1260" w:type="dxa"/>
          </w:tcPr>
          <w:p w14:paraId="7F5E2B52" w14:textId="3F52A38A" w:rsidR="00ED5D92" w:rsidRPr="00961C80" w:rsidRDefault="00ED5D92" w:rsidP="00641DA3">
            <w:pPr>
              <w:pStyle w:val="ListParagraph"/>
              <w:tabs>
                <w:tab w:val="decimal" w:pos="878"/>
              </w:tabs>
              <w:spacing w:after="0" w:line="360" w:lineRule="auto"/>
              <w:ind w:left="0"/>
              <w:contextualSpacing w:val="0"/>
              <w:rPr>
                <w:rFonts w:ascii="Arial" w:hAnsi="Arial" w:cs="Arial"/>
                <w:b/>
                <w:bCs/>
                <w:sz w:val="13"/>
                <w:szCs w:val="13"/>
              </w:rPr>
            </w:pPr>
            <w:r w:rsidRPr="00961C80">
              <w:rPr>
                <w:rFonts w:ascii="Arial" w:hAnsi="Arial" w:cs="Arial"/>
                <w:b/>
                <w:bCs/>
                <w:sz w:val="13"/>
                <w:szCs w:val="13"/>
              </w:rPr>
              <w:t>15,803,275</w:t>
            </w:r>
          </w:p>
        </w:tc>
        <w:tc>
          <w:tcPr>
            <w:tcW w:w="909" w:type="dxa"/>
          </w:tcPr>
          <w:p w14:paraId="5AB0E9BD" w14:textId="48AE7C1A" w:rsidR="00ED5D92" w:rsidRPr="00961C80" w:rsidRDefault="00ED5D92" w:rsidP="00641DA3">
            <w:pPr>
              <w:pStyle w:val="ListParagraph"/>
              <w:tabs>
                <w:tab w:val="decimal" w:pos="704"/>
              </w:tabs>
              <w:spacing w:after="0" w:line="360" w:lineRule="auto"/>
              <w:ind w:left="0"/>
              <w:contextualSpacing w:val="0"/>
              <w:rPr>
                <w:rFonts w:ascii="Arial" w:hAnsi="Arial" w:cs="Arial"/>
                <w:b/>
                <w:bCs/>
                <w:sz w:val="13"/>
                <w:szCs w:val="13"/>
              </w:rPr>
            </w:pPr>
            <w:r w:rsidRPr="00961C80">
              <w:rPr>
                <w:rFonts w:ascii="Arial" w:hAnsi="Arial" w:cs="Arial"/>
                <w:b/>
                <w:bCs/>
                <w:sz w:val="13"/>
                <w:szCs w:val="13"/>
              </w:rPr>
              <w:t>4,031,203</w:t>
            </w:r>
          </w:p>
        </w:tc>
        <w:tc>
          <w:tcPr>
            <w:tcW w:w="1062" w:type="dxa"/>
          </w:tcPr>
          <w:p w14:paraId="5003E8BA" w14:textId="530FA152" w:rsidR="00ED5D92" w:rsidRPr="00961C80" w:rsidRDefault="00ED5D92" w:rsidP="00641DA3">
            <w:pPr>
              <w:pStyle w:val="ListParagraph"/>
              <w:tabs>
                <w:tab w:val="decimal" w:pos="827"/>
              </w:tabs>
              <w:spacing w:after="0" w:line="360" w:lineRule="auto"/>
              <w:ind w:left="0"/>
              <w:contextualSpacing w:val="0"/>
              <w:rPr>
                <w:rFonts w:ascii="Arial" w:hAnsi="Arial" w:cs="Arial"/>
                <w:b/>
                <w:bCs/>
                <w:sz w:val="13"/>
                <w:szCs w:val="13"/>
              </w:rPr>
            </w:pPr>
            <w:r w:rsidRPr="00961C80">
              <w:rPr>
                <w:rFonts w:ascii="Arial" w:hAnsi="Arial" w:cs="Arial"/>
                <w:b/>
                <w:bCs/>
                <w:sz w:val="13"/>
                <w:szCs w:val="13"/>
              </w:rPr>
              <w:t>118,572,938</w:t>
            </w:r>
          </w:p>
        </w:tc>
      </w:tr>
      <w:tr w:rsidR="00C90E22" w:rsidRPr="00961C80" w14:paraId="06CB5407" w14:textId="77777777" w:rsidTr="005F59FD">
        <w:tc>
          <w:tcPr>
            <w:tcW w:w="2178" w:type="dxa"/>
            <w:vAlign w:val="center"/>
          </w:tcPr>
          <w:p w14:paraId="5243C47B" w14:textId="77777777" w:rsidR="00C90E22" w:rsidRPr="00961C80" w:rsidRDefault="00C90E22" w:rsidP="00641DA3">
            <w:pPr>
              <w:pStyle w:val="ListParagraph"/>
              <w:spacing w:after="0" w:line="360" w:lineRule="auto"/>
              <w:ind w:left="-49"/>
              <w:contextualSpacing w:val="0"/>
              <w:jc w:val="thaiDistribute"/>
              <w:rPr>
                <w:rFonts w:ascii="Arial" w:hAnsi="Arial" w:cs="Arial"/>
                <w:sz w:val="13"/>
                <w:szCs w:val="13"/>
              </w:rPr>
            </w:pPr>
            <w:r w:rsidRPr="00961C80">
              <w:rPr>
                <w:rFonts w:ascii="Arial" w:hAnsi="Arial" w:cs="Arial"/>
                <w:sz w:val="13"/>
                <w:szCs w:val="13"/>
              </w:rPr>
              <w:t>Reclassify to accounts receivable</w:t>
            </w:r>
          </w:p>
          <w:p w14:paraId="0CD571F6" w14:textId="77777777" w:rsidR="00C90E22" w:rsidRPr="00961C80" w:rsidRDefault="00C90E22" w:rsidP="00641DA3">
            <w:pPr>
              <w:pStyle w:val="ListParagraph"/>
              <w:spacing w:after="0" w:line="360" w:lineRule="auto"/>
              <w:ind w:left="-49"/>
              <w:contextualSpacing w:val="0"/>
              <w:jc w:val="thaiDistribute"/>
              <w:rPr>
                <w:rFonts w:ascii="Arial" w:hAnsi="Arial" w:cs="Arial"/>
                <w:sz w:val="13"/>
                <w:szCs w:val="13"/>
              </w:rPr>
            </w:pPr>
            <w:r w:rsidRPr="00961C80">
              <w:rPr>
                <w:rFonts w:ascii="Arial" w:hAnsi="Arial" w:cs="Arial"/>
                <w:sz w:val="13"/>
                <w:szCs w:val="13"/>
              </w:rPr>
              <w:t xml:space="preserve">   during the period</w:t>
            </w:r>
          </w:p>
        </w:tc>
        <w:tc>
          <w:tcPr>
            <w:tcW w:w="999" w:type="dxa"/>
          </w:tcPr>
          <w:p w14:paraId="7381A495" w14:textId="3E881A6A" w:rsidR="00C90E22" w:rsidRPr="00961C80" w:rsidRDefault="00C90E22" w:rsidP="00641DA3">
            <w:pPr>
              <w:pStyle w:val="ListParagraph"/>
              <w:tabs>
                <w:tab w:val="decimal" w:pos="694"/>
              </w:tabs>
              <w:spacing w:after="0" w:line="360" w:lineRule="auto"/>
              <w:ind w:left="0"/>
              <w:contextualSpacing w:val="0"/>
              <w:rPr>
                <w:rFonts w:ascii="Arial" w:hAnsi="Arial" w:cs="Arial"/>
                <w:sz w:val="13"/>
                <w:szCs w:val="13"/>
              </w:rPr>
            </w:pPr>
            <w:r w:rsidRPr="00961C80">
              <w:rPr>
                <w:rFonts w:ascii="Arial" w:hAnsi="Arial" w:cs="Arial"/>
                <w:sz w:val="13"/>
                <w:szCs w:val="13"/>
              </w:rPr>
              <w:t>(812,391)</w:t>
            </w:r>
          </w:p>
        </w:tc>
        <w:tc>
          <w:tcPr>
            <w:tcW w:w="1242" w:type="dxa"/>
          </w:tcPr>
          <w:p w14:paraId="4F93ED80" w14:textId="066A304C" w:rsidR="00C90E22" w:rsidRPr="00961C80" w:rsidRDefault="00C90E22" w:rsidP="00641DA3">
            <w:pPr>
              <w:pStyle w:val="ListParagraph"/>
              <w:tabs>
                <w:tab w:val="decimal" w:pos="875"/>
              </w:tabs>
              <w:spacing w:after="0" w:line="360" w:lineRule="auto"/>
              <w:ind w:left="0"/>
              <w:contextualSpacing w:val="0"/>
              <w:rPr>
                <w:rFonts w:ascii="Arial" w:hAnsi="Arial" w:cs="Arial"/>
                <w:sz w:val="13"/>
                <w:szCs w:val="13"/>
              </w:rPr>
            </w:pPr>
            <w:r w:rsidRPr="00961C80">
              <w:rPr>
                <w:rFonts w:ascii="Arial" w:hAnsi="Arial" w:cs="Arial"/>
                <w:sz w:val="13"/>
                <w:szCs w:val="13"/>
              </w:rPr>
              <w:t>(77,625,648)</w:t>
            </w:r>
          </w:p>
        </w:tc>
        <w:tc>
          <w:tcPr>
            <w:tcW w:w="1296" w:type="dxa"/>
          </w:tcPr>
          <w:p w14:paraId="790B2DA0" w14:textId="32CB9AA4" w:rsidR="00C90E22" w:rsidRPr="00961C80" w:rsidRDefault="00C90E22" w:rsidP="00641DA3">
            <w:pPr>
              <w:pStyle w:val="ListParagraph"/>
              <w:tabs>
                <w:tab w:val="decimal" w:pos="956"/>
              </w:tabs>
              <w:spacing w:after="0" w:line="360" w:lineRule="auto"/>
              <w:ind w:left="0"/>
              <w:contextualSpacing w:val="0"/>
              <w:rPr>
                <w:rFonts w:ascii="Arial" w:hAnsi="Arial" w:cs="Arial"/>
                <w:sz w:val="13"/>
                <w:szCs w:val="13"/>
              </w:rPr>
            </w:pPr>
            <w:r w:rsidRPr="00961C80">
              <w:rPr>
                <w:rFonts w:ascii="Arial" w:hAnsi="Arial" w:cs="Arial"/>
                <w:sz w:val="13"/>
                <w:szCs w:val="13"/>
              </w:rPr>
              <w:t>(16,307,591)</w:t>
            </w:r>
          </w:p>
        </w:tc>
        <w:tc>
          <w:tcPr>
            <w:tcW w:w="1260" w:type="dxa"/>
          </w:tcPr>
          <w:p w14:paraId="3CE24312" w14:textId="47F866E9" w:rsidR="00C90E22" w:rsidRPr="00961C80" w:rsidRDefault="00C90E22" w:rsidP="00641DA3">
            <w:pPr>
              <w:pStyle w:val="ListParagraph"/>
              <w:tabs>
                <w:tab w:val="decimal" w:pos="878"/>
              </w:tabs>
              <w:spacing w:after="0" w:line="360" w:lineRule="auto"/>
              <w:ind w:left="0"/>
              <w:contextualSpacing w:val="0"/>
              <w:rPr>
                <w:rFonts w:ascii="Arial" w:hAnsi="Arial" w:cs="Arial"/>
                <w:sz w:val="13"/>
                <w:szCs w:val="13"/>
              </w:rPr>
            </w:pPr>
            <w:r w:rsidRPr="00961C80">
              <w:rPr>
                <w:rFonts w:ascii="Arial" w:hAnsi="Arial" w:cs="Arial"/>
                <w:sz w:val="13"/>
                <w:szCs w:val="13"/>
              </w:rPr>
              <w:t>(15,412,301)</w:t>
            </w:r>
          </w:p>
        </w:tc>
        <w:tc>
          <w:tcPr>
            <w:tcW w:w="909" w:type="dxa"/>
          </w:tcPr>
          <w:p w14:paraId="4F33CB67" w14:textId="1F90D09D" w:rsidR="00C90E22" w:rsidRPr="00961C80" w:rsidRDefault="00C90E22" w:rsidP="00641DA3">
            <w:pPr>
              <w:pStyle w:val="ListParagraph"/>
              <w:tabs>
                <w:tab w:val="decimal" w:pos="704"/>
              </w:tabs>
              <w:spacing w:after="0" w:line="360" w:lineRule="auto"/>
              <w:ind w:left="0"/>
              <w:contextualSpacing w:val="0"/>
              <w:rPr>
                <w:rFonts w:ascii="Arial" w:hAnsi="Arial" w:cs="Arial"/>
                <w:sz w:val="13"/>
                <w:szCs w:val="13"/>
              </w:rPr>
            </w:pPr>
            <w:r w:rsidRPr="00961C80">
              <w:rPr>
                <w:rFonts w:ascii="Arial" w:hAnsi="Arial" w:cs="Arial"/>
                <w:sz w:val="13"/>
                <w:szCs w:val="13"/>
              </w:rPr>
              <w:t>(4,031,203)</w:t>
            </w:r>
          </w:p>
        </w:tc>
        <w:tc>
          <w:tcPr>
            <w:tcW w:w="1062" w:type="dxa"/>
          </w:tcPr>
          <w:p w14:paraId="110EFB4C" w14:textId="119FD3F4" w:rsidR="00C90E22" w:rsidRPr="00961C80" w:rsidRDefault="00C90E22" w:rsidP="00641DA3">
            <w:pPr>
              <w:pStyle w:val="ListParagraph"/>
              <w:tabs>
                <w:tab w:val="decimal" w:pos="827"/>
              </w:tabs>
              <w:spacing w:after="0" w:line="360" w:lineRule="auto"/>
              <w:ind w:left="0"/>
              <w:contextualSpacing w:val="0"/>
              <w:rPr>
                <w:rFonts w:ascii="Arial" w:hAnsi="Arial" w:cs="Arial"/>
                <w:sz w:val="13"/>
                <w:szCs w:val="13"/>
              </w:rPr>
            </w:pPr>
            <w:r w:rsidRPr="00961C80">
              <w:rPr>
                <w:rFonts w:ascii="Arial" w:hAnsi="Arial" w:cs="Arial"/>
                <w:sz w:val="13"/>
                <w:szCs w:val="13"/>
              </w:rPr>
              <w:t>(114,189,134)</w:t>
            </w:r>
          </w:p>
        </w:tc>
      </w:tr>
      <w:tr w:rsidR="00C90E22" w:rsidRPr="00961C80" w14:paraId="7575AEDB" w14:textId="77777777" w:rsidTr="005F59FD">
        <w:tc>
          <w:tcPr>
            <w:tcW w:w="2178" w:type="dxa"/>
            <w:vAlign w:val="center"/>
          </w:tcPr>
          <w:p w14:paraId="4163339C" w14:textId="6DCF954B" w:rsidR="00C90E22" w:rsidRPr="00961C80" w:rsidRDefault="00C90E22" w:rsidP="00641DA3">
            <w:pPr>
              <w:pStyle w:val="ListParagraph"/>
              <w:spacing w:after="0" w:line="360" w:lineRule="auto"/>
              <w:ind w:left="-49"/>
              <w:contextualSpacing w:val="0"/>
              <w:jc w:val="thaiDistribute"/>
              <w:rPr>
                <w:rFonts w:ascii="Arial" w:hAnsi="Arial" w:cs="Arial"/>
                <w:sz w:val="13"/>
                <w:szCs w:val="13"/>
                <w:cs/>
              </w:rPr>
            </w:pPr>
            <w:r w:rsidRPr="00961C80">
              <w:rPr>
                <w:rFonts w:ascii="Arial" w:hAnsi="Arial" w:cs="Arial"/>
                <w:b/>
                <w:bCs/>
                <w:spacing w:val="-4"/>
                <w:sz w:val="13"/>
                <w:szCs w:val="13"/>
              </w:rPr>
              <w:t xml:space="preserve">Balance as </w:t>
            </w:r>
            <w:proofErr w:type="gramStart"/>
            <w:r w:rsidRPr="00961C80">
              <w:rPr>
                <w:rFonts w:ascii="Arial" w:hAnsi="Arial" w:cs="Arial"/>
                <w:b/>
                <w:bCs/>
                <w:spacing w:val="-4"/>
                <w:sz w:val="13"/>
                <w:szCs w:val="13"/>
              </w:rPr>
              <w:t>at</w:t>
            </w:r>
            <w:proofErr w:type="gramEnd"/>
            <w:r w:rsidRPr="00961C80">
              <w:rPr>
                <w:rFonts w:ascii="Arial" w:hAnsi="Arial" w:cs="Arial"/>
                <w:b/>
                <w:bCs/>
                <w:spacing w:val="-4"/>
                <w:sz w:val="13"/>
                <w:szCs w:val="13"/>
              </w:rPr>
              <w:t xml:space="preserve"> 30</w:t>
            </w:r>
            <w:r w:rsidRPr="00961C80">
              <w:rPr>
                <w:rFonts w:ascii="Arial" w:hAnsi="Arial" w:cs="Arial"/>
                <w:b/>
                <w:bCs/>
                <w:spacing w:val="-4"/>
                <w:sz w:val="13"/>
                <w:szCs w:val="13"/>
                <w:cs/>
              </w:rPr>
              <w:t xml:space="preserve"> </w:t>
            </w:r>
            <w:r w:rsidRPr="00961C80">
              <w:rPr>
                <w:rFonts w:ascii="Arial" w:hAnsi="Arial" w:cs="Arial"/>
                <w:b/>
                <w:bCs/>
                <w:spacing w:val="-4"/>
                <w:sz w:val="13"/>
                <w:szCs w:val="13"/>
              </w:rPr>
              <w:t>September</w:t>
            </w:r>
            <w:r w:rsidRPr="00961C80">
              <w:rPr>
                <w:rFonts w:ascii="Arial" w:hAnsi="Arial" w:cs="Arial"/>
                <w:b/>
                <w:bCs/>
                <w:spacing w:val="-4"/>
                <w:sz w:val="13"/>
                <w:szCs w:val="13"/>
                <w:cs/>
              </w:rPr>
              <w:t xml:space="preserve"> </w:t>
            </w:r>
            <w:r w:rsidRPr="00961C80">
              <w:rPr>
                <w:rFonts w:ascii="Arial" w:hAnsi="Arial" w:cs="Arial"/>
                <w:b/>
                <w:bCs/>
                <w:spacing w:val="-4"/>
                <w:sz w:val="13"/>
                <w:szCs w:val="13"/>
              </w:rPr>
              <w:t>20</w:t>
            </w:r>
            <w:r w:rsidRPr="00961C80">
              <w:rPr>
                <w:rFonts w:ascii="Arial" w:hAnsi="Arial" w:cs="Arial"/>
                <w:b/>
                <w:bCs/>
                <w:spacing w:val="-4"/>
                <w:sz w:val="13"/>
                <w:szCs w:val="13"/>
                <w:cs/>
              </w:rPr>
              <w:t>2</w:t>
            </w:r>
            <w:r w:rsidRPr="00961C80">
              <w:rPr>
                <w:rFonts w:ascii="Arial" w:hAnsi="Arial" w:cs="Arial"/>
                <w:b/>
                <w:bCs/>
                <w:spacing w:val="-4"/>
                <w:sz w:val="13"/>
                <w:szCs w:val="13"/>
              </w:rPr>
              <w:t>3</w:t>
            </w:r>
          </w:p>
        </w:tc>
        <w:tc>
          <w:tcPr>
            <w:tcW w:w="999" w:type="dxa"/>
          </w:tcPr>
          <w:p w14:paraId="15BFC1D0" w14:textId="0FD9981E" w:rsidR="00C90E22" w:rsidRPr="00961C80" w:rsidRDefault="00C90E22" w:rsidP="00641DA3">
            <w:pPr>
              <w:pStyle w:val="ListParagraph"/>
              <w:tabs>
                <w:tab w:val="decimal" w:pos="694"/>
              </w:tabs>
              <w:spacing w:after="0" w:line="360" w:lineRule="auto"/>
              <w:ind w:left="0"/>
              <w:contextualSpacing w:val="0"/>
              <w:rPr>
                <w:rFonts w:ascii="Arial" w:hAnsi="Arial" w:cs="Arial"/>
                <w:b/>
                <w:bCs/>
                <w:sz w:val="13"/>
                <w:szCs w:val="13"/>
              </w:rPr>
            </w:pPr>
            <w:r w:rsidRPr="00961C80">
              <w:rPr>
                <w:rFonts w:ascii="Arial" w:hAnsi="Arial" w:cs="Arial"/>
                <w:b/>
                <w:bCs/>
                <w:sz w:val="13"/>
                <w:szCs w:val="13"/>
              </w:rPr>
              <w:t>8,536,256</w:t>
            </w:r>
          </w:p>
        </w:tc>
        <w:tc>
          <w:tcPr>
            <w:tcW w:w="1242" w:type="dxa"/>
          </w:tcPr>
          <w:p w14:paraId="787B0FBE" w14:textId="29AD7C0F" w:rsidR="00C90E22" w:rsidRPr="00961C80" w:rsidRDefault="00C90E22" w:rsidP="00641DA3">
            <w:pPr>
              <w:pStyle w:val="ListParagraph"/>
              <w:tabs>
                <w:tab w:val="decimal" w:pos="875"/>
              </w:tabs>
              <w:spacing w:after="0" w:line="360" w:lineRule="auto"/>
              <w:ind w:left="0"/>
              <w:contextualSpacing w:val="0"/>
              <w:rPr>
                <w:rFonts w:ascii="Arial" w:hAnsi="Arial" w:cs="Arial"/>
                <w:b/>
                <w:bCs/>
                <w:sz w:val="13"/>
                <w:szCs w:val="13"/>
              </w:rPr>
            </w:pPr>
            <w:r w:rsidRPr="00961C80">
              <w:rPr>
                <w:rFonts w:ascii="Arial" w:hAnsi="Arial" w:cs="Arial"/>
                <w:b/>
                <w:bCs/>
                <w:sz w:val="13"/>
                <w:szCs w:val="13"/>
              </w:rPr>
              <w:t>115,603,081</w:t>
            </w:r>
          </w:p>
        </w:tc>
        <w:tc>
          <w:tcPr>
            <w:tcW w:w="1296" w:type="dxa"/>
          </w:tcPr>
          <w:p w14:paraId="2417DB4B" w14:textId="7F7D1806" w:rsidR="00C90E22" w:rsidRPr="00961C80" w:rsidRDefault="00C90E22" w:rsidP="00641DA3">
            <w:pPr>
              <w:pStyle w:val="ListParagraph"/>
              <w:tabs>
                <w:tab w:val="decimal" w:pos="956"/>
              </w:tabs>
              <w:spacing w:after="0" w:line="360" w:lineRule="auto"/>
              <w:ind w:left="0"/>
              <w:contextualSpacing w:val="0"/>
              <w:rPr>
                <w:rFonts w:ascii="Arial" w:hAnsi="Arial" w:cs="Arial"/>
                <w:b/>
                <w:bCs/>
                <w:sz w:val="13"/>
                <w:szCs w:val="13"/>
              </w:rPr>
            </w:pPr>
            <w:r w:rsidRPr="00961C80">
              <w:rPr>
                <w:rFonts w:ascii="Arial" w:hAnsi="Arial" w:cs="Arial"/>
                <w:b/>
                <w:bCs/>
                <w:sz w:val="13"/>
                <w:szCs w:val="13"/>
              </w:rPr>
              <w:t>14,100,000</w:t>
            </w:r>
          </w:p>
        </w:tc>
        <w:tc>
          <w:tcPr>
            <w:tcW w:w="1260" w:type="dxa"/>
          </w:tcPr>
          <w:p w14:paraId="42449C0B" w14:textId="7D0F9071" w:rsidR="00C90E22" w:rsidRPr="00961C80" w:rsidRDefault="00C90E22" w:rsidP="00641DA3">
            <w:pPr>
              <w:pStyle w:val="ListParagraph"/>
              <w:tabs>
                <w:tab w:val="decimal" w:pos="878"/>
              </w:tabs>
              <w:spacing w:after="0" w:line="360" w:lineRule="auto"/>
              <w:ind w:left="0"/>
              <w:contextualSpacing w:val="0"/>
              <w:rPr>
                <w:rFonts w:ascii="Arial" w:hAnsi="Arial" w:cs="Arial"/>
                <w:b/>
                <w:bCs/>
                <w:sz w:val="13"/>
                <w:szCs w:val="13"/>
              </w:rPr>
            </w:pPr>
            <w:r w:rsidRPr="00961C80">
              <w:rPr>
                <w:rFonts w:ascii="Arial" w:hAnsi="Arial" w:cs="Arial"/>
                <w:b/>
                <w:bCs/>
                <w:sz w:val="13"/>
                <w:szCs w:val="13"/>
              </w:rPr>
              <w:t>38,291,717</w:t>
            </w:r>
          </w:p>
        </w:tc>
        <w:tc>
          <w:tcPr>
            <w:tcW w:w="909" w:type="dxa"/>
          </w:tcPr>
          <w:p w14:paraId="5D233CFE" w14:textId="59253F67" w:rsidR="00C90E22" w:rsidRPr="00961C80" w:rsidRDefault="00C90E22" w:rsidP="00641DA3">
            <w:pPr>
              <w:pStyle w:val="ListParagraph"/>
              <w:tabs>
                <w:tab w:val="decimal" w:pos="704"/>
              </w:tabs>
              <w:spacing w:after="0" w:line="360" w:lineRule="auto"/>
              <w:ind w:left="0"/>
              <w:contextualSpacing w:val="0"/>
              <w:rPr>
                <w:rFonts w:ascii="Arial" w:hAnsi="Arial" w:cs="Arial"/>
                <w:b/>
                <w:bCs/>
                <w:sz w:val="13"/>
                <w:szCs w:val="13"/>
              </w:rPr>
            </w:pPr>
            <w:r w:rsidRPr="00961C80">
              <w:rPr>
                <w:rFonts w:ascii="Arial" w:hAnsi="Arial" w:cs="Arial"/>
                <w:b/>
                <w:bCs/>
                <w:sz w:val="13"/>
                <w:szCs w:val="13"/>
              </w:rPr>
              <w:t>25,158,505</w:t>
            </w:r>
          </w:p>
        </w:tc>
        <w:tc>
          <w:tcPr>
            <w:tcW w:w="1062" w:type="dxa"/>
          </w:tcPr>
          <w:p w14:paraId="2BE7C4CD" w14:textId="04FE321B" w:rsidR="00C90E22" w:rsidRPr="00961C80" w:rsidRDefault="00C90E22" w:rsidP="00641DA3">
            <w:pPr>
              <w:pStyle w:val="ListParagraph"/>
              <w:tabs>
                <w:tab w:val="decimal" w:pos="827"/>
              </w:tabs>
              <w:spacing w:after="0" w:line="360" w:lineRule="auto"/>
              <w:ind w:left="0"/>
              <w:contextualSpacing w:val="0"/>
              <w:rPr>
                <w:rFonts w:ascii="Arial" w:hAnsi="Arial" w:cs="Arial"/>
                <w:b/>
                <w:bCs/>
                <w:sz w:val="13"/>
                <w:szCs w:val="13"/>
              </w:rPr>
            </w:pPr>
            <w:r w:rsidRPr="00961C80">
              <w:rPr>
                <w:rFonts w:ascii="Arial" w:hAnsi="Arial" w:cs="Arial"/>
                <w:b/>
                <w:bCs/>
                <w:sz w:val="13"/>
                <w:szCs w:val="13"/>
              </w:rPr>
              <w:t>201,689,559</w:t>
            </w:r>
          </w:p>
        </w:tc>
      </w:tr>
    </w:tbl>
    <w:p w14:paraId="72758257" w14:textId="77777777" w:rsidR="00C90E22" w:rsidRPr="00961C80" w:rsidRDefault="00C90E22" w:rsidP="00641DA3">
      <w:pPr>
        <w:autoSpaceDE w:val="0"/>
        <w:autoSpaceDN w:val="0"/>
        <w:adjustRightInd w:val="0"/>
        <w:spacing w:line="360" w:lineRule="auto"/>
        <w:jc w:val="thaiDistribute"/>
        <w:rPr>
          <w:rFonts w:cstheme="minorBidi"/>
          <w:i/>
          <w:iCs/>
          <w:color w:val="000000"/>
        </w:rPr>
      </w:pPr>
    </w:p>
    <w:p w14:paraId="344ED9FC" w14:textId="1071A28C"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961C80">
        <w:rPr>
          <w:rFonts w:ascii="Arial" w:hAnsi="Arial" w:cs="Arial"/>
          <w:i/>
          <w:iCs/>
          <w:color w:val="000000"/>
          <w:sz w:val="20"/>
          <w:szCs w:val="20"/>
        </w:rPr>
        <w:t>Contract assets presented by aging as below.</w:t>
      </w:r>
    </w:p>
    <w:p w14:paraId="144BB017" w14:textId="77777777" w:rsidR="00F42A9F" w:rsidRPr="00961C80" w:rsidRDefault="00F42A9F" w:rsidP="00641DA3">
      <w:pPr>
        <w:autoSpaceDE w:val="0"/>
        <w:autoSpaceDN w:val="0"/>
        <w:adjustRightInd w:val="0"/>
        <w:spacing w:line="360" w:lineRule="auto"/>
        <w:ind w:firstLine="284"/>
        <w:jc w:val="thaiDistribute"/>
        <w:rPr>
          <w:rFonts w:cs="Arial"/>
          <w:i/>
          <w:iCs/>
          <w:color w:val="000000"/>
          <w:sz w:val="12"/>
          <w:szCs w:val="12"/>
        </w:rPr>
      </w:pPr>
    </w:p>
    <w:tbl>
      <w:tblPr>
        <w:tblStyle w:val="TableGrid"/>
        <w:tblW w:w="88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873"/>
        <w:gridCol w:w="882"/>
        <w:gridCol w:w="900"/>
        <w:gridCol w:w="837"/>
        <w:gridCol w:w="1071"/>
        <w:gridCol w:w="1334"/>
        <w:gridCol w:w="927"/>
      </w:tblGrid>
      <w:tr w:rsidR="006772BF" w:rsidRPr="00961C80" w14:paraId="7B2255DB" w14:textId="77777777" w:rsidTr="00E608B1">
        <w:trPr>
          <w:trHeight w:val="99"/>
        </w:trPr>
        <w:tc>
          <w:tcPr>
            <w:tcW w:w="1980" w:type="dxa"/>
          </w:tcPr>
          <w:p w14:paraId="500D6B91" w14:textId="77777777" w:rsidR="006772BF" w:rsidRPr="00961C80" w:rsidRDefault="006772BF" w:rsidP="00641DA3">
            <w:pPr>
              <w:pStyle w:val="ListParagraph"/>
              <w:spacing w:after="0" w:line="360" w:lineRule="auto"/>
              <w:ind w:left="-78" w:right="-71"/>
              <w:contextualSpacing w:val="0"/>
              <w:jc w:val="thaiDistribute"/>
              <w:rPr>
                <w:rFonts w:ascii="Arial" w:hAnsi="Arial" w:cs="Arial"/>
                <w:sz w:val="14"/>
                <w:szCs w:val="14"/>
                <w:cs/>
              </w:rPr>
            </w:pPr>
          </w:p>
        </w:tc>
        <w:tc>
          <w:tcPr>
            <w:tcW w:w="873" w:type="dxa"/>
          </w:tcPr>
          <w:p w14:paraId="2DE47D68" w14:textId="77777777" w:rsidR="006772BF" w:rsidRPr="00961C80" w:rsidRDefault="006772BF" w:rsidP="00641DA3">
            <w:pPr>
              <w:pStyle w:val="ListParagraph"/>
              <w:tabs>
                <w:tab w:val="decimal" w:pos="488"/>
              </w:tabs>
              <w:spacing w:after="0" w:line="360" w:lineRule="auto"/>
              <w:ind w:left="-77" w:right="-80"/>
              <w:contextualSpacing w:val="0"/>
              <w:rPr>
                <w:rFonts w:ascii="Arial" w:hAnsi="Arial" w:cs="Arial"/>
                <w:color w:val="000000" w:themeColor="text1"/>
                <w:sz w:val="14"/>
                <w:szCs w:val="14"/>
              </w:rPr>
            </w:pPr>
          </w:p>
        </w:tc>
        <w:tc>
          <w:tcPr>
            <w:tcW w:w="882" w:type="dxa"/>
          </w:tcPr>
          <w:p w14:paraId="31ABCF8E" w14:textId="77777777" w:rsidR="006772BF" w:rsidRPr="00961C80" w:rsidRDefault="006772BF" w:rsidP="00641DA3">
            <w:pPr>
              <w:pStyle w:val="ListParagraph"/>
              <w:tabs>
                <w:tab w:val="decimal" w:pos="448"/>
              </w:tabs>
              <w:spacing w:after="0" w:line="360" w:lineRule="auto"/>
              <w:ind w:left="-77" w:right="-80"/>
              <w:contextualSpacing w:val="0"/>
              <w:rPr>
                <w:rFonts w:ascii="Arial" w:hAnsi="Arial" w:cs="Arial"/>
                <w:color w:val="000000" w:themeColor="text1"/>
                <w:sz w:val="14"/>
                <w:szCs w:val="14"/>
              </w:rPr>
            </w:pPr>
          </w:p>
        </w:tc>
        <w:tc>
          <w:tcPr>
            <w:tcW w:w="900" w:type="dxa"/>
          </w:tcPr>
          <w:p w14:paraId="27464D15" w14:textId="77777777" w:rsidR="006772BF" w:rsidRPr="00961C80" w:rsidRDefault="006772BF" w:rsidP="00641DA3">
            <w:pPr>
              <w:pStyle w:val="ListParagraph"/>
              <w:tabs>
                <w:tab w:val="decimal" w:pos="448"/>
              </w:tabs>
              <w:spacing w:after="0" w:line="360" w:lineRule="auto"/>
              <w:ind w:left="-77" w:right="-80"/>
              <w:contextualSpacing w:val="0"/>
              <w:rPr>
                <w:rFonts w:ascii="Arial" w:hAnsi="Arial" w:cs="Arial"/>
                <w:color w:val="000000" w:themeColor="text1"/>
                <w:sz w:val="14"/>
                <w:szCs w:val="14"/>
              </w:rPr>
            </w:pPr>
          </w:p>
        </w:tc>
        <w:tc>
          <w:tcPr>
            <w:tcW w:w="837" w:type="dxa"/>
          </w:tcPr>
          <w:p w14:paraId="4F07F7F1" w14:textId="77777777" w:rsidR="006772BF" w:rsidRPr="00961C80" w:rsidRDefault="006772BF" w:rsidP="00641DA3">
            <w:pPr>
              <w:pStyle w:val="ListParagraph"/>
              <w:tabs>
                <w:tab w:val="decimal" w:pos="488"/>
              </w:tabs>
              <w:spacing w:after="0" w:line="360" w:lineRule="auto"/>
              <w:ind w:left="-77" w:right="-80"/>
              <w:contextualSpacing w:val="0"/>
              <w:rPr>
                <w:rFonts w:ascii="Arial" w:hAnsi="Arial" w:cs="Arial"/>
                <w:color w:val="000000" w:themeColor="text1"/>
                <w:sz w:val="14"/>
                <w:szCs w:val="14"/>
              </w:rPr>
            </w:pPr>
          </w:p>
        </w:tc>
        <w:tc>
          <w:tcPr>
            <w:tcW w:w="3332" w:type="dxa"/>
            <w:gridSpan w:val="3"/>
          </w:tcPr>
          <w:p w14:paraId="7FBFC62B" w14:textId="77777777" w:rsidR="006772BF" w:rsidRPr="00961C80" w:rsidRDefault="006772BF" w:rsidP="00641DA3">
            <w:pPr>
              <w:pStyle w:val="ListParagraph"/>
              <w:tabs>
                <w:tab w:val="decimal" w:pos="446"/>
              </w:tabs>
              <w:spacing w:after="0" w:line="360" w:lineRule="auto"/>
              <w:ind w:left="-77" w:right="-80"/>
              <w:contextualSpacing w:val="0"/>
              <w:jc w:val="right"/>
              <w:rPr>
                <w:rFonts w:ascii="Arial" w:hAnsi="Arial" w:cs="Arial"/>
                <w:color w:val="000000" w:themeColor="text1"/>
                <w:sz w:val="14"/>
                <w:szCs w:val="14"/>
              </w:rPr>
            </w:pPr>
            <w:r w:rsidRPr="00961C80">
              <w:rPr>
                <w:rFonts w:ascii="Arial" w:hAnsi="Arial" w:cs="Arial"/>
                <w:color w:val="000000" w:themeColor="text1"/>
                <w:sz w:val="14"/>
                <w:szCs w:val="14"/>
              </w:rPr>
              <w:t>(</w:t>
            </w:r>
            <w:proofErr w:type="gramStart"/>
            <w:r w:rsidRPr="00961C80">
              <w:rPr>
                <w:rFonts w:ascii="Arial" w:hAnsi="Arial" w:cs="Arial"/>
                <w:sz w:val="14"/>
                <w:szCs w:val="14"/>
                <w:lang w:val="en-GB"/>
              </w:rPr>
              <w:t>Unit</w:t>
            </w:r>
            <w:r w:rsidRPr="00961C80">
              <w:rPr>
                <w:rFonts w:ascii="Arial" w:hAnsi="Arial" w:cs="Arial"/>
                <w:sz w:val="14"/>
                <w:szCs w:val="14"/>
                <w:cs/>
                <w:lang w:val="en-GB"/>
              </w:rPr>
              <w:t xml:space="preserve"> </w:t>
            </w:r>
            <w:r w:rsidRPr="00961C80">
              <w:rPr>
                <w:rFonts w:ascii="Arial" w:hAnsi="Arial" w:cs="Arial"/>
                <w:sz w:val="14"/>
                <w:szCs w:val="14"/>
              </w:rPr>
              <w:t>:</w:t>
            </w:r>
            <w:proofErr w:type="gramEnd"/>
            <w:r w:rsidRPr="00961C80">
              <w:rPr>
                <w:rFonts w:ascii="Arial" w:hAnsi="Arial" w:cs="Arial"/>
                <w:sz w:val="14"/>
                <w:szCs w:val="14"/>
              </w:rPr>
              <w:t xml:space="preserve"> Thousand Baht</w:t>
            </w:r>
            <w:r w:rsidRPr="00961C80">
              <w:rPr>
                <w:rFonts w:ascii="Arial" w:hAnsi="Arial" w:cs="Arial"/>
                <w:color w:val="000000" w:themeColor="text1"/>
                <w:sz w:val="14"/>
                <w:szCs w:val="14"/>
                <w:cs/>
              </w:rPr>
              <w:t>)</w:t>
            </w:r>
          </w:p>
        </w:tc>
      </w:tr>
      <w:tr w:rsidR="006772BF" w:rsidRPr="00961C80" w14:paraId="30AB459F" w14:textId="77777777" w:rsidTr="004546DB">
        <w:trPr>
          <w:trHeight w:val="257"/>
        </w:trPr>
        <w:tc>
          <w:tcPr>
            <w:tcW w:w="1980" w:type="dxa"/>
            <w:vMerge w:val="restart"/>
          </w:tcPr>
          <w:p w14:paraId="6F44A4AC" w14:textId="77777777" w:rsidR="006772BF" w:rsidRPr="00961C80" w:rsidRDefault="006772BF" w:rsidP="00641DA3">
            <w:pPr>
              <w:pStyle w:val="ListParagraph"/>
              <w:spacing w:after="0" w:line="360" w:lineRule="auto"/>
              <w:ind w:left="-78" w:right="-71"/>
              <w:contextualSpacing w:val="0"/>
              <w:jc w:val="center"/>
              <w:rPr>
                <w:rFonts w:ascii="Arial" w:hAnsi="Arial" w:cs="Arial"/>
                <w:color w:val="000000" w:themeColor="text1"/>
                <w:sz w:val="14"/>
                <w:szCs w:val="14"/>
                <w:u w:val="single"/>
              </w:rPr>
            </w:pPr>
          </w:p>
          <w:p w14:paraId="376E4CE7" w14:textId="77777777" w:rsidR="006772BF" w:rsidRPr="00961C80" w:rsidRDefault="006772BF" w:rsidP="00641DA3">
            <w:pPr>
              <w:pStyle w:val="ListParagraph"/>
              <w:spacing w:after="0" w:line="360" w:lineRule="auto"/>
              <w:ind w:left="-78" w:right="-71"/>
              <w:contextualSpacing w:val="0"/>
              <w:jc w:val="thaiDistribute"/>
              <w:rPr>
                <w:rFonts w:ascii="Arial" w:hAnsi="Arial" w:cs="Arial"/>
                <w:color w:val="000000" w:themeColor="text1"/>
                <w:sz w:val="14"/>
                <w:szCs w:val="14"/>
                <w:u w:val="single"/>
              </w:rPr>
            </w:pPr>
          </w:p>
        </w:tc>
        <w:tc>
          <w:tcPr>
            <w:tcW w:w="5897" w:type="dxa"/>
            <w:gridSpan w:val="6"/>
            <w:vAlign w:val="bottom"/>
          </w:tcPr>
          <w:p w14:paraId="1D88FB7C" w14:textId="77777777" w:rsidR="006772BF" w:rsidRPr="00961C80" w:rsidRDefault="006772BF" w:rsidP="00641DA3">
            <w:pPr>
              <w:pStyle w:val="ListParagraph"/>
              <w:pBdr>
                <w:bottom w:val="single" w:sz="4" w:space="1" w:color="auto"/>
              </w:pBdr>
              <w:spacing w:after="0" w:line="360" w:lineRule="auto"/>
              <w:ind w:left="-33" w:right="-32"/>
              <w:contextualSpacing w:val="0"/>
              <w:jc w:val="center"/>
              <w:rPr>
                <w:rFonts w:ascii="Arial" w:hAnsi="Arial" w:cs="Arial"/>
                <w:color w:val="000000" w:themeColor="text1"/>
                <w:sz w:val="14"/>
                <w:szCs w:val="14"/>
                <w:u w:val="single"/>
                <w:cs/>
              </w:rPr>
            </w:pPr>
            <w:r w:rsidRPr="00961C80">
              <w:rPr>
                <w:rFonts w:ascii="Arial" w:hAnsi="Arial" w:cs="Arial"/>
                <w:color w:val="000000" w:themeColor="text1"/>
                <w:sz w:val="14"/>
                <w:szCs w:val="14"/>
              </w:rPr>
              <w:t>Aging for unbilled</w:t>
            </w:r>
          </w:p>
        </w:tc>
        <w:tc>
          <w:tcPr>
            <w:tcW w:w="927" w:type="dxa"/>
          </w:tcPr>
          <w:p w14:paraId="2B24750D" w14:textId="77777777" w:rsidR="006772BF" w:rsidRPr="00961C80" w:rsidRDefault="006772BF" w:rsidP="00641DA3">
            <w:pPr>
              <w:pStyle w:val="ListParagraph"/>
              <w:pBdr>
                <w:bottom w:val="single" w:sz="4" w:space="1" w:color="auto"/>
              </w:pBdr>
              <w:spacing w:after="0" w:line="360" w:lineRule="auto"/>
              <w:ind w:left="-77" w:right="-80"/>
              <w:contextualSpacing w:val="0"/>
              <w:jc w:val="center"/>
              <w:rPr>
                <w:rFonts w:ascii="Arial" w:hAnsi="Arial" w:cs="Arial"/>
                <w:color w:val="000000" w:themeColor="text1"/>
                <w:sz w:val="14"/>
                <w:szCs w:val="14"/>
              </w:rPr>
            </w:pPr>
            <w:r w:rsidRPr="00961C80">
              <w:rPr>
                <w:rFonts w:ascii="Arial" w:hAnsi="Arial" w:cs="Arial"/>
                <w:color w:val="000000" w:themeColor="text1"/>
                <w:sz w:val="14"/>
                <w:szCs w:val="14"/>
              </w:rPr>
              <w:t>Total</w:t>
            </w:r>
          </w:p>
        </w:tc>
      </w:tr>
      <w:tr w:rsidR="006772BF" w:rsidRPr="00961C80" w14:paraId="669EE0F6" w14:textId="77777777" w:rsidTr="00E608B1">
        <w:trPr>
          <w:trHeight w:val="117"/>
        </w:trPr>
        <w:tc>
          <w:tcPr>
            <w:tcW w:w="1980" w:type="dxa"/>
            <w:vMerge/>
          </w:tcPr>
          <w:p w14:paraId="359AACB2" w14:textId="77777777" w:rsidR="006772BF" w:rsidRPr="00961C80" w:rsidRDefault="006772BF" w:rsidP="00641DA3">
            <w:pPr>
              <w:pStyle w:val="ListParagraph"/>
              <w:tabs>
                <w:tab w:val="left" w:pos="0"/>
                <w:tab w:val="left" w:pos="709"/>
              </w:tabs>
              <w:spacing w:after="0" w:line="360" w:lineRule="auto"/>
              <w:ind w:left="-78" w:right="-71"/>
              <w:contextualSpacing w:val="0"/>
              <w:jc w:val="thaiDistribute"/>
              <w:rPr>
                <w:rFonts w:ascii="Arial" w:hAnsi="Arial" w:cs="Arial"/>
                <w:color w:val="000000" w:themeColor="text1"/>
                <w:sz w:val="14"/>
                <w:szCs w:val="14"/>
                <w:u w:val="single"/>
              </w:rPr>
            </w:pPr>
          </w:p>
        </w:tc>
        <w:tc>
          <w:tcPr>
            <w:tcW w:w="873" w:type="dxa"/>
          </w:tcPr>
          <w:p w14:paraId="09DFEA88" w14:textId="77777777" w:rsidR="006772BF" w:rsidRPr="00961C80" w:rsidRDefault="006772BF" w:rsidP="00641DA3">
            <w:pPr>
              <w:pStyle w:val="ListParagraph"/>
              <w:spacing w:after="0" w:line="360" w:lineRule="auto"/>
              <w:ind w:left="-94" w:right="-95"/>
              <w:contextualSpacing w:val="0"/>
              <w:jc w:val="center"/>
              <w:rPr>
                <w:rFonts w:ascii="Arial" w:hAnsi="Arial" w:cs="Arial"/>
                <w:color w:val="000000" w:themeColor="text1"/>
                <w:sz w:val="14"/>
                <w:szCs w:val="14"/>
                <w:u w:val="single"/>
                <w:cs/>
              </w:rPr>
            </w:pPr>
            <w:r w:rsidRPr="00961C80">
              <w:rPr>
                <w:rFonts w:ascii="Arial" w:hAnsi="Arial" w:cs="Arial"/>
                <w:color w:val="000000" w:themeColor="text1"/>
                <w:sz w:val="14"/>
                <w:szCs w:val="14"/>
                <w:u w:val="single"/>
              </w:rPr>
              <w:t>0-30 Days</w:t>
            </w:r>
          </w:p>
        </w:tc>
        <w:tc>
          <w:tcPr>
            <w:tcW w:w="882" w:type="dxa"/>
          </w:tcPr>
          <w:p w14:paraId="6E3509EB" w14:textId="77777777" w:rsidR="006772BF" w:rsidRPr="00961C80" w:rsidRDefault="006772BF" w:rsidP="00641DA3">
            <w:pPr>
              <w:pStyle w:val="ListParagraph"/>
              <w:spacing w:after="0" w:line="360" w:lineRule="auto"/>
              <w:ind w:left="-94" w:right="-95"/>
              <w:contextualSpacing w:val="0"/>
              <w:jc w:val="center"/>
              <w:rPr>
                <w:rFonts w:ascii="Arial" w:hAnsi="Arial" w:cs="Arial"/>
                <w:color w:val="000000" w:themeColor="text1"/>
                <w:sz w:val="14"/>
                <w:szCs w:val="14"/>
                <w:u w:val="single"/>
                <w:cs/>
              </w:rPr>
            </w:pPr>
            <w:r w:rsidRPr="00961C80">
              <w:rPr>
                <w:rFonts w:ascii="Arial" w:hAnsi="Arial" w:cs="Arial"/>
                <w:color w:val="000000" w:themeColor="text1"/>
                <w:sz w:val="14"/>
                <w:szCs w:val="14"/>
                <w:u w:val="single"/>
              </w:rPr>
              <w:t>31</w:t>
            </w:r>
            <w:r w:rsidRPr="00961C80">
              <w:rPr>
                <w:rFonts w:ascii="Arial" w:hAnsi="Arial" w:cs="Arial"/>
                <w:color w:val="000000" w:themeColor="text1"/>
                <w:sz w:val="14"/>
                <w:szCs w:val="14"/>
                <w:u w:val="single"/>
                <w:cs/>
              </w:rPr>
              <w:t>-</w:t>
            </w:r>
            <w:r w:rsidRPr="00961C80">
              <w:rPr>
                <w:rFonts w:ascii="Arial" w:hAnsi="Arial" w:cs="Arial"/>
                <w:color w:val="000000" w:themeColor="text1"/>
                <w:sz w:val="14"/>
                <w:szCs w:val="14"/>
                <w:u w:val="single"/>
              </w:rPr>
              <w:t>60</w:t>
            </w:r>
            <w:r w:rsidRPr="00961C80">
              <w:rPr>
                <w:rFonts w:ascii="Arial" w:hAnsi="Arial" w:cs="Arial"/>
                <w:color w:val="000000" w:themeColor="text1"/>
                <w:sz w:val="14"/>
                <w:szCs w:val="14"/>
                <w:u w:val="single"/>
                <w:cs/>
              </w:rPr>
              <w:t xml:space="preserve"> </w:t>
            </w:r>
            <w:r w:rsidRPr="00961C80">
              <w:rPr>
                <w:rFonts w:ascii="Arial" w:hAnsi="Arial" w:cs="Arial"/>
                <w:color w:val="000000" w:themeColor="text1"/>
                <w:sz w:val="14"/>
                <w:szCs w:val="14"/>
                <w:u w:val="single"/>
              </w:rPr>
              <w:t>Days</w:t>
            </w:r>
          </w:p>
        </w:tc>
        <w:tc>
          <w:tcPr>
            <w:tcW w:w="900" w:type="dxa"/>
          </w:tcPr>
          <w:p w14:paraId="03CA6427" w14:textId="77777777" w:rsidR="006772BF" w:rsidRPr="00961C80" w:rsidRDefault="006772BF" w:rsidP="00641DA3">
            <w:pPr>
              <w:pStyle w:val="ListParagraph"/>
              <w:spacing w:after="0" w:line="360" w:lineRule="auto"/>
              <w:ind w:left="-94" w:right="-95"/>
              <w:contextualSpacing w:val="0"/>
              <w:jc w:val="center"/>
              <w:rPr>
                <w:rFonts w:ascii="Arial" w:hAnsi="Arial" w:cs="Arial"/>
                <w:color w:val="000000" w:themeColor="text1"/>
                <w:sz w:val="14"/>
                <w:szCs w:val="14"/>
                <w:u w:val="single"/>
                <w:cs/>
              </w:rPr>
            </w:pPr>
            <w:r w:rsidRPr="00961C80">
              <w:rPr>
                <w:rFonts w:ascii="Arial" w:hAnsi="Arial" w:cs="Arial"/>
                <w:color w:val="000000" w:themeColor="text1"/>
                <w:sz w:val="14"/>
                <w:szCs w:val="14"/>
                <w:u w:val="single"/>
              </w:rPr>
              <w:t>61</w:t>
            </w:r>
            <w:r w:rsidRPr="00961C80">
              <w:rPr>
                <w:rFonts w:ascii="Arial" w:hAnsi="Arial" w:cs="Arial"/>
                <w:color w:val="000000" w:themeColor="text1"/>
                <w:sz w:val="14"/>
                <w:szCs w:val="14"/>
                <w:u w:val="single"/>
                <w:cs/>
              </w:rPr>
              <w:t>-</w:t>
            </w:r>
            <w:r w:rsidRPr="00961C80">
              <w:rPr>
                <w:rFonts w:ascii="Arial" w:hAnsi="Arial" w:cs="Arial"/>
                <w:color w:val="000000" w:themeColor="text1"/>
                <w:sz w:val="14"/>
                <w:szCs w:val="14"/>
                <w:u w:val="single"/>
              </w:rPr>
              <w:t>90</w:t>
            </w:r>
            <w:r w:rsidRPr="00961C80">
              <w:rPr>
                <w:rFonts w:ascii="Arial" w:hAnsi="Arial" w:cs="Arial"/>
                <w:color w:val="000000" w:themeColor="text1"/>
                <w:sz w:val="14"/>
                <w:szCs w:val="14"/>
                <w:u w:val="single"/>
                <w:cs/>
              </w:rPr>
              <w:t xml:space="preserve"> </w:t>
            </w:r>
            <w:r w:rsidRPr="00961C80">
              <w:rPr>
                <w:rFonts w:ascii="Arial" w:hAnsi="Arial" w:cs="Arial"/>
                <w:color w:val="000000" w:themeColor="text1"/>
                <w:sz w:val="14"/>
                <w:szCs w:val="14"/>
                <w:u w:val="single"/>
              </w:rPr>
              <w:t>Days</w:t>
            </w:r>
          </w:p>
        </w:tc>
        <w:tc>
          <w:tcPr>
            <w:tcW w:w="837" w:type="dxa"/>
          </w:tcPr>
          <w:p w14:paraId="0670CF50" w14:textId="77777777" w:rsidR="006772BF" w:rsidRPr="00961C80" w:rsidRDefault="006772BF" w:rsidP="00641DA3">
            <w:pPr>
              <w:pStyle w:val="ListParagraph"/>
              <w:spacing w:after="0" w:line="360" w:lineRule="auto"/>
              <w:ind w:left="-94" w:right="-95"/>
              <w:contextualSpacing w:val="0"/>
              <w:jc w:val="center"/>
              <w:rPr>
                <w:rFonts w:ascii="Arial" w:hAnsi="Arial" w:cs="Arial"/>
                <w:color w:val="000000" w:themeColor="text1"/>
                <w:sz w:val="14"/>
                <w:szCs w:val="14"/>
                <w:u w:val="single"/>
              </w:rPr>
            </w:pPr>
            <w:r w:rsidRPr="00961C80">
              <w:rPr>
                <w:rFonts w:ascii="Arial" w:hAnsi="Arial" w:cs="Arial"/>
                <w:color w:val="000000" w:themeColor="text1"/>
                <w:sz w:val="14"/>
                <w:szCs w:val="14"/>
                <w:u w:val="single"/>
              </w:rPr>
              <w:t>91</w:t>
            </w:r>
            <w:r w:rsidRPr="00961C80">
              <w:rPr>
                <w:rFonts w:ascii="Arial" w:hAnsi="Arial" w:cs="Arial"/>
                <w:color w:val="000000" w:themeColor="text1"/>
                <w:sz w:val="14"/>
                <w:szCs w:val="14"/>
                <w:u w:val="single"/>
                <w:cs/>
              </w:rPr>
              <w:t>-</w:t>
            </w:r>
            <w:r w:rsidRPr="00961C80">
              <w:rPr>
                <w:rFonts w:ascii="Arial" w:hAnsi="Arial" w:cs="Arial"/>
                <w:color w:val="000000" w:themeColor="text1"/>
                <w:sz w:val="14"/>
                <w:szCs w:val="14"/>
                <w:u w:val="single"/>
              </w:rPr>
              <w:t>180</w:t>
            </w:r>
            <w:r w:rsidRPr="00961C80">
              <w:rPr>
                <w:rFonts w:ascii="Arial" w:hAnsi="Arial" w:cs="Arial"/>
                <w:color w:val="000000" w:themeColor="text1"/>
                <w:sz w:val="14"/>
                <w:szCs w:val="14"/>
                <w:u w:val="single"/>
                <w:cs/>
              </w:rPr>
              <w:t xml:space="preserve"> </w:t>
            </w:r>
            <w:r w:rsidRPr="00961C80">
              <w:rPr>
                <w:rFonts w:ascii="Arial" w:hAnsi="Arial" w:cs="Arial"/>
                <w:color w:val="000000" w:themeColor="text1"/>
                <w:sz w:val="14"/>
                <w:szCs w:val="14"/>
                <w:u w:val="single"/>
              </w:rPr>
              <w:t>Days</w:t>
            </w:r>
          </w:p>
        </w:tc>
        <w:tc>
          <w:tcPr>
            <w:tcW w:w="1071" w:type="dxa"/>
          </w:tcPr>
          <w:p w14:paraId="30CDEACF" w14:textId="77777777" w:rsidR="006772BF" w:rsidRPr="00961C80" w:rsidRDefault="006772BF" w:rsidP="00641DA3">
            <w:pPr>
              <w:pStyle w:val="ListParagraph"/>
              <w:spacing w:after="0" w:line="360" w:lineRule="auto"/>
              <w:ind w:left="-94" w:right="-95"/>
              <w:contextualSpacing w:val="0"/>
              <w:jc w:val="center"/>
              <w:rPr>
                <w:rFonts w:ascii="Arial" w:hAnsi="Arial" w:cs="Arial"/>
                <w:color w:val="000000" w:themeColor="text1"/>
                <w:sz w:val="14"/>
                <w:szCs w:val="14"/>
                <w:u w:val="single"/>
              </w:rPr>
            </w:pPr>
            <w:r w:rsidRPr="00961C80">
              <w:rPr>
                <w:rFonts w:ascii="Arial" w:hAnsi="Arial" w:cs="Arial"/>
                <w:color w:val="000000" w:themeColor="text1"/>
                <w:sz w:val="14"/>
                <w:szCs w:val="14"/>
                <w:u w:val="single"/>
              </w:rPr>
              <w:t>181</w:t>
            </w:r>
            <w:r w:rsidRPr="00961C80">
              <w:rPr>
                <w:rFonts w:ascii="Arial" w:hAnsi="Arial" w:cs="Arial"/>
                <w:color w:val="000000" w:themeColor="text1"/>
                <w:sz w:val="14"/>
                <w:szCs w:val="14"/>
                <w:u w:val="single"/>
                <w:cs/>
              </w:rPr>
              <w:t>-</w:t>
            </w:r>
            <w:r w:rsidRPr="00961C80">
              <w:rPr>
                <w:rFonts w:ascii="Arial" w:hAnsi="Arial" w:cs="Arial"/>
                <w:color w:val="000000" w:themeColor="text1"/>
                <w:sz w:val="14"/>
                <w:szCs w:val="14"/>
                <w:u w:val="single"/>
              </w:rPr>
              <w:t>365</w:t>
            </w:r>
            <w:r w:rsidRPr="00961C80">
              <w:rPr>
                <w:rFonts w:ascii="Arial" w:hAnsi="Arial" w:cs="Arial"/>
                <w:color w:val="000000" w:themeColor="text1"/>
                <w:sz w:val="14"/>
                <w:szCs w:val="14"/>
                <w:u w:val="single"/>
                <w:cs/>
              </w:rPr>
              <w:t xml:space="preserve"> </w:t>
            </w:r>
            <w:r w:rsidRPr="00961C80">
              <w:rPr>
                <w:rFonts w:ascii="Arial" w:hAnsi="Arial" w:cs="Arial"/>
                <w:color w:val="000000" w:themeColor="text1"/>
                <w:sz w:val="14"/>
                <w:szCs w:val="14"/>
                <w:u w:val="single"/>
              </w:rPr>
              <w:t>Days</w:t>
            </w:r>
          </w:p>
        </w:tc>
        <w:tc>
          <w:tcPr>
            <w:tcW w:w="1334" w:type="dxa"/>
          </w:tcPr>
          <w:p w14:paraId="66B5CA42" w14:textId="77777777" w:rsidR="006772BF" w:rsidRPr="00961C80" w:rsidRDefault="006772BF" w:rsidP="00641DA3">
            <w:pPr>
              <w:pStyle w:val="ListParagraph"/>
              <w:spacing w:after="0" w:line="360" w:lineRule="auto"/>
              <w:ind w:left="-94" w:right="-95"/>
              <w:contextualSpacing w:val="0"/>
              <w:jc w:val="center"/>
              <w:rPr>
                <w:rFonts w:ascii="Arial" w:hAnsi="Arial" w:cs="Arial"/>
                <w:color w:val="000000" w:themeColor="text1"/>
                <w:sz w:val="14"/>
                <w:szCs w:val="14"/>
                <w:u w:val="single"/>
              </w:rPr>
            </w:pPr>
            <w:r w:rsidRPr="00961C80">
              <w:rPr>
                <w:rFonts w:ascii="Arial" w:hAnsi="Arial" w:cs="Arial"/>
                <w:color w:val="000000" w:themeColor="text1"/>
                <w:sz w:val="14"/>
                <w:szCs w:val="14"/>
                <w:u w:val="single"/>
              </w:rPr>
              <w:t>More than</w:t>
            </w:r>
            <w:r w:rsidRPr="00961C80">
              <w:rPr>
                <w:rFonts w:ascii="Arial" w:hAnsi="Arial" w:cs="Arial"/>
                <w:color w:val="000000" w:themeColor="text1"/>
                <w:sz w:val="14"/>
                <w:szCs w:val="14"/>
                <w:u w:val="single"/>
                <w:cs/>
              </w:rPr>
              <w:t xml:space="preserve"> </w:t>
            </w:r>
            <w:r w:rsidRPr="00961C80">
              <w:rPr>
                <w:rFonts w:ascii="Arial" w:hAnsi="Arial" w:cs="Arial"/>
                <w:color w:val="000000" w:themeColor="text1"/>
                <w:sz w:val="14"/>
                <w:szCs w:val="14"/>
                <w:u w:val="single"/>
              </w:rPr>
              <w:t>365</w:t>
            </w:r>
            <w:r w:rsidRPr="00961C80">
              <w:rPr>
                <w:rFonts w:ascii="Arial" w:hAnsi="Arial" w:cs="Arial"/>
                <w:color w:val="000000" w:themeColor="text1"/>
                <w:sz w:val="14"/>
                <w:szCs w:val="14"/>
                <w:u w:val="single"/>
                <w:cs/>
              </w:rPr>
              <w:t xml:space="preserve"> </w:t>
            </w:r>
            <w:r w:rsidRPr="00961C80">
              <w:rPr>
                <w:rFonts w:ascii="Arial" w:hAnsi="Arial" w:cs="Arial"/>
                <w:color w:val="000000" w:themeColor="text1"/>
                <w:sz w:val="14"/>
                <w:szCs w:val="14"/>
                <w:u w:val="single"/>
              </w:rPr>
              <w:t>Days</w:t>
            </w:r>
          </w:p>
        </w:tc>
        <w:tc>
          <w:tcPr>
            <w:tcW w:w="927" w:type="dxa"/>
          </w:tcPr>
          <w:p w14:paraId="671D359E" w14:textId="77777777" w:rsidR="006772BF" w:rsidRPr="00961C80" w:rsidRDefault="006772BF" w:rsidP="00641DA3">
            <w:pPr>
              <w:pStyle w:val="ListParagraph"/>
              <w:tabs>
                <w:tab w:val="left" w:pos="0"/>
              </w:tabs>
              <w:spacing w:after="0" w:line="360" w:lineRule="auto"/>
              <w:ind w:left="-77" w:right="-80"/>
              <w:contextualSpacing w:val="0"/>
              <w:jc w:val="center"/>
              <w:rPr>
                <w:rFonts w:ascii="Arial" w:hAnsi="Arial" w:cs="Arial"/>
                <w:color w:val="000000" w:themeColor="text1"/>
                <w:sz w:val="14"/>
                <w:szCs w:val="14"/>
                <w:u w:val="single"/>
              </w:rPr>
            </w:pPr>
          </w:p>
        </w:tc>
      </w:tr>
      <w:tr w:rsidR="006772BF" w:rsidRPr="00961C80" w14:paraId="2253A7A7" w14:textId="77777777" w:rsidTr="00E608B1">
        <w:trPr>
          <w:trHeight w:val="72"/>
        </w:trPr>
        <w:tc>
          <w:tcPr>
            <w:tcW w:w="1980" w:type="dxa"/>
          </w:tcPr>
          <w:p w14:paraId="78293327" w14:textId="77777777" w:rsidR="006772BF" w:rsidRPr="00961C80" w:rsidRDefault="006772BF" w:rsidP="00641DA3">
            <w:pPr>
              <w:pStyle w:val="ListParagraph"/>
              <w:spacing w:after="0" w:line="360" w:lineRule="auto"/>
              <w:ind w:left="-78" w:right="-71"/>
              <w:contextualSpacing w:val="0"/>
              <w:jc w:val="thaiDistribute"/>
              <w:rPr>
                <w:rFonts w:ascii="Arial" w:hAnsi="Arial" w:cs="Arial"/>
                <w:color w:val="000000" w:themeColor="text1"/>
                <w:sz w:val="14"/>
                <w:szCs w:val="14"/>
                <w:cs/>
              </w:rPr>
            </w:pPr>
            <w:r w:rsidRPr="00961C80">
              <w:rPr>
                <w:rFonts w:ascii="Arial" w:hAnsi="Arial" w:cs="Arial"/>
                <w:i/>
                <w:iCs/>
                <w:sz w:val="14"/>
                <w:szCs w:val="14"/>
              </w:rPr>
              <w:t>Consolidated F/S</w:t>
            </w:r>
          </w:p>
        </w:tc>
        <w:tc>
          <w:tcPr>
            <w:tcW w:w="873" w:type="dxa"/>
          </w:tcPr>
          <w:p w14:paraId="5F9C4DB0" w14:textId="77777777" w:rsidR="006772BF" w:rsidRPr="00961C80" w:rsidRDefault="006772BF" w:rsidP="00641DA3">
            <w:pPr>
              <w:pStyle w:val="ListParagraph"/>
              <w:tabs>
                <w:tab w:val="decimal" w:pos="516"/>
              </w:tabs>
              <w:spacing w:after="0" w:line="360" w:lineRule="auto"/>
              <w:ind w:left="-77" w:right="-80"/>
              <w:contextualSpacing w:val="0"/>
              <w:rPr>
                <w:rFonts w:ascii="Arial" w:hAnsi="Arial" w:cs="Arial"/>
                <w:sz w:val="14"/>
                <w:szCs w:val="14"/>
              </w:rPr>
            </w:pPr>
          </w:p>
        </w:tc>
        <w:tc>
          <w:tcPr>
            <w:tcW w:w="882" w:type="dxa"/>
          </w:tcPr>
          <w:p w14:paraId="0A5D2FC8" w14:textId="77777777" w:rsidR="006772BF" w:rsidRPr="00961C80" w:rsidRDefault="006772BF" w:rsidP="00641DA3">
            <w:pPr>
              <w:pStyle w:val="ListParagraph"/>
              <w:tabs>
                <w:tab w:val="decimal" w:pos="516"/>
              </w:tabs>
              <w:spacing w:after="0" w:line="360" w:lineRule="auto"/>
              <w:ind w:left="-77" w:right="-80"/>
              <w:contextualSpacing w:val="0"/>
              <w:rPr>
                <w:rFonts w:ascii="Arial" w:hAnsi="Arial" w:cs="Arial"/>
                <w:sz w:val="14"/>
                <w:szCs w:val="14"/>
              </w:rPr>
            </w:pPr>
          </w:p>
        </w:tc>
        <w:tc>
          <w:tcPr>
            <w:tcW w:w="900" w:type="dxa"/>
          </w:tcPr>
          <w:p w14:paraId="33FED324" w14:textId="77777777" w:rsidR="006772BF" w:rsidRPr="00961C80" w:rsidRDefault="006772BF" w:rsidP="00641DA3">
            <w:pPr>
              <w:pStyle w:val="ListParagraph"/>
              <w:tabs>
                <w:tab w:val="decimal" w:pos="516"/>
              </w:tabs>
              <w:spacing w:after="0" w:line="360" w:lineRule="auto"/>
              <w:ind w:left="-77" w:right="-80"/>
              <w:contextualSpacing w:val="0"/>
              <w:rPr>
                <w:rFonts w:ascii="Arial" w:hAnsi="Arial" w:cs="Arial"/>
                <w:sz w:val="14"/>
                <w:szCs w:val="14"/>
              </w:rPr>
            </w:pPr>
          </w:p>
        </w:tc>
        <w:tc>
          <w:tcPr>
            <w:tcW w:w="837" w:type="dxa"/>
          </w:tcPr>
          <w:p w14:paraId="51F6CA7E" w14:textId="77777777" w:rsidR="006772BF" w:rsidRPr="00961C80" w:rsidRDefault="006772BF" w:rsidP="00641DA3">
            <w:pPr>
              <w:pStyle w:val="ListParagraph"/>
              <w:tabs>
                <w:tab w:val="decimal" w:pos="601"/>
              </w:tabs>
              <w:spacing w:after="0" w:line="360" w:lineRule="auto"/>
              <w:ind w:left="-77" w:right="-80"/>
              <w:contextualSpacing w:val="0"/>
              <w:rPr>
                <w:rFonts w:ascii="Arial" w:hAnsi="Arial" w:cs="Arial"/>
                <w:sz w:val="14"/>
                <w:szCs w:val="14"/>
              </w:rPr>
            </w:pPr>
          </w:p>
        </w:tc>
        <w:tc>
          <w:tcPr>
            <w:tcW w:w="1071" w:type="dxa"/>
          </w:tcPr>
          <w:p w14:paraId="03C32961" w14:textId="77777777" w:rsidR="006772BF" w:rsidRPr="00961C80" w:rsidRDefault="006772BF" w:rsidP="00641DA3">
            <w:pPr>
              <w:pStyle w:val="ListParagraph"/>
              <w:tabs>
                <w:tab w:val="decimal" w:pos="668"/>
              </w:tabs>
              <w:spacing w:after="0" w:line="360" w:lineRule="auto"/>
              <w:ind w:left="-77" w:right="-80"/>
              <w:contextualSpacing w:val="0"/>
              <w:rPr>
                <w:rFonts w:ascii="Arial" w:hAnsi="Arial" w:cs="Arial"/>
                <w:sz w:val="14"/>
                <w:szCs w:val="14"/>
              </w:rPr>
            </w:pPr>
          </w:p>
        </w:tc>
        <w:tc>
          <w:tcPr>
            <w:tcW w:w="1334" w:type="dxa"/>
          </w:tcPr>
          <w:p w14:paraId="71172D66" w14:textId="77777777" w:rsidR="006772BF" w:rsidRPr="00961C80" w:rsidRDefault="006772BF" w:rsidP="00641DA3">
            <w:pPr>
              <w:pStyle w:val="ListParagraph"/>
              <w:tabs>
                <w:tab w:val="decimal" w:pos="774"/>
              </w:tabs>
              <w:spacing w:after="0" w:line="360" w:lineRule="auto"/>
              <w:ind w:left="-77" w:right="-80"/>
              <w:contextualSpacing w:val="0"/>
              <w:rPr>
                <w:rFonts w:ascii="Arial" w:hAnsi="Arial" w:cs="Arial"/>
                <w:sz w:val="14"/>
                <w:szCs w:val="14"/>
              </w:rPr>
            </w:pPr>
          </w:p>
        </w:tc>
        <w:tc>
          <w:tcPr>
            <w:tcW w:w="927" w:type="dxa"/>
          </w:tcPr>
          <w:p w14:paraId="2135A6FB" w14:textId="77777777" w:rsidR="006772BF" w:rsidRPr="00961C80" w:rsidRDefault="006772BF" w:rsidP="00641DA3">
            <w:pPr>
              <w:pStyle w:val="ListParagraph"/>
              <w:tabs>
                <w:tab w:val="decimal" w:pos="596"/>
              </w:tabs>
              <w:spacing w:after="0" w:line="360" w:lineRule="auto"/>
              <w:ind w:left="-77" w:right="-80"/>
              <w:contextualSpacing w:val="0"/>
              <w:rPr>
                <w:rFonts w:ascii="Arial" w:hAnsi="Arial" w:cs="Arial"/>
                <w:sz w:val="14"/>
                <w:szCs w:val="14"/>
              </w:rPr>
            </w:pPr>
          </w:p>
        </w:tc>
      </w:tr>
      <w:tr w:rsidR="00ED5D92" w:rsidRPr="00961C80" w14:paraId="5246BE66" w14:textId="77777777" w:rsidTr="00E608B1">
        <w:trPr>
          <w:trHeight w:val="66"/>
        </w:trPr>
        <w:tc>
          <w:tcPr>
            <w:tcW w:w="1980" w:type="dxa"/>
          </w:tcPr>
          <w:p w14:paraId="7E537B8B" w14:textId="77777777" w:rsidR="00ED5D92" w:rsidRPr="00961C80" w:rsidRDefault="00ED5D92" w:rsidP="00641DA3">
            <w:pPr>
              <w:pStyle w:val="ListParagraph"/>
              <w:spacing w:after="0" w:line="360" w:lineRule="auto"/>
              <w:ind w:left="-78" w:right="-71"/>
              <w:contextualSpacing w:val="0"/>
              <w:jc w:val="thaiDistribute"/>
              <w:rPr>
                <w:rFonts w:ascii="Arial" w:hAnsi="Arial" w:cs="Arial"/>
                <w:color w:val="000000" w:themeColor="text1"/>
                <w:sz w:val="14"/>
                <w:szCs w:val="14"/>
              </w:rPr>
            </w:pPr>
            <w:r w:rsidRPr="00961C80">
              <w:rPr>
                <w:rFonts w:ascii="Arial" w:hAnsi="Arial" w:cs="Arial"/>
                <w:color w:val="000000" w:themeColor="text1"/>
                <w:sz w:val="14"/>
                <w:szCs w:val="14"/>
              </w:rPr>
              <w:t xml:space="preserve">As </w:t>
            </w:r>
            <w:proofErr w:type="gramStart"/>
            <w:r w:rsidRPr="00961C80">
              <w:rPr>
                <w:rFonts w:ascii="Arial" w:hAnsi="Arial" w:cs="Arial"/>
                <w:color w:val="000000" w:themeColor="text1"/>
                <w:sz w:val="14"/>
                <w:szCs w:val="14"/>
              </w:rPr>
              <w:t>at</w:t>
            </w:r>
            <w:proofErr w:type="gramEnd"/>
            <w:r w:rsidRPr="00961C80">
              <w:rPr>
                <w:rFonts w:ascii="Arial" w:hAnsi="Arial" w:cs="Arial"/>
                <w:color w:val="000000" w:themeColor="text1"/>
                <w:sz w:val="14"/>
                <w:szCs w:val="14"/>
              </w:rPr>
              <w:t xml:space="preserve"> </w:t>
            </w:r>
            <w:r w:rsidRPr="00961C80">
              <w:rPr>
                <w:rFonts w:ascii="Arial" w:hAnsi="Arial" w:cs="Arial"/>
                <w:color w:val="000000" w:themeColor="text1"/>
                <w:sz w:val="14"/>
                <w:szCs w:val="14"/>
                <w:cs/>
              </w:rPr>
              <w:t>3</w:t>
            </w:r>
            <w:r w:rsidRPr="00961C80">
              <w:rPr>
                <w:rFonts w:ascii="Arial" w:hAnsi="Arial" w:cs="Arial"/>
                <w:color w:val="000000" w:themeColor="text1"/>
                <w:sz w:val="14"/>
                <w:szCs w:val="14"/>
              </w:rPr>
              <w:t>1</w:t>
            </w:r>
            <w:r w:rsidRPr="00961C80">
              <w:rPr>
                <w:rFonts w:ascii="Arial" w:hAnsi="Arial" w:cs="Arial"/>
                <w:color w:val="000000" w:themeColor="text1"/>
                <w:sz w:val="14"/>
                <w:szCs w:val="14"/>
                <w:cs/>
              </w:rPr>
              <w:t xml:space="preserve"> </w:t>
            </w:r>
            <w:r w:rsidRPr="00961C80">
              <w:rPr>
                <w:rFonts w:ascii="Arial" w:hAnsi="Arial" w:cs="Arial"/>
                <w:color w:val="000000" w:themeColor="text1"/>
                <w:sz w:val="14"/>
                <w:szCs w:val="14"/>
              </w:rPr>
              <w:t>December</w:t>
            </w:r>
            <w:r w:rsidRPr="00961C80">
              <w:rPr>
                <w:rFonts w:ascii="Arial" w:hAnsi="Arial" w:cs="Arial"/>
                <w:color w:val="000000" w:themeColor="text1"/>
                <w:sz w:val="14"/>
                <w:szCs w:val="14"/>
                <w:cs/>
              </w:rPr>
              <w:t xml:space="preserve"> </w:t>
            </w:r>
            <w:r w:rsidRPr="00961C80">
              <w:rPr>
                <w:rFonts w:ascii="Arial" w:hAnsi="Arial" w:cs="Arial"/>
                <w:color w:val="000000" w:themeColor="text1"/>
                <w:sz w:val="14"/>
                <w:szCs w:val="14"/>
              </w:rPr>
              <w:t>20</w:t>
            </w:r>
            <w:r w:rsidRPr="00961C80">
              <w:rPr>
                <w:rFonts w:ascii="Arial" w:hAnsi="Arial" w:cs="Arial"/>
                <w:color w:val="000000" w:themeColor="text1"/>
                <w:sz w:val="14"/>
                <w:szCs w:val="14"/>
                <w:cs/>
              </w:rPr>
              <w:t>2</w:t>
            </w:r>
            <w:r w:rsidRPr="00961C80">
              <w:rPr>
                <w:rFonts w:ascii="Arial" w:hAnsi="Arial" w:cs="Arial"/>
                <w:color w:val="000000" w:themeColor="text1"/>
                <w:sz w:val="14"/>
                <w:szCs w:val="14"/>
              </w:rPr>
              <w:t>2</w:t>
            </w:r>
          </w:p>
        </w:tc>
        <w:tc>
          <w:tcPr>
            <w:tcW w:w="873" w:type="dxa"/>
            <w:vAlign w:val="center"/>
          </w:tcPr>
          <w:p w14:paraId="63B78771" w14:textId="72D4A372"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48,538</w:t>
            </w:r>
          </w:p>
        </w:tc>
        <w:tc>
          <w:tcPr>
            <w:tcW w:w="882" w:type="dxa"/>
          </w:tcPr>
          <w:p w14:paraId="12D3F550" w14:textId="2F7DCF82"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18,821</w:t>
            </w:r>
          </w:p>
        </w:tc>
        <w:tc>
          <w:tcPr>
            <w:tcW w:w="900" w:type="dxa"/>
          </w:tcPr>
          <w:p w14:paraId="6876A9D2" w14:textId="5C29C6D3"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11,129</w:t>
            </w:r>
          </w:p>
        </w:tc>
        <w:tc>
          <w:tcPr>
            <w:tcW w:w="837" w:type="dxa"/>
          </w:tcPr>
          <w:p w14:paraId="2B5DBA20" w14:textId="0442483B" w:rsidR="00ED5D92" w:rsidRPr="00961C80" w:rsidRDefault="00ED5D92" w:rsidP="00641DA3">
            <w:pPr>
              <w:pStyle w:val="ListParagraph"/>
              <w:tabs>
                <w:tab w:val="decimal" w:pos="601"/>
              </w:tabs>
              <w:spacing w:after="0" w:line="360" w:lineRule="auto"/>
              <w:ind w:left="-77" w:right="-80"/>
              <w:contextualSpacing w:val="0"/>
              <w:rPr>
                <w:rFonts w:ascii="Arial" w:hAnsi="Arial" w:cs="Arial"/>
                <w:sz w:val="14"/>
                <w:szCs w:val="14"/>
              </w:rPr>
            </w:pPr>
            <w:r w:rsidRPr="00961C80">
              <w:rPr>
                <w:rFonts w:ascii="Arial" w:hAnsi="Arial" w:cs="Arial"/>
                <w:sz w:val="14"/>
                <w:szCs w:val="14"/>
              </w:rPr>
              <w:t>34,393</w:t>
            </w:r>
          </w:p>
        </w:tc>
        <w:tc>
          <w:tcPr>
            <w:tcW w:w="1071" w:type="dxa"/>
          </w:tcPr>
          <w:p w14:paraId="45BA397D" w14:textId="23EDC39A" w:rsidR="00ED5D92" w:rsidRPr="00961C80" w:rsidRDefault="00ED5D92" w:rsidP="00641DA3">
            <w:pPr>
              <w:pStyle w:val="ListParagraph"/>
              <w:tabs>
                <w:tab w:val="decimal" w:pos="668"/>
              </w:tabs>
              <w:spacing w:after="0" w:line="360" w:lineRule="auto"/>
              <w:ind w:left="-77" w:right="-80"/>
              <w:contextualSpacing w:val="0"/>
              <w:rPr>
                <w:rFonts w:ascii="Arial" w:hAnsi="Arial" w:cs="Arial"/>
                <w:sz w:val="14"/>
                <w:szCs w:val="14"/>
              </w:rPr>
            </w:pPr>
            <w:r w:rsidRPr="00961C80">
              <w:rPr>
                <w:rFonts w:ascii="Arial" w:hAnsi="Arial" w:cs="Arial"/>
                <w:sz w:val="14"/>
                <w:szCs w:val="14"/>
              </w:rPr>
              <w:t>1,052</w:t>
            </w:r>
          </w:p>
        </w:tc>
        <w:tc>
          <w:tcPr>
            <w:tcW w:w="1334" w:type="dxa"/>
          </w:tcPr>
          <w:p w14:paraId="143C3E6A" w14:textId="06843649" w:rsidR="00ED5D92" w:rsidRPr="00961C80" w:rsidRDefault="00ED5D92" w:rsidP="00641DA3">
            <w:pPr>
              <w:pStyle w:val="ListParagraph"/>
              <w:tabs>
                <w:tab w:val="decimal" w:pos="774"/>
              </w:tabs>
              <w:spacing w:after="0" w:line="360" w:lineRule="auto"/>
              <w:ind w:left="-77" w:right="-80"/>
              <w:contextualSpacing w:val="0"/>
              <w:rPr>
                <w:rFonts w:ascii="Arial" w:hAnsi="Arial" w:cs="Arial"/>
                <w:sz w:val="14"/>
                <w:szCs w:val="14"/>
              </w:rPr>
            </w:pPr>
            <w:r w:rsidRPr="00961C80">
              <w:rPr>
                <w:rFonts w:ascii="Arial" w:hAnsi="Arial" w:cs="Arial"/>
                <w:sz w:val="14"/>
                <w:szCs w:val="14"/>
              </w:rPr>
              <w:t>2,677</w:t>
            </w:r>
          </w:p>
        </w:tc>
        <w:tc>
          <w:tcPr>
            <w:tcW w:w="927" w:type="dxa"/>
          </w:tcPr>
          <w:p w14:paraId="66331F5A" w14:textId="765D3FB0" w:rsidR="00ED5D92" w:rsidRPr="00961C80" w:rsidRDefault="00ED5D92" w:rsidP="00641DA3">
            <w:pPr>
              <w:pStyle w:val="ListParagraph"/>
              <w:tabs>
                <w:tab w:val="decimal" w:pos="596"/>
              </w:tabs>
              <w:spacing w:after="0" w:line="360" w:lineRule="auto"/>
              <w:ind w:left="-77" w:right="-80"/>
              <w:contextualSpacing w:val="0"/>
              <w:rPr>
                <w:rFonts w:ascii="Arial" w:hAnsi="Arial" w:cs="Arial"/>
                <w:sz w:val="14"/>
                <w:szCs w:val="14"/>
              </w:rPr>
            </w:pPr>
            <w:r w:rsidRPr="00961C80">
              <w:rPr>
                <w:rFonts w:ascii="Arial" w:hAnsi="Arial" w:cs="Arial"/>
                <w:sz w:val="14"/>
                <w:szCs w:val="14"/>
              </w:rPr>
              <w:t>116,610</w:t>
            </w:r>
          </w:p>
        </w:tc>
      </w:tr>
      <w:tr w:rsidR="00C90E22" w:rsidRPr="00961C80" w14:paraId="6BE55EA0" w14:textId="77777777" w:rsidTr="001E155F">
        <w:trPr>
          <w:trHeight w:val="66"/>
        </w:trPr>
        <w:tc>
          <w:tcPr>
            <w:tcW w:w="1980" w:type="dxa"/>
          </w:tcPr>
          <w:p w14:paraId="7F032ECF" w14:textId="0255FBFA" w:rsidR="00C90E22" w:rsidRPr="00961C80" w:rsidRDefault="00C90E22" w:rsidP="00641DA3">
            <w:pPr>
              <w:pStyle w:val="ListParagraph"/>
              <w:spacing w:after="0" w:line="360" w:lineRule="auto"/>
              <w:ind w:left="-78" w:right="-71"/>
              <w:contextualSpacing w:val="0"/>
              <w:jc w:val="thaiDistribute"/>
              <w:rPr>
                <w:rFonts w:ascii="Arial" w:hAnsi="Arial" w:cs="Arial"/>
                <w:color w:val="000000" w:themeColor="text1"/>
                <w:sz w:val="14"/>
                <w:szCs w:val="14"/>
                <w:cs/>
              </w:rPr>
            </w:pPr>
            <w:r w:rsidRPr="00961C80">
              <w:rPr>
                <w:rFonts w:ascii="Arial" w:hAnsi="Arial" w:cs="Arial"/>
                <w:color w:val="000000" w:themeColor="text1"/>
                <w:sz w:val="14"/>
                <w:szCs w:val="14"/>
              </w:rPr>
              <w:t xml:space="preserve">As </w:t>
            </w:r>
            <w:proofErr w:type="gramStart"/>
            <w:r w:rsidRPr="00961C80">
              <w:rPr>
                <w:rFonts w:ascii="Arial" w:hAnsi="Arial" w:cs="Arial"/>
                <w:color w:val="000000" w:themeColor="text1"/>
                <w:sz w:val="14"/>
                <w:szCs w:val="14"/>
              </w:rPr>
              <w:t>at</w:t>
            </w:r>
            <w:proofErr w:type="gramEnd"/>
            <w:r w:rsidRPr="00961C80">
              <w:rPr>
                <w:rFonts w:ascii="Arial" w:hAnsi="Arial" w:cs="Arial"/>
                <w:color w:val="000000" w:themeColor="text1"/>
                <w:sz w:val="14"/>
                <w:szCs w:val="14"/>
              </w:rPr>
              <w:t xml:space="preserve"> </w:t>
            </w:r>
            <w:r w:rsidRPr="00961C80">
              <w:rPr>
                <w:rFonts w:ascii="Arial" w:hAnsi="Arial" w:cs="Arial"/>
                <w:color w:val="000000" w:themeColor="text1"/>
                <w:sz w:val="14"/>
                <w:szCs w:val="14"/>
                <w:cs/>
              </w:rPr>
              <w:t>3</w:t>
            </w:r>
            <w:r w:rsidRPr="00961C80">
              <w:rPr>
                <w:rFonts w:ascii="Arial" w:hAnsi="Arial" w:cs="Arial"/>
                <w:color w:val="000000" w:themeColor="text1"/>
                <w:sz w:val="14"/>
                <w:szCs w:val="14"/>
              </w:rPr>
              <w:t>0 September 2023</w:t>
            </w:r>
          </w:p>
        </w:tc>
        <w:tc>
          <w:tcPr>
            <w:tcW w:w="873" w:type="dxa"/>
          </w:tcPr>
          <w:p w14:paraId="3827C0A6" w14:textId="3B620FB0" w:rsidR="00C90E22" w:rsidRPr="00961C80" w:rsidRDefault="00C90E2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92,635</w:t>
            </w:r>
          </w:p>
        </w:tc>
        <w:tc>
          <w:tcPr>
            <w:tcW w:w="882" w:type="dxa"/>
          </w:tcPr>
          <w:p w14:paraId="6816671C" w14:textId="3C00AFB3" w:rsidR="00C90E22" w:rsidRPr="00961C80" w:rsidRDefault="00C90E2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35,224</w:t>
            </w:r>
          </w:p>
        </w:tc>
        <w:tc>
          <w:tcPr>
            <w:tcW w:w="900" w:type="dxa"/>
          </w:tcPr>
          <w:p w14:paraId="3E7E8FF6" w14:textId="01613AED" w:rsidR="00C90E22" w:rsidRPr="00961C80" w:rsidRDefault="00C90E2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34,189</w:t>
            </w:r>
          </w:p>
        </w:tc>
        <w:tc>
          <w:tcPr>
            <w:tcW w:w="837" w:type="dxa"/>
          </w:tcPr>
          <w:p w14:paraId="1865B4B3" w14:textId="0A1E41DC" w:rsidR="00C90E22" w:rsidRPr="00961C80" w:rsidRDefault="00C90E22" w:rsidP="00641DA3">
            <w:pPr>
              <w:pStyle w:val="ListParagraph"/>
              <w:tabs>
                <w:tab w:val="decimal" w:pos="601"/>
              </w:tabs>
              <w:spacing w:after="0" w:line="360" w:lineRule="auto"/>
              <w:ind w:left="-77" w:right="-80"/>
              <w:contextualSpacing w:val="0"/>
              <w:rPr>
                <w:rFonts w:ascii="Arial" w:hAnsi="Arial" w:cs="Arial"/>
                <w:sz w:val="14"/>
                <w:szCs w:val="14"/>
              </w:rPr>
            </w:pPr>
            <w:r w:rsidRPr="00961C80">
              <w:rPr>
                <w:rFonts w:ascii="Arial" w:hAnsi="Arial" w:cs="Arial"/>
                <w:sz w:val="14"/>
                <w:szCs w:val="14"/>
              </w:rPr>
              <w:t>51,027</w:t>
            </w:r>
          </w:p>
        </w:tc>
        <w:tc>
          <w:tcPr>
            <w:tcW w:w="1071" w:type="dxa"/>
          </w:tcPr>
          <w:p w14:paraId="10D1F2D3" w14:textId="45D14B65" w:rsidR="00C90E22" w:rsidRPr="00961C80" w:rsidRDefault="00C90E22" w:rsidP="00641DA3">
            <w:pPr>
              <w:pStyle w:val="ListParagraph"/>
              <w:tabs>
                <w:tab w:val="decimal" w:pos="668"/>
              </w:tabs>
              <w:spacing w:after="0" w:line="360" w:lineRule="auto"/>
              <w:ind w:left="-77" w:right="-80"/>
              <w:contextualSpacing w:val="0"/>
              <w:rPr>
                <w:rFonts w:ascii="Arial" w:hAnsi="Arial" w:cs="Arial"/>
                <w:sz w:val="14"/>
                <w:szCs w:val="14"/>
              </w:rPr>
            </w:pPr>
            <w:r w:rsidRPr="00961C80">
              <w:rPr>
                <w:rFonts w:ascii="Arial" w:hAnsi="Arial" w:cs="Arial"/>
                <w:sz w:val="14"/>
                <w:szCs w:val="14"/>
              </w:rPr>
              <w:t>29,848</w:t>
            </w:r>
          </w:p>
        </w:tc>
        <w:tc>
          <w:tcPr>
            <w:tcW w:w="1334" w:type="dxa"/>
          </w:tcPr>
          <w:p w14:paraId="615D3A2E" w14:textId="0946490F" w:rsidR="00C90E22" w:rsidRPr="00961C80" w:rsidRDefault="00C90E22" w:rsidP="00641DA3">
            <w:pPr>
              <w:pStyle w:val="ListParagraph"/>
              <w:tabs>
                <w:tab w:val="decimal" w:pos="774"/>
              </w:tabs>
              <w:spacing w:after="0" w:line="360" w:lineRule="auto"/>
              <w:ind w:left="-77" w:right="-80"/>
              <w:contextualSpacing w:val="0"/>
              <w:rPr>
                <w:rFonts w:ascii="Arial" w:hAnsi="Arial" w:cs="Arial"/>
                <w:sz w:val="14"/>
                <w:szCs w:val="14"/>
              </w:rPr>
            </w:pPr>
            <w:r w:rsidRPr="00961C80">
              <w:rPr>
                <w:rFonts w:ascii="Arial" w:hAnsi="Arial" w:cs="Arial"/>
                <w:sz w:val="14"/>
                <w:szCs w:val="14"/>
              </w:rPr>
              <w:t>919</w:t>
            </w:r>
          </w:p>
        </w:tc>
        <w:tc>
          <w:tcPr>
            <w:tcW w:w="927" w:type="dxa"/>
          </w:tcPr>
          <w:p w14:paraId="508DD306" w14:textId="686D7AB2" w:rsidR="00C90E22" w:rsidRPr="00961C80" w:rsidRDefault="00C90E22" w:rsidP="00641DA3">
            <w:pPr>
              <w:pStyle w:val="ListParagraph"/>
              <w:tabs>
                <w:tab w:val="decimal" w:pos="596"/>
              </w:tabs>
              <w:spacing w:after="0" w:line="360" w:lineRule="auto"/>
              <w:ind w:left="-77" w:right="-80"/>
              <w:contextualSpacing w:val="0"/>
              <w:rPr>
                <w:rFonts w:ascii="Arial" w:hAnsi="Arial" w:cs="Arial"/>
                <w:sz w:val="14"/>
                <w:szCs w:val="14"/>
              </w:rPr>
            </w:pPr>
            <w:r w:rsidRPr="00961C80">
              <w:rPr>
                <w:rFonts w:ascii="Arial" w:hAnsi="Arial" w:cs="Arial"/>
                <w:sz w:val="14"/>
                <w:szCs w:val="14"/>
              </w:rPr>
              <w:t>243,842</w:t>
            </w:r>
          </w:p>
        </w:tc>
      </w:tr>
      <w:tr w:rsidR="00ED5D92" w:rsidRPr="00961C80" w14:paraId="46397EB8" w14:textId="77777777" w:rsidTr="00E608B1">
        <w:trPr>
          <w:trHeight w:val="66"/>
        </w:trPr>
        <w:tc>
          <w:tcPr>
            <w:tcW w:w="1980" w:type="dxa"/>
          </w:tcPr>
          <w:p w14:paraId="596C0AF9" w14:textId="77777777" w:rsidR="00ED5D92" w:rsidRPr="00961C80" w:rsidRDefault="00ED5D92" w:rsidP="00641DA3">
            <w:pPr>
              <w:pStyle w:val="ListParagraph"/>
              <w:spacing w:after="0" w:line="360" w:lineRule="auto"/>
              <w:ind w:left="-78" w:right="-71"/>
              <w:contextualSpacing w:val="0"/>
              <w:jc w:val="thaiDistribute"/>
              <w:rPr>
                <w:rFonts w:ascii="Arial" w:hAnsi="Arial" w:cs="Arial"/>
                <w:sz w:val="14"/>
                <w:szCs w:val="14"/>
              </w:rPr>
            </w:pPr>
          </w:p>
        </w:tc>
        <w:tc>
          <w:tcPr>
            <w:tcW w:w="873" w:type="dxa"/>
            <w:vAlign w:val="center"/>
          </w:tcPr>
          <w:p w14:paraId="20EDCD33" w14:textId="77777777"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p>
        </w:tc>
        <w:tc>
          <w:tcPr>
            <w:tcW w:w="882" w:type="dxa"/>
            <w:vAlign w:val="center"/>
          </w:tcPr>
          <w:p w14:paraId="5DE5CFBA" w14:textId="77777777"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p>
        </w:tc>
        <w:tc>
          <w:tcPr>
            <w:tcW w:w="900" w:type="dxa"/>
            <w:vAlign w:val="center"/>
          </w:tcPr>
          <w:p w14:paraId="545F073C" w14:textId="77777777"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p>
        </w:tc>
        <w:tc>
          <w:tcPr>
            <w:tcW w:w="837" w:type="dxa"/>
            <w:vAlign w:val="center"/>
          </w:tcPr>
          <w:p w14:paraId="5CA55B84" w14:textId="77777777" w:rsidR="00ED5D92" w:rsidRPr="00961C80" w:rsidRDefault="00ED5D92" w:rsidP="00641DA3">
            <w:pPr>
              <w:pStyle w:val="ListParagraph"/>
              <w:tabs>
                <w:tab w:val="decimal" w:pos="601"/>
              </w:tabs>
              <w:spacing w:after="0" w:line="360" w:lineRule="auto"/>
              <w:ind w:left="-77" w:right="-80"/>
              <w:contextualSpacing w:val="0"/>
              <w:rPr>
                <w:rFonts w:ascii="Arial" w:hAnsi="Arial" w:cs="Arial"/>
                <w:sz w:val="14"/>
                <w:szCs w:val="14"/>
              </w:rPr>
            </w:pPr>
          </w:p>
        </w:tc>
        <w:tc>
          <w:tcPr>
            <w:tcW w:w="1071" w:type="dxa"/>
            <w:vAlign w:val="center"/>
          </w:tcPr>
          <w:p w14:paraId="4EB4C52C" w14:textId="77777777" w:rsidR="00ED5D92" w:rsidRPr="00961C80" w:rsidRDefault="00ED5D92" w:rsidP="00641DA3">
            <w:pPr>
              <w:pStyle w:val="ListParagraph"/>
              <w:tabs>
                <w:tab w:val="decimal" w:pos="668"/>
              </w:tabs>
              <w:spacing w:after="0" w:line="360" w:lineRule="auto"/>
              <w:ind w:left="-77" w:right="-80"/>
              <w:contextualSpacing w:val="0"/>
              <w:rPr>
                <w:rFonts w:ascii="Arial" w:hAnsi="Arial" w:cs="Arial"/>
                <w:sz w:val="14"/>
                <w:szCs w:val="14"/>
              </w:rPr>
            </w:pPr>
          </w:p>
        </w:tc>
        <w:tc>
          <w:tcPr>
            <w:tcW w:w="1334" w:type="dxa"/>
            <w:vAlign w:val="center"/>
          </w:tcPr>
          <w:p w14:paraId="07FD0A3F" w14:textId="77777777" w:rsidR="00ED5D92" w:rsidRPr="00961C80" w:rsidRDefault="00ED5D92" w:rsidP="00641DA3">
            <w:pPr>
              <w:pStyle w:val="ListParagraph"/>
              <w:tabs>
                <w:tab w:val="decimal" w:pos="774"/>
              </w:tabs>
              <w:spacing w:after="0" w:line="360" w:lineRule="auto"/>
              <w:ind w:left="-77" w:right="-80"/>
              <w:contextualSpacing w:val="0"/>
              <w:rPr>
                <w:rFonts w:ascii="Arial" w:hAnsi="Arial" w:cs="Arial"/>
                <w:sz w:val="14"/>
                <w:szCs w:val="14"/>
              </w:rPr>
            </w:pPr>
          </w:p>
        </w:tc>
        <w:tc>
          <w:tcPr>
            <w:tcW w:w="927" w:type="dxa"/>
            <w:vAlign w:val="center"/>
          </w:tcPr>
          <w:p w14:paraId="117EBD86" w14:textId="77777777" w:rsidR="00ED5D92" w:rsidRPr="00961C80" w:rsidRDefault="00ED5D92" w:rsidP="00641DA3">
            <w:pPr>
              <w:pStyle w:val="ListParagraph"/>
              <w:tabs>
                <w:tab w:val="decimal" w:pos="596"/>
              </w:tabs>
              <w:spacing w:after="0" w:line="360" w:lineRule="auto"/>
              <w:ind w:left="-77" w:right="-80"/>
              <w:contextualSpacing w:val="0"/>
              <w:rPr>
                <w:rFonts w:ascii="Arial" w:hAnsi="Arial" w:cs="Arial"/>
                <w:sz w:val="14"/>
                <w:szCs w:val="14"/>
              </w:rPr>
            </w:pPr>
          </w:p>
        </w:tc>
      </w:tr>
      <w:tr w:rsidR="00ED5D92" w:rsidRPr="00961C80" w14:paraId="1079E742" w14:textId="77777777" w:rsidTr="00E608B1">
        <w:trPr>
          <w:trHeight w:val="66"/>
        </w:trPr>
        <w:tc>
          <w:tcPr>
            <w:tcW w:w="1980" w:type="dxa"/>
          </w:tcPr>
          <w:p w14:paraId="26BF25CC" w14:textId="77777777" w:rsidR="00ED5D92" w:rsidRPr="00961C80" w:rsidRDefault="00ED5D92" w:rsidP="00641DA3">
            <w:pPr>
              <w:pStyle w:val="ListParagraph"/>
              <w:spacing w:after="0" w:line="360" w:lineRule="auto"/>
              <w:ind w:left="-78" w:right="-71"/>
              <w:contextualSpacing w:val="0"/>
              <w:jc w:val="thaiDistribute"/>
              <w:rPr>
                <w:rFonts w:ascii="Arial" w:hAnsi="Arial" w:cs="Arial"/>
                <w:color w:val="000000" w:themeColor="text1"/>
                <w:sz w:val="14"/>
                <w:szCs w:val="14"/>
                <w:cs/>
              </w:rPr>
            </w:pPr>
            <w:r w:rsidRPr="00961C80">
              <w:rPr>
                <w:rFonts w:ascii="Arial" w:hAnsi="Arial" w:cs="Arial"/>
                <w:i/>
                <w:iCs/>
                <w:sz w:val="14"/>
                <w:szCs w:val="14"/>
              </w:rPr>
              <w:t>Separate F/S</w:t>
            </w:r>
          </w:p>
        </w:tc>
        <w:tc>
          <w:tcPr>
            <w:tcW w:w="873" w:type="dxa"/>
            <w:vAlign w:val="center"/>
          </w:tcPr>
          <w:p w14:paraId="0E19CB7E" w14:textId="77777777"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p>
        </w:tc>
        <w:tc>
          <w:tcPr>
            <w:tcW w:w="882" w:type="dxa"/>
            <w:vAlign w:val="center"/>
          </w:tcPr>
          <w:p w14:paraId="0EA06616" w14:textId="77777777"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p>
        </w:tc>
        <w:tc>
          <w:tcPr>
            <w:tcW w:w="900" w:type="dxa"/>
            <w:vAlign w:val="center"/>
          </w:tcPr>
          <w:p w14:paraId="3A790E25" w14:textId="77777777"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p>
        </w:tc>
        <w:tc>
          <w:tcPr>
            <w:tcW w:w="837" w:type="dxa"/>
            <w:vAlign w:val="center"/>
          </w:tcPr>
          <w:p w14:paraId="5120651A" w14:textId="77777777" w:rsidR="00ED5D92" w:rsidRPr="00961C80" w:rsidRDefault="00ED5D92" w:rsidP="00641DA3">
            <w:pPr>
              <w:pStyle w:val="ListParagraph"/>
              <w:tabs>
                <w:tab w:val="decimal" w:pos="601"/>
              </w:tabs>
              <w:spacing w:after="0" w:line="360" w:lineRule="auto"/>
              <w:ind w:left="-77" w:right="-80"/>
              <w:contextualSpacing w:val="0"/>
              <w:rPr>
                <w:rFonts w:ascii="Arial" w:hAnsi="Arial" w:cs="Arial"/>
                <w:sz w:val="14"/>
                <w:szCs w:val="14"/>
              </w:rPr>
            </w:pPr>
          </w:p>
        </w:tc>
        <w:tc>
          <w:tcPr>
            <w:tcW w:w="1071" w:type="dxa"/>
            <w:vAlign w:val="center"/>
          </w:tcPr>
          <w:p w14:paraId="62D3711B" w14:textId="77777777" w:rsidR="00ED5D92" w:rsidRPr="00961C80" w:rsidRDefault="00ED5D92" w:rsidP="00641DA3">
            <w:pPr>
              <w:pStyle w:val="ListParagraph"/>
              <w:tabs>
                <w:tab w:val="decimal" w:pos="668"/>
              </w:tabs>
              <w:spacing w:after="0" w:line="360" w:lineRule="auto"/>
              <w:ind w:left="-77" w:right="-80"/>
              <w:contextualSpacing w:val="0"/>
              <w:rPr>
                <w:rFonts w:ascii="Arial" w:hAnsi="Arial" w:cs="Arial"/>
                <w:sz w:val="14"/>
                <w:szCs w:val="14"/>
              </w:rPr>
            </w:pPr>
          </w:p>
        </w:tc>
        <w:tc>
          <w:tcPr>
            <w:tcW w:w="1334" w:type="dxa"/>
            <w:vAlign w:val="center"/>
          </w:tcPr>
          <w:p w14:paraId="64A710C4" w14:textId="77777777" w:rsidR="00ED5D92" w:rsidRPr="00961C80" w:rsidRDefault="00ED5D92" w:rsidP="00641DA3">
            <w:pPr>
              <w:pStyle w:val="ListParagraph"/>
              <w:tabs>
                <w:tab w:val="decimal" w:pos="774"/>
              </w:tabs>
              <w:spacing w:after="0" w:line="360" w:lineRule="auto"/>
              <w:ind w:left="-77" w:right="-80"/>
              <w:contextualSpacing w:val="0"/>
              <w:rPr>
                <w:rFonts w:ascii="Arial" w:hAnsi="Arial" w:cs="Arial"/>
                <w:sz w:val="14"/>
                <w:szCs w:val="14"/>
              </w:rPr>
            </w:pPr>
          </w:p>
        </w:tc>
        <w:tc>
          <w:tcPr>
            <w:tcW w:w="927" w:type="dxa"/>
            <w:vAlign w:val="center"/>
          </w:tcPr>
          <w:p w14:paraId="783B27FC" w14:textId="77777777" w:rsidR="00ED5D92" w:rsidRPr="00961C80" w:rsidRDefault="00ED5D92" w:rsidP="00641DA3">
            <w:pPr>
              <w:pStyle w:val="ListParagraph"/>
              <w:tabs>
                <w:tab w:val="decimal" w:pos="596"/>
              </w:tabs>
              <w:spacing w:after="0" w:line="360" w:lineRule="auto"/>
              <w:ind w:left="-77" w:right="-80"/>
              <w:contextualSpacing w:val="0"/>
              <w:rPr>
                <w:rFonts w:ascii="Arial" w:hAnsi="Arial" w:cs="Arial"/>
                <w:sz w:val="14"/>
                <w:szCs w:val="14"/>
              </w:rPr>
            </w:pPr>
          </w:p>
        </w:tc>
      </w:tr>
      <w:tr w:rsidR="00ED5D92" w:rsidRPr="00961C80" w14:paraId="24B7C277" w14:textId="77777777" w:rsidTr="00E608B1">
        <w:trPr>
          <w:trHeight w:val="66"/>
        </w:trPr>
        <w:tc>
          <w:tcPr>
            <w:tcW w:w="1980" w:type="dxa"/>
          </w:tcPr>
          <w:p w14:paraId="2FA99A6E" w14:textId="77777777" w:rsidR="00ED5D92" w:rsidRPr="00961C80" w:rsidRDefault="00ED5D92" w:rsidP="00641DA3">
            <w:pPr>
              <w:pStyle w:val="ListParagraph"/>
              <w:spacing w:after="0" w:line="360" w:lineRule="auto"/>
              <w:ind w:left="-78" w:right="-71"/>
              <w:contextualSpacing w:val="0"/>
              <w:jc w:val="thaiDistribute"/>
              <w:rPr>
                <w:rFonts w:ascii="Arial" w:hAnsi="Arial" w:cs="Arial"/>
                <w:color w:val="000000" w:themeColor="text1"/>
                <w:sz w:val="14"/>
                <w:szCs w:val="14"/>
                <w:cs/>
              </w:rPr>
            </w:pPr>
            <w:r w:rsidRPr="00961C80">
              <w:rPr>
                <w:rFonts w:ascii="Arial" w:hAnsi="Arial" w:cs="Arial"/>
                <w:color w:val="000000" w:themeColor="text1"/>
                <w:sz w:val="14"/>
                <w:szCs w:val="14"/>
              </w:rPr>
              <w:t xml:space="preserve">As </w:t>
            </w:r>
            <w:proofErr w:type="gramStart"/>
            <w:r w:rsidRPr="00961C80">
              <w:rPr>
                <w:rFonts w:ascii="Arial" w:hAnsi="Arial" w:cs="Arial"/>
                <w:color w:val="000000" w:themeColor="text1"/>
                <w:sz w:val="14"/>
                <w:szCs w:val="14"/>
              </w:rPr>
              <w:t>at</w:t>
            </w:r>
            <w:proofErr w:type="gramEnd"/>
            <w:r w:rsidRPr="00961C80">
              <w:rPr>
                <w:rFonts w:ascii="Arial" w:hAnsi="Arial" w:cs="Arial"/>
                <w:color w:val="000000" w:themeColor="text1"/>
                <w:sz w:val="14"/>
                <w:szCs w:val="14"/>
              </w:rPr>
              <w:t xml:space="preserve"> </w:t>
            </w:r>
            <w:r w:rsidRPr="00961C80">
              <w:rPr>
                <w:rFonts w:ascii="Arial" w:hAnsi="Arial" w:cs="Arial"/>
                <w:color w:val="000000" w:themeColor="text1"/>
                <w:sz w:val="14"/>
                <w:szCs w:val="14"/>
                <w:cs/>
              </w:rPr>
              <w:t>3</w:t>
            </w:r>
            <w:r w:rsidRPr="00961C80">
              <w:rPr>
                <w:rFonts w:ascii="Arial" w:hAnsi="Arial" w:cs="Arial"/>
                <w:color w:val="000000" w:themeColor="text1"/>
                <w:sz w:val="14"/>
                <w:szCs w:val="14"/>
              </w:rPr>
              <w:t>1</w:t>
            </w:r>
            <w:r w:rsidRPr="00961C80">
              <w:rPr>
                <w:rFonts w:ascii="Arial" w:hAnsi="Arial" w:cs="Arial"/>
                <w:color w:val="000000" w:themeColor="text1"/>
                <w:sz w:val="14"/>
                <w:szCs w:val="14"/>
                <w:cs/>
              </w:rPr>
              <w:t xml:space="preserve"> </w:t>
            </w:r>
            <w:r w:rsidRPr="00961C80">
              <w:rPr>
                <w:rFonts w:ascii="Arial" w:hAnsi="Arial" w:cs="Arial"/>
                <w:color w:val="000000" w:themeColor="text1"/>
                <w:sz w:val="14"/>
                <w:szCs w:val="14"/>
              </w:rPr>
              <w:t>December</w:t>
            </w:r>
            <w:r w:rsidRPr="00961C80">
              <w:rPr>
                <w:rFonts w:ascii="Arial" w:hAnsi="Arial" w:cs="Arial"/>
                <w:color w:val="000000" w:themeColor="text1"/>
                <w:sz w:val="14"/>
                <w:szCs w:val="14"/>
                <w:cs/>
              </w:rPr>
              <w:t xml:space="preserve"> </w:t>
            </w:r>
            <w:r w:rsidRPr="00961C80">
              <w:rPr>
                <w:rFonts w:ascii="Arial" w:hAnsi="Arial" w:cs="Arial"/>
                <w:color w:val="000000" w:themeColor="text1"/>
                <w:sz w:val="14"/>
                <w:szCs w:val="14"/>
              </w:rPr>
              <w:t>20</w:t>
            </w:r>
            <w:r w:rsidRPr="00961C80">
              <w:rPr>
                <w:rFonts w:ascii="Arial" w:hAnsi="Arial" w:cs="Arial"/>
                <w:color w:val="000000" w:themeColor="text1"/>
                <w:sz w:val="14"/>
                <w:szCs w:val="14"/>
                <w:cs/>
              </w:rPr>
              <w:t>2</w:t>
            </w:r>
            <w:r w:rsidRPr="00961C80">
              <w:rPr>
                <w:rFonts w:ascii="Arial" w:hAnsi="Arial" w:cs="Arial"/>
                <w:color w:val="000000" w:themeColor="text1"/>
                <w:sz w:val="14"/>
                <w:szCs w:val="14"/>
              </w:rPr>
              <w:t>2</w:t>
            </w:r>
          </w:p>
        </w:tc>
        <w:tc>
          <w:tcPr>
            <w:tcW w:w="873" w:type="dxa"/>
          </w:tcPr>
          <w:p w14:paraId="1896446E" w14:textId="255FE941"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52,539</w:t>
            </w:r>
          </w:p>
        </w:tc>
        <w:tc>
          <w:tcPr>
            <w:tcW w:w="882" w:type="dxa"/>
          </w:tcPr>
          <w:p w14:paraId="57CBFAF7" w14:textId="46D45091"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18,638</w:t>
            </w:r>
          </w:p>
        </w:tc>
        <w:tc>
          <w:tcPr>
            <w:tcW w:w="900" w:type="dxa"/>
          </w:tcPr>
          <w:p w14:paraId="4767A8C0" w14:textId="2739CD4C" w:rsidR="00ED5D92" w:rsidRPr="00961C80" w:rsidRDefault="00ED5D9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10,917</w:t>
            </w:r>
          </w:p>
        </w:tc>
        <w:tc>
          <w:tcPr>
            <w:tcW w:w="837" w:type="dxa"/>
          </w:tcPr>
          <w:p w14:paraId="6EC1B17A" w14:textId="72B8E4DE" w:rsidR="00ED5D92" w:rsidRPr="00961C80" w:rsidRDefault="00ED5D92" w:rsidP="00641DA3">
            <w:pPr>
              <w:pStyle w:val="ListParagraph"/>
              <w:tabs>
                <w:tab w:val="decimal" w:pos="601"/>
              </w:tabs>
              <w:spacing w:after="0" w:line="360" w:lineRule="auto"/>
              <w:ind w:left="-77" w:right="-80"/>
              <w:contextualSpacing w:val="0"/>
              <w:rPr>
                <w:rFonts w:ascii="Arial" w:hAnsi="Arial" w:cs="Arial"/>
                <w:sz w:val="14"/>
                <w:szCs w:val="14"/>
              </w:rPr>
            </w:pPr>
            <w:r w:rsidRPr="00961C80">
              <w:rPr>
                <w:rFonts w:ascii="Arial" w:hAnsi="Arial" w:cs="Arial"/>
                <w:sz w:val="14"/>
                <w:szCs w:val="14"/>
              </w:rPr>
              <w:t>32,750</w:t>
            </w:r>
          </w:p>
        </w:tc>
        <w:tc>
          <w:tcPr>
            <w:tcW w:w="1071" w:type="dxa"/>
          </w:tcPr>
          <w:p w14:paraId="17C28C76" w14:textId="06C749A3" w:rsidR="00ED5D92" w:rsidRPr="00961C80" w:rsidRDefault="00ED5D92" w:rsidP="00641DA3">
            <w:pPr>
              <w:pStyle w:val="ListParagraph"/>
              <w:tabs>
                <w:tab w:val="decimal" w:pos="668"/>
              </w:tabs>
              <w:spacing w:after="0" w:line="360" w:lineRule="auto"/>
              <w:ind w:left="-77" w:right="-80"/>
              <w:contextualSpacing w:val="0"/>
              <w:rPr>
                <w:rFonts w:ascii="Arial" w:hAnsi="Arial" w:cs="Arial"/>
                <w:sz w:val="14"/>
                <w:szCs w:val="14"/>
              </w:rPr>
            </w:pPr>
            <w:r w:rsidRPr="00961C80">
              <w:rPr>
                <w:rFonts w:ascii="Arial" w:hAnsi="Arial" w:cs="Arial"/>
                <w:sz w:val="14"/>
                <w:szCs w:val="14"/>
              </w:rPr>
              <w:t>1,052</w:t>
            </w:r>
          </w:p>
        </w:tc>
        <w:tc>
          <w:tcPr>
            <w:tcW w:w="1334" w:type="dxa"/>
          </w:tcPr>
          <w:p w14:paraId="1D933727" w14:textId="66CF514E" w:rsidR="00ED5D92" w:rsidRPr="00961C80" w:rsidRDefault="00ED5D92" w:rsidP="00641DA3">
            <w:pPr>
              <w:pStyle w:val="ListParagraph"/>
              <w:tabs>
                <w:tab w:val="decimal" w:pos="774"/>
              </w:tabs>
              <w:spacing w:after="0" w:line="360" w:lineRule="auto"/>
              <w:ind w:left="-77" w:right="-80"/>
              <w:contextualSpacing w:val="0"/>
              <w:rPr>
                <w:rFonts w:ascii="Arial" w:hAnsi="Arial" w:cs="Arial"/>
                <w:sz w:val="14"/>
                <w:szCs w:val="14"/>
              </w:rPr>
            </w:pPr>
            <w:r w:rsidRPr="00961C80">
              <w:rPr>
                <w:rFonts w:ascii="Arial" w:hAnsi="Arial" w:cs="Arial"/>
                <w:sz w:val="14"/>
                <w:szCs w:val="14"/>
              </w:rPr>
              <w:t>2,677</w:t>
            </w:r>
          </w:p>
        </w:tc>
        <w:tc>
          <w:tcPr>
            <w:tcW w:w="927" w:type="dxa"/>
          </w:tcPr>
          <w:p w14:paraId="33B7940F" w14:textId="4FF3152A" w:rsidR="00ED5D92" w:rsidRPr="00961C80" w:rsidRDefault="00ED5D92" w:rsidP="00641DA3">
            <w:pPr>
              <w:pStyle w:val="ListParagraph"/>
              <w:tabs>
                <w:tab w:val="decimal" w:pos="596"/>
              </w:tabs>
              <w:spacing w:after="0" w:line="360" w:lineRule="auto"/>
              <w:ind w:left="-77" w:right="-80"/>
              <w:contextualSpacing w:val="0"/>
              <w:rPr>
                <w:rFonts w:ascii="Arial" w:hAnsi="Arial" w:cs="Arial"/>
                <w:sz w:val="14"/>
                <w:szCs w:val="14"/>
              </w:rPr>
            </w:pPr>
            <w:r w:rsidRPr="00961C80">
              <w:rPr>
                <w:rFonts w:ascii="Arial" w:hAnsi="Arial" w:cs="Arial"/>
                <w:sz w:val="14"/>
                <w:szCs w:val="14"/>
              </w:rPr>
              <w:t>118,573</w:t>
            </w:r>
          </w:p>
        </w:tc>
      </w:tr>
      <w:tr w:rsidR="00C90E22" w:rsidRPr="00961C80" w14:paraId="1C3B16DB" w14:textId="77777777" w:rsidTr="001E155F">
        <w:trPr>
          <w:trHeight w:val="51"/>
        </w:trPr>
        <w:tc>
          <w:tcPr>
            <w:tcW w:w="1980" w:type="dxa"/>
          </w:tcPr>
          <w:p w14:paraId="38AC1FDB" w14:textId="2CD68395" w:rsidR="00C90E22" w:rsidRPr="00961C80" w:rsidRDefault="00C90E22" w:rsidP="00641DA3">
            <w:pPr>
              <w:pStyle w:val="ListParagraph"/>
              <w:spacing w:after="0" w:line="360" w:lineRule="auto"/>
              <w:ind w:left="-78" w:right="-71"/>
              <w:contextualSpacing w:val="0"/>
              <w:jc w:val="thaiDistribute"/>
              <w:rPr>
                <w:rFonts w:ascii="Arial" w:hAnsi="Arial" w:cs="Arial"/>
                <w:color w:val="000000" w:themeColor="text1"/>
                <w:sz w:val="14"/>
                <w:szCs w:val="14"/>
                <w:cs/>
              </w:rPr>
            </w:pPr>
            <w:r w:rsidRPr="00961C80">
              <w:rPr>
                <w:rFonts w:ascii="Arial" w:hAnsi="Arial" w:cs="Arial"/>
                <w:color w:val="000000" w:themeColor="text1"/>
                <w:sz w:val="14"/>
                <w:szCs w:val="14"/>
              </w:rPr>
              <w:t xml:space="preserve">As </w:t>
            </w:r>
            <w:proofErr w:type="gramStart"/>
            <w:r w:rsidRPr="00961C80">
              <w:rPr>
                <w:rFonts w:ascii="Arial" w:hAnsi="Arial" w:cs="Arial"/>
                <w:color w:val="000000" w:themeColor="text1"/>
                <w:sz w:val="14"/>
                <w:szCs w:val="14"/>
              </w:rPr>
              <w:t>at</w:t>
            </w:r>
            <w:proofErr w:type="gramEnd"/>
            <w:r w:rsidRPr="00961C80">
              <w:rPr>
                <w:rFonts w:ascii="Arial" w:hAnsi="Arial" w:cs="Arial"/>
                <w:color w:val="000000" w:themeColor="text1"/>
                <w:sz w:val="14"/>
                <w:szCs w:val="14"/>
              </w:rPr>
              <w:t xml:space="preserve"> </w:t>
            </w:r>
            <w:r w:rsidRPr="00961C80">
              <w:rPr>
                <w:rFonts w:ascii="Arial" w:hAnsi="Arial" w:cs="Arial"/>
                <w:color w:val="000000" w:themeColor="text1"/>
                <w:sz w:val="14"/>
                <w:szCs w:val="14"/>
                <w:cs/>
              </w:rPr>
              <w:t>3</w:t>
            </w:r>
            <w:r w:rsidRPr="00961C80">
              <w:rPr>
                <w:rFonts w:ascii="Arial" w:hAnsi="Arial" w:cs="Arial"/>
                <w:color w:val="000000" w:themeColor="text1"/>
                <w:sz w:val="14"/>
                <w:szCs w:val="14"/>
              </w:rPr>
              <w:t>0 September 2023</w:t>
            </w:r>
          </w:p>
        </w:tc>
        <w:tc>
          <w:tcPr>
            <w:tcW w:w="873" w:type="dxa"/>
          </w:tcPr>
          <w:p w14:paraId="3E4ED91E" w14:textId="0037EFA6" w:rsidR="00C90E22" w:rsidRPr="00961C80" w:rsidRDefault="00C90E2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77,077</w:t>
            </w:r>
          </w:p>
        </w:tc>
        <w:tc>
          <w:tcPr>
            <w:tcW w:w="882" w:type="dxa"/>
          </w:tcPr>
          <w:p w14:paraId="71EC3574" w14:textId="7CF15A57" w:rsidR="00C90E22" w:rsidRPr="00961C80" w:rsidRDefault="00C90E2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20,899</w:t>
            </w:r>
          </w:p>
        </w:tc>
        <w:tc>
          <w:tcPr>
            <w:tcW w:w="900" w:type="dxa"/>
          </w:tcPr>
          <w:p w14:paraId="0DCB9004" w14:textId="5223ADCC" w:rsidR="00C90E22" w:rsidRPr="00961C80" w:rsidRDefault="00C90E22" w:rsidP="00641DA3">
            <w:pPr>
              <w:pStyle w:val="ListParagraph"/>
              <w:tabs>
                <w:tab w:val="decimal" w:pos="516"/>
              </w:tabs>
              <w:spacing w:after="0" w:line="360" w:lineRule="auto"/>
              <w:ind w:left="-77" w:right="-80"/>
              <w:contextualSpacing w:val="0"/>
              <w:rPr>
                <w:rFonts w:ascii="Arial" w:hAnsi="Arial" w:cs="Arial"/>
                <w:sz w:val="14"/>
                <w:szCs w:val="14"/>
              </w:rPr>
            </w:pPr>
            <w:r w:rsidRPr="00961C80">
              <w:rPr>
                <w:rFonts w:ascii="Arial" w:hAnsi="Arial" w:cs="Arial"/>
                <w:sz w:val="14"/>
                <w:szCs w:val="14"/>
              </w:rPr>
              <w:t>21,633</w:t>
            </w:r>
          </w:p>
        </w:tc>
        <w:tc>
          <w:tcPr>
            <w:tcW w:w="837" w:type="dxa"/>
          </w:tcPr>
          <w:p w14:paraId="55609A15" w14:textId="3DCF4C71" w:rsidR="00C90E22" w:rsidRPr="00961C80" w:rsidRDefault="00C90E22" w:rsidP="00641DA3">
            <w:pPr>
              <w:pStyle w:val="ListParagraph"/>
              <w:tabs>
                <w:tab w:val="decimal" w:pos="601"/>
              </w:tabs>
              <w:spacing w:after="0" w:line="360" w:lineRule="auto"/>
              <w:ind w:left="-77" w:right="-80"/>
              <w:contextualSpacing w:val="0"/>
              <w:rPr>
                <w:rFonts w:ascii="Arial" w:hAnsi="Arial" w:cs="Arial"/>
                <w:sz w:val="14"/>
                <w:szCs w:val="14"/>
              </w:rPr>
            </w:pPr>
            <w:r w:rsidRPr="00961C80">
              <w:rPr>
                <w:rFonts w:ascii="Arial" w:hAnsi="Arial" w:cs="Arial"/>
                <w:sz w:val="14"/>
                <w:szCs w:val="14"/>
              </w:rPr>
              <w:t>52,735</w:t>
            </w:r>
          </w:p>
        </w:tc>
        <w:tc>
          <w:tcPr>
            <w:tcW w:w="1071" w:type="dxa"/>
          </w:tcPr>
          <w:p w14:paraId="7603ED0B" w14:textId="54B46304" w:rsidR="00C90E22" w:rsidRPr="00961C80" w:rsidRDefault="00C90E22" w:rsidP="00641DA3">
            <w:pPr>
              <w:pStyle w:val="ListParagraph"/>
              <w:tabs>
                <w:tab w:val="decimal" w:pos="668"/>
              </w:tabs>
              <w:spacing w:after="0" w:line="360" w:lineRule="auto"/>
              <w:ind w:left="-77" w:right="-80"/>
              <w:contextualSpacing w:val="0"/>
              <w:rPr>
                <w:rFonts w:ascii="Arial" w:hAnsi="Arial" w:cs="Arial"/>
                <w:sz w:val="14"/>
                <w:szCs w:val="14"/>
              </w:rPr>
            </w:pPr>
            <w:r w:rsidRPr="00961C80">
              <w:rPr>
                <w:rFonts w:ascii="Arial" w:hAnsi="Arial" w:cs="Arial"/>
                <w:sz w:val="14"/>
                <w:szCs w:val="14"/>
              </w:rPr>
              <w:t>28,427</w:t>
            </w:r>
          </w:p>
        </w:tc>
        <w:tc>
          <w:tcPr>
            <w:tcW w:w="1334" w:type="dxa"/>
          </w:tcPr>
          <w:p w14:paraId="0FA9C1E6" w14:textId="274773BC" w:rsidR="00C90E22" w:rsidRPr="00961C80" w:rsidRDefault="00C90E22" w:rsidP="00641DA3">
            <w:pPr>
              <w:pStyle w:val="ListParagraph"/>
              <w:tabs>
                <w:tab w:val="decimal" w:pos="774"/>
              </w:tabs>
              <w:spacing w:after="0" w:line="360" w:lineRule="auto"/>
              <w:ind w:left="-77" w:right="-80"/>
              <w:contextualSpacing w:val="0"/>
              <w:rPr>
                <w:rFonts w:ascii="Arial" w:hAnsi="Arial" w:cs="Arial"/>
                <w:sz w:val="14"/>
                <w:szCs w:val="14"/>
              </w:rPr>
            </w:pPr>
            <w:r w:rsidRPr="00961C80">
              <w:rPr>
                <w:rFonts w:ascii="Arial" w:hAnsi="Arial" w:cs="Arial"/>
                <w:sz w:val="14"/>
                <w:szCs w:val="14"/>
              </w:rPr>
              <w:t>919</w:t>
            </w:r>
          </w:p>
        </w:tc>
        <w:tc>
          <w:tcPr>
            <w:tcW w:w="927" w:type="dxa"/>
          </w:tcPr>
          <w:p w14:paraId="7E80549D" w14:textId="7B2FC09F" w:rsidR="00C90E22" w:rsidRPr="00961C80" w:rsidRDefault="00C90E22" w:rsidP="00641DA3">
            <w:pPr>
              <w:pStyle w:val="ListParagraph"/>
              <w:tabs>
                <w:tab w:val="decimal" w:pos="596"/>
              </w:tabs>
              <w:spacing w:after="0" w:line="360" w:lineRule="auto"/>
              <w:ind w:left="-77" w:right="-80"/>
              <w:contextualSpacing w:val="0"/>
              <w:rPr>
                <w:rFonts w:ascii="Arial" w:hAnsi="Arial" w:cs="Arial"/>
                <w:sz w:val="14"/>
                <w:szCs w:val="14"/>
              </w:rPr>
            </w:pPr>
            <w:r w:rsidRPr="00961C80">
              <w:rPr>
                <w:rFonts w:ascii="Arial" w:hAnsi="Arial" w:cs="Arial"/>
                <w:sz w:val="14"/>
                <w:szCs w:val="14"/>
              </w:rPr>
              <w:t>201,690</w:t>
            </w:r>
          </w:p>
        </w:tc>
      </w:tr>
    </w:tbl>
    <w:p w14:paraId="21E880F0"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2C313B5A" w14:textId="77777777" w:rsidR="002D6C89" w:rsidRPr="00961C80" w:rsidRDefault="002D6C89" w:rsidP="00641DA3">
      <w:pPr>
        <w:pStyle w:val="ListParagraph"/>
        <w:autoSpaceDE w:val="0"/>
        <w:autoSpaceDN w:val="0"/>
        <w:adjustRightInd w:val="0"/>
        <w:spacing w:after="0" w:line="360" w:lineRule="auto"/>
        <w:ind w:left="360"/>
        <w:contextualSpacing w:val="0"/>
        <w:jc w:val="thaiDistribute"/>
        <w:rPr>
          <w:rFonts w:ascii="Arial" w:hAnsi="Arial" w:cstheme="minorBidi"/>
          <w:color w:val="000000"/>
          <w:sz w:val="20"/>
          <w:szCs w:val="20"/>
        </w:rPr>
      </w:pPr>
    </w:p>
    <w:p w14:paraId="6A45C61D" w14:textId="77AF4E69" w:rsidR="002D6C89" w:rsidRPr="00961C80" w:rsidRDefault="002D6C89" w:rsidP="00641DA3">
      <w:pPr>
        <w:pStyle w:val="ListParagraph"/>
        <w:autoSpaceDE w:val="0"/>
        <w:autoSpaceDN w:val="0"/>
        <w:adjustRightInd w:val="0"/>
        <w:spacing w:after="0" w:line="360" w:lineRule="auto"/>
        <w:ind w:left="360"/>
        <w:contextualSpacing w:val="0"/>
        <w:jc w:val="thaiDistribute"/>
        <w:rPr>
          <w:rFonts w:ascii="Arial" w:hAnsi="Arial" w:cstheme="minorBidi"/>
          <w:color w:val="000000"/>
          <w:sz w:val="20"/>
          <w:szCs w:val="20"/>
        </w:rPr>
      </w:pPr>
    </w:p>
    <w:p w14:paraId="1B601978" w14:textId="50BDC5DE" w:rsidR="000C09BB" w:rsidRPr="00961C80" w:rsidRDefault="000C09BB" w:rsidP="00641DA3">
      <w:pPr>
        <w:pStyle w:val="ListParagraph"/>
        <w:autoSpaceDE w:val="0"/>
        <w:autoSpaceDN w:val="0"/>
        <w:adjustRightInd w:val="0"/>
        <w:spacing w:after="0" w:line="360" w:lineRule="auto"/>
        <w:ind w:left="360"/>
        <w:contextualSpacing w:val="0"/>
        <w:jc w:val="thaiDistribute"/>
        <w:rPr>
          <w:rFonts w:ascii="Arial" w:hAnsi="Arial" w:cstheme="minorBidi"/>
          <w:color w:val="000000"/>
          <w:sz w:val="20"/>
          <w:szCs w:val="20"/>
        </w:rPr>
      </w:pPr>
    </w:p>
    <w:p w14:paraId="1B5CB51C" w14:textId="77777777" w:rsidR="000C09BB" w:rsidRPr="00961C80" w:rsidRDefault="000C09BB" w:rsidP="00641DA3">
      <w:pPr>
        <w:pStyle w:val="ListParagraph"/>
        <w:autoSpaceDE w:val="0"/>
        <w:autoSpaceDN w:val="0"/>
        <w:adjustRightInd w:val="0"/>
        <w:spacing w:after="0" w:line="360" w:lineRule="auto"/>
        <w:ind w:left="360"/>
        <w:contextualSpacing w:val="0"/>
        <w:jc w:val="thaiDistribute"/>
        <w:rPr>
          <w:rFonts w:ascii="Arial" w:hAnsi="Arial" w:cstheme="minorBidi"/>
          <w:color w:val="000000"/>
          <w:sz w:val="20"/>
          <w:szCs w:val="20"/>
        </w:rPr>
      </w:pPr>
    </w:p>
    <w:p w14:paraId="2C28F1DF" w14:textId="11CE45D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color w:val="000000"/>
          <w:sz w:val="20"/>
          <w:szCs w:val="20"/>
        </w:rPr>
      </w:pPr>
      <w:r w:rsidRPr="00961C80">
        <w:rPr>
          <w:rFonts w:ascii="Arial" w:hAnsi="Arial" w:cs="Arial"/>
          <w:color w:val="000000"/>
          <w:sz w:val="20"/>
          <w:szCs w:val="20"/>
        </w:rPr>
        <w:lastRenderedPageBreak/>
        <w:t xml:space="preserve">Performance obligations of contract balances as </w:t>
      </w:r>
      <w:proofErr w:type="gramStart"/>
      <w:r w:rsidRPr="00961C80">
        <w:rPr>
          <w:rFonts w:ascii="Arial" w:hAnsi="Arial" w:cs="Arial"/>
          <w:color w:val="000000"/>
          <w:sz w:val="20"/>
          <w:szCs w:val="20"/>
        </w:rPr>
        <w:t>at</w:t>
      </w:r>
      <w:proofErr w:type="gramEnd"/>
      <w:r w:rsidRPr="00961C80">
        <w:rPr>
          <w:rFonts w:ascii="Arial" w:hAnsi="Arial" w:cs="Arial"/>
          <w:color w:val="000000"/>
          <w:sz w:val="20"/>
          <w:szCs w:val="20"/>
        </w:rPr>
        <w:t xml:space="preserve"> 30 </w:t>
      </w:r>
      <w:r w:rsidR="001C1A49" w:rsidRPr="00961C80">
        <w:rPr>
          <w:rFonts w:ascii="Arial" w:hAnsi="Arial" w:cs="Arial"/>
          <w:color w:val="000000"/>
          <w:sz w:val="20"/>
          <w:szCs w:val="20"/>
        </w:rPr>
        <w:t>September</w:t>
      </w:r>
      <w:r w:rsidRPr="00961C80">
        <w:rPr>
          <w:rFonts w:ascii="Arial" w:hAnsi="Arial" w:cs="Arial"/>
          <w:color w:val="000000"/>
          <w:sz w:val="20"/>
          <w:szCs w:val="20"/>
        </w:rPr>
        <w:t xml:space="preserve"> 2023</w:t>
      </w:r>
    </w:p>
    <w:p w14:paraId="39D3BD05"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0B074DD3"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961C80">
        <w:rPr>
          <w:rFonts w:ascii="Arial" w:hAnsi="Arial" w:cs="Arial"/>
          <w:i/>
          <w:iCs/>
          <w:color w:val="000000"/>
          <w:sz w:val="20"/>
          <w:szCs w:val="20"/>
        </w:rPr>
        <w:t>Consolidated F/S</w:t>
      </w:r>
    </w:p>
    <w:tbl>
      <w:tblPr>
        <w:tblW w:w="8838"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1908"/>
        <w:gridCol w:w="1134"/>
        <w:gridCol w:w="1314"/>
        <w:gridCol w:w="1386"/>
        <w:gridCol w:w="1278"/>
        <w:gridCol w:w="909"/>
        <w:gridCol w:w="909"/>
      </w:tblGrid>
      <w:tr w:rsidR="00C90E22" w:rsidRPr="00961C80" w14:paraId="6B3A22BB" w14:textId="77777777" w:rsidTr="00C90E22">
        <w:tc>
          <w:tcPr>
            <w:tcW w:w="1908" w:type="dxa"/>
          </w:tcPr>
          <w:p w14:paraId="3241456F" w14:textId="77777777" w:rsidR="00C90E22" w:rsidRPr="00961C80" w:rsidRDefault="00C90E22" w:rsidP="00641DA3">
            <w:pPr>
              <w:pBdr>
                <w:top w:val="nil"/>
                <w:left w:val="nil"/>
                <w:bottom w:val="nil"/>
                <w:right w:val="nil"/>
                <w:between w:val="nil"/>
              </w:pBdr>
              <w:spacing w:line="360" w:lineRule="auto"/>
              <w:jc w:val="both"/>
              <w:rPr>
                <w:rFonts w:eastAsia="Arial" w:cs="Arial"/>
                <w:b/>
                <w:color w:val="000000"/>
                <w:sz w:val="13"/>
                <w:szCs w:val="13"/>
              </w:rPr>
            </w:pPr>
          </w:p>
        </w:tc>
        <w:tc>
          <w:tcPr>
            <w:tcW w:w="1134" w:type="dxa"/>
          </w:tcPr>
          <w:p w14:paraId="0D118C7E" w14:textId="77777777" w:rsidR="00C90E22" w:rsidRPr="00961C80" w:rsidRDefault="00C90E22" w:rsidP="00641DA3">
            <w:pPr>
              <w:pBdr>
                <w:top w:val="nil"/>
                <w:left w:val="nil"/>
                <w:bottom w:val="nil"/>
                <w:right w:val="nil"/>
                <w:between w:val="nil"/>
              </w:pBdr>
              <w:spacing w:line="360" w:lineRule="auto"/>
              <w:jc w:val="center"/>
              <w:rPr>
                <w:rFonts w:eastAsia="Arial" w:cs="Arial"/>
                <w:color w:val="000000"/>
                <w:sz w:val="13"/>
                <w:szCs w:val="13"/>
              </w:rPr>
            </w:pPr>
          </w:p>
        </w:tc>
        <w:tc>
          <w:tcPr>
            <w:tcW w:w="1314" w:type="dxa"/>
            <w:vAlign w:val="center"/>
          </w:tcPr>
          <w:p w14:paraId="75477717" w14:textId="77777777" w:rsidR="00C90E22" w:rsidRPr="00961C80" w:rsidRDefault="00C90E22" w:rsidP="00641DA3">
            <w:pPr>
              <w:pBdr>
                <w:top w:val="nil"/>
                <w:left w:val="nil"/>
                <w:bottom w:val="nil"/>
                <w:right w:val="nil"/>
                <w:between w:val="nil"/>
              </w:pBdr>
              <w:spacing w:line="360" w:lineRule="auto"/>
              <w:jc w:val="center"/>
              <w:rPr>
                <w:rFonts w:eastAsia="Arial" w:cs="Arial"/>
                <w:color w:val="000000"/>
                <w:sz w:val="13"/>
                <w:szCs w:val="13"/>
              </w:rPr>
            </w:pPr>
          </w:p>
        </w:tc>
        <w:tc>
          <w:tcPr>
            <w:tcW w:w="1386" w:type="dxa"/>
          </w:tcPr>
          <w:p w14:paraId="51B0ABD5" w14:textId="77777777" w:rsidR="00C90E22" w:rsidRPr="00961C80" w:rsidRDefault="00C90E22" w:rsidP="00641DA3">
            <w:pPr>
              <w:pBdr>
                <w:top w:val="nil"/>
                <w:left w:val="nil"/>
                <w:bottom w:val="nil"/>
                <w:right w:val="nil"/>
                <w:between w:val="nil"/>
              </w:pBdr>
              <w:spacing w:line="360" w:lineRule="auto"/>
              <w:jc w:val="center"/>
              <w:rPr>
                <w:rFonts w:eastAsia="Arial" w:cs="Arial"/>
                <w:color w:val="000000"/>
                <w:sz w:val="13"/>
                <w:szCs w:val="13"/>
              </w:rPr>
            </w:pPr>
          </w:p>
        </w:tc>
        <w:tc>
          <w:tcPr>
            <w:tcW w:w="1278" w:type="dxa"/>
          </w:tcPr>
          <w:p w14:paraId="01BCFB9A" w14:textId="77777777" w:rsidR="00C90E22" w:rsidRPr="00961C80" w:rsidRDefault="00C90E22" w:rsidP="00641DA3">
            <w:pPr>
              <w:pBdr>
                <w:top w:val="nil"/>
                <w:left w:val="nil"/>
                <w:bottom w:val="nil"/>
                <w:right w:val="nil"/>
                <w:between w:val="nil"/>
              </w:pBdr>
              <w:spacing w:line="360" w:lineRule="auto"/>
              <w:jc w:val="center"/>
              <w:rPr>
                <w:rFonts w:eastAsia="Arial" w:cs="Arial"/>
                <w:color w:val="000000"/>
                <w:sz w:val="13"/>
                <w:szCs w:val="13"/>
              </w:rPr>
            </w:pPr>
          </w:p>
        </w:tc>
        <w:tc>
          <w:tcPr>
            <w:tcW w:w="909" w:type="dxa"/>
          </w:tcPr>
          <w:p w14:paraId="1B45E533" w14:textId="77777777" w:rsidR="00C90E22" w:rsidRPr="00961C80" w:rsidRDefault="00C90E22" w:rsidP="00641DA3">
            <w:pPr>
              <w:pBdr>
                <w:top w:val="nil"/>
                <w:left w:val="nil"/>
                <w:bottom w:val="nil"/>
                <w:right w:val="nil"/>
                <w:between w:val="nil"/>
              </w:pBdr>
              <w:tabs>
                <w:tab w:val="clear" w:pos="680"/>
              </w:tabs>
              <w:spacing w:line="360" w:lineRule="auto"/>
              <w:ind w:right="-58"/>
              <w:jc w:val="right"/>
              <w:rPr>
                <w:rFonts w:eastAsia="Arial" w:cs="Arial"/>
                <w:color w:val="000000"/>
                <w:sz w:val="13"/>
                <w:szCs w:val="13"/>
              </w:rPr>
            </w:pPr>
          </w:p>
        </w:tc>
        <w:tc>
          <w:tcPr>
            <w:tcW w:w="909" w:type="dxa"/>
          </w:tcPr>
          <w:p w14:paraId="4A0CE1AA" w14:textId="659EE1B6" w:rsidR="00C90E22" w:rsidRPr="00961C80" w:rsidRDefault="00C90E22" w:rsidP="00641DA3">
            <w:pPr>
              <w:pBdr>
                <w:top w:val="nil"/>
                <w:left w:val="nil"/>
                <w:bottom w:val="nil"/>
                <w:right w:val="nil"/>
                <w:between w:val="nil"/>
              </w:pBdr>
              <w:tabs>
                <w:tab w:val="clear" w:pos="680"/>
              </w:tabs>
              <w:spacing w:line="360" w:lineRule="auto"/>
              <w:ind w:right="-58"/>
              <w:jc w:val="right"/>
              <w:rPr>
                <w:rFonts w:eastAsia="Arial" w:cs="Arial"/>
                <w:color w:val="000000"/>
                <w:sz w:val="13"/>
                <w:szCs w:val="13"/>
              </w:rPr>
            </w:pPr>
            <w:r w:rsidRPr="00961C80">
              <w:rPr>
                <w:rFonts w:eastAsia="Arial" w:cs="Arial"/>
                <w:color w:val="000000"/>
                <w:sz w:val="13"/>
                <w:szCs w:val="13"/>
              </w:rPr>
              <w:t>(</w:t>
            </w:r>
            <w:proofErr w:type="gramStart"/>
            <w:r w:rsidRPr="00961C80">
              <w:rPr>
                <w:rFonts w:eastAsia="Arial" w:cs="Arial"/>
                <w:color w:val="000000"/>
                <w:sz w:val="13"/>
                <w:szCs w:val="13"/>
              </w:rPr>
              <w:t>Unit :</w:t>
            </w:r>
            <w:proofErr w:type="gramEnd"/>
            <w:r w:rsidRPr="00961C80">
              <w:rPr>
                <w:rFonts w:eastAsia="Arial" w:cs="Arial"/>
                <w:color w:val="000000"/>
                <w:sz w:val="13"/>
                <w:szCs w:val="13"/>
              </w:rPr>
              <w:t xml:space="preserve"> Baht)</w:t>
            </w:r>
          </w:p>
        </w:tc>
      </w:tr>
      <w:tr w:rsidR="00C90E22" w:rsidRPr="00961C80" w14:paraId="1A69018A" w14:textId="77777777" w:rsidTr="00C90E22">
        <w:tc>
          <w:tcPr>
            <w:tcW w:w="1908" w:type="dxa"/>
          </w:tcPr>
          <w:p w14:paraId="305346F6" w14:textId="77777777" w:rsidR="00C90E22" w:rsidRPr="00961C80" w:rsidRDefault="00C90E22" w:rsidP="00641DA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05D61BEB" w14:textId="77777777" w:rsidR="00C90E22" w:rsidRPr="00961C80" w:rsidRDefault="00C90E22" w:rsidP="00641DA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961C80">
              <w:rPr>
                <w:rFonts w:eastAsia="Arial" w:cs="Arial"/>
                <w:b/>
                <w:color w:val="000000"/>
                <w:sz w:val="13"/>
                <w:szCs w:val="13"/>
              </w:rPr>
              <w:t>Contract balances</w:t>
            </w:r>
          </w:p>
        </w:tc>
        <w:tc>
          <w:tcPr>
            <w:tcW w:w="1134" w:type="dxa"/>
            <w:tcBorders>
              <w:bottom w:val="nil"/>
            </w:tcBorders>
          </w:tcPr>
          <w:p w14:paraId="01F9C3F7" w14:textId="77777777" w:rsidR="00C90E22" w:rsidRPr="00961C80" w:rsidRDefault="00C90E22"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961C80">
              <w:rPr>
                <w:rFonts w:cs="Arial"/>
                <w:b/>
                <w:bCs/>
                <w:sz w:val="13"/>
                <w:szCs w:val="13"/>
              </w:rPr>
              <w:t>Management Consulting</w:t>
            </w:r>
          </w:p>
        </w:tc>
        <w:tc>
          <w:tcPr>
            <w:tcW w:w="1314" w:type="dxa"/>
            <w:tcBorders>
              <w:bottom w:val="nil"/>
            </w:tcBorders>
            <w:vAlign w:val="center"/>
          </w:tcPr>
          <w:p w14:paraId="65DF9A0B" w14:textId="77777777" w:rsidR="00C90E22" w:rsidRPr="00961C80" w:rsidRDefault="00C90E22"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961C80">
              <w:rPr>
                <w:rFonts w:cs="Arial"/>
                <w:b/>
                <w:bCs/>
                <w:sz w:val="13"/>
                <w:szCs w:val="13"/>
              </w:rPr>
              <w:t>Digital Excellence and Delivery</w:t>
            </w:r>
          </w:p>
        </w:tc>
        <w:tc>
          <w:tcPr>
            <w:tcW w:w="1386" w:type="dxa"/>
            <w:tcBorders>
              <w:bottom w:val="nil"/>
            </w:tcBorders>
          </w:tcPr>
          <w:p w14:paraId="4E25847E" w14:textId="33F438DB" w:rsidR="00C90E22" w:rsidRPr="00961C80" w:rsidRDefault="00C90E22"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961C80">
              <w:rPr>
                <w:rFonts w:cs="Arial"/>
                <w:b/>
                <w:bCs/>
                <w:sz w:val="13"/>
                <w:szCs w:val="13"/>
              </w:rPr>
              <w:t xml:space="preserve">Strategic </w:t>
            </w:r>
            <w:r w:rsidR="000A4A7A" w:rsidRPr="00961C80">
              <w:rPr>
                <w:rFonts w:cs="Arial"/>
                <w:b/>
                <w:bCs/>
                <w:sz w:val="13"/>
                <w:szCs w:val="13"/>
              </w:rPr>
              <w:t>P</w:t>
            </w:r>
            <w:r w:rsidRPr="00961C80">
              <w:rPr>
                <w:rFonts w:cs="Arial"/>
                <w:b/>
                <w:bCs/>
                <w:sz w:val="13"/>
                <w:szCs w:val="13"/>
              </w:rPr>
              <w:t xml:space="preserve">roject </w:t>
            </w:r>
            <w:r w:rsidR="000A4A7A" w:rsidRPr="00961C80">
              <w:rPr>
                <w:rFonts w:cs="Arial"/>
                <w:b/>
                <w:bCs/>
                <w:sz w:val="13"/>
                <w:szCs w:val="13"/>
              </w:rPr>
              <w:t>M</w:t>
            </w:r>
            <w:r w:rsidRPr="00961C80">
              <w:rPr>
                <w:rFonts w:cs="Arial"/>
                <w:b/>
                <w:bCs/>
                <w:sz w:val="13"/>
                <w:szCs w:val="13"/>
              </w:rPr>
              <w:t xml:space="preserve">anagement </w:t>
            </w:r>
            <w:r w:rsidR="000A4A7A" w:rsidRPr="00961C80">
              <w:rPr>
                <w:rFonts w:cs="Arial"/>
                <w:b/>
                <w:bCs/>
                <w:sz w:val="13"/>
                <w:szCs w:val="13"/>
              </w:rPr>
              <w:t>O</w:t>
            </w:r>
            <w:r w:rsidRPr="00961C80">
              <w:rPr>
                <w:rFonts w:cs="Arial"/>
                <w:b/>
                <w:bCs/>
                <w:sz w:val="13"/>
                <w:szCs w:val="13"/>
              </w:rPr>
              <w:t>ffice</w:t>
            </w:r>
          </w:p>
        </w:tc>
        <w:tc>
          <w:tcPr>
            <w:tcW w:w="1278" w:type="dxa"/>
            <w:tcBorders>
              <w:bottom w:val="nil"/>
            </w:tcBorders>
          </w:tcPr>
          <w:p w14:paraId="1058C738" w14:textId="27F6C066" w:rsidR="00C90E22" w:rsidRPr="00961C80" w:rsidRDefault="00C90E22"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pacing w:val="-2"/>
                <w:sz w:val="13"/>
                <w:szCs w:val="13"/>
              </w:rPr>
            </w:pPr>
            <w:r w:rsidRPr="00961C80">
              <w:rPr>
                <w:rFonts w:eastAsia="Arial" w:cs="Arial"/>
                <w:b/>
                <w:color w:val="000000"/>
                <w:spacing w:val="-2"/>
                <w:sz w:val="13"/>
                <w:szCs w:val="13"/>
              </w:rPr>
              <w:t xml:space="preserve">Big </w:t>
            </w:r>
            <w:r w:rsidR="000A4A7A" w:rsidRPr="00961C80">
              <w:rPr>
                <w:rFonts w:eastAsia="Arial" w:cs="Arial"/>
                <w:b/>
                <w:color w:val="000000"/>
                <w:spacing w:val="-2"/>
                <w:sz w:val="13"/>
                <w:szCs w:val="13"/>
              </w:rPr>
              <w:t>D</w:t>
            </w:r>
            <w:r w:rsidRPr="00961C80">
              <w:rPr>
                <w:rFonts w:eastAsia="Arial" w:cs="Arial"/>
                <w:b/>
                <w:color w:val="000000"/>
                <w:spacing w:val="-2"/>
                <w:sz w:val="13"/>
                <w:szCs w:val="13"/>
              </w:rPr>
              <w:t xml:space="preserve">ata and </w:t>
            </w:r>
            <w:r w:rsidR="000A4A7A" w:rsidRPr="00961C80">
              <w:rPr>
                <w:rFonts w:eastAsia="Arial" w:cs="Arial"/>
                <w:b/>
                <w:color w:val="000000"/>
                <w:spacing w:val="-2"/>
                <w:sz w:val="13"/>
                <w:szCs w:val="13"/>
              </w:rPr>
              <w:t>A</w:t>
            </w:r>
            <w:r w:rsidRPr="00961C80">
              <w:rPr>
                <w:rFonts w:eastAsia="Arial" w:cs="Arial"/>
                <w:b/>
                <w:color w:val="000000"/>
                <w:spacing w:val="-2"/>
                <w:sz w:val="13"/>
                <w:szCs w:val="13"/>
              </w:rPr>
              <w:t xml:space="preserve">dvance </w:t>
            </w:r>
            <w:r w:rsidR="000A4A7A" w:rsidRPr="00961C80">
              <w:rPr>
                <w:rFonts w:eastAsia="Arial" w:cs="Arial"/>
                <w:b/>
                <w:color w:val="000000"/>
                <w:spacing w:val="-2"/>
                <w:sz w:val="13"/>
                <w:szCs w:val="13"/>
              </w:rPr>
              <w:t>A</w:t>
            </w:r>
            <w:r w:rsidRPr="00961C80">
              <w:rPr>
                <w:rFonts w:eastAsia="Arial" w:cs="Arial"/>
                <w:b/>
                <w:color w:val="000000"/>
                <w:spacing w:val="-2"/>
                <w:sz w:val="13"/>
                <w:szCs w:val="13"/>
              </w:rPr>
              <w:t>nalytics</w:t>
            </w:r>
          </w:p>
        </w:tc>
        <w:tc>
          <w:tcPr>
            <w:tcW w:w="909" w:type="dxa"/>
            <w:tcBorders>
              <w:bottom w:val="nil"/>
            </w:tcBorders>
          </w:tcPr>
          <w:p w14:paraId="6FEBA7C9" w14:textId="77777777" w:rsidR="00C90E22" w:rsidRPr="00961C80" w:rsidRDefault="00C90E22"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59DC6A35" w14:textId="1B459436" w:rsidR="00C90E22" w:rsidRPr="00961C80" w:rsidRDefault="00C90E22"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961C80">
              <w:rPr>
                <w:rFonts w:eastAsia="Arial" w:cs="Arial"/>
                <w:b/>
                <w:color w:val="000000"/>
                <w:sz w:val="13"/>
                <w:szCs w:val="13"/>
              </w:rPr>
              <w:t>Other</w:t>
            </w:r>
          </w:p>
        </w:tc>
        <w:tc>
          <w:tcPr>
            <w:tcW w:w="909" w:type="dxa"/>
            <w:tcBorders>
              <w:bottom w:val="nil"/>
            </w:tcBorders>
          </w:tcPr>
          <w:p w14:paraId="38DF62F8" w14:textId="6376A673" w:rsidR="00C90E22" w:rsidRPr="00961C80" w:rsidRDefault="00C90E22"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6CE4A3B3" w14:textId="77777777" w:rsidR="00C90E22" w:rsidRPr="00961C80" w:rsidRDefault="00C90E22"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961C80">
              <w:rPr>
                <w:rFonts w:eastAsia="Arial" w:cs="Arial"/>
                <w:b/>
                <w:color w:val="000000"/>
                <w:sz w:val="13"/>
                <w:szCs w:val="13"/>
              </w:rPr>
              <w:t>Total</w:t>
            </w:r>
          </w:p>
        </w:tc>
      </w:tr>
      <w:tr w:rsidR="00C90E22" w:rsidRPr="00961C80" w14:paraId="7A7CEE85" w14:textId="77777777" w:rsidTr="001E155F">
        <w:tc>
          <w:tcPr>
            <w:tcW w:w="1908" w:type="dxa"/>
            <w:tcBorders>
              <w:right w:val="nil"/>
            </w:tcBorders>
            <w:vAlign w:val="bottom"/>
          </w:tcPr>
          <w:p w14:paraId="50E3C70C" w14:textId="77777777" w:rsidR="00C90E22" w:rsidRPr="00961C80" w:rsidRDefault="00C90E22" w:rsidP="00641DA3">
            <w:pPr>
              <w:pBdr>
                <w:top w:val="nil"/>
                <w:left w:val="nil"/>
                <w:bottom w:val="nil"/>
                <w:right w:val="nil"/>
                <w:between w:val="nil"/>
              </w:pBdr>
              <w:spacing w:line="360" w:lineRule="auto"/>
              <w:ind w:left="-76"/>
              <w:jc w:val="thaiDistribute"/>
              <w:rPr>
                <w:rFonts w:cs="Arial"/>
                <w:color w:val="000000"/>
                <w:spacing w:val="-4"/>
                <w:sz w:val="13"/>
                <w:szCs w:val="13"/>
              </w:rPr>
            </w:pPr>
            <w:r w:rsidRPr="00961C80">
              <w:rPr>
                <w:rFonts w:cs="Arial"/>
                <w:color w:val="000000"/>
                <w:spacing w:val="-4"/>
                <w:sz w:val="13"/>
                <w:szCs w:val="13"/>
              </w:rPr>
              <w:t>The amount of obligations</w:t>
            </w:r>
          </w:p>
          <w:p w14:paraId="496CDA2F" w14:textId="22BF3958" w:rsidR="00C90E22" w:rsidRPr="00961C80" w:rsidRDefault="00C90E22" w:rsidP="00641DA3">
            <w:pPr>
              <w:pBdr>
                <w:top w:val="nil"/>
                <w:left w:val="nil"/>
                <w:bottom w:val="nil"/>
                <w:right w:val="nil"/>
                <w:between w:val="nil"/>
              </w:pBdr>
              <w:spacing w:line="360" w:lineRule="auto"/>
              <w:ind w:left="-76"/>
              <w:jc w:val="thaiDistribute"/>
              <w:rPr>
                <w:rFonts w:cs="Arial"/>
                <w:color w:val="000000"/>
                <w:spacing w:val="-4"/>
                <w:sz w:val="13"/>
                <w:szCs w:val="13"/>
              </w:rPr>
            </w:pPr>
            <w:r w:rsidRPr="00961C80">
              <w:rPr>
                <w:rFonts w:cs="Arial"/>
                <w:color w:val="000000"/>
                <w:spacing w:val="-4"/>
                <w:sz w:val="13"/>
                <w:szCs w:val="13"/>
              </w:rPr>
              <w:t>balances as the ended of period</w:t>
            </w:r>
          </w:p>
        </w:tc>
        <w:tc>
          <w:tcPr>
            <w:tcW w:w="1134" w:type="dxa"/>
            <w:tcBorders>
              <w:top w:val="nil"/>
              <w:left w:val="nil"/>
              <w:bottom w:val="nil"/>
              <w:right w:val="nil"/>
            </w:tcBorders>
          </w:tcPr>
          <w:p w14:paraId="6FFB08C0" w14:textId="12D33EAF"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961C80">
              <w:rPr>
                <w:rFonts w:cs="Arial"/>
                <w:sz w:val="13"/>
                <w:szCs w:val="13"/>
              </w:rPr>
              <w:t>52,219,412</w:t>
            </w:r>
          </w:p>
        </w:tc>
        <w:tc>
          <w:tcPr>
            <w:tcW w:w="1314" w:type="dxa"/>
            <w:tcBorders>
              <w:top w:val="nil"/>
              <w:left w:val="nil"/>
              <w:bottom w:val="nil"/>
              <w:right w:val="nil"/>
            </w:tcBorders>
          </w:tcPr>
          <w:p w14:paraId="0C8B9920" w14:textId="4D186D94"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961C80">
              <w:rPr>
                <w:rFonts w:cs="Arial"/>
                <w:sz w:val="13"/>
                <w:szCs w:val="13"/>
              </w:rPr>
              <w:t>505,740,457</w:t>
            </w:r>
          </w:p>
        </w:tc>
        <w:tc>
          <w:tcPr>
            <w:tcW w:w="1386" w:type="dxa"/>
            <w:tcBorders>
              <w:top w:val="nil"/>
              <w:left w:val="nil"/>
              <w:bottom w:val="nil"/>
              <w:right w:val="nil"/>
            </w:tcBorders>
          </w:tcPr>
          <w:p w14:paraId="627E1F57" w14:textId="3D30B4D6"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961C80">
              <w:rPr>
                <w:rFonts w:cs="Arial"/>
                <w:sz w:val="13"/>
                <w:szCs w:val="13"/>
              </w:rPr>
              <w:t>38,092,901</w:t>
            </w:r>
          </w:p>
        </w:tc>
        <w:tc>
          <w:tcPr>
            <w:tcW w:w="1278" w:type="dxa"/>
            <w:tcBorders>
              <w:top w:val="nil"/>
              <w:left w:val="nil"/>
              <w:bottom w:val="nil"/>
              <w:right w:val="nil"/>
            </w:tcBorders>
          </w:tcPr>
          <w:p w14:paraId="1B8527B9" w14:textId="10964911"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961C80">
              <w:rPr>
                <w:rFonts w:cs="Arial"/>
                <w:sz w:val="13"/>
                <w:szCs w:val="13"/>
              </w:rPr>
              <w:t>91,148,682</w:t>
            </w:r>
          </w:p>
        </w:tc>
        <w:tc>
          <w:tcPr>
            <w:tcW w:w="909" w:type="dxa"/>
            <w:tcBorders>
              <w:top w:val="nil"/>
              <w:left w:val="nil"/>
              <w:bottom w:val="nil"/>
              <w:right w:val="nil"/>
            </w:tcBorders>
          </w:tcPr>
          <w:p w14:paraId="6A80D04E" w14:textId="707DC40D"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4,454,000</w:t>
            </w:r>
          </w:p>
        </w:tc>
        <w:tc>
          <w:tcPr>
            <w:tcW w:w="909" w:type="dxa"/>
            <w:tcBorders>
              <w:top w:val="nil"/>
              <w:left w:val="nil"/>
              <w:bottom w:val="nil"/>
              <w:right w:val="nil"/>
            </w:tcBorders>
          </w:tcPr>
          <w:p w14:paraId="5E5192E3" w14:textId="23D70D60"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691,655,452</w:t>
            </w:r>
          </w:p>
        </w:tc>
      </w:tr>
      <w:tr w:rsidR="00C90E22" w:rsidRPr="00961C80" w14:paraId="38CFF97F" w14:textId="77777777" w:rsidTr="00C90E22">
        <w:tc>
          <w:tcPr>
            <w:tcW w:w="1908" w:type="dxa"/>
            <w:vAlign w:val="bottom"/>
          </w:tcPr>
          <w:p w14:paraId="25D75F47" w14:textId="77777777" w:rsidR="00C90E22" w:rsidRPr="00961C80" w:rsidRDefault="00C90E22" w:rsidP="00641DA3">
            <w:pPr>
              <w:widowControl w:val="0"/>
              <w:pBdr>
                <w:top w:val="nil"/>
                <w:left w:val="nil"/>
                <w:bottom w:val="nil"/>
                <w:right w:val="nil"/>
                <w:between w:val="nil"/>
              </w:pBdr>
              <w:spacing w:line="360" w:lineRule="auto"/>
              <w:ind w:left="-76" w:right="-19"/>
              <w:jc w:val="thaiDistribute"/>
              <w:rPr>
                <w:rFonts w:eastAsia="Arial" w:cs="Arial"/>
                <w:color w:val="000000"/>
                <w:sz w:val="13"/>
                <w:szCs w:val="13"/>
                <w:cs/>
              </w:rPr>
            </w:pPr>
            <w:r w:rsidRPr="00961C80">
              <w:rPr>
                <w:rFonts w:cs="Arial"/>
                <w:color w:val="000000"/>
                <w:sz w:val="13"/>
                <w:szCs w:val="13"/>
              </w:rPr>
              <w:t>Period of revenue recognition</w:t>
            </w:r>
          </w:p>
        </w:tc>
        <w:tc>
          <w:tcPr>
            <w:tcW w:w="1134" w:type="dxa"/>
            <w:tcBorders>
              <w:top w:val="nil"/>
            </w:tcBorders>
          </w:tcPr>
          <w:p w14:paraId="526EDD1D"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314" w:type="dxa"/>
            <w:tcBorders>
              <w:top w:val="nil"/>
            </w:tcBorders>
          </w:tcPr>
          <w:p w14:paraId="022595D4"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eastAsia="Arial" w:cs="Arial"/>
                <w:color w:val="000000"/>
                <w:sz w:val="13"/>
                <w:szCs w:val="13"/>
              </w:rPr>
            </w:pPr>
          </w:p>
        </w:tc>
        <w:tc>
          <w:tcPr>
            <w:tcW w:w="1386" w:type="dxa"/>
            <w:tcBorders>
              <w:top w:val="nil"/>
            </w:tcBorders>
          </w:tcPr>
          <w:p w14:paraId="76F195E4"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278" w:type="dxa"/>
            <w:tcBorders>
              <w:top w:val="nil"/>
            </w:tcBorders>
          </w:tcPr>
          <w:p w14:paraId="2D104EA8"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eastAsia="Arial" w:cs="Arial"/>
                <w:color w:val="000000"/>
                <w:sz w:val="13"/>
                <w:szCs w:val="13"/>
              </w:rPr>
            </w:pPr>
          </w:p>
        </w:tc>
        <w:tc>
          <w:tcPr>
            <w:tcW w:w="909" w:type="dxa"/>
            <w:tcBorders>
              <w:top w:val="nil"/>
            </w:tcBorders>
          </w:tcPr>
          <w:p w14:paraId="03631D09"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c>
          <w:tcPr>
            <w:tcW w:w="909" w:type="dxa"/>
            <w:tcBorders>
              <w:top w:val="nil"/>
            </w:tcBorders>
          </w:tcPr>
          <w:p w14:paraId="65A65321" w14:textId="6AC42F9A"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C90E22" w:rsidRPr="00961C80" w14:paraId="2561A2F4" w14:textId="77777777" w:rsidTr="001E155F">
        <w:tc>
          <w:tcPr>
            <w:tcW w:w="1908" w:type="dxa"/>
            <w:vAlign w:val="bottom"/>
          </w:tcPr>
          <w:p w14:paraId="1DA3552E" w14:textId="77777777" w:rsidR="00C90E22" w:rsidRPr="00961C80" w:rsidRDefault="00C90E22" w:rsidP="00641DA3">
            <w:pPr>
              <w:widowControl w:val="0"/>
              <w:spacing w:line="360" w:lineRule="auto"/>
              <w:ind w:right="-19"/>
              <w:jc w:val="thaiDistribute"/>
              <w:rPr>
                <w:rFonts w:eastAsia="Arial" w:cs="Arial"/>
                <w:color w:val="000000"/>
                <w:sz w:val="13"/>
                <w:szCs w:val="13"/>
              </w:rPr>
            </w:pPr>
            <w:r w:rsidRPr="00961C80">
              <w:rPr>
                <w:rFonts w:cs="Arial"/>
                <w:color w:val="000000"/>
                <w:sz w:val="13"/>
                <w:szCs w:val="13"/>
              </w:rPr>
              <w:t>within 12 months</w:t>
            </w:r>
          </w:p>
        </w:tc>
        <w:tc>
          <w:tcPr>
            <w:tcW w:w="1134" w:type="dxa"/>
          </w:tcPr>
          <w:p w14:paraId="1E078999" w14:textId="0C28F006"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961C80">
              <w:rPr>
                <w:rFonts w:cs="Arial"/>
                <w:sz w:val="13"/>
                <w:szCs w:val="13"/>
              </w:rPr>
              <w:t>16,578,112</w:t>
            </w:r>
          </w:p>
        </w:tc>
        <w:tc>
          <w:tcPr>
            <w:tcW w:w="1314" w:type="dxa"/>
          </w:tcPr>
          <w:p w14:paraId="22367BCA" w14:textId="198CC8FC"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961C80">
              <w:rPr>
                <w:rFonts w:cs="Arial"/>
                <w:sz w:val="13"/>
                <w:szCs w:val="13"/>
              </w:rPr>
              <w:t>457,918,942</w:t>
            </w:r>
          </w:p>
        </w:tc>
        <w:tc>
          <w:tcPr>
            <w:tcW w:w="1386" w:type="dxa"/>
          </w:tcPr>
          <w:p w14:paraId="1F37B99E" w14:textId="490724DE"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961C80">
              <w:rPr>
                <w:rFonts w:cs="Arial"/>
                <w:sz w:val="13"/>
                <w:szCs w:val="13"/>
              </w:rPr>
              <w:t>12,026,768</w:t>
            </w:r>
          </w:p>
        </w:tc>
        <w:tc>
          <w:tcPr>
            <w:tcW w:w="1278" w:type="dxa"/>
          </w:tcPr>
          <w:p w14:paraId="37D8B5F2" w14:textId="321E30C4"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961C80">
              <w:rPr>
                <w:rFonts w:cs="Arial"/>
                <w:sz w:val="13"/>
                <w:szCs w:val="13"/>
              </w:rPr>
              <w:t>53,581,523</w:t>
            </w:r>
          </w:p>
        </w:tc>
        <w:tc>
          <w:tcPr>
            <w:tcW w:w="909" w:type="dxa"/>
          </w:tcPr>
          <w:p w14:paraId="7ECD8077" w14:textId="4B419A0E"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4,454,000</w:t>
            </w:r>
          </w:p>
        </w:tc>
        <w:tc>
          <w:tcPr>
            <w:tcW w:w="909" w:type="dxa"/>
          </w:tcPr>
          <w:p w14:paraId="0FC8CCB3" w14:textId="2EBFF689"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544,559,345</w:t>
            </w:r>
          </w:p>
        </w:tc>
      </w:tr>
      <w:tr w:rsidR="00C90E22" w:rsidRPr="00961C80" w14:paraId="37F65E87" w14:textId="77777777" w:rsidTr="001E155F">
        <w:tc>
          <w:tcPr>
            <w:tcW w:w="1908" w:type="dxa"/>
            <w:vAlign w:val="bottom"/>
          </w:tcPr>
          <w:p w14:paraId="2DB53FC3" w14:textId="77777777" w:rsidR="00C90E22" w:rsidRPr="00961C80" w:rsidRDefault="00C90E22" w:rsidP="00641DA3">
            <w:pPr>
              <w:widowControl w:val="0"/>
              <w:spacing w:line="360" w:lineRule="auto"/>
              <w:ind w:right="-19"/>
              <w:jc w:val="thaiDistribute"/>
              <w:rPr>
                <w:rFonts w:cs="Arial"/>
                <w:color w:val="000000"/>
                <w:sz w:val="13"/>
                <w:szCs w:val="13"/>
              </w:rPr>
            </w:pPr>
            <w:r w:rsidRPr="00961C80">
              <w:rPr>
                <w:rFonts w:cs="Arial"/>
                <w:color w:val="000000"/>
                <w:sz w:val="13"/>
                <w:szCs w:val="13"/>
              </w:rPr>
              <w:t>1-2 years</w:t>
            </w:r>
          </w:p>
        </w:tc>
        <w:tc>
          <w:tcPr>
            <w:tcW w:w="1134" w:type="dxa"/>
          </w:tcPr>
          <w:p w14:paraId="1D5BDC81" w14:textId="1561AB61"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961C80">
              <w:rPr>
                <w:rFonts w:cs="Arial"/>
                <w:sz w:val="13"/>
                <w:szCs w:val="13"/>
              </w:rPr>
              <w:t>27,509,800</w:t>
            </w:r>
          </w:p>
        </w:tc>
        <w:tc>
          <w:tcPr>
            <w:tcW w:w="1314" w:type="dxa"/>
          </w:tcPr>
          <w:p w14:paraId="68271156" w14:textId="5EF87843"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961C80">
              <w:rPr>
                <w:rFonts w:cs="Arial"/>
                <w:sz w:val="13"/>
                <w:szCs w:val="13"/>
              </w:rPr>
              <w:t>34,164,275</w:t>
            </w:r>
          </w:p>
        </w:tc>
        <w:tc>
          <w:tcPr>
            <w:tcW w:w="1386" w:type="dxa"/>
          </w:tcPr>
          <w:p w14:paraId="3DD0ED3B" w14:textId="7D2A7BE0"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961C80">
              <w:rPr>
                <w:rFonts w:cs="Arial"/>
                <w:sz w:val="13"/>
                <w:szCs w:val="13"/>
              </w:rPr>
              <w:t>17,266,133</w:t>
            </w:r>
          </w:p>
        </w:tc>
        <w:tc>
          <w:tcPr>
            <w:tcW w:w="1278" w:type="dxa"/>
          </w:tcPr>
          <w:p w14:paraId="1329B3DF" w14:textId="61DF42E6"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961C80">
              <w:rPr>
                <w:rFonts w:cs="Arial"/>
                <w:sz w:val="13"/>
                <w:szCs w:val="13"/>
              </w:rPr>
              <w:t>29,360,208</w:t>
            </w:r>
          </w:p>
        </w:tc>
        <w:tc>
          <w:tcPr>
            <w:tcW w:w="909" w:type="dxa"/>
          </w:tcPr>
          <w:p w14:paraId="51F5FBFB" w14:textId="4D165B94"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w:t>
            </w:r>
          </w:p>
        </w:tc>
        <w:tc>
          <w:tcPr>
            <w:tcW w:w="909" w:type="dxa"/>
          </w:tcPr>
          <w:p w14:paraId="41E637C5" w14:textId="6DC4176D"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108,300,416</w:t>
            </w:r>
          </w:p>
        </w:tc>
      </w:tr>
      <w:tr w:rsidR="00C90E22" w:rsidRPr="00961C80" w14:paraId="5A4C2F9F" w14:textId="77777777" w:rsidTr="001E155F">
        <w:tc>
          <w:tcPr>
            <w:tcW w:w="1908" w:type="dxa"/>
            <w:vAlign w:val="bottom"/>
          </w:tcPr>
          <w:p w14:paraId="01953258" w14:textId="77777777" w:rsidR="00C90E22" w:rsidRPr="00961C80" w:rsidRDefault="00C90E22" w:rsidP="00641DA3">
            <w:pPr>
              <w:widowControl w:val="0"/>
              <w:spacing w:line="360" w:lineRule="auto"/>
              <w:ind w:right="-19"/>
              <w:jc w:val="thaiDistribute"/>
              <w:rPr>
                <w:rFonts w:cs="Arial"/>
                <w:color w:val="000000"/>
                <w:sz w:val="13"/>
                <w:szCs w:val="13"/>
              </w:rPr>
            </w:pPr>
            <w:r w:rsidRPr="00961C80">
              <w:rPr>
                <w:rFonts w:cs="Arial"/>
                <w:color w:val="000000"/>
                <w:sz w:val="13"/>
                <w:szCs w:val="13"/>
              </w:rPr>
              <w:t>2-3 years</w:t>
            </w:r>
          </w:p>
        </w:tc>
        <w:tc>
          <w:tcPr>
            <w:tcW w:w="1134" w:type="dxa"/>
          </w:tcPr>
          <w:p w14:paraId="53B91084" w14:textId="16C3A890"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961C80">
              <w:rPr>
                <w:rFonts w:cs="Arial"/>
                <w:sz w:val="13"/>
                <w:szCs w:val="13"/>
              </w:rPr>
              <w:t>8,131,500</w:t>
            </w:r>
          </w:p>
        </w:tc>
        <w:tc>
          <w:tcPr>
            <w:tcW w:w="1314" w:type="dxa"/>
          </w:tcPr>
          <w:p w14:paraId="7DBB7AC8" w14:textId="6B264871"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961C80">
              <w:rPr>
                <w:rFonts w:cs="Arial"/>
                <w:sz w:val="13"/>
                <w:szCs w:val="13"/>
              </w:rPr>
              <w:t>11,138,965</w:t>
            </w:r>
          </w:p>
        </w:tc>
        <w:tc>
          <w:tcPr>
            <w:tcW w:w="1386" w:type="dxa"/>
          </w:tcPr>
          <w:p w14:paraId="1C62465E" w14:textId="36B616BB"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961C80">
              <w:rPr>
                <w:rFonts w:cs="Arial"/>
                <w:sz w:val="13"/>
                <w:szCs w:val="13"/>
              </w:rPr>
              <w:t>8,800,000</w:t>
            </w:r>
          </w:p>
        </w:tc>
        <w:tc>
          <w:tcPr>
            <w:tcW w:w="1278" w:type="dxa"/>
          </w:tcPr>
          <w:p w14:paraId="0132336F" w14:textId="0292CB32"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961C80">
              <w:rPr>
                <w:rFonts w:cs="Arial"/>
                <w:sz w:val="13"/>
                <w:szCs w:val="13"/>
              </w:rPr>
              <w:t>3,756,951</w:t>
            </w:r>
          </w:p>
        </w:tc>
        <w:tc>
          <w:tcPr>
            <w:tcW w:w="909" w:type="dxa"/>
          </w:tcPr>
          <w:p w14:paraId="3563CFFF" w14:textId="5489E6AC"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w:t>
            </w:r>
          </w:p>
        </w:tc>
        <w:tc>
          <w:tcPr>
            <w:tcW w:w="909" w:type="dxa"/>
          </w:tcPr>
          <w:p w14:paraId="7DEBCE09" w14:textId="49634674"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31,827,416</w:t>
            </w:r>
          </w:p>
        </w:tc>
      </w:tr>
      <w:tr w:rsidR="00C90E22" w:rsidRPr="00961C80" w14:paraId="7E061B44" w14:textId="77777777" w:rsidTr="001E155F">
        <w:tc>
          <w:tcPr>
            <w:tcW w:w="1908" w:type="dxa"/>
            <w:vAlign w:val="bottom"/>
          </w:tcPr>
          <w:p w14:paraId="37CBD1FC" w14:textId="77777777" w:rsidR="00C90E22" w:rsidRPr="00961C80" w:rsidRDefault="00C90E22" w:rsidP="00641DA3">
            <w:pPr>
              <w:widowControl w:val="0"/>
              <w:pBdr>
                <w:top w:val="nil"/>
                <w:left w:val="nil"/>
                <w:bottom w:val="nil"/>
                <w:right w:val="nil"/>
                <w:between w:val="nil"/>
              </w:pBdr>
              <w:spacing w:line="360" w:lineRule="auto"/>
              <w:ind w:right="-19"/>
              <w:jc w:val="thaiDistribute"/>
              <w:rPr>
                <w:rFonts w:eastAsia="Arial" w:cs="Arial"/>
                <w:color w:val="000000"/>
                <w:sz w:val="13"/>
                <w:szCs w:val="13"/>
                <w:cs/>
              </w:rPr>
            </w:pPr>
            <w:r w:rsidRPr="00961C80">
              <w:rPr>
                <w:rFonts w:cs="Arial"/>
                <w:color w:val="000000"/>
                <w:sz w:val="13"/>
                <w:szCs w:val="13"/>
              </w:rPr>
              <w:t>More than 3 years</w:t>
            </w:r>
          </w:p>
        </w:tc>
        <w:tc>
          <w:tcPr>
            <w:tcW w:w="1134" w:type="dxa"/>
          </w:tcPr>
          <w:p w14:paraId="2143879E" w14:textId="0092A530"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cs="Arial"/>
                <w:color w:val="000000"/>
                <w:sz w:val="13"/>
                <w:szCs w:val="13"/>
              </w:rPr>
            </w:pPr>
            <w:r w:rsidRPr="00961C80">
              <w:rPr>
                <w:rFonts w:cs="Arial"/>
                <w:sz w:val="13"/>
                <w:szCs w:val="13"/>
              </w:rPr>
              <w:t>-</w:t>
            </w:r>
          </w:p>
        </w:tc>
        <w:tc>
          <w:tcPr>
            <w:tcW w:w="1314" w:type="dxa"/>
          </w:tcPr>
          <w:p w14:paraId="36B66E6C" w14:textId="14D7DC23"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60" w:lineRule="auto"/>
              <w:ind w:left="-24" w:right="-24"/>
              <w:rPr>
                <w:rFonts w:cs="Arial"/>
                <w:color w:val="000000"/>
                <w:spacing w:val="-2"/>
                <w:sz w:val="13"/>
                <w:szCs w:val="13"/>
              </w:rPr>
            </w:pPr>
            <w:r w:rsidRPr="00961C80">
              <w:rPr>
                <w:rFonts w:cs="Arial"/>
                <w:sz w:val="13"/>
                <w:szCs w:val="13"/>
              </w:rPr>
              <w:t>2,518,275</w:t>
            </w:r>
          </w:p>
        </w:tc>
        <w:tc>
          <w:tcPr>
            <w:tcW w:w="1386" w:type="dxa"/>
          </w:tcPr>
          <w:p w14:paraId="0FB6FDA7" w14:textId="3824D8F3"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color w:val="000000"/>
                <w:spacing w:val="-2"/>
                <w:sz w:val="13"/>
                <w:szCs w:val="13"/>
              </w:rPr>
            </w:pPr>
            <w:r w:rsidRPr="00961C80">
              <w:rPr>
                <w:rFonts w:cs="Arial"/>
                <w:sz w:val="13"/>
                <w:szCs w:val="13"/>
              </w:rPr>
              <w:t>-</w:t>
            </w:r>
          </w:p>
        </w:tc>
        <w:tc>
          <w:tcPr>
            <w:tcW w:w="1278" w:type="dxa"/>
          </w:tcPr>
          <w:p w14:paraId="7A2DB007" w14:textId="78A3A406"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color w:val="000000"/>
                <w:spacing w:val="-2"/>
                <w:sz w:val="13"/>
                <w:szCs w:val="13"/>
              </w:rPr>
            </w:pPr>
            <w:r w:rsidRPr="00961C80">
              <w:rPr>
                <w:rFonts w:cs="Arial"/>
                <w:sz w:val="13"/>
                <w:szCs w:val="13"/>
              </w:rPr>
              <w:t>4,450,000</w:t>
            </w:r>
          </w:p>
        </w:tc>
        <w:tc>
          <w:tcPr>
            <w:tcW w:w="909" w:type="dxa"/>
          </w:tcPr>
          <w:p w14:paraId="1C481BFD" w14:textId="38D8761D"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w:t>
            </w:r>
          </w:p>
        </w:tc>
        <w:tc>
          <w:tcPr>
            <w:tcW w:w="909" w:type="dxa"/>
          </w:tcPr>
          <w:p w14:paraId="45C6FDDF" w14:textId="6337FACB"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color w:val="000000"/>
                <w:spacing w:val="-2"/>
                <w:sz w:val="13"/>
                <w:szCs w:val="13"/>
              </w:rPr>
            </w:pPr>
            <w:r w:rsidRPr="00961C80">
              <w:rPr>
                <w:rFonts w:cs="Arial"/>
                <w:sz w:val="13"/>
                <w:szCs w:val="13"/>
              </w:rPr>
              <w:t>6,968,275</w:t>
            </w:r>
          </w:p>
        </w:tc>
      </w:tr>
    </w:tbl>
    <w:p w14:paraId="4B50F5F1"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7BF7EA4D"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i/>
          <w:iCs/>
          <w:color w:val="000000"/>
          <w:sz w:val="20"/>
          <w:szCs w:val="20"/>
        </w:rPr>
      </w:pPr>
      <w:r w:rsidRPr="00961C80">
        <w:rPr>
          <w:rFonts w:ascii="Arial" w:hAnsi="Arial" w:cs="Arial"/>
          <w:i/>
          <w:iCs/>
          <w:color w:val="000000"/>
          <w:sz w:val="20"/>
          <w:szCs w:val="20"/>
        </w:rPr>
        <w:t>Separate F/S</w:t>
      </w:r>
    </w:p>
    <w:tbl>
      <w:tblPr>
        <w:tblW w:w="900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3240"/>
        <w:gridCol w:w="963"/>
        <w:gridCol w:w="1224"/>
        <w:gridCol w:w="1350"/>
        <w:gridCol w:w="1278"/>
        <w:gridCol w:w="945"/>
      </w:tblGrid>
      <w:tr w:rsidR="006772BF" w:rsidRPr="00961C80" w14:paraId="15659D08" w14:textId="77777777" w:rsidTr="00243E42">
        <w:tc>
          <w:tcPr>
            <w:tcW w:w="3240" w:type="dxa"/>
          </w:tcPr>
          <w:p w14:paraId="70E47E50" w14:textId="77777777" w:rsidR="006772BF" w:rsidRPr="00961C80" w:rsidRDefault="006772BF" w:rsidP="00641DA3">
            <w:pPr>
              <w:pBdr>
                <w:top w:val="nil"/>
                <w:left w:val="nil"/>
                <w:bottom w:val="nil"/>
                <w:right w:val="nil"/>
                <w:between w:val="nil"/>
              </w:pBdr>
              <w:spacing w:line="360" w:lineRule="auto"/>
              <w:jc w:val="both"/>
              <w:rPr>
                <w:rFonts w:eastAsia="Arial" w:cs="Arial"/>
                <w:b/>
                <w:color w:val="000000"/>
                <w:sz w:val="13"/>
                <w:szCs w:val="13"/>
              </w:rPr>
            </w:pPr>
          </w:p>
        </w:tc>
        <w:tc>
          <w:tcPr>
            <w:tcW w:w="963" w:type="dxa"/>
          </w:tcPr>
          <w:p w14:paraId="08CEA419" w14:textId="77777777" w:rsidR="006772BF" w:rsidRPr="00961C80" w:rsidRDefault="006772BF" w:rsidP="00641DA3">
            <w:pPr>
              <w:pBdr>
                <w:top w:val="nil"/>
                <w:left w:val="nil"/>
                <w:bottom w:val="nil"/>
                <w:right w:val="nil"/>
                <w:between w:val="nil"/>
              </w:pBdr>
              <w:spacing w:line="360" w:lineRule="auto"/>
              <w:jc w:val="center"/>
              <w:rPr>
                <w:rFonts w:eastAsia="Arial" w:cs="Arial"/>
                <w:color w:val="000000"/>
                <w:sz w:val="13"/>
                <w:szCs w:val="13"/>
              </w:rPr>
            </w:pPr>
          </w:p>
        </w:tc>
        <w:tc>
          <w:tcPr>
            <w:tcW w:w="1224" w:type="dxa"/>
            <w:vAlign w:val="center"/>
          </w:tcPr>
          <w:p w14:paraId="7A7A0F3F" w14:textId="77777777" w:rsidR="006772BF" w:rsidRPr="00961C80" w:rsidRDefault="006772BF" w:rsidP="00641DA3">
            <w:pPr>
              <w:pBdr>
                <w:top w:val="nil"/>
                <w:left w:val="nil"/>
                <w:bottom w:val="nil"/>
                <w:right w:val="nil"/>
                <w:between w:val="nil"/>
              </w:pBdr>
              <w:spacing w:line="360" w:lineRule="auto"/>
              <w:jc w:val="center"/>
              <w:rPr>
                <w:rFonts w:eastAsia="Arial" w:cs="Arial"/>
                <w:color w:val="000000"/>
                <w:sz w:val="13"/>
                <w:szCs w:val="13"/>
              </w:rPr>
            </w:pPr>
          </w:p>
        </w:tc>
        <w:tc>
          <w:tcPr>
            <w:tcW w:w="1350" w:type="dxa"/>
          </w:tcPr>
          <w:p w14:paraId="37A7DE9F" w14:textId="77777777" w:rsidR="006772BF" w:rsidRPr="00961C80" w:rsidRDefault="006772BF" w:rsidP="00641DA3">
            <w:pPr>
              <w:pBdr>
                <w:top w:val="nil"/>
                <w:left w:val="nil"/>
                <w:bottom w:val="nil"/>
                <w:right w:val="nil"/>
                <w:between w:val="nil"/>
              </w:pBdr>
              <w:spacing w:line="360" w:lineRule="auto"/>
              <w:jc w:val="center"/>
              <w:rPr>
                <w:rFonts w:eastAsia="Arial" w:cs="Arial"/>
                <w:color w:val="000000"/>
                <w:sz w:val="13"/>
                <w:szCs w:val="13"/>
              </w:rPr>
            </w:pPr>
          </w:p>
        </w:tc>
        <w:tc>
          <w:tcPr>
            <w:tcW w:w="1278" w:type="dxa"/>
          </w:tcPr>
          <w:p w14:paraId="3E14419E" w14:textId="77777777" w:rsidR="006772BF" w:rsidRPr="00961C80" w:rsidRDefault="006772BF" w:rsidP="00641DA3">
            <w:pPr>
              <w:pBdr>
                <w:top w:val="nil"/>
                <w:left w:val="nil"/>
                <w:bottom w:val="nil"/>
                <w:right w:val="nil"/>
                <w:between w:val="nil"/>
              </w:pBdr>
              <w:spacing w:line="360" w:lineRule="auto"/>
              <w:jc w:val="center"/>
              <w:rPr>
                <w:rFonts w:eastAsia="Arial" w:cs="Arial"/>
                <w:color w:val="000000"/>
                <w:sz w:val="13"/>
                <w:szCs w:val="13"/>
              </w:rPr>
            </w:pPr>
          </w:p>
        </w:tc>
        <w:tc>
          <w:tcPr>
            <w:tcW w:w="945" w:type="dxa"/>
          </w:tcPr>
          <w:p w14:paraId="2A262BA8" w14:textId="77777777" w:rsidR="006772BF" w:rsidRPr="00961C80" w:rsidRDefault="006772BF" w:rsidP="00641DA3">
            <w:pPr>
              <w:pBdr>
                <w:top w:val="nil"/>
                <w:left w:val="nil"/>
                <w:bottom w:val="nil"/>
                <w:right w:val="nil"/>
                <w:between w:val="nil"/>
              </w:pBdr>
              <w:tabs>
                <w:tab w:val="clear" w:pos="680"/>
              </w:tabs>
              <w:spacing w:line="360" w:lineRule="auto"/>
              <w:ind w:right="-59"/>
              <w:jc w:val="right"/>
              <w:rPr>
                <w:rFonts w:eastAsia="Arial" w:cs="Arial"/>
                <w:color w:val="000000"/>
                <w:sz w:val="13"/>
                <w:szCs w:val="13"/>
              </w:rPr>
            </w:pPr>
            <w:r w:rsidRPr="00961C80">
              <w:rPr>
                <w:rFonts w:eastAsia="Arial" w:cs="Arial"/>
                <w:color w:val="000000"/>
                <w:sz w:val="13"/>
                <w:szCs w:val="13"/>
              </w:rPr>
              <w:t>(</w:t>
            </w:r>
            <w:proofErr w:type="gramStart"/>
            <w:r w:rsidRPr="00961C80">
              <w:rPr>
                <w:rFonts w:eastAsia="Arial" w:cs="Arial"/>
                <w:color w:val="000000"/>
                <w:sz w:val="13"/>
                <w:szCs w:val="13"/>
              </w:rPr>
              <w:t>Unit :</w:t>
            </w:r>
            <w:proofErr w:type="gramEnd"/>
            <w:r w:rsidRPr="00961C80">
              <w:rPr>
                <w:rFonts w:eastAsia="Arial" w:cs="Arial"/>
                <w:color w:val="000000"/>
                <w:sz w:val="13"/>
                <w:szCs w:val="13"/>
              </w:rPr>
              <w:t xml:space="preserve"> Baht)</w:t>
            </w:r>
          </w:p>
        </w:tc>
      </w:tr>
      <w:tr w:rsidR="006772BF" w:rsidRPr="00961C80" w14:paraId="24B059D5" w14:textId="77777777" w:rsidTr="00243E42">
        <w:tc>
          <w:tcPr>
            <w:tcW w:w="3240" w:type="dxa"/>
          </w:tcPr>
          <w:p w14:paraId="7645FCF1" w14:textId="77777777" w:rsidR="006772BF" w:rsidRPr="00961C80" w:rsidRDefault="006772BF" w:rsidP="00641DA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76059CDD" w14:textId="77777777" w:rsidR="006772BF" w:rsidRPr="00961C80" w:rsidRDefault="006772BF" w:rsidP="00641DA3">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961C80">
              <w:rPr>
                <w:rFonts w:eastAsia="Arial" w:cs="Arial"/>
                <w:b/>
                <w:color w:val="000000"/>
                <w:sz w:val="13"/>
                <w:szCs w:val="13"/>
              </w:rPr>
              <w:t>Contract balances</w:t>
            </w:r>
          </w:p>
        </w:tc>
        <w:tc>
          <w:tcPr>
            <w:tcW w:w="963" w:type="dxa"/>
            <w:tcBorders>
              <w:bottom w:val="nil"/>
            </w:tcBorders>
          </w:tcPr>
          <w:p w14:paraId="505FB91A" w14:textId="77777777" w:rsidR="006772BF" w:rsidRPr="00961C80" w:rsidRDefault="006772BF"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pacing w:val="-2"/>
                <w:sz w:val="13"/>
                <w:szCs w:val="13"/>
              </w:rPr>
            </w:pPr>
            <w:r w:rsidRPr="00961C80">
              <w:rPr>
                <w:rFonts w:cs="Arial"/>
                <w:b/>
                <w:bCs/>
                <w:spacing w:val="-2"/>
                <w:sz w:val="13"/>
                <w:szCs w:val="13"/>
              </w:rPr>
              <w:t>Management Consulting</w:t>
            </w:r>
          </w:p>
        </w:tc>
        <w:tc>
          <w:tcPr>
            <w:tcW w:w="1224" w:type="dxa"/>
            <w:tcBorders>
              <w:bottom w:val="nil"/>
            </w:tcBorders>
            <w:vAlign w:val="center"/>
          </w:tcPr>
          <w:p w14:paraId="034D0D2A" w14:textId="77777777" w:rsidR="006772BF" w:rsidRPr="00961C80" w:rsidRDefault="006772BF"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pacing w:val="-2"/>
                <w:sz w:val="13"/>
                <w:szCs w:val="13"/>
              </w:rPr>
            </w:pPr>
            <w:r w:rsidRPr="00961C80">
              <w:rPr>
                <w:rFonts w:cs="Arial"/>
                <w:b/>
                <w:bCs/>
                <w:spacing w:val="-2"/>
                <w:sz w:val="13"/>
                <w:szCs w:val="13"/>
              </w:rPr>
              <w:t>Digital Excellence and Delivery</w:t>
            </w:r>
          </w:p>
        </w:tc>
        <w:tc>
          <w:tcPr>
            <w:tcW w:w="1350" w:type="dxa"/>
            <w:tcBorders>
              <w:bottom w:val="nil"/>
            </w:tcBorders>
          </w:tcPr>
          <w:p w14:paraId="3DFEBB41" w14:textId="5735546A" w:rsidR="006772BF" w:rsidRPr="00961C80" w:rsidRDefault="006772BF"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pacing w:val="-2"/>
                <w:sz w:val="13"/>
                <w:szCs w:val="13"/>
              </w:rPr>
            </w:pPr>
            <w:r w:rsidRPr="00961C80">
              <w:rPr>
                <w:rFonts w:cs="Arial"/>
                <w:b/>
                <w:bCs/>
                <w:spacing w:val="-2"/>
                <w:sz w:val="13"/>
                <w:szCs w:val="13"/>
              </w:rPr>
              <w:t xml:space="preserve">Strategic </w:t>
            </w:r>
            <w:r w:rsidR="000A4A7A" w:rsidRPr="00961C80">
              <w:rPr>
                <w:rFonts w:cs="Arial"/>
                <w:b/>
                <w:bCs/>
                <w:spacing w:val="-2"/>
                <w:sz w:val="13"/>
                <w:szCs w:val="13"/>
              </w:rPr>
              <w:t>P</w:t>
            </w:r>
            <w:r w:rsidRPr="00961C80">
              <w:rPr>
                <w:rFonts w:cs="Arial"/>
                <w:b/>
                <w:bCs/>
                <w:spacing w:val="-2"/>
                <w:sz w:val="13"/>
                <w:szCs w:val="13"/>
              </w:rPr>
              <w:t xml:space="preserve">roject </w:t>
            </w:r>
            <w:r w:rsidR="000A4A7A" w:rsidRPr="00961C80">
              <w:rPr>
                <w:rFonts w:cs="Arial"/>
                <w:b/>
                <w:bCs/>
                <w:spacing w:val="-2"/>
                <w:sz w:val="13"/>
                <w:szCs w:val="13"/>
              </w:rPr>
              <w:t>M</w:t>
            </w:r>
            <w:r w:rsidRPr="00961C80">
              <w:rPr>
                <w:rFonts w:cs="Arial"/>
                <w:b/>
                <w:bCs/>
                <w:spacing w:val="-2"/>
                <w:sz w:val="13"/>
                <w:szCs w:val="13"/>
              </w:rPr>
              <w:t xml:space="preserve">anagement </w:t>
            </w:r>
            <w:r w:rsidR="000A4A7A" w:rsidRPr="00961C80">
              <w:rPr>
                <w:rFonts w:cs="Arial"/>
                <w:b/>
                <w:bCs/>
                <w:spacing w:val="-2"/>
                <w:sz w:val="13"/>
                <w:szCs w:val="13"/>
              </w:rPr>
              <w:t>O</w:t>
            </w:r>
            <w:r w:rsidRPr="00961C80">
              <w:rPr>
                <w:rFonts w:cs="Arial"/>
                <w:b/>
                <w:bCs/>
                <w:spacing w:val="-2"/>
                <w:sz w:val="13"/>
                <w:szCs w:val="13"/>
              </w:rPr>
              <w:t>ffice</w:t>
            </w:r>
          </w:p>
        </w:tc>
        <w:tc>
          <w:tcPr>
            <w:tcW w:w="1278" w:type="dxa"/>
            <w:tcBorders>
              <w:bottom w:val="nil"/>
            </w:tcBorders>
          </w:tcPr>
          <w:p w14:paraId="706292E4" w14:textId="09908010" w:rsidR="006772BF" w:rsidRPr="00961C80" w:rsidRDefault="006772BF"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pacing w:val="-2"/>
                <w:sz w:val="13"/>
                <w:szCs w:val="13"/>
              </w:rPr>
            </w:pPr>
            <w:r w:rsidRPr="00961C80">
              <w:rPr>
                <w:rFonts w:eastAsia="Arial" w:cs="Arial"/>
                <w:b/>
                <w:color w:val="000000"/>
                <w:spacing w:val="-2"/>
                <w:sz w:val="13"/>
                <w:szCs w:val="13"/>
              </w:rPr>
              <w:t xml:space="preserve">Big </w:t>
            </w:r>
            <w:r w:rsidR="000A4A7A" w:rsidRPr="00961C80">
              <w:rPr>
                <w:rFonts w:eastAsia="Arial" w:cs="Arial"/>
                <w:b/>
                <w:color w:val="000000"/>
                <w:spacing w:val="-2"/>
                <w:sz w:val="13"/>
                <w:szCs w:val="13"/>
              </w:rPr>
              <w:t>D</w:t>
            </w:r>
            <w:r w:rsidRPr="00961C80">
              <w:rPr>
                <w:rFonts w:eastAsia="Arial" w:cs="Arial"/>
                <w:b/>
                <w:color w:val="000000"/>
                <w:spacing w:val="-2"/>
                <w:sz w:val="13"/>
                <w:szCs w:val="13"/>
              </w:rPr>
              <w:t xml:space="preserve">ata and </w:t>
            </w:r>
            <w:r w:rsidR="000A4A7A" w:rsidRPr="00961C80">
              <w:rPr>
                <w:rFonts w:eastAsia="Arial" w:cs="Arial"/>
                <w:b/>
                <w:color w:val="000000"/>
                <w:spacing w:val="-2"/>
                <w:sz w:val="13"/>
                <w:szCs w:val="13"/>
              </w:rPr>
              <w:t>A</w:t>
            </w:r>
            <w:r w:rsidRPr="00961C80">
              <w:rPr>
                <w:rFonts w:eastAsia="Arial" w:cs="Arial"/>
                <w:b/>
                <w:color w:val="000000"/>
                <w:spacing w:val="-2"/>
                <w:sz w:val="13"/>
                <w:szCs w:val="13"/>
              </w:rPr>
              <w:t xml:space="preserve">dvance </w:t>
            </w:r>
            <w:r w:rsidR="000A4A7A" w:rsidRPr="00961C80">
              <w:rPr>
                <w:rFonts w:eastAsia="Arial" w:cs="Arial"/>
                <w:b/>
                <w:color w:val="000000"/>
                <w:spacing w:val="-2"/>
                <w:sz w:val="13"/>
                <w:szCs w:val="13"/>
              </w:rPr>
              <w:t>A</w:t>
            </w:r>
            <w:r w:rsidRPr="00961C80">
              <w:rPr>
                <w:rFonts w:eastAsia="Arial" w:cs="Arial"/>
                <w:b/>
                <w:color w:val="000000"/>
                <w:spacing w:val="-2"/>
                <w:sz w:val="13"/>
                <w:szCs w:val="13"/>
              </w:rPr>
              <w:t>nalytics</w:t>
            </w:r>
          </w:p>
        </w:tc>
        <w:tc>
          <w:tcPr>
            <w:tcW w:w="945" w:type="dxa"/>
            <w:tcBorders>
              <w:bottom w:val="nil"/>
            </w:tcBorders>
          </w:tcPr>
          <w:p w14:paraId="10AA235A" w14:textId="77777777" w:rsidR="006772BF" w:rsidRPr="00961C80" w:rsidRDefault="006772BF"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pacing w:val="-2"/>
                <w:sz w:val="13"/>
                <w:szCs w:val="13"/>
                <w:cs/>
              </w:rPr>
            </w:pPr>
          </w:p>
          <w:p w14:paraId="6A1AE42C" w14:textId="77777777" w:rsidR="006772BF" w:rsidRPr="00961C80" w:rsidRDefault="006772BF" w:rsidP="00641DA3">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pacing w:val="-2"/>
                <w:sz w:val="13"/>
                <w:szCs w:val="13"/>
              </w:rPr>
            </w:pPr>
            <w:r w:rsidRPr="00961C80">
              <w:rPr>
                <w:rFonts w:eastAsia="Arial" w:cs="Arial"/>
                <w:b/>
                <w:color w:val="000000"/>
                <w:spacing w:val="-2"/>
                <w:sz w:val="13"/>
                <w:szCs w:val="13"/>
              </w:rPr>
              <w:t>Total</w:t>
            </w:r>
          </w:p>
        </w:tc>
      </w:tr>
      <w:tr w:rsidR="00C90E22" w:rsidRPr="00961C80" w14:paraId="7E3C5B9D" w14:textId="77777777" w:rsidTr="00243E42">
        <w:tc>
          <w:tcPr>
            <w:tcW w:w="3240" w:type="dxa"/>
            <w:tcBorders>
              <w:right w:val="nil"/>
            </w:tcBorders>
            <w:vAlign w:val="bottom"/>
          </w:tcPr>
          <w:p w14:paraId="1C72FECC" w14:textId="77777777" w:rsidR="00C90E22" w:rsidRPr="00961C80" w:rsidRDefault="00C90E22" w:rsidP="00641DA3">
            <w:pPr>
              <w:pBdr>
                <w:top w:val="nil"/>
                <w:left w:val="nil"/>
                <w:bottom w:val="nil"/>
                <w:right w:val="nil"/>
                <w:between w:val="nil"/>
              </w:pBdr>
              <w:spacing w:line="360" w:lineRule="auto"/>
              <w:ind w:left="-76"/>
              <w:jc w:val="thaiDistribute"/>
              <w:rPr>
                <w:rFonts w:cs="Arial"/>
                <w:color w:val="000000"/>
                <w:spacing w:val="-4"/>
                <w:sz w:val="13"/>
                <w:szCs w:val="13"/>
              </w:rPr>
            </w:pPr>
            <w:r w:rsidRPr="00961C80">
              <w:rPr>
                <w:rFonts w:cs="Arial"/>
                <w:color w:val="000000"/>
                <w:spacing w:val="-4"/>
                <w:sz w:val="13"/>
                <w:szCs w:val="13"/>
              </w:rPr>
              <w:t>The amount of obligations balances</w:t>
            </w:r>
            <w:r w:rsidRPr="00961C80">
              <w:rPr>
                <w:rFonts w:cs="Arial"/>
                <w:color w:val="000000"/>
                <w:spacing w:val="-4"/>
                <w:sz w:val="13"/>
                <w:szCs w:val="13"/>
                <w:cs/>
              </w:rPr>
              <w:t xml:space="preserve"> </w:t>
            </w:r>
            <w:r w:rsidRPr="00961C80">
              <w:rPr>
                <w:rFonts w:cs="Arial"/>
                <w:color w:val="000000"/>
                <w:spacing w:val="-4"/>
                <w:sz w:val="13"/>
                <w:szCs w:val="13"/>
              </w:rPr>
              <w:t>as the ended of period</w:t>
            </w:r>
          </w:p>
        </w:tc>
        <w:tc>
          <w:tcPr>
            <w:tcW w:w="963" w:type="dxa"/>
            <w:tcBorders>
              <w:top w:val="nil"/>
              <w:left w:val="nil"/>
              <w:bottom w:val="nil"/>
              <w:right w:val="nil"/>
            </w:tcBorders>
          </w:tcPr>
          <w:p w14:paraId="02A5975A" w14:textId="62A620C8"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961C80">
              <w:rPr>
                <w:rFonts w:cs="Arial"/>
                <w:sz w:val="13"/>
                <w:szCs w:val="13"/>
              </w:rPr>
              <w:t>21,809,912</w:t>
            </w:r>
          </w:p>
        </w:tc>
        <w:tc>
          <w:tcPr>
            <w:tcW w:w="1224" w:type="dxa"/>
            <w:tcBorders>
              <w:top w:val="nil"/>
              <w:left w:val="nil"/>
              <w:bottom w:val="nil"/>
              <w:right w:val="nil"/>
            </w:tcBorders>
          </w:tcPr>
          <w:p w14:paraId="25AC16DD" w14:textId="1A4475F2"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24" w:right="-24"/>
              <w:rPr>
                <w:rFonts w:cs="Arial"/>
                <w:sz w:val="13"/>
                <w:szCs w:val="13"/>
              </w:rPr>
            </w:pPr>
            <w:r w:rsidRPr="00961C80">
              <w:rPr>
                <w:rFonts w:cs="Arial"/>
                <w:sz w:val="13"/>
                <w:szCs w:val="13"/>
              </w:rPr>
              <w:t>97,636,841</w:t>
            </w:r>
          </w:p>
        </w:tc>
        <w:tc>
          <w:tcPr>
            <w:tcW w:w="1350" w:type="dxa"/>
            <w:tcBorders>
              <w:top w:val="nil"/>
              <w:left w:val="nil"/>
              <w:bottom w:val="nil"/>
              <w:right w:val="nil"/>
            </w:tcBorders>
          </w:tcPr>
          <w:p w14:paraId="55F5D47C" w14:textId="4F6D7DDC"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961C80">
              <w:rPr>
                <w:rFonts w:cs="Arial"/>
                <w:sz w:val="13"/>
                <w:szCs w:val="13"/>
              </w:rPr>
              <w:t>38,092,901</w:t>
            </w:r>
          </w:p>
        </w:tc>
        <w:tc>
          <w:tcPr>
            <w:tcW w:w="1278" w:type="dxa"/>
            <w:tcBorders>
              <w:top w:val="nil"/>
              <w:left w:val="nil"/>
              <w:bottom w:val="nil"/>
              <w:right w:val="nil"/>
            </w:tcBorders>
          </w:tcPr>
          <w:p w14:paraId="52E56C5E" w14:textId="36823C8F"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961C80">
              <w:rPr>
                <w:rFonts w:cs="Arial"/>
                <w:sz w:val="13"/>
                <w:szCs w:val="13"/>
              </w:rPr>
              <w:t>85,474,547</w:t>
            </w:r>
          </w:p>
        </w:tc>
        <w:tc>
          <w:tcPr>
            <w:tcW w:w="945" w:type="dxa"/>
            <w:tcBorders>
              <w:top w:val="nil"/>
              <w:left w:val="nil"/>
              <w:bottom w:val="nil"/>
              <w:right w:val="nil"/>
            </w:tcBorders>
          </w:tcPr>
          <w:p w14:paraId="467B2B63" w14:textId="3D5A1969" w:rsidR="00C90E22" w:rsidRPr="00961C80" w:rsidRDefault="00C90E22"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961C80">
              <w:rPr>
                <w:rFonts w:cs="Arial"/>
                <w:sz w:val="13"/>
                <w:szCs w:val="13"/>
              </w:rPr>
              <w:t>243,014,201</w:t>
            </w:r>
          </w:p>
        </w:tc>
      </w:tr>
      <w:tr w:rsidR="00C90E22" w:rsidRPr="00961C80" w14:paraId="2C0022A2" w14:textId="77777777" w:rsidTr="00243E42">
        <w:tc>
          <w:tcPr>
            <w:tcW w:w="3240" w:type="dxa"/>
            <w:vAlign w:val="bottom"/>
          </w:tcPr>
          <w:p w14:paraId="6C939064" w14:textId="77777777" w:rsidR="00C90E22" w:rsidRPr="00961C80" w:rsidRDefault="00C90E22" w:rsidP="00641DA3">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961C80">
              <w:rPr>
                <w:rFonts w:cs="Arial"/>
                <w:color w:val="000000"/>
                <w:sz w:val="13"/>
                <w:szCs w:val="13"/>
              </w:rPr>
              <w:t>Period of revenue recognition</w:t>
            </w:r>
          </w:p>
        </w:tc>
        <w:tc>
          <w:tcPr>
            <w:tcW w:w="963" w:type="dxa"/>
            <w:tcBorders>
              <w:top w:val="nil"/>
            </w:tcBorders>
          </w:tcPr>
          <w:p w14:paraId="74173DFE"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24" w:type="dxa"/>
            <w:tcBorders>
              <w:top w:val="nil"/>
            </w:tcBorders>
          </w:tcPr>
          <w:p w14:paraId="3AB2283E"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24" w:right="-24"/>
              <w:rPr>
                <w:rFonts w:cs="Arial"/>
                <w:sz w:val="13"/>
                <w:szCs w:val="13"/>
              </w:rPr>
            </w:pPr>
          </w:p>
        </w:tc>
        <w:tc>
          <w:tcPr>
            <w:tcW w:w="1350" w:type="dxa"/>
            <w:tcBorders>
              <w:top w:val="nil"/>
            </w:tcBorders>
          </w:tcPr>
          <w:p w14:paraId="5FBEACCF"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p>
        </w:tc>
        <w:tc>
          <w:tcPr>
            <w:tcW w:w="1278" w:type="dxa"/>
            <w:tcBorders>
              <w:top w:val="nil"/>
            </w:tcBorders>
          </w:tcPr>
          <w:p w14:paraId="30F87CAF"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p>
        </w:tc>
        <w:tc>
          <w:tcPr>
            <w:tcW w:w="945" w:type="dxa"/>
            <w:tcBorders>
              <w:top w:val="nil"/>
            </w:tcBorders>
          </w:tcPr>
          <w:p w14:paraId="47D4063D" w14:textId="7777777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p>
        </w:tc>
      </w:tr>
      <w:tr w:rsidR="00C90E22" w:rsidRPr="00961C80" w14:paraId="4E73141C" w14:textId="77777777" w:rsidTr="00243E42">
        <w:tc>
          <w:tcPr>
            <w:tcW w:w="3240" w:type="dxa"/>
            <w:vAlign w:val="bottom"/>
          </w:tcPr>
          <w:p w14:paraId="1C3D7DD7" w14:textId="77777777" w:rsidR="00C90E22" w:rsidRPr="00961C80" w:rsidRDefault="00C90E22" w:rsidP="00641DA3">
            <w:pPr>
              <w:widowControl w:val="0"/>
              <w:spacing w:line="360" w:lineRule="auto"/>
              <w:ind w:right="-19"/>
              <w:jc w:val="thaiDistribute"/>
              <w:rPr>
                <w:rFonts w:eastAsia="Arial" w:cs="Arial"/>
                <w:color w:val="000000"/>
                <w:sz w:val="13"/>
                <w:szCs w:val="13"/>
              </w:rPr>
            </w:pPr>
            <w:r w:rsidRPr="00961C80">
              <w:rPr>
                <w:rFonts w:cs="Arial"/>
                <w:color w:val="000000"/>
                <w:sz w:val="13"/>
                <w:szCs w:val="13"/>
              </w:rPr>
              <w:t>within 12 months</w:t>
            </w:r>
          </w:p>
        </w:tc>
        <w:tc>
          <w:tcPr>
            <w:tcW w:w="963" w:type="dxa"/>
          </w:tcPr>
          <w:p w14:paraId="7E11648A" w14:textId="448D945B"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961C80">
              <w:rPr>
                <w:rFonts w:cs="Arial"/>
                <w:sz w:val="13"/>
                <w:szCs w:val="13"/>
              </w:rPr>
              <w:t>4,779,112</w:t>
            </w:r>
          </w:p>
        </w:tc>
        <w:tc>
          <w:tcPr>
            <w:tcW w:w="1224" w:type="dxa"/>
          </w:tcPr>
          <w:p w14:paraId="7C4AEE40" w14:textId="06813E4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24" w:right="-24"/>
              <w:rPr>
                <w:rFonts w:cs="Arial"/>
                <w:sz w:val="13"/>
                <w:szCs w:val="13"/>
              </w:rPr>
            </w:pPr>
            <w:r w:rsidRPr="00961C80">
              <w:rPr>
                <w:rFonts w:cs="Arial"/>
                <w:sz w:val="13"/>
                <w:szCs w:val="13"/>
              </w:rPr>
              <w:t>96,741,851</w:t>
            </w:r>
          </w:p>
        </w:tc>
        <w:tc>
          <w:tcPr>
            <w:tcW w:w="1350" w:type="dxa"/>
          </w:tcPr>
          <w:p w14:paraId="61A311A6" w14:textId="273EEDC1"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961C80">
              <w:rPr>
                <w:rFonts w:cs="Arial"/>
                <w:sz w:val="13"/>
                <w:szCs w:val="13"/>
              </w:rPr>
              <w:t>12,026,768</w:t>
            </w:r>
          </w:p>
        </w:tc>
        <w:tc>
          <w:tcPr>
            <w:tcW w:w="1278" w:type="dxa"/>
          </w:tcPr>
          <w:p w14:paraId="47E8E5A5" w14:textId="3433D54A"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961C80">
              <w:rPr>
                <w:rFonts w:cs="Arial"/>
                <w:sz w:val="13"/>
                <w:szCs w:val="13"/>
              </w:rPr>
              <w:t>51,879,351</w:t>
            </w:r>
          </w:p>
        </w:tc>
        <w:tc>
          <w:tcPr>
            <w:tcW w:w="945" w:type="dxa"/>
          </w:tcPr>
          <w:p w14:paraId="4CBECAB3" w14:textId="438A38FF"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961C80">
              <w:rPr>
                <w:rFonts w:cs="Arial"/>
                <w:sz w:val="13"/>
                <w:szCs w:val="13"/>
              </w:rPr>
              <w:t>165,427,082</w:t>
            </w:r>
          </w:p>
        </w:tc>
      </w:tr>
      <w:tr w:rsidR="00C90E22" w:rsidRPr="00961C80" w14:paraId="54D8D0A3" w14:textId="77777777" w:rsidTr="00243E42">
        <w:tc>
          <w:tcPr>
            <w:tcW w:w="3240" w:type="dxa"/>
            <w:vAlign w:val="bottom"/>
          </w:tcPr>
          <w:p w14:paraId="2FD76345" w14:textId="77777777" w:rsidR="00C90E22" w:rsidRPr="00961C80" w:rsidRDefault="00C90E22" w:rsidP="00641DA3">
            <w:pPr>
              <w:widowControl w:val="0"/>
              <w:spacing w:line="360" w:lineRule="auto"/>
              <w:ind w:right="-19"/>
              <w:jc w:val="thaiDistribute"/>
              <w:rPr>
                <w:rFonts w:cs="Arial"/>
                <w:color w:val="000000"/>
                <w:sz w:val="13"/>
                <w:szCs w:val="13"/>
              </w:rPr>
            </w:pPr>
            <w:r w:rsidRPr="00961C80">
              <w:rPr>
                <w:rFonts w:cs="Arial"/>
                <w:color w:val="000000"/>
                <w:sz w:val="13"/>
                <w:szCs w:val="13"/>
              </w:rPr>
              <w:t>1-2 years</w:t>
            </w:r>
          </w:p>
        </w:tc>
        <w:tc>
          <w:tcPr>
            <w:tcW w:w="963" w:type="dxa"/>
          </w:tcPr>
          <w:p w14:paraId="75081386" w14:textId="28B9628F"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961C80">
              <w:rPr>
                <w:rFonts w:cs="Arial"/>
                <w:sz w:val="13"/>
                <w:szCs w:val="13"/>
              </w:rPr>
              <w:t>15,710,800</w:t>
            </w:r>
          </w:p>
        </w:tc>
        <w:tc>
          <w:tcPr>
            <w:tcW w:w="1224" w:type="dxa"/>
          </w:tcPr>
          <w:p w14:paraId="51E1E421" w14:textId="6B06CC35"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24" w:right="-24"/>
              <w:rPr>
                <w:rFonts w:cs="Arial"/>
                <w:sz w:val="13"/>
                <w:szCs w:val="13"/>
              </w:rPr>
            </w:pPr>
            <w:r w:rsidRPr="00961C80">
              <w:rPr>
                <w:rFonts w:cs="Arial"/>
                <w:sz w:val="13"/>
                <w:szCs w:val="13"/>
              </w:rPr>
              <w:t>894,990</w:t>
            </w:r>
          </w:p>
        </w:tc>
        <w:tc>
          <w:tcPr>
            <w:tcW w:w="1350" w:type="dxa"/>
          </w:tcPr>
          <w:p w14:paraId="61F9A7EB" w14:textId="7ED4F94C"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961C80">
              <w:rPr>
                <w:rFonts w:cs="Arial"/>
                <w:sz w:val="13"/>
                <w:szCs w:val="13"/>
              </w:rPr>
              <w:t>17,266,133</w:t>
            </w:r>
          </w:p>
        </w:tc>
        <w:tc>
          <w:tcPr>
            <w:tcW w:w="1278" w:type="dxa"/>
          </w:tcPr>
          <w:p w14:paraId="41ABCBB8" w14:textId="4B6CD61D"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961C80">
              <w:rPr>
                <w:rFonts w:cs="Arial"/>
                <w:sz w:val="13"/>
                <w:szCs w:val="13"/>
              </w:rPr>
              <w:t>25,388,245</w:t>
            </w:r>
          </w:p>
        </w:tc>
        <w:tc>
          <w:tcPr>
            <w:tcW w:w="945" w:type="dxa"/>
          </w:tcPr>
          <w:p w14:paraId="76B33A84" w14:textId="295EF9F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961C80">
              <w:rPr>
                <w:rFonts w:cs="Arial"/>
                <w:sz w:val="13"/>
                <w:szCs w:val="13"/>
              </w:rPr>
              <w:t>59,260,168</w:t>
            </w:r>
          </w:p>
        </w:tc>
      </w:tr>
      <w:tr w:rsidR="00C90E22" w:rsidRPr="00961C80" w14:paraId="7A488152" w14:textId="77777777" w:rsidTr="00243E42">
        <w:tc>
          <w:tcPr>
            <w:tcW w:w="3240" w:type="dxa"/>
            <w:vAlign w:val="bottom"/>
          </w:tcPr>
          <w:p w14:paraId="1CC8F2A1" w14:textId="77777777" w:rsidR="00C90E22" w:rsidRPr="00961C80" w:rsidRDefault="00C90E22" w:rsidP="00641DA3">
            <w:pPr>
              <w:widowControl w:val="0"/>
              <w:spacing w:line="360" w:lineRule="auto"/>
              <w:ind w:right="-19"/>
              <w:jc w:val="thaiDistribute"/>
              <w:rPr>
                <w:rFonts w:cs="Arial"/>
                <w:color w:val="000000"/>
                <w:sz w:val="13"/>
                <w:szCs w:val="13"/>
              </w:rPr>
            </w:pPr>
            <w:r w:rsidRPr="00961C80">
              <w:rPr>
                <w:rFonts w:cs="Arial"/>
                <w:color w:val="000000"/>
                <w:sz w:val="13"/>
                <w:szCs w:val="13"/>
              </w:rPr>
              <w:t>2-3 years</w:t>
            </w:r>
          </w:p>
        </w:tc>
        <w:tc>
          <w:tcPr>
            <w:tcW w:w="963" w:type="dxa"/>
          </w:tcPr>
          <w:p w14:paraId="6410D62A" w14:textId="3BA853FE"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961C80">
              <w:rPr>
                <w:rFonts w:cs="Arial"/>
                <w:sz w:val="13"/>
                <w:szCs w:val="13"/>
              </w:rPr>
              <w:t>1,320,000</w:t>
            </w:r>
          </w:p>
        </w:tc>
        <w:tc>
          <w:tcPr>
            <w:tcW w:w="1224" w:type="dxa"/>
          </w:tcPr>
          <w:p w14:paraId="74F4F4A1" w14:textId="43AB1A41"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24" w:right="-24"/>
              <w:rPr>
                <w:rFonts w:cs="Arial"/>
                <w:sz w:val="13"/>
                <w:szCs w:val="13"/>
              </w:rPr>
            </w:pPr>
            <w:r w:rsidRPr="00961C80">
              <w:rPr>
                <w:rFonts w:cs="Arial"/>
                <w:sz w:val="13"/>
                <w:szCs w:val="13"/>
              </w:rPr>
              <w:t>-</w:t>
            </w:r>
          </w:p>
        </w:tc>
        <w:tc>
          <w:tcPr>
            <w:tcW w:w="1350" w:type="dxa"/>
          </w:tcPr>
          <w:p w14:paraId="7459A97D" w14:textId="161B076F"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961C80">
              <w:rPr>
                <w:rFonts w:cs="Arial"/>
                <w:sz w:val="13"/>
                <w:szCs w:val="13"/>
              </w:rPr>
              <w:t>8,800,000</w:t>
            </w:r>
          </w:p>
        </w:tc>
        <w:tc>
          <w:tcPr>
            <w:tcW w:w="1278" w:type="dxa"/>
          </w:tcPr>
          <w:p w14:paraId="2EC81AEB" w14:textId="25F8DC4E"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961C80">
              <w:rPr>
                <w:rFonts w:cs="Arial"/>
                <w:sz w:val="13"/>
                <w:szCs w:val="13"/>
              </w:rPr>
              <w:t>3,756,951</w:t>
            </w:r>
          </w:p>
        </w:tc>
        <w:tc>
          <w:tcPr>
            <w:tcW w:w="945" w:type="dxa"/>
          </w:tcPr>
          <w:p w14:paraId="4DBD829C" w14:textId="572871E7"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961C80">
              <w:rPr>
                <w:rFonts w:cs="Arial"/>
                <w:sz w:val="13"/>
                <w:szCs w:val="13"/>
              </w:rPr>
              <w:t>13,876,951</w:t>
            </w:r>
          </w:p>
        </w:tc>
      </w:tr>
      <w:tr w:rsidR="00C90E22" w:rsidRPr="00961C80" w14:paraId="6634EDE8" w14:textId="77777777" w:rsidTr="00243E42">
        <w:tc>
          <w:tcPr>
            <w:tcW w:w="3240" w:type="dxa"/>
            <w:vAlign w:val="bottom"/>
          </w:tcPr>
          <w:p w14:paraId="4A962126" w14:textId="77777777" w:rsidR="00C90E22" w:rsidRPr="00961C80" w:rsidRDefault="00C90E22" w:rsidP="00641DA3">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961C80">
              <w:rPr>
                <w:rFonts w:cs="Arial"/>
                <w:color w:val="000000"/>
                <w:sz w:val="13"/>
                <w:szCs w:val="13"/>
              </w:rPr>
              <w:t>More than 3 years</w:t>
            </w:r>
          </w:p>
        </w:tc>
        <w:tc>
          <w:tcPr>
            <w:tcW w:w="963" w:type="dxa"/>
          </w:tcPr>
          <w:p w14:paraId="7C827A1B" w14:textId="45A69564"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961C80">
              <w:rPr>
                <w:rFonts w:cs="Arial"/>
                <w:sz w:val="13"/>
                <w:szCs w:val="13"/>
              </w:rPr>
              <w:t>-</w:t>
            </w:r>
          </w:p>
        </w:tc>
        <w:tc>
          <w:tcPr>
            <w:tcW w:w="1224" w:type="dxa"/>
          </w:tcPr>
          <w:p w14:paraId="34934CB4" w14:textId="22BDFB71"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60" w:lineRule="auto"/>
              <w:ind w:left="-24" w:right="-24"/>
              <w:rPr>
                <w:rFonts w:cs="Arial"/>
                <w:sz w:val="13"/>
                <w:szCs w:val="13"/>
              </w:rPr>
            </w:pPr>
            <w:r w:rsidRPr="00961C80">
              <w:rPr>
                <w:rFonts w:cs="Arial"/>
                <w:sz w:val="13"/>
                <w:szCs w:val="13"/>
              </w:rPr>
              <w:t>-</w:t>
            </w:r>
          </w:p>
        </w:tc>
        <w:tc>
          <w:tcPr>
            <w:tcW w:w="1350" w:type="dxa"/>
          </w:tcPr>
          <w:p w14:paraId="11F268A4" w14:textId="6D63D6EB"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cs="Arial"/>
                <w:sz w:val="13"/>
                <w:szCs w:val="13"/>
              </w:rPr>
            </w:pPr>
            <w:r w:rsidRPr="00961C80">
              <w:rPr>
                <w:rFonts w:cs="Arial"/>
                <w:sz w:val="13"/>
                <w:szCs w:val="13"/>
              </w:rPr>
              <w:t>-</w:t>
            </w:r>
          </w:p>
        </w:tc>
        <w:tc>
          <w:tcPr>
            <w:tcW w:w="1278" w:type="dxa"/>
          </w:tcPr>
          <w:p w14:paraId="1BA5077D" w14:textId="2A38F068"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360" w:lineRule="auto"/>
              <w:ind w:left="-24" w:right="-24"/>
              <w:rPr>
                <w:rFonts w:cs="Arial"/>
                <w:sz w:val="13"/>
                <w:szCs w:val="13"/>
              </w:rPr>
            </w:pPr>
            <w:r w:rsidRPr="00961C80">
              <w:rPr>
                <w:rFonts w:cs="Arial"/>
                <w:sz w:val="13"/>
                <w:szCs w:val="13"/>
              </w:rPr>
              <w:t>4,450,000</w:t>
            </w:r>
          </w:p>
        </w:tc>
        <w:tc>
          <w:tcPr>
            <w:tcW w:w="945" w:type="dxa"/>
          </w:tcPr>
          <w:p w14:paraId="251D0AD2" w14:textId="656B8325" w:rsidR="00C90E22" w:rsidRPr="00961C80" w:rsidRDefault="00C90E2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cs="Arial"/>
                <w:sz w:val="13"/>
                <w:szCs w:val="13"/>
              </w:rPr>
            </w:pPr>
            <w:r w:rsidRPr="00961C80">
              <w:rPr>
                <w:rFonts w:cs="Arial"/>
                <w:sz w:val="13"/>
                <w:szCs w:val="13"/>
              </w:rPr>
              <w:t>4,450,000</w:t>
            </w:r>
          </w:p>
        </w:tc>
      </w:tr>
    </w:tbl>
    <w:p w14:paraId="1797D266" w14:textId="77777777" w:rsidR="006772BF" w:rsidRPr="00961C80" w:rsidRDefault="006772BF" w:rsidP="00641DA3">
      <w:pPr>
        <w:pStyle w:val="ListParagraph"/>
        <w:autoSpaceDE w:val="0"/>
        <w:autoSpaceDN w:val="0"/>
        <w:adjustRightInd w:val="0"/>
        <w:spacing w:after="0" w:line="360" w:lineRule="auto"/>
        <w:ind w:left="360"/>
        <w:contextualSpacing w:val="0"/>
        <w:jc w:val="thaiDistribute"/>
        <w:rPr>
          <w:rFonts w:ascii="Arial" w:hAnsi="Arial" w:cs="Arial"/>
          <w:color w:val="000000"/>
          <w:sz w:val="16"/>
          <w:szCs w:val="16"/>
        </w:rPr>
      </w:pPr>
    </w:p>
    <w:p w14:paraId="1EBCB234" w14:textId="33A0D30D" w:rsidR="003A17B5" w:rsidRPr="00961C80" w:rsidRDefault="00BE0123" w:rsidP="00641DA3">
      <w:pPr>
        <w:spacing w:line="360" w:lineRule="auto"/>
        <w:ind w:firstLine="426"/>
        <w:jc w:val="thaiDistribute"/>
        <w:rPr>
          <w:rFonts w:cs="Arial"/>
          <w:sz w:val="20"/>
          <w:szCs w:val="20"/>
        </w:rPr>
      </w:pPr>
      <w:r w:rsidRPr="00961C80">
        <w:rPr>
          <w:rFonts w:eastAsia="Calibri" w:cs="Arial"/>
          <w:color w:val="000000"/>
          <w:sz w:val="20"/>
          <w:szCs w:val="20"/>
        </w:rPr>
        <w:t>Incremental costs of obtaining a contract</w:t>
      </w:r>
    </w:p>
    <w:p w14:paraId="721B871F" w14:textId="77777777" w:rsidR="00F42A9F" w:rsidRPr="00961C80" w:rsidRDefault="00F42A9F" w:rsidP="00641DA3">
      <w:pPr>
        <w:spacing w:line="360" w:lineRule="auto"/>
        <w:ind w:firstLine="284"/>
        <w:jc w:val="thaiDistribute"/>
        <w:rPr>
          <w:rFonts w:cs="Arial"/>
          <w:sz w:val="10"/>
          <w:szCs w:val="10"/>
        </w:rPr>
      </w:pPr>
    </w:p>
    <w:tbl>
      <w:tblPr>
        <w:tblW w:w="8966" w:type="dxa"/>
        <w:tblInd w:w="360" w:type="dxa"/>
        <w:tblLayout w:type="fixed"/>
        <w:tblCellMar>
          <w:left w:w="29" w:type="dxa"/>
          <w:right w:w="29" w:type="dxa"/>
        </w:tblCellMar>
        <w:tblLook w:val="0000" w:firstRow="0" w:lastRow="0" w:firstColumn="0" w:lastColumn="0" w:noHBand="0" w:noVBand="0"/>
      </w:tblPr>
      <w:tblGrid>
        <w:gridCol w:w="3440"/>
        <w:gridCol w:w="1314"/>
        <w:gridCol w:w="78"/>
        <w:gridCol w:w="1281"/>
        <w:gridCol w:w="81"/>
        <w:gridCol w:w="1377"/>
        <w:gridCol w:w="81"/>
        <w:gridCol w:w="1314"/>
      </w:tblGrid>
      <w:tr w:rsidR="00F42A9F" w:rsidRPr="00961C80" w14:paraId="1B9DEE3B" w14:textId="77777777" w:rsidTr="00211E15">
        <w:trPr>
          <w:cantSplit/>
        </w:trPr>
        <w:tc>
          <w:tcPr>
            <w:tcW w:w="3440" w:type="dxa"/>
            <w:vAlign w:val="center"/>
          </w:tcPr>
          <w:p w14:paraId="02FC54D0" w14:textId="77777777" w:rsidR="00F42A9F" w:rsidRPr="00961C80" w:rsidRDefault="00F42A9F" w:rsidP="00641DA3">
            <w:pPr>
              <w:spacing w:line="360" w:lineRule="auto"/>
              <w:jc w:val="center"/>
              <w:rPr>
                <w:rFonts w:cs="Arial"/>
              </w:rPr>
            </w:pPr>
          </w:p>
        </w:tc>
        <w:tc>
          <w:tcPr>
            <w:tcW w:w="2673" w:type="dxa"/>
            <w:gridSpan w:val="3"/>
            <w:tcBorders>
              <w:left w:val="nil"/>
            </w:tcBorders>
            <w:vAlign w:val="center"/>
          </w:tcPr>
          <w:p w14:paraId="254E613E" w14:textId="77777777" w:rsidR="00F42A9F" w:rsidRPr="00961C80" w:rsidRDefault="00F42A9F" w:rsidP="00641DA3">
            <w:pPr>
              <w:spacing w:line="360" w:lineRule="auto"/>
              <w:jc w:val="center"/>
              <w:rPr>
                <w:rFonts w:cs="Arial"/>
                <w:cs/>
                <w:lang w:val="en-GB"/>
              </w:rPr>
            </w:pPr>
          </w:p>
        </w:tc>
        <w:tc>
          <w:tcPr>
            <w:tcW w:w="81" w:type="dxa"/>
            <w:vAlign w:val="center"/>
          </w:tcPr>
          <w:p w14:paraId="4AF54B69" w14:textId="77777777" w:rsidR="00F42A9F" w:rsidRPr="00961C80" w:rsidRDefault="00F42A9F" w:rsidP="00641DA3">
            <w:pPr>
              <w:spacing w:line="360" w:lineRule="auto"/>
              <w:jc w:val="center"/>
              <w:rPr>
                <w:rFonts w:cs="Arial"/>
                <w:lang w:val="en-GB"/>
              </w:rPr>
            </w:pPr>
          </w:p>
        </w:tc>
        <w:tc>
          <w:tcPr>
            <w:tcW w:w="2772" w:type="dxa"/>
            <w:gridSpan w:val="3"/>
            <w:vAlign w:val="center"/>
          </w:tcPr>
          <w:p w14:paraId="3F5ADB5A" w14:textId="77777777" w:rsidR="00F42A9F" w:rsidRPr="00961C80" w:rsidRDefault="00F42A9F" w:rsidP="00641DA3">
            <w:pPr>
              <w:spacing w:line="360" w:lineRule="auto"/>
              <w:jc w:val="right"/>
              <w:rPr>
                <w:rFonts w:cs="Arial"/>
                <w:lang w:val="en-GB"/>
              </w:rPr>
            </w:pPr>
            <w:r w:rsidRPr="00961C80">
              <w:rPr>
                <w:rFonts w:cs="Arial"/>
                <w:lang w:val="en-GB"/>
              </w:rPr>
              <w:t>(</w:t>
            </w:r>
            <w:proofErr w:type="gramStart"/>
            <w:r w:rsidRPr="00961C80">
              <w:rPr>
                <w:rFonts w:cs="Arial"/>
                <w:lang w:val="en-GB"/>
              </w:rPr>
              <w:t>Unit :</w:t>
            </w:r>
            <w:proofErr w:type="gramEnd"/>
            <w:r w:rsidRPr="00961C80">
              <w:rPr>
                <w:rFonts w:cs="Arial"/>
                <w:lang w:val="en-GB"/>
              </w:rPr>
              <w:t xml:space="preserve"> Baht)</w:t>
            </w:r>
          </w:p>
        </w:tc>
      </w:tr>
      <w:tr w:rsidR="00F42A9F" w:rsidRPr="00961C80" w14:paraId="7D8E61FB" w14:textId="77777777" w:rsidTr="00211E15">
        <w:trPr>
          <w:cantSplit/>
        </w:trPr>
        <w:tc>
          <w:tcPr>
            <w:tcW w:w="3440" w:type="dxa"/>
            <w:vAlign w:val="center"/>
          </w:tcPr>
          <w:p w14:paraId="14C8FB71" w14:textId="77777777" w:rsidR="00F42A9F" w:rsidRPr="00961C80" w:rsidRDefault="00F42A9F" w:rsidP="00641DA3">
            <w:pPr>
              <w:spacing w:line="360" w:lineRule="auto"/>
              <w:jc w:val="center"/>
              <w:rPr>
                <w:rFonts w:cs="Arial"/>
              </w:rPr>
            </w:pPr>
          </w:p>
        </w:tc>
        <w:tc>
          <w:tcPr>
            <w:tcW w:w="2673" w:type="dxa"/>
            <w:gridSpan w:val="3"/>
            <w:tcBorders>
              <w:left w:val="nil"/>
              <w:bottom w:val="single" w:sz="4" w:space="0" w:color="auto"/>
            </w:tcBorders>
            <w:vAlign w:val="center"/>
          </w:tcPr>
          <w:p w14:paraId="7D62E5C1" w14:textId="77777777" w:rsidR="00F42A9F" w:rsidRPr="00961C80" w:rsidRDefault="00F42A9F" w:rsidP="00641DA3">
            <w:pPr>
              <w:spacing w:line="360" w:lineRule="auto"/>
              <w:jc w:val="center"/>
              <w:rPr>
                <w:rFonts w:cs="Arial"/>
                <w:cs/>
                <w:lang w:val="en-GB"/>
              </w:rPr>
            </w:pPr>
            <w:r w:rsidRPr="00961C80">
              <w:rPr>
                <w:rFonts w:cs="Arial"/>
                <w:lang w:val="en-GB"/>
              </w:rPr>
              <w:t>Consolidated F/S</w:t>
            </w:r>
          </w:p>
        </w:tc>
        <w:tc>
          <w:tcPr>
            <w:tcW w:w="81" w:type="dxa"/>
            <w:vAlign w:val="center"/>
          </w:tcPr>
          <w:p w14:paraId="561516CC" w14:textId="77777777" w:rsidR="00F42A9F" w:rsidRPr="00961C80" w:rsidRDefault="00F42A9F" w:rsidP="00641DA3">
            <w:pPr>
              <w:spacing w:line="360" w:lineRule="auto"/>
              <w:jc w:val="center"/>
              <w:rPr>
                <w:rFonts w:cs="Arial"/>
                <w:lang w:val="en-GB"/>
              </w:rPr>
            </w:pPr>
          </w:p>
        </w:tc>
        <w:tc>
          <w:tcPr>
            <w:tcW w:w="2772" w:type="dxa"/>
            <w:gridSpan w:val="3"/>
            <w:tcBorders>
              <w:bottom w:val="single" w:sz="4" w:space="0" w:color="auto"/>
            </w:tcBorders>
            <w:vAlign w:val="center"/>
          </w:tcPr>
          <w:p w14:paraId="0218695A" w14:textId="77777777" w:rsidR="00F42A9F" w:rsidRPr="00961C80" w:rsidRDefault="00F42A9F" w:rsidP="00641DA3">
            <w:pPr>
              <w:spacing w:line="360" w:lineRule="auto"/>
              <w:jc w:val="center"/>
              <w:rPr>
                <w:rFonts w:cs="Arial"/>
                <w:lang w:val="en-GB"/>
              </w:rPr>
            </w:pPr>
            <w:r w:rsidRPr="00961C80">
              <w:rPr>
                <w:rFonts w:cs="Arial"/>
                <w:lang w:val="en-GB"/>
              </w:rPr>
              <w:t>Separate F/S</w:t>
            </w:r>
          </w:p>
        </w:tc>
      </w:tr>
      <w:tr w:rsidR="002B4CFC" w:rsidRPr="00961C80" w14:paraId="16F6982B" w14:textId="77777777" w:rsidTr="00211E15">
        <w:trPr>
          <w:cantSplit/>
          <w:trHeight w:val="443"/>
        </w:trPr>
        <w:tc>
          <w:tcPr>
            <w:tcW w:w="3440" w:type="dxa"/>
            <w:vAlign w:val="center"/>
          </w:tcPr>
          <w:p w14:paraId="5A51D48B" w14:textId="77777777" w:rsidR="002B4CFC" w:rsidRPr="00961C80" w:rsidRDefault="002B4CFC" w:rsidP="00641DA3">
            <w:pPr>
              <w:spacing w:line="360" w:lineRule="auto"/>
              <w:jc w:val="center"/>
              <w:rPr>
                <w:rFonts w:cs="Arial"/>
                <w:cs/>
              </w:rPr>
            </w:pPr>
          </w:p>
        </w:tc>
        <w:tc>
          <w:tcPr>
            <w:tcW w:w="1314" w:type="dxa"/>
            <w:tcBorders>
              <w:top w:val="single" w:sz="4" w:space="0" w:color="auto"/>
              <w:bottom w:val="single" w:sz="4" w:space="0" w:color="auto"/>
            </w:tcBorders>
            <w:vAlign w:val="center"/>
          </w:tcPr>
          <w:p w14:paraId="1053BABB" w14:textId="1B294926" w:rsidR="002B4CFC" w:rsidRPr="00961C80" w:rsidRDefault="002B4CFC" w:rsidP="00641DA3">
            <w:pPr>
              <w:spacing w:line="360" w:lineRule="auto"/>
              <w:jc w:val="center"/>
              <w:rPr>
                <w:rFonts w:cs="Arial"/>
                <w:lang w:val="en-GB"/>
              </w:rPr>
            </w:pPr>
            <w:r w:rsidRPr="00961C80">
              <w:rPr>
                <w:rFonts w:cs="Arial"/>
                <w:lang w:val="en-GB"/>
              </w:rPr>
              <w:t>30 September</w:t>
            </w:r>
          </w:p>
          <w:p w14:paraId="772F506D" w14:textId="77777777" w:rsidR="002B4CFC" w:rsidRPr="00961C80" w:rsidRDefault="002B4CFC" w:rsidP="00641DA3">
            <w:pPr>
              <w:spacing w:line="360" w:lineRule="auto"/>
              <w:jc w:val="center"/>
              <w:rPr>
                <w:rFonts w:cs="Arial"/>
                <w:lang w:val="en-GB"/>
              </w:rPr>
            </w:pPr>
            <w:r w:rsidRPr="00961C80">
              <w:rPr>
                <w:rFonts w:cs="Arial"/>
                <w:lang w:val="en-GB"/>
              </w:rPr>
              <w:t>2023</w:t>
            </w:r>
          </w:p>
        </w:tc>
        <w:tc>
          <w:tcPr>
            <w:tcW w:w="78" w:type="dxa"/>
            <w:vAlign w:val="center"/>
          </w:tcPr>
          <w:p w14:paraId="6D2D6426" w14:textId="77777777" w:rsidR="002B4CFC" w:rsidRPr="00961C80" w:rsidRDefault="002B4CFC" w:rsidP="00641DA3">
            <w:pPr>
              <w:spacing w:line="360" w:lineRule="auto"/>
              <w:jc w:val="center"/>
              <w:rPr>
                <w:rFonts w:cs="Arial"/>
                <w:lang w:val="en-GB"/>
              </w:rPr>
            </w:pPr>
          </w:p>
        </w:tc>
        <w:tc>
          <w:tcPr>
            <w:tcW w:w="1281" w:type="dxa"/>
            <w:tcBorders>
              <w:bottom w:val="single" w:sz="4" w:space="0" w:color="auto"/>
            </w:tcBorders>
            <w:vAlign w:val="center"/>
          </w:tcPr>
          <w:p w14:paraId="0167FE12" w14:textId="77777777" w:rsidR="002B4CFC" w:rsidRPr="00961C80" w:rsidRDefault="002B4CFC" w:rsidP="00641DA3">
            <w:pPr>
              <w:spacing w:line="360" w:lineRule="auto"/>
              <w:jc w:val="center"/>
              <w:rPr>
                <w:rFonts w:cs="Arial"/>
                <w:cs/>
                <w:lang w:val="en-GB"/>
              </w:rPr>
            </w:pPr>
            <w:r w:rsidRPr="00961C80">
              <w:rPr>
                <w:rFonts w:cs="Arial"/>
                <w:lang w:val="en-GB"/>
              </w:rPr>
              <w:t>31 December 2022</w:t>
            </w:r>
          </w:p>
        </w:tc>
        <w:tc>
          <w:tcPr>
            <w:tcW w:w="81" w:type="dxa"/>
            <w:vAlign w:val="center"/>
          </w:tcPr>
          <w:p w14:paraId="0D8A9A2F" w14:textId="77777777" w:rsidR="002B4CFC" w:rsidRPr="00961C80" w:rsidRDefault="002B4CFC" w:rsidP="00641DA3">
            <w:pPr>
              <w:spacing w:line="360" w:lineRule="auto"/>
              <w:jc w:val="center"/>
              <w:rPr>
                <w:rFonts w:cs="Arial"/>
                <w:lang w:val="en-GB"/>
              </w:rPr>
            </w:pPr>
          </w:p>
        </w:tc>
        <w:tc>
          <w:tcPr>
            <w:tcW w:w="1377" w:type="dxa"/>
            <w:tcBorders>
              <w:top w:val="single" w:sz="4" w:space="0" w:color="auto"/>
              <w:bottom w:val="single" w:sz="4" w:space="0" w:color="auto"/>
            </w:tcBorders>
            <w:vAlign w:val="center"/>
          </w:tcPr>
          <w:p w14:paraId="12F88E14" w14:textId="77777777" w:rsidR="002B4CFC" w:rsidRPr="00961C80" w:rsidRDefault="002B4CFC" w:rsidP="00641DA3">
            <w:pPr>
              <w:spacing w:line="360" w:lineRule="auto"/>
              <w:jc w:val="center"/>
              <w:rPr>
                <w:rFonts w:cs="Arial"/>
                <w:lang w:val="en-GB"/>
              </w:rPr>
            </w:pPr>
            <w:r w:rsidRPr="00961C80">
              <w:rPr>
                <w:rFonts w:cs="Arial"/>
                <w:lang w:val="en-GB"/>
              </w:rPr>
              <w:t>30 September</w:t>
            </w:r>
          </w:p>
          <w:p w14:paraId="3E3A298A" w14:textId="646F4119" w:rsidR="002B4CFC" w:rsidRPr="00961C80" w:rsidRDefault="002B4CFC" w:rsidP="00641DA3">
            <w:pPr>
              <w:spacing w:line="360" w:lineRule="auto"/>
              <w:jc w:val="center"/>
              <w:rPr>
                <w:rFonts w:cs="Arial"/>
                <w:cs/>
                <w:lang w:val="en-GB"/>
              </w:rPr>
            </w:pPr>
            <w:r w:rsidRPr="00961C80">
              <w:rPr>
                <w:rFonts w:cs="Arial"/>
                <w:lang w:val="en-GB"/>
              </w:rPr>
              <w:t>2023</w:t>
            </w:r>
          </w:p>
        </w:tc>
        <w:tc>
          <w:tcPr>
            <w:tcW w:w="81" w:type="dxa"/>
            <w:vAlign w:val="center"/>
          </w:tcPr>
          <w:p w14:paraId="58586391" w14:textId="77777777" w:rsidR="002B4CFC" w:rsidRPr="00961C80" w:rsidRDefault="002B4CFC" w:rsidP="00641DA3">
            <w:pPr>
              <w:spacing w:line="360" w:lineRule="auto"/>
              <w:jc w:val="center"/>
              <w:rPr>
                <w:rFonts w:cs="Arial"/>
                <w:lang w:val="en-GB"/>
              </w:rPr>
            </w:pPr>
          </w:p>
        </w:tc>
        <w:tc>
          <w:tcPr>
            <w:tcW w:w="1314" w:type="dxa"/>
            <w:tcBorders>
              <w:bottom w:val="single" w:sz="4" w:space="0" w:color="auto"/>
            </w:tcBorders>
            <w:vAlign w:val="center"/>
          </w:tcPr>
          <w:p w14:paraId="51F09E52" w14:textId="77777777" w:rsidR="002B4CFC" w:rsidRPr="00961C80" w:rsidRDefault="002B4CFC" w:rsidP="00641DA3">
            <w:pPr>
              <w:spacing w:line="360" w:lineRule="auto"/>
              <w:jc w:val="center"/>
              <w:rPr>
                <w:rFonts w:cs="Arial"/>
                <w:cs/>
                <w:lang w:val="en-GB"/>
              </w:rPr>
            </w:pPr>
            <w:r w:rsidRPr="00961C80">
              <w:rPr>
                <w:rFonts w:cs="Arial"/>
                <w:lang w:val="en-GB"/>
              </w:rPr>
              <w:t>31 December 2022</w:t>
            </w:r>
          </w:p>
        </w:tc>
      </w:tr>
      <w:tr w:rsidR="00C90E22" w:rsidRPr="00961C80" w14:paraId="5CB97E68" w14:textId="77777777" w:rsidTr="00211E15">
        <w:trPr>
          <w:cantSplit/>
          <w:trHeight w:val="107"/>
        </w:trPr>
        <w:tc>
          <w:tcPr>
            <w:tcW w:w="3440" w:type="dxa"/>
            <w:vAlign w:val="center"/>
          </w:tcPr>
          <w:p w14:paraId="0D385E13" w14:textId="77777777" w:rsidR="00C90E22" w:rsidRPr="00961C80" w:rsidRDefault="00C90E22" w:rsidP="00641DA3">
            <w:pPr>
              <w:spacing w:line="360" w:lineRule="auto"/>
              <w:jc w:val="thaiDistribute"/>
              <w:rPr>
                <w:rFonts w:cs="Arial"/>
                <w:cs/>
              </w:rPr>
            </w:pPr>
            <w:r w:rsidRPr="00961C80">
              <w:rPr>
                <w:rFonts w:cs="Arial"/>
              </w:rPr>
              <w:t xml:space="preserve">Incremental costs of obtaining a contract </w:t>
            </w:r>
          </w:p>
        </w:tc>
        <w:tc>
          <w:tcPr>
            <w:tcW w:w="1314" w:type="dxa"/>
            <w:tcBorders>
              <w:left w:val="nil"/>
            </w:tcBorders>
          </w:tcPr>
          <w:p w14:paraId="467DB813" w14:textId="2F152416"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60" w:lineRule="auto"/>
              <w:ind w:left="-24" w:right="-24"/>
              <w:rPr>
                <w:rFonts w:cs="Arial"/>
              </w:rPr>
            </w:pPr>
            <w:r w:rsidRPr="00961C80">
              <w:t>601,310</w:t>
            </w:r>
          </w:p>
        </w:tc>
        <w:tc>
          <w:tcPr>
            <w:tcW w:w="78" w:type="dxa"/>
            <w:tcBorders>
              <w:left w:val="nil"/>
            </w:tcBorders>
            <w:vAlign w:val="center"/>
          </w:tcPr>
          <w:p w14:paraId="600B7B14" w14:textId="77777777" w:rsidR="00C90E22" w:rsidRPr="00961C80" w:rsidRDefault="00C90E22" w:rsidP="00641DA3">
            <w:pPr>
              <w:spacing w:line="360" w:lineRule="auto"/>
              <w:jc w:val="center"/>
              <w:rPr>
                <w:rFonts w:cs="Arial"/>
              </w:rPr>
            </w:pPr>
          </w:p>
        </w:tc>
        <w:tc>
          <w:tcPr>
            <w:tcW w:w="1281" w:type="dxa"/>
            <w:tcBorders>
              <w:left w:val="nil"/>
            </w:tcBorders>
            <w:vAlign w:val="center"/>
          </w:tcPr>
          <w:p w14:paraId="337DA7BA"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961C80">
              <w:rPr>
                <w:rFonts w:cs="Arial"/>
              </w:rPr>
              <w:t>-</w:t>
            </w:r>
          </w:p>
        </w:tc>
        <w:tc>
          <w:tcPr>
            <w:tcW w:w="81" w:type="dxa"/>
            <w:vAlign w:val="center"/>
          </w:tcPr>
          <w:p w14:paraId="76984EE7" w14:textId="77777777" w:rsidR="00C90E22" w:rsidRPr="00961C80" w:rsidRDefault="00C90E22" w:rsidP="00641DA3">
            <w:pPr>
              <w:spacing w:line="360" w:lineRule="auto"/>
              <w:jc w:val="center"/>
              <w:rPr>
                <w:rFonts w:cs="Arial"/>
              </w:rPr>
            </w:pPr>
          </w:p>
        </w:tc>
        <w:tc>
          <w:tcPr>
            <w:tcW w:w="1377" w:type="dxa"/>
          </w:tcPr>
          <w:p w14:paraId="4C17E6EF" w14:textId="027CC7E6" w:rsidR="00C90E22" w:rsidRPr="00961C80" w:rsidRDefault="0014386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961C80">
              <w:t>-</w:t>
            </w:r>
          </w:p>
        </w:tc>
        <w:tc>
          <w:tcPr>
            <w:tcW w:w="81" w:type="dxa"/>
            <w:vAlign w:val="center"/>
          </w:tcPr>
          <w:p w14:paraId="4C0331C5" w14:textId="77777777" w:rsidR="00C90E22" w:rsidRPr="00961C80" w:rsidRDefault="00C90E22" w:rsidP="00641DA3">
            <w:pPr>
              <w:spacing w:line="360" w:lineRule="auto"/>
              <w:jc w:val="center"/>
              <w:rPr>
                <w:rFonts w:cs="Arial"/>
                <w:cs/>
              </w:rPr>
            </w:pPr>
          </w:p>
        </w:tc>
        <w:tc>
          <w:tcPr>
            <w:tcW w:w="1314" w:type="dxa"/>
            <w:vAlign w:val="center"/>
          </w:tcPr>
          <w:p w14:paraId="31992F54"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961C80">
              <w:rPr>
                <w:rFonts w:cs="Arial"/>
              </w:rPr>
              <w:t>-</w:t>
            </w:r>
          </w:p>
        </w:tc>
      </w:tr>
      <w:tr w:rsidR="00C90E22" w:rsidRPr="00961C80" w14:paraId="58FC4E8B" w14:textId="77777777" w:rsidTr="00211E15">
        <w:trPr>
          <w:cantSplit/>
          <w:trHeight w:val="51"/>
        </w:trPr>
        <w:tc>
          <w:tcPr>
            <w:tcW w:w="3440" w:type="dxa"/>
            <w:shd w:val="clear" w:color="auto" w:fill="auto"/>
          </w:tcPr>
          <w:p w14:paraId="53335444" w14:textId="77777777" w:rsidR="00C90E22" w:rsidRPr="00961C80" w:rsidRDefault="00C90E22" w:rsidP="00641DA3">
            <w:pPr>
              <w:spacing w:line="360" w:lineRule="auto"/>
              <w:jc w:val="thaiDistribute"/>
              <w:rPr>
                <w:rFonts w:cs="Arial"/>
                <w:cs/>
              </w:rPr>
            </w:pPr>
            <w:r w:rsidRPr="00961C80">
              <w:rPr>
                <w:rFonts w:cs="Arial"/>
                <w:u w:val="single"/>
                <w:lang w:val="en-GB"/>
              </w:rPr>
              <w:t>Less:</w:t>
            </w:r>
            <w:r w:rsidRPr="00961C80">
              <w:rPr>
                <w:rFonts w:cs="Arial"/>
                <w:lang w:val="en-GB"/>
              </w:rPr>
              <w:t xml:space="preserve"> current portion</w:t>
            </w:r>
          </w:p>
        </w:tc>
        <w:tc>
          <w:tcPr>
            <w:tcW w:w="1314" w:type="dxa"/>
            <w:tcBorders>
              <w:left w:val="nil"/>
            </w:tcBorders>
          </w:tcPr>
          <w:p w14:paraId="73349189" w14:textId="59162141"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60" w:lineRule="auto"/>
              <w:ind w:left="-24" w:right="-24"/>
              <w:rPr>
                <w:rFonts w:cs="Arial"/>
              </w:rPr>
            </w:pPr>
            <w:r w:rsidRPr="00961C80">
              <w:t>(601,310)</w:t>
            </w:r>
          </w:p>
        </w:tc>
        <w:tc>
          <w:tcPr>
            <w:tcW w:w="78" w:type="dxa"/>
            <w:tcBorders>
              <w:left w:val="nil"/>
            </w:tcBorders>
            <w:vAlign w:val="center"/>
          </w:tcPr>
          <w:p w14:paraId="42C036FF" w14:textId="77777777" w:rsidR="00C90E22" w:rsidRPr="00961C80" w:rsidRDefault="00C90E22" w:rsidP="00641DA3">
            <w:pPr>
              <w:spacing w:line="360" w:lineRule="auto"/>
              <w:jc w:val="center"/>
              <w:rPr>
                <w:rFonts w:cs="Arial"/>
              </w:rPr>
            </w:pPr>
          </w:p>
        </w:tc>
        <w:tc>
          <w:tcPr>
            <w:tcW w:w="1281" w:type="dxa"/>
            <w:tcBorders>
              <w:left w:val="nil"/>
            </w:tcBorders>
            <w:vAlign w:val="center"/>
          </w:tcPr>
          <w:p w14:paraId="630AA2C9"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961C80">
              <w:rPr>
                <w:rFonts w:cs="Arial"/>
              </w:rPr>
              <w:t>-</w:t>
            </w:r>
          </w:p>
        </w:tc>
        <w:tc>
          <w:tcPr>
            <w:tcW w:w="81" w:type="dxa"/>
            <w:vAlign w:val="center"/>
          </w:tcPr>
          <w:p w14:paraId="2A13E42B" w14:textId="77777777" w:rsidR="00C90E22" w:rsidRPr="00961C80" w:rsidRDefault="00C90E22" w:rsidP="00641DA3">
            <w:pPr>
              <w:spacing w:line="360" w:lineRule="auto"/>
              <w:jc w:val="center"/>
              <w:rPr>
                <w:rFonts w:cs="Arial"/>
              </w:rPr>
            </w:pPr>
          </w:p>
        </w:tc>
        <w:tc>
          <w:tcPr>
            <w:tcW w:w="1377" w:type="dxa"/>
          </w:tcPr>
          <w:p w14:paraId="582515B8" w14:textId="06566F84" w:rsidR="00C90E22" w:rsidRPr="00961C80" w:rsidRDefault="0014386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961C80">
              <w:t>-</w:t>
            </w:r>
          </w:p>
        </w:tc>
        <w:tc>
          <w:tcPr>
            <w:tcW w:w="81" w:type="dxa"/>
            <w:vAlign w:val="center"/>
          </w:tcPr>
          <w:p w14:paraId="21BF145B" w14:textId="77777777" w:rsidR="00C90E22" w:rsidRPr="00961C80" w:rsidRDefault="00C90E22" w:rsidP="00641DA3">
            <w:pPr>
              <w:spacing w:line="360" w:lineRule="auto"/>
              <w:jc w:val="center"/>
              <w:rPr>
                <w:rFonts w:cs="Arial"/>
                <w:cs/>
              </w:rPr>
            </w:pPr>
          </w:p>
        </w:tc>
        <w:tc>
          <w:tcPr>
            <w:tcW w:w="1314" w:type="dxa"/>
            <w:vAlign w:val="center"/>
          </w:tcPr>
          <w:p w14:paraId="3A7C98BD"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961C80">
              <w:rPr>
                <w:rFonts w:cs="Arial"/>
              </w:rPr>
              <w:t>-</w:t>
            </w:r>
          </w:p>
        </w:tc>
      </w:tr>
      <w:tr w:rsidR="00C90E22" w:rsidRPr="00961C80" w14:paraId="23F65FE2" w14:textId="77777777" w:rsidTr="00211E15">
        <w:trPr>
          <w:cantSplit/>
          <w:trHeight w:val="107"/>
        </w:trPr>
        <w:tc>
          <w:tcPr>
            <w:tcW w:w="3440" w:type="dxa"/>
          </w:tcPr>
          <w:p w14:paraId="625E1A10" w14:textId="77777777" w:rsidR="00C90E22" w:rsidRPr="00961C80" w:rsidRDefault="00C90E22" w:rsidP="00641DA3">
            <w:pPr>
              <w:spacing w:line="360" w:lineRule="auto"/>
              <w:jc w:val="thaiDistribute"/>
              <w:rPr>
                <w:rFonts w:cs="Arial"/>
                <w:cs/>
              </w:rPr>
            </w:pPr>
            <w:r w:rsidRPr="00961C80">
              <w:rPr>
                <w:rFonts w:cs="Arial"/>
                <w:lang w:val="en-GB"/>
              </w:rPr>
              <w:t>Amount due more than one year</w:t>
            </w:r>
          </w:p>
        </w:tc>
        <w:tc>
          <w:tcPr>
            <w:tcW w:w="1314" w:type="dxa"/>
            <w:tcBorders>
              <w:top w:val="single" w:sz="4" w:space="0" w:color="auto"/>
              <w:left w:val="nil"/>
              <w:bottom w:val="single" w:sz="12" w:space="0" w:color="auto"/>
            </w:tcBorders>
            <w:vAlign w:val="center"/>
          </w:tcPr>
          <w:p w14:paraId="4F1AC369" w14:textId="7BB05B43"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360" w:lineRule="auto"/>
              <w:ind w:left="-24" w:right="-24"/>
              <w:rPr>
                <w:rFonts w:cs="Arial"/>
              </w:rPr>
            </w:pPr>
            <w:r w:rsidRPr="00961C80">
              <w:rPr>
                <w:rFonts w:cs="Arial"/>
              </w:rPr>
              <w:t>-</w:t>
            </w:r>
          </w:p>
        </w:tc>
        <w:tc>
          <w:tcPr>
            <w:tcW w:w="78" w:type="dxa"/>
            <w:tcBorders>
              <w:left w:val="nil"/>
            </w:tcBorders>
            <w:vAlign w:val="center"/>
          </w:tcPr>
          <w:p w14:paraId="50C766B0" w14:textId="77777777" w:rsidR="00C90E22" w:rsidRPr="00961C80" w:rsidRDefault="00C90E22" w:rsidP="00641DA3">
            <w:pPr>
              <w:spacing w:line="360" w:lineRule="auto"/>
              <w:jc w:val="center"/>
              <w:rPr>
                <w:rFonts w:cs="Arial"/>
              </w:rPr>
            </w:pPr>
          </w:p>
        </w:tc>
        <w:tc>
          <w:tcPr>
            <w:tcW w:w="1281" w:type="dxa"/>
            <w:tcBorders>
              <w:top w:val="single" w:sz="4" w:space="0" w:color="auto"/>
              <w:left w:val="nil"/>
              <w:bottom w:val="single" w:sz="12" w:space="0" w:color="auto"/>
            </w:tcBorders>
            <w:vAlign w:val="center"/>
          </w:tcPr>
          <w:p w14:paraId="0CBB5C16"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961C80">
              <w:rPr>
                <w:rFonts w:cs="Arial"/>
              </w:rPr>
              <w:t>-</w:t>
            </w:r>
          </w:p>
        </w:tc>
        <w:tc>
          <w:tcPr>
            <w:tcW w:w="81" w:type="dxa"/>
            <w:vAlign w:val="center"/>
          </w:tcPr>
          <w:p w14:paraId="0AC86BEC" w14:textId="77777777" w:rsidR="00C90E22" w:rsidRPr="00961C80" w:rsidRDefault="00C90E22" w:rsidP="00641DA3">
            <w:pPr>
              <w:spacing w:line="360" w:lineRule="auto"/>
              <w:jc w:val="center"/>
              <w:rPr>
                <w:rFonts w:cs="Arial"/>
              </w:rPr>
            </w:pPr>
          </w:p>
        </w:tc>
        <w:tc>
          <w:tcPr>
            <w:tcW w:w="1377" w:type="dxa"/>
            <w:tcBorders>
              <w:top w:val="single" w:sz="4" w:space="0" w:color="auto"/>
              <w:bottom w:val="single" w:sz="12" w:space="0" w:color="auto"/>
            </w:tcBorders>
            <w:vAlign w:val="center"/>
          </w:tcPr>
          <w:p w14:paraId="45E0EB7D" w14:textId="295551C8"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961C80">
              <w:rPr>
                <w:rFonts w:cs="Arial"/>
              </w:rPr>
              <w:t>-</w:t>
            </w:r>
          </w:p>
        </w:tc>
        <w:tc>
          <w:tcPr>
            <w:tcW w:w="81" w:type="dxa"/>
            <w:vAlign w:val="center"/>
          </w:tcPr>
          <w:p w14:paraId="60B7016F" w14:textId="77777777" w:rsidR="00C90E22" w:rsidRPr="00961C80" w:rsidRDefault="00C90E22" w:rsidP="00641DA3">
            <w:pPr>
              <w:spacing w:line="360" w:lineRule="auto"/>
              <w:jc w:val="center"/>
              <w:rPr>
                <w:rFonts w:cs="Arial"/>
                <w:cs/>
              </w:rPr>
            </w:pPr>
          </w:p>
        </w:tc>
        <w:tc>
          <w:tcPr>
            <w:tcW w:w="1314" w:type="dxa"/>
            <w:tcBorders>
              <w:top w:val="single" w:sz="4" w:space="0" w:color="auto"/>
              <w:bottom w:val="single" w:sz="12" w:space="0" w:color="auto"/>
            </w:tcBorders>
            <w:vAlign w:val="center"/>
          </w:tcPr>
          <w:p w14:paraId="67BEF629"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360" w:lineRule="auto"/>
              <w:ind w:left="-24" w:right="-24"/>
              <w:rPr>
                <w:rFonts w:cs="Arial"/>
              </w:rPr>
            </w:pPr>
            <w:r w:rsidRPr="00961C80">
              <w:rPr>
                <w:rFonts w:cs="Arial"/>
              </w:rPr>
              <w:t>-</w:t>
            </w:r>
          </w:p>
        </w:tc>
      </w:tr>
    </w:tbl>
    <w:p w14:paraId="30F2460B" w14:textId="77777777" w:rsidR="00C90E22" w:rsidRPr="00961C80" w:rsidRDefault="00C90E22" w:rsidP="00641DA3">
      <w:pPr>
        <w:spacing w:line="360" w:lineRule="auto"/>
        <w:jc w:val="thaiDistribute"/>
        <w:rPr>
          <w:rFonts w:cstheme="minorBidi"/>
          <w:sz w:val="20"/>
          <w:szCs w:val="20"/>
        </w:rPr>
      </w:pPr>
    </w:p>
    <w:p w14:paraId="366F42DC" w14:textId="77777777" w:rsidR="006772BF" w:rsidRPr="00961C80" w:rsidRDefault="006772BF"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961C80">
        <w:rPr>
          <w:rFonts w:cs="Arial"/>
          <w:sz w:val="20"/>
          <w:szCs w:val="20"/>
          <w:u w:val="single"/>
          <w:lang w:val="en-GB"/>
        </w:rPr>
        <w:t>BASIC EARNINGS PER SHARE</w:t>
      </w:r>
    </w:p>
    <w:p w14:paraId="6564C76A" w14:textId="77777777" w:rsidR="006772BF" w:rsidRPr="00961C80" w:rsidRDefault="006772BF" w:rsidP="00641DA3">
      <w:pPr>
        <w:pStyle w:val="ListParagraph"/>
        <w:spacing w:after="0" w:line="360" w:lineRule="auto"/>
        <w:ind w:left="360"/>
        <w:contextualSpacing w:val="0"/>
        <w:jc w:val="thaiDistribute"/>
        <w:rPr>
          <w:rFonts w:ascii="Arial" w:hAnsi="Arial" w:cs="Arial"/>
          <w:sz w:val="16"/>
          <w:szCs w:val="16"/>
          <w:lang w:val="en-GB"/>
        </w:rPr>
      </w:pPr>
    </w:p>
    <w:p w14:paraId="6EE6BED9" w14:textId="77777777" w:rsidR="00C53B50" w:rsidRPr="00961C80" w:rsidRDefault="00C53B50"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20"/>
          <w:szCs w:val="20"/>
        </w:rPr>
      </w:pPr>
      <w:r w:rsidRPr="00961C80">
        <w:rPr>
          <w:rFonts w:eastAsia="Arial" w:cs="Arial"/>
          <w:color w:val="000000"/>
          <w:sz w:val="20"/>
          <w:szCs w:val="20"/>
        </w:rPr>
        <w:t>For the three-month periods ended 30 September</w:t>
      </w:r>
    </w:p>
    <w:p w14:paraId="25346D71" w14:textId="77777777" w:rsidR="00C53B50" w:rsidRPr="00961C80" w:rsidRDefault="00C53B50"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0"/>
          <w:szCs w:val="10"/>
        </w:rPr>
      </w:pPr>
    </w:p>
    <w:tbl>
      <w:tblPr>
        <w:tblW w:w="9045" w:type="dxa"/>
        <w:tblInd w:w="279" w:type="dxa"/>
        <w:tblLayout w:type="fixed"/>
        <w:tblCellMar>
          <w:left w:w="29" w:type="dxa"/>
          <w:right w:w="29" w:type="dxa"/>
        </w:tblCellMar>
        <w:tblLook w:val="0000" w:firstRow="0" w:lastRow="0" w:firstColumn="0" w:lastColumn="0" w:noHBand="0" w:noVBand="0"/>
      </w:tblPr>
      <w:tblGrid>
        <w:gridCol w:w="3510"/>
        <w:gridCol w:w="1323"/>
        <w:gridCol w:w="81"/>
        <w:gridCol w:w="1287"/>
        <w:gridCol w:w="82"/>
        <w:gridCol w:w="1376"/>
        <w:gridCol w:w="81"/>
        <w:gridCol w:w="1305"/>
      </w:tblGrid>
      <w:tr w:rsidR="00C53B50" w:rsidRPr="00961C80" w14:paraId="78700C4A" w14:textId="77777777" w:rsidTr="00E1542E">
        <w:tc>
          <w:tcPr>
            <w:tcW w:w="3510" w:type="dxa"/>
          </w:tcPr>
          <w:p w14:paraId="67573D06" w14:textId="77777777" w:rsidR="00C53B50" w:rsidRPr="00961C80" w:rsidRDefault="00C53B50" w:rsidP="00641DA3">
            <w:pPr>
              <w:spacing w:line="360" w:lineRule="auto"/>
              <w:ind w:left="49"/>
              <w:jc w:val="both"/>
              <w:rPr>
                <w:rFonts w:eastAsia="Arial" w:cs="Arial"/>
              </w:rPr>
            </w:pPr>
          </w:p>
        </w:tc>
        <w:tc>
          <w:tcPr>
            <w:tcW w:w="2691" w:type="dxa"/>
            <w:gridSpan w:val="3"/>
            <w:tcBorders>
              <w:bottom w:val="single" w:sz="4" w:space="0" w:color="000000"/>
            </w:tcBorders>
            <w:vAlign w:val="center"/>
          </w:tcPr>
          <w:p w14:paraId="18CCF922" w14:textId="77777777" w:rsidR="00C53B50" w:rsidRPr="00961C80" w:rsidRDefault="00C53B50" w:rsidP="00641DA3">
            <w:pPr>
              <w:spacing w:line="360" w:lineRule="auto"/>
              <w:jc w:val="center"/>
              <w:rPr>
                <w:rFonts w:eastAsia="Arial" w:cs="Arial"/>
              </w:rPr>
            </w:pPr>
            <w:r w:rsidRPr="00961C80">
              <w:rPr>
                <w:rFonts w:eastAsia="Arial" w:cs="Arial"/>
              </w:rPr>
              <w:t>CONSOLIDATED F/S</w:t>
            </w:r>
          </w:p>
        </w:tc>
        <w:tc>
          <w:tcPr>
            <w:tcW w:w="82" w:type="dxa"/>
          </w:tcPr>
          <w:p w14:paraId="0A7E3AB0" w14:textId="77777777" w:rsidR="00C53B50" w:rsidRPr="00961C80" w:rsidRDefault="00C53B50" w:rsidP="00641DA3">
            <w:pPr>
              <w:spacing w:line="360" w:lineRule="auto"/>
              <w:ind w:right="72"/>
              <w:jc w:val="center"/>
              <w:rPr>
                <w:rFonts w:eastAsia="Arial" w:cs="Arial"/>
              </w:rPr>
            </w:pPr>
          </w:p>
        </w:tc>
        <w:tc>
          <w:tcPr>
            <w:tcW w:w="2762" w:type="dxa"/>
            <w:gridSpan w:val="3"/>
            <w:tcBorders>
              <w:bottom w:val="single" w:sz="4" w:space="0" w:color="000000"/>
            </w:tcBorders>
            <w:vAlign w:val="center"/>
          </w:tcPr>
          <w:p w14:paraId="279E214B" w14:textId="77777777" w:rsidR="00C53B50" w:rsidRPr="00961C80" w:rsidRDefault="00C53B50" w:rsidP="00641DA3">
            <w:pPr>
              <w:spacing w:line="360" w:lineRule="auto"/>
              <w:ind w:right="72"/>
              <w:jc w:val="center"/>
              <w:rPr>
                <w:rFonts w:eastAsia="Arial" w:cs="Arial"/>
              </w:rPr>
            </w:pPr>
            <w:r w:rsidRPr="00961C80">
              <w:rPr>
                <w:rFonts w:eastAsia="Arial" w:cs="Arial"/>
              </w:rPr>
              <w:t>SEPARATE F/S</w:t>
            </w:r>
          </w:p>
        </w:tc>
      </w:tr>
      <w:tr w:rsidR="009E7FEF" w:rsidRPr="00961C80" w14:paraId="45EEBE7F" w14:textId="77777777" w:rsidTr="00E1542E">
        <w:tc>
          <w:tcPr>
            <w:tcW w:w="3510" w:type="dxa"/>
          </w:tcPr>
          <w:p w14:paraId="7D946F1C" w14:textId="77777777" w:rsidR="009E7FEF" w:rsidRPr="00961C80" w:rsidRDefault="009E7FEF" w:rsidP="00641DA3">
            <w:pPr>
              <w:spacing w:line="360" w:lineRule="auto"/>
              <w:ind w:left="49"/>
              <w:jc w:val="both"/>
              <w:rPr>
                <w:rFonts w:eastAsia="Arial" w:cs="Arial"/>
              </w:rPr>
            </w:pPr>
          </w:p>
        </w:tc>
        <w:tc>
          <w:tcPr>
            <w:tcW w:w="1323" w:type="dxa"/>
            <w:tcBorders>
              <w:top w:val="single" w:sz="4" w:space="0" w:color="000000"/>
              <w:bottom w:val="single" w:sz="4" w:space="0" w:color="000000"/>
            </w:tcBorders>
            <w:vAlign w:val="bottom"/>
          </w:tcPr>
          <w:p w14:paraId="42778BAB" w14:textId="5730A486" w:rsidR="009E7FEF" w:rsidRPr="00961C80" w:rsidRDefault="009E7FEF" w:rsidP="00641DA3">
            <w:pPr>
              <w:spacing w:line="360" w:lineRule="auto"/>
              <w:ind w:left="-8" w:right="-9"/>
              <w:jc w:val="center"/>
              <w:rPr>
                <w:rFonts w:eastAsia="Arial" w:cs="Arial"/>
              </w:rPr>
            </w:pPr>
            <w:r w:rsidRPr="00961C80">
              <w:rPr>
                <w:rFonts w:eastAsia="Arial" w:cs="Arial"/>
              </w:rPr>
              <w:t>2023</w:t>
            </w:r>
          </w:p>
        </w:tc>
        <w:tc>
          <w:tcPr>
            <w:tcW w:w="81" w:type="dxa"/>
            <w:vAlign w:val="bottom"/>
          </w:tcPr>
          <w:p w14:paraId="7F35FAC1" w14:textId="77777777" w:rsidR="009E7FEF" w:rsidRPr="00961C80" w:rsidRDefault="009E7FEF" w:rsidP="00641DA3">
            <w:pPr>
              <w:spacing w:line="360" w:lineRule="auto"/>
              <w:ind w:left="-8" w:right="-9"/>
              <w:jc w:val="center"/>
              <w:rPr>
                <w:rFonts w:eastAsia="Arial" w:cs="Arial"/>
                <w:u w:val="single"/>
              </w:rPr>
            </w:pPr>
          </w:p>
        </w:tc>
        <w:tc>
          <w:tcPr>
            <w:tcW w:w="1287" w:type="dxa"/>
            <w:tcBorders>
              <w:top w:val="single" w:sz="4" w:space="0" w:color="000000"/>
              <w:bottom w:val="single" w:sz="4" w:space="0" w:color="000000"/>
            </w:tcBorders>
            <w:vAlign w:val="bottom"/>
          </w:tcPr>
          <w:p w14:paraId="54E1C3EF" w14:textId="71556B61" w:rsidR="009E7FEF" w:rsidRPr="00961C80" w:rsidRDefault="009E7FEF" w:rsidP="00641DA3">
            <w:pPr>
              <w:spacing w:line="360" w:lineRule="auto"/>
              <w:ind w:left="-8" w:right="-9"/>
              <w:jc w:val="center"/>
              <w:rPr>
                <w:rFonts w:eastAsia="Arial" w:cs="Arial"/>
              </w:rPr>
            </w:pPr>
            <w:r w:rsidRPr="00961C80">
              <w:rPr>
                <w:rFonts w:eastAsia="Arial" w:cs="Arial"/>
              </w:rPr>
              <w:t>2022</w:t>
            </w:r>
          </w:p>
        </w:tc>
        <w:tc>
          <w:tcPr>
            <w:tcW w:w="82" w:type="dxa"/>
            <w:vAlign w:val="bottom"/>
          </w:tcPr>
          <w:p w14:paraId="7426918C" w14:textId="77777777" w:rsidR="009E7FEF" w:rsidRPr="00961C80" w:rsidRDefault="009E7FEF" w:rsidP="00641DA3">
            <w:pPr>
              <w:spacing w:line="360" w:lineRule="auto"/>
              <w:ind w:left="-8" w:right="-9"/>
              <w:jc w:val="center"/>
              <w:rPr>
                <w:rFonts w:eastAsia="Arial" w:cs="Arial"/>
              </w:rPr>
            </w:pPr>
          </w:p>
        </w:tc>
        <w:tc>
          <w:tcPr>
            <w:tcW w:w="1376" w:type="dxa"/>
            <w:tcBorders>
              <w:top w:val="single" w:sz="4" w:space="0" w:color="000000"/>
              <w:bottom w:val="single" w:sz="4" w:space="0" w:color="000000"/>
            </w:tcBorders>
            <w:vAlign w:val="bottom"/>
          </w:tcPr>
          <w:p w14:paraId="06AA8D04" w14:textId="14B2AE5A" w:rsidR="009E7FEF" w:rsidRPr="00961C80" w:rsidRDefault="009E7FEF" w:rsidP="00641DA3">
            <w:pPr>
              <w:spacing w:line="360" w:lineRule="auto"/>
              <w:ind w:left="-8" w:right="-9"/>
              <w:jc w:val="center"/>
              <w:rPr>
                <w:rFonts w:eastAsia="Arial" w:cs="Arial"/>
              </w:rPr>
            </w:pPr>
            <w:r w:rsidRPr="00961C80">
              <w:rPr>
                <w:rFonts w:eastAsia="Arial" w:cs="Arial"/>
              </w:rPr>
              <w:t>2023</w:t>
            </w:r>
          </w:p>
        </w:tc>
        <w:tc>
          <w:tcPr>
            <w:tcW w:w="81" w:type="dxa"/>
            <w:tcBorders>
              <w:top w:val="single" w:sz="4" w:space="0" w:color="000000"/>
            </w:tcBorders>
            <w:vAlign w:val="bottom"/>
          </w:tcPr>
          <w:p w14:paraId="57F08E52" w14:textId="77777777" w:rsidR="009E7FEF" w:rsidRPr="00961C80" w:rsidRDefault="009E7FEF" w:rsidP="00641DA3">
            <w:pPr>
              <w:spacing w:line="360" w:lineRule="auto"/>
              <w:ind w:left="-8" w:right="-9"/>
              <w:jc w:val="center"/>
              <w:rPr>
                <w:rFonts w:eastAsia="Arial" w:cs="Arial"/>
                <w:u w:val="single"/>
              </w:rPr>
            </w:pPr>
          </w:p>
        </w:tc>
        <w:tc>
          <w:tcPr>
            <w:tcW w:w="1305" w:type="dxa"/>
            <w:tcBorders>
              <w:top w:val="single" w:sz="4" w:space="0" w:color="000000"/>
              <w:bottom w:val="single" w:sz="4" w:space="0" w:color="000000"/>
            </w:tcBorders>
            <w:vAlign w:val="bottom"/>
          </w:tcPr>
          <w:p w14:paraId="4290BEA6" w14:textId="550A6F17" w:rsidR="009E7FEF" w:rsidRPr="00961C80" w:rsidRDefault="009E7FEF" w:rsidP="00641DA3">
            <w:pPr>
              <w:spacing w:line="360" w:lineRule="auto"/>
              <w:ind w:left="-8" w:right="-9"/>
              <w:jc w:val="center"/>
              <w:rPr>
                <w:rFonts w:eastAsia="Arial" w:cs="Arial"/>
              </w:rPr>
            </w:pPr>
            <w:r w:rsidRPr="00961C80">
              <w:rPr>
                <w:rFonts w:eastAsia="Arial" w:cs="Arial"/>
              </w:rPr>
              <w:t>2022</w:t>
            </w:r>
          </w:p>
        </w:tc>
      </w:tr>
      <w:tr w:rsidR="00C90E22" w:rsidRPr="00961C80" w14:paraId="16504C71" w14:textId="77777777" w:rsidTr="00E1542E">
        <w:tc>
          <w:tcPr>
            <w:tcW w:w="3510" w:type="dxa"/>
            <w:vAlign w:val="center"/>
          </w:tcPr>
          <w:p w14:paraId="730EDFF5" w14:textId="77777777" w:rsidR="00C90E22" w:rsidRPr="00961C80" w:rsidRDefault="00C90E22" w:rsidP="00641DA3">
            <w:pPr>
              <w:spacing w:line="360" w:lineRule="auto"/>
              <w:ind w:left="49"/>
              <w:jc w:val="both"/>
              <w:rPr>
                <w:rFonts w:eastAsia="Arial" w:cs="Arial"/>
                <w:cs/>
              </w:rPr>
            </w:pPr>
            <w:r w:rsidRPr="00961C80">
              <w:rPr>
                <w:rFonts w:eastAsia="Arial" w:cs="Arial"/>
              </w:rPr>
              <w:t>Portion of the parent company (Baht)</w:t>
            </w:r>
          </w:p>
        </w:tc>
        <w:tc>
          <w:tcPr>
            <w:tcW w:w="1323" w:type="dxa"/>
            <w:tcBorders>
              <w:left w:val="nil"/>
            </w:tcBorders>
            <w:shd w:val="clear" w:color="auto" w:fill="auto"/>
          </w:tcPr>
          <w:p w14:paraId="1CB2A155" w14:textId="1834B0D0"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3"/>
              <w:jc w:val="right"/>
              <w:rPr>
                <w:rFonts w:cs="Arial"/>
              </w:rPr>
            </w:pPr>
            <w:r w:rsidRPr="00961C80">
              <w:rPr>
                <w:rFonts w:cs="Arial"/>
              </w:rPr>
              <w:t>75,747,761</w:t>
            </w:r>
          </w:p>
        </w:tc>
        <w:tc>
          <w:tcPr>
            <w:tcW w:w="81" w:type="dxa"/>
            <w:tcBorders>
              <w:left w:val="nil"/>
            </w:tcBorders>
            <w:shd w:val="clear" w:color="auto" w:fill="auto"/>
          </w:tcPr>
          <w:p w14:paraId="0BE3FFF1" w14:textId="77777777" w:rsidR="00C90E22" w:rsidRPr="00961C80" w:rsidRDefault="00C90E22" w:rsidP="00641DA3">
            <w:pPr>
              <w:spacing w:line="360" w:lineRule="auto"/>
              <w:ind w:left="-157"/>
              <w:jc w:val="center"/>
              <w:rPr>
                <w:rFonts w:eastAsia="Arial" w:cs="Arial"/>
              </w:rPr>
            </w:pPr>
          </w:p>
        </w:tc>
        <w:tc>
          <w:tcPr>
            <w:tcW w:w="1287" w:type="dxa"/>
            <w:tcBorders>
              <w:left w:val="nil"/>
            </w:tcBorders>
            <w:shd w:val="clear" w:color="auto" w:fill="auto"/>
            <w:vAlign w:val="center"/>
          </w:tcPr>
          <w:p w14:paraId="44DE6DA8" w14:textId="69A19E86"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1"/>
              <w:jc w:val="right"/>
              <w:rPr>
                <w:rFonts w:cs="Arial"/>
              </w:rPr>
            </w:pPr>
            <w:r w:rsidRPr="00961C80">
              <w:rPr>
                <w:rFonts w:cs="Arial"/>
              </w:rPr>
              <w:t>36,372,296</w:t>
            </w:r>
          </w:p>
        </w:tc>
        <w:tc>
          <w:tcPr>
            <w:tcW w:w="82" w:type="dxa"/>
            <w:tcBorders>
              <w:left w:val="nil"/>
            </w:tcBorders>
            <w:shd w:val="clear" w:color="auto" w:fill="auto"/>
          </w:tcPr>
          <w:p w14:paraId="2421AD36" w14:textId="77777777" w:rsidR="00C90E22" w:rsidRPr="00961C80" w:rsidRDefault="00C90E22" w:rsidP="00641DA3">
            <w:pPr>
              <w:spacing w:line="360" w:lineRule="auto"/>
              <w:ind w:left="-157"/>
              <w:jc w:val="center"/>
              <w:rPr>
                <w:rFonts w:eastAsia="Arial" w:cs="Arial"/>
              </w:rPr>
            </w:pPr>
          </w:p>
        </w:tc>
        <w:tc>
          <w:tcPr>
            <w:tcW w:w="1376" w:type="dxa"/>
            <w:shd w:val="clear" w:color="auto" w:fill="auto"/>
          </w:tcPr>
          <w:p w14:paraId="3AFEA8AA" w14:textId="513F43E8"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r w:rsidRPr="00961C80">
              <w:rPr>
                <w:rFonts w:cs="Arial"/>
              </w:rPr>
              <w:t>74,334,667</w:t>
            </w:r>
          </w:p>
        </w:tc>
        <w:tc>
          <w:tcPr>
            <w:tcW w:w="81" w:type="dxa"/>
            <w:shd w:val="clear" w:color="auto" w:fill="auto"/>
          </w:tcPr>
          <w:p w14:paraId="56995680" w14:textId="77777777" w:rsidR="00C90E22" w:rsidRPr="00961C80" w:rsidRDefault="00C90E22" w:rsidP="00641DA3">
            <w:pPr>
              <w:pBdr>
                <w:top w:val="nil"/>
                <w:left w:val="nil"/>
                <w:bottom w:val="nil"/>
                <w:right w:val="nil"/>
                <w:between w:val="nil"/>
              </w:pBdr>
              <w:spacing w:line="360" w:lineRule="auto"/>
              <w:ind w:left="-157"/>
              <w:jc w:val="center"/>
              <w:rPr>
                <w:rFonts w:eastAsia="Arial" w:cs="Arial"/>
                <w:color w:val="000000"/>
              </w:rPr>
            </w:pPr>
          </w:p>
        </w:tc>
        <w:tc>
          <w:tcPr>
            <w:tcW w:w="1305" w:type="dxa"/>
            <w:shd w:val="clear" w:color="auto" w:fill="auto"/>
            <w:vAlign w:val="center"/>
          </w:tcPr>
          <w:p w14:paraId="5398570C" w14:textId="26468902"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r w:rsidRPr="00961C80">
              <w:rPr>
                <w:rFonts w:cs="Arial"/>
              </w:rPr>
              <w:t>24,982,725</w:t>
            </w:r>
          </w:p>
        </w:tc>
      </w:tr>
      <w:tr w:rsidR="00C90E22" w:rsidRPr="00961C80" w14:paraId="4B3F41E4" w14:textId="77777777" w:rsidTr="00E1542E">
        <w:tc>
          <w:tcPr>
            <w:tcW w:w="3510" w:type="dxa"/>
            <w:vAlign w:val="center"/>
          </w:tcPr>
          <w:p w14:paraId="21913FCD" w14:textId="77777777" w:rsidR="00C90E22" w:rsidRPr="00961C80" w:rsidRDefault="00C90E22" w:rsidP="00641DA3">
            <w:pPr>
              <w:spacing w:line="360" w:lineRule="auto"/>
              <w:ind w:left="49"/>
              <w:jc w:val="both"/>
              <w:rPr>
                <w:rFonts w:eastAsia="Arial" w:cs="Arial"/>
              </w:rPr>
            </w:pPr>
            <w:r w:rsidRPr="00961C80">
              <w:rPr>
                <w:rFonts w:eastAsia="Arial" w:cs="Arial"/>
              </w:rPr>
              <w:t>Number of common shares (Shares)</w:t>
            </w:r>
          </w:p>
        </w:tc>
        <w:tc>
          <w:tcPr>
            <w:tcW w:w="1323" w:type="dxa"/>
            <w:tcBorders>
              <w:left w:val="nil"/>
            </w:tcBorders>
            <w:shd w:val="clear" w:color="auto" w:fill="auto"/>
          </w:tcPr>
          <w:p w14:paraId="5C497084"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3"/>
              <w:jc w:val="right"/>
              <w:rPr>
                <w:rFonts w:cs="Arial"/>
              </w:rPr>
            </w:pPr>
          </w:p>
        </w:tc>
        <w:tc>
          <w:tcPr>
            <w:tcW w:w="81" w:type="dxa"/>
            <w:tcBorders>
              <w:left w:val="nil"/>
            </w:tcBorders>
            <w:shd w:val="clear" w:color="auto" w:fill="auto"/>
          </w:tcPr>
          <w:p w14:paraId="086E5804" w14:textId="77777777" w:rsidR="00C90E22" w:rsidRPr="00961C80" w:rsidRDefault="00C90E22" w:rsidP="00641DA3">
            <w:pPr>
              <w:spacing w:line="360" w:lineRule="auto"/>
              <w:ind w:left="-157"/>
              <w:jc w:val="center"/>
              <w:rPr>
                <w:rFonts w:eastAsia="Arial" w:cs="Arial"/>
              </w:rPr>
            </w:pPr>
          </w:p>
        </w:tc>
        <w:tc>
          <w:tcPr>
            <w:tcW w:w="1287" w:type="dxa"/>
            <w:tcBorders>
              <w:left w:val="nil"/>
            </w:tcBorders>
            <w:shd w:val="clear" w:color="auto" w:fill="auto"/>
            <w:vAlign w:val="center"/>
          </w:tcPr>
          <w:p w14:paraId="0C333FB0"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1"/>
              <w:jc w:val="right"/>
              <w:rPr>
                <w:rFonts w:cs="Arial"/>
              </w:rPr>
            </w:pPr>
          </w:p>
        </w:tc>
        <w:tc>
          <w:tcPr>
            <w:tcW w:w="82" w:type="dxa"/>
            <w:tcBorders>
              <w:left w:val="nil"/>
            </w:tcBorders>
            <w:shd w:val="clear" w:color="auto" w:fill="auto"/>
          </w:tcPr>
          <w:p w14:paraId="251EF930" w14:textId="77777777" w:rsidR="00C90E22" w:rsidRPr="00961C80" w:rsidRDefault="00C90E22" w:rsidP="00641DA3">
            <w:pPr>
              <w:spacing w:line="360" w:lineRule="auto"/>
              <w:ind w:left="-157"/>
              <w:jc w:val="center"/>
              <w:rPr>
                <w:rFonts w:eastAsia="Arial" w:cs="Arial"/>
              </w:rPr>
            </w:pPr>
          </w:p>
        </w:tc>
        <w:tc>
          <w:tcPr>
            <w:tcW w:w="1376" w:type="dxa"/>
            <w:shd w:val="clear" w:color="auto" w:fill="auto"/>
          </w:tcPr>
          <w:p w14:paraId="304A6D65"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p>
        </w:tc>
        <w:tc>
          <w:tcPr>
            <w:tcW w:w="81" w:type="dxa"/>
            <w:shd w:val="clear" w:color="auto" w:fill="auto"/>
          </w:tcPr>
          <w:p w14:paraId="3253960E" w14:textId="77777777" w:rsidR="00C90E22" w:rsidRPr="00961C80" w:rsidRDefault="00C90E22" w:rsidP="00641DA3">
            <w:pPr>
              <w:pBdr>
                <w:top w:val="nil"/>
                <w:left w:val="nil"/>
                <w:bottom w:val="nil"/>
                <w:right w:val="nil"/>
                <w:between w:val="nil"/>
              </w:pBdr>
              <w:spacing w:line="360" w:lineRule="auto"/>
              <w:ind w:left="-157"/>
              <w:jc w:val="center"/>
              <w:rPr>
                <w:rFonts w:eastAsia="Arial" w:cs="Arial"/>
                <w:color w:val="000000"/>
              </w:rPr>
            </w:pPr>
          </w:p>
        </w:tc>
        <w:tc>
          <w:tcPr>
            <w:tcW w:w="1305" w:type="dxa"/>
            <w:shd w:val="clear" w:color="auto" w:fill="auto"/>
            <w:vAlign w:val="center"/>
          </w:tcPr>
          <w:p w14:paraId="4BB0732C"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p>
        </w:tc>
      </w:tr>
      <w:tr w:rsidR="00C90E22" w:rsidRPr="00961C80" w14:paraId="763B516D" w14:textId="77777777" w:rsidTr="00E1542E">
        <w:tc>
          <w:tcPr>
            <w:tcW w:w="3510" w:type="dxa"/>
            <w:vAlign w:val="center"/>
          </w:tcPr>
          <w:p w14:paraId="54CF98AD" w14:textId="138BAA53" w:rsidR="00C90E22" w:rsidRPr="00961C80" w:rsidRDefault="00FA2EF8" w:rsidP="00641DA3">
            <w:pPr>
              <w:spacing w:line="360" w:lineRule="auto"/>
              <w:ind w:left="139"/>
              <w:jc w:val="both"/>
              <w:rPr>
                <w:rFonts w:eastAsia="Arial" w:cs="Arial"/>
              </w:rPr>
            </w:pPr>
            <w:r w:rsidRPr="00961C80">
              <w:rPr>
                <w:rFonts w:eastAsia="Arial" w:cs="Arial"/>
              </w:rPr>
              <w:t>O</w:t>
            </w:r>
            <w:r w:rsidR="00C90E22" w:rsidRPr="00961C80">
              <w:rPr>
                <w:rFonts w:eastAsia="Arial" w:cs="Arial"/>
              </w:rPr>
              <w:t>pening balance</w:t>
            </w:r>
          </w:p>
        </w:tc>
        <w:tc>
          <w:tcPr>
            <w:tcW w:w="1323" w:type="dxa"/>
            <w:tcBorders>
              <w:left w:val="nil"/>
            </w:tcBorders>
            <w:shd w:val="clear" w:color="auto" w:fill="auto"/>
          </w:tcPr>
          <w:p w14:paraId="3B20FE50" w14:textId="386FD8EE"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3"/>
              <w:jc w:val="right"/>
              <w:rPr>
                <w:rFonts w:cs="Arial"/>
              </w:rPr>
            </w:pPr>
            <w:r w:rsidRPr="00961C80">
              <w:rPr>
                <w:rFonts w:cs="Arial"/>
              </w:rPr>
              <w:t>108,882,400</w:t>
            </w:r>
          </w:p>
        </w:tc>
        <w:tc>
          <w:tcPr>
            <w:tcW w:w="81" w:type="dxa"/>
            <w:tcBorders>
              <w:left w:val="nil"/>
            </w:tcBorders>
            <w:shd w:val="clear" w:color="auto" w:fill="auto"/>
          </w:tcPr>
          <w:p w14:paraId="7BC91841" w14:textId="77777777" w:rsidR="00C90E22" w:rsidRPr="00961C80" w:rsidRDefault="00C90E22" w:rsidP="00641DA3">
            <w:pPr>
              <w:spacing w:line="360" w:lineRule="auto"/>
              <w:ind w:left="-157"/>
              <w:jc w:val="center"/>
              <w:rPr>
                <w:rFonts w:eastAsia="Arial" w:cs="Arial"/>
              </w:rPr>
            </w:pPr>
          </w:p>
        </w:tc>
        <w:tc>
          <w:tcPr>
            <w:tcW w:w="1287" w:type="dxa"/>
            <w:tcBorders>
              <w:left w:val="nil"/>
            </w:tcBorders>
            <w:shd w:val="clear" w:color="auto" w:fill="auto"/>
            <w:vAlign w:val="center"/>
          </w:tcPr>
          <w:p w14:paraId="6CB4639B" w14:textId="7E383580"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1"/>
              <w:jc w:val="right"/>
              <w:rPr>
                <w:rFonts w:cs="Arial"/>
              </w:rPr>
            </w:pPr>
            <w:r w:rsidRPr="00961C80">
              <w:rPr>
                <w:rFonts w:cs="Arial"/>
              </w:rPr>
              <w:t>100,000,000</w:t>
            </w:r>
          </w:p>
        </w:tc>
        <w:tc>
          <w:tcPr>
            <w:tcW w:w="82" w:type="dxa"/>
            <w:tcBorders>
              <w:left w:val="nil"/>
            </w:tcBorders>
            <w:shd w:val="clear" w:color="auto" w:fill="auto"/>
          </w:tcPr>
          <w:p w14:paraId="5F5E2406" w14:textId="77777777" w:rsidR="00C90E22" w:rsidRPr="00961C80" w:rsidRDefault="00C90E22" w:rsidP="00641DA3">
            <w:pPr>
              <w:spacing w:line="360" w:lineRule="auto"/>
              <w:ind w:left="-157"/>
              <w:jc w:val="center"/>
              <w:rPr>
                <w:rFonts w:eastAsia="Arial" w:cs="Arial"/>
              </w:rPr>
            </w:pPr>
          </w:p>
        </w:tc>
        <w:tc>
          <w:tcPr>
            <w:tcW w:w="1376" w:type="dxa"/>
            <w:shd w:val="clear" w:color="auto" w:fill="auto"/>
          </w:tcPr>
          <w:p w14:paraId="3998D79E" w14:textId="031CF426"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r w:rsidRPr="00961C80">
              <w:rPr>
                <w:rFonts w:cs="Arial"/>
              </w:rPr>
              <w:t>108,882,400</w:t>
            </w:r>
          </w:p>
        </w:tc>
        <w:tc>
          <w:tcPr>
            <w:tcW w:w="81" w:type="dxa"/>
            <w:shd w:val="clear" w:color="auto" w:fill="auto"/>
          </w:tcPr>
          <w:p w14:paraId="37948F48" w14:textId="77777777" w:rsidR="00C90E22" w:rsidRPr="00961C80" w:rsidRDefault="00C90E22" w:rsidP="00641DA3">
            <w:pPr>
              <w:pBdr>
                <w:top w:val="nil"/>
                <w:left w:val="nil"/>
                <w:bottom w:val="nil"/>
                <w:right w:val="nil"/>
                <w:between w:val="nil"/>
              </w:pBdr>
              <w:spacing w:line="360" w:lineRule="auto"/>
              <w:ind w:left="-157"/>
              <w:jc w:val="center"/>
              <w:rPr>
                <w:rFonts w:eastAsia="Arial" w:cs="Arial"/>
                <w:color w:val="000000"/>
              </w:rPr>
            </w:pPr>
          </w:p>
        </w:tc>
        <w:tc>
          <w:tcPr>
            <w:tcW w:w="1305" w:type="dxa"/>
            <w:shd w:val="clear" w:color="auto" w:fill="auto"/>
            <w:vAlign w:val="center"/>
          </w:tcPr>
          <w:p w14:paraId="5949908D" w14:textId="391136FD"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r w:rsidRPr="00961C80">
              <w:rPr>
                <w:rFonts w:cs="Arial"/>
              </w:rPr>
              <w:t>100,000,000</w:t>
            </w:r>
          </w:p>
        </w:tc>
      </w:tr>
      <w:tr w:rsidR="00C90E22" w:rsidRPr="00961C80" w14:paraId="716B5C49" w14:textId="77777777" w:rsidTr="00E1542E">
        <w:tc>
          <w:tcPr>
            <w:tcW w:w="3510" w:type="dxa"/>
          </w:tcPr>
          <w:p w14:paraId="446B07FF" w14:textId="77777777" w:rsidR="00C90E22" w:rsidRPr="00961C80" w:rsidRDefault="00C90E22" w:rsidP="00641DA3">
            <w:pPr>
              <w:spacing w:line="360" w:lineRule="auto"/>
              <w:ind w:left="139"/>
              <w:jc w:val="both"/>
              <w:rPr>
                <w:rFonts w:eastAsia="Arial" w:cs="Arial"/>
              </w:rPr>
            </w:pPr>
            <w:r w:rsidRPr="00961C80">
              <w:rPr>
                <w:rFonts w:eastAsia="Arial" w:cs="Arial"/>
              </w:rPr>
              <w:t>Total</w:t>
            </w:r>
          </w:p>
        </w:tc>
        <w:tc>
          <w:tcPr>
            <w:tcW w:w="1323" w:type="dxa"/>
            <w:tcBorders>
              <w:top w:val="single" w:sz="4" w:space="0" w:color="000000"/>
              <w:left w:val="nil"/>
              <w:bottom w:val="single" w:sz="4" w:space="0" w:color="000000"/>
            </w:tcBorders>
            <w:shd w:val="clear" w:color="auto" w:fill="auto"/>
          </w:tcPr>
          <w:p w14:paraId="591EA058" w14:textId="35E1F33C"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3"/>
              <w:jc w:val="right"/>
              <w:rPr>
                <w:rFonts w:cs="Arial"/>
              </w:rPr>
            </w:pPr>
            <w:r w:rsidRPr="00961C80">
              <w:rPr>
                <w:rFonts w:cs="Arial"/>
              </w:rPr>
              <w:t>108,882,400</w:t>
            </w:r>
          </w:p>
        </w:tc>
        <w:tc>
          <w:tcPr>
            <w:tcW w:w="81" w:type="dxa"/>
            <w:tcBorders>
              <w:left w:val="nil"/>
            </w:tcBorders>
            <w:shd w:val="clear" w:color="auto" w:fill="auto"/>
          </w:tcPr>
          <w:p w14:paraId="06FA4097" w14:textId="77777777" w:rsidR="00C90E22" w:rsidRPr="00961C80" w:rsidRDefault="00C90E22" w:rsidP="00641DA3">
            <w:pPr>
              <w:spacing w:line="360" w:lineRule="auto"/>
              <w:ind w:left="-157"/>
              <w:jc w:val="center"/>
              <w:rPr>
                <w:rFonts w:eastAsia="Arial" w:cs="Arial"/>
              </w:rPr>
            </w:pPr>
          </w:p>
        </w:tc>
        <w:tc>
          <w:tcPr>
            <w:tcW w:w="1287" w:type="dxa"/>
            <w:tcBorders>
              <w:top w:val="single" w:sz="4" w:space="0" w:color="000000"/>
              <w:left w:val="nil"/>
              <w:bottom w:val="single" w:sz="4" w:space="0" w:color="000000"/>
            </w:tcBorders>
            <w:shd w:val="clear" w:color="auto" w:fill="auto"/>
            <w:vAlign w:val="center"/>
          </w:tcPr>
          <w:p w14:paraId="498C948E" w14:textId="662D2FF3"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1"/>
              <w:jc w:val="right"/>
              <w:rPr>
                <w:rFonts w:cs="Arial"/>
              </w:rPr>
            </w:pPr>
            <w:r w:rsidRPr="00961C80">
              <w:rPr>
                <w:rFonts w:cs="Arial"/>
              </w:rPr>
              <w:t>100,000,000</w:t>
            </w:r>
          </w:p>
        </w:tc>
        <w:tc>
          <w:tcPr>
            <w:tcW w:w="82" w:type="dxa"/>
            <w:tcBorders>
              <w:left w:val="nil"/>
            </w:tcBorders>
            <w:shd w:val="clear" w:color="auto" w:fill="auto"/>
          </w:tcPr>
          <w:p w14:paraId="312BF22A" w14:textId="77777777" w:rsidR="00C90E22" w:rsidRPr="00961C80" w:rsidRDefault="00C90E22" w:rsidP="00641DA3">
            <w:pPr>
              <w:spacing w:line="360" w:lineRule="auto"/>
              <w:ind w:left="-157"/>
              <w:jc w:val="center"/>
              <w:rPr>
                <w:rFonts w:eastAsia="Arial" w:cs="Arial"/>
              </w:rPr>
            </w:pPr>
          </w:p>
        </w:tc>
        <w:tc>
          <w:tcPr>
            <w:tcW w:w="1376" w:type="dxa"/>
            <w:tcBorders>
              <w:top w:val="single" w:sz="4" w:space="0" w:color="000000"/>
              <w:bottom w:val="single" w:sz="4" w:space="0" w:color="000000"/>
            </w:tcBorders>
            <w:shd w:val="clear" w:color="auto" w:fill="auto"/>
          </w:tcPr>
          <w:p w14:paraId="7DF60248" w14:textId="08CF199E"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r w:rsidRPr="00961C80">
              <w:rPr>
                <w:rFonts w:cs="Arial"/>
              </w:rPr>
              <w:t>108,882,400</w:t>
            </w:r>
          </w:p>
        </w:tc>
        <w:tc>
          <w:tcPr>
            <w:tcW w:w="81" w:type="dxa"/>
            <w:shd w:val="clear" w:color="auto" w:fill="auto"/>
          </w:tcPr>
          <w:p w14:paraId="61C279DE" w14:textId="77777777" w:rsidR="00C90E22" w:rsidRPr="00961C80" w:rsidRDefault="00C90E22" w:rsidP="00641DA3">
            <w:pPr>
              <w:pBdr>
                <w:top w:val="nil"/>
                <w:left w:val="nil"/>
                <w:bottom w:val="nil"/>
                <w:right w:val="nil"/>
                <w:between w:val="nil"/>
              </w:pBdr>
              <w:spacing w:line="360" w:lineRule="auto"/>
              <w:ind w:left="-157"/>
              <w:jc w:val="center"/>
              <w:rPr>
                <w:rFonts w:eastAsia="Arial" w:cs="Arial"/>
                <w:color w:val="000000"/>
              </w:rPr>
            </w:pPr>
          </w:p>
        </w:tc>
        <w:tc>
          <w:tcPr>
            <w:tcW w:w="1305" w:type="dxa"/>
            <w:tcBorders>
              <w:top w:val="single" w:sz="4" w:space="0" w:color="000000"/>
              <w:bottom w:val="single" w:sz="4" w:space="0" w:color="000000"/>
            </w:tcBorders>
            <w:shd w:val="clear" w:color="auto" w:fill="auto"/>
            <w:vAlign w:val="center"/>
          </w:tcPr>
          <w:p w14:paraId="7CCA2145" w14:textId="5DA900A9"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r w:rsidRPr="00961C80">
              <w:rPr>
                <w:rFonts w:cs="Arial"/>
              </w:rPr>
              <w:t>100,000,000</w:t>
            </w:r>
          </w:p>
        </w:tc>
      </w:tr>
      <w:tr w:rsidR="00C90E22" w:rsidRPr="00961C80" w14:paraId="02BAE792" w14:textId="77777777" w:rsidTr="00E1542E">
        <w:tc>
          <w:tcPr>
            <w:tcW w:w="3510" w:type="dxa"/>
          </w:tcPr>
          <w:p w14:paraId="3EC03F0D" w14:textId="77777777" w:rsidR="00C90E22" w:rsidRPr="00961C80" w:rsidRDefault="00C90E22" w:rsidP="00641DA3">
            <w:pPr>
              <w:spacing w:line="360" w:lineRule="auto"/>
              <w:ind w:left="49"/>
              <w:jc w:val="both"/>
              <w:rPr>
                <w:rFonts w:eastAsia="Arial" w:cs="Arial"/>
              </w:rPr>
            </w:pPr>
            <w:r w:rsidRPr="00961C80">
              <w:rPr>
                <w:rFonts w:eastAsia="Arial" w:cs="Arial"/>
              </w:rPr>
              <w:t>Basic earnings per share (Baht)</w:t>
            </w:r>
          </w:p>
        </w:tc>
        <w:tc>
          <w:tcPr>
            <w:tcW w:w="1323" w:type="dxa"/>
            <w:tcBorders>
              <w:top w:val="single" w:sz="4" w:space="0" w:color="000000"/>
              <w:left w:val="nil"/>
              <w:bottom w:val="single" w:sz="12" w:space="0" w:color="000000"/>
            </w:tcBorders>
            <w:shd w:val="clear" w:color="auto" w:fill="auto"/>
          </w:tcPr>
          <w:p w14:paraId="703FAA2A" w14:textId="383D174B"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23"/>
              <w:jc w:val="right"/>
              <w:rPr>
                <w:rFonts w:cs="Arial"/>
              </w:rPr>
            </w:pPr>
            <w:r w:rsidRPr="00961C80">
              <w:rPr>
                <w:rFonts w:cs="Arial"/>
              </w:rPr>
              <w:t>0.70</w:t>
            </w:r>
          </w:p>
        </w:tc>
        <w:tc>
          <w:tcPr>
            <w:tcW w:w="81" w:type="dxa"/>
            <w:tcBorders>
              <w:left w:val="nil"/>
            </w:tcBorders>
            <w:shd w:val="clear" w:color="auto" w:fill="auto"/>
          </w:tcPr>
          <w:p w14:paraId="5570024B" w14:textId="77777777" w:rsidR="00C90E22" w:rsidRPr="00961C80" w:rsidRDefault="00C90E22" w:rsidP="00641DA3">
            <w:pPr>
              <w:spacing w:line="360" w:lineRule="auto"/>
              <w:ind w:left="-157"/>
              <w:jc w:val="right"/>
              <w:rPr>
                <w:rFonts w:eastAsia="Arial" w:cs="Arial"/>
              </w:rPr>
            </w:pPr>
          </w:p>
        </w:tc>
        <w:tc>
          <w:tcPr>
            <w:tcW w:w="1287" w:type="dxa"/>
            <w:tcBorders>
              <w:top w:val="single" w:sz="4" w:space="0" w:color="000000"/>
              <w:left w:val="nil"/>
              <w:bottom w:val="single" w:sz="12" w:space="0" w:color="000000"/>
            </w:tcBorders>
            <w:shd w:val="clear" w:color="auto" w:fill="auto"/>
            <w:vAlign w:val="center"/>
          </w:tcPr>
          <w:p w14:paraId="4514ECF5" w14:textId="74FC2BE2"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1"/>
              <w:jc w:val="right"/>
              <w:rPr>
                <w:rFonts w:cs="Arial"/>
              </w:rPr>
            </w:pPr>
            <w:r w:rsidRPr="00961C80">
              <w:rPr>
                <w:rFonts w:cs="Arial"/>
              </w:rPr>
              <w:t>0.36</w:t>
            </w:r>
          </w:p>
        </w:tc>
        <w:tc>
          <w:tcPr>
            <w:tcW w:w="82" w:type="dxa"/>
            <w:tcBorders>
              <w:left w:val="nil"/>
            </w:tcBorders>
            <w:shd w:val="clear" w:color="auto" w:fill="auto"/>
          </w:tcPr>
          <w:p w14:paraId="4ED35A8E" w14:textId="77777777" w:rsidR="00C90E22" w:rsidRPr="00961C80" w:rsidRDefault="00C90E22" w:rsidP="00641DA3">
            <w:pPr>
              <w:spacing w:line="360" w:lineRule="auto"/>
              <w:ind w:left="-157"/>
              <w:jc w:val="right"/>
              <w:rPr>
                <w:rFonts w:eastAsia="Arial" w:cs="Arial"/>
              </w:rPr>
            </w:pPr>
          </w:p>
        </w:tc>
        <w:tc>
          <w:tcPr>
            <w:tcW w:w="1376" w:type="dxa"/>
            <w:tcBorders>
              <w:top w:val="single" w:sz="4" w:space="0" w:color="000000"/>
              <w:bottom w:val="single" w:sz="12" w:space="0" w:color="000000"/>
            </w:tcBorders>
            <w:shd w:val="clear" w:color="auto" w:fill="auto"/>
          </w:tcPr>
          <w:p w14:paraId="1D45D47A" w14:textId="0C1684A4"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r w:rsidRPr="00961C80">
              <w:rPr>
                <w:rFonts w:cs="Arial"/>
              </w:rPr>
              <w:t>0.68</w:t>
            </w:r>
          </w:p>
        </w:tc>
        <w:tc>
          <w:tcPr>
            <w:tcW w:w="81" w:type="dxa"/>
            <w:shd w:val="clear" w:color="auto" w:fill="auto"/>
          </w:tcPr>
          <w:p w14:paraId="1AF50C76" w14:textId="77777777" w:rsidR="00C90E22" w:rsidRPr="00961C80" w:rsidRDefault="00C90E22" w:rsidP="00641DA3">
            <w:pPr>
              <w:pBdr>
                <w:top w:val="nil"/>
                <w:left w:val="nil"/>
                <w:bottom w:val="nil"/>
                <w:right w:val="nil"/>
                <w:between w:val="nil"/>
              </w:pBdr>
              <w:spacing w:line="360" w:lineRule="auto"/>
              <w:ind w:left="-157"/>
              <w:jc w:val="right"/>
              <w:rPr>
                <w:rFonts w:eastAsia="Arial" w:cs="Arial"/>
                <w:color w:val="000000"/>
              </w:rPr>
            </w:pPr>
          </w:p>
        </w:tc>
        <w:tc>
          <w:tcPr>
            <w:tcW w:w="1305" w:type="dxa"/>
            <w:tcBorders>
              <w:top w:val="single" w:sz="4" w:space="0" w:color="000000"/>
              <w:bottom w:val="single" w:sz="12" w:space="0" w:color="000000"/>
            </w:tcBorders>
            <w:shd w:val="clear" w:color="auto" w:fill="auto"/>
            <w:vAlign w:val="center"/>
          </w:tcPr>
          <w:p w14:paraId="45EBD0ED" w14:textId="75DC7438"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2"/>
              <w:jc w:val="right"/>
              <w:rPr>
                <w:rFonts w:cs="Arial"/>
              </w:rPr>
            </w:pPr>
            <w:r w:rsidRPr="00961C80">
              <w:rPr>
                <w:rFonts w:cs="Arial"/>
              </w:rPr>
              <w:t>0.25</w:t>
            </w:r>
          </w:p>
        </w:tc>
      </w:tr>
    </w:tbl>
    <w:p w14:paraId="57528CDA" w14:textId="5CB7501A" w:rsidR="00C53B50" w:rsidRPr="00961C80" w:rsidRDefault="00C53B50"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theme="minorBidi"/>
          <w:color w:val="000000"/>
          <w:sz w:val="20"/>
          <w:szCs w:val="20"/>
        </w:rPr>
      </w:pPr>
    </w:p>
    <w:p w14:paraId="7F88D247" w14:textId="77777777" w:rsidR="007C7E5C" w:rsidRPr="00961C80" w:rsidRDefault="007C7E5C"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theme="minorBidi"/>
          <w:color w:val="000000"/>
          <w:sz w:val="20"/>
          <w:szCs w:val="20"/>
        </w:rPr>
      </w:pPr>
    </w:p>
    <w:p w14:paraId="14F2659C" w14:textId="77777777" w:rsidR="00C53B50" w:rsidRPr="00961C80" w:rsidRDefault="00C53B50"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20"/>
          <w:szCs w:val="20"/>
        </w:rPr>
      </w:pPr>
      <w:r w:rsidRPr="00961C80">
        <w:rPr>
          <w:rFonts w:eastAsia="Arial" w:cs="Arial"/>
          <w:color w:val="000000"/>
          <w:sz w:val="20"/>
          <w:szCs w:val="20"/>
        </w:rPr>
        <w:lastRenderedPageBreak/>
        <w:t>For the nine-month periods ended 30 September</w:t>
      </w:r>
    </w:p>
    <w:p w14:paraId="3230D70F" w14:textId="77777777" w:rsidR="00C53B50" w:rsidRPr="00961C80" w:rsidRDefault="00C53B50"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color w:val="000000"/>
          <w:sz w:val="16"/>
          <w:szCs w:val="16"/>
        </w:rPr>
      </w:pPr>
    </w:p>
    <w:tbl>
      <w:tblPr>
        <w:tblW w:w="8838" w:type="dxa"/>
        <w:tblInd w:w="279" w:type="dxa"/>
        <w:tblLayout w:type="fixed"/>
        <w:tblCellMar>
          <w:left w:w="29" w:type="dxa"/>
          <w:right w:w="29" w:type="dxa"/>
        </w:tblCellMar>
        <w:tblLook w:val="0000" w:firstRow="0" w:lastRow="0" w:firstColumn="0" w:lastColumn="0" w:noHBand="0" w:noVBand="0"/>
      </w:tblPr>
      <w:tblGrid>
        <w:gridCol w:w="4464"/>
        <w:gridCol w:w="1044"/>
        <w:gridCol w:w="81"/>
        <w:gridCol w:w="999"/>
        <w:gridCol w:w="81"/>
        <w:gridCol w:w="1053"/>
        <w:gridCol w:w="78"/>
        <w:gridCol w:w="1038"/>
      </w:tblGrid>
      <w:tr w:rsidR="00C53B50" w:rsidRPr="00961C80" w14:paraId="6296D7D2" w14:textId="77777777" w:rsidTr="00C46FCC">
        <w:tc>
          <w:tcPr>
            <w:tcW w:w="4464" w:type="dxa"/>
          </w:tcPr>
          <w:p w14:paraId="16B71592" w14:textId="77777777" w:rsidR="00C53B50" w:rsidRPr="00961C80" w:rsidRDefault="00C53B50" w:rsidP="00641DA3">
            <w:pPr>
              <w:spacing w:line="360" w:lineRule="auto"/>
              <w:ind w:left="49"/>
              <w:jc w:val="both"/>
              <w:rPr>
                <w:rFonts w:eastAsia="Arial" w:cs="Arial"/>
                <w:sz w:val="16"/>
                <w:szCs w:val="16"/>
              </w:rPr>
            </w:pPr>
          </w:p>
        </w:tc>
        <w:tc>
          <w:tcPr>
            <w:tcW w:w="2124" w:type="dxa"/>
            <w:gridSpan w:val="3"/>
            <w:tcBorders>
              <w:bottom w:val="single" w:sz="4" w:space="0" w:color="000000"/>
            </w:tcBorders>
            <w:vAlign w:val="center"/>
          </w:tcPr>
          <w:p w14:paraId="08C34195" w14:textId="77777777" w:rsidR="00C53B50" w:rsidRPr="00961C80" w:rsidRDefault="00C53B50" w:rsidP="00641DA3">
            <w:pPr>
              <w:spacing w:line="360" w:lineRule="auto"/>
              <w:jc w:val="center"/>
              <w:rPr>
                <w:rFonts w:eastAsia="Arial" w:cs="Arial"/>
                <w:sz w:val="16"/>
                <w:szCs w:val="16"/>
              </w:rPr>
            </w:pPr>
            <w:r w:rsidRPr="00961C80">
              <w:rPr>
                <w:rFonts w:eastAsia="Arial" w:cs="Arial"/>
                <w:sz w:val="16"/>
                <w:szCs w:val="16"/>
              </w:rPr>
              <w:t>CONSOLIDATED F/S</w:t>
            </w:r>
          </w:p>
        </w:tc>
        <w:tc>
          <w:tcPr>
            <w:tcW w:w="81" w:type="dxa"/>
          </w:tcPr>
          <w:p w14:paraId="45B7A5CE" w14:textId="77777777" w:rsidR="00C53B50" w:rsidRPr="00961C80" w:rsidRDefault="00C53B50" w:rsidP="00641DA3">
            <w:pPr>
              <w:spacing w:line="360" w:lineRule="auto"/>
              <w:ind w:right="72"/>
              <w:jc w:val="center"/>
              <w:rPr>
                <w:rFonts w:eastAsia="Arial" w:cs="Arial"/>
                <w:sz w:val="16"/>
                <w:szCs w:val="16"/>
              </w:rPr>
            </w:pPr>
          </w:p>
        </w:tc>
        <w:tc>
          <w:tcPr>
            <w:tcW w:w="2169" w:type="dxa"/>
            <w:gridSpan w:val="3"/>
            <w:tcBorders>
              <w:bottom w:val="single" w:sz="4" w:space="0" w:color="000000"/>
            </w:tcBorders>
            <w:vAlign w:val="center"/>
          </w:tcPr>
          <w:p w14:paraId="31609DEA" w14:textId="77777777" w:rsidR="00C53B50" w:rsidRPr="00961C80" w:rsidRDefault="00C53B50" w:rsidP="00641DA3">
            <w:pPr>
              <w:spacing w:line="360" w:lineRule="auto"/>
              <w:ind w:right="72"/>
              <w:jc w:val="center"/>
              <w:rPr>
                <w:rFonts w:eastAsia="Arial" w:cs="Arial"/>
                <w:sz w:val="16"/>
                <w:szCs w:val="16"/>
              </w:rPr>
            </w:pPr>
            <w:r w:rsidRPr="00961C80">
              <w:rPr>
                <w:rFonts w:eastAsia="Arial" w:cs="Arial"/>
                <w:sz w:val="16"/>
                <w:szCs w:val="16"/>
              </w:rPr>
              <w:t>SEPARATE F/S</w:t>
            </w:r>
          </w:p>
        </w:tc>
      </w:tr>
      <w:tr w:rsidR="006A5B34" w:rsidRPr="00961C80" w14:paraId="3D9283D4" w14:textId="77777777" w:rsidTr="00C46FCC">
        <w:tc>
          <w:tcPr>
            <w:tcW w:w="4464" w:type="dxa"/>
          </w:tcPr>
          <w:p w14:paraId="4FE28DDF" w14:textId="77777777" w:rsidR="006A5B34" w:rsidRPr="00961C80" w:rsidRDefault="006A5B34" w:rsidP="00641DA3">
            <w:pPr>
              <w:spacing w:line="360" w:lineRule="auto"/>
              <w:ind w:left="49"/>
              <w:jc w:val="both"/>
              <w:rPr>
                <w:rFonts w:eastAsia="Arial" w:cs="Arial"/>
                <w:sz w:val="16"/>
                <w:szCs w:val="16"/>
              </w:rPr>
            </w:pPr>
          </w:p>
        </w:tc>
        <w:tc>
          <w:tcPr>
            <w:tcW w:w="1044" w:type="dxa"/>
            <w:tcBorders>
              <w:top w:val="single" w:sz="4" w:space="0" w:color="000000"/>
              <w:bottom w:val="single" w:sz="4" w:space="0" w:color="000000"/>
            </w:tcBorders>
            <w:vAlign w:val="bottom"/>
          </w:tcPr>
          <w:p w14:paraId="41698425" w14:textId="58844F26" w:rsidR="006A5B34" w:rsidRPr="00961C80" w:rsidRDefault="006A5B34" w:rsidP="00641DA3">
            <w:pPr>
              <w:spacing w:line="360" w:lineRule="auto"/>
              <w:ind w:left="-8" w:right="-9"/>
              <w:jc w:val="center"/>
              <w:rPr>
                <w:rFonts w:eastAsia="Arial" w:cs="Arial"/>
                <w:sz w:val="16"/>
                <w:szCs w:val="16"/>
              </w:rPr>
            </w:pPr>
            <w:r w:rsidRPr="00961C80">
              <w:rPr>
                <w:rFonts w:eastAsia="Arial" w:cs="Arial"/>
                <w:sz w:val="16"/>
                <w:szCs w:val="16"/>
              </w:rPr>
              <w:t>2023</w:t>
            </w:r>
          </w:p>
        </w:tc>
        <w:tc>
          <w:tcPr>
            <w:tcW w:w="81" w:type="dxa"/>
            <w:vAlign w:val="bottom"/>
          </w:tcPr>
          <w:p w14:paraId="07FF5B02" w14:textId="77777777" w:rsidR="006A5B34" w:rsidRPr="00961C80" w:rsidRDefault="006A5B34" w:rsidP="00641DA3">
            <w:pPr>
              <w:spacing w:line="360" w:lineRule="auto"/>
              <w:ind w:left="-8" w:right="-9"/>
              <w:jc w:val="center"/>
              <w:rPr>
                <w:rFonts w:eastAsia="Arial" w:cs="Arial"/>
                <w:sz w:val="16"/>
                <w:szCs w:val="16"/>
                <w:u w:val="single"/>
              </w:rPr>
            </w:pPr>
          </w:p>
        </w:tc>
        <w:tc>
          <w:tcPr>
            <w:tcW w:w="999" w:type="dxa"/>
            <w:tcBorders>
              <w:top w:val="single" w:sz="4" w:space="0" w:color="000000"/>
              <w:bottom w:val="single" w:sz="4" w:space="0" w:color="000000"/>
            </w:tcBorders>
            <w:vAlign w:val="bottom"/>
          </w:tcPr>
          <w:p w14:paraId="6A530DDA" w14:textId="1E0A711F" w:rsidR="006A5B34" w:rsidRPr="00961C80" w:rsidRDefault="006A5B34" w:rsidP="00641DA3">
            <w:pPr>
              <w:spacing w:line="360" w:lineRule="auto"/>
              <w:ind w:left="-8" w:right="-9"/>
              <w:jc w:val="center"/>
              <w:rPr>
                <w:rFonts w:eastAsia="Arial" w:cs="Arial"/>
                <w:sz w:val="16"/>
                <w:szCs w:val="16"/>
              </w:rPr>
            </w:pPr>
            <w:r w:rsidRPr="00961C80">
              <w:rPr>
                <w:rFonts w:eastAsia="Arial" w:cs="Arial"/>
                <w:sz w:val="16"/>
                <w:szCs w:val="16"/>
              </w:rPr>
              <w:t>2022</w:t>
            </w:r>
          </w:p>
        </w:tc>
        <w:tc>
          <w:tcPr>
            <w:tcW w:w="81" w:type="dxa"/>
            <w:vAlign w:val="bottom"/>
          </w:tcPr>
          <w:p w14:paraId="0F4751E5" w14:textId="77777777" w:rsidR="006A5B34" w:rsidRPr="00961C80" w:rsidRDefault="006A5B34" w:rsidP="00641DA3">
            <w:pPr>
              <w:spacing w:line="360" w:lineRule="auto"/>
              <w:ind w:left="-8" w:right="-9"/>
              <w:jc w:val="center"/>
              <w:rPr>
                <w:rFonts w:eastAsia="Arial" w:cs="Arial"/>
                <w:sz w:val="16"/>
                <w:szCs w:val="16"/>
              </w:rPr>
            </w:pPr>
          </w:p>
        </w:tc>
        <w:tc>
          <w:tcPr>
            <w:tcW w:w="1053" w:type="dxa"/>
            <w:tcBorders>
              <w:top w:val="single" w:sz="4" w:space="0" w:color="000000"/>
              <w:bottom w:val="single" w:sz="4" w:space="0" w:color="000000"/>
            </w:tcBorders>
            <w:vAlign w:val="bottom"/>
          </w:tcPr>
          <w:p w14:paraId="3E1D6EAC" w14:textId="10F4B436" w:rsidR="006A5B34" w:rsidRPr="00961C80" w:rsidRDefault="006A5B34" w:rsidP="00641DA3">
            <w:pPr>
              <w:spacing w:line="360" w:lineRule="auto"/>
              <w:ind w:left="-8" w:right="-9"/>
              <w:jc w:val="center"/>
              <w:rPr>
                <w:rFonts w:eastAsia="Arial" w:cs="Arial"/>
                <w:sz w:val="16"/>
                <w:szCs w:val="16"/>
              </w:rPr>
            </w:pPr>
            <w:r w:rsidRPr="00961C80">
              <w:rPr>
                <w:rFonts w:eastAsia="Arial" w:cs="Arial"/>
                <w:sz w:val="16"/>
                <w:szCs w:val="16"/>
              </w:rPr>
              <w:t>2023</w:t>
            </w:r>
          </w:p>
        </w:tc>
        <w:tc>
          <w:tcPr>
            <w:tcW w:w="78" w:type="dxa"/>
            <w:tcBorders>
              <w:top w:val="single" w:sz="4" w:space="0" w:color="000000"/>
            </w:tcBorders>
            <w:vAlign w:val="bottom"/>
          </w:tcPr>
          <w:p w14:paraId="0A2B83F8" w14:textId="77777777" w:rsidR="006A5B34" w:rsidRPr="00961C80" w:rsidRDefault="006A5B34" w:rsidP="00641DA3">
            <w:pPr>
              <w:spacing w:line="360" w:lineRule="auto"/>
              <w:ind w:left="-8" w:right="-9"/>
              <w:jc w:val="center"/>
              <w:rPr>
                <w:rFonts w:eastAsia="Arial" w:cs="Arial"/>
                <w:sz w:val="16"/>
                <w:szCs w:val="16"/>
                <w:u w:val="single"/>
              </w:rPr>
            </w:pPr>
          </w:p>
        </w:tc>
        <w:tc>
          <w:tcPr>
            <w:tcW w:w="1038" w:type="dxa"/>
            <w:tcBorders>
              <w:top w:val="single" w:sz="4" w:space="0" w:color="000000"/>
              <w:bottom w:val="single" w:sz="4" w:space="0" w:color="000000"/>
            </w:tcBorders>
            <w:vAlign w:val="bottom"/>
          </w:tcPr>
          <w:p w14:paraId="42727F82" w14:textId="3C8F7669" w:rsidR="006A5B34" w:rsidRPr="00961C80" w:rsidRDefault="006A5B34" w:rsidP="00641DA3">
            <w:pPr>
              <w:spacing w:line="360" w:lineRule="auto"/>
              <w:ind w:left="-8" w:right="-9"/>
              <w:jc w:val="center"/>
              <w:rPr>
                <w:rFonts w:eastAsia="Arial" w:cs="Arial"/>
                <w:sz w:val="16"/>
                <w:szCs w:val="16"/>
              </w:rPr>
            </w:pPr>
            <w:r w:rsidRPr="00961C80">
              <w:rPr>
                <w:rFonts w:eastAsia="Arial" w:cs="Arial"/>
                <w:sz w:val="16"/>
                <w:szCs w:val="16"/>
              </w:rPr>
              <w:t>2022</w:t>
            </w:r>
          </w:p>
        </w:tc>
      </w:tr>
      <w:tr w:rsidR="00C90E22" w:rsidRPr="00961C80" w14:paraId="3234739E" w14:textId="77777777" w:rsidTr="001E155F">
        <w:tc>
          <w:tcPr>
            <w:tcW w:w="4464" w:type="dxa"/>
            <w:vAlign w:val="center"/>
          </w:tcPr>
          <w:p w14:paraId="38D8418B" w14:textId="77777777" w:rsidR="00C90E22" w:rsidRPr="00961C80" w:rsidRDefault="00C90E22" w:rsidP="00641DA3">
            <w:pPr>
              <w:spacing w:line="360" w:lineRule="auto"/>
              <w:ind w:left="49"/>
              <w:jc w:val="both"/>
              <w:rPr>
                <w:rFonts w:eastAsia="Arial" w:cs="Arial"/>
                <w:sz w:val="16"/>
                <w:szCs w:val="16"/>
              </w:rPr>
            </w:pPr>
            <w:r w:rsidRPr="00961C80">
              <w:rPr>
                <w:rFonts w:eastAsia="Arial" w:cs="Arial"/>
                <w:sz w:val="16"/>
                <w:szCs w:val="16"/>
              </w:rPr>
              <w:t>Portion of the parent company (Baht)</w:t>
            </w:r>
          </w:p>
        </w:tc>
        <w:tc>
          <w:tcPr>
            <w:tcW w:w="1044" w:type="dxa"/>
            <w:tcBorders>
              <w:left w:val="nil"/>
            </w:tcBorders>
            <w:shd w:val="clear" w:color="auto" w:fill="auto"/>
          </w:tcPr>
          <w:p w14:paraId="5B57500E" w14:textId="15148A0E"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cs/>
              </w:rPr>
            </w:pPr>
            <w:r w:rsidRPr="00961C80">
              <w:rPr>
                <w:sz w:val="16"/>
                <w:szCs w:val="16"/>
              </w:rPr>
              <w:t>201,028,304</w:t>
            </w:r>
          </w:p>
        </w:tc>
        <w:tc>
          <w:tcPr>
            <w:tcW w:w="81" w:type="dxa"/>
            <w:tcBorders>
              <w:left w:val="nil"/>
            </w:tcBorders>
            <w:shd w:val="clear" w:color="auto" w:fill="auto"/>
          </w:tcPr>
          <w:p w14:paraId="3FA70BC4" w14:textId="77777777" w:rsidR="00C90E22" w:rsidRPr="00961C80" w:rsidRDefault="00C90E22" w:rsidP="00641DA3">
            <w:pPr>
              <w:spacing w:line="360" w:lineRule="auto"/>
              <w:ind w:left="-157"/>
              <w:jc w:val="right"/>
              <w:rPr>
                <w:rFonts w:eastAsia="Arial" w:cs="Arial"/>
                <w:sz w:val="16"/>
                <w:szCs w:val="16"/>
              </w:rPr>
            </w:pPr>
          </w:p>
        </w:tc>
        <w:tc>
          <w:tcPr>
            <w:tcW w:w="999" w:type="dxa"/>
            <w:tcBorders>
              <w:left w:val="nil"/>
            </w:tcBorders>
            <w:shd w:val="clear" w:color="auto" w:fill="auto"/>
            <w:vAlign w:val="center"/>
          </w:tcPr>
          <w:p w14:paraId="067B4083" w14:textId="1E42940B"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961C80">
              <w:rPr>
                <w:rFonts w:cs="Arial"/>
                <w:sz w:val="16"/>
                <w:szCs w:val="16"/>
              </w:rPr>
              <w:t>96,641,575</w:t>
            </w:r>
          </w:p>
        </w:tc>
        <w:tc>
          <w:tcPr>
            <w:tcW w:w="81" w:type="dxa"/>
            <w:tcBorders>
              <w:left w:val="nil"/>
            </w:tcBorders>
            <w:shd w:val="clear" w:color="auto" w:fill="auto"/>
          </w:tcPr>
          <w:p w14:paraId="4166A10E" w14:textId="77777777" w:rsidR="00C90E22" w:rsidRPr="00961C80" w:rsidRDefault="00C90E22" w:rsidP="00641DA3">
            <w:pPr>
              <w:spacing w:line="360" w:lineRule="auto"/>
              <w:ind w:left="-157"/>
              <w:jc w:val="right"/>
              <w:rPr>
                <w:rFonts w:eastAsia="Arial" w:cs="Arial"/>
                <w:sz w:val="16"/>
                <w:szCs w:val="16"/>
              </w:rPr>
            </w:pPr>
          </w:p>
        </w:tc>
        <w:tc>
          <w:tcPr>
            <w:tcW w:w="1053" w:type="dxa"/>
            <w:shd w:val="clear" w:color="auto" w:fill="auto"/>
          </w:tcPr>
          <w:p w14:paraId="193D6A28" w14:textId="20B2582C"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961C80">
              <w:rPr>
                <w:sz w:val="16"/>
                <w:szCs w:val="16"/>
              </w:rPr>
              <w:t>141,120,827</w:t>
            </w:r>
          </w:p>
        </w:tc>
        <w:tc>
          <w:tcPr>
            <w:tcW w:w="78" w:type="dxa"/>
            <w:shd w:val="clear" w:color="auto" w:fill="auto"/>
          </w:tcPr>
          <w:p w14:paraId="641E52BA" w14:textId="77777777" w:rsidR="00C90E22" w:rsidRPr="00961C80" w:rsidRDefault="00C90E22" w:rsidP="00641DA3">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shd w:val="clear" w:color="auto" w:fill="auto"/>
            <w:vAlign w:val="center"/>
          </w:tcPr>
          <w:p w14:paraId="7A588D5F" w14:textId="34F86AC3"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961C80">
              <w:rPr>
                <w:rFonts w:cs="Arial"/>
                <w:sz w:val="16"/>
                <w:szCs w:val="16"/>
              </w:rPr>
              <w:t>59,919,301</w:t>
            </w:r>
          </w:p>
        </w:tc>
      </w:tr>
      <w:tr w:rsidR="00C90E22" w:rsidRPr="00961C80" w14:paraId="779CDECC" w14:textId="77777777" w:rsidTr="001E155F">
        <w:tc>
          <w:tcPr>
            <w:tcW w:w="4464" w:type="dxa"/>
            <w:vAlign w:val="center"/>
          </w:tcPr>
          <w:p w14:paraId="214442DA" w14:textId="77777777" w:rsidR="00C90E22" w:rsidRPr="00961C80" w:rsidRDefault="00C90E22" w:rsidP="00641DA3">
            <w:pPr>
              <w:spacing w:line="360" w:lineRule="auto"/>
              <w:ind w:left="49"/>
              <w:jc w:val="both"/>
              <w:rPr>
                <w:rFonts w:eastAsia="Arial" w:cs="Arial"/>
                <w:sz w:val="16"/>
                <w:szCs w:val="16"/>
              </w:rPr>
            </w:pPr>
            <w:r w:rsidRPr="00961C80">
              <w:rPr>
                <w:rFonts w:eastAsia="Arial" w:cs="Arial"/>
                <w:sz w:val="16"/>
                <w:szCs w:val="16"/>
              </w:rPr>
              <w:t>Number of common shares (Shares)</w:t>
            </w:r>
          </w:p>
        </w:tc>
        <w:tc>
          <w:tcPr>
            <w:tcW w:w="1044" w:type="dxa"/>
            <w:tcBorders>
              <w:left w:val="nil"/>
            </w:tcBorders>
            <w:shd w:val="clear" w:color="auto" w:fill="auto"/>
          </w:tcPr>
          <w:p w14:paraId="52C55F7D"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p>
        </w:tc>
        <w:tc>
          <w:tcPr>
            <w:tcW w:w="81" w:type="dxa"/>
            <w:tcBorders>
              <w:left w:val="nil"/>
            </w:tcBorders>
            <w:shd w:val="clear" w:color="auto" w:fill="auto"/>
          </w:tcPr>
          <w:p w14:paraId="78ED2462" w14:textId="77777777" w:rsidR="00C90E22" w:rsidRPr="00961C80" w:rsidRDefault="00C90E22" w:rsidP="00641DA3">
            <w:pPr>
              <w:spacing w:line="360" w:lineRule="auto"/>
              <w:ind w:left="-157"/>
              <w:jc w:val="right"/>
              <w:rPr>
                <w:rFonts w:eastAsia="Arial" w:cs="Arial"/>
                <w:sz w:val="16"/>
                <w:szCs w:val="16"/>
              </w:rPr>
            </w:pPr>
          </w:p>
        </w:tc>
        <w:tc>
          <w:tcPr>
            <w:tcW w:w="999" w:type="dxa"/>
            <w:tcBorders>
              <w:left w:val="nil"/>
            </w:tcBorders>
            <w:shd w:val="clear" w:color="auto" w:fill="auto"/>
            <w:vAlign w:val="center"/>
          </w:tcPr>
          <w:p w14:paraId="3C99CBF9"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p>
        </w:tc>
        <w:tc>
          <w:tcPr>
            <w:tcW w:w="81" w:type="dxa"/>
            <w:tcBorders>
              <w:left w:val="nil"/>
            </w:tcBorders>
            <w:shd w:val="clear" w:color="auto" w:fill="auto"/>
          </w:tcPr>
          <w:p w14:paraId="7332D969" w14:textId="77777777" w:rsidR="00C90E22" w:rsidRPr="00961C80" w:rsidRDefault="00C90E22" w:rsidP="00641DA3">
            <w:pPr>
              <w:spacing w:line="360" w:lineRule="auto"/>
              <w:ind w:left="-157"/>
              <w:jc w:val="right"/>
              <w:rPr>
                <w:rFonts w:eastAsia="Arial" w:cs="Arial"/>
                <w:sz w:val="16"/>
                <w:szCs w:val="16"/>
              </w:rPr>
            </w:pPr>
          </w:p>
        </w:tc>
        <w:tc>
          <w:tcPr>
            <w:tcW w:w="1053" w:type="dxa"/>
            <w:shd w:val="clear" w:color="auto" w:fill="auto"/>
          </w:tcPr>
          <w:p w14:paraId="00CB75B4"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p>
        </w:tc>
        <w:tc>
          <w:tcPr>
            <w:tcW w:w="78" w:type="dxa"/>
            <w:shd w:val="clear" w:color="auto" w:fill="auto"/>
          </w:tcPr>
          <w:p w14:paraId="186F24E1" w14:textId="77777777" w:rsidR="00C90E22" w:rsidRPr="00961C80" w:rsidRDefault="00C90E22" w:rsidP="00641DA3">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shd w:val="clear" w:color="auto" w:fill="auto"/>
            <w:vAlign w:val="center"/>
          </w:tcPr>
          <w:p w14:paraId="7AE67ED6" w14:textId="7777777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p>
        </w:tc>
      </w:tr>
      <w:tr w:rsidR="00C90E22" w:rsidRPr="00961C80" w14:paraId="43C27ADA" w14:textId="77777777" w:rsidTr="001E155F">
        <w:tc>
          <w:tcPr>
            <w:tcW w:w="4464" w:type="dxa"/>
            <w:vAlign w:val="center"/>
          </w:tcPr>
          <w:p w14:paraId="581C34DD" w14:textId="7A8FCDC8" w:rsidR="00C90E22" w:rsidRPr="00961C80" w:rsidRDefault="00FA2EF8" w:rsidP="00641DA3">
            <w:pPr>
              <w:spacing w:line="360" w:lineRule="auto"/>
              <w:ind w:left="139"/>
              <w:jc w:val="both"/>
              <w:rPr>
                <w:rFonts w:eastAsia="Arial" w:cs="Arial"/>
                <w:sz w:val="16"/>
                <w:szCs w:val="16"/>
              </w:rPr>
            </w:pPr>
            <w:r w:rsidRPr="00961C80">
              <w:rPr>
                <w:rFonts w:eastAsia="Arial" w:cs="Arial"/>
                <w:sz w:val="16"/>
                <w:szCs w:val="16"/>
              </w:rPr>
              <w:t>O</w:t>
            </w:r>
            <w:r w:rsidR="00C90E22" w:rsidRPr="00961C80">
              <w:rPr>
                <w:rFonts w:eastAsia="Arial" w:cs="Arial"/>
                <w:sz w:val="16"/>
                <w:szCs w:val="16"/>
              </w:rPr>
              <w:t>pening balance</w:t>
            </w:r>
          </w:p>
        </w:tc>
        <w:tc>
          <w:tcPr>
            <w:tcW w:w="1044" w:type="dxa"/>
            <w:tcBorders>
              <w:left w:val="nil"/>
            </w:tcBorders>
            <w:shd w:val="clear" w:color="auto" w:fill="auto"/>
          </w:tcPr>
          <w:p w14:paraId="4D24ECC2" w14:textId="5000EF4F"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r w:rsidRPr="00961C80">
              <w:rPr>
                <w:sz w:val="16"/>
                <w:szCs w:val="16"/>
              </w:rPr>
              <w:t>100,000,000</w:t>
            </w:r>
          </w:p>
        </w:tc>
        <w:tc>
          <w:tcPr>
            <w:tcW w:w="81" w:type="dxa"/>
            <w:tcBorders>
              <w:left w:val="nil"/>
            </w:tcBorders>
            <w:shd w:val="clear" w:color="auto" w:fill="auto"/>
          </w:tcPr>
          <w:p w14:paraId="1C9BAC97" w14:textId="77777777" w:rsidR="00C90E22" w:rsidRPr="00961C80" w:rsidRDefault="00C90E22" w:rsidP="00641DA3">
            <w:pPr>
              <w:spacing w:line="360" w:lineRule="auto"/>
              <w:ind w:left="-157"/>
              <w:jc w:val="right"/>
              <w:rPr>
                <w:rFonts w:eastAsia="Arial" w:cs="Arial"/>
                <w:sz w:val="16"/>
                <w:szCs w:val="16"/>
              </w:rPr>
            </w:pPr>
          </w:p>
        </w:tc>
        <w:tc>
          <w:tcPr>
            <w:tcW w:w="999" w:type="dxa"/>
            <w:tcBorders>
              <w:left w:val="nil"/>
            </w:tcBorders>
            <w:shd w:val="clear" w:color="auto" w:fill="auto"/>
            <w:vAlign w:val="center"/>
          </w:tcPr>
          <w:p w14:paraId="1B38D5BB" w14:textId="65970251"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961C80">
              <w:rPr>
                <w:rFonts w:cs="Arial"/>
                <w:sz w:val="16"/>
                <w:szCs w:val="16"/>
              </w:rPr>
              <w:t>100,000,000</w:t>
            </w:r>
          </w:p>
        </w:tc>
        <w:tc>
          <w:tcPr>
            <w:tcW w:w="81" w:type="dxa"/>
            <w:tcBorders>
              <w:left w:val="nil"/>
            </w:tcBorders>
            <w:shd w:val="clear" w:color="auto" w:fill="auto"/>
          </w:tcPr>
          <w:p w14:paraId="6E6C153D" w14:textId="77777777" w:rsidR="00C90E22" w:rsidRPr="00961C80" w:rsidRDefault="00C90E22" w:rsidP="00641DA3">
            <w:pPr>
              <w:spacing w:line="360" w:lineRule="auto"/>
              <w:ind w:left="-157"/>
              <w:jc w:val="right"/>
              <w:rPr>
                <w:rFonts w:eastAsia="Arial" w:cs="Arial"/>
                <w:sz w:val="16"/>
                <w:szCs w:val="16"/>
              </w:rPr>
            </w:pPr>
          </w:p>
        </w:tc>
        <w:tc>
          <w:tcPr>
            <w:tcW w:w="1053" w:type="dxa"/>
            <w:shd w:val="clear" w:color="auto" w:fill="auto"/>
          </w:tcPr>
          <w:p w14:paraId="4377A8BD" w14:textId="74ED40E9"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961C80">
              <w:rPr>
                <w:sz w:val="16"/>
                <w:szCs w:val="16"/>
              </w:rPr>
              <w:t>100,000,000</w:t>
            </w:r>
          </w:p>
        </w:tc>
        <w:tc>
          <w:tcPr>
            <w:tcW w:w="78" w:type="dxa"/>
            <w:shd w:val="clear" w:color="auto" w:fill="auto"/>
          </w:tcPr>
          <w:p w14:paraId="609143EF" w14:textId="77777777" w:rsidR="00C90E22" w:rsidRPr="00961C80" w:rsidRDefault="00C90E22" w:rsidP="00641DA3">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shd w:val="clear" w:color="auto" w:fill="auto"/>
            <w:vAlign w:val="center"/>
          </w:tcPr>
          <w:p w14:paraId="3FE80988" w14:textId="4874AAE5"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961C80">
              <w:rPr>
                <w:rFonts w:cs="Arial"/>
                <w:sz w:val="16"/>
                <w:szCs w:val="16"/>
              </w:rPr>
              <w:t>100,000,000</w:t>
            </w:r>
          </w:p>
        </w:tc>
      </w:tr>
      <w:tr w:rsidR="00C90E22" w:rsidRPr="00961C80" w14:paraId="22BD36DB" w14:textId="77777777" w:rsidTr="001E155F">
        <w:tc>
          <w:tcPr>
            <w:tcW w:w="4464" w:type="dxa"/>
            <w:vAlign w:val="center"/>
          </w:tcPr>
          <w:p w14:paraId="6F1CA93B" w14:textId="77777777" w:rsidR="00C90E22" w:rsidRPr="00961C80" w:rsidRDefault="00C90E22" w:rsidP="00641DA3">
            <w:pPr>
              <w:spacing w:line="360" w:lineRule="auto"/>
              <w:ind w:left="139"/>
              <w:jc w:val="both"/>
              <w:rPr>
                <w:rFonts w:eastAsia="Arial" w:cs="Arial"/>
                <w:sz w:val="16"/>
                <w:szCs w:val="16"/>
              </w:rPr>
            </w:pPr>
            <w:r w:rsidRPr="00961C80">
              <w:rPr>
                <w:rFonts w:eastAsia="Arial" w:cs="Arial"/>
                <w:sz w:val="16"/>
                <w:szCs w:val="16"/>
              </w:rPr>
              <w:t>Additional of weighted average number of common shares</w:t>
            </w:r>
          </w:p>
        </w:tc>
        <w:tc>
          <w:tcPr>
            <w:tcW w:w="1044" w:type="dxa"/>
            <w:tcBorders>
              <w:left w:val="nil"/>
              <w:bottom w:val="single" w:sz="4" w:space="0" w:color="000000"/>
            </w:tcBorders>
            <w:shd w:val="clear" w:color="auto" w:fill="auto"/>
          </w:tcPr>
          <w:p w14:paraId="39953A9D" w14:textId="4EE99AB1"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r w:rsidRPr="00961C80">
              <w:rPr>
                <w:sz w:val="16"/>
                <w:szCs w:val="16"/>
              </w:rPr>
              <w:t>7,353,196</w:t>
            </w:r>
          </w:p>
        </w:tc>
        <w:tc>
          <w:tcPr>
            <w:tcW w:w="81" w:type="dxa"/>
            <w:tcBorders>
              <w:left w:val="nil"/>
            </w:tcBorders>
            <w:shd w:val="clear" w:color="auto" w:fill="auto"/>
          </w:tcPr>
          <w:p w14:paraId="2CF66E61" w14:textId="77777777" w:rsidR="00C90E22" w:rsidRPr="00961C80" w:rsidRDefault="00C90E22" w:rsidP="00641DA3">
            <w:pPr>
              <w:spacing w:line="360" w:lineRule="auto"/>
              <w:ind w:left="-157"/>
              <w:jc w:val="right"/>
              <w:rPr>
                <w:rFonts w:eastAsia="Arial" w:cs="Arial"/>
                <w:sz w:val="16"/>
                <w:szCs w:val="16"/>
              </w:rPr>
            </w:pPr>
          </w:p>
        </w:tc>
        <w:tc>
          <w:tcPr>
            <w:tcW w:w="999" w:type="dxa"/>
            <w:tcBorders>
              <w:left w:val="nil"/>
              <w:bottom w:val="single" w:sz="4" w:space="0" w:color="000000"/>
            </w:tcBorders>
            <w:shd w:val="clear" w:color="auto" w:fill="auto"/>
            <w:vAlign w:val="center"/>
          </w:tcPr>
          <w:p w14:paraId="04F554CF" w14:textId="0262FA5E"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961C80">
              <w:rPr>
                <w:rFonts w:cs="Arial"/>
                <w:sz w:val="16"/>
                <w:szCs w:val="16"/>
              </w:rPr>
              <w:t>-</w:t>
            </w:r>
          </w:p>
        </w:tc>
        <w:tc>
          <w:tcPr>
            <w:tcW w:w="81" w:type="dxa"/>
            <w:tcBorders>
              <w:left w:val="nil"/>
            </w:tcBorders>
            <w:shd w:val="clear" w:color="auto" w:fill="auto"/>
          </w:tcPr>
          <w:p w14:paraId="52C34D4F" w14:textId="77777777" w:rsidR="00C90E22" w:rsidRPr="00961C80" w:rsidRDefault="00C90E22" w:rsidP="00641DA3">
            <w:pPr>
              <w:spacing w:line="360" w:lineRule="auto"/>
              <w:ind w:left="-157"/>
              <w:jc w:val="right"/>
              <w:rPr>
                <w:rFonts w:eastAsia="Arial" w:cs="Arial"/>
                <w:sz w:val="16"/>
                <w:szCs w:val="16"/>
              </w:rPr>
            </w:pPr>
          </w:p>
        </w:tc>
        <w:tc>
          <w:tcPr>
            <w:tcW w:w="1053" w:type="dxa"/>
            <w:tcBorders>
              <w:bottom w:val="single" w:sz="4" w:space="0" w:color="000000"/>
            </w:tcBorders>
            <w:shd w:val="clear" w:color="auto" w:fill="auto"/>
          </w:tcPr>
          <w:p w14:paraId="2979ADD0" w14:textId="4CE01BF0"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961C80">
              <w:rPr>
                <w:sz w:val="16"/>
                <w:szCs w:val="16"/>
              </w:rPr>
              <w:t>7,353,196</w:t>
            </w:r>
          </w:p>
        </w:tc>
        <w:tc>
          <w:tcPr>
            <w:tcW w:w="78" w:type="dxa"/>
            <w:shd w:val="clear" w:color="auto" w:fill="auto"/>
          </w:tcPr>
          <w:p w14:paraId="3C0DBD6F" w14:textId="77777777" w:rsidR="00C90E22" w:rsidRPr="00961C80" w:rsidRDefault="00C90E22" w:rsidP="00641DA3">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tcBorders>
              <w:bottom w:val="single" w:sz="4" w:space="0" w:color="000000"/>
            </w:tcBorders>
            <w:shd w:val="clear" w:color="auto" w:fill="auto"/>
            <w:vAlign w:val="center"/>
          </w:tcPr>
          <w:p w14:paraId="76291FFD" w14:textId="7C9EA5B1"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961C80">
              <w:rPr>
                <w:rFonts w:cs="Arial"/>
                <w:sz w:val="16"/>
                <w:szCs w:val="16"/>
              </w:rPr>
              <w:t>-</w:t>
            </w:r>
          </w:p>
        </w:tc>
      </w:tr>
      <w:tr w:rsidR="00C90E22" w:rsidRPr="00961C80" w14:paraId="43DB1B55" w14:textId="77777777" w:rsidTr="001E155F">
        <w:tc>
          <w:tcPr>
            <w:tcW w:w="4464" w:type="dxa"/>
          </w:tcPr>
          <w:p w14:paraId="4FEE3278" w14:textId="77777777" w:rsidR="00C90E22" w:rsidRPr="00961C80" w:rsidRDefault="00C90E22" w:rsidP="00641DA3">
            <w:pPr>
              <w:spacing w:line="360" w:lineRule="auto"/>
              <w:ind w:left="139"/>
              <w:jc w:val="both"/>
              <w:rPr>
                <w:rFonts w:eastAsia="Arial" w:cs="Arial"/>
                <w:sz w:val="16"/>
                <w:szCs w:val="16"/>
              </w:rPr>
            </w:pPr>
            <w:r w:rsidRPr="00961C80">
              <w:rPr>
                <w:rFonts w:eastAsia="Arial" w:cs="Arial"/>
                <w:sz w:val="16"/>
                <w:szCs w:val="16"/>
              </w:rPr>
              <w:t>Total</w:t>
            </w:r>
          </w:p>
        </w:tc>
        <w:tc>
          <w:tcPr>
            <w:tcW w:w="1044" w:type="dxa"/>
            <w:tcBorders>
              <w:top w:val="single" w:sz="4" w:space="0" w:color="000000"/>
              <w:left w:val="nil"/>
              <w:bottom w:val="single" w:sz="4" w:space="0" w:color="000000"/>
            </w:tcBorders>
            <w:shd w:val="clear" w:color="auto" w:fill="auto"/>
          </w:tcPr>
          <w:p w14:paraId="0013074E" w14:textId="72E04ED7"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r w:rsidRPr="00961C80">
              <w:rPr>
                <w:sz w:val="16"/>
                <w:szCs w:val="16"/>
              </w:rPr>
              <w:t>107,353,196</w:t>
            </w:r>
          </w:p>
        </w:tc>
        <w:tc>
          <w:tcPr>
            <w:tcW w:w="81" w:type="dxa"/>
            <w:tcBorders>
              <w:left w:val="nil"/>
            </w:tcBorders>
            <w:shd w:val="clear" w:color="auto" w:fill="auto"/>
          </w:tcPr>
          <w:p w14:paraId="750BE96A" w14:textId="77777777" w:rsidR="00C90E22" w:rsidRPr="00961C80" w:rsidRDefault="00C90E22" w:rsidP="00641DA3">
            <w:pPr>
              <w:spacing w:line="360" w:lineRule="auto"/>
              <w:ind w:left="-157"/>
              <w:jc w:val="right"/>
              <w:rPr>
                <w:rFonts w:eastAsia="Arial" w:cs="Arial"/>
                <w:sz w:val="16"/>
                <w:szCs w:val="16"/>
              </w:rPr>
            </w:pPr>
          </w:p>
        </w:tc>
        <w:tc>
          <w:tcPr>
            <w:tcW w:w="999" w:type="dxa"/>
            <w:tcBorders>
              <w:top w:val="single" w:sz="4" w:space="0" w:color="000000"/>
              <w:left w:val="nil"/>
              <w:bottom w:val="single" w:sz="4" w:space="0" w:color="000000"/>
            </w:tcBorders>
            <w:shd w:val="clear" w:color="auto" w:fill="auto"/>
            <w:vAlign w:val="center"/>
          </w:tcPr>
          <w:p w14:paraId="65067C8C" w14:textId="64F5A6B2"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961C80">
              <w:rPr>
                <w:rFonts w:cs="Arial"/>
                <w:sz w:val="16"/>
                <w:szCs w:val="16"/>
              </w:rPr>
              <w:t>100,000,000</w:t>
            </w:r>
          </w:p>
        </w:tc>
        <w:tc>
          <w:tcPr>
            <w:tcW w:w="81" w:type="dxa"/>
            <w:tcBorders>
              <w:left w:val="nil"/>
            </w:tcBorders>
            <w:shd w:val="clear" w:color="auto" w:fill="auto"/>
          </w:tcPr>
          <w:p w14:paraId="44E4E3D8" w14:textId="77777777" w:rsidR="00C90E22" w:rsidRPr="00961C80" w:rsidRDefault="00C90E22" w:rsidP="00641DA3">
            <w:pPr>
              <w:spacing w:line="360" w:lineRule="auto"/>
              <w:ind w:left="-157"/>
              <w:jc w:val="right"/>
              <w:rPr>
                <w:rFonts w:eastAsia="Arial" w:cs="Arial"/>
                <w:sz w:val="16"/>
                <w:szCs w:val="16"/>
              </w:rPr>
            </w:pPr>
          </w:p>
        </w:tc>
        <w:tc>
          <w:tcPr>
            <w:tcW w:w="1053" w:type="dxa"/>
            <w:tcBorders>
              <w:top w:val="single" w:sz="4" w:space="0" w:color="000000"/>
              <w:bottom w:val="single" w:sz="4" w:space="0" w:color="000000"/>
            </w:tcBorders>
            <w:shd w:val="clear" w:color="auto" w:fill="auto"/>
          </w:tcPr>
          <w:p w14:paraId="1C05BF45" w14:textId="4C9C923D"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961C80">
              <w:rPr>
                <w:sz w:val="16"/>
                <w:szCs w:val="16"/>
              </w:rPr>
              <w:t>107,353,196</w:t>
            </w:r>
          </w:p>
        </w:tc>
        <w:tc>
          <w:tcPr>
            <w:tcW w:w="78" w:type="dxa"/>
            <w:shd w:val="clear" w:color="auto" w:fill="auto"/>
          </w:tcPr>
          <w:p w14:paraId="23877FD4" w14:textId="77777777" w:rsidR="00C90E22" w:rsidRPr="00961C80" w:rsidRDefault="00C90E22" w:rsidP="00641DA3">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tcBorders>
              <w:top w:val="single" w:sz="4" w:space="0" w:color="000000"/>
              <w:bottom w:val="single" w:sz="4" w:space="0" w:color="000000"/>
            </w:tcBorders>
            <w:shd w:val="clear" w:color="auto" w:fill="auto"/>
            <w:vAlign w:val="center"/>
          </w:tcPr>
          <w:p w14:paraId="203F9F9D" w14:textId="6BBA4AD9"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961C80">
              <w:rPr>
                <w:rFonts w:cs="Arial"/>
                <w:sz w:val="16"/>
                <w:szCs w:val="16"/>
              </w:rPr>
              <w:t>100,000,000</w:t>
            </w:r>
          </w:p>
        </w:tc>
      </w:tr>
      <w:tr w:rsidR="00C90E22" w:rsidRPr="00961C80" w14:paraId="5F982809" w14:textId="77777777" w:rsidTr="001E155F">
        <w:tc>
          <w:tcPr>
            <w:tcW w:w="4464" w:type="dxa"/>
          </w:tcPr>
          <w:p w14:paraId="47B468CA" w14:textId="77777777" w:rsidR="00C90E22" w:rsidRPr="00961C80" w:rsidRDefault="00C90E22" w:rsidP="00641DA3">
            <w:pPr>
              <w:spacing w:line="360" w:lineRule="auto"/>
              <w:ind w:left="49"/>
              <w:jc w:val="both"/>
              <w:rPr>
                <w:rFonts w:eastAsia="Arial" w:cs="Arial"/>
                <w:sz w:val="16"/>
                <w:szCs w:val="16"/>
              </w:rPr>
            </w:pPr>
            <w:r w:rsidRPr="00961C80">
              <w:rPr>
                <w:rFonts w:eastAsia="Arial" w:cs="Arial"/>
                <w:sz w:val="16"/>
                <w:szCs w:val="16"/>
              </w:rPr>
              <w:t>Basic earnings per share (Baht)</w:t>
            </w:r>
          </w:p>
        </w:tc>
        <w:tc>
          <w:tcPr>
            <w:tcW w:w="1044" w:type="dxa"/>
            <w:tcBorders>
              <w:top w:val="single" w:sz="4" w:space="0" w:color="000000"/>
              <w:left w:val="nil"/>
              <w:bottom w:val="single" w:sz="12" w:space="0" w:color="000000"/>
            </w:tcBorders>
            <w:shd w:val="clear" w:color="auto" w:fill="auto"/>
          </w:tcPr>
          <w:p w14:paraId="6F24F036" w14:textId="223D8671"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3"/>
              <w:jc w:val="right"/>
              <w:rPr>
                <w:rFonts w:eastAsia="Arial" w:cs="Arial"/>
                <w:color w:val="000000"/>
                <w:sz w:val="16"/>
                <w:szCs w:val="16"/>
              </w:rPr>
            </w:pPr>
            <w:r w:rsidRPr="00961C80">
              <w:rPr>
                <w:sz w:val="16"/>
                <w:szCs w:val="16"/>
              </w:rPr>
              <w:t>1.87</w:t>
            </w:r>
          </w:p>
        </w:tc>
        <w:tc>
          <w:tcPr>
            <w:tcW w:w="81" w:type="dxa"/>
            <w:tcBorders>
              <w:left w:val="nil"/>
            </w:tcBorders>
            <w:shd w:val="clear" w:color="auto" w:fill="auto"/>
          </w:tcPr>
          <w:p w14:paraId="772037DB" w14:textId="77777777" w:rsidR="00C90E22" w:rsidRPr="00961C80" w:rsidRDefault="00C90E22" w:rsidP="00641DA3">
            <w:pPr>
              <w:spacing w:line="360" w:lineRule="auto"/>
              <w:ind w:left="-157"/>
              <w:jc w:val="right"/>
              <w:rPr>
                <w:rFonts w:eastAsia="Arial" w:cs="Arial"/>
                <w:sz w:val="16"/>
                <w:szCs w:val="16"/>
              </w:rPr>
            </w:pPr>
          </w:p>
        </w:tc>
        <w:tc>
          <w:tcPr>
            <w:tcW w:w="999" w:type="dxa"/>
            <w:tcBorders>
              <w:top w:val="single" w:sz="4" w:space="0" w:color="000000"/>
              <w:left w:val="nil"/>
              <w:bottom w:val="single" w:sz="12" w:space="0" w:color="000000"/>
            </w:tcBorders>
            <w:shd w:val="clear" w:color="auto" w:fill="auto"/>
            <w:vAlign w:val="center"/>
          </w:tcPr>
          <w:p w14:paraId="2A0BD0A9" w14:textId="5381EB5E"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54"/>
              <w:jc w:val="right"/>
              <w:rPr>
                <w:rFonts w:eastAsia="Arial" w:cs="Arial"/>
                <w:sz w:val="16"/>
                <w:szCs w:val="16"/>
              </w:rPr>
            </w:pPr>
            <w:r w:rsidRPr="00961C80">
              <w:rPr>
                <w:rFonts w:cs="Arial"/>
                <w:sz w:val="16"/>
                <w:szCs w:val="16"/>
              </w:rPr>
              <w:t>0.97</w:t>
            </w:r>
          </w:p>
        </w:tc>
        <w:tc>
          <w:tcPr>
            <w:tcW w:w="81" w:type="dxa"/>
            <w:tcBorders>
              <w:left w:val="nil"/>
            </w:tcBorders>
            <w:shd w:val="clear" w:color="auto" w:fill="auto"/>
          </w:tcPr>
          <w:p w14:paraId="22509FDD" w14:textId="77777777" w:rsidR="00C90E22" w:rsidRPr="00961C80" w:rsidRDefault="00C90E22" w:rsidP="00641DA3">
            <w:pPr>
              <w:spacing w:line="360" w:lineRule="auto"/>
              <w:ind w:left="-157"/>
              <w:jc w:val="right"/>
              <w:rPr>
                <w:rFonts w:eastAsia="Arial" w:cs="Arial"/>
                <w:sz w:val="16"/>
                <w:szCs w:val="16"/>
              </w:rPr>
            </w:pPr>
          </w:p>
        </w:tc>
        <w:tc>
          <w:tcPr>
            <w:tcW w:w="1053" w:type="dxa"/>
            <w:tcBorders>
              <w:top w:val="single" w:sz="4" w:space="0" w:color="000000"/>
              <w:bottom w:val="single" w:sz="12" w:space="0" w:color="000000"/>
            </w:tcBorders>
            <w:shd w:val="clear" w:color="auto" w:fill="auto"/>
          </w:tcPr>
          <w:p w14:paraId="0A11AB2B" w14:textId="2DA31603"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64"/>
              <w:jc w:val="right"/>
              <w:rPr>
                <w:rFonts w:cs="Arial"/>
                <w:sz w:val="16"/>
                <w:szCs w:val="16"/>
              </w:rPr>
            </w:pPr>
            <w:r w:rsidRPr="00961C80">
              <w:rPr>
                <w:sz w:val="16"/>
                <w:szCs w:val="16"/>
              </w:rPr>
              <w:t>1.31</w:t>
            </w:r>
          </w:p>
        </w:tc>
        <w:tc>
          <w:tcPr>
            <w:tcW w:w="78" w:type="dxa"/>
            <w:shd w:val="clear" w:color="auto" w:fill="auto"/>
          </w:tcPr>
          <w:p w14:paraId="62E047D7" w14:textId="77777777" w:rsidR="00C90E22" w:rsidRPr="00961C80" w:rsidRDefault="00C90E22" w:rsidP="00641DA3">
            <w:pPr>
              <w:pBdr>
                <w:top w:val="nil"/>
                <w:left w:val="nil"/>
                <w:bottom w:val="nil"/>
                <w:right w:val="nil"/>
                <w:between w:val="nil"/>
              </w:pBdr>
              <w:spacing w:line="360" w:lineRule="auto"/>
              <w:ind w:left="-157"/>
              <w:jc w:val="right"/>
              <w:rPr>
                <w:rFonts w:eastAsia="Arial" w:cs="Arial"/>
                <w:color w:val="000000"/>
                <w:sz w:val="16"/>
                <w:szCs w:val="16"/>
              </w:rPr>
            </w:pPr>
          </w:p>
        </w:tc>
        <w:tc>
          <w:tcPr>
            <w:tcW w:w="1038" w:type="dxa"/>
            <w:tcBorders>
              <w:top w:val="single" w:sz="4" w:space="0" w:color="000000"/>
              <w:bottom w:val="single" w:sz="12" w:space="0" w:color="000000"/>
            </w:tcBorders>
            <w:shd w:val="clear" w:color="auto" w:fill="auto"/>
            <w:vAlign w:val="center"/>
          </w:tcPr>
          <w:p w14:paraId="5130FE49" w14:textId="0C02C6A5" w:rsidR="00C90E22" w:rsidRPr="00961C80" w:rsidRDefault="00C90E2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83"/>
              <w:jc w:val="right"/>
              <w:rPr>
                <w:rFonts w:eastAsia="Arial" w:cs="Arial"/>
                <w:sz w:val="16"/>
                <w:szCs w:val="16"/>
              </w:rPr>
            </w:pPr>
            <w:r w:rsidRPr="00961C80">
              <w:rPr>
                <w:rFonts w:cs="Arial"/>
                <w:sz w:val="16"/>
                <w:szCs w:val="16"/>
              </w:rPr>
              <w:t>0.60</w:t>
            </w:r>
          </w:p>
        </w:tc>
      </w:tr>
    </w:tbl>
    <w:p w14:paraId="315D95C7" w14:textId="77777777" w:rsidR="006772BF" w:rsidRPr="00961C80" w:rsidRDefault="006772BF" w:rsidP="00641DA3">
      <w:pPr>
        <w:spacing w:line="360" w:lineRule="auto"/>
        <w:ind w:right="-7"/>
        <w:jc w:val="both"/>
        <w:rPr>
          <w:spacing w:val="-2"/>
          <w:sz w:val="20"/>
          <w:szCs w:val="20"/>
          <w:u w:val="single"/>
        </w:rPr>
      </w:pPr>
    </w:p>
    <w:p w14:paraId="2B09EB88" w14:textId="77777777" w:rsidR="00C53B50" w:rsidRPr="00961C80" w:rsidRDefault="00C53B50" w:rsidP="00641DA3">
      <w:pPr>
        <w:spacing w:line="360" w:lineRule="auto"/>
        <w:ind w:right="-7"/>
        <w:jc w:val="both"/>
        <w:rPr>
          <w:spacing w:val="-2"/>
          <w:sz w:val="20"/>
          <w:szCs w:val="20"/>
          <w:u w:val="single"/>
        </w:rPr>
      </w:pPr>
    </w:p>
    <w:p w14:paraId="49CCA07D" w14:textId="3A8C14E2" w:rsidR="00C53B50" w:rsidRPr="00961C80" w:rsidRDefault="00C53B50" w:rsidP="00641DA3">
      <w:pPr>
        <w:spacing w:line="360" w:lineRule="auto"/>
        <w:ind w:right="-7"/>
        <w:jc w:val="both"/>
        <w:rPr>
          <w:spacing w:val="-2"/>
          <w:sz w:val="20"/>
          <w:szCs w:val="20"/>
          <w:u w:val="single"/>
          <w:cs/>
        </w:rPr>
        <w:sectPr w:rsidR="00C53B50" w:rsidRPr="00961C80" w:rsidSect="00921AB0">
          <w:headerReference w:type="default" r:id="rId11"/>
          <w:footerReference w:type="even" r:id="rId12"/>
          <w:footerReference w:type="default" r:id="rId13"/>
          <w:footerReference w:type="first" r:id="rId14"/>
          <w:pgSz w:w="11909" w:h="16834" w:code="9"/>
          <w:pgMar w:top="1440" w:right="1008" w:bottom="1152" w:left="1728" w:header="878" w:footer="366" w:gutter="0"/>
          <w:pgNumType w:start="12"/>
          <w:cols w:space="720"/>
          <w:docGrid w:linePitch="245"/>
        </w:sectPr>
      </w:pPr>
    </w:p>
    <w:p w14:paraId="4A35B746" w14:textId="77777777" w:rsidR="006772BF" w:rsidRPr="00961C80" w:rsidRDefault="006772BF"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961C80">
        <w:rPr>
          <w:rFonts w:cs="Arial"/>
          <w:spacing w:val="-4"/>
          <w:sz w:val="20"/>
          <w:szCs w:val="20"/>
          <w:u w:val="single"/>
          <w:lang w:val="en-GB"/>
        </w:rPr>
        <w:lastRenderedPageBreak/>
        <w:t>SEGMENT REPORTING</w:t>
      </w:r>
    </w:p>
    <w:p w14:paraId="76603AA6" w14:textId="77777777" w:rsidR="0086525F" w:rsidRPr="00961C80" w:rsidRDefault="0086525F" w:rsidP="00641DA3">
      <w:pPr>
        <w:pStyle w:val="ListParagraph"/>
        <w:spacing w:after="0" w:line="360" w:lineRule="auto"/>
        <w:ind w:left="360"/>
        <w:jc w:val="thaiDistribute"/>
        <w:rPr>
          <w:rFonts w:ascii="Arial" w:hAnsi="Arial" w:cs="Arial"/>
          <w:sz w:val="16"/>
          <w:szCs w:val="16"/>
          <w:lang w:val="en-GB"/>
        </w:rPr>
      </w:pPr>
    </w:p>
    <w:p w14:paraId="037BF63A" w14:textId="7292E267" w:rsidR="00670448" w:rsidRPr="00961C80" w:rsidRDefault="00670448"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961C80">
        <w:rPr>
          <w:color w:val="000000"/>
          <w:sz w:val="20"/>
          <w:szCs w:val="20"/>
        </w:rPr>
        <w:t>The Group recognizes revenue from transfers of goods and services over time and point in time. All contracts are fixed-price contracts. They are categorized by main service segments for the three-month and nine-month periods ended 30 September 2023 and 2022 as follows:</w:t>
      </w:r>
    </w:p>
    <w:p w14:paraId="08048CB2" w14:textId="77777777" w:rsidR="00E2196D" w:rsidRPr="00961C80" w:rsidRDefault="00E2196D"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0"/>
          <w:szCs w:val="10"/>
        </w:rPr>
      </w:pPr>
    </w:p>
    <w:tbl>
      <w:tblPr>
        <w:tblW w:w="14546" w:type="dxa"/>
        <w:tblInd w:w="324" w:type="dxa"/>
        <w:tblLayout w:type="fixed"/>
        <w:tblLook w:val="0000" w:firstRow="0" w:lastRow="0" w:firstColumn="0" w:lastColumn="0" w:noHBand="0" w:noVBand="0"/>
      </w:tblPr>
      <w:tblGrid>
        <w:gridCol w:w="3300"/>
        <w:gridCol w:w="736"/>
        <w:gridCol w:w="746"/>
        <w:gridCol w:w="934"/>
        <w:gridCol w:w="894"/>
        <w:gridCol w:w="806"/>
        <w:gridCol w:w="842"/>
        <w:gridCol w:w="894"/>
        <w:gridCol w:w="909"/>
        <w:gridCol w:w="666"/>
        <w:gridCol w:w="687"/>
        <w:gridCol w:w="744"/>
        <w:gridCol w:w="776"/>
        <w:gridCol w:w="826"/>
        <w:gridCol w:w="786"/>
      </w:tblGrid>
      <w:tr w:rsidR="00670448" w:rsidRPr="00961C80" w14:paraId="1F8CAE99" w14:textId="77777777" w:rsidTr="00AC32BF">
        <w:tc>
          <w:tcPr>
            <w:tcW w:w="3300" w:type="dxa"/>
            <w:shd w:val="clear" w:color="auto" w:fill="auto"/>
          </w:tcPr>
          <w:p w14:paraId="45A1C82A" w14:textId="77777777" w:rsidR="00670448" w:rsidRPr="00F94096" w:rsidRDefault="00670448" w:rsidP="00641DA3">
            <w:pPr>
              <w:spacing w:line="360" w:lineRule="auto"/>
              <w:ind w:left="-78" w:right="-73"/>
              <w:jc w:val="both"/>
              <w:rPr>
                <w:rFonts w:cs="Arial"/>
                <w:sz w:val="12"/>
                <w:szCs w:val="12"/>
              </w:rPr>
            </w:pPr>
          </w:p>
        </w:tc>
        <w:tc>
          <w:tcPr>
            <w:tcW w:w="11246" w:type="dxa"/>
            <w:gridSpan w:val="14"/>
            <w:shd w:val="clear" w:color="auto" w:fill="auto"/>
          </w:tcPr>
          <w:p w14:paraId="6A88DCD4" w14:textId="77777777" w:rsidR="00670448" w:rsidRPr="00F94096" w:rsidRDefault="00670448" w:rsidP="00641DA3">
            <w:pPr>
              <w:spacing w:line="360" w:lineRule="auto"/>
              <w:jc w:val="right"/>
              <w:rPr>
                <w:rFonts w:cs="Arial"/>
                <w:sz w:val="12"/>
                <w:szCs w:val="12"/>
              </w:rPr>
            </w:pPr>
            <w:r w:rsidRPr="00F94096">
              <w:rPr>
                <w:rFonts w:cs="Arial"/>
                <w:sz w:val="12"/>
                <w:szCs w:val="12"/>
              </w:rPr>
              <w:t>(</w:t>
            </w:r>
            <w:proofErr w:type="gramStart"/>
            <w:r w:rsidRPr="00F94096">
              <w:rPr>
                <w:rFonts w:cs="Arial"/>
                <w:sz w:val="12"/>
                <w:szCs w:val="12"/>
              </w:rPr>
              <w:t>Unit :</w:t>
            </w:r>
            <w:proofErr w:type="gramEnd"/>
            <w:r w:rsidRPr="00F94096">
              <w:rPr>
                <w:rFonts w:cs="Arial"/>
                <w:sz w:val="12"/>
                <w:szCs w:val="12"/>
              </w:rPr>
              <w:t xml:space="preserve"> Million Baht)</w:t>
            </w:r>
          </w:p>
        </w:tc>
      </w:tr>
      <w:tr w:rsidR="00670448" w:rsidRPr="00961C80" w14:paraId="1C197AC0" w14:textId="77777777" w:rsidTr="00AC32BF">
        <w:tc>
          <w:tcPr>
            <w:tcW w:w="3300" w:type="dxa"/>
            <w:shd w:val="clear" w:color="auto" w:fill="auto"/>
          </w:tcPr>
          <w:p w14:paraId="7312E78A" w14:textId="77777777" w:rsidR="00670448" w:rsidRPr="00F94096" w:rsidRDefault="00670448" w:rsidP="00641DA3">
            <w:pPr>
              <w:spacing w:line="360" w:lineRule="auto"/>
              <w:ind w:left="-78" w:right="-73"/>
              <w:jc w:val="both"/>
              <w:rPr>
                <w:rFonts w:cs="Arial"/>
                <w:sz w:val="12"/>
                <w:szCs w:val="12"/>
              </w:rPr>
            </w:pPr>
          </w:p>
        </w:tc>
        <w:tc>
          <w:tcPr>
            <w:tcW w:w="11246" w:type="dxa"/>
            <w:gridSpan w:val="14"/>
            <w:shd w:val="clear" w:color="auto" w:fill="auto"/>
          </w:tcPr>
          <w:p w14:paraId="37498FAC" w14:textId="77777777" w:rsidR="00670448" w:rsidRPr="00F94096" w:rsidRDefault="00670448" w:rsidP="00641DA3">
            <w:pPr>
              <w:pBdr>
                <w:bottom w:val="single" w:sz="4" w:space="1" w:color="000000"/>
              </w:pBdr>
              <w:spacing w:line="360" w:lineRule="auto"/>
              <w:jc w:val="center"/>
              <w:rPr>
                <w:rFonts w:cs="Arial"/>
                <w:sz w:val="12"/>
                <w:szCs w:val="12"/>
              </w:rPr>
            </w:pPr>
            <w:r w:rsidRPr="00F94096">
              <w:rPr>
                <w:rFonts w:cs="Arial"/>
                <w:sz w:val="12"/>
                <w:szCs w:val="12"/>
              </w:rPr>
              <w:t>CONSOLIDATED F/S</w:t>
            </w:r>
          </w:p>
        </w:tc>
      </w:tr>
      <w:tr w:rsidR="00670448" w:rsidRPr="00961C80" w14:paraId="756831B6" w14:textId="77777777" w:rsidTr="00AC32BF">
        <w:tc>
          <w:tcPr>
            <w:tcW w:w="3300" w:type="dxa"/>
            <w:shd w:val="clear" w:color="auto" w:fill="auto"/>
          </w:tcPr>
          <w:p w14:paraId="1886D33F" w14:textId="77777777" w:rsidR="00670448" w:rsidRPr="00F94096" w:rsidRDefault="00670448" w:rsidP="00641DA3">
            <w:pPr>
              <w:spacing w:line="360" w:lineRule="auto"/>
              <w:ind w:left="-78" w:right="-73"/>
              <w:jc w:val="both"/>
              <w:rPr>
                <w:rFonts w:cs="Arial"/>
                <w:sz w:val="12"/>
                <w:szCs w:val="12"/>
              </w:rPr>
            </w:pPr>
          </w:p>
        </w:tc>
        <w:tc>
          <w:tcPr>
            <w:tcW w:w="11246" w:type="dxa"/>
            <w:gridSpan w:val="14"/>
            <w:shd w:val="clear" w:color="auto" w:fill="auto"/>
            <w:vAlign w:val="bottom"/>
          </w:tcPr>
          <w:p w14:paraId="0762D3E8" w14:textId="77777777" w:rsidR="00670448" w:rsidRPr="00F94096" w:rsidRDefault="00670448" w:rsidP="00641DA3">
            <w:pPr>
              <w:pBdr>
                <w:bottom w:val="single" w:sz="4" w:space="1" w:color="000000"/>
              </w:pBdr>
              <w:spacing w:line="360" w:lineRule="auto"/>
              <w:jc w:val="center"/>
              <w:rPr>
                <w:rFonts w:cs="Arial"/>
                <w:sz w:val="12"/>
                <w:szCs w:val="12"/>
              </w:rPr>
            </w:pPr>
            <w:r w:rsidRPr="00F94096">
              <w:rPr>
                <w:rFonts w:cs="Arial"/>
                <w:sz w:val="12"/>
                <w:szCs w:val="12"/>
              </w:rPr>
              <w:t>For the three-month periods ended 30 September</w:t>
            </w:r>
          </w:p>
        </w:tc>
      </w:tr>
      <w:tr w:rsidR="00670448" w:rsidRPr="00961C80" w14:paraId="6777A155" w14:textId="77777777" w:rsidTr="00AC32BF">
        <w:tc>
          <w:tcPr>
            <w:tcW w:w="3300" w:type="dxa"/>
            <w:shd w:val="clear" w:color="auto" w:fill="auto"/>
          </w:tcPr>
          <w:p w14:paraId="3948096E" w14:textId="77777777" w:rsidR="00670448" w:rsidRPr="00F94096" w:rsidRDefault="00670448" w:rsidP="00641DA3">
            <w:pPr>
              <w:spacing w:line="360" w:lineRule="auto"/>
              <w:ind w:left="-78" w:right="-73"/>
              <w:jc w:val="both"/>
              <w:rPr>
                <w:rFonts w:cs="Arial"/>
                <w:sz w:val="12"/>
                <w:szCs w:val="12"/>
              </w:rPr>
            </w:pPr>
          </w:p>
        </w:tc>
        <w:tc>
          <w:tcPr>
            <w:tcW w:w="1482" w:type="dxa"/>
            <w:gridSpan w:val="2"/>
            <w:shd w:val="clear" w:color="auto" w:fill="auto"/>
            <w:vAlign w:val="bottom"/>
          </w:tcPr>
          <w:p w14:paraId="1B9E939C" w14:textId="77777777" w:rsidR="00670448" w:rsidRPr="00F94096" w:rsidRDefault="00670448" w:rsidP="00641DA3">
            <w:pPr>
              <w:pBdr>
                <w:bottom w:val="single" w:sz="4" w:space="1" w:color="000000"/>
              </w:pBdr>
              <w:spacing w:line="360" w:lineRule="auto"/>
              <w:ind w:left="-46" w:right="-42"/>
              <w:jc w:val="center"/>
              <w:rPr>
                <w:rFonts w:cs="Arial"/>
                <w:sz w:val="12"/>
                <w:szCs w:val="12"/>
              </w:rPr>
            </w:pPr>
            <w:r w:rsidRPr="00F94096">
              <w:rPr>
                <w:rFonts w:cs="Arial"/>
                <w:sz w:val="12"/>
                <w:szCs w:val="12"/>
              </w:rPr>
              <w:t>Management</w:t>
            </w:r>
          </w:p>
          <w:p w14:paraId="2D918890" w14:textId="5DD9E214" w:rsidR="00670448" w:rsidRPr="00F94096" w:rsidRDefault="000A4A7A" w:rsidP="00641DA3">
            <w:pPr>
              <w:pBdr>
                <w:bottom w:val="single" w:sz="4" w:space="1" w:color="000000"/>
              </w:pBdr>
              <w:spacing w:line="360" w:lineRule="auto"/>
              <w:ind w:left="-46" w:right="-42"/>
              <w:jc w:val="center"/>
              <w:rPr>
                <w:rFonts w:cs="Arial"/>
                <w:sz w:val="12"/>
                <w:szCs w:val="12"/>
              </w:rPr>
            </w:pPr>
            <w:r w:rsidRPr="00F94096">
              <w:rPr>
                <w:rFonts w:cs="Arial"/>
                <w:sz w:val="12"/>
                <w:szCs w:val="12"/>
              </w:rPr>
              <w:t>C</w:t>
            </w:r>
            <w:r w:rsidR="00670448" w:rsidRPr="00F94096">
              <w:rPr>
                <w:rFonts w:cs="Arial"/>
                <w:sz w:val="12"/>
                <w:szCs w:val="12"/>
              </w:rPr>
              <w:t>onsulting</w:t>
            </w:r>
          </w:p>
        </w:tc>
        <w:tc>
          <w:tcPr>
            <w:tcW w:w="1828" w:type="dxa"/>
            <w:gridSpan w:val="2"/>
          </w:tcPr>
          <w:p w14:paraId="4330BB54" w14:textId="784212F2" w:rsidR="00670448" w:rsidRPr="00F94096" w:rsidRDefault="00670448" w:rsidP="00641DA3">
            <w:pPr>
              <w:pBdr>
                <w:bottom w:val="single" w:sz="4" w:space="1" w:color="000000"/>
              </w:pBdr>
              <w:spacing w:line="360" w:lineRule="auto"/>
              <w:ind w:left="-46" w:right="-42"/>
              <w:jc w:val="center"/>
              <w:rPr>
                <w:rFonts w:cs="Arial"/>
                <w:sz w:val="12"/>
                <w:szCs w:val="12"/>
              </w:rPr>
            </w:pPr>
            <w:r w:rsidRPr="00F94096">
              <w:rPr>
                <w:rFonts w:cs="Arial"/>
                <w:sz w:val="12"/>
                <w:szCs w:val="12"/>
              </w:rPr>
              <w:t xml:space="preserve">Digital </w:t>
            </w:r>
            <w:r w:rsidR="000A4A7A" w:rsidRPr="00F94096">
              <w:rPr>
                <w:rFonts w:cs="Arial"/>
                <w:sz w:val="12"/>
                <w:szCs w:val="12"/>
              </w:rPr>
              <w:t>E</w:t>
            </w:r>
            <w:r w:rsidRPr="00F94096">
              <w:rPr>
                <w:rFonts w:cs="Arial"/>
                <w:sz w:val="12"/>
                <w:szCs w:val="12"/>
              </w:rPr>
              <w:t>xcellence</w:t>
            </w:r>
          </w:p>
          <w:p w14:paraId="3F8F5624" w14:textId="6C5610C9" w:rsidR="00670448" w:rsidRPr="00F94096" w:rsidRDefault="00670448" w:rsidP="00641DA3">
            <w:pPr>
              <w:pBdr>
                <w:bottom w:val="single" w:sz="4" w:space="1" w:color="000000"/>
              </w:pBdr>
              <w:spacing w:line="360" w:lineRule="auto"/>
              <w:ind w:left="-46" w:right="-42"/>
              <w:jc w:val="center"/>
              <w:rPr>
                <w:rFonts w:cs="Arial"/>
                <w:sz w:val="12"/>
                <w:szCs w:val="12"/>
              </w:rPr>
            </w:pPr>
            <w:r w:rsidRPr="00F94096">
              <w:rPr>
                <w:rFonts w:cs="Arial"/>
                <w:sz w:val="12"/>
                <w:szCs w:val="12"/>
              </w:rPr>
              <w:t xml:space="preserve">and </w:t>
            </w:r>
            <w:r w:rsidR="000A4A7A" w:rsidRPr="00F94096">
              <w:rPr>
                <w:rFonts w:cs="Arial"/>
                <w:sz w:val="12"/>
                <w:szCs w:val="12"/>
              </w:rPr>
              <w:t>D</w:t>
            </w:r>
            <w:r w:rsidRPr="00F94096">
              <w:rPr>
                <w:rFonts w:cs="Arial"/>
                <w:sz w:val="12"/>
                <w:szCs w:val="12"/>
              </w:rPr>
              <w:t>elivery</w:t>
            </w:r>
          </w:p>
        </w:tc>
        <w:tc>
          <w:tcPr>
            <w:tcW w:w="1648" w:type="dxa"/>
            <w:gridSpan w:val="2"/>
          </w:tcPr>
          <w:p w14:paraId="78E867A2" w14:textId="66B6F251" w:rsidR="00670448" w:rsidRPr="00F94096" w:rsidRDefault="00670448" w:rsidP="00641DA3">
            <w:pPr>
              <w:pBdr>
                <w:bottom w:val="single" w:sz="4" w:space="1" w:color="000000"/>
              </w:pBdr>
              <w:spacing w:line="360" w:lineRule="auto"/>
              <w:ind w:left="-46" w:right="-42"/>
              <w:jc w:val="center"/>
              <w:rPr>
                <w:rFonts w:cs="Arial"/>
                <w:sz w:val="12"/>
                <w:szCs w:val="12"/>
              </w:rPr>
            </w:pPr>
            <w:r w:rsidRPr="00F94096">
              <w:rPr>
                <w:rFonts w:cs="Arial"/>
                <w:sz w:val="12"/>
                <w:szCs w:val="12"/>
              </w:rPr>
              <w:t xml:space="preserve">Strategic </w:t>
            </w:r>
            <w:r w:rsidR="000A4A7A" w:rsidRPr="00F94096">
              <w:rPr>
                <w:rFonts w:cs="Arial"/>
                <w:sz w:val="12"/>
                <w:szCs w:val="12"/>
              </w:rPr>
              <w:t>P</w:t>
            </w:r>
            <w:r w:rsidRPr="00F94096">
              <w:rPr>
                <w:rFonts w:cs="Arial"/>
                <w:sz w:val="12"/>
                <w:szCs w:val="12"/>
              </w:rPr>
              <w:t>roject</w:t>
            </w:r>
          </w:p>
          <w:p w14:paraId="06DCB9C6" w14:textId="2C28A9AE" w:rsidR="00670448" w:rsidRPr="00F94096" w:rsidRDefault="000A4A7A" w:rsidP="00641DA3">
            <w:pPr>
              <w:pBdr>
                <w:bottom w:val="single" w:sz="4" w:space="1" w:color="000000"/>
              </w:pBdr>
              <w:spacing w:line="360" w:lineRule="auto"/>
              <w:ind w:left="-46" w:right="-42"/>
              <w:jc w:val="center"/>
              <w:rPr>
                <w:rFonts w:cs="Arial"/>
                <w:sz w:val="12"/>
                <w:szCs w:val="12"/>
              </w:rPr>
            </w:pPr>
            <w:r w:rsidRPr="00F94096">
              <w:rPr>
                <w:rFonts w:cs="Arial"/>
                <w:sz w:val="12"/>
                <w:szCs w:val="12"/>
              </w:rPr>
              <w:t>M</w:t>
            </w:r>
            <w:r w:rsidR="00670448" w:rsidRPr="00F94096">
              <w:rPr>
                <w:rFonts w:cs="Arial"/>
                <w:sz w:val="12"/>
                <w:szCs w:val="12"/>
              </w:rPr>
              <w:t xml:space="preserve">anagement </w:t>
            </w:r>
            <w:r w:rsidRPr="00F94096">
              <w:rPr>
                <w:rFonts w:cs="Arial"/>
                <w:sz w:val="12"/>
                <w:szCs w:val="12"/>
              </w:rPr>
              <w:t>O</w:t>
            </w:r>
            <w:r w:rsidR="00670448" w:rsidRPr="00F94096">
              <w:rPr>
                <w:rFonts w:cs="Arial"/>
                <w:sz w:val="12"/>
                <w:szCs w:val="12"/>
              </w:rPr>
              <w:t>ffice</w:t>
            </w:r>
          </w:p>
        </w:tc>
        <w:tc>
          <w:tcPr>
            <w:tcW w:w="1803" w:type="dxa"/>
            <w:gridSpan w:val="2"/>
          </w:tcPr>
          <w:p w14:paraId="255D0A59" w14:textId="426C9C5B" w:rsidR="00670448" w:rsidRPr="00F94096" w:rsidRDefault="00670448" w:rsidP="00641DA3">
            <w:pPr>
              <w:pBdr>
                <w:bottom w:val="single" w:sz="4" w:space="1" w:color="000000"/>
              </w:pBdr>
              <w:spacing w:line="360" w:lineRule="auto"/>
              <w:ind w:left="-46" w:right="-42"/>
              <w:jc w:val="center"/>
              <w:rPr>
                <w:rFonts w:cs="Arial"/>
                <w:sz w:val="12"/>
                <w:szCs w:val="12"/>
              </w:rPr>
            </w:pPr>
            <w:r w:rsidRPr="00F94096">
              <w:rPr>
                <w:rFonts w:cs="Arial"/>
                <w:sz w:val="12"/>
                <w:szCs w:val="12"/>
              </w:rPr>
              <w:t xml:space="preserve">Big </w:t>
            </w:r>
            <w:r w:rsidR="000A4A7A" w:rsidRPr="00F94096">
              <w:rPr>
                <w:rFonts w:cs="Arial"/>
                <w:sz w:val="12"/>
                <w:szCs w:val="12"/>
              </w:rPr>
              <w:t>D</w:t>
            </w:r>
            <w:r w:rsidRPr="00F94096">
              <w:rPr>
                <w:rFonts w:cs="Arial"/>
                <w:sz w:val="12"/>
                <w:szCs w:val="12"/>
              </w:rPr>
              <w:t>ata</w:t>
            </w:r>
            <w:r w:rsidR="000A4A7A" w:rsidRPr="00F94096">
              <w:rPr>
                <w:rFonts w:cs="Arial"/>
                <w:sz w:val="12"/>
                <w:szCs w:val="12"/>
              </w:rPr>
              <w:t xml:space="preserve"> and Advance Analytic</w:t>
            </w:r>
            <w:r w:rsidR="000D14B0" w:rsidRPr="00F94096">
              <w:rPr>
                <w:rFonts w:cs="Arial"/>
                <w:sz w:val="12"/>
                <w:szCs w:val="12"/>
              </w:rPr>
              <w:t>s</w:t>
            </w:r>
          </w:p>
        </w:tc>
        <w:tc>
          <w:tcPr>
            <w:tcW w:w="1353" w:type="dxa"/>
            <w:gridSpan w:val="2"/>
            <w:shd w:val="clear" w:color="auto" w:fill="auto"/>
            <w:vAlign w:val="bottom"/>
          </w:tcPr>
          <w:p w14:paraId="7D62BE89" w14:textId="77777777" w:rsidR="00670448" w:rsidRPr="00F94096" w:rsidRDefault="00670448" w:rsidP="00641DA3">
            <w:pPr>
              <w:pBdr>
                <w:bottom w:val="single" w:sz="4" w:space="1" w:color="000000"/>
              </w:pBdr>
              <w:spacing w:line="360" w:lineRule="auto"/>
              <w:ind w:left="-46" w:right="-42"/>
              <w:jc w:val="center"/>
              <w:rPr>
                <w:rFonts w:cs="Arial"/>
                <w:sz w:val="12"/>
                <w:szCs w:val="12"/>
              </w:rPr>
            </w:pPr>
            <w:r w:rsidRPr="00F94096">
              <w:rPr>
                <w:rFonts w:cs="Arial"/>
                <w:sz w:val="12"/>
                <w:szCs w:val="12"/>
              </w:rPr>
              <w:t>Others</w:t>
            </w:r>
          </w:p>
        </w:tc>
        <w:tc>
          <w:tcPr>
            <w:tcW w:w="1520" w:type="dxa"/>
            <w:gridSpan w:val="2"/>
            <w:shd w:val="clear" w:color="auto" w:fill="auto"/>
            <w:vAlign w:val="bottom"/>
          </w:tcPr>
          <w:p w14:paraId="5034958A" w14:textId="77777777" w:rsidR="00670448" w:rsidRPr="00F94096" w:rsidRDefault="00670448" w:rsidP="00641DA3">
            <w:pPr>
              <w:pBdr>
                <w:bottom w:val="single" w:sz="4" w:space="1" w:color="000000"/>
              </w:pBdr>
              <w:spacing w:line="360" w:lineRule="auto"/>
              <w:ind w:left="-46" w:right="-42"/>
              <w:jc w:val="center"/>
              <w:rPr>
                <w:rFonts w:cs="Arial"/>
                <w:sz w:val="12"/>
                <w:szCs w:val="12"/>
              </w:rPr>
            </w:pPr>
            <w:r w:rsidRPr="00F94096">
              <w:rPr>
                <w:rFonts w:cs="Arial"/>
                <w:sz w:val="12"/>
                <w:szCs w:val="12"/>
              </w:rPr>
              <w:t>Eliminated</w:t>
            </w:r>
          </w:p>
        </w:tc>
        <w:tc>
          <w:tcPr>
            <w:tcW w:w="1612" w:type="dxa"/>
            <w:gridSpan w:val="2"/>
            <w:shd w:val="clear" w:color="auto" w:fill="auto"/>
            <w:vAlign w:val="bottom"/>
          </w:tcPr>
          <w:p w14:paraId="0C59AE12" w14:textId="77777777" w:rsidR="00670448" w:rsidRPr="00F94096" w:rsidRDefault="00670448" w:rsidP="00641DA3">
            <w:pPr>
              <w:pBdr>
                <w:bottom w:val="single" w:sz="4" w:space="1" w:color="000000"/>
              </w:pBdr>
              <w:spacing w:line="360" w:lineRule="auto"/>
              <w:ind w:left="-46" w:right="-42"/>
              <w:jc w:val="center"/>
              <w:rPr>
                <w:rFonts w:cs="Arial"/>
                <w:sz w:val="12"/>
                <w:szCs w:val="12"/>
              </w:rPr>
            </w:pPr>
            <w:r w:rsidRPr="00F94096">
              <w:rPr>
                <w:rFonts w:cs="Arial"/>
                <w:sz w:val="12"/>
                <w:szCs w:val="12"/>
              </w:rPr>
              <w:t>Total</w:t>
            </w:r>
          </w:p>
        </w:tc>
      </w:tr>
      <w:tr w:rsidR="003C56F2" w:rsidRPr="00961C80" w14:paraId="18E4F356" w14:textId="77777777" w:rsidTr="00AC32BF">
        <w:tc>
          <w:tcPr>
            <w:tcW w:w="3300" w:type="dxa"/>
            <w:shd w:val="clear" w:color="auto" w:fill="auto"/>
          </w:tcPr>
          <w:p w14:paraId="73752DF1" w14:textId="77777777" w:rsidR="003C56F2" w:rsidRPr="00F94096" w:rsidRDefault="003C56F2" w:rsidP="00641DA3">
            <w:pPr>
              <w:spacing w:line="360" w:lineRule="auto"/>
              <w:ind w:left="-78" w:right="-73"/>
              <w:jc w:val="both"/>
              <w:rPr>
                <w:rFonts w:cs="Arial"/>
                <w:sz w:val="12"/>
                <w:szCs w:val="12"/>
              </w:rPr>
            </w:pPr>
          </w:p>
        </w:tc>
        <w:tc>
          <w:tcPr>
            <w:tcW w:w="736" w:type="dxa"/>
          </w:tcPr>
          <w:p w14:paraId="71705E40" w14:textId="5184CED7" w:rsidR="003C56F2" w:rsidRPr="00F94096" w:rsidRDefault="003C56F2" w:rsidP="00641DA3">
            <w:pPr>
              <w:pBdr>
                <w:bottom w:val="single" w:sz="4" w:space="1" w:color="000000"/>
              </w:pBdr>
              <w:spacing w:line="360" w:lineRule="auto"/>
              <w:jc w:val="center"/>
              <w:rPr>
                <w:rFonts w:cs="Arial"/>
                <w:sz w:val="12"/>
                <w:szCs w:val="12"/>
              </w:rPr>
            </w:pPr>
            <w:r w:rsidRPr="00F94096">
              <w:rPr>
                <w:rFonts w:cs="Arial"/>
                <w:sz w:val="12"/>
                <w:szCs w:val="12"/>
              </w:rPr>
              <w:t>2023</w:t>
            </w:r>
          </w:p>
        </w:tc>
        <w:tc>
          <w:tcPr>
            <w:tcW w:w="746" w:type="dxa"/>
          </w:tcPr>
          <w:p w14:paraId="7EDCA612" w14:textId="060C854E" w:rsidR="003C56F2" w:rsidRPr="00F94096" w:rsidRDefault="003C56F2" w:rsidP="00641DA3">
            <w:pPr>
              <w:pBdr>
                <w:bottom w:val="single" w:sz="4" w:space="1" w:color="000000"/>
              </w:pBdr>
              <w:spacing w:line="360" w:lineRule="auto"/>
              <w:jc w:val="center"/>
              <w:rPr>
                <w:rFonts w:cs="Arial"/>
                <w:sz w:val="12"/>
                <w:szCs w:val="12"/>
              </w:rPr>
            </w:pPr>
            <w:r w:rsidRPr="00F94096">
              <w:rPr>
                <w:rFonts w:cs="Arial"/>
                <w:sz w:val="12"/>
                <w:szCs w:val="12"/>
              </w:rPr>
              <w:t>2022</w:t>
            </w:r>
          </w:p>
        </w:tc>
        <w:tc>
          <w:tcPr>
            <w:tcW w:w="934" w:type="dxa"/>
          </w:tcPr>
          <w:p w14:paraId="71DC053C" w14:textId="787665DE" w:rsidR="003C56F2" w:rsidRPr="00F94096" w:rsidRDefault="003C56F2" w:rsidP="00641DA3">
            <w:pPr>
              <w:pBdr>
                <w:bottom w:val="single" w:sz="4" w:space="1" w:color="000000"/>
              </w:pBdr>
              <w:spacing w:line="360" w:lineRule="auto"/>
              <w:jc w:val="center"/>
              <w:rPr>
                <w:rFonts w:cs="Arial"/>
                <w:sz w:val="12"/>
                <w:szCs w:val="12"/>
              </w:rPr>
            </w:pPr>
            <w:r w:rsidRPr="00F94096">
              <w:rPr>
                <w:rFonts w:cs="Arial"/>
                <w:sz w:val="12"/>
                <w:szCs w:val="12"/>
              </w:rPr>
              <w:t>2023</w:t>
            </w:r>
          </w:p>
        </w:tc>
        <w:tc>
          <w:tcPr>
            <w:tcW w:w="894" w:type="dxa"/>
          </w:tcPr>
          <w:p w14:paraId="20C1C303" w14:textId="1A1B7E86" w:rsidR="003C56F2" w:rsidRPr="00F94096" w:rsidRDefault="003C56F2" w:rsidP="00641DA3">
            <w:pPr>
              <w:pBdr>
                <w:bottom w:val="single" w:sz="4" w:space="1" w:color="000000"/>
              </w:pBdr>
              <w:spacing w:line="360" w:lineRule="auto"/>
              <w:jc w:val="center"/>
              <w:rPr>
                <w:rFonts w:cs="Arial"/>
                <w:sz w:val="12"/>
                <w:szCs w:val="12"/>
              </w:rPr>
            </w:pPr>
            <w:r w:rsidRPr="00F94096">
              <w:rPr>
                <w:rFonts w:cs="Arial"/>
                <w:sz w:val="12"/>
                <w:szCs w:val="12"/>
              </w:rPr>
              <w:t>2022</w:t>
            </w:r>
          </w:p>
        </w:tc>
        <w:tc>
          <w:tcPr>
            <w:tcW w:w="806" w:type="dxa"/>
          </w:tcPr>
          <w:p w14:paraId="44631970" w14:textId="0E134D45" w:rsidR="003C56F2" w:rsidRPr="00F94096" w:rsidRDefault="001A00FF" w:rsidP="00641DA3">
            <w:pPr>
              <w:pBdr>
                <w:bottom w:val="single" w:sz="4" w:space="1" w:color="000000"/>
              </w:pBdr>
              <w:spacing w:line="360" w:lineRule="auto"/>
              <w:jc w:val="center"/>
              <w:rPr>
                <w:rFonts w:cs="Arial"/>
                <w:sz w:val="12"/>
                <w:szCs w:val="12"/>
              </w:rPr>
            </w:pPr>
            <w:r w:rsidRPr="00F94096">
              <w:rPr>
                <w:rFonts w:cs="Arial"/>
                <w:sz w:val="12"/>
                <w:szCs w:val="12"/>
              </w:rPr>
              <w:t>2023</w:t>
            </w:r>
          </w:p>
        </w:tc>
        <w:tc>
          <w:tcPr>
            <w:tcW w:w="842" w:type="dxa"/>
          </w:tcPr>
          <w:p w14:paraId="28D3C53D" w14:textId="49A90584" w:rsidR="003C56F2" w:rsidRPr="00F94096" w:rsidRDefault="003C56F2" w:rsidP="00641DA3">
            <w:pPr>
              <w:pBdr>
                <w:bottom w:val="single" w:sz="4" w:space="1" w:color="000000"/>
              </w:pBdr>
              <w:spacing w:line="360" w:lineRule="auto"/>
              <w:jc w:val="center"/>
              <w:rPr>
                <w:rFonts w:cs="Arial"/>
                <w:sz w:val="12"/>
                <w:szCs w:val="12"/>
              </w:rPr>
            </w:pPr>
            <w:r w:rsidRPr="00F94096">
              <w:rPr>
                <w:rFonts w:cs="Arial"/>
                <w:sz w:val="12"/>
                <w:szCs w:val="12"/>
              </w:rPr>
              <w:t>2022</w:t>
            </w:r>
          </w:p>
        </w:tc>
        <w:tc>
          <w:tcPr>
            <w:tcW w:w="894" w:type="dxa"/>
            <w:shd w:val="clear" w:color="auto" w:fill="auto"/>
          </w:tcPr>
          <w:p w14:paraId="5F42900C" w14:textId="0FCDD6C2" w:rsidR="003C56F2" w:rsidRPr="00F94096" w:rsidRDefault="001A00FF" w:rsidP="00641DA3">
            <w:pPr>
              <w:pBdr>
                <w:bottom w:val="single" w:sz="4" w:space="1" w:color="000000"/>
              </w:pBdr>
              <w:spacing w:line="360" w:lineRule="auto"/>
              <w:jc w:val="center"/>
              <w:rPr>
                <w:rFonts w:cs="Arial"/>
                <w:sz w:val="12"/>
                <w:szCs w:val="12"/>
              </w:rPr>
            </w:pPr>
            <w:r w:rsidRPr="00F94096">
              <w:rPr>
                <w:rFonts w:cs="Arial"/>
                <w:sz w:val="12"/>
                <w:szCs w:val="12"/>
              </w:rPr>
              <w:t>2023</w:t>
            </w:r>
          </w:p>
        </w:tc>
        <w:tc>
          <w:tcPr>
            <w:tcW w:w="909" w:type="dxa"/>
            <w:shd w:val="clear" w:color="auto" w:fill="auto"/>
          </w:tcPr>
          <w:p w14:paraId="179D02DD" w14:textId="6F4E49C9" w:rsidR="003C56F2" w:rsidRPr="00F94096" w:rsidRDefault="003C56F2" w:rsidP="00641DA3">
            <w:pPr>
              <w:pBdr>
                <w:bottom w:val="single" w:sz="4" w:space="1" w:color="000000"/>
              </w:pBdr>
              <w:spacing w:line="360" w:lineRule="auto"/>
              <w:jc w:val="center"/>
              <w:rPr>
                <w:rFonts w:cs="Arial"/>
                <w:sz w:val="12"/>
                <w:szCs w:val="12"/>
              </w:rPr>
            </w:pPr>
            <w:r w:rsidRPr="00F94096">
              <w:rPr>
                <w:rFonts w:cs="Arial"/>
                <w:sz w:val="12"/>
                <w:szCs w:val="12"/>
              </w:rPr>
              <w:t>2022</w:t>
            </w:r>
          </w:p>
        </w:tc>
        <w:tc>
          <w:tcPr>
            <w:tcW w:w="666" w:type="dxa"/>
            <w:shd w:val="clear" w:color="auto" w:fill="auto"/>
          </w:tcPr>
          <w:p w14:paraId="7D839E57" w14:textId="56F47432" w:rsidR="003C56F2" w:rsidRPr="00F94096" w:rsidRDefault="001A00FF" w:rsidP="00641DA3">
            <w:pPr>
              <w:pBdr>
                <w:bottom w:val="single" w:sz="4" w:space="1" w:color="000000"/>
              </w:pBdr>
              <w:spacing w:line="360" w:lineRule="auto"/>
              <w:jc w:val="center"/>
              <w:rPr>
                <w:rFonts w:cs="Arial"/>
                <w:sz w:val="12"/>
                <w:szCs w:val="12"/>
              </w:rPr>
            </w:pPr>
            <w:r w:rsidRPr="00F94096">
              <w:rPr>
                <w:rFonts w:cs="Arial"/>
                <w:sz w:val="12"/>
                <w:szCs w:val="12"/>
              </w:rPr>
              <w:t>2023</w:t>
            </w:r>
          </w:p>
        </w:tc>
        <w:tc>
          <w:tcPr>
            <w:tcW w:w="687" w:type="dxa"/>
            <w:shd w:val="clear" w:color="auto" w:fill="auto"/>
          </w:tcPr>
          <w:p w14:paraId="3D5E6970" w14:textId="42DCD6E6" w:rsidR="003C56F2" w:rsidRPr="00F94096" w:rsidRDefault="003C56F2" w:rsidP="00641DA3">
            <w:pPr>
              <w:pBdr>
                <w:bottom w:val="single" w:sz="4" w:space="1" w:color="000000"/>
              </w:pBdr>
              <w:spacing w:line="360" w:lineRule="auto"/>
              <w:jc w:val="center"/>
              <w:rPr>
                <w:rFonts w:cs="Arial"/>
                <w:sz w:val="12"/>
                <w:szCs w:val="12"/>
              </w:rPr>
            </w:pPr>
            <w:r w:rsidRPr="00F94096">
              <w:rPr>
                <w:rFonts w:cs="Arial"/>
                <w:sz w:val="12"/>
                <w:szCs w:val="12"/>
              </w:rPr>
              <w:t>2022</w:t>
            </w:r>
          </w:p>
        </w:tc>
        <w:tc>
          <w:tcPr>
            <w:tcW w:w="744" w:type="dxa"/>
            <w:shd w:val="clear" w:color="auto" w:fill="auto"/>
          </w:tcPr>
          <w:p w14:paraId="69FFD503" w14:textId="3F42C8BA" w:rsidR="003C56F2" w:rsidRPr="00F94096" w:rsidRDefault="001A00FF" w:rsidP="00641DA3">
            <w:pPr>
              <w:pBdr>
                <w:bottom w:val="single" w:sz="4" w:space="1" w:color="000000"/>
              </w:pBdr>
              <w:spacing w:line="360" w:lineRule="auto"/>
              <w:jc w:val="center"/>
              <w:rPr>
                <w:rFonts w:cs="Arial"/>
                <w:sz w:val="12"/>
                <w:szCs w:val="12"/>
              </w:rPr>
            </w:pPr>
            <w:r w:rsidRPr="00F94096">
              <w:rPr>
                <w:rFonts w:cs="Arial"/>
                <w:sz w:val="12"/>
                <w:szCs w:val="12"/>
              </w:rPr>
              <w:t>2023</w:t>
            </w:r>
          </w:p>
        </w:tc>
        <w:tc>
          <w:tcPr>
            <w:tcW w:w="776" w:type="dxa"/>
            <w:shd w:val="clear" w:color="auto" w:fill="auto"/>
          </w:tcPr>
          <w:p w14:paraId="169BC070" w14:textId="6A864CF1" w:rsidR="003C56F2" w:rsidRPr="00F94096" w:rsidRDefault="003C56F2" w:rsidP="00641DA3">
            <w:pPr>
              <w:pBdr>
                <w:bottom w:val="single" w:sz="4" w:space="1" w:color="000000"/>
              </w:pBdr>
              <w:spacing w:line="360" w:lineRule="auto"/>
              <w:jc w:val="center"/>
              <w:rPr>
                <w:rFonts w:cs="Arial"/>
                <w:sz w:val="12"/>
                <w:szCs w:val="12"/>
              </w:rPr>
            </w:pPr>
            <w:r w:rsidRPr="00F94096">
              <w:rPr>
                <w:rFonts w:cs="Arial"/>
                <w:sz w:val="12"/>
                <w:szCs w:val="12"/>
              </w:rPr>
              <w:t>2022</w:t>
            </w:r>
          </w:p>
        </w:tc>
        <w:tc>
          <w:tcPr>
            <w:tcW w:w="826" w:type="dxa"/>
            <w:shd w:val="clear" w:color="auto" w:fill="auto"/>
          </w:tcPr>
          <w:p w14:paraId="70325530" w14:textId="57645FE5" w:rsidR="003C56F2" w:rsidRPr="00F94096" w:rsidRDefault="001A00FF" w:rsidP="00641DA3">
            <w:pPr>
              <w:pBdr>
                <w:bottom w:val="single" w:sz="4" w:space="1" w:color="000000"/>
              </w:pBdr>
              <w:spacing w:line="360" w:lineRule="auto"/>
              <w:jc w:val="center"/>
              <w:rPr>
                <w:rFonts w:cs="Arial"/>
                <w:sz w:val="12"/>
                <w:szCs w:val="12"/>
              </w:rPr>
            </w:pPr>
            <w:r w:rsidRPr="00F94096">
              <w:rPr>
                <w:rFonts w:cs="Arial"/>
                <w:sz w:val="12"/>
                <w:szCs w:val="12"/>
              </w:rPr>
              <w:t>2023</w:t>
            </w:r>
          </w:p>
        </w:tc>
        <w:tc>
          <w:tcPr>
            <w:tcW w:w="786" w:type="dxa"/>
            <w:shd w:val="clear" w:color="auto" w:fill="auto"/>
          </w:tcPr>
          <w:p w14:paraId="55FAFDBC" w14:textId="2D11AF0F" w:rsidR="003C56F2" w:rsidRPr="00F94096" w:rsidRDefault="003C56F2" w:rsidP="00641DA3">
            <w:pPr>
              <w:pBdr>
                <w:bottom w:val="single" w:sz="4" w:space="1" w:color="000000"/>
              </w:pBdr>
              <w:spacing w:line="360" w:lineRule="auto"/>
              <w:jc w:val="center"/>
              <w:rPr>
                <w:rFonts w:cs="Arial"/>
                <w:sz w:val="12"/>
                <w:szCs w:val="12"/>
              </w:rPr>
            </w:pPr>
            <w:r w:rsidRPr="00F94096">
              <w:rPr>
                <w:rFonts w:cs="Arial"/>
                <w:sz w:val="12"/>
                <w:szCs w:val="12"/>
              </w:rPr>
              <w:t>2022</w:t>
            </w:r>
          </w:p>
        </w:tc>
      </w:tr>
      <w:tr w:rsidR="00E04BEF" w:rsidRPr="00961C80" w14:paraId="6D222006" w14:textId="77777777" w:rsidTr="00AC32BF">
        <w:tc>
          <w:tcPr>
            <w:tcW w:w="3300" w:type="dxa"/>
            <w:shd w:val="clear" w:color="auto" w:fill="auto"/>
          </w:tcPr>
          <w:p w14:paraId="2257DC26" w14:textId="77777777" w:rsidR="00E04BEF" w:rsidRPr="00F94096" w:rsidRDefault="00E04BEF" w:rsidP="00641DA3">
            <w:pPr>
              <w:spacing w:line="360" w:lineRule="auto"/>
              <w:ind w:left="-78" w:right="-73"/>
              <w:jc w:val="both"/>
              <w:rPr>
                <w:rFonts w:cs="Arial"/>
                <w:sz w:val="12"/>
                <w:szCs w:val="12"/>
              </w:rPr>
            </w:pPr>
            <w:r w:rsidRPr="00F94096">
              <w:rPr>
                <w:rFonts w:cs="Arial"/>
                <w:sz w:val="12"/>
                <w:szCs w:val="12"/>
              </w:rPr>
              <w:t>Revenues from external customers</w:t>
            </w:r>
          </w:p>
        </w:tc>
        <w:tc>
          <w:tcPr>
            <w:tcW w:w="736" w:type="dxa"/>
          </w:tcPr>
          <w:p w14:paraId="1FA5503C" w14:textId="0CA50188"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31.92</w:t>
            </w:r>
          </w:p>
        </w:tc>
        <w:tc>
          <w:tcPr>
            <w:tcW w:w="746" w:type="dxa"/>
          </w:tcPr>
          <w:p w14:paraId="2403CAA4" w14:textId="4DAABF9C"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24.24</w:t>
            </w:r>
          </w:p>
        </w:tc>
        <w:tc>
          <w:tcPr>
            <w:tcW w:w="934" w:type="dxa"/>
          </w:tcPr>
          <w:p w14:paraId="4081BBF0" w14:textId="04F816FE"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245.96</w:t>
            </w:r>
          </w:p>
        </w:tc>
        <w:tc>
          <w:tcPr>
            <w:tcW w:w="894" w:type="dxa"/>
          </w:tcPr>
          <w:p w14:paraId="4C13AF2B" w14:textId="229D76D1"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105.62</w:t>
            </w:r>
          </w:p>
        </w:tc>
        <w:tc>
          <w:tcPr>
            <w:tcW w:w="806" w:type="dxa"/>
          </w:tcPr>
          <w:p w14:paraId="2A33DB51" w14:textId="0F2DEDAC"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9.44</w:t>
            </w:r>
          </w:p>
        </w:tc>
        <w:tc>
          <w:tcPr>
            <w:tcW w:w="842" w:type="dxa"/>
          </w:tcPr>
          <w:p w14:paraId="22716BF9" w14:textId="2A5F843E"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21.90</w:t>
            </w:r>
          </w:p>
        </w:tc>
        <w:tc>
          <w:tcPr>
            <w:tcW w:w="894" w:type="dxa"/>
            <w:shd w:val="clear" w:color="auto" w:fill="auto"/>
          </w:tcPr>
          <w:p w14:paraId="7447F61D" w14:textId="7D419B14"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47.60</w:t>
            </w:r>
          </w:p>
        </w:tc>
        <w:tc>
          <w:tcPr>
            <w:tcW w:w="909" w:type="dxa"/>
            <w:shd w:val="clear" w:color="auto" w:fill="auto"/>
          </w:tcPr>
          <w:p w14:paraId="07B99B64" w14:textId="0859C903"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29.60</w:t>
            </w:r>
          </w:p>
        </w:tc>
        <w:tc>
          <w:tcPr>
            <w:tcW w:w="666" w:type="dxa"/>
            <w:shd w:val="clear" w:color="auto" w:fill="auto"/>
          </w:tcPr>
          <w:p w14:paraId="768B11AF" w14:textId="457AAF23"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503255EB" w14:textId="36E20E46"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744" w:type="dxa"/>
            <w:shd w:val="clear" w:color="auto" w:fill="auto"/>
          </w:tcPr>
          <w:p w14:paraId="3616EF37" w14:textId="32A88233"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776" w:type="dxa"/>
            <w:shd w:val="clear" w:color="auto" w:fill="auto"/>
          </w:tcPr>
          <w:p w14:paraId="28E3D877" w14:textId="40E3350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 xml:space="preserve">  0.05</w:t>
            </w:r>
          </w:p>
        </w:tc>
        <w:tc>
          <w:tcPr>
            <w:tcW w:w="826" w:type="dxa"/>
            <w:shd w:val="clear" w:color="auto" w:fill="auto"/>
          </w:tcPr>
          <w:p w14:paraId="47F40BA5" w14:textId="43717AEB"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334.92</w:t>
            </w:r>
          </w:p>
        </w:tc>
        <w:tc>
          <w:tcPr>
            <w:tcW w:w="786" w:type="dxa"/>
            <w:shd w:val="clear" w:color="auto" w:fill="auto"/>
          </w:tcPr>
          <w:p w14:paraId="786F9E8B" w14:textId="2C010B5B"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181.41</w:t>
            </w:r>
          </w:p>
        </w:tc>
      </w:tr>
      <w:tr w:rsidR="00E04BEF" w:rsidRPr="00961C80" w14:paraId="524D9DD4" w14:textId="77777777" w:rsidTr="00AC32BF">
        <w:tc>
          <w:tcPr>
            <w:tcW w:w="3300" w:type="dxa"/>
            <w:shd w:val="clear" w:color="auto" w:fill="auto"/>
          </w:tcPr>
          <w:p w14:paraId="513364D0" w14:textId="77777777" w:rsidR="00E04BEF" w:rsidRPr="00F94096" w:rsidRDefault="00E04BEF" w:rsidP="00641DA3">
            <w:pPr>
              <w:spacing w:line="360" w:lineRule="auto"/>
              <w:ind w:left="-78" w:right="-73"/>
              <w:jc w:val="both"/>
              <w:rPr>
                <w:rFonts w:cs="Arial"/>
                <w:sz w:val="12"/>
                <w:szCs w:val="12"/>
              </w:rPr>
            </w:pPr>
            <w:r w:rsidRPr="00F94096">
              <w:rPr>
                <w:rFonts w:cs="Arial"/>
                <w:sz w:val="12"/>
                <w:szCs w:val="12"/>
              </w:rPr>
              <w:t>Revenues from inter-segments</w:t>
            </w:r>
          </w:p>
        </w:tc>
        <w:tc>
          <w:tcPr>
            <w:tcW w:w="736" w:type="dxa"/>
          </w:tcPr>
          <w:p w14:paraId="3BAF6949" w14:textId="511AC331"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0.35</w:t>
            </w:r>
          </w:p>
        </w:tc>
        <w:tc>
          <w:tcPr>
            <w:tcW w:w="746" w:type="dxa"/>
          </w:tcPr>
          <w:p w14:paraId="5366FAAC" w14:textId="634EB861"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w:t>
            </w:r>
          </w:p>
        </w:tc>
        <w:tc>
          <w:tcPr>
            <w:tcW w:w="934" w:type="dxa"/>
          </w:tcPr>
          <w:p w14:paraId="30AB7A91" w14:textId="3C96C9D8"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9.99</w:t>
            </w:r>
          </w:p>
        </w:tc>
        <w:tc>
          <w:tcPr>
            <w:tcW w:w="894" w:type="dxa"/>
          </w:tcPr>
          <w:p w14:paraId="3D89DD99" w14:textId="7BC58A82"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 xml:space="preserve">  19.20</w:t>
            </w:r>
          </w:p>
        </w:tc>
        <w:tc>
          <w:tcPr>
            <w:tcW w:w="806" w:type="dxa"/>
          </w:tcPr>
          <w:p w14:paraId="6D071703" w14:textId="700386E5"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42" w:type="dxa"/>
          </w:tcPr>
          <w:p w14:paraId="440AC587" w14:textId="7FA30875"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894" w:type="dxa"/>
            <w:shd w:val="clear" w:color="auto" w:fill="auto"/>
          </w:tcPr>
          <w:p w14:paraId="6C489432" w14:textId="58E73BBC"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1.85</w:t>
            </w:r>
          </w:p>
        </w:tc>
        <w:tc>
          <w:tcPr>
            <w:tcW w:w="909" w:type="dxa"/>
            <w:shd w:val="clear" w:color="auto" w:fill="auto"/>
          </w:tcPr>
          <w:p w14:paraId="376A3F4C" w14:textId="30AAD44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8.88</w:t>
            </w:r>
          </w:p>
        </w:tc>
        <w:tc>
          <w:tcPr>
            <w:tcW w:w="666" w:type="dxa"/>
            <w:shd w:val="clear" w:color="auto" w:fill="auto"/>
          </w:tcPr>
          <w:p w14:paraId="020B0747" w14:textId="0E9DB8BF"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7C22D8E6" w14:textId="582937E9"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0.55</w:t>
            </w:r>
          </w:p>
        </w:tc>
        <w:tc>
          <w:tcPr>
            <w:tcW w:w="744" w:type="dxa"/>
            <w:shd w:val="clear" w:color="auto" w:fill="auto"/>
          </w:tcPr>
          <w:p w14:paraId="5FE7F2E8" w14:textId="0597BA2B"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(12.19)</w:t>
            </w:r>
          </w:p>
        </w:tc>
        <w:tc>
          <w:tcPr>
            <w:tcW w:w="776" w:type="dxa"/>
            <w:shd w:val="clear" w:color="auto" w:fill="auto"/>
          </w:tcPr>
          <w:p w14:paraId="605E88B8" w14:textId="65AD9EA2"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(28.63)</w:t>
            </w:r>
          </w:p>
        </w:tc>
        <w:tc>
          <w:tcPr>
            <w:tcW w:w="826" w:type="dxa"/>
            <w:shd w:val="clear" w:color="auto" w:fill="auto"/>
          </w:tcPr>
          <w:p w14:paraId="25AFDDE7" w14:textId="73856B2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w:t>
            </w:r>
          </w:p>
        </w:tc>
        <w:tc>
          <w:tcPr>
            <w:tcW w:w="786" w:type="dxa"/>
            <w:shd w:val="clear" w:color="auto" w:fill="auto"/>
          </w:tcPr>
          <w:p w14:paraId="66E09F56" w14:textId="64A36C37"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w:t>
            </w:r>
          </w:p>
        </w:tc>
      </w:tr>
      <w:tr w:rsidR="00E04BEF" w:rsidRPr="00961C80" w14:paraId="4E6FE617" w14:textId="77777777" w:rsidTr="00AC32BF">
        <w:tc>
          <w:tcPr>
            <w:tcW w:w="3300" w:type="dxa"/>
            <w:shd w:val="clear" w:color="auto" w:fill="auto"/>
          </w:tcPr>
          <w:p w14:paraId="06ACA3F6" w14:textId="77777777" w:rsidR="00E04BEF" w:rsidRPr="00F94096" w:rsidRDefault="00E04BEF" w:rsidP="00641DA3">
            <w:pPr>
              <w:spacing w:line="360" w:lineRule="auto"/>
              <w:ind w:left="-78" w:right="-73"/>
              <w:jc w:val="both"/>
              <w:rPr>
                <w:rFonts w:cs="Arial"/>
                <w:sz w:val="12"/>
                <w:szCs w:val="12"/>
              </w:rPr>
            </w:pPr>
            <w:r w:rsidRPr="00F94096">
              <w:rPr>
                <w:rFonts w:cs="Arial"/>
                <w:sz w:val="12"/>
                <w:szCs w:val="12"/>
              </w:rPr>
              <w:t>Total revenue</w:t>
            </w:r>
          </w:p>
        </w:tc>
        <w:tc>
          <w:tcPr>
            <w:tcW w:w="736" w:type="dxa"/>
          </w:tcPr>
          <w:p w14:paraId="281AD4F5" w14:textId="5D8F9B9C"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32.27</w:t>
            </w:r>
          </w:p>
        </w:tc>
        <w:tc>
          <w:tcPr>
            <w:tcW w:w="746" w:type="dxa"/>
          </w:tcPr>
          <w:p w14:paraId="28688483" w14:textId="67C20D3D"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24.24</w:t>
            </w:r>
          </w:p>
        </w:tc>
        <w:tc>
          <w:tcPr>
            <w:tcW w:w="934" w:type="dxa"/>
          </w:tcPr>
          <w:p w14:paraId="4CB05055" w14:textId="7FCA2673"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255.95</w:t>
            </w:r>
          </w:p>
        </w:tc>
        <w:tc>
          <w:tcPr>
            <w:tcW w:w="894" w:type="dxa"/>
          </w:tcPr>
          <w:p w14:paraId="2306B64E" w14:textId="417B0A0D"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124.82</w:t>
            </w:r>
          </w:p>
        </w:tc>
        <w:tc>
          <w:tcPr>
            <w:tcW w:w="806" w:type="dxa"/>
          </w:tcPr>
          <w:p w14:paraId="538C979D" w14:textId="525AEDDC"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9.44</w:t>
            </w:r>
          </w:p>
        </w:tc>
        <w:tc>
          <w:tcPr>
            <w:tcW w:w="842" w:type="dxa"/>
          </w:tcPr>
          <w:p w14:paraId="53A1549A" w14:textId="062E05F9"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21.90</w:t>
            </w:r>
          </w:p>
        </w:tc>
        <w:tc>
          <w:tcPr>
            <w:tcW w:w="894" w:type="dxa"/>
            <w:shd w:val="clear" w:color="auto" w:fill="auto"/>
          </w:tcPr>
          <w:p w14:paraId="6F37675E" w14:textId="39EB83AC"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49.45</w:t>
            </w:r>
          </w:p>
        </w:tc>
        <w:tc>
          <w:tcPr>
            <w:tcW w:w="909" w:type="dxa"/>
            <w:shd w:val="clear" w:color="auto" w:fill="auto"/>
          </w:tcPr>
          <w:p w14:paraId="3B856FAB" w14:textId="66B09F4F"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38.48</w:t>
            </w:r>
          </w:p>
        </w:tc>
        <w:tc>
          <w:tcPr>
            <w:tcW w:w="666" w:type="dxa"/>
            <w:shd w:val="clear" w:color="auto" w:fill="auto"/>
          </w:tcPr>
          <w:p w14:paraId="0919C9F7" w14:textId="53C5217F"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3D65D036" w14:textId="4086155C"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0.55</w:t>
            </w:r>
          </w:p>
        </w:tc>
        <w:tc>
          <w:tcPr>
            <w:tcW w:w="744" w:type="dxa"/>
            <w:shd w:val="clear" w:color="auto" w:fill="auto"/>
          </w:tcPr>
          <w:p w14:paraId="05F18C66" w14:textId="28CDBCB8"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(12.19)</w:t>
            </w:r>
          </w:p>
        </w:tc>
        <w:tc>
          <w:tcPr>
            <w:tcW w:w="776" w:type="dxa"/>
            <w:shd w:val="clear" w:color="auto" w:fill="auto"/>
          </w:tcPr>
          <w:p w14:paraId="1EA3E44C" w14:textId="64DE6679"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(28.58)</w:t>
            </w:r>
          </w:p>
        </w:tc>
        <w:tc>
          <w:tcPr>
            <w:tcW w:w="826" w:type="dxa"/>
            <w:shd w:val="clear" w:color="auto" w:fill="auto"/>
          </w:tcPr>
          <w:p w14:paraId="1079F6C7" w14:textId="606C9294"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334.92</w:t>
            </w:r>
          </w:p>
        </w:tc>
        <w:tc>
          <w:tcPr>
            <w:tcW w:w="786" w:type="dxa"/>
            <w:shd w:val="clear" w:color="auto" w:fill="auto"/>
          </w:tcPr>
          <w:p w14:paraId="31FCE87E" w14:textId="53486594"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181.41</w:t>
            </w:r>
          </w:p>
        </w:tc>
      </w:tr>
      <w:tr w:rsidR="00E04BEF" w:rsidRPr="00961C80" w14:paraId="3FD2FFC0" w14:textId="77777777" w:rsidTr="00AC32BF">
        <w:trPr>
          <w:trHeight w:val="66"/>
        </w:trPr>
        <w:tc>
          <w:tcPr>
            <w:tcW w:w="3300" w:type="dxa"/>
            <w:shd w:val="clear" w:color="auto" w:fill="auto"/>
          </w:tcPr>
          <w:p w14:paraId="35DAE2AA" w14:textId="77777777" w:rsidR="00E04BEF" w:rsidRPr="00F94096" w:rsidRDefault="00E04BEF" w:rsidP="00641DA3">
            <w:pPr>
              <w:spacing w:line="360" w:lineRule="auto"/>
              <w:ind w:left="-78" w:right="-73"/>
              <w:jc w:val="both"/>
              <w:rPr>
                <w:rFonts w:cs="Arial"/>
                <w:sz w:val="12"/>
                <w:szCs w:val="12"/>
              </w:rPr>
            </w:pPr>
          </w:p>
        </w:tc>
        <w:tc>
          <w:tcPr>
            <w:tcW w:w="736" w:type="dxa"/>
          </w:tcPr>
          <w:p w14:paraId="29365339"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46" w:type="dxa"/>
          </w:tcPr>
          <w:p w14:paraId="242385C7"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4" w:type="dxa"/>
          </w:tcPr>
          <w:p w14:paraId="01CFF57E"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p>
        </w:tc>
        <w:tc>
          <w:tcPr>
            <w:tcW w:w="894" w:type="dxa"/>
          </w:tcPr>
          <w:p w14:paraId="2209A037"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806" w:type="dxa"/>
          </w:tcPr>
          <w:p w14:paraId="665435B9"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42" w:type="dxa"/>
          </w:tcPr>
          <w:p w14:paraId="479DDF96"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894" w:type="dxa"/>
            <w:shd w:val="clear" w:color="auto" w:fill="auto"/>
          </w:tcPr>
          <w:p w14:paraId="0E974E1E"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909" w:type="dxa"/>
            <w:shd w:val="clear" w:color="auto" w:fill="auto"/>
          </w:tcPr>
          <w:p w14:paraId="5D9C9975"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666" w:type="dxa"/>
            <w:shd w:val="clear" w:color="auto" w:fill="auto"/>
          </w:tcPr>
          <w:p w14:paraId="5BB7FF0F"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687" w:type="dxa"/>
            <w:shd w:val="clear" w:color="auto" w:fill="auto"/>
          </w:tcPr>
          <w:p w14:paraId="3CC0CF52"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744" w:type="dxa"/>
            <w:shd w:val="clear" w:color="auto" w:fill="auto"/>
          </w:tcPr>
          <w:p w14:paraId="4BDE53B5"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76" w:type="dxa"/>
            <w:shd w:val="clear" w:color="auto" w:fill="auto"/>
          </w:tcPr>
          <w:p w14:paraId="2B3E1535"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26" w:type="dxa"/>
            <w:shd w:val="clear" w:color="auto" w:fill="auto"/>
          </w:tcPr>
          <w:p w14:paraId="07C04C8D"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c>
          <w:tcPr>
            <w:tcW w:w="786" w:type="dxa"/>
            <w:shd w:val="clear" w:color="auto" w:fill="auto"/>
          </w:tcPr>
          <w:p w14:paraId="77457CD5"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E04BEF" w:rsidRPr="00961C80" w14:paraId="2A158FBD" w14:textId="77777777" w:rsidTr="00AC32BF">
        <w:trPr>
          <w:trHeight w:val="60"/>
        </w:trPr>
        <w:tc>
          <w:tcPr>
            <w:tcW w:w="3300" w:type="dxa"/>
            <w:shd w:val="clear" w:color="auto" w:fill="auto"/>
          </w:tcPr>
          <w:p w14:paraId="1CAA32B5" w14:textId="77777777" w:rsidR="00E04BEF" w:rsidRPr="00F94096" w:rsidRDefault="00E04BEF" w:rsidP="00641DA3">
            <w:pPr>
              <w:spacing w:line="360" w:lineRule="auto"/>
              <w:ind w:left="-78" w:right="-73"/>
              <w:jc w:val="both"/>
              <w:rPr>
                <w:rFonts w:cs="Arial"/>
                <w:i/>
                <w:sz w:val="12"/>
                <w:szCs w:val="12"/>
              </w:rPr>
            </w:pPr>
            <w:r w:rsidRPr="00F94096">
              <w:rPr>
                <w:rFonts w:cs="Arial"/>
                <w:i/>
                <w:sz w:val="12"/>
                <w:szCs w:val="12"/>
              </w:rPr>
              <w:t>Timing of revenue recognition</w:t>
            </w:r>
          </w:p>
        </w:tc>
        <w:tc>
          <w:tcPr>
            <w:tcW w:w="736" w:type="dxa"/>
          </w:tcPr>
          <w:p w14:paraId="486807F2"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46" w:type="dxa"/>
          </w:tcPr>
          <w:p w14:paraId="5A059F9C"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4" w:type="dxa"/>
          </w:tcPr>
          <w:p w14:paraId="24C91591"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p>
        </w:tc>
        <w:tc>
          <w:tcPr>
            <w:tcW w:w="894" w:type="dxa"/>
          </w:tcPr>
          <w:p w14:paraId="514D12BF"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806" w:type="dxa"/>
          </w:tcPr>
          <w:p w14:paraId="14D516A3"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42" w:type="dxa"/>
          </w:tcPr>
          <w:p w14:paraId="4DD2183F"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894" w:type="dxa"/>
            <w:shd w:val="clear" w:color="auto" w:fill="auto"/>
          </w:tcPr>
          <w:p w14:paraId="0FF90919"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909" w:type="dxa"/>
            <w:shd w:val="clear" w:color="auto" w:fill="auto"/>
          </w:tcPr>
          <w:p w14:paraId="5FDEC03F"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666" w:type="dxa"/>
            <w:shd w:val="clear" w:color="auto" w:fill="auto"/>
          </w:tcPr>
          <w:p w14:paraId="7F822B9E"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687" w:type="dxa"/>
            <w:shd w:val="clear" w:color="auto" w:fill="auto"/>
          </w:tcPr>
          <w:p w14:paraId="3FD03A78"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744" w:type="dxa"/>
            <w:shd w:val="clear" w:color="auto" w:fill="auto"/>
          </w:tcPr>
          <w:p w14:paraId="325FE0FD"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76" w:type="dxa"/>
            <w:shd w:val="clear" w:color="auto" w:fill="auto"/>
          </w:tcPr>
          <w:p w14:paraId="23472A1F"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26" w:type="dxa"/>
            <w:shd w:val="clear" w:color="auto" w:fill="auto"/>
          </w:tcPr>
          <w:p w14:paraId="7C27A36D"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c>
          <w:tcPr>
            <w:tcW w:w="786" w:type="dxa"/>
            <w:shd w:val="clear" w:color="auto" w:fill="auto"/>
          </w:tcPr>
          <w:p w14:paraId="17B58755"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E04BEF" w:rsidRPr="00961C80" w14:paraId="1BE93B1C" w14:textId="77777777" w:rsidTr="00AC32BF">
        <w:trPr>
          <w:trHeight w:val="72"/>
        </w:trPr>
        <w:tc>
          <w:tcPr>
            <w:tcW w:w="3300" w:type="dxa"/>
            <w:shd w:val="clear" w:color="auto" w:fill="auto"/>
          </w:tcPr>
          <w:p w14:paraId="1838008E" w14:textId="77777777" w:rsidR="00E04BEF" w:rsidRPr="00F94096" w:rsidRDefault="00E04BEF" w:rsidP="00641DA3">
            <w:pPr>
              <w:spacing w:line="360" w:lineRule="auto"/>
              <w:ind w:left="12" w:right="-73"/>
              <w:jc w:val="both"/>
              <w:rPr>
                <w:rFonts w:cs="Arial"/>
                <w:sz w:val="12"/>
                <w:szCs w:val="12"/>
              </w:rPr>
            </w:pPr>
            <w:r w:rsidRPr="00F94096">
              <w:rPr>
                <w:rFonts w:cs="Arial"/>
                <w:sz w:val="12"/>
                <w:szCs w:val="12"/>
              </w:rPr>
              <w:t>Point in time</w:t>
            </w:r>
          </w:p>
        </w:tc>
        <w:tc>
          <w:tcPr>
            <w:tcW w:w="736" w:type="dxa"/>
          </w:tcPr>
          <w:p w14:paraId="377A1896" w14:textId="69518A55"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22.89</w:t>
            </w:r>
          </w:p>
        </w:tc>
        <w:tc>
          <w:tcPr>
            <w:tcW w:w="746" w:type="dxa"/>
          </w:tcPr>
          <w:p w14:paraId="620DF387" w14:textId="28C0D27A"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23.36</w:t>
            </w:r>
          </w:p>
        </w:tc>
        <w:tc>
          <w:tcPr>
            <w:tcW w:w="934" w:type="dxa"/>
          </w:tcPr>
          <w:p w14:paraId="4C44755B" w14:textId="093218D2"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36.90</w:t>
            </w:r>
          </w:p>
        </w:tc>
        <w:tc>
          <w:tcPr>
            <w:tcW w:w="894" w:type="dxa"/>
          </w:tcPr>
          <w:p w14:paraId="795712CD" w14:textId="59D56451"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 xml:space="preserve">  10.55</w:t>
            </w:r>
          </w:p>
        </w:tc>
        <w:tc>
          <w:tcPr>
            <w:tcW w:w="806" w:type="dxa"/>
          </w:tcPr>
          <w:p w14:paraId="1C792E26" w14:textId="0563F5B4"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42" w:type="dxa"/>
          </w:tcPr>
          <w:p w14:paraId="6FEC1C07" w14:textId="7A49E7D8"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894" w:type="dxa"/>
            <w:shd w:val="clear" w:color="auto" w:fill="auto"/>
          </w:tcPr>
          <w:p w14:paraId="4FFC2989" w14:textId="1B27384D"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15.15</w:t>
            </w:r>
          </w:p>
        </w:tc>
        <w:tc>
          <w:tcPr>
            <w:tcW w:w="909" w:type="dxa"/>
            <w:shd w:val="clear" w:color="auto" w:fill="auto"/>
          </w:tcPr>
          <w:p w14:paraId="17D24351" w14:textId="493A0DE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28.95</w:t>
            </w:r>
          </w:p>
        </w:tc>
        <w:tc>
          <w:tcPr>
            <w:tcW w:w="666" w:type="dxa"/>
            <w:shd w:val="clear" w:color="auto" w:fill="auto"/>
          </w:tcPr>
          <w:p w14:paraId="786D2608" w14:textId="4CA2E21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0E58F62C" w14:textId="37C3A6C6"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744" w:type="dxa"/>
            <w:shd w:val="clear" w:color="auto" w:fill="auto"/>
          </w:tcPr>
          <w:p w14:paraId="05E8B3CE" w14:textId="77CDA20D"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(0.41)</w:t>
            </w:r>
          </w:p>
        </w:tc>
        <w:tc>
          <w:tcPr>
            <w:tcW w:w="776" w:type="dxa"/>
            <w:shd w:val="clear" w:color="auto" w:fill="auto"/>
          </w:tcPr>
          <w:p w14:paraId="4B4693B1" w14:textId="0E01F89E"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26" w:type="dxa"/>
            <w:shd w:val="clear" w:color="auto" w:fill="auto"/>
          </w:tcPr>
          <w:p w14:paraId="6D9CCD6E" w14:textId="404028A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74.53</w:t>
            </w:r>
          </w:p>
        </w:tc>
        <w:tc>
          <w:tcPr>
            <w:tcW w:w="786" w:type="dxa"/>
            <w:shd w:val="clear" w:color="auto" w:fill="auto"/>
          </w:tcPr>
          <w:p w14:paraId="3381F6E3" w14:textId="5E694049"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 xml:space="preserve">  62.86</w:t>
            </w:r>
          </w:p>
        </w:tc>
      </w:tr>
      <w:tr w:rsidR="00E04BEF" w:rsidRPr="00961C80" w14:paraId="675F8ECA" w14:textId="77777777" w:rsidTr="00AC32BF">
        <w:trPr>
          <w:trHeight w:val="249"/>
        </w:trPr>
        <w:tc>
          <w:tcPr>
            <w:tcW w:w="3300" w:type="dxa"/>
            <w:shd w:val="clear" w:color="auto" w:fill="auto"/>
          </w:tcPr>
          <w:p w14:paraId="5D8D5013" w14:textId="77777777" w:rsidR="00E04BEF" w:rsidRPr="00F94096" w:rsidRDefault="00E04BEF" w:rsidP="00641DA3">
            <w:pPr>
              <w:spacing w:line="360" w:lineRule="auto"/>
              <w:ind w:left="12" w:right="-73"/>
              <w:jc w:val="both"/>
              <w:rPr>
                <w:rFonts w:cs="Arial"/>
                <w:sz w:val="12"/>
                <w:szCs w:val="12"/>
              </w:rPr>
            </w:pPr>
            <w:r w:rsidRPr="00F94096">
              <w:rPr>
                <w:rFonts w:cs="Arial"/>
                <w:sz w:val="12"/>
                <w:szCs w:val="12"/>
              </w:rPr>
              <w:t>Over time</w:t>
            </w:r>
          </w:p>
        </w:tc>
        <w:tc>
          <w:tcPr>
            <w:tcW w:w="736" w:type="dxa"/>
          </w:tcPr>
          <w:p w14:paraId="1145DDDE" w14:textId="7834D6D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9.38</w:t>
            </w:r>
          </w:p>
        </w:tc>
        <w:tc>
          <w:tcPr>
            <w:tcW w:w="746" w:type="dxa"/>
          </w:tcPr>
          <w:p w14:paraId="405D55E1" w14:textId="1AD7C9D9"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 xml:space="preserve">  0.88</w:t>
            </w:r>
          </w:p>
        </w:tc>
        <w:tc>
          <w:tcPr>
            <w:tcW w:w="934" w:type="dxa"/>
          </w:tcPr>
          <w:p w14:paraId="57B47679" w14:textId="61EEDA52"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219.05</w:t>
            </w:r>
          </w:p>
        </w:tc>
        <w:tc>
          <w:tcPr>
            <w:tcW w:w="894" w:type="dxa"/>
          </w:tcPr>
          <w:p w14:paraId="4131E2B6" w14:textId="59FE3985"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114.27</w:t>
            </w:r>
          </w:p>
        </w:tc>
        <w:tc>
          <w:tcPr>
            <w:tcW w:w="806" w:type="dxa"/>
          </w:tcPr>
          <w:p w14:paraId="31D34965" w14:textId="66D5B9A1"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9.44</w:t>
            </w:r>
          </w:p>
        </w:tc>
        <w:tc>
          <w:tcPr>
            <w:tcW w:w="842" w:type="dxa"/>
          </w:tcPr>
          <w:p w14:paraId="11B3630A" w14:textId="20725C7A"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21.90</w:t>
            </w:r>
          </w:p>
        </w:tc>
        <w:tc>
          <w:tcPr>
            <w:tcW w:w="894" w:type="dxa"/>
            <w:shd w:val="clear" w:color="auto" w:fill="auto"/>
          </w:tcPr>
          <w:p w14:paraId="29EB24B7" w14:textId="4AA79B25"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34.30</w:t>
            </w:r>
          </w:p>
        </w:tc>
        <w:tc>
          <w:tcPr>
            <w:tcW w:w="909" w:type="dxa"/>
            <w:shd w:val="clear" w:color="auto" w:fill="auto"/>
          </w:tcPr>
          <w:p w14:paraId="3CEC4F28" w14:textId="12A72684"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9.53</w:t>
            </w:r>
          </w:p>
        </w:tc>
        <w:tc>
          <w:tcPr>
            <w:tcW w:w="666" w:type="dxa"/>
            <w:shd w:val="clear" w:color="auto" w:fill="auto"/>
          </w:tcPr>
          <w:p w14:paraId="50A580BB" w14:textId="1FC9A910"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78485F8B" w14:textId="5CF084F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0.55</w:t>
            </w:r>
          </w:p>
        </w:tc>
        <w:tc>
          <w:tcPr>
            <w:tcW w:w="744" w:type="dxa"/>
            <w:shd w:val="clear" w:color="auto" w:fill="auto"/>
          </w:tcPr>
          <w:p w14:paraId="0B8660FE" w14:textId="26CECA4E"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(11.78)</w:t>
            </w:r>
          </w:p>
        </w:tc>
        <w:tc>
          <w:tcPr>
            <w:tcW w:w="776" w:type="dxa"/>
            <w:shd w:val="clear" w:color="auto" w:fill="auto"/>
          </w:tcPr>
          <w:p w14:paraId="3D43AFBD" w14:textId="5C81F5EE"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(28.58)</w:t>
            </w:r>
          </w:p>
        </w:tc>
        <w:tc>
          <w:tcPr>
            <w:tcW w:w="826" w:type="dxa"/>
            <w:shd w:val="clear" w:color="auto" w:fill="auto"/>
          </w:tcPr>
          <w:p w14:paraId="68B9B9BA" w14:textId="78659125"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260.39</w:t>
            </w:r>
          </w:p>
        </w:tc>
        <w:tc>
          <w:tcPr>
            <w:tcW w:w="786" w:type="dxa"/>
            <w:shd w:val="clear" w:color="auto" w:fill="auto"/>
          </w:tcPr>
          <w:p w14:paraId="38170D21" w14:textId="11926698"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118.55</w:t>
            </w:r>
          </w:p>
        </w:tc>
      </w:tr>
      <w:tr w:rsidR="00E04BEF" w:rsidRPr="00961C80" w14:paraId="0658B37E" w14:textId="77777777" w:rsidTr="00AC32BF">
        <w:trPr>
          <w:trHeight w:val="249"/>
        </w:trPr>
        <w:tc>
          <w:tcPr>
            <w:tcW w:w="3300" w:type="dxa"/>
            <w:shd w:val="clear" w:color="auto" w:fill="auto"/>
          </w:tcPr>
          <w:p w14:paraId="57F5D97C" w14:textId="77777777" w:rsidR="00E04BEF" w:rsidRPr="00F94096" w:rsidRDefault="00E04BEF" w:rsidP="00641DA3">
            <w:pPr>
              <w:spacing w:line="360" w:lineRule="auto"/>
              <w:ind w:left="-78" w:right="-73"/>
              <w:jc w:val="both"/>
              <w:rPr>
                <w:rFonts w:cs="Arial"/>
                <w:b/>
                <w:sz w:val="12"/>
                <w:szCs w:val="12"/>
              </w:rPr>
            </w:pPr>
            <w:r w:rsidRPr="00F94096">
              <w:rPr>
                <w:rFonts w:cs="Arial"/>
                <w:sz w:val="12"/>
                <w:szCs w:val="12"/>
              </w:rPr>
              <w:t>Total revenue</w:t>
            </w:r>
          </w:p>
        </w:tc>
        <w:tc>
          <w:tcPr>
            <w:tcW w:w="736" w:type="dxa"/>
          </w:tcPr>
          <w:p w14:paraId="0DA55ECA" w14:textId="1E22C887"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32.27</w:t>
            </w:r>
          </w:p>
        </w:tc>
        <w:tc>
          <w:tcPr>
            <w:tcW w:w="746" w:type="dxa"/>
          </w:tcPr>
          <w:p w14:paraId="1C321EB6" w14:textId="0C84FBE8"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24.24</w:t>
            </w:r>
          </w:p>
        </w:tc>
        <w:tc>
          <w:tcPr>
            <w:tcW w:w="934" w:type="dxa"/>
          </w:tcPr>
          <w:p w14:paraId="49D0EFDA" w14:textId="233A782C"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255.95</w:t>
            </w:r>
          </w:p>
        </w:tc>
        <w:tc>
          <w:tcPr>
            <w:tcW w:w="894" w:type="dxa"/>
          </w:tcPr>
          <w:p w14:paraId="6F8E5FD3" w14:textId="3266E432"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124.82</w:t>
            </w:r>
          </w:p>
        </w:tc>
        <w:tc>
          <w:tcPr>
            <w:tcW w:w="806" w:type="dxa"/>
          </w:tcPr>
          <w:p w14:paraId="43FF157E" w14:textId="303F3B04"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9.44</w:t>
            </w:r>
          </w:p>
        </w:tc>
        <w:tc>
          <w:tcPr>
            <w:tcW w:w="842" w:type="dxa"/>
          </w:tcPr>
          <w:p w14:paraId="2BE855B8" w14:textId="1BC66D43"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21.90</w:t>
            </w:r>
          </w:p>
        </w:tc>
        <w:tc>
          <w:tcPr>
            <w:tcW w:w="894" w:type="dxa"/>
            <w:shd w:val="clear" w:color="auto" w:fill="auto"/>
          </w:tcPr>
          <w:p w14:paraId="0B2D509C" w14:textId="1AF7A49F"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49.45</w:t>
            </w:r>
          </w:p>
        </w:tc>
        <w:tc>
          <w:tcPr>
            <w:tcW w:w="909" w:type="dxa"/>
            <w:shd w:val="clear" w:color="auto" w:fill="auto"/>
          </w:tcPr>
          <w:p w14:paraId="647A1F33" w14:textId="2FDB4299"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38.48</w:t>
            </w:r>
          </w:p>
        </w:tc>
        <w:tc>
          <w:tcPr>
            <w:tcW w:w="666" w:type="dxa"/>
            <w:shd w:val="clear" w:color="auto" w:fill="auto"/>
          </w:tcPr>
          <w:p w14:paraId="3C0BE003" w14:textId="16679093"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2E9DAFED" w14:textId="66E6FBE7"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0.55</w:t>
            </w:r>
          </w:p>
        </w:tc>
        <w:tc>
          <w:tcPr>
            <w:tcW w:w="744" w:type="dxa"/>
            <w:shd w:val="clear" w:color="auto" w:fill="auto"/>
          </w:tcPr>
          <w:p w14:paraId="7272F2F5" w14:textId="6633D64B"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(12.19)</w:t>
            </w:r>
          </w:p>
        </w:tc>
        <w:tc>
          <w:tcPr>
            <w:tcW w:w="776" w:type="dxa"/>
            <w:shd w:val="clear" w:color="auto" w:fill="auto"/>
          </w:tcPr>
          <w:p w14:paraId="3EDF955E" w14:textId="0F26620B"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(28.58)</w:t>
            </w:r>
          </w:p>
        </w:tc>
        <w:tc>
          <w:tcPr>
            <w:tcW w:w="826" w:type="dxa"/>
            <w:shd w:val="clear" w:color="auto" w:fill="auto"/>
          </w:tcPr>
          <w:p w14:paraId="22721470" w14:textId="6B7E34E5"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334.92</w:t>
            </w:r>
          </w:p>
        </w:tc>
        <w:tc>
          <w:tcPr>
            <w:tcW w:w="786" w:type="dxa"/>
            <w:shd w:val="clear" w:color="auto" w:fill="auto"/>
          </w:tcPr>
          <w:p w14:paraId="0D86C5A3" w14:textId="381BD2AE" w:rsidR="00E04BEF" w:rsidRPr="00F94096" w:rsidRDefault="00E04BEF" w:rsidP="00641DA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181.41</w:t>
            </w:r>
          </w:p>
        </w:tc>
      </w:tr>
      <w:tr w:rsidR="00E04BEF" w:rsidRPr="00961C80" w14:paraId="5E807DEE" w14:textId="77777777" w:rsidTr="00AC32BF">
        <w:trPr>
          <w:trHeight w:val="80"/>
        </w:trPr>
        <w:tc>
          <w:tcPr>
            <w:tcW w:w="3300" w:type="dxa"/>
            <w:shd w:val="clear" w:color="auto" w:fill="auto"/>
          </w:tcPr>
          <w:p w14:paraId="13EAA1DF" w14:textId="77777777" w:rsidR="00E04BEF" w:rsidRPr="00F94096" w:rsidRDefault="00E04BEF" w:rsidP="00641DA3">
            <w:pPr>
              <w:spacing w:line="360" w:lineRule="auto"/>
              <w:ind w:left="-78" w:right="-73"/>
              <w:jc w:val="both"/>
              <w:rPr>
                <w:rFonts w:cs="Arial"/>
                <w:sz w:val="12"/>
                <w:szCs w:val="12"/>
              </w:rPr>
            </w:pPr>
          </w:p>
        </w:tc>
        <w:tc>
          <w:tcPr>
            <w:tcW w:w="736" w:type="dxa"/>
          </w:tcPr>
          <w:p w14:paraId="2B50AB39"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46" w:type="dxa"/>
          </w:tcPr>
          <w:p w14:paraId="50C580EC"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4" w:type="dxa"/>
          </w:tcPr>
          <w:p w14:paraId="43EFC80F"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p>
        </w:tc>
        <w:tc>
          <w:tcPr>
            <w:tcW w:w="894" w:type="dxa"/>
          </w:tcPr>
          <w:p w14:paraId="60DAB79F"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806" w:type="dxa"/>
          </w:tcPr>
          <w:p w14:paraId="41C3363D"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42" w:type="dxa"/>
          </w:tcPr>
          <w:p w14:paraId="79049614"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894" w:type="dxa"/>
            <w:shd w:val="clear" w:color="auto" w:fill="auto"/>
          </w:tcPr>
          <w:p w14:paraId="3FFE67E4"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909" w:type="dxa"/>
            <w:shd w:val="clear" w:color="auto" w:fill="auto"/>
          </w:tcPr>
          <w:p w14:paraId="1DE45B97"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666" w:type="dxa"/>
            <w:shd w:val="clear" w:color="auto" w:fill="auto"/>
          </w:tcPr>
          <w:p w14:paraId="5C9A6773"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687" w:type="dxa"/>
            <w:shd w:val="clear" w:color="auto" w:fill="auto"/>
          </w:tcPr>
          <w:p w14:paraId="2A7F9E71"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744" w:type="dxa"/>
            <w:shd w:val="clear" w:color="auto" w:fill="auto"/>
          </w:tcPr>
          <w:p w14:paraId="7CEE0B98"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76" w:type="dxa"/>
            <w:shd w:val="clear" w:color="auto" w:fill="auto"/>
          </w:tcPr>
          <w:p w14:paraId="533FCF69"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26" w:type="dxa"/>
            <w:shd w:val="clear" w:color="auto" w:fill="auto"/>
          </w:tcPr>
          <w:p w14:paraId="5204DF76"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c>
          <w:tcPr>
            <w:tcW w:w="786" w:type="dxa"/>
            <w:shd w:val="clear" w:color="auto" w:fill="auto"/>
          </w:tcPr>
          <w:p w14:paraId="1FFD966C"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E04BEF" w:rsidRPr="00961C80" w14:paraId="687BA17B" w14:textId="77777777" w:rsidTr="00AC32BF">
        <w:trPr>
          <w:trHeight w:val="60"/>
        </w:trPr>
        <w:tc>
          <w:tcPr>
            <w:tcW w:w="3300" w:type="dxa"/>
            <w:shd w:val="clear" w:color="auto" w:fill="auto"/>
          </w:tcPr>
          <w:p w14:paraId="05162B23" w14:textId="5A371E76" w:rsidR="00E04BEF" w:rsidRPr="00F94096" w:rsidRDefault="00E04BEF" w:rsidP="00641DA3">
            <w:pPr>
              <w:spacing w:line="360" w:lineRule="auto"/>
              <w:ind w:left="-78" w:right="-73"/>
              <w:jc w:val="thaiDistribute"/>
              <w:rPr>
                <w:rFonts w:cs="Arial"/>
                <w:spacing w:val="-2"/>
                <w:sz w:val="12"/>
                <w:szCs w:val="12"/>
              </w:rPr>
            </w:pPr>
            <w:r w:rsidRPr="00F94096">
              <w:rPr>
                <w:rFonts w:cs="Arial"/>
                <w:spacing w:val="-2"/>
                <w:sz w:val="12"/>
                <w:szCs w:val="12"/>
              </w:rPr>
              <w:t>Profit before interest, income tax,</w:t>
            </w:r>
            <w:r w:rsidR="00AC32BF" w:rsidRPr="00F94096">
              <w:rPr>
                <w:rFonts w:cstheme="minorBidi" w:hint="cs"/>
                <w:spacing w:val="-2"/>
                <w:sz w:val="12"/>
                <w:szCs w:val="12"/>
                <w:cs/>
              </w:rPr>
              <w:t xml:space="preserve"> </w:t>
            </w:r>
            <w:proofErr w:type="gramStart"/>
            <w:r w:rsidRPr="00F94096">
              <w:rPr>
                <w:rFonts w:cs="Arial"/>
                <w:spacing w:val="-2"/>
                <w:sz w:val="12"/>
                <w:szCs w:val="12"/>
              </w:rPr>
              <w:t>depreciation</w:t>
            </w:r>
            <w:proofErr w:type="gramEnd"/>
            <w:r w:rsidRPr="00F94096">
              <w:rPr>
                <w:rFonts w:cs="Arial"/>
                <w:spacing w:val="-2"/>
                <w:sz w:val="12"/>
                <w:szCs w:val="12"/>
              </w:rPr>
              <w:t xml:space="preserve"> and amortization</w:t>
            </w:r>
          </w:p>
        </w:tc>
        <w:tc>
          <w:tcPr>
            <w:tcW w:w="736" w:type="dxa"/>
          </w:tcPr>
          <w:p w14:paraId="08D4AE30" w14:textId="5B228122"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13.67</w:t>
            </w:r>
          </w:p>
        </w:tc>
        <w:tc>
          <w:tcPr>
            <w:tcW w:w="746" w:type="dxa"/>
            <w:vAlign w:val="bottom"/>
          </w:tcPr>
          <w:p w14:paraId="2DC23181" w14:textId="1A5CEFB1"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6.59</w:t>
            </w:r>
          </w:p>
        </w:tc>
        <w:tc>
          <w:tcPr>
            <w:tcW w:w="934" w:type="dxa"/>
          </w:tcPr>
          <w:p w14:paraId="15FEC953" w14:textId="48BF6AE8"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42.</w:t>
            </w:r>
            <w:r w:rsidR="00F65B10" w:rsidRPr="00F94096">
              <w:rPr>
                <w:rFonts w:cs="Arial"/>
                <w:sz w:val="12"/>
                <w:szCs w:val="12"/>
              </w:rPr>
              <w:t>39</w:t>
            </w:r>
          </w:p>
        </w:tc>
        <w:tc>
          <w:tcPr>
            <w:tcW w:w="894" w:type="dxa"/>
            <w:vAlign w:val="bottom"/>
          </w:tcPr>
          <w:p w14:paraId="08BACE31" w14:textId="7A642041"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17.53</w:t>
            </w:r>
          </w:p>
        </w:tc>
        <w:tc>
          <w:tcPr>
            <w:tcW w:w="806" w:type="dxa"/>
          </w:tcPr>
          <w:p w14:paraId="646F53AF" w14:textId="2DA2947D"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5.54</w:t>
            </w:r>
          </w:p>
        </w:tc>
        <w:tc>
          <w:tcPr>
            <w:tcW w:w="842" w:type="dxa"/>
            <w:vAlign w:val="bottom"/>
          </w:tcPr>
          <w:p w14:paraId="403CB5B6" w14:textId="6E365E5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8.27</w:t>
            </w:r>
          </w:p>
        </w:tc>
        <w:tc>
          <w:tcPr>
            <w:tcW w:w="894" w:type="dxa"/>
            <w:shd w:val="clear" w:color="auto" w:fill="auto"/>
          </w:tcPr>
          <w:p w14:paraId="373A24BE" w14:textId="68A6F6D3"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18.78</w:t>
            </w:r>
          </w:p>
        </w:tc>
        <w:tc>
          <w:tcPr>
            <w:tcW w:w="909" w:type="dxa"/>
            <w:shd w:val="clear" w:color="auto" w:fill="auto"/>
            <w:vAlign w:val="bottom"/>
          </w:tcPr>
          <w:p w14:paraId="3C91EC42" w14:textId="36CE0BD8"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5.83</w:t>
            </w:r>
          </w:p>
        </w:tc>
        <w:tc>
          <w:tcPr>
            <w:tcW w:w="666" w:type="dxa"/>
            <w:shd w:val="clear" w:color="auto" w:fill="auto"/>
          </w:tcPr>
          <w:p w14:paraId="2D1ABD54" w14:textId="0E4220A3"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1.13</w:t>
            </w:r>
          </w:p>
        </w:tc>
        <w:tc>
          <w:tcPr>
            <w:tcW w:w="687" w:type="dxa"/>
            <w:shd w:val="clear" w:color="auto" w:fill="auto"/>
            <w:vAlign w:val="bottom"/>
          </w:tcPr>
          <w:p w14:paraId="6199EB18" w14:textId="4E12BE74"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1.82</w:t>
            </w:r>
          </w:p>
        </w:tc>
        <w:tc>
          <w:tcPr>
            <w:tcW w:w="744" w:type="dxa"/>
            <w:shd w:val="clear" w:color="auto" w:fill="auto"/>
          </w:tcPr>
          <w:p w14:paraId="7E6AFE0F" w14:textId="5E11966B"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0.19</w:t>
            </w:r>
          </w:p>
        </w:tc>
        <w:tc>
          <w:tcPr>
            <w:tcW w:w="776" w:type="dxa"/>
            <w:shd w:val="clear" w:color="auto" w:fill="auto"/>
            <w:vAlign w:val="bottom"/>
          </w:tcPr>
          <w:p w14:paraId="7662D476" w14:textId="19A9280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0.11</w:t>
            </w:r>
          </w:p>
        </w:tc>
        <w:tc>
          <w:tcPr>
            <w:tcW w:w="826" w:type="dxa"/>
            <w:shd w:val="clear" w:color="auto" w:fill="auto"/>
          </w:tcPr>
          <w:p w14:paraId="17F57A9A" w14:textId="2F00FCB0"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81.</w:t>
            </w:r>
            <w:r w:rsidR="00625073" w:rsidRPr="00F94096">
              <w:rPr>
                <w:rFonts w:cs="Arial"/>
                <w:sz w:val="12"/>
                <w:szCs w:val="12"/>
              </w:rPr>
              <w:t>70</w:t>
            </w:r>
          </w:p>
        </w:tc>
        <w:tc>
          <w:tcPr>
            <w:tcW w:w="786" w:type="dxa"/>
            <w:shd w:val="clear" w:color="auto" w:fill="auto"/>
            <w:vAlign w:val="bottom"/>
          </w:tcPr>
          <w:p w14:paraId="5BE482D2" w14:textId="09713DC2"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40.15</w:t>
            </w:r>
          </w:p>
        </w:tc>
      </w:tr>
      <w:tr w:rsidR="00E04BEF" w:rsidRPr="00961C80" w14:paraId="26C58178" w14:textId="77777777" w:rsidTr="00AC32BF">
        <w:trPr>
          <w:trHeight w:val="80"/>
        </w:trPr>
        <w:tc>
          <w:tcPr>
            <w:tcW w:w="3300" w:type="dxa"/>
            <w:shd w:val="clear" w:color="auto" w:fill="auto"/>
          </w:tcPr>
          <w:p w14:paraId="69EEDACD" w14:textId="77777777" w:rsidR="00E04BEF" w:rsidRPr="00F94096" w:rsidRDefault="00E04BEF" w:rsidP="00641DA3">
            <w:pPr>
              <w:spacing w:line="360" w:lineRule="auto"/>
              <w:ind w:left="-78" w:right="-73"/>
              <w:jc w:val="both"/>
              <w:rPr>
                <w:rFonts w:cs="Arial"/>
                <w:sz w:val="12"/>
                <w:szCs w:val="12"/>
              </w:rPr>
            </w:pPr>
          </w:p>
        </w:tc>
        <w:tc>
          <w:tcPr>
            <w:tcW w:w="736" w:type="dxa"/>
          </w:tcPr>
          <w:p w14:paraId="0B4CD2A0"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746" w:type="dxa"/>
          </w:tcPr>
          <w:p w14:paraId="1D390A09"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p>
        </w:tc>
        <w:tc>
          <w:tcPr>
            <w:tcW w:w="934" w:type="dxa"/>
          </w:tcPr>
          <w:p w14:paraId="3042C0CE"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p>
        </w:tc>
        <w:tc>
          <w:tcPr>
            <w:tcW w:w="894" w:type="dxa"/>
          </w:tcPr>
          <w:p w14:paraId="0BEB67E5"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806" w:type="dxa"/>
          </w:tcPr>
          <w:p w14:paraId="60FD737D"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42" w:type="dxa"/>
          </w:tcPr>
          <w:p w14:paraId="76445E32"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894" w:type="dxa"/>
            <w:shd w:val="clear" w:color="auto" w:fill="auto"/>
          </w:tcPr>
          <w:p w14:paraId="37DE918F"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p>
        </w:tc>
        <w:tc>
          <w:tcPr>
            <w:tcW w:w="909" w:type="dxa"/>
            <w:shd w:val="clear" w:color="auto" w:fill="auto"/>
          </w:tcPr>
          <w:p w14:paraId="7082FC47"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p>
        </w:tc>
        <w:tc>
          <w:tcPr>
            <w:tcW w:w="666" w:type="dxa"/>
            <w:shd w:val="clear" w:color="auto" w:fill="auto"/>
          </w:tcPr>
          <w:p w14:paraId="6C152E1F"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687" w:type="dxa"/>
            <w:shd w:val="clear" w:color="auto" w:fill="auto"/>
          </w:tcPr>
          <w:p w14:paraId="03973EB2"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p>
        </w:tc>
        <w:tc>
          <w:tcPr>
            <w:tcW w:w="744" w:type="dxa"/>
            <w:shd w:val="clear" w:color="auto" w:fill="auto"/>
          </w:tcPr>
          <w:p w14:paraId="5C4CE7A3"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776" w:type="dxa"/>
            <w:shd w:val="clear" w:color="auto" w:fill="auto"/>
          </w:tcPr>
          <w:p w14:paraId="0D5F422B"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p>
        </w:tc>
        <w:tc>
          <w:tcPr>
            <w:tcW w:w="826" w:type="dxa"/>
            <w:shd w:val="clear" w:color="auto" w:fill="auto"/>
          </w:tcPr>
          <w:p w14:paraId="1A7A18F5"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c>
          <w:tcPr>
            <w:tcW w:w="786" w:type="dxa"/>
            <w:shd w:val="clear" w:color="auto" w:fill="auto"/>
          </w:tcPr>
          <w:p w14:paraId="591C1E5B"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p>
        </w:tc>
      </w:tr>
      <w:tr w:rsidR="00E04BEF" w:rsidRPr="00961C80" w14:paraId="6CDA6E63" w14:textId="77777777" w:rsidTr="00AC32BF">
        <w:tc>
          <w:tcPr>
            <w:tcW w:w="3300" w:type="dxa"/>
            <w:shd w:val="clear" w:color="auto" w:fill="auto"/>
          </w:tcPr>
          <w:p w14:paraId="0204AE77" w14:textId="77777777" w:rsidR="00E04BEF" w:rsidRPr="00F94096" w:rsidRDefault="00E04BEF" w:rsidP="00641DA3">
            <w:pPr>
              <w:spacing w:line="360" w:lineRule="auto"/>
              <w:ind w:left="-78" w:right="-73"/>
              <w:jc w:val="both"/>
              <w:rPr>
                <w:rFonts w:cs="Arial"/>
                <w:sz w:val="12"/>
                <w:szCs w:val="12"/>
              </w:rPr>
            </w:pPr>
            <w:r w:rsidRPr="00F94096">
              <w:rPr>
                <w:rFonts w:cs="Arial"/>
                <w:sz w:val="12"/>
                <w:szCs w:val="12"/>
              </w:rPr>
              <w:t>Finance income</w:t>
            </w:r>
          </w:p>
        </w:tc>
        <w:tc>
          <w:tcPr>
            <w:tcW w:w="736" w:type="dxa"/>
          </w:tcPr>
          <w:p w14:paraId="08A5C4DB" w14:textId="6D0288B4"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0.13</w:t>
            </w:r>
          </w:p>
        </w:tc>
        <w:tc>
          <w:tcPr>
            <w:tcW w:w="746" w:type="dxa"/>
          </w:tcPr>
          <w:p w14:paraId="5A7DACD2" w14:textId="6037CE99"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 xml:space="preserve">  0.07</w:t>
            </w:r>
          </w:p>
        </w:tc>
        <w:tc>
          <w:tcPr>
            <w:tcW w:w="934" w:type="dxa"/>
          </w:tcPr>
          <w:p w14:paraId="225BEC04" w14:textId="2CC554E2"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0.24</w:t>
            </w:r>
          </w:p>
        </w:tc>
        <w:tc>
          <w:tcPr>
            <w:tcW w:w="894" w:type="dxa"/>
          </w:tcPr>
          <w:p w14:paraId="3B7A2A0C" w14:textId="48FCF406"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 xml:space="preserve">    0.21</w:t>
            </w:r>
          </w:p>
        </w:tc>
        <w:tc>
          <w:tcPr>
            <w:tcW w:w="806" w:type="dxa"/>
          </w:tcPr>
          <w:p w14:paraId="58ABEAF8" w14:textId="03F640C6"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0.01</w:t>
            </w:r>
          </w:p>
        </w:tc>
        <w:tc>
          <w:tcPr>
            <w:tcW w:w="842" w:type="dxa"/>
          </w:tcPr>
          <w:p w14:paraId="5662196A" w14:textId="42E12C05"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0.06</w:t>
            </w:r>
          </w:p>
        </w:tc>
        <w:tc>
          <w:tcPr>
            <w:tcW w:w="894" w:type="dxa"/>
            <w:shd w:val="clear" w:color="auto" w:fill="auto"/>
          </w:tcPr>
          <w:p w14:paraId="0C75D1E0" w14:textId="44A5CE42"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0.20</w:t>
            </w:r>
          </w:p>
        </w:tc>
        <w:tc>
          <w:tcPr>
            <w:tcW w:w="909" w:type="dxa"/>
            <w:shd w:val="clear" w:color="auto" w:fill="auto"/>
          </w:tcPr>
          <w:p w14:paraId="1F01341A" w14:textId="38EE8703"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0.07</w:t>
            </w:r>
          </w:p>
        </w:tc>
        <w:tc>
          <w:tcPr>
            <w:tcW w:w="666" w:type="dxa"/>
            <w:shd w:val="clear" w:color="auto" w:fill="auto"/>
          </w:tcPr>
          <w:p w14:paraId="0C3885FE" w14:textId="1BA6444D"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6F790BC1" w14:textId="555D7DD5"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744" w:type="dxa"/>
            <w:shd w:val="clear" w:color="auto" w:fill="auto"/>
          </w:tcPr>
          <w:p w14:paraId="11C4EAF2" w14:textId="38386D22"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(0.13)</w:t>
            </w:r>
          </w:p>
        </w:tc>
        <w:tc>
          <w:tcPr>
            <w:tcW w:w="776" w:type="dxa"/>
            <w:shd w:val="clear" w:color="auto" w:fill="auto"/>
          </w:tcPr>
          <w:p w14:paraId="4A75F4E5" w14:textId="78180BA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26" w:type="dxa"/>
            <w:shd w:val="clear" w:color="auto" w:fill="auto"/>
          </w:tcPr>
          <w:p w14:paraId="2A40CAC3" w14:textId="5E1E08D6"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0.45</w:t>
            </w:r>
          </w:p>
        </w:tc>
        <w:tc>
          <w:tcPr>
            <w:tcW w:w="786" w:type="dxa"/>
            <w:shd w:val="clear" w:color="auto" w:fill="auto"/>
          </w:tcPr>
          <w:p w14:paraId="12AF5EF4" w14:textId="6F43302E"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 xml:space="preserve">    0.41</w:t>
            </w:r>
          </w:p>
        </w:tc>
      </w:tr>
      <w:tr w:rsidR="00E04BEF" w:rsidRPr="00961C80" w14:paraId="0571927E" w14:textId="77777777" w:rsidTr="00AC32BF">
        <w:tc>
          <w:tcPr>
            <w:tcW w:w="3300" w:type="dxa"/>
            <w:shd w:val="clear" w:color="auto" w:fill="auto"/>
          </w:tcPr>
          <w:p w14:paraId="12C9AB34" w14:textId="77777777" w:rsidR="00E04BEF" w:rsidRPr="00F94096" w:rsidRDefault="00E04BEF" w:rsidP="00641DA3">
            <w:pPr>
              <w:spacing w:line="360" w:lineRule="auto"/>
              <w:ind w:left="-78" w:right="-73"/>
              <w:jc w:val="both"/>
              <w:rPr>
                <w:rFonts w:cs="Arial"/>
                <w:sz w:val="12"/>
                <w:szCs w:val="12"/>
              </w:rPr>
            </w:pPr>
            <w:r w:rsidRPr="00F94096">
              <w:rPr>
                <w:rFonts w:cs="Arial"/>
                <w:sz w:val="12"/>
                <w:szCs w:val="12"/>
              </w:rPr>
              <w:t>Finance cost</w:t>
            </w:r>
          </w:p>
        </w:tc>
        <w:tc>
          <w:tcPr>
            <w:tcW w:w="736" w:type="dxa"/>
          </w:tcPr>
          <w:p w14:paraId="5DB99845" w14:textId="15435741"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(0.21)</w:t>
            </w:r>
          </w:p>
        </w:tc>
        <w:tc>
          <w:tcPr>
            <w:tcW w:w="746" w:type="dxa"/>
          </w:tcPr>
          <w:p w14:paraId="3413799E" w14:textId="3B66FD8C"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 xml:space="preserve">  (0.03)</w:t>
            </w:r>
          </w:p>
        </w:tc>
        <w:tc>
          <w:tcPr>
            <w:tcW w:w="934" w:type="dxa"/>
          </w:tcPr>
          <w:p w14:paraId="6A2D611C" w14:textId="29561D39"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(1.04)</w:t>
            </w:r>
          </w:p>
        </w:tc>
        <w:tc>
          <w:tcPr>
            <w:tcW w:w="894" w:type="dxa"/>
          </w:tcPr>
          <w:p w14:paraId="69F370A5" w14:textId="1393EDC5"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 xml:space="preserve">    (0.10)</w:t>
            </w:r>
          </w:p>
        </w:tc>
        <w:tc>
          <w:tcPr>
            <w:tcW w:w="806" w:type="dxa"/>
          </w:tcPr>
          <w:p w14:paraId="3B356559" w14:textId="191FA7E0"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(0.05)</w:t>
            </w:r>
          </w:p>
        </w:tc>
        <w:tc>
          <w:tcPr>
            <w:tcW w:w="842" w:type="dxa"/>
          </w:tcPr>
          <w:p w14:paraId="0A7DE765" w14:textId="06A15064"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(0.03)</w:t>
            </w:r>
          </w:p>
        </w:tc>
        <w:tc>
          <w:tcPr>
            <w:tcW w:w="894" w:type="dxa"/>
            <w:shd w:val="clear" w:color="auto" w:fill="auto"/>
          </w:tcPr>
          <w:p w14:paraId="1B22BBED" w14:textId="27E686A1"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(0.29)</w:t>
            </w:r>
          </w:p>
        </w:tc>
        <w:tc>
          <w:tcPr>
            <w:tcW w:w="909" w:type="dxa"/>
            <w:shd w:val="clear" w:color="auto" w:fill="auto"/>
          </w:tcPr>
          <w:p w14:paraId="1E902959" w14:textId="6D5461BC"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(0.02)</w:t>
            </w:r>
          </w:p>
        </w:tc>
        <w:tc>
          <w:tcPr>
            <w:tcW w:w="666" w:type="dxa"/>
            <w:shd w:val="clear" w:color="auto" w:fill="auto"/>
          </w:tcPr>
          <w:p w14:paraId="1B8F024B" w14:textId="5496F485"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5857AB3F" w14:textId="6DD11151"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744" w:type="dxa"/>
            <w:shd w:val="clear" w:color="auto" w:fill="auto"/>
          </w:tcPr>
          <w:p w14:paraId="36516BF9" w14:textId="67BF8558"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0.13</w:t>
            </w:r>
          </w:p>
        </w:tc>
        <w:tc>
          <w:tcPr>
            <w:tcW w:w="776" w:type="dxa"/>
            <w:shd w:val="clear" w:color="auto" w:fill="auto"/>
          </w:tcPr>
          <w:p w14:paraId="6CA8125C" w14:textId="06E949C5"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 xml:space="preserve">  (0.02)</w:t>
            </w:r>
          </w:p>
        </w:tc>
        <w:tc>
          <w:tcPr>
            <w:tcW w:w="826" w:type="dxa"/>
            <w:shd w:val="clear" w:color="auto" w:fill="auto"/>
          </w:tcPr>
          <w:p w14:paraId="06D54AA3" w14:textId="4145DE72"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(1.46)</w:t>
            </w:r>
          </w:p>
        </w:tc>
        <w:tc>
          <w:tcPr>
            <w:tcW w:w="786" w:type="dxa"/>
            <w:shd w:val="clear" w:color="auto" w:fill="auto"/>
          </w:tcPr>
          <w:p w14:paraId="3F9D0264" w14:textId="2BAEC3F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 xml:space="preserve">    (0.20)</w:t>
            </w:r>
          </w:p>
        </w:tc>
      </w:tr>
      <w:tr w:rsidR="00E04BEF" w:rsidRPr="00961C80" w14:paraId="6E41C5DE" w14:textId="77777777" w:rsidTr="00AC32BF">
        <w:tc>
          <w:tcPr>
            <w:tcW w:w="3300" w:type="dxa"/>
            <w:shd w:val="clear" w:color="auto" w:fill="auto"/>
            <w:vAlign w:val="bottom"/>
          </w:tcPr>
          <w:p w14:paraId="710DAF48" w14:textId="77777777" w:rsidR="00E04BEF" w:rsidRPr="00F94096" w:rsidRDefault="00E04BEF" w:rsidP="00641DA3">
            <w:pPr>
              <w:spacing w:line="360" w:lineRule="auto"/>
              <w:ind w:left="-78" w:right="-73"/>
              <w:jc w:val="both"/>
              <w:rPr>
                <w:rFonts w:cs="Arial"/>
                <w:sz w:val="12"/>
                <w:szCs w:val="12"/>
              </w:rPr>
            </w:pPr>
            <w:r w:rsidRPr="00F94096">
              <w:rPr>
                <w:rFonts w:cs="Arial"/>
                <w:sz w:val="12"/>
                <w:szCs w:val="12"/>
              </w:rPr>
              <w:t>Depreciation and amortization</w:t>
            </w:r>
          </w:p>
        </w:tc>
        <w:tc>
          <w:tcPr>
            <w:tcW w:w="736" w:type="dxa"/>
          </w:tcPr>
          <w:p w14:paraId="350A503F" w14:textId="537727D0"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(0.79)</w:t>
            </w:r>
          </w:p>
        </w:tc>
        <w:tc>
          <w:tcPr>
            <w:tcW w:w="746" w:type="dxa"/>
          </w:tcPr>
          <w:p w14:paraId="67B55AB9" w14:textId="6C612442"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 xml:space="preserve">  (0.25)</w:t>
            </w:r>
          </w:p>
        </w:tc>
        <w:tc>
          <w:tcPr>
            <w:tcW w:w="934" w:type="dxa"/>
          </w:tcPr>
          <w:p w14:paraId="3366633E" w14:textId="2DDCCE91"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(2.</w:t>
            </w:r>
            <w:r w:rsidR="00F65B10" w:rsidRPr="00F94096">
              <w:rPr>
                <w:rFonts w:cs="Arial"/>
                <w:sz w:val="12"/>
                <w:szCs w:val="12"/>
              </w:rPr>
              <w:t>38</w:t>
            </w:r>
            <w:r w:rsidRPr="00F94096">
              <w:rPr>
                <w:rFonts w:cs="Arial"/>
                <w:sz w:val="12"/>
                <w:szCs w:val="12"/>
              </w:rPr>
              <w:t>)</w:t>
            </w:r>
          </w:p>
        </w:tc>
        <w:tc>
          <w:tcPr>
            <w:tcW w:w="894" w:type="dxa"/>
          </w:tcPr>
          <w:p w14:paraId="79FA1AE9" w14:textId="25300AB9"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 xml:space="preserve">    (0.76)</w:t>
            </w:r>
          </w:p>
        </w:tc>
        <w:tc>
          <w:tcPr>
            <w:tcW w:w="806" w:type="dxa"/>
          </w:tcPr>
          <w:p w14:paraId="0AE7513D" w14:textId="6E77FBD6"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(0.24)</w:t>
            </w:r>
          </w:p>
        </w:tc>
        <w:tc>
          <w:tcPr>
            <w:tcW w:w="842" w:type="dxa"/>
          </w:tcPr>
          <w:p w14:paraId="6724368C" w14:textId="0C08FDBA"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(0.23)</w:t>
            </w:r>
          </w:p>
        </w:tc>
        <w:tc>
          <w:tcPr>
            <w:tcW w:w="894" w:type="dxa"/>
            <w:shd w:val="clear" w:color="auto" w:fill="auto"/>
          </w:tcPr>
          <w:p w14:paraId="734D8B32" w14:textId="51C7A15C"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(1.16)</w:t>
            </w:r>
          </w:p>
        </w:tc>
        <w:tc>
          <w:tcPr>
            <w:tcW w:w="909" w:type="dxa"/>
            <w:shd w:val="clear" w:color="auto" w:fill="auto"/>
            <w:vAlign w:val="bottom"/>
          </w:tcPr>
          <w:p w14:paraId="00E2046A" w14:textId="164F32B3"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(0.31)</w:t>
            </w:r>
          </w:p>
        </w:tc>
        <w:tc>
          <w:tcPr>
            <w:tcW w:w="666" w:type="dxa"/>
            <w:shd w:val="clear" w:color="auto" w:fill="auto"/>
          </w:tcPr>
          <w:p w14:paraId="79D004BC" w14:textId="3E2F7526"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3C52A346" w14:textId="6CB0EA53"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744" w:type="dxa"/>
            <w:shd w:val="clear" w:color="auto" w:fill="auto"/>
          </w:tcPr>
          <w:p w14:paraId="494E86ED" w14:textId="396B7290"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776" w:type="dxa"/>
            <w:shd w:val="clear" w:color="auto" w:fill="auto"/>
          </w:tcPr>
          <w:p w14:paraId="649B0B69" w14:textId="5E7A0BB1"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26" w:type="dxa"/>
            <w:shd w:val="clear" w:color="auto" w:fill="auto"/>
          </w:tcPr>
          <w:p w14:paraId="2B11A8C4" w14:textId="1D27BF7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(4.</w:t>
            </w:r>
            <w:r w:rsidR="00625073" w:rsidRPr="00F94096">
              <w:rPr>
                <w:rFonts w:cs="Arial"/>
                <w:sz w:val="12"/>
                <w:szCs w:val="12"/>
              </w:rPr>
              <w:t>57</w:t>
            </w:r>
            <w:r w:rsidRPr="00F94096">
              <w:rPr>
                <w:rFonts w:cs="Arial"/>
                <w:sz w:val="12"/>
                <w:szCs w:val="12"/>
              </w:rPr>
              <w:t>)</w:t>
            </w:r>
          </w:p>
        </w:tc>
        <w:tc>
          <w:tcPr>
            <w:tcW w:w="786" w:type="dxa"/>
            <w:shd w:val="clear" w:color="auto" w:fill="auto"/>
          </w:tcPr>
          <w:p w14:paraId="5F843713" w14:textId="30B5284D"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 xml:space="preserve">    (1.55)</w:t>
            </w:r>
          </w:p>
        </w:tc>
      </w:tr>
      <w:tr w:rsidR="00E04BEF" w:rsidRPr="00961C80" w14:paraId="316C5452" w14:textId="77777777" w:rsidTr="00AC32BF">
        <w:tc>
          <w:tcPr>
            <w:tcW w:w="3300" w:type="dxa"/>
            <w:shd w:val="clear" w:color="auto" w:fill="auto"/>
          </w:tcPr>
          <w:p w14:paraId="4DAE8A7F" w14:textId="500DED3C" w:rsidR="00E04BEF" w:rsidRPr="00F94096" w:rsidRDefault="00F65B10" w:rsidP="00641DA3">
            <w:pPr>
              <w:spacing w:line="360" w:lineRule="auto"/>
              <w:ind w:left="-78" w:right="-73"/>
              <w:jc w:val="thaiDistribute"/>
              <w:rPr>
                <w:rFonts w:cs="Arial"/>
                <w:spacing w:val="-2"/>
                <w:sz w:val="12"/>
                <w:szCs w:val="12"/>
              </w:rPr>
            </w:pPr>
            <w:r w:rsidRPr="00F94096">
              <w:rPr>
                <w:rFonts w:cs="Arial"/>
                <w:sz w:val="12"/>
                <w:szCs w:val="12"/>
              </w:rPr>
              <w:t xml:space="preserve">Reversal </w:t>
            </w:r>
            <w:r w:rsidR="00673527" w:rsidRPr="00F94096">
              <w:rPr>
                <w:rFonts w:cs="Arial"/>
                <w:sz w:val="12"/>
                <w:szCs w:val="12"/>
              </w:rPr>
              <w:t>allowance for devaluation on work in progress</w:t>
            </w:r>
          </w:p>
        </w:tc>
        <w:tc>
          <w:tcPr>
            <w:tcW w:w="736" w:type="dxa"/>
          </w:tcPr>
          <w:p w14:paraId="3C0404BA" w14:textId="1D3F302E"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w:t>
            </w:r>
          </w:p>
        </w:tc>
        <w:tc>
          <w:tcPr>
            <w:tcW w:w="746" w:type="dxa"/>
          </w:tcPr>
          <w:p w14:paraId="01361E34"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w:t>
            </w:r>
          </w:p>
        </w:tc>
        <w:tc>
          <w:tcPr>
            <w:tcW w:w="934" w:type="dxa"/>
          </w:tcPr>
          <w:p w14:paraId="14316113" w14:textId="06EB30F5"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0.</w:t>
            </w:r>
            <w:r w:rsidR="00F65B10" w:rsidRPr="00F94096">
              <w:rPr>
                <w:rFonts w:cs="Arial"/>
                <w:sz w:val="12"/>
                <w:szCs w:val="12"/>
              </w:rPr>
              <w:t>57</w:t>
            </w:r>
          </w:p>
        </w:tc>
        <w:tc>
          <w:tcPr>
            <w:tcW w:w="894" w:type="dxa"/>
          </w:tcPr>
          <w:p w14:paraId="4565C183"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w:t>
            </w:r>
          </w:p>
        </w:tc>
        <w:tc>
          <w:tcPr>
            <w:tcW w:w="806" w:type="dxa"/>
          </w:tcPr>
          <w:p w14:paraId="6BBD98FD" w14:textId="0C053B2E"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42" w:type="dxa"/>
          </w:tcPr>
          <w:p w14:paraId="63A314B3"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894" w:type="dxa"/>
            <w:shd w:val="clear" w:color="auto" w:fill="auto"/>
          </w:tcPr>
          <w:p w14:paraId="025DFB5C" w14:textId="72861C36"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w:t>
            </w:r>
          </w:p>
        </w:tc>
        <w:tc>
          <w:tcPr>
            <w:tcW w:w="909" w:type="dxa"/>
            <w:shd w:val="clear" w:color="auto" w:fill="auto"/>
            <w:vAlign w:val="bottom"/>
          </w:tcPr>
          <w:p w14:paraId="6A80B436"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666" w:type="dxa"/>
            <w:shd w:val="clear" w:color="auto" w:fill="auto"/>
          </w:tcPr>
          <w:p w14:paraId="668E79DF" w14:textId="3DADFCA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02E65355"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744" w:type="dxa"/>
            <w:shd w:val="clear" w:color="auto" w:fill="auto"/>
          </w:tcPr>
          <w:p w14:paraId="591785E5" w14:textId="6A16BFD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776" w:type="dxa"/>
            <w:shd w:val="clear" w:color="auto" w:fill="auto"/>
          </w:tcPr>
          <w:p w14:paraId="76788DDD"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26" w:type="dxa"/>
            <w:shd w:val="clear" w:color="auto" w:fill="auto"/>
          </w:tcPr>
          <w:p w14:paraId="09E748CE" w14:textId="038A2FB6"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0.</w:t>
            </w:r>
            <w:r w:rsidR="00625073" w:rsidRPr="00F94096">
              <w:rPr>
                <w:rFonts w:cs="Arial"/>
                <w:sz w:val="12"/>
                <w:szCs w:val="12"/>
              </w:rPr>
              <w:t>57</w:t>
            </w:r>
          </w:p>
        </w:tc>
        <w:tc>
          <w:tcPr>
            <w:tcW w:w="786" w:type="dxa"/>
            <w:shd w:val="clear" w:color="auto" w:fill="auto"/>
          </w:tcPr>
          <w:p w14:paraId="08E0C182" w14:textId="7777777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w:t>
            </w:r>
          </w:p>
        </w:tc>
      </w:tr>
      <w:tr w:rsidR="00E04BEF" w:rsidRPr="00961C80" w14:paraId="6AF50EC5" w14:textId="77777777" w:rsidTr="00AC32BF">
        <w:tc>
          <w:tcPr>
            <w:tcW w:w="3300" w:type="dxa"/>
            <w:shd w:val="clear" w:color="auto" w:fill="auto"/>
          </w:tcPr>
          <w:p w14:paraId="6C50BA0D" w14:textId="3F331235" w:rsidR="00E04BEF" w:rsidRPr="00F94096" w:rsidRDefault="00F65B10" w:rsidP="00641DA3">
            <w:pPr>
              <w:spacing w:line="360" w:lineRule="auto"/>
              <w:ind w:left="-78" w:right="-73"/>
              <w:jc w:val="thaiDistribute"/>
              <w:rPr>
                <w:rFonts w:cs="Arial"/>
                <w:spacing w:val="-2"/>
                <w:sz w:val="12"/>
                <w:szCs w:val="12"/>
              </w:rPr>
            </w:pPr>
            <w:r w:rsidRPr="00F94096">
              <w:rPr>
                <w:rFonts w:cs="Arial"/>
                <w:spacing w:val="-2"/>
                <w:sz w:val="12"/>
                <w:szCs w:val="12"/>
              </w:rPr>
              <w:t>Estimated project loss</w:t>
            </w:r>
          </w:p>
        </w:tc>
        <w:tc>
          <w:tcPr>
            <w:tcW w:w="736" w:type="dxa"/>
          </w:tcPr>
          <w:p w14:paraId="6FFE6DD8" w14:textId="1C28117B"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w:t>
            </w:r>
          </w:p>
        </w:tc>
        <w:tc>
          <w:tcPr>
            <w:tcW w:w="746" w:type="dxa"/>
          </w:tcPr>
          <w:p w14:paraId="0EC8F1AE" w14:textId="7F3086D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w:t>
            </w:r>
          </w:p>
        </w:tc>
        <w:tc>
          <w:tcPr>
            <w:tcW w:w="934" w:type="dxa"/>
          </w:tcPr>
          <w:p w14:paraId="4DEC5D94" w14:textId="43BCB5EA" w:rsidR="00E04BEF" w:rsidRPr="00F94096" w:rsidRDefault="00F65B10"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w:t>
            </w:r>
            <w:r w:rsidR="00E04BEF" w:rsidRPr="00F94096">
              <w:rPr>
                <w:rFonts w:cs="Arial"/>
                <w:sz w:val="12"/>
                <w:szCs w:val="12"/>
              </w:rPr>
              <w:t>0.</w:t>
            </w:r>
            <w:r w:rsidRPr="00F94096">
              <w:rPr>
                <w:rFonts w:cs="Arial"/>
                <w:sz w:val="12"/>
                <w:szCs w:val="12"/>
              </w:rPr>
              <w:t>41)</w:t>
            </w:r>
          </w:p>
        </w:tc>
        <w:tc>
          <w:tcPr>
            <w:tcW w:w="894" w:type="dxa"/>
          </w:tcPr>
          <w:p w14:paraId="7FCEC789" w14:textId="1BE37FA0"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w:t>
            </w:r>
          </w:p>
        </w:tc>
        <w:tc>
          <w:tcPr>
            <w:tcW w:w="806" w:type="dxa"/>
          </w:tcPr>
          <w:p w14:paraId="3AC9CBA1" w14:textId="3FBBFFB2"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42" w:type="dxa"/>
          </w:tcPr>
          <w:p w14:paraId="6A95B8E0" w14:textId="5A330A79"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894" w:type="dxa"/>
            <w:shd w:val="clear" w:color="auto" w:fill="auto"/>
          </w:tcPr>
          <w:p w14:paraId="0CE25DF8" w14:textId="1DF542F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w:t>
            </w:r>
          </w:p>
        </w:tc>
        <w:tc>
          <w:tcPr>
            <w:tcW w:w="909" w:type="dxa"/>
            <w:shd w:val="clear" w:color="auto" w:fill="auto"/>
            <w:vAlign w:val="bottom"/>
          </w:tcPr>
          <w:p w14:paraId="633B987B" w14:textId="226F1FE8"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666" w:type="dxa"/>
            <w:shd w:val="clear" w:color="auto" w:fill="auto"/>
          </w:tcPr>
          <w:p w14:paraId="00559907" w14:textId="56C3A329"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6EDC5C0F" w14:textId="4096E1C7"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744" w:type="dxa"/>
            <w:shd w:val="clear" w:color="auto" w:fill="auto"/>
          </w:tcPr>
          <w:p w14:paraId="16C4A656" w14:textId="05CBCBB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776" w:type="dxa"/>
            <w:shd w:val="clear" w:color="auto" w:fill="auto"/>
          </w:tcPr>
          <w:p w14:paraId="112DEEE9" w14:textId="4DE51600"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26" w:type="dxa"/>
            <w:shd w:val="clear" w:color="auto" w:fill="auto"/>
          </w:tcPr>
          <w:p w14:paraId="2A3326EE" w14:textId="6964D9D9" w:rsidR="00E04BEF" w:rsidRPr="00F94096" w:rsidRDefault="009B39E1"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w:t>
            </w:r>
            <w:r w:rsidR="00E04BEF" w:rsidRPr="00F94096">
              <w:rPr>
                <w:rFonts w:cs="Arial"/>
                <w:sz w:val="12"/>
                <w:szCs w:val="12"/>
              </w:rPr>
              <w:t>0.</w:t>
            </w:r>
            <w:r w:rsidR="00625073" w:rsidRPr="00F94096">
              <w:rPr>
                <w:rFonts w:cs="Arial"/>
                <w:sz w:val="12"/>
                <w:szCs w:val="12"/>
              </w:rPr>
              <w:t>41</w:t>
            </w:r>
            <w:r w:rsidRPr="00F94096">
              <w:rPr>
                <w:rFonts w:cs="Arial"/>
                <w:sz w:val="12"/>
                <w:szCs w:val="12"/>
              </w:rPr>
              <w:t>)</w:t>
            </w:r>
          </w:p>
        </w:tc>
        <w:tc>
          <w:tcPr>
            <w:tcW w:w="786" w:type="dxa"/>
            <w:shd w:val="clear" w:color="auto" w:fill="auto"/>
          </w:tcPr>
          <w:p w14:paraId="07693A7A" w14:textId="642E36E0"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w:t>
            </w:r>
          </w:p>
        </w:tc>
      </w:tr>
      <w:tr w:rsidR="00673527" w:rsidRPr="00961C80" w14:paraId="10B6BF44" w14:textId="77777777" w:rsidTr="00AC32BF">
        <w:tc>
          <w:tcPr>
            <w:tcW w:w="3300" w:type="dxa"/>
            <w:shd w:val="clear" w:color="auto" w:fill="auto"/>
          </w:tcPr>
          <w:p w14:paraId="54735C05" w14:textId="5FF1DDE4" w:rsidR="00673527" w:rsidRPr="00F94096" w:rsidRDefault="00673527" w:rsidP="00641DA3">
            <w:pPr>
              <w:spacing w:line="360" w:lineRule="auto"/>
              <w:ind w:left="-78" w:right="-73"/>
              <w:jc w:val="thaiDistribute"/>
              <w:rPr>
                <w:rFonts w:cs="Arial"/>
                <w:spacing w:val="-2"/>
                <w:sz w:val="12"/>
                <w:szCs w:val="12"/>
              </w:rPr>
            </w:pPr>
            <w:r w:rsidRPr="00F94096">
              <w:rPr>
                <w:rFonts w:cs="Arial"/>
                <w:spacing w:val="-2"/>
                <w:sz w:val="12"/>
                <w:szCs w:val="12"/>
              </w:rPr>
              <w:t>Reversal provision for warranties</w:t>
            </w:r>
          </w:p>
        </w:tc>
        <w:tc>
          <w:tcPr>
            <w:tcW w:w="736" w:type="dxa"/>
          </w:tcPr>
          <w:p w14:paraId="689E0E1F" w14:textId="4F52CB46"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w:t>
            </w:r>
          </w:p>
        </w:tc>
        <w:tc>
          <w:tcPr>
            <w:tcW w:w="746" w:type="dxa"/>
          </w:tcPr>
          <w:p w14:paraId="1290A118" w14:textId="364D1FB6"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w:t>
            </w:r>
          </w:p>
        </w:tc>
        <w:tc>
          <w:tcPr>
            <w:tcW w:w="934" w:type="dxa"/>
          </w:tcPr>
          <w:p w14:paraId="5180C36D" w14:textId="1F834087"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0.09</w:t>
            </w:r>
          </w:p>
        </w:tc>
        <w:tc>
          <w:tcPr>
            <w:tcW w:w="894" w:type="dxa"/>
          </w:tcPr>
          <w:p w14:paraId="53D5FECB" w14:textId="094F2D19"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w:t>
            </w:r>
          </w:p>
        </w:tc>
        <w:tc>
          <w:tcPr>
            <w:tcW w:w="806" w:type="dxa"/>
          </w:tcPr>
          <w:p w14:paraId="539C958D" w14:textId="3D81D872"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42" w:type="dxa"/>
          </w:tcPr>
          <w:p w14:paraId="392219F7" w14:textId="39596861"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894" w:type="dxa"/>
            <w:shd w:val="clear" w:color="auto" w:fill="auto"/>
          </w:tcPr>
          <w:p w14:paraId="6C4AE71A" w14:textId="36061859"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w:t>
            </w:r>
          </w:p>
        </w:tc>
        <w:tc>
          <w:tcPr>
            <w:tcW w:w="909" w:type="dxa"/>
            <w:shd w:val="clear" w:color="auto" w:fill="auto"/>
            <w:vAlign w:val="bottom"/>
          </w:tcPr>
          <w:p w14:paraId="1090D080" w14:textId="22E0D045"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666" w:type="dxa"/>
            <w:shd w:val="clear" w:color="auto" w:fill="auto"/>
          </w:tcPr>
          <w:p w14:paraId="1E9B8250" w14:textId="1490B675"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4EE2F94C" w14:textId="0EB46D2A"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744" w:type="dxa"/>
            <w:shd w:val="clear" w:color="auto" w:fill="auto"/>
          </w:tcPr>
          <w:p w14:paraId="7482C853" w14:textId="3ACCA2C0"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776" w:type="dxa"/>
            <w:shd w:val="clear" w:color="auto" w:fill="auto"/>
          </w:tcPr>
          <w:p w14:paraId="584C11AF" w14:textId="578C65F5"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26" w:type="dxa"/>
            <w:shd w:val="clear" w:color="auto" w:fill="auto"/>
          </w:tcPr>
          <w:p w14:paraId="794F5863" w14:textId="7CB2E94B"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0.09</w:t>
            </w:r>
          </w:p>
        </w:tc>
        <w:tc>
          <w:tcPr>
            <w:tcW w:w="786" w:type="dxa"/>
            <w:shd w:val="clear" w:color="auto" w:fill="auto"/>
          </w:tcPr>
          <w:p w14:paraId="73FECACB" w14:textId="76ACF04F" w:rsidR="00673527" w:rsidRPr="00F94096" w:rsidRDefault="0067352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w:t>
            </w:r>
          </w:p>
        </w:tc>
      </w:tr>
      <w:tr w:rsidR="00E04BEF" w:rsidRPr="00961C80" w14:paraId="01838F63" w14:textId="77777777" w:rsidTr="00AC32BF">
        <w:trPr>
          <w:trHeight w:val="180"/>
        </w:trPr>
        <w:tc>
          <w:tcPr>
            <w:tcW w:w="3300" w:type="dxa"/>
            <w:shd w:val="clear" w:color="auto" w:fill="auto"/>
          </w:tcPr>
          <w:p w14:paraId="1C335EB4" w14:textId="1B9C7D34" w:rsidR="00E04BEF" w:rsidRPr="00F94096" w:rsidRDefault="00E04BEF" w:rsidP="00641DA3">
            <w:pPr>
              <w:spacing w:line="360" w:lineRule="auto"/>
              <w:ind w:left="-78" w:right="-73"/>
              <w:jc w:val="thaiDistribute"/>
              <w:rPr>
                <w:rFonts w:cs="Arial"/>
                <w:sz w:val="12"/>
                <w:szCs w:val="12"/>
              </w:rPr>
            </w:pPr>
            <w:r w:rsidRPr="00F94096">
              <w:rPr>
                <w:rFonts w:cs="Arial"/>
                <w:sz w:val="12"/>
                <w:szCs w:val="12"/>
              </w:rPr>
              <w:t xml:space="preserve">Share of </w:t>
            </w:r>
            <w:r w:rsidR="00673527" w:rsidRPr="00F94096">
              <w:rPr>
                <w:rFonts w:cs="Arial"/>
                <w:sz w:val="12"/>
                <w:szCs w:val="12"/>
              </w:rPr>
              <w:t>profit</w:t>
            </w:r>
            <w:r w:rsidRPr="00F94096">
              <w:rPr>
                <w:rFonts w:cs="Arial"/>
                <w:sz w:val="12"/>
                <w:szCs w:val="12"/>
              </w:rPr>
              <w:t xml:space="preserve"> from investment</w:t>
            </w:r>
            <w:r w:rsidR="00AC32BF" w:rsidRPr="00F94096">
              <w:rPr>
                <w:rFonts w:cstheme="minorBidi" w:hint="cs"/>
                <w:sz w:val="12"/>
                <w:szCs w:val="12"/>
                <w:cs/>
              </w:rPr>
              <w:t xml:space="preserve"> </w:t>
            </w:r>
            <w:r w:rsidRPr="00F94096">
              <w:rPr>
                <w:rFonts w:cs="Arial"/>
                <w:sz w:val="12"/>
                <w:szCs w:val="12"/>
              </w:rPr>
              <w:t>in associate and joint venture</w:t>
            </w:r>
          </w:p>
        </w:tc>
        <w:tc>
          <w:tcPr>
            <w:tcW w:w="736" w:type="dxa"/>
          </w:tcPr>
          <w:p w14:paraId="0EE2FFF0" w14:textId="4F1B4BBF"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0.02</w:t>
            </w:r>
          </w:p>
        </w:tc>
        <w:tc>
          <w:tcPr>
            <w:tcW w:w="746" w:type="dxa"/>
            <w:vAlign w:val="bottom"/>
          </w:tcPr>
          <w:p w14:paraId="3AA49A6A" w14:textId="3E54B151"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w:t>
            </w:r>
          </w:p>
        </w:tc>
        <w:tc>
          <w:tcPr>
            <w:tcW w:w="934" w:type="dxa"/>
          </w:tcPr>
          <w:p w14:paraId="30D14D74" w14:textId="5864273C"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8.98</w:t>
            </w:r>
          </w:p>
        </w:tc>
        <w:tc>
          <w:tcPr>
            <w:tcW w:w="894" w:type="dxa"/>
            <w:vAlign w:val="bottom"/>
          </w:tcPr>
          <w:p w14:paraId="3ABD454B" w14:textId="219B7083"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w:t>
            </w:r>
          </w:p>
        </w:tc>
        <w:tc>
          <w:tcPr>
            <w:tcW w:w="806" w:type="dxa"/>
          </w:tcPr>
          <w:p w14:paraId="5B1A2D6C" w14:textId="5A1F8FBD"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42" w:type="dxa"/>
            <w:vAlign w:val="bottom"/>
          </w:tcPr>
          <w:p w14:paraId="343667DD" w14:textId="2C89AE88"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894" w:type="dxa"/>
            <w:tcBorders>
              <w:bottom w:val="single" w:sz="4" w:space="0" w:color="auto"/>
            </w:tcBorders>
            <w:shd w:val="clear" w:color="auto" w:fill="auto"/>
          </w:tcPr>
          <w:p w14:paraId="50258AFC" w14:textId="0A2033C8"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w:t>
            </w:r>
          </w:p>
        </w:tc>
        <w:tc>
          <w:tcPr>
            <w:tcW w:w="909" w:type="dxa"/>
            <w:shd w:val="clear" w:color="auto" w:fill="auto"/>
            <w:vAlign w:val="bottom"/>
          </w:tcPr>
          <w:p w14:paraId="1B9DB9D4" w14:textId="1D99F27B"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w:t>
            </w:r>
          </w:p>
        </w:tc>
        <w:tc>
          <w:tcPr>
            <w:tcW w:w="666" w:type="dxa"/>
            <w:shd w:val="clear" w:color="auto" w:fill="auto"/>
          </w:tcPr>
          <w:p w14:paraId="3BA50AE5" w14:textId="1BD018CF"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vAlign w:val="bottom"/>
          </w:tcPr>
          <w:p w14:paraId="1CCED17F" w14:textId="508A4B11"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744" w:type="dxa"/>
            <w:shd w:val="clear" w:color="auto" w:fill="auto"/>
          </w:tcPr>
          <w:p w14:paraId="6C2A3D87" w14:textId="21E4B601"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776" w:type="dxa"/>
            <w:shd w:val="clear" w:color="auto" w:fill="auto"/>
            <w:vAlign w:val="bottom"/>
          </w:tcPr>
          <w:p w14:paraId="02CA65E6" w14:textId="59EF9FEB"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6.89</w:t>
            </w:r>
          </w:p>
        </w:tc>
        <w:tc>
          <w:tcPr>
            <w:tcW w:w="826" w:type="dxa"/>
            <w:shd w:val="clear" w:color="auto" w:fill="auto"/>
          </w:tcPr>
          <w:p w14:paraId="7329DACB" w14:textId="0F4B77C0"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9.00</w:t>
            </w:r>
          </w:p>
        </w:tc>
        <w:tc>
          <w:tcPr>
            <w:tcW w:w="786" w:type="dxa"/>
            <w:shd w:val="clear" w:color="auto" w:fill="auto"/>
            <w:vAlign w:val="bottom"/>
          </w:tcPr>
          <w:p w14:paraId="6414801C" w14:textId="58D6DC3A"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6.89</w:t>
            </w:r>
          </w:p>
        </w:tc>
      </w:tr>
      <w:tr w:rsidR="00E04BEF" w:rsidRPr="00961C80" w14:paraId="4157FD67" w14:textId="77777777" w:rsidTr="00AC32BF">
        <w:trPr>
          <w:trHeight w:val="50"/>
        </w:trPr>
        <w:tc>
          <w:tcPr>
            <w:tcW w:w="3300" w:type="dxa"/>
            <w:shd w:val="clear" w:color="auto" w:fill="auto"/>
          </w:tcPr>
          <w:p w14:paraId="2F207AF2" w14:textId="1B0782AB" w:rsidR="00E04BEF" w:rsidRPr="00F94096" w:rsidRDefault="00E04BEF" w:rsidP="00641DA3">
            <w:pPr>
              <w:spacing w:line="360" w:lineRule="auto"/>
              <w:ind w:left="-78" w:right="-73"/>
              <w:jc w:val="both"/>
              <w:rPr>
                <w:rFonts w:cs="Arial"/>
                <w:sz w:val="12"/>
                <w:szCs w:val="12"/>
              </w:rPr>
            </w:pPr>
            <w:r w:rsidRPr="00F94096">
              <w:rPr>
                <w:rFonts w:cs="Arial"/>
                <w:sz w:val="12"/>
                <w:szCs w:val="12"/>
              </w:rPr>
              <w:t>Profit before income tax</w:t>
            </w:r>
          </w:p>
        </w:tc>
        <w:tc>
          <w:tcPr>
            <w:tcW w:w="736" w:type="dxa"/>
          </w:tcPr>
          <w:p w14:paraId="0C194F50" w14:textId="7539B500"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12.82</w:t>
            </w:r>
          </w:p>
        </w:tc>
        <w:tc>
          <w:tcPr>
            <w:tcW w:w="746" w:type="dxa"/>
          </w:tcPr>
          <w:p w14:paraId="42047449" w14:textId="2C1644B5"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 xml:space="preserve">  6.38</w:t>
            </w:r>
          </w:p>
        </w:tc>
        <w:tc>
          <w:tcPr>
            <w:tcW w:w="934" w:type="dxa"/>
          </w:tcPr>
          <w:p w14:paraId="3FEDE9E7" w14:textId="713D478D"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48.44</w:t>
            </w:r>
          </w:p>
        </w:tc>
        <w:tc>
          <w:tcPr>
            <w:tcW w:w="894" w:type="dxa"/>
          </w:tcPr>
          <w:p w14:paraId="253308C1" w14:textId="78D1DDA2"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 xml:space="preserve">  16.88</w:t>
            </w:r>
          </w:p>
        </w:tc>
        <w:tc>
          <w:tcPr>
            <w:tcW w:w="806" w:type="dxa"/>
          </w:tcPr>
          <w:p w14:paraId="31E392AE" w14:textId="6B13447E"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5.26</w:t>
            </w:r>
          </w:p>
        </w:tc>
        <w:tc>
          <w:tcPr>
            <w:tcW w:w="842" w:type="dxa"/>
          </w:tcPr>
          <w:p w14:paraId="027EEA64" w14:textId="52160B1B"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8.07</w:t>
            </w:r>
          </w:p>
        </w:tc>
        <w:tc>
          <w:tcPr>
            <w:tcW w:w="894" w:type="dxa"/>
            <w:tcBorders>
              <w:top w:val="single" w:sz="4" w:space="0" w:color="auto"/>
            </w:tcBorders>
            <w:shd w:val="clear" w:color="auto" w:fill="auto"/>
          </w:tcPr>
          <w:p w14:paraId="59F2B540" w14:textId="652049F5"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17.53</w:t>
            </w:r>
          </w:p>
        </w:tc>
        <w:tc>
          <w:tcPr>
            <w:tcW w:w="909" w:type="dxa"/>
            <w:shd w:val="clear" w:color="auto" w:fill="auto"/>
          </w:tcPr>
          <w:p w14:paraId="4F20378F" w14:textId="0BBA473F"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5.57</w:t>
            </w:r>
          </w:p>
        </w:tc>
        <w:tc>
          <w:tcPr>
            <w:tcW w:w="666" w:type="dxa"/>
            <w:shd w:val="clear" w:color="auto" w:fill="auto"/>
          </w:tcPr>
          <w:p w14:paraId="22005B97" w14:textId="6DF4A7A2"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1.13</w:t>
            </w:r>
          </w:p>
        </w:tc>
        <w:tc>
          <w:tcPr>
            <w:tcW w:w="687" w:type="dxa"/>
            <w:shd w:val="clear" w:color="auto" w:fill="auto"/>
          </w:tcPr>
          <w:p w14:paraId="02C68640" w14:textId="05E8232B"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1.82</w:t>
            </w:r>
          </w:p>
        </w:tc>
        <w:tc>
          <w:tcPr>
            <w:tcW w:w="744" w:type="dxa"/>
            <w:shd w:val="clear" w:color="auto" w:fill="auto"/>
          </w:tcPr>
          <w:p w14:paraId="1519094A" w14:textId="110D6AAB"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0.19</w:t>
            </w:r>
          </w:p>
        </w:tc>
        <w:tc>
          <w:tcPr>
            <w:tcW w:w="776" w:type="dxa"/>
            <w:shd w:val="clear" w:color="auto" w:fill="auto"/>
          </w:tcPr>
          <w:p w14:paraId="7C860CA9" w14:textId="4E3E5751"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 xml:space="preserve">  6.98</w:t>
            </w:r>
          </w:p>
        </w:tc>
        <w:tc>
          <w:tcPr>
            <w:tcW w:w="826" w:type="dxa"/>
            <w:shd w:val="clear" w:color="auto" w:fill="auto"/>
          </w:tcPr>
          <w:p w14:paraId="3DA0A9C1" w14:textId="38942761"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85.37</w:t>
            </w:r>
          </w:p>
        </w:tc>
        <w:tc>
          <w:tcPr>
            <w:tcW w:w="786" w:type="dxa"/>
            <w:shd w:val="clear" w:color="auto" w:fill="auto"/>
          </w:tcPr>
          <w:p w14:paraId="579D1C6A" w14:textId="18E24FB0" w:rsidR="00E04BEF" w:rsidRPr="00F94096" w:rsidRDefault="00E04BE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 xml:space="preserve">  45.70</w:t>
            </w:r>
          </w:p>
        </w:tc>
      </w:tr>
      <w:tr w:rsidR="00E04BEF" w:rsidRPr="00961C80" w14:paraId="441CE420" w14:textId="77777777" w:rsidTr="00AC32BF">
        <w:tc>
          <w:tcPr>
            <w:tcW w:w="3300" w:type="dxa"/>
            <w:shd w:val="clear" w:color="auto" w:fill="auto"/>
          </w:tcPr>
          <w:p w14:paraId="67A12BA9" w14:textId="0BFB729B" w:rsidR="00E04BEF" w:rsidRPr="00F94096" w:rsidRDefault="00E04BEF" w:rsidP="00641DA3">
            <w:pPr>
              <w:spacing w:line="360" w:lineRule="auto"/>
              <w:ind w:left="-78" w:right="-73"/>
              <w:jc w:val="both"/>
              <w:rPr>
                <w:rFonts w:cs="Arial"/>
                <w:sz w:val="12"/>
                <w:szCs w:val="12"/>
              </w:rPr>
            </w:pPr>
            <w:r w:rsidRPr="00F94096">
              <w:rPr>
                <w:rFonts w:cs="Arial"/>
                <w:sz w:val="12"/>
                <w:szCs w:val="12"/>
              </w:rPr>
              <w:t>Income tax expenses</w:t>
            </w:r>
          </w:p>
        </w:tc>
        <w:tc>
          <w:tcPr>
            <w:tcW w:w="736" w:type="dxa"/>
          </w:tcPr>
          <w:p w14:paraId="2D14EB08" w14:textId="41E1BDAE"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(0.29)</w:t>
            </w:r>
          </w:p>
        </w:tc>
        <w:tc>
          <w:tcPr>
            <w:tcW w:w="746" w:type="dxa"/>
          </w:tcPr>
          <w:p w14:paraId="16895652" w14:textId="30687C3D"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 xml:space="preserve">  (0.79)</w:t>
            </w:r>
          </w:p>
        </w:tc>
        <w:tc>
          <w:tcPr>
            <w:tcW w:w="934" w:type="dxa"/>
          </w:tcPr>
          <w:p w14:paraId="2DC1350C" w14:textId="56EED353"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(5.18)</w:t>
            </w:r>
          </w:p>
        </w:tc>
        <w:tc>
          <w:tcPr>
            <w:tcW w:w="894" w:type="dxa"/>
          </w:tcPr>
          <w:p w14:paraId="681CDC1B" w14:textId="30219A1D"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 xml:space="preserve">    (2.73)</w:t>
            </w:r>
          </w:p>
        </w:tc>
        <w:tc>
          <w:tcPr>
            <w:tcW w:w="806" w:type="dxa"/>
          </w:tcPr>
          <w:p w14:paraId="3634F457" w14:textId="5D378B42"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(0.06)</w:t>
            </w:r>
          </w:p>
        </w:tc>
        <w:tc>
          <w:tcPr>
            <w:tcW w:w="842" w:type="dxa"/>
          </w:tcPr>
          <w:p w14:paraId="288E831A" w14:textId="5FF3EEA4"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(0.71)</w:t>
            </w:r>
          </w:p>
        </w:tc>
        <w:tc>
          <w:tcPr>
            <w:tcW w:w="894" w:type="dxa"/>
            <w:shd w:val="clear" w:color="auto" w:fill="auto"/>
          </w:tcPr>
          <w:p w14:paraId="7E483995" w14:textId="22C22C79"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(0.19)</w:t>
            </w:r>
          </w:p>
        </w:tc>
        <w:tc>
          <w:tcPr>
            <w:tcW w:w="909" w:type="dxa"/>
            <w:shd w:val="clear" w:color="auto" w:fill="auto"/>
          </w:tcPr>
          <w:p w14:paraId="33D611B9" w14:textId="702D7453"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(3.42)</w:t>
            </w:r>
          </w:p>
        </w:tc>
        <w:tc>
          <w:tcPr>
            <w:tcW w:w="666" w:type="dxa"/>
            <w:shd w:val="clear" w:color="auto" w:fill="auto"/>
          </w:tcPr>
          <w:p w14:paraId="3672C524" w14:textId="5DCFD2CF"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w:t>
            </w:r>
          </w:p>
        </w:tc>
        <w:tc>
          <w:tcPr>
            <w:tcW w:w="687" w:type="dxa"/>
            <w:shd w:val="clear" w:color="auto" w:fill="auto"/>
          </w:tcPr>
          <w:p w14:paraId="6C01D53C" w14:textId="6C160BCF"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(0.02)</w:t>
            </w:r>
          </w:p>
        </w:tc>
        <w:tc>
          <w:tcPr>
            <w:tcW w:w="744" w:type="dxa"/>
            <w:shd w:val="clear" w:color="auto" w:fill="auto"/>
          </w:tcPr>
          <w:p w14:paraId="1D5E52DD" w14:textId="4AC1E3FC"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776" w:type="dxa"/>
            <w:shd w:val="clear" w:color="auto" w:fill="auto"/>
          </w:tcPr>
          <w:p w14:paraId="469DA9B3" w14:textId="055C6C19"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w:t>
            </w:r>
          </w:p>
        </w:tc>
        <w:tc>
          <w:tcPr>
            <w:tcW w:w="826" w:type="dxa"/>
            <w:shd w:val="clear" w:color="auto" w:fill="auto"/>
          </w:tcPr>
          <w:p w14:paraId="29840175" w14:textId="26B79845"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(5.72)</w:t>
            </w:r>
          </w:p>
        </w:tc>
        <w:tc>
          <w:tcPr>
            <w:tcW w:w="786" w:type="dxa"/>
            <w:shd w:val="clear" w:color="auto" w:fill="auto"/>
          </w:tcPr>
          <w:p w14:paraId="4838BFA4" w14:textId="56F241D9"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 xml:space="preserve">    (7.67)</w:t>
            </w:r>
          </w:p>
        </w:tc>
      </w:tr>
      <w:tr w:rsidR="00E04BEF" w:rsidRPr="00961C80" w14:paraId="4D21A11E" w14:textId="77777777" w:rsidTr="00AC32BF">
        <w:tc>
          <w:tcPr>
            <w:tcW w:w="3300" w:type="dxa"/>
            <w:shd w:val="clear" w:color="auto" w:fill="auto"/>
          </w:tcPr>
          <w:p w14:paraId="23686888" w14:textId="0A8B82E6" w:rsidR="00E04BEF" w:rsidRPr="00F94096" w:rsidRDefault="00E04BEF" w:rsidP="00641DA3">
            <w:pPr>
              <w:spacing w:line="360" w:lineRule="auto"/>
              <w:ind w:left="-78" w:right="-73"/>
              <w:jc w:val="both"/>
              <w:rPr>
                <w:rFonts w:cs="Arial"/>
                <w:sz w:val="12"/>
                <w:szCs w:val="12"/>
              </w:rPr>
            </w:pPr>
            <w:r w:rsidRPr="00F94096">
              <w:rPr>
                <w:rFonts w:cs="Arial"/>
                <w:sz w:val="12"/>
                <w:szCs w:val="12"/>
              </w:rPr>
              <w:t>Profit for the period</w:t>
            </w:r>
          </w:p>
        </w:tc>
        <w:tc>
          <w:tcPr>
            <w:tcW w:w="736" w:type="dxa"/>
          </w:tcPr>
          <w:p w14:paraId="777EF920" w14:textId="0C369FA5"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12.53</w:t>
            </w:r>
          </w:p>
        </w:tc>
        <w:tc>
          <w:tcPr>
            <w:tcW w:w="746" w:type="dxa"/>
          </w:tcPr>
          <w:p w14:paraId="5D284B04" w14:textId="5CF20F1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8"/>
              </w:tabs>
              <w:spacing w:line="360" w:lineRule="auto"/>
              <w:rPr>
                <w:rFonts w:cs="Arial"/>
                <w:sz w:val="12"/>
                <w:szCs w:val="12"/>
              </w:rPr>
            </w:pPr>
            <w:r w:rsidRPr="00F94096">
              <w:rPr>
                <w:rFonts w:cs="Arial"/>
                <w:sz w:val="12"/>
                <w:szCs w:val="12"/>
              </w:rPr>
              <w:t xml:space="preserve">  5.59</w:t>
            </w:r>
          </w:p>
        </w:tc>
        <w:tc>
          <w:tcPr>
            <w:tcW w:w="934" w:type="dxa"/>
          </w:tcPr>
          <w:p w14:paraId="6DD2C52C" w14:textId="232E05AC"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7"/>
              </w:tabs>
              <w:spacing w:line="360" w:lineRule="auto"/>
              <w:rPr>
                <w:rFonts w:cs="Arial"/>
                <w:sz w:val="12"/>
                <w:szCs w:val="12"/>
              </w:rPr>
            </w:pPr>
            <w:r w:rsidRPr="00F94096">
              <w:rPr>
                <w:rFonts w:cs="Arial"/>
                <w:sz w:val="12"/>
                <w:szCs w:val="12"/>
              </w:rPr>
              <w:t>43.26</w:t>
            </w:r>
          </w:p>
        </w:tc>
        <w:tc>
          <w:tcPr>
            <w:tcW w:w="894" w:type="dxa"/>
          </w:tcPr>
          <w:p w14:paraId="49E31854" w14:textId="79B28CE2"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 xml:space="preserve">  14.15</w:t>
            </w:r>
          </w:p>
        </w:tc>
        <w:tc>
          <w:tcPr>
            <w:tcW w:w="806" w:type="dxa"/>
          </w:tcPr>
          <w:p w14:paraId="2829255C" w14:textId="36E65BFD"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5.20</w:t>
            </w:r>
          </w:p>
        </w:tc>
        <w:tc>
          <w:tcPr>
            <w:tcW w:w="842" w:type="dxa"/>
          </w:tcPr>
          <w:p w14:paraId="4D8B01E7" w14:textId="06306543"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7.36</w:t>
            </w:r>
          </w:p>
        </w:tc>
        <w:tc>
          <w:tcPr>
            <w:tcW w:w="894" w:type="dxa"/>
            <w:shd w:val="clear" w:color="auto" w:fill="auto"/>
          </w:tcPr>
          <w:p w14:paraId="68D4DFB2" w14:textId="0E30EA1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7"/>
              </w:tabs>
              <w:spacing w:line="360" w:lineRule="auto"/>
              <w:rPr>
                <w:rFonts w:cs="Arial"/>
                <w:sz w:val="12"/>
                <w:szCs w:val="12"/>
              </w:rPr>
            </w:pPr>
            <w:r w:rsidRPr="00F94096">
              <w:rPr>
                <w:rFonts w:cs="Arial"/>
                <w:sz w:val="12"/>
                <w:szCs w:val="12"/>
              </w:rPr>
              <w:t>17.34</w:t>
            </w:r>
          </w:p>
        </w:tc>
        <w:tc>
          <w:tcPr>
            <w:tcW w:w="909" w:type="dxa"/>
            <w:shd w:val="clear" w:color="auto" w:fill="auto"/>
          </w:tcPr>
          <w:p w14:paraId="49969544" w14:textId="679CE0C4"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2"/>
                <w:szCs w:val="12"/>
              </w:rPr>
            </w:pPr>
            <w:r w:rsidRPr="00F94096">
              <w:rPr>
                <w:rFonts w:cs="Arial"/>
                <w:sz w:val="12"/>
                <w:szCs w:val="12"/>
              </w:rPr>
              <w:t xml:space="preserve">  2.15</w:t>
            </w:r>
          </w:p>
        </w:tc>
        <w:tc>
          <w:tcPr>
            <w:tcW w:w="666" w:type="dxa"/>
            <w:shd w:val="clear" w:color="auto" w:fill="auto"/>
          </w:tcPr>
          <w:p w14:paraId="30E9373B" w14:textId="08D72AD7"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1.13</w:t>
            </w:r>
          </w:p>
        </w:tc>
        <w:tc>
          <w:tcPr>
            <w:tcW w:w="687" w:type="dxa"/>
            <w:shd w:val="clear" w:color="auto" w:fill="auto"/>
          </w:tcPr>
          <w:p w14:paraId="7DF8B0FD" w14:textId="5ACA1AA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2"/>
              </w:tabs>
              <w:spacing w:line="360" w:lineRule="auto"/>
              <w:rPr>
                <w:rFonts w:cs="Arial"/>
                <w:sz w:val="12"/>
                <w:szCs w:val="12"/>
              </w:rPr>
            </w:pPr>
            <w:r w:rsidRPr="00F94096">
              <w:rPr>
                <w:rFonts w:cs="Arial"/>
                <w:sz w:val="12"/>
                <w:szCs w:val="12"/>
              </w:rPr>
              <w:t>1.80</w:t>
            </w:r>
          </w:p>
        </w:tc>
        <w:tc>
          <w:tcPr>
            <w:tcW w:w="744" w:type="dxa"/>
            <w:shd w:val="clear" w:color="auto" w:fill="auto"/>
          </w:tcPr>
          <w:p w14:paraId="48AAE2F4" w14:textId="0B54076D"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0.19</w:t>
            </w:r>
          </w:p>
        </w:tc>
        <w:tc>
          <w:tcPr>
            <w:tcW w:w="776" w:type="dxa"/>
            <w:shd w:val="clear" w:color="auto" w:fill="auto"/>
          </w:tcPr>
          <w:p w14:paraId="5ED18D05" w14:textId="64A26926"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8"/>
              </w:tabs>
              <w:spacing w:line="360" w:lineRule="auto"/>
              <w:rPr>
                <w:rFonts w:cs="Arial"/>
                <w:sz w:val="12"/>
                <w:szCs w:val="12"/>
              </w:rPr>
            </w:pPr>
            <w:r w:rsidRPr="00F94096">
              <w:rPr>
                <w:rFonts w:cs="Arial"/>
                <w:sz w:val="12"/>
                <w:szCs w:val="12"/>
              </w:rPr>
              <w:t xml:space="preserve">  6.98</w:t>
            </w:r>
          </w:p>
        </w:tc>
        <w:tc>
          <w:tcPr>
            <w:tcW w:w="826" w:type="dxa"/>
            <w:shd w:val="clear" w:color="auto" w:fill="auto"/>
          </w:tcPr>
          <w:p w14:paraId="281BE59D" w14:textId="6C595559"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79.65</w:t>
            </w:r>
          </w:p>
        </w:tc>
        <w:tc>
          <w:tcPr>
            <w:tcW w:w="786" w:type="dxa"/>
            <w:shd w:val="clear" w:color="auto" w:fill="auto"/>
          </w:tcPr>
          <w:p w14:paraId="514487FC" w14:textId="548B3E5C" w:rsidR="00E04BEF" w:rsidRPr="00F94096" w:rsidRDefault="00E04BEF" w:rsidP="00641DA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2"/>
                <w:szCs w:val="12"/>
              </w:rPr>
            </w:pPr>
            <w:r w:rsidRPr="00F94096">
              <w:rPr>
                <w:rFonts w:cs="Arial"/>
                <w:sz w:val="12"/>
                <w:szCs w:val="12"/>
              </w:rPr>
              <w:t xml:space="preserve">  38.03</w:t>
            </w:r>
          </w:p>
        </w:tc>
      </w:tr>
    </w:tbl>
    <w:p w14:paraId="1E2EDC2F" w14:textId="20D81BCF" w:rsidR="00670448" w:rsidRPr="00961C80" w:rsidRDefault="00670448" w:rsidP="00641DA3">
      <w:pPr>
        <w:tabs>
          <w:tab w:val="left" w:pos="720"/>
        </w:tabs>
        <w:spacing w:line="360" w:lineRule="auto"/>
        <w:jc w:val="thaiDistribute"/>
        <w:rPr>
          <w:rFonts w:cstheme="minorBidi"/>
          <w:sz w:val="20"/>
          <w:szCs w:val="20"/>
        </w:rPr>
      </w:pPr>
    </w:p>
    <w:p w14:paraId="1DAF8BCC" w14:textId="77777777" w:rsidR="00E2196D" w:rsidRPr="00961C80" w:rsidRDefault="00E2196D" w:rsidP="00641DA3">
      <w:pPr>
        <w:tabs>
          <w:tab w:val="left" w:pos="720"/>
        </w:tabs>
        <w:spacing w:line="360" w:lineRule="auto"/>
        <w:jc w:val="thaiDistribute"/>
        <w:rPr>
          <w:rFonts w:cstheme="minorBidi"/>
          <w:sz w:val="20"/>
          <w:szCs w:val="20"/>
        </w:rPr>
      </w:pPr>
    </w:p>
    <w:tbl>
      <w:tblPr>
        <w:tblW w:w="14573" w:type="dxa"/>
        <w:tblInd w:w="324" w:type="dxa"/>
        <w:tblLayout w:type="fixed"/>
        <w:tblLook w:val="0000" w:firstRow="0" w:lastRow="0" w:firstColumn="0" w:lastColumn="0" w:noHBand="0" w:noVBand="0"/>
      </w:tblPr>
      <w:tblGrid>
        <w:gridCol w:w="3239"/>
        <w:gridCol w:w="784"/>
        <w:gridCol w:w="745"/>
        <w:gridCol w:w="933"/>
        <w:gridCol w:w="893"/>
        <w:gridCol w:w="805"/>
        <w:gridCol w:w="841"/>
        <w:gridCol w:w="893"/>
        <w:gridCol w:w="908"/>
        <w:gridCol w:w="666"/>
        <w:gridCol w:w="686"/>
        <w:gridCol w:w="744"/>
        <w:gridCol w:w="775"/>
        <w:gridCol w:w="826"/>
        <w:gridCol w:w="835"/>
      </w:tblGrid>
      <w:tr w:rsidR="00670448" w:rsidRPr="00961C80" w14:paraId="267D01BB" w14:textId="77777777" w:rsidTr="00A87DB3">
        <w:tc>
          <w:tcPr>
            <w:tcW w:w="3239" w:type="dxa"/>
            <w:shd w:val="clear" w:color="auto" w:fill="auto"/>
          </w:tcPr>
          <w:p w14:paraId="06C1BA37" w14:textId="77777777" w:rsidR="00670448" w:rsidRPr="00961C80" w:rsidRDefault="00670448" w:rsidP="00641DA3">
            <w:pPr>
              <w:spacing w:line="360" w:lineRule="auto"/>
              <w:ind w:left="-78" w:right="-73"/>
              <w:jc w:val="both"/>
              <w:rPr>
                <w:rFonts w:cs="Arial"/>
                <w:sz w:val="16"/>
                <w:szCs w:val="16"/>
              </w:rPr>
            </w:pPr>
          </w:p>
        </w:tc>
        <w:tc>
          <w:tcPr>
            <w:tcW w:w="11334" w:type="dxa"/>
            <w:gridSpan w:val="14"/>
            <w:shd w:val="clear" w:color="auto" w:fill="auto"/>
          </w:tcPr>
          <w:p w14:paraId="511179DD" w14:textId="77777777" w:rsidR="00670448" w:rsidRPr="00961C80" w:rsidRDefault="00670448" w:rsidP="00641DA3">
            <w:pPr>
              <w:spacing w:line="360" w:lineRule="auto"/>
              <w:jc w:val="right"/>
              <w:rPr>
                <w:rFonts w:cs="Arial"/>
                <w:sz w:val="16"/>
                <w:szCs w:val="16"/>
              </w:rPr>
            </w:pPr>
            <w:r w:rsidRPr="00961C80">
              <w:rPr>
                <w:rFonts w:cs="Arial"/>
                <w:sz w:val="16"/>
                <w:szCs w:val="16"/>
              </w:rPr>
              <w:t>(</w:t>
            </w:r>
            <w:proofErr w:type="gramStart"/>
            <w:r w:rsidRPr="00961C80">
              <w:rPr>
                <w:rFonts w:cs="Arial"/>
                <w:sz w:val="16"/>
                <w:szCs w:val="16"/>
              </w:rPr>
              <w:t>Unit :</w:t>
            </w:r>
            <w:proofErr w:type="gramEnd"/>
            <w:r w:rsidRPr="00961C80">
              <w:rPr>
                <w:rFonts w:cs="Arial"/>
                <w:sz w:val="16"/>
                <w:szCs w:val="16"/>
              </w:rPr>
              <w:t xml:space="preserve"> Million Baht)</w:t>
            </w:r>
          </w:p>
        </w:tc>
      </w:tr>
      <w:tr w:rsidR="00670448" w:rsidRPr="00961C80" w14:paraId="2C3904FD" w14:textId="77777777" w:rsidTr="00A87DB3">
        <w:tc>
          <w:tcPr>
            <w:tcW w:w="3239" w:type="dxa"/>
            <w:shd w:val="clear" w:color="auto" w:fill="auto"/>
          </w:tcPr>
          <w:p w14:paraId="24B832BC" w14:textId="77777777" w:rsidR="00670448" w:rsidRPr="00961C80" w:rsidRDefault="00670448" w:rsidP="00641DA3">
            <w:pPr>
              <w:spacing w:line="360" w:lineRule="auto"/>
              <w:ind w:left="-78" w:right="-73"/>
              <w:jc w:val="both"/>
              <w:rPr>
                <w:rFonts w:cs="Arial"/>
                <w:sz w:val="16"/>
                <w:szCs w:val="16"/>
              </w:rPr>
            </w:pPr>
          </w:p>
        </w:tc>
        <w:tc>
          <w:tcPr>
            <w:tcW w:w="11334" w:type="dxa"/>
            <w:gridSpan w:val="14"/>
            <w:shd w:val="clear" w:color="auto" w:fill="auto"/>
          </w:tcPr>
          <w:p w14:paraId="497F1AEE" w14:textId="77777777" w:rsidR="00670448" w:rsidRPr="00961C80" w:rsidRDefault="00670448" w:rsidP="00641DA3">
            <w:pPr>
              <w:pBdr>
                <w:bottom w:val="single" w:sz="4" w:space="1" w:color="000000"/>
              </w:pBdr>
              <w:spacing w:line="360" w:lineRule="auto"/>
              <w:jc w:val="center"/>
              <w:rPr>
                <w:rFonts w:cs="Arial"/>
                <w:sz w:val="16"/>
                <w:szCs w:val="16"/>
              </w:rPr>
            </w:pPr>
            <w:r w:rsidRPr="00961C80">
              <w:rPr>
                <w:rFonts w:cs="Arial"/>
                <w:sz w:val="16"/>
                <w:szCs w:val="16"/>
              </w:rPr>
              <w:t>CONSOLIDATED F/S</w:t>
            </w:r>
          </w:p>
        </w:tc>
      </w:tr>
      <w:tr w:rsidR="00670448" w:rsidRPr="00961C80" w14:paraId="579A9AD8" w14:textId="77777777" w:rsidTr="00A87DB3">
        <w:tc>
          <w:tcPr>
            <w:tcW w:w="3239" w:type="dxa"/>
            <w:shd w:val="clear" w:color="auto" w:fill="auto"/>
          </w:tcPr>
          <w:p w14:paraId="2281204C" w14:textId="77777777" w:rsidR="00670448" w:rsidRPr="00961C80" w:rsidRDefault="00670448" w:rsidP="00641DA3">
            <w:pPr>
              <w:spacing w:line="360" w:lineRule="auto"/>
              <w:ind w:left="-78" w:right="-73"/>
              <w:jc w:val="both"/>
              <w:rPr>
                <w:rFonts w:cs="Arial"/>
                <w:sz w:val="16"/>
                <w:szCs w:val="16"/>
              </w:rPr>
            </w:pPr>
          </w:p>
        </w:tc>
        <w:tc>
          <w:tcPr>
            <w:tcW w:w="11334" w:type="dxa"/>
            <w:gridSpan w:val="14"/>
            <w:shd w:val="clear" w:color="auto" w:fill="auto"/>
            <w:vAlign w:val="bottom"/>
          </w:tcPr>
          <w:p w14:paraId="4EC0DAE6" w14:textId="77777777" w:rsidR="00670448" w:rsidRPr="00961C80" w:rsidRDefault="00670448" w:rsidP="00641DA3">
            <w:pPr>
              <w:pBdr>
                <w:bottom w:val="single" w:sz="4" w:space="1" w:color="000000"/>
              </w:pBdr>
              <w:spacing w:line="360" w:lineRule="auto"/>
              <w:jc w:val="center"/>
              <w:rPr>
                <w:rFonts w:cs="Arial"/>
                <w:sz w:val="16"/>
                <w:szCs w:val="16"/>
              </w:rPr>
            </w:pPr>
            <w:r w:rsidRPr="00961C80">
              <w:rPr>
                <w:rFonts w:cs="Arial"/>
                <w:sz w:val="16"/>
                <w:szCs w:val="16"/>
              </w:rPr>
              <w:t>For the nine-month periods ended 30 September</w:t>
            </w:r>
          </w:p>
        </w:tc>
      </w:tr>
      <w:tr w:rsidR="00670448" w:rsidRPr="00961C80" w14:paraId="42C27F51" w14:textId="77777777" w:rsidTr="00A87DB3">
        <w:tc>
          <w:tcPr>
            <w:tcW w:w="3239" w:type="dxa"/>
            <w:shd w:val="clear" w:color="auto" w:fill="auto"/>
          </w:tcPr>
          <w:p w14:paraId="613342E2" w14:textId="77777777" w:rsidR="00670448" w:rsidRPr="00961C80" w:rsidRDefault="00670448" w:rsidP="00641DA3">
            <w:pPr>
              <w:spacing w:line="360" w:lineRule="auto"/>
              <w:ind w:left="-78" w:right="-73"/>
              <w:jc w:val="both"/>
              <w:rPr>
                <w:rFonts w:cs="Arial"/>
                <w:sz w:val="16"/>
                <w:szCs w:val="16"/>
              </w:rPr>
            </w:pPr>
          </w:p>
        </w:tc>
        <w:tc>
          <w:tcPr>
            <w:tcW w:w="1529" w:type="dxa"/>
            <w:gridSpan w:val="2"/>
            <w:shd w:val="clear" w:color="auto" w:fill="auto"/>
            <w:vAlign w:val="bottom"/>
          </w:tcPr>
          <w:p w14:paraId="0699BFF5" w14:textId="77777777" w:rsidR="00670448" w:rsidRPr="00961C80" w:rsidRDefault="00670448" w:rsidP="00641DA3">
            <w:pPr>
              <w:pBdr>
                <w:bottom w:val="single" w:sz="4" w:space="1" w:color="000000"/>
              </w:pBdr>
              <w:spacing w:line="360" w:lineRule="auto"/>
              <w:ind w:left="-46" w:right="-42"/>
              <w:jc w:val="center"/>
              <w:rPr>
                <w:rFonts w:cs="Arial"/>
                <w:sz w:val="16"/>
                <w:szCs w:val="16"/>
              </w:rPr>
            </w:pPr>
            <w:r w:rsidRPr="00961C80">
              <w:rPr>
                <w:rFonts w:cs="Arial"/>
                <w:sz w:val="16"/>
                <w:szCs w:val="16"/>
              </w:rPr>
              <w:t>Management</w:t>
            </w:r>
          </w:p>
          <w:p w14:paraId="5365C40A" w14:textId="1D160C51" w:rsidR="00670448" w:rsidRPr="00961C80" w:rsidRDefault="000D14B0" w:rsidP="00641DA3">
            <w:pPr>
              <w:pBdr>
                <w:bottom w:val="single" w:sz="4" w:space="1" w:color="000000"/>
              </w:pBdr>
              <w:spacing w:line="360" w:lineRule="auto"/>
              <w:ind w:left="-46" w:right="-42"/>
              <w:jc w:val="center"/>
              <w:rPr>
                <w:rFonts w:cs="Arial"/>
                <w:sz w:val="16"/>
                <w:szCs w:val="16"/>
              </w:rPr>
            </w:pPr>
            <w:r w:rsidRPr="00961C80">
              <w:rPr>
                <w:rFonts w:cs="Arial"/>
                <w:sz w:val="16"/>
                <w:szCs w:val="16"/>
              </w:rPr>
              <w:t>C</w:t>
            </w:r>
            <w:r w:rsidR="00670448" w:rsidRPr="00961C80">
              <w:rPr>
                <w:rFonts w:cs="Arial"/>
                <w:sz w:val="16"/>
                <w:szCs w:val="16"/>
              </w:rPr>
              <w:t>onsulting</w:t>
            </w:r>
          </w:p>
        </w:tc>
        <w:tc>
          <w:tcPr>
            <w:tcW w:w="1826" w:type="dxa"/>
            <w:gridSpan w:val="2"/>
          </w:tcPr>
          <w:p w14:paraId="021E89A8" w14:textId="339A9FCC" w:rsidR="00670448" w:rsidRPr="00961C80" w:rsidRDefault="00670448" w:rsidP="00641DA3">
            <w:pPr>
              <w:pBdr>
                <w:bottom w:val="single" w:sz="4" w:space="1" w:color="000000"/>
              </w:pBdr>
              <w:spacing w:line="360" w:lineRule="auto"/>
              <w:ind w:left="-46" w:right="-42"/>
              <w:jc w:val="center"/>
              <w:rPr>
                <w:rFonts w:cs="Arial"/>
                <w:sz w:val="16"/>
                <w:szCs w:val="16"/>
              </w:rPr>
            </w:pPr>
            <w:r w:rsidRPr="00961C80">
              <w:rPr>
                <w:rFonts w:cs="Arial"/>
                <w:sz w:val="16"/>
                <w:szCs w:val="16"/>
              </w:rPr>
              <w:t xml:space="preserve">Digital </w:t>
            </w:r>
            <w:r w:rsidR="000D14B0" w:rsidRPr="00961C80">
              <w:rPr>
                <w:rFonts w:cs="Arial"/>
                <w:sz w:val="16"/>
                <w:szCs w:val="16"/>
              </w:rPr>
              <w:t>E</w:t>
            </w:r>
            <w:r w:rsidRPr="00961C80">
              <w:rPr>
                <w:rFonts w:cs="Arial"/>
                <w:sz w:val="16"/>
                <w:szCs w:val="16"/>
              </w:rPr>
              <w:t>xcellence</w:t>
            </w:r>
          </w:p>
          <w:p w14:paraId="68939339" w14:textId="397D681F" w:rsidR="00670448" w:rsidRPr="00961C80" w:rsidRDefault="00670448" w:rsidP="00641DA3">
            <w:pPr>
              <w:pBdr>
                <w:bottom w:val="single" w:sz="4" w:space="1" w:color="000000"/>
              </w:pBdr>
              <w:spacing w:line="360" w:lineRule="auto"/>
              <w:ind w:left="-46" w:right="-42"/>
              <w:jc w:val="center"/>
              <w:rPr>
                <w:rFonts w:cs="Arial"/>
                <w:sz w:val="16"/>
                <w:szCs w:val="16"/>
              </w:rPr>
            </w:pPr>
            <w:r w:rsidRPr="00961C80">
              <w:rPr>
                <w:rFonts w:cs="Arial"/>
                <w:sz w:val="16"/>
                <w:szCs w:val="16"/>
              </w:rPr>
              <w:t xml:space="preserve">and </w:t>
            </w:r>
            <w:r w:rsidR="000D14B0" w:rsidRPr="00961C80">
              <w:rPr>
                <w:rFonts w:cs="Arial"/>
                <w:sz w:val="16"/>
                <w:szCs w:val="16"/>
              </w:rPr>
              <w:t>D</w:t>
            </w:r>
            <w:r w:rsidRPr="00961C80">
              <w:rPr>
                <w:rFonts w:cs="Arial"/>
                <w:sz w:val="16"/>
                <w:szCs w:val="16"/>
              </w:rPr>
              <w:t>elivery</w:t>
            </w:r>
          </w:p>
        </w:tc>
        <w:tc>
          <w:tcPr>
            <w:tcW w:w="1646" w:type="dxa"/>
            <w:gridSpan w:val="2"/>
          </w:tcPr>
          <w:p w14:paraId="0083DD76" w14:textId="5981CDC1" w:rsidR="00670448" w:rsidRPr="00961C80" w:rsidRDefault="00670448" w:rsidP="00641DA3">
            <w:pPr>
              <w:pBdr>
                <w:bottom w:val="single" w:sz="4" w:space="1" w:color="000000"/>
              </w:pBdr>
              <w:spacing w:line="360" w:lineRule="auto"/>
              <w:ind w:left="-46" w:right="-42"/>
              <w:jc w:val="center"/>
              <w:rPr>
                <w:rFonts w:cs="Arial"/>
                <w:sz w:val="16"/>
                <w:szCs w:val="16"/>
              </w:rPr>
            </w:pPr>
            <w:r w:rsidRPr="00961C80">
              <w:rPr>
                <w:rFonts w:cs="Arial"/>
                <w:sz w:val="16"/>
                <w:szCs w:val="16"/>
              </w:rPr>
              <w:t xml:space="preserve">Strategic </w:t>
            </w:r>
            <w:r w:rsidR="000D14B0" w:rsidRPr="00961C80">
              <w:rPr>
                <w:rFonts w:cs="Arial"/>
                <w:sz w:val="16"/>
                <w:szCs w:val="16"/>
              </w:rPr>
              <w:t>P</w:t>
            </w:r>
            <w:r w:rsidRPr="00961C80">
              <w:rPr>
                <w:rFonts w:cs="Arial"/>
                <w:sz w:val="16"/>
                <w:szCs w:val="16"/>
              </w:rPr>
              <w:t>roject</w:t>
            </w:r>
          </w:p>
          <w:p w14:paraId="5DD3A3A0" w14:textId="595D5A7E" w:rsidR="00670448" w:rsidRPr="00961C80" w:rsidRDefault="000D14B0" w:rsidP="00641DA3">
            <w:pPr>
              <w:pBdr>
                <w:bottom w:val="single" w:sz="4" w:space="1" w:color="000000"/>
              </w:pBdr>
              <w:spacing w:line="360" w:lineRule="auto"/>
              <w:ind w:left="-46" w:right="-42"/>
              <w:jc w:val="center"/>
              <w:rPr>
                <w:rFonts w:cs="Arial"/>
                <w:sz w:val="16"/>
                <w:szCs w:val="16"/>
              </w:rPr>
            </w:pPr>
            <w:r w:rsidRPr="00961C80">
              <w:rPr>
                <w:rFonts w:cs="Arial"/>
                <w:sz w:val="16"/>
                <w:szCs w:val="16"/>
              </w:rPr>
              <w:t>M</w:t>
            </w:r>
            <w:r w:rsidR="00670448" w:rsidRPr="00961C80">
              <w:rPr>
                <w:rFonts w:cs="Arial"/>
                <w:sz w:val="16"/>
                <w:szCs w:val="16"/>
              </w:rPr>
              <w:t xml:space="preserve">anagement </w:t>
            </w:r>
            <w:r w:rsidRPr="00961C80">
              <w:rPr>
                <w:rFonts w:cs="Arial"/>
                <w:sz w:val="16"/>
                <w:szCs w:val="16"/>
              </w:rPr>
              <w:t>O</w:t>
            </w:r>
            <w:r w:rsidR="00670448" w:rsidRPr="00961C80">
              <w:rPr>
                <w:rFonts w:cs="Arial"/>
                <w:sz w:val="16"/>
                <w:szCs w:val="16"/>
              </w:rPr>
              <w:t>ffice</w:t>
            </w:r>
          </w:p>
        </w:tc>
        <w:tc>
          <w:tcPr>
            <w:tcW w:w="1801" w:type="dxa"/>
            <w:gridSpan w:val="2"/>
          </w:tcPr>
          <w:p w14:paraId="1B390DF7" w14:textId="6BB43D75" w:rsidR="00670448" w:rsidRPr="00961C80" w:rsidRDefault="00670448" w:rsidP="00641DA3">
            <w:pPr>
              <w:pBdr>
                <w:bottom w:val="single" w:sz="4" w:space="1" w:color="000000"/>
              </w:pBdr>
              <w:spacing w:line="360" w:lineRule="auto"/>
              <w:ind w:left="-46" w:right="-42"/>
              <w:jc w:val="center"/>
              <w:rPr>
                <w:rFonts w:cs="Arial"/>
                <w:sz w:val="16"/>
                <w:szCs w:val="16"/>
              </w:rPr>
            </w:pPr>
            <w:r w:rsidRPr="00961C80">
              <w:rPr>
                <w:rFonts w:cs="Arial"/>
                <w:sz w:val="16"/>
                <w:szCs w:val="16"/>
              </w:rPr>
              <w:t xml:space="preserve">Big </w:t>
            </w:r>
            <w:r w:rsidR="000D14B0" w:rsidRPr="00961C80">
              <w:rPr>
                <w:rFonts w:cs="Arial"/>
                <w:sz w:val="16"/>
                <w:szCs w:val="16"/>
              </w:rPr>
              <w:t>D</w:t>
            </w:r>
            <w:r w:rsidRPr="00961C80">
              <w:rPr>
                <w:rFonts w:cs="Arial"/>
                <w:sz w:val="16"/>
                <w:szCs w:val="16"/>
              </w:rPr>
              <w:t>ata and</w:t>
            </w:r>
          </w:p>
          <w:p w14:paraId="76D97DB1" w14:textId="34BB3BB9" w:rsidR="00670448" w:rsidRPr="00961C80" w:rsidRDefault="000D14B0" w:rsidP="00641DA3">
            <w:pPr>
              <w:pBdr>
                <w:bottom w:val="single" w:sz="4" w:space="1" w:color="000000"/>
              </w:pBdr>
              <w:spacing w:line="360" w:lineRule="auto"/>
              <w:ind w:left="-46" w:right="-42"/>
              <w:jc w:val="center"/>
              <w:rPr>
                <w:rFonts w:cs="Arial"/>
                <w:sz w:val="16"/>
                <w:szCs w:val="16"/>
              </w:rPr>
            </w:pPr>
            <w:r w:rsidRPr="00961C80">
              <w:rPr>
                <w:rFonts w:cs="Arial"/>
                <w:sz w:val="16"/>
                <w:szCs w:val="16"/>
              </w:rPr>
              <w:t>A</w:t>
            </w:r>
            <w:r w:rsidR="00670448" w:rsidRPr="00961C80">
              <w:rPr>
                <w:rFonts w:cs="Arial"/>
                <w:sz w:val="16"/>
                <w:szCs w:val="16"/>
              </w:rPr>
              <w:t xml:space="preserve">dvance </w:t>
            </w:r>
            <w:r w:rsidRPr="00961C80">
              <w:rPr>
                <w:rFonts w:cs="Arial"/>
                <w:sz w:val="16"/>
                <w:szCs w:val="16"/>
              </w:rPr>
              <w:t>A</w:t>
            </w:r>
            <w:r w:rsidR="00670448" w:rsidRPr="00961C80">
              <w:rPr>
                <w:rFonts w:cs="Arial"/>
                <w:sz w:val="16"/>
                <w:szCs w:val="16"/>
              </w:rPr>
              <w:t>nalytics</w:t>
            </w:r>
          </w:p>
        </w:tc>
        <w:tc>
          <w:tcPr>
            <w:tcW w:w="1352" w:type="dxa"/>
            <w:gridSpan w:val="2"/>
            <w:shd w:val="clear" w:color="auto" w:fill="auto"/>
            <w:vAlign w:val="bottom"/>
          </w:tcPr>
          <w:p w14:paraId="10B7DBA6" w14:textId="77777777" w:rsidR="00670448" w:rsidRPr="00961C80" w:rsidRDefault="00670448" w:rsidP="00641DA3">
            <w:pPr>
              <w:pBdr>
                <w:bottom w:val="single" w:sz="4" w:space="1" w:color="000000"/>
              </w:pBdr>
              <w:spacing w:line="360" w:lineRule="auto"/>
              <w:ind w:left="-46" w:right="-42"/>
              <w:jc w:val="center"/>
              <w:rPr>
                <w:rFonts w:cs="Arial"/>
                <w:sz w:val="16"/>
                <w:szCs w:val="16"/>
              </w:rPr>
            </w:pPr>
            <w:r w:rsidRPr="00961C80">
              <w:rPr>
                <w:rFonts w:cs="Arial"/>
                <w:sz w:val="16"/>
                <w:szCs w:val="16"/>
              </w:rPr>
              <w:t>Others</w:t>
            </w:r>
          </w:p>
        </w:tc>
        <w:tc>
          <w:tcPr>
            <w:tcW w:w="1519" w:type="dxa"/>
            <w:gridSpan w:val="2"/>
            <w:shd w:val="clear" w:color="auto" w:fill="auto"/>
            <w:vAlign w:val="bottom"/>
          </w:tcPr>
          <w:p w14:paraId="78723BF4" w14:textId="77777777" w:rsidR="00670448" w:rsidRPr="00961C80" w:rsidRDefault="00670448" w:rsidP="00641DA3">
            <w:pPr>
              <w:pBdr>
                <w:bottom w:val="single" w:sz="4" w:space="1" w:color="000000"/>
              </w:pBdr>
              <w:spacing w:line="360" w:lineRule="auto"/>
              <w:ind w:left="-46" w:right="-42"/>
              <w:jc w:val="center"/>
              <w:rPr>
                <w:rFonts w:cs="Arial"/>
                <w:sz w:val="16"/>
                <w:szCs w:val="16"/>
              </w:rPr>
            </w:pPr>
            <w:r w:rsidRPr="00961C80">
              <w:rPr>
                <w:rFonts w:cs="Arial"/>
                <w:sz w:val="16"/>
                <w:szCs w:val="16"/>
              </w:rPr>
              <w:t>Eliminated</w:t>
            </w:r>
          </w:p>
        </w:tc>
        <w:tc>
          <w:tcPr>
            <w:tcW w:w="1661" w:type="dxa"/>
            <w:gridSpan w:val="2"/>
            <w:shd w:val="clear" w:color="auto" w:fill="auto"/>
            <w:vAlign w:val="bottom"/>
          </w:tcPr>
          <w:p w14:paraId="5172F8E0" w14:textId="77777777" w:rsidR="00670448" w:rsidRPr="00961C80" w:rsidRDefault="00670448" w:rsidP="00641DA3">
            <w:pPr>
              <w:pBdr>
                <w:bottom w:val="single" w:sz="4" w:space="1" w:color="000000"/>
              </w:pBdr>
              <w:spacing w:line="360" w:lineRule="auto"/>
              <w:ind w:left="-46" w:right="-42"/>
              <w:jc w:val="center"/>
              <w:rPr>
                <w:rFonts w:cs="Arial"/>
                <w:sz w:val="16"/>
                <w:szCs w:val="16"/>
              </w:rPr>
            </w:pPr>
            <w:r w:rsidRPr="00961C80">
              <w:rPr>
                <w:rFonts w:cs="Arial"/>
                <w:sz w:val="16"/>
                <w:szCs w:val="16"/>
              </w:rPr>
              <w:t>Total</w:t>
            </w:r>
          </w:p>
        </w:tc>
      </w:tr>
      <w:tr w:rsidR="00B14C48" w:rsidRPr="00961C80" w14:paraId="34EA4093" w14:textId="77777777" w:rsidTr="00A87DB3">
        <w:tc>
          <w:tcPr>
            <w:tcW w:w="3239" w:type="dxa"/>
            <w:shd w:val="clear" w:color="auto" w:fill="auto"/>
          </w:tcPr>
          <w:p w14:paraId="3A9B2D61" w14:textId="77777777" w:rsidR="00B14C48" w:rsidRPr="00961C80" w:rsidRDefault="00B14C48" w:rsidP="00641DA3">
            <w:pPr>
              <w:spacing w:line="360" w:lineRule="auto"/>
              <w:ind w:left="-78" w:right="-73"/>
              <w:jc w:val="both"/>
              <w:rPr>
                <w:rFonts w:cs="Arial"/>
                <w:sz w:val="16"/>
                <w:szCs w:val="16"/>
              </w:rPr>
            </w:pPr>
          </w:p>
        </w:tc>
        <w:tc>
          <w:tcPr>
            <w:tcW w:w="784" w:type="dxa"/>
          </w:tcPr>
          <w:p w14:paraId="6E28ABBE" w14:textId="1C7CBAD4" w:rsidR="00B14C48" w:rsidRPr="00961C80" w:rsidRDefault="00E5287D" w:rsidP="00641DA3">
            <w:pPr>
              <w:pBdr>
                <w:bottom w:val="single" w:sz="4" w:space="1" w:color="000000"/>
              </w:pBdr>
              <w:spacing w:line="360" w:lineRule="auto"/>
              <w:jc w:val="center"/>
              <w:rPr>
                <w:rFonts w:cs="Arial"/>
                <w:sz w:val="16"/>
                <w:szCs w:val="16"/>
              </w:rPr>
            </w:pPr>
            <w:r w:rsidRPr="00961C80">
              <w:rPr>
                <w:rFonts w:cs="Arial"/>
                <w:sz w:val="16"/>
                <w:szCs w:val="16"/>
              </w:rPr>
              <w:t>2023</w:t>
            </w:r>
          </w:p>
        </w:tc>
        <w:tc>
          <w:tcPr>
            <w:tcW w:w="745" w:type="dxa"/>
          </w:tcPr>
          <w:p w14:paraId="29517922" w14:textId="3EEFB1AC" w:rsidR="00B14C48" w:rsidRPr="00961C80" w:rsidRDefault="00B14C48" w:rsidP="00641DA3">
            <w:pPr>
              <w:pBdr>
                <w:bottom w:val="single" w:sz="4" w:space="1" w:color="000000"/>
              </w:pBdr>
              <w:spacing w:line="360" w:lineRule="auto"/>
              <w:jc w:val="center"/>
              <w:rPr>
                <w:rFonts w:cs="Arial"/>
                <w:sz w:val="16"/>
                <w:szCs w:val="16"/>
              </w:rPr>
            </w:pPr>
            <w:r w:rsidRPr="00961C80">
              <w:rPr>
                <w:rFonts w:cs="Arial"/>
                <w:sz w:val="16"/>
                <w:szCs w:val="16"/>
              </w:rPr>
              <w:t>2022</w:t>
            </w:r>
          </w:p>
        </w:tc>
        <w:tc>
          <w:tcPr>
            <w:tcW w:w="933" w:type="dxa"/>
          </w:tcPr>
          <w:p w14:paraId="35A0D06A" w14:textId="2587892B" w:rsidR="00B14C48" w:rsidRPr="00961C80" w:rsidRDefault="00E5287D" w:rsidP="00641DA3">
            <w:pPr>
              <w:pBdr>
                <w:bottom w:val="single" w:sz="4" w:space="1" w:color="000000"/>
              </w:pBdr>
              <w:spacing w:line="360" w:lineRule="auto"/>
              <w:jc w:val="center"/>
              <w:rPr>
                <w:rFonts w:cs="Arial"/>
                <w:sz w:val="16"/>
                <w:szCs w:val="16"/>
              </w:rPr>
            </w:pPr>
            <w:r w:rsidRPr="00961C80">
              <w:rPr>
                <w:rFonts w:cs="Arial"/>
                <w:sz w:val="16"/>
                <w:szCs w:val="16"/>
              </w:rPr>
              <w:t>2023</w:t>
            </w:r>
          </w:p>
        </w:tc>
        <w:tc>
          <w:tcPr>
            <w:tcW w:w="893" w:type="dxa"/>
          </w:tcPr>
          <w:p w14:paraId="75683BC9" w14:textId="6088479F" w:rsidR="00B14C48" w:rsidRPr="00961C80" w:rsidRDefault="00B14C48" w:rsidP="00641DA3">
            <w:pPr>
              <w:pBdr>
                <w:bottom w:val="single" w:sz="4" w:space="1" w:color="000000"/>
              </w:pBdr>
              <w:spacing w:line="360" w:lineRule="auto"/>
              <w:jc w:val="center"/>
              <w:rPr>
                <w:rFonts w:cs="Arial"/>
                <w:sz w:val="16"/>
                <w:szCs w:val="16"/>
              </w:rPr>
            </w:pPr>
            <w:r w:rsidRPr="00961C80">
              <w:rPr>
                <w:rFonts w:cs="Arial"/>
                <w:sz w:val="16"/>
                <w:szCs w:val="16"/>
              </w:rPr>
              <w:t>2022</w:t>
            </w:r>
          </w:p>
        </w:tc>
        <w:tc>
          <w:tcPr>
            <w:tcW w:w="805" w:type="dxa"/>
          </w:tcPr>
          <w:p w14:paraId="3ACA8096" w14:textId="6D703DDE" w:rsidR="00B14C48" w:rsidRPr="00961C80" w:rsidRDefault="00E5287D" w:rsidP="00641DA3">
            <w:pPr>
              <w:pBdr>
                <w:bottom w:val="single" w:sz="4" w:space="1" w:color="000000"/>
              </w:pBdr>
              <w:spacing w:line="360" w:lineRule="auto"/>
              <w:jc w:val="center"/>
              <w:rPr>
                <w:rFonts w:cs="Arial"/>
                <w:sz w:val="16"/>
                <w:szCs w:val="16"/>
              </w:rPr>
            </w:pPr>
            <w:r w:rsidRPr="00961C80">
              <w:rPr>
                <w:rFonts w:cs="Arial"/>
                <w:sz w:val="16"/>
                <w:szCs w:val="16"/>
              </w:rPr>
              <w:t>2023</w:t>
            </w:r>
          </w:p>
        </w:tc>
        <w:tc>
          <w:tcPr>
            <w:tcW w:w="841" w:type="dxa"/>
          </w:tcPr>
          <w:p w14:paraId="05B3C9FF" w14:textId="48E45015" w:rsidR="00B14C48" w:rsidRPr="00961C80" w:rsidRDefault="00B14C48" w:rsidP="00641DA3">
            <w:pPr>
              <w:pBdr>
                <w:bottom w:val="single" w:sz="4" w:space="1" w:color="000000"/>
              </w:pBdr>
              <w:spacing w:line="360" w:lineRule="auto"/>
              <w:jc w:val="center"/>
              <w:rPr>
                <w:rFonts w:cs="Arial"/>
                <w:sz w:val="16"/>
                <w:szCs w:val="16"/>
              </w:rPr>
            </w:pPr>
            <w:r w:rsidRPr="00961C80">
              <w:rPr>
                <w:rFonts w:cs="Arial"/>
                <w:sz w:val="16"/>
                <w:szCs w:val="16"/>
              </w:rPr>
              <w:t>2022</w:t>
            </w:r>
          </w:p>
        </w:tc>
        <w:tc>
          <w:tcPr>
            <w:tcW w:w="893" w:type="dxa"/>
            <w:shd w:val="clear" w:color="auto" w:fill="auto"/>
          </w:tcPr>
          <w:p w14:paraId="5D58E465" w14:textId="5FD64188" w:rsidR="00B14C48" w:rsidRPr="00961C80" w:rsidRDefault="00E5287D" w:rsidP="00641DA3">
            <w:pPr>
              <w:pBdr>
                <w:bottom w:val="single" w:sz="4" w:space="1" w:color="000000"/>
              </w:pBdr>
              <w:spacing w:line="360" w:lineRule="auto"/>
              <w:jc w:val="center"/>
              <w:rPr>
                <w:rFonts w:cs="Arial"/>
                <w:sz w:val="16"/>
                <w:szCs w:val="16"/>
              </w:rPr>
            </w:pPr>
            <w:r w:rsidRPr="00961C80">
              <w:rPr>
                <w:rFonts w:cs="Arial"/>
                <w:sz w:val="16"/>
                <w:szCs w:val="16"/>
              </w:rPr>
              <w:t>2023</w:t>
            </w:r>
          </w:p>
        </w:tc>
        <w:tc>
          <w:tcPr>
            <w:tcW w:w="908" w:type="dxa"/>
            <w:shd w:val="clear" w:color="auto" w:fill="auto"/>
          </w:tcPr>
          <w:p w14:paraId="363EEFB4" w14:textId="4005847E" w:rsidR="00B14C48" w:rsidRPr="00961C80" w:rsidRDefault="00B14C48" w:rsidP="00641DA3">
            <w:pPr>
              <w:pBdr>
                <w:bottom w:val="single" w:sz="4" w:space="1" w:color="000000"/>
              </w:pBdr>
              <w:spacing w:line="360" w:lineRule="auto"/>
              <w:jc w:val="center"/>
              <w:rPr>
                <w:rFonts w:cs="Arial"/>
                <w:sz w:val="16"/>
                <w:szCs w:val="16"/>
              </w:rPr>
            </w:pPr>
            <w:r w:rsidRPr="00961C80">
              <w:rPr>
                <w:rFonts w:cs="Arial"/>
                <w:sz w:val="16"/>
                <w:szCs w:val="16"/>
              </w:rPr>
              <w:t>2022</w:t>
            </w:r>
          </w:p>
        </w:tc>
        <w:tc>
          <w:tcPr>
            <w:tcW w:w="666" w:type="dxa"/>
            <w:shd w:val="clear" w:color="auto" w:fill="auto"/>
          </w:tcPr>
          <w:p w14:paraId="277E8D48" w14:textId="672D0047" w:rsidR="00B14C48" w:rsidRPr="00961C80" w:rsidRDefault="00E5287D" w:rsidP="00641DA3">
            <w:pPr>
              <w:pBdr>
                <w:bottom w:val="single" w:sz="4" w:space="1" w:color="000000"/>
              </w:pBdr>
              <w:spacing w:line="360" w:lineRule="auto"/>
              <w:jc w:val="center"/>
              <w:rPr>
                <w:rFonts w:cs="Arial"/>
                <w:sz w:val="16"/>
                <w:szCs w:val="16"/>
              </w:rPr>
            </w:pPr>
            <w:r w:rsidRPr="00961C80">
              <w:rPr>
                <w:rFonts w:cs="Arial"/>
                <w:sz w:val="16"/>
                <w:szCs w:val="16"/>
              </w:rPr>
              <w:t>2023</w:t>
            </w:r>
          </w:p>
        </w:tc>
        <w:tc>
          <w:tcPr>
            <w:tcW w:w="686" w:type="dxa"/>
            <w:shd w:val="clear" w:color="auto" w:fill="auto"/>
          </w:tcPr>
          <w:p w14:paraId="3CFEC22C" w14:textId="712AF390" w:rsidR="00B14C48" w:rsidRPr="00961C80" w:rsidRDefault="00B14C48" w:rsidP="00641DA3">
            <w:pPr>
              <w:pBdr>
                <w:bottom w:val="single" w:sz="4" w:space="1" w:color="000000"/>
              </w:pBdr>
              <w:spacing w:line="360" w:lineRule="auto"/>
              <w:jc w:val="center"/>
              <w:rPr>
                <w:rFonts w:cs="Arial"/>
                <w:sz w:val="16"/>
                <w:szCs w:val="16"/>
              </w:rPr>
            </w:pPr>
            <w:r w:rsidRPr="00961C80">
              <w:rPr>
                <w:rFonts w:cs="Arial"/>
                <w:sz w:val="16"/>
                <w:szCs w:val="16"/>
              </w:rPr>
              <w:t>2022</w:t>
            </w:r>
          </w:p>
        </w:tc>
        <w:tc>
          <w:tcPr>
            <w:tcW w:w="744" w:type="dxa"/>
            <w:shd w:val="clear" w:color="auto" w:fill="auto"/>
          </w:tcPr>
          <w:p w14:paraId="146BE29C" w14:textId="2D13D745" w:rsidR="00B14C48" w:rsidRPr="00961C80" w:rsidRDefault="00E5287D" w:rsidP="00641DA3">
            <w:pPr>
              <w:pBdr>
                <w:bottom w:val="single" w:sz="4" w:space="1" w:color="000000"/>
              </w:pBdr>
              <w:spacing w:line="360" w:lineRule="auto"/>
              <w:jc w:val="center"/>
              <w:rPr>
                <w:rFonts w:cs="Arial"/>
                <w:sz w:val="16"/>
                <w:szCs w:val="16"/>
              </w:rPr>
            </w:pPr>
            <w:r w:rsidRPr="00961C80">
              <w:rPr>
                <w:rFonts w:cs="Arial"/>
                <w:sz w:val="16"/>
                <w:szCs w:val="16"/>
              </w:rPr>
              <w:t>2023</w:t>
            </w:r>
          </w:p>
        </w:tc>
        <w:tc>
          <w:tcPr>
            <w:tcW w:w="775" w:type="dxa"/>
            <w:shd w:val="clear" w:color="auto" w:fill="auto"/>
          </w:tcPr>
          <w:p w14:paraId="09E13F3C" w14:textId="565BF460" w:rsidR="00B14C48" w:rsidRPr="00961C80" w:rsidRDefault="00B14C48" w:rsidP="00641DA3">
            <w:pPr>
              <w:pBdr>
                <w:bottom w:val="single" w:sz="4" w:space="1" w:color="000000"/>
              </w:pBdr>
              <w:spacing w:line="360" w:lineRule="auto"/>
              <w:jc w:val="center"/>
              <w:rPr>
                <w:rFonts w:cs="Arial"/>
                <w:sz w:val="16"/>
                <w:szCs w:val="16"/>
              </w:rPr>
            </w:pPr>
            <w:r w:rsidRPr="00961C80">
              <w:rPr>
                <w:rFonts w:cs="Arial"/>
                <w:sz w:val="16"/>
                <w:szCs w:val="16"/>
              </w:rPr>
              <w:t>2022</w:t>
            </w:r>
          </w:p>
        </w:tc>
        <w:tc>
          <w:tcPr>
            <w:tcW w:w="826" w:type="dxa"/>
            <w:shd w:val="clear" w:color="auto" w:fill="auto"/>
          </w:tcPr>
          <w:p w14:paraId="21439BFE" w14:textId="4D7FC80D" w:rsidR="00B14C48" w:rsidRPr="00961C80" w:rsidRDefault="00E5287D" w:rsidP="00641DA3">
            <w:pPr>
              <w:pBdr>
                <w:bottom w:val="single" w:sz="4" w:space="1" w:color="000000"/>
              </w:pBdr>
              <w:spacing w:line="360" w:lineRule="auto"/>
              <w:jc w:val="center"/>
              <w:rPr>
                <w:rFonts w:cs="Arial"/>
                <w:sz w:val="16"/>
                <w:szCs w:val="16"/>
              </w:rPr>
            </w:pPr>
            <w:r w:rsidRPr="00961C80">
              <w:rPr>
                <w:rFonts w:cs="Arial"/>
                <w:sz w:val="16"/>
                <w:szCs w:val="16"/>
              </w:rPr>
              <w:t>2023</w:t>
            </w:r>
          </w:p>
        </w:tc>
        <w:tc>
          <w:tcPr>
            <w:tcW w:w="835" w:type="dxa"/>
            <w:shd w:val="clear" w:color="auto" w:fill="auto"/>
          </w:tcPr>
          <w:p w14:paraId="39C425C8" w14:textId="2BB0BB24" w:rsidR="00B14C48" w:rsidRPr="00961C80" w:rsidRDefault="00B14C48" w:rsidP="00641DA3">
            <w:pPr>
              <w:pBdr>
                <w:bottom w:val="single" w:sz="4" w:space="1" w:color="000000"/>
              </w:pBdr>
              <w:spacing w:line="360" w:lineRule="auto"/>
              <w:jc w:val="center"/>
              <w:rPr>
                <w:rFonts w:cs="Arial"/>
                <w:sz w:val="16"/>
                <w:szCs w:val="16"/>
              </w:rPr>
            </w:pPr>
            <w:r w:rsidRPr="00961C80">
              <w:rPr>
                <w:rFonts w:cs="Arial"/>
                <w:sz w:val="16"/>
                <w:szCs w:val="16"/>
              </w:rPr>
              <w:t>2022</w:t>
            </w:r>
          </w:p>
        </w:tc>
      </w:tr>
      <w:tr w:rsidR="000A7E66" w:rsidRPr="00961C80" w14:paraId="347B0245" w14:textId="77777777" w:rsidTr="00A87DB3">
        <w:tc>
          <w:tcPr>
            <w:tcW w:w="3239" w:type="dxa"/>
            <w:shd w:val="clear" w:color="auto" w:fill="auto"/>
          </w:tcPr>
          <w:p w14:paraId="19BC15DB" w14:textId="77777777" w:rsidR="000A7E66" w:rsidRPr="00961C80" w:rsidRDefault="000A7E66" w:rsidP="00641DA3">
            <w:pPr>
              <w:spacing w:line="360" w:lineRule="auto"/>
              <w:ind w:left="-78" w:right="-73"/>
              <w:jc w:val="both"/>
              <w:rPr>
                <w:rFonts w:cs="Arial"/>
                <w:sz w:val="16"/>
                <w:szCs w:val="16"/>
              </w:rPr>
            </w:pPr>
            <w:r w:rsidRPr="00961C80">
              <w:rPr>
                <w:rFonts w:cs="Arial"/>
                <w:sz w:val="16"/>
                <w:szCs w:val="16"/>
              </w:rPr>
              <w:t>Revenues from external customers</w:t>
            </w:r>
          </w:p>
        </w:tc>
        <w:tc>
          <w:tcPr>
            <w:tcW w:w="784" w:type="dxa"/>
          </w:tcPr>
          <w:p w14:paraId="5F9F2CDA" w14:textId="3AFC3D5B"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79.68</w:t>
            </w:r>
          </w:p>
        </w:tc>
        <w:tc>
          <w:tcPr>
            <w:tcW w:w="745" w:type="dxa"/>
          </w:tcPr>
          <w:p w14:paraId="78888D2B" w14:textId="208174B1"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76.50</w:t>
            </w:r>
          </w:p>
        </w:tc>
        <w:tc>
          <w:tcPr>
            <w:tcW w:w="933" w:type="dxa"/>
          </w:tcPr>
          <w:p w14:paraId="299CB2FE" w14:textId="3A11F024"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730.63</w:t>
            </w:r>
          </w:p>
        </w:tc>
        <w:tc>
          <w:tcPr>
            <w:tcW w:w="893" w:type="dxa"/>
          </w:tcPr>
          <w:p w14:paraId="7B8B8439" w14:textId="49C05B6B"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251.43</w:t>
            </w:r>
          </w:p>
        </w:tc>
        <w:tc>
          <w:tcPr>
            <w:tcW w:w="805" w:type="dxa"/>
          </w:tcPr>
          <w:p w14:paraId="325C89A0" w14:textId="4AED1C73"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37.04</w:t>
            </w:r>
          </w:p>
        </w:tc>
        <w:tc>
          <w:tcPr>
            <w:tcW w:w="841" w:type="dxa"/>
          </w:tcPr>
          <w:p w14:paraId="23188FFA" w14:textId="483E15BC"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39.80</w:t>
            </w:r>
          </w:p>
        </w:tc>
        <w:tc>
          <w:tcPr>
            <w:tcW w:w="893" w:type="dxa"/>
            <w:shd w:val="clear" w:color="auto" w:fill="auto"/>
          </w:tcPr>
          <w:p w14:paraId="00581CED" w14:textId="155F7C81"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94.15</w:t>
            </w:r>
          </w:p>
        </w:tc>
        <w:tc>
          <w:tcPr>
            <w:tcW w:w="908" w:type="dxa"/>
            <w:shd w:val="clear" w:color="auto" w:fill="auto"/>
          </w:tcPr>
          <w:p w14:paraId="4F5A5EED" w14:textId="7FF097CA"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56.70</w:t>
            </w:r>
          </w:p>
        </w:tc>
        <w:tc>
          <w:tcPr>
            <w:tcW w:w="666" w:type="dxa"/>
            <w:shd w:val="clear" w:color="auto" w:fill="auto"/>
          </w:tcPr>
          <w:p w14:paraId="58F89818" w14:textId="525B1F9F"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53EFAB75" w14:textId="755AED9D"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0.03</w:t>
            </w:r>
          </w:p>
        </w:tc>
        <w:tc>
          <w:tcPr>
            <w:tcW w:w="744" w:type="dxa"/>
            <w:shd w:val="clear" w:color="auto" w:fill="auto"/>
          </w:tcPr>
          <w:p w14:paraId="2C918012" w14:textId="7F1325EA"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775" w:type="dxa"/>
            <w:shd w:val="clear" w:color="auto" w:fill="auto"/>
          </w:tcPr>
          <w:p w14:paraId="64EB00D6" w14:textId="3E486743"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 xml:space="preserve">  0.14</w:t>
            </w:r>
          </w:p>
        </w:tc>
        <w:tc>
          <w:tcPr>
            <w:tcW w:w="826" w:type="dxa"/>
            <w:shd w:val="clear" w:color="auto" w:fill="auto"/>
          </w:tcPr>
          <w:p w14:paraId="268C0AD4" w14:textId="563B0886"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941.50</w:t>
            </w:r>
          </w:p>
        </w:tc>
        <w:tc>
          <w:tcPr>
            <w:tcW w:w="835" w:type="dxa"/>
            <w:shd w:val="clear" w:color="auto" w:fill="auto"/>
          </w:tcPr>
          <w:p w14:paraId="65882EDF" w14:textId="6F724919"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424.60</w:t>
            </w:r>
          </w:p>
        </w:tc>
      </w:tr>
      <w:tr w:rsidR="000A7E66" w:rsidRPr="00961C80" w14:paraId="6462C0BB" w14:textId="77777777" w:rsidTr="00A87DB3">
        <w:tc>
          <w:tcPr>
            <w:tcW w:w="3239" w:type="dxa"/>
            <w:shd w:val="clear" w:color="auto" w:fill="auto"/>
          </w:tcPr>
          <w:p w14:paraId="6E12E210" w14:textId="77777777" w:rsidR="000A7E66" w:rsidRPr="00961C80" w:rsidRDefault="000A7E66" w:rsidP="00641DA3">
            <w:pPr>
              <w:spacing w:line="360" w:lineRule="auto"/>
              <w:ind w:left="-78" w:right="-73"/>
              <w:jc w:val="both"/>
              <w:rPr>
                <w:rFonts w:cs="Arial"/>
                <w:sz w:val="16"/>
                <w:szCs w:val="16"/>
              </w:rPr>
            </w:pPr>
            <w:r w:rsidRPr="00961C80">
              <w:rPr>
                <w:rFonts w:cs="Arial"/>
                <w:sz w:val="16"/>
                <w:szCs w:val="16"/>
              </w:rPr>
              <w:t>Revenues from inter-segments</w:t>
            </w:r>
          </w:p>
        </w:tc>
        <w:tc>
          <w:tcPr>
            <w:tcW w:w="784" w:type="dxa"/>
          </w:tcPr>
          <w:p w14:paraId="65776736" w14:textId="79CA9483"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6.14</w:t>
            </w:r>
          </w:p>
        </w:tc>
        <w:tc>
          <w:tcPr>
            <w:tcW w:w="745" w:type="dxa"/>
          </w:tcPr>
          <w:p w14:paraId="30BF75EF" w14:textId="71E00DAA"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933" w:type="dxa"/>
          </w:tcPr>
          <w:p w14:paraId="3C1C1A35" w14:textId="5D3656B7"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49.90</w:t>
            </w:r>
          </w:p>
        </w:tc>
        <w:tc>
          <w:tcPr>
            <w:tcW w:w="893" w:type="dxa"/>
          </w:tcPr>
          <w:p w14:paraId="1D262891" w14:textId="0F573A0F"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 xml:space="preserve">  28.61</w:t>
            </w:r>
          </w:p>
        </w:tc>
        <w:tc>
          <w:tcPr>
            <w:tcW w:w="805" w:type="dxa"/>
          </w:tcPr>
          <w:p w14:paraId="5BEEF6D3" w14:textId="05695733"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41" w:type="dxa"/>
          </w:tcPr>
          <w:p w14:paraId="797FE6AC" w14:textId="48144749"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93" w:type="dxa"/>
            <w:shd w:val="clear" w:color="auto" w:fill="auto"/>
          </w:tcPr>
          <w:p w14:paraId="3AC15583" w14:textId="0B381BE9"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10.09</w:t>
            </w:r>
          </w:p>
        </w:tc>
        <w:tc>
          <w:tcPr>
            <w:tcW w:w="908" w:type="dxa"/>
            <w:shd w:val="clear" w:color="auto" w:fill="auto"/>
          </w:tcPr>
          <w:p w14:paraId="25FA5457" w14:textId="1F4A90F8"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21.67</w:t>
            </w:r>
          </w:p>
        </w:tc>
        <w:tc>
          <w:tcPr>
            <w:tcW w:w="666" w:type="dxa"/>
            <w:shd w:val="clear" w:color="auto" w:fill="auto"/>
          </w:tcPr>
          <w:p w14:paraId="0F82479A" w14:textId="0CD8EB22"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1401A90D" w14:textId="7775275C"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0.92</w:t>
            </w:r>
          </w:p>
        </w:tc>
        <w:tc>
          <w:tcPr>
            <w:tcW w:w="744" w:type="dxa"/>
            <w:shd w:val="clear" w:color="auto" w:fill="auto"/>
          </w:tcPr>
          <w:p w14:paraId="1EBF23DA" w14:textId="1CA28EA7"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(66.13)</w:t>
            </w:r>
          </w:p>
        </w:tc>
        <w:tc>
          <w:tcPr>
            <w:tcW w:w="775" w:type="dxa"/>
            <w:shd w:val="clear" w:color="auto" w:fill="auto"/>
          </w:tcPr>
          <w:p w14:paraId="25CF2AA7" w14:textId="0BFB0B11"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(51.20)</w:t>
            </w:r>
          </w:p>
        </w:tc>
        <w:tc>
          <w:tcPr>
            <w:tcW w:w="826" w:type="dxa"/>
            <w:shd w:val="clear" w:color="auto" w:fill="auto"/>
          </w:tcPr>
          <w:p w14:paraId="17A414F3" w14:textId="31C2EAAD"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35" w:type="dxa"/>
            <w:shd w:val="clear" w:color="auto" w:fill="auto"/>
          </w:tcPr>
          <w:p w14:paraId="0CC45E4F" w14:textId="40E01C08"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r>
      <w:tr w:rsidR="000A7E66" w:rsidRPr="00961C80" w14:paraId="3F0E1E59" w14:textId="77777777" w:rsidTr="00A87DB3">
        <w:tc>
          <w:tcPr>
            <w:tcW w:w="3239" w:type="dxa"/>
            <w:shd w:val="clear" w:color="auto" w:fill="auto"/>
          </w:tcPr>
          <w:p w14:paraId="3B88C370" w14:textId="77777777" w:rsidR="000A7E66" w:rsidRPr="00961C80" w:rsidRDefault="000A7E66" w:rsidP="00641DA3">
            <w:pPr>
              <w:spacing w:line="360" w:lineRule="auto"/>
              <w:ind w:left="-78" w:right="-73"/>
              <w:jc w:val="both"/>
              <w:rPr>
                <w:rFonts w:cs="Arial"/>
                <w:sz w:val="16"/>
                <w:szCs w:val="16"/>
              </w:rPr>
            </w:pPr>
            <w:r w:rsidRPr="00961C80">
              <w:rPr>
                <w:rFonts w:cs="Arial"/>
                <w:sz w:val="16"/>
                <w:szCs w:val="16"/>
              </w:rPr>
              <w:t>Total revenue</w:t>
            </w:r>
          </w:p>
        </w:tc>
        <w:tc>
          <w:tcPr>
            <w:tcW w:w="784" w:type="dxa"/>
          </w:tcPr>
          <w:p w14:paraId="08BE830C" w14:textId="6BB0583A"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85.82</w:t>
            </w:r>
          </w:p>
        </w:tc>
        <w:tc>
          <w:tcPr>
            <w:tcW w:w="745" w:type="dxa"/>
          </w:tcPr>
          <w:p w14:paraId="0FB6114B" w14:textId="339959A2"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76.50</w:t>
            </w:r>
          </w:p>
        </w:tc>
        <w:tc>
          <w:tcPr>
            <w:tcW w:w="933" w:type="dxa"/>
          </w:tcPr>
          <w:p w14:paraId="56C22AFC" w14:textId="08A988D2"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780.53</w:t>
            </w:r>
          </w:p>
        </w:tc>
        <w:tc>
          <w:tcPr>
            <w:tcW w:w="893" w:type="dxa"/>
          </w:tcPr>
          <w:p w14:paraId="71F7DCFC" w14:textId="5F4604DB"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280.04</w:t>
            </w:r>
          </w:p>
        </w:tc>
        <w:tc>
          <w:tcPr>
            <w:tcW w:w="805" w:type="dxa"/>
          </w:tcPr>
          <w:p w14:paraId="4CE5AEC6" w14:textId="3542F6D3"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37.04</w:t>
            </w:r>
          </w:p>
        </w:tc>
        <w:tc>
          <w:tcPr>
            <w:tcW w:w="841" w:type="dxa"/>
          </w:tcPr>
          <w:p w14:paraId="226ECC41" w14:textId="035404A2"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39.80</w:t>
            </w:r>
          </w:p>
        </w:tc>
        <w:tc>
          <w:tcPr>
            <w:tcW w:w="893" w:type="dxa"/>
            <w:shd w:val="clear" w:color="auto" w:fill="auto"/>
          </w:tcPr>
          <w:p w14:paraId="0F9EA9CA" w14:textId="02937DB9"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104.24</w:t>
            </w:r>
          </w:p>
        </w:tc>
        <w:tc>
          <w:tcPr>
            <w:tcW w:w="908" w:type="dxa"/>
            <w:shd w:val="clear" w:color="auto" w:fill="auto"/>
          </w:tcPr>
          <w:p w14:paraId="54E46B7F" w14:textId="74CE7ED5"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78.37</w:t>
            </w:r>
          </w:p>
        </w:tc>
        <w:tc>
          <w:tcPr>
            <w:tcW w:w="666" w:type="dxa"/>
            <w:shd w:val="clear" w:color="auto" w:fill="auto"/>
          </w:tcPr>
          <w:p w14:paraId="59FCBB0E" w14:textId="78C13F0E"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4FA0F2B5" w14:textId="503D0748"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0.95</w:t>
            </w:r>
          </w:p>
        </w:tc>
        <w:tc>
          <w:tcPr>
            <w:tcW w:w="744" w:type="dxa"/>
            <w:shd w:val="clear" w:color="auto" w:fill="auto"/>
          </w:tcPr>
          <w:p w14:paraId="6C8BF5CC" w14:textId="23474DE6"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(66.13)</w:t>
            </w:r>
          </w:p>
        </w:tc>
        <w:tc>
          <w:tcPr>
            <w:tcW w:w="775" w:type="dxa"/>
            <w:shd w:val="clear" w:color="auto" w:fill="auto"/>
          </w:tcPr>
          <w:p w14:paraId="50619077" w14:textId="297D84BC"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(51.06)</w:t>
            </w:r>
          </w:p>
        </w:tc>
        <w:tc>
          <w:tcPr>
            <w:tcW w:w="826" w:type="dxa"/>
            <w:shd w:val="clear" w:color="auto" w:fill="auto"/>
          </w:tcPr>
          <w:p w14:paraId="49EFFAB9" w14:textId="1DB1BB34"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941.50</w:t>
            </w:r>
          </w:p>
        </w:tc>
        <w:tc>
          <w:tcPr>
            <w:tcW w:w="835" w:type="dxa"/>
            <w:shd w:val="clear" w:color="auto" w:fill="auto"/>
          </w:tcPr>
          <w:p w14:paraId="16726EB7" w14:textId="4B0487B5"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424.60</w:t>
            </w:r>
          </w:p>
        </w:tc>
      </w:tr>
      <w:tr w:rsidR="000A7E66" w:rsidRPr="00961C80" w14:paraId="6D8D13FF" w14:textId="77777777" w:rsidTr="00A87DB3">
        <w:trPr>
          <w:trHeight w:val="66"/>
        </w:trPr>
        <w:tc>
          <w:tcPr>
            <w:tcW w:w="3239" w:type="dxa"/>
            <w:shd w:val="clear" w:color="auto" w:fill="auto"/>
          </w:tcPr>
          <w:p w14:paraId="1BAF1B32" w14:textId="77777777" w:rsidR="000A7E66" w:rsidRPr="00961C80" w:rsidRDefault="000A7E66" w:rsidP="00641DA3">
            <w:pPr>
              <w:spacing w:line="360" w:lineRule="auto"/>
              <w:ind w:left="-78" w:right="-73"/>
              <w:jc w:val="both"/>
              <w:rPr>
                <w:rFonts w:cs="Arial"/>
                <w:sz w:val="16"/>
                <w:szCs w:val="16"/>
              </w:rPr>
            </w:pPr>
          </w:p>
        </w:tc>
        <w:tc>
          <w:tcPr>
            <w:tcW w:w="784" w:type="dxa"/>
          </w:tcPr>
          <w:p w14:paraId="27B2FEFE"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45" w:type="dxa"/>
          </w:tcPr>
          <w:p w14:paraId="18ED2819"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933" w:type="dxa"/>
          </w:tcPr>
          <w:p w14:paraId="5D28080B"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93" w:type="dxa"/>
          </w:tcPr>
          <w:p w14:paraId="63C97A57"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05" w:type="dxa"/>
          </w:tcPr>
          <w:p w14:paraId="43674E78"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41" w:type="dxa"/>
          </w:tcPr>
          <w:p w14:paraId="6D3A3CE3"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93" w:type="dxa"/>
            <w:shd w:val="clear" w:color="auto" w:fill="auto"/>
          </w:tcPr>
          <w:p w14:paraId="6E3ED4DC"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908" w:type="dxa"/>
            <w:shd w:val="clear" w:color="auto" w:fill="auto"/>
          </w:tcPr>
          <w:p w14:paraId="7B78FA9F"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666" w:type="dxa"/>
            <w:shd w:val="clear" w:color="auto" w:fill="auto"/>
          </w:tcPr>
          <w:p w14:paraId="6B33ABF5"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686" w:type="dxa"/>
            <w:shd w:val="clear" w:color="auto" w:fill="auto"/>
          </w:tcPr>
          <w:p w14:paraId="3858BC22"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44" w:type="dxa"/>
            <w:shd w:val="clear" w:color="auto" w:fill="auto"/>
          </w:tcPr>
          <w:p w14:paraId="3F362E02"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75" w:type="dxa"/>
            <w:shd w:val="clear" w:color="auto" w:fill="auto"/>
          </w:tcPr>
          <w:p w14:paraId="1C8FCB69"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26" w:type="dxa"/>
            <w:shd w:val="clear" w:color="auto" w:fill="auto"/>
          </w:tcPr>
          <w:p w14:paraId="537B35F6"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35" w:type="dxa"/>
            <w:shd w:val="clear" w:color="auto" w:fill="auto"/>
          </w:tcPr>
          <w:p w14:paraId="38D20EC3"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r>
      <w:tr w:rsidR="000A7E66" w:rsidRPr="00961C80" w14:paraId="0C1CCE12" w14:textId="77777777" w:rsidTr="00A87DB3">
        <w:trPr>
          <w:trHeight w:val="249"/>
        </w:trPr>
        <w:tc>
          <w:tcPr>
            <w:tcW w:w="3239" w:type="dxa"/>
            <w:shd w:val="clear" w:color="auto" w:fill="auto"/>
          </w:tcPr>
          <w:p w14:paraId="58451093" w14:textId="77777777" w:rsidR="000A7E66" w:rsidRPr="00961C80" w:rsidRDefault="000A7E66" w:rsidP="00641DA3">
            <w:pPr>
              <w:spacing w:line="360" w:lineRule="auto"/>
              <w:ind w:left="-78" w:right="-73"/>
              <w:jc w:val="both"/>
              <w:rPr>
                <w:rFonts w:cs="Arial"/>
                <w:i/>
                <w:sz w:val="16"/>
                <w:szCs w:val="16"/>
              </w:rPr>
            </w:pPr>
            <w:r w:rsidRPr="00961C80">
              <w:rPr>
                <w:rFonts w:cs="Arial"/>
                <w:i/>
                <w:sz w:val="16"/>
                <w:szCs w:val="16"/>
              </w:rPr>
              <w:t>Timing of revenue recognition</w:t>
            </w:r>
          </w:p>
        </w:tc>
        <w:tc>
          <w:tcPr>
            <w:tcW w:w="784" w:type="dxa"/>
          </w:tcPr>
          <w:p w14:paraId="6C99C9D1"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45" w:type="dxa"/>
          </w:tcPr>
          <w:p w14:paraId="62E03EC6"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933" w:type="dxa"/>
          </w:tcPr>
          <w:p w14:paraId="4FD528D7"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93" w:type="dxa"/>
          </w:tcPr>
          <w:p w14:paraId="3F8CA40F"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05" w:type="dxa"/>
          </w:tcPr>
          <w:p w14:paraId="117EB921"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41" w:type="dxa"/>
          </w:tcPr>
          <w:p w14:paraId="4590ED1F"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93" w:type="dxa"/>
            <w:shd w:val="clear" w:color="auto" w:fill="auto"/>
          </w:tcPr>
          <w:p w14:paraId="63E598B3"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908" w:type="dxa"/>
            <w:shd w:val="clear" w:color="auto" w:fill="auto"/>
          </w:tcPr>
          <w:p w14:paraId="7A1FEE14"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666" w:type="dxa"/>
            <w:shd w:val="clear" w:color="auto" w:fill="auto"/>
          </w:tcPr>
          <w:p w14:paraId="35FD7A6A"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686" w:type="dxa"/>
            <w:shd w:val="clear" w:color="auto" w:fill="auto"/>
          </w:tcPr>
          <w:p w14:paraId="584E05CE"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44" w:type="dxa"/>
            <w:shd w:val="clear" w:color="auto" w:fill="auto"/>
          </w:tcPr>
          <w:p w14:paraId="44418CBF"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75" w:type="dxa"/>
            <w:shd w:val="clear" w:color="auto" w:fill="auto"/>
          </w:tcPr>
          <w:p w14:paraId="21C15E38"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26" w:type="dxa"/>
            <w:shd w:val="clear" w:color="auto" w:fill="auto"/>
          </w:tcPr>
          <w:p w14:paraId="1248543A"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35" w:type="dxa"/>
            <w:shd w:val="clear" w:color="auto" w:fill="auto"/>
          </w:tcPr>
          <w:p w14:paraId="7BD3EC4A"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r>
      <w:tr w:rsidR="000A7E66" w:rsidRPr="00961C80" w14:paraId="074E87B1" w14:textId="77777777" w:rsidTr="00A87DB3">
        <w:trPr>
          <w:trHeight w:val="249"/>
        </w:trPr>
        <w:tc>
          <w:tcPr>
            <w:tcW w:w="3239" w:type="dxa"/>
            <w:shd w:val="clear" w:color="auto" w:fill="auto"/>
          </w:tcPr>
          <w:p w14:paraId="481A2D54" w14:textId="77777777" w:rsidR="000A7E66" w:rsidRPr="00961C80" w:rsidRDefault="000A7E66" w:rsidP="00641DA3">
            <w:pPr>
              <w:spacing w:line="360" w:lineRule="auto"/>
              <w:ind w:left="12" w:right="-73"/>
              <w:jc w:val="both"/>
              <w:rPr>
                <w:rFonts w:cs="Arial"/>
                <w:sz w:val="16"/>
                <w:szCs w:val="16"/>
              </w:rPr>
            </w:pPr>
            <w:r w:rsidRPr="00961C80">
              <w:rPr>
                <w:rFonts w:cs="Arial"/>
                <w:sz w:val="16"/>
                <w:szCs w:val="16"/>
              </w:rPr>
              <w:t>Point in time</w:t>
            </w:r>
          </w:p>
        </w:tc>
        <w:tc>
          <w:tcPr>
            <w:tcW w:w="784" w:type="dxa"/>
          </w:tcPr>
          <w:p w14:paraId="2F49D079" w14:textId="6735A5F9"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69.47</w:t>
            </w:r>
          </w:p>
        </w:tc>
        <w:tc>
          <w:tcPr>
            <w:tcW w:w="745" w:type="dxa"/>
          </w:tcPr>
          <w:p w14:paraId="3DCF8D72" w14:textId="1932937D"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66.82</w:t>
            </w:r>
          </w:p>
        </w:tc>
        <w:tc>
          <w:tcPr>
            <w:tcW w:w="933" w:type="dxa"/>
          </w:tcPr>
          <w:p w14:paraId="5E721FEF" w14:textId="6AF287B3"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96.63</w:t>
            </w:r>
          </w:p>
        </w:tc>
        <w:tc>
          <w:tcPr>
            <w:tcW w:w="893" w:type="dxa"/>
          </w:tcPr>
          <w:p w14:paraId="5B4005A4" w14:textId="3C7863EF"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 xml:space="preserve">  51.91</w:t>
            </w:r>
          </w:p>
        </w:tc>
        <w:tc>
          <w:tcPr>
            <w:tcW w:w="805" w:type="dxa"/>
          </w:tcPr>
          <w:p w14:paraId="42253B0C" w14:textId="6503D870"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41" w:type="dxa"/>
          </w:tcPr>
          <w:p w14:paraId="2957065D" w14:textId="15025905"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 xml:space="preserve">  0.85</w:t>
            </w:r>
          </w:p>
        </w:tc>
        <w:tc>
          <w:tcPr>
            <w:tcW w:w="893" w:type="dxa"/>
            <w:shd w:val="clear" w:color="auto" w:fill="auto"/>
          </w:tcPr>
          <w:p w14:paraId="0A9BF0CF" w14:textId="6F4AC349"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28.20</w:t>
            </w:r>
          </w:p>
        </w:tc>
        <w:tc>
          <w:tcPr>
            <w:tcW w:w="908" w:type="dxa"/>
            <w:shd w:val="clear" w:color="auto" w:fill="auto"/>
          </w:tcPr>
          <w:p w14:paraId="1B71F291" w14:textId="4ED6E5D0"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62.16</w:t>
            </w:r>
          </w:p>
        </w:tc>
        <w:tc>
          <w:tcPr>
            <w:tcW w:w="666" w:type="dxa"/>
            <w:shd w:val="clear" w:color="auto" w:fill="auto"/>
          </w:tcPr>
          <w:p w14:paraId="7D737572" w14:textId="289CF5C5"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516D8F46" w14:textId="3CF3D418"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0.03</w:t>
            </w:r>
          </w:p>
        </w:tc>
        <w:tc>
          <w:tcPr>
            <w:tcW w:w="744" w:type="dxa"/>
            <w:shd w:val="clear" w:color="auto" w:fill="auto"/>
          </w:tcPr>
          <w:p w14:paraId="731E49D1" w14:textId="018430FF"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(20.52)</w:t>
            </w:r>
          </w:p>
        </w:tc>
        <w:tc>
          <w:tcPr>
            <w:tcW w:w="775" w:type="dxa"/>
            <w:shd w:val="clear" w:color="auto" w:fill="auto"/>
          </w:tcPr>
          <w:p w14:paraId="6C02CB83" w14:textId="483FF502"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26" w:type="dxa"/>
            <w:shd w:val="clear" w:color="auto" w:fill="auto"/>
          </w:tcPr>
          <w:p w14:paraId="424652B5" w14:textId="466770E3"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173.78</w:t>
            </w:r>
          </w:p>
        </w:tc>
        <w:tc>
          <w:tcPr>
            <w:tcW w:w="835" w:type="dxa"/>
            <w:shd w:val="clear" w:color="auto" w:fill="auto"/>
          </w:tcPr>
          <w:p w14:paraId="1EDFB5CF" w14:textId="616D2F25"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181.77</w:t>
            </w:r>
          </w:p>
        </w:tc>
      </w:tr>
      <w:tr w:rsidR="000A7E66" w:rsidRPr="00961C80" w14:paraId="5D716F9D" w14:textId="77777777" w:rsidTr="00A87DB3">
        <w:trPr>
          <w:trHeight w:val="249"/>
        </w:trPr>
        <w:tc>
          <w:tcPr>
            <w:tcW w:w="3239" w:type="dxa"/>
            <w:shd w:val="clear" w:color="auto" w:fill="auto"/>
          </w:tcPr>
          <w:p w14:paraId="6AB83B55" w14:textId="77777777" w:rsidR="000A7E66" w:rsidRPr="00961C80" w:rsidRDefault="000A7E66" w:rsidP="00641DA3">
            <w:pPr>
              <w:spacing w:line="360" w:lineRule="auto"/>
              <w:ind w:left="12" w:right="-73"/>
              <w:jc w:val="both"/>
              <w:rPr>
                <w:rFonts w:cs="Arial"/>
                <w:sz w:val="16"/>
                <w:szCs w:val="16"/>
              </w:rPr>
            </w:pPr>
            <w:r w:rsidRPr="00961C80">
              <w:rPr>
                <w:rFonts w:cs="Arial"/>
                <w:sz w:val="16"/>
                <w:szCs w:val="16"/>
              </w:rPr>
              <w:t>Over time</w:t>
            </w:r>
          </w:p>
        </w:tc>
        <w:tc>
          <w:tcPr>
            <w:tcW w:w="784" w:type="dxa"/>
          </w:tcPr>
          <w:p w14:paraId="38C92843" w14:textId="102D39DF"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16.35</w:t>
            </w:r>
          </w:p>
        </w:tc>
        <w:tc>
          <w:tcPr>
            <w:tcW w:w="745" w:type="dxa"/>
          </w:tcPr>
          <w:p w14:paraId="181A59E6" w14:textId="6C38967D"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 xml:space="preserve">  9.68</w:t>
            </w:r>
          </w:p>
        </w:tc>
        <w:tc>
          <w:tcPr>
            <w:tcW w:w="933" w:type="dxa"/>
          </w:tcPr>
          <w:p w14:paraId="45F791F0" w14:textId="754CCCB2"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683.90</w:t>
            </w:r>
          </w:p>
        </w:tc>
        <w:tc>
          <w:tcPr>
            <w:tcW w:w="893" w:type="dxa"/>
          </w:tcPr>
          <w:p w14:paraId="45A685AB" w14:textId="6E817EDB"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228.13</w:t>
            </w:r>
          </w:p>
        </w:tc>
        <w:tc>
          <w:tcPr>
            <w:tcW w:w="805" w:type="dxa"/>
          </w:tcPr>
          <w:p w14:paraId="2062D707" w14:textId="5F932E15"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37.04</w:t>
            </w:r>
          </w:p>
        </w:tc>
        <w:tc>
          <w:tcPr>
            <w:tcW w:w="841" w:type="dxa"/>
          </w:tcPr>
          <w:p w14:paraId="0ADFDC39" w14:textId="114603A7"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38.95</w:t>
            </w:r>
          </w:p>
        </w:tc>
        <w:tc>
          <w:tcPr>
            <w:tcW w:w="893" w:type="dxa"/>
            <w:shd w:val="clear" w:color="auto" w:fill="auto"/>
          </w:tcPr>
          <w:p w14:paraId="49101E6B" w14:textId="2232BC00"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76.04</w:t>
            </w:r>
          </w:p>
        </w:tc>
        <w:tc>
          <w:tcPr>
            <w:tcW w:w="908" w:type="dxa"/>
            <w:shd w:val="clear" w:color="auto" w:fill="auto"/>
          </w:tcPr>
          <w:p w14:paraId="0A6BD30E" w14:textId="6A5E0DB4"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16.21</w:t>
            </w:r>
          </w:p>
        </w:tc>
        <w:tc>
          <w:tcPr>
            <w:tcW w:w="666" w:type="dxa"/>
            <w:shd w:val="clear" w:color="auto" w:fill="auto"/>
          </w:tcPr>
          <w:p w14:paraId="658C6DF1" w14:textId="288D5FCF"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576296AF" w14:textId="69201E99"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0.92</w:t>
            </w:r>
          </w:p>
        </w:tc>
        <w:tc>
          <w:tcPr>
            <w:tcW w:w="744" w:type="dxa"/>
            <w:shd w:val="clear" w:color="auto" w:fill="auto"/>
          </w:tcPr>
          <w:p w14:paraId="7C3B9322" w14:textId="47586234"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(45.61)</w:t>
            </w:r>
          </w:p>
        </w:tc>
        <w:tc>
          <w:tcPr>
            <w:tcW w:w="775" w:type="dxa"/>
            <w:shd w:val="clear" w:color="auto" w:fill="auto"/>
          </w:tcPr>
          <w:p w14:paraId="14887E35" w14:textId="22465916"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(51.06)</w:t>
            </w:r>
          </w:p>
        </w:tc>
        <w:tc>
          <w:tcPr>
            <w:tcW w:w="826" w:type="dxa"/>
            <w:shd w:val="clear" w:color="auto" w:fill="auto"/>
          </w:tcPr>
          <w:p w14:paraId="535E7EA9" w14:textId="09629ABF"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767.72</w:t>
            </w:r>
          </w:p>
        </w:tc>
        <w:tc>
          <w:tcPr>
            <w:tcW w:w="835" w:type="dxa"/>
            <w:shd w:val="clear" w:color="auto" w:fill="auto"/>
          </w:tcPr>
          <w:p w14:paraId="6B2DF734" w14:textId="58CF2134"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242.83</w:t>
            </w:r>
          </w:p>
        </w:tc>
      </w:tr>
      <w:tr w:rsidR="000A7E66" w:rsidRPr="00961C80" w14:paraId="492CE8D3" w14:textId="77777777" w:rsidTr="00A87DB3">
        <w:trPr>
          <w:trHeight w:val="249"/>
        </w:trPr>
        <w:tc>
          <w:tcPr>
            <w:tcW w:w="3239" w:type="dxa"/>
            <w:shd w:val="clear" w:color="auto" w:fill="auto"/>
          </w:tcPr>
          <w:p w14:paraId="63D3BF43" w14:textId="77777777" w:rsidR="000A7E66" w:rsidRPr="00961C80" w:rsidRDefault="000A7E66" w:rsidP="00641DA3">
            <w:pPr>
              <w:spacing w:line="360" w:lineRule="auto"/>
              <w:ind w:left="-78" w:right="-73"/>
              <w:jc w:val="both"/>
              <w:rPr>
                <w:rFonts w:cs="Arial"/>
                <w:b/>
                <w:sz w:val="16"/>
                <w:szCs w:val="16"/>
              </w:rPr>
            </w:pPr>
            <w:r w:rsidRPr="00961C80">
              <w:rPr>
                <w:rFonts w:cs="Arial"/>
                <w:sz w:val="16"/>
                <w:szCs w:val="16"/>
              </w:rPr>
              <w:t>Total revenue</w:t>
            </w:r>
          </w:p>
        </w:tc>
        <w:tc>
          <w:tcPr>
            <w:tcW w:w="784" w:type="dxa"/>
          </w:tcPr>
          <w:p w14:paraId="4D5D5664" w14:textId="3211CF84" w:rsidR="000A7E66" w:rsidRPr="00961C80" w:rsidRDefault="000A7E66" w:rsidP="00641DA3">
            <w:pPr>
              <w:pBdr>
                <w:bottom w:val="single" w:sz="12" w:space="1" w:color="auto"/>
              </w:pBdr>
              <w:tabs>
                <w:tab w:val="clear" w:pos="227"/>
                <w:tab w:val="clear" w:pos="454"/>
                <w:tab w:val="clear" w:pos="680"/>
                <w:tab w:val="clear" w:pos="907"/>
              </w:tabs>
              <w:spacing w:line="360" w:lineRule="auto"/>
              <w:ind w:left="-7"/>
              <w:jc w:val="center"/>
              <w:rPr>
                <w:rFonts w:cs="Arial"/>
                <w:sz w:val="16"/>
                <w:szCs w:val="16"/>
              </w:rPr>
            </w:pPr>
            <w:r w:rsidRPr="00961C80">
              <w:rPr>
                <w:rFonts w:cs="Arial"/>
                <w:sz w:val="16"/>
                <w:szCs w:val="16"/>
              </w:rPr>
              <w:t>85.82</w:t>
            </w:r>
          </w:p>
        </w:tc>
        <w:tc>
          <w:tcPr>
            <w:tcW w:w="745" w:type="dxa"/>
          </w:tcPr>
          <w:p w14:paraId="10C80722" w14:textId="51715232"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76.50</w:t>
            </w:r>
          </w:p>
        </w:tc>
        <w:tc>
          <w:tcPr>
            <w:tcW w:w="933" w:type="dxa"/>
          </w:tcPr>
          <w:p w14:paraId="64C65DCB" w14:textId="1E55AD72"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780.53</w:t>
            </w:r>
          </w:p>
        </w:tc>
        <w:tc>
          <w:tcPr>
            <w:tcW w:w="893" w:type="dxa"/>
          </w:tcPr>
          <w:p w14:paraId="290928A9" w14:textId="27C06300"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280.04</w:t>
            </w:r>
          </w:p>
        </w:tc>
        <w:tc>
          <w:tcPr>
            <w:tcW w:w="805" w:type="dxa"/>
          </w:tcPr>
          <w:p w14:paraId="5F69B528" w14:textId="2C5BBCF6"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37.04</w:t>
            </w:r>
          </w:p>
        </w:tc>
        <w:tc>
          <w:tcPr>
            <w:tcW w:w="841" w:type="dxa"/>
          </w:tcPr>
          <w:p w14:paraId="7557B098" w14:textId="0E786B48"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39.80</w:t>
            </w:r>
          </w:p>
        </w:tc>
        <w:tc>
          <w:tcPr>
            <w:tcW w:w="893" w:type="dxa"/>
            <w:shd w:val="clear" w:color="auto" w:fill="auto"/>
          </w:tcPr>
          <w:p w14:paraId="401EBB18" w14:textId="0F631129"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104.24</w:t>
            </w:r>
          </w:p>
        </w:tc>
        <w:tc>
          <w:tcPr>
            <w:tcW w:w="908" w:type="dxa"/>
            <w:shd w:val="clear" w:color="auto" w:fill="auto"/>
          </w:tcPr>
          <w:p w14:paraId="75FC5591" w14:textId="090B5CB4"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78.37</w:t>
            </w:r>
          </w:p>
        </w:tc>
        <w:tc>
          <w:tcPr>
            <w:tcW w:w="666" w:type="dxa"/>
            <w:shd w:val="clear" w:color="auto" w:fill="auto"/>
          </w:tcPr>
          <w:p w14:paraId="6C6B9150" w14:textId="52A1487D"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75B28ACB" w14:textId="6B37408E"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0.95</w:t>
            </w:r>
          </w:p>
        </w:tc>
        <w:tc>
          <w:tcPr>
            <w:tcW w:w="744" w:type="dxa"/>
            <w:shd w:val="clear" w:color="auto" w:fill="auto"/>
          </w:tcPr>
          <w:p w14:paraId="5D837AC4" w14:textId="24BC4E3E"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(66.13)</w:t>
            </w:r>
          </w:p>
        </w:tc>
        <w:tc>
          <w:tcPr>
            <w:tcW w:w="775" w:type="dxa"/>
            <w:shd w:val="clear" w:color="auto" w:fill="auto"/>
          </w:tcPr>
          <w:p w14:paraId="18099622" w14:textId="149E98E2"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(51.06)</w:t>
            </w:r>
          </w:p>
        </w:tc>
        <w:tc>
          <w:tcPr>
            <w:tcW w:w="826" w:type="dxa"/>
            <w:shd w:val="clear" w:color="auto" w:fill="auto"/>
          </w:tcPr>
          <w:p w14:paraId="42D16387" w14:textId="26D7428B"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941.50</w:t>
            </w:r>
          </w:p>
        </w:tc>
        <w:tc>
          <w:tcPr>
            <w:tcW w:w="835" w:type="dxa"/>
            <w:shd w:val="clear" w:color="auto" w:fill="auto"/>
          </w:tcPr>
          <w:p w14:paraId="75E40F53" w14:textId="49FAF234" w:rsidR="000A7E66" w:rsidRPr="00961C80" w:rsidRDefault="000A7E66" w:rsidP="00641DA3">
            <w:pPr>
              <w:pBdr>
                <w:bottom w:val="single" w:sz="12" w:space="1" w:color="auto"/>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424.60</w:t>
            </w:r>
          </w:p>
        </w:tc>
      </w:tr>
      <w:tr w:rsidR="000A7E66" w:rsidRPr="00961C80" w14:paraId="69CD4F61" w14:textId="77777777" w:rsidTr="00A87DB3">
        <w:trPr>
          <w:trHeight w:val="80"/>
        </w:trPr>
        <w:tc>
          <w:tcPr>
            <w:tcW w:w="3239" w:type="dxa"/>
            <w:shd w:val="clear" w:color="auto" w:fill="auto"/>
          </w:tcPr>
          <w:p w14:paraId="5AECC24A" w14:textId="77777777" w:rsidR="000A7E66" w:rsidRPr="00961C80" w:rsidRDefault="000A7E66" w:rsidP="00641DA3">
            <w:pPr>
              <w:spacing w:line="360" w:lineRule="auto"/>
              <w:ind w:left="-78" w:right="-73"/>
              <w:jc w:val="both"/>
              <w:rPr>
                <w:rFonts w:cs="Arial"/>
                <w:sz w:val="16"/>
                <w:szCs w:val="16"/>
              </w:rPr>
            </w:pPr>
          </w:p>
        </w:tc>
        <w:tc>
          <w:tcPr>
            <w:tcW w:w="784" w:type="dxa"/>
          </w:tcPr>
          <w:p w14:paraId="47E67057"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45" w:type="dxa"/>
          </w:tcPr>
          <w:p w14:paraId="6E70A32D"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933" w:type="dxa"/>
          </w:tcPr>
          <w:p w14:paraId="7230F2ED"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93" w:type="dxa"/>
          </w:tcPr>
          <w:p w14:paraId="5AE4586B"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05" w:type="dxa"/>
          </w:tcPr>
          <w:p w14:paraId="0520F77D"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41" w:type="dxa"/>
          </w:tcPr>
          <w:p w14:paraId="5CC31820"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93" w:type="dxa"/>
            <w:shd w:val="clear" w:color="auto" w:fill="auto"/>
          </w:tcPr>
          <w:p w14:paraId="438179C9"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908" w:type="dxa"/>
            <w:shd w:val="clear" w:color="auto" w:fill="auto"/>
          </w:tcPr>
          <w:p w14:paraId="5929FF04"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666" w:type="dxa"/>
            <w:shd w:val="clear" w:color="auto" w:fill="auto"/>
          </w:tcPr>
          <w:p w14:paraId="3B2924FB"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686" w:type="dxa"/>
            <w:shd w:val="clear" w:color="auto" w:fill="auto"/>
          </w:tcPr>
          <w:p w14:paraId="347C7392"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44" w:type="dxa"/>
            <w:shd w:val="clear" w:color="auto" w:fill="auto"/>
          </w:tcPr>
          <w:p w14:paraId="256A7F55"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75" w:type="dxa"/>
            <w:shd w:val="clear" w:color="auto" w:fill="auto"/>
          </w:tcPr>
          <w:p w14:paraId="01A3AAD0"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26" w:type="dxa"/>
            <w:shd w:val="clear" w:color="auto" w:fill="auto"/>
          </w:tcPr>
          <w:p w14:paraId="7EDC933F"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35" w:type="dxa"/>
            <w:shd w:val="clear" w:color="auto" w:fill="auto"/>
          </w:tcPr>
          <w:p w14:paraId="6F09E619"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r>
      <w:tr w:rsidR="000A7E66" w:rsidRPr="00961C80" w14:paraId="1137D6EE" w14:textId="77777777" w:rsidTr="0048363B">
        <w:tc>
          <w:tcPr>
            <w:tcW w:w="3239" w:type="dxa"/>
            <w:shd w:val="clear" w:color="auto" w:fill="auto"/>
          </w:tcPr>
          <w:p w14:paraId="046B37A6" w14:textId="386F4F83" w:rsidR="000A7E66" w:rsidRPr="00961C80" w:rsidRDefault="000A7E66" w:rsidP="00641DA3">
            <w:pPr>
              <w:spacing w:line="360" w:lineRule="auto"/>
              <w:ind w:left="-78" w:right="-73"/>
              <w:jc w:val="both"/>
              <w:rPr>
                <w:rFonts w:cs="Arial"/>
                <w:sz w:val="16"/>
                <w:szCs w:val="16"/>
              </w:rPr>
            </w:pPr>
            <w:r w:rsidRPr="00961C80">
              <w:rPr>
                <w:rFonts w:cs="Arial"/>
                <w:sz w:val="16"/>
                <w:szCs w:val="16"/>
              </w:rPr>
              <w:t>Profit</w:t>
            </w:r>
            <w:r w:rsidR="004E1325" w:rsidRPr="00961C80">
              <w:rPr>
                <w:rFonts w:cstheme="minorBidi" w:hint="cs"/>
                <w:sz w:val="16"/>
                <w:szCs w:val="16"/>
                <w:cs/>
              </w:rPr>
              <w:t xml:space="preserve"> </w:t>
            </w:r>
            <w:r w:rsidRPr="00961C80">
              <w:rPr>
                <w:rFonts w:cs="Arial"/>
                <w:sz w:val="16"/>
                <w:szCs w:val="16"/>
              </w:rPr>
              <w:t>before interest, income tax,</w:t>
            </w:r>
          </w:p>
          <w:p w14:paraId="20429500" w14:textId="77777777" w:rsidR="000A7E66" w:rsidRPr="00961C80" w:rsidRDefault="000A7E66" w:rsidP="00641DA3">
            <w:pPr>
              <w:spacing w:line="360" w:lineRule="auto"/>
              <w:ind w:left="-78" w:right="-73"/>
              <w:jc w:val="both"/>
              <w:rPr>
                <w:rFonts w:cs="Arial"/>
                <w:sz w:val="16"/>
                <w:szCs w:val="16"/>
              </w:rPr>
            </w:pPr>
            <w:r w:rsidRPr="00961C80">
              <w:rPr>
                <w:rFonts w:cs="Arial"/>
                <w:sz w:val="16"/>
                <w:szCs w:val="16"/>
              </w:rPr>
              <w:t xml:space="preserve">   depreciation and amortization</w:t>
            </w:r>
          </w:p>
        </w:tc>
        <w:tc>
          <w:tcPr>
            <w:tcW w:w="784" w:type="dxa"/>
            <w:vAlign w:val="bottom"/>
          </w:tcPr>
          <w:p w14:paraId="355AF598" w14:textId="7052DAEF"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30.55</w:t>
            </w:r>
          </w:p>
        </w:tc>
        <w:tc>
          <w:tcPr>
            <w:tcW w:w="745" w:type="dxa"/>
            <w:vAlign w:val="bottom"/>
          </w:tcPr>
          <w:p w14:paraId="7D8CA4D4" w14:textId="431ACE78"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24.40</w:t>
            </w:r>
          </w:p>
        </w:tc>
        <w:tc>
          <w:tcPr>
            <w:tcW w:w="933" w:type="dxa"/>
            <w:vAlign w:val="bottom"/>
          </w:tcPr>
          <w:p w14:paraId="179C4657" w14:textId="312FBE77"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148.</w:t>
            </w:r>
            <w:r w:rsidR="00F65B10" w:rsidRPr="00961C80">
              <w:rPr>
                <w:rFonts w:cs="Arial"/>
                <w:sz w:val="16"/>
                <w:szCs w:val="16"/>
              </w:rPr>
              <w:t>5</w:t>
            </w:r>
            <w:r w:rsidRPr="00961C80">
              <w:rPr>
                <w:rFonts w:cs="Arial"/>
                <w:sz w:val="16"/>
                <w:szCs w:val="16"/>
              </w:rPr>
              <w:t>2</w:t>
            </w:r>
          </w:p>
        </w:tc>
        <w:tc>
          <w:tcPr>
            <w:tcW w:w="893" w:type="dxa"/>
            <w:vAlign w:val="bottom"/>
          </w:tcPr>
          <w:p w14:paraId="61432BAE" w14:textId="2117F96A"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47.22</w:t>
            </w:r>
          </w:p>
        </w:tc>
        <w:tc>
          <w:tcPr>
            <w:tcW w:w="805" w:type="dxa"/>
            <w:vAlign w:val="bottom"/>
          </w:tcPr>
          <w:p w14:paraId="68EF9544" w14:textId="566D0155"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15.12</w:t>
            </w:r>
          </w:p>
        </w:tc>
        <w:tc>
          <w:tcPr>
            <w:tcW w:w="841" w:type="dxa"/>
            <w:vAlign w:val="bottom"/>
          </w:tcPr>
          <w:p w14:paraId="4A3E307D" w14:textId="07846780"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14.37</w:t>
            </w:r>
          </w:p>
        </w:tc>
        <w:tc>
          <w:tcPr>
            <w:tcW w:w="893" w:type="dxa"/>
            <w:shd w:val="clear" w:color="auto" w:fill="auto"/>
            <w:vAlign w:val="bottom"/>
          </w:tcPr>
          <w:p w14:paraId="4ED6FCA2" w14:textId="66961E78"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26.30</w:t>
            </w:r>
          </w:p>
        </w:tc>
        <w:tc>
          <w:tcPr>
            <w:tcW w:w="908" w:type="dxa"/>
            <w:shd w:val="clear" w:color="auto" w:fill="auto"/>
            <w:vAlign w:val="bottom"/>
          </w:tcPr>
          <w:p w14:paraId="28A6A8CC" w14:textId="7CFF6DEE"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11.74</w:t>
            </w:r>
          </w:p>
        </w:tc>
        <w:tc>
          <w:tcPr>
            <w:tcW w:w="666" w:type="dxa"/>
            <w:shd w:val="clear" w:color="auto" w:fill="auto"/>
            <w:vAlign w:val="bottom"/>
          </w:tcPr>
          <w:p w14:paraId="1CA65AB3" w14:textId="1066B768"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1.41</w:t>
            </w:r>
          </w:p>
        </w:tc>
        <w:tc>
          <w:tcPr>
            <w:tcW w:w="686" w:type="dxa"/>
            <w:shd w:val="clear" w:color="auto" w:fill="auto"/>
            <w:vAlign w:val="bottom"/>
          </w:tcPr>
          <w:p w14:paraId="34F24E88" w14:textId="45686687"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4.68</w:t>
            </w:r>
          </w:p>
        </w:tc>
        <w:tc>
          <w:tcPr>
            <w:tcW w:w="744" w:type="dxa"/>
            <w:shd w:val="clear" w:color="auto" w:fill="auto"/>
            <w:vAlign w:val="bottom"/>
          </w:tcPr>
          <w:p w14:paraId="4EBB9883" w14:textId="67126E4C"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0.29</w:t>
            </w:r>
          </w:p>
        </w:tc>
        <w:tc>
          <w:tcPr>
            <w:tcW w:w="775" w:type="dxa"/>
            <w:shd w:val="clear" w:color="auto" w:fill="auto"/>
            <w:vAlign w:val="bottom"/>
          </w:tcPr>
          <w:p w14:paraId="0DD6C304" w14:textId="2FC810AE"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0.20</w:t>
            </w:r>
          </w:p>
        </w:tc>
        <w:tc>
          <w:tcPr>
            <w:tcW w:w="826" w:type="dxa"/>
            <w:shd w:val="clear" w:color="auto" w:fill="auto"/>
            <w:vAlign w:val="bottom"/>
          </w:tcPr>
          <w:p w14:paraId="030439BD" w14:textId="3BCCCEE0"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222.</w:t>
            </w:r>
            <w:r w:rsidR="00625073" w:rsidRPr="00961C80">
              <w:rPr>
                <w:rFonts w:cs="Arial"/>
                <w:sz w:val="16"/>
                <w:szCs w:val="16"/>
              </w:rPr>
              <w:t>1</w:t>
            </w:r>
            <w:r w:rsidRPr="00961C80">
              <w:rPr>
                <w:rFonts w:cs="Arial"/>
                <w:sz w:val="16"/>
                <w:szCs w:val="16"/>
              </w:rPr>
              <w:t>9</w:t>
            </w:r>
          </w:p>
        </w:tc>
        <w:tc>
          <w:tcPr>
            <w:tcW w:w="835" w:type="dxa"/>
            <w:shd w:val="clear" w:color="auto" w:fill="auto"/>
            <w:vAlign w:val="bottom"/>
          </w:tcPr>
          <w:p w14:paraId="5427AD7F" w14:textId="6D13D230" w:rsidR="000A7E66" w:rsidRPr="00961C80" w:rsidRDefault="000A7E66"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102.61</w:t>
            </w:r>
          </w:p>
        </w:tc>
      </w:tr>
      <w:tr w:rsidR="000A7E66" w:rsidRPr="00961C80" w14:paraId="1C383D88" w14:textId="77777777" w:rsidTr="00A87DB3">
        <w:tc>
          <w:tcPr>
            <w:tcW w:w="3239" w:type="dxa"/>
            <w:shd w:val="clear" w:color="auto" w:fill="auto"/>
          </w:tcPr>
          <w:p w14:paraId="263D2142" w14:textId="77777777" w:rsidR="000A7E66" w:rsidRPr="00961C80" w:rsidRDefault="000A7E66" w:rsidP="00641DA3">
            <w:pPr>
              <w:spacing w:line="360" w:lineRule="auto"/>
              <w:ind w:left="-78" w:right="-73"/>
              <w:jc w:val="both"/>
              <w:rPr>
                <w:rFonts w:cs="Arial"/>
                <w:sz w:val="16"/>
                <w:szCs w:val="16"/>
              </w:rPr>
            </w:pPr>
          </w:p>
        </w:tc>
        <w:tc>
          <w:tcPr>
            <w:tcW w:w="784" w:type="dxa"/>
          </w:tcPr>
          <w:p w14:paraId="1231AEAE"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45" w:type="dxa"/>
          </w:tcPr>
          <w:p w14:paraId="17070A8D"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933" w:type="dxa"/>
          </w:tcPr>
          <w:p w14:paraId="042C85B0"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93" w:type="dxa"/>
          </w:tcPr>
          <w:p w14:paraId="3B1168D6"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05" w:type="dxa"/>
            <w:shd w:val="clear" w:color="auto" w:fill="auto"/>
          </w:tcPr>
          <w:p w14:paraId="25EFA08D"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41" w:type="dxa"/>
            <w:shd w:val="clear" w:color="auto" w:fill="auto"/>
          </w:tcPr>
          <w:p w14:paraId="74EF0DA6"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93" w:type="dxa"/>
            <w:shd w:val="clear" w:color="auto" w:fill="auto"/>
          </w:tcPr>
          <w:p w14:paraId="11EB7DA3"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908" w:type="dxa"/>
            <w:shd w:val="clear" w:color="auto" w:fill="auto"/>
          </w:tcPr>
          <w:p w14:paraId="123F9216"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666" w:type="dxa"/>
            <w:shd w:val="clear" w:color="auto" w:fill="auto"/>
          </w:tcPr>
          <w:p w14:paraId="2BD40E7D"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686" w:type="dxa"/>
            <w:shd w:val="clear" w:color="auto" w:fill="auto"/>
          </w:tcPr>
          <w:p w14:paraId="013CA99B"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44" w:type="dxa"/>
            <w:shd w:val="clear" w:color="auto" w:fill="auto"/>
          </w:tcPr>
          <w:p w14:paraId="0F434AC5"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775" w:type="dxa"/>
            <w:shd w:val="clear" w:color="auto" w:fill="auto"/>
          </w:tcPr>
          <w:p w14:paraId="23982888"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26" w:type="dxa"/>
            <w:shd w:val="clear" w:color="auto" w:fill="auto"/>
          </w:tcPr>
          <w:p w14:paraId="1F57BAE5"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c>
          <w:tcPr>
            <w:tcW w:w="835" w:type="dxa"/>
            <w:shd w:val="clear" w:color="auto" w:fill="auto"/>
          </w:tcPr>
          <w:p w14:paraId="03A997FB" w14:textId="7777777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p>
        </w:tc>
      </w:tr>
      <w:tr w:rsidR="000A7E66" w:rsidRPr="00961C80" w14:paraId="64BC82F7" w14:textId="77777777" w:rsidTr="00A87DB3">
        <w:tc>
          <w:tcPr>
            <w:tcW w:w="3239" w:type="dxa"/>
            <w:shd w:val="clear" w:color="auto" w:fill="auto"/>
          </w:tcPr>
          <w:p w14:paraId="349D5539" w14:textId="77777777" w:rsidR="000A7E66" w:rsidRPr="00961C80" w:rsidRDefault="000A7E66" w:rsidP="00641DA3">
            <w:pPr>
              <w:spacing w:line="360" w:lineRule="auto"/>
              <w:ind w:left="-78" w:right="-73"/>
              <w:jc w:val="both"/>
              <w:rPr>
                <w:rFonts w:cs="Arial"/>
                <w:sz w:val="16"/>
                <w:szCs w:val="16"/>
              </w:rPr>
            </w:pPr>
            <w:r w:rsidRPr="00961C80">
              <w:rPr>
                <w:rFonts w:cs="Arial"/>
                <w:sz w:val="16"/>
                <w:szCs w:val="16"/>
              </w:rPr>
              <w:t>Finance income</w:t>
            </w:r>
          </w:p>
        </w:tc>
        <w:tc>
          <w:tcPr>
            <w:tcW w:w="784" w:type="dxa"/>
          </w:tcPr>
          <w:p w14:paraId="12DB407E" w14:textId="35A5F6D0"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0.41</w:t>
            </w:r>
          </w:p>
        </w:tc>
        <w:tc>
          <w:tcPr>
            <w:tcW w:w="745" w:type="dxa"/>
          </w:tcPr>
          <w:p w14:paraId="0045D644" w14:textId="37A2D562"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0.35</w:t>
            </w:r>
          </w:p>
        </w:tc>
        <w:tc>
          <w:tcPr>
            <w:tcW w:w="933" w:type="dxa"/>
          </w:tcPr>
          <w:p w14:paraId="1239982E" w14:textId="0774A512"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1.28</w:t>
            </w:r>
          </w:p>
        </w:tc>
        <w:tc>
          <w:tcPr>
            <w:tcW w:w="893" w:type="dxa"/>
          </w:tcPr>
          <w:p w14:paraId="468FD1A6" w14:textId="6B4C0A4E"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0.83</w:t>
            </w:r>
          </w:p>
        </w:tc>
        <w:tc>
          <w:tcPr>
            <w:tcW w:w="805" w:type="dxa"/>
            <w:shd w:val="clear" w:color="auto" w:fill="auto"/>
          </w:tcPr>
          <w:p w14:paraId="166AAEF5" w14:textId="2ED8FD29"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0.24</w:t>
            </w:r>
          </w:p>
        </w:tc>
        <w:tc>
          <w:tcPr>
            <w:tcW w:w="841" w:type="dxa"/>
            <w:shd w:val="clear" w:color="auto" w:fill="auto"/>
          </w:tcPr>
          <w:p w14:paraId="15C6B29D" w14:textId="33D0661A"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0.18</w:t>
            </w:r>
          </w:p>
        </w:tc>
        <w:tc>
          <w:tcPr>
            <w:tcW w:w="893" w:type="dxa"/>
            <w:shd w:val="clear" w:color="auto" w:fill="auto"/>
          </w:tcPr>
          <w:p w14:paraId="02BF0110" w14:textId="281BD3DC" w:rsidR="000A7E66" w:rsidRPr="00961C80" w:rsidRDefault="000A7E66" w:rsidP="00641DA3">
            <w:pPr>
              <w:tabs>
                <w:tab w:val="clear" w:pos="227"/>
                <w:tab w:val="clear" w:pos="454"/>
                <w:tab w:val="clear" w:pos="680"/>
                <w:tab w:val="clear" w:pos="907"/>
              </w:tabs>
              <w:spacing w:line="360" w:lineRule="auto"/>
              <w:jc w:val="center"/>
              <w:rPr>
                <w:rFonts w:cs="Arial"/>
                <w:sz w:val="16"/>
                <w:szCs w:val="16"/>
                <w:lang w:bidi="ar-SA"/>
              </w:rPr>
            </w:pPr>
            <w:r w:rsidRPr="00961C80">
              <w:rPr>
                <w:rFonts w:cs="Arial"/>
                <w:sz w:val="16"/>
                <w:szCs w:val="16"/>
              </w:rPr>
              <w:t>0.50</w:t>
            </w:r>
          </w:p>
        </w:tc>
        <w:tc>
          <w:tcPr>
            <w:tcW w:w="908" w:type="dxa"/>
            <w:shd w:val="clear" w:color="auto" w:fill="auto"/>
          </w:tcPr>
          <w:p w14:paraId="749875FC" w14:textId="3E2A188B"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0.24</w:t>
            </w:r>
          </w:p>
        </w:tc>
        <w:tc>
          <w:tcPr>
            <w:tcW w:w="666" w:type="dxa"/>
            <w:shd w:val="clear" w:color="auto" w:fill="auto"/>
          </w:tcPr>
          <w:p w14:paraId="17F34714" w14:textId="4F96DC02"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0.02</w:t>
            </w:r>
          </w:p>
        </w:tc>
        <w:tc>
          <w:tcPr>
            <w:tcW w:w="686" w:type="dxa"/>
            <w:shd w:val="clear" w:color="auto" w:fill="auto"/>
          </w:tcPr>
          <w:p w14:paraId="6AFA7E7D" w14:textId="0A6B758C"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744" w:type="dxa"/>
            <w:shd w:val="clear" w:color="auto" w:fill="auto"/>
          </w:tcPr>
          <w:p w14:paraId="26D37267" w14:textId="491E4847"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(0.25)</w:t>
            </w:r>
          </w:p>
        </w:tc>
        <w:tc>
          <w:tcPr>
            <w:tcW w:w="775" w:type="dxa"/>
            <w:shd w:val="clear" w:color="auto" w:fill="auto"/>
          </w:tcPr>
          <w:p w14:paraId="18D8AFF6" w14:textId="5948DBB6"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826" w:type="dxa"/>
            <w:shd w:val="clear" w:color="auto" w:fill="auto"/>
          </w:tcPr>
          <w:p w14:paraId="4BE34257" w14:textId="1A0CF4C9"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2.20</w:t>
            </w:r>
          </w:p>
        </w:tc>
        <w:tc>
          <w:tcPr>
            <w:tcW w:w="835" w:type="dxa"/>
            <w:shd w:val="clear" w:color="auto" w:fill="auto"/>
          </w:tcPr>
          <w:p w14:paraId="6874D281" w14:textId="60D78850"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1.60</w:t>
            </w:r>
          </w:p>
        </w:tc>
      </w:tr>
      <w:tr w:rsidR="000A7E66" w:rsidRPr="00961C80" w14:paraId="50464F56" w14:textId="77777777" w:rsidTr="00A87DB3">
        <w:tc>
          <w:tcPr>
            <w:tcW w:w="3239" w:type="dxa"/>
            <w:shd w:val="clear" w:color="auto" w:fill="auto"/>
          </w:tcPr>
          <w:p w14:paraId="2EF93159" w14:textId="77777777" w:rsidR="000A7E66" w:rsidRPr="00961C80" w:rsidRDefault="000A7E66" w:rsidP="00641DA3">
            <w:pPr>
              <w:spacing w:line="360" w:lineRule="auto"/>
              <w:ind w:left="-78" w:right="-73"/>
              <w:jc w:val="both"/>
              <w:rPr>
                <w:rFonts w:cs="Arial"/>
                <w:sz w:val="16"/>
                <w:szCs w:val="16"/>
              </w:rPr>
            </w:pPr>
            <w:r w:rsidRPr="00961C80">
              <w:rPr>
                <w:rFonts w:cs="Arial"/>
                <w:sz w:val="16"/>
                <w:szCs w:val="16"/>
              </w:rPr>
              <w:t>Finance cost</w:t>
            </w:r>
          </w:p>
        </w:tc>
        <w:tc>
          <w:tcPr>
            <w:tcW w:w="784" w:type="dxa"/>
          </w:tcPr>
          <w:p w14:paraId="28E6E139" w14:textId="3AFA6A4C"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(0.53)</w:t>
            </w:r>
          </w:p>
        </w:tc>
        <w:tc>
          <w:tcPr>
            <w:tcW w:w="745" w:type="dxa"/>
          </w:tcPr>
          <w:p w14:paraId="3C5B22E5" w14:textId="580DEB12"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 xml:space="preserve">  (0.12)</w:t>
            </w:r>
          </w:p>
        </w:tc>
        <w:tc>
          <w:tcPr>
            <w:tcW w:w="933" w:type="dxa"/>
          </w:tcPr>
          <w:p w14:paraId="0F568735" w14:textId="20ED579E"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(2.90)</w:t>
            </w:r>
          </w:p>
        </w:tc>
        <w:tc>
          <w:tcPr>
            <w:tcW w:w="893" w:type="dxa"/>
          </w:tcPr>
          <w:p w14:paraId="058DB1D5" w14:textId="73A8BCD0"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(0.27)</w:t>
            </w:r>
          </w:p>
        </w:tc>
        <w:tc>
          <w:tcPr>
            <w:tcW w:w="805" w:type="dxa"/>
            <w:shd w:val="clear" w:color="auto" w:fill="auto"/>
          </w:tcPr>
          <w:p w14:paraId="27EBE6FC" w14:textId="5574DB38"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(0.29)</w:t>
            </w:r>
          </w:p>
        </w:tc>
        <w:tc>
          <w:tcPr>
            <w:tcW w:w="841" w:type="dxa"/>
            <w:shd w:val="clear" w:color="auto" w:fill="auto"/>
          </w:tcPr>
          <w:p w14:paraId="20092AA4" w14:textId="0EFF8C02"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(0.06)</w:t>
            </w:r>
          </w:p>
        </w:tc>
        <w:tc>
          <w:tcPr>
            <w:tcW w:w="893" w:type="dxa"/>
            <w:shd w:val="clear" w:color="auto" w:fill="auto"/>
          </w:tcPr>
          <w:p w14:paraId="1AB587EF" w14:textId="4E9B78D6" w:rsidR="000A7E66" w:rsidRPr="00961C80" w:rsidRDefault="000A7E66" w:rsidP="00641DA3">
            <w:pPr>
              <w:tabs>
                <w:tab w:val="clear" w:pos="227"/>
                <w:tab w:val="clear" w:pos="454"/>
                <w:tab w:val="clear" w:pos="680"/>
                <w:tab w:val="clear" w:pos="907"/>
              </w:tabs>
              <w:spacing w:line="360" w:lineRule="auto"/>
              <w:jc w:val="center"/>
              <w:rPr>
                <w:rFonts w:cs="Arial"/>
                <w:sz w:val="16"/>
                <w:szCs w:val="16"/>
                <w:lang w:bidi="ar-SA"/>
              </w:rPr>
            </w:pPr>
            <w:r w:rsidRPr="00961C80">
              <w:rPr>
                <w:rFonts w:cs="Arial"/>
                <w:sz w:val="16"/>
                <w:szCs w:val="16"/>
              </w:rPr>
              <w:t>(0.65)</w:t>
            </w:r>
          </w:p>
        </w:tc>
        <w:tc>
          <w:tcPr>
            <w:tcW w:w="908" w:type="dxa"/>
            <w:shd w:val="clear" w:color="auto" w:fill="auto"/>
          </w:tcPr>
          <w:p w14:paraId="412C91B3" w14:textId="42FFAB1E"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(0.06)</w:t>
            </w:r>
          </w:p>
        </w:tc>
        <w:tc>
          <w:tcPr>
            <w:tcW w:w="666" w:type="dxa"/>
            <w:shd w:val="clear" w:color="auto" w:fill="auto"/>
          </w:tcPr>
          <w:p w14:paraId="65DE4A81" w14:textId="698320A6"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1BDD25D6" w14:textId="438DF790"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744" w:type="dxa"/>
            <w:shd w:val="clear" w:color="auto" w:fill="auto"/>
          </w:tcPr>
          <w:p w14:paraId="0E013699" w14:textId="29C7B080"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0.23</w:t>
            </w:r>
          </w:p>
        </w:tc>
        <w:tc>
          <w:tcPr>
            <w:tcW w:w="775" w:type="dxa"/>
            <w:shd w:val="clear" w:color="auto" w:fill="auto"/>
          </w:tcPr>
          <w:p w14:paraId="5F98335E" w14:textId="37EB2B89"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(0.05)</w:t>
            </w:r>
          </w:p>
        </w:tc>
        <w:tc>
          <w:tcPr>
            <w:tcW w:w="826" w:type="dxa"/>
            <w:shd w:val="clear" w:color="auto" w:fill="auto"/>
          </w:tcPr>
          <w:p w14:paraId="6CF7884B" w14:textId="7E1785A1"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(4.14)</w:t>
            </w:r>
          </w:p>
        </w:tc>
        <w:tc>
          <w:tcPr>
            <w:tcW w:w="835" w:type="dxa"/>
            <w:shd w:val="clear" w:color="auto" w:fill="auto"/>
          </w:tcPr>
          <w:p w14:paraId="6F349BB5" w14:textId="45A33E2F"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(0.56)</w:t>
            </w:r>
          </w:p>
        </w:tc>
      </w:tr>
      <w:tr w:rsidR="000A7E66" w:rsidRPr="00961C80" w14:paraId="3927BC94" w14:textId="77777777" w:rsidTr="00A87DB3">
        <w:tc>
          <w:tcPr>
            <w:tcW w:w="3239" w:type="dxa"/>
            <w:shd w:val="clear" w:color="auto" w:fill="auto"/>
            <w:vAlign w:val="bottom"/>
          </w:tcPr>
          <w:p w14:paraId="345E7554" w14:textId="77777777" w:rsidR="000A7E66" w:rsidRPr="00961C80" w:rsidRDefault="000A7E66" w:rsidP="00641DA3">
            <w:pPr>
              <w:spacing w:line="360" w:lineRule="auto"/>
              <w:ind w:left="-78" w:right="-73"/>
              <w:jc w:val="both"/>
              <w:rPr>
                <w:rFonts w:cs="Arial"/>
                <w:sz w:val="16"/>
                <w:szCs w:val="16"/>
              </w:rPr>
            </w:pPr>
            <w:r w:rsidRPr="00961C80">
              <w:rPr>
                <w:rFonts w:cs="Arial"/>
                <w:sz w:val="16"/>
                <w:szCs w:val="16"/>
              </w:rPr>
              <w:t>Depreciation and amortization</w:t>
            </w:r>
          </w:p>
        </w:tc>
        <w:tc>
          <w:tcPr>
            <w:tcW w:w="784" w:type="dxa"/>
          </w:tcPr>
          <w:p w14:paraId="26C7DE40" w14:textId="33CCAC31"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(1.87)</w:t>
            </w:r>
          </w:p>
        </w:tc>
        <w:tc>
          <w:tcPr>
            <w:tcW w:w="745" w:type="dxa"/>
          </w:tcPr>
          <w:p w14:paraId="5CA602B5" w14:textId="7FE11848"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 xml:space="preserve">  (0.91)</w:t>
            </w:r>
          </w:p>
        </w:tc>
        <w:tc>
          <w:tcPr>
            <w:tcW w:w="933" w:type="dxa"/>
          </w:tcPr>
          <w:p w14:paraId="67C2C234" w14:textId="2033E4C5"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(6.</w:t>
            </w:r>
            <w:r w:rsidR="00F65B10" w:rsidRPr="00961C80">
              <w:rPr>
                <w:rFonts w:cs="Arial"/>
                <w:sz w:val="16"/>
                <w:szCs w:val="16"/>
              </w:rPr>
              <w:t>6</w:t>
            </w:r>
            <w:r w:rsidRPr="00961C80">
              <w:rPr>
                <w:rFonts w:cs="Arial"/>
                <w:sz w:val="16"/>
                <w:szCs w:val="16"/>
              </w:rPr>
              <w:t>1)</w:t>
            </w:r>
          </w:p>
        </w:tc>
        <w:tc>
          <w:tcPr>
            <w:tcW w:w="893" w:type="dxa"/>
          </w:tcPr>
          <w:p w14:paraId="35A126AC" w14:textId="2D9A9AA4"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(2.18)</w:t>
            </w:r>
          </w:p>
        </w:tc>
        <w:tc>
          <w:tcPr>
            <w:tcW w:w="805" w:type="dxa"/>
            <w:shd w:val="clear" w:color="auto" w:fill="auto"/>
          </w:tcPr>
          <w:p w14:paraId="02556FE7" w14:textId="7F0ADE90"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(1.10)</w:t>
            </w:r>
          </w:p>
        </w:tc>
        <w:tc>
          <w:tcPr>
            <w:tcW w:w="841" w:type="dxa"/>
            <w:shd w:val="clear" w:color="auto" w:fill="auto"/>
          </w:tcPr>
          <w:p w14:paraId="22B2951C" w14:textId="41898BAB"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(0.47)</w:t>
            </w:r>
          </w:p>
        </w:tc>
        <w:tc>
          <w:tcPr>
            <w:tcW w:w="893" w:type="dxa"/>
            <w:shd w:val="clear" w:color="auto" w:fill="auto"/>
          </w:tcPr>
          <w:p w14:paraId="380F22C0" w14:textId="3D778262" w:rsidR="000A7E66" w:rsidRPr="00961C80" w:rsidRDefault="000A7E66" w:rsidP="00641DA3">
            <w:pPr>
              <w:tabs>
                <w:tab w:val="clear" w:pos="227"/>
                <w:tab w:val="clear" w:pos="454"/>
                <w:tab w:val="clear" w:pos="680"/>
                <w:tab w:val="clear" w:pos="907"/>
              </w:tabs>
              <w:spacing w:line="360" w:lineRule="auto"/>
              <w:jc w:val="center"/>
              <w:rPr>
                <w:rFonts w:cs="Arial"/>
                <w:sz w:val="16"/>
                <w:szCs w:val="16"/>
                <w:lang w:bidi="ar-SA"/>
              </w:rPr>
            </w:pPr>
            <w:r w:rsidRPr="00961C80">
              <w:rPr>
                <w:rFonts w:cs="Arial"/>
                <w:sz w:val="16"/>
                <w:szCs w:val="16"/>
              </w:rPr>
              <w:t>(2.31)</w:t>
            </w:r>
          </w:p>
        </w:tc>
        <w:tc>
          <w:tcPr>
            <w:tcW w:w="908" w:type="dxa"/>
            <w:shd w:val="clear" w:color="auto" w:fill="auto"/>
          </w:tcPr>
          <w:p w14:paraId="37B4E67C" w14:textId="75CFD054"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(0.69)</w:t>
            </w:r>
          </w:p>
        </w:tc>
        <w:tc>
          <w:tcPr>
            <w:tcW w:w="666" w:type="dxa"/>
            <w:shd w:val="clear" w:color="auto" w:fill="auto"/>
          </w:tcPr>
          <w:p w14:paraId="31FAE882" w14:textId="66887E08"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01B68551" w14:textId="35A66FBF"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744" w:type="dxa"/>
            <w:shd w:val="clear" w:color="auto" w:fill="auto"/>
          </w:tcPr>
          <w:p w14:paraId="52252FD8" w14:textId="6CCAD6C5"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775" w:type="dxa"/>
            <w:shd w:val="clear" w:color="auto" w:fill="auto"/>
          </w:tcPr>
          <w:p w14:paraId="77A94CE1" w14:textId="06926C66"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826" w:type="dxa"/>
            <w:shd w:val="clear" w:color="auto" w:fill="auto"/>
          </w:tcPr>
          <w:p w14:paraId="34F75BA9" w14:textId="353F749D"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(11.</w:t>
            </w:r>
            <w:r w:rsidR="00625073" w:rsidRPr="00961C80">
              <w:rPr>
                <w:rFonts w:cs="Arial"/>
                <w:sz w:val="16"/>
                <w:szCs w:val="16"/>
              </w:rPr>
              <w:t>8</w:t>
            </w:r>
            <w:r w:rsidRPr="00961C80">
              <w:rPr>
                <w:rFonts w:cs="Arial"/>
                <w:sz w:val="16"/>
                <w:szCs w:val="16"/>
              </w:rPr>
              <w:t>9)</w:t>
            </w:r>
          </w:p>
        </w:tc>
        <w:tc>
          <w:tcPr>
            <w:tcW w:w="835" w:type="dxa"/>
            <w:shd w:val="clear" w:color="auto" w:fill="auto"/>
          </w:tcPr>
          <w:p w14:paraId="1084290E" w14:textId="5695A2D0" w:rsidR="000A7E66" w:rsidRPr="00961C80" w:rsidRDefault="000A7E66"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(4.25)</w:t>
            </w:r>
          </w:p>
        </w:tc>
      </w:tr>
      <w:tr w:rsidR="00F65B10" w:rsidRPr="00961C80" w14:paraId="62E53DE4" w14:textId="77777777" w:rsidTr="00A87DB3">
        <w:tc>
          <w:tcPr>
            <w:tcW w:w="3239" w:type="dxa"/>
            <w:shd w:val="clear" w:color="auto" w:fill="auto"/>
          </w:tcPr>
          <w:p w14:paraId="26B8F6A4" w14:textId="5DB49D80" w:rsidR="00F65B10" w:rsidRPr="00961C80" w:rsidRDefault="00673527" w:rsidP="00641DA3">
            <w:pPr>
              <w:spacing w:line="360" w:lineRule="auto"/>
              <w:ind w:left="-78" w:right="-73"/>
              <w:jc w:val="thaiDistribute"/>
              <w:rPr>
                <w:rFonts w:cs="Arial"/>
                <w:spacing w:val="-4"/>
                <w:sz w:val="16"/>
                <w:szCs w:val="16"/>
              </w:rPr>
            </w:pPr>
            <w:r w:rsidRPr="00961C80">
              <w:rPr>
                <w:rFonts w:cs="Arial"/>
                <w:spacing w:val="-4"/>
                <w:sz w:val="16"/>
                <w:szCs w:val="16"/>
              </w:rPr>
              <w:t xml:space="preserve">Allowance for devaluation on work in progress </w:t>
            </w:r>
          </w:p>
        </w:tc>
        <w:tc>
          <w:tcPr>
            <w:tcW w:w="784" w:type="dxa"/>
          </w:tcPr>
          <w:p w14:paraId="20DAC3B4" w14:textId="1647F517"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745" w:type="dxa"/>
          </w:tcPr>
          <w:p w14:paraId="039286DE" w14:textId="42A0003E"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933" w:type="dxa"/>
          </w:tcPr>
          <w:p w14:paraId="274CA826" w14:textId="41C023D8"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(0.11)</w:t>
            </w:r>
          </w:p>
        </w:tc>
        <w:tc>
          <w:tcPr>
            <w:tcW w:w="893" w:type="dxa"/>
          </w:tcPr>
          <w:p w14:paraId="42DB87CE" w14:textId="2206BDF4" w:rsidR="00F65B10" w:rsidRPr="00961C80" w:rsidRDefault="00BD43C7"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05" w:type="dxa"/>
            <w:shd w:val="clear" w:color="auto" w:fill="auto"/>
          </w:tcPr>
          <w:p w14:paraId="7AF5C70B" w14:textId="7D64538C"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41" w:type="dxa"/>
            <w:shd w:val="clear" w:color="auto" w:fill="auto"/>
          </w:tcPr>
          <w:p w14:paraId="41E1EFB3" w14:textId="7564BE28"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93" w:type="dxa"/>
            <w:shd w:val="clear" w:color="auto" w:fill="auto"/>
          </w:tcPr>
          <w:p w14:paraId="13B585DD" w14:textId="1175CE39"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908" w:type="dxa"/>
            <w:shd w:val="clear" w:color="auto" w:fill="auto"/>
            <w:vAlign w:val="bottom"/>
          </w:tcPr>
          <w:p w14:paraId="35DD2EFA" w14:textId="5330F0E9"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 xml:space="preserve">  </w:t>
            </w:r>
            <w:r w:rsidR="00BD43C7" w:rsidRPr="00961C80">
              <w:rPr>
                <w:rFonts w:cs="Arial"/>
                <w:sz w:val="16"/>
                <w:szCs w:val="16"/>
              </w:rPr>
              <w:t>-</w:t>
            </w:r>
          </w:p>
        </w:tc>
        <w:tc>
          <w:tcPr>
            <w:tcW w:w="666" w:type="dxa"/>
            <w:shd w:val="clear" w:color="auto" w:fill="auto"/>
          </w:tcPr>
          <w:p w14:paraId="015FEF70" w14:textId="78D94926"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58713B28" w14:textId="7B9ADB48"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744" w:type="dxa"/>
            <w:shd w:val="clear" w:color="auto" w:fill="auto"/>
          </w:tcPr>
          <w:p w14:paraId="0AF75277" w14:textId="3E1FE5B1"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775" w:type="dxa"/>
            <w:shd w:val="clear" w:color="auto" w:fill="auto"/>
          </w:tcPr>
          <w:p w14:paraId="4D235182" w14:textId="7E546867"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826" w:type="dxa"/>
            <w:shd w:val="clear" w:color="auto" w:fill="auto"/>
          </w:tcPr>
          <w:p w14:paraId="5EFABD7E" w14:textId="452BEA14"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w:t>
            </w:r>
            <w:r w:rsidR="00625073" w:rsidRPr="00961C80">
              <w:rPr>
                <w:rFonts w:cs="Arial"/>
                <w:sz w:val="16"/>
                <w:szCs w:val="16"/>
              </w:rPr>
              <w:t>11</w:t>
            </w:r>
            <w:r w:rsidRPr="00961C80">
              <w:rPr>
                <w:rFonts w:cs="Arial"/>
                <w:sz w:val="16"/>
                <w:szCs w:val="16"/>
              </w:rPr>
              <w:t>)</w:t>
            </w:r>
          </w:p>
        </w:tc>
        <w:tc>
          <w:tcPr>
            <w:tcW w:w="835" w:type="dxa"/>
            <w:shd w:val="clear" w:color="auto" w:fill="auto"/>
          </w:tcPr>
          <w:p w14:paraId="54447FBC" w14:textId="5B692E1F" w:rsidR="00F65B10" w:rsidRPr="00961C80" w:rsidRDefault="00F65B10"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w:t>
            </w:r>
            <w:r w:rsidR="002107DA">
              <w:rPr>
                <w:rFonts w:cs="Arial"/>
                <w:sz w:val="16"/>
                <w:szCs w:val="16"/>
                <w:lang w:bidi="ar-SA"/>
              </w:rPr>
              <w:t>-</w:t>
            </w:r>
          </w:p>
        </w:tc>
      </w:tr>
      <w:tr w:rsidR="00BC3492" w:rsidRPr="00961C80" w14:paraId="7513309E" w14:textId="77777777" w:rsidTr="00A87DB3">
        <w:tc>
          <w:tcPr>
            <w:tcW w:w="3239" w:type="dxa"/>
            <w:shd w:val="clear" w:color="auto" w:fill="auto"/>
          </w:tcPr>
          <w:p w14:paraId="64F5A81E" w14:textId="360A95F1" w:rsidR="00BC3492" w:rsidRPr="00961C80" w:rsidRDefault="00BC3492" w:rsidP="00641DA3">
            <w:pPr>
              <w:spacing w:line="360" w:lineRule="auto"/>
              <w:ind w:left="-78" w:right="-73"/>
              <w:jc w:val="both"/>
              <w:rPr>
                <w:rFonts w:cs="Arial"/>
                <w:sz w:val="16"/>
                <w:szCs w:val="16"/>
              </w:rPr>
            </w:pPr>
            <w:r w:rsidRPr="00961C80">
              <w:rPr>
                <w:rFonts w:cs="Arial"/>
                <w:spacing w:val="-2"/>
                <w:sz w:val="16"/>
                <w:szCs w:val="16"/>
              </w:rPr>
              <w:t>Estimated project loss</w:t>
            </w:r>
          </w:p>
        </w:tc>
        <w:tc>
          <w:tcPr>
            <w:tcW w:w="784" w:type="dxa"/>
          </w:tcPr>
          <w:p w14:paraId="3F3F860D" w14:textId="4F270DC0"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745" w:type="dxa"/>
          </w:tcPr>
          <w:p w14:paraId="030683EF" w14:textId="2847585E"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933" w:type="dxa"/>
          </w:tcPr>
          <w:p w14:paraId="2C0007D2" w14:textId="5415CAEA"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(0.73)</w:t>
            </w:r>
          </w:p>
        </w:tc>
        <w:tc>
          <w:tcPr>
            <w:tcW w:w="893" w:type="dxa"/>
          </w:tcPr>
          <w:p w14:paraId="1838CC46" w14:textId="200DECD5" w:rsidR="00BC3492" w:rsidRPr="00961C80" w:rsidRDefault="00BD43C7"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05" w:type="dxa"/>
            <w:shd w:val="clear" w:color="auto" w:fill="auto"/>
          </w:tcPr>
          <w:p w14:paraId="560160C3" w14:textId="03A27E61" w:rsidR="00BC3492" w:rsidRPr="00961C80" w:rsidRDefault="00BD43C7"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41" w:type="dxa"/>
            <w:shd w:val="clear" w:color="auto" w:fill="auto"/>
          </w:tcPr>
          <w:p w14:paraId="0DE9EFAF" w14:textId="29B5DCDF"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93" w:type="dxa"/>
            <w:shd w:val="clear" w:color="auto" w:fill="auto"/>
          </w:tcPr>
          <w:p w14:paraId="629CD40E" w14:textId="40E71414"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908" w:type="dxa"/>
            <w:shd w:val="clear" w:color="auto" w:fill="auto"/>
            <w:vAlign w:val="bottom"/>
          </w:tcPr>
          <w:p w14:paraId="358001DE" w14:textId="5F287F2F" w:rsidR="00BC3492" w:rsidRPr="00961C80" w:rsidRDefault="00BD43C7"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66" w:type="dxa"/>
            <w:shd w:val="clear" w:color="auto" w:fill="auto"/>
          </w:tcPr>
          <w:p w14:paraId="0AD460E4" w14:textId="45720406"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1095C9FF" w14:textId="42113212" w:rsidR="00BC3492" w:rsidRPr="00961C80" w:rsidRDefault="00BC3492" w:rsidP="00641DA3">
            <w:pPr>
              <w:tabs>
                <w:tab w:val="clear" w:pos="227"/>
                <w:tab w:val="clear" w:pos="454"/>
                <w:tab w:val="clear" w:pos="680"/>
                <w:tab w:val="clear" w:pos="907"/>
              </w:tabs>
              <w:spacing w:line="360" w:lineRule="auto"/>
              <w:jc w:val="center"/>
              <w:rPr>
                <w:rFonts w:cs="Arial"/>
                <w:sz w:val="16"/>
                <w:szCs w:val="16"/>
                <w:lang w:bidi="ar-SA"/>
              </w:rPr>
            </w:pPr>
            <w:r w:rsidRPr="00961C80">
              <w:rPr>
                <w:rFonts w:cs="Arial"/>
                <w:sz w:val="16"/>
                <w:szCs w:val="16"/>
                <w:lang w:bidi="ar-SA"/>
              </w:rPr>
              <w:t>-</w:t>
            </w:r>
          </w:p>
        </w:tc>
        <w:tc>
          <w:tcPr>
            <w:tcW w:w="744" w:type="dxa"/>
            <w:shd w:val="clear" w:color="auto" w:fill="auto"/>
          </w:tcPr>
          <w:p w14:paraId="5D72F3D5" w14:textId="28BAB8DA"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775" w:type="dxa"/>
            <w:shd w:val="clear" w:color="auto" w:fill="auto"/>
          </w:tcPr>
          <w:p w14:paraId="1E011510" w14:textId="1E5254A5" w:rsidR="00BC3492" w:rsidRPr="00961C80" w:rsidRDefault="00BC3492" w:rsidP="00641DA3">
            <w:pPr>
              <w:tabs>
                <w:tab w:val="clear" w:pos="227"/>
                <w:tab w:val="clear" w:pos="454"/>
                <w:tab w:val="clear" w:pos="680"/>
                <w:tab w:val="clear" w:pos="907"/>
              </w:tabs>
              <w:spacing w:line="360" w:lineRule="auto"/>
              <w:jc w:val="center"/>
              <w:rPr>
                <w:rFonts w:cs="Arial"/>
                <w:sz w:val="16"/>
                <w:szCs w:val="16"/>
                <w:lang w:bidi="ar-SA"/>
              </w:rPr>
            </w:pPr>
            <w:r w:rsidRPr="00961C80">
              <w:rPr>
                <w:rFonts w:cs="Arial"/>
                <w:sz w:val="16"/>
                <w:szCs w:val="16"/>
                <w:lang w:bidi="ar-SA"/>
              </w:rPr>
              <w:t>-</w:t>
            </w:r>
          </w:p>
        </w:tc>
        <w:tc>
          <w:tcPr>
            <w:tcW w:w="826" w:type="dxa"/>
            <w:shd w:val="clear" w:color="auto" w:fill="auto"/>
          </w:tcPr>
          <w:p w14:paraId="2A91C2C2" w14:textId="5786026D"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(0.73)</w:t>
            </w:r>
          </w:p>
        </w:tc>
        <w:tc>
          <w:tcPr>
            <w:tcW w:w="835" w:type="dxa"/>
            <w:shd w:val="clear" w:color="auto" w:fill="auto"/>
          </w:tcPr>
          <w:p w14:paraId="34E94BF1" w14:textId="27993100" w:rsidR="00BC3492" w:rsidRPr="00961C80" w:rsidRDefault="002107DA" w:rsidP="00641DA3">
            <w:pPr>
              <w:tabs>
                <w:tab w:val="clear" w:pos="227"/>
                <w:tab w:val="clear" w:pos="454"/>
                <w:tab w:val="clear" w:pos="680"/>
                <w:tab w:val="clear" w:pos="907"/>
              </w:tabs>
              <w:spacing w:line="360" w:lineRule="auto"/>
              <w:jc w:val="center"/>
              <w:rPr>
                <w:rFonts w:cs="Arial"/>
                <w:sz w:val="16"/>
                <w:szCs w:val="16"/>
                <w:lang w:bidi="ar-SA"/>
              </w:rPr>
            </w:pPr>
            <w:r>
              <w:rPr>
                <w:rFonts w:cs="Arial"/>
                <w:sz w:val="16"/>
                <w:szCs w:val="16"/>
                <w:lang w:bidi="ar-SA"/>
              </w:rPr>
              <w:t>-</w:t>
            </w:r>
          </w:p>
        </w:tc>
      </w:tr>
      <w:tr w:rsidR="00BC3492" w:rsidRPr="00961C80" w14:paraId="1D6203DF" w14:textId="77777777" w:rsidTr="00A87DB3">
        <w:tc>
          <w:tcPr>
            <w:tcW w:w="3239" w:type="dxa"/>
            <w:shd w:val="clear" w:color="auto" w:fill="auto"/>
          </w:tcPr>
          <w:p w14:paraId="69A2FD67" w14:textId="14FF3110" w:rsidR="00BC3492" w:rsidRPr="00961C80" w:rsidRDefault="00BC3492" w:rsidP="00641DA3">
            <w:pPr>
              <w:spacing w:line="360" w:lineRule="auto"/>
              <w:ind w:left="-78" w:right="-73"/>
              <w:jc w:val="both"/>
              <w:rPr>
                <w:rFonts w:cs="Arial"/>
                <w:sz w:val="16"/>
                <w:szCs w:val="16"/>
              </w:rPr>
            </w:pPr>
            <w:r w:rsidRPr="00961C80">
              <w:rPr>
                <w:rFonts w:cs="Arial"/>
                <w:spacing w:val="-2"/>
                <w:sz w:val="16"/>
                <w:szCs w:val="16"/>
              </w:rPr>
              <w:t>Reversal (provision) for warranties</w:t>
            </w:r>
          </w:p>
        </w:tc>
        <w:tc>
          <w:tcPr>
            <w:tcW w:w="784" w:type="dxa"/>
          </w:tcPr>
          <w:p w14:paraId="2CE03D20" w14:textId="367D3519"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745" w:type="dxa"/>
          </w:tcPr>
          <w:p w14:paraId="3195ACE6" w14:textId="7C6AE3F5"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933" w:type="dxa"/>
          </w:tcPr>
          <w:p w14:paraId="5616B6D7" w14:textId="2BB83314"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(0.13)</w:t>
            </w:r>
          </w:p>
        </w:tc>
        <w:tc>
          <w:tcPr>
            <w:tcW w:w="893" w:type="dxa"/>
          </w:tcPr>
          <w:p w14:paraId="4071344A" w14:textId="548C5085"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0.01</w:t>
            </w:r>
          </w:p>
        </w:tc>
        <w:tc>
          <w:tcPr>
            <w:tcW w:w="805" w:type="dxa"/>
            <w:shd w:val="clear" w:color="auto" w:fill="auto"/>
          </w:tcPr>
          <w:p w14:paraId="51EFE116" w14:textId="25F9D862"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0.06</w:t>
            </w:r>
          </w:p>
        </w:tc>
        <w:tc>
          <w:tcPr>
            <w:tcW w:w="841" w:type="dxa"/>
            <w:shd w:val="clear" w:color="auto" w:fill="auto"/>
          </w:tcPr>
          <w:p w14:paraId="7A9AD989" w14:textId="7CEEE7D0"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93" w:type="dxa"/>
            <w:shd w:val="clear" w:color="auto" w:fill="auto"/>
            <w:vAlign w:val="bottom"/>
          </w:tcPr>
          <w:p w14:paraId="21986717" w14:textId="744009F3"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908" w:type="dxa"/>
            <w:shd w:val="clear" w:color="auto" w:fill="auto"/>
            <w:vAlign w:val="bottom"/>
          </w:tcPr>
          <w:p w14:paraId="6EB79CD1" w14:textId="57CAA4FD"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0.04</w:t>
            </w:r>
          </w:p>
        </w:tc>
        <w:tc>
          <w:tcPr>
            <w:tcW w:w="666" w:type="dxa"/>
            <w:shd w:val="clear" w:color="auto" w:fill="auto"/>
          </w:tcPr>
          <w:p w14:paraId="1507F85D" w14:textId="1428658A"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686" w:type="dxa"/>
            <w:shd w:val="clear" w:color="auto" w:fill="auto"/>
          </w:tcPr>
          <w:p w14:paraId="6DCFB3C4" w14:textId="6CCC1AA0"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744" w:type="dxa"/>
            <w:shd w:val="clear" w:color="auto" w:fill="auto"/>
          </w:tcPr>
          <w:p w14:paraId="543057F2" w14:textId="6D264E81"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775" w:type="dxa"/>
            <w:shd w:val="clear" w:color="auto" w:fill="auto"/>
          </w:tcPr>
          <w:p w14:paraId="5DAAAE90" w14:textId="719E97BB"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826" w:type="dxa"/>
            <w:shd w:val="clear" w:color="auto" w:fill="auto"/>
          </w:tcPr>
          <w:p w14:paraId="77F7A75F" w14:textId="6C2FDE49"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(0.07)</w:t>
            </w:r>
          </w:p>
        </w:tc>
        <w:tc>
          <w:tcPr>
            <w:tcW w:w="835" w:type="dxa"/>
            <w:shd w:val="clear" w:color="auto" w:fill="auto"/>
          </w:tcPr>
          <w:p w14:paraId="72DCD847" w14:textId="036F9261" w:rsidR="00BC3492" w:rsidRPr="00961C80" w:rsidRDefault="00BC3492" w:rsidP="00F94096">
            <w:pPr>
              <w:tabs>
                <w:tab w:val="clear" w:pos="227"/>
                <w:tab w:val="clear" w:pos="454"/>
                <w:tab w:val="clear" w:pos="680"/>
                <w:tab w:val="clear" w:pos="907"/>
              </w:tabs>
              <w:spacing w:line="360" w:lineRule="auto"/>
              <w:ind w:right="-98"/>
              <w:jc w:val="center"/>
              <w:rPr>
                <w:rFonts w:cs="Arial"/>
                <w:sz w:val="16"/>
                <w:szCs w:val="16"/>
              </w:rPr>
            </w:pPr>
            <w:r w:rsidRPr="00961C80">
              <w:rPr>
                <w:rFonts w:cs="Arial"/>
                <w:sz w:val="16"/>
                <w:szCs w:val="16"/>
                <w:lang w:bidi="ar-SA"/>
              </w:rPr>
              <w:t>0.05</w:t>
            </w:r>
          </w:p>
        </w:tc>
      </w:tr>
      <w:tr w:rsidR="00BC3492" w:rsidRPr="00961C80" w14:paraId="4901084C" w14:textId="77777777" w:rsidTr="00A87DB3">
        <w:tc>
          <w:tcPr>
            <w:tcW w:w="3239" w:type="dxa"/>
            <w:shd w:val="clear" w:color="auto" w:fill="auto"/>
          </w:tcPr>
          <w:p w14:paraId="543B4107" w14:textId="77777777" w:rsidR="00BC3492" w:rsidRPr="00961C80" w:rsidRDefault="00BC3492" w:rsidP="00641DA3">
            <w:pPr>
              <w:spacing w:line="360" w:lineRule="auto"/>
              <w:ind w:left="-78" w:right="-73"/>
              <w:jc w:val="thaiDistribute"/>
              <w:rPr>
                <w:rFonts w:cs="Arial"/>
                <w:spacing w:val="-4"/>
                <w:sz w:val="16"/>
                <w:szCs w:val="16"/>
              </w:rPr>
            </w:pPr>
            <w:r w:rsidRPr="00961C80">
              <w:rPr>
                <w:rFonts w:cs="Arial"/>
                <w:spacing w:val="-4"/>
                <w:sz w:val="16"/>
                <w:szCs w:val="16"/>
              </w:rPr>
              <w:t>Share of gain in associate and joint venture</w:t>
            </w:r>
          </w:p>
        </w:tc>
        <w:tc>
          <w:tcPr>
            <w:tcW w:w="784" w:type="dxa"/>
          </w:tcPr>
          <w:p w14:paraId="003A7A2C" w14:textId="2EEB4CBD"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0.06</w:t>
            </w:r>
          </w:p>
        </w:tc>
        <w:tc>
          <w:tcPr>
            <w:tcW w:w="745" w:type="dxa"/>
          </w:tcPr>
          <w:p w14:paraId="5E6D882E" w14:textId="1E30A84C"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933" w:type="dxa"/>
          </w:tcPr>
          <w:p w14:paraId="2B0E2E45" w14:textId="77A1AFEA"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31.37</w:t>
            </w:r>
          </w:p>
        </w:tc>
        <w:tc>
          <w:tcPr>
            <w:tcW w:w="893" w:type="dxa"/>
          </w:tcPr>
          <w:p w14:paraId="5A11E1F5" w14:textId="480DA87B"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05" w:type="dxa"/>
            <w:shd w:val="clear" w:color="auto" w:fill="auto"/>
          </w:tcPr>
          <w:p w14:paraId="7B166C7C" w14:textId="109B644E"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41" w:type="dxa"/>
            <w:shd w:val="clear" w:color="auto" w:fill="auto"/>
          </w:tcPr>
          <w:p w14:paraId="264CD440" w14:textId="433C9954"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893" w:type="dxa"/>
            <w:shd w:val="clear" w:color="auto" w:fill="auto"/>
          </w:tcPr>
          <w:p w14:paraId="6C7750D2" w14:textId="23593245"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908" w:type="dxa"/>
            <w:shd w:val="clear" w:color="auto" w:fill="auto"/>
            <w:vAlign w:val="bottom"/>
          </w:tcPr>
          <w:p w14:paraId="3864839F" w14:textId="680C855B"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66" w:type="dxa"/>
            <w:shd w:val="clear" w:color="auto" w:fill="auto"/>
          </w:tcPr>
          <w:p w14:paraId="031A4401" w14:textId="118CF773"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686" w:type="dxa"/>
            <w:shd w:val="clear" w:color="auto" w:fill="auto"/>
          </w:tcPr>
          <w:p w14:paraId="21AF9AA7" w14:textId="1C83DC25"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744" w:type="dxa"/>
            <w:shd w:val="clear" w:color="auto" w:fill="auto"/>
          </w:tcPr>
          <w:p w14:paraId="68CCCCAA" w14:textId="06567235"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775" w:type="dxa"/>
            <w:shd w:val="clear" w:color="auto" w:fill="auto"/>
          </w:tcPr>
          <w:p w14:paraId="13D477FE" w14:textId="2011DA8F"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16.62</w:t>
            </w:r>
          </w:p>
        </w:tc>
        <w:tc>
          <w:tcPr>
            <w:tcW w:w="826" w:type="dxa"/>
            <w:shd w:val="clear" w:color="auto" w:fill="auto"/>
          </w:tcPr>
          <w:p w14:paraId="590C03C5" w14:textId="347315EB"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31.43</w:t>
            </w:r>
          </w:p>
        </w:tc>
        <w:tc>
          <w:tcPr>
            <w:tcW w:w="835" w:type="dxa"/>
            <w:shd w:val="clear" w:color="auto" w:fill="auto"/>
          </w:tcPr>
          <w:p w14:paraId="3CF974C2" w14:textId="69EBC584"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16.62</w:t>
            </w:r>
          </w:p>
        </w:tc>
      </w:tr>
      <w:tr w:rsidR="00BC3492" w:rsidRPr="00961C80" w14:paraId="1B49E7BE" w14:textId="77777777" w:rsidTr="00A87DB3">
        <w:tc>
          <w:tcPr>
            <w:tcW w:w="3239" w:type="dxa"/>
            <w:shd w:val="clear" w:color="auto" w:fill="auto"/>
          </w:tcPr>
          <w:p w14:paraId="47A832EF" w14:textId="193AFC4E" w:rsidR="00BC3492" w:rsidRPr="00961C80" w:rsidRDefault="00BC3492" w:rsidP="00641DA3">
            <w:pPr>
              <w:spacing w:line="360" w:lineRule="auto"/>
              <w:ind w:left="-78" w:right="-73"/>
              <w:jc w:val="both"/>
              <w:rPr>
                <w:rFonts w:cs="Arial"/>
                <w:sz w:val="16"/>
                <w:szCs w:val="16"/>
              </w:rPr>
            </w:pPr>
            <w:r w:rsidRPr="00961C80">
              <w:rPr>
                <w:rFonts w:cs="Arial"/>
                <w:sz w:val="16"/>
                <w:szCs w:val="16"/>
              </w:rPr>
              <w:t>Profit before income tax</w:t>
            </w:r>
          </w:p>
        </w:tc>
        <w:tc>
          <w:tcPr>
            <w:tcW w:w="784" w:type="dxa"/>
          </w:tcPr>
          <w:p w14:paraId="1AB6E72C" w14:textId="13EBAAC1"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28.62</w:t>
            </w:r>
          </w:p>
        </w:tc>
        <w:tc>
          <w:tcPr>
            <w:tcW w:w="745" w:type="dxa"/>
          </w:tcPr>
          <w:p w14:paraId="75CF4F7C" w14:textId="032DAA5A"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23.72</w:t>
            </w:r>
          </w:p>
        </w:tc>
        <w:tc>
          <w:tcPr>
            <w:tcW w:w="933" w:type="dxa"/>
          </w:tcPr>
          <w:p w14:paraId="2D293358" w14:textId="10E68AF6"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170.69</w:t>
            </w:r>
          </w:p>
        </w:tc>
        <w:tc>
          <w:tcPr>
            <w:tcW w:w="893" w:type="dxa"/>
          </w:tcPr>
          <w:p w14:paraId="20A39502" w14:textId="1C789920"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45.61</w:t>
            </w:r>
          </w:p>
        </w:tc>
        <w:tc>
          <w:tcPr>
            <w:tcW w:w="805" w:type="dxa"/>
          </w:tcPr>
          <w:p w14:paraId="3E981FA1" w14:textId="3463BC9C"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14.03</w:t>
            </w:r>
          </w:p>
        </w:tc>
        <w:tc>
          <w:tcPr>
            <w:tcW w:w="841" w:type="dxa"/>
          </w:tcPr>
          <w:p w14:paraId="6D023C47" w14:textId="6B0AE880"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14.02</w:t>
            </w:r>
          </w:p>
        </w:tc>
        <w:tc>
          <w:tcPr>
            <w:tcW w:w="893" w:type="dxa"/>
            <w:shd w:val="clear" w:color="auto" w:fill="auto"/>
          </w:tcPr>
          <w:p w14:paraId="09CF5300" w14:textId="2FEA3871"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23.84</w:t>
            </w:r>
          </w:p>
        </w:tc>
        <w:tc>
          <w:tcPr>
            <w:tcW w:w="908" w:type="dxa"/>
            <w:shd w:val="clear" w:color="auto" w:fill="auto"/>
          </w:tcPr>
          <w:p w14:paraId="71AFED5B" w14:textId="12016B44"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11.27</w:t>
            </w:r>
          </w:p>
        </w:tc>
        <w:tc>
          <w:tcPr>
            <w:tcW w:w="666" w:type="dxa"/>
            <w:shd w:val="clear" w:color="auto" w:fill="auto"/>
          </w:tcPr>
          <w:p w14:paraId="0531AB68" w14:textId="67FDC3A7"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1.43</w:t>
            </w:r>
          </w:p>
        </w:tc>
        <w:tc>
          <w:tcPr>
            <w:tcW w:w="686" w:type="dxa"/>
            <w:shd w:val="clear" w:color="auto" w:fill="auto"/>
          </w:tcPr>
          <w:p w14:paraId="5D896542" w14:textId="0AEEFD65"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4.68</w:t>
            </w:r>
          </w:p>
        </w:tc>
        <w:tc>
          <w:tcPr>
            <w:tcW w:w="744" w:type="dxa"/>
            <w:shd w:val="clear" w:color="auto" w:fill="auto"/>
          </w:tcPr>
          <w:p w14:paraId="7AFE82D1" w14:textId="3D67FD32"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0.27</w:t>
            </w:r>
          </w:p>
        </w:tc>
        <w:tc>
          <w:tcPr>
            <w:tcW w:w="775" w:type="dxa"/>
            <w:shd w:val="clear" w:color="auto" w:fill="auto"/>
          </w:tcPr>
          <w:p w14:paraId="10ED9712" w14:textId="0B78D617"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16.77</w:t>
            </w:r>
          </w:p>
        </w:tc>
        <w:tc>
          <w:tcPr>
            <w:tcW w:w="826" w:type="dxa"/>
            <w:shd w:val="clear" w:color="auto" w:fill="auto"/>
          </w:tcPr>
          <w:p w14:paraId="05C94CDB" w14:textId="3E1CB7AE"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238.88</w:t>
            </w:r>
          </w:p>
        </w:tc>
        <w:tc>
          <w:tcPr>
            <w:tcW w:w="835" w:type="dxa"/>
            <w:shd w:val="clear" w:color="auto" w:fill="auto"/>
          </w:tcPr>
          <w:p w14:paraId="169633B2" w14:textId="07123E0A" w:rsidR="00BC3492" w:rsidRPr="00961C80" w:rsidRDefault="00BC3492" w:rsidP="00641DA3">
            <w:pP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116.07</w:t>
            </w:r>
          </w:p>
        </w:tc>
      </w:tr>
      <w:tr w:rsidR="00BC3492" w:rsidRPr="00961C80" w14:paraId="58F058B4" w14:textId="77777777" w:rsidTr="00A87DB3">
        <w:tc>
          <w:tcPr>
            <w:tcW w:w="3239" w:type="dxa"/>
            <w:shd w:val="clear" w:color="auto" w:fill="auto"/>
          </w:tcPr>
          <w:p w14:paraId="7D4C20B6" w14:textId="77777777" w:rsidR="00BC3492" w:rsidRPr="00961C80" w:rsidRDefault="00BC3492" w:rsidP="00641DA3">
            <w:pPr>
              <w:spacing w:line="360" w:lineRule="auto"/>
              <w:ind w:left="-78" w:right="-73"/>
              <w:jc w:val="both"/>
              <w:rPr>
                <w:rFonts w:cs="Arial"/>
                <w:sz w:val="16"/>
                <w:szCs w:val="16"/>
              </w:rPr>
            </w:pPr>
            <w:r w:rsidRPr="00961C80">
              <w:rPr>
                <w:rFonts w:cs="Arial"/>
                <w:sz w:val="16"/>
                <w:szCs w:val="16"/>
              </w:rPr>
              <w:t>Income tax benefit (expenses)</w:t>
            </w:r>
          </w:p>
        </w:tc>
        <w:tc>
          <w:tcPr>
            <w:tcW w:w="784" w:type="dxa"/>
          </w:tcPr>
          <w:p w14:paraId="6C8FEB43" w14:textId="53027B83"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(1.00)</w:t>
            </w:r>
          </w:p>
        </w:tc>
        <w:tc>
          <w:tcPr>
            <w:tcW w:w="745" w:type="dxa"/>
          </w:tcPr>
          <w:p w14:paraId="68416100" w14:textId="61559C31"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 xml:space="preserve">  (2.68)</w:t>
            </w:r>
          </w:p>
        </w:tc>
        <w:tc>
          <w:tcPr>
            <w:tcW w:w="933" w:type="dxa"/>
          </w:tcPr>
          <w:p w14:paraId="2F3319FD" w14:textId="776DC905"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(20.14)</w:t>
            </w:r>
          </w:p>
        </w:tc>
        <w:tc>
          <w:tcPr>
            <w:tcW w:w="893" w:type="dxa"/>
          </w:tcPr>
          <w:p w14:paraId="5678C258" w14:textId="18014C0C"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(8.30)</w:t>
            </w:r>
          </w:p>
        </w:tc>
        <w:tc>
          <w:tcPr>
            <w:tcW w:w="805" w:type="dxa"/>
          </w:tcPr>
          <w:p w14:paraId="71C49616" w14:textId="71476FF4"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(0.32)</w:t>
            </w:r>
          </w:p>
        </w:tc>
        <w:tc>
          <w:tcPr>
            <w:tcW w:w="841" w:type="dxa"/>
          </w:tcPr>
          <w:p w14:paraId="1DBECE51" w14:textId="6BDB3C46"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(1.39)</w:t>
            </w:r>
          </w:p>
        </w:tc>
        <w:tc>
          <w:tcPr>
            <w:tcW w:w="893" w:type="dxa"/>
            <w:shd w:val="clear" w:color="auto" w:fill="auto"/>
          </w:tcPr>
          <w:p w14:paraId="3BFDCAE0" w14:textId="47840371"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(0.32)</w:t>
            </w:r>
          </w:p>
        </w:tc>
        <w:tc>
          <w:tcPr>
            <w:tcW w:w="908" w:type="dxa"/>
            <w:shd w:val="clear" w:color="auto" w:fill="auto"/>
          </w:tcPr>
          <w:p w14:paraId="125CB7DD" w14:textId="5E441744"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cs/>
              </w:rPr>
            </w:pPr>
            <w:r w:rsidRPr="00961C80">
              <w:rPr>
                <w:rFonts w:cs="Arial"/>
                <w:sz w:val="16"/>
                <w:szCs w:val="16"/>
                <w:lang w:bidi="ar-SA"/>
              </w:rPr>
              <w:t xml:space="preserve">  (4.05)</w:t>
            </w:r>
          </w:p>
        </w:tc>
        <w:tc>
          <w:tcPr>
            <w:tcW w:w="666" w:type="dxa"/>
            <w:shd w:val="clear" w:color="auto" w:fill="auto"/>
          </w:tcPr>
          <w:p w14:paraId="0A064D84" w14:textId="0D47C572"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0.01</w:t>
            </w:r>
          </w:p>
        </w:tc>
        <w:tc>
          <w:tcPr>
            <w:tcW w:w="686" w:type="dxa"/>
            <w:shd w:val="clear" w:color="auto" w:fill="auto"/>
          </w:tcPr>
          <w:p w14:paraId="2ED86538" w14:textId="5FC641C4"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(0.03)</w:t>
            </w:r>
          </w:p>
        </w:tc>
        <w:tc>
          <w:tcPr>
            <w:tcW w:w="744" w:type="dxa"/>
            <w:shd w:val="clear" w:color="auto" w:fill="auto"/>
          </w:tcPr>
          <w:p w14:paraId="3EAFEBE3" w14:textId="59694BDE"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w:t>
            </w:r>
          </w:p>
        </w:tc>
        <w:tc>
          <w:tcPr>
            <w:tcW w:w="775" w:type="dxa"/>
            <w:shd w:val="clear" w:color="auto" w:fill="auto"/>
          </w:tcPr>
          <w:p w14:paraId="7DF9356F" w14:textId="36D39AA6"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w:t>
            </w:r>
          </w:p>
        </w:tc>
        <w:tc>
          <w:tcPr>
            <w:tcW w:w="826" w:type="dxa"/>
            <w:shd w:val="clear" w:color="auto" w:fill="auto"/>
          </w:tcPr>
          <w:p w14:paraId="5C83D896" w14:textId="6EBF69D9"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(21.77)</w:t>
            </w:r>
          </w:p>
        </w:tc>
        <w:tc>
          <w:tcPr>
            <w:tcW w:w="835" w:type="dxa"/>
            <w:shd w:val="clear" w:color="auto" w:fill="auto"/>
          </w:tcPr>
          <w:p w14:paraId="4918D6AC" w14:textId="4FAB1273"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(16.45)</w:t>
            </w:r>
          </w:p>
        </w:tc>
      </w:tr>
      <w:tr w:rsidR="00BC3492" w:rsidRPr="00961C80" w14:paraId="6C668675" w14:textId="77777777" w:rsidTr="00A87DB3">
        <w:tc>
          <w:tcPr>
            <w:tcW w:w="3239" w:type="dxa"/>
            <w:shd w:val="clear" w:color="auto" w:fill="auto"/>
          </w:tcPr>
          <w:p w14:paraId="1787D187" w14:textId="04E529E4" w:rsidR="00BC3492" w:rsidRPr="00961C80" w:rsidRDefault="00BC3492" w:rsidP="00641DA3">
            <w:pPr>
              <w:spacing w:line="360" w:lineRule="auto"/>
              <w:ind w:left="-78" w:right="-73"/>
              <w:jc w:val="both"/>
              <w:rPr>
                <w:rFonts w:cs="Arial"/>
                <w:sz w:val="16"/>
                <w:szCs w:val="16"/>
              </w:rPr>
            </w:pPr>
            <w:r w:rsidRPr="00961C80">
              <w:rPr>
                <w:rFonts w:cs="Arial"/>
                <w:sz w:val="16"/>
                <w:szCs w:val="16"/>
              </w:rPr>
              <w:t>Profit for the period</w:t>
            </w:r>
          </w:p>
        </w:tc>
        <w:tc>
          <w:tcPr>
            <w:tcW w:w="784" w:type="dxa"/>
          </w:tcPr>
          <w:p w14:paraId="507DDD3E" w14:textId="214942C8"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27.62</w:t>
            </w:r>
          </w:p>
        </w:tc>
        <w:tc>
          <w:tcPr>
            <w:tcW w:w="745" w:type="dxa"/>
          </w:tcPr>
          <w:p w14:paraId="079D6C04" w14:textId="7909C55C"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21.04</w:t>
            </w:r>
          </w:p>
        </w:tc>
        <w:tc>
          <w:tcPr>
            <w:tcW w:w="933" w:type="dxa"/>
          </w:tcPr>
          <w:p w14:paraId="3D459CC9" w14:textId="49C5B3DC"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150.55</w:t>
            </w:r>
          </w:p>
        </w:tc>
        <w:tc>
          <w:tcPr>
            <w:tcW w:w="893" w:type="dxa"/>
          </w:tcPr>
          <w:p w14:paraId="329CA1DD" w14:textId="17C4F9EB"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37.31</w:t>
            </w:r>
          </w:p>
        </w:tc>
        <w:tc>
          <w:tcPr>
            <w:tcW w:w="805" w:type="dxa"/>
          </w:tcPr>
          <w:p w14:paraId="3DFA62C4" w14:textId="5C9EE830"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13.71</w:t>
            </w:r>
          </w:p>
        </w:tc>
        <w:tc>
          <w:tcPr>
            <w:tcW w:w="841" w:type="dxa"/>
          </w:tcPr>
          <w:p w14:paraId="49ABDDFB" w14:textId="3E0E3926"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12.63</w:t>
            </w:r>
          </w:p>
        </w:tc>
        <w:tc>
          <w:tcPr>
            <w:tcW w:w="893" w:type="dxa"/>
            <w:shd w:val="clear" w:color="auto" w:fill="auto"/>
          </w:tcPr>
          <w:p w14:paraId="616FCBC9" w14:textId="2E84EF54"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23.52</w:t>
            </w:r>
          </w:p>
        </w:tc>
        <w:tc>
          <w:tcPr>
            <w:tcW w:w="908" w:type="dxa"/>
            <w:shd w:val="clear" w:color="auto" w:fill="auto"/>
          </w:tcPr>
          <w:p w14:paraId="18E9C38D" w14:textId="52FC8E2C"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7.22</w:t>
            </w:r>
          </w:p>
        </w:tc>
        <w:tc>
          <w:tcPr>
            <w:tcW w:w="666" w:type="dxa"/>
            <w:shd w:val="clear" w:color="auto" w:fill="auto"/>
          </w:tcPr>
          <w:p w14:paraId="5AFFB06B" w14:textId="156E6FD9"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1.44</w:t>
            </w:r>
          </w:p>
        </w:tc>
        <w:tc>
          <w:tcPr>
            <w:tcW w:w="686" w:type="dxa"/>
            <w:shd w:val="clear" w:color="auto" w:fill="auto"/>
          </w:tcPr>
          <w:p w14:paraId="1E1FDB8E" w14:textId="4ED18689"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4.65</w:t>
            </w:r>
          </w:p>
        </w:tc>
        <w:tc>
          <w:tcPr>
            <w:tcW w:w="744" w:type="dxa"/>
            <w:shd w:val="clear" w:color="auto" w:fill="auto"/>
          </w:tcPr>
          <w:p w14:paraId="47369287" w14:textId="37906249"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0.27</w:t>
            </w:r>
          </w:p>
        </w:tc>
        <w:tc>
          <w:tcPr>
            <w:tcW w:w="775" w:type="dxa"/>
            <w:shd w:val="clear" w:color="auto" w:fill="auto"/>
          </w:tcPr>
          <w:p w14:paraId="13A02AE0" w14:textId="39281C6C"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16.77</w:t>
            </w:r>
          </w:p>
        </w:tc>
        <w:tc>
          <w:tcPr>
            <w:tcW w:w="826" w:type="dxa"/>
            <w:shd w:val="clear" w:color="auto" w:fill="auto"/>
          </w:tcPr>
          <w:p w14:paraId="02998116" w14:textId="404C894A"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rPr>
              <w:t>217.11</w:t>
            </w:r>
          </w:p>
        </w:tc>
        <w:tc>
          <w:tcPr>
            <w:tcW w:w="835" w:type="dxa"/>
            <w:shd w:val="clear" w:color="auto" w:fill="auto"/>
          </w:tcPr>
          <w:p w14:paraId="55F9D4D3" w14:textId="3546B100" w:rsidR="00BC3492" w:rsidRPr="00961C80" w:rsidRDefault="00BC3492" w:rsidP="00641DA3">
            <w:pPr>
              <w:pBdr>
                <w:bottom w:val="single" w:sz="4" w:space="1" w:color="000000"/>
              </w:pBdr>
              <w:tabs>
                <w:tab w:val="clear" w:pos="227"/>
                <w:tab w:val="clear" w:pos="454"/>
                <w:tab w:val="clear" w:pos="680"/>
                <w:tab w:val="clear" w:pos="907"/>
              </w:tabs>
              <w:spacing w:line="360" w:lineRule="auto"/>
              <w:jc w:val="center"/>
              <w:rPr>
                <w:rFonts w:cs="Arial"/>
                <w:sz w:val="16"/>
                <w:szCs w:val="16"/>
              </w:rPr>
            </w:pPr>
            <w:r w:rsidRPr="00961C80">
              <w:rPr>
                <w:rFonts w:cs="Arial"/>
                <w:sz w:val="16"/>
                <w:szCs w:val="16"/>
                <w:lang w:bidi="ar-SA"/>
              </w:rPr>
              <w:t xml:space="preserve">  99.62</w:t>
            </w:r>
          </w:p>
        </w:tc>
      </w:tr>
    </w:tbl>
    <w:p w14:paraId="596BFC65" w14:textId="77777777" w:rsidR="00F248FF" w:rsidRPr="00961C80" w:rsidRDefault="00F248FF" w:rsidP="00641DA3">
      <w:pPr>
        <w:tabs>
          <w:tab w:val="clear" w:pos="227"/>
          <w:tab w:val="clear" w:pos="454"/>
          <w:tab w:val="clear" w:pos="680"/>
          <w:tab w:val="left" w:pos="720"/>
        </w:tabs>
        <w:spacing w:line="360" w:lineRule="auto"/>
        <w:ind w:left="360"/>
        <w:jc w:val="thaiDistribute"/>
        <w:rPr>
          <w:rFonts w:cs="Arial"/>
          <w:sz w:val="10"/>
          <w:szCs w:val="10"/>
          <w:lang w:val="en-GB"/>
        </w:rPr>
      </w:pPr>
    </w:p>
    <w:p w14:paraId="46239267" w14:textId="77777777" w:rsidR="006772BF" w:rsidRPr="00961C80" w:rsidRDefault="006772BF" w:rsidP="00641DA3">
      <w:pPr>
        <w:tabs>
          <w:tab w:val="clear" w:pos="227"/>
          <w:tab w:val="clear" w:pos="454"/>
          <w:tab w:val="clear" w:pos="680"/>
          <w:tab w:val="left" w:pos="720"/>
        </w:tabs>
        <w:spacing w:line="360" w:lineRule="auto"/>
        <w:ind w:left="360"/>
        <w:jc w:val="thaiDistribute"/>
        <w:rPr>
          <w:rFonts w:cs="Arial"/>
          <w:sz w:val="10"/>
          <w:szCs w:val="10"/>
          <w:lang w:val="en-GB"/>
        </w:rPr>
      </w:pPr>
    </w:p>
    <w:tbl>
      <w:tblPr>
        <w:tblW w:w="14400" w:type="dxa"/>
        <w:tblInd w:w="324" w:type="dxa"/>
        <w:tblLayout w:type="fixed"/>
        <w:tblLook w:val="0000" w:firstRow="0" w:lastRow="0" w:firstColumn="0" w:lastColumn="0" w:noHBand="0" w:noVBand="0"/>
      </w:tblPr>
      <w:tblGrid>
        <w:gridCol w:w="2569"/>
        <w:gridCol w:w="735"/>
        <w:gridCol w:w="746"/>
        <w:gridCol w:w="877"/>
        <w:gridCol w:w="899"/>
        <w:gridCol w:w="859"/>
        <w:gridCol w:w="842"/>
        <w:gridCol w:w="854"/>
        <w:gridCol w:w="864"/>
        <w:gridCol w:w="908"/>
        <w:gridCol w:w="870"/>
        <w:gridCol w:w="920"/>
        <w:gridCol w:w="840"/>
        <w:gridCol w:w="825"/>
        <w:gridCol w:w="792"/>
      </w:tblGrid>
      <w:tr w:rsidR="00F42A9F" w:rsidRPr="00961C80" w14:paraId="75D8598B" w14:textId="77777777" w:rsidTr="000A7E66">
        <w:tc>
          <w:tcPr>
            <w:tcW w:w="2569" w:type="dxa"/>
            <w:shd w:val="clear" w:color="auto" w:fill="auto"/>
          </w:tcPr>
          <w:p w14:paraId="090E3021" w14:textId="77777777" w:rsidR="00F42A9F" w:rsidRPr="00961C80" w:rsidRDefault="00F42A9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831" w:type="dxa"/>
            <w:gridSpan w:val="14"/>
            <w:shd w:val="clear" w:color="auto" w:fill="auto"/>
          </w:tcPr>
          <w:p w14:paraId="00591DC9" w14:textId="77777777" w:rsidR="00F42A9F" w:rsidRPr="00961C80" w:rsidRDefault="00F42A9F" w:rsidP="00641DA3">
            <w:pPr>
              <w:spacing w:line="360" w:lineRule="auto"/>
              <w:jc w:val="right"/>
              <w:rPr>
                <w:rFonts w:cs="Arial"/>
                <w:sz w:val="15"/>
                <w:szCs w:val="15"/>
                <w:lang w:val="en-GB" w:eastAsia="en-GB"/>
              </w:rPr>
            </w:pPr>
            <w:r w:rsidRPr="00961C80">
              <w:rPr>
                <w:rFonts w:cs="Arial"/>
                <w:sz w:val="15"/>
                <w:szCs w:val="15"/>
                <w:cs/>
                <w:lang w:val="en-GB" w:eastAsia="en-GB"/>
              </w:rPr>
              <w:t>(</w:t>
            </w:r>
            <w:r w:rsidRPr="00961C80">
              <w:rPr>
                <w:rFonts w:cs="Arial"/>
                <w:sz w:val="15"/>
                <w:szCs w:val="15"/>
                <w:lang w:val="en-GB" w:eastAsia="en-GB"/>
              </w:rPr>
              <w:t>Unit : Million Baht)</w:t>
            </w:r>
          </w:p>
        </w:tc>
      </w:tr>
      <w:tr w:rsidR="00F42A9F" w:rsidRPr="00961C80" w14:paraId="34F6FEFB" w14:textId="77777777" w:rsidTr="000A7E66">
        <w:tc>
          <w:tcPr>
            <w:tcW w:w="2569" w:type="dxa"/>
            <w:shd w:val="clear" w:color="auto" w:fill="auto"/>
          </w:tcPr>
          <w:p w14:paraId="07F02C2D" w14:textId="77777777" w:rsidR="00F42A9F" w:rsidRPr="00961C80" w:rsidRDefault="00F42A9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831" w:type="dxa"/>
            <w:gridSpan w:val="14"/>
            <w:shd w:val="clear" w:color="auto" w:fill="auto"/>
          </w:tcPr>
          <w:p w14:paraId="23DB73D2" w14:textId="77777777"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961C80">
              <w:rPr>
                <w:rFonts w:cs="Arial"/>
                <w:sz w:val="15"/>
                <w:szCs w:val="15"/>
              </w:rPr>
              <w:t>CONSOLIDATED F/S</w:t>
            </w:r>
          </w:p>
        </w:tc>
      </w:tr>
      <w:tr w:rsidR="00F42A9F" w:rsidRPr="00961C80" w14:paraId="037285AE" w14:textId="77777777" w:rsidTr="000A7E66">
        <w:tc>
          <w:tcPr>
            <w:tcW w:w="2569" w:type="dxa"/>
            <w:shd w:val="clear" w:color="auto" w:fill="auto"/>
          </w:tcPr>
          <w:p w14:paraId="02A0A5CD" w14:textId="77777777" w:rsidR="00F42A9F" w:rsidRPr="00961C80" w:rsidRDefault="00F42A9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481" w:type="dxa"/>
            <w:gridSpan w:val="2"/>
            <w:shd w:val="clear" w:color="auto" w:fill="auto"/>
            <w:vAlign w:val="bottom"/>
          </w:tcPr>
          <w:p w14:paraId="680548F1" w14:textId="77777777"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961C80">
              <w:rPr>
                <w:rFonts w:cs="Arial"/>
                <w:sz w:val="15"/>
                <w:szCs w:val="15"/>
              </w:rPr>
              <w:t>Management Consulting</w:t>
            </w:r>
          </w:p>
        </w:tc>
        <w:tc>
          <w:tcPr>
            <w:tcW w:w="1776" w:type="dxa"/>
            <w:gridSpan w:val="2"/>
          </w:tcPr>
          <w:p w14:paraId="2DCC2A7C" w14:textId="77777777"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961C80">
              <w:rPr>
                <w:rFonts w:cs="Arial"/>
                <w:sz w:val="15"/>
                <w:szCs w:val="15"/>
              </w:rPr>
              <w:t>Digital Excellence</w:t>
            </w:r>
          </w:p>
          <w:p w14:paraId="0C8694DE" w14:textId="77777777"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961C80">
              <w:rPr>
                <w:rFonts w:cs="Arial"/>
                <w:sz w:val="15"/>
                <w:szCs w:val="15"/>
              </w:rPr>
              <w:t>and Delivery</w:t>
            </w:r>
          </w:p>
        </w:tc>
        <w:tc>
          <w:tcPr>
            <w:tcW w:w="1701" w:type="dxa"/>
            <w:gridSpan w:val="2"/>
          </w:tcPr>
          <w:p w14:paraId="2209B682" w14:textId="7D6401E3"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961C80">
              <w:rPr>
                <w:rFonts w:cs="Arial"/>
                <w:sz w:val="15"/>
                <w:szCs w:val="15"/>
              </w:rPr>
              <w:t xml:space="preserve">Strategic </w:t>
            </w:r>
            <w:r w:rsidR="000D14B0" w:rsidRPr="00961C80">
              <w:rPr>
                <w:rFonts w:cs="Arial"/>
                <w:sz w:val="15"/>
                <w:szCs w:val="15"/>
              </w:rPr>
              <w:t>P</w:t>
            </w:r>
            <w:r w:rsidRPr="00961C80">
              <w:rPr>
                <w:rFonts w:cs="Arial"/>
                <w:sz w:val="15"/>
                <w:szCs w:val="15"/>
              </w:rPr>
              <w:t xml:space="preserve">roject </w:t>
            </w:r>
            <w:r w:rsidR="000D14B0" w:rsidRPr="00961C80">
              <w:rPr>
                <w:rFonts w:cs="Arial"/>
                <w:sz w:val="15"/>
                <w:szCs w:val="15"/>
              </w:rPr>
              <w:t>M</w:t>
            </w:r>
            <w:r w:rsidRPr="00961C80">
              <w:rPr>
                <w:rFonts w:cs="Arial"/>
                <w:sz w:val="15"/>
                <w:szCs w:val="15"/>
              </w:rPr>
              <w:t xml:space="preserve">anagement </w:t>
            </w:r>
            <w:r w:rsidR="000D14B0" w:rsidRPr="00961C80">
              <w:rPr>
                <w:rFonts w:cs="Arial"/>
                <w:sz w:val="15"/>
                <w:szCs w:val="15"/>
              </w:rPr>
              <w:t>O</w:t>
            </w:r>
            <w:r w:rsidRPr="00961C80">
              <w:rPr>
                <w:rFonts w:cs="Arial"/>
                <w:sz w:val="15"/>
                <w:szCs w:val="15"/>
              </w:rPr>
              <w:t>ffice</w:t>
            </w:r>
          </w:p>
        </w:tc>
        <w:tc>
          <w:tcPr>
            <w:tcW w:w="1718" w:type="dxa"/>
            <w:gridSpan w:val="2"/>
          </w:tcPr>
          <w:p w14:paraId="69AB52FE" w14:textId="77777777"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p>
          <w:p w14:paraId="6C9BDC32" w14:textId="5A585019"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961C80">
              <w:rPr>
                <w:rFonts w:cs="Arial"/>
                <w:sz w:val="15"/>
                <w:szCs w:val="15"/>
              </w:rPr>
              <w:t xml:space="preserve">Big </w:t>
            </w:r>
            <w:r w:rsidR="000D14B0" w:rsidRPr="00961C80">
              <w:rPr>
                <w:rFonts w:cs="Arial"/>
                <w:sz w:val="15"/>
                <w:szCs w:val="15"/>
              </w:rPr>
              <w:t>D</w:t>
            </w:r>
            <w:r w:rsidRPr="00961C80">
              <w:rPr>
                <w:rFonts w:cs="Arial"/>
                <w:sz w:val="15"/>
                <w:szCs w:val="15"/>
              </w:rPr>
              <w:t>ata</w:t>
            </w:r>
            <w:r w:rsidR="000D14B0" w:rsidRPr="00961C80">
              <w:rPr>
                <w:rFonts w:cs="Arial"/>
                <w:sz w:val="15"/>
                <w:szCs w:val="15"/>
              </w:rPr>
              <w:t xml:space="preserve"> and Advance Analytics</w:t>
            </w:r>
          </w:p>
        </w:tc>
        <w:tc>
          <w:tcPr>
            <w:tcW w:w="1778" w:type="dxa"/>
            <w:gridSpan w:val="2"/>
            <w:shd w:val="clear" w:color="auto" w:fill="auto"/>
            <w:vAlign w:val="bottom"/>
          </w:tcPr>
          <w:p w14:paraId="325B6905" w14:textId="77777777"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961C80">
              <w:rPr>
                <w:rFonts w:cs="Arial"/>
                <w:sz w:val="15"/>
                <w:szCs w:val="15"/>
              </w:rPr>
              <w:t>Others</w:t>
            </w:r>
          </w:p>
        </w:tc>
        <w:tc>
          <w:tcPr>
            <w:tcW w:w="1760" w:type="dxa"/>
            <w:gridSpan w:val="2"/>
            <w:shd w:val="clear" w:color="auto" w:fill="auto"/>
            <w:vAlign w:val="bottom"/>
          </w:tcPr>
          <w:p w14:paraId="77D8AC38" w14:textId="77777777"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961C80">
              <w:rPr>
                <w:rFonts w:cs="Arial"/>
                <w:sz w:val="15"/>
                <w:szCs w:val="15"/>
              </w:rPr>
              <w:t>Eliminated</w:t>
            </w:r>
          </w:p>
        </w:tc>
        <w:tc>
          <w:tcPr>
            <w:tcW w:w="1617" w:type="dxa"/>
            <w:gridSpan w:val="2"/>
            <w:shd w:val="clear" w:color="auto" w:fill="auto"/>
            <w:vAlign w:val="bottom"/>
          </w:tcPr>
          <w:p w14:paraId="4E53E484" w14:textId="77777777" w:rsidR="00F42A9F" w:rsidRPr="00961C80" w:rsidRDefault="00F42A9F"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961C80">
              <w:rPr>
                <w:rFonts w:cs="Arial"/>
                <w:sz w:val="15"/>
                <w:szCs w:val="15"/>
              </w:rPr>
              <w:t>Total</w:t>
            </w:r>
          </w:p>
        </w:tc>
      </w:tr>
      <w:tr w:rsidR="003219A3" w:rsidRPr="00961C80" w14:paraId="15FE8477" w14:textId="77777777" w:rsidTr="000A7E66">
        <w:tc>
          <w:tcPr>
            <w:tcW w:w="2569" w:type="dxa"/>
            <w:shd w:val="clear" w:color="auto" w:fill="auto"/>
          </w:tcPr>
          <w:p w14:paraId="5B7F2300" w14:textId="77777777" w:rsidR="003219A3" w:rsidRPr="00961C80" w:rsidRDefault="003219A3"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735" w:type="dxa"/>
          </w:tcPr>
          <w:p w14:paraId="376E9915" w14:textId="6F0161DA"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961C80">
              <w:rPr>
                <w:rFonts w:cs="Arial"/>
                <w:sz w:val="15"/>
                <w:szCs w:val="15"/>
              </w:rPr>
              <w:t>30 Sep 2023</w:t>
            </w:r>
          </w:p>
        </w:tc>
        <w:tc>
          <w:tcPr>
            <w:tcW w:w="746" w:type="dxa"/>
          </w:tcPr>
          <w:p w14:paraId="28F38B8E" w14:textId="77777777"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961C80">
              <w:rPr>
                <w:rFonts w:cs="Arial"/>
                <w:sz w:val="15"/>
                <w:szCs w:val="15"/>
              </w:rPr>
              <w:t>31 Dec 2022</w:t>
            </w:r>
          </w:p>
        </w:tc>
        <w:tc>
          <w:tcPr>
            <w:tcW w:w="877" w:type="dxa"/>
          </w:tcPr>
          <w:p w14:paraId="223D80A8" w14:textId="38F9FA17"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961C80">
              <w:rPr>
                <w:rFonts w:cs="Arial"/>
                <w:sz w:val="15"/>
                <w:szCs w:val="15"/>
              </w:rPr>
              <w:t>30 Sep 2023</w:t>
            </w:r>
          </w:p>
        </w:tc>
        <w:tc>
          <w:tcPr>
            <w:tcW w:w="899" w:type="dxa"/>
          </w:tcPr>
          <w:p w14:paraId="2C7D7E1B" w14:textId="77777777"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961C80">
              <w:rPr>
                <w:rFonts w:cs="Arial"/>
                <w:sz w:val="15"/>
                <w:szCs w:val="15"/>
              </w:rPr>
              <w:t>31 Dec 2022</w:t>
            </w:r>
          </w:p>
        </w:tc>
        <w:tc>
          <w:tcPr>
            <w:tcW w:w="859" w:type="dxa"/>
          </w:tcPr>
          <w:p w14:paraId="655B99D0" w14:textId="39CB2D58"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961C80">
              <w:rPr>
                <w:rFonts w:cs="Arial"/>
                <w:sz w:val="15"/>
                <w:szCs w:val="15"/>
              </w:rPr>
              <w:t>30 Sep 2023</w:t>
            </w:r>
          </w:p>
        </w:tc>
        <w:tc>
          <w:tcPr>
            <w:tcW w:w="842" w:type="dxa"/>
          </w:tcPr>
          <w:p w14:paraId="0628AFC3" w14:textId="77777777"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961C80">
              <w:rPr>
                <w:rFonts w:cs="Arial"/>
                <w:sz w:val="15"/>
                <w:szCs w:val="15"/>
              </w:rPr>
              <w:t>31 Dec 2022</w:t>
            </w:r>
          </w:p>
        </w:tc>
        <w:tc>
          <w:tcPr>
            <w:tcW w:w="854" w:type="dxa"/>
          </w:tcPr>
          <w:p w14:paraId="61EB6E3B" w14:textId="1755DE20"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961C80">
              <w:rPr>
                <w:rFonts w:cs="Arial"/>
                <w:sz w:val="15"/>
                <w:szCs w:val="15"/>
              </w:rPr>
              <w:t>30 Sep 2023</w:t>
            </w:r>
          </w:p>
        </w:tc>
        <w:tc>
          <w:tcPr>
            <w:tcW w:w="864" w:type="dxa"/>
            <w:shd w:val="clear" w:color="auto" w:fill="auto"/>
          </w:tcPr>
          <w:p w14:paraId="1FF0B596" w14:textId="77777777"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961C80">
              <w:rPr>
                <w:rFonts w:cs="Arial"/>
                <w:sz w:val="15"/>
                <w:szCs w:val="15"/>
              </w:rPr>
              <w:t>31 Dec 2022</w:t>
            </w:r>
          </w:p>
        </w:tc>
        <w:tc>
          <w:tcPr>
            <w:tcW w:w="908" w:type="dxa"/>
          </w:tcPr>
          <w:p w14:paraId="70730166" w14:textId="7A8305FC"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961C80">
              <w:rPr>
                <w:rFonts w:cs="Arial"/>
                <w:sz w:val="15"/>
                <w:szCs w:val="15"/>
              </w:rPr>
              <w:t>30 Sep 2023</w:t>
            </w:r>
          </w:p>
        </w:tc>
        <w:tc>
          <w:tcPr>
            <w:tcW w:w="870" w:type="dxa"/>
            <w:shd w:val="clear" w:color="auto" w:fill="auto"/>
          </w:tcPr>
          <w:p w14:paraId="070991F5" w14:textId="77777777"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961C80">
              <w:rPr>
                <w:rFonts w:cs="Arial"/>
                <w:sz w:val="15"/>
                <w:szCs w:val="15"/>
              </w:rPr>
              <w:t>31 Dec 2022</w:t>
            </w:r>
          </w:p>
        </w:tc>
        <w:tc>
          <w:tcPr>
            <w:tcW w:w="920" w:type="dxa"/>
          </w:tcPr>
          <w:p w14:paraId="153106B3" w14:textId="7EC7E850"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961C80">
              <w:rPr>
                <w:rFonts w:cs="Arial"/>
                <w:sz w:val="15"/>
                <w:szCs w:val="15"/>
              </w:rPr>
              <w:t>30 Sep 2023</w:t>
            </w:r>
          </w:p>
        </w:tc>
        <w:tc>
          <w:tcPr>
            <w:tcW w:w="840" w:type="dxa"/>
            <w:shd w:val="clear" w:color="auto" w:fill="auto"/>
          </w:tcPr>
          <w:p w14:paraId="14DAB854" w14:textId="77777777"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961C80">
              <w:rPr>
                <w:rFonts w:cs="Arial"/>
                <w:sz w:val="15"/>
                <w:szCs w:val="15"/>
              </w:rPr>
              <w:t>31 Dec 2022</w:t>
            </w:r>
          </w:p>
        </w:tc>
        <w:tc>
          <w:tcPr>
            <w:tcW w:w="825" w:type="dxa"/>
          </w:tcPr>
          <w:p w14:paraId="25DE23F1" w14:textId="4F28C513"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961C80">
              <w:rPr>
                <w:rFonts w:cs="Arial"/>
                <w:sz w:val="15"/>
                <w:szCs w:val="15"/>
              </w:rPr>
              <w:t>30 Sep 2023</w:t>
            </w:r>
          </w:p>
        </w:tc>
        <w:tc>
          <w:tcPr>
            <w:tcW w:w="792" w:type="dxa"/>
            <w:shd w:val="clear" w:color="auto" w:fill="auto"/>
          </w:tcPr>
          <w:p w14:paraId="56159B95" w14:textId="77777777" w:rsidR="003219A3" w:rsidRPr="00961C80" w:rsidRDefault="003219A3" w:rsidP="00641D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961C80">
              <w:rPr>
                <w:rFonts w:cs="Arial"/>
                <w:sz w:val="15"/>
                <w:szCs w:val="15"/>
              </w:rPr>
              <w:t>31 Dec 2022</w:t>
            </w:r>
          </w:p>
        </w:tc>
      </w:tr>
      <w:tr w:rsidR="000A7E66" w:rsidRPr="00961C80" w14:paraId="5304E583" w14:textId="77777777" w:rsidTr="001E155F">
        <w:tc>
          <w:tcPr>
            <w:tcW w:w="2569" w:type="dxa"/>
            <w:shd w:val="clear" w:color="auto" w:fill="auto"/>
          </w:tcPr>
          <w:p w14:paraId="602C7AD5"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961C80">
              <w:rPr>
                <w:rFonts w:cs="Arial"/>
                <w:sz w:val="15"/>
                <w:szCs w:val="15"/>
              </w:rPr>
              <w:t>Segment assets</w:t>
            </w:r>
          </w:p>
        </w:tc>
        <w:tc>
          <w:tcPr>
            <w:tcW w:w="735" w:type="dxa"/>
          </w:tcPr>
          <w:p w14:paraId="257120A9" w14:textId="3BA2EE56"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5"/>
                <w:szCs w:val="15"/>
                <w:cs/>
              </w:rPr>
            </w:pPr>
            <w:r w:rsidRPr="00961C80">
              <w:rPr>
                <w:rFonts w:cs="Arial"/>
                <w:sz w:val="15"/>
                <w:szCs w:val="15"/>
              </w:rPr>
              <w:t>95.60</w:t>
            </w:r>
          </w:p>
        </w:tc>
        <w:tc>
          <w:tcPr>
            <w:tcW w:w="746" w:type="dxa"/>
            <w:vAlign w:val="bottom"/>
          </w:tcPr>
          <w:p w14:paraId="7FFEC0B8"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5"/>
                <w:szCs w:val="15"/>
                <w:cs/>
              </w:rPr>
            </w:pPr>
            <w:r w:rsidRPr="00961C80">
              <w:rPr>
                <w:rFonts w:cs="Arial"/>
                <w:sz w:val="15"/>
                <w:szCs w:val="15"/>
              </w:rPr>
              <w:t>74.09</w:t>
            </w:r>
          </w:p>
        </w:tc>
        <w:tc>
          <w:tcPr>
            <w:tcW w:w="877" w:type="dxa"/>
          </w:tcPr>
          <w:p w14:paraId="6B343E10" w14:textId="01EAEDFF" w:rsidR="000A7E66" w:rsidRPr="00961C80" w:rsidRDefault="0014386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5"/>
                <w:szCs w:val="15"/>
                <w:cs/>
              </w:rPr>
            </w:pPr>
            <w:r w:rsidRPr="00961C80">
              <w:rPr>
                <w:rFonts w:cs="Arial"/>
                <w:sz w:val="15"/>
                <w:szCs w:val="15"/>
              </w:rPr>
              <w:t>982.80</w:t>
            </w:r>
          </w:p>
        </w:tc>
        <w:tc>
          <w:tcPr>
            <w:tcW w:w="899" w:type="dxa"/>
            <w:vAlign w:val="bottom"/>
          </w:tcPr>
          <w:p w14:paraId="4E3DE951"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360" w:lineRule="auto"/>
              <w:rPr>
                <w:rFonts w:cs="Arial"/>
                <w:sz w:val="15"/>
                <w:szCs w:val="15"/>
                <w:cs/>
              </w:rPr>
            </w:pPr>
            <w:r w:rsidRPr="00961C80">
              <w:rPr>
                <w:rFonts w:cs="Arial"/>
                <w:sz w:val="15"/>
                <w:szCs w:val="15"/>
              </w:rPr>
              <w:t>463.70</w:t>
            </w:r>
          </w:p>
        </w:tc>
        <w:tc>
          <w:tcPr>
            <w:tcW w:w="859" w:type="dxa"/>
          </w:tcPr>
          <w:p w14:paraId="382CABDB" w14:textId="03EDE4F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5"/>
                <w:szCs w:val="15"/>
                <w:cs/>
              </w:rPr>
            </w:pPr>
            <w:r w:rsidRPr="00961C80">
              <w:rPr>
                <w:rFonts w:cs="Arial"/>
                <w:sz w:val="15"/>
                <w:szCs w:val="15"/>
              </w:rPr>
              <w:t>64.38</w:t>
            </w:r>
          </w:p>
        </w:tc>
        <w:tc>
          <w:tcPr>
            <w:tcW w:w="842" w:type="dxa"/>
            <w:vAlign w:val="bottom"/>
          </w:tcPr>
          <w:p w14:paraId="24C9CBD3"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5"/>
                <w:szCs w:val="15"/>
                <w:cs/>
              </w:rPr>
            </w:pPr>
            <w:r w:rsidRPr="00961C80">
              <w:rPr>
                <w:rFonts w:cs="Arial"/>
                <w:sz w:val="15"/>
                <w:szCs w:val="15"/>
              </w:rPr>
              <w:t>103.71</w:t>
            </w:r>
          </w:p>
        </w:tc>
        <w:tc>
          <w:tcPr>
            <w:tcW w:w="854" w:type="dxa"/>
            <w:shd w:val="clear" w:color="auto" w:fill="auto"/>
          </w:tcPr>
          <w:p w14:paraId="6C9D1A44" w14:textId="18E74C7D"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5"/>
                <w:szCs w:val="15"/>
              </w:rPr>
            </w:pPr>
            <w:r w:rsidRPr="00961C80">
              <w:rPr>
                <w:rFonts w:cs="Arial"/>
                <w:sz w:val="15"/>
                <w:szCs w:val="15"/>
              </w:rPr>
              <w:t>195.88</w:t>
            </w:r>
          </w:p>
        </w:tc>
        <w:tc>
          <w:tcPr>
            <w:tcW w:w="864" w:type="dxa"/>
            <w:shd w:val="clear" w:color="auto" w:fill="auto"/>
            <w:vAlign w:val="bottom"/>
          </w:tcPr>
          <w:p w14:paraId="6205A0E1"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5"/>
                <w:szCs w:val="15"/>
              </w:rPr>
            </w:pPr>
            <w:r w:rsidRPr="00961C80">
              <w:rPr>
                <w:rFonts w:cs="Arial"/>
                <w:sz w:val="15"/>
                <w:szCs w:val="15"/>
              </w:rPr>
              <w:t>95.80</w:t>
            </w:r>
          </w:p>
        </w:tc>
        <w:tc>
          <w:tcPr>
            <w:tcW w:w="908" w:type="dxa"/>
            <w:shd w:val="clear" w:color="auto" w:fill="auto"/>
          </w:tcPr>
          <w:p w14:paraId="0CF9D373" w14:textId="7B88D6F9"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sz w:val="15"/>
                <w:szCs w:val="15"/>
              </w:rPr>
            </w:pPr>
            <w:r w:rsidRPr="00961C80">
              <w:rPr>
                <w:rFonts w:cs="Arial"/>
                <w:sz w:val="15"/>
                <w:szCs w:val="15"/>
              </w:rPr>
              <w:t>36.88</w:t>
            </w:r>
          </w:p>
        </w:tc>
        <w:tc>
          <w:tcPr>
            <w:tcW w:w="870" w:type="dxa"/>
            <w:shd w:val="clear" w:color="auto" w:fill="auto"/>
            <w:vAlign w:val="bottom"/>
          </w:tcPr>
          <w:p w14:paraId="673191FB"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r w:rsidRPr="00961C80">
              <w:rPr>
                <w:rFonts w:cs="Arial"/>
                <w:sz w:val="15"/>
                <w:szCs w:val="15"/>
              </w:rPr>
              <w:t>9.76</w:t>
            </w:r>
          </w:p>
        </w:tc>
        <w:tc>
          <w:tcPr>
            <w:tcW w:w="920" w:type="dxa"/>
            <w:shd w:val="clear" w:color="auto" w:fill="auto"/>
          </w:tcPr>
          <w:p w14:paraId="73BA34A7" w14:textId="0E91DD0A"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5"/>
                <w:szCs w:val="15"/>
              </w:rPr>
            </w:pPr>
            <w:r w:rsidRPr="00961C80">
              <w:rPr>
                <w:rFonts w:cs="Arial"/>
                <w:sz w:val="15"/>
                <w:szCs w:val="15"/>
              </w:rPr>
              <w:t>830.85</w:t>
            </w:r>
          </w:p>
        </w:tc>
        <w:tc>
          <w:tcPr>
            <w:tcW w:w="840" w:type="dxa"/>
            <w:shd w:val="clear" w:color="auto" w:fill="auto"/>
            <w:vAlign w:val="bottom"/>
          </w:tcPr>
          <w:p w14:paraId="4982EF24"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5"/>
                <w:szCs w:val="15"/>
              </w:rPr>
            </w:pPr>
            <w:r w:rsidRPr="00961C80">
              <w:rPr>
                <w:rFonts w:cs="Arial"/>
                <w:sz w:val="15"/>
                <w:szCs w:val="15"/>
              </w:rPr>
              <w:t>(18.35)</w:t>
            </w:r>
          </w:p>
        </w:tc>
        <w:tc>
          <w:tcPr>
            <w:tcW w:w="825" w:type="dxa"/>
            <w:shd w:val="clear" w:color="auto" w:fill="auto"/>
          </w:tcPr>
          <w:p w14:paraId="3F1D1750" w14:textId="214CE811"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60" w:lineRule="auto"/>
              <w:rPr>
                <w:rFonts w:cs="Arial"/>
                <w:sz w:val="15"/>
                <w:szCs w:val="15"/>
              </w:rPr>
            </w:pPr>
            <w:r w:rsidRPr="00961C80">
              <w:rPr>
                <w:rFonts w:cs="Arial"/>
                <w:sz w:val="15"/>
                <w:szCs w:val="15"/>
              </w:rPr>
              <w:t>2,</w:t>
            </w:r>
            <w:r w:rsidR="0014386D" w:rsidRPr="00961C80">
              <w:rPr>
                <w:rFonts w:cs="Arial"/>
                <w:sz w:val="15"/>
                <w:szCs w:val="15"/>
              </w:rPr>
              <w:t>206.39</w:t>
            </w:r>
          </w:p>
        </w:tc>
        <w:tc>
          <w:tcPr>
            <w:tcW w:w="792" w:type="dxa"/>
            <w:shd w:val="clear" w:color="auto" w:fill="auto"/>
            <w:vAlign w:val="bottom"/>
          </w:tcPr>
          <w:p w14:paraId="5A142CBB"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5"/>
                <w:szCs w:val="15"/>
              </w:rPr>
            </w:pPr>
            <w:r w:rsidRPr="00961C80">
              <w:rPr>
                <w:rFonts w:cs="Arial"/>
                <w:sz w:val="15"/>
                <w:szCs w:val="15"/>
              </w:rPr>
              <w:t>728.71</w:t>
            </w:r>
          </w:p>
        </w:tc>
      </w:tr>
      <w:tr w:rsidR="000A7E66" w:rsidRPr="00961C80" w14:paraId="099932D3" w14:textId="77777777" w:rsidTr="001E155F">
        <w:tc>
          <w:tcPr>
            <w:tcW w:w="2569" w:type="dxa"/>
            <w:shd w:val="clear" w:color="auto" w:fill="auto"/>
          </w:tcPr>
          <w:p w14:paraId="7DE5BBC9"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961C80">
              <w:rPr>
                <w:rFonts w:cs="Arial"/>
                <w:sz w:val="15"/>
                <w:szCs w:val="15"/>
              </w:rPr>
              <w:t>Investments in subsidiaries</w:t>
            </w:r>
          </w:p>
        </w:tc>
        <w:tc>
          <w:tcPr>
            <w:tcW w:w="735" w:type="dxa"/>
          </w:tcPr>
          <w:p w14:paraId="71620F1E" w14:textId="749E2178"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5"/>
                <w:szCs w:val="15"/>
              </w:rPr>
            </w:pPr>
            <w:r w:rsidRPr="00961C80">
              <w:rPr>
                <w:rFonts w:cs="Arial"/>
                <w:sz w:val="15"/>
                <w:szCs w:val="15"/>
              </w:rPr>
              <w:t>-</w:t>
            </w:r>
          </w:p>
        </w:tc>
        <w:tc>
          <w:tcPr>
            <w:tcW w:w="746" w:type="dxa"/>
            <w:vAlign w:val="bottom"/>
          </w:tcPr>
          <w:p w14:paraId="59EAF0E7"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5"/>
                <w:szCs w:val="15"/>
              </w:rPr>
            </w:pPr>
            <w:r w:rsidRPr="00961C80">
              <w:rPr>
                <w:rFonts w:cs="Arial"/>
                <w:sz w:val="15"/>
                <w:szCs w:val="15"/>
              </w:rPr>
              <w:t>-</w:t>
            </w:r>
          </w:p>
        </w:tc>
        <w:tc>
          <w:tcPr>
            <w:tcW w:w="877" w:type="dxa"/>
          </w:tcPr>
          <w:p w14:paraId="2528A343" w14:textId="52A5BD9B"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5"/>
                <w:szCs w:val="15"/>
              </w:rPr>
            </w:pPr>
            <w:r w:rsidRPr="00961C80">
              <w:rPr>
                <w:rFonts w:cs="Arial"/>
                <w:sz w:val="15"/>
                <w:szCs w:val="15"/>
              </w:rPr>
              <w:t>-</w:t>
            </w:r>
          </w:p>
        </w:tc>
        <w:tc>
          <w:tcPr>
            <w:tcW w:w="899" w:type="dxa"/>
            <w:vAlign w:val="bottom"/>
          </w:tcPr>
          <w:p w14:paraId="230C16E9"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360" w:lineRule="auto"/>
              <w:rPr>
                <w:rFonts w:cs="Arial"/>
                <w:sz w:val="15"/>
                <w:szCs w:val="15"/>
              </w:rPr>
            </w:pPr>
            <w:r w:rsidRPr="00961C80">
              <w:rPr>
                <w:rFonts w:cs="Arial"/>
                <w:sz w:val="15"/>
                <w:szCs w:val="15"/>
              </w:rPr>
              <w:t>-</w:t>
            </w:r>
          </w:p>
        </w:tc>
        <w:tc>
          <w:tcPr>
            <w:tcW w:w="859" w:type="dxa"/>
          </w:tcPr>
          <w:p w14:paraId="21D7ACC2" w14:textId="58757F5E"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5"/>
                <w:szCs w:val="15"/>
              </w:rPr>
            </w:pPr>
            <w:r w:rsidRPr="00961C80">
              <w:rPr>
                <w:rFonts w:cs="Arial"/>
                <w:sz w:val="15"/>
                <w:szCs w:val="15"/>
              </w:rPr>
              <w:t>-</w:t>
            </w:r>
          </w:p>
        </w:tc>
        <w:tc>
          <w:tcPr>
            <w:tcW w:w="842" w:type="dxa"/>
            <w:vAlign w:val="bottom"/>
          </w:tcPr>
          <w:p w14:paraId="6A0B4639"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5"/>
                <w:szCs w:val="15"/>
              </w:rPr>
            </w:pPr>
            <w:r w:rsidRPr="00961C80">
              <w:rPr>
                <w:rFonts w:cs="Arial"/>
                <w:sz w:val="15"/>
                <w:szCs w:val="15"/>
              </w:rPr>
              <w:t>-</w:t>
            </w:r>
          </w:p>
        </w:tc>
        <w:tc>
          <w:tcPr>
            <w:tcW w:w="854" w:type="dxa"/>
            <w:shd w:val="clear" w:color="auto" w:fill="auto"/>
          </w:tcPr>
          <w:p w14:paraId="4D91D7F1" w14:textId="7C6E0796"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5"/>
                <w:szCs w:val="15"/>
              </w:rPr>
            </w:pPr>
            <w:r w:rsidRPr="00961C80">
              <w:rPr>
                <w:rFonts w:cs="Arial"/>
                <w:sz w:val="15"/>
                <w:szCs w:val="15"/>
              </w:rPr>
              <w:t>-</w:t>
            </w:r>
          </w:p>
        </w:tc>
        <w:tc>
          <w:tcPr>
            <w:tcW w:w="864" w:type="dxa"/>
            <w:shd w:val="clear" w:color="auto" w:fill="auto"/>
            <w:vAlign w:val="bottom"/>
          </w:tcPr>
          <w:p w14:paraId="6F160D38"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5"/>
                <w:szCs w:val="15"/>
              </w:rPr>
            </w:pPr>
            <w:r w:rsidRPr="00961C80">
              <w:rPr>
                <w:rFonts w:cs="Arial"/>
                <w:sz w:val="15"/>
                <w:szCs w:val="15"/>
              </w:rPr>
              <w:t>-</w:t>
            </w:r>
          </w:p>
        </w:tc>
        <w:tc>
          <w:tcPr>
            <w:tcW w:w="908" w:type="dxa"/>
            <w:shd w:val="clear" w:color="auto" w:fill="auto"/>
          </w:tcPr>
          <w:p w14:paraId="3C0600ED" w14:textId="4BABF868"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sz w:val="15"/>
                <w:szCs w:val="15"/>
              </w:rPr>
            </w:pPr>
            <w:r w:rsidRPr="00961C80">
              <w:rPr>
                <w:rFonts w:cs="Arial"/>
                <w:sz w:val="15"/>
                <w:szCs w:val="15"/>
              </w:rPr>
              <w:t>1,052.66</w:t>
            </w:r>
          </w:p>
        </w:tc>
        <w:tc>
          <w:tcPr>
            <w:tcW w:w="870" w:type="dxa"/>
            <w:shd w:val="clear" w:color="auto" w:fill="auto"/>
            <w:vAlign w:val="bottom"/>
          </w:tcPr>
          <w:p w14:paraId="4D5E4702"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r w:rsidRPr="00961C80">
              <w:rPr>
                <w:rFonts w:cs="Arial"/>
                <w:sz w:val="15"/>
                <w:szCs w:val="15"/>
              </w:rPr>
              <w:t>69.30</w:t>
            </w:r>
          </w:p>
        </w:tc>
        <w:tc>
          <w:tcPr>
            <w:tcW w:w="920" w:type="dxa"/>
            <w:shd w:val="clear" w:color="auto" w:fill="auto"/>
          </w:tcPr>
          <w:p w14:paraId="34D6F96F" w14:textId="0CD9749F"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5"/>
                <w:szCs w:val="15"/>
              </w:rPr>
            </w:pPr>
            <w:r w:rsidRPr="00961C80">
              <w:rPr>
                <w:rFonts w:cs="Arial"/>
                <w:sz w:val="15"/>
                <w:szCs w:val="15"/>
              </w:rPr>
              <w:t>(1,052.66)</w:t>
            </w:r>
          </w:p>
        </w:tc>
        <w:tc>
          <w:tcPr>
            <w:tcW w:w="840" w:type="dxa"/>
            <w:shd w:val="clear" w:color="auto" w:fill="auto"/>
            <w:vAlign w:val="bottom"/>
          </w:tcPr>
          <w:p w14:paraId="362BEBC5"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5"/>
                <w:szCs w:val="15"/>
              </w:rPr>
            </w:pPr>
            <w:r w:rsidRPr="00961C80">
              <w:rPr>
                <w:rFonts w:cs="Arial"/>
                <w:sz w:val="15"/>
                <w:szCs w:val="15"/>
              </w:rPr>
              <w:t>(69.30)</w:t>
            </w:r>
          </w:p>
        </w:tc>
        <w:tc>
          <w:tcPr>
            <w:tcW w:w="825" w:type="dxa"/>
            <w:shd w:val="clear" w:color="auto" w:fill="auto"/>
          </w:tcPr>
          <w:p w14:paraId="4E00B33E" w14:textId="53DC333D"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60" w:lineRule="auto"/>
              <w:rPr>
                <w:rFonts w:cs="Arial"/>
                <w:sz w:val="15"/>
                <w:szCs w:val="15"/>
              </w:rPr>
            </w:pPr>
            <w:r w:rsidRPr="00961C80">
              <w:rPr>
                <w:rFonts w:cs="Arial"/>
                <w:sz w:val="15"/>
                <w:szCs w:val="15"/>
              </w:rPr>
              <w:t>-</w:t>
            </w:r>
          </w:p>
        </w:tc>
        <w:tc>
          <w:tcPr>
            <w:tcW w:w="792" w:type="dxa"/>
            <w:shd w:val="clear" w:color="auto" w:fill="auto"/>
            <w:vAlign w:val="bottom"/>
          </w:tcPr>
          <w:p w14:paraId="0BE920BA"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5"/>
                <w:szCs w:val="15"/>
              </w:rPr>
            </w:pPr>
            <w:r w:rsidRPr="00961C80">
              <w:rPr>
                <w:rFonts w:cs="Arial"/>
                <w:sz w:val="15"/>
                <w:szCs w:val="15"/>
              </w:rPr>
              <w:t>-</w:t>
            </w:r>
          </w:p>
        </w:tc>
      </w:tr>
      <w:tr w:rsidR="000A7E66" w:rsidRPr="00961C80" w14:paraId="3947B18E" w14:textId="77777777" w:rsidTr="001E155F">
        <w:tc>
          <w:tcPr>
            <w:tcW w:w="2569" w:type="dxa"/>
            <w:shd w:val="clear" w:color="auto" w:fill="auto"/>
          </w:tcPr>
          <w:p w14:paraId="6E8E5ECA"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961C80">
              <w:rPr>
                <w:rFonts w:cs="Arial"/>
                <w:sz w:val="15"/>
                <w:szCs w:val="15"/>
              </w:rPr>
              <w:t>Investments in associates</w:t>
            </w:r>
          </w:p>
          <w:p w14:paraId="553F856B" w14:textId="2359E1AF"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961C80">
              <w:rPr>
                <w:rFonts w:cs="Arial"/>
                <w:sz w:val="15"/>
                <w:szCs w:val="15"/>
              </w:rPr>
              <w:t xml:space="preserve">   and joint ventures</w:t>
            </w:r>
          </w:p>
        </w:tc>
        <w:tc>
          <w:tcPr>
            <w:tcW w:w="735" w:type="dxa"/>
          </w:tcPr>
          <w:p w14:paraId="7573FDEC" w14:textId="77777777" w:rsidR="004E1325" w:rsidRPr="00961C80" w:rsidRDefault="004E132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theme="minorBidi"/>
                <w:sz w:val="15"/>
                <w:szCs w:val="15"/>
              </w:rPr>
            </w:pPr>
          </w:p>
          <w:p w14:paraId="00EE3FA1" w14:textId="06EE0CF6"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5"/>
                <w:szCs w:val="15"/>
              </w:rPr>
            </w:pPr>
            <w:r w:rsidRPr="00961C80">
              <w:rPr>
                <w:rFonts w:cs="Arial"/>
                <w:sz w:val="15"/>
                <w:szCs w:val="15"/>
              </w:rPr>
              <w:t>-</w:t>
            </w:r>
          </w:p>
        </w:tc>
        <w:tc>
          <w:tcPr>
            <w:tcW w:w="746" w:type="dxa"/>
            <w:vAlign w:val="bottom"/>
          </w:tcPr>
          <w:p w14:paraId="4F0BAA3A"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5"/>
                <w:szCs w:val="15"/>
              </w:rPr>
            </w:pPr>
            <w:r w:rsidRPr="00961C80">
              <w:rPr>
                <w:rFonts w:cs="Arial"/>
                <w:sz w:val="15"/>
                <w:szCs w:val="15"/>
              </w:rPr>
              <w:t>-</w:t>
            </w:r>
          </w:p>
        </w:tc>
        <w:tc>
          <w:tcPr>
            <w:tcW w:w="877" w:type="dxa"/>
          </w:tcPr>
          <w:p w14:paraId="1F5ED25B" w14:textId="77777777" w:rsidR="004E1325" w:rsidRPr="00961C80" w:rsidRDefault="004E132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theme="minorBidi"/>
                <w:sz w:val="15"/>
                <w:szCs w:val="15"/>
              </w:rPr>
            </w:pPr>
          </w:p>
          <w:p w14:paraId="0D8E4964" w14:textId="50FD45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5"/>
                <w:szCs w:val="15"/>
              </w:rPr>
            </w:pPr>
            <w:r w:rsidRPr="00961C80">
              <w:rPr>
                <w:rFonts w:cs="Arial"/>
                <w:sz w:val="15"/>
                <w:szCs w:val="15"/>
              </w:rPr>
              <w:t>-</w:t>
            </w:r>
          </w:p>
        </w:tc>
        <w:tc>
          <w:tcPr>
            <w:tcW w:w="899" w:type="dxa"/>
            <w:vAlign w:val="bottom"/>
          </w:tcPr>
          <w:p w14:paraId="26A249DC"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360" w:lineRule="auto"/>
              <w:rPr>
                <w:rFonts w:cs="Arial"/>
                <w:sz w:val="15"/>
                <w:szCs w:val="15"/>
              </w:rPr>
            </w:pPr>
            <w:r w:rsidRPr="00961C80">
              <w:rPr>
                <w:rFonts w:cs="Arial"/>
                <w:sz w:val="15"/>
                <w:szCs w:val="15"/>
              </w:rPr>
              <w:t>-</w:t>
            </w:r>
          </w:p>
        </w:tc>
        <w:tc>
          <w:tcPr>
            <w:tcW w:w="859" w:type="dxa"/>
          </w:tcPr>
          <w:p w14:paraId="2D919254" w14:textId="77777777" w:rsidR="004E1325" w:rsidRPr="00961C80" w:rsidRDefault="004E132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theme="minorBidi"/>
                <w:sz w:val="15"/>
                <w:szCs w:val="15"/>
              </w:rPr>
            </w:pPr>
          </w:p>
          <w:p w14:paraId="3AF8502B" w14:textId="13B8A4A9"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5"/>
                <w:szCs w:val="15"/>
              </w:rPr>
            </w:pPr>
            <w:r w:rsidRPr="00961C80">
              <w:rPr>
                <w:rFonts w:cs="Arial"/>
                <w:sz w:val="15"/>
                <w:szCs w:val="15"/>
              </w:rPr>
              <w:t>-</w:t>
            </w:r>
          </w:p>
        </w:tc>
        <w:tc>
          <w:tcPr>
            <w:tcW w:w="842" w:type="dxa"/>
            <w:vAlign w:val="bottom"/>
          </w:tcPr>
          <w:p w14:paraId="632853E4"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5"/>
                <w:szCs w:val="15"/>
              </w:rPr>
            </w:pPr>
            <w:r w:rsidRPr="00961C80">
              <w:rPr>
                <w:rFonts w:cs="Arial"/>
                <w:sz w:val="15"/>
                <w:szCs w:val="15"/>
              </w:rPr>
              <w:t>-</w:t>
            </w:r>
          </w:p>
        </w:tc>
        <w:tc>
          <w:tcPr>
            <w:tcW w:w="854" w:type="dxa"/>
            <w:shd w:val="clear" w:color="auto" w:fill="auto"/>
          </w:tcPr>
          <w:p w14:paraId="6883A16D" w14:textId="77777777" w:rsidR="004E1325" w:rsidRPr="00961C80" w:rsidRDefault="004E132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theme="minorBidi"/>
                <w:sz w:val="15"/>
                <w:szCs w:val="15"/>
              </w:rPr>
            </w:pPr>
          </w:p>
          <w:p w14:paraId="1D273C9A" w14:textId="44A77D6D"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5"/>
                <w:szCs w:val="15"/>
              </w:rPr>
            </w:pPr>
            <w:r w:rsidRPr="00961C80">
              <w:rPr>
                <w:rFonts w:cs="Arial"/>
                <w:sz w:val="15"/>
                <w:szCs w:val="15"/>
              </w:rPr>
              <w:t>-</w:t>
            </w:r>
          </w:p>
        </w:tc>
        <w:tc>
          <w:tcPr>
            <w:tcW w:w="864" w:type="dxa"/>
            <w:shd w:val="clear" w:color="auto" w:fill="auto"/>
            <w:vAlign w:val="bottom"/>
          </w:tcPr>
          <w:p w14:paraId="054CB392"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5"/>
                <w:szCs w:val="15"/>
              </w:rPr>
            </w:pPr>
            <w:r w:rsidRPr="00961C80">
              <w:rPr>
                <w:rFonts w:cs="Arial"/>
                <w:sz w:val="15"/>
                <w:szCs w:val="15"/>
              </w:rPr>
              <w:t>-</w:t>
            </w:r>
          </w:p>
        </w:tc>
        <w:tc>
          <w:tcPr>
            <w:tcW w:w="908" w:type="dxa"/>
            <w:shd w:val="clear" w:color="auto" w:fill="auto"/>
          </w:tcPr>
          <w:p w14:paraId="29438FB1" w14:textId="77777777" w:rsidR="004E1325" w:rsidRPr="00961C80" w:rsidRDefault="004E132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theme="minorBidi"/>
                <w:sz w:val="15"/>
                <w:szCs w:val="15"/>
              </w:rPr>
            </w:pPr>
          </w:p>
          <w:p w14:paraId="6A91906C" w14:textId="1CD4C2D8"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sz w:val="15"/>
                <w:szCs w:val="15"/>
              </w:rPr>
            </w:pPr>
            <w:r w:rsidRPr="00961C80">
              <w:rPr>
                <w:rFonts w:cs="Arial"/>
                <w:sz w:val="15"/>
                <w:szCs w:val="15"/>
              </w:rPr>
              <w:t>30.19</w:t>
            </w:r>
          </w:p>
        </w:tc>
        <w:tc>
          <w:tcPr>
            <w:tcW w:w="870" w:type="dxa"/>
            <w:shd w:val="clear" w:color="auto" w:fill="auto"/>
            <w:vAlign w:val="bottom"/>
          </w:tcPr>
          <w:p w14:paraId="6D5E7BC3"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r w:rsidRPr="00961C80">
              <w:rPr>
                <w:rFonts w:cs="Arial"/>
                <w:sz w:val="15"/>
                <w:szCs w:val="15"/>
              </w:rPr>
              <w:t>29.36</w:t>
            </w:r>
          </w:p>
        </w:tc>
        <w:tc>
          <w:tcPr>
            <w:tcW w:w="920" w:type="dxa"/>
            <w:shd w:val="clear" w:color="auto" w:fill="auto"/>
          </w:tcPr>
          <w:p w14:paraId="477DC66A" w14:textId="77777777" w:rsidR="004E1325" w:rsidRPr="00961C80" w:rsidRDefault="004E132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theme="minorBidi"/>
                <w:sz w:val="15"/>
                <w:szCs w:val="15"/>
              </w:rPr>
            </w:pPr>
          </w:p>
          <w:p w14:paraId="5CBEE3B2" w14:textId="1FEC4E1F"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5"/>
                <w:szCs w:val="15"/>
              </w:rPr>
            </w:pPr>
            <w:r w:rsidRPr="00961C80">
              <w:rPr>
                <w:rFonts w:cs="Arial"/>
                <w:sz w:val="15"/>
                <w:szCs w:val="15"/>
              </w:rPr>
              <w:t>54.11</w:t>
            </w:r>
          </w:p>
        </w:tc>
        <w:tc>
          <w:tcPr>
            <w:tcW w:w="840" w:type="dxa"/>
            <w:shd w:val="clear" w:color="auto" w:fill="auto"/>
            <w:vAlign w:val="bottom"/>
          </w:tcPr>
          <w:p w14:paraId="2232073F"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5"/>
                <w:szCs w:val="15"/>
              </w:rPr>
            </w:pPr>
            <w:r w:rsidRPr="00961C80">
              <w:rPr>
                <w:rFonts w:cs="Arial"/>
                <w:sz w:val="15"/>
                <w:szCs w:val="15"/>
              </w:rPr>
              <w:t>21.93</w:t>
            </w:r>
          </w:p>
        </w:tc>
        <w:tc>
          <w:tcPr>
            <w:tcW w:w="825" w:type="dxa"/>
            <w:shd w:val="clear" w:color="auto" w:fill="auto"/>
          </w:tcPr>
          <w:p w14:paraId="7071FDB7" w14:textId="77777777" w:rsidR="004E1325" w:rsidRPr="00961C80" w:rsidRDefault="004E1325"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60" w:lineRule="auto"/>
              <w:rPr>
                <w:rFonts w:cstheme="minorBidi"/>
                <w:sz w:val="15"/>
                <w:szCs w:val="15"/>
              </w:rPr>
            </w:pPr>
          </w:p>
          <w:p w14:paraId="744CBEB8" w14:textId="3F31B1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60" w:lineRule="auto"/>
              <w:rPr>
                <w:rFonts w:cs="Arial"/>
                <w:sz w:val="15"/>
                <w:szCs w:val="15"/>
              </w:rPr>
            </w:pPr>
            <w:r w:rsidRPr="00961C80">
              <w:rPr>
                <w:rFonts w:cs="Arial"/>
                <w:sz w:val="15"/>
                <w:szCs w:val="15"/>
              </w:rPr>
              <w:t>84.30</w:t>
            </w:r>
          </w:p>
        </w:tc>
        <w:tc>
          <w:tcPr>
            <w:tcW w:w="792" w:type="dxa"/>
            <w:shd w:val="clear" w:color="auto" w:fill="auto"/>
            <w:vAlign w:val="bottom"/>
          </w:tcPr>
          <w:p w14:paraId="3F3D99F2"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5"/>
                <w:szCs w:val="15"/>
              </w:rPr>
            </w:pPr>
            <w:r w:rsidRPr="00961C80">
              <w:rPr>
                <w:rFonts w:cs="Arial"/>
                <w:sz w:val="15"/>
                <w:szCs w:val="15"/>
              </w:rPr>
              <w:t>51.29</w:t>
            </w:r>
          </w:p>
        </w:tc>
      </w:tr>
      <w:tr w:rsidR="000A7E66" w:rsidRPr="00961C80" w14:paraId="7C65AC1A" w14:textId="77777777" w:rsidTr="001E155F">
        <w:tc>
          <w:tcPr>
            <w:tcW w:w="2569" w:type="dxa"/>
            <w:shd w:val="clear" w:color="auto" w:fill="auto"/>
            <w:vAlign w:val="bottom"/>
          </w:tcPr>
          <w:p w14:paraId="0E7369DC"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961C80">
              <w:rPr>
                <w:rFonts w:cs="Arial"/>
                <w:sz w:val="15"/>
                <w:szCs w:val="15"/>
              </w:rPr>
              <w:t>Investment in debt instruments</w:t>
            </w:r>
          </w:p>
        </w:tc>
        <w:tc>
          <w:tcPr>
            <w:tcW w:w="735" w:type="dxa"/>
          </w:tcPr>
          <w:p w14:paraId="7CB0C528" w14:textId="7CC8F521"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5"/>
                <w:szCs w:val="15"/>
              </w:rPr>
            </w:pPr>
            <w:r w:rsidRPr="00961C80">
              <w:rPr>
                <w:rFonts w:cs="Arial"/>
                <w:sz w:val="15"/>
                <w:szCs w:val="15"/>
              </w:rPr>
              <w:t>-</w:t>
            </w:r>
          </w:p>
        </w:tc>
        <w:tc>
          <w:tcPr>
            <w:tcW w:w="746" w:type="dxa"/>
            <w:vAlign w:val="bottom"/>
          </w:tcPr>
          <w:p w14:paraId="24887E21"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5"/>
                <w:szCs w:val="15"/>
              </w:rPr>
            </w:pPr>
            <w:r w:rsidRPr="00961C80">
              <w:rPr>
                <w:rFonts w:cs="Arial"/>
                <w:sz w:val="15"/>
                <w:szCs w:val="15"/>
              </w:rPr>
              <w:t>-</w:t>
            </w:r>
          </w:p>
        </w:tc>
        <w:tc>
          <w:tcPr>
            <w:tcW w:w="877" w:type="dxa"/>
          </w:tcPr>
          <w:p w14:paraId="235B6F5D" w14:textId="19A18082"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5"/>
                <w:szCs w:val="15"/>
              </w:rPr>
            </w:pPr>
            <w:r w:rsidRPr="00961C80">
              <w:rPr>
                <w:rFonts w:cs="Arial"/>
                <w:sz w:val="15"/>
                <w:szCs w:val="15"/>
              </w:rPr>
              <w:t>-</w:t>
            </w:r>
          </w:p>
        </w:tc>
        <w:tc>
          <w:tcPr>
            <w:tcW w:w="899" w:type="dxa"/>
            <w:vAlign w:val="bottom"/>
          </w:tcPr>
          <w:p w14:paraId="05CBFF2E"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360" w:lineRule="auto"/>
              <w:rPr>
                <w:rFonts w:cs="Arial"/>
                <w:sz w:val="15"/>
                <w:szCs w:val="15"/>
              </w:rPr>
            </w:pPr>
            <w:r w:rsidRPr="00961C80">
              <w:rPr>
                <w:rFonts w:cs="Arial"/>
                <w:sz w:val="15"/>
                <w:szCs w:val="15"/>
              </w:rPr>
              <w:t>-</w:t>
            </w:r>
          </w:p>
        </w:tc>
        <w:tc>
          <w:tcPr>
            <w:tcW w:w="859" w:type="dxa"/>
          </w:tcPr>
          <w:p w14:paraId="7E094A9E" w14:textId="67FA9FC3"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5"/>
                <w:szCs w:val="15"/>
              </w:rPr>
            </w:pPr>
            <w:r w:rsidRPr="00961C80">
              <w:rPr>
                <w:rFonts w:cs="Arial"/>
                <w:sz w:val="15"/>
                <w:szCs w:val="15"/>
              </w:rPr>
              <w:t>-</w:t>
            </w:r>
          </w:p>
        </w:tc>
        <w:tc>
          <w:tcPr>
            <w:tcW w:w="842" w:type="dxa"/>
            <w:vAlign w:val="bottom"/>
          </w:tcPr>
          <w:p w14:paraId="45809778"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5"/>
                <w:szCs w:val="15"/>
              </w:rPr>
            </w:pPr>
            <w:r w:rsidRPr="00961C80">
              <w:rPr>
                <w:rFonts w:cs="Arial"/>
                <w:sz w:val="15"/>
                <w:szCs w:val="15"/>
              </w:rPr>
              <w:t>-</w:t>
            </w:r>
          </w:p>
        </w:tc>
        <w:tc>
          <w:tcPr>
            <w:tcW w:w="854" w:type="dxa"/>
            <w:shd w:val="clear" w:color="auto" w:fill="auto"/>
          </w:tcPr>
          <w:p w14:paraId="713FAB09" w14:textId="60877D10"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5"/>
                <w:szCs w:val="15"/>
              </w:rPr>
            </w:pPr>
            <w:r w:rsidRPr="00961C80">
              <w:rPr>
                <w:rFonts w:cs="Arial"/>
                <w:sz w:val="15"/>
                <w:szCs w:val="15"/>
              </w:rPr>
              <w:t>-</w:t>
            </w:r>
          </w:p>
        </w:tc>
        <w:tc>
          <w:tcPr>
            <w:tcW w:w="864" w:type="dxa"/>
            <w:shd w:val="clear" w:color="auto" w:fill="auto"/>
            <w:vAlign w:val="bottom"/>
          </w:tcPr>
          <w:p w14:paraId="32916D4F"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5"/>
                <w:szCs w:val="15"/>
              </w:rPr>
            </w:pPr>
            <w:r w:rsidRPr="00961C80">
              <w:rPr>
                <w:rFonts w:cs="Arial"/>
                <w:sz w:val="15"/>
                <w:szCs w:val="15"/>
              </w:rPr>
              <w:t>-</w:t>
            </w:r>
          </w:p>
        </w:tc>
        <w:tc>
          <w:tcPr>
            <w:tcW w:w="908" w:type="dxa"/>
            <w:shd w:val="clear" w:color="auto" w:fill="auto"/>
          </w:tcPr>
          <w:p w14:paraId="101B3F0D" w14:textId="142ABAC8"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sz w:val="15"/>
                <w:szCs w:val="15"/>
              </w:rPr>
            </w:pPr>
            <w:r w:rsidRPr="00961C80">
              <w:rPr>
                <w:rFonts w:cs="Arial"/>
                <w:sz w:val="15"/>
                <w:szCs w:val="15"/>
              </w:rPr>
              <w:t>-</w:t>
            </w:r>
          </w:p>
        </w:tc>
        <w:tc>
          <w:tcPr>
            <w:tcW w:w="870" w:type="dxa"/>
            <w:shd w:val="clear" w:color="auto" w:fill="auto"/>
            <w:vAlign w:val="bottom"/>
          </w:tcPr>
          <w:p w14:paraId="004E96EA"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r w:rsidRPr="00961C80">
              <w:rPr>
                <w:rFonts w:cs="Arial"/>
                <w:sz w:val="15"/>
                <w:szCs w:val="15"/>
              </w:rPr>
              <w:t>2.51</w:t>
            </w:r>
          </w:p>
        </w:tc>
        <w:tc>
          <w:tcPr>
            <w:tcW w:w="920" w:type="dxa"/>
            <w:shd w:val="clear" w:color="auto" w:fill="auto"/>
          </w:tcPr>
          <w:p w14:paraId="62004388" w14:textId="0E9A4DCC"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5"/>
                <w:szCs w:val="15"/>
              </w:rPr>
            </w:pPr>
            <w:r w:rsidRPr="00961C80">
              <w:rPr>
                <w:rFonts w:cs="Arial"/>
                <w:sz w:val="15"/>
                <w:szCs w:val="15"/>
              </w:rPr>
              <w:t>-</w:t>
            </w:r>
          </w:p>
        </w:tc>
        <w:tc>
          <w:tcPr>
            <w:tcW w:w="840" w:type="dxa"/>
            <w:shd w:val="clear" w:color="auto" w:fill="auto"/>
            <w:vAlign w:val="bottom"/>
          </w:tcPr>
          <w:p w14:paraId="3F2B9EE9"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5"/>
                <w:szCs w:val="15"/>
              </w:rPr>
            </w:pPr>
            <w:r w:rsidRPr="00961C80">
              <w:rPr>
                <w:rFonts w:cs="Arial"/>
                <w:sz w:val="15"/>
                <w:szCs w:val="15"/>
              </w:rPr>
              <w:t>-</w:t>
            </w:r>
          </w:p>
        </w:tc>
        <w:tc>
          <w:tcPr>
            <w:tcW w:w="825" w:type="dxa"/>
            <w:shd w:val="clear" w:color="auto" w:fill="auto"/>
          </w:tcPr>
          <w:p w14:paraId="077C2518" w14:textId="2C8B3FB3"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60" w:lineRule="auto"/>
              <w:rPr>
                <w:rFonts w:cs="Arial"/>
                <w:sz w:val="15"/>
                <w:szCs w:val="15"/>
              </w:rPr>
            </w:pPr>
            <w:r w:rsidRPr="00961C80">
              <w:rPr>
                <w:rFonts w:cs="Arial"/>
                <w:sz w:val="15"/>
                <w:szCs w:val="15"/>
              </w:rPr>
              <w:t>-</w:t>
            </w:r>
          </w:p>
        </w:tc>
        <w:tc>
          <w:tcPr>
            <w:tcW w:w="792" w:type="dxa"/>
            <w:shd w:val="clear" w:color="auto" w:fill="auto"/>
            <w:vAlign w:val="bottom"/>
          </w:tcPr>
          <w:p w14:paraId="40A7B208"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5"/>
                <w:szCs w:val="15"/>
              </w:rPr>
            </w:pPr>
            <w:r w:rsidRPr="00961C80">
              <w:rPr>
                <w:rFonts w:cs="Arial"/>
                <w:sz w:val="15"/>
                <w:szCs w:val="15"/>
              </w:rPr>
              <w:t>2.51</w:t>
            </w:r>
          </w:p>
        </w:tc>
      </w:tr>
      <w:tr w:rsidR="000A7E66" w:rsidRPr="00961C80" w14:paraId="6F97FA28" w14:textId="77777777" w:rsidTr="001E155F">
        <w:tc>
          <w:tcPr>
            <w:tcW w:w="2569" w:type="dxa"/>
            <w:shd w:val="clear" w:color="auto" w:fill="auto"/>
            <w:vAlign w:val="bottom"/>
          </w:tcPr>
          <w:p w14:paraId="6388616C"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961C80">
              <w:rPr>
                <w:rFonts w:cs="Arial"/>
                <w:sz w:val="15"/>
                <w:szCs w:val="15"/>
              </w:rPr>
              <w:t>Investment in equity instruments</w:t>
            </w:r>
          </w:p>
        </w:tc>
        <w:tc>
          <w:tcPr>
            <w:tcW w:w="735" w:type="dxa"/>
          </w:tcPr>
          <w:p w14:paraId="020E4F5E" w14:textId="4470E34E"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5"/>
                <w:szCs w:val="15"/>
              </w:rPr>
            </w:pPr>
            <w:r w:rsidRPr="00961C80">
              <w:rPr>
                <w:rFonts w:cs="Arial"/>
                <w:sz w:val="15"/>
                <w:szCs w:val="15"/>
              </w:rPr>
              <w:t>-</w:t>
            </w:r>
          </w:p>
        </w:tc>
        <w:tc>
          <w:tcPr>
            <w:tcW w:w="746" w:type="dxa"/>
            <w:vAlign w:val="bottom"/>
          </w:tcPr>
          <w:p w14:paraId="7A078889"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5"/>
                <w:szCs w:val="15"/>
              </w:rPr>
            </w:pPr>
            <w:r w:rsidRPr="00961C80">
              <w:rPr>
                <w:rFonts w:cs="Arial"/>
                <w:sz w:val="15"/>
                <w:szCs w:val="15"/>
              </w:rPr>
              <w:t>-</w:t>
            </w:r>
          </w:p>
        </w:tc>
        <w:tc>
          <w:tcPr>
            <w:tcW w:w="877" w:type="dxa"/>
          </w:tcPr>
          <w:p w14:paraId="0E0DE33D" w14:textId="63CBC089"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5"/>
                <w:szCs w:val="15"/>
              </w:rPr>
            </w:pPr>
            <w:r w:rsidRPr="00961C80">
              <w:rPr>
                <w:rFonts w:cs="Arial"/>
                <w:sz w:val="15"/>
                <w:szCs w:val="15"/>
              </w:rPr>
              <w:t>-</w:t>
            </w:r>
          </w:p>
        </w:tc>
        <w:tc>
          <w:tcPr>
            <w:tcW w:w="899" w:type="dxa"/>
            <w:vAlign w:val="bottom"/>
          </w:tcPr>
          <w:p w14:paraId="45D3621E"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360" w:lineRule="auto"/>
              <w:rPr>
                <w:rFonts w:cs="Arial"/>
                <w:sz w:val="15"/>
                <w:szCs w:val="15"/>
              </w:rPr>
            </w:pPr>
            <w:r w:rsidRPr="00961C80">
              <w:rPr>
                <w:rFonts w:cs="Arial"/>
                <w:sz w:val="15"/>
                <w:szCs w:val="15"/>
              </w:rPr>
              <w:t>-</w:t>
            </w:r>
          </w:p>
        </w:tc>
        <w:tc>
          <w:tcPr>
            <w:tcW w:w="859" w:type="dxa"/>
          </w:tcPr>
          <w:p w14:paraId="5967F343" w14:textId="14CFDB9A"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5"/>
                <w:szCs w:val="15"/>
              </w:rPr>
            </w:pPr>
            <w:r w:rsidRPr="00961C80">
              <w:rPr>
                <w:rFonts w:cs="Arial"/>
                <w:sz w:val="15"/>
                <w:szCs w:val="15"/>
              </w:rPr>
              <w:t>-</w:t>
            </w:r>
          </w:p>
        </w:tc>
        <w:tc>
          <w:tcPr>
            <w:tcW w:w="842" w:type="dxa"/>
            <w:vAlign w:val="bottom"/>
          </w:tcPr>
          <w:p w14:paraId="03EC2D6E"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5"/>
                <w:szCs w:val="15"/>
              </w:rPr>
            </w:pPr>
            <w:r w:rsidRPr="00961C80">
              <w:rPr>
                <w:rFonts w:cs="Arial"/>
                <w:sz w:val="15"/>
                <w:szCs w:val="15"/>
              </w:rPr>
              <w:t>-</w:t>
            </w:r>
          </w:p>
        </w:tc>
        <w:tc>
          <w:tcPr>
            <w:tcW w:w="854" w:type="dxa"/>
            <w:shd w:val="clear" w:color="auto" w:fill="auto"/>
          </w:tcPr>
          <w:p w14:paraId="16979181" w14:textId="48D5C0DA"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5"/>
                <w:szCs w:val="15"/>
              </w:rPr>
            </w:pPr>
            <w:r w:rsidRPr="00961C80">
              <w:rPr>
                <w:rFonts w:cs="Arial"/>
                <w:sz w:val="15"/>
                <w:szCs w:val="15"/>
              </w:rPr>
              <w:t>-</w:t>
            </w:r>
          </w:p>
        </w:tc>
        <w:tc>
          <w:tcPr>
            <w:tcW w:w="864" w:type="dxa"/>
            <w:shd w:val="clear" w:color="auto" w:fill="auto"/>
            <w:vAlign w:val="bottom"/>
          </w:tcPr>
          <w:p w14:paraId="4FB5D2B6"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5"/>
                <w:szCs w:val="15"/>
              </w:rPr>
            </w:pPr>
            <w:r w:rsidRPr="00961C80">
              <w:rPr>
                <w:rFonts w:cs="Arial"/>
                <w:sz w:val="15"/>
                <w:szCs w:val="15"/>
              </w:rPr>
              <w:t>-</w:t>
            </w:r>
          </w:p>
        </w:tc>
        <w:tc>
          <w:tcPr>
            <w:tcW w:w="908" w:type="dxa"/>
            <w:shd w:val="clear" w:color="auto" w:fill="auto"/>
          </w:tcPr>
          <w:p w14:paraId="0D616996" w14:textId="464C5476"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sz w:val="15"/>
                <w:szCs w:val="15"/>
              </w:rPr>
            </w:pPr>
            <w:r w:rsidRPr="00961C80">
              <w:rPr>
                <w:rFonts w:cs="Arial"/>
                <w:sz w:val="15"/>
                <w:szCs w:val="15"/>
              </w:rPr>
              <w:t>38.53</w:t>
            </w:r>
          </w:p>
        </w:tc>
        <w:tc>
          <w:tcPr>
            <w:tcW w:w="870" w:type="dxa"/>
            <w:shd w:val="clear" w:color="auto" w:fill="auto"/>
            <w:vAlign w:val="bottom"/>
          </w:tcPr>
          <w:p w14:paraId="6D1C4E52"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r w:rsidRPr="00961C80">
              <w:rPr>
                <w:rFonts w:cs="Arial"/>
                <w:sz w:val="15"/>
                <w:szCs w:val="15"/>
              </w:rPr>
              <w:t>23.34</w:t>
            </w:r>
          </w:p>
        </w:tc>
        <w:tc>
          <w:tcPr>
            <w:tcW w:w="920" w:type="dxa"/>
            <w:shd w:val="clear" w:color="auto" w:fill="auto"/>
          </w:tcPr>
          <w:p w14:paraId="71F58DC8" w14:textId="50A733DF"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5"/>
                <w:szCs w:val="15"/>
              </w:rPr>
            </w:pPr>
            <w:r w:rsidRPr="00961C80">
              <w:rPr>
                <w:rFonts w:cs="Arial"/>
                <w:sz w:val="15"/>
                <w:szCs w:val="15"/>
              </w:rPr>
              <w:t>-</w:t>
            </w:r>
          </w:p>
        </w:tc>
        <w:tc>
          <w:tcPr>
            <w:tcW w:w="840" w:type="dxa"/>
            <w:shd w:val="clear" w:color="auto" w:fill="auto"/>
            <w:vAlign w:val="bottom"/>
          </w:tcPr>
          <w:p w14:paraId="744D245E"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5"/>
                <w:szCs w:val="15"/>
              </w:rPr>
            </w:pPr>
            <w:r w:rsidRPr="00961C80">
              <w:rPr>
                <w:rFonts w:cs="Arial"/>
                <w:sz w:val="15"/>
                <w:szCs w:val="15"/>
              </w:rPr>
              <w:t>-</w:t>
            </w:r>
          </w:p>
        </w:tc>
        <w:tc>
          <w:tcPr>
            <w:tcW w:w="825" w:type="dxa"/>
            <w:shd w:val="clear" w:color="auto" w:fill="auto"/>
          </w:tcPr>
          <w:p w14:paraId="4E792DF2" w14:textId="75177D5B"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60" w:lineRule="auto"/>
              <w:rPr>
                <w:rFonts w:cs="Arial"/>
                <w:sz w:val="15"/>
                <w:szCs w:val="15"/>
              </w:rPr>
            </w:pPr>
            <w:r w:rsidRPr="00961C80">
              <w:rPr>
                <w:rFonts w:cs="Arial"/>
                <w:sz w:val="15"/>
                <w:szCs w:val="15"/>
              </w:rPr>
              <w:t>38.53</w:t>
            </w:r>
          </w:p>
        </w:tc>
        <w:tc>
          <w:tcPr>
            <w:tcW w:w="792" w:type="dxa"/>
            <w:shd w:val="clear" w:color="auto" w:fill="auto"/>
            <w:vAlign w:val="bottom"/>
          </w:tcPr>
          <w:p w14:paraId="19E48A3D"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5"/>
                <w:szCs w:val="15"/>
              </w:rPr>
            </w:pPr>
            <w:r w:rsidRPr="00961C80">
              <w:rPr>
                <w:rFonts w:cs="Arial"/>
                <w:sz w:val="15"/>
                <w:szCs w:val="15"/>
              </w:rPr>
              <w:t>23.34</w:t>
            </w:r>
          </w:p>
        </w:tc>
      </w:tr>
      <w:tr w:rsidR="000A7E66" w:rsidRPr="00961C80" w14:paraId="457A450E" w14:textId="77777777" w:rsidTr="001E155F">
        <w:tc>
          <w:tcPr>
            <w:tcW w:w="2569" w:type="dxa"/>
            <w:shd w:val="clear" w:color="auto" w:fill="auto"/>
            <w:vAlign w:val="bottom"/>
          </w:tcPr>
          <w:p w14:paraId="3464D2FC"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rPr>
            </w:pPr>
            <w:r w:rsidRPr="00961C80">
              <w:rPr>
                <w:rFonts w:cs="Arial"/>
                <w:b/>
                <w:bCs/>
                <w:sz w:val="15"/>
                <w:szCs w:val="15"/>
              </w:rPr>
              <w:t>Total assets</w:t>
            </w:r>
          </w:p>
        </w:tc>
        <w:tc>
          <w:tcPr>
            <w:tcW w:w="735" w:type="dxa"/>
          </w:tcPr>
          <w:p w14:paraId="1AFECA2B" w14:textId="39CD0BF7"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5"/>
                <w:szCs w:val="15"/>
              </w:rPr>
            </w:pPr>
            <w:r w:rsidRPr="00961C80">
              <w:rPr>
                <w:rFonts w:cs="Arial"/>
                <w:b/>
                <w:bCs/>
                <w:sz w:val="15"/>
                <w:szCs w:val="15"/>
              </w:rPr>
              <w:t>95.60</w:t>
            </w:r>
          </w:p>
        </w:tc>
        <w:tc>
          <w:tcPr>
            <w:tcW w:w="746" w:type="dxa"/>
            <w:vAlign w:val="bottom"/>
          </w:tcPr>
          <w:p w14:paraId="3B9E8513" w14:textId="77777777"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b/>
                <w:bCs/>
                <w:sz w:val="15"/>
                <w:szCs w:val="15"/>
              </w:rPr>
            </w:pPr>
            <w:r w:rsidRPr="00961C80">
              <w:rPr>
                <w:rFonts w:cs="Arial"/>
                <w:b/>
                <w:bCs/>
                <w:sz w:val="15"/>
                <w:szCs w:val="15"/>
              </w:rPr>
              <w:t>74.09</w:t>
            </w:r>
          </w:p>
        </w:tc>
        <w:tc>
          <w:tcPr>
            <w:tcW w:w="877" w:type="dxa"/>
          </w:tcPr>
          <w:p w14:paraId="4B63FF3F" w14:textId="7AEFF8DE" w:rsidR="000A7E66" w:rsidRPr="00961C80" w:rsidRDefault="0014386D"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5"/>
                <w:szCs w:val="15"/>
              </w:rPr>
            </w:pPr>
            <w:r w:rsidRPr="00961C80">
              <w:rPr>
                <w:rFonts w:cs="Arial"/>
                <w:b/>
                <w:bCs/>
                <w:sz w:val="15"/>
                <w:szCs w:val="15"/>
              </w:rPr>
              <w:t>982.80</w:t>
            </w:r>
          </w:p>
        </w:tc>
        <w:tc>
          <w:tcPr>
            <w:tcW w:w="899" w:type="dxa"/>
            <w:vAlign w:val="bottom"/>
          </w:tcPr>
          <w:p w14:paraId="5643E974" w14:textId="77777777"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360" w:lineRule="auto"/>
              <w:rPr>
                <w:rFonts w:cs="Arial"/>
                <w:b/>
                <w:bCs/>
                <w:sz w:val="15"/>
                <w:szCs w:val="15"/>
              </w:rPr>
            </w:pPr>
            <w:r w:rsidRPr="00961C80">
              <w:rPr>
                <w:rFonts w:cs="Arial"/>
                <w:b/>
                <w:bCs/>
                <w:sz w:val="15"/>
                <w:szCs w:val="15"/>
              </w:rPr>
              <w:t>463.70</w:t>
            </w:r>
          </w:p>
        </w:tc>
        <w:tc>
          <w:tcPr>
            <w:tcW w:w="859" w:type="dxa"/>
          </w:tcPr>
          <w:p w14:paraId="065FF19E" w14:textId="05285BAC"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b/>
                <w:bCs/>
                <w:sz w:val="15"/>
                <w:szCs w:val="15"/>
              </w:rPr>
            </w:pPr>
            <w:r w:rsidRPr="00961C80">
              <w:rPr>
                <w:rFonts w:cs="Arial"/>
                <w:b/>
                <w:bCs/>
                <w:sz w:val="15"/>
                <w:szCs w:val="15"/>
              </w:rPr>
              <w:t>64.38</w:t>
            </w:r>
          </w:p>
        </w:tc>
        <w:tc>
          <w:tcPr>
            <w:tcW w:w="842" w:type="dxa"/>
            <w:vAlign w:val="bottom"/>
          </w:tcPr>
          <w:p w14:paraId="29C4F226" w14:textId="77777777"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b/>
                <w:bCs/>
                <w:sz w:val="15"/>
                <w:szCs w:val="15"/>
              </w:rPr>
            </w:pPr>
            <w:r w:rsidRPr="00961C80">
              <w:rPr>
                <w:rFonts w:cs="Arial"/>
                <w:b/>
                <w:bCs/>
                <w:sz w:val="15"/>
                <w:szCs w:val="15"/>
              </w:rPr>
              <w:t>103.71</w:t>
            </w:r>
          </w:p>
        </w:tc>
        <w:tc>
          <w:tcPr>
            <w:tcW w:w="854" w:type="dxa"/>
            <w:shd w:val="clear" w:color="auto" w:fill="auto"/>
          </w:tcPr>
          <w:p w14:paraId="038A54AE" w14:textId="4B545691"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5"/>
                <w:szCs w:val="15"/>
              </w:rPr>
            </w:pPr>
            <w:r w:rsidRPr="00961C80">
              <w:rPr>
                <w:rFonts w:cs="Arial"/>
                <w:b/>
                <w:bCs/>
                <w:sz w:val="15"/>
                <w:szCs w:val="15"/>
              </w:rPr>
              <w:t>195.88</w:t>
            </w:r>
          </w:p>
        </w:tc>
        <w:tc>
          <w:tcPr>
            <w:tcW w:w="864" w:type="dxa"/>
            <w:shd w:val="clear" w:color="auto" w:fill="auto"/>
            <w:vAlign w:val="bottom"/>
          </w:tcPr>
          <w:p w14:paraId="6CDF4584" w14:textId="77777777"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b/>
                <w:bCs/>
                <w:sz w:val="15"/>
                <w:szCs w:val="15"/>
              </w:rPr>
            </w:pPr>
            <w:r w:rsidRPr="00961C80">
              <w:rPr>
                <w:rFonts w:cs="Arial"/>
                <w:b/>
                <w:bCs/>
                <w:sz w:val="15"/>
                <w:szCs w:val="15"/>
              </w:rPr>
              <w:t>95.80</w:t>
            </w:r>
          </w:p>
        </w:tc>
        <w:tc>
          <w:tcPr>
            <w:tcW w:w="908" w:type="dxa"/>
            <w:shd w:val="clear" w:color="auto" w:fill="auto"/>
          </w:tcPr>
          <w:p w14:paraId="4C7ABC88" w14:textId="7951097B"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b/>
                <w:bCs/>
                <w:sz w:val="15"/>
                <w:szCs w:val="15"/>
              </w:rPr>
            </w:pPr>
            <w:r w:rsidRPr="00961C80">
              <w:rPr>
                <w:rFonts w:cs="Arial"/>
                <w:b/>
                <w:bCs/>
                <w:sz w:val="15"/>
                <w:szCs w:val="15"/>
              </w:rPr>
              <w:t>1,158.26</w:t>
            </w:r>
          </w:p>
        </w:tc>
        <w:tc>
          <w:tcPr>
            <w:tcW w:w="870" w:type="dxa"/>
            <w:shd w:val="clear" w:color="auto" w:fill="auto"/>
            <w:vAlign w:val="bottom"/>
          </w:tcPr>
          <w:p w14:paraId="1B9F96AF" w14:textId="77777777"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b/>
                <w:bCs/>
                <w:sz w:val="15"/>
                <w:szCs w:val="15"/>
              </w:rPr>
            </w:pPr>
            <w:r w:rsidRPr="00961C80">
              <w:rPr>
                <w:rFonts w:cs="Arial"/>
                <w:b/>
                <w:bCs/>
                <w:sz w:val="15"/>
                <w:szCs w:val="15"/>
              </w:rPr>
              <w:t>134.27</w:t>
            </w:r>
          </w:p>
        </w:tc>
        <w:tc>
          <w:tcPr>
            <w:tcW w:w="920" w:type="dxa"/>
            <w:shd w:val="clear" w:color="auto" w:fill="auto"/>
          </w:tcPr>
          <w:p w14:paraId="546472EB" w14:textId="397DC4A9"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b/>
                <w:bCs/>
                <w:sz w:val="15"/>
                <w:szCs w:val="15"/>
              </w:rPr>
            </w:pPr>
            <w:r w:rsidRPr="00961C80">
              <w:rPr>
                <w:rFonts w:cs="Arial"/>
                <w:b/>
                <w:bCs/>
                <w:sz w:val="15"/>
                <w:szCs w:val="15"/>
              </w:rPr>
              <w:t>(167.70)</w:t>
            </w:r>
          </w:p>
        </w:tc>
        <w:tc>
          <w:tcPr>
            <w:tcW w:w="840" w:type="dxa"/>
            <w:shd w:val="clear" w:color="auto" w:fill="auto"/>
            <w:vAlign w:val="bottom"/>
          </w:tcPr>
          <w:p w14:paraId="2C9975D1" w14:textId="77777777"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b/>
                <w:bCs/>
                <w:sz w:val="15"/>
                <w:szCs w:val="15"/>
              </w:rPr>
            </w:pPr>
            <w:r w:rsidRPr="00961C80">
              <w:rPr>
                <w:rFonts w:cs="Arial"/>
                <w:b/>
                <w:bCs/>
                <w:sz w:val="15"/>
                <w:szCs w:val="15"/>
              </w:rPr>
              <w:t>(65.72)</w:t>
            </w:r>
          </w:p>
        </w:tc>
        <w:tc>
          <w:tcPr>
            <w:tcW w:w="825" w:type="dxa"/>
            <w:shd w:val="clear" w:color="auto" w:fill="auto"/>
          </w:tcPr>
          <w:p w14:paraId="1649A19A" w14:textId="1A1515DA"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60" w:lineRule="auto"/>
              <w:rPr>
                <w:rFonts w:cs="Arial"/>
                <w:b/>
                <w:bCs/>
                <w:sz w:val="15"/>
                <w:szCs w:val="15"/>
              </w:rPr>
            </w:pPr>
            <w:r w:rsidRPr="00961C80">
              <w:rPr>
                <w:rFonts w:cs="Arial"/>
                <w:b/>
                <w:bCs/>
                <w:sz w:val="15"/>
                <w:szCs w:val="15"/>
              </w:rPr>
              <w:t>2,</w:t>
            </w:r>
            <w:r w:rsidR="0014386D" w:rsidRPr="00961C80">
              <w:rPr>
                <w:rFonts w:cs="Arial"/>
                <w:b/>
                <w:bCs/>
                <w:sz w:val="15"/>
                <w:szCs w:val="15"/>
              </w:rPr>
              <w:t>329.22</w:t>
            </w:r>
          </w:p>
        </w:tc>
        <w:tc>
          <w:tcPr>
            <w:tcW w:w="792" w:type="dxa"/>
            <w:shd w:val="clear" w:color="auto" w:fill="auto"/>
            <w:vAlign w:val="bottom"/>
          </w:tcPr>
          <w:p w14:paraId="21C96026" w14:textId="77777777" w:rsidR="000A7E66" w:rsidRPr="00961C80" w:rsidRDefault="000A7E66" w:rsidP="00641DA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b/>
                <w:bCs/>
                <w:sz w:val="15"/>
                <w:szCs w:val="15"/>
              </w:rPr>
            </w:pPr>
            <w:r w:rsidRPr="00961C80">
              <w:rPr>
                <w:rFonts w:cs="Arial"/>
                <w:b/>
                <w:bCs/>
                <w:sz w:val="15"/>
                <w:szCs w:val="15"/>
              </w:rPr>
              <w:t>805.85</w:t>
            </w:r>
          </w:p>
        </w:tc>
      </w:tr>
      <w:tr w:rsidR="000A7E66" w:rsidRPr="00961C80" w14:paraId="565008A0" w14:textId="77777777" w:rsidTr="001E155F">
        <w:tc>
          <w:tcPr>
            <w:tcW w:w="2569" w:type="dxa"/>
            <w:shd w:val="clear" w:color="auto" w:fill="auto"/>
            <w:vAlign w:val="bottom"/>
          </w:tcPr>
          <w:p w14:paraId="3B3D8453"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961C80">
              <w:rPr>
                <w:rFonts w:cs="Arial"/>
                <w:sz w:val="15"/>
                <w:szCs w:val="15"/>
              </w:rPr>
              <w:t>Increase (decrease) segment</w:t>
            </w:r>
          </w:p>
          <w:p w14:paraId="684C1D8A"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961C80">
              <w:rPr>
                <w:rFonts w:cs="Arial"/>
                <w:sz w:val="15"/>
                <w:szCs w:val="15"/>
              </w:rPr>
              <w:t xml:space="preserve">   non-current assets apart from </w:t>
            </w:r>
          </w:p>
          <w:p w14:paraId="2E2CCCDD"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961C80">
              <w:rPr>
                <w:rFonts w:cs="Arial"/>
                <w:sz w:val="15"/>
                <w:szCs w:val="15"/>
              </w:rPr>
              <w:t xml:space="preserve">   financial instruments and deferred </w:t>
            </w:r>
          </w:p>
          <w:p w14:paraId="7EB80D36" w14:textId="0A90091D"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rPr>
            </w:pPr>
            <w:r w:rsidRPr="00961C80">
              <w:rPr>
                <w:rFonts w:cs="Arial"/>
                <w:sz w:val="15"/>
                <w:szCs w:val="15"/>
              </w:rPr>
              <w:t xml:space="preserve">   tax assets</w:t>
            </w:r>
          </w:p>
        </w:tc>
        <w:tc>
          <w:tcPr>
            <w:tcW w:w="735" w:type="dxa"/>
          </w:tcPr>
          <w:p w14:paraId="01CB1644"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5"/>
                <w:szCs w:val="15"/>
              </w:rPr>
            </w:pPr>
          </w:p>
          <w:p w14:paraId="1BA97C79"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5"/>
                <w:szCs w:val="15"/>
              </w:rPr>
            </w:pPr>
          </w:p>
          <w:p w14:paraId="65CF4E05"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5"/>
                <w:szCs w:val="15"/>
              </w:rPr>
            </w:pPr>
          </w:p>
          <w:p w14:paraId="75DFDCBB" w14:textId="5018E328"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sz w:val="15"/>
                <w:szCs w:val="15"/>
              </w:rPr>
            </w:pPr>
            <w:r w:rsidRPr="00961C80">
              <w:rPr>
                <w:rFonts w:cs="Arial"/>
                <w:sz w:val="15"/>
                <w:szCs w:val="15"/>
              </w:rPr>
              <w:t>146.80</w:t>
            </w:r>
          </w:p>
        </w:tc>
        <w:tc>
          <w:tcPr>
            <w:tcW w:w="746" w:type="dxa"/>
            <w:vAlign w:val="bottom"/>
          </w:tcPr>
          <w:p w14:paraId="2823E58D"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sz w:val="15"/>
                <w:szCs w:val="15"/>
              </w:rPr>
            </w:pPr>
            <w:r w:rsidRPr="00961C80">
              <w:rPr>
                <w:rFonts w:cs="Arial"/>
                <w:sz w:val="15"/>
                <w:szCs w:val="15"/>
              </w:rPr>
              <w:t>7.69</w:t>
            </w:r>
          </w:p>
        </w:tc>
        <w:tc>
          <w:tcPr>
            <w:tcW w:w="877" w:type="dxa"/>
          </w:tcPr>
          <w:p w14:paraId="25208F6F"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5"/>
                <w:szCs w:val="15"/>
              </w:rPr>
            </w:pPr>
          </w:p>
          <w:p w14:paraId="33942F9E"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5"/>
                <w:szCs w:val="15"/>
              </w:rPr>
            </w:pPr>
          </w:p>
          <w:p w14:paraId="5677559D"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5"/>
                <w:szCs w:val="15"/>
              </w:rPr>
            </w:pPr>
          </w:p>
          <w:p w14:paraId="042A1031" w14:textId="56F37FB6"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sz w:val="15"/>
                <w:szCs w:val="15"/>
              </w:rPr>
            </w:pPr>
            <w:r w:rsidRPr="00961C80">
              <w:rPr>
                <w:rFonts w:cs="Arial"/>
                <w:sz w:val="15"/>
                <w:szCs w:val="15"/>
              </w:rPr>
              <w:t>671.60</w:t>
            </w:r>
          </w:p>
        </w:tc>
        <w:tc>
          <w:tcPr>
            <w:tcW w:w="899" w:type="dxa"/>
            <w:vAlign w:val="bottom"/>
          </w:tcPr>
          <w:p w14:paraId="5CBBE398"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360" w:lineRule="auto"/>
              <w:rPr>
                <w:rFonts w:cs="Arial"/>
                <w:sz w:val="15"/>
                <w:szCs w:val="15"/>
              </w:rPr>
            </w:pPr>
            <w:r w:rsidRPr="00961C80">
              <w:rPr>
                <w:rFonts w:cs="Arial"/>
                <w:sz w:val="15"/>
                <w:szCs w:val="15"/>
              </w:rPr>
              <w:t>33.23</w:t>
            </w:r>
          </w:p>
        </w:tc>
        <w:tc>
          <w:tcPr>
            <w:tcW w:w="859" w:type="dxa"/>
          </w:tcPr>
          <w:p w14:paraId="462EFF03"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5"/>
                <w:szCs w:val="15"/>
              </w:rPr>
            </w:pPr>
          </w:p>
          <w:p w14:paraId="77340698"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5"/>
                <w:szCs w:val="15"/>
              </w:rPr>
            </w:pPr>
          </w:p>
          <w:p w14:paraId="405788B5"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5"/>
                <w:szCs w:val="15"/>
              </w:rPr>
            </w:pPr>
          </w:p>
          <w:p w14:paraId="2F17161C" w14:textId="21EDF18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sz w:val="15"/>
                <w:szCs w:val="15"/>
              </w:rPr>
            </w:pPr>
            <w:r w:rsidRPr="00961C80">
              <w:rPr>
                <w:rFonts w:cs="Arial"/>
                <w:sz w:val="15"/>
                <w:szCs w:val="15"/>
              </w:rPr>
              <w:t>76.46</w:t>
            </w:r>
          </w:p>
        </w:tc>
        <w:tc>
          <w:tcPr>
            <w:tcW w:w="842" w:type="dxa"/>
            <w:vAlign w:val="bottom"/>
          </w:tcPr>
          <w:p w14:paraId="23B80C7C"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sz w:val="15"/>
                <w:szCs w:val="15"/>
              </w:rPr>
            </w:pPr>
            <w:r w:rsidRPr="00961C80">
              <w:rPr>
                <w:rFonts w:cs="Arial"/>
                <w:sz w:val="15"/>
                <w:szCs w:val="15"/>
              </w:rPr>
              <w:t>6.77</w:t>
            </w:r>
          </w:p>
        </w:tc>
        <w:tc>
          <w:tcPr>
            <w:tcW w:w="854" w:type="dxa"/>
            <w:shd w:val="clear" w:color="auto" w:fill="auto"/>
          </w:tcPr>
          <w:p w14:paraId="0259860F"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5"/>
                <w:szCs w:val="15"/>
              </w:rPr>
            </w:pPr>
          </w:p>
          <w:p w14:paraId="14299A19"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5"/>
                <w:szCs w:val="15"/>
              </w:rPr>
            </w:pPr>
          </w:p>
          <w:p w14:paraId="55D60BEB"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5"/>
                <w:szCs w:val="15"/>
              </w:rPr>
            </w:pPr>
          </w:p>
          <w:p w14:paraId="66C3C27E" w14:textId="1B097B90"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sz w:val="15"/>
                <w:szCs w:val="15"/>
              </w:rPr>
            </w:pPr>
            <w:r w:rsidRPr="00961C80">
              <w:rPr>
                <w:rFonts w:cs="Arial"/>
                <w:sz w:val="15"/>
                <w:szCs w:val="15"/>
              </w:rPr>
              <w:t>182.80</w:t>
            </w:r>
          </w:p>
        </w:tc>
        <w:tc>
          <w:tcPr>
            <w:tcW w:w="864" w:type="dxa"/>
            <w:shd w:val="clear" w:color="auto" w:fill="auto"/>
            <w:vAlign w:val="bottom"/>
          </w:tcPr>
          <w:p w14:paraId="7F09469E"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sz w:val="15"/>
                <w:szCs w:val="15"/>
              </w:rPr>
            </w:pPr>
            <w:r w:rsidRPr="00961C80">
              <w:rPr>
                <w:rFonts w:cs="Arial"/>
                <w:sz w:val="15"/>
                <w:szCs w:val="15"/>
              </w:rPr>
              <w:t>6.38</w:t>
            </w:r>
          </w:p>
        </w:tc>
        <w:tc>
          <w:tcPr>
            <w:tcW w:w="908" w:type="dxa"/>
            <w:shd w:val="clear" w:color="auto" w:fill="auto"/>
          </w:tcPr>
          <w:p w14:paraId="3E4D18A5"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sz w:val="15"/>
                <w:szCs w:val="15"/>
              </w:rPr>
            </w:pPr>
          </w:p>
          <w:p w14:paraId="45BB4DAB"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sz w:val="15"/>
                <w:szCs w:val="15"/>
              </w:rPr>
            </w:pPr>
          </w:p>
          <w:p w14:paraId="2A09ED88"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sz w:val="15"/>
                <w:szCs w:val="15"/>
              </w:rPr>
            </w:pPr>
          </w:p>
          <w:p w14:paraId="21E71C5A" w14:textId="3D9F79A1"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sz w:val="15"/>
                <w:szCs w:val="15"/>
              </w:rPr>
            </w:pPr>
            <w:r w:rsidRPr="00961C80">
              <w:rPr>
                <w:rFonts w:cs="Arial"/>
                <w:sz w:val="15"/>
                <w:szCs w:val="15"/>
              </w:rPr>
              <w:t>1.90</w:t>
            </w:r>
          </w:p>
        </w:tc>
        <w:tc>
          <w:tcPr>
            <w:tcW w:w="870" w:type="dxa"/>
            <w:shd w:val="clear" w:color="auto" w:fill="auto"/>
            <w:vAlign w:val="bottom"/>
          </w:tcPr>
          <w:p w14:paraId="3A377366"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r w:rsidRPr="00961C80">
              <w:rPr>
                <w:rFonts w:cs="Arial"/>
                <w:sz w:val="15"/>
                <w:szCs w:val="15"/>
              </w:rPr>
              <w:t>36.74</w:t>
            </w:r>
          </w:p>
        </w:tc>
        <w:tc>
          <w:tcPr>
            <w:tcW w:w="920" w:type="dxa"/>
            <w:shd w:val="clear" w:color="auto" w:fill="auto"/>
          </w:tcPr>
          <w:p w14:paraId="0A648C74"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5"/>
                <w:szCs w:val="15"/>
              </w:rPr>
            </w:pPr>
          </w:p>
          <w:p w14:paraId="47274D6C"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5"/>
                <w:szCs w:val="15"/>
              </w:rPr>
            </w:pPr>
          </w:p>
          <w:p w14:paraId="15F1A3BF"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5"/>
                <w:szCs w:val="15"/>
              </w:rPr>
            </w:pPr>
          </w:p>
          <w:p w14:paraId="7C52ED90" w14:textId="49D1F004"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sz w:val="15"/>
                <w:szCs w:val="15"/>
              </w:rPr>
            </w:pPr>
            <w:r w:rsidRPr="00961C80">
              <w:rPr>
                <w:rFonts w:cs="Arial"/>
                <w:sz w:val="15"/>
                <w:szCs w:val="15"/>
              </w:rPr>
              <w:t>(25.48)</w:t>
            </w:r>
          </w:p>
        </w:tc>
        <w:tc>
          <w:tcPr>
            <w:tcW w:w="840" w:type="dxa"/>
            <w:shd w:val="clear" w:color="auto" w:fill="auto"/>
            <w:vAlign w:val="bottom"/>
          </w:tcPr>
          <w:p w14:paraId="1470A187"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sz w:val="15"/>
                <w:szCs w:val="15"/>
              </w:rPr>
            </w:pPr>
            <w:r w:rsidRPr="00961C80">
              <w:rPr>
                <w:rFonts w:cs="Arial"/>
                <w:sz w:val="15"/>
                <w:szCs w:val="15"/>
              </w:rPr>
              <w:t>(24.74)</w:t>
            </w:r>
          </w:p>
        </w:tc>
        <w:tc>
          <w:tcPr>
            <w:tcW w:w="825" w:type="dxa"/>
            <w:shd w:val="clear" w:color="auto" w:fill="auto"/>
          </w:tcPr>
          <w:p w14:paraId="57B79D1A" w14:textId="77777777" w:rsidR="000A7E66" w:rsidRPr="00961C80" w:rsidRDefault="000A7E66" w:rsidP="00641DA3">
            <w:pPr>
              <w:tabs>
                <w:tab w:val="clear" w:pos="454"/>
                <w:tab w:val="decimal" w:pos="438"/>
              </w:tabs>
              <w:spacing w:line="360" w:lineRule="auto"/>
              <w:rPr>
                <w:rFonts w:cs="Arial"/>
                <w:sz w:val="15"/>
                <w:szCs w:val="15"/>
              </w:rPr>
            </w:pPr>
          </w:p>
          <w:p w14:paraId="01F5B804" w14:textId="77777777" w:rsidR="000A7E66" w:rsidRPr="00961C80" w:rsidRDefault="000A7E66" w:rsidP="00641DA3">
            <w:pPr>
              <w:tabs>
                <w:tab w:val="clear" w:pos="454"/>
                <w:tab w:val="decimal" w:pos="438"/>
              </w:tabs>
              <w:spacing w:line="360" w:lineRule="auto"/>
              <w:rPr>
                <w:rFonts w:cs="Arial"/>
                <w:sz w:val="15"/>
                <w:szCs w:val="15"/>
              </w:rPr>
            </w:pPr>
          </w:p>
          <w:p w14:paraId="24D8BBB4" w14:textId="77777777" w:rsidR="000A7E66" w:rsidRPr="00961C80" w:rsidRDefault="000A7E66" w:rsidP="00641DA3">
            <w:pPr>
              <w:tabs>
                <w:tab w:val="clear" w:pos="454"/>
                <w:tab w:val="decimal" w:pos="438"/>
              </w:tabs>
              <w:spacing w:line="360" w:lineRule="auto"/>
              <w:rPr>
                <w:rFonts w:cs="Arial"/>
                <w:sz w:val="15"/>
                <w:szCs w:val="15"/>
              </w:rPr>
            </w:pPr>
          </w:p>
          <w:p w14:paraId="3FF18764" w14:textId="4AA130C4" w:rsidR="000A7E66" w:rsidRPr="00961C80" w:rsidRDefault="000A7E66" w:rsidP="00641DA3">
            <w:pPr>
              <w:tabs>
                <w:tab w:val="clear" w:pos="454"/>
                <w:tab w:val="decimal" w:pos="438"/>
              </w:tabs>
              <w:spacing w:line="360" w:lineRule="auto"/>
              <w:rPr>
                <w:rFonts w:cs="Arial"/>
                <w:sz w:val="15"/>
                <w:szCs w:val="15"/>
              </w:rPr>
            </w:pPr>
            <w:r w:rsidRPr="00961C80">
              <w:rPr>
                <w:rFonts w:cs="Arial"/>
                <w:sz w:val="15"/>
                <w:szCs w:val="15"/>
              </w:rPr>
              <w:t>1,054.08</w:t>
            </w:r>
          </w:p>
        </w:tc>
        <w:tc>
          <w:tcPr>
            <w:tcW w:w="792" w:type="dxa"/>
            <w:shd w:val="clear" w:color="auto" w:fill="auto"/>
            <w:vAlign w:val="bottom"/>
          </w:tcPr>
          <w:p w14:paraId="2FE3EEE1"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sz w:val="15"/>
                <w:szCs w:val="15"/>
              </w:rPr>
            </w:pPr>
            <w:r w:rsidRPr="00961C80">
              <w:rPr>
                <w:rFonts w:cs="Arial"/>
                <w:sz w:val="15"/>
                <w:szCs w:val="15"/>
              </w:rPr>
              <w:t>66.07</w:t>
            </w:r>
          </w:p>
        </w:tc>
      </w:tr>
      <w:tr w:rsidR="000A7E66" w:rsidRPr="00961C80" w14:paraId="43A2E5C7" w14:textId="77777777" w:rsidTr="001E155F">
        <w:tc>
          <w:tcPr>
            <w:tcW w:w="2569" w:type="dxa"/>
            <w:shd w:val="clear" w:color="auto" w:fill="auto"/>
            <w:vAlign w:val="bottom"/>
          </w:tcPr>
          <w:p w14:paraId="5767C8A0"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rPr>
            </w:pPr>
            <w:r w:rsidRPr="00961C80">
              <w:rPr>
                <w:rFonts w:cs="Arial"/>
                <w:b/>
                <w:bCs/>
                <w:sz w:val="15"/>
                <w:szCs w:val="15"/>
              </w:rPr>
              <w:t>Segment liabilities</w:t>
            </w:r>
          </w:p>
        </w:tc>
        <w:tc>
          <w:tcPr>
            <w:tcW w:w="735" w:type="dxa"/>
          </w:tcPr>
          <w:p w14:paraId="43888E8C" w14:textId="5AD74276"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360" w:lineRule="auto"/>
              <w:rPr>
                <w:rFonts w:cs="Arial"/>
                <w:b/>
                <w:bCs/>
                <w:sz w:val="15"/>
                <w:szCs w:val="15"/>
              </w:rPr>
            </w:pPr>
            <w:r w:rsidRPr="00961C80">
              <w:rPr>
                <w:rFonts w:cs="Arial"/>
                <w:b/>
                <w:bCs/>
                <w:sz w:val="15"/>
                <w:szCs w:val="15"/>
              </w:rPr>
              <w:t>36.80</w:t>
            </w:r>
          </w:p>
        </w:tc>
        <w:tc>
          <w:tcPr>
            <w:tcW w:w="746" w:type="dxa"/>
            <w:vAlign w:val="bottom"/>
          </w:tcPr>
          <w:p w14:paraId="68D16454"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spacing w:line="360" w:lineRule="auto"/>
              <w:rPr>
                <w:rFonts w:cs="Arial"/>
                <w:b/>
                <w:bCs/>
                <w:sz w:val="15"/>
                <w:szCs w:val="15"/>
              </w:rPr>
            </w:pPr>
            <w:r w:rsidRPr="00961C80">
              <w:rPr>
                <w:rFonts w:cs="Arial"/>
                <w:b/>
                <w:bCs/>
                <w:sz w:val="15"/>
                <w:szCs w:val="15"/>
              </w:rPr>
              <w:t>24.48</w:t>
            </w:r>
          </w:p>
        </w:tc>
        <w:tc>
          <w:tcPr>
            <w:tcW w:w="877" w:type="dxa"/>
          </w:tcPr>
          <w:p w14:paraId="4402D1B1" w14:textId="1163CDE4" w:rsidR="000A7E66" w:rsidRPr="00961C80" w:rsidRDefault="0014386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360" w:lineRule="auto"/>
              <w:rPr>
                <w:rFonts w:cs="Arial"/>
                <w:b/>
                <w:bCs/>
                <w:sz w:val="15"/>
                <w:szCs w:val="15"/>
              </w:rPr>
            </w:pPr>
            <w:r w:rsidRPr="00961C80">
              <w:rPr>
                <w:rFonts w:cs="Arial"/>
                <w:b/>
                <w:bCs/>
                <w:sz w:val="15"/>
                <w:szCs w:val="15"/>
              </w:rPr>
              <w:t>451.67</w:t>
            </w:r>
          </w:p>
        </w:tc>
        <w:tc>
          <w:tcPr>
            <w:tcW w:w="899" w:type="dxa"/>
            <w:vAlign w:val="bottom"/>
          </w:tcPr>
          <w:p w14:paraId="3B3351B6"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360" w:lineRule="auto"/>
              <w:rPr>
                <w:rFonts w:cs="Arial"/>
                <w:b/>
                <w:bCs/>
                <w:sz w:val="15"/>
                <w:szCs w:val="15"/>
              </w:rPr>
            </w:pPr>
            <w:r w:rsidRPr="00961C80">
              <w:rPr>
                <w:rFonts w:cs="Arial"/>
                <w:b/>
                <w:bCs/>
                <w:sz w:val="15"/>
                <w:szCs w:val="15"/>
              </w:rPr>
              <w:t>137.40</w:t>
            </w:r>
          </w:p>
        </w:tc>
        <w:tc>
          <w:tcPr>
            <w:tcW w:w="859" w:type="dxa"/>
          </w:tcPr>
          <w:p w14:paraId="3AD287DD" w14:textId="68231804"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line="360" w:lineRule="auto"/>
              <w:rPr>
                <w:rFonts w:cs="Arial"/>
                <w:b/>
                <w:bCs/>
                <w:sz w:val="15"/>
                <w:szCs w:val="15"/>
              </w:rPr>
            </w:pPr>
            <w:r w:rsidRPr="00961C80">
              <w:rPr>
                <w:rFonts w:cs="Arial"/>
                <w:b/>
                <w:bCs/>
                <w:sz w:val="15"/>
                <w:szCs w:val="15"/>
              </w:rPr>
              <w:t>13.20</w:t>
            </w:r>
          </w:p>
        </w:tc>
        <w:tc>
          <w:tcPr>
            <w:tcW w:w="842" w:type="dxa"/>
            <w:vAlign w:val="bottom"/>
          </w:tcPr>
          <w:p w14:paraId="39B2ED78"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4"/>
              </w:tabs>
              <w:spacing w:line="360" w:lineRule="auto"/>
              <w:rPr>
                <w:rFonts w:cs="Arial"/>
                <w:b/>
                <w:bCs/>
                <w:sz w:val="15"/>
                <w:szCs w:val="15"/>
              </w:rPr>
            </w:pPr>
            <w:r w:rsidRPr="00961C80">
              <w:rPr>
                <w:rFonts w:cs="Arial"/>
                <w:b/>
                <w:bCs/>
                <w:sz w:val="15"/>
                <w:szCs w:val="15"/>
              </w:rPr>
              <w:t>19.49</w:t>
            </w:r>
          </w:p>
        </w:tc>
        <w:tc>
          <w:tcPr>
            <w:tcW w:w="854" w:type="dxa"/>
            <w:shd w:val="clear" w:color="auto" w:fill="auto"/>
          </w:tcPr>
          <w:p w14:paraId="204CF9AD" w14:textId="2D0A305B"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spacing w:line="360" w:lineRule="auto"/>
              <w:rPr>
                <w:rFonts w:cs="Arial"/>
                <w:b/>
                <w:bCs/>
                <w:sz w:val="15"/>
                <w:szCs w:val="15"/>
              </w:rPr>
            </w:pPr>
            <w:r w:rsidRPr="00961C80">
              <w:rPr>
                <w:rFonts w:cs="Arial"/>
                <w:b/>
                <w:bCs/>
                <w:sz w:val="15"/>
                <w:szCs w:val="15"/>
              </w:rPr>
              <w:t>60.99</w:t>
            </w:r>
          </w:p>
        </w:tc>
        <w:tc>
          <w:tcPr>
            <w:tcW w:w="864" w:type="dxa"/>
            <w:shd w:val="clear" w:color="auto" w:fill="auto"/>
            <w:vAlign w:val="bottom"/>
          </w:tcPr>
          <w:p w14:paraId="44131699"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360" w:lineRule="auto"/>
              <w:rPr>
                <w:rFonts w:cs="Arial"/>
                <w:b/>
                <w:bCs/>
                <w:sz w:val="15"/>
                <w:szCs w:val="15"/>
              </w:rPr>
            </w:pPr>
            <w:r w:rsidRPr="00961C80">
              <w:rPr>
                <w:rFonts w:cs="Arial"/>
                <w:b/>
                <w:bCs/>
                <w:sz w:val="15"/>
                <w:szCs w:val="15"/>
              </w:rPr>
              <w:t>25.15</w:t>
            </w:r>
          </w:p>
        </w:tc>
        <w:tc>
          <w:tcPr>
            <w:tcW w:w="908" w:type="dxa"/>
            <w:shd w:val="clear" w:color="auto" w:fill="auto"/>
          </w:tcPr>
          <w:p w14:paraId="2B56C0A1" w14:textId="6B105EC3"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360" w:lineRule="auto"/>
              <w:rPr>
                <w:rFonts w:cs="Arial"/>
                <w:b/>
                <w:bCs/>
                <w:sz w:val="15"/>
                <w:szCs w:val="15"/>
              </w:rPr>
            </w:pPr>
            <w:r w:rsidRPr="00961C80">
              <w:rPr>
                <w:rFonts w:cs="Arial"/>
                <w:b/>
                <w:bCs/>
                <w:sz w:val="15"/>
                <w:szCs w:val="15"/>
              </w:rPr>
              <w:t>0.06</w:t>
            </w:r>
          </w:p>
        </w:tc>
        <w:tc>
          <w:tcPr>
            <w:tcW w:w="870" w:type="dxa"/>
            <w:shd w:val="clear" w:color="auto" w:fill="auto"/>
            <w:vAlign w:val="bottom"/>
          </w:tcPr>
          <w:p w14:paraId="3A289A2F"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b/>
                <w:bCs/>
                <w:sz w:val="15"/>
                <w:szCs w:val="15"/>
              </w:rPr>
            </w:pPr>
            <w:r w:rsidRPr="00961C80">
              <w:rPr>
                <w:rFonts w:cs="Arial"/>
                <w:b/>
                <w:bCs/>
                <w:sz w:val="15"/>
                <w:szCs w:val="15"/>
              </w:rPr>
              <w:t>0.29</w:t>
            </w:r>
          </w:p>
        </w:tc>
        <w:tc>
          <w:tcPr>
            <w:tcW w:w="920" w:type="dxa"/>
            <w:shd w:val="clear" w:color="auto" w:fill="auto"/>
          </w:tcPr>
          <w:p w14:paraId="42AFD1AB" w14:textId="5857D788"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360" w:lineRule="auto"/>
              <w:rPr>
                <w:rFonts w:cs="Arial"/>
                <w:b/>
                <w:bCs/>
                <w:sz w:val="15"/>
                <w:szCs w:val="15"/>
              </w:rPr>
            </w:pPr>
            <w:r w:rsidRPr="00961C80">
              <w:rPr>
                <w:rFonts w:cs="Arial"/>
                <w:b/>
                <w:bCs/>
                <w:sz w:val="15"/>
                <w:szCs w:val="15"/>
              </w:rPr>
              <w:t>(115.21)</w:t>
            </w:r>
          </w:p>
        </w:tc>
        <w:tc>
          <w:tcPr>
            <w:tcW w:w="840" w:type="dxa"/>
            <w:shd w:val="clear" w:color="auto" w:fill="auto"/>
            <w:vAlign w:val="bottom"/>
          </w:tcPr>
          <w:p w14:paraId="6E0B69BB"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2"/>
              </w:tabs>
              <w:spacing w:line="360" w:lineRule="auto"/>
              <w:rPr>
                <w:rFonts w:cs="Arial"/>
                <w:b/>
                <w:bCs/>
                <w:sz w:val="15"/>
                <w:szCs w:val="15"/>
              </w:rPr>
            </w:pPr>
            <w:r w:rsidRPr="00961C80">
              <w:rPr>
                <w:rFonts w:cs="Arial"/>
                <w:b/>
                <w:bCs/>
                <w:sz w:val="15"/>
                <w:szCs w:val="15"/>
              </w:rPr>
              <w:t>(37.12)</w:t>
            </w:r>
          </w:p>
        </w:tc>
        <w:tc>
          <w:tcPr>
            <w:tcW w:w="825" w:type="dxa"/>
            <w:shd w:val="clear" w:color="auto" w:fill="auto"/>
          </w:tcPr>
          <w:p w14:paraId="46E41841" w14:textId="4B2EF7F9" w:rsidR="000A7E66" w:rsidRPr="00961C80" w:rsidRDefault="0014386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360" w:lineRule="auto"/>
              <w:rPr>
                <w:rFonts w:cs="Arial"/>
                <w:b/>
                <w:bCs/>
                <w:sz w:val="15"/>
                <w:szCs w:val="15"/>
                <w:cs/>
              </w:rPr>
            </w:pPr>
            <w:r w:rsidRPr="00961C80">
              <w:rPr>
                <w:rFonts w:cs="Arial"/>
                <w:b/>
                <w:bCs/>
                <w:sz w:val="15"/>
                <w:szCs w:val="15"/>
              </w:rPr>
              <w:t>447.51</w:t>
            </w:r>
          </w:p>
        </w:tc>
        <w:tc>
          <w:tcPr>
            <w:tcW w:w="792" w:type="dxa"/>
            <w:shd w:val="clear" w:color="auto" w:fill="auto"/>
            <w:vAlign w:val="bottom"/>
          </w:tcPr>
          <w:p w14:paraId="3783500D" w14:textId="77777777" w:rsidR="000A7E66" w:rsidRPr="00961C80" w:rsidRDefault="000A7E66"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6"/>
              </w:tabs>
              <w:spacing w:line="360" w:lineRule="auto"/>
              <w:rPr>
                <w:rFonts w:cs="Arial"/>
                <w:b/>
                <w:bCs/>
                <w:sz w:val="15"/>
                <w:szCs w:val="15"/>
              </w:rPr>
            </w:pPr>
            <w:r w:rsidRPr="00961C80">
              <w:rPr>
                <w:rFonts w:cs="Arial"/>
                <w:b/>
                <w:bCs/>
                <w:sz w:val="15"/>
                <w:szCs w:val="15"/>
              </w:rPr>
              <w:t>169.69</w:t>
            </w:r>
          </w:p>
        </w:tc>
      </w:tr>
    </w:tbl>
    <w:p w14:paraId="410D3C36" w14:textId="77777777" w:rsidR="006772BF" w:rsidRPr="00961C80" w:rsidRDefault="006772BF" w:rsidP="00641DA3">
      <w:pPr>
        <w:pStyle w:val="ListParagraph"/>
        <w:spacing w:after="0" w:line="360" w:lineRule="auto"/>
        <w:ind w:left="360"/>
        <w:jc w:val="thaiDistribute"/>
        <w:rPr>
          <w:rFonts w:ascii="Arial" w:hAnsi="Arial" w:cs="Arial"/>
          <w:sz w:val="20"/>
          <w:szCs w:val="20"/>
          <w:lang w:val="en-GB"/>
        </w:rPr>
      </w:pPr>
    </w:p>
    <w:p w14:paraId="33CBAC73" w14:textId="77777777" w:rsidR="006772BF" w:rsidRPr="00961C80" w:rsidRDefault="006772BF" w:rsidP="00641DA3">
      <w:pPr>
        <w:pStyle w:val="ListParagraph"/>
        <w:spacing w:after="0" w:line="360" w:lineRule="auto"/>
        <w:ind w:left="360"/>
        <w:jc w:val="thaiDistribute"/>
        <w:rPr>
          <w:rFonts w:ascii="Arial" w:hAnsi="Arial" w:cs="Arial"/>
          <w:sz w:val="20"/>
          <w:szCs w:val="20"/>
          <w:lang w:val="en-GB"/>
        </w:rPr>
      </w:pPr>
      <w:r w:rsidRPr="00961C80">
        <w:rPr>
          <w:rFonts w:ascii="Arial" w:hAnsi="Arial" w:cs="Arial"/>
          <w:sz w:val="20"/>
          <w:szCs w:val="20"/>
          <w:lang w:val="en-GB"/>
        </w:rPr>
        <w:t>Unidentified operating segments items of assets, liabilities, revenues, and expenses are allocated to each segment based on the segment revenue.</w:t>
      </w:r>
    </w:p>
    <w:p w14:paraId="27A38089" w14:textId="77777777" w:rsidR="006772BF" w:rsidRPr="00961C80" w:rsidRDefault="006772BF" w:rsidP="00641DA3">
      <w:pPr>
        <w:pStyle w:val="ListParagraph"/>
        <w:spacing w:after="0" w:line="360" w:lineRule="auto"/>
        <w:ind w:left="360"/>
        <w:contextualSpacing w:val="0"/>
        <w:jc w:val="thaiDistribute"/>
        <w:rPr>
          <w:rFonts w:ascii="Arial" w:hAnsi="Arial" w:cs="Arial"/>
          <w:sz w:val="20"/>
          <w:szCs w:val="20"/>
          <w:lang w:val="en-GB"/>
        </w:rPr>
      </w:pPr>
    </w:p>
    <w:p w14:paraId="4686C98E" w14:textId="09C8D5F7" w:rsidR="00735B77" w:rsidRPr="00961C80" w:rsidRDefault="00735B77"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Arial"/>
          <w:sz w:val="20"/>
          <w:szCs w:val="20"/>
          <w:lang w:val="en-GB"/>
        </w:rPr>
      </w:pPr>
    </w:p>
    <w:p w14:paraId="4F867BB4" w14:textId="7F369AE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sz w:val="20"/>
          <w:szCs w:val="20"/>
          <w:cs/>
        </w:rPr>
        <w:sectPr w:rsidR="006772BF" w:rsidRPr="00961C80" w:rsidSect="00AC32BF">
          <w:headerReference w:type="default" r:id="rId15"/>
          <w:footerReference w:type="default" r:id="rId16"/>
          <w:pgSz w:w="16834" w:h="11909" w:orient="landscape" w:code="9"/>
          <w:pgMar w:top="1584" w:right="1152" w:bottom="864" w:left="1152" w:header="1138" w:footer="648" w:gutter="0"/>
          <w:cols w:space="720"/>
        </w:sectPr>
      </w:pPr>
    </w:p>
    <w:p w14:paraId="2ECFFB89" w14:textId="01B9DA2C"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961C80">
        <w:rPr>
          <w:color w:val="000000"/>
          <w:sz w:val="20"/>
          <w:szCs w:val="20"/>
        </w:rPr>
        <w:lastRenderedPageBreak/>
        <w:t>The Group classified segments of revenues based on the geographic location of customers for the three-month and nine-month periods ended 30 September 2023 and 2022 as follows:</w:t>
      </w:r>
    </w:p>
    <w:p w14:paraId="51F373CB" w14:textId="77777777" w:rsidR="001B6ABC" w:rsidRPr="00961C80" w:rsidRDefault="001B6ABC"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0"/>
          <w:szCs w:val="10"/>
        </w:rPr>
      </w:pPr>
    </w:p>
    <w:tbl>
      <w:tblPr>
        <w:tblW w:w="8923" w:type="dxa"/>
        <w:tblInd w:w="252" w:type="dxa"/>
        <w:tblLook w:val="04A0" w:firstRow="1" w:lastRow="0" w:firstColumn="1" w:lastColumn="0" w:noHBand="0" w:noVBand="1"/>
      </w:tblPr>
      <w:tblGrid>
        <w:gridCol w:w="3849"/>
        <w:gridCol w:w="1348"/>
        <w:gridCol w:w="1188"/>
        <w:gridCol w:w="1348"/>
        <w:gridCol w:w="1190"/>
      </w:tblGrid>
      <w:tr w:rsidR="009C2572" w:rsidRPr="00961C80" w14:paraId="6EC5608A" w14:textId="77777777" w:rsidTr="00C46FCC">
        <w:tc>
          <w:tcPr>
            <w:tcW w:w="3951" w:type="dxa"/>
            <w:shd w:val="clear" w:color="auto" w:fill="auto"/>
          </w:tcPr>
          <w:p w14:paraId="7BF18BBC" w14:textId="77777777" w:rsidR="009C2572" w:rsidRPr="00961C80" w:rsidRDefault="009C2572" w:rsidP="00641DA3">
            <w:pPr>
              <w:spacing w:line="360" w:lineRule="auto"/>
              <w:rPr>
                <w:rFonts w:cs="Arial"/>
                <w:sz w:val="20"/>
                <w:szCs w:val="20"/>
              </w:rPr>
            </w:pPr>
          </w:p>
        </w:tc>
        <w:tc>
          <w:tcPr>
            <w:tcW w:w="4972" w:type="dxa"/>
            <w:gridSpan w:val="4"/>
            <w:shd w:val="clear" w:color="auto" w:fill="auto"/>
            <w:hideMark/>
          </w:tcPr>
          <w:p w14:paraId="7C8AAABF" w14:textId="77777777" w:rsidR="009C2572" w:rsidRPr="00961C80" w:rsidRDefault="009C2572" w:rsidP="00641DA3">
            <w:pPr>
              <w:spacing w:line="360" w:lineRule="auto"/>
              <w:jc w:val="right"/>
              <w:rPr>
                <w:rFonts w:cs="Arial"/>
                <w:sz w:val="20"/>
                <w:szCs w:val="20"/>
              </w:rPr>
            </w:pPr>
            <w:r w:rsidRPr="00961C80">
              <w:rPr>
                <w:rFonts w:cs="Arial"/>
                <w:spacing w:val="-4"/>
                <w:sz w:val="20"/>
                <w:szCs w:val="20"/>
              </w:rPr>
              <w:t>(</w:t>
            </w:r>
            <w:proofErr w:type="gramStart"/>
            <w:r w:rsidRPr="00961C80">
              <w:rPr>
                <w:rFonts w:cs="Arial"/>
                <w:spacing w:val="-4"/>
                <w:sz w:val="20"/>
                <w:szCs w:val="20"/>
              </w:rPr>
              <w:t>Unit</w:t>
            </w:r>
            <w:r w:rsidRPr="00961C80">
              <w:rPr>
                <w:rFonts w:cs="Arial"/>
                <w:spacing w:val="-4"/>
                <w:sz w:val="20"/>
                <w:szCs w:val="20"/>
                <w:cs/>
              </w:rPr>
              <w:t xml:space="preserve"> </w:t>
            </w:r>
            <w:r w:rsidRPr="00961C80">
              <w:rPr>
                <w:rFonts w:cs="Arial"/>
                <w:spacing w:val="-4"/>
                <w:sz w:val="20"/>
                <w:szCs w:val="20"/>
              </w:rPr>
              <w:t>:</w:t>
            </w:r>
            <w:proofErr w:type="gramEnd"/>
            <w:r w:rsidRPr="00961C80">
              <w:rPr>
                <w:rFonts w:cs="Arial"/>
                <w:spacing w:val="-4"/>
                <w:sz w:val="20"/>
                <w:szCs w:val="20"/>
              </w:rPr>
              <w:t xml:space="preserve"> Baht)</w:t>
            </w:r>
          </w:p>
        </w:tc>
      </w:tr>
      <w:tr w:rsidR="009C2572" w:rsidRPr="00961C80" w14:paraId="77D80278" w14:textId="77777777" w:rsidTr="00C46FCC">
        <w:tc>
          <w:tcPr>
            <w:tcW w:w="3951" w:type="dxa"/>
            <w:shd w:val="clear" w:color="auto" w:fill="auto"/>
          </w:tcPr>
          <w:p w14:paraId="2515716A" w14:textId="77777777" w:rsidR="009C2572" w:rsidRPr="00961C80" w:rsidRDefault="009C2572" w:rsidP="00641DA3">
            <w:pPr>
              <w:spacing w:line="360" w:lineRule="auto"/>
              <w:ind w:left="162"/>
              <w:rPr>
                <w:rFonts w:cs="Arial"/>
                <w:sz w:val="20"/>
                <w:szCs w:val="20"/>
              </w:rPr>
            </w:pPr>
          </w:p>
        </w:tc>
        <w:tc>
          <w:tcPr>
            <w:tcW w:w="4972" w:type="dxa"/>
            <w:gridSpan w:val="4"/>
            <w:shd w:val="clear" w:color="auto" w:fill="auto"/>
          </w:tcPr>
          <w:p w14:paraId="42ACBCE9"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For the three-month period ended 30 September</w:t>
            </w:r>
          </w:p>
        </w:tc>
      </w:tr>
      <w:tr w:rsidR="009C2572" w:rsidRPr="00961C80" w14:paraId="77BEB7F9" w14:textId="77777777" w:rsidTr="00C46FCC">
        <w:tc>
          <w:tcPr>
            <w:tcW w:w="3951" w:type="dxa"/>
            <w:shd w:val="clear" w:color="auto" w:fill="auto"/>
          </w:tcPr>
          <w:p w14:paraId="34E3AEE7" w14:textId="77777777" w:rsidR="009C2572" w:rsidRPr="00961C80" w:rsidRDefault="009C2572" w:rsidP="00641DA3">
            <w:pPr>
              <w:spacing w:line="360" w:lineRule="auto"/>
              <w:ind w:left="162"/>
              <w:rPr>
                <w:rFonts w:cs="Arial"/>
                <w:sz w:val="20"/>
                <w:szCs w:val="20"/>
              </w:rPr>
            </w:pPr>
          </w:p>
        </w:tc>
        <w:tc>
          <w:tcPr>
            <w:tcW w:w="4972" w:type="dxa"/>
            <w:gridSpan w:val="4"/>
            <w:shd w:val="clear" w:color="auto" w:fill="auto"/>
            <w:hideMark/>
          </w:tcPr>
          <w:p w14:paraId="1DB9B0C2"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pacing w:val="-4"/>
                <w:sz w:val="20"/>
                <w:szCs w:val="20"/>
              </w:rPr>
              <w:t>Consolidated F/S</w:t>
            </w:r>
          </w:p>
        </w:tc>
      </w:tr>
      <w:tr w:rsidR="009C2572" w:rsidRPr="00961C80" w14:paraId="57F927C1" w14:textId="77777777" w:rsidTr="00C46FCC">
        <w:tc>
          <w:tcPr>
            <w:tcW w:w="3951" w:type="dxa"/>
            <w:shd w:val="clear" w:color="auto" w:fill="auto"/>
          </w:tcPr>
          <w:p w14:paraId="6AA4BFD2" w14:textId="77777777" w:rsidR="009C2572" w:rsidRPr="00961C80" w:rsidRDefault="009C2572" w:rsidP="00641DA3">
            <w:pPr>
              <w:spacing w:line="360" w:lineRule="auto"/>
              <w:ind w:left="72"/>
              <w:rPr>
                <w:rFonts w:cs="Arial"/>
                <w:sz w:val="20"/>
                <w:szCs w:val="20"/>
                <w:cs/>
              </w:rPr>
            </w:pPr>
          </w:p>
        </w:tc>
        <w:tc>
          <w:tcPr>
            <w:tcW w:w="2534" w:type="dxa"/>
            <w:gridSpan w:val="2"/>
            <w:shd w:val="clear" w:color="auto" w:fill="auto"/>
            <w:hideMark/>
          </w:tcPr>
          <w:p w14:paraId="4D5FB893" w14:textId="59943410"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2023</w:t>
            </w:r>
          </w:p>
        </w:tc>
        <w:tc>
          <w:tcPr>
            <w:tcW w:w="2438" w:type="dxa"/>
            <w:gridSpan w:val="2"/>
            <w:shd w:val="clear" w:color="auto" w:fill="auto"/>
            <w:hideMark/>
          </w:tcPr>
          <w:p w14:paraId="6C38BEB5" w14:textId="429623A1"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2022</w:t>
            </w:r>
          </w:p>
        </w:tc>
      </w:tr>
      <w:tr w:rsidR="009C2572" w:rsidRPr="00961C80" w14:paraId="78A013C8" w14:textId="77777777" w:rsidTr="00C46FCC">
        <w:tc>
          <w:tcPr>
            <w:tcW w:w="3951" w:type="dxa"/>
            <w:shd w:val="clear" w:color="auto" w:fill="auto"/>
          </w:tcPr>
          <w:p w14:paraId="0C76F6A6" w14:textId="77777777" w:rsidR="009C2572" w:rsidRPr="00961C80" w:rsidRDefault="009C2572" w:rsidP="00641DA3">
            <w:pPr>
              <w:spacing w:line="360" w:lineRule="auto"/>
              <w:ind w:left="162"/>
              <w:rPr>
                <w:rFonts w:cs="Arial"/>
                <w:sz w:val="20"/>
                <w:szCs w:val="20"/>
                <w:cs/>
              </w:rPr>
            </w:pPr>
          </w:p>
        </w:tc>
        <w:tc>
          <w:tcPr>
            <w:tcW w:w="1333" w:type="dxa"/>
            <w:shd w:val="clear" w:color="auto" w:fill="auto"/>
            <w:hideMark/>
          </w:tcPr>
          <w:p w14:paraId="4AE1087C"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Amount</w:t>
            </w:r>
          </w:p>
        </w:tc>
        <w:tc>
          <w:tcPr>
            <w:tcW w:w="1201" w:type="dxa"/>
            <w:shd w:val="clear" w:color="auto" w:fill="auto"/>
            <w:hideMark/>
          </w:tcPr>
          <w:p w14:paraId="360F5025"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w:t>
            </w:r>
          </w:p>
        </w:tc>
        <w:tc>
          <w:tcPr>
            <w:tcW w:w="1236" w:type="dxa"/>
            <w:shd w:val="clear" w:color="auto" w:fill="auto"/>
            <w:hideMark/>
          </w:tcPr>
          <w:p w14:paraId="04825FC8"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Amount</w:t>
            </w:r>
          </w:p>
        </w:tc>
        <w:tc>
          <w:tcPr>
            <w:tcW w:w="1202" w:type="dxa"/>
            <w:shd w:val="clear" w:color="auto" w:fill="auto"/>
            <w:hideMark/>
          </w:tcPr>
          <w:p w14:paraId="18A121F3"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w:t>
            </w:r>
          </w:p>
        </w:tc>
      </w:tr>
      <w:tr w:rsidR="009C2572" w:rsidRPr="00961C80" w14:paraId="0B8E7E1A" w14:textId="77777777" w:rsidTr="00C46FCC">
        <w:tc>
          <w:tcPr>
            <w:tcW w:w="3951" w:type="dxa"/>
            <w:shd w:val="clear" w:color="auto" w:fill="auto"/>
            <w:hideMark/>
          </w:tcPr>
          <w:p w14:paraId="3023DBD0" w14:textId="77777777" w:rsidR="009C2572" w:rsidRPr="00961C80" w:rsidRDefault="009C2572" w:rsidP="00641DA3">
            <w:pPr>
              <w:spacing w:line="360" w:lineRule="auto"/>
              <w:jc w:val="thaiDistribute"/>
              <w:rPr>
                <w:rFonts w:cs="Arial"/>
                <w:b/>
                <w:bCs/>
                <w:sz w:val="20"/>
                <w:szCs w:val="20"/>
                <w:cs/>
              </w:rPr>
            </w:pPr>
            <w:r w:rsidRPr="00961C80">
              <w:rPr>
                <w:rFonts w:cs="Arial"/>
                <w:b/>
                <w:bCs/>
                <w:sz w:val="20"/>
                <w:szCs w:val="20"/>
              </w:rPr>
              <w:t>Revenue from other customers</w:t>
            </w:r>
          </w:p>
        </w:tc>
        <w:tc>
          <w:tcPr>
            <w:tcW w:w="1333" w:type="dxa"/>
            <w:shd w:val="clear" w:color="auto" w:fill="auto"/>
          </w:tcPr>
          <w:p w14:paraId="6AB493A6" w14:textId="77777777" w:rsidR="009C2572" w:rsidRPr="00961C80" w:rsidRDefault="009C2572" w:rsidP="00641DA3">
            <w:pPr>
              <w:pStyle w:val="CharCharCharCharCharCharCharCharCharCharCharChar0"/>
              <w:tabs>
                <w:tab w:val="decimal" w:pos="1098"/>
              </w:tabs>
              <w:spacing w:after="0" w:line="360" w:lineRule="auto"/>
              <w:ind w:right="19"/>
              <w:rPr>
                <w:rFonts w:ascii="Arial" w:hAnsi="Arial" w:cs="Arial"/>
              </w:rPr>
            </w:pPr>
          </w:p>
        </w:tc>
        <w:tc>
          <w:tcPr>
            <w:tcW w:w="1201" w:type="dxa"/>
            <w:shd w:val="clear" w:color="auto" w:fill="auto"/>
          </w:tcPr>
          <w:p w14:paraId="2C914662" w14:textId="77777777" w:rsidR="009C2572" w:rsidRPr="00961C80" w:rsidRDefault="009C2572" w:rsidP="00641DA3">
            <w:pPr>
              <w:pStyle w:val="CharCharCharCharCharCharCharCharCharCharCharChar0"/>
              <w:tabs>
                <w:tab w:val="decimal" w:pos="634"/>
              </w:tabs>
              <w:spacing w:after="0" w:line="360" w:lineRule="auto"/>
              <w:ind w:right="19"/>
              <w:rPr>
                <w:rFonts w:ascii="Arial" w:hAnsi="Arial" w:cs="Arial"/>
              </w:rPr>
            </w:pPr>
          </w:p>
        </w:tc>
        <w:tc>
          <w:tcPr>
            <w:tcW w:w="1236" w:type="dxa"/>
            <w:shd w:val="clear" w:color="auto" w:fill="auto"/>
          </w:tcPr>
          <w:p w14:paraId="5C45F9D6" w14:textId="77777777" w:rsidR="009C2572" w:rsidRPr="00961C80" w:rsidRDefault="009C2572" w:rsidP="00641DA3">
            <w:pPr>
              <w:pStyle w:val="CharCharCharCharCharCharCharCharCharCharCharChar0"/>
              <w:tabs>
                <w:tab w:val="decimal" w:pos="967"/>
              </w:tabs>
              <w:spacing w:after="0" w:line="360" w:lineRule="auto"/>
              <w:ind w:right="19"/>
              <w:rPr>
                <w:rFonts w:ascii="Arial" w:hAnsi="Arial" w:cs="Arial"/>
              </w:rPr>
            </w:pPr>
          </w:p>
        </w:tc>
        <w:tc>
          <w:tcPr>
            <w:tcW w:w="1202" w:type="dxa"/>
            <w:shd w:val="clear" w:color="auto" w:fill="auto"/>
          </w:tcPr>
          <w:p w14:paraId="038E7797" w14:textId="77777777" w:rsidR="009C2572" w:rsidRPr="00961C80" w:rsidRDefault="009C2572" w:rsidP="00641DA3">
            <w:pPr>
              <w:pStyle w:val="CharCharCharCharCharCharCharCharCharCharCharChar0"/>
              <w:tabs>
                <w:tab w:val="decimal" w:pos="666"/>
              </w:tabs>
              <w:spacing w:after="0" w:line="360" w:lineRule="auto"/>
              <w:ind w:right="19"/>
              <w:rPr>
                <w:rFonts w:ascii="Arial" w:hAnsi="Arial" w:cs="Arial"/>
              </w:rPr>
            </w:pPr>
          </w:p>
        </w:tc>
      </w:tr>
      <w:tr w:rsidR="00001B35" w:rsidRPr="00961C80" w14:paraId="4304C439" w14:textId="77777777" w:rsidTr="00CD65EC">
        <w:tc>
          <w:tcPr>
            <w:tcW w:w="3951" w:type="dxa"/>
            <w:shd w:val="clear" w:color="auto" w:fill="auto"/>
            <w:hideMark/>
          </w:tcPr>
          <w:p w14:paraId="74885F4B" w14:textId="77777777" w:rsidR="00001B35" w:rsidRPr="00961C80" w:rsidRDefault="00001B35" w:rsidP="00641DA3">
            <w:pPr>
              <w:spacing w:line="360" w:lineRule="auto"/>
              <w:ind w:left="162"/>
              <w:rPr>
                <w:rFonts w:cs="Arial"/>
                <w:sz w:val="20"/>
                <w:szCs w:val="20"/>
              </w:rPr>
            </w:pPr>
            <w:r w:rsidRPr="00961C80">
              <w:rPr>
                <w:rFonts w:cs="Arial"/>
                <w:sz w:val="20"/>
                <w:szCs w:val="20"/>
              </w:rPr>
              <w:t>Thailand</w:t>
            </w:r>
          </w:p>
        </w:tc>
        <w:tc>
          <w:tcPr>
            <w:tcW w:w="1333" w:type="dxa"/>
            <w:shd w:val="clear" w:color="auto" w:fill="auto"/>
          </w:tcPr>
          <w:p w14:paraId="2EBCB4C3" w14:textId="1EBA93B9" w:rsidR="00001B35" w:rsidRPr="00961C80" w:rsidRDefault="00001B35" w:rsidP="00641DA3">
            <w:pPr>
              <w:pStyle w:val="CharCharCharCharCharCharCharCharCharCharCharChar0"/>
              <w:tabs>
                <w:tab w:val="decimal" w:pos="1098"/>
              </w:tabs>
              <w:spacing w:after="0" w:line="360" w:lineRule="auto"/>
              <w:ind w:right="19"/>
              <w:rPr>
                <w:rFonts w:ascii="Arial" w:hAnsi="Arial" w:cs="Arial"/>
                <w:cs/>
              </w:rPr>
            </w:pPr>
            <w:r w:rsidRPr="00961C80">
              <w:rPr>
                <w:rFonts w:ascii="Arial" w:hAnsi="Arial" w:cs="Arial"/>
              </w:rPr>
              <w:t>334,917,376</w:t>
            </w:r>
          </w:p>
        </w:tc>
        <w:tc>
          <w:tcPr>
            <w:tcW w:w="1201" w:type="dxa"/>
            <w:shd w:val="clear" w:color="auto" w:fill="auto"/>
          </w:tcPr>
          <w:p w14:paraId="186F61B4" w14:textId="76C1E1FE" w:rsidR="00001B35" w:rsidRPr="00961C80" w:rsidRDefault="00001B35" w:rsidP="00641DA3">
            <w:pPr>
              <w:pStyle w:val="CharCharCharCharCharCharCharCharCharCharCharChar0"/>
              <w:tabs>
                <w:tab w:val="decimal" w:pos="634"/>
              </w:tabs>
              <w:spacing w:after="0" w:line="360" w:lineRule="auto"/>
              <w:ind w:right="19"/>
              <w:rPr>
                <w:rFonts w:ascii="Arial" w:hAnsi="Arial" w:cs="Arial"/>
                <w:lang w:bidi="th-TH"/>
              </w:rPr>
            </w:pPr>
            <w:r w:rsidRPr="00961C80">
              <w:rPr>
                <w:rFonts w:ascii="Arial" w:hAnsi="Arial" w:cs="Arial"/>
              </w:rPr>
              <w:t>100</w:t>
            </w:r>
          </w:p>
        </w:tc>
        <w:tc>
          <w:tcPr>
            <w:tcW w:w="1236" w:type="dxa"/>
            <w:shd w:val="clear" w:color="auto" w:fill="auto"/>
          </w:tcPr>
          <w:p w14:paraId="0403E719" w14:textId="2756A164" w:rsidR="00001B35" w:rsidRPr="00961C80" w:rsidRDefault="00001B35" w:rsidP="00641DA3">
            <w:pPr>
              <w:pStyle w:val="CharCharCharCharCharCharCharCharCharCharCharChar0"/>
              <w:tabs>
                <w:tab w:val="decimal" w:pos="967"/>
              </w:tabs>
              <w:spacing w:after="0" w:line="360" w:lineRule="auto"/>
              <w:ind w:right="19"/>
              <w:rPr>
                <w:rFonts w:ascii="Arial" w:hAnsi="Arial" w:cs="Arial"/>
              </w:rPr>
            </w:pPr>
            <w:r w:rsidRPr="00961C80">
              <w:rPr>
                <w:rFonts w:ascii="Arial" w:hAnsi="Arial" w:cs="Arial"/>
              </w:rPr>
              <w:t>169,243,634</w:t>
            </w:r>
          </w:p>
        </w:tc>
        <w:tc>
          <w:tcPr>
            <w:tcW w:w="1202" w:type="dxa"/>
            <w:shd w:val="clear" w:color="auto" w:fill="auto"/>
          </w:tcPr>
          <w:p w14:paraId="24C5601B" w14:textId="086BBD1F" w:rsidR="00001B35" w:rsidRPr="00961C80" w:rsidRDefault="00001B35" w:rsidP="00641DA3">
            <w:pPr>
              <w:pStyle w:val="CharCharCharCharCharCharCharCharCharCharCharChar0"/>
              <w:tabs>
                <w:tab w:val="decimal" w:pos="666"/>
              </w:tabs>
              <w:spacing w:after="0" w:line="360" w:lineRule="auto"/>
              <w:ind w:right="19"/>
              <w:rPr>
                <w:rFonts w:ascii="Arial" w:hAnsi="Arial" w:cs="Arial"/>
                <w:lang w:bidi="th-TH"/>
              </w:rPr>
            </w:pPr>
            <w:r w:rsidRPr="00961C80">
              <w:rPr>
                <w:rFonts w:ascii="Arial" w:hAnsi="Arial" w:cs="Arial"/>
              </w:rPr>
              <w:t>93</w:t>
            </w:r>
          </w:p>
        </w:tc>
      </w:tr>
      <w:tr w:rsidR="00001B35" w:rsidRPr="00961C80" w14:paraId="337AAEC3" w14:textId="77777777" w:rsidTr="00CD65EC">
        <w:tc>
          <w:tcPr>
            <w:tcW w:w="3951" w:type="dxa"/>
            <w:shd w:val="clear" w:color="auto" w:fill="auto"/>
          </w:tcPr>
          <w:p w14:paraId="5DF8337D" w14:textId="77777777" w:rsidR="00001B35" w:rsidRPr="00961C80" w:rsidRDefault="00001B35" w:rsidP="00641DA3">
            <w:pPr>
              <w:spacing w:line="360" w:lineRule="auto"/>
              <w:ind w:left="162"/>
              <w:rPr>
                <w:rFonts w:cs="Arial"/>
                <w:sz w:val="20"/>
                <w:szCs w:val="20"/>
              </w:rPr>
            </w:pPr>
            <w:r w:rsidRPr="00961C80">
              <w:rPr>
                <w:rFonts w:cs="Arial"/>
                <w:sz w:val="20"/>
                <w:szCs w:val="20"/>
              </w:rPr>
              <w:t>United Kingdom</w:t>
            </w:r>
          </w:p>
        </w:tc>
        <w:tc>
          <w:tcPr>
            <w:tcW w:w="1333" w:type="dxa"/>
            <w:shd w:val="clear" w:color="auto" w:fill="auto"/>
          </w:tcPr>
          <w:p w14:paraId="15DC3AAC" w14:textId="3886CC9E" w:rsidR="00001B35" w:rsidRPr="00961C80" w:rsidRDefault="00001B35" w:rsidP="00641DA3">
            <w:pPr>
              <w:pStyle w:val="CharCharCharCharCharCharCharCharCharCharCharChar0"/>
              <w:pBdr>
                <w:bottom w:val="single" w:sz="4" w:space="1" w:color="auto"/>
              </w:pBdr>
              <w:tabs>
                <w:tab w:val="decimal" w:pos="1098"/>
              </w:tabs>
              <w:spacing w:after="0" w:line="360" w:lineRule="auto"/>
              <w:ind w:right="19"/>
              <w:rPr>
                <w:rFonts w:ascii="Arial" w:hAnsi="Arial" w:cs="Arial"/>
              </w:rPr>
            </w:pPr>
            <w:r w:rsidRPr="00961C80">
              <w:rPr>
                <w:rFonts w:ascii="Arial" w:hAnsi="Arial" w:cs="Arial"/>
              </w:rPr>
              <w:t>-</w:t>
            </w:r>
          </w:p>
        </w:tc>
        <w:tc>
          <w:tcPr>
            <w:tcW w:w="1201" w:type="dxa"/>
            <w:shd w:val="clear" w:color="auto" w:fill="auto"/>
          </w:tcPr>
          <w:p w14:paraId="3CC3A06B" w14:textId="2664A2F1" w:rsidR="00001B35" w:rsidRPr="00961C80" w:rsidRDefault="00001B35" w:rsidP="00641DA3">
            <w:pPr>
              <w:pStyle w:val="CharCharCharCharCharCharCharCharCharCharCharChar0"/>
              <w:pBdr>
                <w:bottom w:val="single" w:sz="4" w:space="1" w:color="auto"/>
              </w:pBdr>
              <w:tabs>
                <w:tab w:val="decimal" w:pos="634"/>
              </w:tabs>
              <w:spacing w:after="0" w:line="360" w:lineRule="auto"/>
              <w:ind w:right="19"/>
              <w:rPr>
                <w:rFonts w:ascii="Arial" w:hAnsi="Arial" w:cs="Arial"/>
              </w:rPr>
            </w:pPr>
            <w:r w:rsidRPr="00961C80">
              <w:rPr>
                <w:rFonts w:ascii="Arial" w:hAnsi="Arial" w:cs="Arial"/>
              </w:rPr>
              <w:t>-</w:t>
            </w:r>
          </w:p>
        </w:tc>
        <w:tc>
          <w:tcPr>
            <w:tcW w:w="1236" w:type="dxa"/>
            <w:shd w:val="clear" w:color="auto" w:fill="auto"/>
          </w:tcPr>
          <w:p w14:paraId="37EDEABC" w14:textId="3612CE28" w:rsidR="00001B35" w:rsidRPr="00961C80" w:rsidRDefault="00001B35" w:rsidP="00641DA3">
            <w:pPr>
              <w:pStyle w:val="CharCharCharCharCharCharCharCharCharCharCharChar0"/>
              <w:pBdr>
                <w:bottom w:val="single" w:sz="4" w:space="1" w:color="auto"/>
              </w:pBdr>
              <w:tabs>
                <w:tab w:val="decimal" w:pos="967"/>
              </w:tabs>
              <w:spacing w:after="0" w:line="360" w:lineRule="auto"/>
              <w:ind w:right="19"/>
              <w:rPr>
                <w:rFonts w:ascii="Arial" w:hAnsi="Arial" w:cs="Arial"/>
              </w:rPr>
            </w:pPr>
            <w:r w:rsidRPr="00961C80">
              <w:rPr>
                <w:rFonts w:ascii="Arial" w:hAnsi="Arial" w:cs="Arial"/>
              </w:rPr>
              <w:t>12,168,821</w:t>
            </w:r>
          </w:p>
        </w:tc>
        <w:tc>
          <w:tcPr>
            <w:tcW w:w="1202" w:type="dxa"/>
            <w:shd w:val="clear" w:color="auto" w:fill="auto"/>
          </w:tcPr>
          <w:p w14:paraId="3D52FB2C" w14:textId="41E971B5" w:rsidR="00001B35" w:rsidRPr="00961C80" w:rsidRDefault="00001B35" w:rsidP="00641DA3">
            <w:pPr>
              <w:pStyle w:val="CharCharCharCharCharCharCharCharCharCharCharChar0"/>
              <w:pBdr>
                <w:bottom w:val="single" w:sz="4" w:space="1" w:color="auto"/>
              </w:pBdr>
              <w:tabs>
                <w:tab w:val="decimal" w:pos="666"/>
              </w:tabs>
              <w:spacing w:after="0" w:line="360" w:lineRule="auto"/>
              <w:ind w:right="19"/>
              <w:rPr>
                <w:rFonts w:ascii="Arial" w:hAnsi="Arial" w:cs="Arial"/>
              </w:rPr>
            </w:pPr>
            <w:r w:rsidRPr="00961C80">
              <w:rPr>
                <w:rFonts w:ascii="Arial" w:hAnsi="Arial" w:cs="Arial"/>
              </w:rPr>
              <w:t>7</w:t>
            </w:r>
          </w:p>
        </w:tc>
      </w:tr>
      <w:tr w:rsidR="00001B35" w:rsidRPr="00961C80" w14:paraId="742DA973" w14:textId="77777777" w:rsidTr="00CD65EC">
        <w:trPr>
          <w:trHeight w:val="55"/>
        </w:trPr>
        <w:tc>
          <w:tcPr>
            <w:tcW w:w="3951" w:type="dxa"/>
            <w:shd w:val="clear" w:color="auto" w:fill="auto"/>
          </w:tcPr>
          <w:p w14:paraId="048F3846" w14:textId="77777777" w:rsidR="00001B35" w:rsidRPr="00961C80" w:rsidRDefault="00001B35" w:rsidP="00641DA3">
            <w:pPr>
              <w:spacing w:line="360" w:lineRule="auto"/>
              <w:ind w:left="162"/>
              <w:rPr>
                <w:rFonts w:cs="Arial"/>
                <w:sz w:val="20"/>
                <w:szCs w:val="20"/>
                <w:cs/>
              </w:rPr>
            </w:pPr>
          </w:p>
        </w:tc>
        <w:tc>
          <w:tcPr>
            <w:tcW w:w="1333" w:type="dxa"/>
            <w:shd w:val="clear" w:color="auto" w:fill="auto"/>
          </w:tcPr>
          <w:p w14:paraId="056E8936" w14:textId="0FC1D30F" w:rsidR="00001B35" w:rsidRPr="00961C80" w:rsidRDefault="00001B35" w:rsidP="00641DA3">
            <w:pPr>
              <w:pStyle w:val="CharCharCharCharCharCharCharCharCharCharCharChar0"/>
              <w:pBdr>
                <w:bottom w:val="single" w:sz="12" w:space="1" w:color="auto"/>
              </w:pBdr>
              <w:tabs>
                <w:tab w:val="decimal" w:pos="1098"/>
              </w:tabs>
              <w:spacing w:after="0" w:line="360" w:lineRule="auto"/>
              <w:ind w:right="19"/>
              <w:rPr>
                <w:rFonts w:ascii="Arial" w:hAnsi="Arial" w:cs="Arial"/>
              </w:rPr>
            </w:pPr>
            <w:r w:rsidRPr="00961C80">
              <w:rPr>
                <w:rFonts w:ascii="Arial" w:hAnsi="Arial" w:cs="Arial"/>
              </w:rPr>
              <w:t>334,917,376</w:t>
            </w:r>
          </w:p>
        </w:tc>
        <w:tc>
          <w:tcPr>
            <w:tcW w:w="1201" w:type="dxa"/>
            <w:shd w:val="clear" w:color="auto" w:fill="auto"/>
          </w:tcPr>
          <w:p w14:paraId="7C927D6F" w14:textId="19CAA0E5" w:rsidR="00001B35" w:rsidRPr="00961C80" w:rsidRDefault="00001B35" w:rsidP="00641DA3">
            <w:pPr>
              <w:pStyle w:val="CharCharCharCharCharCharCharCharCharCharCharChar0"/>
              <w:pBdr>
                <w:bottom w:val="single" w:sz="12" w:space="1" w:color="auto"/>
              </w:pBdr>
              <w:tabs>
                <w:tab w:val="decimal" w:pos="634"/>
              </w:tabs>
              <w:spacing w:after="0" w:line="360" w:lineRule="auto"/>
              <w:ind w:right="19"/>
              <w:rPr>
                <w:rFonts w:ascii="Arial" w:hAnsi="Arial" w:cs="Arial"/>
                <w:lang w:bidi="th-TH"/>
              </w:rPr>
            </w:pPr>
            <w:r w:rsidRPr="00961C80">
              <w:rPr>
                <w:rFonts w:ascii="Arial" w:hAnsi="Arial" w:cs="Arial"/>
              </w:rPr>
              <w:t>100</w:t>
            </w:r>
          </w:p>
        </w:tc>
        <w:tc>
          <w:tcPr>
            <w:tcW w:w="1236" w:type="dxa"/>
            <w:shd w:val="clear" w:color="auto" w:fill="auto"/>
          </w:tcPr>
          <w:p w14:paraId="1AE2FA98" w14:textId="4E309415" w:rsidR="00001B35" w:rsidRPr="00961C80" w:rsidRDefault="00001B35" w:rsidP="00641DA3">
            <w:pPr>
              <w:pStyle w:val="CharCharCharCharCharCharCharCharCharCharCharChar0"/>
              <w:pBdr>
                <w:bottom w:val="single" w:sz="12" w:space="1" w:color="auto"/>
              </w:pBdr>
              <w:tabs>
                <w:tab w:val="decimal" w:pos="967"/>
              </w:tabs>
              <w:spacing w:after="0" w:line="360" w:lineRule="auto"/>
              <w:ind w:right="19"/>
              <w:rPr>
                <w:rFonts w:ascii="Arial" w:hAnsi="Arial" w:cs="Arial"/>
              </w:rPr>
            </w:pPr>
            <w:r w:rsidRPr="00961C80">
              <w:rPr>
                <w:rFonts w:ascii="Arial" w:hAnsi="Arial" w:cs="Arial"/>
              </w:rPr>
              <w:t>181,412,455</w:t>
            </w:r>
          </w:p>
        </w:tc>
        <w:tc>
          <w:tcPr>
            <w:tcW w:w="1202" w:type="dxa"/>
            <w:shd w:val="clear" w:color="auto" w:fill="auto"/>
          </w:tcPr>
          <w:p w14:paraId="10B46905" w14:textId="7CE027E2" w:rsidR="00001B35" w:rsidRPr="00961C80" w:rsidRDefault="00001B35" w:rsidP="00641DA3">
            <w:pPr>
              <w:pStyle w:val="CharCharCharCharCharCharCharCharCharCharCharChar0"/>
              <w:pBdr>
                <w:bottom w:val="single" w:sz="12" w:space="1" w:color="auto"/>
              </w:pBdr>
              <w:tabs>
                <w:tab w:val="decimal" w:pos="666"/>
              </w:tabs>
              <w:spacing w:after="0" w:line="360" w:lineRule="auto"/>
              <w:ind w:right="19"/>
              <w:rPr>
                <w:rFonts w:ascii="Arial" w:hAnsi="Arial" w:cs="Arial"/>
                <w:lang w:bidi="th-TH"/>
              </w:rPr>
            </w:pPr>
            <w:r w:rsidRPr="00961C80">
              <w:rPr>
                <w:rFonts w:ascii="Arial" w:hAnsi="Arial" w:cs="Arial"/>
              </w:rPr>
              <w:t>100</w:t>
            </w:r>
          </w:p>
        </w:tc>
      </w:tr>
      <w:tr w:rsidR="009C2572" w:rsidRPr="00961C80" w14:paraId="37236B5F" w14:textId="77777777" w:rsidTr="00C46FCC">
        <w:tc>
          <w:tcPr>
            <w:tcW w:w="3951" w:type="dxa"/>
            <w:shd w:val="clear" w:color="auto" w:fill="auto"/>
          </w:tcPr>
          <w:p w14:paraId="16CA894E" w14:textId="77777777" w:rsidR="009C2572" w:rsidRPr="00961C80" w:rsidRDefault="009C2572" w:rsidP="00641DA3">
            <w:pPr>
              <w:spacing w:line="360" w:lineRule="auto"/>
              <w:rPr>
                <w:rFonts w:cs="Arial"/>
                <w:sz w:val="20"/>
                <w:szCs w:val="20"/>
              </w:rPr>
            </w:pPr>
          </w:p>
        </w:tc>
        <w:tc>
          <w:tcPr>
            <w:tcW w:w="4972" w:type="dxa"/>
            <w:gridSpan w:val="4"/>
            <w:shd w:val="clear" w:color="auto" w:fill="auto"/>
          </w:tcPr>
          <w:p w14:paraId="730237CB" w14:textId="77777777" w:rsidR="009C2572" w:rsidRPr="00961C80" w:rsidRDefault="009C2572" w:rsidP="00641DA3">
            <w:pPr>
              <w:spacing w:line="360" w:lineRule="auto"/>
              <w:jc w:val="right"/>
              <w:rPr>
                <w:rFonts w:cs="Arial"/>
                <w:spacing w:val="-4"/>
                <w:sz w:val="20"/>
                <w:szCs w:val="20"/>
              </w:rPr>
            </w:pPr>
          </w:p>
        </w:tc>
      </w:tr>
      <w:tr w:rsidR="009C2572" w:rsidRPr="00961C80" w14:paraId="6FB86617" w14:textId="77777777" w:rsidTr="00C46FCC">
        <w:tc>
          <w:tcPr>
            <w:tcW w:w="3951" w:type="dxa"/>
            <w:shd w:val="clear" w:color="auto" w:fill="auto"/>
          </w:tcPr>
          <w:p w14:paraId="64DAE278" w14:textId="77777777" w:rsidR="009C2572" w:rsidRPr="00961C80" w:rsidRDefault="009C2572" w:rsidP="00641DA3">
            <w:pPr>
              <w:spacing w:line="360" w:lineRule="auto"/>
              <w:rPr>
                <w:rFonts w:cs="Arial"/>
                <w:sz w:val="20"/>
                <w:szCs w:val="20"/>
              </w:rPr>
            </w:pPr>
          </w:p>
        </w:tc>
        <w:tc>
          <w:tcPr>
            <w:tcW w:w="4972" w:type="dxa"/>
            <w:gridSpan w:val="4"/>
            <w:shd w:val="clear" w:color="auto" w:fill="auto"/>
            <w:hideMark/>
          </w:tcPr>
          <w:p w14:paraId="3C2EEFF5" w14:textId="77777777" w:rsidR="009C2572" w:rsidRPr="00961C80" w:rsidRDefault="009C2572" w:rsidP="00641DA3">
            <w:pPr>
              <w:spacing w:line="360" w:lineRule="auto"/>
              <w:jc w:val="right"/>
              <w:rPr>
                <w:rFonts w:cs="Arial"/>
                <w:sz w:val="20"/>
                <w:szCs w:val="20"/>
              </w:rPr>
            </w:pPr>
            <w:r w:rsidRPr="00961C80">
              <w:rPr>
                <w:rFonts w:cs="Arial"/>
                <w:spacing w:val="-4"/>
                <w:sz w:val="20"/>
                <w:szCs w:val="20"/>
              </w:rPr>
              <w:t>(</w:t>
            </w:r>
            <w:proofErr w:type="gramStart"/>
            <w:r w:rsidRPr="00961C80">
              <w:rPr>
                <w:rFonts w:cs="Arial"/>
                <w:spacing w:val="-4"/>
                <w:sz w:val="20"/>
                <w:szCs w:val="20"/>
              </w:rPr>
              <w:t>Unit</w:t>
            </w:r>
            <w:r w:rsidRPr="00961C80">
              <w:rPr>
                <w:rFonts w:cs="Arial"/>
                <w:spacing w:val="-4"/>
                <w:sz w:val="20"/>
                <w:szCs w:val="20"/>
                <w:cs/>
              </w:rPr>
              <w:t xml:space="preserve"> </w:t>
            </w:r>
            <w:r w:rsidRPr="00961C80">
              <w:rPr>
                <w:rFonts w:cs="Arial"/>
                <w:spacing w:val="-4"/>
                <w:sz w:val="20"/>
                <w:szCs w:val="20"/>
              </w:rPr>
              <w:t>:</w:t>
            </w:r>
            <w:proofErr w:type="gramEnd"/>
            <w:r w:rsidRPr="00961C80">
              <w:rPr>
                <w:rFonts w:cs="Arial"/>
                <w:spacing w:val="-4"/>
                <w:sz w:val="20"/>
                <w:szCs w:val="20"/>
              </w:rPr>
              <w:t xml:space="preserve"> Baht)</w:t>
            </w:r>
          </w:p>
        </w:tc>
      </w:tr>
      <w:tr w:rsidR="009C2572" w:rsidRPr="00961C80" w14:paraId="60C154E6" w14:textId="77777777" w:rsidTr="00C46FCC">
        <w:tc>
          <w:tcPr>
            <w:tcW w:w="3951" w:type="dxa"/>
            <w:shd w:val="clear" w:color="auto" w:fill="auto"/>
          </w:tcPr>
          <w:p w14:paraId="10316344" w14:textId="77777777" w:rsidR="009C2572" w:rsidRPr="00961C80" w:rsidRDefault="009C2572" w:rsidP="00641DA3">
            <w:pPr>
              <w:spacing w:line="360" w:lineRule="auto"/>
              <w:ind w:left="162"/>
              <w:rPr>
                <w:rFonts w:cs="Arial"/>
                <w:sz w:val="20"/>
                <w:szCs w:val="20"/>
              </w:rPr>
            </w:pPr>
          </w:p>
        </w:tc>
        <w:tc>
          <w:tcPr>
            <w:tcW w:w="4972" w:type="dxa"/>
            <w:gridSpan w:val="4"/>
            <w:shd w:val="clear" w:color="auto" w:fill="auto"/>
          </w:tcPr>
          <w:p w14:paraId="51B9D230"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For the nine-month periods ended 30 September</w:t>
            </w:r>
          </w:p>
        </w:tc>
      </w:tr>
      <w:tr w:rsidR="009C2572" w:rsidRPr="00961C80" w14:paraId="519ACCF9" w14:textId="77777777" w:rsidTr="00C46FCC">
        <w:tc>
          <w:tcPr>
            <w:tcW w:w="3951" w:type="dxa"/>
            <w:shd w:val="clear" w:color="auto" w:fill="auto"/>
          </w:tcPr>
          <w:p w14:paraId="73E2F71C" w14:textId="77777777" w:rsidR="009C2572" w:rsidRPr="00961C80" w:rsidRDefault="009C2572" w:rsidP="00641DA3">
            <w:pPr>
              <w:spacing w:line="360" w:lineRule="auto"/>
              <w:ind w:left="162"/>
              <w:rPr>
                <w:rFonts w:cs="Arial"/>
                <w:sz w:val="20"/>
                <w:szCs w:val="20"/>
              </w:rPr>
            </w:pPr>
          </w:p>
        </w:tc>
        <w:tc>
          <w:tcPr>
            <w:tcW w:w="4972" w:type="dxa"/>
            <w:gridSpan w:val="4"/>
            <w:shd w:val="clear" w:color="auto" w:fill="auto"/>
            <w:hideMark/>
          </w:tcPr>
          <w:p w14:paraId="652EDB2A"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pacing w:val="-4"/>
                <w:sz w:val="20"/>
                <w:szCs w:val="20"/>
              </w:rPr>
              <w:t>Consolidated F/S</w:t>
            </w:r>
          </w:p>
        </w:tc>
      </w:tr>
      <w:tr w:rsidR="009C2572" w:rsidRPr="00961C80" w14:paraId="7E4EB49C" w14:textId="77777777" w:rsidTr="00C46FCC">
        <w:tc>
          <w:tcPr>
            <w:tcW w:w="3951" w:type="dxa"/>
            <w:shd w:val="clear" w:color="auto" w:fill="auto"/>
          </w:tcPr>
          <w:p w14:paraId="3AB649D1" w14:textId="77777777" w:rsidR="009C2572" w:rsidRPr="00961C80" w:rsidRDefault="009C2572" w:rsidP="00641DA3">
            <w:pPr>
              <w:spacing w:line="360" w:lineRule="auto"/>
              <w:ind w:left="72"/>
              <w:rPr>
                <w:rFonts w:cs="Arial"/>
                <w:sz w:val="20"/>
                <w:szCs w:val="20"/>
                <w:cs/>
              </w:rPr>
            </w:pPr>
          </w:p>
        </w:tc>
        <w:tc>
          <w:tcPr>
            <w:tcW w:w="2534" w:type="dxa"/>
            <w:gridSpan w:val="2"/>
            <w:shd w:val="clear" w:color="auto" w:fill="auto"/>
            <w:hideMark/>
          </w:tcPr>
          <w:p w14:paraId="7E3ABD33" w14:textId="279DBA82"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2023</w:t>
            </w:r>
          </w:p>
        </w:tc>
        <w:tc>
          <w:tcPr>
            <w:tcW w:w="2438" w:type="dxa"/>
            <w:gridSpan w:val="2"/>
            <w:shd w:val="clear" w:color="auto" w:fill="auto"/>
            <w:hideMark/>
          </w:tcPr>
          <w:p w14:paraId="2E794B69" w14:textId="14DA7142"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2022</w:t>
            </w:r>
          </w:p>
        </w:tc>
      </w:tr>
      <w:tr w:rsidR="009C2572" w:rsidRPr="00961C80" w14:paraId="3C48D4A6" w14:textId="77777777" w:rsidTr="00C46FCC">
        <w:tc>
          <w:tcPr>
            <w:tcW w:w="3951" w:type="dxa"/>
            <w:shd w:val="clear" w:color="auto" w:fill="auto"/>
          </w:tcPr>
          <w:p w14:paraId="2C73D117" w14:textId="77777777" w:rsidR="009C2572" w:rsidRPr="00961C80" w:rsidRDefault="009C2572" w:rsidP="00641DA3">
            <w:pPr>
              <w:spacing w:line="360" w:lineRule="auto"/>
              <w:ind w:left="162"/>
              <w:rPr>
                <w:rFonts w:cs="Arial"/>
                <w:sz w:val="20"/>
                <w:szCs w:val="20"/>
                <w:cs/>
              </w:rPr>
            </w:pPr>
          </w:p>
        </w:tc>
        <w:tc>
          <w:tcPr>
            <w:tcW w:w="1333" w:type="dxa"/>
            <w:shd w:val="clear" w:color="auto" w:fill="auto"/>
            <w:hideMark/>
          </w:tcPr>
          <w:p w14:paraId="7229221D"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Amount</w:t>
            </w:r>
          </w:p>
        </w:tc>
        <w:tc>
          <w:tcPr>
            <w:tcW w:w="1201" w:type="dxa"/>
            <w:shd w:val="clear" w:color="auto" w:fill="auto"/>
            <w:hideMark/>
          </w:tcPr>
          <w:p w14:paraId="2F0EACAB"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w:t>
            </w:r>
          </w:p>
        </w:tc>
        <w:tc>
          <w:tcPr>
            <w:tcW w:w="1236" w:type="dxa"/>
            <w:shd w:val="clear" w:color="auto" w:fill="auto"/>
            <w:hideMark/>
          </w:tcPr>
          <w:p w14:paraId="6102F8F5"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Amount</w:t>
            </w:r>
          </w:p>
        </w:tc>
        <w:tc>
          <w:tcPr>
            <w:tcW w:w="1202" w:type="dxa"/>
            <w:shd w:val="clear" w:color="auto" w:fill="auto"/>
            <w:hideMark/>
          </w:tcPr>
          <w:p w14:paraId="4A15AADE" w14:textId="77777777" w:rsidR="009C2572" w:rsidRPr="00961C80" w:rsidRDefault="009C2572" w:rsidP="00641DA3">
            <w:pPr>
              <w:pBdr>
                <w:bottom w:val="single" w:sz="4" w:space="1" w:color="auto"/>
              </w:pBdr>
              <w:spacing w:line="360" w:lineRule="auto"/>
              <w:jc w:val="center"/>
              <w:rPr>
                <w:rFonts w:cs="Arial"/>
                <w:sz w:val="20"/>
                <w:szCs w:val="20"/>
              </w:rPr>
            </w:pPr>
            <w:r w:rsidRPr="00961C80">
              <w:rPr>
                <w:rFonts w:cs="Arial"/>
                <w:sz w:val="20"/>
                <w:szCs w:val="20"/>
              </w:rPr>
              <w:t>%</w:t>
            </w:r>
          </w:p>
        </w:tc>
      </w:tr>
      <w:tr w:rsidR="009C2572" w:rsidRPr="00961C80" w14:paraId="0B78EC0D" w14:textId="77777777" w:rsidTr="00C46FCC">
        <w:tc>
          <w:tcPr>
            <w:tcW w:w="3951" w:type="dxa"/>
            <w:shd w:val="clear" w:color="auto" w:fill="auto"/>
            <w:hideMark/>
          </w:tcPr>
          <w:p w14:paraId="5112C184" w14:textId="77777777" w:rsidR="009C2572" w:rsidRPr="00961C80" w:rsidRDefault="009C2572" w:rsidP="00641DA3">
            <w:pPr>
              <w:spacing w:line="360" w:lineRule="auto"/>
              <w:jc w:val="thaiDistribute"/>
              <w:rPr>
                <w:rFonts w:cs="Arial"/>
                <w:b/>
                <w:bCs/>
                <w:sz w:val="20"/>
                <w:szCs w:val="20"/>
                <w:rtl/>
                <w:cs/>
              </w:rPr>
            </w:pPr>
            <w:r w:rsidRPr="00961C80">
              <w:rPr>
                <w:rFonts w:cs="Arial"/>
                <w:b/>
                <w:bCs/>
                <w:sz w:val="20"/>
                <w:szCs w:val="20"/>
              </w:rPr>
              <w:t>Revenue from other customers</w:t>
            </w:r>
          </w:p>
        </w:tc>
        <w:tc>
          <w:tcPr>
            <w:tcW w:w="1333" w:type="dxa"/>
            <w:shd w:val="clear" w:color="auto" w:fill="auto"/>
          </w:tcPr>
          <w:p w14:paraId="5796BD4B" w14:textId="77777777" w:rsidR="009C2572" w:rsidRPr="00961C80" w:rsidRDefault="009C2572" w:rsidP="00641DA3">
            <w:pPr>
              <w:pStyle w:val="CharCharCharCharCharCharCharCharCharCharCharChar0"/>
              <w:tabs>
                <w:tab w:val="decimal" w:pos="1098"/>
              </w:tabs>
              <w:spacing w:after="0" w:line="360" w:lineRule="auto"/>
              <w:ind w:right="19"/>
              <w:rPr>
                <w:rFonts w:ascii="Arial" w:hAnsi="Arial" w:cs="Arial"/>
              </w:rPr>
            </w:pPr>
          </w:p>
        </w:tc>
        <w:tc>
          <w:tcPr>
            <w:tcW w:w="1201" w:type="dxa"/>
            <w:shd w:val="clear" w:color="auto" w:fill="auto"/>
          </w:tcPr>
          <w:p w14:paraId="4CE8C601" w14:textId="77777777" w:rsidR="009C2572" w:rsidRPr="00961C80" w:rsidRDefault="009C2572" w:rsidP="00641DA3">
            <w:pPr>
              <w:pStyle w:val="CharCharCharCharCharCharCharCharCharCharCharChar0"/>
              <w:tabs>
                <w:tab w:val="decimal" w:pos="634"/>
              </w:tabs>
              <w:spacing w:after="0" w:line="360" w:lineRule="auto"/>
              <w:ind w:right="19"/>
              <w:rPr>
                <w:rFonts w:ascii="Arial" w:hAnsi="Arial" w:cs="Arial"/>
              </w:rPr>
            </w:pPr>
          </w:p>
        </w:tc>
        <w:tc>
          <w:tcPr>
            <w:tcW w:w="1236" w:type="dxa"/>
            <w:shd w:val="clear" w:color="auto" w:fill="auto"/>
          </w:tcPr>
          <w:p w14:paraId="1900F373" w14:textId="77777777" w:rsidR="009C2572" w:rsidRPr="00961C80" w:rsidRDefault="009C2572" w:rsidP="00641DA3">
            <w:pPr>
              <w:pStyle w:val="CharCharCharCharCharCharCharCharCharCharCharChar0"/>
              <w:tabs>
                <w:tab w:val="decimal" w:pos="967"/>
              </w:tabs>
              <w:spacing w:after="0" w:line="360" w:lineRule="auto"/>
              <w:ind w:right="19"/>
              <w:rPr>
                <w:rFonts w:ascii="Arial" w:hAnsi="Arial" w:cs="Arial"/>
              </w:rPr>
            </w:pPr>
          </w:p>
        </w:tc>
        <w:tc>
          <w:tcPr>
            <w:tcW w:w="1202" w:type="dxa"/>
            <w:shd w:val="clear" w:color="auto" w:fill="auto"/>
          </w:tcPr>
          <w:p w14:paraId="54884982" w14:textId="77777777" w:rsidR="009C2572" w:rsidRPr="00961C80" w:rsidRDefault="009C2572" w:rsidP="00641DA3">
            <w:pPr>
              <w:pStyle w:val="CharCharCharCharCharCharCharCharCharCharCharChar0"/>
              <w:tabs>
                <w:tab w:val="decimal" w:pos="666"/>
              </w:tabs>
              <w:spacing w:after="0" w:line="360" w:lineRule="auto"/>
              <w:ind w:right="19"/>
              <w:rPr>
                <w:rFonts w:ascii="Arial" w:hAnsi="Arial" w:cs="Arial"/>
              </w:rPr>
            </w:pPr>
          </w:p>
        </w:tc>
      </w:tr>
      <w:tr w:rsidR="00001B35" w:rsidRPr="00961C80" w14:paraId="361748FA" w14:textId="77777777" w:rsidTr="00C46FCC">
        <w:tc>
          <w:tcPr>
            <w:tcW w:w="3951" w:type="dxa"/>
            <w:shd w:val="clear" w:color="auto" w:fill="auto"/>
            <w:hideMark/>
          </w:tcPr>
          <w:p w14:paraId="390470CF" w14:textId="77777777" w:rsidR="00001B35" w:rsidRPr="00961C80" w:rsidRDefault="00001B35" w:rsidP="00641DA3">
            <w:pPr>
              <w:spacing w:line="360" w:lineRule="auto"/>
              <w:ind w:left="162"/>
              <w:rPr>
                <w:rFonts w:cs="Arial"/>
                <w:sz w:val="20"/>
                <w:szCs w:val="20"/>
              </w:rPr>
            </w:pPr>
            <w:r w:rsidRPr="00961C80">
              <w:rPr>
                <w:rFonts w:cs="Arial"/>
                <w:sz w:val="20"/>
                <w:szCs w:val="20"/>
              </w:rPr>
              <w:t>Thailand</w:t>
            </w:r>
          </w:p>
        </w:tc>
        <w:tc>
          <w:tcPr>
            <w:tcW w:w="1333" w:type="dxa"/>
            <w:shd w:val="clear" w:color="auto" w:fill="auto"/>
          </w:tcPr>
          <w:p w14:paraId="7A6896FA" w14:textId="1637DEB7" w:rsidR="00001B35" w:rsidRPr="00961C80" w:rsidRDefault="00001B35" w:rsidP="00641DA3">
            <w:pPr>
              <w:pStyle w:val="CharCharCharCharCharCharCharCharCharCharCharChar0"/>
              <w:tabs>
                <w:tab w:val="decimal" w:pos="1098"/>
              </w:tabs>
              <w:spacing w:after="0" w:line="360" w:lineRule="auto"/>
              <w:ind w:right="19"/>
              <w:rPr>
                <w:rFonts w:ascii="Arial" w:hAnsi="Arial" w:cs="Arial"/>
                <w:cs/>
              </w:rPr>
            </w:pPr>
            <w:r w:rsidRPr="00961C80">
              <w:rPr>
                <w:rFonts w:ascii="Arial" w:hAnsi="Arial" w:cs="Arial"/>
              </w:rPr>
              <w:t>876,052,852</w:t>
            </w:r>
          </w:p>
        </w:tc>
        <w:tc>
          <w:tcPr>
            <w:tcW w:w="1201" w:type="dxa"/>
            <w:shd w:val="clear" w:color="auto" w:fill="auto"/>
          </w:tcPr>
          <w:p w14:paraId="1974F699" w14:textId="7867CA26" w:rsidR="00001B35" w:rsidRPr="00961C80" w:rsidRDefault="00001B35" w:rsidP="00641DA3">
            <w:pPr>
              <w:pStyle w:val="CharCharCharCharCharCharCharCharCharCharCharChar0"/>
              <w:tabs>
                <w:tab w:val="decimal" w:pos="634"/>
              </w:tabs>
              <w:spacing w:after="0" w:line="360" w:lineRule="auto"/>
              <w:ind w:right="19"/>
              <w:rPr>
                <w:rFonts w:ascii="Arial" w:hAnsi="Arial" w:cs="Arial"/>
                <w:lang w:bidi="th-TH"/>
              </w:rPr>
            </w:pPr>
            <w:r w:rsidRPr="00961C80">
              <w:rPr>
                <w:rFonts w:ascii="Arial" w:hAnsi="Arial" w:cs="Arial"/>
              </w:rPr>
              <w:t>93</w:t>
            </w:r>
          </w:p>
        </w:tc>
        <w:tc>
          <w:tcPr>
            <w:tcW w:w="1236" w:type="dxa"/>
            <w:shd w:val="clear" w:color="auto" w:fill="auto"/>
          </w:tcPr>
          <w:p w14:paraId="37251623" w14:textId="4683FC58" w:rsidR="00001B35" w:rsidRPr="00961C80" w:rsidRDefault="00001B35" w:rsidP="00641DA3">
            <w:pPr>
              <w:pStyle w:val="CharCharCharCharCharCharCharCharCharCharCharChar0"/>
              <w:tabs>
                <w:tab w:val="decimal" w:pos="967"/>
              </w:tabs>
              <w:spacing w:after="0" w:line="360" w:lineRule="auto"/>
              <w:ind w:right="19"/>
              <w:rPr>
                <w:rFonts w:ascii="Arial" w:hAnsi="Arial" w:cs="Arial"/>
                <w:lang w:bidi="th-TH"/>
              </w:rPr>
            </w:pPr>
            <w:r w:rsidRPr="00961C80">
              <w:rPr>
                <w:rFonts w:ascii="Arial" w:hAnsi="Arial" w:cs="Arial"/>
              </w:rPr>
              <w:t>382,965,540</w:t>
            </w:r>
          </w:p>
        </w:tc>
        <w:tc>
          <w:tcPr>
            <w:tcW w:w="1202" w:type="dxa"/>
            <w:shd w:val="clear" w:color="auto" w:fill="auto"/>
          </w:tcPr>
          <w:p w14:paraId="24CF0C4A" w14:textId="241CB271" w:rsidR="00001B35" w:rsidRPr="00961C80" w:rsidRDefault="00001B35" w:rsidP="00641DA3">
            <w:pPr>
              <w:pStyle w:val="CharCharCharCharCharCharCharCharCharCharCharChar0"/>
              <w:tabs>
                <w:tab w:val="decimal" w:pos="666"/>
              </w:tabs>
              <w:spacing w:after="0" w:line="360" w:lineRule="auto"/>
              <w:ind w:right="19"/>
              <w:rPr>
                <w:rFonts w:ascii="Arial" w:hAnsi="Arial" w:cs="Arial"/>
                <w:lang w:bidi="th-TH"/>
              </w:rPr>
            </w:pPr>
            <w:r w:rsidRPr="00961C80">
              <w:rPr>
                <w:rFonts w:ascii="Arial" w:hAnsi="Arial" w:cs="Arial"/>
              </w:rPr>
              <w:t>90</w:t>
            </w:r>
          </w:p>
        </w:tc>
      </w:tr>
      <w:tr w:rsidR="00001B35" w:rsidRPr="00961C80" w14:paraId="207F4E97" w14:textId="77777777" w:rsidTr="00C46FCC">
        <w:tc>
          <w:tcPr>
            <w:tcW w:w="3951" w:type="dxa"/>
            <w:shd w:val="clear" w:color="auto" w:fill="auto"/>
          </w:tcPr>
          <w:p w14:paraId="36576D59" w14:textId="77777777" w:rsidR="00001B35" w:rsidRPr="00961C80" w:rsidRDefault="00001B35" w:rsidP="00641DA3">
            <w:pPr>
              <w:spacing w:line="360" w:lineRule="auto"/>
              <w:ind w:left="162"/>
              <w:rPr>
                <w:rFonts w:cs="Arial"/>
                <w:sz w:val="20"/>
                <w:szCs w:val="20"/>
              </w:rPr>
            </w:pPr>
            <w:r w:rsidRPr="00961C80">
              <w:rPr>
                <w:rFonts w:cs="Arial"/>
                <w:sz w:val="20"/>
                <w:szCs w:val="20"/>
              </w:rPr>
              <w:t>Indonesia</w:t>
            </w:r>
          </w:p>
        </w:tc>
        <w:tc>
          <w:tcPr>
            <w:tcW w:w="1333" w:type="dxa"/>
            <w:shd w:val="clear" w:color="auto" w:fill="auto"/>
          </w:tcPr>
          <w:p w14:paraId="530AB098" w14:textId="40C3126F" w:rsidR="00001B35" w:rsidRPr="00961C80" w:rsidRDefault="00001B35" w:rsidP="00641DA3">
            <w:pPr>
              <w:pStyle w:val="CharCharCharCharCharCharCharCharCharCharCharChar0"/>
              <w:tabs>
                <w:tab w:val="decimal" w:pos="1098"/>
              </w:tabs>
              <w:spacing w:after="0" w:line="360" w:lineRule="auto"/>
              <w:ind w:right="19"/>
              <w:rPr>
                <w:rFonts w:ascii="Arial" w:hAnsi="Arial" w:cs="Arial"/>
                <w:lang w:bidi="th-TH"/>
              </w:rPr>
            </w:pPr>
            <w:r w:rsidRPr="00961C80">
              <w:rPr>
                <w:rFonts w:ascii="Arial" w:hAnsi="Arial" w:cs="Arial"/>
              </w:rPr>
              <w:t>-</w:t>
            </w:r>
          </w:p>
        </w:tc>
        <w:tc>
          <w:tcPr>
            <w:tcW w:w="1201" w:type="dxa"/>
            <w:shd w:val="clear" w:color="auto" w:fill="auto"/>
          </w:tcPr>
          <w:p w14:paraId="5C259913" w14:textId="16A70544" w:rsidR="00001B35" w:rsidRPr="00961C80" w:rsidRDefault="00001B35" w:rsidP="00641DA3">
            <w:pPr>
              <w:pStyle w:val="CharCharCharCharCharCharCharCharCharCharCharChar0"/>
              <w:tabs>
                <w:tab w:val="decimal" w:pos="634"/>
              </w:tabs>
              <w:spacing w:after="0" w:line="360" w:lineRule="auto"/>
              <w:ind w:right="19"/>
              <w:rPr>
                <w:rFonts w:ascii="Arial" w:hAnsi="Arial" w:cs="Arial"/>
                <w:lang w:bidi="th-TH"/>
              </w:rPr>
            </w:pPr>
            <w:r w:rsidRPr="00961C80">
              <w:rPr>
                <w:rFonts w:ascii="Arial" w:hAnsi="Arial" w:cs="Arial"/>
              </w:rPr>
              <w:t>-</w:t>
            </w:r>
          </w:p>
        </w:tc>
        <w:tc>
          <w:tcPr>
            <w:tcW w:w="1236" w:type="dxa"/>
            <w:shd w:val="clear" w:color="auto" w:fill="auto"/>
          </w:tcPr>
          <w:p w14:paraId="296E5049" w14:textId="35A00929" w:rsidR="00001B35" w:rsidRPr="00961C80" w:rsidRDefault="00001B35" w:rsidP="00641DA3">
            <w:pPr>
              <w:pStyle w:val="CharCharCharCharCharCharCharCharCharCharCharChar0"/>
              <w:tabs>
                <w:tab w:val="decimal" w:pos="967"/>
              </w:tabs>
              <w:spacing w:after="0" w:line="360" w:lineRule="auto"/>
              <w:ind w:right="19"/>
              <w:rPr>
                <w:rFonts w:ascii="Arial" w:hAnsi="Arial" w:cs="Arial"/>
                <w:lang w:bidi="th-TH"/>
              </w:rPr>
            </w:pPr>
            <w:r w:rsidRPr="00961C80">
              <w:rPr>
                <w:rFonts w:ascii="Arial" w:hAnsi="Arial" w:cs="Arial"/>
              </w:rPr>
              <w:t>26,181,893</w:t>
            </w:r>
          </w:p>
        </w:tc>
        <w:tc>
          <w:tcPr>
            <w:tcW w:w="1202" w:type="dxa"/>
            <w:shd w:val="clear" w:color="auto" w:fill="auto"/>
          </w:tcPr>
          <w:p w14:paraId="080AC6F5" w14:textId="39CD6374" w:rsidR="00001B35" w:rsidRPr="00961C80" w:rsidRDefault="00001B35" w:rsidP="00641DA3">
            <w:pPr>
              <w:pStyle w:val="CharCharCharCharCharCharCharCharCharCharCharChar0"/>
              <w:tabs>
                <w:tab w:val="decimal" w:pos="666"/>
              </w:tabs>
              <w:spacing w:after="0" w:line="360" w:lineRule="auto"/>
              <w:ind w:right="19"/>
              <w:rPr>
                <w:rFonts w:ascii="Arial" w:hAnsi="Arial" w:cs="Arial"/>
                <w:lang w:bidi="th-TH"/>
              </w:rPr>
            </w:pPr>
            <w:r w:rsidRPr="00961C80">
              <w:rPr>
                <w:rFonts w:ascii="Arial" w:hAnsi="Arial" w:cs="Arial"/>
              </w:rPr>
              <w:t>6</w:t>
            </w:r>
          </w:p>
        </w:tc>
      </w:tr>
      <w:tr w:rsidR="00001B35" w:rsidRPr="00961C80" w14:paraId="176ADC31" w14:textId="77777777" w:rsidTr="00C46FCC">
        <w:tc>
          <w:tcPr>
            <w:tcW w:w="3951" w:type="dxa"/>
            <w:shd w:val="clear" w:color="auto" w:fill="auto"/>
          </w:tcPr>
          <w:p w14:paraId="7604B18E" w14:textId="3CCEF56B" w:rsidR="00001B35" w:rsidRPr="00961C80" w:rsidRDefault="00001B35" w:rsidP="00641DA3">
            <w:pPr>
              <w:spacing w:line="360" w:lineRule="auto"/>
              <w:ind w:left="162"/>
              <w:rPr>
                <w:rFonts w:cs="Arial"/>
                <w:sz w:val="20"/>
                <w:szCs w:val="20"/>
              </w:rPr>
            </w:pPr>
            <w:r w:rsidRPr="00961C80">
              <w:rPr>
                <w:rFonts w:cs="Arial"/>
                <w:sz w:val="20"/>
                <w:szCs w:val="20"/>
              </w:rPr>
              <w:t>United Kingdom</w:t>
            </w:r>
          </w:p>
        </w:tc>
        <w:tc>
          <w:tcPr>
            <w:tcW w:w="1333" w:type="dxa"/>
            <w:shd w:val="clear" w:color="auto" w:fill="auto"/>
          </w:tcPr>
          <w:p w14:paraId="2D1C9C95" w14:textId="2081CC7C" w:rsidR="00001B35" w:rsidRPr="00961C80" w:rsidRDefault="00001B35" w:rsidP="00641DA3">
            <w:pPr>
              <w:pStyle w:val="CharCharCharCharCharCharCharCharCharCharCharChar0"/>
              <w:tabs>
                <w:tab w:val="decimal" w:pos="1098"/>
              </w:tabs>
              <w:spacing w:after="0" w:line="360" w:lineRule="auto"/>
              <w:ind w:right="19"/>
              <w:rPr>
                <w:rFonts w:ascii="Arial" w:hAnsi="Arial" w:cs="Arial"/>
                <w:lang w:bidi="th-TH"/>
              </w:rPr>
            </w:pPr>
            <w:r w:rsidRPr="00961C80">
              <w:rPr>
                <w:rFonts w:ascii="Arial" w:hAnsi="Arial" w:cs="Arial"/>
              </w:rPr>
              <w:t>25,859,486</w:t>
            </w:r>
          </w:p>
        </w:tc>
        <w:tc>
          <w:tcPr>
            <w:tcW w:w="1201" w:type="dxa"/>
            <w:shd w:val="clear" w:color="auto" w:fill="auto"/>
          </w:tcPr>
          <w:p w14:paraId="3DAFCDAE" w14:textId="2E8E6F2A" w:rsidR="00001B35" w:rsidRPr="00961C80" w:rsidRDefault="00001B35" w:rsidP="00641DA3">
            <w:pPr>
              <w:pStyle w:val="CharCharCharCharCharCharCharCharCharCharCharChar0"/>
              <w:tabs>
                <w:tab w:val="decimal" w:pos="634"/>
              </w:tabs>
              <w:spacing w:after="0" w:line="360" w:lineRule="auto"/>
              <w:ind w:right="19"/>
              <w:rPr>
                <w:rFonts w:ascii="Arial" w:hAnsi="Arial" w:cs="Arial"/>
                <w:lang w:bidi="th-TH"/>
              </w:rPr>
            </w:pPr>
            <w:r w:rsidRPr="00961C80">
              <w:rPr>
                <w:rFonts w:ascii="Arial" w:hAnsi="Arial" w:cs="Arial"/>
              </w:rPr>
              <w:t>3</w:t>
            </w:r>
          </w:p>
        </w:tc>
        <w:tc>
          <w:tcPr>
            <w:tcW w:w="1236" w:type="dxa"/>
            <w:shd w:val="clear" w:color="auto" w:fill="auto"/>
          </w:tcPr>
          <w:p w14:paraId="1C7265FA" w14:textId="6AA9DC11" w:rsidR="00001B35" w:rsidRPr="00961C80" w:rsidRDefault="00001B35" w:rsidP="00641DA3">
            <w:pPr>
              <w:pStyle w:val="CharCharCharCharCharCharCharCharCharCharCharChar0"/>
              <w:tabs>
                <w:tab w:val="decimal" w:pos="967"/>
              </w:tabs>
              <w:spacing w:after="0" w:line="360" w:lineRule="auto"/>
              <w:ind w:right="19"/>
              <w:rPr>
                <w:rFonts w:ascii="Arial" w:hAnsi="Arial" w:cs="Arial"/>
              </w:rPr>
            </w:pPr>
            <w:r w:rsidRPr="00961C80">
              <w:rPr>
                <w:rFonts w:ascii="Arial" w:hAnsi="Arial" w:cs="Arial"/>
              </w:rPr>
              <w:t>12,168,821</w:t>
            </w:r>
          </w:p>
        </w:tc>
        <w:tc>
          <w:tcPr>
            <w:tcW w:w="1202" w:type="dxa"/>
            <w:shd w:val="clear" w:color="auto" w:fill="auto"/>
          </w:tcPr>
          <w:p w14:paraId="6BBEF285" w14:textId="116C5BFC" w:rsidR="00001B35" w:rsidRPr="00961C80" w:rsidRDefault="00001B35" w:rsidP="00641DA3">
            <w:pPr>
              <w:pStyle w:val="CharCharCharCharCharCharCharCharCharCharCharChar0"/>
              <w:tabs>
                <w:tab w:val="decimal" w:pos="666"/>
              </w:tabs>
              <w:spacing w:after="0" w:line="360" w:lineRule="auto"/>
              <w:ind w:right="19"/>
              <w:rPr>
                <w:rFonts w:ascii="Arial" w:hAnsi="Arial" w:cs="Arial"/>
              </w:rPr>
            </w:pPr>
            <w:r w:rsidRPr="00961C80">
              <w:rPr>
                <w:rFonts w:ascii="Arial" w:hAnsi="Arial" w:cs="Arial"/>
              </w:rPr>
              <w:t>3</w:t>
            </w:r>
          </w:p>
        </w:tc>
      </w:tr>
      <w:tr w:rsidR="00001B35" w:rsidRPr="00961C80" w14:paraId="555D67BD" w14:textId="77777777" w:rsidTr="00C46FCC">
        <w:tc>
          <w:tcPr>
            <w:tcW w:w="3951" w:type="dxa"/>
            <w:shd w:val="clear" w:color="auto" w:fill="auto"/>
          </w:tcPr>
          <w:p w14:paraId="4EF6C96D" w14:textId="77777777" w:rsidR="00001B35" w:rsidRPr="00961C80" w:rsidRDefault="00001B35" w:rsidP="00641DA3">
            <w:pPr>
              <w:spacing w:line="360" w:lineRule="auto"/>
              <w:ind w:left="162"/>
              <w:rPr>
                <w:rFonts w:cs="Arial"/>
                <w:sz w:val="20"/>
                <w:szCs w:val="20"/>
              </w:rPr>
            </w:pPr>
            <w:r w:rsidRPr="00961C80">
              <w:rPr>
                <w:rFonts w:cs="Arial"/>
                <w:sz w:val="20"/>
                <w:szCs w:val="20"/>
              </w:rPr>
              <w:t>Singapore</w:t>
            </w:r>
          </w:p>
        </w:tc>
        <w:tc>
          <w:tcPr>
            <w:tcW w:w="1333" w:type="dxa"/>
            <w:shd w:val="clear" w:color="auto" w:fill="auto"/>
          </w:tcPr>
          <w:p w14:paraId="6C9A3AE1" w14:textId="294B67FD" w:rsidR="00001B35" w:rsidRPr="00961C80" w:rsidRDefault="00001B35" w:rsidP="00641DA3">
            <w:pPr>
              <w:pStyle w:val="CharCharCharCharCharCharCharCharCharCharCharChar0"/>
              <w:tabs>
                <w:tab w:val="decimal" w:pos="1098"/>
              </w:tabs>
              <w:spacing w:after="0" w:line="360" w:lineRule="auto"/>
              <w:ind w:right="19"/>
              <w:rPr>
                <w:rFonts w:ascii="Arial" w:hAnsi="Arial" w:cs="Arial"/>
                <w:lang w:bidi="th-TH"/>
              </w:rPr>
            </w:pPr>
            <w:r w:rsidRPr="00961C80">
              <w:rPr>
                <w:rFonts w:ascii="Arial" w:hAnsi="Arial" w:cs="Arial"/>
              </w:rPr>
              <w:t>-</w:t>
            </w:r>
          </w:p>
        </w:tc>
        <w:tc>
          <w:tcPr>
            <w:tcW w:w="1201" w:type="dxa"/>
            <w:shd w:val="clear" w:color="auto" w:fill="auto"/>
          </w:tcPr>
          <w:p w14:paraId="73D1B33C" w14:textId="4CE1248F" w:rsidR="00001B35" w:rsidRPr="00961C80" w:rsidRDefault="00001B35" w:rsidP="00641DA3">
            <w:pPr>
              <w:pStyle w:val="CharCharCharCharCharCharCharCharCharCharCharChar0"/>
              <w:tabs>
                <w:tab w:val="decimal" w:pos="634"/>
              </w:tabs>
              <w:spacing w:after="0" w:line="360" w:lineRule="auto"/>
              <w:ind w:right="19"/>
              <w:rPr>
                <w:rFonts w:ascii="Arial" w:hAnsi="Arial" w:cs="Arial"/>
                <w:lang w:bidi="th-TH"/>
              </w:rPr>
            </w:pPr>
            <w:r w:rsidRPr="00961C80">
              <w:rPr>
                <w:rFonts w:ascii="Arial" w:hAnsi="Arial" w:cs="Arial"/>
              </w:rPr>
              <w:t>-</w:t>
            </w:r>
          </w:p>
        </w:tc>
        <w:tc>
          <w:tcPr>
            <w:tcW w:w="1236" w:type="dxa"/>
            <w:shd w:val="clear" w:color="auto" w:fill="auto"/>
          </w:tcPr>
          <w:p w14:paraId="4ED5FB68" w14:textId="53665790" w:rsidR="00001B35" w:rsidRPr="00961C80" w:rsidRDefault="00001B35" w:rsidP="00641DA3">
            <w:pPr>
              <w:pStyle w:val="CharCharCharCharCharCharCharCharCharCharCharChar0"/>
              <w:tabs>
                <w:tab w:val="decimal" w:pos="967"/>
              </w:tabs>
              <w:spacing w:after="0" w:line="360" w:lineRule="auto"/>
              <w:ind w:right="19"/>
              <w:rPr>
                <w:rFonts w:ascii="Arial" w:hAnsi="Arial" w:cs="Arial"/>
                <w:lang w:bidi="th-TH"/>
              </w:rPr>
            </w:pPr>
            <w:r w:rsidRPr="00961C80">
              <w:rPr>
                <w:rFonts w:ascii="Arial" w:hAnsi="Arial" w:cs="Arial"/>
              </w:rPr>
              <w:t>3,283,335</w:t>
            </w:r>
          </w:p>
        </w:tc>
        <w:tc>
          <w:tcPr>
            <w:tcW w:w="1202" w:type="dxa"/>
            <w:shd w:val="clear" w:color="auto" w:fill="auto"/>
          </w:tcPr>
          <w:p w14:paraId="021AB34E" w14:textId="04FF7489" w:rsidR="00001B35" w:rsidRPr="00961C80" w:rsidRDefault="00001B35" w:rsidP="00641DA3">
            <w:pPr>
              <w:pStyle w:val="CharCharCharCharCharCharCharCharCharCharCharChar0"/>
              <w:tabs>
                <w:tab w:val="decimal" w:pos="666"/>
              </w:tabs>
              <w:spacing w:after="0" w:line="360" w:lineRule="auto"/>
              <w:ind w:right="19"/>
              <w:rPr>
                <w:rFonts w:ascii="Arial" w:hAnsi="Arial" w:cs="Arial"/>
                <w:lang w:bidi="th-TH"/>
              </w:rPr>
            </w:pPr>
            <w:r w:rsidRPr="00961C80">
              <w:rPr>
                <w:rFonts w:ascii="Arial" w:hAnsi="Arial" w:cs="Arial"/>
              </w:rPr>
              <w:t>1</w:t>
            </w:r>
          </w:p>
        </w:tc>
      </w:tr>
      <w:tr w:rsidR="00001B35" w:rsidRPr="00961C80" w14:paraId="54EDB099" w14:textId="77777777" w:rsidTr="00C46FCC">
        <w:tc>
          <w:tcPr>
            <w:tcW w:w="3951" w:type="dxa"/>
            <w:shd w:val="clear" w:color="auto" w:fill="auto"/>
          </w:tcPr>
          <w:p w14:paraId="7B61A489" w14:textId="0CC6A4C2" w:rsidR="00001B35" w:rsidRPr="00961C80" w:rsidRDefault="00001B35" w:rsidP="00641DA3">
            <w:pPr>
              <w:spacing w:line="360" w:lineRule="auto"/>
              <w:ind w:left="162"/>
              <w:rPr>
                <w:rFonts w:cs="Arial"/>
                <w:sz w:val="20"/>
                <w:szCs w:val="20"/>
              </w:rPr>
            </w:pPr>
            <w:r w:rsidRPr="00961C80">
              <w:rPr>
                <w:rFonts w:cs="Arial"/>
                <w:sz w:val="20"/>
                <w:szCs w:val="20"/>
              </w:rPr>
              <w:t>Vietnam</w:t>
            </w:r>
          </w:p>
        </w:tc>
        <w:tc>
          <w:tcPr>
            <w:tcW w:w="1333" w:type="dxa"/>
            <w:shd w:val="clear" w:color="auto" w:fill="auto"/>
          </w:tcPr>
          <w:p w14:paraId="6BF21BAB" w14:textId="74445F02" w:rsidR="00001B35" w:rsidRPr="00961C80" w:rsidRDefault="00001B35" w:rsidP="00641DA3">
            <w:pPr>
              <w:pStyle w:val="CharCharCharCharCharCharCharCharCharCharCharChar0"/>
              <w:pBdr>
                <w:bottom w:val="single" w:sz="4" w:space="1" w:color="auto"/>
              </w:pBdr>
              <w:tabs>
                <w:tab w:val="decimal" w:pos="1098"/>
              </w:tabs>
              <w:spacing w:after="0" w:line="360" w:lineRule="auto"/>
              <w:ind w:right="19"/>
              <w:rPr>
                <w:rFonts w:ascii="Arial" w:hAnsi="Arial" w:cs="Arial"/>
                <w:lang w:bidi="th-TH"/>
              </w:rPr>
            </w:pPr>
            <w:r w:rsidRPr="00961C80">
              <w:rPr>
                <w:rFonts w:ascii="Arial" w:hAnsi="Arial" w:cs="Arial"/>
              </w:rPr>
              <w:t>39,583,838</w:t>
            </w:r>
          </w:p>
        </w:tc>
        <w:tc>
          <w:tcPr>
            <w:tcW w:w="1201" w:type="dxa"/>
            <w:shd w:val="clear" w:color="auto" w:fill="auto"/>
          </w:tcPr>
          <w:p w14:paraId="421C71B9" w14:textId="7DFDC07D" w:rsidR="00001B35" w:rsidRPr="00961C80" w:rsidRDefault="00001B35" w:rsidP="00641DA3">
            <w:pPr>
              <w:pStyle w:val="CharCharCharCharCharCharCharCharCharCharCharChar0"/>
              <w:pBdr>
                <w:bottom w:val="single" w:sz="4" w:space="1" w:color="auto"/>
              </w:pBdr>
              <w:tabs>
                <w:tab w:val="decimal" w:pos="634"/>
              </w:tabs>
              <w:spacing w:after="0" w:line="360" w:lineRule="auto"/>
              <w:ind w:right="19"/>
              <w:rPr>
                <w:rFonts w:ascii="Arial" w:hAnsi="Arial" w:cs="Arial"/>
                <w:lang w:bidi="th-TH"/>
              </w:rPr>
            </w:pPr>
            <w:r w:rsidRPr="00961C80">
              <w:rPr>
                <w:rFonts w:ascii="Arial" w:hAnsi="Arial" w:cs="Arial"/>
              </w:rPr>
              <w:t>4</w:t>
            </w:r>
          </w:p>
        </w:tc>
        <w:tc>
          <w:tcPr>
            <w:tcW w:w="1236" w:type="dxa"/>
            <w:shd w:val="clear" w:color="auto" w:fill="auto"/>
          </w:tcPr>
          <w:p w14:paraId="584390C2" w14:textId="669EFB3D" w:rsidR="00001B35" w:rsidRPr="00961C80" w:rsidRDefault="00001B35" w:rsidP="00641DA3">
            <w:pPr>
              <w:pStyle w:val="CharCharCharCharCharCharCharCharCharCharCharChar0"/>
              <w:pBdr>
                <w:bottom w:val="single" w:sz="4" w:space="1" w:color="auto"/>
              </w:pBdr>
              <w:tabs>
                <w:tab w:val="decimal" w:pos="967"/>
              </w:tabs>
              <w:spacing w:after="0" w:line="360" w:lineRule="auto"/>
              <w:ind w:right="19"/>
              <w:rPr>
                <w:rFonts w:ascii="Arial" w:hAnsi="Arial" w:cs="Arial"/>
                <w:lang w:bidi="th-TH"/>
              </w:rPr>
            </w:pPr>
            <w:r w:rsidRPr="00961C80">
              <w:rPr>
                <w:rFonts w:ascii="Arial" w:hAnsi="Arial" w:cs="Arial"/>
                <w:lang w:bidi="th-TH"/>
              </w:rPr>
              <w:t>-</w:t>
            </w:r>
          </w:p>
        </w:tc>
        <w:tc>
          <w:tcPr>
            <w:tcW w:w="1202" w:type="dxa"/>
            <w:shd w:val="clear" w:color="auto" w:fill="auto"/>
          </w:tcPr>
          <w:p w14:paraId="3315586A" w14:textId="7C193E14" w:rsidR="00001B35" w:rsidRPr="00961C80" w:rsidRDefault="00001B35" w:rsidP="00641DA3">
            <w:pPr>
              <w:pStyle w:val="CharCharCharCharCharCharCharCharCharCharCharChar0"/>
              <w:pBdr>
                <w:bottom w:val="single" w:sz="4" w:space="1" w:color="auto"/>
              </w:pBdr>
              <w:tabs>
                <w:tab w:val="decimal" w:pos="666"/>
              </w:tabs>
              <w:spacing w:after="0" w:line="360" w:lineRule="auto"/>
              <w:ind w:right="19"/>
              <w:rPr>
                <w:rFonts w:ascii="Arial" w:hAnsi="Arial" w:cs="Arial"/>
                <w:lang w:bidi="th-TH"/>
              </w:rPr>
            </w:pPr>
            <w:r w:rsidRPr="00961C80">
              <w:rPr>
                <w:rFonts w:ascii="Arial" w:hAnsi="Arial" w:cs="Arial"/>
                <w:lang w:bidi="th-TH"/>
              </w:rPr>
              <w:t>-</w:t>
            </w:r>
          </w:p>
        </w:tc>
      </w:tr>
      <w:tr w:rsidR="00001B35" w:rsidRPr="00961C80" w14:paraId="2DC16D37" w14:textId="77777777" w:rsidTr="00C46FCC">
        <w:trPr>
          <w:trHeight w:val="55"/>
        </w:trPr>
        <w:tc>
          <w:tcPr>
            <w:tcW w:w="3951" w:type="dxa"/>
            <w:shd w:val="clear" w:color="auto" w:fill="auto"/>
          </w:tcPr>
          <w:p w14:paraId="3D9CD278" w14:textId="77777777" w:rsidR="00001B35" w:rsidRPr="00961C80" w:rsidRDefault="00001B35" w:rsidP="00641DA3">
            <w:pPr>
              <w:spacing w:line="360" w:lineRule="auto"/>
              <w:ind w:left="162"/>
              <w:rPr>
                <w:rFonts w:cs="Arial"/>
                <w:sz w:val="20"/>
                <w:szCs w:val="20"/>
                <w:cs/>
              </w:rPr>
            </w:pPr>
          </w:p>
        </w:tc>
        <w:tc>
          <w:tcPr>
            <w:tcW w:w="1333" w:type="dxa"/>
            <w:shd w:val="clear" w:color="auto" w:fill="auto"/>
          </w:tcPr>
          <w:p w14:paraId="44432D38" w14:textId="0ACE89DA" w:rsidR="00001B35" w:rsidRPr="00961C80" w:rsidRDefault="00001B35" w:rsidP="00641DA3">
            <w:pPr>
              <w:pStyle w:val="CharCharCharCharCharCharCharCharCharCharCharChar0"/>
              <w:pBdr>
                <w:bottom w:val="single" w:sz="12" w:space="1" w:color="auto"/>
              </w:pBdr>
              <w:tabs>
                <w:tab w:val="decimal" w:pos="1098"/>
              </w:tabs>
              <w:spacing w:after="0" w:line="360" w:lineRule="auto"/>
              <w:ind w:right="19"/>
              <w:rPr>
                <w:rFonts w:ascii="Arial" w:hAnsi="Arial" w:cs="Arial"/>
                <w:lang w:bidi="th-TH"/>
              </w:rPr>
            </w:pPr>
            <w:r w:rsidRPr="00961C80">
              <w:rPr>
                <w:rFonts w:ascii="Arial" w:hAnsi="Arial" w:cs="Arial"/>
              </w:rPr>
              <w:t>941,496,176</w:t>
            </w:r>
          </w:p>
        </w:tc>
        <w:tc>
          <w:tcPr>
            <w:tcW w:w="1201" w:type="dxa"/>
            <w:shd w:val="clear" w:color="auto" w:fill="auto"/>
          </w:tcPr>
          <w:p w14:paraId="602A9F33" w14:textId="308B2F36" w:rsidR="00001B35" w:rsidRPr="00961C80" w:rsidRDefault="00001B35" w:rsidP="00641DA3">
            <w:pPr>
              <w:pStyle w:val="CharCharCharCharCharCharCharCharCharCharCharChar0"/>
              <w:pBdr>
                <w:bottom w:val="single" w:sz="12" w:space="1" w:color="auto"/>
              </w:pBdr>
              <w:tabs>
                <w:tab w:val="decimal" w:pos="634"/>
              </w:tabs>
              <w:spacing w:after="0" w:line="360" w:lineRule="auto"/>
              <w:ind w:right="19"/>
              <w:rPr>
                <w:rFonts w:ascii="Arial" w:hAnsi="Arial" w:cs="Arial"/>
                <w:lang w:bidi="th-TH"/>
              </w:rPr>
            </w:pPr>
            <w:r w:rsidRPr="00961C80">
              <w:rPr>
                <w:rFonts w:ascii="Arial" w:hAnsi="Arial" w:cs="Arial"/>
              </w:rPr>
              <w:t>100</w:t>
            </w:r>
          </w:p>
        </w:tc>
        <w:tc>
          <w:tcPr>
            <w:tcW w:w="1236" w:type="dxa"/>
            <w:shd w:val="clear" w:color="auto" w:fill="auto"/>
          </w:tcPr>
          <w:p w14:paraId="5E2A49E8" w14:textId="199D87C1" w:rsidR="00001B35" w:rsidRPr="00961C80" w:rsidRDefault="00001B35" w:rsidP="00641DA3">
            <w:pPr>
              <w:pStyle w:val="CharCharCharCharCharCharCharCharCharCharCharChar0"/>
              <w:pBdr>
                <w:bottom w:val="single" w:sz="12" w:space="1" w:color="auto"/>
              </w:pBdr>
              <w:tabs>
                <w:tab w:val="decimal" w:pos="967"/>
              </w:tabs>
              <w:spacing w:after="0" w:line="360" w:lineRule="auto"/>
              <w:ind w:right="19"/>
              <w:rPr>
                <w:rFonts w:ascii="Arial" w:hAnsi="Arial" w:cs="Arial"/>
                <w:lang w:bidi="th-TH"/>
              </w:rPr>
            </w:pPr>
            <w:r w:rsidRPr="00961C80">
              <w:rPr>
                <w:rFonts w:ascii="Arial" w:hAnsi="Arial" w:cs="Arial"/>
              </w:rPr>
              <w:t>424,599,589</w:t>
            </w:r>
          </w:p>
        </w:tc>
        <w:tc>
          <w:tcPr>
            <w:tcW w:w="1202" w:type="dxa"/>
            <w:shd w:val="clear" w:color="auto" w:fill="auto"/>
          </w:tcPr>
          <w:p w14:paraId="17623614" w14:textId="48F6F75F" w:rsidR="00001B35" w:rsidRPr="00961C80" w:rsidRDefault="00001B35" w:rsidP="00641DA3">
            <w:pPr>
              <w:pStyle w:val="CharCharCharCharCharCharCharCharCharCharCharChar0"/>
              <w:pBdr>
                <w:bottom w:val="single" w:sz="12" w:space="1" w:color="auto"/>
              </w:pBdr>
              <w:tabs>
                <w:tab w:val="decimal" w:pos="666"/>
              </w:tabs>
              <w:spacing w:after="0" w:line="360" w:lineRule="auto"/>
              <w:ind w:right="19"/>
              <w:rPr>
                <w:rFonts w:ascii="Arial" w:hAnsi="Arial" w:cs="Arial"/>
                <w:lang w:bidi="th-TH"/>
              </w:rPr>
            </w:pPr>
            <w:r w:rsidRPr="00961C80">
              <w:rPr>
                <w:rFonts w:ascii="Arial" w:hAnsi="Arial" w:cs="Arial"/>
              </w:rPr>
              <w:t>100</w:t>
            </w:r>
          </w:p>
        </w:tc>
      </w:tr>
    </w:tbl>
    <w:p w14:paraId="7087A98C" w14:textId="77777777"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pacing w:val="-4"/>
        </w:rPr>
      </w:pPr>
    </w:p>
    <w:p w14:paraId="1F806682" w14:textId="4EE74F38"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961C80">
        <w:rPr>
          <w:color w:val="000000"/>
          <w:spacing w:val="-4"/>
          <w:sz w:val="20"/>
          <w:szCs w:val="20"/>
        </w:rPr>
        <w:t>Revenue by customer for the three-month and nine-month periods ended 30 September 202</w:t>
      </w:r>
      <w:r w:rsidR="00001B35" w:rsidRPr="00961C80">
        <w:rPr>
          <w:color w:val="000000"/>
          <w:spacing w:val="-4"/>
          <w:sz w:val="20"/>
          <w:szCs w:val="20"/>
        </w:rPr>
        <w:t>3</w:t>
      </w:r>
      <w:r w:rsidRPr="00961C80">
        <w:rPr>
          <w:color w:val="000000"/>
          <w:spacing w:val="-4"/>
          <w:sz w:val="20"/>
          <w:szCs w:val="20"/>
        </w:rPr>
        <w:t xml:space="preserve"> and</w:t>
      </w:r>
      <w:r w:rsidRPr="00961C80">
        <w:rPr>
          <w:color w:val="000000"/>
          <w:sz w:val="20"/>
          <w:szCs w:val="20"/>
        </w:rPr>
        <w:t xml:space="preserve"> 202</w:t>
      </w:r>
      <w:r w:rsidR="00001B35" w:rsidRPr="00961C80">
        <w:rPr>
          <w:color w:val="000000"/>
          <w:sz w:val="20"/>
          <w:szCs w:val="20"/>
        </w:rPr>
        <w:t>2</w:t>
      </w:r>
      <w:r w:rsidRPr="00961C80">
        <w:rPr>
          <w:color w:val="000000"/>
          <w:sz w:val="20"/>
          <w:szCs w:val="20"/>
        </w:rPr>
        <w:t xml:space="preserve"> are as follows:</w:t>
      </w:r>
    </w:p>
    <w:p w14:paraId="1BE94C71" w14:textId="77777777" w:rsidR="009C2572" w:rsidRPr="00961C80" w:rsidRDefault="009C2572" w:rsidP="00641DA3">
      <w:pPr>
        <w:pBdr>
          <w:top w:val="nil"/>
          <w:left w:val="nil"/>
          <w:bottom w:val="nil"/>
          <w:right w:val="nil"/>
          <w:between w:val="nil"/>
        </w:pBdr>
        <w:spacing w:line="360" w:lineRule="auto"/>
        <w:ind w:left="360"/>
        <w:jc w:val="thaiDistribute"/>
        <w:rPr>
          <w:iCs/>
          <w:color w:val="000000"/>
          <w:sz w:val="16"/>
          <w:szCs w:val="16"/>
        </w:rPr>
      </w:pPr>
    </w:p>
    <w:p w14:paraId="60263BE7" w14:textId="77777777"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r w:rsidRPr="00961C80">
        <w:rPr>
          <w:i/>
          <w:color w:val="000000"/>
          <w:sz w:val="20"/>
          <w:szCs w:val="20"/>
        </w:rPr>
        <w:t>For the three-month periods ended 30 September</w:t>
      </w:r>
    </w:p>
    <w:p w14:paraId="35D4F73E" w14:textId="77777777" w:rsidR="009C2572" w:rsidRPr="00961C80" w:rsidRDefault="009C2572" w:rsidP="00641DA3">
      <w:pPr>
        <w:pBdr>
          <w:top w:val="nil"/>
          <w:left w:val="nil"/>
          <w:bottom w:val="nil"/>
          <w:right w:val="nil"/>
          <w:between w:val="nil"/>
        </w:pBdr>
        <w:spacing w:line="360" w:lineRule="auto"/>
        <w:ind w:left="810" w:right="-7"/>
        <w:jc w:val="right"/>
        <w:rPr>
          <w:rFonts w:cs="Arial"/>
          <w:color w:val="000000"/>
          <w:sz w:val="20"/>
          <w:szCs w:val="20"/>
        </w:rPr>
      </w:pPr>
      <w:r w:rsidRPr="00961C80">
        <w:rPr>
          <w:rFonts w:cs="Arial"/>
          <w:color w:val="000000"/>
          <w:sz w:val="20"/>
          <w:szCs w:val="20"/>
        </w:rPr>
        <w:t>(</w:t>
      </w:r>
      <w:proofErr w:type="gramStart"/>
      <w:r w:rsidRPr="00961C80">
        <w:rPr>
          <w:rFonts w:cs="Arial"/>
          <w:color w:val="000000"/>
          <w:sz w:val="20"/>
          <w:szCs w:val="20"/>
        </w:rPr>
        <w:t>Unit :</w:t>
      </w:r>
      <w:proofErr w:type="gramEnd"/>
      <w:r w:rsidRPr="00961C80">
        <w:rPr>
          <w:rFonts w:cs="Arial"/>
          <w:color w:val="000000"/>
          <w:sz w:val="20"/>
          <w:szCs w:val="20"/>
        </w:rPr>
        <w:t xml:space="preserve"> Baht)</w:t>
      </w:r>
    </w:p>
    <w:tbl>
      <w:tblPr>
        <w:tblW w:w="8856" w:type="dxa"/>
        <w:tblInd w:w="315" w:type="dxa"/>
        <w:tblLayout w:type="fixed"/>
        <w:tblCellMar>
          <w:left w:w="29" w:type="dxa"/>
          <w:right w:w="29" w:type="dxa"/>
        </w:tblCellMar>
        <w:tblLook w:val="0000" w:firstRow="0" w:lastRow="0" w:firstColumn="0" w:lastColumn="0" w:noHBand="0" w:noVBand="0"/>
      </w:tblPr>
      <w:tblGrid>
        <w:gridCol w:w="3150"/>
        <w:gridCol w:w="1431"/>
        <w:gridCol w:w="117"/>
        <w:gridCol w:w="1350"/>
        <w:gridCol w:w="108"/>
        <w:gridCol w:w="1269"/>
        <w:gridCol w:w="117"/>
        <w:gridCol w:w="1314"/>
      </w:tblGrid>
      <w:tr w:rsidR="009C2572" w:rsidRPr="00961C80" w14:paraId="5EA9997C" w14:textId="77777777" w:rsidTr="00C46FCC">
        <w:tc>
          <w:tcPr>
            <w:tcW w:w="3150" w:type="dxa"/>
          </w:tcPr>
          <w:p w14:paraId="461DD5B2" w14:textId="77777777" w:rsidR="009C2572" w:rsidRPr="00961C80" w:rsidRDefault="009C2572" w:rsidP="00641DA3">
            <w:pPr>
              <w:spacing w:line="360" w:lineRule="auto"/>
              <w:ind w:left="8"/>
              <w:jc w:val="both"/>
              <w:rPr>
                <w:rFonts w:cs="Arial"/>
                <w:sz w:val="20"/>
                <w:szCs w:val="20"/>
              </w:rPr>
            </w:pPr>
          </w:p>
        </w:tc>
        <w:tc>
          <w:tcPr>
            <w:tcW w:w="2898" w:type="dxa"/>
            <w:gridSpan w:val="3"/>
            <w:tcBorders>
              <w:bottom w:val="single" w:sz="4" w:space="0" w:color="000000"/>
            </w:tcBorders>
            <w:vAlign w:val="center"/>
          </w:tcPr>
          <w:p w14:paraId="019BF525" w14:textId="77777777" w:rsidR="009C2572" w:rsidRPr="00961C80" w:rsidRDefault="009C2572" w:rsidP="00641DA3">
            <w:pPr>
              <w:spacing w:line="360" w:lineRule="auto"/>
              <w:jc w:val="center"/>
              <w:rPr>
                <w:rFonts w:cs="Arial"/>
                <w:sz w:val="20"/>
                <w:szCs w:val="20"/>
              </w:rPr>
            </w:pPr>
            <w:r w:rsidRPr="00961C80">
              <w:rPr>
                <w:rFonts w:cs="Arial"/>
                <w:sz w:val="20"/>
                <w:szCs w:val="20"/>
              </w:rPr>
              <w:t>CONSOLIDATED F/S</w:t>
            </w:r>
          </w:p>
        </w:tc>
        <w:tc>
          <w:tcPr>
            <w:tcW w:w="108" w:type="dxa"/>
          </w:tcPr>
          <w:p w14:paraId="571839FF" w14:textId="77777777" w:rsidR="009C2572" w:rsidRPr="00961C80" w:rsidRDefault="009C2572" w:rsidP="00641DA3">
            <w:pPr>
              <w:spacing w:line="360" w:lineRule="auto"/>
              <w:ind w:right="72"/>
              <w:jc w:val="center"/>
              <w:rPr>
                <w:rFonts w:cs="Arial"/>
                <w:sz w:val="20"/>
                <w:szCs w:val="20"/>
              </w:rPr>
            </w:pPr>
          </w:p>
        </w:tc>
        <w:tc>
          <w:tcPr>
            <w:tcW w:w="2700" w:type="dxa"/>
            <w:gridSpan w:val="3"/>
            <w:tcBorders>
              <w:bottom w:val="single" w:sz="4" w:space="0" w:color="000000"/>
            </w:tcBorders>
            <w:vAlign w:val="center"/>
          </w:tcPr>
          <w:p w14:paraId="5775D642" w14:textId="77777777" w:rsidR="009C2572" w:rsidRPr="00961C80" w:rsidRDefault="009C2572" w:rsidP="00641DA3">
            <w:pPr>
              <w:spacing w:line="360" w:lineRule="auto"/>
              <w:ind w:right="72"/>
              <w:jc w:val="center"/>
              <w:rPr>
                <w:rFonts w:cs="Arial"/>
                <w:sz w:val="20"/>
                <w:szCs w:val="20"/>
              </w:rPr>
            </w:pPr>
            <w:r w:rsidRPr="00961C80">
              <w:rPr>
                <w:rFonts w:cs="Arial"/>
                <w:sz w:val="20"/>
                <w:szCs w:val="20"/>
              </w:rPr>
              <w:t>SEPARATE F/S</w:t>
            </w:r>
          </w:p>
        </w:tc>
      </w:tr>
      <w:tr w:rsidR="001B6ABC" w:rsidRPr="00961C80" w14:paraId="381F2DFD" w14:textId="77777777" w:rsidTr="00C46FCC">
        <w:tc>
          <w:tcPr>
            <w:tcW w:w="3150" w:type="dxa"/>
          </w:tcPr>
          <w:p w14:paraId="2B721F63" w14:textId="77777777" w:rsidR="001B6ABC" w:rsidRPr="00961C80" w:rsidRDefault="001B6ABC" w:rsidP="00641DA3">
            <w:pPr>
              <w:spacing w:line="360" w:lineRule="auto"/>
              <w:ind w:left="8"/>
              <w:jc w:val="both"/>
              <w:rPr>
                <w:rFonts w:cs="Arial"/>
                <w:sz w:val="20"/>
                <w:szCs w:val="20"/>
              </w:rPr>
            </w:pPr>
          </w:p>
        </w:tc>
        <w:tc>
          <w:tcPr>
            <w:tcW w:w="1431" w:type="dxa"/>
            <w:tcBorders>
              <w:top w:val="single" w:sz="4" w:space="0" w:color="000000"/>
              <w:bottom w:val="single" w:sz="4" w:space="0" w:color="000000"/>
            </w:tcBorders>
            <w:vAlign w:val="bottom"/>
          </w:tcPr>
          <w:p w14:paraId="542ADDAC" w14:textId="3F72AC53" w:rsidR="001B6ABC" w:rsidRPr="00961C80" w:rsidRDefault="001B6ABC" w:rsidP="00641DA3">
            <w:pPr>
              <w:spacing w:line="360" w:lineRule="auto"/>
              <w:ind w:left="-49" w:right="-39"/>
              <w:jc w:val="center"/>
              <w:rPr>
                <w:rFonts w:cs="Arial"/>
                <w:sz w:val="20"/>
                <w:szCs w:val="20"/>
              </w:rPr>
            </w:pPr>
            <w:r w:rsidRPr="00961C80">
              <w:rPr>
                <w:rFonts w:cs="Arial"/>
                <w:sz w:val="20"/>
                <w:szCs w:val="20"/>
              </w:rPr>
              <w:t>2023</w:t>
            </w:r>
          </w:p>
        </w:tc>
        <w:tc>
          <w:tcPr>
            <w:tcW w:w="117" w:type="dxa"/>
            <w:vAlign w:val="center"/>
          </w:tcPr>
          <w:p w14:paraId="0B86FEFB" w14:textId="77777777" w:rsidR="001B6ABC" w:rsidRPr="00961C80" w:rsidRDefault="001B6ABC" w:rsidP="00641DA3">
            <w:pPr>
              <w:spacing w:line="360" w:lineRule="auto"/>
              <w:ind w:left="-49" w:right="-39"/>
              <w:jc w:val="center"/>
              <w:rPr>
                <w:rFonts w:cs="Arial"/>
                <w:sz w:val="20"/>
                <w:szCs w:val="20"/>
                <w:u w:val="single"/>
              </w:rPr>
            </w:pPr>
          </w:p>
        </w:tc>
        <w:tc>
          <w:tcPr>
            <w:tcW w:w="1350" w:type="dxa"/>
            <w:tcBorders>
              <w:top w:val="single" w:sz="4" w:space="0" w:color="000000"/>
              <w:bottom w:val="single" w:sz="4" w:space="0" w:color="000000"/>
            </w:tcBorders>
            <w:vAlign w:val="bottom"/>
          </w:tcPr>
          <w:p w14:paraId="54F0A173" w14:textId="6209D885" w:rsidR="001B6ABC" w:rsidRPr="00961C80" w:rsidRDefault="001B6ABC" w:rsidP="00641DA3">
            <w:pPr>
              <w:spacing w:line="360" w:lineRule="auto"/>
              <w:ind w:left="-49" w:right="-39"/>
              <w:jc w:val="center"/>
              <w:rPr>
                <w:rFonts w:cs="Arial"/>
                <w:sz w:val="20"/>
                <w:szCs w:val="20"/>
              </w:rPr>
            </w:pPr>
            <w:r w:rsidRPr="00961C80">
              <w:rPr>
                <w:rFonts w:cs="Arial"/>
                <w:sz w:val="20"/>
                <w:szCs w:val="20"/>
              </w:rPr>
              <w:t>2022</w:t>
            </w:r>
          </w:p>
        </w:tc>
        <w:tc>
          <w:tcPr>
            <w:tcW w:w="108" w:type="dxa"/>
          </w:tcPr>
          <w:p w14:paraId="2E6E9072" w14:textId="77777777" w:rsidR="001B6ABC" w:rsidRPr="00961C80" w:rsidRDefault="001B6ABC" w:rsidP="00641DA3">
            <w:pPr>
              <w:spacing w:line="360" w:lineRule="auto"/>
              <w:ind w:left="-49" w:right="-39"/>
              <w:jc w:val="center"/>
              <w:rPr>
                <w:rFonts w:cs="Arial"/>
                <w:sz w:val="20"/>
                <w:szCs w:val="20"/>
              </w:rPr>
            </w:pPr>
          </w:p>
        </w:tc>
        <w:tc>
          <w:tcPr>
            <w:tcW w:w="1269" w:type="dxa"/>
            <w:tcBorders>
              <w:top w:val="single" w:sz="4" w:space="0" w:color="000000"/>
              <w:bottom w:val="single" w:sz="4" w:space="0" w:color="000000"/>
            </w:tcBorders>
            <w:vAlign w:val="bottom"/>
          </w:tcPr>
          <w:p w14:paraId="62A82CD2" w14:textId="636701B8" w:rsidR="001B6ABC" w:rsidRPr="00961C80" w:rsidRDefault="001B6ABC" w:rsidP="00641DA3">
            <w:pPr>
              <w:spacing w:line="360" w:lineRule="auto"/>
              <w:ind w:left="-49" w:right="-39"/>
              <w:jc w:val="center"/>
              <w:rPr>
                <w:rFonts w:cs="Arial"/>
                <w:sz w:val="20"/>
                <w:szCs w:val="20"/>
              </w:rPr>
            </w:pPr>
            <w:r w:rsidRPr="00961C80">
              <w:rPr>
                <w:rFonts w:cs="Arial"/>
                <w:sz w:val="20"/>
                <w:szCs w:val="20"/>
              </w:rPr>
              <w:t>2023</w:t>
            </w:r>
          </w:p>
        </w:tc>
        <w:tc>
          <w:tcPr>
            <w:tcW w:w="117" w:type="dxa"/>
            <w:vAlign w:val="center"/>
          </w:tcPr>
          <w:p w14:paraId="68CC5219" w14:textId="77777777" w:rsidR="001B6ABC" w:rsidRPr="00961C80" w:rsidRDefault="001B6ABC" w:rsidP="00641DA3">
            <w:pPr>
              <w:spacing w:line="360" w:lineRule="auto"/>
              <w:ind w:left="-49" w:right="-39"/>
              <w:jc w:val="center"/>
              <w:rPr>
                <w:rFonts w:cs="Arial"/>
                <w:sz w:val="20"/>
                <w:szCs w:val="20"/>
                <w:u w:val="single"/>
              </w:rPr>
            </w:pPr>
          </w:p>
        </w:tc>
        <w:tc>
          <w:tcPr>
            <w:tcW w:w="1314" w:type="dxa"/>
            <w:tcBorders>
              <w:top w:val="single" w:sz="4" w:space="0" w:color="000000"/>
              <w:bottom w:val="single" w:sz="4" w:space="0" w:color="000000"/>
            </w:tcBorders>
            <w:vAlign w:val="bottom"/>
          </w:tcPr>
          <w:p w14:paraId="017672CF" w14:textId="3760D226" w:rsidR="001B6ABC" w:rsidRPr="00961C80" w:rsidRDefault="001B6ABC" w:rsidP="00641DA3">
            <w:pPr>
              <w:spacing w:line="360" w:lineRule="auto"/>
              <w:ind w:left="-49" w:right="-39"/>
              <w:jc w:val="center"/>
              <w:rPr>
                <w:rFonts w:cs="Arial"/>
                <w:sz w:val="20"/>
                <w:szCs w:val="20"/>
              </w:rPr>
            </w:pPr>
            <w:r w:rsidRPr="00961C80">
              <w:rPr>
                <w:rFonts w:cs="Arial"/>
                <w:sz w:val="20"/>
                <w:szCs w:val="20"/>
              </w:rPr>
              <w:t>2022</w:t>
            </w:r>
          </w:p>
        </w:tc>
      </w:tr>
      <w:tr w:rsidR="004A566A" w:rsidRPr="00961C80" w14:paraId="191BF02C" w14:textId="77777777" w:rsidTr="001E155F">
        <w:tc>
          <w:tcPr>
            <w:tcW w:w="3150" w:type="dxa"/>
            <w:vAlign w:val="center"/>
          </w:tcPr>
          <w:p w14:paraId="1F3424FF" w14:textId="77777777" w:rsidR="004A566A" w:rsidRPr="00961C80" w:rsidRDefault="004A566A" w:rsidP="00641DA3">
            <w:pPr>
              <w:spacing w:line="360" w:lineRule="auto"/>
              <w:ind w:left="8"/>
              <w:jc w:val="both"/>
              <w:rPr>
                <w:rFonts w:cs="Arial"/>
                <w:sz w:val="20"/>
                <w:szCs w:val="20"/>
              </w:rPr>
            </w:pPr>
            <w:r w:rsidRPr="00961C80">
              <w:rPr>
                <w:rFonts w:cs="Arial"/>
                <w:sz w:val="20"/>
                <w:szCs w:val="20"/>
              </w:rPr>
              <w:t>Government agency</w:t>
            </w:r>
          </w:p>
        </w:tc>
        <w:tc>
          <w:tcPr>
            <w:tcW w:w="1431" w:type="dxa"/>
            <w:tcBorders>
              <w:left w:val="nil"/>
            </w:tcBorders>
            <w:shd w:val="clear" w:color="auto" w:fill="auto"/>
          </w:tcPr>
          <w:p w14:paraId="2E7C00A9" w14:textId="5E352A4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eastAsia="Angsana New" w:cs="Arial"/>
                <w:sz w:val="20"/>
                <w:szCs w:val="20"/>
              </w:rPr>
            </w:pPr>
            <w:r w:rsidRPr="00961C80">
              <w:rPr>
                <w:rFonts w:cs="Arial"/>
                <w:sz w:val="20"/>
                <w:szCs w:val="20"/>
              </w:rPr>
              <w:t>8,063,849</w:t>
            </w:r>
          </w:p>
        </w:tc>
        <w:tc>
          <w:tcPr>
            <w:tcW w:w="117" w:type="dxa"/>
            <w:tcBorders>
              <w:left w:val="nil"/>
            </w:tcBorders>
            <w:shd w:val="clear" w:color="auto" w:fill="auto"/>
          </w:tcPr>
          <w:p w14:paraId="66322BCF" w14:textId="77777777" w:rsidR="004A566A" w:rsidRPr="00961C80" w:rsidRDefault="004A566A" w:rsidP="00641DA3">
            <w:pPr>
              <w:spacing w:line="360" w:lineRule="auto"/>
              <w:ind w:left="-157"/>
              <w:jc w:val="center"/>
              <w:rPr>
                <w:rFonts w:cs="Arial"/>
                <w:sz w:val="20"/>
                <w:szCs w:val="20"/>
              </w:rPr>
            </w:pPr>
          </w:p>
        </w:tc>
        <w:tc>
          <w:tcPr>
            <w:tcW w:w="1350" w:type="dxa"/>
            <w:tcBorders>
              <w:left w:val="nil"/>
            </w:tcBorders>
            <w:shd w:val="clear" w:color="auto" w:fill="auto"/>
            <w:vAlign w:val="center"/>
          </w:tcPr>
          <w:p w14:paraId="2DC78AED" w14:textId="3A5F6A62"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eastAsia="Angsana New" w:cs="Arial"/>
                <w:sz w:val="20"/>
                <w:szCs w:val="20"/>
              </w:rPr>
            </w:pPr>
            <w:r w:rsidRPr="00961C80">
              <w:rPr>
                <w:rFonts w:eastAsia="Angsana New" w:cs="Arial"/>
                <w:sz w:val="20"/>
                <w:szCs w:val="20"/>
              </w:rPr>
              <w:t>24,046,465</w:t>
            </w:r>
          </w:p>
        </w:tc>
        <w:tc>
          <w:tcPr>
            <w:tcW w:w="108" w:type="dxa"/>
            <w:tcBorders>
              <w:left w:val="nil"/>
            </w:tcBorders>
            <w:shd w:val="clear" w:color="auto" w:fill="auto"/>
          </w:tcPr>
          <w:p w14:paraId="5B29810F" w14:textId="77777777" w:rsidR="004A566A" w:rsidRPr="00961C80" w:rsidRDefault="004A566A" w:rsidP="00641DA3">
            <w:pPr>
              <w:spacing w:line="360" w:lineRule="auto"/>
              <w:ind w:left="-157"/>
              <w:jc w:val="center"/>
              <w:rPr>
                <w:rFonts w:cs="Arial"/>
                <w:sz w:val="20"/>
                <w:szCs w:val="20"/>
              </w:rPr>
            </w:pPr>
          </w:p>
        </w:tc>
        <w:tc>
          <w:tcPr>
            <w:tcW w:w="1269" w:type="dxa"/>
            <w:shd w:val="clear" w:color="auto" w:fill="auto"/>
          </w:tcPr>
          <w:p w14:paraId="624909EB" w14:textId="70A43A9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cs="Arial"/>
                <w:sz w:val="20"/>
                <w:szCs w:val="20"/>
              </w:rPr>
            </w:pPr>
            <w:r w:rsidRPr="00961C80">
              <w:rPr>
                <w:rFonts w:cs="Arial"/>
                <w:sz w:val="20"/>
                <w:szCs w:val="20"/>
              </w:rPr>
              <w:t>958,505</w:t>
            </w:r>
          </w:p>
        </w:tc>
        <w:tc>
          <w:tcPr>
            <w:tcW w:w="117" w:type="dxa"/>
            <w:shd w:val="clear" w:color="auto" w:fill="auto"/>
          </w:tcPr>
          <w:p w14:paraId="270E64AC" w14:textId="77777777" w:rsidR="004A566A" w:rsidRPr="00961C80" w:rsidRDefault="004A566A" w:rsidP="00641DA3">
            <w:pPr>
              <w:pBdr>
                <w:top w:val="nil"/>
                <w:left w:val="nil"/>
                <w:bottom w:val="nil"/>
                <w:right w:val="nil"/>
                <w:between w:val="nil"/>
              </w:pBdr>
              <w:spacing w:line="360" w:lineRule="auto"/>
              <w:ind w:left="-157"/>
              <w:jc w:val="center"/>
              <w:rPr>
                <w:rFonts w:cs="Arial"/>
                <w:color w:val="000000"/>
                <w:sz w:val="20"/>
                <w:szCs w:val="20"/>
              </w:rPr>
            </w:pPr>
          </w:p>
        </w:tc>
        <w:tc>
          <w:tcPr>
            <w:tcW w:w="1314" w:type="dxa"/>
            <w:shd w:val="clear" w:color="auto" w:fill="auto"/>
            <w:vAlign w:val="center"/>
          </w:tcPr>
          <w:p w14:paraId="6E38EE54" w14:textId="5326088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sz w:val="20"/>
                <w:szCs w:val="20"/>
              </w:rPr>
            </w:pPr>
            <w:r w:rsidRPr="00961C80">
              <w:rPr>
                <w:rFonts w:eastAsia="Angsana New" w:cs="Arial"/>
                <w:sz w:val="20"/>
                <w:szCs w:val="20"/>
              </w:rPr>
              <w:t>24,046,465</w:t>
            </w:r>
          </w:p>
        </w:tc>
      </w:tr>
      <w:tr w:rsidR="004A566A" w:rsidRPr="00961C80" w14:paraId="78E044FB" w14:textId="77777777" w:rsidTr="001E155F">
        <w:tc>
          <w:tcPr>
            <w:tcW w:w="3150" w:type="dxa"/>
            <w:vAlign w:val="center"/>
          </w:tcPr>
          <w:p w14:paraId="5FD991F0" w14:textId="77777777" w:rsidR="004A566A" w:rsidRPr="00961C80" w:rsidRDefault="004A566A" w:rsidP="00641DA3">
            <w:pPr>
              <w:spacing w:line="360" w:lineRule="auto"/>
              <w:ind w:left="8"/>
              <w:jc w:val="both"/>
              <w:rPr>
                <w:rFonts w:cs="Arial"/>
                <w:sz w:val="20"/>
                <w:szCs w:val="20"/>
              </w:rPr>
            </w:pPr>
            <w:r w:rsidRPr="00961C80">
              <w:rPr>
                <w:rFonts w:cs="Arial"/>
                <w:sz w:val="20"/>
                <w:szCs w:val="20"/>
              </w:rPr>
              <w:t>Non-government agency</w:t>
            </w:r>
          </w:p>
        </w:tc>
        <w:tc>
          <w:tcPr>
            <w:tcW w:w="1431" w:type="dxa"/>
            <w:tcBorders>
              <w:left w:val="nil"/>
            </w:tcBorders>
            <w:shd w:val="clear" w:color="auto" w:fill="auto"/>
          </w:tcPr>
          <w:p w14:paraId="38C088BE" w14:textId="38A33B29"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eastAsia="Angsana New" w:cs="Arial"/>
                <w:sz w:val="20"/>
                <w:szCs w:val="20"/>
              </w:rPr>
            </w:pPr>
            <w:r w:rsidRPr="00961C80">
              <w:rPr>
                <w:rFonts w:cs="Arial"/>
                <w:sz w:val="20"/>
                <w:szCs w:val="20"/>
              </w:rPr>
              <w:t>326,853,527</w:t>
            </w:r>
          </w:p>
        </w:tc>
        <w:tc>
          <w:tcPr>
            <w:tcW w:w="117" w:type="dxa"/>
            <w:tcBorders>
              <w:left w:val="nil"/>
            </w:tcBorders>
            <w:shd w:val="clear" w:color="auto" w:fill="auto"/>
          </w:tcPr>
          <w:p w14:paraId="4D4AB1B9" w14:textId="77777777" w:rsidR="004A566A" w:rsidRPr="00961C80" w:rsidRDefault="004A566A" w:rsidP="00641DA3">
            <w:pPr>
              <w:spacing w:line="360" w:lineRule="auto"/>
              <w:ind w:left="-157"/>
              <w:jc w:val="center"/>
              <w:rPr>
                <w:rFonts w:cs="Arial"/>
                <w:sz w:val="20"/>
                <w:szCs w:val="20"/>
              </w:rPr>
            </w:pPr>
          </w:p>
        </w:tc>
        <w:tc>
          <w:tcPr>
            <w:tcW w:w="1350" w:type="dxa"/>
            <w:tcBorders>
              <w:left w:val="nil"/>
            </w:tcBorders>
            <w:shd w:val="clear" w:color="auto" w:fill="auto"/>
            <w:vAlign w:val="center"/>
          </w:tcPr>
          <w:p w14:paraId="4590D1BC" w14:textId="6783D581"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eastAsia="Angsana New" w:cs="Arial"/>
                <w:sz w:val="20"/>
                <w:szCs w:val="20"/>
              </w:rPr>
            </w:pPr>
            <w:r w:rsidRPr="00961C80">
              <w:rPr>
                <w:rFonts w:eastAsia="Angsana New" w:cs="Arial"/>
                <w:sz w:val="20"/>
                <w:szCs w:val="20"/>
              </w:rPr>
              <w:t>157,365,990</w:t>
            </w:r>
          </w:p>
        </w:tc>
        <w:tc>
          <w:tcPr>
            <w:tcW w:w="108" w:type="dxa"/>
            <w:tcBorders>
              <w:left w:val="nil"/>
            </w:tcBorders>
            <w:shd w:val="clear" w:color="auto" w:fill="auto"/>
          </w:tcPr>
          <w:p w14:paraId="5FCAF6BB" w14:textId="77777777" w:rsidR="004A566A" w:rsidRPr="00961C80" w:rsidRDefault="004A566A" w:rsidP="00641DA3">
            <w:pPr>
              <w:spacing w:line="360" w:lineRule="auto"/>
              <w:ind w:left="-157"/>
              <w:jc w:val="center"/>
              <w:rPr>
                <w:rFonts w:cs="Arial"/>
                <w:sz w:val="20"/>
                <w:szCs w:val="20"/>
              </w:rPr>
            </w:pPr>
          </w:p>
        </w:tc>
        <w:tc>
          <w:tcPr>
            <w:tcW w:w="1269" w:type="dxa"/>
            <w:shd w:val="clear" w:color="auto" w:fill="auto"/>
          </w:tcPr>
          <w:p w14:paraId="0868512F" w14:textId="67680BE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cs="Arial"/>
                <w:sz w:val="20"/>
                <w:szCs w:val="20"/>
              </w:rPr>
            </w:pPr>
            <w:r w:rsidRPr="00961C80">
              <w:rPr>
                <w:rFonts w:cs="Arial"/>
                <w:sz w:val="20"/>
                <w:szCs w:val="20"/>
              </w:rPr>
              <w:t>182,783,928</w:t>
            </w:r>
          </w:p>
        </w:tc>
        <w:tc>
          <w:tcPr>
            <w:tcW w:w="117" w:type="dxa"/>
            <w:shd w:val="clear" w:color="auto" w:fill="auto"/>
          </w:tcPr>
          <w:p w14:paraId="24FF251C" w14:textId="77777777" w:rsidR="004A566A" w:rsidRPr="00961C80" w:rsidRDefault="004A566A" w:rsidP="00641DA3">
            <w:pPr>
              <w:pBdr>
                <w:top w:val="nil"/>
                <w:left w:val="nil"/>
                <w:bottom w:val="nil"/>
                <w:right w:val="nil"/>
                <w:between w:val="nil"/>
              </w:pBdr>
              <w:spacing w:line="360" w:lineRule="auto"/>
              <w:ind w:left="-157"/>
              <w:jc w:val="center"/>
              <w:rPr>
                <w:rFonts w:cs="Arial"/>
                <w:color w:val="000000"/>
                <w:sz w:val="20"/>
                <w:szCs w:val="20"/>
              </w:rPr>
            </w:pPr>
          </w:p>
        </w:tc>
        <w:tc>
          <w:tcPr>
            <w:tcW w:w="1314" w:type="dxa"/>
            <w:shd w:val="clear" w:color="auto" w:fill="auto"/>
            <w:vAlign w:val="center"/>
          </w:tcPr>
          <w:p w14:paraId="6B3F5D04" w14:textId="51C7A40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sz w:val="20"/>
                <w:szCs w:val="20"/>
              </w:rPr>
            </w:pPr>
            <w:r w:rsidRPr="00961C80">
              <w:rPr>
                <w:rFonts w:cs="Arial"/>
                <w:sz w:val="20"/>
                <w:szCs w:val="20"/>
              </w:rPr>
              <w:t>145,066,348</w:t>
            </w:r>
          </w:p>
        </w:tc>
      </w:tr>
      <w:tr w:rsidR="004A566A" w:rsidRPr="00961C80" w14:paraId="7CE68729" w14:textId="77777777" w:rsidTr="001E155F">
        <w:tc>
          <w:tcPr>
            <w:tcW w:w="3150" w:type="dxa"/>
          </w:tcPr>
          <w:p w14:paraId="4EC34BFE" w14:textId="77777777" w:rsidR="004A566A" w:rsidRPr="00961C80" w:rsidRDefault="004A566A" w:rsidP="00641DA3">
            <w:pPr>
              <w:spacing w:line="360" w:lineRule="auto"/>
              <w:ind w:left="8"/>
              <w:jc w:val="both"/>
              <w:rPr>
                <w:rFonts w:cs="Arial"/>
                <w:sz w:val="20"/>
                <w:szCs w:val="20"/>
              </w:rPr>
            </w:pPr>
            <w:r w:rsidRPr="00961C80">
              <w:rPr>
                <w:rFonts w:cs="Arial"/>
                <w:sz w:val="20"/>
                <w:szCs w:val="20"/>
              </w:rPr>
              <w:t>Total</w:t>
            </w:r>
          </w:p>
        </w:tc>
        <w:tc>
          <w:tcPr>
            <w:tcW w:w="1431" w:type="dxa"/>
            <w:tcBorders>
              <w:top w:val="single" w:sz="4" w:space="0" w:color="000000"/>
              <w:left w:val="nil"/>
              <w:bottom w:val="single" w:sz="12" w:space="0" w:color="000000"/>
            </w:tcBorders>
            <w:shd w:val="clear" w:color="auto" w:fill="auto"/>
          </w:tcPr>
          <w:p w14:paraId="35471E06" w14:textId="6921602B"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eastAsia="Angsana New" w:cs="Arial"/>
                <w:sz w:val="20"/>
                <w:szCs w:val="20"/>
              </w:rPr>
            </w:pPr>
            <w:r w:rsidRPr="00961C80">
              <w:rPr>
                <w:rFonts w:cs="Arial"/>
                <w:sz w:val="20"/>
                <w:szCs w:val="20"/>
              </w:rPr>
              <w:t>334,917,376</w:t>
            </w:r>
          </w:p>
        </w:tc>
        <w:tc>
          <w:tcPr>
            <w:tcW w:w="117" w:type="dxa"/>
            <w:tcBorders>
              <w:left w:val="nil"/>
            </w:tcBorders>
            <w:shd w:val="clear" w:color="auto" w:fill="auto"/>
          </w:tcPr>
          <w:p w14:paraId="0457A25A" w14:textId="77777777" w:rsidR="004A566A" w:rsidRPr="00961C80" w:rsidRDefault="004A566A" w:rsidP="00641DA3">
            <w:pPr>
              <w:spacing w:line="360" w:lineRule="auto"/>
              <w:ind w:left="-157"/>
              <w:jc w:val="center"/>
              <w:rPr>
                <w:rFonts w:cs="Arial"/>
                <w:sz w:val="20"/>
                <w:szCs w:val="20"/>
              </w:rPr>
            </w:pPr>
          </w:p>
        </w:tc>
        <w:tc>
          <w:tcPr>
            <w:tcW w:w="1350" w:type="dxa"/>
            <w:tcBorders>
              <w:top w:val="single" w:sz="4" w:space="0" w:color="000000"/>
              <w:left w:val="nil"/>
              <w:bottom w:val="single" w:sz="12" w:space="0" w:color="000000"/>
            </w:tcBorders>
            <w:shd w:val="clear" w:color="auto" w:fill="auto"/>
            <w:vAlign w:val="center"/>
          </w:tcPr>
          <w:p w14:paraId="30FC05D4" w14:textId="45555CB2"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eastAsia="Angsana New" w:cs="Arial"/>
                <w:sz w:val="20"/>
                <w:szCs w:val="20"/>
              </w:rPr>
            </w:pPr>
            <w:r w:rsidRPr="00961C80">
              <w:rPr>
                <w:rFonts w:eastAsia="Angsana New" w:cs="Arial"/>
                <w:sz w:val="20"/>
                <w:szCs w:val="20"/>
              </w:rPr>
              <w:t>181,412,455</w:t>
            </w:r>
          </w:p>
        </w:tc>
        <w:tc>
          <w:tcPr>
            <w:tcW w:w="108" w:type="dxa"/>
            <w:tcBorders>
              <w:left w:val="nil"/>
            </w:tcBorders>
            <w:shd w:val="clear" w:color="auto" w:fill="auto"/>
          </w:tcPr>
          <w:p w14:paraId="4F785328" w14:textId="77777777" w:rsidR="004A566A" w:rsidRPr="00961C80" w:rsidRDefault="004A566A" w:rsidP="00641DA3">
            <w:pPr>
              <w:spacing w:line="360" w:lineRule="auto"/>
              <w:ind w:left="-157"/>
              <w:jc w:val="center"/>
              <w:rPr>
                <w:rFonts w:cs="Arial"/>
                <w:sz w:val="20"/>
                <w:szCs w:val="20"/>
              </w:rPr>
            </w:pPr>
          </w:p>
        </w:tc>
        <w:tc>
          <w:tcPr>
            <w:tcW w:w="1269" w:type="dxa"/>
            <w:tcBorders>
              <w:top w:val="single" w:sz="4" w:space="0" w:color="000000"/>
              <w:bottom w:val="single" w:sz="12" w:space="0" w:color="000000"/>
            </w:tcBorders>
            <w:shd w:val="clear" w:color="auto" w:fill="auto"/>
          </w:tcPr>
          <w:p w14:paraId="561B07C3" w14:textId="1D9D18A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cs="Arial"/>
                <w:sz w:val="20"/>
                <w:szCs w:val="20"/>
              </w:rPr>
            </w:pPr>
            <w:r w:rsidRPr="00961C80">
              <w:rPr>
                <w:rFonts w:cs="Arial"/>
                <w:sz w:val="20"/>
                <w:szCs w:val="20"/>
              </w:rPr>
              <w:t>183,742,433</w:t>
            </w:r>
          </w:p>
        </w:tc>
        <w:tc>
          <w:tcPr>
            <w:tcW w:w="117" w:type="dxa"/>
            <w:tcBorders>
              <w:top w:val="single" w:sz="4" w:space="0" w:color="000000"/>
            </w:tcBorders>
            <w:shd w:val="clear" w:color="auto" w:fill="auto"/>
          </w:tcPr>
          <w:p w14:paraId="6605A2B2" w14:textId="77777777" w:rsidR="004A566A" w:rsidRPr="00961C80" w:rsidRDefault="004A566A" w:rsidP="00641DA3">
            <w:pPr>
              <w:pBdr>
                <w:top w:val="nil"/>
                <w:left w:val="nil"/>
                <w:bottom w:val="nil"/>
                <w:right w:val="nil"/>
                <w:between w:val="nil"/>
              </w:pBdr>
              <w:spacing w:line="360" w:lineRule="auto"/>
              <w:ind w:left="-157"/>
              <w:jc w:val="center"/>
              <w:rPr>
                <w:rFonts w:cs="Arial"/>
                <w:color w:val="000000"/>
                <w:sz w:val="20"/>
                <w:szCs w:val="20"/>
              </w:rPr>
            </w:pPr>
          </w:p>
        </w:tc>
        <w:tc>
          <w:tcPr>
            <w:tcW w:w="1314" w:type="dxa"/>
            <w:tcBorders>
              <w:top w:val="single" w:sz="4" w:space="0" w:color="000000"/>
              <w:bottom w:val="single" w:sz="12" w:space="0" w:color="000000"/>
            </w:tcBorders>
            <w:shd w:val="clear" w:color="auto" w:fill="auto"/>
            <w:vAlign w:val="center"/>
          </w:tcPr>
          <w:p w14:paraId="013F8539" w14:textId="720676F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sz w:val="20"/>
                <w:szCs w:val="20"/>
              </w:rPr>
            </w:pPr>
            <w:r w:rsidRPr="00961C80">
              <w:rPr>
                <w:rFonts w:cs="Arial"/>
                <w:sz w:val="20"/>
                <w:szCs w:val="20"/>
              </w:rPr>
              <w:t>169,112,813</w:t>
            </w:r>
          </w:p>
        </w:tc>
      </w:tr>
    </w:tbl>
    <w:p w14:paraId="32DC3D96" w14:textId="77777777" w:rsidR="009C2572" w:rsidRPr="00961C80" w:rsidRDefault="009C2572" w:rsidP="00641DA3">
      <w:pPr>
        <w:pBdr>
          <w:top w:val="nil"/>
          <w:left w:val="nil"/>
          <w:bottom w:val="nil"/>
          <w:right w:val="nil"/>
          <w:between w:val="nil"/>
        </w:pBdr>
        <w:spacing w:line="360" w:lineRule="auto"/>
        <w:ind w:left="360"/>
        <w:jc w:val="both"/>
        <w:rPr>
          <w:color w:val="000000"/>
          <w:sz w:val="16"/>
          <w:szCs w:val="16"/>
        </w:rPr>
      </w:pPr>
    </w:p>
    <w:p w14:paraId="41EBF0BC" w14:textId="77777777" w:rsidR="00FA312D" w:rsidRPr="00961C80" w:rsidRDefault="00FA312D"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color w:val="000000"/>
          <w:sz w:val="20"/>
          <w:szCs w:val="20"/>
        </w:rPr>
      </w:pPr>
    </w:p>
    <w:p w14:paraId="46337517" w14:textId="4618D68E"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60" w:lineRule="auto"/>
        <w:ind w:left="360"/>
        <w:jc w:val="thaiDistribute"/>
        <w:rPr>
          <w:i/>
          <w:color w:val="000000"/>
          <w:sz w:val="20"/>
          <w:szCs w:val="20"/>
        </w:rPr>
      </w:pPr>
      <w:r w:rsidRPr="00961C80">
        <w:rPr>
          <w:i/>
          <w:color w:val="000000"/>
          <w:sz w:val="20"/>
          <w:szCs w:val="20"/>
        </w:rPr>
        <w:lastRenderedPageBreak/>
        <w:t>For the nine-month periods ended 30 September</w:t>
      </w:r>
    </w:p>
    <w:p w14:paraId="3F1FC5C7" w14:textId="77777777" w:rsidR="009C2572" w:rsidRPr="00961C80" w:rsidRDefault="009C2572" w:rsidP="00641DA3">
      <w:pPr>
        <w:pBdr>
          <w:top w:val="nil"/>
          <w:left w:val="nil"/>
          <w:bottom w:val="nil"/>
          <w:right w:val="nil"/>
          <w:between w:val="nil"/>
        </w:pBdr>
        <w:spacing w:line="360" w:lineRule="auto"/>
        <w:ind w:left="810" w:right="-7"/>
        <w:jc w:val="right"/>
        <w:rPr>
          <w:rFonts w:cs="Arial"/>
          <w:color w:val="000000"/>
          <w:sz w:val="19"/>
          <w:szCs w:val="19"/>
        </w:rPr>
      </w:pPr>
      <w:r w:rsidRPr="00961C80">
        <w:rPr>
          <w:rFonts w:cs="Arial"/>
          <w:color w:val="000000"/>
          <w:sz w:val="19"/>
          <w:szCs w:val="19"/>
        </w:rPr>
        <w:t>(</w:t>
      </w:r>
      <w:proofErr w:type="gramStart"/>
      <w:r w:rsidRPr="00961C80">
        <w:rPr>
          <w:rFonts w:cs="Arial"/>
          <w:color w:val="000000"/>
          <w:sz w:val="19"/>
          <w:szCs w:val="19"/>
        </w:rPr>
        <w:t>Unit :</w:t>
      </w:r>
      <w:proofErr w:type="gramEnd"/>
      <w:r w:rsidRPr="00961C80">
        <w:rPr>
          <w:rFonts w:cs="Arial"/>
          <w:color w:val="000000"/>
          <w:sz w:val="19"/>
          <w:szCs w:val="19"/>
        </w:rPr>
        <w:t xml:space="preserve"> Baht)</w:t>
      </w:r>
    </w:p>
    <w:tbl>
      <w:tblPr>
        <w:tblW w:w="8859" w:type="dxa"/>
        <w:tblInd w:w="315" w:type="dxa"/>
        <w:tblLayout w:type="fixed"/>
        <w:tblCellMar>
          <w:left w:w="29" w:type="dxa"/>
          <w:right w:w="29" w:type="dxa"/>
        </w:tblCellMar>
        <w:tblLook w:val="0000" w:firstRow="0" w:lastRow="0" w:firstColumn="0" w:lastColumn="0" w:noHBand="0" w:noVBand="0"/>
      </w:tblPr>
      <w:tblGrid>
        <w:gridCol w:w="3150"/>
        <w:gridCol w:w="1431"/>
        <w:gridCol w:w="117"/>
        <w:gridCol w:w="1355"/>
        <w:gridCol w:w="106"/>
        <w:gridCol w:w="1269"/>
        <w:gridCol w:w="117"/>
        <w:gridCol w:w="1314"/>
      </w:tblGrid>
      <w:tr w:rsidR="009C2572" w:rsidRPr="00961C80" w14:paraId="52EDC48E" w14:textId="77777777" w:rsidTr="00C46FCC">
        <w:tc>
          <w:tcPr>
            <w:tcW w:w="3150" w:type="dxa"/>
          </w:tcPr>
          <w:p w14:paraId="40F335A4" w14:textId="77777777" w:rsidR="009C2572" w:rsidRPr="00961C80" w:rsidRDefault="009C2572" w:rsidP="00641DA3">
            <w:pPr>
              <w:spacing w:line="360" w:lineRule="auto"/>
              <w:ind w:left="8"/>
              <w:jc w:val="both"/>
              <w:rPr>
                <w:rFonts w:cs="Arial"/>
                <w:sz w:val="19"/>
                <w:szCs w:val="19"/>
              </w:rPr>
            </w:pPr>
          </w:p>
        </w:tc>
        <w:tc>
          <w:tcPr>
            <w:tcW w:w="2903" w:type="dxa"/>
            <w:gridSpan w:val="3"/>
            <w:tcBorders>
              <w:bottom w:val="single" w:sz="4" w:space="0" w:color="000000"/>
            </w:tcBorders>
            <w:vAlign w:val="center"/>
          </w:tcPr>
          <w:p w14:paraId="4D5D9FF5" w14:textId="77777777" w:rsidR="009C2572" w:rsidRPr="00961C80" w:rsidRDefault="009C2572" w:rsidP="00641DA3">
            <w:pPr>
              <w:spacing w:line="360" w:lineRule="auto"/>
              <w:jc w:val="center"/>
              <w:rPr>
                <w:rFonts w:cs="Arial"/>
                <w:sz w:val="19"/>
                <w:szCs w:val="19"/>
              </w:rPr>
            </w:pPr>
            <w:r w:rsidRPr="00961C80">
              <w:rPr>
                <w:rFonts w:cs="Arial"/>
                <w:sz w:val="19"/>
                <w:szCs w:val="19"/>
              </w:rPr>
              <w:t>CONSOLIDATED F/S</w:t>
            </w:r>
          </w:p>
        </w:tc>
        <w:tc>
          <w:tcPr>
            <w:tcW w:w="106" w:type="dxa"/>
          </w:tcPr>
          <w:p w14:paraId="1BCE4981" w14:textId="77777777" w:rsidR="009C2572" w:rsidRPr="00961C80" w:rsidRDefault="009C2572" w:rsidP="00641DA3">
            <w:pPr>
              <w:spacing w:line="360" w:lineRule="auto"/>
              <w:ind w:right="72"/>
              <w:jc w:val="center"/>
              <w:rPr>
                <w:rFonts w:cs="Arial"/>
                <w:sz w:val="19"/>
                <w:szCs w:val="19"/>
              </w:rPr>
            </w:pPr>
          </w:p>
        </w:tc>
        <w:tc>
          <w:tcPr>
            <w:tcW w:w="2700" w:type="dxa"/>
            <w:gridSpan w:val="3"/>
            <w:tcBorders>
              <w:bottom w:val="single" w:sz="4" w:space="0" w:color="000000"/>
            </w:tcBorders>
            <w:vAlign w:val="center"/>
          </w:tcPr>
          <w:p w14:paraId="53E6A8FD" w14:textId="77777777" w:rsidR="009C2572" w:rsidRPr="00961C80" w:rsidRDefault="009C2572" w:rsidP="00641DA3">
            <w:pPr>
              <w:spacing w:line="360" w:lineRule="auto"/>
              <w:ind w:right="72"/>
              <w:jc w:val="center"/>
              <w:rPr>
                <w:rFonts w:cs="Arial"/>
                <w:sz w:val="19"/>
                <w:szCs w:val="19"/>
              </w:rPr>
            </w:pPr>
            <w:r w:rsidRPr="00961C80">
              <w:rPr>
                <w:rFonts w:cs="Arial"/>
                <w:sz w:val="19"/>
                <w:szCs w:val="19"/>
              </w:rPr>
              <w:t>SEPARATE F/S</w:t>
            </w:r>
          </w:p>
        </w:tc>
      </w:tr>
      <w:tr w:rsidR="00E841DC" w:rsidRPr="00961C80" w14:paraId="42A8FB28" w14:textId="77777777" w:rsidTr="00C46FCC">
        <w:tc>
          <w:tcPr>
            <w:tcW w:w="3150" w:type="dxa"/>
          </w:tcPr>
          <w:p w14:paraId="069A62D7" w14:textId="77777777" w:rsidR="00E841DC" w:rsidRPr="00961C80" w:rsidRDefault="00E841DC" w:rsidP="00641DA3">
            <w:pPr>
              <w:spacing w:line="360" w:lineRule="auto"/>
              <w:ind w:left="8"/>
              <w:jc w:val="both"/>
              <w:rPr>
                <w:rFonts w:cs="Arial"/>
                <w:sz w:val="19"/>
                <w:szCs w:val="19"/>
              </w:rPr>
            </w:pPr>
          </w:p>
        </w:tc>
        <w:tc>
          <w:tcPr>
            <w:tcW w:w="1431" w:type="dxa"/>
            <w:tcBorders>
              <w:top w:val="single" w:sz="4" w:space="0" w:color="000000"/>
              <w:bottom w:val="single" w:sz="4" w:space="0" w:color="000000"/>
            </w:tcBorders>
            <w:vAlign w:val="bottom"/>
          </w:tcPr>
          <w:p w14:paraId="6BCE911E" w14:textId="00A47836" w:rsidR="00E841DC" w:rsidRPr="00961C80" w:rsidRDefault="00E841DC" w:rsidP="00641DA3">
            <w:pPr>
              <w:spacing w:line="360" w:lineRule="auto"/>
              <w:ind w:left="-49" w:right="-39"/>
              <w:jc w:val="center"/>
              <w:rPr>
                <w:rFonts w:cs="Arial"/>
                <w:sz w:val="19"/>
                <w:szCs w:val="19"/>
              </w:rPr>
            </w:pPr>
            <w:r w:rsidRPr="00961C80">
              <w:rPr>
                <w:rFonts w:cs="Arial"/>
                <w:sz w:val="19"/>
                <w:szCs w:val="19"/>
              </w:rPr>
              <w:t>2023</w:t>
            </w:r>
          </w:p>
        </w:tc>
        <w:tc>
          <w:tcPr>
            <w:tcW w:w="117" w:type="dxa"/>
            <w:vAlign w:val="center"/>
          </w:tcPr>
          <w:p w14:paraId="6EA222E2" w14:textId="77777777" w:rsidR="00E841DC" w:rsidRPr="00961C80" w:rsidRDefault="00E841DC" w:rsidP="00641DA3">
            <w:pPr>
              <w:spacing w:line="360" w:lineRule="auto"/>
              <w:ind w:left="-49" w:right="-39"/>
              <w:jc w:val="center"/>
              <w:rPr>
                <w:rFonts w:cs="Arial"/>
                <w:sz w:val="19"/>
                <w:szCs w:val="19"/>
                <w:u w:val="single"/>
              </w:rPr>
            </w:pPr>
          </w:p>
        </w:tc>
        <w:tc>
          <w:tcPr>
            <w:tcW w:w="1355" w:type="dxa"/>
            <w:tcBorders>
              <w:top w:val="single" w:sz="4" w:space="0" w:color="000000"/>
              <w:bottom w:val="single" w:sz="4" w:space="0" w:color="000000"/>
            </w:tcBorders>
            <w:vAlign w:val="bottom"/>
          </w:tcPr>
          <w:p w14:paraId="5D212306" w14:textId="1624973F" w:rsidR="00E841DC" w:rsidRPr="00961C80" w:rsidRDefault="00E841DC" w:rsidP="00641DA3">
            <w:pPr>
              <w:spacing w:line="360" w:lineRule="auto"/>
              <w:ind w:left="-49" w:right="-39"/>
              <w:jc w:val="center"/>
              <w:rPr>
                <w:rFonts w:cs="Arial"/>
                <w:sz w:val="19"/>
                <w:szCs w:val="19"/>
              </w:rPr>
            </w:pPr>
            <w:r w:rsidRPr="00961C80">
              <w:rPr>
                <w:rFonts w:cs="Arial"/>
                <w:sz w:val="19"/>
                <w:szCs w:val="19"/>
              </w:rPr>
              <w:t>2022</w:t>
            </w:r>
          </w:p>
        </w:tc>
        <w:tc>
          <w:tcPr>
            <w:tcW w:w="106" w:type="dxa"/>
          </w:tcPr>
          <w:p w14:paraId="5B497ECF" w14:textId="77777777" w:rsidR="00E841DC" w:rsidRPr="00961C80" w:rsidRDefault="00E841DC" w:rsidP="00641DA3">
            <w:pPr>
              <w:spacing w:line="360" w:lineRule="auto"/>
              <w:ind w:left="-49" w:right="-39"/>
              <w:jc w:val="center"/>
              <w:rPr>
                <w:rFonts w:cs="Arial"/>
                <w:sz w:val="19"/>
                <w:szCs w:val="19"/>
              </w:rPr>
            </w:pPr>
          </w:p>
        </w:tc>
        <w:tc>
          <w:tcPr>
            <w:tcW w:w="1269" w:type="dxa"/>
            <w:tcBorders>
              <w:top w:val="single" w:sz="4" w:space="0" w:color="000000"/>
              <w:bottom w:val="single" w:sz="4" w:space="0" w:color="000000"/>
            </w:tcBorders>
            <w:vAlign w:val="bottom"/>
          </w:tcPr>
          <w:p w14:paraId="2D92BF0A" w14:textId="31317DCB" w:rsidR="00E841DC" w:rsidRPr="00961C80" w:rsidRDefault="00E841DC" w:rsidP="00641DA3">
            <w:pPr>
              <w:spacing w:line="360" w:lineRule="auto"/>
              <w:ind w:left="-49" w:right="-39"/>
              <w:jc w:val="center"/>
              <w:rPr>
                <w:rFonts w:cs="Arial"/>
                <w:sz w:val="19"/>
                <w:szCs w:val="19"/>
              </w:rPr>
            </w:pPr>
            <w:r w:rsidRPr="00961C80">
              <w:rPr>
                <w:rFonts w:cs="Arial"/>
                <w:sz w:val="19"/>
                <w:szCs w:val="19"/>
              </w:rPr>
              <w:t>2023</w:t>
            </w:r>
          </w:p>
        </w:tc>
        <w:tc>
          <w:tcPr>
            <w:tcW w:w="117" w:type="dxa"/>
            <w:vAlign w:val="center"/>
          </w:tcPr>
          <w:p w14:paraId="71B7B56D" w14:textId="77777777" w:rsidR="00E841DC" w:rsidRPr="00961C80" w:rsidRDefault="00E841DC" w:rsidP="00641DA3">
            <w:pPr>
              <w:spacing w:line="360" w:lineRule="auto"/>
              <w:ind w:left="-49" w:right="-39"/>
              <w:jc w:val="center"/>
              <w:rPr>
                <w:rFonts w:cs="Arial"/>
                <w:sz w:val="19"/>
                <w:szCs w:val="19"/>
                <w:u w:val="single"/>
              </w:rPr>
            </w:pPr>
          </w:p>
        </w:tc>
        <w:tc>
          <w:tcPr>
            <w:tcW w:w="1314" w:type="dxa"/>
            <w:tcBorders>
              <w:top w:val="single" w:sz="4" w:space="0" w:color="000000"/>
              <w:bottom w:val="single" w:sz="4" w:space="0" w:color="000000"/>
            </w:tcBorders>
            <w:vAlign w:val="bottom"/>
          </w:tcPr>
          <w:p w14:paraId="2FB80BC9" w14:textId="1B147733" w:rsidR="00E841DC" w:rsidRPr="00961C80" w:rsidRDefault="00E841DC" w:rsidP="00641DA3">
            <w:pPr>
              <w:spacing w:line="360" w:lineRule="auto"/>
              <w:ind w:left="-49" w:right="-39"/>
              <w:jc w:val="center"/>
              <w:rPr>
                <w:rFonts w:cs="Arial"/>
                <w:sz w:val="19"/>
                <w:szCs w:val="19"/>
              </w:rPr>
            </w:pPr>
            <w:r w:rsidRPr="00961C80">
              <w:rPr>
                <w:rFonts w:cs="Arial"/>
                <w:sz w:val="19"/>
                <w:szCs w:val="19"/>
              </w:rPr>
              <w:t>2022</w:t>
            </w:r>
          </w:p>
        </w:tc>
      </w:tr>
      <w:tr w:rsidR="004A566A" w:rsidRPr="00961C80" w14:paraId="2D4B89E8" w14:textId="77777777" w:rsidTr="001E155F">
        <w:tc>
          <w:tcPr>
            <w:tcW w:w="3150" w:type="dxa"/>
            <w:vAlign w:val="center"/>
          </w:tcPr>
          <w:p w14:paraId="67B7FEE7" w14:textId="77777777" w:rsidR="004A566A" w:rsidRPr="00961C80" w:rsidRDefault="004A566A" w:rsidP="00641DA3">
            <w:pPr>
              <w:spacing w:line="360" w:lineRule="auto"/>
              <w:ind w:left="8"/>
              <w:jc w:val="both"/>
              <w:rPr>
                <w:rFonts w:cs="Arial"/>
                <w:sz w:val="19"/>
                <w:szCs w:val="19"/>
              </w:rPr>
            </w:pPr>
            <w:r w:rsidRPr="00961C80">
              <w:rPr>
                <w:rFonts w:cs="Arial"/>
                <w:sz w:val="19"/>
                <w:szCs w:val="19"/>
              </w:rPr>
              <w:t>Government agency</w:t>
            </w:r>
          </w:p>
        </w:tc>
        <w:tc>
          <w:tcPr>
            <w:tcW w:w="1431" w:type="dxa"/>
            <w:tcBorders>
              <w:left w:val="nil"/>
            </w:tcBorders>
            <w:shd w:val="clear" w:color="auto" w:fill="auto"/>
          </w:tcPr>
          <w:p w14:paraId="18BAC7CD" w14:textId="450A1CA0"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cs="Arial"/>
                <w:sz w:val="19"/>
                <w:szCs w:val="19"/>
              </w:rPr>
            </w:pPr>
            <w:r w:rsidRPr="00961C80">
              <w:rPr>
                <w:rFonts w:cs="Arial"/>
                <w:sz w:val="19"/>
                <w:szCs w:val="19"/>
              </w:rPr>
              <w:t>39,245,574</w:t>
            </w:r>
          </w:p>
        </w:tc>
        <w:tc>
          <w:tcPr>
            <w:tcW w:w="117" w:type="dxa"/>
            <w:tcBorders>
              <w:left w:val="nil"/>
            </w:tcBorders>
            <w:shd w:val="clear" w:color="auto" w:fill="auto"/>
          </w:tcPr>
          <w:p w14:paraId="508FBBD1" w14:textId="77777777" w:rsidR="004A566A" w:rsidRPr="00961C80" w:rsidRDefault="004A566A" w:rsidP="00641DA3">
            <w:pPr>
              <w:spacing w:line="360" w:lineRule="auto"/>
              <w:ind w:left="-157"/>
              <w:jc w:val="center"/>
              <w:rPr>
                <w:rFonts w:cs="Arial"/>
                <w:sz w:val="19"/>
                <w:szCs w:val="19"/>
              </w:rPr>
            </w:pPr>
          </w:p>
        </w:tc>
        <w:tc>
          <w:tcPr>
            <w:tcW w:w="1355" w:type="dxa"/>
            <w:tcBorders>
              <w:left w:val="nil"/>
            </w:tcBorders>
            <w:shd w:val="clear" w:color="auto" w:fill="auto"/>
            <w:vAlign w:val="center"/>
          </w:tcPr>
          <w:p w14:paraId="3525318B" w14:textId="4D26084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cs="Arial"/>
                <w:sz w:val="19"/>
                <w:szCs w:val="19"/>
              </w:rPr>
            </w:pPr>
            <w:r w:rsidRPr="00961C80">
              <w:rPr>
                <w:rFonts w:eastAsia="Angsana New" w:cs="Arial"/>
                <w:sz w:val="19"/>
                <w:szCs w:val="19"/>
              </w:rPr>
              <w:t>24,435,733</w:t>
            </w:r>
          </w:p>
        </w:tc>
        <w:tc>
          <w:tcPr>
            <w:tcW w:w="106" w:type="dxa"/>
            <w:tcBorders>
              <w:left w:val="nil"/>
            </w:tcBorders>
            <w:shd w:val="clear" w:color="auto" w:fill="auto"/>
          </w:tcPr>
          <w:p w14:paraId="6EEA7B8F" w14:textId="77777777" w:rsidR="004A566A" w:rsidRPr="00961C80" w:rsidRDefault="004A566A" w:rsidP="00641DA3">
            <w:pPr>
              <w:spacing w:line="360" w:lineRule="auto"/>
              <w:ind w:left="-157"/>
              <w:jc w:val="center"/>
              <w:rPr>
                <w:rFonts w:cs="Arial"/>
                <w:sz w:val="19"/>
                <w:szCs w:val="19"/>
              </w:rPr>
            </w:pPr>
          </w:p>
        </w:tc>
        <w:tc>
          <w:tcPr>
            <w:tcW w:w="1269" w:type="dxa"/>
            <w:shd w:val="clear" w:color="auto" w:fill="auto"/>
          </w:tcPr>
          <w:p w14:paraId="34930387" w14:textId="3742612B"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eastAsia="Angsana New" w:cs="Arial"/>
                <w:sz w:val="19"/>
                <w:szCs w:val="19"/>
              </w:rPr>
            </w:pPr>
            <w:r w:rsidRPr="00961C80">
              <w:rPr>
                <w:rFonts w:cs="Arial"/>
                <w:sz w:val="19"/>
                <w:szCs w:val="19"/>
              </w:rPr>
              <w:t>1,347,773</w:t>
            </w:r>
          </w:p>
        </w:tc>
        <w:tc>
          <w:tcPr>
            <w:tcW w:w="117" w:type="dxa"/>
            <w:shd w:val="clear" w:color="auto" w:fill="auto"/>
          </w:tcPr>
          <w:p w14:paraId="06FB1F26" w14:textId="77777777" w:rsidR="004A566A" w:rsidRPr="00961C80" w:rsidRDefault="004A566A" w:rsidP="00641DA3">
            <w:pPr>
              <w:pBdr>
                <w:top w:val="nil"/>
                <w:left w:val="nil"/>
                <w:bottom w:val="nil"/>
                <w:right w:val="nil"/>
                <w:between w:val="nil"/>
              </w:pBdr>
              <w:spacing w:line="360" w:lineRule="auto"/>
              <w:ind w:left="-157"/>
              <w:jc w:val="center"/>
              <w:rPr>
                <w:rFonts w:cs="Arial"/>
                <w:color w:val="000000"/>
                <w:sz w:val="19"/>
                <w:szCs w:val="19"/>
              </w:rPr>
            </w:pPr>
          </w:p>
        </w:tc>
        <w:tc>
          <w:tcPr>
            <w:tcW w:w="1314" w:type="dxa"/>
            <w:shd w:val="clear" w:color="auto" w:fill="auto"/>
            <w:vAlign w:val="center"/>
          </w:tcPr>
          <w:p w14:paraId="6AE6A4C2" w14:textId="20FFA16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sz w:val="19"/>
                <w:szCs w:val="19"/>
              </w:rPr>
            </w:pPr>
            <w:r w:rsidRPr="00961C80">
              <w:rPr>
                <w:rFonts w:eastAsia="Angsana New" w:cs="Arial"/>
                <w:sz w:val="19"/>
                <w:szCs w:val="19"/>
              </w:rPr>
              <w:t>24,435,733</w:t>
            </w:r>
          </w:p>
        </w:tc>
      </w:tr>
      <w:tr w:rsidR="004A566A" w:rsidRPr="00961C80" w14:paraId="6FAD16BF" w14:textId="77777777" w:rsidTr="001E155F">
        <w:tc>
          <w:tcPr>
            <w:tcW w:w="3150" w:type="dxa"/>
            <w:vAlign w:val="center"/>
          </w:tcPr>
          <w:p w14:paraId="45F6649E" w14:textId="77777777" w:rsidR="004A566A" w:rsidRPr="00961C80" w:rsidRDefault="004A566A" w:rsidP="00641DA3">
            <w:pPr>
              <w:spacing w:line="360" w:lineRule="auto"/>
              <w:ind w:left="8"/>
              <w:jc w:val="both"/>
              <w:rPr>
                <w:rFonts w:cs="Arial"/>
                <w:sz w:val="19"/>
                <w:szCs w:val="19"/>
              </w:rPr>
            </w:pPr>
            <w:r w:rsidRPr="00961C80">
              <w:rPr>
                <w:rFonts w:cs="Arial"/>
                <w:sz w:val="19"/>
                <w:szCs w:val="19"/>
              </w:rPr>
              <w:t>Non-government agency</w:t>
            </w:r>
          </w:p>
        </w:tc>
        <w:tc>
          <w:tcPr>
            <w:tcW w:w="1431" w:type="dxa"/>
            <w:tcBorders>
              <w:left w:val="nil"/>
            </w:tcBorders>
            <w:shd w:val="clear" w:color="auto" w:fill="auto"/>
          </w:tcPr>
          <w:p w14:paraId="187EEB5A" w14:textId="2FF8FAC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cs="Arial"/>
                <w:sz w:val="19"/>
                <w:szCs w:val="19"/>
              </w:rPr>
            </w:pPr>
            <w:r w:rsidRPr="00961C80">
              <w:rPr>
                <w:rFonts w:cs="Arial"/>
                <w:sz w:val="19"/>
                <w:szCs w:val="19"/>
              </w:rPr>
              <w:t>902,250,602</w:t>
            </w:r>
          </w:p>
        </w:tc>
        <w:tc>
          <w:tcPr>
            <w:tcW w:w="117" w:type="dxa"/>
            <w:tcBorders>
              <w:left w:val="nil"/>
            </w:tcBorders>
            <w:shd w:val="clear" w:color="auto" w:fill="auto"/>
          </w:tcPr>
          <w:p w14:paraId="58178907" w14:textId="77777777" w:rsidR="004A566A" w:rsidRPr="00961C80" w:rsidRDefault="004A566A" w:rsidP="00641DA3">
            <w:pPr>
              <w:spacing w:line="360" w:lineRule="auto"/>
              <w:ind w:left="-157"/>
              <w:jc w:val="center"/>
              <w:rPr>
                <w:rFonts w:cs="Arial"/>
                <w:sz w:val="19"/>
                <w:szCs w:val="19"/>
              </w:rPr>
            </w:pPr>
          </w:p>
        </w:tc>
        <w:tc>
          <w:tcPr>
            <w:tcW w:w="1355" w:type="dxa"/>
            <w:tcBorders>
              <w:left w:val="nil"/>
            </w:tcBorders>
            <w:shd w:val="clear" w:color="auto" w:fill="auto"/>
            <w:vAlign w:val="center"/>
          </w:tcPr>
          <w:p w14:paraId="19F0A743" w14:textId="7A482C9E"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cs="Arial"/>
                <w:sz w:val="19"/>
                <w:szCs w:val="19"/>
              </w:rPr>
            </w:pPr>
            <w:r w:rsidRPr="00961C80">
              <w:rPr>
                <w:rFonts w:eastAsia="Angsana New" w:cs="Arial"/>
                <w:sz w:val="19"/>
                <w:szCs w:val="19"/>
              </w:rPr>
              <w:t>400,163,856</w:t>
            </w:r>
          </w:p>
        </w:tc>
        <w:tc>
          <w:tcPr>
            <w:tcW w:w="106" w:type="dxa"/>
            <w:tcBorders>
              <w:left w:val="nil"/>
            </w:tcBorders>
            <w:shd w:val="clear" w:color="auto" w:fill="auto"/>
          </w:tcPr>
          <w:p w14:paraId="404D8763" w14:textId="77777777" w:rsidR="004A566A" w:rsidRPr="00961C80" w:rsidRDefault="004A566A" w:rsidP="00641DA3">
            <w:pPr>
              <w:spacing w:line="360" w:lineRule="auto"/>
              <w:ind w:left="-157"/>
              <w:jc w:val="center"/>
              <w:rPr>
                <w:rFonts w:cs="Arial"/>
                <w:sz w:val="19"/>
                <w:szCs w:val="19"/>
              </w:rPr>
            </w:pPr>
          </w:p>
        </w:tc>
        <w:tc>
          <w:tcPr>
            <w:tcW w:w="1269" w:type="dxa"/>
            <w:shd w:val="clear" w:color="auto" w:fill="auto"/>
          </w:tcPr>
          <w:p w14:paraId="794FB6D4" w14:textId="0896735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eastAsia="Angsana New" w:cs="Arial"/>
                <w:sz w:val="19"/>
                <w:szCs w:val="19"/>
              </w:rPr>
            </w:pPr>
            <w:r w:rsidRPr="00961C80">
              <w:rPr>
                <w:rFonts w:cs="Arial"/>
                <w:sz w:val="19"/>
                <w:szCs w:val="19"/>
              </w:rPr>
              <w:t>506,401,636</w:t>
            </w:r>
          </w:p>
        </w:tc>
        <w:tc>
          <w:tcPr>
            <w:tcW w:w="117" w:type="dxa"/>
            <w:shd w:val="clear" w:color="auto" w:fill="auto"/>
          </w:tcPr>
          <w:p w14:paraId="0225E95E" w14:textId="77777777" w:rsidR="004A566A" w:rsidRPr="00961C80" w:rsidRDefault="004A566A" w:rsidP="00641DA3">
            <w:pPr>
              <w:pBdr>
                <w:top w:val="nil"/>
                <w:left w:val="nil"/>
                <w:bottom w:val="nil"/>
                <w:right w:val="nil"/>
                <w:between w:val="nil"/>
              </w:pBdr>
              <w:spacing w:line="360" w:lineRule="auto"/>
              <w:ind w:left="-157"/>
              <w:jc w:val="center"/>
              <w:rPr>
                <w:rFonts w:cs="Arial"/>
                <w:color w:val="000000"/>
                <w:sz w:val="19"/>
                <w:szCs w:val="19"/>
              </w:rPr>
            </w:pPr>
          </w:p>
        </w:tc>
        <w:tc>
          <w:tcPr>
            <w:tcW w:w="1314" w:type="dxa"/>
            <w:shd w:val="clear" w:color="auto" w:fill="auto"/>
            <w:vAlign w:val="center"/>
          </w:tcPr>
          <w:p w14:paraId="0376627D" w14:textId="020380EE"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sz w:val="19"/>
                <w:szCs w:val="19"/>
              </w:rPr>
            </w:pPr>
            <w:r w:rsidRPr="00961C80">
              <w:rPr>
                <w:rFonts w:eastAsia="Angsana New" w:cs="Arial"/>
                <w:sz w:val="19"/>
                <w:szCs w:val="19"/>
              </w:rPr>
              <w:t>370,298,224</w:t>
            </w:r>
          </w:p>
        </w:tc>
      </w:tr>
      <w:tr w:rsidR="004A566A" w:rsidRPr="00961C80" w14:paraId="20561191" w14:textId="77777777" w:rsidTr="001E155F">
        <w:tc>
          <w:tcPr>
            <w:tcW w:w="3150" w:type="dxa"/>
          </w:tcPr>
          <w:p w14:paraId="5E4E9D34" w14:textId="77777777" w:rsidR="004A566A" w:rsidRPr="00961C80" w:rsidRDefault="004A566A" w:rsidP="00641DA3">
            <w:pPr>
              <w:spacing w:line="360" w:lineRule="auto"/>
              <w:ind w:left="8"/>
              <w:jc w:val="both"/>
              <w:rPr>
                <w:rFonts w:cs="Arial"/>
                <w:sz w:val="19"/>
                <w:szCs w:val="19"/>
              </w:rPr>
            </w:pPr>
            <w:r w:rsidRPr="00961C80">
              <w:rPr>
                <w:rFonts w:cs="Arial"/>
                <w:sz w:val="19"/>
                <w:szCs w:val="19"/>
              </w:rPr>
              <w:t>Total</w:t>
            </w:r>
          </w:p>
        </w:tc>
        <w:tc>
          <w:tcPr>
            <w:tcW w:w="1431" w:type="dxa"/>
            <w:tcBorders>
              <w:top w:val="single" w:sz="4" w:space="0" w:color="000000"/>
              <w:left w:val="nil"/>
              <w:bottom w:val="single" w:sz="12" w:space="0" w:color="000000"/>
            </w:tcBorders>
            <w:shd w:val="clear" w:color="auto" w:fill="auto"/>
          </w:tcPr>
          <w:p w14:paraId="08F1C051" w14:textId="7DBA215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left="-24" w:right="-24"/>
              <w:rPr>
                <w:rFonts w:cs="Arial"/>
                <w:sz w:val="19"/>
                <w:szCs w:val="19"/>
              </w:rPr>
            </w:pPr>
            <w:r w:rsidRPr="00961C80">
              <w:rPr>
                <w:rFonts w:cs="Arial"/>
                <w:sz w:val="19"/>
                <w:szCs w:val="19"/>
              </w:rPr>
              <w:t>941,496,176</w:t>
            </w:r>
          </w:p>
        </w:tc>
        <w:tc>
          <w:tcPr>
            <w:tcW w:w="117" w:type="dxa"/>
            <w:tcBorders>
              <w:left w:val="nil"/>
            </w:tcBorders>
            <w:shd w:val="clear" w:color="auto" w:fill="auto"/>
          </w:tcPr>
          <w:p w14:paraId="3D6B9088" w14:textId="77777777" w:rsidR="004A566A" w:rsidRPr="00961C80" w:rsidRDefault="004A566A" w:rsidP="00641DA3">
            <w:pPr>
              <w:spacing w:line="360" w:lineRule="auto"/>
              <w:ind w:left="-157"/>
              <w:jc w:val="center"/>
              <w:rPr>
                <w:rFonts w:cs="Arial"/>
                <w:sz w:val="19"/>
                <w:szCs w:val="19"/>
              </w:rPr>
            </w:pPr>
          </w:p>
        </w:tc>
        <w:tc>
          <w:tcPr>
            <w:tcW w:w="1355" w:type="dxa"/>
            <w:tcBorders>
              <w:top w:val="single" w:sz="4" w:space="0" w:color="000000"/>
              <w:left w:val="nil"/>
              <w:bottom w:val="single" w:sz="12" w:space="0" w:color="000000"/>
            </w:tcBorders>
            <w:shd w:val="clear" w:color="auto" w:fill="auto"/>
            <w:vAlign w:val="center"/>
          </w:tcPr>
          <w:p w14:paraId="62949895" w14:textId="061DA3C9"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360" w:lineRule="auto"/>
              <w:ind w:left="-24" w:right="-24"/>
              <w:rPr>
                <w:rFonts w:cs="Arial"/>
                <w:sz w:val="19"/>
                <w:szCs w:val="19"/>
              </w:rPr>
            </w:pPr>
            <w:r w:rsidRPr="00961C80">
              <w:rPr>
                <w:rFonts w:eastAsia="Angsana New" w:cs="Arial"/>
                <w:sz w:val="19"/>
                <w:szCs w:val="19"/>
              </w:rPr>
              <w:t>424,599,589</w:t>
            </w:r>
          </w:p>
        </w:tc>
        <w:tc>
          <w:tcPr>
            <w:tcW w:w="106" w:type="dxa"/>
            <w:tcBorders>
              <w:left w:val="nil"/>
            </w:tcBorders>
            <w:shd w:val="clear" w:color="auto" w:fill="auto"/>
          </w:tcPr>
          <w:p w14:paraId="79AE6A89" w14:textId="77777777" w:rsidR="004A566A" w:rsidRPr="00961C80" w:rsidRDefault="004A566A" w:rsidP="00641DA3">
            <w:pPr>
              <w:spacing w:line="360" w:lineRule="auto"/>
              <w:ind w:left="-157"/>
              <w:jc w:val="center"/>
              <w:rPr>
                <w:rFonts w:cs="Arial"/>
                <w:sz w:val="19"/>
                <w:szCs w:val="19"/>
              </w:rPr>
            </w:pPr>
          </w:p>
        </w:tc>
        <w:tc>
          <w:tcPr>
            <w:tcW w:w="1269" w:type="dxa"/>
            <w:tcBorders>
              <w:top w:val="single" w:sz="4" w:space="0" w:color="000000"/>
              <w:bottom w:val="single" w:sz="12" w:space="0" w:color="000000"/>
            </w:tcBorders>
            <w:shd w:val="clear" w:color="auto" w:fill="auto"/>
          </w:tcPr>
          <w:p w14:paraId="333A04E1" w14:textId="0ED34D0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left="-24" w:right="-24"/>
              <w:rPr>
                <w:rFonts w:eastAsia="Angsana New" w:cs="Arial"/>
                <w:sz w:val="19"/>
                <w:szCs w:val="19"/>
              </w:rPr>
            </w:pPr>
            <w:r w:rsidRPr="00961C80">
              <w:rPr>
                <w:rFonts w:cs="Arial"/>
                <w:sz w:val="19"/>
                <w:szCs w:val="19"/>
              </w:rPr>
              <w:t>507,749,409</w:t>
            </w:r>
          </w:p>
        </w:tc>
        <w:tc>
          <w:tcPr>
            <w:tcW w:w="117" w:type="dxa"/>
            <w:tcBorders>
              <w:top w:val="single" w:sz="4" w:space="0" w:color="000000"/>
            </w:tcBorders>
            <w:shd w:val="clear" w:color="auto" w:fill="auto"/>
          </w:tcPr>
          <w:p w14:paraId="53D9EFFF" w14:textId="77777777" w:rsidR="004A566A" w:rsidRPr="00961C80" w:rsidRDefault="004A566A" w:rsidP="00641DA3">
            <w:pPr>
              <w:pBdr>
                <w:top w:val="nil"/>
                <w:left w:val="nil"/>
                <w:bottom w:val="nil"/>
                <w:right w:val="nil"/>
                <w:between w:val="nil"/>
              </w:pBdr>
              <w:spacing w:line="360" w:lineRule="auto"/>
              <w:ind w:left="-157"/>
              <w:jc w:val="center"/>
              <w:rPr>
                <w:rFonts w:cs="Arial"/>
                <w:color w:val="000000"/>
                <w:sz w:val="19"/>
                <w:szCs w:val="19"/>
              </w:rPr>
            </w:pPr>
          </w:p>
        </w:tc>
        <w:tc>
          <w:tcPr>
            <w:tcW w:w="1314" w:type="dxa"/>
            <w:tcBorders>
              <w:top w:val="single" w:sz="4" w:space="0" w:color="000000"/>
              <w:bottom w:val="single" w:sz="12" w:space="0" w:color="000000"/>
            </w:tcBorders>
            <w:shd w:val="clear" w:color="auto" w:fill="auto"/>
            <w:vAlign w:val="center"/>
          </w:tcPr>
          <w:p w14:paraId="6AD8F5AE" w14:textId="50F5F2B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360" w:lineRule="auto"/>
              <w:ind w:left="-24" w:right="-24"/>
              <w:rPr>
                <w:rFonts w:cs="Arial"/>
                <w:sz w:val="19"/>
                <w:szCs w:val="19"/>
              </w:rPr>
            </w:pPr>
            <w:r w:rsidRPr="00961C80">
              <w:rPr>
                <w:rFonts w:eastAsia="Angsana New" w:cs="Arial"/>
                <w:sz w:val="19"/>
                <w:szCs w:val="19"/>
              </w:rPr>
              <w:t>394,733,957</w:t>
            </w:r>
          </w:p>
        </w:tc>
      </w:tr>
    </w:tbl>
    <w:p w14:paraId="6BD26EE7" w14:textId="77777777" w:rsidR="00AF6128" w:rsidRPr="00961C80" w:rsidRDefault="00AF6128"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16"/>
          <w:szCs w:val="16"/>
        </w:rPr>
      </w:pPr>
    </w:p>
    <w:p w14:paraId="20ECBD2C" w14:textId="20EE2A1D"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i/>
          <w:iCs/>
          <w:color w:val="000000"/>
          <w:sz w:val="20"/>
          <w:szCs w:val="20"/>
        </w:rPr>
      </w:pPr>
      <w:r w:rsidRPr="00961C80">
        <w:rPr>
          <w:i/>
          <w:iCs/>
          <w:color w:val="000000"/>
          <w:sz w:val="20"/>
          <w:szCs w:val="20"/>
        </w:rPr>
        <w:t>Major customer</w:t>
      </w:r>
    </w:p>
    <w:p w14:paraId="3521FE20" w14:textId="77777777" w:rsidR="009C2572" w:rsidRPr="00961C80" w:rsidRDefault="009C2572" w:rsidP="00641DA3">
      <w:pPr>
        <w:pBdr>
          <w:top w:val="nil"/>
          <w:left w:val="nil"/>
          <w:bottom w:val="nil"/>
          <w:right w:val="nil"/>
          <w:between w:val="nil"/>
        </w:pBdr>
        <w:spacing w:line="360" w:lineRule="auto"/>
        <w:ind w:left="360"/>
        <w:jc w:val="both"/>
        <w:rPr>
          <w:color w:val="000000"/>
          <w:sz w:val="12"/>
          <w:szCs w:val="12"/>
        </w:rPr>
      </w:pPr>
    </w:p>
    <w:p w14:paraId="741EF3DA" w14:textId="4A03CB6A"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color w:val="000000"/>
          <w:sz w:val="20"/>
          <w:szCs w:val="20"/>
        </w:rPr>
      </w:pPr>
      <w:r w:rsidRPr="00961C80">
        <w:rPr>
          <w:color w:val="000000"/>
          <w:spacing w:val="-4"/>
          <w:sz w:val="20"/>
          <w:szCs w:val="20"/>
        </w:rPr>
        <w:t>The Group earned more than 10 % of revenues, for the three-month periods</w:t>
      </w:r>
      <w:r w:rsidRPr="00961C80">
        <w:rPr>
          <w:color w:val="000000"/>
          <w:spacing w:val="-4"/>
          <w:sz w:val="20"/>
          <w:szCs w:val="20"/>
          <w:cs/>
        </w:rPr>
        <w:t xml:space="preserve"> </w:t>
      </w:r>
      <w:r w:rsidRPr="00961C80">
        <w:rPr>
          <w:color w:val="000000"/>
          <w:spacing w:val="-4"/>
          <w:sz w:val="20"/>
          <w:szCs w:val="20"/>
        </w:rPr>
        <w:t>ended 30 September</w:t>
      </w:r>
      <w:r w:rsidRPr="00961C80">
        <w:rPr>
          <w:color w:val="000000"/>
          <w:sz w:val="20"/>
          <w:szCs w:val="20"/>
        </w:rPr>
        <w:t xml:space="preserve"> 202</w:t>
      </w:r>
      <w:r w:rsidR="00515ED7" w:rsidRPr="00961C80">
        <w:rPr>
          <w:color w:val="000000"/>
          <w:sz w:val="20"/>
          <w:szCs w:val="20"/>
        </w:rPr>
        <w:t>3</w:t>
      </w:r>
      <w:r w:rsidRPr="00961C80">
        <w:rPr>
          <w:color w:val="000000"/>
          <w:sz w:val="20"/>
          <w:szCs w:val="20"/>
        </w:rPr>
        <w:t xml:space="preserve"> </w:t>
      </w:r>
      <w:r w:rsidRPr="00961C80">
        <w:rPr>
          <w:color w:val="000000"/>
          <w:spacing w:val="-4"/>
          <w:sz w:val="20"/>
          <w:szCs w:val="20"/>
        </w:rPr>
        <w:t>and 202</w:t>
      </w:r>
      <w:r w:rsidR="00515ED7" w:rsidRPr="00961C80">
        <w:rPr>
          <w:color w:val="000000"/>
          <w:spacing w:val="-4"/>
          <w:sz w:val="20"/>
          <w:szCs w:val="20"/>
        </w:rPr>
        <w:t>2</w:t>
      </w:r>
      <w:r w:rsidRPr="00961C80">
        <w:rPr>
          <w:color w:val="000000"/>
          <w:spacing w:val="-4"/>
          <w:sz w:val="20"/>
          <w:szCs w:val="20"/>
        </w:rPr>
        <w:t xml:space="preserve">, from </w:t>
      </w:r>
      <w:r w:rsidR="004A566A" w:rsidRPr="00961C80">
        <w:rPr>
          <w:color w:val="000000"/>
          <w:spacing w:val="-4"/>
          <w:sz w:val="20"/>
          <w:szCs w:val="20"/>
        </w:rPr>
        <w:t>1</w:t>
      </w:r>
      <w:r w:rsidRPr="00961C80">
        <w:rPr>
          <w:color w:val="000000"/>
          <w:spacing w:val="-4"/>
          <w:sz w:val="20"/>
          <w:szCs w:val="20"/>
        </w:rPr>
        <w:t xml:space="preserve"> and </w:t>
      </w:r>
      <w:r w:rsidR="001373B1" w:rsidRPr="00961C80">
        <w:rPr>
          <w:color w:val="000000"/>
          <w:spacing w:val="-4"/>
          <w:sz w:val="20"/>
          <w:szCs w:val="20"/>
        </w:rPr>
        <w:t>4</w:t>
      </w:r>
      <w:r w:rsidRPr="00961C80">
        <w:rPr>
          <w:color w:val="000000"/>
          <w:spacing w:val="-4"/>
          <w:sz w:val="20"/>
          <w:szCs w:val="20"/>
        </w:rPr>
        <w:t xml:space="preserve"> customers, respectively and for nine-month periods</w:t>
      </w:r>
      <w:r w:rsidRPr="00961C80">
        <w:rPr>
          <w:color w:val="000000"/>
          <w:spacing w:val="-4"/>
          <w:sz w:val="20"/>
          <w:szCs w:val="20"/>
          <w:cs/>
        </w:rPr>
        <w:t xml:space="preserve"> </w:t>
      </w:r>
      <w:r w:rsidRPr="00961C80">
        <w:rPr>
          <w:color w:val="000000"/>
          <w:spacing w:val="-4"/>
          <w:sz w:val="20"/>
          <w:szCs w:val="20"/>
        </w:rPr>
        <w:t>ended 30 September 202</w:t>
      </w:r>
      <w:r w:rsidR="00515ED7" w:rsidRPr="00961C80">
        <w:rPr>
          <w:color w:val="000000"/>
          <w:spacing w:val="-4"/>
          <w:sz w:val="20"/>
          <w:szCs w:val="20"/>
        </w:rPr>
        <w:t>3</w:t>
      </w:r>
      <w:r w:rsidRPr="00961C80">
        <w:rPr>
          <w:color w:val="000000"/>
          <w:spacing w:val="-4"/>
          <w:sz w:val="20"/>
          <w:szCs w:val="20"/>
        </w:rPr>
        <w:t xml:space="preserve"> and</w:t>
      </w:r>
      <w:r w:rsidRPr="00961C80">
        <w:rPr>
          <w:color w:val="000000"/>
          <w:sz w:val="20"/>
          <w:szCs w:val="20"/>
        </w:rPr>
        <w:t xml:space="preserve"> 202</w:t>
      </w:r>
      <w:r w:rsidR="00515ED7" w:rsidRPr="00961C80">
        <w:rPr>
          <w:color w:val="000000"/>
          <w:sz w:val="20"/>
          <w:szCs w:val="20"/>
        </w:rPr>
        <w:t>2</w:t>
      </w:r>
      <w:r w:rsidRPr="00961C80">
        <w:rPr>
          <w:color w:val="000000"/>
          <w:sz w:val="20"/>
          <w:szCs w:val="20"/>
        </w:rPr>
        <w:t xml:space="preserve">, from </w:t>
      </w:r>
      <w:r w:rsidR="004A566A" w:rsidRPr="00961C80">
        <w:rPr>
          <w:color w:val="000000"/>
          <w:sz w:val="20"/>
          <w:szCs w:val="20"/>
        </w:rPr>
        <w:t>1</w:t>
      </w:r>
      <w:r w:rsidRPr="00961C80">
        <w:rPr>
          <w:color w:val="000000"/>
          <w:sz w:val="20"/>
          <w:szCs w:val="20"/>
        </w:rPr>
        <w:t xml:space="preserve"> and </w:t>
      </w:r>
      <w:r w:rsidR="001373B1" w:rsidRPr="00961C80">
        <w:rPr>
          <w:color w:val="000000"/>
          <w:sz w:val="20"/>
          <w:szCs w:val="20"/>
        </w:rPr>
        <w:t>4</w:t>
      </w:r>
      <w:r w:rsidRPr="00961C80">
        <w:rPr>
          <w:color w:val="000000"/>
          <w:sz w:val="20"/>
          <w:szCs w:val="20"/>
        </w:rPr>
        <w:t xml:space="preserve"> customers, respectively. The details are as follows:</w:t>
      </w:r>
    </w:p>
    <w:p w14:paraId="627DF76B" w14:textId="77777777"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sz w:val="16"/>
          <w:szCs w:val="16"/>
        </w:rPr>
      </w:pPr>
    </w:p>
    <w:p w14:paraId="15899C37" w14:textId="77777777"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i/>
          <w:color w:val="000000"/>
          <w:sz w:val="20"/>
          <w:szCs w:val="20"/>
        </w:rPr>
      </w:pPr>
      <w:r w:rsidRPr="00961C80">
        <w:rPr>
          <w:rFonts w:eastAsia="Arial" w:cs="Arial"/>
          <w:i/>
          <w:color w:val="000000"/>
          <w:sz w:val="20"/>
          <w:szCs w:val="20"/>
        </w:rPr>
        <w:t>For the three-month periods ended 30 September</w:t>
      </w:r>
    </w:p>
    <w:p w14:paraId="5B3AA360" w14:textId="77777777" w:rsidR="009C2572" w:rsidRPr="00961C80" w:rsidRDefault="009C2572" w:rsidP="00641DA3">
      <w:pPr>
        <w:tabs>
          <w:tab w:val="left" w:pos="720"/>
        </w:tabs>
        <w:spacing w:line="360" w:lineRule="auto"/>
        <w:jc w:val="thaiDistribute"/>
        <w:rPr>
          <w:rFonts w:eastAsia="Arial" w:cs="Arial"/>
          <w:sz w:val="12"/>
          <w:szCs w:val="12"/>
        </w:rPr>
      </w:pPr>
    </w:p>
    <w:tbl>
      <w:tblPr>
        <w:tblW w:w="8793" w:type="dxa"/>
        <w:tblInd w:w="315" w:type="dxa"/>
        <w:tblLayout w:type="fixed"/>
        <w:tblCellMar>
          <w:left w:w="29" w:type="dxa"/>
          <w:right w:w="29" w:type="dxa"/>
        </w:tblCellMar>
        <w:tblLook w:val="0000" w:firstRow="0" w:lastRow="0" w:firstColumn="0" w:lastColumn="0" w:noHBand="0" w:noVBand="0"/>
      </w:tblPr>
      <w:tblGrid>
        <w:gridCol w:w="3753"/>
        <w:gridCol w:w="1188"/>
        <w:gridCol w:w="90"/>
        <w:gridCol w:w="1197"/>
        <w:gridCol w:w="78"/>
        <w:gridCol w:w="1191"/>
        <w:gridCol w:w="78"/>
        <w:gridCol w:w="1218"/>
      </w:tblGrid>
      <w:tr w:rsidR="009C2572" w:rsidRPr="00961C80" w14:paraId="315176E8" w14:textId="77777777" w:rsidTr="00C46FCC">
        <w:trPr>
          <w:trHeight w:val="297"/>
        </w:trPr>
        <w:tc>
          <w:tcPr>
            <w:tcW w:w="3753" w:type="dxa"/>
          </w:tcPr>
          <w:p w14:paraId="739A78F5" w14:textId="77777777" w:rsidR="009C2572" w:rsidRPr="00961C80" w:rsidRDefault="009C2572" w:rsidP="00641DA3">
            <w:pPr>
              <w:pBdr>
                <w:top w:val="nil"/>
                <w:left w:val="nil"/>
                <w:bottom w:val="nil"/>
                <w:right w:val="nil"/>
                <w:between w:val="nil"/>
              </w:pBdr>
              <w:spacing w:line="360" w:lineRule="auto"/>
              <w:ind w:left="14"/>
              <w:jc w:val="both"/>
              <w:rPr>
                <w:rFonts w:eastAsia="Arial" w:cs="Arial"/>
                <w:color w:val="000000"/>
                <w:sz w:val="19"/>
                <w:szCs w:val="19"/>
                <w:cs/>
              </w:rPr>
            </w:pPr>
          </w:p>
        </w:tc>
        <w:tc>
          <w:tcPr>
            <w:tcW w:w="5040" w:type="dxa"/>
            <w:gridSpan w:val="7"/>
          </w:tcPr>
          <w:p w14:paraId="081F3C1A" w14:textId="77777777" w:rsidR="009C2572" w:rsidRPr="00961C80" w:rsidRDefault="009C2572" w:rsidP="00641DA3">
            <w:pPr>
              <w:pBdr>
                <w:top w:val="nil"/>
                <w:left w:val="nil"/>
                <w:bottom w:val="nil"/>
                <w:right w:val="nil"/>
                <w:between w:val="nil"/>
              </w:pBdr>
              <w:spacing w:line="360" w:lineRule="auto"/>
              <w:ind w:left="810" w:right="-7"/>
              <w:jc w:val="right"/>
              <w:rPr>
                <w:rFonts w:eastAsia="Arial" w:cs="Arial"/>
                <w:color w:val="000000"/>
                <w:sz w:val="19"/>
                <w:szCs w:val="19"/>
              </w:rPr>
            </w:pPr>
            <w:r w:rsidRPr="00961C80">
              <w:rPr>
                <w:rFonts w:eastAsia="Arial" w:cs="Arial"/>
                <w:color w:val="000000"/>
                <w:sz w:val="19"/>
                <w:szCs w:val="19"/>
              </w:rPr>
              <w:t>(</w:t>
            </w:r>
            <w:proofErr w:type="gramStart"/>
            <w:r w:rsidRPr="00961C80">
              <w:rPr>
                <w:rFonts w:eastAsia="Arial" w:cs="Arial"/>
                <w:color w:val="000000"/>
                <w:sz w:val="19"/>
                <w:szCs w:val="19"/>
              </w:rPr>
              <w:t>Unit :</w:t>
            </w:r>
            <w:proofErr w:type="gramEnd"/>
            <w:r w:rsidRPr="00961C80">
              <w:rPr>
                <w:rFonts w:eastAsia="Arial" w:cs="Arial"/>
                <w:color w:val="000000"/>
                <w:sz w:val="19"/>
                <w:szCs w:val="19"/>
              </w:rPr>
              <w:t xml:space="preserve"> Baht)</w:t>
            </w:r>
          </w:p>
        </w:tc>
      </w:tr>
      <w:tr w:rsidR="009C2572" w:rsidRPr="00961C80" w14:paraId="301A6D09" w14:textId="77777777" w:rsidTr="00C46FCC">
        <w:tc>
          <w:tcPr>
            <w:tcW w:w="3753" w:type="dxa"/>
          </w:tcPr>
          <w:p w14:paraId="1D4B645F" w14:textId="77777777" w:rsidR="009C2572" w:rsidRPr="00961C80" w:rsidRDefault="009C2572" w:rsidP="00641DA3">
            <w:pPr>
              <w:pBdr>
                <w:top w:val="nil"/>
                <w:left w:val="nil"/>
                <w:bottom w:val="nil"/>
                <w:right w:val="nil"/>
                <w:between w:val="nil"/>
              </w:pBdr>
              <w:spacing w:line="360" w:lineRule="auto"/>
              <w:ind w:left="14"/>
              <w:jc w:val="both"/>
              <w:rPr>
                <w:rFonts w:eastAsia="Arial" w:cs="Arial"/>
                <w:color w:val="000000"/>
                <w:sz w:val="19"/>
                <w:szCs w:val="19"/>
              </w:rPr>
            </w:pPr>
          </w:p>
        </w:tc>
        <w:tc>
          <w:tcPr>
            <w:tcW w:w="2475" w:type="dxa"/>
            <w:gridSpan w:val="3"/>
            <w:tcBorders>
              <w:bottom w:val="single" w:sz="4" w:space="0" w:color="000000"/>
            </w:tcBorders>
            <w:vAlign w:val="center"/>
          </w:tcPr>
          <w:p w14:paraId="70564BED" w14:textId="77777777" w:rsidR="009C2572" w:rsidRPr="00961C80" w:rsidRDefault="009C2572" w:rsidP="00641DA3">
            <w:pPr>
              <w:spacing w:line="360" w:lineRule="auto"/>
              <w:ind w:left="-11" w:right="-13"/>
              <w:jc w:val="center"/>
              <w:rPr>
                <w:rFonts w:eastAsia="Arial" w:cs="Arial"/>
                <w:sz w:val="19"/>
                <w:szCs w:val="19"/>
              </w:rPr>
            </w:pPr>
            <w:r w:rsidRPr="00961C80">
              <w:rPr>
                <w:rFonts w:eastAsia="Arial" w:cs="Arial"/>
                <w:sz w:val="19"/>
                <w:szCs w:val="19"/>
              </w:rPr>
              <w:t>CONSOLIDATED F/S</w:t>
            </w:r>
          </w:p>
        </w:tc>
        <w:tc>
          <w:tcPr>
            <w:tcW w:w="78" w:type="dxa"/>
          </w:tcPr>
          <w:p w14:paraId="39ABC4E0" w14:textId="77777777" w:rsidR="009C2572" w:rsidRPr="00961C80" w:rsidRDefault="009C2572" w:rsidP="00641DA3">
            <w:pPr>
              <w:spacing w:line="360" w:lineRule="auto"/>
              <w:ind w:left="-11" w:right="-13"/>
              <w:jc w:val="right"/>
              <w:rPr>
                <w:rFonts w:eastAsia="Arial" w:cs="Arial"/>
                <w:sz w:val="19"/>
                <w:szCs w:val="19"/>
              </w:rPr>
            </w:pPr>
          </w:p>
        </w:tc>
        <w:tc>
          <w:tcPr>
            <w:tcW w:w="2487" w:type="dxa"/>
            <w:gridSpan w:val="3"/>
            <w:tcBorders>
              <w:bottom w:val="single" w:sz="4" w:space="0" w:color="000000"/>
            </w:tcBorders>
            <w:vAlign w:val="center"/>
          </w:tcPr>
          <w:p w14:paraId="0DAC8FEF" w14:textId="77777777" w:rsidR="009C2572" w:rsidRPr="00961C80" w:rsidRDefault="009C2572" w:rsidP="00641DA3">
            <w:pPr>
              <w:spacing w:line="360" w:lineRule="auto"/>
              <w:ind w:left="-11" w:right="-13"/>
              <w:jc w:val="center"/>
              <w:rPr>
                <w:rFonts w:eastAsia="Arial" w:cs="Arial"/>
                <w:sz w:val="19"/>
                <w:szCs w:val="19"/>
              </w:rPr>
            </w:pPr>
            <w:r w:rsidRPr="00961C80">
              <w:rPr>
                <w:rFonts w:eastAsia="Arial" w:cs="Arial"/>
                <w:sz w:val="19"/>
                <w:szCs w:val="19"/>
              </w:rPr>
              <w:t>SEPARATE F/S</w:t>
            </w:r>
          </w:p>
        </w:tc>
      </w:tr>
      <w:tr w:rsidR="00A9575D" w:rsidRPr="00961C80" w14:paraId="1B490642" w14:textId="77777777" w:rsidTr="00C46FCC">
        <w:tc>
          <w:tcPr>
            <w:tcW w:w="3753" w:type="dxa"/>
          </w:tcPr>
          <w:p w14:paraId="00D5C85E" w14:textId="77777777" w:rsidR="00A9575D" w:rsidRPr="00961C80" w:rsidRDefault="00A9575D" w:rsidP="00641DA3">
            <w:pPr>
              <w:pBdr>
                <w:top w:val="nil"/>
                <w:left w:val="nil"/>
                <w:bottom w:val="nil"/>
                <w:right w:val="nil"/>
                <w:between w:val="nil"/>
              </w:pBdr>
              <w:spacing w:line="360" w:lineRule="auto"/>
              <w:ind w:left="14"/>
              <w:jc w:val="both"/>
              <w:rPr>
                <w:rFonts w:eastAsia="Arial" w:cs="Arial"/>
                <w:color w:val="000000"/>
                <w:sz w:val="19"/>
                <w:szCs w:val="19"/>
              </w:rPr>
            </w:pPr>
          </w:p>
        </w:tc>
        <w:tc>
          <w:tcPr>
            <w:tcW w:w="1188" w:type="dxa"/>
            <w:tcBorders>
              <w:top w:val="single" w:sz="4" w:space="0" w:color="000000"/>
              <w:bottom w:val="single" w:sz="4" w:space="0" w:color="000000"/>
            </w:tcBorders>
            <w:vAlign w:val="bottom"/>
          </w:tcPr>
          <w:p w14:paraId="24746650" w14:textId="4C911F30" w:rsidR="00A9575D" w:rsidRPr="00961C80" w:rsidRDefault="00A9575D" w:rsidP="00641DA3">
            <w:pPr>
              <w:spacing w:line="360" w:lineRule="auto"/>
              <w:ind w:left="-33" w:right="-33"/>
              <w:jc w:val="center"/>
              <w:rPr>
                <w:rFonts w:eastAsia="Arial" w:cs="Arial"/>
                <w:sz w:val="19"/>
                <w:szCs w:val="19"/>
              </w:rPr>
            </w:pPr>
            <w:r w:rsidRPr="00961C80">
              <w:rPr>
                <w:rFonts w:eastAsia="Arial" w:cs="Arial"/>
                <w:sz w:val="19"/>
                <w:szCs w:val="19"/>
              </w:rPr>
              <w:t>2023</w:t>
            </w:r>
          </w:p>
        </w:tc>
        <w:tc>
          <w:tcPr>
            <w:tcW w:w="90" w:type="dxa"/>
            <w:vAlign w:val="center"/>
          </w:tcPr>
          <w:p w14:paraId="2085CC54" w14:textId="77777777" w:rsidR="00A9575D" w:rsidRPr="00961C80" w:rsidRDefault="00A9575D" w:rsidP="00641DA3">
            <w:pPr>
              <w:spacing w:line="360" w:lineRule="auto"/>
              <w:ind w:left="-33" w:right="-33"/>
              <w:jc w:val="center"/>
              <w:rPr>
                <w:rFonts w:eastAsia="Arial" w:cs="Arial"/>
                <w:sz w:val="19"/>
                <w:szCs w:val="19"/>
              </w:rPr>
            </w:pPr>
          </w:p>
        </w:tc>
        <w:tc>
          <w:tcPr>
            <w:tcW w:w="1197" w:type="dxa"/>
            <w:tcBorders>
              <w:top w:val="single" w:sz="4" w:space="0" w:color="000000"/>
              <w:bottom w:val="single" w:sz="4" w:space="0" w:color="000000"/>
            </w:tcBorders>
            <w:vAlign w:val="bottom"/>
          </w:tcPr>
          <w:p w14:paraId="47FC7983" w14:textId="1BD3C1C2" w:rsidR="00A9575D" w:rsidRPr="00961C80" w:rsidRDefault="00A9575D" w:rsidP="00641DA3">
            <w:pPr>
              <w:spacing w:line="360" w:lineRule="auto"/>
              <w:ind w:left="-33" w:right="-33"/>
              <w:jc w:val="center"/>
              <w:rPr>
                <w:rFonts w:eastAsia="Arial" w:cs="Arial"/>
                <w:sz w:val="19"/>
                <w:szCs w:val="19"/>
              </w:rPr>
            </w:pPr>
            <w:r w:rsidRPr="00961C80">
              <w:rPr>
                <w:rFonts w:eastAsia="Arial" w:cs="Arial"/>
                <w:sz w:val="19"/>
                <w:szCs w:val="19"/>
              </w:rPr>
              <w:t>2022</w:t>
            </w:r>
          </w:p>
        </w:tc>
        <w:tc>
          <w:tcPr>
            <w:tcW w:w="78" w:type="dxa"/>
          </w:tcPr>
          <w:p w14:paraId="3BCE6142" w14:textId="77777777" w:rsidR="00A9575D" w:rsidRPr="00961C80" w:rsidRDefault="00A9575D" w:rsidP="00641DA3">
            <w:pPr>
              <w:spacing w:line="360" w:lineRule="auto"/>
              <w:ind w:left="-33" w:right="-33"/>
              <w:jc w:val="center"/>
              <w:rPr>
                <w:rFonts w:eastAsia="Arial" w:cs="Arial"/>
                <w:sz w:val="19"/>
                <w:szCs w:val="19"/>
              </w:rPr>
            </w:pPr>
          </w:p>
        </w:tc>
        <w:tc>
          <w:tcPr>
            <w:tcW w:w="1191" w:type="dxa"/>
            <w:tcBorders>
              <w:top w:val="single" w:sz="4" w:space="0" w:color="000000"/>
              <w:bottom w:val="single" w:sz="4" w:space="0" w:color="000000"/>
            </w:tcBorders>
            <w:vAlign w:val="bottom"/>
          </w:tcPr>
          <w:p w14:paraId="7775E7DB" w14:textId="68F9693C" w:rsidR="00A9575D" w:rsidRPr="00961C80" w:rsidRDefault="00A9575D" w:rsidP="00641DA3">
            <w:pPr>
              <w:spacing w:line="360" w:lineRule="auto"/>
              <w:ind w:left="-33" w:right="-33"/>
              <w:jc w:val="center"/>
              <w:rPr>
                <w:rFonts w:eastAsia="Arial" w:cs="Arial"/>
                <w:sz w:val="19"/>
                <w:szCs w:val="19"/>
              </w:rPr>
            </w:pPr>
            <w:r w:rsidRPr="00961C80">
              <w:rPr>
                <w:rFonts w:eastAsia="Arial" w:cs="Arial"/>
                <w:sz w:val="19"/>
                <w:szCs w:val="19"/>
              </w:rPr>
              <w:t>2023</w:t>
            </w:r>
          </w:p>
        </w:tc>
        <w:tc>
          <w:tcPr>
            <w:tcW w:w="78" w:type="dxa"/>
            <w:vAlign w:val="center"/>
          </w:tcPr>
          <w:p w14:paraId="014CB652" w14:textId="77777777" w:rsidR="00A9575D" w:rsidRPr="00961C80" w:rsidRDefault="00A9575D" w:rsidP="00641DA3">
            <w:pPr>
              <w:spacing w:line="360" w:lineRule="auto"/>
              <w:ind w:left="-33" w:right="-33"/>
              <w:jc w:val="center"/>
              <w:rPr>
                <w:rFonts w:eastAsia="Arial" w:cs="Arial"/>
                <w:sz w:val="19"/>
                <w:szCs w:val="19"/>
              </w:rPr>
            </w:pPr>
          </w:p>
        </w:tc>
        <w:tc>
          <w:tcPr>
            <w:tcW w:w="1218" w:type="dxa"/>
            <w:tcBorders>
              <w:top w:val="single" w:sz="4" w:space="0" w:color="000000"/>
              <w:bottom w:val="single" w:sz="4" w:space="0" w:color="000000"/>
            </w:tcBorders>
            <w:vAlign w:val="bottom"/>
          </w:tcPr>
          <w:p w14:paraId="76FB21B5" w14:textId="7A21B9BB" w:rsidR="00A9575D" w:rsidRPr="00961C80" w:rsidRDefault="00A9575D" w:rsidP="00641DA3">
            <w:pPr>
              <w:spacing w:line="360" w:lineRule="auto"/>
              <w:ind w:left="-33" w:right="-33"/>
              <w:jc w:val="center"/>
              <w:rPr>
                <w:rFonts w:eastAsia="Arial" w:cs="Arial"/>
                <w:sz w:val="19"/>
                <w:szCs w:val="19"/>
              </w:rPr>
            </w:pPr>
            <w:r w:rsidRPr="00961C80">
              <w:rPr>
                <w:rFonts w:eastAsia="Arial" w:cs="Arial"/>
                <w:sz w:val="19"/>
                <w:szCs w:val="19"/>
              </w:rPr>
              <w:t>2022</w:t>
            </w:r>
          </w:p>
        </w:tc>
      </w:tr>
      <w:tr w:rsidR="00A9575D" w:rsidRPr="00961C80" w14:paraId="25BCF556" w14:textId="77777777" w:rsidTr="00C46FCC">
        <w:trPr>
          <w:trHeight w:val="179"/>
        </w:trPr>
        <w:tc>
          <w:tcPr>
            <w:tcW w:w="3753" w:type="dxa"/>
            <w:vAlign w:val="bottom"/>
          </w:tcPr>
          <w:p w14:paraId="5B81C766" w14:textId="77777777" w:rsidR="00A9575D" w:rsidRPr="00961C80" w:rsidRDefault="00A9575D" w:rsidP="00641DA3">
            <w:pPr>
              <w:pBdr>
                <w:top w:val="nil"/>
                <w:left w:val="nil"/>
                <w:bottom w:val="nil"/>
                <w:right w:val="nil"/>
                <w:between w:val="nil"/>
              </w:pBdr>
              <w:tabs>
                <w:tab w:val="clear" w:pos="3515"/>
                <w:tab w:val="clear" w:pos="3742"/>
              </w:tabs>
              <w:spacing w:line="360" w:lineRule="auto"/>
              <w:ind w:left="14"/>
              <w:jc w:val="both"/>
              <w:rPr>
                <w:rFonts w:eastAsia="Arial" w:cs="Arial"/>
                <w:color w:val="000000"/>
                <w:sz w:val="19"/>
                <w:szCs w:val="19"/>
              </w:rPr>
            </w:pPr>
            <w:r w:rsidRPr="00961C80">
              <w:rPr>
                <w:rFonts w:eastAsia="Arial" w:cs="Arial"/>
                <w:color w:val="000000"/>
                <w:sz w:val="19"/>
                <w:szCs w:val="19"/>
              </w:rPr>
              <w:t>Revenue from major customer in segment</w:t>
            </w:r>
          </w:p>
        </w:tc>
        <w:tc>
          <w:tcPr>
            <w:tcW w:w="1188" w:type="dxa"/>
            <w:vAlign w:val="center"/>
          </w:tcPr>
          <w:p w14:paraId="1CCB8174" w14:textId="77777777" w:rsidR="00A9575D" w:rsidRPr="00961C80" w:rsidRDefault="00A957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p>
        </w:tc>
        <w:tc>
          <w:tcPr>
            <w:tcW w:w="90" w:type="dxa"/>
          </w:tcPr>
          <w:p w14:paraId="4631FA1C" w14:textId="77777777" w:rsidR="00A9575D" w:rsidRPr="00961C80" w:rsidRDefault="00A9575D" w:rsidP="00641DA3">
            <w:pPr>
              <w:tabs>
                <w:tab w:val="left" w:pos="540"/>
              </w:tabs>
              <w:spacing w:line="360" w:lineRule="auto"/>
              <w:ind w:left="-108" w:right="3"/>
              <w:jc w:val="right"/>
              <w:rPr>
                <w:rFonts w:eastAsia="Arial" w:cs="Arial"/>
                <w:sz w:val="19"/>
                <w:szCs w:val="19"/>
                <w:u w:val="single"/>
              </w:rPr>
            </w:pPr>
          </w:p>
        </w:tc>
        <w:tc>
          <w:tcPr>
            <w:tcW w:w="1197" w:type="dxa"/>
            <w:vAlign w:val="center"/>
          </w:tcPr>
          <w:p w14:paraId="0654DC24" w14:textId="77777777" w:rsidR="00A9575D" w:rsidRPr="00961C80" w:rsidRDefault="00A957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p>
        </w:tc>
        <w:tc>
          <w:tcPr>
            <w:tcW w:w="78" w:type="dxa"/>
          </w:tcPr>
          <w:p w14:paraId="008E0E00" w14:textId="77777777" w:rsidR="00A9575D" w:rsidRPr="00961C80" w:rsidRDefault="00A9575D" w:rsidP="00641DA3">
            <w:pPr>
              <w:tabs>
                <w:tab w:val="left" w:pos="540"/>
              </w:tabs>
              <w:spacing w:line="360" w:lineRule="auto"/>
              <w:ind w:left="-108" w:right="3"/>
              <w:jc w:val="right"/>
              <w:rPr>
                <w:rFonts w:eastAsia="Arial" w:cs="Arial"/>
                <w:sz w:val="19"/>
                <w:szCs w:val="19"/>
              </w:rPr>
            </w:pPr>
          </w:p>
        </w:tc>
        <w:tc>
          <w:tcPr>
            <w:tcW w:w="1191" w:type="dxa"/>
            <w:vAlign w:val="center"/>
          </w:tcPr>
          <w:p w14:paraId="64BBBCF6" w14:textId="77777777" w:rsidR="00A9575D" w:rsidRPr="00961C80" w:rsidRDefault="00A957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sz w:val="19"/>
                <w:szCs w:val="19"/>
              </w:rPr>
            </w:pPr>
          </w:p>
        </w:tc>
        <w:tc>
          <w:tcPr>
            <w:tcW w:w="78" w:type="dxa"/>
          </w:tcPr>
          <w:p w14:paraId="114D1498" w14:textId="77777777" w:rsidR="00A9575D" w:rsidRPr="00961C80" w:rsidRDefault="00A9575D" w:rsidP="00641DA3">
            <w:pPr>
              <w:tabs>
                <w:tab w:val="left" w:pos="540"/>
                <w:tab w:val="left" w:pos="720"/>
              </w:tabs>
              <w:spacing w:line="360" w:lineRule="auto"/>
              <w:ind w:left="-108" w:right="3"/>
              <w:jc w:val="right"/>
              <w:rPr>
                <w:rFonts w:eastAsia="Arial" w:cs="Arial"/>
                <w:sz w:val="19"/>
                <w:szCs w:val="19"/>
              </w:rPr>
            </w:pPr>
          </w:p>
        </w:tc>
        <w:tc>
          <w:tcPr>
            <w:tcW w:w="1218" w:type="dxa"/>
            <w:vAlign w:val="center"/>
          </w:tcPr>
          <w:p w14:paraId="551BC763" w14:textId="77777777" w:rsidR="00A9575D" w:rsidRPr="00961C80" w:rsidRDefault="00A9575D"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p>
        </w:tc>
      </w:tr>
      <w:tr w:rsidR="004A566A" w:rsidRPr="00961C80" w14:paraId="55FBCC8E" w14:textId="77777777" w:rsidTr="001E155F">
        <w:tc>
          <w:tcPr>
            <w:tcW w:w="3753" w:type="dxa"/>
            <w:vAlign w:val="bottom"/>
          </w:tcPr>
          <w:p w14:paraId="5D1CABF2" w14:textId="77777777" w:rsidR="004A566A" w:rsidRPr="00961C80" w:rsidRDefault="004A566A" w:rsidP="00641DA3">
            <w:pPr>
              <w:pBdr>
                <w:top w:val="nil"/>
                <w:left w:val="nil"/>
                <w:bottom w:val="nil"/>
                <w:right w:val="nil"/>
                <w:between w:val="nil"/>
              </w:pBdr>
              <w:spacing w:line="360" w:lineRule="auto"/>
              <w:ind w:left="185"/>
              <w:jc w:val="both"/>
              <w:rPr>
                <w:rFonts w:eastAsia="Arial" w:cs="Arial"/>
                <w:color w:val="000000"/>
                <w:sz w:val="19"/>
                <w:szCs w:val="19"/>
              </w:rPr>
            </w:pPr>
            <w:r w:rsidRPr="00961C80">
              <w:rPr>
                <w:rFonts w:eastAsia="Arial" w:cs="Arial"/>
                <w:color w:val="000000"/>
                <w:sz w:val="19"/>
                <w:szCs w:val="19"/>
              </w:rPr>
              <w:t>Digital Excellence and Delivery</w:t>
            </w:r>
          </w:p>
        </w:tc>
        <w:tc>
          <w:tcPr>
            <w:tcW w:w="1188" w:type="dxa"/>
          </w:tcPr>
          <w:p w14:paraId="2FFD5C99" w14:textId="4DD8741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67,163,06</w:t>
            </w:r>
            <w:r w:rsidR="00CD65EC" w:rsidRPr="00961C80">
              <w:rPr>
                <w:rFonts w:cs="Arial"/>
                <w:sz w:val="19"/>
                <w:szCs w:val="19"/>
              </w:rPr>
              <w:t>2</w:t>
            </w:r>
          </w:p>
        </w:tc>
        <w:tc>
          <w:tcPr>
            <w:tcW w:w="90" w:type="dxa"/>
          </w:tcPr>
          <w:p w14:paraId="25D632D3" w14:textId="77777777" w:rsidR="004A566A" w:rsidRPr="00961C80" w:rsidRDefault="004A566A" w:rsidP="00641DA3">
            <w:pPr>
              <w:tabs>
                <w:tab w:val="left" w:pos="540"/>
              </w:tabs>
              <w:spacing w:line="360" w:lineRule="auto"/>
              <w:ind w:left="-108" w:right="3"/>
              <w:jc w:val="center"/>
              <w:rPr>
                <w:rFonts w:eastAsia="Arial" w:cs="Arial"/>
                <w:sz w:val="19"/>
                <w:szCs w:val="19"/>
                <w:u w:val="single"/>
              </w:rPr>
            </w:pPr>
          </w:p>
        </w:tc>
        <w:tc>
          <w:tcPr>
            <w:tcW w:w="1197" w:type="dxa"/>
            <w:vAlign w:val="center"/>
          </w:tcPr>
          <w:p w14:paraId="256888F1" w14:textId="5E12F181"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ngsana New" w:cs="Arial"/>
                <w:sz w:val="19"/>
                <w:szCs w:val="19"/>
                <w:cs/>
              </w:rPr>
              <w:t>92</w:t>
            </w:r>
            <w:r w:rsidRPr="00961C80">
              <w:rPr>
                <w:rFonts w:eastAsia="Angsana New" w:cs="Arial"/>
                <w:sz w:val="19"/>
                <w:szCs w:val="19"/>
              </w:rPr>
              <w:t>,</w:t>
            </w:r>
            <w:r w:rsidRPr="00961C80">
              <w:rPr>
                <w:rFonts w:eastAsia="Angsana New" w:cs="Arial"/>
                <w:sz w:val="19"/>
                <w:szCs w:val="19"/>
                <w:cs/>
              </w:rPr>
              <w:t>331</w:t>
            </w:r>
            <w:r w:rsidRPr="00961C80">
              <w:rPr>
                <w:rFonts w:eastAsia="Angsana New" w:cs="Arial"/>
                <w:sz w:val="19"/>
                <w:szCs w:val="19"/>
              </w:rPr>
              <w:t>,</w:t>
            </w:r>
            <w:r w:rsidRPr="00961C80">
              <w:rPr>
                <w:rFonts w:eastAsia="Angsana New" w:cs="Arial"/>
                <w:sz w:val="19"/>
                <w:szCs w:val="19"/>
                <w:cs/>
              </w:rPr>
              <w:t>170</w:t>
            </w:r>
          </w:p>
        </w:tc>
        <w:tc>
          <w:tcPr>
            <w:tcW w:w="78" w:type="dxa"/>
          </w:tcPr>
          <w:p w14:paraId="365A598C" w14:textId="77777777" w:rsidR="004A566A" w:rsidRPr="00961C80" w:rsidRDefault="004A566A" w:rsidP="00641DA3">
            <w:pPr>
              <w:tabs>
                <w:tab w:val="left" w:pos="540"/>
              </w:tabs>
              <w:spacing w:line="360" w:lineRule="auto"/>
              <w:ind w:left="-108" w:right="3"/>
              <w:jc w:val="center"/>
              <w:rPr>
                <w:rFonts w:eastAsia="Arial" w:cs="Arial"/>
                <w:sz w:val="19"/>
                <w:szCs w:val="19"/>
              </w:rPr>
            </w:pPr>
          </w:p>
        </w:tc>
        <w:tc>
          <w:tcPr>
            <w:tcW w:w="1191" w:type="dxa"/>
          </w:tcPr>
          <w:p w14:paraId="432A1B16" w14:textId="6B77AAC8"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sz w:val="19"/>
                <w:szCs w:val="19"/>
              </w:rPr>
            </w:pPr>
            <w:r w:rsidRPr="00961C80">
              <w:rPr>
                <w:rFonts w:cs="Arial"/>
                <w:sz w:val="19"/>
                <w:szCs w:val="19"/>
              </w:rPr>
              <w:t>69,083,159</w:t>
            </w:r>
          </w:p>
        </w:tc>
        <w:tc>
          <w:tcPr>
            <w:tcW w:w="78" w:type="dxa"/>
          </w:tcPr>
          <w:p w14:paraId="415E02EB" w14:textId="77777777" w:rsidR="004A566A" w:rsidRPr="00961C80" w:rsidRDefault="004A566A" w:rsidP="00641DA3">
            <w:pPr>
              <w:tabs>
                <w:tab w:val="left" w:pos="540"/>
                <w:tab w:val="left" w:pos="720"/>
              </w:tabs>
              <w:spacing w:line="360" w:lineRule="auto"/>
              <w:ind w:left="-108" w:right="3"/>
              <w:jc w:val="center"/>
              <w:rPr>
                <w:rFonts w:eastAsia="Arial" w:cs="Arial"/>
                <w:sz w:val="19"/>
                <w:szCs w:val="19"/>
              </w:rPr>
            </w:pPr>
          </w:p>
        </w:tc>
        <w:tc>
          <w:tcPr>
            <w:tcW w:w="1218" w:type="dxa"/>
            <w:vAlign w:val="center"/>
          </w:tcPr>
          <w:p w14:paraId="4EA2C8BD" w14:textId="6059FD0F"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cs/>
              </w:rPr>
              <w:t>96</w:t>
            </w:r>
            <w:r w:rsidRPr="00961C80">
              <w:rPr>
                <w:rFonts w:eastAsia="Angsana New" w:cs="Arial"/>
                <w:sz w:val="19"/>
                <w:szCs w:val="19"/>
              </w:rPr>
              <w:t>,</w:t>
            </w:r>
            <w:r w:rsidRPr="00961C80">
              <w:rPr>
                <w:rFonts w:eastAsia="Angsana New" w:cs="Arial"/>
                <w:sz w:val="19"/>
                <w:szCs w:val="19"/>
                <w:cs/>
              </w:rPr>
              <w:t>911</w:t>
            </w:r>
            <w:r w:rsidRPr="00961C80">
              <w:rPr>
                <w:rFonts w:eastAsia="Angsana New" w:cs="Arial"/>
                <w:sz w:val="19"/>
                <w:szCs w:val="19"/>
              </w:rPr>
              <w:t>,</w:t>
            </w:r>
            <w:r w:rsidRPr="00961C80">
              <w:rPr>
                <w:rFonts w:eastAsia="Angsana New" w:cs="Arial"/>
                <w:sz w:val="19"/>
                <w:szCs w:val="19"/>
                <w:cs/>
              </w:rPr>
              <w:t>276</w:t>
            </w:r>
          </w:p>
        </w:tc>
      </w:tr>
      <w:tr w:rsidR="004A566A" w:rsidRPr="00961C80" w14:paraId="58BE6CC8" w14:textId="77777777" w:rsidTr="001E155F">
        <w:tc>
          <w:tcPr>
            <w:tcW w:w="3753" w:type="dxa"/>
            <w:vAlign w:val="bottom"/>
          </w:tcPr>
          <w:p w14:paraId="37E351E2" w14:textId="77777777" w:rsidR="004A566A" w:rsidRPr="00961C80" w:rsidRDefault="004A566A" w:rsidP="00641DA3">
            <w:pPr>
              <w:pBdr>
                <w:top w:val="nil"/>
                <w:left w:val="nil"/>
                <w:bottom w:val="nil"/>
                <w:right w:val="nil"/>
                <w:between w:val="nil"/>
              </w:pBdr>
              <w:spacing w:line="360" w:lineRule="auto"/>
              <w:ind w:left="185"/>
              <w:jc w:val="both"/>
              <w:rPr>
                <w:rFonts w:eastAsia="Arial" w:cs="Arial"/>
                <w:color w:val="000000"/>
                <w:sz w:val="19"/>
                <w:szCs w:val="19"/>
              </w:rPr>
            </w:pPr>
            <w:r w:rsidRPr="00961C80">
              <w:rPr>
                <w:rFonts w:eastAsia="Arial" w:cs="Arial"/>
                <w:color w:val="000000"/>
                <w:sz w:val="19"/>
                <w:szCs w:val="19"/>
              </w:rPr>
              <w:t>Management consulting</w:t>
            </w:r>
          </w:p>
        </w:tc>
        <w:tc>
          <w:tcPr>
            <w:tcW w:w="1188" w:type="dxa"/>
          </w:tcPr>
          <w:p w14:paraId="26C90CF7" w14:textId="1552838E"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w:t>
            </w:r>
          </w:p>
        </w:tc>
        <w:tc>
          <w:tcPr>
            <w:tcW w:w="90" w:type="dxa"/>
          </w:tcPr>
          <w:p w14:paraId="0A032C9C" w14:textId="77777777" w:rsidR="004A566A" w:rsidRPr="00961C80" w:rsidRDefault="004A566A" w:rsidP="00641DA3">
            <w:pPr>
              <w:tabs>
                <w:tab w:val="left" w:pos="540"/>
              </w:tabs>
              <w:spacing w:line="360" w:lineRule="auto"/>
              <w:ind w:left="-108" w:right="3"/>
              <w:jc w:val="center"/>
              <w:rPr>
                <w:rFonts w:eastAsia="Arial" w:cs="Arial"/>
                <w:sz w:val="19"/>
                <w:szCs w:val="19"/>
                <w:u w:val="single"/>
              </w:rPr>
            </w:pPr>
          </w:p>
        </w:tc>
        <w:tc>
          <w:tcPr>
            <w:tcW w:w="1197" w:type="dxa"/>
            <w:vAlign w:val="center"/>
          </w:tcPr>
          <w:p w14:paraId="36D31E16" w14:textId="66F3FD7B"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ngsana New" w:cs="Arial"/>
                <w:sz w:val="19"/>
                <w:szCs w:val="19"/>
                <w:cs/>
              </w:rPr>
              <w:t>50</w:t>
            </w:r>
            <w:r w:rsidRPr="00961C80">
              <w:rPr>
                <w:rFonts w:eastAsia="Angsana New" w:cs="Arial"/>
                <w:sz w:val="19"/>
                <w:szCs w:val="19"/>
              </w:rPr>
              <w:t>,</w:t>
            </w:r>
            <w:r w:rsidRPr="00961C80">
              <w:rPr>
                <w:rFonts w:eastAsia="Angsana New" w:cs="Arial"/>
                <w:sz w:val="19"/>
                <w:szCs w:val="19"/>
                <w:cs/>
              </w:rPr>
              <w:t>832</w:t>
            </w:r>
            <w:r w:rsidRPr="00961C80">
              <w:rPr>
                <w:rFonts w:eastAsia="Angsana New" w:cs="Arial"/>
                <w:sz w:val="19"/>
                <w:szCs w:val="19"/>
              </w:rPr>
              <w:t>,</w:t>
            </w:r>
            <w:r w:rsidRPr="00961C80">
              <w:rPr>
                <w:rFonts w:eastAsia="Angsana New" w:cs="Arial"/>
                <w:sz w:val="19"/>
                <w:szCs w:val="19"/>
                <w:cs/>
              </w:rPr>
              <w:t>966</w:t>
            </w:r>
          </w:p>
        </w:tc>
        <w:tc>
          <w:tcPr>
            <w:tcW w:w="78" w:type="dxa"/>
          </w:tcPr>
          <w:p w14:paraId="5C35FB6C" w14:textId="77777777" w:rsidR="004A566A" w:rsidRPr="00961C80" w:rsidRDefault="004A566A" w:rsidP="00641DA3">
            <w:pPr>
              <w:tabs>
                <w:tab w:val="left" w:pos="540"/>
              </w:tabs>
              <w:spacing w:line="360" w:lineRule="auto"/>
              <w:ind w:left="-108" w:right="3"/>
              <w:jc w:val="center"/>
              <w:rPr>
                <w:rFonts w:eastAsia="Arial" w:cs="Arial"/>
                <w:sz w:val="19"/>
                <w:szCs w:val="19"/>
              </w:rPr>
            </w:pPr>
          </w:p>
        </w:tc>
        <w:tc>
          <w:tcPr>
            <w:tcW w:w="1191" w:type="dxa"/>
          </w:tcPr>
          <w:p w14:paraId="1DFB3860" w14:textId="68DFBDC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sz w:val="19"/>
                <w:szCs w:val="19"/>
              </w:rPr>
            </w:pPr>
            <w:r w:rsidRPr="00961C80">
              <w:rPr>
                <w:rFonts w:cs="Arial"/>
                <w:sz w:val="19"/>
                <w:szCs w:val="19"/>
              </w:rPr>
              <w:t>17,000,000</w:t>
            </w:r>
          </w:p>
        </w:tc>
        <w:tc>
          <w:tcPr>
            <w:tcW w:w="78" w:type="dxa"/>
          </w:tcPr>
          <w:p w14:paraId="49AE820E" w14:textId="77777777" w:rsidR="004A566A" w:rsidRPr="00961C80" w:rsidRDefault="004A566A" w:rsidP="00641DA3">
            <w:pPr>
              <w:tabs>
                <w:tab w:val="left" w:pos="540"/>
                <w:tab w:val="left" w:pos="720"/>
              </w:tabs>
              <w:spacing w:line="360" w:lineRule="auto"/>
              <w:ind w:left="-108" w:right="3"/>
              <w:jc w:val="center"/>
              <w:rPr>
                <w:rFonts w:eastAsia="Arial" w:cs="Arial"/>
                <w:sz w:val="19"/>
                <w:szCs w:val="19"/>
              </w:rPr>
            </w:pPr>
          </w:p>
        </w:tc>
        <w:tc>
          <w:tcPr>
            <w:tcW w:w="1218" w:type="dxa"/>
            <w:vAlign w:val="center"/>
          </w:tcPr>
          <w:p w14:paraId="46C0425B" w14:textId="091C072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cs/>
              </w:rPr>
              <w:t>42</w:t>
            </w:r>
            <w:r w:rsidRPr="00961C80">
              <w:rPr>
                <w:rFonts w:eastAsia="Angsana New" w:cs="Arial"/>
                <w:sz w:val="19"/>
                <w:szCs w:val="19"/>
              </w:rPr>
              <w:t>,</w:t>
            </w:r>
            <w:r w:rsidRPr="00961C80">
              <w:rPr>
                <w:rFonts w:eastAsia="Angsana New" w:cs="Arial"/>
                <w:sz w:val="19"/>
                <w:szCs w:val="19"/>
                <w:cs/>
              </w:rPr>
              <w:t>544</w:t>
            </w:r>
            <w:r w:rsidRPr="00961C80">
              <w:rPr>
                <w:rFonts w:eastAsia="Angsana New" w:cs="Arial"/>
                <w:sz w:val="19"/>
                <w:szCs w:val="19"/>
              </w:rPr>
              <w:t>,</w:t>
            </w:r>
            <w:r w:rsidRPr="00961C80">
              <w:rPr>
                <w:rFonts w:eastAsia="Angsana New" w:cs="Arial"/>
                <w:sz w:val="19"/>
                <w:szCs w:val="19"/>
                <w:cs/>
              </w:rPr>
              <w:t>894</w:t>
            </w:r>
          </w:p>
        </w:tc>
      </w:tr>
      <w:tr w:rsidR="004A566A" w:rsidRPr="00961C80" w14:paraId="0BBCF296" w14:textId="77777777" w:rsidTr="001E155F">
        <w:tc>
          <w:tcPr>
            <w:tcW w:w="3753" w:type="dxa"/>
            <w:vAlign w:val="bottom"/>
          </w:tcPr>
          <w:p w14:paraId="1C6018B0" w14:textId="77777777" w:rsidR="004A566A" w:rsidRPr="00961C80" w:rsidRDefault="004A566A" w:rsidP="00641DA3">
            <w:pPr>
              <w:pBdr>
                <w:top w:val="nil"/>
                <w:left w:val="nil"/>
                <w:bottom w:val="nil"/>
                <w:right w:val="nil"/>
                <w:between w:val="nil"/>
              </w:pBdr>
              <w:spacing w:line="360" w:lineRule="auto"/>
              <w:ind w:left="185"/>
              <w:jc w:val="both"/>
              <w:rPr>
                <w:rFonts w:eastAsia="Arial" w:cs="Arial"/>
                <w:color w:val="000000"/>
                <w:sz w:val="19"/>
                <w:szCs w:val="19"/>
              </w:rPr>
            </w:pPr>
            <w:r w:rsidRPr="00961C80">
              <w:rPr>
                <w:rFonts w:eastAsia="Arial" w:cs="Arial"/>
                <w:color w:val="000000"/>
                <w:sz w:val="19"/>
                <w:szCs w:val="19"/>
              </w:rPr>
              <w:t>Big Data and Advance Analytics</w:t>
            </w:r>
          </w:p>
        </w:tc>
        <w:tc>
          <w:tcPr>
            <w:tcW w:w="1188" w:type="dxa"/>
          </w:tcPr>
          <w:p w14:paraId="2D9FDE39" w14:textId="198D97B9"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w:t>
            </w:r>
          </w:p>
        </w:tc>
        <w:tc>
          <w:tcPr>
            <w:tcW w:w="90" w:type="dxa"/>
          </w:tcPr>
          <w:p w14:paraId="691CF2B7" w14:textId="77777777" w:rsidR="004A566A" w:rsidRPr="00961C80" w:rsidRDefault="004A566A" w:rsidP="00641DA3">
            <w:pPr>
              <w:tabs>
                <w:tab w:val="left" w:pos="540"/>
              </w:tabs>
              <w:spacing w:line="360" w:lineRule="auto"/>
              <w:ind w:left="-108" w:right="3"/>
              <w:jc w:val="center"/>
              <w:rPr>
                <w:rFonts w:eastAsia="Arial" w:cs="Arial"/>
                <w:sz w:val="19"/>
                <w:szCs w:val="19"/>
                <w:u w:val="single"/>
              </w:rPr>
            </w:pPr>
          </w:p>
        </w:tc>
        <w:tc>
          <w:tcPr>
            <w:tcW w:w="1197" w:type="dxa"/>
            <w:vAlign w:val="center"/>
          </w:tcPr>
          <w:p w14:paraId="169857A9" w14:textId="55F5C2ED"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ngsana New" w:cs="Arial"/>
                <w:sz w:val="19"/>
                <w:szCs w:val="19"/>
                <w:cs/>
              </w:rPr>
              <w:t>-</w:t>
            </w:r>
          </w:p>
        </w:tc>
        <w:tc>
          <w:tcPr>
            <w:tcW w:w="78" w:type="dxa"/>
          </w:tcPr>
          <w:p w14:paraId="6D67A790" w14:textId="77777777" w:rsidR="004A566A" w:rsidRPr="00961C80" w:rsidRDefault="004A566A" w:rsidP="00641DA3">
            <w:pPr>
              <w:tabs>
                <w:tab w:val="left" w:pos="540"/>
              </w:tabs>
              <w:spacing w:line="360" w:lineRule="auto"/>
              <w:ind w:left="-108" w:right="3"/>
              <w:jc w:val="center"/>
              <w:rPr>
                <w:rFonts w:eastAsia="Arial" w:cs="Arial"/>
                <w:sz w:val="19"/>
                <w:szCs w:val="19"/>
              </w:rPr>
            </w:pPr>
          </w:p>
        </w:tc>
        <w:tc>
          <w:tcPr>
            <w:tcW w:w="1191" w:type="dxa"/>
          </w:tcPr>
          <w:p w14:paraId="3C942FDB" w14:textId="6A8076B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sz w:val="19"/>
                <w:szCs w:val="19"/>
              </w:rPr>
            </w:pPr>
            <w:r w:rsidRPr="00961C80">
              <w:rPr>
                <w:rFonts w:cs="Arial"/>
                <w:sz w:val="19"/>
                <w:szCs w:val="19"/>
              </w:rPr>
              <w:t>23,333,588</w:t>
            </w:r>
          </w:p>
        </w:tc>
        <w:tc>
          <w:tcPr>
            <w:tcW w:w="78" w:type="dxa"/>
          </w:tcPr>
          <w:p w14:paraId="1BFCB7CE" w14:textId="77777777" w:rsidR="004A566A" w:rsidRPr="00961C80" w:rsidRDefault="004A566A" w:rsidP="00641DA3">
            <w:pPr>
              <w:tabs>
                <w:tab w:val="left" w:pos="540"/>
                <w:tab w:val="left" w:pos="720"/>
              </w:tabs>
              <w:spacing w:line="360" w:lineRule="auto"/>
              <w:ind w:left="-108" w:right="3"/>
              <w:jc w:val="center"/>
              <w:rPr>
                <w:rFonts w:eastAsia="Arial" w:cs="Arial"/>
                <w:sz w:val="19"/>
                <w:szCs w:val="19"/>
              </w:rPr>
            </w:pPr>
          </w:p>
        </w:tc>
        <w:tc>
          <w:tcPr>
            <w:tcW w:w="1218" w:type="dxa"/>
            <w:vAlign w:val="center"/>
          </w:tcPr>
          <w:p w14:paraId="49242C1B" w14:textId="32B341C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cs/>
              </w:rPr>
              <w:t>-</w:t>
            </w:r>
          </w:p>
        </w:tc>
      </w:tr>
      <w:tr w:rsidR="004A566A" w:rsidRPr="00961C80" w14:paraId="2CCC1BFD" w14:textId="77777777" w:rsidTr="001E155F">
        <w:tc>
          <w:tcPr>
            <w:tcW w:w="3753" w:type="dxa"/>
            <w:vAlign w:val="bottom"/>
          </w:tcPr>
          <w:p w14:paraId="6AB311BF" w14:textId="77777777" w:rsidR="004A566A" w:rsidRPr="00961C80" w:rsidRDefault="004A566A" w:rsidP="00641DA3">
            <w:pPr>
              <w:pBdr>
                <w:top w:val="nil"/>
                <w:left w:val="nil"/>
                <w:bottom w:val="nil"/>
                <w:right w:val="nil"/>
                <w:between w:val="nil"/>
              </w:pBdr>
              <w:spacing w:line="360" w:lineRule="auto"/>
              <w:ind w:left="185"/>
              <w:jc w:val="both"/>
              <w:rPr>
                <w:rFonts w:eastAsia="Arial" w:cs="Arial"/>
                <w:color w:val="000000"/>
                <w:sz w:val="19"/>
                <w:szCs w:val="19"/>
              </w:rPr>
            </w:pPr>
            <w:r w:rsidRPr="00961C80">
              <w:rPr>
                <w:rFonts w:eastAsia="Arial" w:cs="Arial"/>
                <w:color w:val="000000"/>
                <w:sz w:val="19"/>
                <w:szCs w:val="19"/>
              </w:rPr>
              <w:t>Strategic project management office</w:t>
            </w:r>
          </w:p>
        </w:tc>
        <w:tc>
          <w:tcPr>
            <w:tcW w:w="1188" w:type="dxa"/>
            <w:tcBorders>
              <w:bottom w:val="single" w:sz="4" w:space="0" w:color="auto"/>
            </w:tcBorders>
          </w:tcPr>
          <w:p w14:paraId="72BCC17F" w14:textId="680247B8"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w:t>
            </w:r>
          </w:p>
        </w:tc>
        <w:tc>
          <w:tcPr>
            <w:tcW w:w="90" w:type="dxa"/>
          </w:tcPr>
          <w:p w14:paraId="4E5821AB" w14:textId="77777777" w:rsidR="004A566A" w:rsidRPr="00961C80" w:rsidRDefault="004A566A" w:rsidP="00641DA3">
            <w:pPr>
              <w:tabs>
                <w:tab w:val="left" w:pos="540"/>
              </w:tabs>
              <w:spacing w:line="360" w:lineRule="auto"/>
              <w:ind w:left="-108" w:right="3"/>
              <w:jc w:val="center"/>
              <w:rPr>
                <w:rFonts w:eastAsia="Arial" w:cs="Arial"/>
                <w:sz w:val="19"/>
                <w:szCs w:val="19"/>
                <w:u w:val="single"/>
              </w:rPr>
            </w:pPr>
          </w:p>
        </w:tc>
        <w:tc>
          <w:tcPr>
            <w:tcW w:w="1197" w:type="dxa"/>
            <w:tcBorders>
              <w:bottom w:val="single" w:sz="4" w:space="0" w:color="auto"/>
            </w:tcBorders>
            <w:vAlign w:val="center"/>
          </w:tcPr>
          <w:p w14:paraId="261072C4" w14:textId="57BCACF8"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ngsana New" w:cs="Arial"/>
                <w:sz w:val="19"/>
                <w:szCs w:val="19"/>
                <w:cs/>
              </w:rPr>
              <w:t>6</w:t>
            </w:r>
            <w:r w:rsidRPr="00961C80">
              <w:rPr>
                <w:rFonts w:eastAsia="Angsana New" w:cs="Arial"/>
                <w:sz w:val="19"/>
                <w:szCs w:val="19"/>
              </w:rPr>
              <w:t>,</w:t>
            </w:r>
            <w:r w:rsidRPr="00961C80">
              <w:rPr>
                <w:rFonts w:eastAsia="Angsana New" w:cs="Arial"/>
                <w:sz w:val="19"/>
                <w:szCs w:val="19"/>
                <w:cs/>
              </w:rPr>
              <w:t>875</w:t>
            </w:r>
            <w:r w:rsidRPr="00961C80">
              <w:rPr>
                <w:rFonts w:eastAsia="Angsana New" w:cs="Arial"/>
                <w:sz w:val="19"/>
                <w:szCs w:val="19"/>
              </w:rPr>
              <w:t>,</w:t>
            </w:r>
            <w:r w:rsidRPr="00961C80">
              <w:rPr>
                <w:rFonts w:eastAsia="Angsana New" w:cs="Arial"/>
                <w:sz w:val="19"/>
                <w:szCs w:val="19"/>
                <w:cs/>
              </w:rPr>
              <w:t>000</w:t>
            </w:r>
          </w:p>
        </w:tc>
        <w:tc>
          <w:tcPr>
            <w:tcW w:w="78" w:type="dxa"/>
          </w:tcPr>
          <w:p w14:paraId="600F9448" w14:textId="77777777" w:rsidR="004A566A" w:rsidRPr="00961C80" w:rsidRDefault="004A566A" w:rsidP="00641DA3">
            <w:pPr>
              <w:tabs>
                <w:tab w:val="left" w:pos="540"/>
              </w:tabs>
              <w:spacing w:line="360" w:lineRule="auto"/>
              <w:ind w:left="-108" w:right="3"/>
              <w:jc w:val="center"/>
              <w:rPr>
                <w:rFonts w:eastAsia="Arial" w:cs="Arial"/>
                <w:sz w:val="19"/>
                <w:szCs w:val="19"/>
              </w:rPr>
            </w:pPr>
          </w:p>
        </w:tc>
        <w:tc>
          <w:tcPr>
            <w:tcW w:w="1191" w:type="dxa"/>
            <w:tcBorders>
              <w:bottom w:val="single" w:sz="4" w:space="0" w:color="auto"/>
            </w:tcBorders>
          </w:tcPr>
          <w:p w14:paraId="50B86825" w14:textId="5D569115"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sz w:val="19"/>
                <w:szCs w:val="19"/>
              </w:rPr>
            </w:pPr>
            <w:r w:rsidRPr="00961C80">
              <w:rPr>
                <w:rFonts w:cs="Arial"/>
                <w:sz w:val="19"/>
                <w:szCs w:val="19"/>
              </w:rPr>
              <w:t>8,714,606</w:t>
            </w:r>
          </w:p>
        </w:tc>
        <w:tc>
          <w:tcPr>
            <w:tcW w:w="78" w:type="dxa"/>
          </w:tcPr>
          <w:p w14:paraId="4D80330D" w14:textId="77777777" w:rsidR="004A566A" w:rsidRPr="00961C80" w:rsidRDefault="004A566A" w:rsidP="00641DA3">
            <w:pPr>
              <w:tabs>
                <w:tab w:val="left" w:pos="540"/>
                <w:tab w:val="left" w:pos="720"/>
              </w:tabs>
              <w:spacing w:line="360" w:lineRule="auto"/>
              <w:ind w:left="-108" w:right="3"/>
              <w:jc w:val="center"/>
              <w:rPr>
                <w:rFonts w:eastAsia="Arial" w:cs="Arial"/>
                <w:sz w:val="19"/>
                <w:szCs w:val="19"/>
              </w:rPr>
            </w:pPr>
          </w:p>
        </w:tc>
        <w:tc>
          <w:tcPr>
            <w:tcW w:w="1218" w:type="dxa"/>
            <w:tcBorders>
              <w:bottom w:val="single" w:sz="4" w:space="0" w:color="auto"/>
            </w:tcBorders>
            <w:vAlign w:val="center"/>
          </w:tcPr>
          <w:p w14:paraId="4A334ADF" w14:textId="6DD67415"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cs/>
              </w:rPr>
              <w:t>15</w:t>
            </w:r>
            <w:r w:rsidRPr="00961C80">
              <w:rPr>
                <w:rFonts w:eastAsia="Angsana New" w:cs="Arial"/>
                <w:sz w:val="19"/>
                <w:szCs w:val="19"/>
              </w:rPr>
              <w:t>,</w:t>
            </w:r>
            <w:r w:rsidRPr="00961C80">
              <w:rPr>
                <w:rFonts w:eastAsia="Angsana New" w:cs="Arial"/>
                <w:sz w:val="19"/>
                <w:szCs w:val="19"/>
                <w:cs/>
              </w:rPr>
              <w:t>163</w:t>
            </w:r>
            <w:r w:rsidRPr="00961C80">
              <w:rPr>
                <w:rFonts w:eastAsia="Angsana New" w:cs="Arial"/>
                <w:sz w:val="19"/>
                <w:szCs w:val="19"/>
              </w:rPr>
              <w:t>,</w:t>
            </w:r>
            <w:r w:rsidRPr="00961C80">
              <w:rPr>
                <w:rFonts w:eastAsia="Angsana New" w:cs="Arial"/>
                <w:sz w:val="19"/>
                <w:szCs w:val="19"/>
                <w:cs/>
              </w:rPr>
              <w:t>073</w:t>
            </w:r>
          </w:p>
        </w:tc>
      </w:tr>
      <w:tr w:rsidR="004A566A" w:rsidRPr="00961C80" w14:paraId="51B0647C" w14:textId="77777777" w:rsidTr="001E155F">
        <w:trPr>
          <w:trHeight w:val="153"/>
        </w:trPr>
        <w:tc>
          <w:tcPr>
            <w:tcW w:w="3753" w:type="dxa"/>
            <w:vAlign w:val="bottom"/>
          </w:tcPr>
          <w:p w14:paraId="2D5A7D9F" w14:textId="77777777" w:rsidR="004A566A" w:rsidRPr="00961C80" w:rsidRDefault="004A566A" w:rsidP="00641DA3">
            <w:pPr>
              <w:pBdr>
                <w:top w:val="nil"/>
                <w:left w:val="nil"/>
                <w:bottom w:val="nil"/>
                <w:right w:val="nil"/>
                <w:between w:val="nil"/>
              </w:pBdr>
              <w:spacing w:line="360" w:lineRule="auto"/>
              <w:ind w:left="14"/>
              <w:jc w:val="both"/>
              <w:rPr>
                <w:rFonts w:eastAsia="Arial" w:cs="Arial"/>
                <w:color w:val="000000"/>
                <w:sz w:val="19"/>
                <w:szCs w:val="19"/>
              </w:rPr>
            </w:pPr>
            <w:r w:rsidRPr="00961C80">
              <w:rPr>
                <w:rFonts w:eastAsia="Arial" w:cs="Arial"/>
                <w:color w:val="000000"/>
                <w:sz w:val="19"/>
                <w:szCs w:val="19"/>
              </w:rPr>
              <w:t>Total</w:t>
            </w:r>
          </w:p>
        </w:tc>
        <w:tc>
          <w:tcPr>
            <w:tcW w:w="1188" w:type="dxa"/>
            <w:tcBorders>
              <w:top w:val="single" w:sz="4" w:space="0" w:color="auto"/>
              <w:bottom w:val="single" w:sz="12" w:space="0" w:color="auto"/>
            </w:tcBorders>
          </w:tcPr>
          <w:p w14:paraId="039205E5" w14:textId="3D0846E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67,163,06</w:t>
            </w:r>
            <w:r w:rsidR="00CD65EC" w:rsidRPr="00961C80">
              <w:rPr>
                <w:rFonts w:cs="Arial"/>
                <w:sz w:val="19"/>
                <w:szCs w:val="19"/>
              </w:rPr>
              <w:t>2</w:t>
            </w:r>
          </w:p>
        </w:tc>
        <w:tc>
          <w:tcPr>
            <w:tcW w:w="90" w:type="dxa"/>
          </w:tcPr>
          <w:p w14:paraId="13F8E076" w14:textId="77777777" w:rsidR="004A566A" w:rsidRPr="00961C80" w:rsidRDefault="004A566A" w:rsidP="00641DA3">
            <w:pPr>
              <w:tabs>
                <w:tab w:val="left" w:pos="540"/>
              </w:tabs>
              <w:spacing w:line="360" w:lineRule="auto"/>
              <w:ind w:left="-108" w:right="3"/>
              <w:jc w:val="center"/>
              <w:rPr>
                <w:rFonts w:eastAsia="Arial" w:cs="Arial"/>
                <w:sz w:val="19"/>
                <w:szCs w:val="19"/>
                <w:u w:val="single"/>
              </w:rPr>
            </w:pPr>
          </w:p>
        </w:tc>
        <w:tc>
          <w:tcPr>
            <w:tcW w:w="1197" w:type="dxa"/>
            <w:tcBorders>
              <w:top w:val="single" w:sz="4" w:space="0" w:color="auto"/>
              <w:bottom w:val="single" w:sz="12" w:space="0" w:color="auto"/>
            </w:tcBorders>
            <w:vAlign w:val="center"/>
          </w:tcPr>
          <w:p w14:paraId="4DC7C02B" w14:textId="6AC7672D"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ngsana New" w:cs="Arial"/>
                <w:sz w:val="19"/>
                <w:szCs w:val="19"/>
                <w:cs/>
              </w:rPr>
              <w:t>150</w:t>
            </w:r>
            <w:r w:rsidRPr="00961C80">
              <w:rPr>
                <w:rFonts w:eastAsia="Angsana New" w:cs="Arial"/>
                <w:sz w:val="19"/>
                <w:szCs w:val="19"/>
              </w:rPr>
              <w:t>,</w:t>
            </w:r>
            <w:r w:rsidRPr="00961C80">
              <w:rPr>
                <w:rFonts w:eastAsia="Angsana New" w:cs="Arial"/>
                <w:sz w:val="19"/>
                <w:szCs w:val="19"/>
                <w:cs/>
              </w:rPr>
              <w:t>039</w:t>
            </w:r>
            <w:r w:rsidRPr="00961C80">
              <w:rPr>
                <w:rFonts w:eastAsia="Angsana New" w:cs="Arial"/>
                <w:sz w:val="19"/>
                <w:szCs w:val="19"/>
              </w:rPr>
              <w:t>,</w:t>
            </w:r>
            <w:r w:rsidRPr="00961C80">
              <w:rPr>
                <w:rFonts w:eastAsia="Angsana New" w:cs="Arial"/>
                <w:sz w:val="19"/>
                <w:szCs w:val="19"/>
                <w:cs/>
              </w:rPr>
              <w:t>136</w:t>
            </w:r>
          </w:p>
        </w:tc>
        <w:tc>
          <w:tcPr>
            <w:tcW w:w="78" w:type="dxa"/>
          </w:tcPr>
          <w:p w14:paraId="03241F65" w14:textId="77777777" w:rsidR="004A566A" w:rsidRPr="00961C80" w:rsidRDefault="004A566A" w:rsidP="00641DA3">
            <w:pPr>
              <w:tabs>
                <w:tab w:val="left" w:pos="540"/>
              </w:tabs>
              <w:spacing w:line="360" w:lineRule="auto"/>
              <w:ind w:left="-108" w:right="3"/>
              <w:jc w:val="center"/>
              <w:rPr>
                <w:rFonts w:eastAsia="Arial" w:cs="Arial"/>
                <w:sz w:val="19"/>
                <w:szCs w:val="19"/>
              </w:rPr>
            </w:pPr>
          </w:p>
        </w:tc>
        <w:tc>
          <w:tcPr>
            <w:tcW w:w="1191" w:type="dxa"/>
            <w:tcBorders>
              <w:top w:val="single" w:sz="4" w:space="0" w:color="auto"/>
              <w:bottom w:val="single" w:sz="12" w:space="0" w:color="auto"/>
            </w:tcBorders>
          </w:tcPr>
          <w:p w14:paraId="1BD51D24" w14:textId="5D08CD9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sz w:val="19"/>
                <w:szCs w:val="19"/>
              </w:rPr>
            </w:pPr>
            <w:r w:rsidRPr="00961C80">
              <w:rPr>
                <w:rFonts w:cs="Arial"/>
                <w:sz w:val="19"/>
                <w:szCs w:val="19"/>
              </w:rPr>
              <w:t>118,131,353</w:t>
            </w:r>
          </w:p>
        </w:tc>
        <w:tc>
          <w:tcPr>
            <w:tcW w:w="78" w:type="dxa"/>
          </w:tcPr>
          <w:p w14:paraId="59CBB171" w14:textId="77777777" w:rsidR="004A566A" w:rsidRPr="00961C80" w:rsidRDefault="004A566A" w:rsidP="00641DA3">
            <w:pPr>
              <w:tabs>
                <w:tab w:val="left" w:pos="540"/>
                <w:tab w:val="left" w:pos="720"/>
              </w:tabs>
              <w:spacing w:line="360" w:lineRule="auto"/>
              <w:ind w:left="-108" w:right="3"/>
              <w:jc w:val="center"/>
              <w:rPr>
                <w:rFonts w:eastAsia="Arial" w:cs="Arial"/>
                <w:sz w:val="19"/>
                <w:szCs w:val="19"/>
              </w:rPr>
            </w:pPr>
          </w:p>
        </w:tc>
        <w:tc>
          <w:tcPr>
            <w:tcW w:w="1218" w:type="dxa"/>
            <w:tcBorders>
              <w:top w:val="single" w:sz="4" w:space="0" w:color="auto"/>
              <w:bottom w:val="single" w:sz="12" w:space="0" w:color="auto"/>
            </w:tcBorders>
            <w:vAlign w:val="center"/>
          </w:tcPr>
          <w:p w14:paraId="766311D7" w14:textId="6ED2ED0F"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cs/>
              </w:rPr>
              <w:t>154</w:t>
            </w:r>
            <w:r w:rsidRPr="00961C80">
              <w:rPr>
                <w:rFonts w:eastAsia="Angsana New" w:cs="Arial"/>
                <w:sz w:val="19"/>
                <w:szCs w:val="19"/>
              </w:rPr>
              <w:t>,</w:t>
            </w:r>
            <w:r w:rsidRPr="00961C80">
              <w:rPr>
                <w:rFonts w:eastAsia="Angsana New" w:cs="Arial"/>
                <w:sz w:val="19"/>
                <w:szCs w:val="19"/>
                <w:cs/>
              </w:rPr>
              <w:t>619</w:t>
            </w:r>
            <w:r w:rsidRPr="00961C80">
              <w:rPr>
                <w:rFonts w:eastAsia="Angsana New" w:cs="Arial"/>
                <w:sz w:val="19"/>
                <w:szCs w:val="19"/>
              </w:rPr>
              <w:t>,</w:t>
            </w:r>
            <w:r w:rsidRPr="00961C80">
              <w:rPr>
                <w:rFonts w:eastAsia="Angsana New" w:cs="Arial"/>
                <w:sz w:val="19"/>
                <w:szCs w:val="19"/>
                <w:cs/>
              </w:rPr>
              <w:t>243</w:t>
            </w:r>
          </w:p>
        </w:tc>
      </w:tr>
      <w:tr w:rsidR="004A566A" w:rsidRPr="00961C80" w14:paraId="25C36B55" w14:textId="77777777" w:rsidTr="001E155F">
        <w:tc>
          <w:tcPr>
            <w:tcW w:w="3753" w:type="dxa"/>
            <w:vAlign w:val="bottom"/>
          </w:tcPr>
          <w:p w14:paraId="770BBACA" w14:textId="397F2631" w:rsidR="004A566A" w:rsidRPr="00961C80" w:rsidRDefault="004A566A" w:rsidP="00641DA3">
            <w:pPr>
              <w:pBdr>
                <w:top w:val="nil"/>
                <w:left w:val="nil"/>
                <w:bottom w:val="nil"/>
                <w:right w:val="nil"/>
                <w:between w:val="nil"/>
              </w:pBdr>
              <w:spacing w:line="360" w:lineRule="auto"/>
              <w:ind w:left="14"/>
              <w:jc w:val="both"/>
              <w:rPr>
                <w:rFonts w:eastAsia="Arial" w:cs="Arial"/>
                <w:color w:val="000000"/>
                <w:sz w:val="19"/>
                <w:szCs w:val="19"/>
              </w:rPr>
            </w:pPr>
            <w:r w:rsidRPr="00961C80">
              <w:rPr>
                <w:rFonts w:eastAsia="Arial" w:cs="Arial"/>
                <w:color w:val="000000"/>
                <w:sz w:val="19"/>
                <w:szCs w:val="19"/>
              </w:rPr>
              <w:t xml:space="preserve">Percent </w:t>
            </w:r>
            <w:r w:rsidR="00BD43C7" w:rsidRPr="00961C80">
              <w:rPr>
                <w:rFonts w:eastAsia="Arial" w:cs="Arial"/>
                <w:color w:val="000000"/>
                <w:sz w:val="19"/>
                <w:szCs w:val="19"/>
              </w:rPr>
              <w:t>of</w:t>
            </w:r>
            <w:r w:rsidRPr="00961C80">
              <w:rPr>
                <w:rFonts w:eastAsia="Arial" w:cs="Arial"/>
                <w:color w:val="000000"/>
                <w:sz w:val="19"/>
                <w:szCs w:val="19"/>
              </w:rPr>
              <w:t xml:space="preserve"> total revenue</w:t>
            </w:r>
          </w:p>
        </w:tc>
        <w:tc>
          <w:tcPr>
            <w:tcW w:w="1188" w:type="dxa"/>
            <w:tcBorders>
              <w:top w:val="single" w:sz="12" w:space="0" w:color="auto"/>
            </w:tcBorders>
          </w:tcPr>
          <w:p w14:paraId="1809DE1B" w14:textId="4C3F3D42"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20</w:t>
            </w:r>
          </w:p>
        </w:tc>
        <w:tc>
          <w:tcPr>
            <w:tcW w:w="90" w:type="dxa"/>
          </w:tcPr>
          <w:p w14:paraId="4D9A7C10" w14:textId="77777777" w:rsidR="004A566A" w:rsidRPr="00961C80" w:rsidRDefault="004A566A" w:rsidP="00641DA3">
            <w:pPr>
              <w:tabs>
                <w:tab w:val="left" w:pos="540"/>
              </w:tabs>
              <w:spacing w:line="360" w:lineRule="auto"/>
              <w:ind w:left="-108" w:right="3"/>
              <w:jc w:val="right"/>
              <w:rPr>
                <w:rFonts w:eastAsia="Arial" w:cs="Arial"/>
                <w:sz w:val="19"/>
                <w:szCs w:val="19"/>
                <w:u w:val="single"/>
              </w:rPr>
            </w:pPr>
          </w:p>
        </w:tc>
        <w:tc>
          <w:tcPr>
            <w:tcW w:w="1197" w:type="dxa"/>
            <w:tcBorders>
              <w:top w:val="single" w:sz="12" w:space="0" w:color="auto"/>
            </w:tcBorders>
            <w:vAlign w:val="center"/>
          </w:tcPr>
          <w:p w14:paraId="3A964BE1" w14:textId="4296409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ngsana New" w:cs="Arial"/>
                <w:sz w:val="19"/>
                <w:szCs w:val="19"/>
                <w:cs/>
              </w:rPr>
              <w:t>83</w:t>
            </w:r>
          </w:p>
        </w:tc>
        <w:tc>
          <w:tcPr>
            <w:tcW w:w="78" w:type="dxa"/>
          </w:tcPr>
          <w:p w14:paraId="32E9B6F4" w14:textId="77777777" w:rsidR="004A566A" w:rsidRPr="00961C80" w:rsidRDefault="004A566A" w:rsidP="00641DA3">
            <w:pPr>
              <w:tabs>
                <w:tab w:val="left" w:pos="540"/>
              </w:tabs>
              <w:spacing w:line="360" w:lineRule="auto"/>
              <w:ind w:left="-108" w:right="3"/>
              <w:jc w:val="right"/>
              <w:rPr>
                <w:rFonts w:eastAsia="Arial" w:cs="Arial"/>
                <w:sz w:val="19"/>
                <w:szCs w:val="19"/>
              </w:rPr>
            </w:pPr>
          </w:p>
        </w:tc>
        <w:tc>
          <w:tcPr>
            <w:tcW w:w="1191" w:type="dxa"/>
            <w:tcBorders>
              <w:top w:val="single" w:sz="12" w:space="0" w:color="auto"/>
            </w:tcBorders>
          </w:tcPr>
          <w:p w14:paraId="4B1C7BAB" w14:textId="35C3D01B"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360" w:lineRule="auto"/>
              <w:ind w:left="-24" w:right="-24"/>
              <w:rPr>
                <w:rFonts w:eastAsia="Arial" w:cs="Arial"/>
                <w:sz w:val="19"/>
                <w:szCs w:val="19"/>
              </w:rPr>
            </w:pPr>
            <w:r w:rsidRPr="00961C80">
              <w:rPr>
                <w:rFonts w:cs="Arial"/>
                <w:sz w:val="19"/>
                <w:szCs w:val="19"/>
              </w:rPr>
              <w:t>64</w:t>
            </w:r>
          </w:p>
        </w:tc>
        <w:tc>
          <w:tcPr>
            <w:tcW w:w="78" w:type="dxa"/>
          </w:tcPr>
          <w:p w14:paraId="1EC11E79" w14:textId="77777777" w:rsidR="004A566A" w:rsidRPr="00961C80" w:rsidRDefault="004A566A" w:rsidP="00641DA3">
            <w:pPr>
              <w:tabs>
                <w:tab w:val="left" w:pos="540"/>
                <w:tab w:val="left" w:pos="720"/>
              </w:tabs>
              <w:spacing w:line="360" w:lineRule="auto"/>
              <w:ind w:left="-108" w:right="3"/>
              <w:jc w:val="right"/>
              <w:rPr>
                <w:rFonts w:eastAsia="Arial" w:cs="Arial"/>
                <w:sz w:val="19"/>
                <w:szCs w:val="19"/>
              </w:rPr>
            </w:pPr>
          </w:p>
        </w:tc>
        <w:tc>
          <w:tcPr>
            <w:tcW w:w="1218" w:type="dxa"/>
            <w:tcBorders>
              <w:top w:val="single" w:sz="12" w:space="0" w:color="auto"/>
            </w:tcBorders>
            <w:vAlign w:val="center"/>
          </w:tcPr>
          <w:p w14:paraId="71BAC924" w14:textId="41AA7B7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cs/>
              </w:rPr>
              <w:t>91</w:t>
            </w:r>
          </w:p>
        </w:tc>
      </w:tr>
    </w:tbl>
    <w:p w14:paraId="54F95C17" w14:textId="77777777" w:rsidR="009C2572" w:rsidRPr="00961C80" w:rsidRDefault="009C2572" w:rsidP="00641DA3">
      <w:pPr>
        <w:pBdr>
          <w:top w:val="nil"/>
          <w:left w:val="nil"/>
          <w:bottom w:val="nil"/>
          <w:right w:val="nil"/>
          <w:between w:val="nil"/>
        </w:pBdr>
        <w:spacing w:line="360" w:lineRule="auto"/>
        <w:jc w:val="both"/>
        <w:rPr>
          <w:rFonts w:eastAsia="Arial" w:cs="Arial"/>
          <w:color w:val="000000"/>
          <w:sz w:val="16"/>
          <w:szCs w:val="16"/>
        </w:rPr>
      </w:pPr>
    </w:p>
    <w:p w14:paraId="7D4ED1BE" w14:textId="77777777" w:rsidR="009C2572" w:rsidRPr="00961C80" w:rsidRDefault="009C2572"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Arial" w:cs="Arial"/>
          <w:i/>
          <w:color w:val="000000"/>
          <w:sz w:val="20"/>
          <w:szCs w:val="20"/>
        </w:rPr>
      </w:pPr>
      <w:r w:rsidRPr="00961C80">
        <w:rPr>
          <w:rFonts w:eastAsia="Arial" w:cs="Arial"/>
          <w:i/>
          <w:color w:val="000000"/>
          <w:sz w:val="20"/>
          <w:szCs w:val="20"/>
        </w:rPr>
        <w:t>For the nine-month periods ended 30 September</w:t>
      </w:r>
    </w:p>
    <w:p w14:paraId="53D15BBC" w14:textId="77777777" w:rsidR="009C2572" w:rsidRPr="00961C80" w:rsidRDefault="009C2572" w:rsidP="00641DA3">
      <w:pPr>
        <w:tabs>
          <w:tab w:val="left" w:pos="720"/>
        </w:tabs>
        <w:spacing w:line="360" w:lineRule="auto"/>
        <w:jc w:val="both"/>
        <w:rPr>
          <w:rFonts w:eastAsia="Arial" w:cs="Arial"/>
          <w:sz w:val="12"/>
          <w:szCs w:val="12"/>
        </w:rPr>
      </w:pPr>
    </w:p>
    <w:tbl>
      <w:tblPr>
        <w:tblW w:w="8793" w:type="dxa"/>
        <w:tblInd w:w="315" w:type="dxa"/>
        <w:tblLayout w:type="fixed"/>
        <w:tblCellMar>
          <w:left w:w="29" w:type="dxa"/>
          <w:right w:w="29" w:type="dxa"/>
        </w:tblCellMar>
        <w:tblLook w:val="0000" w:firstRow="0" w:lastRow="0" w:firstColumn="0" w:lastColumn="0" w:noHBand="0" w:noVBand="0"/>
      </w:tblPr>
      <w:tblGrid>
        <w:gridCol w:w="3753"/>
        <w:gridCol w:w="1188"/>
        <w:gridCol w:w="90"/>
        <w:gridCol w:w="1197"/>
        <w:gridCol w:w="78"/>
        <w:gridCol w:w="1191"/>
        <w:gridCol w:w="78"/>
        <w:gridCol w:w="1218"/>
      </w:tblGrid>
      <w:tr w:rsidR="009C2572" w:rsidRPr="00961C80" w14:paraId="2B7A183D" w14:textId="77777777" w:rsidTr="00C46FCC">
        <w:trPr>
          <w:trHeight w:val="297"/>
        </w:trPr>
        <w:tc>
          <w:tcPr>
            <w:tcW w:w="3753" w:type="dxa"/>
          </w:tcPr>
          <w:p w14:paraId="21B922ED" w14:textId="77777777" w:rsidR="009C2572" w:rsidRPr="00961C80" w:rsidRDefault="009C2572" w:rsidP="00641DA3">
            <w:pPr>
              <w:pBdr>
                <w:top w:val="nil"/>
                <w:left w:val="nil"/>
                <w:bottom w:val="nil"/>
                <w:right w:val="nil"/>
                <w:between w:val="nil"/>
              </w:pBdr>
              <w:spacing w:line="360" w:lineRule="auto"/>
              <w:ind w:left="14"/>
              <w:jc w:val="both"/>
              <w:rPr>
                <w:rFonts w:eastAsia="Arial" w:cs="Arial"/>
                <w:color w:val="000000"/>
                <w:sz w:val="19"/>
                <w:szCs w:val="19"/>
              </w:rPr>
            </w:pPr>
          </w:p>
        </w:tc>
        <w:tc>
          <w:tcPr>
            <w:tcW w:w="5040" w:type="dxa"/>
            <w:gridSpan w:val="7"/>
          </w:tcPr>
          <w:p w14:paraId="567D9997" w14:textId="77777777" w:rsidR="009C2572" w:rsidRPr="00961C80" w:rsidRDefault="009C2572" w:rsidP="00641DA3">
            <w:pPr>
              <w:pBdr>
                <w:top w:val="nil"/>
                <w:left w:val="nil"/>
                <w:bottom w:val="nil"/>
                <w:right w:val="nil"/>
                <w:between w:val="nil"/>
              </w:pBdr>
              <w:spacing w:line="360" w:lineRule="auto"/>
              <w:ind w:left="810" w:right="-7"/>
              <w:jc w:val="right"/>
              <w:rPr>
                <w:rFonts w:eastAsia="Arial" w:cs="Arial"/>
                <w:color w:val="000000"/>
                <w:sz w:val="19"/>
                <w:szCs w:val="19"/>
              </w:rPr>
            </w:pPr>
            <w:r w:rsidRPr="00961C80">
              <w:rPr>
                <w:rFonts w:eastAsia="Arial" w:cs="Arial"/>
                <w:color w:val="000000"/>
                <w:sz w:val="19"/>
                <w:szCs w:val="19"/>
              </w:rPr>
              <w:t>(</w:t>
            </w:r>
            <w:proofErr w:type="gramStart"/>
            <w:r w:rsidRPr="00961C80">
              <w:rPr>
                <w:rFonts w:eastAsia="Arial" w:cs="Arial"/>
                <w:color w:val="000000"/>
                <w:sz w:val="19"/>
                <w:szCs w:val="19"/>
              </w:rPr>
              <w:t>Unit :</w:t>
            </w:r>
            <w:proofErr w:type="gramEnd"/>
            <w:r w:rsidRPr="00961C80">
              <w:rPr>
                <w:rFonts w:eastAsia="Arial" w:cs="Arial"/>
                <w:color w:val="000000"/>
                <w:sz w:val="19"/>
                <w:szCs w:val="19"/>
              </w:rPr>
              <w:t xml:space="preserve"> Baht)</w:t>
            </w:r>
          </w:p>
        </w:tc>
      </w:tr>
      <w:tr w:rsidR="009C2572" w:rsidRPr="00961C80" w14:paraId="5B690020" w14:textId="77777777" w:rsidTr="00C46FCC">
        <w:tc>
          <w:tcPr>
            <w:tcW w:w="3753" w:type="dxa"/>
          </w:tcPr>
          <w:p w14:paraId="0600A299" w14:textId="77777777" w:rsidR="009C2572" w:rsidRPr="00961C80" w:rsidRDefault="009C2572" w:rsidP="00641DA3">
            <w:pPr>
              <w:pBdr>
                <w:top w:val="nil"/>
                <w:left w:val="nil"/>
                <w:bottom w:val="nil"/>
                <w:right w:val="nil"/>
                <w:between w:val="nil"/>
              </w:pBdr>
              <w:spacing w:line="360" w:lineRule="auto"/>
              <w:ind w:left="14"/>
              <w:jc w:val="both"/>
              <w:rPr>
                <w:rFonts w:eastAsia="Arial" w:cs="Arial"/>
                <w:color w:val="000000"/>
                <w:sz w:val="19"/>
                <w:szCs w:val="19"/>
              </w:rPr>
            </w:pPr>
          </w:p>
        </w:tc>
        <w:tc>
          <w:tcPr>
            <w:tcW w:w="2475" w:type="dxa"/>
            <w:gridSpan w:val="3"/>
            <w:tcBorders>
              <w:bottom w:val="single" w:sz="4" w:space="0" w:color="000000"/>
            </w:tcBorders>
            <w:vAlign w:val="center"/>
          </w:tcPr>
          <w:p w14:paraId="616A712A" w14:textId="77777777" w:rsidR="009C2572" w:rsidRPr="00961C80" w:rsidRDefault="009C2572" w:rsidP="00641DA3">
            <w:pPr>
              <w:spacing w:line="360" w:lineRule="auto"/>
              <w:ind w:left="-11" w:right="-13"/>
              <w:jc w:val="center"/>
              <w:rPr>
                <w:rFonts w:eastAsia="Arial" w:cs="Arial"/>
                <w:sz w:val="19"/>
                <w:szCs w:val="19"/>
              </w:rPr>
            </w:pPr>
            <w:r w:rsidRPr="00961C80">
              <w:rPr>
                <w:rFonts w:eastAsia="Arial" w:cs="Arial"/>
                <w:sz w:val="19"/>
                <w:szCs w:val="19"/>
              </w:rPr>
              <w:t>CONSOLIDATED F/S</w:t>
            </w:r>
          </w:p>
        </w:tc>
        <w:tc>
          <w:tcPr>
            <w:tcW w:w="78" w:type="dxa"/>
          </w:tcPr>
          <w:p w14:paraId="4B845131" w14:textId="77777777" w:rsidR="009C2572" w:rsidRPr="00961C80" w:rsidRDefault="009C2572" w:rsidP="00641DA3">
            <w:pPr>
              <w:spacing w:line="360" w:lineRule="auto"/>
              <w:ind w:left="-11" w:right="-13"/>
              <w:jc w:val="right"/>
              <w:rPr>
                <w:rFonts w:eastAsia="Arial" w:cs="Arial"/>
                <w:sz w:val="19"/>
                <w:szCs w:val="19"/>
              </w:rPr>
            </w:pPr>
          </w:p>
        </w:tc>
        <w:tc>
          <w:tcPr>
            <w:tcW w:w="2487" w:type="dxa"/>
            <w:gridSpan w:val="3"/>
            <w:tcBorders>
              <w:bottom w:val="single" w:sz="4" w:space="0" w:color="000000"/>
            </w:tcBorders>
            <w:vAlign w:val="center"/>
          </w:tcPr>
          <w:p w14:paraId="2E2BA516" w14:textId="77777777" w:rsidR="009C2572" w:rsidRPr="00961C80" w:rsidRDefault="009C2572" w:rsidP="00641DA3">
            <w:pPr>
              <w:spacing w:line="360" w:lineRule="auto"/>
              <w:ind w:left="-11" w:right="-13"/>
              <w:jc w:val="center"/>
              <w:rPr>
                <w:rFonts w:eastAsia="Arial" w:cs="Arial"/>
                <w:sz w:val="19"/>
                <w:szCs w:val="19"/>
              </w:rPr>
            </w:pPr>
            <w:r w:rsidRPr="00961C80">
              <w:rPr>
                <w:rFonts w:eastAsia="Arial" w:cs="Arial"/>
                <w:sz w:val="19"/>
                <w:szCs w:val="19"/>
              </w:rPr>
              <w:t>SEPARATE F/S</w:t>
            </w:r>
          </w:p>
        </w:tc>
      </w:tr>
      <w:tr w:rsidR="00E70F34" w:rsidRPr="00961C80" w14:paraId="50093EE8" w14:textId="77777777" w:rsidTr="00C46FCC">
        <w:tc>
          <w:tcPr>
            <w:tcW w:w="3753" w:type="dxa"/>
          </w:tcPr>
          <w:p w14:paraId="6636C23C" w14:textId="77777777" w:rsidR="00E70F34" w:rsidRPr="00961C80" w:rsidRDefault="00E70F34" w:rsidP="00641DA3">
            <w:pPr>
              <w:pBdr>
                <w:top w:val="nil"/>
                <w:left w:val="nil"/>
                <w:bottom w:val="nil"/>
                <w:right w:val="nil"/>
                <w:between w:val="nil"/>
              </w:pBdr>
              <w:spacing w:line="360" w:lineRule="auto"/>
              <w:ind w:left="14"/>
              <w:jc w:val="both"/>
              <w:rPr>
                <w:rFonts w:eastAsia="Arial" w:cs="Arial"/>
                <w:color w:val="000000"/>
                <w:sz w:val="19"/>
                <w:szCs w:val="19"/>
              </w:rPr>
            </w:pPr>
          </w:p>
        </w:tc>
        <w:tc>
          <w:tcPr>
            <w:tcW w:w="1188" w:type="dxa"/>
            <w:tcBorders>
              <w:top w:val="single" w:sz="4" w:space="0" w:color="000000"/>
              <w:bottom w:val="single" w:sz="4" w:space="0" w:color="000000"/>
            </w:tcBorders>
            <w:vAlign w:val="bottom"/>
          </w:tcPr>
          <w:p w14:paraId="5DC6663D" w14:textId="08978956" w:rsidR="00E70F34" w:rsidRPr="00961C80" w:rsidRDefault="00E70F34" w:rsidP="00641DA3">
            <w:pPr>
              <w:spacing w:line="360" w:lineRule="auto"/>
              <w:ind w:left="-33" w:right="-33"/>
              <w:jc w:val="center"/>
              <w:rPr>
                <w:rFonts w:eastAsia="Arial" w:cs="Arial"/>
                <w:sz w:val="19"/>
                <w:szCs w:val="19"/>
              </w:rPr>
            </w:pPr>
            <w:r w:rsidRPr="00961C80">
              <w:rPr>
                <w:rFonts w:eastAsia="Arial" w:cs="Arial"/>
                <w:sz w:val="19"/>
                <w:szCs w:val="19"/>
              </w:rPr>
              <w:t>2023</w:t>
            </w:r>
          </w:p>
        </w:tc>
        <w:tc>
          <w:tcPr>
            <w:tcW w:w="90" w:type="dxa"/>
            <w:vAlign w:val="center"/>
          </w:tcPr>
          <w:p w14:paraId="1F4D2853" w14:textId="77777777" w:rsidR="00E70F34" w:rsidRPr="00961C80" w:rsidRDefault="00E70F34" w:rsidP="00641DA3">
            <w:pPr>
              <w:spacing w:line="360" w:lineRule="auto"/>
              <w:ind w:left="-33" w:right="-33"/>
              <w:jc w:val="center"/>
              <w:rPr>
                <w:rFonts w:eastAsia="Arial" w:cs="Arial"/>
                <w:sz w:val="19"/>
                <w:szCs w:val="19"/>
              </w:rPr>
            </w:pPr>
          </w:p>
        </w:tc>
        <w:tc>
          <w:tcPr>
            <w:tcW w:w="1197" w:type="dxa"/>
            <w:tcBorders>
              <w:top w:val="single" w:sz="4" w:space="0" w:color="000000"/>
              <w:bottom w:val="single" w:sz="4" w:space="0" w:color="000000"/>
            </w:tcBorders>
            <w:vAlign w:val="bottom"/>
          </w:tcPr>
          <w:p w14:paraId="6E10BCC9" w14:textId="0F9DFA78" w:rsidR="00E70F34" w:rsidRPr="00961C80" w:rsidRDefault="00E70F34" w:rsidP="00641DA3">
            <w:pPr>
              <w:spacing w:line="360" w:lineRule="auto"/>
              <w:ind w:left="-33" w:right="-33"/>
              <w:jc w:val="center"/>
              <w:rPr>
                <w:rFonts w:eastAsia="Arial" w:cs="Arial"/>
                <w:sz w:val="19"/>
                <w:szCs w:val="19"/>
              </w:rPr>
            </w:pPr>
            <w:r w:rsidRPr="00961C80">
              <w:rPr>
                <w:rFonts w:eastAsia="Arial" w:cs="Arial"/>
                <w:sz w:val="19"/>
                <w:szCs w:val="19"/>
              </w:rPr>
              <w:t>2022</w:t>
            </w:r>
          </w:p>
        </w:tc>
        <w:tc>
          <w:tcPr>
            <w:tcW w:w="78" w:type="dxa"/>
          </w:tcPr>
          <w:p w14:paraId="1327538C" w14:textId="77777777" w:rsidR="00E70F34" w:rsidRPr="00961C80" w:rsidRDefault="00E70F34" w:rsidP="00641DA3">
            <w:pPr>
              <w:spacing w:line="360" w:lineRule="auto"/>
              <w:ind w:left="-33" w:right="-33"/>
              <w:jc w:val="center"/>
              <w:rPr>
                <w:rFonts w:eastAsia="Arial" w:cs="Arial"/>
                <w:sz w:val="19"/>
                <w:szCs w:val="19"/>
              </w:rPr>
            </w:pPr>
          </w:p>
        </w:tc>
        <w:tc>
          <w:tcPr>
            <w:tcW w:w="1191" w:type="dxa"/>
            <w:tcBorders>
              <w:top w:val="single" w:sz="4" w:space="0" w:color="000000"/>
              <w:bottom w:val="single" w:sz="4" w:space="0" w:color="000000"/>
            </w:tcBorders>
            <w:vAlign w:val="bottom"/>
          </w:tcPr>
          <w:p w14:paraId="66BCE452" w14:textId="7CF52B74" w:rsidR="00E70F34" w:rsidRPr="00961C80" w:rsidRDefault="00E70F34" w:rsidP="00641DA3">
            <w:pPr>
              <w:spacing w:line="360" w:lineRule="auto"/>
              <w:ind w:left="-33" w:right="-33"/>
              <w:jc w:val="center"/>
              <w:rPr>
                <w:rFonts w:eastAsia="Arial" w:cs="Arial"/>
                <w:sz w:val="19"/>
                <w:szCs w:val="19"/>
              </w:rPr>
            </w:pPr>
            <w:r w:rsidRPr="00961C80">
              <w:rPr>
                <w:rFonts w:eastAsia="Arial" w:cs="Arial"/>
                <w:sz w:val="19"/>
                <w:szCs w:val="19"/>
              </w:rPr>
              <w:t>2023</w:t>
            </w:r>
          </w:p>
        </w:tc>
        <w:tc>
          <w:tcPr>
            <w:tcW w:w="78" w:type="dxa"/>
            <w:vAlign w:val="center"/>
          </w:tcPr>
          <w:p w14:paraId="778FFC0C" w14:textId="77777777" w:rsidR="00E70F34" w:rsidRPr="00961C80" w:rsidRDefault="00E70F34" w:rsidP="00641DA3">
            <w:pPr>
              <w:spacing w:line="360" w:lineRule="auto"/>
              <w:ind w:left="-33" w:right="-33"/>
              <w:jc w:val="center"/>
              <w:rPr>
                <w:rFonts w:eastAsia="Arial" w:cs="Arial"/>
                <w:sz w:val="19"/>
                <w:szCs w:val="19"/>
              </w:rPr>
            </w:pPr>
          </w:p>
        </w:tc>
        <w:tc>
          <w:tcPr>
            <w:tcW w:w="1218" w:type="dxa"/>
            <w:tcBorders>
              <w:top w:val="single" w:sz="4" w:space="0" w:color="000000"/>
              <w:bottom w:val="single" w:sz="4" w:space="0" w:color="000000"/>
            </w:tcBorders>
            <w:vAlign w:val="bottom"/>
          </w:tcPr>
          <w:p w14:paraId="69C54587" w14:textId="1CB3EBA9" w:rsidR="00E70F34" w:rsidRPr="00961C80" w:rsidRDefault="00E70F34" w:rsidP="00641DA3">
            <w:pPr>
              <w:spacing w:line="360" w:lineRule="auto"/>
              <w:ind w:left="-33" w:right="-33"/>
              <w:jc w:val="center"/>
              <w:rPr>
                <w:rFonts w:eastAsia="Arial" w:cs="Arial"/>
                <w:sz w:val="19"/>
                <w:szCs w:val="19"/>
              </w:rPr>
            </w:pPr>
            <w:r w:rsidRPr="00961C80">
              <w:rPr>
                <w:rFonts w:eastAsia="Arial" w:cs="Arial"/>
                <w:sz w:val="19"/>
                <w:szCs w:val="19"/>
              </w:rPr>
              <w:t>2022</w:t>
            </w:r>
          </w:p>
        </w:tc>
      </w:tr>
      <w:tr w:rsidR="00E70F34" w:rsidRPr="00961C80" w14:paraId="66DB50A0" w14:textId="77777777" w:rsidTr="00C46FCC">
        <w:trPr>
          <w:trHeight w:val="179"/>
        </w:trPr>
        <w:tc>
          <w:tcPr>
            <w:tcW w:w="3753" w:type="dxa"/>
            <w:vAlign w:val="bottom"/>
          </w:tcPr>
          <w:p w14:paraId="0DBF3595" w14:textId="77777777" w:rsidR="00E70F34" w:rsidRPr="00961C80" w:rsidRDefault="00E70F34" w:rsidP="00641DA3">
            <w:pPr>
              <w:pBdr>
                <w:top w:val="nil"/>
                <w:left w:val="nil"/>
                <w:bottom w:val="nil"/>
                <w:right w:val="nil"/>
                <w:between w:val="nil"/>
              </w:pBdr>
              <w:spacing w:line="360" w:lineRule="auto"/>
              <w:ind w:left="14"/>
              <w:jc w:val="both"/>
              <w:rPr>
                <w:rFonts w:eastAsia="Arial" w:cs="Arial"/>
                <w:color w:val="000000"/>
                <w:sz w:val="19"/>
                <w:szCs w:val="19"/>
              </w:rPr>
            </w:pPr>
            <w:r w:rsidRPr="00961C80">
              <w:rPr>
                <w:rFonts w:eastAsia="Arial" w:cs="Arial"/>
                <w:color w:val="000000"/>
                <w:sz w:val="19"/>
                <w:szCs w:val="19"/>
              </w:rPr>
              <w:t>Revenue from major customer in segment</w:t>
            </w:r>
          </w:p>
        </w:tc>
        <w:tc>
          <w:tcPr>
            <w:tcW w:w="1188" w:type="dxa"/>
            <w:vAlign w:val="center"/>
          </w:tcPr>
          <w:p w14:paraId="7B774CCC" w14:textId="77777777" w:rsidR="00E70F34" w:rsidRPr="00961C80" w:rsidRDefault="00E70F3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p>
        </w:tc>
        <w:tc>
          <w:tcPr>
            <w:tcW w:w="90" w:type="dxa"/>
          </w:tcPr>
          <w:p w14:paraId="2ACA2CBD" w14:textId="77777777" w:rsidR="00E70F34" w:rsidRPr="00961C80" w:rsidRDefault="00E70F34" w:rsidP="00641DA3">
            <w:pPr>
              <w:tabs>
                <w:tab w:val="left" w:pos="540"/>
              </w:tabs>
              <w:spacing w:line="360" w:lineRule="auto"/>
              <w:ind w:left="-108" w:right="3"/>
              <w:jc w:val="right"/>
              <w:rPr>
                <w:rFonts w:eastAsia="Arial" w:cs="Arial"/>
                <w:b/>
                <w:sz w:val="19"/>
                <w:szCs w:val="19"/>
                <w:u w:val="single"/>
              </w:rPr>
            </w:pPr>
          </w:p>
        </w:tc>
        <w:tc>
          <w:tcPr>
            <w:tcW w:w="1197" w:type="dxa"/>
            <w:vAlign w:val="center"/>
          </w:tcPr>
          <w:p w14:paraId="2923279A" w14:textId="77777777" w:rsidR="00E70F34" w:rsidRPr="00961C80" w:rsidRDefault="00E70F3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p>
        </w:tc>
        <w:tc>
          <w:tcPr>
            <w:tcW w:w="78" w:type="dxa"/>
          </w:tcPr>
          <w:p w14:paraId="44B309B9" w14:textId="77777777" w:rsidR="00E70F34" w:rsidRPr="00961C80" w:rsidRDefault="00E70F34" w:rsidP="00641DA3">
            <w:pPr>
              <w:tabs>
                <w:tab w:val="left" w:pos="540"/>
              </w:tabs>
              <w:spacing w:line="360" w:lineRule="auto"/>
              <w:ind w:left="-108" w:right="3"/>
              <w:jc w:val="right"/>
              <w:rPr>
                <w:rFonts w:eastAsia="Arial" w:cs="Arial"/>
                <w:sz w:val="19"/>
                <w:szCs w:val="19"/>
              </w:rPr>
            </w:pPr>
          </w:p>
        </w:tc>
        <w:tc>
          <w:tcPr>
            <w:tcW w:w="1191" w:type="dxa"/>
            <w:vAlign w:val="center"/>
          </w:tcPr>
          <w:p w14:paraId="2388E2B0" w14:textId="77777777" w:rsidR="00E70F34" w:rsidRPr="00961C80" w:rsidRDefault="00E70F3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p>
        </w:tc>
        <w:tc>
          <w:tcPr>
            <w:tcW w:w="78" w:type="dxa"/>
          </w:tcPr>
          <w:p w14:paraId="556D43AA" w14:textId="77777777" w:rsidR="00E70F34" w:rsidRPr="00961C80" w:rsidRDefault="00E70F34" w:rsidP="00641DA3">
            <w:pPr>
              <w:tabs>
                <w:tab w:val="left" w:pos="540"/>
                <w:tab w:val="left" w:pos="720"/>
              </w:tabs>
              <w:spacing w:line="360" w:lineRule="auto"/>
              <w:ind w:left="-108" w:right="3"/>
              <w:jc w:val="right"/>
              <w:rPr>
                <w:rFonts w:eastAsia="Arial" w:cs="Arial"/>
                <w:sz w:val="19"/>
                <w:szCs w:val="19"/>
              </w:rPr>
            </w:pPr>
          </w:p>
        </w:tc>
        <w:tc>
          <w:tcPr>
            <w:tcW w:w="1218" w:type="dxa"/>
            <w:vAlign w:val="center"/>
          </w:tcPr>
          <w:p w14:paraId="5BC9C6C5" w14:textId="77777777" w:rsidR="00E70F34" w:rsidRPr="00961C80" w:rsidRDefault="00E70F3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p>
        </w:tc>
      </w:tr>
      <w:tr w:rsidR="004A566A" w:rsidRPr="00961C80" w14:paraId="2C8C390D" w14:textId="77777777" w:rsidTr="001E155F">
        <w:tc>
          <w:tcPr>
            <w:tcW w:w="3753" w:type="dxa"/>
            <w:vAlign w:val="bottom"/>
          </w:tcPr>
          <w:p w14:paraId="06B0FAE5" w14:textId="77777777" w:rsidR="004A566A" w:rsidRPr="00961C80" w:rsidRDefault="004A566A" w:rsidP="00641DA3">
            <w:pPr>
              <w:pBdr>
                <w:top w:val="nil"/>
                <w:left w:val="nil"/>
                <w:bottom w:val="nil"/>
                <w:right w:val="nil"/>
                <w:between w:val="nil"/>
              </w:pBdr>
              <w:spacing w:line="360" w:lineRule="auto"/>
              <w:ind w:left="185"/>
              <w:jc w:val="both"/>
              <w:rPr>
                <w:rFonts w:eastAsia="Arial" w:cs="Arial"/>
                <w:color w:val="000000"/>
                <w:sz w:val="19"/>
                <w:szCs w:val="19"/>
              </w:rPr>
            </w:pPr>
            <w:r w:rsidRPr="00961C80">
              <w:rPr>
                <w:rFonts w:eastAsia="Arial" w:cs="Arial"/>
                <w:color w:val="000000"/>
                <w:sz w:val="19"/>
                <w:szCs w:val="19"/>
              </w:rPr>
              <w:t>Digital Excellence and Delivery</w:t>
            </w:r>
          </w:p>
        </w:tc>
        <w:tc>
          <w:tcPr>
            <w:tcW w:w="1188" w:type="dxa"/>
          </w:tcPr>
          <w:p w14:paraId="4E95E4D4" w14:textId="27CE3D0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191,996,075</w:t>
            </w:r>
          </w:p>
        </w:tc>
        <w:tc>
          <w:tcPr>
            <w:tcW w:w="90" w:type="dxa"/>
          </w:tcPr>
          <w:p w14:paraId="67787759" w14:textId="77777777" w:rsidR="004A566A" w:rsidRPr="00961C80" w:rsidRDefault="004A566A" w:rsidP="00641DA3">
            <w:pPr>
              <w:tabs>
                <w:tab w:val="left" w:pos="540"/>
              </w:tabs>
              <w:spacing w:line="360" w:lineRule="auto"/>
              <w:ind w:left="-108" w:right="3"/>
              <w:jc w:val="right"/>
              <w:rPr>
                <w:rFonts w:eastAsia="Arial" w:cs="Arial"/>
                <w:b/>
                <w:sz w:val="19"/>
                <w:szCs w:val="19"/>
                <w:u w:val="single"/>
              </w:rPr>
            </w:pPr>
          </w:p>
        </w:tc>
        <w:tc>
          <w:tcPr>
            <w:tcW w:w="1197" w:type="dxa"/>
            <w:vAlign w:val="center"/>
          </w:tcPr>
          <w:p w14:paraId="13878579" w14:textId="701A8691"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rial" w:cs="Arial"/>
                <w:sz w:val="19"/>
                <w:szCs w:val="19"/>
                <w:cs/>
              </w:rPr>
              <w:t>154</w:t>
            </w:r>
            <w:r w:rsidRPr="00961C80">
              <w:rPr>
                <w:rFonts w:eastAsia="Arial" w:cs="Arial"/>
                <w:sz w:val="19"/>
                <w:szCs w:val="19"/>
              </w:rPr>
              <w:t>,</w:t>
            </w:r>
            <w:r w:rsidRPr="00961C80">
              <w:rPr>
                <w:rFonts w:eastAsia="Arial" w:cs="Arial"/>
                <w:sz w:val="19"/>
                <w:szCs w:val="19"/>
                <w:cs/>
              </w:rPr>
              <w:t>665</w:t>
            </w:r>
            <w:r w:rsidRPr="00961C80">
              <w:rPr>
                <w:rFonts w:eastAsia="Arial" w:cs="Arial"/>
                <w:sz w:val="19"/>
                <w:szCs w:val="19"/>
              </w:rPr>
              <w:t>,</w:t>
            </w:r>
            <w:r w:rsidRPr="00961C80">
              <w:rPr>
                <w:rFonts w:eastAsia="Arial" w:cs="Arial"/>
                <w:sz w:val="19"/>
                <w:szCs w:val="19"/>
                <w:cs/>
              </w:rPr>
              <w:t>009</w:t>
            </w:r>
          </w:p>
        </w:tc>
        <w:tc>
          <w:tcPr>
            <w:tcW w:w="78" w:type="dxa"/>
          </w:tcPr>
          <w:p w14:paraId="51183B43" w14:textId="77777777" w:rsidR="004A566A" w:rsidRPr="00961C80" w:rsidRDefault="004A566A" w:rsidP="00641DA3">
            <w:pPr>
              <w:tabs>
                <w:tab w:val="left" w:pos="540"/>
              </w:tabs>
              <w:spacing w:line="360" w:lineRule="auto"/>
              <w:ind w:left="-108" w:right="3"/>
              <w:jc w:val="right"/>
              <w:rPr>
                <w:rFonts w:eastAsia="Arial" w:cs="Arial"/>
                <w:sz w:val="19"/>
                <w:szCs w:val="19"/>
              </w:rPr>
            </w:pPr>
          </w:p>
        </w:tc>
        <w:tc>
          <w:tcPr>
            <w:tcW w:w="1191" w:type="dxa"/>
          </w:tcPr>
          <w:p w14:paraId="29A65E0C" w14:textId="36B15E4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cs="Arial"/>
                <w:sz w:val="19"/>
                <w:szCs w:val="19"/>
              </w:rPr>
              <w:t>204,526,587</w:t>
            </w:r>
          </w:p>
        </w:tc>
        <w:tc>
          <w:tcPr>
            <w:tcW w:w="78" w:type="dxa"/>
          </w:tcPr>
          <w:p w14:paraId="6E72AAA1" w14:textId="77777777" w:rsidR="004A566A" w:rsidRPr="00961C80" w:rsidRDefault="004A566A" w:rsidP="00641DA3">
            <w:pPr>
              <w:tabs>
                <w:tab w:val="left" w:pos="540"/>
                <w:tab w:val="left" w:pos="720"/>
              </w:tabs>
              <w:spacing w:line="360" w:lineRule="auto"/>
              <w:ind w:left="-108" w:right="3"/>
              <w:jc w:val="right"/>
              <w:rPr>
                <w:rFonts w:eastAsia="Arial" w:cs="Arial"/>
                <w:sz w:val="19"/>
                <w:szCs w:val="19"/>
              </w:rPr>
            </w:pPr>
          </w:p>
        </w:tc>
        <w:tc>
          <w:tcPr>
            <w:tcW w:w="1218" w:type="dxa"/>
            <w:vAlign w:val="center"/>
          </w:tcPr>
          <w:p w14:paraId="4008CC23" w14:textId="535C62E0"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rPr>
              <w:t>164,215,19</w:t>
            </w:r>
            <w:r w:rsidRPr="00961C80">
              <w:rPr>
                <w:rFonts w:eastAsia="Angsana New" w:cs="Arial"/>
                <w:sz w:val="19"/>
                <w:szCs w:val="19"/>
                <w:cs/>
              </w:rPr>
              <w:t>4</w:t>
            </w:r>
          </w:p>
        </w:tc>
      </w:tr>
      <w:tr w:rsidR="004A566A" w:rsidRPr="00961C80" w14:paraId="668711E7" w14:textId="77777777" w:rsidTr="001E155F">
        <w:tc>
          <w:tcPr>
            <w:tcW w:w="3753" w:type="dxa"/>
            <w:vAlign w:val="bottom"/>
          </w:tcPr>
          <w:p w14:paraId="1A757580" w14:textId="77777777" w:rsidR="004A566A" w:rsidRPr="00961C80" w:rsidRDefault="004A566A" w:rsidP="00641DA3">
            <w:pPr>
              <w:pBdr>
                <w:top w:val="nil"/>
                <w:left w:val="nil"/>
                <w:bottom w:val="nil"/>
                <w:right w:val="nil"/>
                <w:between w:val="nil"/>
              </w:pBdr>
              <w:spacing w:line="360" w:lineRule="auto"/>
              <w:ind w:left="185"/>
              <w:jc w:val="both"/>
              <w:rPr>
                <w:rFonts w:eastAsia="Arial" w:cs="Arial"/>
                <w:color w:val="000000"/>
                <w:sz w:val="19"/>
                <w:szCs w:val="19"/>
              </w:rPr>
            </w:pPr>
            <w:r w:rsidRPr="00961C80">
              <w:rPr>
                <w:rFonts w:eastAsia="Arial" w:cs="Arial"/>
                <w:color w:val="000000"/>
                <w:sz w:val="19"/>
                <w:szCs w:val="19"/>
              </w:rPr>
              <w:t>Management Consulting</w:t>
            </w:r>
          </w:p>
        </w:tc>
        <w:tc>
          <w:tcPr>
            <w:tcW w:w="1188" w:type="dxa"/>
          </w:tcPr>
          <w:p w14:paraId="272977CF" w14:textId="2E07CA4D"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w:t>
            </w:r>
          </w:p>
        </w:tc>
        <w:tc>
          <w:tcPr>
            <w:tcW w:w="90" w:type="dxa"/>
          </w:tcPr>
          <w:p w14:paraId="7CE5FE89" w14:textId="77777777" w:rsidR="004A566A" w:rsidRPr="00961C80" w:rsidRDefault="004A566A" w:rsidP="00641DA3">
            <w:pPr>
              <w:tabs>
                <w:tab w:val="left" w:pos="540"/>
              </w:tabs>
              <w:spacing w:line="360" w:lineRule="auto"/>
              <w:ind w:left="-108" w:right="3"/>
              <w:jc w:val="right"/>
              <w:rPr>
                <w:rFonts w:eastAsia="Arial" w:cs="Arial"/>
                <w:b/>
                <w:sz w:val="19"/>
                <w:szCs w:val="19"/>
                <w:u w:val="single"/>
              </w:rPr>
            </w:pPr>
          </w:p>
        </w:tc>
        <w:tc>
          <w:tcPr>
            <w:tcW w:w="1197" w:type="dxa"/>
            <w:vAlign w:val="center"/>
          </w:tcPr>
          <w:p w14:paraId="1E62D2C5" w14:textId="315A5AC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rial" w:cs="Arial"/>
                <w:sz w:val="19"/>
                <w:szCs w:val="19"/>
                <w:cs/>
              </w:rPr>
              <w:t>74</w:t>
            </w:r>
            <w:r w:rsidRPr="00961C80">
              <w:rPr>
                <w:rFonts w:eastAsia="Arial" w:cs="Arial"/>
                <w:sz w:val="19"/>
                <w:szCs w:val="19"/>
              </w:rPr>
              <w:t>,</w:t>
            </w:r>
            <w:r w:rsidRPr="00961C80">
              <w:rPr>
                <w:rFonts w:eastAsia="Arial" w:cs="Arial"/>
                <w:sz w:val="19"/>
                <w:szCs w:val="19"/>
                <w:cs/>
              </w:rPr>
              <w:t>992</w:t>
            </w:r>
            <w:r w:rsidRPr="00961C80">
              <w:rPr>
                <w:rFonts w:eastAsia="Arial" w:cs="Arial"/>
                <w:sz w:val="19"/>
                <w:szCs w:val="19"/>
              </w:rPr>
              <w:t>,</w:t>
            </w:r>
            <w:r w:rsidRPr="00961C80">
              <w:rPr>
                <w:rFonts w:eastAsia="Arial" w:cs="Arial"/>
                <w:sz w:val="19"/>
                <w:szCs w:val="19"/>
                <w:cs/>
              </w:rPr>
              <w:t>872</w:t>
            </w:r>
          </w:p>
        </w:tc>
        <w:tc>
          <w:tcPr>
            <w:tcW w:w="78" w:type="dxa"/>
          </w:tcPr>
          <w:p w14:paraId="503C92ED" w14:textId="77777777" w:rsidR="004A566A" w:rsidRPr="00961C80" w:rsidRDefault="004A566A" w:rsidP="00641DA3">
            <w:pPr>
              <w:tabs>
                <w:tab w:val="left" w:pos="540"/>
              </w:tabs>
              <w:spacing w:line="360" w:lineRule="auto"/>
              <w:ind w:left="-108" w:right="3"/>
              <w:jc w:val="right"/>
              <w:rPr>
                <w:rFonts w:eastAsia="Arial" w:cs="Arial"/>
                <w:sz w:val="19"/>
                <w:szCs w:val="19"/>
              </w:rPr>
            </w:pPr>
          </w:p>
        </w:tc>
        <w:tc>
          <w:tcPr>
            <w:tcW w:w="1191" w:type="dxa"/>
          </w:tcPr>
          <w:p w14:paraId="3EDD7340" w14:textId="4D7A14D1"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cs="Arial"/>
                <w:sz w:val="19"/>
                <w:szCs w:val="19"/>
              </w:rPr>
              <w:t>34,300,000</w:t>
            </w:r>
          </w:p>
        </w:tc>
        <w:tc>
          <w:tcPr>
            <w:tcW w:w="78" w:type="dxa"/>
          </w:tcPr>
          <w:p w14:paraId="509B4055" w14:textId="77777777" w:rsidR="004A566A" w:rsidRPr="00961C80" w:rsidRDefault="004A566A" w:rsidP="00641DA3">
            <w:pPr>
              <w:tabs>
                <w:tab w:val="left" w:pos="540"/>
                <w:tab w:val="left" w:pos="720"/>
              </w:tabs>
              <w:spacing w:line="360" w:lineRule="auto"/>
              <w:ind w:left="-108" w:right="3"/>
              <w:jc w:val="right"/>
              <w:rPr>
                <w:rFonts w:eastAsia="Arial" w:cs="Arial"/>
                <w:sz w:val="19"/>
                <w:szCs w:val="19"/>
              </w:rPr>
            </w:pPr>
          </w:p>
        </w:tc>
        <w:tc>
          <w:tcPr>
            <w:tcW w:w="1218" w:type="dxa"/>
            <w:vAlign w:val="center"/>
          </w:tcPr>
          <w:p w14:paraId="6EFFCDCD" w14:textId="2732241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rPr>
              <w:t>66,704,800</w:t>
            </w:r>
          </w:p>
        </w:tc>
      </w:tr>
      <w:tr w:rsidR="004A566A" w:rsidRPr="00961C80" w14:paraId="7028A4A5" w14:textId="77777777" w:rsidTr="001E155F">
        <w:tc>
          <w:tcPr>
            <w:tcW w:w="3753" w:type="dxa"/>
            <w:vAlign w:val="bottom"/>
          </w:tcPr>
          <w:p w14:paraId="66C6C26D" w14:textId="77777777" w:rsidR="004A566A" w:rsidRPr="00961C80" w:rsidRDefault="004A566A" w:rsidP="00641DA3">
            <w:pPr>
              <w:pBdr>
                <w:top w:val="nil"/>
                <w:left w:val="nil"/>
                <w:bottom w:val="nil"/>
                <w:right w:val="nil"/>
                <w:between w:val="nil"/>
              </w:pBdr>
              <w:spacing w:line="360" w:lineRule="auto"/>
              <w:ind w:left="185"/>
              <w:jc w:val="both"/>
              <w:rPr>
                <w:rFonts w:eastAsia="Arial" w:cs="Arial"/>
                <w:color w:val="000000"/>
                <w:sz w:val="19"/>
                <w:szCs w:val="19"/>
              </w:rPr>
            </w:pPr>
            <w:r w:rsidRPr="00961C80">
              <w:rPr>
                <w:rFonts w:eastAsia="Arial" w:cs="Arial"/>
                <w:color w:val="000000"/>
                <w:sz w:val="19"/>
                <w:szCs w:val="19"/>
              </w:rPr>
              <w:t>Big Data and Advance Analytics</w:t>
            </w:r>
          </w:p>
        </w:tc>
        <w:tc>
          <w:tcPr>
            <w:tcW w:w="1188" w:type="dxa"/>
          </w:tcPr>
          <w:p w14:paraId="721DC4EF" w14:textId="7BE8AB82"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w:t>
            </w:r>
          </w:p>
        </w:tc>
        <w:tc>
          <w:tcPr>
            <w:tcW w:w="90" w:type="dxa"/>
          </w:tcPr>
          <w:p w14:paraId="7B18EFE5" w14:textId="77777777" w:rsidR="004A566A" w:rsidRPr="00961C80" w:rsidRDefault="004A566A" w:rsidP="00641DA3">
            <w:pPr>
              <w:tabs>
                <w:tab w:val="left" w:pos="540"/>
              </w:tabs>
              <w:spacing w:line="360" w:lineRule="auto"/>
              <w:ind w:left="-108" w:right="3"/>
              <w:jc w:val="right"/>
              <w:rPr>
                <w:rFonts w:eastAsia="Arial" w:cs="Arial"/>
                <w:b/>
                <w:sz w:val="19"/>
                <w:szCs w:val="19"/>
                <w:u w:val="single"/>
              </w:rPr>
            </w:pPr>
          </w:p>
        </w:tc>
        <w:tc>
          <w:tcPr>
            <w:tcW w:w="1197" w:type="dxa"/>
            <w:vAlign w:val="center"/>
          </w:tcPr>
          <w:p w14:paraId="06B813C3" w14:textId="05AEEB4A"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rial" w:cs="Arial"/>
                <w:sz w:val="19"/>
                <w:szCs w:val="19"/>
                <w:cs/>
              </w:rPr>
              <w:t>8</w:t>
            </w:r>
            <w:r w:rsidRPr="00961C80">
              <w:rPr>
                <w:rFonts w:eastAsia="Arial" w:cs="Arial"/>
                <w:sz w:val="19"/>
                <w:szCs w:val="19"/>
              </w:rPr>
              <w:t>,</w:t>
            </w:r>
            <w:r w:rsidRPr="00961C80">
              <w:rPr>
                <w:rFonts w:eastAsia="Arial" w:cs="Arial"/>
                <w:sz w:val="19"/>
                <w:szCs w:val="19"/>
                <w:cs/>
              </w:rPr>
              <w:t>551</w:t>
            </w:r>
            <w:r w:rsidRPr="00961C80">
              <w:rPr>
                <w:rFonts w:eastAsia="Arial" w:cs="Arial"/>
                <w:sz w:val="19"/>
                <w:szCs w:val="19"/>
              </w:rPr>
              <w:t>,</w:t>
            </w:r>
            <w:r w:rsidRPr="00961C80">
              <w:rPr>
                <w:rFonts w:eastAsia="Arial" w:cs="Arial"/>
                <w:sz w:val="19"/>
                <w:szCs w:val="19"/>
                <w:cs/>
              </w:rPr>
              <w:t>402</w:t>
            </w:r>
          </w:p>
        </w:tc>
        <w:tc>
          <w:tcPr>
            <w:tcW w:w="78" w:type="dxa"/>
          </w:tcPr>
          <w:p w14:paraId="5EDAE526" w14:textId="77777777" w:rsidR="004A566A" w:rsidRPr="00961C80" w:rsidRDefault="004A566A" w:rsidP="00641DA3">
            <w:pPr>
              <w:tabs>
                <w:tab w:val="left" w:pos="540"/>
              </w:tabs>
              <w:spacing w:line="360" w:lineRule="auto"/>
              <w:ind w:left="-108" w:right="3"/>
              <w:jc w:val="right"/>
              <w:rPr>
                <w:rFonts w:eastAsia="Arial" w:cs="Arial"/>
                <w:sz w:val="19"/>
                <w:szCs w:val="19"/>
              </w:rPr>
            </w:pPr>
          </w:p>
        </w:tc>
        <w:tc>
          <w:tcPr>
            <w:tcW w:w="1191" w:type="dxa"/>
          </w:tcPr>
          <w:p w14:paraId="0E95BD52" w14:textId="5F7D860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cs="Arial"/>
                <w:sz w:val="19"/>
                <w:szCs w:val="19"/>
              </w:rPr>
              <w:t>53,441,200</w:t>
            </w:r>
          </w:p>
        </w:tc>
        <w:tc>
          <w:tcPr>
            <w:tcW w:w="78" w:type="dxa"/>
          </w:tcPr>
          <w:p w14:paraId="218CB674" w14:textId="77777777" w:rsidR="004A566A" w:rsidRPr="00961C80" w:rsidRDefault="004A566A" w:rsidP="00641DA3">
            <w:pPr>
              <w:tabs>
                <w:tab w:val="left" w:pos="540"/>
                <w:tab w:val="left" w:pos="720"/>
              </w:tabs>
              <w:spacing w:line="360" w:lineRule="auto"/>
              <w:ind w:left="-108" w:right="3"/>
              <w:jc w:val="right"/>
              <w:rPr>
                <w:rFonts w:eastAsia="Arial" w:cs="Arial"/>
                <w:sz w:val="19"/>
                <w:szCs w:val="19"/>
              </w:rPr>
            </w:pPr>
          </w:p>
        </w:tc>
        <w:tc>
          <w:tcPr>
            <w:tcW w:w="1218" w:type="dxa"/>
            <w:vAlign w:val="center"/>
          </w:tcPr>
          <w:p w14:paraId="2E403471" w14:textId="66E88A7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rPr>
              <w:t>8,551,402</w:t>
            </w:r>
          </w:p>
        </w:tc>
      </w:tr>
      <w:tr w:rsidR="004A566A" w:rsidRPr="00961C80" w14:paraId="1DC8C986" w14:textId="77777777" w:rsidTr="001E155F">
        <w:tc>
          <w:tcPr>
            <w:tcW w:w="3753" w:type="dxa"/>
            <w:vAlign w:val="bottom"/>
          </w:tcPr>
          <w:p w14:paraId="624146B9" w14:textId="77777777" w:rsidR="004A566A" w:rsidRPr="00961C80" w:rsidRDefault="004A566A" w:rsidP="00641DA3">
            <w:pPr>
              <w:pBdr>
                <w:top w:val="nil"/>
                <w:left w:val="nil"/>
                <w:bottom w:val="nil"/>
                <w:right w:val="nil"/>
                <w:between w:val="nil"/>
              </w:pBdr>
              <w:spacing w:line="360" w:lineRule="auto"/>
              <w:ind w:left="185"/>
              <w:jc w:val="both"/>
              <w:rPr>
                <w:rFonts w:eastAsia="Arial" w:cs="Arial"/>
                <w:color w:val="000000"/>
                <w:sz w:val="19"/>
                <w:szCs w:val="19"/>
              </w:rPr>
            </w:pPr>
            <w:r w:rsidRPr="00961C80">
              <w:rPr>
                <w:rFonts w:eastAsia="Arial" w:cs="Arial"/>
                <w:color w:val="000000"/>
                <w:sz w:val="19"/>
                <w:szCs w:val="19"/>
              </w:rPr>
              <w:t>Strategic project management office</w:t>
            </w:r>
          </w:p>
        </w:tc>
        <w:tc>
          <w:tcPr>
            <w:tcW w:w="1188" w:type="dxa"/>
          </w:tcPr>
          <w:p w14:paraId="7D431FEA" w14:textId="28089BA1"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w:t>
            </w:r>
          </w:p>
        </w:tc>
        <w:tc>
          <w:tcPr>
            <w:tcW w:w="90" w:type="dxa"/>
          </w:tcPr>
          <w:p w14:paraId="132C45C1" w14:textId="77777777" w:rsidR="004A566A" w:rsidRPr="00961C80" w:rsidRDefault="004A566A" w:rsidP="00641DA3">
            <w:pPr>
              <w:tabs>
                <w:tab w:val="left" w:pos="540"/>
              </w:tabs>
              <w:spacing w:line="360" w:lineRule="auto"/>
              <w:ind w:left="-108" w:right="3"/>
              <w:jc w:val="right"/>
              <w:rPr>
                <w:rFonts w:eastAsia="Arial" w:cs="Arial"/>
                <w:b/>
                <w:sz w:val="19"/>
                <w:szCs w:val="19"/>
                <w:u w:val="single"/>
              </w:rPr>
            </w:pPr>
          </w:p>
        </w:tc>
        <w:tc>
          <w:tcPr>
            <w:tcW w:w="1197" w:type="dxa"/>
            <w:vAlign w:val="center"/>
          </w:tcPr>
          <w:p w14:paraId="247CA667" w14:textId="6B062F4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rial" w:cs="Arial"/>
                <w:sz w:val="19"/>
                <w:szCs w:val="19"/>
                <w:cs/>
              </w:rPr>
              <w:t>6</w:t>
            </w:r>
            <w:r w:rsidRPr="00961C80">
              <w:rPr>
                <w:rFonts w:eastAsia="Arial" w:cs="Arial"/>
                <w:sz w:val="19"/>
                <w:szCs w:val="19"/>
              </w:rPr>
              <w:t>,</w:t>
            </w:r>
            <w:r w:rsidRPr="00961C80">
              <w:rPr>
                <w:rFonts w:eastAsia="Arial" w:cs="Arial"/>
                <w:sz w:val="19"/>
                <w:szCs w:val="19"/>
                <w:cs/>
              </w:rPr>
              <w:t>875</w:t>
            </w:r>
            <w:r w:rsidRPr="00961C80">
              <w:rPr>
                <w:rFonts w:eastAsia="Arial" w:cs="Arial"/>
                <w:sz w:val="19"/>
                <w:szCs w:val="19"/>
              </w:rPr>
              <w:t>,</w:t>
            </w:r>
            <w:r w:rsidRPr="00961C80">
              <w:rPr>
                <w:rFonts w:eastAsia="Arial" w:cs="Arial"/>
                <w:sz w:val="19"/>
                <w:szCs w:val="19"/>
                <w:cs/>
              </w:rPr>
              <w:t>000</w:t>
            </w:r>
          </w:p>
        </w:tc>
        <w:tc>
          <w:tcPr>
            <w:tcW w:w="78" w:type="dxa"/>
          </w:tcPr>
          <w:p w14:paraId="5D08741D" w14:textId="77777777" w:rsidR="004A566A" w:rsidRPr="00961C80" w:rsidRDefault="004A566A" w:rsidP="00641DA3">
            <w:pPr>
              <w:tabs>
                <w:tab w:val="left" w:pos="540"/>
              </w:tabs>
              <w:spacing w:line="360" w:lineRule="auto"/>
              <w:ind w:left="-108" w:right="3"/>
              <w:jc w:val="right"/>
              <w:rPr>
                <w:rFonts w:eastAsia="Arial" w:cs="Arial"/>
                <w:sz w:val="19"/>
                <w:szCs w:val="19"/>
              </w:rPr>
            </w:pPr>
          </w:p>
        </w:tc>
        <w:tc>
          <w:tcPr>
            <w:tcW w:w="1191" w:type="dxa"/>
          </w:tcPr>
          <w:p w14:paraId="285B6D4E" w14:textId="6D8B3D7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cs="Arial"/>
                <w:sz w:val="19"/>
                <w:szCs w:val="19"/>
              </w:rPr>
              <w:t>29,610,698</w:t>
            </w:r>
          </w:p>
        </w:tc>
        <w:tc>
          <w:tcPr>
            <w:tcW w:w="78" w:type="dxa"/>
          </w:tcPr>
          <w:p w14:paraId="567D0AF9" w14:textId="77777777" w:rsidR="004A566A" w:rsidRPr="00961C80" w:rsidRDefault="004A566A" w:rsidP="00641DA3">
            <w:pPr>
              <w:tabs>
                <w:tab w:val="left" w:pos="540"/>
                <w:tab w:val="left" w:pos="720"/>
              </w:tabs>
              <w:spacing w:line="360" w:lineRule="auto"/>
              <w:ind w:left="-108" w:right="3"/>
              <w:jc w:val="right"/>
              <w:rPr>
                <w:rFonts w:eastAsia="Arial" w:cs="Arial"/>
                <w:sz w:val="19"/>
                <w:szCs w:val="19"/>
              </w:rPr>
            </w:pPr>
          </w:p>
        </w:tc>
        <w:tc>
          <w:tcPr>
            <w:tcW w:w="1218" w:type="dxa"/>
            <w:vAlign w:val="center"/>
          </w:tcPr>
          <w:p w14:paraId="161AD0CB" w14:textId="1260EF40"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cs/>
              </w:rPr>
              <w:t>15</w:t>
            </w:r>
            <w:r w:rsidRPr="00961C80">
              <w:rPr>
                <w:rFonts w:eastAsia="Angsana New" w:cs="Arial"/>
                <w:sz w:val="19"/>
                <w:szCs w:val="19"/>
              </w:rPr>
              <w:t>,</w:t>
            </w:r>
            <w:r w:rsidRPr="00961C80">
              <w:rPr>
                <w:rFonts w:eastAsia="Angsana New" w:cs="Arial"/>
                <w:sz w:val="19"/>
                <w:szCs w:val="19"/>
                <w:cs/>
              </w:rPr>
              <w:t>163</w:t>
            </w:r>
            <w:r w:rsidRPr="00961C80">
              <w:rPr>
                <w:rFonts w:eastAsia="Angsana New" w:cs="Arial"/>
                <w:sz w:val="19"/>
                <w:szCs w:val="19"/>
              </w:rPr>
              <w:t>,</w:t>
            </w:r>
            <w:r w:rsidRPr="00961C80">
              <w:rPr>
                <w:rFonts w:eastAsia="Angsana New" w:cs="Arial"/>
                <w:sz w:val="19"/>
                <w:szCs w:val="19"/>
                <w:cs/>
              </w:rPr>
              <w:t>073</w:t>
            </w:r>
          </w:p>
        </w:tc>
      </w:tr>
      <w:tr w:rsidR="004A566A" w:rsidRPr="00961C80" w14:paraId="771C5948" w14:textId="77777777" w:rsidTr="001E155F">
        <w:trPr>
          <w:trHeight w:val="153"/>
        </w:trPr>
        <w:tc>
          <w:tcPr>
            <w:tcW w:w="3753" w:type="dxa"/>
            <w:vAlign w:val="bottom"/>
          </w:tcPr>
          <w:p w14:paraId="3AE7E1FC" w14:textId="77777777" w:rsidR="004A566A" w:rsidRPr="00961C80" w:rsidRDefault="004A566A" w:rsidP="00641DA3">
            <w:pPr>
              <w:pBdr>
                <w:top w:val="nil"/>
                <w:left w:val="nil"/>
                <w:bottom w:val="nil"/>
                <w:right w:val="nil"/>
                <w:between w:val="nil"/>
              </w:pBdr>
              <w:spacing w:line="360" w:lineRule="auto"/>
              <w:ind w:left="14"/>
              <w:jc w:val="both"/>
              <w:rPr>
                <w:rFonts w:eastAsia="Arial" w:cs="Arial"/>
                <w:color w:val="000000"/>
                <w:sz w:val="19"/>
                <w:szCs w:val="19"/>
              </w:rPr>
            </w:pPr>
            <w:r w:rsidRPr="00961C80">
              <w:rPr>
                <w:rFonts w:eastAsia="Arial" w:cs="Arial"/>
                <w:color w:val="000000"/>
                <w:sz w:val="19"/>
                <w:szCs w:val="19"/>
              </w:rPr>
              <w:t>Total</w:t>
            </w:r>
          </w:p>
        </w:tc>
        <w:tc>
          <w:tcPr>
            <w:tcW w:w="1188" w:type="dxa"/>
            <w:tcBorders>
              <w:top w:val="single" w:sz="4" w:space="0" w:color="auto"/>
              <w:bottom w:val="single" w:sz="12" w:space="0" w:color="auto"/>
            </w:tcBorders>
          </w:tcPr>
          <w:p w14:paraId="6CD56540" w14:textId="6D473DA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191,996,075</w:t>
            </w:r>
          </w:p>
        </w:tc>
        <w:tc>
          <w:tcPr>
            <w:tcW w:w="90" w:type="dxa"/>
          </w:tcPr>
          <w:p w14:paraId="519A26E2" w14:textId="77777777" w:rsidR="004A566A" w:rsidRPr="00961C80" w:rsidRDefault="004A566A" w:rsidP="00641DA3">
            <w:pPr>
              <w:tabs>
                <w:tab w:val="left" w:pos="540"/>
              </w:tabs>
              <w:spacing w:line="360" w:lineRule="auto"/>
              <w:ind w:left="-108" w:right="3"/>
              <w:jc w:val="right"/>
              <w:rPr>
                <w:rFonts w:eastAsia="Arial" w:cs="Arial"/>
                <w:b/>
                <w:sz w:val="19"/>
                <w:szCs w:val="19"/>
                <w:u w:val="single"/>
              </w:rPr>
            </w:pPr>
          </w:p>
        </w:tc>
        <w:tc>
          <w:tcPr>
            <w:tcW w:w="1197" w:type="dxa"/>
            <w:tcBorders>
              <w:top w:val="single" w:sz="4" w:space="0" w:color="auto"/>
              <w:bottom w:val="single" w:sz="12" w:space="0" w:color="auto"/>
            </w:tcBorders>
            <w:vAlign w:val="center"/>
          </w:tcPr>
          <w:p w14:paraId="21D295D4" w14:textId="1EABA4D5"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rial" w:cs="Arial"/>
                <w:sz w:val="19"/>
                <w:szCs w:val="19"/>
                <w:cs/>
              </w:rPr>
              <w:t>245</w:t>
            </w:r>
            <w:r w:rsidRPr="00961C80">
              <w:rPr>
                <w:rFonts w:eastAsia="Arial" w:cs="Arial"/>
                <w:sz w:val="19"/>
                <w:szCs w:val="19"/>
              </w:rPr>
              <w:t>,</w:t>
            </w:r>
            <w:r w:rsidRPr="00961C80">
              <w:rPr>
                <w:rFonts w:eastAsia="Arial" w:cs="Arial"/>
                <w:sz w:val="19"/>
                <w:szCs w:val="19"/>
                <w:cs/>
              </w:rPr>
              <w:t>084</w:t>
            </w:r>
            <w:r w:rsidRPr="00961C80">
              <w:rPr>
                <w:rFonts w:eastAsia="Arial" w:cs="Arial"/>
                <w:sz w:val="19"/>
                <w:szCs w:val="19"/>
              </w:rPr>
              <w:t>,</w:t>
            </w:r>
            <w:r w:rsidRPr="00961C80">
              <w:rPr>
                <w:rFonts w:eastAsia="Arial" w:cs="Arial"/>
                <w:sz w:val="19"/>
                <w:szCs w:val="19"/>
                <w:cs/>
              </w:rPr>
              <w:t>283</w:t>
            </w:r>
          </w:p>
        </w:tc>
        <w:tc>
          <w:tcPr>
            <w:tcW w:w="78" w:type="dxa"/>
          </w:tcPr>
          <w:p w14:paraId="26CAA4CF" w14:textId="77777777" w:rsidR="004A566A" w:rsidRPr="00961C80" w:rsidRDefault="004A566A" w:rsidP="00641DA3">
            <w:pPr>
              <w:tabs>
                <w:tab w:val="left" w:pos="540"/>
              </w:tabs>
              <w:spacing w:line="360" w:lineRule="auto"/>
              <w:ind w:left="-108" w:right="3"/>
              <w:jc w:val="right"/>
              <w:rPr>
                <w:rFonts w:eastAsia="Arial" w:cs="Arial"/>
                <w:sz w:val="19"/>
                <w:szCs w:val="19"/>
              </w:rPr>
            </w:pPr>
          </w:p>
        </w:tc>
        <w:tc>
          <w:tcPr>
            <w:tcW w:w="1191" w:type="dxa"/>
            <w:tcBorders>
              <w:top w:val="single" w:sz="4" w:space="0" w:color="auto"/>
              <w:bottom w:val="single" w:sz="12" w:space="0" w:color="auto"/>
            </w:tcBorders>
          </w:tcPr>
          <w:p w14:paraId="472154EB" w14:textId="11C1DB4B"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cs="Arial"/>
                <w:sz w:val="19"/>
                <w:szCs w:val="19"/>
              </w:rPr>
              <w:t>321,878,485</w:t>
            </w:r>
          </w:p>
        </w:tc>
        <w:tc>
          <w:tcPr>
            <w:tcW w:w="78" w:type="dxa"/>
          </w:tcPr>
          <w:p w14:paraId="64C38C4B" w14:textId="77777777" w:rsidR="004A566A" w:rsidRPr="00961C80" w:rsidRDefault="004A566A" w:rsidP="00641DA3">
            <w:pPr>
              <w:tabs>
                <w:tab w:val="left" w:pos="540"/>
                <w:tab w:val="left" w:pos="720"/>
              </w:tabs>
              <w:spacing w:line="360" w:lineRule="auto"/>
              <w:ind w:left="-108" w:right="3"/>
              <w:jc w:val="right"/>
              <w:rPr>
                <w:rFonts w:eastAsia="Arial" w:cs="Arial"/>
                <w:sz w:val="19"/>
                <w:szCs w:val="19"/>
              </w:rPr>
            </w:pPr>
          </w:p>
        </w:tc>
        <w:tc>
          <w:tcPr>
            <w:tcW w:w="1218" w:type="dxa"/>
            <w:tcBorders>
              <w:top w:val="single" w:sz="4" w:space="0" w:color="auto"/>
              <w:bottom w:val="single" w:sz="12" w:space="0" w:color="auto"/>
            </w:tcBorders>
            <w:vAlign w:val="center"/>
          </w:tcPr>
          <w:p w14:paraId="3CE9F9AE" w14:textId="10A6F2EE"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cs/>
              </w:rPr>
              <w:t>254</w:t>
            </w:r>
            <w:r w:rsidRPr="00961C80">
              <w:rPr>
                <w:rFonts w:eastAsia="Angsana New" w:cs="Arial"/>
                <w:sz w:val="19"/>
                <w:szCs w:val="19"/>
              </w:rPr>
              <w:t>,</w:t>
            </w:r>
            <w:r w:rsidRPr="00961C80">
              <w:rPr>
                <w:rFonts w:eastAsia="Angsana New" w:cs="Arial"/>
                <w:sz w:val="19"/>
                <w:szCs w:val="19"/>
                <w:cs/>
              </w:rPr>
              <w:t>634</w:t>
            </w:r>
            <w:r w:rsidRPr="00961C80">
              <w:rPr>
                <w:rFonts w:eastAsia="Angsana New" w:cs="Arial"/>
                <w:sz w:val="19"/>
                <w:szCs w:val="19"/>
              </w:rPr>
              <w:t>,</w:t>
            </w:r>
            <w:r w:rsidRPr="00961C80">
              <w:rPr>
                <w:rFonts w:eastAsia="Angsana New" w:cs="Arial"/>
                <w:sz w:val="19"/>
                <w:szCs w:val="19"/>
                <w:cs/>
              </w:rPr>
              <w:t>469</w:t>
            </w:r>
          </w:p>
        </w:tc>
      </w:tr>
      <w:tr w:rsidR="004A566A" w:rsidRPr="00961C80" w14:paraId="3E1C2666" w14:textId="77777777" w:rsidTr="001E155F">
        <w:tc>
          <w:tcPr>
            <w:tcW w:w="3753" w:type="dxa"/>
            <w:vAlign w:val="bottom"/>
          </w:tcPr>
          <w:p w14:paraId="159A0D87" w14:textId="584C2691" w:rsidR="004A566A" w:rsidRPr="00961C80" w:rsidRDefault="004A566A" w:rsidP="00641DA3">
            <w:pPr>
              <w:pBdr>
                <w:top w:val="nil"/>
                <w:left w:val="nil"/>
                <w:bottom w:val="nil"/>
                <w:right w:val="nil"/>
                <w:between w:val="nil"/>
              </w:pBdr>
              <w:spacing w:line="360" w:lineRule="auto"/>
              <w:ind w:left="14"/>
              <w:jc w:val="both"/>
              <w:rPr>
                <w:rFonts w:eastAsia="Arial" w:cs="Arial"/>
                <w:color w:val="000000"/>
                <w:sz w:val="19"/>
                <w:szCs w:val="19"/>
              </w:rPr>
            </w:pPr>
            <w:r w:rsidRPr="00961C80">
              <w:rPr>
                <w:rFonts w:eastAsia="Arial" w:cs="Arial"/>
                <w:color w:val="000000"/>
                <w:sz w:val="19"/>
                <w:szCs w:val="19"/>
              </w:rPr>
              <w:t xml:space="preserve">Percent </w:t>
            </w:r>
            <w:r w:rsidR="00BD43C7" w:rsidRPr="00961C80">
              <w:rPr>
                <w:rFonts w:eastAsia="Arial" w:cs="Arial"/>
                <w:color w:val="000000"/>
                <w:sz w:val="19"/>
                <w:szCs w:val="19"/>
              </w:rPr>
              <w:t>of</w:t>
            </w:r>
            <w:r w:rsidRPr="00961C80">
              <w:rPr>
                <w:rFonts w:eastAsia="Arial" w:cs="Arial"/>
                <w:color w:val="000000"/>
                <w:sz w:val="19"/>
                <w:szCs w:val="19"/>
              </w:rPr>
              <w:t xml:space="preserve"> total revenue</w:t>
            </w:r>
          </w:p>
        </w:tc>
        <w:tc>
          <w:tcPr>
            <w:tcW w:w="1188" w:type="dxa"/>
            <w:tcBorders>
              <w:top w:val="single" w:sz="12" w:space="0" w:color="auto"/>
            </w:tcBorders>
          </w:tcPr>
          <w:p w14:paraId="5205BCF3" w14:textId="6114815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360" w:lineRule="auto"/>
              <w:ind w:left="-24" w:right="-24"/>
              <w:rPr>
                <w:rFonts w:eastAsia="Arial" w:cs="Arial"/>
                <w:sz w:val="19"/>
                <w:szCs w:val="19"/>
              </w:rPr>
            </w:pPr>
            <w:r w:rsidRPr="00961C80">
              <w:rPr>
                <w:rFonts w:cs="Arial"/>
                <w:sz w:val="19"/>
                <w:szCs w:val="19"/>
              </w:rPr>
              <w:t>20</w:t>
            </w:r>
          </w:p>
        </w:tc>
        <w:tc>
          <w:tcPr>
            <w:tcW w:w="90" w:type="dxa"/>
          </w:tcPr>
          <w:p w14:paraId="412E8600" w14:textId="77777777" w:rsidR="004A566A" w:rsidRPr="00961C80" w:rsidRDefault="004A566A" w:rsidP="00641DA3">
            <w:pPr>
              <w:tabs>
                <w:tab w:val="left" w:pos="540"/>
              </w:tabs>
              <w:spacing w:line="360" w:lineRule="auto"/>
              <w:ind w:left="-108" w:right="3"/>
              <w:jc w:val="right"/>
              <w:rPr>
                <w:rFonts w:eastAsia="Arial" w:cs="Arial"/>
                <w:b/>
                <w:sz w:val="19"/>
                <w:szCs w:val="19"/>
                <w:u w:val="single"/>
              </w:rPr>
            </w:pPr>
          </w:p>
        </w:tc>
        <w:tc>
          <w:tcPr>
            <w:tcW w:w="1197" w:type="dxa"/>
            <w:tcBorders>
              <w:top w:val="single" w:sz="12" w:space="0" w:color="auto"/>
            </w:tcBorders>
            <w:vAlign w:val="center"/>
          </w:tcPr>
          <w:p w14:paraId="30D79208" w14:textId="47BF32E8"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eastAsia="Arial" w:cs="Arial"/>
                <w:sz w:val="19"/>
                <w:szCs w:val="19"/>
              </w:rPr>
              <w:t>58</w:t>
            </w:r>
          </w:p>
        </w:tc>
        <w:tc>
          <w:tcPr>
            <w:tcW w:w="78" w:type="dxa"/>
          </w:tcPr>
          <w:p w14:paraId="590A0330" w14:textId="77777777" w:rsidR="004A566A" w:rsidRPr="00961C80" w:rsidRDefault="004A566A" w:rsidP="00641DA3">
            <w:pPr>
              <w:tabs>
                <w:tab w:val="left" w:pos="540"/>
              </w:tabs>
              <w:spacing w:line="360" w:lineRule="auto"/>
              <w:ind w:left="-108" w:right="3"/>
              <w:jc w:val="right"/>
              <w:rPr>
                <w:rFonts w:eastAsia="Arial" w:cs="Arial"/>
                <w:sz w:val="19"/>
                <w:szCs w:val="19"/>
              </w:rPr>
            </w:pPr>
          </w:p>
        </w:tc>
        <w:tc>
          <w:tcPr>
            <w:tcW w:w="1191" w:type="dxa"/>
            <w:tcBorders>
              <w:top w:val="single" w:sz="12" w:space="0" w:color="auto"/>
            </w:tcBorders>
          </w:tcPr>
          <w:p w14:paraId="702930CF" w14:textId="550696C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24" w:right="-24"/>
              <w:rPr>
                <w:rFonts w:eastAsia="Arial" w:cs="Arial"/>
                <w:sz w:val="19"/>
                <w:szCs w:val="19"/>
              </w:rPr>
            </w:pPr>
            <w:r w:rsidRPr="00961C80">
              <w:rPr>
                <w:rFonts w:cs="Arial"/>
                <w:sz w:val="19"/>
                <w:szCs w:val="19"/>
              </w:rPr>
              <w:t>63</w:t>
            </w:r>
          </w:p>
        </w:tc>
        <w:tc>
          <w:tcPr>
            <w:tcW w:w="78" w:type="dxa"/>
          </w:tcPr>
          <w:p w14:paraId="7742765F" w14:textId="77777777" w:rsidR="004A566A" w:rsidRPr="00961C80" w:rsidRDefault="004A566A" w:rsidP="00641DA3">
            <w:pPr>
              <w:tabs>
                <w:tab w:val="left" w:pos="540"/>
                <w:tab w:val="left" w:pos="720"/>
              </w:tabs>
              <w:spacing w:line="360" w:lineRule="auto"/>
              <w:ind w:left="-108" w:right="3"/>
              <w:jc w:val="right"/>
              <w:rPr>
                <w:rFonts w:eastAsia="Arial" w:cs="Arial"/>
                <w:sz w:val="19"/>
                <w:szCs w:val="19"/>
              </w:rPr>
            </w:pPr>
          </w:p>
        </w:tc>
        <w:tc>
          <w:tcPr>
            <w:tcW w:w="1218" w:type="dxa"/>
            <w:tcBorders>
              <w:top w:val="single" w:sz="12" w:space="0" w:color="auto"/>
            </w:tcBorders>
            <w:vAlign w:val="center"/>
          </w:tcPr>
          <w:p w14:paraId="4BC42068" w14:textId="0C290A09"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24" w:right="-24"/>
              <w:rPr>
                <w:rFonts w:eastAsia="Arial" w:cs="Arial"/>
                <w:sz w:val="19"/>
                <w:szCs w:val="19"/>
              </w:rPr>
            </w:pPr>
            <w:r w:rsidRPr="00961C80">
              <w:rPr>
                <w:rFonts w:eastAsia="Angsana New" w:cs="Arial"/>
                <w:sz w:val="19"/>
                <w:szCs w:val="19"/>
              </w:rPr>
              <w:t>65</w:t>
            </w:r>
          </w:p>
        </w:tc>
      </w:tr>
    </w:tbl>
    <w:p w14:paraId="318ABBD4" w14:textId="77777777" w:rsidR="00BD573A" w:rsidRPr="00961C80" w:rsidRDefault="00BD573A" w:rsidP="00641DA3">
      <w:pPr>
        <w:pStyle w:val="ListParagraph"/>
        <w:spacing w:after="0" w:line="360" w:lineRule="auto"/>
        <w:ind w:left="360"/>
        <w:contextualSpacing w:val="0"/>
        <w:jc w:val="thaiDistribute"/>
        <w:rPr>
          <w:rFonts w:ascii="Arial" w:hAnsi="Arial" w:cs="Arial"/>
          <w:spacing w:val="-4"/>
          <w:sz w:val="20"/>
          <w:szCs w:val="20"/>
          <w:lang w:val="en-GB"/>
        </w:rPr>
      </w:pPr>
    </w:p>
    <w:p w14:paraId="2C86F05A" w14:textId="77777777" w:rsidR="006772BF" w:rsidRPr="00961C80" w:rsidRDefault="006772BF" w:rsidP="00641DA3">
      <w:pPr>
        <w:spacing w:line="360" w:lineRule="auto"/>
        <w:jc w:val="thaiDistribute"/>
        <w:rPr>
          <w:rFonts w:cs="Arial"/>
          <w:spacing w:val="-4"/>
          <w:sz w:val="20"/>
          <w:szCs w:val="20"/>
          <w:lang w:val="en-GB"/>
        </w:rPr>
      </w:pPr>
    </w:p>
    <w:p w14:paraId="4FBF81D0" w14:textId="77777777" w:rsidR="006772BF" w:rsidRPr="00961C80" w:rsidRDefault="006772BF" w:rsidP="00641DA3">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961C80">
        <w:rPr>
          <w:rFonts w:ascii="Arial" w:hAnsi="Arial" w:cs="Arial"/>
          <w:spacing w:val="-4"/>
          <w:sz w:val="20"/>
          <w:szCs w:val="20"/>
          <w:u w:val="single"/>
          <w:lang w:val="en-GB"/>
        </w:rPr>
        <w:lastRenderedPageBreak/>
        <w:t>PROMOTION CERTIFICATE</w:t>
      </w:r>
    </w:p>
    <w:p w14:paraId="00E3EF98" w14:textId="77777777" w:rsidR="006772BF" w:rsidRPr="00961C80" w:rsidRDefault="006772BF" w:rsidP="00641DA3">
      <w:pPr>
        <w:pStyle w:val="ListParagraph"/>
        <w:spacing w:after="0" w:line="360" w:lineRule="auto"/>
        <w:ind w:left="360"/>
        <w:contextualSpacing w:val="0"/>
        <w:jc w:val="thaiDistribute"/>
        <w:rPr>
          <w:rFonts w:ascii="Arial" w:hAnsi="Arial" w:cs="Arial"/>
          <w:spacing w:val="-4"/>
          <w:sz w:val="16"/>
          <w:szCs w:val="16"/>
          <w:u w:val="single"/>
          <w:lang w:val="en-GB"/>
        </w:rPr>
      </w:pPr>
    </w:p>
    <w:p w14:paraId="436B4454" w14:textId="77777777" w:rsidR="006772BF" w:rsidRPr="00961C80" w:rsidRDefault="006772BF" w:rsidP="00641DA3">
      <w:pPr>
        <w:tabs>
          <w:tab w:val="clear" w:pos="227"/>
        </w:tabs>
        <w:spacing w:line="360" w:lineRule="auto"/>
        <w:ind w:left="360"/>
        <w:jc w:val="thaiDistribute"/>
        <w:rPr>
          <w:rFonts w:cs="Arial"/>
          <w:sz w:val="20"/>
          <w:szCs w:val="20"/>
        </w:rPr>
      </w:pPr>
      <w:r w:rsidRPr="00961C80">
        <w:rPr>
          <w:rFonts w:cs="Arial"/>
          <w:sz w:val="20"/>
          <w:szCs w:val="20"/>
        </w:rPr>
        <w:t xml:space="preserve">The Company was granted the privileges according to the Promotional Certificate which is under the Investment Promotion Act B.E. </w:t>
      </w:r>
      <w:r w:rsidRPr="00961C80">
        <w:rPr>
          <w:rFonts w:cs="Arial"/>
          <w:sz w:val="20"/>
          <w:szCs w:val="20"/>
          <w:cs/>
        </w:rPr>
        <w:t xml:space="preserve">2520 </w:t>
      </w:r>
      <w:r w:rsidRPr="00961C80">
        <w:rPr>
          <w:rFonts w:cs="Arial"/>
          <w:sz w:val="20"/>
          <w:szCs w:val="20"/>
        </w:rPr>
        <w:t>as the details below.</w:t>
      </w:r>
    </w:p>
    <w:p w14:paraId="05292782" w14:textId="77777777" w:rsidR="006772BF" w:rsidRPr="00961C80" w:rsidRDefault="006772BF" w:rsidP="00641DA3">
      <w:pPr>
        <w:pStyle w:val="ListParagraph"/>
        <w:spacing w:after="0" w:line="360" w:lineRule="auto"/>
        <w:ind w:left="360"/>
        <w:contextualSpacing w:val="0"/>
        <w:jc w:val="thaiDistribute"/>
        <w:rPr>
          <w:rFonts w:ascii="Arial" w:hAnsi="Arial" w:cs="Arial"/>
          <w:sz w:val="12"/>
          <w:szCs w:val="12"/>
        </w:rPr>
      </w:pPr>
    </w:p>
    <w:tbl>
      <w:tblPr>
        <w:tblStyle w:val="TableGrid"/>
        <w:tblW w:w="8743" w:type="dxa"/>
        <w:tblInd w:w="360" w:type="dxa"/>
        <w:tblLook w:val="04A0" w:firstRow="1" w:lastRow="0" w:firstColumn="1" w:lastColumn="0" w:noHBand="0" w:noVBand="1"/>
      </w:tblPr>
      <w:tblGrid>
        <w:gridCol w:w="1264"/>
        <w:gridCol w:w="1233"/>
        <w:gridCol w:w="2304"/>
        <w:gridCol w:w="2520"/>
        <w:gridCol w:w="1422"/>
      </w:tblGrid>
      <w:tr w:rsidR="006772BF" w:rsidRPr="00961C80" w14:paraId="782E084D" w14:textId="77777777" w:rsidTr="001C09C7">
        <w:tc>
          <w:tcPr>
            <w:tcW w:w="1264" w:type="dxa"/>
            <w:shd w:val="clear" w:color="auto" w:fill="F2F2F2" w:themeFill="background1" w:themeFillShade="F2"/>
          </w:tcPr>
          <w:p w14:paraId="16DD4EC4" w14:textId="77777777" w:rsidR="006772BF" w:rsidRPr="00961C80" w:rsidRDefault="006772BF" w:rsidP="00641DA3">
            <w:pPr>
              <w:spacing w:line="360" w:lineRule="auto"/>
              <w:ind w:left="-29" w:right="-54"/>
              <w:jc w:val="center"/>
              <w:rPr>
                <w:rFonts w:cs="Arial"/>
                <w:sz w:val="14"/>
                <w:szCs w:val="14"/>
                <w:lang w:val="en-GB"/>
              </w:rPr>
            </w:pPr>
            <w:r w:rsidRPr="00961C80">
              <w:rPr>
                <w:rFonts w:cs="Arial"/>
                <w:sz w:val="14"/>
                <w:szCs w:val="14"/>
                <w:lang w:val="en-GB"/>
              </w:rPr>
              <w:t>No.</w:t>
            </w:r>
          </w:p>
        </w:tc>
        <w:tc>
          <w:tcPr>
            <w:tcW w:w="1233" w:type="dxa"/>
            <w:shd w:val="clear" w:color="auto" w:fill="F2F2F2" w:themeFill="background1" w:themeFillShade="F2"/>
          </w:tcPr>
          <w:p w14:paraId="432372F2" w14:textId="77777777" w:rsidR="006772BF" w:rsidRPr="00961C80" w:rsidRDefault="006772BF" w:rsidP="00641DA3">
            <w:pPr>
              <w:tabs>
                <w:tab w:val="clear" w:pos="227"/>
                <w:tab w:val="clear" w:pos="454"/>
                <w:tab w:val="clear" w:pos="680"/>
                <w:tab w:val="clear" w:pos="907"/>
              </w:tabs>
              <w:spacing w:line="360" w:lineRule="auto"/>
              <w:ind w:left="-78" w:right="-69"/>
              <w:jc w:val="center"/>
              <w:rPr>
                <w:rFonts w:cs="Arial"/>
                <w:sz w:val="14"/>
                <w:szCs w:val="14"/>
                <w:lang w:val="en-GB"/>
              </w:rPr>
            </w:pPr>
            <w:r w:rsidRPr="00961C80">
              <w:rPr>
                <w:rFonts w:cs="Arial"/>
                <w:sz w:val="14"/>
                <w:szCs w:val="14"/>
                <w:lang w:val="en-GB"/>
              </w:rPr>
              <w:t>Granted Date</w:t>
            </w:r>
          </w:p>
        </w:tc>
        <w:tc>
          <w:tcPr>
            <w:tcW w:w="2304" w:type="dxa"/>
            <w:shd w:val="clear" w:color="auto" w:fill="F2F2F2" w:themeFill="background1" w:themeFillShade="F2"/>
          </w:tcPr>
          <w:p w14:paraId="41FD7B2A" w14:textId="77777777" w:rsidR="006772BF" w:rsidRPr="00961C80" w:rsidRDefault="006772BF" w:rsidP="00641DA3">
            <w:pPr>
              <w:spacing w:line="360" w:lineRule="auto"/>
              <w:ind w:left="-39" w:right="-62"/>
              <w:jc w:val="center"/>
              <w:rPr>
                <w:rFonts w:cs="Arial"/>
                <w:sz w:val="14"/>
                <w:szCs w:val="14"/>
                <w:lang w:val="en-GB"/>
              </w:rPr>
            </w:pPr>
            <w:r w:rsidRPr="00961C80">
              <w:rPr>
                <w:rFonts w:cs="Arial"/>
                <w:sz w:val="14"/>
                <w:szCs w:val="14"/>
                <w:lang w:val="en-GB"/>
              </w:rPr>
              <w:t>Business Type</w:t>
            </w:r>
          </w:p>
        </w:tc>
        <w:tc>
          <w:tcPr>
            <w:tcW w:w="2520" w:type="dxa"/>
            <w:shd w:val="clear" w:color="auto" w:fill="F2F2F2" w:themeFill="background1" w:themeFillShade="F2"/>
          </w:tcPr>
          <w:p w14:paraId="346ADE83" w14:textId="77777777" w:rsidR="006772BF" w:rsidRPr="00961C80" w:rsidRDefault="006772BF" w:rsidP="00641DA3">
            <w:pPr>
              <w:spacing w:line="360" w:lineRule="auto"/>
              <w:jc w:val="center"/>
              <w:rPr>
                <w:rFonts w:cs="Arial"/>
                <w:sz w:val="14"/>
                <w:szCs w:val="14"/>
                <w:lang w:val="en-GB"/>
              </w:rPr>
            </w:pPr>
            <w:r w:rsidRPr="00961C80">
              <w:rPr>
                <w:rFonts w:cs="Arial"/>
                <w:sz w:val="14"/>
                <w:szCs w:val="14"/>
                <w:lang w:val="en-GB"/>
              </w:rPr>
              <w:t>Main benefits</w:t>
            </w:r>
          </w:p>
        </w:tc>
        <w:tc>
          <w:tcPr>
            <w:tcW w:w="1422" w:type="dxa"/>
            <w:shd w:val="clear" w:color="auto" w:fill="F2F2F2" w:themeFill="background1" w:themeFillShade="F2"/>
          </w:tcPr>
          <w:p w14:paraId="02E722C8" w14:textId="77777777" w:rsidR="006772BF" w:rsidRPr="00961C80" w:rsidRDefault="006772BF" w:rsidP="00641DA3">
            <w:pPr>
              <w:spacing w:line="360" w:lineRule="auto"/>
              <w:ind w:left="-77" w:right="-67"/>
              <w:jc w:val="center"/>
              <w:rPr>
                <w:rFonts w:cs="Arial"/>
                <w:sz w:val="14"/>
                <w:szCs w:val="14"/>
                <w:lang w:val="en-GB"/>
              </w:rPr>
            </w:pPr>
            <w:r w:rsidRPr="00961C80">
              <w:rPr>
                <w:rFonts w:cs="Arial"/>
                <w:sz w:val="14"/>
                <w:szCs w:val="14"/>
                <w:lang w:val="en-GB"/>
              </w:rPr>
              <w:t>Period</w:t>
            </w:r>
          </w:p>
        </w:tc>
      </w:tr>
      <w:tr w:rsidR="006772BF" w:rsidRPr="00961C80" w14:paraId="67D68D66" w14:textId="77777777" w:rsidTr="001C09C7">
        <w:tc>
          <w:tcPr>
            <w:tcW w:w="8743" w:type="dxa"/>
            <w:gridSpan w:val="5"/>
            <w:shd w:val="clear" w:color="auto" w:fill="auto"/>
          </w:tcPr>
          <w:p w14:paraId="19017447" w14:textId="77777777" w:rsidR="006772BF" w:rsidRPr="00961C80" w:rsidRDefault="006772BF" w:rsidP="00641DA3">
            <w:pPr>
              <w:spacing w:line="360" w:lineRule="auto"/>
              <w:ind w:left="-77" w:right="-67"/>
              <w:rPr>
                <w:rFonts w:cs="Arial"/>
                <w:i/>
                <w:iCs/>
                <w:sz w:val="14"/>
                <w:szCs w:val="14"/>
                <w:lang w:val="en-GB"/>
              </w:rPr>
            </w:pPr>
            <w:r w:rsidRPr="00961C80">
              <w:rPr>
                <w:rFonts w:cs="Arial"/>
                <w:i/>
                <w:iCs/>
                <w:sz w:val="14"/>
                <w:szCs w:val="14"/>
                <w:lang w:val="en-GB"/>
              </w:rPr>
              <w:t>Parent Company</w:t>
            </w:r>
          </w:p>
        </w:tc>
      </w:tr>
      <w:tr w:rsidR="006772BF" w:rsidRPr="00961C80" w14:paraId="32E40C75" w14:textId="77777777" w:rsidTr="001C09C7">
        <w:tc>
          <w:tcPr>
            <w:tcW w:w="1264" w:type="dxa"/>
          </w:tcPr>
          <w:p w14:paraId="2CFB7871" w14:textId="77777777" w:rsidR="006772BF" w:rsidRPr="00961C80" w:rsidRDefault="006772BF" w:rsidP="00641DA3">
            <w:pPr>
              <w:tabs>
                <w:tab w:val="clear" w:pos="907"/>
                <w:tab w:val="left" w:pos="947"/>
              </w:tabs>
              <w:spacing w:line="360" w:lineRule="auto"/>
              <w:ind w:left="-29" w:right="-54"/>
              <w:jc w:val="thaiDistribute"/>
              <w:rPr>
                <w:rFonts w:cs="Arial"/>
                <w:sz w:val="14"/>
                <w:szCs w:val="14"/>
                <w:u w:val="single"/>
                <w:lang w:val="en-GB"/>
              </w:rPr>
            </w:pPr>
            <w:r w:rsidRPr="00961C80">
              <w:rPr>
                <w:rFonts w:cs="Arial"/>
                <w:sz w:val="14"/>
                <w:szCs w:val="14"/>
              </w:rPr>
              <w:t>65-0588-1-21-1-0</w:t>
            </w:r>
          </w:p>
        </w:tc>
        <w:tc>
          <w:tcPr>
            <w:tcW w:w="1233" w:type="dxa"/>
          </w:tcPr>
          <w:p w14:paraId="46486097" w14:textId="77777777" w:rsidR="006772BF" w:rsidRPr="00961C80" w:rsidRDefault="006772BF" w:rsidP="00641DA3">
            <w:pPr>
              <w:tabs>
                <w:tab w:val="clear" w:pos="227"/>
                <w:tab w:val="clear" w:pos="454"/>
                <w:tab w:val="clear" w:pos="680"/>
                <w:tab w:val="clear" w:pos="907"/>
              </w:tabs>
              <w:spacing w:line="360" w:lineRule="auto"/>
              <w:ind w:left="-78" w:right="-69"/>
              <w:jc w:val="center"/>
              <w:rPr>
                <w:rFonts w:cs="Arial"/>
                <w:sz w:val="14"/>
                <w:szCs w:val="14"/>
                <w:u w:val="single"/>
                <w:lang w:val="en-GB"/>
              </w:rPr>
            </w:pPr>
            <w:r w:rsidRPr="00961C80">
              <w:rPr>
                <w:rFonts w:cs="Arial"/>
                <w:sz w:val="14"/>
                <w:szCs w:val="14"/>
              </w:rPr>
              <w:t>29</w:t>
            </w:r>
            <w:r w:rsidRPr="00961C80">
              <w:rPr>
                <w:rFonts w:cs="Arial"/>
                <w:sz w:val="14"/>
                <w:szCs w:val="14"/>
                <w:cs/>
              </w:rPr>
              <w:t xml:space="preserve"> </w:t>
            </w:r>
            <w:r w:rsidRPr="00961C80">
              <w:rPr>
                <w:rFonts w:cs="Arial"/>
                <w:sz w:val="14"/>
                <w:szCs w:val="14"/>
              </w:rPr>
              <w:t>March 2022</w:t>
            </w:r>
          </w:p>
        </w:tc>
        <w:tc>
          <w:tcPr>
            <w:tcW w:w="2304" w:type="dxa"/>
          </w:tcPr>
          <w:p w14:paraId="61AE5D04" w14:textId="77777777" w:rsidR="006772BF" w:rsidRPr="00961C80" w:rsidRDefault="006772BF" w:rsidP="00641DA3">
            <w:pPr>
              <w:spacing w:line="360" w:lineRule="auto"/>
              <w:ind w:left="-39" w:right="-62"/>
              <w:jc w:val="thaiDistribute"/>
              <w:rPr>
                <w:rFonts w:cs="Arial"/>
                <w:sz w:val="14"/>
                <w:szCs w:val="14"/>
                <w:u w:val="single"/>
                <w:lang w:val="en-GB"/>
              </w:rPr>
            </w:pPr>
            <w:r w:rsidRPr="00961C80">
              <w:rPr>
                <w:rFonts w:cs="Arial"/>
                <w:sz w:val="14"/>
                <w:szCs w:val="14"/>
              </w:rPr>
              <w:t>5.9</w:t>
            </w:r>
            <w:r w:rsidRPr="00961C80">
              <w:rPr>
                <w:rFonts w:cs="Arial"/>
                <w:sz w:val="14"/>
                <w:szCs w:val="14"/>
                <w:cs/>
              </w:rPr>
              <w:t xml:space="preserve"> </w:t>
            </w:r>
            <w:r w:rsidRPr="00961C80">
              <w:rPr>
                <w:rFonts w:cs="Arial"/>
                <w:sz w:val="14"/>
                <w:szCs w:val="14"/>
              </w:rPr>
              <w:t>DIGITAL SERVICES</w:t>
            </w:r>
          </w:p>
        </w:tc>
        <w:tc>
          <w:tcPr>
            <w:tcW w:w="2520" w:type="dxa"/>
          </w:tcPr>
          <w:p w14:paraId="79334C53" w14:textId="77777777" w:rsidR="006772BF" w:rsidRPr="00961C80" w:rsidRDefault="006772BF" w:rsidP="00641DA3">
            <w:pPr>
              <w:spacing w:line="360" w:lineRule="auto"/>
              <w:jc w:val="thaiDistribute"/>
              <w:rPr>
                <w:rFonts w:cs="Arial"/>
                <w:sz w:val="14"/>
                <w:szCs w:val="14"/>
                <w:u w:val="single"/>
              </w:rPr>
            </w:pPr>
            <w:r w:rsidRPr="00961C80">
              <w:rPr>
                <w:rFonts w:cs="Arial"/>
                <w:sz w:val="14"/>
                <w:szCs w:val="14"/>
              </w:rPr>
              <w:t>Exemption from corporate income tax on profits from the operation was for a period of 5</w:t>
            </w:r>
            <w:r w:rsidRPr="00961C80">
              <w:rPr>
                <w:rFonts w:cs="Arial"/>
                <w:sz w:val="14"/>
                <w:szCs w:val="14"/>
                <w:cs/>
              </w:rPr>
              <w:t xml:space="preserve"> </w:t>
            </w:r>
            <w:r w:rsidRPr="00961C80">
              <w:rPr>
                <w:rFonts w:cs="Arial"/>
                <w:sz w:val="14"/>
                <w:szCs w:val="14"/>
              </w:rPr>
              <w:t>years, f</w:t>
            </w:r>
            <w:r w:rsidRPr="00961C80">
              <w:rPr>
                <w:rFonts w:cs="Arial"/>
                <w:spacing w:val="-2"/>
                <w:sz w:val="14"/>
                <w:szCs w:val="14"/>
              </w:rPr>
              <w:t>rom the first date of that income from the operation</w:t>
            </w:r>
          </w:p>
        </w:tc>
        <w:tc>
          <w:tcPr>
            <w:tcW w:w="1422" w:type="dxa"/>
          </w:tcPr>
          <w:p w14:paraId="4003FF3E" w14:textId="77777777" w:rsidR="006772BF" w:rsidRPr="00961C80" w:rsidRDefault="006772BF" w:rsidP="00641DA3">
            <w:pPr>
              <w:spacing w:line="360" w:lineRule="auto"/>
              <w:ind w:left="-77" w:right="-67"/>
              <w:jc w:val="center"/>
              <w:rPr>
                <w:rFonts w:cs="Arial"/>
                <w:sz w:val="14"/>
                <w:szCs w:val="14"/>
                <w:lang w:val="en-GB"/>
              </w:rPr>
            </w:pPr>
            <w:r w:rsidRPr="00961C80">
              <w:rPr>
                <w:rFonts w:cs="Arial"/>
                <w:sz w:val="14"/>
                <w:szCs w:val="14"/>
                <w:lang w:val="en-GB"/>
              </w:rPr>
              <w:t>9 January 2023 -</w:t>
            </w:r>
          </w:p>
          <w:p w14:paraId="7463C75C" w14:textId="77777777" w:rsidR="006772BF" w:rsidRPr="00961C80" w:rsidRDefault="006772BF" w:rsidP="00641DA3">
            <w:pPr>
              <w:spacing w:line="360" w:lineRule="auto"/>
              <w:ind w:left="-77" w:right="-67"/>
              <w:jc w:val="center"/>
              <w:rPr>
                <w:rFonts w:cs="Arial"/>
                <w:sz w:val="14"/>
                <w:szCs w:val="14"/>
                <w:lang w:val="en-GB"/>
              </w:rPr>
            </w:pPr>
            <w:r w:rsidRPr="00961C80">
              <w:rPr>
                <w:rFonts w:cs="Arial"/>
                <w:sz w:val="14"/>
                <w:szCs w:val="14"/>
                <w:lang w:val="en-GB"/>
              </w:rPr>
              <w:t>8 January 2028</w:t>
            </w:r>
          </w:p>
        </w:tc>
      </w:tr>
      <w:tr w:rsidR="006772BF" w:rsidRPr="00961C80" w14:paraId="434EA0BE" w14:textId="77777777" w:rsidTr="001C09C7">
        <w:tc>
          <w:tcPr>
            <w:tcW w:w="1264" w:type="dxa"/>
          </w:tcPr>
          <w:p w14:paraId="71BEBE0A" w14:textId="77777777" w:rsidR="006772BF" w:rsidRPr="00961C80" w:rsidRDefault="006772BF" w:rsidP="00641DA3">
            <w:pPr>
              <w:spacing w:line="360" w:lineRule="auto"/>
              <w:ind w:left="-29" w:right="-54"/>
              <w:jc w:val="thaiDistribute"/>
              <w:rPr>
                <w:rFonts w:cs="Arial"/>
                <w:sz w:val="14"/>
                <w:szCs w:val="14"/>
                <w:u w:val="single"/>
              </w:rPr>
            </w:pPr>
            <w:r w:rsidRPr="00961C80">
              <w:rPr>
                <w:rFonts w:cs="Arial"/>
                <w:sz w:val="14"/>
                <w:szCs w:val="14"/>
              </w:rPr>
              <w:t>65-0763-1-00-5-0</w:t>
            </w:r>
          </w:p>
        </w:tc>
        <w:tc>
          <w:tcPr>
            <w:tcW w:w="1233" w:type="dxa"/>
          </w:tcPr>
          <w:p w14:paraId="3D8D8829" w14:textId="77777777" w:rsidR="006772BF" w:rsidRPr="00961C80" w:rsidRDefault="006772BF" w:rsidP="00641DA3">
            <w:pPr>
              <w:tabs>
                <w:tab w:val="clear" w:pos="227"/>
                <w:tab w:val="clear" w:pos="454"/>
                <w:tab w:val="clear" w:pos="680"/>
                <w:tab w:val="clear" w:pos="907"/>
              </w:tabs>
              <w:spacing w:line="360" w:lineRule="auto"/>
              <w:ind w:left="-78" w:right="-69"/>
              <w:jc w:val="center"/>
              <w:rPr>
                <w:rFonts w:cs="Arial"/>
                <w:sz w:val="14"/>
                <w:szCs w:val="14"/>
                <w:u w:val="single"/>
                <w:lang w:val="en-GB"/>
              </w:rPr>
            </w:pPr>
            <w:r w:rsidRPr="00961C80">
              <w:rPr>
                <w:rFonts w:cs="Arial"/>
                <w:sz w:val="14"/>
                <w:szCs w:val="14"/>
              </w:rPr>
              <w:t>13</w:t>
            </w:r>
            <w:r w:rsidRPr="00961C80">
              <w:rPr>
                <w:rFonts w:cs="Arial"/>
                <w:sz w:val="14"/>
                <w:szCs w:val="14"/>
                <w:cs/>
              </w:rPr>
              <w:t xml:space="preserve"> </w:t>
            </w:r>
            <w:r w:rsidRPr="00961C80">
              <w:rPr>
                <w:rFonts w:cs="Arial"/>
                <w:sz w:val="14"/>
                <w:szCs w:val="14"/>
              </w:rPr>
              <w:t>June 2022</w:t>
            </w:r>
          </w:p>
        </w:tc>
        <w:tc>
          <w:tcPr>
            <w:tcW w:w="2304" w:type="dxa"/>
          </w:tcPr>
          <w:p w14:paraId="79AD508D" w14:textId="77777777" w:rsidR="006772BF" w:rsidRPr="00961C80" w:rsidRDefault="006772BF" w:rsidP="00641DA3">
            <w:pPr>
              <w:spacing w:line="360" w:lineRule="auto"/>
              <w:ind w:left="-39" w:right="-62"/>
              <w:jc w:val="thaiDistribute"/>
              <w:rPr>
                <w:rFonts w:cs="Arial"/>
                <w:sz w:val="14"/>
                <w:szCs w:val="14"/>
                <w:u w:val="single"/>
                <w:lang w:val="en-GB"/>
              </w:rPr>
            </w:pPr>
            <w:r w:rsidRPr="00961C80">
              <w:rPr>
                <w:rFonts w:cs="Arial"/>
                <w:sz w:val="14"/>
                <w:szCs w:val="14"/>
              </w:rPr>
              <w:t>5.10 SOFTWARE DEVELOPMENT</w:t>
            </w:r>
          </w:p>
        </w:tc>
        <w:tc>
          <w:tcPr>
            <w:tcW w:w="2520" w:type="dxa"/>
          </w:tcPr>
          <w:p w14:paraId="08F83241" w14:textId="77777777" w:rsidR="006772BF" w:rsidRPr="00961C80" w:rsidRDefault="006772BF" w:rsidP="00641DA3">
            <w:pPr>
              <w:spacing w:line="360" w:lineRule="auto"/>
              <w:jc w:val="thaiDistribute"/>
              <w:rPr>
                <w:rFonts w:cs="Arial"/>
                <w:sz w:val="14"/>
                <w:szCs w:val="14"/>
                <w:u w:val="single"/>
                <w:lang w:val="en-GB"/>
              </w:rPr>
            </w:pPr>
            <w:r w:rsidRPr="00961C80">
              <w:rPr>
                <w:rFonts w:cs="Arial"/>
                <w:sz w:val="14"/>
                <w:szCs w:val="14"/>
              </w:rPr>
              <w:t xml:space="preserve">Exemption from corporate income tax on profits from the operation was for a period of </w:t>
            </w:r>
            <w:r w:rsidRPr="00961C80">
              <w:rPr>
                <w:rFonts w:cs="Arial"/>
                <w:sz w:val="14"/>
                <w:szCs w:val="14"/>
                <w:cs/>
              </w:rPr>
              <w:t xml:space="preserve">8 </w:t>
            </w:r>
            <w:r w:rsidRPr="00961C80">
              <w:rPr>
                <w:rFonts w:cs="Arial"/>
                <w:sz w:val="14"/>
                <w:szCs w:val="14"/>
              </w:rPr>
              <w:t>years, f</w:t>
            </w:r>
            <w:r w:rsidRPr="00961C80">
              <w:rPr>
                <w:rFonts w:cs="Arial"/>
                <w:spacing w:val="-2"/>
                <w:sz w:val="14"/>
                <w:szCs w:val="14"/>
              </w:rPr>
              <w:t>rom the first date of that income from the operation</w:t>
            </w:r>
          </w:p>
        </w:tc>
        <w:tc>
          <w:tcPr>
            <w:tcW w:w="1422" w:type="dxa"/>
          </w:tcPr>
          <w:p w14:paraId="34AC92FF" w14:textId="77777777" w:rsidR="006772BF" w:rsidRPr="00961C80" w:rsidRDefault="006772BF" w:rsidP="00641DA3">
            <w:pPr>
              <w:spacing w:line="360" w:lineRule="auto"/>
              <w:ind w:left="-77" w:right="-67"/>
              <w:jc w:val="center"/>
              <w:rPr>
                <w:rFonts w:cs="Arial"/>
                <w:spacing w:val="-4"/>
                <w:sz w:val="14"/>
                <w:szCs w:val="14"/>
                <w:lang w:val="en-GB"/>
              </w:rPr>
            </w:pPr>
            <w:r w:rsidRPr="00961C80">
              <w:rPr>
                <w:rFonts w:cs="Arial"/>
                <w:spacing w:val="-4"/>
                <w:sz w:val="14"/>
                <w:szCs w:val="14"/>
                <w:lang w:val="en-GB"/>
              </w:rPr>
              <w:t>2 August 2022 -</w:t>
            </w:r>
          </w:p>
          <w:p w14:paraId="5B9020FE" w14:textId="77777777" w:rsidR="006772BF" w:rsidRPr="00961C80" w:rsidRDefault="006772BF" w:rsidP="00641DA3">
            <w:pPr>
              <w:spacing w:line="360" w:lineRule="auto"/>
              <w:ind w:left="-77" w:right="-67"/>
              <w:jc w:val="center"/>
              <w:rPr>
                <w:rFonts w:cs="Arial"/>
                <w:spacing w:val="-4"/>
                <w:sz w:val="14"/>
                <w:szCs w:val="14"/>
                <w:cs/>
                <w:lang w:val="en-GB"/>
              </w:rPr>
            </w:pPr>
            <w:r w:rsidRPr="00961C80">
              <w:rPr>
                <w:rFonts w:cs="Arial"/>
                <w:spacing w:val="-4"/>
                <w:sz w:val="14"/>
                <w:szCs w:val="14"/>
                <w:lang w:val="en-GB"/>
              </w:rPr>
              <w:t>1 August 2030</w:t>
            </w:r>
          </w:p>
        </w:tc>
      </w:tr>
      <w:tr w:rsidR="006772BF" w:rsidRPr="00961C80" w14:paraId="5E2A519F" w14:textId="77777777" w:rsidTr="001C09C7">
        <w:tc>
          <w:tcPr>
            <w:tcW w:w="8743" w:type="dxa"/>
            <w:gridSpan w:val="5"/>
          </w:tcPr>
          <w:p w14:paraId="3A796527" w14:textId="77777777" w:rsidR="006772BF" w:rsidRPr="00961C80" w:rsidRDefault="006772BF" w:rsidP="00641DA3">
            <w:pPr>
              <w:spacing w:line="360" w:lineRule="auto"/>
              <w:ind w:left="-77" w:right="-67"/>
              <w:jc w:val="thaiDistribute"/>
              <w:rPr>
                <w:rFonts w:cs="Arial"/>
                <w:i/>
                <w:iCs/>
                <w:spacing w:val="-4"/>
                <w:sz w:val="14"/>
                <w:szCs w:val="14"/>
                <w:lang w:val="en-GB"/>
              </w:rPr>
            </w:pPr>
            <w:r w:rsidRPr="00961C80">
              <w:rPr>
                <w:rFonts w:cs="Arial"/>
                <w:i/>
                <w:iCs/>
                <w:spacing w:val="-4"/>
                <w:sz w:val="14"/>
                <w:szCs w:val="14"/>
                <w:lang w:val="en-GB"/>
              </w:rPr>
              <w:t>Subsidiaries</w:t>
            </w:r>
          </w:p>
        </w:tc>
      </w:tr>
      <w:tr w:rsidR="006772BF" w:rsidRPr="00961C80" w14:paraId="4BA70F7A" w14:textId="77777777" w:rsidTr="001C09C7">
        <w:trPr>
          <w:trHeight w:val="640"/>
        </w:trPr>
        <w:tc>
          <w:tcPr>
            <w:tcW w:w="1264" w:type="dxa"/>
          </w:tcPr>
          <w:p w14:paraId="188A3368" w14:textId="77777777" w:rsidR="006772BF" w:rsidRPr="00961C80" w:rsidRDefault="006772BF" w:rsidP="00641DA3">
            <w:pPr>
              <w:tabs>
                <w:tab w:val="clear" w:pos="907"/>
                <w:tab w:val="left" w:pos="947"/>
              </w:tabs>
              <w:spacing w:line="360" w:lineRule="auto"/>
              <w:ind w:left="-29" w:right="-54"/>
              <w:jc w:val="thaiDistribute"/>
              <w:rPr>
                <w:rFonts w:cs="Arial"/>
                <w:sz w:val="14"/>
                <w:szCs w:val="14"/>
              </w:rPr>
            </w:pPr>
            <w:r w:rsidRPr="00961C80">
              <w:rPr>
                <w:rFonts w:cs="Arial"/>
                <w:sz w:val="14"/>
                <w:szCs w:val="14"/>
              </w:rPr>
              <w:t>65-1165-1-00-5-0</w:t>
            </w:r>
          </w:p>
        </w:tc>
        <w:tc>
          <w:tcPr>
            <w:tcW w:w="1233" w:type="dxa"/>
          </w:tcPr>
          <w:p w14:paraId="08E2CCD0" w14:textId="77777777" w:rsidR="006772BF" w:rsidRPr="00961C80" w:rsidRDefault="006772BF" w:rsidP="00641DA3">
            <w:pPr>
              <w:tabs>
                <w:tab w:val="clear" w:pos="227"/>
                <w:tab w:val="clear" w:pos="454"/>
                <w:tab w:val="clear" w:pos="680"/>
                <w:tab w:val="clear" w:pos="907"/>
              </w:tabs>
              <w:spacing w:line="360" w:lineRule="auto"/>
              <w:ind w:left="-78" w:right="-69"/>
              <w:jc w:val="center"/>
              <w:rPr>
                <w:rFonts w:cs="Arial"/>
                <w:spacing w:val="-4"/>
                <w:sz w:val="14"/>
                <w:szCs w:val="14"/>
              </w:rPr>
            </w:pPr>
            <w:r w:rsidRPr="00961C80">
              <w:rPr>
                <w:rFonts w:cs="Arial"/>
                <w:spacing w:val="-4"/>
                <w:sz w:val="14"/>
                <w:szCs w:val="14"/>
              </w:rPr>
              <w:t>20 September 2022</w:t>
            </w:r>
          </w:p>
        </w:tc>
        <w:tc>
          <w:tcPr>
            <w:tcW w:w="2304" w:type="dxa"/>
          </w:tcPr>
          <w:p w14:paraId="7FD80B98" w14:textId="77777777" w:rsidR="006772BF" w:rsidRPr="00961C80" w:rsidRDefault="006772BF" w:rsidP="00641DA3">
            <w:pPr>
              <w:spacing w:line="360" w:lineRule="auto"/>
              <w:ind w:left="-39" w:right="-62"/>
              <w:jc w:val="thaiDistribute"/>
              <w:rPr>
                <w:rFonts w:cs="Arial"/>
                <w:sz w:val="14"/>
                <w:szCs w:val="14"/>
              </w:rPr>
            </w:pPr>
            <w:r w:rsidRPr="00961C80">
              <w:rPr>
                <w:rFonts w:cs="Arial"/>
                <w:sz w:val="14"/>
                <w:szCs w:val="14"/>
              </w:rPr>
              <w:t>5.10 SOFTWARE DEVELOPMENT</w:t>
            </w:r>
          </w:p>
        </w:tc>
        <w:tc>
          <w:tcPr>
            <w:tcW w:w="2520" w:type="dxa"/>
          </w:tcPr>
          <w:p w14:paraId="1E41C3BA" w14:textId="77777777" w:rsidR="006772BF" w:rsidRPr="00961C80" w:rsidRDefault="006772BF" w:rsidP="00641DA3">
            <w:pPr>
              <w:spacing w:line="360" w:lineRule="auto"/>
              <w:jc w:val="thaiDistribute"/>
              <w:rPr>
                <w:rFonts w:cs="Arial"/>
                <w:sz w:val="14"/>
                <w:szCs w:val="14"/>
              </w:rPr>
            </w:pPr>
            <w:r w:rsidRPr="00961C80">
              <w:rPr>
                <w:rFonts w:cs="Arial"/>
                <w:sz w:val="14"/>
                <w:szCs w:val="14"/>
              </w:rPr>
              <w:t xml:space="preserve">Exemption from corporate income tax on profits from the operation was for a period of </w:t>
            </w:r>
            <w:r w:rsidRPr="00961C80">
              <w:rPr>
                <w:rFonts w:cs="Arial"/>
                <w:sz w:val="14"/>
                <w:szCs w:val="14"/>
                <w:cs/>
              </w:rPr>
              <w:t xml:space="preserve">8 </w:t>
            </w:r>
            <w:r w:rsidRPr="00961C80">
              <w:rPr>
                <w:rFonts w:cs="Arial"/>
                <w:sz w:val="14"/>
                <w:szCs w:val="14"/>
              </w:rPr>
              <w:t>years, f</w:t>
            </w:r>
            <w:r w:rsidRPr="00961C80">
              <w:rPr>
                <w:rFonts w:cs="Arial"/>
                <w:spacing w:val="-2"/>
                <w:sz w:val="14"/>
                <w:szCs w:val="14"/>
              </w:rPr>
              <w:t>rom the first date of that income from the operation</w:t>
            </w:r>
          </w:p>
        </w:tc>
        <w:tc>
          <w:tcPr>
            <w:tcW w:w="1422" w:type="dxa"/>
          </w:tcPr>
          <w:p w14:paraId="5BFE73A3" w14:textId="77777777" w:rsidR="006772BF" w:rsidRPr="00961C80" w:rsidRDefault="006772BF" w:rsidP="00641DA3">
            <w:pPr>
              <w:spacing w:line="360" w:lineRule="auto"/>
              <w:ind w:left="-77" w:right="-67"/>
              <w:jc w:val="center"/>
              <w:rPr>
                <w:rFonts w:cs="Arial"/>
                <w:spacing w:val="-4"/>
                <w:sz w:val="14"/>
                <w:szCs w:val="14"/>
                <w:lang w:val="en-GB"/>
              </w:rPr>
            </w:pPr>
            <w:r w:rsidRPr="00961C80">
              <w:rPr>
                <w:rFonts w:cs="Arial"/>
                <w:sz w:val="14"/>
                <w:szCs w:val="14"/>
                <w:lang w:val="en-GB"/>
              </w:rPr>
              <w:t>Not earned operating income yet</w:t>
            </w:r>
          </w:p>
        </w:tc>
      </w:tr>
      <w:tr w:rsidR="006772BF" w:rsidRPr="00961C80" w14:paraId="65D182D8" w14:textId="77777777" w:rsidTr="001C09C7">
        <w:tc>
          <w:tcPr>
            <w:tcW w:w="1264" w:type="dxa"/>
          </w:tcPr>
          <w:p w14:paraId="63099E4C" w14:textId="77777777" w:rsidR="006772BF" w:rsidRPr="00961C80" w:rsidRDefault="006772BF" w:rsidP="00641DA3">
            <w:pPr>
              <w:tabs>
                <w:tab w:val="clear" w:pos="907"/>
                <w:tab w:val="left" w:pos="947"/>
              </w:tabs>
              <w:spacing w:line="360" w:lineRule="auto"/>
              <w:ind w:left="-29" w:right="-54"/>
              <w:jc w:val="thaiDistribute"/>
              <w:rPr>
                <w:rFonts w:cs="Arial"/>
                <w:sz w:val="14"/>
                <w:szCs w:val="14"/>
              </w:rPr>
            </w:pPr>
            <w:r w:rsidRPr="00961C80">
              <w:rPr>
                <w:rFonts w:cs="Arial"/>
                <w:sz w:val="14"/>
                <w:szCs w:val="14"/>
              </w:rPr>
              <w:t>65-1192-1-00-5-0</w:t>
            </w:r>
          </w:p>
        </w:tc>
        <w:tc>
          <w:tcPr>
            <w:tcW w:w="1233" w:type="dxa"/>
          </w:tcPr>
          <w:p w14:paraId="030AC7CB" w14:textId="77777777" w:rsidR="006772BF" w:rsidRPr="00961C80" w:rsidRDefault="006772BF" w:rsidP="00641DA3">
            <w:pPr>
              <w:tabs>
                <w:tab w:val="clear" w:pos="227"/>
                <w:tab w:val="clear" w:pos="454"/>
                <w:tab w:val="clear" w:pos="680"/>
                <w:tab w:val="clear" w:pos="907"/>
              </w:tabs>
              <w:spacing w:line="360" w:lineRule="auto"/>
              <w:ind w:left="-78" w:right="-69"/>
              <w:jc w:val="center"/>
              <w:rPr>
                <w:rFonts w:cs="Arial"/>
                <w:spacing w:val="-4"/>
                <w:sz w:val="14"/>
                <w:szCs w:val="14"/>
              </w:rPr>
            </w:pPr>
            <w:r w:rsidRPr="00961C80">
              <w:rPr>
                <w:rFonts w:cs="Arial"/>
                <w:spacing w:val="-4"/>
                <w:sz w:val="14"/>
                <w:szCs w:val="14"/>
              </w:rPr>
              <w:t>27 September 2022</w:t>
            </w:r>
          </w:p>
        </w:tc>
        <w:tc>
          <w:tcPr>
            <w:tcW w:w="2304" w:type="dxa"/>
          </w:tcPr>
          <w:p w14:paraId="4F9F65BA" w14:textId="77777777" w:rsidR="006772BF" w:rsidRPr="00961C80" w:rsidRDefault="006772BF" w:rsidP="00641DA3">
            <w:pPr>
              <w:spacing w:line="360" w:lineRule="auto"/>
              <w:ind w:left="-39" w:right="-62"/>
              <w:jc w:val="thaiDistribute"/>
              <w:rPr>
                <w:rFonts w:cs="Arial"/>
                <w:sz w:val="14"/>
                <w:szCs w:val="14"/>
              </w:rPr>
            </w:pPr>
            <w:r w:rsidRPr="00961C80">
              <w:rPr>
                <w:rFonts w:cs="Arial"/>
                <w:sz w:val="14"/>
                <w:szCs w:val="14"/>
              </w:rPr>
              <w:t>5.10 SOFTWARE DEVELOPMENT</w:t>
            </w:r>
          </w:p>
        </w:tc>
        <w:tc>
          <w:tcPr>
            <w:tcW w:w="2520" w:type="dxa"/>
          </w:tcPr>
          <w:p w14:paraId="310E6624" w14:textId="77777777" w:rsidR="006772BF" w:rsidRPr="00961C80" w:rsidRDefault="006772BF" w:rsidP="00641DA3">
            <w:pPr>
              <w:spacing w:line="360" w:lineRule="auto"/>
              <w:jc w:val="thaiDistribute"/>
              <w:rPr>
                <w:rFonts w:cs="Arial"/>
                <w:sz w:val="14"/>
                <w:szCs w:val="14"/>
              </w:rPr>
            </w:pPr>
            <w:r w:rsidRPr="00961C80">
              <w:rPr>
                <w:rFonts w:cs="Arial"/>
                <w:sz w:val="14"/>
                <w:szCs w:val="14"/>
              </w:rPr>
              <w:t xml:space="preserve">Exemption from corporate income tax on profits from the operation was for a period of </w:t>
            </w:r>
            <w:r w:rsidRPr="00961C80">
              <w:rPr>
                <w:rFonts w:cs="Arial"/>
                <w:sz w:val="14"/>
                <w:szCs w:val="14"/>
                <w:cs/>
              </w:rPr>
              <w:t xml:space="preserve">8 </w:t>
            </w:r>
            <w:r w:rsidRPr="00961C80">
              <w:rPr>
                <w:rFonts w:cs="Arial"/>
                <w:sz w:val="14"/>
                <w:szCs w:val="14"/>
              </w:rPr>
              <w:t>years, f</w:t>
            </w:r>
            <w:r w:rsidRPr="00961C80">
              <w:rPr>
                <w:rFonts w:cs="Arial"/>
                <w:spacing w:val="-2"/>
                <w:sz w:val="14"/>
                <w:szCs w:val="14"/>
              </w:rPr>
              <w:t>rom the first date of that income from the operation</w:t>
            </w:r>
          </w:p>
        </w:tc>
        <w:tc>
          <w:tcPr>
            <w:tcW w:w="1422" w:type="dxa"/>
          </w:tcPr>
          <w:p w14:paraId="10714E32" w14:textId="77777777" w:rsidR="006772BF" w:rsidRPr="00961C80" w:rsidRDefault="006772BF" w:rsidP="00641DA3">
            <w:pPr>
              <w:spacing w:line="360" w:lineRule="auto"/>
              <w:ind w:left="-77" w:right="-67"/>
              <w:jc w:val="thaiDistribute"/>
              <w:rPr>
                <w:rFonts w:cs="Arial"/>
                <w:spacing w:val="-4"/>
                <w:sz w:val="14"/>
                <w:szCs w:val="14"/>
                <w:lang w:val="en-GB"/>
              </w:rPr>
            </w:pPr>
            <w:r w:rsidRPr="00961C80">
              <w:rPr>
                <w:rFonts w:cs="Arial"/>
                <w:spacing w:val="-4"/>
                <w:sz w:val="14"/>
                <w:szCs w:val="14"/>
                <w:lang w:val="en-GB"/>
              </w:rPr>
              <w:t xml:space="preserve">1 December 2022 -    30 </w:t>
            </w:r>
            <w:r w:rsidRPr="00961C80">
              <w:rPr>
                <w:rFonts w:cs="Arial"/>
                <w:spacing w:val="-4"/>
                <w:sz w:val="14"/>
                <w:szCs w:val="14"/>
              </w:rPr>
              <w:t xml:space="preserve">November </w:t>
            </w:r>
            <w:r w:rsidRPr="00961C80">
              <w:rPr>
                <w:rFonts w:cs="Arial"/>
                <w:spacing w:val="-4"/>
                <w:sz w:val="14"/>
                <w:szCs w:val="14"/>
                <w:lang w:val="en-GB"/>
              </w:rPr>
              <w:t>2030</w:t>
            </w:r>
          </w:p>
        </w:tc>
      </w:tr>
      <w:tr w:rsidR="004A566A" w:rsidRPr="00961C80" w14:paraId="7AA09CAE" w14:textId="77777777" w:rsidTr="001C09C7">
        <w:tc>
          <w:tcPr>
            <w:tcW w:w="1264" w:type="dxa"/>
          </w:tcPr>
          <w:p w14:paraId="0EE59ADA" w14:textId="77140FC0" w:rsidR="004A566A" w:rsidRPr="00961C80" w:rsidRDefault="004A566A" w:rsidP="00641DA3">
            <w:pPr>
              <w:tabs>
                <w:tab w:val="clear" w:pos="907"/>
                <w:tab w:val="left" w:pos="947"/>
              </w:tabs>
              <w:spacing w:line="360" w:lineRule="auto"/>
              <w:ind w:left="-29" w:right="-54"/>
              <w:jc w:val="thaiDistribute"/>
              <w:rPr>
                <w:rFonts w:cs="Arial"/>
                <w:sz w:val="14"/>
                <w:szCs w:val="14"/>
              </w:rPr>
            </w:pPr>
            <w:r w:rsidRPr="00961C80">
              <w:rPr>
                <w:rFonts w:cs="Arial"/>
                <w:sz w:val="14"/>
                <w:szCs w:val="14"/>
              </w:rPr>
              <w:t>66-1188-1-00-5-0</w:t>
            </w:r>
          </w:p>
        </w:tc>
        <w:tc>
          <w:tcPr>
            <w:tcW w:w="1233" w:type="dxa"/>
          </w:tcPr>
          <w:p w14:paraId="19725C5D" w14:textId="5C775B36" w:rsidR="004A566A" w:rsidRPr="00961C80" w:rsidRDefault="004A566A" w:rsidP="00641DA3">
            <w:pPr>
              <w:tabs>
                <w:tab w:val="clear" w:pos="227"/>
                <w:tab w:val="clear" w:pos="454"/>
                <w:tab w:val="clear" w:pos="680"/>
                <w:tab w:val="clear" w:pos="907"/>
              </w:tabs>
              <w:spacing w:line="360" w:lineRule="auto"/>
              <w:ind w:left="-78" w:right="-69"/>
              <w:jc w:val="center"/>
              <w:rPr>
                <w:rFonts w:cs="Arial"/>
                <w:spacing w:val="-4"/>
                <w:sz w:val="14"/>
                <w:szCs w:val="14"/>
              </w:rPr>
            </w:pPr>
            <w:r w:rsidRPr="00961C80">
              <w:rPr>
                <w:rFonts w:cs="Arial"/>
                <w:spacing w:val="-4"/>
                <w:sz w:val="14"/>
                <w:szCs w:val="14"/>
              </w:rPr>
              <w:t>7 September 2023</w:t>
            </w:r>
          </w:p>
        </w:tc>
        <w:tc>
          <w:tcPr>
            <w:tcW w:w="2304" w:type="dxa"/>
          </w:tcPr>
          <w:p w14:paraId="534E13FB" w14:textId="23E7E60E" w:rsidR="004A566A" w:rsidRPr="00961C80" w:rsidRDefault="004A566A" w:rsidP="00641DA3">
            <w:pPr>
              <w:spacing w:line="360" w:lineRule="auto"/>
              <w:ind w:left="-39" w:right="-62"/>
              <w:jc w:val="thaiDistribute"/>
              <w:rPr>
                <w:rFonts w:cs="Arial"/>
                <w:sz w:val="14"/>
                <w:szCs w:val="14"/>
              </w:rPr>
            </w:pPr>
            <w:r w:rsidRPr="00961C80">
              <w:rPr>
                <w:rFonts w:cs="Arial"/>
                <w:sz w:val="14"/>
                <w:szCs w:val="14"/>
              </w:rPr>
              <w:t>5.10 SOFTWARE DEVELOPMENT</w:t>
            </w:r>
          </w:p>
        </w:tc>
        <w:tc>
          <w:tcPr>
            <w:tcW w:w="2520" w:type="dxa"/>
          </w:tcPr>
          <w:p w14:paraId="756166DC" w14:textId="1271735E" w:rsidR="004A566A" w:rsidRPr="00961C80" w:rsidRDefault="004A566A" w:rsidP="00641DA3">
            <w:pPr>
              <w:spacing w:line="360" w:lineRule="auto"/>
              <w:jc w:val="thaiDistribute"/>
              <w:rPr>
                <w:rFonts w:cs="Arial"/>
                <w:sz w:val="14"/>
                <w:szCs w:val="14"/>
              </w:rPr>
            </w:pPr>
            <w:r w:rsidRPr="00961C80">
              <w:rPr>
                <w:rFonts w:cs="Arial"/>
                <w:sz w:val="14"/>
                <w:szCs w:val="14"/>
              </w:rPr>
              <w:t xml:space="preserve">Exemption from corporate income tax on profits from the operation was for a period of </w:t>
            </w:r>
            <w:r w:rsidRPr="00961C80">
              <w:rPr>
                <w:rFonts w:cs="Arial"/>
                <w:sz w:val="14"/>
                <w:szCs w:val="14"/>
                <w:cs/>
              </w:rPr>
              <w:t xml:space="preserve">8 </w:t>
            </w:r>
            <w:r w:rsidRPr="00961C80">
              <w:rPr>
                <w:rFonts w:cs="Arial"/>
                <w:sz w:val="14"/>
                <w:szCs w:val="14"/>
              </w:rPr>
              <w:t>years, f</w:t>
            </w:r>
            <w:r w:rsidRPr="00961C80">
              <w:rPr>
                <w:rFonts w:cs="Arial"/>
                <w:spacing w:val="-2"/>
                <w:sz w:val="14"/>
                <w:szCs w:val="14"/>
              </w:rPr>
              <w:t>rom the first date of that income from the operation</w:t>
            </w:r>
          </w:p>
        </w:tc>
        <w:tc>
          <w:tcPr>
            <w:tcW w:w="1422" w:type="dxa"/>
          </w:tcPr>
          <w:p w14:paraId="34B40E98" w14:textId="5308999D" w:rsidR="004A566A" w:rsidRPr="00961C80" w:rsidRDefault="004A566A" w:rsidP="00641DA3">
            <w:pPr>
              <w:spacing w:line="360" w:lineRule="auto"/>
              <w:ind w:left="-77" w:right="-67"/>
              <w:jc w:val="center"/>
              <w:rPr>
                <w:rFonts w:cs="Arial"/>
                <w:spacing w:val="-4"/>
                <w:sz w:val="14"/>
                <w:szCs w:val="14"/>
                <w:lang w:val="en-GB"/>
              </w:rPr>
            </w:pPr>
            <w:r w:rsidRPr="00961C80">
              <w:rPr>
                <w:rFonts w:cs="Arial"/>
                <w:sz w:val="14"/>
                <w:szCs w:val="14"/>
                <w:lang w:val="en-GB"/>
              </w:rPr>
              <w:t>Not earned operating income yet</w:t>
            </w:r>
          </w:p>
        </w:tc>
      </w:tr>
    </w:tbl>
    <w:p w14:paraId="31957887"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lang w:val="en-GB"/>
        </w:rPr>
      </w:pPr>
    </w:p>
    <w:p w14:paraId="4E3DA7A3" w14:textId="7C70679B"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lang w:val="en-GB"/>
        </w:rPr>
      </w:pPr>
      <w:r w:rsidRPr="00961C80">
        <w:rPr>
          <w:rFonts w:cs="Arial"/>
          <w:spacing w:val="-2"/>
          <w:sz w:val="20"/>
          <w:szCs w:val="20"/>
          <w:lang w:val="en-GB"/>
        </w:rPr>
        <w:t xml:space="preserve">Based on the Announcement of the Board of Investment No. Por 14/1998 dated 30 December 1998, the Company is required to report the revenues </w:t>
      </w:r>
      <w:r w:rsidRPr="00961C80">
        <w:rPr>
          <w:rFonts w:cs="Arial"/>
          <w:spacing w:val="-6"/>
          <w:sz w:val="20"/>
          <w:szCs w:val="20"/>
          <w:lang w:val="en-GB"/>
        </w:rPr>
        <w:t>separately with promoted and the non - promoted businesses separately for the period ended 30</w:t>
      </w:r>
      <w:r w:rsidRPr="00961C80">
        <w:rPr>
          <w:rFonts w:cs="Arial"/>
          <w:spacing w:val="-2"/>
          <w:sz w:val="20"/>
          <w:szCs w:val="20"/>
          <w:lang w:val="en-GB"/>
        </w:rPr>
        <w:t xml:space="preserve"> </w:t>
      </w:r>
      <w:r w:rsidR="00C46FCC" w:rsidRPr="00961C80">
        <w:rPr>
          <w:rFonts w:cs="Arial"/>
          <w:spacing w:val="-2"/>
          <w:sz w:val="20"/>
          <w:szCs w:val="20"/>
          <w:lang w:val="en-GB"/>
        </w:rPr>
        <w:t>S</w:t>
      </w:r>
      <w:r w:rsidRPr="00961C80">
        <w:rPr>
          <w:rFonts w:cs="Arial"/>
          <w:spacing w:val="-2"/>
          <w:sz w:val="20"/>
          <w:szCs w:val="20"/>
          <w:lang w:val="en-GB"/>
        </w:rPr>
        <w:t>e</w:t>
      </w:r>
      <w:r w:rsidR="00C46FCC" w:rsidRPr="00961C80">
        <w:rPr>
          <w:rFonts w:cs="Arial"/>
          <w:spacing w:val="-2"/>
          <w:sz w:val="20"/>
          <w:szCs w:val="20"/>
          <w:lang w:val="en-GB"/>
        </w:rPr>
        <w:t>ptember</w:t>
      </w:r>
      <w:r w:rsidRPr="00961C80">
        <w:rPr>
          <w:rFonts w:cs="Arial"/>
          <w:spacing w:val="-2"/>
          <w:sz w:val="20"/>
          <w:szCs w:val="20"/>
          <w:lang w:val="en-GB"/>
        </w:rPr>
        <w:t xml:space="preserve"> 2023 as follows:</w:t>
      </w:r>
    </w:p>
    <w:p w14:paraId="1754211B" w14:textId="77777777" w:rsidR="005539A9" w:rsidRPr="00961C80" w:rsidRDefault="005539A9" w:rsidP="00641DA3">
      <w:pPr>
        <w:spacing w:line="360" w:lineRule="auto"/>
        <w:jc w:val="thaiDistribute"/>
        <w:rPr>
          <w:rFonts w:cs="Arial"/>
          <w:sz w:val="10"/>
          <w:szCs w:val="10"/>
        </w:rPr>
      </w:pPr>
    </w:p>
    <w:tbl>
      <w:tblPr>
        <w:tblW w:w="8811" w:type="dxa"/>
        <w:tblInd w:w="369" w:type="dxa"/>
        <w:tblLayout w:type="fixed"/>
        <w:tblCellMar>
          <w:left w:w="29" w:type="dxa"/>
          <w:right w:w="29" w:type="dxa"/>
        </w:tblCellMar>
        <w:tblLook w:val="0000" w:firstRow="0" w:lastRow="0" w:firstColumn="0" w:lastColumn="0" w:noHBand="0" w:noVBand="0"/>
      </w:tblPr>
      <w:tblGrid>
        <w:gridCol w:w="1161"/>
        <w:gridCol w:w="1314"/>
        <w:gridCol w:w="126"/>
        <w:gridCol w:w="1125"/>
        <w:gridCol w:w="90"/>
        <w:gridCol w:w="1350"/>
        <w:gridCol w:w="90"/>
        <w:gridCol w:w="1071"/>
        <w:gridCol w:w="81"/>
        <w:gridCol w:w="1305"/>
        <w:gridCol w:w="90"/>
        <w:gridCol w:w="1008"/>
      </w:tblGrid>
      <w:tr w:rsidR="00E2176E" w:rsidRPr="00961C80" w14:paraId="1D9E52E8" w14:textId="77777777" w:rsidTr="001C09C7">
        <w:tc>
          <w:tcPr>
            <w:tcW w:w="1161" w:type="dxa"/>
            <w:shd w:val="clear" w:color="auto" w:fill="auto"/>
          </w:tcPr>
          <w:p w14:paraId="33BDDE69" w14:textId="77777777" w:rsidR="00E2176E" w:rsidRPr="00961C80" w:rsidRDefault="00E2176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7650" w:type="dxa"/>
            <w:gridSpan w:val="11"/>
            <w:tcBorders>
              <w:bottom w:val="single" w:sz="4" w:space="0" w:color="auto"/>
            </w:tcBorders>
            <w:shd w:val="clear" w:color="auto" w:fill="auto"/>
          </w:tcPr>
          <w:p w14:paraId="160A20F0" w14:textId="77777777" w:rsidR="00E2176E" w:rsidRPr="00961C80" w:rsidRDefault="00E2176E" w:rsidP="00641DA3">
            <w:pPr>
              <w:tabs>
                <w:tab w:val="left" w:pos="540"/>
              </w:tabs>
              <w:spacing w:line="360" w:lineRule="auto"/>
              <w:ind w:right="16"/>
              <w:jc w:val="right"/>
              <w:rPr>
                <w:rFonts w:cs="Arial"/>
                <w:sz w:val="15"/>
                <w:szCs w:val="15"/>
                <w:rtl/>
                <w:cs/>
              </w:rPr>
            </w:pPr>
            <w:r w:rsidRPr="00961C80">
              <w:rPr>
                <w:rFonts w:cs="Arial"/>
                <w:color w:val="000000"/>
                <w:sz w:val="15"/>
                <w:szCs w:val="15"/>
                <w:cs/>
                <w:lang w:val="th-TH"/>
              </w:rPr>
              <w:t>(</w:t>
            </w:r>
            <w:r w:rsidRPr="00961C80">
              <w:rPr>
                <w:rFonts w:cs="Arial"/>
                <w:color w:val="000000"/>
                <w:sz w:val="15"/>
                <w:szCs w:val="15"/>
                <w:lang w:val="th-TH"/>
              </w:rPr>
              <w:t>Unit : Thousand Baht)</w:t>
            </w:r>
          </w:p>
        </w:tc>
      </w:tr>
      <w:tr w:rsidR="00E2176E" w:rsidRPr="00961C80" w14:paraId="726DBCF9" w14:textId="77777777" w:rsidTr="001C09C7">
        <w:tc>
          <w:tcPr>
            <w:tcW w:w="1161" w:type="dxa"/>
            <w:shd w:val="clear" w:color="auto" w:fill="auto"/>
          </w:tcPr>
          <w:p w14:paraId="5DDF5F34" w14:textId="77777777" w:rsidR="00E2176E" w:rsidRPr="00961C80" w:rsidRDefault="00E2176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2565" w:type="dxa"/>
            <w:gridSpan w:val="3"/>
            <w:tcBorders>
              <w:top w:val="single" w:sz="4" w:space="0" w:color="auto"/>
              <w:bottom w:val="single" w:sz="4" w:space="0" w:color="auto"/>
            </w:tcBorders>
            <w:shd w:val="clear" w:color="auto" w:fill="auto"/>
          </w:tcPr>
          <w:p w14:paraId="5D542E52" w14:textId="77777777" w:rsidR="00E2176E" w:rsidRPr="00961C80" w:rsidRDefault="00E2176E" w:rsidP="00641DA3">
            <w:pPr>
              <w:tabs>
                <w:tab w:val="left" w:pos="774"/>
              </w:tabs>
              <w:spacing w:line="360" w:lineRule="auto"/>
              <w:ind w:right="-18"/>
              <w:jc w:val="center"/>
              <w:rPr>
                <w:rFonts w:cs="Arial"/>
                <w:sz w:val="15"/>
                <w:szCs w:val="15"/>
                <w:cs/>
              </w:rPr>
            </w:pPr>
            <w:r w:rsidRPr="00961C80">
              <w:rPr>
                <w:rFonts w:cs="Arial"/>
                <w:sz w:val="15"/>
                <w:szCs w:val="15"/>
              </w:rPr>
              <w:t>Promoted business</w:t>
            </w:r>
          </w:p>
        </w:tc>
        <w:tc>
          <w:tcPr>
            <w:tcW w:w="90" w:type="dxa"/>
            <w:tcBorders>
              <w:top w:val="single" w:sz="4" w:space="0" w:color="auto"/>
            </w:tcBorders>
            <w:shd w:val="clear" w:color="auto" w:fill="auto"/>
          </w:tcPr>
          <w:p w14:paraId="0181F73B" w14:textId="77777777" w:rsidR="00E2176E" w:rsidRPr="00961C80" w:rsidRDefault="00E2176E" w:rsidP="00641DA3">
            <w:pPr>
              <w:tabs>
                <w:tab w:val="left" w:pos="540"/>
              </w:tabs>
              <w:spacing w:line="360" w:lineRule="auto"/>
              <w:ind w:left="-108" w:right="-108"/>
              <w:jc w:val="center"/>
              <w:rPr>
                <w:rFonts w:cs="Arial"/>
                <w:sz w:val="15"/>
                <w:szCs w:val="15"/>
                <w:cs/>
              </w:rPr>
            </w:pPr>
          </w:p>
        </w:tc>
        <w:tc>
          <w:tcPr>
            <w:tcW w:w="2511" w:type="dxa"/>
            <w:gridSpan w:val="3"/>
            <w:tcBorders>
              <w:top w:val="single" w:sz="4" w:space="0" w:color="auto"/>
              <w:bottom w:val="single" w:sz="4" w:space="0" w:color="auto"/>
            </w:tcBorders>
            <w:shd w:val="clear" w:color="auto" w:fill="auto"/>
          </w:tcPr>
          <w:p w14:paraId="71F63413" w14:textId="77777777" w:rsidR="00E2176E" w:rsidRPr="00961C80" w:rsidRDefault="00E2176E" w:rsidP="00641DA3">
            <w:pPr>
              <w:tabs>
                <w:tab w:val="left" w:pos="774"/>
              </w:tabs>
              <w:spacing w:line="360" w:lineRule="auto"/>
              <w:ind w:right="-18"/>
              <w:jc w:val="center"/>
              <w:rPr>
                <w:rFonts w:cs="Arial"/>
                <w:sz w:val="15"/>
                <w:szCs w:val="15"/>
                <w:cs/>
              </w:rPr>
            </w:pPr>
            <w:r w:rsidRPr="00961C80">
              <w:rPr>
                <w:rFonts w:cs="Arial"/>
                <w:sz w:val="15"/>
                <w:szCs w:val="15"/>
              </w:rPr>
              <w:t>Non - promoted business</w:t>
            </w:r>
          </w:p>
        </w:tc>
        <w:tc>
          <w:tcPr>
            <w:tcW w:w="81" w:type="dxa"/>
            <w:tcBorders>
              <w:top w:val="single" w:sz="4" w:space="0" w:color="auto"/>
            </w:tcBorders>
            <w:shd w:val="clear" w:color="auto" w:fill="auto"/>
          </w:tcPr>
          <w:p w14:paraId="0D38AC1A" w14:textId="77777777" w:rsidR="00E2176E" w:rsidRPr="00961C80" w:rsidRDefault="00E2176E" w:rsidP="00641DA3">
            <w:pPr>
              <w:tabs>
                <w:tab w:val="left" w:pos="540"/>
              </w:tabs>
              <w:spacing w:line="360" w:lineRule="auto"/>
              <w:ind w:right="450"/>
              <w:jc w:val="center"/>
              <w:rPr>
                <w:rFonts w:cs="Arial"/>
                <w:sz w:val="15"/>
                <w:szCs w:val="15"/>
                <w:cs/>
              </w:rPr>
            </w:pPr>
          </w:p>
        </w:tc>
        <w:tc>
          <w:tcPr>
            <w:tcW w:w="2403" w:type="dxa"/>
            <w:gridSpan w:val="3"/>
            <w:tcBorders>
              <w:top w:val="single" w:sz="4" w:space="0" w:color="auto"/>
            </w:tcBorders>
            <w:shd w:val="clear" w:color="auto" w:fill="auto"/>
          </w:tcPr>
          <w:p w14:paraId="522F0F60" w14:textId="77777777" w:rsidR="00E2176E" w:rsidRPr="00961C80" w:rsidRDefault="00E2176E" w:rsidP="00641DA3">
            <w:pPr>
              <w:tabs>
                <w:tab w:val="left" w:pos="540"/>
              </w:tabs>
              <w:spacing w:line="360" w:lineRule="auto"/>
              <w:ind w:right="-18"/>
              <w:jc w:val="center"/>
              <w:rPr>
                <w:rFonts w:cs="Arial"/>
                <w:sz w:val="15"/>
                <w:szCs w:val="15"/>
              </w:rPr>
            </w:pPr>
            <w:r w:rsidRPr="00961C80">
              <w:rPr>
                <w:rFonts w:cs="Arial"/>
                <w:sz w:val="15"/>
                <w:szCs w:val="15"/>
              </w:rPr>
              <w:t>TOTAL</w:t>
            </w:r>
          </w:p>
        </w:tc>
      </w:tr>
      <w:tr w:rsidR="00E2176E" w:rsidRPr="00961C80" w14:paraId="709F92FB" w14:textId="77777777" w:rsidTr="00324061">
        <w:tc>
          <w:tcPr>
            <w:tcW w:w="1161" w:type="dxa"/>
          </w:tcPr>
          <w:p w14:paraId="76F79A42" w14:textId="77777777" w:rsidR="00E2176E" w:rsidRPr="00961C80" w:rsidRDefault="00E2176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p>
        </w:tc>
        <w:tc>
          <w:tcPr>
            <w:tcW w:w="1314" w:type="dxa"/>
            <w:tcBorders>
              <w:top w:val="single" w:sz="4" w:space="0" w:color="auto"/>
              <w:bottom w:val="single" w:sz="4" w:space="0" w:color="auto"/>
            </w:tcBorders>
          </w:tcPr>
          <w:p w14:paraId="13E5D548" w14:textId="77777777" w:rsidR="00E2176E" w:rsidRPr="00961C80" w:rsidRDefault="00E2176E" w:rsidP="00641DA3">
            <w:pPr>
              <w:tabs>
                <w:tab w:val="left" w:pos="540"/>
              </w:tabs>
              <w:spacing w:line="360" w:lineRule="auto"/>
              <w:ind w:left="7" w:right="53"/>
              <w:jc w:val="center"/>
              <w:rPr>
                <w:rFonts w:cs="Arial"/>
                <w:sz w:val="15"/>
                <w:szCs w:val="15"/>
              </w:rPr>
            </w:pPr>
            <w:r w:rsidRPr="00961C80">
              <w:rPr>
                <w:rFonts w:cs="Arial"/>
                <w:sz w:val="15"/>
                <w:szCs w:val="15"/>
              </w:rPr>
              <w:t>CONSOLIDATED</w:t>
            </w:r>
          </w:p>
          <w:p w14:paraId="7333F602" w14:textId="77777777" w:rsidR="00E2176E" w:rsidRPr="00961C80" w:rsidRDefault="00E2176E" w:rsidP="00641DA3">
            <w:pPr>
              <w:tabs>
                <w:tab w:val="left" w:pos="540"/>
              </w:tabs>
              <w:spacing w:line="360" w:lineRule="auto"/>
              <w:ind w:left="7" w:right="53"/>
              <w:jc w:val="center"/>
              <w:rPr>
                <w:rFonts w:cs="Arial"/>
                <w:sz w:val="15"/>
                <w:szCs w:val="15"/>
                <w:cs/>
                <w:lang w:val="en-GB"/>
              </w:rPr>
            </w:pPr>
            <w:r w:rsidRPr="00961C80">
              <w:rPr>
                <w:rFonts w:cs="Arial"/>
                <w:sz w:val="15"/>
                <w:szCs w:val="15"/>
              </w:rPr>
              <w:t>F</w:t>
            </w:r>
            <w:r w:rsidRPr="00961C80">
              <w:rPr>
                <w:rFonts w:cs="Arial"/>
                <w:sz w:val="15"/>
                <w:szCs w:val="15"/>
                <w:cs/>
              </w:rPr>
              <w:t>/</w:t>
            </w:r>
            <w:r w:rsidRPr="00961C80">
              <w:rPr>
                <w:rFonts w:cs="Arial"/>
                <w:sz w:val="15"/>
                <w:szCs w:val="15"/>
              </w:rPr>
              <w:t>S</w:t>
            </w:r>
          </w:p>
        </w:tc>
        <w:tc>
          <w:tcPr>
            <w:tcW w:w="126" w:type="dxa"/>
            <w:tcBorders>
              <w:top w:val="single" w:sz="4" w:space="0" w:color="auto"/>
            </w:tcBorders>
          </w:tcPr>
          <w:p w14:paraId="2B71962D" w14:textId="77777777" w:rsidR="00E2176E" w:rsidRPr="00961C80" w:rsidRDefault="00E2176E" w:rsidP="00641DA3">
            <w:pPr>
              <w:tabs>
                <w:tab w:val="left" w:pos="540"/>
              </w:tabs>
              <w:spacing w:line="360" w:lineRule="auto"/>
              <w:ind w:right="450"/>
              <w:jc w:val="center"/>
              <w:rPr>
                <w:rFonts w:cs="Arial"/>
                <w:sz w:val="15"/>
                <w:szCs w:val="15"/>
                <w:rtl/>
                <w:cs/>
              </w:rPr>
            </w:pPr>
          </w:p>
        </w:tc>
        <w:tc>
          <w:tcPr>
            <w:tcW w:w="1125" w:type="dxa"/>
            <w:tcBorders>
              <w:top w:val="single" w:sz="4" w:space="0" w:color="auto"/>
              <w:bottom w:val="single" w:sz="4" w:space="0" w:color="auto"/>
            </w:tcBorders>
          </w:tcPr>
          <w:p w14:paraId="3F9B021B" w14:textId="77777777" w:rsidR="00E2176E" w:rsidRPr="00961C80" w:rsidRDefault="00E2176E" w:rsidP="00641DA3">
            <w:pPr>
              <w:tabs>
                <w:tab w:val="left" w:pos="540"/>
              </w:tabs>
              <w:spacing w:line="360" w:lineRule="auto"/>
              <w:ind w:left="45" w:right="60"/>
              <w:jc w:val="center"/>
              <w:rPr>
                <w:rFonts w:cs="Arial"/>
                <w:sz w:val="15"/>
                <w:szCs w:val="15"/>
              </w:rPr>
            </w:pPr>
            <w:r w:rsidRPr="00961C80">
              <w:rPr>
                <w:rFonts w:cs="Arial"/>
                <w:sz w:val="15"/>
                <w:szCs w:val="15"/>
              </w:rPr>
              <w:t>SEPARATE</w:t>
            </w:r>
          </w:p>
          <w:p w14:paraId="38ACA3C5" w14:textId="77777777" w:rsidR="00E2176E" w:rsidRPr="00961C80" w:rsidRDefault="00E2176E" w:rsidP="00641DA3">
            <w:pPr>
              <w:tabs>
                <w:tab w:val="left" w:pos="540"/>
              </w:tabs>
              <w:spacing w:line="360" w:lineRule="auto"/>
              <w:ind w:left="45" w:right="60"/>
              <w:jc w:val="center"/>
              <w:rPr>
                <w:rFonts w:cs="Arial"/>
                <w:sz w:val="15"/>
                <w:szCs w:val="15"/>
                <w:cs/>
              </w:rPr>
            </w:pPr>
            <w:r w:rsidRPr="00961C80">
              <w:rPr>
                <w:rFonts w:cs="Arial"/>
                <w:sz w:val="15"/>
                <w:szCs w:val="15"/>
              </w:rPr>
              <w:t>F</w:t>
            </w:r>
            <w:r w:rsidRPr="00961C80">
              <w:rPr>
                <w:rFonts w:cs="Arial"/>
                <w:sz w:val="15"/>
                <w:szCs w:val="15"/>
                <w:cs/>
              </w:rPr>
              <w:t>/</w:t>
            </w:r>
            <w:r w:rsidRPr="00961C80">
              <w:rPr>
                <w:rFonts w:cs="Arial"/>
                <w:sz w:val="15"/>
                <w:szCs w:val="15"/>
              </w:rPr>
              <w:t>S</w:t>
            </w:r>
          </w:p>
        </w:tc>
        <w:tc>
          <w:tcPr>
            <w:tcW w:w="90" w:type="dxa"/>
          </w:tcPr>
          <w:p w14:paraId="52138DDD" w14:textId="77777777" w:rsidR="00E2176E" w:rsidRPr="00961C80" w:rsidRDefault="00E2176E" w:rsidP="00641DA3">
            <w:pPr>
              <w:tabs>
                <w:tab w:val="left" w:pos="540"/>
              </w:tabs>
              <w:spacing w:line="360" w:lineRule="auto"/>
              <w:ind w:left="-108" w:right="-108"/>
              <w:jc w:val="center"/>
              <w:rPr>
                <w:rFonts w:cs="Arial"/>
                <w:sz w:val="15"/>
                <w:szCs w:val="15"/>
                <w:cs/>
                <w:lang w:val="en-GB"/>
              </w:rPr>
            </w:pPr>
          </w:p>
        </w:tc>
        <w:tc>
          <w:tcPr>
            <w:tcW w:w="1350" w:type="dxa"/>
            <w:tcBorders>
              <w:top w:val="single" w:sz="4" w:space="0" w:color="auto"/>
              <w:bottom w:val="single" w:sz="4" w:space="0" w:color="auto"/>
            </w:tcBorders>
          </w:tcPr>
          <w:p w14:paraId="53363432" w14:textId="77777777" w:rsidR="00E2176E" w:rsidRPr="00961C80" w:rsidRDefault="00E2176E" w:rsidP="00641DA3">
            <w:pPr>
              <w:tabs>
                <w:tab w:val="left" w:pos="540"/>
              </w:tabs>
              <w:spacing w:line="360" w:lineRule="auto"/>
              <w:ind w:left="7" w:right="53"/>
              <w:jc w:val="center"/>
              <w:rPr>
                <w:rFonts w:cs="Arial"/>
                <w:sz w:val="15"/>
                <w:szCs w:val="15"/>
              </w:rPr>
            </w:pPr>
            <w:r w:rsidRPr="00961C80">
              <w:rPr>
                <w:rFonts w:cs="Arial"/>
                <w:sz w:val="15"/>
                <w:szCs w:val="15"/>
              </w:rPr>
              <w:t>CONSOLIDATED</w:t>
            </w:r>
          </w:p>
          <w:p w14:paraId="617D44FE" w14:textId="77777777" w:rsidR="00E2176E" w:rsidRPr="00961C80" w:rsidRDefault="00E2176E" w:rsidP="00641DA3">
            <w:pPr>
              <w:tabs>
                <w:tab w:val="left" w:pos="540"/>
              </w:tabs>
              <w:spacing w:line="360" w:lineRule="auto"/>
              <w:ind w:left="37" w:right="53"/>
              <w:jc w:val="center"/>
              <w:rPr>
                <w:rFonts w:cs="Arial"/>
                <w:sz w:val="15"/>
                <w:szCs w:val="15"/>
                <w:cs/>
                <w:lang w:val="en-GB"/>
              </w:rPr>
            </w:pPr>
            <w:r w:rsidRPr="00961C80">
              <w:rPr>
                <w:rFonts w:cs="Arial"/>
                <w:sz w:val="15"/>
                <w:szCs w:val="15"/>
              </w:rPr>
              <w:t>F</w:t>
            </w:r>
            <w:r w:rsidRPr="00961C80">
              <w:rPr>
                <w:rFonts w:cs="Arial"/>
                <w:sz w:val="15"/>
                <w:szCs w:val="15"/>
                <w:cs/>
              </w:rPr>
              <w:t>/</w:t>
            </w:r>
            <w:r w:rsidRPr="00961C80">
              <w:rPr>
                <w:rFonts w:cs="Arial"/>
                <w:sz w:val="15"/>
                <w:szCs w:val="15"/>
              </w:rPr>
              <w:t>S</w:t>
            </w:r>
          </w:p>
        </w:tc>
        <w:tc>
          <w:tcPr>
            <w:tcW w:w="90" w:type="dxa"/>
            <w:tcBorders>
              <w:top w:val="single" w:sz="4" w:space="0" w:color="auto"/>
            </w:tcBorders>
          </w:tcPr>
          <w:p w14:paraId="1DCCB485" w14:textId="77777777" w:rsidR="00E2176E" w:rsidRPr="00961C80" w:rsidRDefault="00E2176E" w:rsidP="00641DA3">
            <w:pPr>
              <w:tabs>
                <w:tab w:val="left" w:pos="540"/>
              </w:tabs>
              <w:spacing w:line="360" w:lineRule="auto"/>
              <w:ind w:right="450"/>
              <w:jc w:val="center"/>
              <w:rPr>
                <w:rFonts w:cs="Arial"/>
                <w:sz w:val="15"/>
                <w:szCs w:val="15"/>
                <w:rtl/>
                <w:cs/>
              </w:rPr>
            </w:pPr>
          </w:p>
        </w:tc>
        <w:tc>
          <w:tcPr>
            <w:tcW w:w="1071" w:type="dxa"/>
            <w:tcBorders>
              <w:top w:val="single" w:sz="4" w:space="0" w:color="auto"/>
              <w:bottom w:val="single" w:sz="4" w:space="0" w:color="auto"/>
            </w:tcBorders>
          </w:tcPr>
          <w:p w14:paraId="5136098A" w14:textId="77777777" w:rsidR="00E2176E" w:rsidRPr="00961C80" w:rsidRDefault="00E2176E" w:rsidP="00641DA3">
            <w:pPr>
              <w:tabs>
                <w:tab w:val="left" w:pos="540"/>
              </w:tabs>
              <w:spacing w:line="360" w:lineRule="auto"/>
              <w:ind w:left="45" w:right="60"/>
              <w:jc w:val="center"/>
              <w:rPr>
                <w:rFonts w:cs="Arial"/>
                <w:sz w:val="15"/>
                <w:szCs w:val="15"/>
              </w:rPr>
            </w:pPr>
            <w:r w:rsidRPr="00961C80">
              <w:rPr>
                <w:rFonts w:cs="Arial"/>
                <w:sz w:val="15"/>
                <w:szCs w:val="15"/>
              </w:rPr>
              <w:t>SEPARATE</w:t>
            </w:r>
          </w:p>
          <w:p w14:paraId="2118C7F4" w14:textId="77777777" w:rsidR="00E2176E" w:rsidRPr="00961C80" w:rsidRDefault="00E2176E" w:rsidP="00641DA3">
            <w:pPr>
              <w:tabs>
                <w:tab w:val="left" w:pos="540"/>
              </w:tabs>
              <w:spacing w:line="360" w:lineRule="auto"/>
              <w:jc w:val="center"/>
              <w:rPr>
                <w:rFonts w:cs="Arial"/>
                <w:sz w:val="15"/>
                <w:szCs w:val="15"/>
                <w:cs/>
              </w:rPr>
            </w:pPr>
            <w:r w:rsidRPr="00961C80">
              <w:rPr>
                <w:rFonts w:cs="Arial"/>
                <w:sz w:val="15"/>
                <w:szCs w:val="15"/>
              </w:rPr>
              <w:t>F</w:t>
            </w:r>
            <w:r w:rsidRPr="00961C80">
              <w:rPr>
                <w:rFonts w:cs="Arial"/>
                <w:sz w:val="15"/>
                <w:szCs w:val="15"/>
                <w:cs/>
              </w:rPr>
              <w:t>/</w:t>
            </w:r>
            <w:r w:rsidRPr="00961C80">
              <w:rPr>
                <w:rFonts w:cs="Arial"/>
                <w:sz w:val="15"/>
                <w:szCs w:val="15"/>
              </w:rPr>
              <w:t>S</w:t>
            </w:r>
          </w:p>
        </w:tc>
        <w:tc>
          <w:tcPr>
            <w:tcW w:w="81" w:type="dxa"/>
          </w:tcPr>
          <w:p w14:paraId="4EBBA6CB" w14:textId="77777777" w:rsidR="00E2176E" w:rsidRPr="00961C80" w:rsidRDefault="00E2176E" w:rsidP="00641DA3">
            <w:pPr>
              <w:tabs>
                <w:tab w:val="left" w:pos="540"/>
              </w:tabs>
              <w:spacing w:line="360" w:lineRule="auto"/>
              <w:ind w:right="450"/>
              <w:jc w:val="center"/>
              <w:rPr>
                <w:rFonts w:cs="Arial"/>
                <w:sz w:val="15"/>
                <w:szCs w:val="15"/>
                <w:cs/>
              </w:rPr>
            </w:pPr>
          </w:p>
        </w:tc>
        <w:tc>
          <w:tcPr>
            <w:tcW w:w="1305" w:type="dxa"/>
            <w:tcBorders>
              <w:top w:val="single" w:sz="4" w:space="0" w:color="auto"/>
              <w:bottom w:val="single" w:sz="4" w:space="0" w:color="auto"/>
            </w:tcBorders>
          </w:tcPr>
          <w:p w14:paraId="0FFA9AB5" w14:textId="77777777" w:rsidR="00E2176E" w:rsidRPr="00961C80" w:rsidRDefault="00E2176E" w:rsidP="00641DA3">
            <w:pPr>
              <w:tabs>
                <w:tab w:val="left" w:pos="540"/>
              </w:tabs>
              <w:spacing w:line="360" w:lineRule="auto"/>
              <w:ind w:left="7" w:right="53"/>
              <w:jc w:val="center"/>
              <w:rPr>
                <w:rFonts w:cs="Arial"/>
                <w:sz w:val="15"/>
                <w:szCs w:val="15"/>
              </w:rPr>
            </w:pPr>
            <w:r w:rsidRPr="00961C80">
              <w:rPr>
                <w:rFonts w:cs="Arial"/>
                <w:sz w:val="15"/>
                <w:szCs w:val="15"/>
              </w:rPr>
              <w:t>CONSOLIDATED</w:t>
            </w:r>
          </w:p>
          <w:p w14:paraId="1C0DC6E1" w14:textId="77777777" w:rsidR="00E2176E" w:rsidRPr="00961C80" w:rsidRDefault="00E2176E" w:rsidP="00641DA3">
            <w:pPr>
              <w:tabs>
                <w:tab w:val="clear" w:pos="907"/>
                <w:tab w:val="left" w:pos="540"/>
                <w:tab w:val="left" w:pos="847"/>
              </w:tabs>
              <w:spacing w:line="360" w:lineRule="auto"/>
              <w:ind w:left="27" w:right="113" w:hanging="27"/>
              <w:jc w:val="center"/>
              <w:rPr>
                <w:rFonts w:cs="Arial"/>
                <w:sz w:val="15"/>
                <w:szCs w:val="15"/>
                <w:cs/>
                <w:lang w:val="en-GB"/>
              </w:rPr>
            </w:pPr>
            <w:r w:rsidRPr="00961C80">
              <w:rPr>
                <w:rFonts w:cs="Arial"/>
                <w:sz w:val="15"/>
                <w:szCs w:val="15"/>
              </w:rPr>
              <w:t>F</w:t>
            </w:r>
            <w:r w:rsidRPr="00961C80">
              <w:rPr>
                <w:rFonts w:cs="Arial"/>
                <w:sz w:val="15"/>
                <w:szCs w:val="15"/>
                <w:cs/>
              </w:rPr>
              <w:t>/</w:t>
            </w:r>
            <w:r w:rsidRPr="00961C80">
              <w:rPr>
                <w:rFonts w:cs="Arial"/>
                <w:sz w:val="15"/>
                <w:szCs w:val="15"/>
              </w:rPr>
              <w:t>S</w:t>
            </w:r>
          </w:p>
        </w:tc>
        <w:tc>
          <w:tcPr>
            <w:tcW w:w="90" w:type="dxa"/>
            <w:tcBorders>
              <w:top w:val="single" w:sz="4" w:space="0" w:color="auto"/>
            </w:tcBorders>
          </w:tcPr>
          <w:p w14:paraId="57937742" w14:textId="77777777" w:rsidR="00E2176E" w:rsidRPr="00961C80" w:rsidRDefault="00E2176E" w:rsidP="00641DA3">
            <w:pPr>
              <w:tabs>
                <w:tab w:val="left" w:pos="540"/>
              </w:tabs>
              <w:spacing w:line="360" w:lineRule="auto"/>
              <w:ind w:right="450"/>
              <w:jc w:val="center"/>
              <w:rPr>
                <w:rFonts w:cs="Arial"/>
                <w:sz w:val="15"/>
                <w:szCs w:val="15"/>
                <w:rtl/>
                <w:cs/>
              </w:rPr>
            </w:pPr>
          </w:p>
        </w:tc>
        <w:tc>
          <w:tcPr>
            <w:tcW w:w="1008" w:type="dxa"/>
            <w:tcBorders>
              <w:top w:val="single" w:sz="4" w:space="0" w:color="auto"/>
              <w:bottom w:val="single" w:sz="4" w:space="0" w:color="auto"/>
            </w:tcBorders>
          </w:tcPr>
          <w:p w14:paraId="4F5310CB" w14:textId="77777777" w:rsidR="00E2176E" w:rsidRPr="00961C80" w:rsidRDefault="00E2176E" w:rsidP="00641DA3">
            <w:pPr>
              <w:tabs>
                <w:tab w:val="left" w:pos="540"/>
              </w:tabs>
              <w:spacing w:line="360" w:lineRule="auto"/>
              <w:ind w:left="45" w:right="60"/>
              <w:jc w:val="center"/>
              <w:rPr>
                <w:rFonts w:cs="Arial"/>
                <w:sz w:val="15"/>
                <w:szCs w:val="15"/>
              </w:rPr>
            </w:pPr>
            <w:r w:rsidRPr="00961C80">
              <w:rPr>
                <w:rFonts w:cs="Arial"/>
                <w:sz w:val="15"/>
                <w:szCs w:val="15"/>
              </w:rPr>
              <w:t>SEPARATE</w:t>
            </w:r>
          </w:p>
          <w:p w14:paraId="40B81237" w14:textId="77777777" w:rsidR="00E2176E" w:rsidRPr="00961C80" w:rsidRDefault="00E2176E" w:rsidP="00641DA3">
            <w:pPr>
              <w:tabs>
                <w:tab w:val="left" w:pos="540"/>
              </w:tabs>
              <w:spacing w:line="360" w:lineRule="auto"/>
              <w:ind w:left="7" w:right="60"/>
              <w:jc w:val="center"/>
              <w:rPr>
                <w:rFonts w:cs="Arial"/>
                <w:sz w:val="15"/>
                <w:szCs w:val="15"/>
                <w:cs/>
              </w:rPr>
            </w:pPr>
            <w:r w:rsidRPr="00961C80">
              <w:rPr>
                <w:rFonts w:cs="Arial"/>
                <w:sz w:val="15"/>
                <w:szCs w:val="15"/>
              </w:rPr>
              <w:t>F</w:t>
            </w:r>
            <w:r w:rsidRPr="00961C80">
              <w:rPr>
                <w:rFonts w:cs="Arial"/>
                <w:sz w:val="15"/>
                <w:szCs w:val="15"/>
                <w:cs/>
              </w:rPr>
              <w:t>/</w:t>
            </w:r>
            <w:r w:rsidRPr="00961C80">
              <w:rPr>
                <w:rFonts w:cs="Arial"/>
                <w:sz w:val="15"/>
                <w:szCs w:val="15"/>
              </w:rPr>
              <w:t>S</w:t>
            </w:r>
          </w:p>
        </w:tc>
      </w:tr>
      <w:tr w:rsidR="004A566A" w:rsidRPr="00961C80" w14:paraId="58A7F707" w14:textId="77777777" w:rsidTr="001E155F">
        <w:trPr>
          <w:trHeight w:val="155"/>
        </w:trPr>
        <w:tc>
          <w:tcPr>
            <w:tcW w:w="1161" w:type="dxa"/>
          </w:tcPr>
          <w:p w14:paraId="34D6A092"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tl/>
                <w:cs/>
              </w:rPr>
            </w:pPr>
            <w:r w:rsidRPr="00961C80">
              <w:rPr>
                <w:rFonts w:cs="Arial"/>
                <w:sz w:val="15"/>
                <w:szCs w:val="15"/>
              </w:rPr>
              <w:t>Revenue</w:t>
            </w:r>
          </w:p>
        </w:tc>
        <w:tc>
          <w:tcPr>
            <w:tcW w:w="1314" w:type="dxa"/>
            <w:shd w:val="clear" w:color="auto" w:fill="auto"/>
          </w:tcPr>
          <w:p w14:paraId="28DABE68" w14:textId="4D124C28"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tl/>
                <w:cs/>
              </w:rPr>
            </w:pPr>
            <w:r w:rsidRPr="00961C80">
              <w:rPr>
                <w:rFonts w:cs="Arial"/>
                <w:sz w:val="15"/>
                <w:szCs w:val="15"/>
              </w:rPr>
              <w:t>336,365</w:t>
            </w:r>
          </w:p>
        </w:tc>
        <w:tc>
          <w:tcPr>
            <w:tcW w:w="126" w:type="dxa"/>
            <w:shd w:val="clear" w:color="auto" w:fill="auto"/>
          </w:tcPr>
          <w:p w14:paraId="6AC76C8D"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125" w:type="dxa"/>
            <w:shd w:val="clear" w:color="auto" w:fill="auto"/>
          </w:tcPr>
          <w:p w14:paraId="7F9C5614" w14:textId="52007B1D"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tl/>
                <w:cs/>
              </w:rPr>
            </w:pPr>
            <w:r w:rsidRPr="00961C80">
              <w:rPr>
                <w:rFonts w:cs="Arial"/>
                <w:sz w:val="15"/>
                <w:szCs w:val="15"/>
              </w:rPr>
              <w:t>330,152</w:t>
            </w:r>
          </w:p>
        </w:tc>
        <w:tc>
          <w:tcPr>
            <w:tcW w:w="90" w:type="dxa"/>
            <w:shd w:val="clear" w:color="auto" w:fill="auto"/>
          </w:tcPr>
          <w:p w14:paraId="2B9F3D05" w14:textId="77777777" w:rsidR="004A566A" w:rsidRPr="00961C80" w:rsidRDefault="004A566A" w:rsidP="00641DA3">
            <w:pPr>
              <w:tabs>
                <w:tab w:val="decimal" w:pos="870"/>
              </w:tabs>
              <w:spacing w:line="360" w:lineRule="auto"/>
              <w:ind w:left="50" w:right="90"/>
              <w:jc w:val="right"/>
              <w:rPr>
                <w:rFonts w:cs="Arial"/>
                <w:sz w:val="15"/>
                <w:szCs w:val="15"/>
                <w:cs/>
              </w:rPr>
            </w:pPr>
          </w:p>
        </w:tc>
        <w:tc>
          <w:tcPr>
            <w:tcW w:w="1350" w:type="dxa"/>
            <w:shd w:val="clear" w:color="auto" w:fill="auto"/>
          </w:tcPr>
          <w:p w14:paraId="16F4B71F" w14:textId="777FE68B"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961C80">
              <w:rPr>
                <w:rFonts w:cs="Arial"/>
                <w:sz w:val="15"/>
                <w:szCs w:val="15"/>
              </w:rPr>
              <w:t>605,131</w:t>
            </w:r>
          </w:p>
        </w:tc>
        <w:tc>
          <w:tcPr>
            <w:tcW w:w="90" w:type="dxa"/>
            <w:shd w:val="clear" w:color="auto" w:fill="auto"/>
          </w:tcPr>
          <w:p w14:paraId="4521CC9F"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071" w:type="dxa"/>
            <w:shd w:val="clear" w:color="auto" w:fill="auto"/>
          </w:tcPr>
          <w:p w14:paraId="3CB3B79E" w14:textId="00BC48A1"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961C80">
              <w:rPr>
                <w:rFonts w:cs="Arial"/>
                <w:sz w:val="15"/>
                <w:szCs w:val="15"/>
              </w:rPr>
              <w:t>177,597</w:t>
            </w:r>
          </w:p>
        </w:tc>
        <w:tc>
          <w:tcPr>
            <w:tcW w:w="81" w:type="dxa"/>
            <w:shd w:val="clear" w:color="auto" w:fill="auto"/>
          </w:tcPr>
          <w:p w14:paraId="559809A8" w14:textId="77777777" w:rsidR="004A566A" w:rsidRPr="00961C80" w:rsidRDefault="004A566A" w:rsidP="00641DA3">
            <w:pPr>
              <w:tabs>
                <w:tab w:val="decimal" w:pos="870"/>
              </w:tabs>
              <w:spacing w:line="360" w:lineRule="auto"/>
              <w:ind w:left="50" w:right="90"/>
              <w:jc w:val="right"/>
              <w:rPr>
                <w:rFonts w:cs="Arial"/>
                <w:sz w:val="15"/>
                <w:szCs w:val="15"/>
                <w:cs/>
              </w:rPr>
            </w:pPr>
          </w:p>
        </w:tc>
        <w:tc>
          <w:tcPr>
            <w:tcW w:w="1305" w:type="dxa"/>
            <w:shd w:val="clear" w:color="auto" w:fill="auto"/>
          </w:tcPr>
          <w:p w14:paraId="44B74307" w14:textId="523AEBC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961C80">
              <w:rPr>
                <w:rFonts w:cs="Arial"/>
                <w:sz w:val="15"/>
                <w:szCs w:val="15"/>
              </w:rPr>
              <w:t>941,496</w:t>
            </w:r>
          </w:p>
        </w:tc>
        <w:tc>
          <w:tcPr>
            <w:tcW w:w="90" w:type="dxa"/>
          </w:tcPr>
          <w:p w14:paraId="45934AF2" w14:textId="77777777" w:rsidR="004A566A" w:rsidRPr="00961C80" w:rsidRDefault="004A566A" w:rsidP="00641DA3">
            <w:pPr>
              <w:tabs>
                <w:tab w:val="decimal" w:pos="870"/>
              </w:tabs>
              <w:spacing w:line="360" w:lineRule="auto"/>
              <w:ind w:left="50" w:right="90"/>
              <w:jc w:val="right"/>
              <w:rPr>
                <w:rFonts w:cs="Arial"/>
                <w:sz w:val="15"/>
                <w:szCs w:val="15"/>
                <w:cs/>
              </w:rPr>
            </w:pPr>
          </w:p>
        </w:tc>
        <w:tc>
          <w:tcPr>
            <w:tcW w:w="1008" w:type="dxa"/>
            <w:shd w:val="clear" w:color="auto" w:fill="auto"/>
          </w:tcPr>
          <w:p w14:paraId="3EAEF2DE" w14:textId="3974205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cs/>
              </w:rPr>
            </w:pPr>
            <w:r w:rsidRPr="00961C80">
              <w:rPr>
                <w:rFonts w:cs="Arial"/>
                <w:sz w:val="15"/>
                <w:szCs w:val="15"/>
              </w:rPr>
              <w:t>507,749</w:t>
            </w:r>
          </w:p>
        </w:tc>
      </w:tr>
      <w:tr w:rsidR="004A566A" w:rsidRPr="00961C80" w14:paraId="1672682B" w14:textId="77777777" w:rsidTr="001E155F">
        <w:tc>
          <w:tcPr>
            <w:tcW w:w="1161" w:type="dxa"/>
          </w:tcPr>
          <w:p w14:paraId="3EBCB337"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961C80">
              <w:rPr>
                <w:rFonts w:cs="Arial"/>
                <w:sz w:val="15"/>
                <w:szCs w:val="15"/>
              </w:rPr>
              <w:t>Cost</w:t>
            </w:r>
          </w:p>
        </w:tc>
        <w:tc>
          <w:tcPr>
            <w:tcW w:w="1314" w:type="dxa"/>
          </w:tcPr>
          <w:p w14:paraId="68341F7E" w14:textId="37096FE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tl/>
                <w:cs/>
              </w:rPr>
            </w:pPr>
            <w:r w:rsidRPr="00961C80">
              <w:rPr>
                <w:rFonts w:cs="Arial"/>
                <w:sz w:val="15"/>
                <w:szCs w:val="15"/>
              </w:rPr>
              <w:t>(136,773)</w:t>
            </w:r>
          </w:p>
        </w:tc>
        <w:tc>
          <w:tcPr>
            <w:tcW w:w="126" w:type="dxa"/>
          </w:tcPr>
          <w:p w14:paraId="32A90ECC"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125" w:type="dxa"/>
          </w:tcPr>
          <w:p w14:paraId="1AA982C6" w14:textId="00163FD8"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tl/>
                <w:cs/>
              </w:rPr>
            </w:pPr>
            <w:r w:rsidRPr="00961C80">
              <w:rPr>
                <w:rFonts w:cs="Arial"/>
                <w:sz w:val="15"/>
                <w:szCs w:val="15"/>
              </w:rPr>
              <w:t>(132,340)</w:t>
            </w:r>
          </w:p>
        </w:tc>
        <w:tc>
          <w:tcPr>
            <w:tcW w:w="90" w:type="dxa"/>
          </w:tcPr>
          <w:p w14:paraId="740AB786"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350" w:type="dxa"/>
          </w:tcPr>
          <w:p w14:paraId="5A2F8876" w14:textId="709BF5EA"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961C80">
              <w:rPr>
                <w:rFonts w:cs="Arial"/>
                <w:sz w:val="15"/>
                <w:szCs w:val="15"/>
              </w:rPr>
              <w:t>(317,762)</w:t>
            </w:r>
          </w:p>
        </w:tc>
        <w:tc>
          <w:tcPr>
            <w:tcW w:w="90" w:type="dxa"/>
          </w:tcPr>
          <w:p w14:paraId="6C930F93"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071" w:type="dxa"/>
          </w:tcPr>
          <w:p w14:paraId="60C96C24" w14:textId="2A3617E8"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961C80">
              <w:rPr>
                <w:rFonts w:cs="Arial"/>
                <w:sz w:val="15"/>
                <w:szCs w:val="15"/>
              </w:rPr>
              <w:t>(136,534)</w:t>
            </w:r>
          </w:p>
        </w:tc>
        <w:tc>
          <w:tcPr>
            <w:tcW w:w="81" w:type="dxa"/>
          </w:tcPr>
          <w:p w14:paraId="2A469718"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305" w:type="dxa"/>
          </w:tcPr>
          <w:p w14:paraId="711F2A6A" w14:textId="783FF72B"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961C80">
              <w:rPr>
                <w:rFonts w:cs="Arial"/>
                <w:sz w:val="15"/>
                <w:szCs w:val="15"/>
              </w:rPr>
              <w:t>(454,535)</w:t>
            </w:r>
          </w:p>
        </w:tc>
        <w:tc>
          <w:tcPr>
            <w:tcW w:w="90" w:type="dxa"/>
          </w:tcPr>
          <w:p w14:paraId="53AB1546"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50" w:right="90"/>
              <w:jc w:val="right"/>
              <w:rPr>
                <w:rFonts w:cs="Arial"/>
                <w:sz w:val="15"/>
                <w:szCs w:val="15"/>
                <w:rtl/>
                <w:cs/>
              </w:rPr>
            </w:pPr>
          </w:p>
        </w:tc>
        <w:tc>
          <w:tcPr>
            <w:tcW w:w="1008" w:type="dxa"/>
          </w:tcPr>
          <w:p w14:paraId="655C0681" w14:textId="48FA2F4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961C80">
              <w:rPr>
                <w:rFonts w:cs="Arial"/>
                <w:sz w:val="15"/>
                <w:szCs w:val="15"/>
              </w:rPr>
              <w:t>(268,874)</w:t>
            </w:r>
          </w:p>
        </w:tc>
      </w:tr>
      <w:tr w:rsidR="004A566A" w:rsidRPr="00961C80" w14:paraId="228E9820" w14:textId="77777777" w:rsidTr="001E155F">
        <w:tc>
          <w:tcPr>
            <w:tcW w:w="1161" w:type="dxa"/>
          </w:tcPr>
          <w:p w14:paraId="3E130347"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961C80">
              <w:rPr>
                <w:rFonts w:cs="Arial"/>
                <w:sz w:val="15"/>
                <w:szCs w:val="15"/>
              </w:rPr>
              <w:t>Gross Profit</w:t>
            </w:r>
          </w:p>
        </w:tc>
        <w:tc>
          <w:tcPr>
            <w:tcW w:w="1314" w:type="dxa"/>
            <w:tcBorders>
              <w:top w:val="single" w:sz="4" w:space="0" w:color="auto"/>
            </w:tcBorders>
          </w:tcPr>
          <w:p w14:paraId="7A718378" w14:textId="40F5480F"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961C80">
              <w:rPr>
                <w:rFonts w:cs="Arial"/>
                <w:sz w:val="15"/>
                <w:szCs w:val="15"/>
              </w:rPr>
              <w:t>199,592</w:t>
            </w:r>
          </w:p>
        </w:tc>
        <w:tc>
          <w:tcPr>
            <w:tcW w:w="126" w:type="dxa"/>
          </w:tcPr>
          <w:p w14:paraId="6FCD9A23"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125" w:type="dxa"/>
            <w:tcBorders>
              <w:top w:val="single" w:sz="4" w:space="0" w:color="auto"/>
            </w:tcBorders>
          </w:tcPr>
          <w:p w14:paraId="3D9F212F" w14:textId="1CDA2BF0"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961C80">
              <w:rPr>
                <w:rFonts w:cs="Arial"/>
                <w:sz w:val="15"/>
                <w:szCs w:val="15"/>
              </w:rPr>
              <w:t>197,812</w:t>
            </w:r>
          </w:p>
        </w:tc>
        <w:tc>
          <w:tcPr>
            <w:tcW w:w="90" w:type="dxa"/>
          </w:tcPr>
          <w:p w14:paraId="1CC8D447"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350" w:type="dxa"/>
            <w:tcBorders>
              <w:top w:val="single" w:sz="4" w:space="0" w:color="auto"/>
            </w:tcBorders>
          </w:tcPr>
          <w:p w14:paraId="5F847737" w14:textId="78D44A69"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961C80">
              <w:rPr>
                <w:rFonts w:cs="Arial"/>
                <w:sz w:val="15"/>
                <w:szCs w:val="15"/>
              </w:rPr>
              <w:t>287,369</w:t>
            </w:r>
          </w:p>
        </w:tc>
        <w:tc>
          <w:tcPr>
            <w:tcW w:w="90" w:type="dxa"/>
          </w:tcPr>
          <w:p w14:paraId="77DE677F"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071" w:type="dxa"/>
            <w:tcBorders>
              <w:top w:val="single" w:sz="4" w:space="0" w:color="auto"/>
            </w:tcBorders>
          </w:tcPr>
          <w:p w14:paraId="2A357045" w14:textId="03378F2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961C80">
              <w:rPr>
                <w:rFonts w:cs="Arial"/>
                <w:sz w:val="15"/>
                <w:szCs w:val="15"/>
              </w:rPr>
              <w:t>41,063</w:t>
            </w:r>
          </w:p>
        </w:tc>
        <w:tc>
          <w:tcPr>
            <w:tcW w:w="81" w:type="dxa"/>
          </w:tcPr>
          <w:p w14:paraId="5F20C7BA"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305" w:type="dxa"/>
            <w:tcBorders>
              <w:top w:val="single" w:sz="4" w:space="0" w:color="auto"/>
            </w:tcBorders>
          </w:tcPr>
          <w:p w14:paraId="079B2169" w14:textId="057B084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961C80">
              <w:rPr>
                <w:rFonts w:cs="Arial"/>
                <w:sz w:val="15"/>
                <w:szCs w:val="15"/>
              </w:rPr>
              <w:t>486,961</w:t>
            </w:r>
          </w:p>
        </w:tc>
        <w:tc>
          <w:tcPr>
            <w:tcW w:w="90" w:type="dxa"/>
          </w:tcPr>
          <w:p w14:paraId="655D6FC4"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008" w:type="dxa"/>
            <w:tcBorders>
              <w:top w:val="single" w:sz="4" w:space="0" w:color="auto"/>
            </w:tcBorders>
          </w:tcPr>
          <w:p w14:paraId="4C959C00" w14:textId="5BF89DF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961C80">
              <w:rPr>
                <w:rFonts w:cs="Arial"/>
                <w:sz w:val="15"/>
                <w:szCs w:val="15"/>
              </w:rPr>
              <w:t>238,875</w:t>
            </w:r>
          </w:p>
        </w:tc>
      </w:tr>
      <w:tr w:rsidR="004A566A" w:rsidRPr="00961C80" w14:paraId="3CA3D46B" w14:textId="77777777" w:rsidTr="001E155F">
        <w:tc>
          <w:tcPr>
            <w:tcW w:w="1161" w:type="dxa"/>
          </w:tcPr>
          <w:p w14:paraId="536EBB39"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5"/>
                <w:szCs w:val="15"/>
              </w:rPr>
            </w:pPr>
            <w:r w:rsidRPr="00961C80">
              <w:rPr>
                <w:rFonts w:cs="Arial"/>
                <w:sz w:val="15"/>
                <w:szCs w:val="15"/>
              </w:rPr>
              <w:t>Other income</w:t>
            </w:r>
          </w:p>
        </w:tc>
        <w:tc>
          <w:tcPr>
            <w:tcW w:w="1314" w:type="dxa"/>
          </w:tcPr>
          <w:p w14:paraId="5A114B01" w14:textId="3CED8D2F" w:rsidR="004A566A" w:rsidRPr="00961C80" w:rsidRDefault="00A4367E"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961C80">
              <w:rPr>
                <w:rFonts w:cs="Arial"/>
                <w:sz w:val="15"/>
                <w:szCs w:val="15"/>
              </w:rPr>
              <w:t>-</w:t>
            </w:r>
          </w:p>
        </w:tc>
        <w:tc>
          <w:tcPr>
            <w:tcW w:w="126" w:type="dxa"/>
          </w:tcPr>
          <w:p w14:paraId="64774246"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125" w:type="dxa"/>
          </w:tcPr>
          <w:p w14:paraId="4E365A42" w14:textId="32F9B8BD"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961C80">
              <w:rPr>
                <w:rFonts w:cs="Arial"/>
                <w:sz w:val="15"/>
                <w:szCs w:val="15"/>
              </w:rPr>
              <w:t>-</w:t>
            </w:r>
          </w:p>
        </w:tc>
        <w:tc>
          <w:tcPr>
            <w:tcW w:w="90" w:type="dxa"/>
          </w:tcPr>
          <w:p w14:paraId="16318639"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350" w:type="dxa"/>
            <w:shd w:val="clear" w:color="auto" w:fill="auto"/>
          </w:tcPr>
          <w:p w14:paraId="04F6EFEF" w14:textId="3130F6B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961C80">
              <w:rPr>
                <w:rFonts w:cs="Arial"/>
                <w:sz w:val="15"/>
                <w:szCs w:val="15"/>
              </w:rPr>
              <w:t>37,892</w:t>
            </w:r>
          </w:p>
        </w:tc>
        <w:tc>
          <w:tcPr>
            <w:tcW w:w="90" w:type="dxa"/>
            <w:shd w:val="clear" w:color="auto" w:fill="auto"/>
          </w:tcPr>
          <w:p w14:paraId="105F5248"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071" w:type="dxa"/>
            <w:shd w:val="clear" w:color="auto" w:fill="auto"/>
          </w:tcPr>
          <w:p w14:paraId="33E45F4F" w14:textId="3E758BF8"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961C80">
              <w:rPr>
                <w:rFonts w:cs="Arial"/>
                <w:sz w:val="15"/>
                <w:szCs w:val="15"/>
              </w:rPr>
              <w:t>51,619</w:t>
            </w:r>
          </w:p>
        </w:tc>
        <w:tc>
          <w:tcPr>
            <w:tcW w:w="81" w:type="dxa"/>
          </w:tcPr>
          <w:p w14:paraId="5B293AA8"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305" w:type="dxa"/>
          </w:tcPr>
          <w:p w14:paraId="57BC1A84" w14:textId="3E87797E"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961C80">
              <w:rPr>
                <w:rFonts w:cs="Arial"/>
                <w:sz w:val="15"/>
                <w:szCs w:val="15"/>
              </w:rPr>
              <w:t>37,892</w:t>
            </w:r>
          </w:p>
        </w:tc>
        <w:tc>
          <w:tcPr>
            <w:tcW w:w="90" w:type="dxa"/>
          </w:tcPr>
          <w:p w14:paraId="665231D6"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008" w:type="dxa"/>
          </w:tcPr>
          <w:p w14:paraId="7A4ED08E" w14:textId="6E4CACCA"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tl/>
                <w:cs/>
              </w:rPr>
            </w:pPr>
            <w:r w:rsidRPr="00961C80">
              <w:rPr>
                <w:rFonts w:cs="Arial"/>
                <w:sz w:val="15"/>
                <w:szCs w:val="15"/>
              </w:rPr>
              <w:t>51,619</w:t>
            </w:r>
          </w:p>
        </w:tc>
      </w:tr>
      <w:tr w:rsidR="004A566A" w:rsidRPr="00961C80" w14:paraId="1E6926DC" w14:textId="77777777" w:rsidTr="001E155F">
        <w:tc>
          <w:tcPr>
            <w:tcW w:w="1161" w:type="dxa"/>
          </w:tcPr>
          <w:p w14:paraId="7418D805"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rPr>
            </w:pPr>
            <w:r w:rsidRPr="00961C80">
              <w:rPr>
                <w:rFonts w:cs="Arial"/>
                <w:sz w:val="15"/>
                <w:szCs w:val="15"/>
              </w:rPr>
              <w:t>Expenses</w:t>
            </w:r>
          </w:p>
        </w:tc>
        <w:tc>
          <w:tcPr>
            <w:tcW w:w="1314" w:type="dxa"/>
          </w:tcPr>
          <w:p w14:paraId="78243F22" w14:textId="0E8DAF4E"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961C80">
              <w:rPr>
                <w:rFonts w:cs="Arial"/>
                <w:sz w:val="15"/>
                <w:szCs w:val="15"/>
              </w:rPr>
              <w:t>(118,190)</w:t>
            </w:r>
          </w:p>
        </w:tc>
        <w:tc>
          <w:tcPr>
            <w:tcW w:w="126" w:type="dxa"/>
          </w:tcPr>
          <w:p w14:paraId="2196FD5B"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125" w:type="dxa"/>
          </w:tcPr>
          <w:p w14:paraId="3882453B" w14:textId="6C8B08CB"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961C80">
              <w:rPr>
                <w:rFonts w:cs="Arial"/>
                <w:sz w:val="15"/>
                <w:szCs w:val="15"/>
              </w:rPr>
              <w:t>(115,094)</w:t>
            </w:r>
          </w:p>
        </w:tc>
        <w:tc>
          <w:tcPr>
            <w:tcW w:w="90" w:type="dxa"/>
          </w:tcPr>
          <w:p w14:paraId="78A6B29C" w14:textId="77777777" w:rsidR="004A566A" w:rsidRPr="00961C80" w:rsidRDefault="004A566A" w:rsidP="00641DA3">
            <w:pPr>
              <w:tabs>
                <w:tab w:val="decimal" w:pos="870"/>
              </w:tabs>
              <w:spacing w:line="360" w:lineRule="auto"/>
              <w:ind w:left="50" w:right="90"/>
              <w:jc w:val="right"/>
              <w:rPr>
                <w:rFonts w:cs="Arial"/>
                <w:sz w:val="15"/>
                <w:szCs w:val="15"/>
              </w:rPr>
            </w:pPr>
          </w:p>
        </w:tc>
        <w:tc>
          <w:tcPr>
            <w:tcW w:w="1350" w:type="dxa"/>
          </w:tcPr>
          <w:p w14:paraId="2E1F0422" w14:textId="2CDD3C3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961C80">
              <w:rPr>
                <w:rFonts w:cs="Arial"/>
                <w:sz w:val="15"/>
                <w:szCs w:val="15"/>
              </w:rPr>
              <w:t>(167,785)</w:t>
            </w:r>
          </w:p>
        </w:tc>
        <w:tc>
          <w:tcPr>
            <w:tcW w:w="90" w:type="dxa"/>
          </w:tcPr>
          <w:p w14:paraId="76EE50C2"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071" w:type="dxa"/>
          </w:tcPr>
          <w:p w14:paraId="2F9D1C76" w14:textId="3E5B2C19"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961C80">
              <w:rPr>
                <w:rFonts w:cs="Arial"/>
                <w:sz w:val="15"/>
                <w:szCs w:val="15"/>
              </w:rPr>
              <w:t>(26,620)</w:t>
            </w:r>
          </w:p>
        </w:tc>
        <w:tc>
          <w:tcPr>
            <w:tcW w:w="81" w:type="dxa"/>
          </w:tcPr>
          <w:p w14:paraId="3959A99E" w14:textId="77777777" w:rsidR="004A566A" w:rsidRPr="00961C80" w:rsidRDefault="004A566A" w:rsidP="00641DA3">
            <w:pPr>
              <w:tabs>
                <w:tab w:val="decimal" w:pos="870"/>
              </w:tabs>
              <w:spacing w:line="360" w:lineRule="auto"/>
              <w:ind w:left="50" w:right="90"/>
              <w:jc w:val="right"/>
              <w:rPr>
                <w:rFonts w:cs="Arial"/>
                <w:sz w:val="15"/>
                <w:szCs w:val="15"/>
              </w:rPr>
            </w:pPr>
          </w:p>
        </w:tc>
        <w:tc>
          <w:tcPr>
            <w:tcW w:w="1305" w:type="dxa"/>
            <w:shd w:val="clear" w:color="auto" w:fill="auto"/>
          </w:tcPr>
          <w:p w14:paraId="3FCCE891" w14:textId="4AB77E11"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961C80">
              <w:rPr>
                <w:rFonts w:cs="Arial"/>
                <w:sz w:val="15"/>
                <w:szCs w:val="15"/>
              </w:rPr>
              <w:t>(285,975)</w:t>
            </w:r>
          </w:p>
        </w:tc>
        <w:tc>
          <w:tcPr>
            <w:tcW w:w="90" w:type="dxa"/>
            <w:shd w:val="clear" w:color="auto" w:fill="auto"/>
          </w:tcPr>
          <w:p w14:paraId="3302D82C" w14:textId="77777777" w:rsidR="004A566A" w:rsidRPr="00961C80" w:rsidRDefault="004A566A" w:rsidP="00641DA3">
            <w:pPr>
              <w:tabs>
                <w:tab w:val="decimal" w:pos="870"/>
              </w:tabs>
              <w:spacing w:line="360" w:lineRule="auto"/>
              <w:ind w:left="50" w:right="90"/>
              <w:jc w:val="right"/>
              <w:rPr>
                <w:rFonts w:cs="Arial"/>
                <w:sz w:val="15"/>
                <w:szCs w:val="15"/>
              </w:rPr>
            </w:pPr>
          </w:p>
        </w:tc>
        <w:tc>
          <w:tcPr>
            <w:tcW w:w="1008" w:type="dxa"/>
            <w:shd w:val="clear" w:color="auto" w:fill="auto"/>
          </w:tcPr>
          <w:p w14:paraId="0F2BCD21" w14:textId="7C6C3AD9"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961C80">
              <w:rPr>
                <w:rFonts w:cs="Arial"/>
                <w:sz w:val="15"/>
                <w:szCs w:val="15"/>
              </w:rPr>
              <w:t>(141,714)</w:t>
            </w:r>
          </w:p>
        </w:tc>
      </w:tr>
      <w:tr w:rsidR="004A566A" w:rsidRPr="00961C80" w14:paraId="1588DAAE" w14:textId="77777777" w:rsidTr="001E155F">
        <w:tc>
          <w:tcPr>
            <w:tcW w:w="1161" w:type="dxa"/>
          </w:tcPr>
          <w:p w14:paraId="43047E6B"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961C80">
              <w:rPr>
                <w:rFonts w:cs="Arial"/>
                <w:sz w:val="15"/>
                <w:szCs w:val="15"/>
              </w:rPr>
              <w:t>Income Tax</w:t>
            </w:r>
          </w:p>
        </w:tc>
        <w:tc>
          <w:tcPr>
            <w:tcW w:w="1314" w:type="dxa"/>
            <w:tcBorders>
              <w:bottom w:val="single" w:sz="4" w:space="0" w:color="auto"/>
            </w:tcBorders>
          </w:tcPr>
          <w:p w14:paraId="1E72A710" w14:textId="5F1A8D8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961C80">
              <w:rPr>
                <w:rFonts w:cs="Arial"/>
                <w:sz w:val="15"/>
                <w:szCs w:val="15"/>
              </w:rPr>
              <w:t>-</w:t>
            </w:r>
          </w:p>
        </w:tc>
        <w:tc>
          <w:tcPr>
            <w:tcW w:w="126" w:type="dxa"/>
          </w:tcPr>
          <w:p w14:paraId="2F7FE2A3"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125" w:type="dxa"/>
            <w:tcBorders>
              <w:bottom w:val="single" w:sz="4" w:space="0" w:color="auto"/>
            </w:tcBorders>
          </w:tcPr>
          <w:p w14:paraId="5826482D" w14:textId="18B3F65E"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961C80">
              <w:rPr>
                <w:rFonts w:cs="Arial"/>
                <w:sz w:val="15"/>
                <w:szCs w:val="15"/>
              </w:rPr>
              <w:t>-</w:t>
            </w:r>
          </w:p>
        </w:tc>
        <w:tc>
          <w:tcPr>
            <w:tcW w:w="90" w:type="dxa"/>
          </w:tcPr>
          <w:p w14:paraId="4FABD2B1" w14:textId="77777777" w:rsidR="004A566A" w:rsidRPr="00961C80" w:rsidRDefault="004A566A" w:rsidP="00641DA3">
            <w:pPr>
              <w:tabs>
                <w:tab w:val="decimal" w:pos="870"/>
              </w:tabs>
              <w:spacing w:line="360" w:lineRule="auto"/>
              <w:ind w:left="50" w:right="90"/>
              <w:jc w:val="right"/>
              <w:rPr>
                <w:rFonts w:cs="Arial"/>
                <w:sz w:val="15"/>
                <w:szCs w:val="15"/>
              </w:rPr>
            </w:pPr>
          </w:p>
        </w:tc>
        <w:tc>
          <w:tcPr>
            <w:tcW w:w="1350" w:type="dxa"/>
            <w:tcBorders>
              <w:bottom w:val="single" w:sz="4" w:space="0" w:color="auto"/>
            </w:tcBorders>
            <w:shd w:val="clear" w:color="auto" w:fill="auto"/>
          </w:tcPr>
          <w:p w14:paraId="0DBEC32B" w14:textId="4AFF3FD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961C80">
              <w:rPr>
                <w:rFonts w:cs="Arial"/>
                <w:sz w:val="15"/>
                <w:szCs w:val="15"/>
              </w:rPr>
              <w:t>(21,770)</w:t>
            </w:r>
          </w:p>
        </w:tc>
        <w:tc>
          <w:tcPr>
            <w:tcW w:w="90" w:type="dxa"/>
            <w:shd w:val="clear" w:color="auto" w:fill="auto"/>
          </w:tcPr>
          <w:p w14:paraId="6A520D8E"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071" w:type="dxa"/>
            <w:tcBorders>
              <w:bottom w:val="single" w:sz="4" w:space="0" w:color="auto"/>
            </w:tcBorders>
            <w:shd w:val="clear" w:color="auto" w:fill="auto"/>
          </w:tcPr>
          <w:p w14:paraId="68DEDE9E" w14:textId="3D406D0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Pr>
            </w:pPr>
            <w:r w:rsidRPr="00961C80">
              <w:rPr>
                <w:rFonts w:cs="Arial"/>
                <w:sz w:val="15"/>
                <w:szCs w:val="15"/>
              </w:rPr>
              <w:t>(7,659)</w:t>
            </w:r>
          </w:p>
        </w:tc>
        <w:tc>
          <w:tcPr>
            <w:tcW w:w="81" w:type="dxa"/>
          </w:tcPr>
          <w:p w14:paraId="490F5207" w14:textId="77777777" w:rsidR="004A566A" w:rsidRPr="00961C80" w:rsidRDefault="004A566A" w:rsidP="00641DA3">
            <w:pPr>
              <w:tabs>
                <w:tab w:val="decimal" w:pos="870"/>
              </w:tabs>
              <w:spacing w:line="360" w:lineRule="auto"/>
              <w:ind w:left="50" w:right="90"/>
              <w:jc w:val="right"/>
              <w:rPr>
                <w:rFonts w:cs="Arial"/>
                <w:sz w:val="15"/>
                <w:szCs w:val="15"/>
              </w:rPr>
            </w:pPr>
          </w:p>
        </w:tc>
        <w:tc>
          <w:tcPr>
            <w:tcW w:w="1305" w:type="dxa"/>
            <w:tcBorders>
              <w:bottom w:val="single" w:sz="4" w:space="0" w:color="auto"/>
            </w:tcBorders>
            <w:shd w:val="clear" w:color="auto" w:fill="auto"/>
          </w:tcPr>
          <w:p w14:paraId="6BCAAF55" w14:textId="6BA3642E"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961C80">
              <w:rPr>
                <w:rFonts w:cs="Arial"/>
                <w:sz w:val="15"/>
                <w:szCs w:val="15"/>
              </w:rPr>
              <w:t>(21,770)</w:t>
            </w:r>
          </w:p>
        </w:tc>
        <w:tc>
          <w:tcPr>
            <w:tcW w:w="90" w:type="dxa"/>
            <w:shd w:val="clear" w:color="auto" w:fill="auto"/>
          </w:tcPr>
          <w:p w14:paraId="59B53315" w14:textId="77777777" w:rsidR="004A566A" w:rsidRPr="00961C80" w:rsidRDefault="004A566A" w:rsidP="00641DA3">
            <w:pPr>
              <w:tabs>
                <w:tab w:val="decimal" w:pos="870"/>
              </w:tabs>
              <w:spacing w:line="360" w:lineRule="auto"/>
              <w:ind w:left="50" w:right="90"/>
              <w:jc w:val="right"/>
              <w:rPr>
                <w:rFonts w:cs="Arial"/>
                <w:sz w:val="15"/>
                <w:szCs w:val="15"/>
              </w:rPr>
            </w:pPr>
          </w:p>
        </w:tc>
        <w:tc>
          <w:tcPr>
            <w:tcW w:w="1008" w:type="dxa"/>
            <w:tcBorders>
              <w:bottom w:val="single" w:sz="4" w:space="0" w:color="auto"/>
            </w:tcBorders>
            <w:shd w:val="clear" w:color="auto" w:fill="auto"/>
          </w:tcPr>
          <w:p w14:paraId="1775995A" w14:textId="7647333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961C80">
              <w:rPr>
                <w:rFonts w:cs="Arial"/>
                <w:sz w:val="15"/>
                <w:szCs w:val="15"/>
              </w:rPr>
              <w:t>(7,659)</w:t>
            </w:r>
          </w:p>
        </w:tc>
      </w:tr>
      <w:tr w:rsidR="004A566A" w:rsidRPr="00961C80" w14:paraId="21CA64FC" w14:textId="77777777" w:rsidTr="001E155F">
        <w:tc>
          <w:tcPr>
            <w:tcW w:w="1161" w:type="dxa"/>
          </w:tcPr>
          <w:p w14:paraId="3E39F58A"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thaiDistribute"/>
              <w:rPr>
                <w:rFonts w:cs="Arial"/>
                <w:sz w:val="15"/>
                <w:szCs w:val="15"/>
                <w:cs/>
              </w:rPr>
            </w:pPr>
            <w:r w:rsidRPr="00961C80">
              <w:rPr>
                <w:rFonts w:cs="Arial"/>
                <w:sz w:val="15"/>
                <w:szCs w:val="15"/>
                <w:lang w:val="en-GB"/>
              </w:rPr>
              <w:t>Net profit</w:t>
            </w:r>
          </w:p>
        </w:tc>
        <w:tc>
          <w:tcPr>
            <w:tcW w:w="1314" w:type="dxa"/>
            <w:tcBorders>
              <w:top w:val="single" w:sz="4" w:space="0" w:color="auto"/>
              <w:bottom w:val="single" w:sz="12" w:space="0" w:color="auto"/>
            </w:tcBorders>
          </w:tcPr>
          <w:p w14:paraId="508D8F0A" w14:textId="2484C49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360" w:lineRule="auto"/>
              <w:ind w:left="50" w:right="90"/>
              <w:rPr>
                <w:rFonts w:cs="Arial"/>
                <w:sz w:val="15"/>
                <w:szCs w:val="15"/>
              </w:rPr>
            </w:pPr>
            <w:r w:rsidRPr="00961C80">
              <w:rPr>
                <w:rFonts w:cs="Arial"/>
                <w:sz w:val="15"/>
                <w:szCs w:val="15"/>
              </w:rPr>
              <w:t>81,402</w:t>
            </w:r>
          </w:p>
        </w:tc>
        <w:tc>
          <w:tcPr>
            <w:tcW w:w="126" w:type="dxa"/>
          </w:tcPr>
          <w:p w14:paraId="61B55FA7"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125" w:type="dxa"/>
            <w:tcBorders>
              <w:top w:val="single" w:sz="4" w:space="0" w:color="auto"/>
              <w:bottom w:val="single" w:sz="12" w:space="0" w:color="auto"/>
            </w:tcBorders>
          </w:tcPr>
          <w:p w14:paraId="06236E86" w14:textId="14766ED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60" w:lineRule="auto"/>
              <w:ind w:left="50" w:right="90"/>
              <w:rPr>
                <w:rFonts w:cs="Arial"/>
                <w:sz w:val="15"/>
                <w:szCs w:val="15"/>
              </w:rPr>
            </w:pPr>
            <w:r w:rsidRPr="00961C80">
              <w:rPr>
                <w:rFonts w:cs="Arial"/>
                <w:sz w:val="15"/>
                <w:szCs w:val="15"/>
              </w:rPr>
              <w:t>82,718</w:t>
            </w:r>
          </w:p>
        </w:tc>
        <w:tc>
          <w:tcPr>
            <w:tcW w:w="90" w:type="dxa"/>
          </w:tcPr>
          <w:p w14:paraId="1853D0E4" w14:textId="77777777" w:rsidR="004A566A" w:rsidRPr="00961C80" w:rsidRDefault="004A566A" w:rsidP="00641DA3">
            <w:pPr>
              <w:tabs>
                <w:tab w:val="decimal" w:pos="870"/>
              </w:tabs>
              <w:spacing w:line="360" w:lineRule="auto"/>
              <w:ind w:left="50" w:right="90"/>
              <w:jc w:val="right"/>
              <w:rPr>
                <w:rFonts w:cs="Arial"/>
                <w:sz w:val="15"/>
                <w:szCs w:val="15"/>
              </w:rPr>
            </w:pPr>
          </w:p>
        </w:tc>
        <w:tc>
          <w:tcPr>
            <w:tcW w:w="1350" w:type="dxa"/>
            <w:tcBorders>
              <w:top w:val="single" w:sz="4" w:space="0" w:color="auto"/>
              <w:bottom w:val="single" w:sz="12" w:space="0" w:color="auto"/>
            </w:tcBorders>
          </w:tcPr>
          <w:p w14:paraId="628175DF" w14:textId="1E87A286"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tl/>
                <w:cs/>
              </w:rPr>
            </w:pPr>
            <w:r w:rsidRPr="00961C80">
              <w:rPr>
                <w:rFonts w:cs="Arial"/>
                <w:sz w:val="15"/>
                <w:szCs w:val="15"/>
              </w:rPr>
              <w:t>135,706</w:t>
            </w:r>
          </w:p>
        </w:tc>
        <w:tc>
          <w:tcPr>
            <w:tcW w:w="90" w:type="dxa"/>
          </w:tcPr>
          <w:p w14:paraId="1B93CAF3" w14:textId="77777777" w:rsidR="004A566A" w:rsidRPr="00961C80" w:rsidRDefault="004A566A" w:rsidP="00641DA3">
            <w:pPr>
              <w:tabs>
                <w:tab w:val="decimal" w:pos="870"/>
              </w:tabs>
              <w:spacing w:line="360" w:lineRule="auto"/>
              <w:ind w:left="50" w:right="90"/>
              <w:jc w:val="right"/>
              <w:rPr>
                <w:rFonts w:cs="Arial"/>
                <w:sz w:val="15"/>
                <w:szCs w:val="15"/>
                <w:rtl/>
                <w:cs/>
              </w:rPr>
            </w:pPr>
          </w:p>
        </w:tc>
        <w:tc>
          <w:tcPr>
            <w:tcW w:w="1071" w:type="dxa"/>
            <w:tcBorders>
              <w:top w:val="single" w:sz="4" w:space="0" w:color="auto"/>
              <w:bottom w:val="single" w:sz="12" w:space="0" w:color="auto"/>
            </w:tcBorders>
          </w:tcPr>
          <w:p w14:paraId="0FDD8514" w14:textId="5472B5C9"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360" w:lineRule="auto"/>
              <w:ind w:left="50" w:right="90"/>
              <w:rPr>
                <w:rFonts w:cs="Arial"/>
                <w:color w:val="000000"/>
                <w:sz w:val="15"/>
                <w:szCs w:val="15"/>
                <w:rtl/>
                <w:cs/>
              </w:rPr>
            </w:pPr>
            <w:r w:rsidRPr="00961C80">
              <w:rPr>
                <w:rFonts w:cs="Arial"/>
                <w:sz w:val="15"/>
                <w:szCs w:val="15"/>
              </w:rPr>
              <w:t>58,403</w:t>
            </w:r>
          </w:p>
        </w:tc>
        <w:tc>
          <w:tcPr>
            <w:tcW w:w="81" w:type="dxa"/>
          </w:tcPr>
          <w:p w14:paraId="4046F79A" w14:textId="77777777" w:rsidR="004A566A" w:rsidRPr="00961C80" w:rsidRDefault="004A566A" w:rsidP="00641DA3">
            <w:pPr>
              <w:tabs>
                <w:tab w:val="decimal" w:pos="870"/>
              </w:tabs>
              <w:spacing w:line="360" w:lineRule="auto"/>
              <w:ind w:left="50" w:right="90"/>
              <w:jc w:val="right"/>
              <w:rPr>
                <w:rFonts w:cs="Arial"/>
                <w:sz w:val="15"/>
                <w:szCs w:val="15"/>
              </w:rPr>
            </w:pPr>
          </w:p>
        </w:tc>
        <w:tc>
          <w:tcPr>
            <w:tcW w:w="1305" w:type="dxa"/>
            <w:tcBorders>
              <w:top w:val="single" w:sz="4" w:space="0" w:color="auto"/>
              <w:bottom w:val="single" w:sz="12" w:space="0" w:color="auto"/>
            </w:tcBorders>
            <w:shd w:val="clear" w:color="auto" w:fill="auto"/>
          </w:tcPr>
          <w:p w14:paraId="7D95B6A5" w14:textId="4FB4C852"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60" w:lineRule="auto"/>
              <w:ind w:left="50" w:right="90"/>
              <w:rPr>
                <w:rFonts w:cs="Arial"/>
                <w:color w:val="000000"/>
                <w:sz w:val="15"/>
                <w:szCs w:val="15"/>
              </w:rPr>
            </w:pPr>
            <w:r w:rsidRPr="00961C80">
              <w:rPr>
                <w:rFonts w:cs="Arial"/>
                <w:sz w:val="15"/>
                <w:szCs w:val="15"/>
              </w:rPr>
              <w:t>217,108</w:t>
            </w:r>
          </w:p>
        </w:tc>
        <w:tc>
          <w:tcPr>
            <w:tcW w:w="90" w:type="dxa"/>
            <w:shd w:val="clear" w:color="auto" w:fill="auto"/>
          </w:tcPr>
          <w:p w14:paraId="738CC0C3" w14:textId="77777777" w:rsidR="004A566A" w:rsidRPr="00961C80" w:rsidRDefault="004A566A" w:rsidP="00641DA3">
            <w:pPr>
              <w:tabs>
                <w:tab w:val="decimal" w:pos="870"/>
              </w:tabs>
              <w:spacing w:line="360" w:lineRule="auto"/>
              <w:ind w:left="50" w:right="90"/>
              <w:jc w:val="right"/>
              <w:rPr>
                <w:rFonts w:cs="Arial"/>
                <w:sz w:val="15"/>
                <w:szCs w:val="15"/>
              </w:rPr>
            </w:pPr>
          </w:p>
        </w:tc>
        <w:tc>
          <w:tcPr>
            <w:tcW w:w="1008" w:type="dxa"/>
            <w:tcBorders>
              <w:top w:val="single" w:sz="4" w:space="0" w:color="auto"/>
              <w:bottom w:val="single" w:sz="12" w:space="0" w:color="auto"/>
            </w:tcBorders>
            <w:shd w:val="clear" w:color="auto" w:fill="auto"/>
          </w:tcPr>
          <w:p w14:paraId="79CBFD89" w14:textId="6575C5A2"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50" w:right="90"/>
              <w:rPr>
                <w:rFonts w:cs="Arial"/>
                <w:color w:val="000000"/>
                <w:sz w:val="15"/>
                <w:szCs w:val="15"/>
              </w:rPr>
            </w:pPr>
            <w:r w:rsidRPr="00961C80">
              <w:rPr>
                <w:rFonts w:cs="Arial"/>
                <w:sz w:val="15"/>
                <w:szCs w:val="15"/>
              </w:rPr>
              <w:t>141,121</w:t>
            </w:r>
          </w:p>
        </w:tc>
      </w:tr>
    </w:tbl>
    <w:p w14:paraId="3F18AA29" w14:textId="77777777" w:rsidR="006772BF" w:rsidRPr="00961C80" w:rsidRDefault="006772BF" w:rsidP="00641DA3">
      <w:pPr>
        <w:spacing w:line="360" w:lineRule="auto"/>
        <w:jc w:val="thaiDistribute"/>
        <w:rPr>
          <w:rFonts w:cs="Arial"/>
          <w:sz w:val="20"/>
          <w:szCs w:val="20"/>
        </w:rPr>
      </w:pPr>
    </w:p>
    <w:p w14:paraId="501C256C" w14:textId="77777777" w:rsidR="005E6EBD" w:rsidRPr="00961C80" w:rsidRDefault="005E6EBD" w:rsidP="00641DA3">
      <w:pPr>
        <w:spacing w:line="360" w:lineRule="auto"/>
        <w:jc w:val="thaiDistribute"/>
        <w:rPr>
          <w:rFonts w:cs="Arial"/>
          <w:sz w:val="20"/>
          <w:szCs w:val="20"/>
        </w:rPr>
      </w:pPr>
    </w:p>
    <w:p w14:paraId="2CEE9317" w14:textId="77777777" w:rsidR="00BD43C7" w:rsidRPr="00961C80" w:rsidRDefault="00BD43C7" w:rsidP="00641DA3">
      <w:pPr>
        <w:spacing w:line="360" w:lineRule="auto"/>
        <w:jc w:val="thaiDistribute"/>
        <w:rPr>
          <w:rFonts w:cs="Arial"/>
          <w:sz w:val="20"/>
          <w:szCs w:val="20"/>
        </w:rPr>
      </w:pPr>
    </w:p>
    <w:p w14:paraId="6FDE90D4" w14:textId="77777777" w:rsidR="00BD43C7" w:rsidRPr="00961C80" w:rsidRDefault="00BD43C7" w:rsidP="00641DA3">
      <w:pPr>
        <w:spacing w:line="360" w:lineRule="auto"/>
        <w:jc w:val="thaiDistribute"/>
        <w:rPr>
          <w:rFonts w:cs="Arial"/>
          <w:sz w:val="20"/>
          <w:szCs w:val="20"/>
        </w:rPr>
      </w:pPr>
    </w:p>
    <w:p w14:paraId="333BD2D2" w14:textId="77777777" w:rsidR="00BD43C7" w:rsidRPr="00961C80" w:rsidRDefault="00BD43C7" w:rsidP="00641DA3">
      <w:pPr>
        <w:spacing w:line="360" w:lineRule="auto"/>
        <w:jc w:val="thaiDistribute"/>
        <w:rPr>
          <w:rFonts w:cs="Arial"/>
          <w:sz w:val="20"/>
          <w:szCs w:val="20"/>
        </w:rPr>
      </w:pPr>
    </w:p>
    <w:p w14:paraId="3044BC17" w14:textId="77777777" w:rsidR="006772BF" w:rsidRPr="00961C80" w:rsidRDefault="006772BF" w:rsidP="00641DA3">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961C80">
        <w:rPr>
          <w:rFonts w:ascii="Arial" w:hAnsi="Arial" w:cs="Arial"/>
          <w:spacing w:val="-4"/>
          <w:sz w:val="20"/>
          <w:szCs w:val="20"/>
          <w:u w:val="single"/>
          <w:lang w:val="en-GB"/>
        </w:rPr>
        <w:lastRenderedPageBreak/>
        <w:t>ASSETS PLEDGED AS SECURITY</w:t>
      </w:r>
    </w:p>
    <w:p w14:paraId="57F085FC" w14:textId="77777777" w:rsidR="006772BF" w:rsidRPr="00961C80" w:rsidRDefault="006772BF" w:rsidP="00641DA3">
      <w:pPr>
        <w:spacing w:line="360" w:lineRule="auto"/>
        <w:ind w:left="360" w:right="-7"/>
        <w:jc w:val="thaiDistribute"/>
        <w:rPr>
          <w:rFonts w:cs="Arial"/>
          <w:sz w:val="16"/>
          <w:szCs w:val="16"/>
        </w:rPr>
      </w:pPr>
    </w:p>
    <w:p w14:paraId="41510743" w14:textId="77777777" w:rsidR="006772BF" w:rsidRPr="00961C80" w:rsidRDefault="006772BF" w:rsidP="00641DA3">
      <w:pPr>
        <w:tabs>
          <w:tab w:val="clear" w:pos="227"/>
          <w:tab w:val="clear" w:pos="454"/>
          <w:tab w:val="clear" w:pos="680"/>
          <w:tab w:val="clear" w:pos="907"/>
        </w:tabs>
        <w:spacing w:line="360" w:lineRule="auto"/>
        <w:ind w:left="360" w:right="-7"/>
        <w:jc w:val="thaiDistribute"/>
        <w:rPr>
          <w:rFonts w:cs="Arial"/>
          <w:sz w:val="20"/>
          <w:szCs w:val="20"/>
        </w:rPr>
      </w:pPr>
      <w:r w:rsidRPr="00961C80">
        <w:rPr>
          <w:rFonts w:cs="Arial"/>
          <w:sz w:val="20"/>
          <w:szCs w:val="20"/>
        </w:rPr>
        <w:t>The carrying amounts of assets pledged as security for current and non</w:t>
      </w:r>
      <w:r w:rsidRPr="00961C80">
        <w:rPr>
          <w:rFonts w:cs="Arial"/>
          <w:sz w:val="20"/>
          <w:szCs w:val="20"/>
          <w:cs/>
        </w:rPr>
        <w:t>-</w:t>
      </w:r>
      <w:r w:rsidRPr="00961C80">
        <w:rPr>
          <w:rFonts w:cs="Arial"/>
          <w:sz w:val="20"/>
          <w:szCs w:val="20"/>
        </w:rPr>
        <w:t>current borrowings are</w:t>
      </w:r>
      <w:r w:rsidRPr="00961C80">
        <w:rPr>
          <w:rFonts w:cs="Arial"/>
          <w:sz w:val="20"/>
          <w:szCs w:val="20"/>
          <w:cs/>
        </w:rPr>
        <w:t xml:space="preserve">: </w:t>
      </w:r>
    </w:p>
    <w:p w14:paraId="5C9072B3" w14:textId="77777777" w:rsidR="006772BF" w:rsidRPr="00961C80" w:rsidRDefault="006772BF" w:rsidP="00641DA3">
      <w:pPr>
        <w:tabs>
          <w:tab w:val="clear" w:pos="227"/>
          <w:tab w:val="clear" w:pos="454"/>
          <w:tab w:val="clear" w:pos="680"/>
          <w:tab w:val="clear" w:pos="907"/>
        </w:tabs>
        <w:spacing w:line="360" w:lineRule="auto"/>
        <w:ind w:left="360" w:right="-7"/>
        <w:jc w:val="thaiDistribute"/>
        <w:rPr>
          <w:rFonts w:cs="Arial"/>
          <w:spacing w:val="-2"/>
          <w:sz w:val="10"/>
          <w:szCs w:val="10"/>
        </w:rPr>
      </w:pPr>
    </w:p>
    <w:tbl>
      <w:tblPr>
        <w:tblW w:w="8658" w:type="dxa"/>
        <w:tblInd w:w="324" w:type="dxa"/>
        <w:tblLayout w:type="fixed"/>
        <w:tblCellMar>
          <w:left w:w="29" w:type="dxa"/>
          <w:right w:w="29" w:type="dxa"/>
        </w:tblCellMar>
        <w:tblLook w:val="0000" w:firstRow="0" w:lastRow="0" w:firstColumn="0" w:lastColumn="0" w:noHBand="0" w:noVBand="0"/>
      </w:tblPr>
      <w:tblGrid>
        <w:gridCol w:w="3168"/>
        <w:gridCol w:w="576"/>
        <w:gridCol w:w="84"/>
        <w:gridCol w:w="1170"/>
        <w:gridCol w:w="81"/>
        <w:gridCol w:w="1132"/>
        <w:gridCol w:w="78"/>
        <w:gridCol w:w="1134"/>
        <w:gridCol w:w="90"/>
        <w:gridCol w:w="1145"/>
      </w:tblGrid>
      <w:tr w:rsidR="006772BF" w:rsidRPr="00961C80" w14:paraId="2AC2F332" w14:textId="77777777" w:rsidTr="001C09C7">
        <w:trPr>
          <w:cantSplit/>
        </w:trPr>
        <w:tc>
          <w:tcPr>
            <w:tcW w:w="3168" w:type="dxa"/>
          </w:tcPr>
          <w:p w14:paraId="2C8D234E"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3D903EDA" w14:textId="77777777" w:rsidR="006772BF" w:rsidRPr="00961C80" w:rsidRDefault="006772BF" w:rsidP="00641DA3">
            <w:pPr>
              <w:spacing w:line="360" w:lineRule="auto"/>
              <w:ind w:left="-11" w:right="-13"/>
              <w:jc w:val="center"/>
              <w:rPr>
                <w:rFonts w:cs="Arial"/>
                <w:cs/>
              </w:rPr>
            </w:pPr>
          </w:p>
        </w:tc>
        <w:tc>
          <w:tcPr>
            <w:tcW w:w="84" w:type="dxa"/>
          </w:tcPr>
          <w:p w14:paraId="61C81107" w14:textId="77777777" w:rsidR="006772BF" w:rsidRPr="00961C80" w:rsidRDefault="006772BF" w:rsidP="00641DA3">
            <w:pPr>
              <w:spacing w:line="360" w:lineRule="auto"/>
              <w:ind w:left="-11" w:right="-13"/>
              <w:jc w:val="center"/>
              <w:rPr>
                <w:rFonts w:cs="Arial"/>
                <w:cs/>
              </w:rPr>
            </w:pPr>
          </w:p>
        </w:tc>
        <w:tc>
          <w:tcPr>
            <w:tcW w:w="4830" w:type="dxa"/>
            <w:gridSpan w:val="7"/>
          </w:tcPr>
          <w:p w14:paraId="53421F98"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s/>
                <w:lang w:val="th-TH"/>
              </w:rPr>
            </w:pPr>
            <w:r w:rsidRPr="00961C80">
              <w:rPr>
                <w:rFonts w:cs="Arial"/>
                <w:color w:val="000000"/>
                <w:cs/>
                <w:lang w:val="th-TH"/>
              </w:rPr>
              <w:t>(</w:t>
            </w:r>
            <w:r w:rsidRPr="00961C80">
              <w:rPr>
                <w:rFonts w:cs="Arial"/>
                <w:color w:val="000000"/>
                <w:lang w:val="th-TH"/>
              </w:rPr>
              <w:t xml:space="preserve">Unit </w:t>
            </w:r>
            <w:r w:rsidRPr="00961C80">
              <w:rPr>
                <w:rFonts w:cs="Arial"/>
                <w:color w:val="000000"/>
                <w:cs/>
                <w:lang w:val="th-TH"/>
              </w:rPr>
              <w:t xml:space="preserve">: </w:t>
            </w:r>
            <w:r w:rsidRPr="00961C80">
              <w:rPr>
                <w:rFonts w:cs="Arial"/>
                <w:color w:val="000000"/>
                <w:lang w:val="th-TH"/>
              </w:rPr>
              <w:t>Thousan</w:t>
            </w:r>
            <w:r w:rsidRPr="00961C80">
              <w:rPr>
                <w:rFonts w:cs="Arial"/>
                <w:color w:val="000000"/>
                <w:cs/>
                <w:lang w:val="th-TH"/>
              </w:rPr>
              <w:t>d</w:t>
            </w:r>
            <w:r w:rsidRPr="00961C80">
              <w:rPr>
                <w:rFonts w:cs="Arial"/>
                <w:color w:val="000000"/>
                <w:lang w:val="th-TH"/>
              </w:rPr>
              <w:t xml:space="preserve"> Baht</w:t>
            </w:r>
            <w:r w:rsidRPr="00961C80">
              <w:rPr>
                <w:rFonts w:cs="Arial"/>
                <w:color w:val="000000"/>
                <w:cs/>
                <w:lang w:val="th-TH"/>
              </w:rPr>
              <w:t>)</w:t>
            </w:r>
          </w:p>
        </w:tc>
      </w:tr>
      <w:tr w:rsidR="006772BF" w:rsidRPr="00961C80" w14:paraId="292BF61B" w14:textId="77777777" w:rsidTr="001C09C7">
        <w:trPr>
          <w:cantSplit/>
        </w:trPr>
        <w:tc>
          <w:tcPr>
            <w:tcW w:w="3168" w:type="dxa"/>
          </w:tcPr>
          <w:p w14:paraId="13F88B00"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76" w:type="dxa"/>
          </w:tcPr>
          <w:p w14:paraId="40F93D91" w14:textId="77777777" w:rsidR="006772BF" w:rsidRPr="00961C80" w:rsidRDefault="006772BF" w:rsidP="00641DA3">
            <w:pPr>
              <w:spacing w:line="360" w:lineRule="auto"/>
              <w:ind w:left="-11" w:right="-13"/>
              <w:jc w:val="center"/>
              <w:rPr>
                <w:rFonts w:cs="Arial"/>
                <w:cs/>
              </w:rPr>
            </w:pPr>
          </w:p>
        </w:tc>
        <w:tc>
          <w:tcPr>
            <w:tcW w:w="84" w:type="dxa"/>
          </w:tcPr>
          <w:p w14:paraId="34BBB0DA" w14:textId="77777777" w:rsidR="006772BF" w:rsidRPr="00961C80" w:rsidRDefault="006772BF" w:rsidP="00641DA3">
            <w:pPr>
              <w:spacing w:line="360" w:lineRule="auto"/>
              <w:ind w:left="-11" w:right="-13"/>
              <w:jc w:val="center"/>
              <w:rPr>
                <w:rFonts w:cs="Arial"/>
                <w:cs/>
              </w:rPr>
            </w:pPr>
          </w:p>
        </w:tc>
        <w:tc>
          <w:tcPr>
            <w:tcW w:w="2383" w:type="dxa"/>
            <w:gridSpan w:val="3"/>
            <w:tcBorders>
              <w:bottom w:val="single" w:sz="4" w:space="0" w:color="auto"/>
            </w:tcBorders>
          </w:tcPr>
          <w:p w14:paraId="1F7C787C" w14:textId="77777777" w:rsidR="006772BF" w:rsidRPr="00961C80" w:rsidRDefault="006772BF" w:rsidP="00641DA3">
            <w:pPr>
              <w:tabs>
                <w:tab w:val="clear" w:pos="227"/>
                <w:tab w:val="clear" w:pos="454"/>
                <w:tab w:val="clear" w:pos="680"/>
                <w:tab w:val="clear" w:pos="907"/>
              </w:tabs>
              <w:spacing w:line="360" w:lineRule="auto"/>
              <w:ind w:left="-35" w:right="-33"/>
              <w:jc w:val="center"/>
              <w:rPr>
                <w:rFonts w:cs="Arial"/>
              </w:rPr>
            </w:pPr>
            <w:r w:rsidRPr="00961C80">
              <w:rPr>
                <w:rFonts w:cs="Arial"/>
              </w:rPr>
              <w:t>CONSOLIDATED F</w:t>
            </w:r>
            <w:r w:rsidRPr="00961C80">
              <w:rPr>
                <w:rFonts w:cs="Arial"/>
                <w:cs/>
              </w:rPr>
              <w:t>/</w:t>
            </w:r>
            <w:r w:rsidRPr="00961C80">
              <w:rPr>
                <w:rFonts w:cs="Arial"/>
              </w:rPr>
              <w:t>S</w:t>
            </w:r>
          </w:p>
        </w:tc>
        <w:tc>
          <w:tcPr>
            <w:tcW w:w="78" w:type="dxa"/>
          </w:tcPr>
          <w:p w14:paraId="0526E5FF" w14:textId="77777777" w:rsidR="006772BF" w:rsidRPr="00961C80" w:rsidRDefault="006772BF" w:rsidP="00641DA3">
            <w:pPr>
              <w:tabs>
                <w:tab w:val="clear" w:pos="227"/>
                <w:tab w:val="clear" w:pos="454"/>
                <w:tab w:val="clear" w:pos="680"/>
                <w:tab w:val="clear" w:pos="907"/>
              </w:tabs>
              <w:spacing w:line="360" w:lineRule="auto"/>
              <w:ind w:left="-35" w:right="-33"/>
              <w:jc w:val="center"/>
              <w:rPr>
                <w:rFonts w:cs="Arial"/>
              </w:rPr>
            </w:pPr>
          </w:p>
        </w:tc>
        <w:tc>
          <w:tcPr>
            <w:tcW w:w="2369" w:type="dxa"/>
            <w:gridSpan w:val="3"/>
            <w:tcBorders>
              <w:bottom w:val="single" w:sz="4" w:space="0" w:color="auto"/>
            </w:tcBorders>
          </w:tcPr>
          <w:p w14:paraId="40521CE9" w14:textId="77777777" w:rsidR="006772BF" w:rsidRPr="00961C80" w:rsidRDefault="006772BF" w:rsidP="00641DA3">
            <w:pPr>
              <w:tabs>
                <w:tab w:val="clear" w:pos="227"/>
                <w:tab w:val="clear" w:pos="454"/>
                <w:tab w:val="clear" w:pos="680"/>
                <w:tab w:val="clear" w:pos="907"/>
              </w:tabs>
              <w:spacing w:line="360" w:lineRule="auto"/>
              <w:ind w:left="-35" w:right="-33"/>
              <w:jc w:val="center"/>
              <w:rPr>
                <w:rFonts w:cs="Arial"/>
              </w:rPr>
            </w:pPr>
            <w:r w:rsidRPr="00961C80">
              <w:rPr>
                <w:rFonts w:cs="Arial"/>
              </w:rPr>
              <w:t>SEPARATE F</w:t>
            </w:r>
            <w:r w:rsidRPr="00961C80">
              <w:rPr>
                <w:rFonts w:cs="Arial"/>
                <w:cs/>
              </w:rPr>
              <w:t>/</w:t>
            </w:r>
            <w:r w:rsidRPr="00961C80">
              <w:rPr>
                <w:rFonts w:cs="Arial"/>
              </w:rPr>
              <w:t>S</w:t>
            </w:r>
          </w:p>
        </w:tc>
      </w:tr>
      <w:tr w:rsidR="006F68E4" w:rsidRPr="00961C80" w14:paraId="2EAF09C2" w14:textId="77777777" w:rsidTr="00DB2C11">
        <w:trPr>
          <w:cantSplit/>
        </w:trPr>
        <w:tc>
          <w:tcPr>
            <w:tcW w:w="3168" w:type="dxa"/>
          </w:tcPr>
          <w:p w14:paraId="168D2D06" w14:textId="77777777" w:rsidR="006F68E4" w:rsidRPr="00961C80" w:rsidRDefault="006F68E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rPr>
            </w:pPr>
          </w:p>
        </w:tc>
        <w:tc>
          <w:tcPr>
            <w:tcW w:w="576" w:type="dxa"/>
            <w:tcBorders>
              <w:bottom w:val="single" w:sz="4" w:space="0" w:color="auto"/>
            </w:tcBorders>
            <w:vAlign w:val="bottom"/>
          </w:tcPr>
          <w:p w14:paraId="4104F008" w14:textId="77777777" w:rsidR="006F68E4" w:rsidRPr="00961C80" w:rsidRDefault="006F68E4" w:rsidP="00641DA3">
            <w:pPr>
              <w:tabs>
                <w:tab w:val="clear" w:pos="227"/>
                <w:tab w:val="clear" w:pos="454"/>
                <w:tab w:val="clear" w:pos="680"/>
                <w:tab w:val="clear" w:pos="907"/>
              </w:tabs>
              <w:spacing w:line="360" w:lineRule="auto"/>
              <w:ind w:left="-35" w:right="-33"/>
              <w:jc w:val="center"/>
              <w:rPr>
                <w:rFonts w:cs="Arial"/>
              </w:rPr>
            </w:pPr>
            <w:r w:rsidRPr="00961C80">
              <w:rPr>
                <w:rFonts w:cs="Arial"/>
              </w:rPr>
              <w:t>Notes</w:t>
            </w:r>
          </w:p>
        </w:tc>
        <w:tc>
          <w:tcPr>
            <w:tcW w:w="84" w:type="dxa"/>
          </w:tcPr>
          <w:p w14:paraId="75794D3A" w14:textId="77777777" w:rsidR="006F68E4" w:rsidRPr="00961C80" w:rsidRDefault="006F68E4" w:rsidP="00641DA3">
            <w:pPr>
              <w:tabs>
                <w:tab w:val="clear" w:pos="227"/>
                <w:tab w:val="clear" w:pos="454"/>
                <w:tab w:val="clear" w:pos="680"/>
                <w:tab w:val="clear" w:pos="907"/>
              </w:tabs>
              <w:spacing w:line="360" w:lineRule="auto"/>
              <w:ind w:left="-35" w:right="-33"/>
              <w:jc w:val="center"/>
              <w:rPr>
                <w:rFonts w:cs="Arial"/>
              </w:rPr>
            </w:pPr>
          </w:p>
        </w:tc>
        <w:tc>
          <w:tcPr>
            <w:tcW w:w="1170" w:type="dxa"/>
            <w:tcBorders>
              <w:bottom w:val="single" w:sz="4" w:space="0" w:color="auto"/>
            </w:tcBorders>
            <w:vAlign w:val="bottom"/>
          </w:tcPr>
          <w:p w14:paraId="4994A09B" w14:textId="74579921" w:rsidR="006F68E4" w:rsidRPr="00961C80" w:rsidRDefault="006F68E4" w:rsidP="00641DA3">
            <w:pPr>
              <w:tabs>
                <w:tab w:val="clear" w:pos="227"/>
                <w:tab w:val="clear" w:pos="454"/>
                <w:tab w:val="clear" w:pos="680"/>
                <w:tab w:val="clear" w:pos="907"/>
                <w:tab w:val="clear" w:pos="1644"/>
                <w:tab w:val="clear" w:pos="1871"/>
                <w:tab w:val="clear" w:pos="2580"/>
                <w:tab w:val="clear" w:pos="2807"/>
              </w:tabs>
              <w:spacing w:line="360" w:lineRule="auto"/>
              <w:ind w:left="-35" w:right="-33"/>
              <w:jc w:val="center"/>
              <w:rPr>
                <w:rFonts w:cs="Arial"/>
              </w:rPr>
            </w:pPr>
            <w:r w:rsidRPr="00961C80">
              <w:rPr>
                <w:rFonts w:cs="Arial"/>
              </w:rPr>
              <w:t>30 September</w:t>
            </w:r>
          </w:p>
          <w:p w14:paraId="65E241EF" w14:textId="77777777" w:rsidR="006F68E4" w:rsidRPr="00961C80" w:rsidRDefault="006F68E4" w:rsidP="00641DA3">
            <w:pPr>
              <w:tabs>
                <w:tab w:val="clear" w:pos="227"/>
                <w:tab w:val="clear" w:pos="454"/>
                <w:tab w:val="clear" w:pos="680"/>
                <w:tab w:val="clear" w:pos="907"/>
                <w:tab w:val="clear" w:pos="1644"/>
                <w:tab w:val="clear" w:pos="1871"/>
                <w:tab w:val="clear" w:pos="2580"/>
                <w:tab w:val="clear" w:pos="2807"/>
              </w:tabs>
              <w:spacing w:line="360" w:lineRule="auto"/>
              <w:ind w:left="-35" w:right="-33"/>
              <w:jc w:val="center"/>
              <w:rPr>
                <w:rFonts w:cs="Arial"/>
              </w:rPr>
            </w:pPr>
            <w:r w:rsidRPr="00961C80">
              <w:rPr>
                <w:rFonts w:cs="Arial"/>
              </w:rPr>
              <w:t>2023</w:t>
            </w:r>
          </w:p>
        </w:tc>
        <w:tc>
          <w:tcPr>
            <w:tcW w:w="81" w:type="dxa"/>
            <w:tcBorders>
              <w:top w:val="single" w:sz="4" w:space="0" w:color="auto"/>
            </w:tcBorders>
            <w:vAlign w:val="bottom"/>
          </w:tcPr>
          <w:p w14:paraId="34084FAE" w14:textId="77777777" w:rsidR="006F68E4" w:rsidRPr="00961C80" w:rsidRDefault="006F68E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2" w:type="dxa"/>
            <w:tcBorders>
              <w:top w:val="single" w:sz="4" w:space="0" w:color="auto"/>
              <w:bottom w:val="single" w:sz="4" w:space="0" w:color="auto"/>
            </w:tcBorders>
            <w:vAlign w:val="bottom"/>
          </w:tcPr>
          <w:p w14:paraId="3DE5A898" w14:textId="77777777" w:rsidR="006F68E4" w:rsidRPr="00961C80" w:rsidRDefault="006F68E4" w:rsidP="00641DA3">
            <w:pPr>
              <w:tabs>
                <w:tab w:val="clear" w:pos="227"/>
                <w:tab w:val="clear" w:pos="454"/>
                <w:tab w:val="clear" w:pos="680"/>
                <w:tab w:val="clear" w:pos="907"/>
              </w:tabs>
              <w:spacing w:line="360" w:lineRule="auto"/>
              <w:ind w:left="-35" w:right="-33"/>
              <w:jc w:val="center"/>
              <w:rPr>
                <w:rFonts w:cs="Arial"/>
              </w:rPr>
            </w:pPr>
            <w:r w:rsidRPr="00961C80">
              <w:rPr>
                <w:rFonts w:cs="Arial"/>
              </w:rPr>
              <w:t>31 December</w:t>
            </w:r>
          </w:p>
          <w:p w14:paraId="2E8195A7" w14:textId="77777777" w:rsidR="006F68E4" w:rsidRPr="00961C80" w:rsidRDefault="006F68E4" w:rsidP="00641DA3">
            <w:pPr>
              <w:tabs>
                <w:tab w:val="clear" w:pos="227"/>
                <w:tab w:val="clear" w:pos="454"/>
                <w:tab w:val="clear" w:pos="680"/>
                <w:tab w:val="clear" w:pos="907"/>
              </w:tabs>
              <w:spacing w:line="360" w:lineRule="auto"/>
              <w:ind w:left="-35" w:right="-33"/>
              <w:jc w:val="center"/>
              <w:rPr>
                <w:rFonts w:cs="Arial"/>
              </w:rPr>
            </w:pPr>
            <w:r w:rsidRPr="00961C80">
              <w:rPr>
                <w:rFonts w:cs="Arial"/>
              </w:rPr>
              <w:t>2022</w:t>
            </w:r>
          </w:p>
        </w:tc>
        <w:tc>
          <w:tcPr>
            <w:tcW w:w="78" w:type="dxa"/>
            <w:vAlign w:val="bottom"/>
          </w:tcPr>
          <w:p w14:paraId="3C56F79E" w14:textId="77777777" w:rsidR="006F68E4" w:rsidRPr="00961C80" w:rsidRDefault="006F68E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4" w:type="dxa"/>
            <w:tcBorders>
              <w:bottom w:val="single" w:sz="4" w:space="0" w:color="auto"/>
            </w:tcBorders>
            <w:vAlign w:val="bottom"/>
          </w:tcPr>
          <w:p w14:paraId="1004A927" w14:textId="77777777" w:rsidR="006F68E4" w:rsidRPr="00961C80" w:rsidRDefault="006F68E4" w:rsidP="00641DA3">
            <w:pPr>
              <w:tabs>
                <w:tab w:val="clear" w:pos="227"/>
                <w:tab w:val="clear" w:pos="454"/>
                <w:tab w:val="clear" w:pos="680"/>
                <w:tab w:val="clear" w:pos="907"/>
                <w:tab w:val="clear" w:pos="1644"/>
                <w:tab w:val="clear" w:pos="1871"/>
                <w:tab w:val="clear" w:pos="2580"/>
                <w:tab w:val="clear" w:pos="2807"/>
              </w:tabs>
              <w:spacing w:line="360" w:lineRule="auto"/>
              <w:ind w:left="-35" w:right="-33"/>
              <w:jc w:val="center"/>
              <w:rPr>
                <w:rFonts w:cs="Arial"/>
                <w:spacing w:val="-4"/>
              </w:rPr>
            </w:pPr>
            <w:r w:rsidRPr="00961C80">
              <w:rPr>
                <w:rFonts w:cs="Arial"/>
                <w:spacing w:val="-4"/>
              </w:rPr>
              <w:t>30 September</w:t>
            </w:r>
          </w:p>
          <w:p w14:paraId="3FF11C60" w14:textId="1DD9EBC7" w:rsidR="006F68E4" w:rsidRPr="00961C80" w:rsidRDefault="006F68E4" w:rsidP="00641DA3">
            <w:pPr>
              <w:tabs>
                <w:tab w:val="clear" w:pos="227"/>
                <w:tab w:val="clear" w:pos="454"/>
                <w:tab w:val="clear" w:pos="680"/>
                <w:tab w:val="clear" w:pos="907"/>
              </w:tabs>
              <w:spacing w:line="360" w:lineRule="auto"/>
              <w:ind w:left="-35" w:right="-33"/>
              <w:jc w:val="center"/>
              <w:rPr>
                <w:rFonts w:cs="Arial"/>
                <w:spacing w:val="-4"/>
              </w:rPr>
            </w:pPr>
            <w:r w:rsidRPr="00961C80">
              <w:rPr>
                <w:rFonts w:cs="Arial"/>
                <w:spacing w:val="-4"/>
              </w:rPr>
              <w:t>2023</w:t>
            </w:r>
          </w:p>
        </w:tc>
        <w:tc>
          <w:tcPr>
            <w:tcW w:w="90" w:type="dxa"/>
            <w:tcBorders>
              <w:top w:val="single" w:sz="4" w:space="0" w:color="auto"/>
            </w:tcBorders>
            <w:vAlign w:val="bottom"/>
          </w:tcPr>
          <w:p w14:paraId="1FDA7874" w14:textId="77777777" w:rsidR="006F68E4" w:rsidRPr="00961C80" w:rsidRDefault="006F68E4"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45" w:type="dxa"/>
            <w:tcBorders>
              <w:top w:val="single" w:sz="4" w:space="0" w:color="auto"/>
              <w:bottom w:val="single" w:sz="4" w:space="0" w:color="auto"/>
            </w:tcBorders>
            <w:vAlign w:val="bottom"/>
          </w:tcPr>
          <w:p w14:paraId="1B4BAAFF" w14:textId="77777777" w:rsidR="006F68E4" w:rsidRPr="00961C80" w:rsidRDefault="006F68E4" w:rsidP="00641DA3">
            <w:pPr>
              <w:tabs>
                <w:tab w:val="clear" w:pos="227"/>
                <w:tab w:val="clear" w:pos="454"/>
                <w:tab w:val="clear" w:pos="680"/>
                <w:tab w:val="clear" w:pos="907"/>
              </w:tabs>
              <w:spacing w:line="360" w:lineRule="auto"/>
              <w:ind w:left="-35" w:right="-33"/>
              <w:jc w:val="center"/>
              <w:rPr>
                <w:rFonts w:cs="Arial"/>
              </w:rPr>
            </w:pPr>
            <w:r w:rsidRPr="00961C80">
              <w:rPr>
                <w:rFonts w:cs="Arial"/>
              </w:rPr>
              <w:t>31 December</w:t>
            </w:r>
          </w:p>
          <w:p w14:paraId="40EBBC99" w14:textId="77777777" w:rsidR="006F68E4" w:rsidRPr="00961C80" w:rsidRDefault="006F68E4" w:rsidP="00641DA3">
            <w:pPr>
              <w:tabs>
                <w:tab w:val="clear" w:pos="227"/>
                <w:tab w:val="clear" w:pos="454"/>
                <w:tab w:val="clear" w:pos="680"/>
                <w:tab w:val="clear" w:pos="907"/>
              </w:tabs>
              <w:spacing w:line="360" w:lineRule="auto"/>
              <w:ind w:left="-35" w:right="-33"/>
              <w:jc w:val="center"/>
              <w:rPr>
                <w:rFonts w:cs="Arial"/>
              </w:rPr>
            </w:pPr>
            <w:r w:rsidRPr="00961C80">
              <w:rPr>
                <w:rFonts w:cs="Arial"/>
              </w:rPr>
              <w:t>2022</w:t>
            </w:r>
          </w:p>
        </w:tc>
      </w:tr>
      <w:tr w:rsidR="006772BF" w:rsidRPr="00961C80" w14:paraId="7F9E2C56" w14:textId="77777777" w:rsidTr="001C09C7">
        <w:trPr>
          <w:cantSplit/>
        </w:trPr>
        <w:tc>
          <w:tcPr>
            <w:tcW w:w="3168" w:type="dxa"/>
            <w:vAlign w:val="bottom"/>
          </w:tcPr>
          <w:p w14:paraId="0C161898"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961C80">
              <w:rPr>
                <w:rFonts w:cs="Arial"/>
                <w:b/>
                <w:bCs/>
              </w:rPr>
              <w:t>Current Asset</w:t>
            </w:r>
          </w:p>
        </w:tc>
        <w:tc>
          <w:tcPr>
            <w:tcW w:w="576" w:type="dxa"/>
            <w:tcBorders>
              <w:top w:val="single" w:sz="4" w:space="0" w:color="auto"/>
            </w:tcBorders>
          </w:tcPr>
          <w:p w14:paraId="46BA2CC6"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6F54928D" w14:textId="77777777" w:rsidR="006772BF" w:rsidRPr="00961C80" w:rsidRDefault="006772BF" w:rsidP="00641DA3">
            <w:pPr>
              <w:spacing w:line="360" w:lineRule="auto"/>
              <w:ind w:right="3"/>
              <w:jc w:val="center"/>
              <w:rPr>
                <w:rFonts w:cs="Arial"/>
              </w:rPr>
            </w:pPr>
          </w:p>
        </w:tc>
        <w:tc>
          <w:tcPr>
            <w:tcW w:w="1170" w:type="dxa"/>
          </w:tcPr>
          <w:p w14:paraId="1A871746"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81" w:type="dxa"/>
          </w:tcPr>
          <w:p w14:paraId="4B948935"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C60999C"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78" w:type="dxa"/>
          </w:tcPr>
          <w:p w14:paraId="40F1C9F7"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16DDEFD6"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p>
        </w:tc>
        <w:tc>
          <w:tcPr>
            <w:tcW w:w="90" w:type="dxa"/>
          </w:tcPr>
          <w:p w14:paraId="5B4695D2"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3DEE7228"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lang w:eastAsia="en-GB"/>
              </w:rPr>
            </w:pPr>
          </w:p>
        </w:tc>
      </w:tr>
      <w:tr w:rsidR="004A566A" w:rsidRPr="00961C80" w14:paraId="3E178A9A" w14:textId="77777777" w:rsidTr="001C09C7">
        <w:trPr>
          <w:cantSplit/>
          <w:trHeight w:val="126"/>
        </w:trPr>
        <w:tc>
          <w:tcPr>
            <w:tcW w:w="3168" w:type="dxa"/>
            <w:vAlign w:val="bottom"/>
          </w:tcPr>
          <w:p w14:paraId="7217EE34" w14:textId="085988A0"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rPr>
            </w:pPr>
            <w:r w:rsidRPr="00961C80">
              <w:rPr>
                <w:rFonts w:cs="Arial"/>
              </w:rPr>
              <w:t>Restricted cash at financial institutions</w:t>
            </w:r>
          </w:p>
        </w:tc>
        <w:tc>
          <w:tcPr>
            <w:tcW w:w="576" w:type="dxa"/>
          </w:tcPr>
          <w:p w14:paraId="1B1A309C"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961C80">
              <w:rPr>
                <w:rFonts w:cs="Arial"/>
                <w:lang w:eastAsia="en-GB"/>
              </w:rPr>
              <w:t>5.2</w:t>
            </w:r>
          </w:p>
        </w:tc>
        <w:tc>
          <w:tcPr>
            <w:tcW w:w="84" w:type="dxa"/>
          </w:tcPr>
          <w:p w14:paraId="56C7A3EB" w14:textId="77777777" w:rsidR="004A566A" w:rsidRPr="00961C80" w:rsidRDefault="004A566A" w:rsidP="00641DA3">
            <w:pPr>
              <w:spacing w:line="360" w:lineRule="auto"/>
              <w:ind w:right="3"/>
              <w:jc w:val="center"/>
              <w:rPr>
                <w:rFonts w:cs="Arial"/>
              </w:rPr>
            </w:pPr>
          </w:p>
        </w:tc>
        <w:tc>
          <w:tcPr>
            <w:tcW w:w="1170" w:type="dxa"/>
          </w:tcPr>
          <w:p w14:paraId="43E840A4" w14:textId="3E3C932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961C80">
              <w:rPr>
                <w:rFonts w:cs="Arial"/>
              </w:rPr>
              <w:t>2,474</w:t>
            </w:r>
          </w:p>
        </w:tc>
        <w:tc>
          <w:tcPr>
            <w:tcW w:w="81" w:type="dxa"/>
          </w:tcPr>
          <w:p w14:paraId="4004BE5A"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11075652"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961C80">
              <w:rPr>
                <w:rFonts w:cs="Arial"/>
                <w:lang w:eastAsia="en-GB"/>
              </w:rPr>
              <w:t>2,197</w:t>
            </w:r>
          </w:p>
        </w:tc>
        <w:tc>
          <w:tcPr>
            <w:tcW w:w="78" w:type="dxa"/>
          </w:tcPr>
          <w:p w14:paraId="6187302C"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1A500485" w14:textId="32069293"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961C80">
              <w:rPr>
                <w:rFonts w:cs="Arial"/>
              </w:rPr>
              <w:t>2,474</w:t>
            </w:r>
          </w:p>
        </w:tc>
        <w:tc>
          <w:tcPr>
            <w:tcW w:w="90" w:type="dxa"/>
          </w:tcPr>
          <w:p w14:paraId="0ACA1173"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50C25EC"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r w:rsidRPr="00961C80">
              <w:rPr>
                <w:rFonts w:cs="Arial"/>
                <w:lang w:eastAsia="en-GB"/>
              </w:rPr>
              <w:t>2,197</w:t>
            </w:r>
          </w:p>
        </w:tc>
      </w:tr>
      <w:tr w:rsidR="004A566A" w:rsidRPr="00961C80" w14:paraId="671F01B2" w14:textId="77777777" w:rsidTr="001C09C7">
        <w:trPr>
          <w:cantSplit/>
        </w:trPr>
        <w:tc>
          <w:tcPr>
            <w:tcW w:w="3168" w:type="dxa"/>
            <w:vAlign w:val="bottom"/>
          </w:tcPr>
          <w:p w14:paraId="282D14CE"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961C80">
              <w:rPr>
                <w:rFonts w:cs="Arial"/>
                <w:b/>
                <w:bCs/>
              </w:rPr>
              <w:t>Non-Current Asset</w:t>
            </w:r>
          </w:p>
        </w:tc>
        <w:tc>
          <w:tcPr>
            <w:tcW w:w="576" w:type="dxa"/>
          </w:tcPr>
          <w:p w14:paraId="6483FB06"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p>
        </w:tc>
        <w:tc>
          <w:tcPr>
            <w:tcW w:w="84" w:type="dxa"/>
          </w:tcPr>
          <w:p w14:paraId="36420D5E" w14:textId="77777777" w:rsidR="004A566A" w:rsidRPr="00961C80" w:rsidRDefault="004A566A" w:rsidP="00641DA3">
            <w:pPr>
              <w:spacing w:line="360" w:lineRule="auto"/>
              <w:ind w:right="3"/>
              <w:jc w:val="center"/>
              <w:rPr>
                <w:rFonts w:cs="Arial"/>
              </w:rPr>
            </w:pPr>
          </w:p>
        </w:tc>
        <w:tc>
          <w:tcPr>
            <w:tcW w:w="1170" w:type="dxa"/>
          </w:tcPr>
          <w:p w14:paraId="1F07901D"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81" w:type="dxa"/>
          </w:tcPr>
          <w:p w14:paraId="00306E86"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5D0CB0D1"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78" w:type="dxa"/>
          </w:tcPr>
          <w:p w14:paraId="4AE82D39"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481BD021"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p>
        </w:tc>
        <w:tc>
          <w:tcPr>
            <w:tcW w:w="90" w:type="dxa"/>
          </w:tcPr>
          <w:p w14:paraId="6E0C5575"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6A3750AE"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p>
        </w:tc>
      </w:tr>
      <w:tr w:rsidR="004A566A" w:rsidRPr="00961C80" w14:paraId="02AC4053" w14:textId="77777777" w:rsidTr="001C09C7">
        <w:trPr>
          <w:cantSplit/>
        </w:trPr>
        <w:tc>
          <w:tcPr>
            <w:tcW w:w="3168" w:type="dxa"/>
            <w:vAlign w:val="bottom"/>
          </w:tcPr>
          <w:p w14:paraId="2B90E561" w14:textId="310CBA7B"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961C80">
              <w:rPr>
                <w:rFonts w:cs="Arial"/>
              </w:rPr>
              <w:t>Restricted cash at financial institutions</w:t>
            </w:r>
          </w:p>
        </w:tc>
        <w:tc>
          <w:tcPr>
            <w:tcW w:w="576" w:type="dxa"/>
          </w:tcPr>
          <w:p w14:paraId="70BC7A4D"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961C80">
              <w:rPr>
                <w:rFonts w:cs="Arial"/>
                <w:lang w:eastAsia="en-GB"/>
              </w:rPr>
              <w:t>5.2</w:t>
            </w:r>
          </w:p>
        </w:tc>
        <w:tc>
          <w:tcPr>
            <w:tcW w:w="84" w:type="dxa"/>
          </w:tcPr>
          <w:p w14:paraId="09ACC16E" w14:textId="77777777" w:rsidR="004A566A" w:rsidRPr="00961C80" w:rsidRDefault="004A566A" w:rsidP="00641DA3">
            <w:pPr>
              <w:spacing w:line="360" w:lineRule="auto"/>
              <w:ind w:right="3"/>
              <w:jc w:val="center"/>
              <w:rPr>
                <w:rFonts w:cs="Arial"/>
              </w:rPr>
            </w:pPr>
          </w:p>
        </w:tc>
        <w:tc>
          <w:tcPr>
            <w:tcW w:w="1170" w:type="dxa"/>
          </w:tcPr>
          <w:p w14:paraId="43854A57" w14:textId="34E5961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961C80">
              <w:rPr>
                <w:rFonts w:cs="Arial"/>
              </w:rPr>
              <w:t>7,385</w:t>
            </w:r>
          </w:p>
        </w:tc>
        <w:tc>
          <w:tcPr>
            <w:tcW w:w="81" w:type="dxa"/>
          </w:tcPr>
          <w:p w14:paraId="6B81B9FA"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6AC8ABDF"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961C80">
              <w:rPr>
                <w:rFonts w:cs="Arial"/>
                <w:lang w:eastAsia="en-GB"/>
              </w:rPr>
              <w:t>2,008</w:t>
            </w:r>
          </w:p>
        </w:tc>
        <w:tc>
          <w:tcPr>
            <w:tcW w:w="78" w:type="dxa"/>
          </w:tcPr>
          <w:p w14:paraId="2F767430"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6E5417BF" w14:textId="4131D35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961C80">
              <w:rPr>
                <w:rFonts w:cs="Arial"/>
              </w:rPr>
              <w:t>7,023</w:t>
            </w:r>
          </w:p>
        </w:tc>
        <w:tc>
          <w:tcPr>
            <w:tcW w:w="90" w:type="dxa"/>
          </w:tcPr>
          <w:p w14:paraId="2B1FF113"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037034F5"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cs/>
                <w:lang w:eastAsia="en-GB"/>
              </w:rPr>
            </w:pPr>
            <w:r w:rsidRPr="00961C80">
              <w:rPr>
                <w:rFonts w:cs="Arial"/>
                <w:lang w:eastAsia="en-GB"/>
              </w:rPr>
              <w:t>2,008</w:t>
            </w:r>
          </w:p>
        </w:tc>
      </w:tr>
      <w:tr w:rsidR="004A566A" w:rsidRPr="00961C80" w14:paraId="22A6FE18" w14:textId="77777777" w:rsidTr="001C09C7">
        <w:trPr>
          <w:cantSplit/>
        </w:trPr>
        <w:tc>
          <w:tcPr>
            <w:tcW w:w="3168" w:type="dxa"/>
            <w:vAlign w:val="bottom"/>
          </w:tcPr>
          <w:p w14:paraId="252C4ECD"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rPr>
            </w:pPr>
            <w:r w:rsidRPr="00961C80">
              <w:rPr>
                <w:rFonts w:cs="Arial"/>
              </w:rPr>
              <w:t>Right-of-use assets</w:t>
            </w:r>
          </w:p>
        </w:tc>
        <w:tc>
          <w:tcPr>
            <w:tcW w:w="576" w:type="dxa"/>
          </w:tcPr>
          <w:p w14:paraId="2FD7CD1E"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 w:right="3"/>
              <w:jc w:val="center"/>
              <w:rPr>
                <w:rFonts w:cs="Arial"/>
                <w:lang w:eastAsia="en-GB"/>
              </w:rPr>
            </w:pPr>
            <w:r w:rsidRPr="00961C80">
              <w:rPr>
                <w:rFonts w:cs="Arial"/>
                <w:lang w:eastAsia="en-GB"/>
              </w:rPr>
              <w:t>9</w:t>
            </w:r>
          </w:p>
        </w:tc>
        <w:tc>
          <w:tcPr>
            <w:tcW w:w="84" w:type="dxa"/>
          </w:tcPr>
          <w:p w14:paraId="04E4BCB0" w14:textId="77777777" w:rsidR="004A566A" w:rsidRPr="00961C80" w:rsidRDefault="004A566A" w:rsidP="00641DA3">
            <w:pPr>
              <w:spacing w:line="360" w:lineRule="auto"/>
              <w:ind w:right="3"/>
              <w:jc w:val="center"/>
              <w:rPr>
                <w:rFonts w:cs="Arial"/>
              </w:rPr>
            </w:pPr>
          </w:p>
        </w:tc>
        <w:tc>
          <w:tcPr>
            <w:tcW w:w="1170" w:type="dxa"/>
          </w:tcPr>
          <w:p w14:paraId="562755AC" w14:textId="66BC755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cs/>
                <w:lang w:eastAsia="en-GB"/>
              </w:rPr>
            </w:pPr>
            <w:r w:rsidRPr="00961C80">
              <w:rPr>
                <w:rFonts w:cs="Arial"/>
              </w:rPr>
              <w:t>58,585</w:t>
            </w:r>
          </w:p>
        </w:tc>
        <w:tc>
          <w:tcPr>
            <w:tcW w:w="81" w:type="dxa"/>
          </w:tcPr>
          <w:p w14:paraId="3E0E87FE"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4E83F350"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961C80">
              <w:rPr>
                <w:rFonts w:cs="Arial"/>
                <w:lang w:eastAsia="en-GB"/>
              </w:rPr>
              <w:t>11,329</w:t>
            </w:r>
          </w:p>
        </w:tc>
        <w:tc>
          <w:tcPr>
            <w:tcW w:w="78" w:type="dxa"/>
          </w:tcPr>
          <w:p w14:paraId="371A2E50"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026F7C46" w14:textId="2F858474"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27" w:right="-27"/>
              <w:rPr>
                <w:rFonts w:cs="Arial"/>
                <w:lang w:eastAsia="en-GB"/>
              </w:rPr>
            </w:pPr>
            <w:r w:rsidRPr="00961C80">
              <w:rPr>
                <w:rFonts w:cs="Arial"/>
              </w:rPr>
              <w:t>53,506</w:t>
            </w:r>
          </w:p>
        </w:tc>
        <w:tc>
          <w:tcPr>
            <w:tcW w:w="90" w:type="dxa"/>
          </w:tcPr>
          <w:p w14:paraId="09FF284E"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45" w:type="dxa"/>
          </w:tcPr>
          <w:p w14:paraId="1CB9E586"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r w:rsidRPr="00961C80">
              <w:rPr>
                <w:rFonts w:cs="Arial"/>
                <w:lang w:eastAsia="en-GB"/>
              </w:rPr>
              <w:t>11,329</w:t>
            </w:r>
          </w:p>
        </w:tc>
      </w:tr>
    </w:tbl>
    <w:p w14:paraId="7B6EA0B1"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p>
    <w:p w14:paraId="5E1790CF" w14:textId="77777777" w:rsidR="006772BF" w:rsidRPr="00961C80" w:rsidRDefault="006772BF" w:rsidP="00641DA3">
      <w:pPr>
        <w:pStyle w:val="ListParagraph"/>
        <w:numPr>
          <w:ilvl w:val="0"/>
          <w:numId w:val="17"/>
        </w:numPr>
        <w:tabs>
          <w:tab w:val="clear" w:pos="720"/>
        </w:tabs>
        <w:spacing w:after="0" w:line="360" w:lineRule="auto"/>
        <w:ind w:left="360"/>
        <w:contextualSpacing w:val="0"/>
        <w:jc w:val="thaiDistribute"/>
        <w:rPr>
          <w:rFonts w:ascii="Arial" w:hAnsi="Arial" w:cs="Arial"/>
          <w:spacing w:val="-4"/>
          <w:sz w:val="20"/>
          <w:szCs w:val="20"/>
          <w:u w:val="single"/>
          <w:lang w:val="en-GB"/>
        </w:rPr>
      </w:pPr>
      <w:r w:rsidRPr="00961C80">
        <w:rPr>
          <w:rFonts w:ascii="Arial" w:hAnsi="Arial" w:cs="Arial"/>
          <w:spacing w:val="-4"/>
          <w:sz w:val="20"/>
          <w:szCs w:val="20"/>
          <w:u w:val="single"/>
          <w:lang w:val="en-GB"/>
        </w:rPr>
        <w:t>COMMITMENTS AND CONTINGENT LIABILITIES</w:t>
      </w:r>
    </w:p>
    <w:p w14:paraId="491B4A03"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36F335C0" w14:textId="09F23AB3"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961C80">
        <w:rPr>
          <w:rFonts w:cs="Arial"/>
          <w:sz w:val="20"/>
          <w:szCs w:val="20"/>
          <w:lang w:val="en-GB"/>
        </w:rPr>
        <w:t xml:space="preserve">As </w:t>
      </w:r>
      <w:proofErr w:type="gramStart"/>
      <w:r w:rsidRPr="00961C80">
        <w:rPr>
          <w:rFonts w:cs="Arial"/>
          <w:sz w:val="20"/>
          <w:szCs w:val="20"/>
          <w:lang w:val="en-GB"/>
        </w:rPr>
        <w:t>at</w:t>
      </w:r>
      <w:proofErr w:type="gramEnd"/>
      <w:r w:rsidRPr="00961C80">
        <w:rPr>
          <w:rFonts w:cs="Arial"/>
          <w:sz w:val="20"/>
          <w:szCs w:val="20"/>
          <w:lang w:val="en-GB"/>
        </w:rPr>
        <w:t xml:space="preserve"> </w:t>
      </w:r>
      <w:r w:rsidRPr="00961C80">
        <w:rPr>
          <w:rFonts w:cs="Arial"/>
          <w:sz w:val="20"/>
          <w:szCs w:val="20"/>
          <w:lang w:eastAsia="th-TH"/>
        </w:rPr>
        <w:t xml:space="preserve">30 </w:t>
      </w:r>
      <w:r w:rsidR="00335ECE" w:rsidRPr="00961C80">
        <w:rPr>
          <w:rFonts w:cs="Arial"/>
          <w:sz w:val="20"/>
          <w:szCs w:val="20"/>
          <w:lang w:eastAsia="th-TH"/>
        </w:rPr>
        <w:t>September</w:t>
      </w:r>
      <w:r w:rsidRPr="00961C80">
        <w:rPr>
          <w:rFonts w:cs="Arial"/>
          <w:sz w:val="20"/>
          <w:szCs w:val="20"/>
          <w:lang w:eastAsia="th-TH"/>
        </w:rPr>
        <w:t xml:space="preserve"> 2023</w:t>
      </w:r>
      <w:r w:rsidRPr="00961C80">
        <w:rPr>
          <w:rFonts w:cs="Arial"/>
          <w:sz w:val="20"/>
          <w:szCs w:val="20"/>
          <w:lang w:val="en-GB"/>
        </w:rPr>
        <w:t>,</w:t>
      </w:r>
    </w:p>
    <w:p w14:paraId="2B61C65E"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rPr>
      </w:pPr>
    </w:p>
    <w:p w14:paraId="6103BFCA" w14:textId="538870F6" w:rsidR="006772BF" w:rsidRPr="00961C80" w:rsidRDefault="00F42A9F" w:rsidP="00641DA3">
      <w:pPr>
        <w:pStyle w:val="ListParagraph"/>
        <w:numPr>
          <w:ilvl w:val="1"/>
          <w:numId w:val="30"/>
        </w:numPr>
        <w:spacing w:after="0" w:line="360" w:lineRule="auto"/>
        <w:ind w:left="900" w:hanging="540"/>
        <w:contextualSpacing w:val="0"/>
        <w:jc w:val="thaiDistribute"/>
        <w:rPr>
          <w:rFonts w:ascii="Arial" w:hAnsi="Arial" w:cs="Arial"/>
          <w:sz w:val="20"/>
          <w:szCs w:val="20"/>
        </w:rPr>
      </w:pPr>
      <w:r w:rsidRPr="00961C80">
        <w:rPr>
          <w:rFonts w:ascii="Arial" w:hAnsi="Arial" w:cs="Arial"/>
          <w:spacing w:val="-4"/>
          <w:sz w:val="20"/>
          <w:szCs w:val="20"/>
        </w:rPr>
        <w:t>The Group entered into 3 service agreements for their offices which agreement terms are 3</w:t>
      </w:r>
      <w:r w:rsidRPr="00961C80">
        <w:rPr>
          <w:rFonts w:ascii="Arial" w:hAnsi="Arial" w:cs="Arial"/>
          <w:spacing w:val="2"/>
          <w:sz w:val="20"/>
          <w:szCs w:val="20"/>
        </w:rPr>
        <w:t xml:space="preserve"> years each. The commitment of service agreements is below.</w:t>
      </w:r>
    </w:p>
    <w:tbl>
      <w:tblPr>
        <w:tblW w:w="4440" w:type="pct"/>
        <w:tblInd w:w="837" w:type="dxa"/>
        <w:tblCellMar>
          <w:left w:w="43" w:type="dxa"/>
          <w:right w:w="43" w:type="dxa"/>
        </w:tblCellMar>
        <w:tblLook w:val="01E0" w:firstRow="1" w:lastRow="1" w:firstColumn="1" w:lastColumn="1" w:noHBand="0" w:noVBand="0"/>
      </w:tblPr>
      <w:tblGrid>
        <w:gridCol w:w="4095"/>
        <w:gridCol w:w="2159"/>
        <w:gridCol w:w="106"/>
        <w:gridCol w:w="1786"/>
      </w:tblGrid>
      <w:tr w:rsidR="00514993" w:rsidRPr="00961C80" w14:paraId="69BA4B8B" w14:textId="70113591" w:rsidTr="00D76BC3">
        <w:tc>
          <w:tcPr>
            <w:tcW w:w="2514" w:type="pct"/>
            <w:shd w:val="clear" w:color="auto" w:fill="auto"/>
          </w:tcPr>
          <w:p w14:paraId="54ABEF95" w14:textId="77777777" w:rsidR="00680A38" w:rsidRPr="00961C80" w:rsidRDefault="00680A38" w:rsidP="00641DA3">
            <w:pPr>
              <w:spacing w:line="360" w:lineRule="auto"/>
              <w:jc w:val="thaiDistribute"/>
              <w:rPr>
                <w:rFonts w:cs="Arial"/>
                <w:sz w:val="20"/>
                <w:szCs w:val="20"/>
              </w:rPr>
            </w:pPr>
          </w:p>
        </w:tc>
        <w:tc>
          <w:tcPr>
            <w:tcW w:w="1325" w:type="pct"/>
            <w:tcBorders>
              <w:bottom w:val="single" w:sz="4" w:space="0" w:color="auto"/>
            </w:tcBorders>
            <w:shd w:val="clear" w:color="auto" w:fill="auto"/>
          </w:tcPr>
          <w:p w14:paraId="6312F7D3" w14:textId="658BB826" w:rsidR="00680A38" w:rsidRPr="00961C80" w:rsidRDefault="00680A38" w:rsidP="00641DA3">
            <w:pPr>
              <w:spacing w:line="360" w:lineRule="auto"/>
              <w:ind w:left="-121" w:right="-95"/>
              <w:jc w:val="center"/>
              <w:rPr>
                <w:rFonts w:cs="Arial"/>
                <w:sz w:val="20"/>
                <w:szCs w:val="20"/>
                <w:cs/>
              </w:rPr>
            </w:pPr>
          </w:p>
        </w:tc>
        <w:tc>
          <w:tcPr>
            <w:tcW w:w="65" w:type="pct"/>
          </w:tcPr>
          <w:p w14:paraId="2543B9CF" w14:textId="77777777" w:rsidR="00680A38" w:rsidRPr="00961C80" w:rsidRDefault="00680A38" w:rsidP="00641DA3">
            <w:pPr>
              <w:spacing w:line="360" w:lineRule="auto"/>
              <w:ind w:left="-121" w:right="-95"/>
              <w:jc w:val="center"/>
              <w:rPr>
                <w:rFonts w:cs="Arial"/>
                <w:color w:val="000000"/>
                <w:sz w:val="20"/>
                <w:szCs w:val="20"/>
                <w:cs/>
                <w:lang w:val="th-TH"/>
              </w:rPr>
            </w:pPr>
          </w:p>
        </w:tc>
        <w:tc>
          <w:tcPr>
            <w:tcW w:w="1096" w:type="pct"/>
            <w:tcBorders>
              <w:bottom w:val="single" w:sz="4" w:space="0" w:color="auto"/>
            </w:tcBorders>
          </w:tcPr>
          <w:p w14:paraId="5F40E450" w14:textId="007630C4" w:rsidR="00680A38" w:rsidRPr="00961C80" w:rsidRDefault="00680A38" w:rsidP="00641DA3">
            <w:pPr>
              <w:spacing w:line="360" w:lineRule="auto"/>
              <w:ind w:left="-121" w:right="-95"/>
              <w:jc w:val="center"/>
              <w:rPr>
                <w:rFonts w:cs="Arial"/>
                <w:color w:val="000000"/>
                <w:sz w:val="20"/>
                <w:szCs w:val="20"/>
                <w:cs/>
                <w:lang w:val="th-TH"/>
              </w:rPr>
            </w:pPr>
            <w:r w:rsidRPr="00961C80">
              <w:rPr>
                <w:rFonts w:cs="Arial"/>
                <w:color w:val="000000"/>
                <w:sz w:val="20"/>
                <w:szCs w:val="20"/>
                <w:cs/>
                <w:lang w:val="th-TH"/>
              </w:rPr>
              <w:t>(</w:t>
            </w:r>
            <w:r w:rsidRPr="00961C80">
              <w:rPr>
                <w:rFonts w:cs="Arial"/>
                <w:color w:val="000000"/>
                <w:sz w:val="20"/>
                <w:szCs w:val="20"/>
                <w:lang w:val="th-TH"/>
              </w:rPr>
              <w:t xml:space="preserve">Unit </w:t>
            </w:r>
            <w:r w:rsidRPr="00961C80">
              <w:rPr>
                <w:rFonts w:cs="Arial"/>
                <w:color w:val="000000"/>
                <w:sz w:val="20"/>
                <w:szCs w:val="20"/>
                <w:cs/>
                <w:lang w:val="th-TH"/>
              </w:rPr>
              <w:t xml:space="preserve">: </w:t>
            </w:r>
            <w:r w:rsidRPr="00961C80">
              <w:rPr>
                <w:rFonts w:cs="Arial"/>
                <w:color w:val="000000"/>
                <w:sz w:val="20"/>
                <w:szCs w:val="20"/>
                <w:lang w:val="th-TH"/>
              </w:rPr>
              <w:t>Baht</w:t>
            </w:r>
            <w:r w:rsidRPr="00961C80">
              <w:rPr>
                <w:rFonts w:cs="Arial"/>
                <w:color w:val="000000"/>
                <w:sz w:val="20"/>
                <w:szCs w:val="20"/>
                <w:cs/>
                <w:lang w:val="th-TH"/>
              </w:rPr>
              <w:t>)</w:t>
            </w:r>
          </w:p>
        </w:tc>
      </w:tr>
      <w:tr w:rsidR="00514993" w:rsidRPr="00961C80" w14:paraId="5A953E26" w14:textId="5783B132" w:rsidTr="00D76BC3">
        <w:tc>
          <w:tcPr>
            <w:tcW w:w="2514" w:type="pct"/>
            <w:shd w:val="clear" w:color="auto" w:fill="auto"/>
          </w:tcPr>
          <w:p w14:paraId="2AF0F0EF" w14:textId="7B831B22" w:rsidR="00680A38" w:rsidRPr="00961C80" w:rsidRDefault="00680A38" w:rsidP="00641DA3">
            <w:pPr>
              <w:spacing w:line="360" w:lineRule="auto"/>
              <w:ind w:left="-11"/>
              <w:jc w:val="thaiDistribute"/>
              <w:rPr>
                <w:rFonts w:cs="Arial"/>
                <w:sz w:val="20"/>
                <w:szCs w:val="20"/>
                <w:u w:val="single"/>
              </w:rPr>
            </w:pPr>
          </w:p>
        </w:tc>
        <w:tc>
          <w:tcPr>
            <w:tcW w:w="1325" w:type="pct"/>
            <w:tcBorders>
              <w:top w:val="single" w:sz="4" w:space="0" w:color="auto"/>
              <w:bottom w:val="single" w:sz="4" w:space="0" w:color="auto"/>
            </w:tcBorders>
            <w:shd w:val="clear" w:color="auto" w:fill="auto"/>
          </w:tcPr>
          <w:p w14:paraId="7857C7B4" w14:textId="1FED8EE3" w:rsidR="00680A38" w:rsidRPr="00961C80" w:rsidRDefault="00680A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20"/>
                <w:szCs w:val="20"/>
                <w:cs/>
                <w:lang w:eastAsia="en-GB"/>
              </w:rPr>
            </w:pPr>
            <w:r w:rsidRPr="00961C80">
              <w:rPr>
                <w:rFonts w:cs="Arial"/>
                <w:sz w:val="20"/>
                <w:szCs w:val="20"/>
              </w:rPr>
              <w:t>CONSOLIDATED F</w:t>
            </w:r>
            <w:r w:rsidRPr="00961C80">
              <w:rPr>
                <w:rFonts w:cs="Arial"/>
                <w:sz w:val="20"/>
                <w:szCs w:val="20"/>
                <w:cs/>
              </w:rPr>
              <w:t>/</w:t>
            </w:r>
            <w:r w:rsidRPr="00961C80">
              <w:rPr>
                <w:rFonts w:cs="Arial"/>
                <w:sz w:val="20"/>
                <w:szCs w:val="20"/>
              </w:rPr>
              <w:t>S</w:t>
            </w:r>
          </w:p>
        </w:tc>
        <w:tc>
          <w:tcPr>
            <w:tcW w:w="65" w:type="pct"/>
          </w:tcPr>
          <w:p w14:paraId="44752557" w14:textId="77777777" w:rsidR="00680A38" w:rsidRPr="00961C80" w:rsidRDefault="00680A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20"/>
                <w:szCs w:val="20"/>
                <w:cs/>
                <w:lang w:eastAsia="en-GB"/>
              </w:rPr>
            </w:pPr>
          </w:p>
        </w:tc>
        <w:tc>
          <w:tcPr>
            <w:tcW w:w="1096" w:type="pct"/>
            <w:tcBorders>
              <w:top w:val="single" w:sz="4" w:space="0" w:color="auto"/>
              <w:bottom w:val="single" w:sz="4" w:space="0" w:color="auto"/>
            </w:tcBorders>
          </w:tcPr>
          <w:p w14:paraId="7231A6B9" w14:textId="57BFC5B1" w:rsidR="00680A38" w:rsidRPr="00961C80" w:rsidRDefault="00680A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sz w:val="20"/>
                <w:szCs w:val="20"/>
                <w:cs/>
                <w:lang w:eastAsia="en-GB"/>
              </w:rPr>
            </w:pPr>
            <w:r w:rsidRPr="00961C80">
              <w:rPr>
                <w:rFonts w:cs="Arial"/>
                <w:sz w:val="20"/>
                <w:szCs w:val="20"/>
              </w:rPr>
              <w:t>SEPARATE F</w:t>
            </w:r>
            <w:r w:rsidRPr="00961C80">
              <w:rPr>
                <w:rFonts w:cs="Arial"/>
                <w:sz w:val="20"/>
                <w:szCs w:val="20"/>
                <w:cs/>
              </w:rPr>
              <w:t>/</w:t>
            </w:r>
            <w:r w:rsidRPr="00961C80">
              <w:rPr>
                <w:rFonts w:cs="Arial"/>
                <w:sz w:val="20"/>
                <w:szCs w:val="20"/>
              </w:rPr>
              <w:t>S</w:t>
            </w:r>
          </w:p>
        </w:tc>
      </w:tr>
      <w:tr w:rsidR="00514993" w:rsidRPr="00961C80" w14:paraId="3CF226DF" w14:textId="75D6060F" w:rsidTr="00D76BC3">
        <w:tc>
          <w:tcPr>
            <w:tcW w:w="2514" w:type="pct"/>
            <w:shd w:val="clear" w:color="auto" w:fill="auto"/>
          </w:tcPr>
          <w:p w14:paraId="6604B89D" w14:textId="6FB4E1C8" w:rsidR="00680A38" w:rsidRPr="00961C80" w:rsidRDefault="00680A38" w:rsidP="00641DA3">
            <w:pPr>
              <w:tabs>
                <w:tab w:val="clear" w:pos="227"/>
              </w:tabs>
              <w:spacing w:line="360" w:lineRule="auto"/>
              <w:ind w:left="11"/>
              <w:jc w:val="thaiDistribute"/>
              <w:rPr>
                <w:rFonts w:cs="Arial"/>
                <w:sz w:val="20"/>
                <w:szCs w:val="20"/>
                <w:u w:val="single"/>
              </w:rPr>
            </w:pPr>
            <w:r w:rsidRPr="00961C80">
              <w:rPr>
                <w:rFonts w:cs="Arial"/>
                <w:sz w:val="20"/>
                <w:szCs w:val="20"/>
                <w:u w:val="single"/>
              </w:rPr>
              <w:t>Commitments of service agreements</w:t>
            </w:r>
          </w:p>
        </w:tc>
        <w:tc>
          <w:tcPr>
            <w:tcW w:w="1325" w:type="pct"/>
            <w:tcBorders>
              <w:top w:val="single" w:sz="4" w:space="0" w:color="auto"/>
            </w:tcBorders>
            <w:shd w:val="clear" w:color="auto" w:fill="auto"/>
          </w:tcPr>
          <w:p w14:paraId="5E2B4490" w14:textId="77777777" w:rsidR="00680A38" w:rsidRPr="00961C80" w:rsidRDefault="00680A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20"/>
                <w:szCs w:val="20"/>
                <w:cs/>
                <w:lang w:eastAsia="en-GB"/>
              </w:rPr>
            </w:pPr>
          </w:p>
        </w:tc>
        <w:tc>
          <w:tcPr>
            <w:tcW w:w="65" w:type="pct"/>
          </w:tcPr>
          <w:p w14:paraId="244896A8" w14:textId="77777777" w:rsidR="00680A38" w:rsidRPr="00961C80" w:rsidRDefault="00680A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20"/>
                <w:szCs w:val="20"/>
                <w:cs/>
                <w:lang w:eastAsia="en-GB"/>
              </w:rPr>
            </w:pPr>
          </w:p>
        </w:tc>
        <w:tc>
          <w:tcPr>
            <w:tcW w:w="1096" w:type="pct"/>
            <w:tcBorders>
              <w:top w:val="single" w:sz="4" w:space="0" w:color="auto"/>
            </w:tcBorders>
          </w:tcPr>
          <w:p w14:paraId="2EB35B38" w14:textId="77777777" w:rsidR="00680A38" w:rsidRPr="00961C80" w:rsidRDefault="00680A38"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20"/>
                <w:szCs w:val="20"/>
                <w:cs/>
                <w:lang w:eastAsia="en-GB"/>
              </w:rPr>
            </w:pPr>
          </w:p>
        </w:tc>
      </w:tr>
      <w:tr w:rsidR="004A566A" w:rsidRPr="00961C80" w14:paraId="3499CB06" w14:textId="31BF513B" w:rsidTr="00D76BC3">
        <w:tc>
          <w:tcPr>
            <w:tcW w:w="2514" w:type="pct"/>
            <w:shd w:val="clear" w:color="auto" w:fill="auto"/>
          </w:tcPr>
          <w:p w14:paraId="2A7E1817" w14:textId="77777777" w:rsidR="004A566A" w:rsidRPr="00961C80" w:rsidRDefault="004A566A" w:rsidP="00641DA3">
            <w:pPr>
              <w:tabs>
                <w:tab w:val="clear" w:pos="227"/>
              </w:tabs>
              <w:spacing w:line="360" w:lineRule="auto"/>
              <w:ind w:left="11"/>
              <w:jc w:val="thaiDistribute"/>
              <w:rPr>
                <w:rFonts w:cs="Arial"/>
                <w:sz w:val="20"/>
                <w:szCs w:val="20"/>
                <w:cs/>
              </w:rPr>
            </w:pPr>
            <w:r w:rsidRPr="00961C80">
              <w:rPr>
                <w:rFonts w:cs="Arial"/>
                <w:sz w:val="20"/>
                <w:szCs w:val="20"/>
              </w:rPr>
              <w:t xml:space="preserve">Due </w:t>
            </w:r>
            <w:proofErr w:type="spellStart"/>
            <w:r w:rsidRPr="00961C80">
              <w:rPr>
                <w:rFonts w:cs="Arial"/>
                <w:sz w:val="20"/>
                <w:szCs w:val="20"/>
              </w:rPr>
              <w:t>wi</w:t>
            </w:r>
            <w:proofErr w:type="spellEnd"/>
            <w:r w:rsidRPr="00961C80">
              <w:rPr>
                <w:rFonts w:cs="Arial"/>
                <w:sz w:val="20"/>
                <w:szCs w:val="20"/>
                <w:cs/>
              </w:rPr>
              <w:t>thin 1 year</w:t>
            </w:r>
          </w:p>
        </w:tc>
        <w:tc>
          <w:tcPr>
            <w:tcW w:w="1325" w:type="pct"/>
            <w:shd w:val="clear" w:color="auto" w:fill="auto"/>
          </w:tcPr>
          <w:p w14:paraId="426EED7E" w14:textId="14A8CB41" w:rsidR="004A566A" w:rsidRPr="00961C80" w:rsidRDefault="00075B3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20"/>
                <w:szCs w:val="20"/>
                <w:lang w:eastAsia="en-GB"/>
              </w:rPr>
            </w:pPr>
            <w:r w:rsidRPr="00961C80">
              <w:rPr>
                <w:sz w:val="20"/>
                <w:szCs w:val="20"/>
              </w:rPr>
              <w:t>8</w:t>
            </w:r>
            <w:r w:rsidR="004A566A" w:rsidRPr="00961C80">
              <w:rPr>
                <w:sz w:val="20"/>
                <w:szCs w:val="20"/>
              </w:rPr>
              <w:t>,</w:t>
            </w:r>
            <w:r w:rsidRPr="00961C80">
              <w:rPr>
                <w:sz w:val="20"/>
                <w:szCs w:val="20"/>
              </w:rPr>
              <w:t>045</w:t>
            </w:r>
            <w:r w:rsidR="004A566A" w:rsidRPr="00961C80">
              <w:rPr>
                <w:sz w:val="20"/>
                <w:szCs w:val="20"/>
              </w:rPr>
              <w:t>,</w:t>
            </w:r>
            <w:r w:rsidRPr="00961C80">
              <w:rPr>
                <w:sz w:val="20"/>
                <w:szCs w:val="20"/>
              </w:rPr>
              <w:t>052</w:t>
            </w:r>
          </w:p>
        </w:tc>
        <w:tc>
          <w:tcPr>
            <w:tcW w:w="65" w:type="pct"/>
          </w:tcPr>
          <w:p w14:paraId="14F571DE"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20"/>
                <w:szCs w:val="20"/>
                <w:lang w:eastAsia="en-GB"/>
              </w:rPr>
            </w:pPr>
          </w:p>
        </w:tc>
        <w:tc>
          <w:tcPr>
            <w:tcW w:w="1096" w:type="pct"/>
          </w:tcPr>
          <w:p w14:paraId="139C0EC4" w14:textId="4DE3F96F"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20"/>
                <w:szCs w:val="20"/>
                <w:lang w:eastAsia="en-GB"/>
              </w:rPr>
            </w:pPr>
            <w:r w:rsidRPr="00961C80">
              <w:rPr>
                <w:sz w:val="20"/>
                <w:szCs w:val="20"/>
              </w:rPr>
              <w:t>6,242,709</w:t>
            </w:r>
          </w:p>
        </w:tc>
      </w:tr>
      <w:tr w:rsidR="004A566A" w:rsidRPr="00961C80" w14:paraId="7E87F0B5" w14:textId="64EF2FDF" w:rsidTr="00D76BC3">
        <w:tc>
          <w:tcPr>
            <w:tcW w:w="2514" w:type="pct"/>
            <w:shd w:val="clear" w:color="auto" w:fill="auto"/>
          </w:tcPr>
          <w:p w14:paraId="0B0E6D44" w14:textId="77777777" w:rsidR="004A566A" w:rsidRPr="00961C80" w:rsidRDefault="004A566A" w:rsidP="00641DA3">
            <w:pPr>
              <w:tabs>
                <w:tab w:val="clear" w:pos="227"/>
              </w:tabs>
              <w:spacing w:line="360" w:lineRule="auto"/>
              <w:ind w:left="11"/>
              <w:jc w:val="thaiDistribute"/>
              <w:rPr>
                <w:rFonts w:cs="Arial"/>
                <w:sz w:val="20"/>
                <w:szCs w:val="20"/>
              </w:rPr>
            </w:pPr>
            <w:r w:rsidRPr="00961C80">
              <w:rPr>
                <w:rFonts w:cs="Arial"/>
                <w:sz w:val="20"/>
                <w:szCs w:val="20"/>
              </w:rPr>
              <w:t>Due after 1 year but within 3 years</w:t>
            </w:r>
          </w:p>
        </w:tc>
        <w:tc>
          <w:tcPr>
            <w:tcW w:w="1325" w:type="pct"/>
            <w:tcBorders>
              <w:bottom w:val="single" w:sz="4" w:space="0" w:color="auto"/>
            </w:tcBorders>
            <w:shd w:val="clear" w:color="auto" w:fill="auto"/>
          </w:tcPr>
          <w:p w14:paraId="43827323" w14:textId="1DE9B6BD" w:rsidR="004A566A" w:rsidRPr="00961C80" w:rsidRDefault="00075B3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20"/>
                <w:szCs w:val="20"/>
                <w:lang w:eastAsia="en-GB"/>
              </w:rPr>
            </w:pPr>
            <w:r w:rsidRPr="00961C80">
              <w:rPr>
                <w:sz w:val="20"/>
                <w:szCs w:val="20"/>
              </w:rPr>
              <w:t>9</w:t>
            </w:r>
            <w:r w:rsidR="004A566A" w:rsidRPr="00961C80">
              <w:rPr>
                <w:sz w:val="20"/>
                <w:szCs w:val="20"/>
              </w:rPr>
              <w:t>,</w:t>
            </w:r>
            <w:r w:rsidRPr="00961C80">
              <w:rPr>
                <w:sz w:val="20"/>
                <w:szCs w:val="20"/>
              </w:rPr>
              <w:t>216</w:t>
            </w:r>
            <w:r w:rsidR="004A566A" w:rsidRPr="00961C80">
              <w:rPr>
                <w:sz w:val="20"/>
                <w:szCs w:val="20"/>
              </w:rPr>
              <w:t>,</w:t>
            </w:r>
            <w:r w:rsidRPr="00961C80">
              <w:rPr>
                <w:sz w:val="20"/>
                <w:szCs w:val="20"/>
              </w:rPr>
              <w:t>836</w:t>
            </w:r>
          </w:p>
        </w:tc>
        <w:tc>
          <w:tcPr>
            <w:tcW w:w="65" w:type="pct"/>
          </w:tcPr>
          <w:p w14:paraId="467525C3"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20"/>
                <w:szCs w:val="20"/>
                <w:lang w:eastAsia="en-GB"/>
              </w:rPr>
            </w:pPr>
          </w:p>
        </w:tc>
        <w:tc>
          <w:tcPr>
            <w:tcW w:w="1096" w:type="pct"/>
            <w:tcBorders>
              <w:bottom w:val="single" w:sz="4" w:space="0" w:color="auto"/>
            </w:tcBorders>
          </w:tcPr>
          <w:p w14:paraId="470C6078" w14:textId="12E22B7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20"/>
                <w:szCs w:val="20"/>
                <w:lang w:eastAsia="en-GB"/>
              </w:rPr>
            </w:pPr>
            <w:r w:rsidRPr="00961C80">
              <w:rPr>
                <w:sz w:val="20"/>
                <w:szCs w:val="20"/>
              </w:rPr>
              <w:t>7,315,886</w:t>
            </w:r>
          </w:p>
        </w:tc>
      </w:tr>
      <w:tr w:rsidR="004A566A" w:rsidRPr="00961C80" w14:paraId="52CC27AD" w14:textId="40DDA8FF" w:rsidTr="00D76BC3">
        <w:tc>
          <w:tcPr>
            <w:tcW w:w="2514" w:type="pct"/>
            <w:shd w:val="clear" w:color="auto" w:fill="auto"/>
          </w:tcPr>
          <w:p w14:paraId="402A5EA4" w14:textId="77777777" w:rsidR="004A566A" w:rsidRPr="00961C80" w:rsidRDefault="004A566A" w:rsidP="00641DA3">
            <w:pPr>
              <w:tabs>
                <w:tab w:val="clear" w:pos="227"/>
              </w:tabs>
              <w:spacing w:line="360" w:lineRule="auto"/>
              <w:ind w:left="11"/>
              <w:jc w:val="thaiDistribute"/>
              <w:rPr>
                <w:rFonts w:cs="Arial"/>
                <w:b/>
                <w:bCs/>
                <w:sz w:val="20"/>
                <w:szCs w:val="20"/>
                <w:lang w:val="en-GB"/>
              </w:rPr>
            </w:pPr>
            <w:r w:rsidRPr="00961C80">
              <w:rPr>
                <w:rFonts w:cs="Arial"/>
                <w:b/>
                <w:bCs/>
                <w:sz w:val="20"/>
                <w:szCs w:val="20"/>
              </w:rPr>
              <w:t>Total</w:t>
            </w:r>
          </w:p>
        </w:tc>
        <w:tc>
          <w:tcPr>
            <w:tcW w:w="1325" w:type="pct"/>
            <w:tcBorders>
              <w:top w:val="single" w:sz="4" w:space="0" w:color="auto"/>
              <w:bottom w:val="single" w:sz="12" w:space="0" w:color="auto"/>
            </w:tcBorders>
            <w:shd w:val="clear" w:color="auto" w:fill="auto"/>
          </w:tcPr>
          <w:p w14:paraId="347DA267" w14:textId="6550E00A" w:rsidR="004A566A" w:rsidRPr="00961C80" w:rsidRDefault="00075B32"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54"/>
              </w:tabs>
              <w:spacing w:line="360" w:lineRule="auto"/>
              <w:ind w:left="-27" w:right="-27"/>
              <w:rPr>
                <w:rFonts w:cs="Arial"/>
                <w:sz w:val="20"/>
                <w:szCs w:val="20"/>
                <w:lang w:eastAsia="en-GB"/>
              </w:rPr>
            </w:pPr>
            <w:r w:rsidRPr="00961C80">
              <w:rPr>
                <w:sz w:val="20"/>
                <w:szCs w:val="20"/>
              </w:rPr>
              <w:t>17</w:t>
            </w:r>
            <w:r w:rsidR="004A566A" w:rsidRPr="00961C80">
              <w:rPr>
                <w:sz w:val="20"/>
                <w:szCs w:val="20"/>
              </w:rPr>
              <w:t>,</w:t>
            </w:r>
            <w:r w:rsidRPr="00961C80">
              <w:rPr>
                <w:sz w:val="20"/>
                <w:szCs w:val="20"/>
              </w:rPr>
              <w:t>261</w:t>
            </w:r>
            <w:r w:rsidR="004A566A" w:rsidRPr="00961C80">
              <w:rPr>
                <w:sz w:val="20"/>
                <w:szCs w:val="20"/>
              </w:rPr>
              <w:t>,</w:t>
            </w:r>
            <w:r w:rsidRPr="00961C80">
              <w:rPr>
                <w:sz w:val="20"/>
                <w:szCs w:val="20"/>
              </w:rPr>
              <w:t>888</w:t>
            </w:r>
          </w:p>
        </w:tc>
        <w:tc>
          <w:tcPr>
            <w:tcW w:w="65" w:type="pct"/>
          </w:tcPr>
          <w:p w14:paraId="20D1029C" w14:textId="77777777"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line="360" w:lineRule="auto"/>
              <w:ind w:left="-27" w:right="-27"/>
              <w:rPr>
                <w:rFonts w:cs="Arial"/>
                <w:sz w:val="20"/>
                <w:szCs w:val="20"/>
                <w:lang w:eastAsia="en-GB"/>
              </w:rPr>
            </w:pPr>
          </w:p>
        </w:tc>
        <w:tc>
          <w:tcPr>
            <w:tcW w:w="1096" w:type="pct"/>
            <w:tcBorders>
              <w:top w:val="single" w:sz="4" w:space="0" w:color="auto"/>
              <w:bottom w:val="single" w:sz="12" w:space="0" w:color="auto"/>
            </w:tcBorders>
          </w:tcPr>
          <w:p w14:paraId="12A90A78" w14:textId="7E18FEFC" w:rsidR="004A566A"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360" w:lineRule="auto"/>
              <w:ind w:left="-27" w:right="-27"/>
              <w:rPr>
                <w:rFonts w:cs="Arial"/>
                <w:sz w:val="20"/>
                <w:szCs w:val="20"/>
                <w:cs/>
                <w:lang w:eastAsia="en-GB"/>
              </w:rPr>
            </w:pPr>
            <w:r w:rsidRPr="00961C80">
              <w:rPr>
                <w:sz w:val="20"/>
                <w:szCs w:val="20"/>
              </w:rPr>
              <w:t>13,558,595</w:t>
            </w:r>
          </w:p>
        </w:tc>
      </w:tr>
    </w:tbl>
    <w:p w14:paraId="7D1B0504"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rPr>
      </w:pPr>
    </w:p>
    <w:p w14:paraId="0D8A8B15" w14:textId="0F6A76AB" w:rsidR="00A516B7" w:rsidRPr="00961C80" w:rsidRDefault="00A516B7" w:rsidP="00641DA3">
      <w:pPr>
        <w:pStyle w:val="ListParagraph"/>
        <w:numPr>
          <w:ilvl w:val="1"/>
          <w:numId w:val="30"/>
        </w:numPr>
        <w:spacing w:after="0" w:line="360" w:lineRule="auto"/>
        <w:ind w:left="900" w:hanging="540"/>
        <w:contextualSpacing w:val="0"/>
        <w:jc w:val="thaiDistribute"/>
        <w:rPr>
          <w:rFonts w:ascii="Arial" w:hAnsi="Arial" w:cs="Arial"/>
          <w:spacing w:val="2"/>
          <w:sz w:val="20"/>
          <w:szCs w:val="20"/>
        </w:rPr>
      </w:pPr>
      <w:r w:rsidRPr="00961C80">
        <w:rPr>
          <w:rFonts w:ascii="Arial" w:hAnsi="Arial" w:cs="Arial"/>
          <w:spacing w:val="2"/>
          <w:sz w:val="20"/>
          <w:szCs w:val="20"/>
        </w:rPr>
        <w:t xml:space="preserve">The </w:t>
      </w:r>
      <w:r w:rsidR="004E1325" w:rsidRPr="00961C80">
        <w:rPr>
          <w:rFonts w:ascii="Arial" w:hAnsi="Arial" w:cs="Browallia New"/>
          <w:spacing w:val="2"/>
          <w:sz w:val="20"/>
          <w:szCs w:val="25"/>
        </w:rPr>
        <w:t xml:space="preserve">Group </w:t>
      </w:r>
      <w:r w:rsidRPr="00961C80">
        <w:rPr>
          <w:rFonts w:ascii="Arial" w:hAnsi="Arial" w:cs="Arial"/>
          <w:spacing w:val="2"/>
          <w:sz w:val="20"/>
          <w:szCs w:val="20"/>
        </w:rPr>
        <w:t>has obligations from</w:t>
      </w:r>
      <w:r w:rsidR="00BB7601" w:rsidRPr="00961C80">
        <w:rPr>
          <w:rFonts w:ascii="Arial" w:hAnsi="Arial" w:cs="Arial"/>
          <w:spacing w:val="2"/>
          <w:sz w:val="20"/>
          <w:szCs w:val="20"/>
        </w:rPr>
        <w:t xml:space="preserve"> construction contract</w:t>
      </w:r>
      <w:r w:rsidRPr="00961C80">
        <w:rPr>
          <w:rFonts w:ascii="Arial" w:hAnsi="Arial" w:cs="Arial"/>
          <w:spacing w:val="2"/>
          <w:sz w:val="20"/>
          <w:szCs w:val="20"/>
        </w:rPr>
        <w:t xml:space="preserve"> amounting to Bath 5.84 million.</w:t>
      </w:r>
    </w:p>
    <w:p w14:paraId="05F50E66" w14:textId="77777777" w:rsidR="00A516B7" w:rsidRPr="00961C80" w:rsidRDefault="00A516B7" w:rsidP="00641DA3">
      <w:pPr>
        <w:pStyle w:val="ListParagraph"/>
        <w:spacing w:after="0" w:line="360" w:lineRule="auto"/>
        <w:ind w:left="900"/>
        <w:contextualSpacing w:val="0"/>
        <w:jc w:val="thaiDistribute"/>
        <w:rPr>
          <w:rFonts w:ascii="Arial" w:hAnsi="Arial" w:cs="Arial"/>
          <w:spacing w:val="2"/>
          <w:sz w:val="12"/>
          <w:szCs w:val="12"/>
        </w:rPr>
      </w:pPr>
    </w:p>
    <w:p w14:paraId="5F8BD22D" w14:textId="5EF1D132" w:rsidR="00B875C9" w:rsidRPr="00961C80" w:rsidRDefault="00B875C9" w:rsidP="00641DA3">
      <w:pPr>
        <w:pStyle w:val="ListParagraph"/>
        <w:numPr>
          <w:ilvl w:val="1"/>
          <w:numId w:val="30"/>
        </w:numPr>
        <w:spacing w:after="0" w:line="360" w:lineRule="auto"/>
        <w:ind w:left="900" w:hanging="540"/>
        <w:contextualSpacing w:val="0"/>
        <w:jc w:val="thaiDistribute"/>
        <w:rPr>
          <w:rFonts w:ascii="Arial" w:hAnsi="Arial" w:cs="Arial"/>
          <w:sz w:val="20"/>
          <w:szCs w:val="20"/>
        </w:rPr>
      </w:pPr>
      <w:r w:rsidRPr="00961C80">
        <w:rPr>
          <w:rFonts w:ascii="Arial" w:hAnsi="Arial" w:cs="Arial"/>
          <w:sz w:val="20"/>
          <w:szCs w:val="20"/>
        </w:rPr>
        <w:t xml:space="preserve">The </w:t>
      </w:r>
      <w:r w:rsidR="00680A38" w:rsidRPr="00961C80">
        <w:rPr>
          <w:rFonts w:ascii="Arial" w:hAnsi="Arial" w:cs="Arial"/>
          <w:sz w:val="20"/>
          <w:szCs w:val="20"/>
        </w:rPr>
        <w:t xml:space="preserve">Group </w:t>
      </w:r>
      <w:r w:rsidRPr="00961C80">
        <w:rPr>
          <w:rFonts w:ascii="Arial" w:hAnsi="Arial" w:cs="Arial"/>
          <w:sz w:val="20"/>
          <w:szCs w:val="20"/>
        </w:rPr>
        <w:t xml:space="preserve">has contingent liabilities for letters of guarantee issued by a bank to customers for </w:t>
      </w:r>
      <w:r w:rsidRPr="00961C80">
        <w:rPr>
          <w:rFonts w:ascii="Arial" w:hAnsi="Arial" w:cs="Arial"/>
          <w:spacing w:val="-4"/>
          <w:sz w:val="20"/>
          <w:szCs w:val="20"/>
        </w:rPr>
        <w:t xml:space="preserve">guarantee against the performance contracts </w:t>
      </w:r>
      <w:r w:rsidR="00680A38" w:rsidRPr="00961C80">
        <w:rPr>
          <w:rFonts w:ascii="Arial" w:hAnsi="Arial" w:cs="Arial"/>
          <w:spacing w:val="-4"/>
          <w:sz w:val="20"/>
          <w:szCs w:val="20"/>
        </w:rPr>
        <w:t>in the consolidated financial statements</w:t>
      </w:r>
      <w:r w:rsidR="00680A38" w:rsidRPr="00961C80">
        <w:rPr>
          <w:rFonts w:ascii="Arial" w:hAnsi="Arial" w:cs="Arial"/>
          <w:sz w:val="20"/>
          <w:szCs w:val="20"/>
        </w:rPr>
        <w:t xml:space="preserve"> amounting to Baht</w:t>
      </w:r>
      <w:r w:rsidR="001703FC" w:rsidRPr="00961C80">
        <w:rPr>
          <w:rFonts w:ascii="Arial" w:hAnsi="Arial" w:cs="Arial"/>
          <w:sz w:val="20"/>
          <w:szCs w:val="20"/>
        </w:rPr>
        <w:t xml:space="preserve"> 2.</w:t>
      </w:r>
      <w:r w:rsidR="004A566A" w:rsidRPr="00961C80">
        <w:rPr>
          <w:rFonts w:ascii="Arial" w:hAnsi="Arial" w:cs="Arial"/>
          <w:sz w:val="20"/>
          <w:szCs w:val="20"/>
        </w:rPr>
        <w:t>54</w:t>
      </w:r>
      <w:r w:rsidR="00680A38" w:rsidRPr="00961C80">
        <w:rPr>
          <w:rFonts w:ascii="Arial" w:hAnsi="Arial" w:cs="Arial"/>
          <w:sz w:val="20"/>
          <w:szCs w:val="20"/>
        </w:rPr>
        <w:t xml:space="preserve"> million and in the separate financial statements </w:t>
      </w:r>
      <w:r w:rsidRPr="00961C80">
        <w:rPr>
          <w:rFonts w:ascii="Arial" w:hAnsi="Arial" w:cs="Arial"/>
          <w:sz w:val="20"/>
          <w:szCs w:val="20"/>
        </w:rPr>
        <w:t>amounting to Baht 2.</w:t>
      </w:r>
      <w:r w:rsidR="004A566A" w:rsidRPr="00961C80">
        <w:rPr>
          <w:rFonts w:ascii="Arial" w:hAnsi="Arial" w:cs="Arial"/>
          <w:sz w:val="20"/>
          <w:szCs w:val="20"/>
        </w:rPr>
        <w:t>47</w:t>
      </w:r>
      <w:r w:rsidRPr="00961C80">
        <w:rPr>
          <w:rFonts w:ascii="Arial" w:hAnsi="Arial" w:cs="Arial"/>
          <w:sz w:val="20"/>
          <w:szCs w:val="20"/>
        </w:rPr>
        <w:t xml:space="preserve"> million</w:t>
      </w:r>
      <w:r w:rsidR="00FA257B" w:rsidRPr="00961C80">
        <w:rPr>
          <w:rFonts w:ascii="Arial" w:hAnsi="Arial" w:cs="Arial"/>
          <w:sz w:val="20"/>
          <w:szCs w:val="20"/>
        </w:rPr>
        <w:t xml:space="preserve"> which guaranteed by bank deposit as mentioned in note no. 5.2.</w:t>
      </w:r>
    </w:p>
    <w:p w14:paraId="43DC7067" w14:textId="77777777" w:rsidR="004E1325" w:rsidRPr="00961C80" w:rsidRDefault="004E1325" w:rsidP="00641DA3">
      <w:pPr>
        <w:spacing w:line="360" w:lineRule="auto"/>
        <w:rPr>
          <w:rFonts w:cs="Arial"/>
          <w:sz w:val="12"/>
          <w:szCs w:val="12"/>
        </w:rPr>
      </w:pPr>
    </w:p>
    <w:p w14:paraId="1B7E485B" w14:textId="2CB021E8" w:rsidR="006772BF" w:rsidRPr="00961C80" w:rsidRDefault="006772BF" w:rsidP="00641DA3">
      <w:pPr>
        <w:pStyle w:val="ListParagraph"/>
        <w:numPr>
          <w:ilvl w:val="1"/>
          <w:numId w:val="30"/>
        </w:numPr>
        <w:spacing w:after="0" w:line="360" w:lineRule="auto"/>
        <w:ind w:left="900" w:hanging="540"/>
        <w:contextualSpacing w:val="0"/>
        <w:jc w:val="thaiDistribute"/>
        <w:rPr>
          <w:rFonts w:ascii="Arial" w:hAnsi="Arial" w:cs="Arial"/>
          <w:sz w:val="20"/>
          <w:szCs w:val="20"/>
        </w:rPr>
      </w:pPr>
      <w:r w:rsidRPr="00961C80">
        <w:rPr>
          <w:rFonts w:ascii="Arial" w:hAnsi="Arial" w:cs="Arial"/>
          <w:sz w:val="20"/>
          <w:szCs w:val="20"/>
        </w:rPr>
        <w:t xml:space="preserve">As </w:t>
      </w:r>
      <w:proofErr w:type="gramStart"/>
      <w:r w:rsidRPr="00961C80">
        <w:rPr>
          <w:rFonts w:ascii="Arial" w:hAnsi="Arial" w:cs="Arial"/>
          <w:sz w:val="20"/>
          <w:szCs w:val="20"/>
        </w:rPr>
        <w:t>at</w:t>
      </w:r>
      <w:proofErr w:type="gramEnd"/>
      <w:r w:rsidRPr="00961C80">
        <w:rPr>
          <w:rFonts w:ascii="Arial" w:hAnsi="Arial" w:cs="Arial"/>
          <w:sz w:val="20"/>
          <w:szCs w:val="20"/>
        </w:rPr>
        <w:t xml:space="preserve"> 30 </w:t>
      </w:r>
      <w:r w:rsidR="00335ECE" w:rsidRPr="00961C80">
        <w:rPr>
          <w:rFonts w:ascii="Arial" w:hAnsi="Arial" w:cs="Arial"/>
          <w:sz w:val="20"/>
          <w:szCs w:val="20"/>
        </w:rPr>
        <w:t>September</w:t>
      </w:r>
      <w:r w:rsidRPr="00961C80">
        <w:rPr>
          <w:rFonts w:ascii="Arial" w:hAnsi="Arial" w:cs="Arial"/>
          <w:sz w:val="20"/>
          <w:szCs w:val="20"/>
        </w:rPr>
        <w:t xml:space="preserve"> 2023, the credit facilities of the Group are as follows:</w:t>
      </w:r>
    </w:p>
    <w:p w14:paraId="56AA7C96" w14:textId="77777777" w:rsidR="006772BF" w:rsidRPr="00961C80" w:rsidRDefault="006772BF" w:rsidP="00641DA3">
      <w:pPr>
        <w:pStyle w:val="ListParagraph"/>
        <w:spacing w:after="0" w:line="360" w:lineRule="auto"/>
        <w:ind w:left="900"/>
        <w:contextualSpacing w:val="0"/>
        <w:jc w:val="thaiDistribute"/>
        <w:rPr>
          <w:rFonts w:ascii="Arial" w:hAnsi="Arial" w:cs="Arial"/>
          <w:sz w:val="10"/>
          <w:szCs w:val="10"/>
        </w:rPr>
      </w:pPr>
    </w:p>
    <w:tbl>
      <w:tblPr>
        <w:tblW w:w="4465"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1710"/>
        <w:gridCol w:w="900"/>
        <w:gridCol w:w="900"/>
        <w:gridCol w:w="900"/>
        <w:gridCol w:w="990"/>
        <w:gridCol w:w="810"/>
        <w:gridCol w:w="990"/>
        <w:gridCol w:w="991"/>
      </w:tblGrid>
      <w:tr w:rsidR="003756A5" w:rsidRPr="00961C80" w14:paraId="6548B03B" w14:textId="77777777" w:rsidTr="001C09C7">
        <w:trPr>
          <w:trHeight w:val="233"/>
        </w:trPr>
        <w:tc>
          <w:tcPr>
            <w:tcW w:w="1710" w:type="dxa"/>
            <w:tcBorders>
              <w:top w:val="nil"/>
              <w:left w:val="nil"/>
              <w:bottom w:val="nil"/>
              <w:right w:val="nil"/>
            </w:tcBorders>
          </w:tcPr>
          <w:p w14:paraId="1F0957BB" w14:textId="77777777" w:rsidR="003756A5" w:rsidRPr="00961C80" w:rsidRDefault="003756A5" w:rsidP="00641DA3">
            <w:pPr>
              <w:spacing w:line="360" w:lineRule="auto"/>
              <w:ind w:left="13" w:right="-50"/>
              <w:jc w:val="thaiDistribute"/>
              <w:rPr>
                <w:rFonts w:cs="Arial"/>
                <w:cs/>
                <w:lang w:val="en-GB" w:eastAsia="en-GB"/>
              </w:rPr>
            </w:pPr>
          </w:p>
        </w:tc>
        <w:tc>
          <w:tcPr>
            <w:tcW w:w="900" w:type="dxa"/>
            <w:tcBorders>
              <w:bottom w:val="nil"/>
            </w:tcBorders>
          </w:tcPr>
          <w:p w14:paraId="44777467" w14:textId="77777777" w:rsidR="003756A5" w:rsidRPr="00961C80" w:rsidRDefault="003756A5" w:rsidP="00641DA3">
            <w:pPr>
              <w:pStyle w:val="BodyText"/>
              <w:pBdr>
                <w:bottom w:val="single" w:sz="4" w:space="1" w:color="auto"/>
              </w:pBdr>
              <w:spacing w:after="0" w:line="360" w:lineRule="auto"/>
              <w:jc w:val="center"/>
              <w:rPr>
                <w:rFonts w:cs="Arial"/>
              </w:rPr>
            </w:pPr>
          </w:p>
        </w:tc>
        <w:tc>
          <w:tcPr>
            <w:tcW w:w="2790" w:type="dxa"/>
            <w:gridSpan w:val="3"/>
            <w:tcBorders>
              <w:bottom w:val="nil"/>
            </w:tcBorders>
          </w:tcPr>
          <w:p w14:paraId="35B97A98" w14:textId="77777777" w:rsidR="003756A5" w:rsidRPr="00961C80" w:rsidRDefault="003756A5" w:rsidP="00641DA3">
            <w:pPr>
              <w:pStyle w:val="BodyText"/>
              <w:pBdr>
                <w:bottom w:val="single" w:sz="4" w:space="1" w:color="auto"/>
              </w:pBdr>
              <w:spacing w:after="0" w:line="360" w:lineRule="auto"/>
              <w:jc w:val="center"/>
              <w:rPr>
                <w:rFonts w:cs="Arial"/>
              </w:rPr>
            </w:pPr>
          </w:p>
        </w:tc>
        <w:tc>
          <w:tcPr>
            <w:tcW w:w="2791" w:type="dxa"/>
            <w:gridSpan w:val="3"/>
            <w:tcBorders>
              <w:top w:val="nil"/>
              <w:bottom w:val="nil"/>
            </w:tcBorders>
          </w:tcPr>
          <w:p w14:paraId="27A0F7A1" w14:textId="2CC1CF43" w:rsidR="003756A5" w:rsidRPr="00961C80" w:rsidRDefault="003756A5" w:rsidP="00641DA3">
            <w:pPr>
              <w:pStyle w:val="BodyText"/>
              <w:pBdr>
                <w:bottom w:val="single" w:sz="4" w:space="1" w:color="auto"/>
              </w:pBdr>
              <w:spacing w:after="0" w:line="360" w:lineRule="auto"/>
              <w:jc w:val="right"/>
              <w:rPr>
                <w:rFonts w:cs="Arial"/>
              </w:rPr>
            </w:pPr>
            <w:r w:rsidRPr="00961C80">
              <w:rPr>
                <w:rFonts w:cs="Arial"/>
                <w:snapToGrid w:val="0"/>
                <w:lang w:eastAsia="th-TH"/>
              </w:rPr>
              <w:t>(</w:t>
            </w:r>
            <w:proofErr w:type="gramStart"/>
            <w:r w:rsidRPr="00961C80">
              <w:rPr>
                <w:rFonts w:cs="Arial"/>
                <w:snapToGrid w:val="0"/>
                <w:lang w:eastAsia="th-TH"/>
              </w:rPr>
              <w:t>Unit :</w:t>
            </w:r>
            <w:proofErr w:type="gramEnd"/>
            <w:r w:rsidRPr="00961C80">
              <w:rPr>
                <w:rFonts w:cs="Arial"/>
                <w:snapToGrid w:val="0"/>
                <w:lang w:eastAsia="th-TH"/>
              </w:rPr>
              <w:t xml:space="preserve"> Million Baht)</w:t>
            </w:r>
          </w:p>
        </w:tc>
      </w:tr>
      <w:tr w:rsidR="006772BF" w:rsidRPr="00961C80" w14:paraId="3DDAEA45" w14:textId="77777777" w:rsidTr="001C09C7">
        <w:trPr>
          <w:trHeight w:val="233"/>
        </w:trPr>
        <w:tc>
          <w:tcPr>
            <w:tcW w:w="1710" w:type="dxa"/>
            <w:tcBorders>
              <w:top w:val="nil"/>
              <w:left w:val="nil"/>
              <w:bottom w:val="nil"/>
              <w:right w:val="nil"/>
            </w:tcBorders>
          </w:tcPr>
          <w:p w14:paraId="657A62CD" w14:textId="77777777" w:rsidR="006772BF" w:rsidRPr="00961C80" w:rsidRDefault="006772BF" w:rsidP="00641DA3">
            <w:pPr>
              <w:spacing w:line="360" w:lineRule="auto"/>
              <w:ind w:left="13" w:right="-50"/>
              <w:jc w:val="thaiDistribute"/>
              <w:rPr>
                <w:rFonts w:cs="Arial"/>
                <w:cs/>
                <w:lang w:val="en-GB" w:eastAsia="en-GB"/>
              </w:rPr>
            </w:pPr>
          </w:p>
        </w:tc>
        <w:tc>
          <w:tcPr>
            <w:tcW w:w="900" w:type="dxa"/>
            <w:tcBorders>
              <w:bottom w:val="nil"/>
            </w:tcBorders>
          </w:tcPr>
          <w:p w14:paraId="232D4A49" w14:textId="77777777" w:rsidR="006772BF" w:rsidRPr="00961C80" w:rsidRDefault="006772BF" w:rsidP="00641DA3">
            <w:pPr>
              <w:pStyle w:val="BodyText"/>
              <w:pBdr>
                <w:bottom w:val="single" w:sz="4" w:space="1" w:color="auto"/>
              </w:pBdr>
              <w:spacing w:after="0" w:line="360" w:lineRule="auto"/>
              <w:jc w:val="center"/>
              <w:rPr>
                <w:rFonts w:cs="Arial"/>
              </w:rPr>
            </w:pPr>
          </w:p>
        </w:tc>
        <w:tc>
          <w:tcPr>
            <w:tcW w:w="2790" w:type="dxa"/>
            <w:gridSpan w:val="3"/>
            <w:tcBorders>
              <w:bottom w:val="nil"/>
            </w:tcBorders>
            <w:hideMark/>
          </w:tcPr>
          <w:p w14:paraId="1B879702" w14:textId="77777777" w:rsidR="006772BF" w:rsidRPr="00961C80" w:rsidRDefault="006772BF" w:rsidP="00641DA3">
            <w:pPr>
              <w:pStyle w:val="BodyText"/>
              <w:pBdr>
                <w:bottom w:val="single" w:sz="4" w:space="1" w:color="auto"/>
              </w:pBdr>
              <w:spacing w:after="0" w:line="360" w:lineRule="auto"/>
              <w:jc w:val="center"/>
              <w:rPr>
                <w:rFonts w:cs="Arial"/>
                <w:cs/>
                <w:lang w:val="en-GB" w:eastAsia="en-GB"/>
              </w:rPr>
            </w:pPr>
            <w:r w:rsidRPr="00961C80">
              <w:rPr>
                <w:rFonts w:cs="Arial"/>
              </w:rPr>
              <w:t>CONSOLIDATED F/S</w:t>
            </w:r>
          </w:p>
        </w:tc>
        <w:tc>
          <w:tcPr>
            <w:tcW w:w="2791" w:type="dxa"/>
            <w:gridSpan w:val="3"/>
            <w:tcBorders>
              <w:top w:val="nil"/>
              <w:bottom w:val="nil"/>
            </w:tcBorders>
            <w:hideMark/>
          </w:tcPr>
          <w:p w14:paraId="3BB8DBF4" w14:textId="77777777" w:rsidR="006772BF" w:rsidRPr="00961C80" w:rsidRDefault="006772BF" w:rsidP="00641DA3">
            <w:pPr>
              <w:pStyle w:val="BodyText"/>
              <w:pBdr>
                <w:bottom w:val="single" w:sz="4" w:space="1" w:color="auto"/>
              </w:pBdr>
              <w:spacing w:after="0" w:line="360" w:lineRule="auto"/>
              <w:jc w:val="center"/>
              <w:rPr>
                <w:rFonts w:cs="Arial"/>
                <w:lang w:val="en-GB" w:eastAsia="en-GB"/>
              </w:rPr>
            </w:pPr>
            <w:r w:rsidRPr="00961C80">
              <w:rPr>
                <w:rFonts w:cs="Arial"/>
              </w:rPr>
              <w:t>SEPARATE F/S</w:t>
            </w:r>
          </w:p>
        </w:tc>
      </w:tr>
      <w:tr w:rsidR="006772BF" w:rsidRPr="00961C80" w14:paraId="31B55981" w14:textId="77777777" w:rsidTr="001C09C7">
        <w:trPr>
          <w:trHeight w:val="180"/>
        </w:trPr>
        <w:tc>
          <w:tcPr>
            <w:tcW w:w="1710" w:type="dxa"/>
            <w:tcBorders>
              <w:top w:val="nil"/>
              <w:left w:val="nil"/>
              <w:bottom w:val="nil"/>
              <w:right w:val="nil"/>
            </w:tcBorders>
          </w:tcPr>
          <w:p w14:paraId="125A2F9D" w14:textId="77777777" w:rsidR="006772BF" w:rsidRPr="00961C80" w:rsidRDefault="006772BF" w:rsidP="00641DA3">
            <w:pPr>
              <w:spacing w:line="360" w:lineRule="auto"/>
              <w:ind w:left="13" w:right="-50"/>
              <w:jc w:val="thaiDistribute"/>
              <w:rPr>
                <w:rFonts w:cs="Arial"/>
                <w:lang w:val="en-GB" w:eastAsia="en-GB"/>
              </w:rPr>
            </w:pPr>
          </w:p>
        </w:tc>
        <w:tc>
          <w:tcPr>
            <w:tcW w:w="900" w:type="dxa"/>
            <w:tcBorders>
              <w:top w:val="nil"/>
              <w:bottom w:val="nil"/>
            </w:tcBorders>
          </w:tcPr>
          <w:p w14:paraId="28E145A5" w14:textId="77777777" w:rsidR="006772BF" w:rsidRPr="00961C80" w:rsidRDefault="006772BF" w:rsidP="00641DA3">
            <w:pPr>
              <w:pStyle w:val="BodyText"/>
              <w:pBdr>
                <w:bottom w:val="single" w:sz="4" w:space="1" w:color="auto"/>
              </w:pBdr>
              <w:spacing w:after="0" w:line="360" w:lineRule="auto"/>
              <w:jc w:val="center"/>
              <w:rPr>
                <w:rFonts w:cs="Arial"/>
              </w:rPr>
            </w:pPr>
            <w:r w:rsidRPr="00961C80">
              <w:rPr>
                <w:rFonts w:cs="Arial"/>
              </w:rPr>
              <w:t>Currency</w:t>
            </w:r>
          </w:p>
        </w:tc>
        <w:tc>
          <w:tcPr>
            <w:tcW w:w="900" w:type="dxa"/>
            <w:tcBorders>
              <w:top w:val="nil"/>
              <w:bottom w:val="nil"/>
            </w:tcBorders>
            <w:vAlign w:val="bottom"/>
            <w:hideMark/>
          </w:tcPr>
          <w:p w14:paraId="653999D7" w14:textId="77777777" w:rsidR="006772BF" w:rsidRPr="00961C80" w:rsidRDefault="006772BF" w:rsidP="00641DA3">
            <w:pPr>
              <w:pStyle w:val="BodyText"/>
              <w:pBdr>
                <w:bottom w:val="single" w:sz="4" w:space="1" w:color="auto"/>
              </w:pBdr>
              <w:spacing w:after="0" w:line="360" w:lineRule="auto"/>
              <w:jc w:val="center"/>
              <w:rPr>
                <w:rFonts w:cs="Arial"/>
                <w:lang w:val="en-GB" w:eastAsia="en-GB"/>
              </w:rPr>
            </w:pPr>
            <w:r w:rsidRPr="00961C80">
              <w:rPr>
                <w:rFonts w:cs="Arial"/>
              </w:rPr>
              <w:t>Total</w:t>
            </w:r>
          </w:p>
        </w:tc>
        <w:tc>
          <w:tcPr>
            <w:tcW w:w="900" w:type="dxa"/>
            <w:tcBorders>
              <w:top w:val="nil"/>
              <w:bottom w:val="nil"/>
            </w:tcBorders>
            <w:hideMark/>
          </w:tcPr>
          <w:p w14:paraId="6DCFB135" w14:textId="77777777" w:rsidR="006772BF" w:rsidRPr="00961C80" w:rsidRDefault="006772BF" w:rsidP="00641DA3">
            <w:pPr>
              <w:pStyle w:val="BodyText"/>
              <w:pBdr>
                <w:bottom w:val="single" w:sz="4" w:space="1" w:color="auto"/>
              </w:pBdr>
              <w:spacing w:after="0" w:line="360" w:lineRule="auto"/>
              <w:jc w:val="center"/>
              <w:rPr>
                <w:rFonts w:cs="Arial"/>
                <w:lang w:val="en-GB" w:eastAsia="en-GB"/>
              </w:rPr>
            </w:pPr>
            <w:proofErr w:type="spellStart"/>
            <w:r w:rsidRPr="00961C80">
              <w:rPr>
                <w:rFonts w:cs="Arial"/>
              </w:rPr>
              <w:t>Utilised</w:t>
            </w:r>
            <w:proofErr w:type="spellEnd"/>
          </w:p>
        </w:tc>
        <w:tc>
          <w:tcPr>
            <w:tcW w:w="990" w:type="dxa"/>
            <w:tcBorders>
              <w:top w:val="nil"/>
              <w:bottom w:val="nil"/>
            </w:tcBorders>
            <w:vAlign w:val="bottom"/>
            <w:hideMark/>
          </w:tcPr>
          <w:p w14:paraId="53CE31DE" w14:textId="77777777" w:rsidR="006772BF" w:rsidRPr="00961C80" w:rsidRDefault="006772BF" w:rsidP="00641DA3">
            <w:pPr>
              <w:pStyle w:val="BodyText"/>
              <w:pBdr>
                <w:bottom w:val="single" w:sz="4" w:space="1" w:color="auto"/>
              </w:pBdr>
              <w:spacing w:after="0" w:line="360" w:lineRule="auto"/>
              <w:jc w:val="center"/>
              <w:rPr>
                <w:rFonts w:cs="Arial"/>
                <w:lang w:val="en-GB" w:eastAsia="en-GB"/>
              </w:rPr>
            </w:pPr>
            <w:r w:rsidRPr="00961C80">
              <w:rPr>
                <w:rFonts w:cs="Arial"/>
              </w:rPr>
              <w:t>Remained</w:t>
            </w:r>
          </w:p>
        </w:tc>
        <w:tc>
          <w:tcPr>
            <w:tcW w:w="810" w:type="dxa"/>
            <w:tcBorders>
              <w:top w:val="nil"/>
              <w:bottom w:val="nil"/>
            </w:tcBorders>
            <w:vAlign w:val="bottom"/>
            <w:hideMark/>
          </w:tcPr>
          <w:p w14:paraId="285BF5FB" w14:textId="77777777" w:rsidR="006772BF" w:rsidRPr="00961C80" w:rsidRDefault="006772BF" w:rsidP="00641DA3">
            <w:pPr>
              <w:pStyle w:val="BodyText"/>
              <w:pBdr>
                <w:bottom w:val="single" w:sz="4" w:space="1" w:color="auto"/>
              </w:pBdr>
              <w:spacing w:after="0" w:line="360" w:lineRule="auto"/>
              <w:jc w:val="center"/>
              <w:rPr>
                <w:rFonts w:cs="Arial"/>
                <w:lang w:val="en-GB" w:eastAsia="en-GB"/>
              </w:rPr>
            </w:pPr>
            <w:r w:rsidRPr="00961C80">
              <w:rPr>
                <w:rFonts w:cs="Arial"/>
              </w:rPr>
              <w:t>Total</w:t>
            </w:r>
          </w:p>
        </w:tc>
        <w:tc>
          <w:tcPr>
            <w:tcW w:w="990" w:type="dxa"/>
            <w:tcBorders>
              <w:top w:val="nil"/>
              <w:bottom w:val="nil"/>
            </w:tcBorders>
            <w:hideMark/>
          </w:tcPr>
          <w:p w14:paraId="6AF859F9" w14:textId="77777777" w:rsidR="006772BF" w:rsidRPr="00961C80" w:rsidRDefault="006772BF" w:rsidP="00641DA3">
            <w:pPr>
              <w:pStyle w:val="BodyText"/>
              <w:pBdr>
                <w:bottom w:val="single" w:sz="4" w:space="1" w:color="auto"/>
              </w:pBdr>
              <w:spacing w:after="0" w:line="360" w:lineRule="auto"/>
              <w:jc w:val="center"/>
              <w:rPr>
                <w:rFonts w:cs="Arial"/>
                <w:lang w:val="en-GB" w:eastAsia="en-GB"/>
              </w:rPr>
            </w:pPr>
            <w:proofErr w:type="spellStart"/>
            <w:r w:rsidRPr="00961C80">
              <w:rPr>
                <w:rFonts w:cs="Arial"/>
              </w:rPr>
              <w:t>Utilised</w:t>
            </w:r>
            <w:proofErr w:type="spellEnd"/>
          </w:p>
        </w:tc>
        <w:tc>
          <w:tcPr>
            <w:tcW w:w="991" w:type="dxa"/>
            <w:tcBorders>
              <w:top w:val="nil"/>
              <w:bottom w:val="nil"/>
            </w:tcBorders>
            <w:vAlign w:val="bottom"/>
            <w:hideMark/>
          </w:tcPr>
          <w:p w14:paraId="54A0A3B6" w14:textId="77777777" w:rsidR="006772BF" w:rsidRPr="00961C80" w:rsidRDefault="006772BF" w:rsidP="00641DA3">
            <w:pPr>
              <w:pStyle w:val="BodyText"/>
              <w:pBdr>
                <w:bottom w:val="single" w:sz="4" w:space="1" w:color="auto"/>
              </w:pBdr>
              <w:spacing w:after="0" w:line="360" w:lineRule="auto"/>
              <w:jc w:val="center"/>
              <w:rPr>
                <w:rFonts w:cs="Arial"/>
                <w:lang w:val="en-GB" w:eastAsia="en-GB"/>
              </w:rPr>
            </w:pPr>
            <w:r w:rsidRPr="00961C80">
              <w:rPr>
                <w:rFonts w:cs="Arial"/>
              </w:rPr>
              <w:t>Remained</w:t>
            </w:r>
          </w:p>
        </w:tc>
      </w:tr>
      <w:tr w:rsidR="006772BF" w:rsidRPr="00961C80" w14:paraId="3F1D67EB" w14:textId="77777777" w:rsidTr="001C09C7">
        <w:tc>
          <w:tcPr>
            <w:tcW w:w="1710" w:type="dxa"/>
            <w:hideMark/>
          </w:tcPr>
          <w:p w14:paraId="12B8FD48" w14:textId="77777777" w:rsidR="006772BF" w:rsidRPr="00961C80" w:rsidRDefault="006772BF" w:rsidP="00641DA3">
            <w:pPr>
              <w:spacing w:line="360" w:lineRule="auto"/>
              <w:ind w:left="13" w:right="-50"/>
              <w:jc w:val="thaiDistribute"/>
              <w:rPr>
                <w:rFonts w:cs="Arial"/>
                <w:lang w:val="en-GB" w:eastAsia="en-GB"/>
              </w:rPr>
            </w:pPr>
            <w:r w:rsidRPr="00961C80">
              <w:rPr>
                <w:rFonts w:cs="Arial"/>
              </w:rPr>
              <w:t>Bank overdraft</w:t>
            </w:r>
          </w:p>
        </w:tc>
        <w:tc>
          <w:tcPr>
            <w:tcW w:w="900" w:type="dxa"/>
          </w:tcPr>
          <w:p w14:paraId="5DD97A43" w14:textId="77777777" w:rsidR="006772BF" w:rsidRPr="00961C80" w:rsidRDefault="006772BF" w:rsidP="00641DA3">
            <w:pPr>
              <w:spacing w:line="360" w:lineRule="auto"/>
              <w:ind w:left="-16" w:right="-43"/>
              <w:jc w:val="center"/>
              <w:rPr>
                <w:rFonts w:cs="Arial"/>
                <w:lang w:val="en-GB"/>
              </w:rPr>
            </w:pPr>
            <w:r w:rsidRPr="00961C80">
              <w:rPr>
                <w:rFonts w:cs="Arial"/>
              </w:rPr>
              <w:t>Baht</w:t>
            </w:r>
          </w:p>
        </w:tc>
        <w:tc>
          <w:tcPr>
            <w:tcW w:w="900" w:type="dxa"/>
            <w:tcBorders>
              <w:top w:val="nil"/>
              <w:left w:val="nil"/>
              <w:bottom w:val="nil"/>
              <w:right w:val="nil"/>
            </w:tcBorders>
          </w:tcPr>
          <w:p w14:paraId="7B3444A3"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9.70</w:t>
            </w:r>
          </w:p>
        </w:tc>
        <w:tc>
          <w:tcPr>
            <w:tcW w:w="900" w:type="dxa"/>
            <w:tcBorders>
              <w:top w:val="nil"/>
              <w:left w:val="nil"/>
              <w:bottom w:val="nil"/>
              <w:right w:val="nil"/>
            </w:tcBorders>
          </w:tcPr>
          <w:p w14:paraId="1F3A1B6D" w14:textId="708198E0" w:rsidR="006772BF" w:rsidRPr="00961C80" w:rsidRDefault="005A06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961C80">
              <w:rPr>
                <w:rFonts w:cs="Arial"/>
                <w:lang w:eastAsia="en-GB"/>
              </w:rPr>
              <w:t>2.52</w:t>
            </w:r>
          </w:p>
        </w:tc>
        <w:tc>
          <w:tcPr>
            <w:tcW w:w="990" w:type="dxa"/>
            <w:tcBorders>
              <w:top w:val="nil"/>
              <w:left w:val="nil"/>
              <w:bottom w:val="nil"/>
              <w:right w:val="nil"/>
            </w:tcBorders>
          </w:tcPr>
          <w:p w14:paraId="133AE1F8" w14:textId="1D9BBEAD" w:rsidR="006772BF" w:rsidRPr="00961C80" w:rsidRDefault="005A06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s/>
                <w:lang w:eastAsia="en-GB"/>
              </w:rPr>
            </w:pPr>
            <w:r w:rsidRPr="00961C80">
              <w:rPr>
                <w:rFonts w:cs="Arial"/>
                <w:lang w:eastAsia="en-GB"/>
              </w:rPr>
              <w:t>7.18</w:t>
            </w:r>
          </w:p>
        </w:tc>
        <w:tc>
          <w:tcPr>
            <w:tcW w:w="810" w:type="dxa"/>
            <w:tcBorders>
              <w:top w:val="nil"/>
              <w:left w:val="nil"/>
              <w:bottom w:val="nil"/>
              <w:right w:val="nil"/>
            </w:tcBorders>
          </w:tcPr>
          <w:p w14:paraId="54FB9181"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9.70</w:t>
            </w:r>
          </w:p>
        </w:tc>
        <w:tc>
          <w:tcPr>
            <w:tcW w:w="990" w:type="dxa"/>
            <w:tcBorders>
              <w:top w:val="nil"/>
              <w:left w:val="nil"/>
              <w:bottom w:val="nil"/>
              <w:right w:val="nil"/>
            </w:tcBorders>
          </w:tcPr>
          <w:p w14:paraId="5209D45C" w14:textId="46676595" w:rsidR="006772BF" w:rsidRPr="00961C80" w:rsidRDefault="005A06D9"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961C80">
              <w:rPr>
                <w:rFonts w:cs="Arial"/>
                <w:lang w:eastAsia="en-GB"/>
              </w:rPr>
              <w:t>2.52</w:t>
            </w:r>
          </w:p>
        </w:tc>
        <w:tc>
          <w:tcPr>
            <w:tcW w:w="991" w:type="dxa"/>
            <w:tcBorders>
              <w:top w:val="nil"/>
              <w:left w:val="nil"/>
              <w:bottom w:val="nil"/>
              <w:right w:val="nil"/>
            </w:tcBorders>
          </w:tcPr>
          <w:p w14:paraId="5E24A6BC" w14:textId="7220DC23" w:rsidR="006772BF" w:rsidRPr="00961C80" w:rsidRDefault="00455E9C"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7.</w:t>
            </w:r>
            <w:r w:rsidR="005A06D9" w:rsidRPr="00961C80">
              <w:rPr>
                <w:rFonts w:cs="Arial"/>
                <w:lang w:eastAsia="en-GB"/>
              </w:rPr>
              <w:t>18</w:t>
            </w:r>
          </w:p>
        </w:tc>
      </w:tr>
      <w:tr w:rsidR="006772BF" w:rsidRPr="00961C80" w14:paraId="66D10F46" w14:textId="77777777" w:rsidTr="005A06D9">
        <w:trPr>
          <w:trHeight w:val="107"/>
        </w:trPr>
        <w:tc>
          <w:tcPr>
            <w:tcW w:w="1710" w:type="dxa"/>
            <w:hideMark/>
          </w:tcPr>
          <w:p w14:paraId="6628723E" w14:textId="77777777" w:rsidR="006772BF" w:rsidRPr="00961C80" w:rsidRDefault="006772BF" w:rsidP="00641DA3">
            <w:pPr>
              <w:spacing w:line="360" w:lineRule="auto"/>
              <w:ind w:left="13" w:right="-50"/>
              <w:jc w:val="thaiDistribute"/>
              <w:rPr>
                <w:rFonts w:cs="Arial"/>
                <w:lang w:val="en-GB" w:eastAsia="en-GB"/>
              </w:rPr>
            </w:pPr>
            <w:r w:rsidRPr="00961C80">
              <w:rPr>
                <w:rFonts w:cs="Arial"/>
              </w:rPr>
              <w:t>Short-term loans</w:t>
            </w:r>
          </w:p>
        </w:tc>
        <w:tc>
          <w:tcPr>
            <w:tcW w:w="900" w:type="dxa"/>
          </w:tcPr>
          <w:p w14:paraId="38B3A67D" w14:textId="77777777" w:rsidR="006772BF" w:rsidRPr="00961C80" w:rsidRDefault="006772BF" w:rsidP="00641DA3">
            <w:pPr>
              <w:spacing w:line="360" w:lineRule="auto"/>
              <w:ind w:left="-16" w:right="-43"/>
              <w:jc w:val="center"/>
              <w:rPr>
                <w:rFonts w:cs="Arial"/>
                <w:lang w:val="en-GB"/>
              </w:rPr>
            </w:pPr>
            <w:r w:rsidRPr="00961C80">
              <w:rPr>
                <w:rFonts w:cs="Arial"/>
              </w:rPr>
              <w:t>Baht</w:t>
            </w:r>
          </w:p>
        </w:tc>
        <w:tc>
          <w:tcPr>
            <w:tcW w:w="900" w:type="dxa"/>
            <w:tcBorders>
              <w:top w:val="nil"/>
              <w:left w:val="nil"/>
              <w:bottom w:val="nil"/>
              <w:right w:val="nil"/>
            </w:tcBorders>
          </w:tcPr>
          <w:p w14:paraId="5F06EDD0"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cs/>
                <w:lang w:eastAsia="en-GB"/>
              </w:rPr>
            </w:pPr>
            <w:r w:rsidRPr="00961C80">
              <w:rPr>
                <w:rFonts w:cs="Arial"/>
                <w:lang w:eastAsia="en-GB"/>
              </w:rPr>
              <w:t>32.16</w:t>
            </w:r>
          </w:p>
        </w:tc>
        <w:tc>
          <w:tcPr>
            <w:tcW w:w="900" w:type="dxa"/>
            <w:tcBorders>
              <w:top w:val="nil"/>
              <w:left w:val="nil"/>
              <w:bottom w:val="nil"/>
              <w:right w:val="nil"/>
            </w:tcBorders>
          </w:tcPr>
          <w:p w14:paraId="27DE2DB0"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961C80">
              <w:rPr>
                <w:rFonts w:cs="Arial"/>
                <w:lang w:eastAsia="en-GB"/>
              </w:rPr>
              <w:t>-</w:t>
            </w:r>
          </w:p>
        </w:tc>
        <w:tc>
          <w:tcPr>
            <w:tcW w:w="990" w:type="dxa"/>
            <w:tcBorders>
              <w:top w:val="nil"/>
              <w:left w:val="nil"/>
              <w:bottom w:val="nil"/>
              <w:right w:val="nil"/>
            </w:tcBorders>
          </w:tcPr>
          <w:p w14:paraId="118B8CB6"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cs/>
                <w:lang w:eastAsia="en-GB"/>
              </w:rPr>
            </w:pPr>
            <w:r w:rsidRPr="00961C80">
              <w:rPr>
                <w:rFonts w:cs="Arial"/>
                <w:lang w:eastAsia="en-GB"/>
              </w:rPr>
              <w:t>32.16</w:t>
            </w:r>
          </w:p>
        </w:tc>
        <w:tc>
          <w:tcPr>
            <w:tcW w:w="810" w:type="dxa"/>
            <w:tcBorders>
              <w:top w:val="nil"/>
              <w:left w:val="nil"/>
              <w:bottom w:val="nil"/>
              <w:right w:val="nil"/>
            </w:tcBorders>
          </w:tcPr>
          <w:p w14:paraId="31A1D871"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32.16</w:t>
            </w:r>
          </w:p>
        </w:tc>
        <w:tc>
          <w:tcPr>
            <w:tcW w:w="990" w:type="dxa"/>
            <w:tcBorders>
              <w:top w:val="nil"/>
              <w:left w:val="nil"/>
              <w:bottom w:val="nil"/>
              <w:right w:val="nil"/>
            </w:tcBorders>
          </w:tcPr>
          <w:p w14:paraId="28F934FA"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center"/>
              <w:rPr>
                <w:rFonts w:cs="Arial"/>
                <w:lang w:eastAsia="en-GB"/>
              </w:rPr>
            </w:pPr>
            <w:r w:rsidRPr="00961C80">
              <w:rPr>
                <w:rFonts w:cs="Arial"/>
                <w:lang w:eastAsia="en-GB"/>
              </w:rPr>
              <w:t>-</w:t>
            </w:r>
          </w:p>
        </w:tc>
        <w:tc>
          <w:tcPr>
            <w:tcW w:w="991" w:type="dxa"/>
            <w:tcBorders>
              <w:top w:val="nil"/>
              <w:left w:val="nil"/>
              <w:bottom w:val="nil"/>
              <w:right w:val="nil"/>
            </w:tcBorders>
          </w:tcPr>
          <w:p w14:paraId="7B72310F"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32.16</w:t>
            </w:r>
          </w:p>
        </w:tc>
      </w:tr>
      <w:tr w:rsidR="006772BF" w:rsidRPr="00961C80" w14:paraId="4711EAC3" w14:textId="77777777" w:rsidTr="001C09C7">
        <w:tc>
          <w:tcPr>
            <w:tcW w:w="1710" w:type="dxa"/>
            <w:tcBorders>
              <w:bottom w:val="nil"/>
            </w:tcBorders>
          </w:tcPr>
          <w:p w14:paraId="7D43CFF6" w14:textId="77777777" w:rsidR="006772BF" w:rsidRPr="00961C80" w:rsidRDefault="006772BF" w:rsidP="00641DA3">
            <w:pPr>
              <w:spacing w:line="360" w:lineRule="auto"/>
              <w:ind w:left="13" w:right="-50"/>
              <w:jc w:val="thaiDistribute"/>
              <w:rPr>
                <w:rFonts w:cs="Arial"/>
              </w:rPr>
            </w:pPr>
            <w:r w:rsidRPr="00961C80">
              <w:rPr>
                <w:rFonts w:cs="Arial"/>
              </w:rPr>
              <w:t>Credit card</w:t>
            </w:r>
          </w:p>
        </w:tc>
        <w:tc>
          <w:tcPr>
            <w:tcW w:w="900" w:type="dxa"/>
            <w:tcBorders>
              <w:bottom w:val="nil"/>
            </w:tcBorders>
          </w:tcPr>
          <w:p w14:paraId="2D8E00E9" w14:textId="77777777" w:rsidR="006772BF" w:rsidRPr="00961C80" w:rsidRDefault="006772BF" w:rsidP="00641DA3">
            <w:pPr>
              <w:spacing w:line="360" w:lineRule="auto"/>
              <w:ind w:left="-16" w:right="-43"/>
              <w:jc w:val="center"/>
              <w:rPr>
                <w:rFonts w:cs="Arial"/>
              </w:rPr>
            </w:pPr>
            <w:r w:rsidRPr="00961C80">
              <w:rPr>
                <w:rFonts w:cs="Arial"/>
              </w:rPr>
              <w:t>Baht</w:t>
            </w:r>
          </w:p>
        </w:tc>
        <w:tc>
          <w:tcPr>
            <w:tcW w:w="900" w:type="dxa"/>
            <w:tcBorders>
              <w:top w:val="nil"/>
              <w:left w:val="nil"/>
              <w:bottom w:val="nil"/>
              <w:right w:val="nil"/>
            </w:tcBorders>
          </w:tcPr>
          <w:p w14:paraId="3BC5BDE4"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3.90</w:t>
            </w:r>
          </w:p>
        </w:tc>
        <w:tc>
          <w:tcPr>
            <w:tcW w:w="900" w:type="dxa"/>
            <w:tcBorders>
              <w:top w:val="nil"/>
              <w:left w:val="nil"/>
              <w:bottom w:val="nil"/>
              <w:right w:val="nil"/>
            </w:tcBorders>
          </w:tcPr>
          <w:p w14:paraId="2C12A61A" w14:textId="47D2F1F1" w:rsidR="006772BF"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2.22</w:t>
            </w:r>
          </w:p>
        </w:tc>
        <w:tc>
          <w:tcPr>
            <w:tcW w:w="990" w:type="dxa"/>
            <w:tcBorders>
              <w:top w:val="nil"/>
              <w:left w:val="nil"/>
              <w:bottom w:val="nil"/>
              <w:right w:val="nil"/>
            </w:tcBorders>
          </w:tcPr>
          <w:p w14:paraId="627AF7DA" w14:textId="7315D396" w:rsidR="006772BF"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360" w:lineRule="auto"/>
              <w:ind w:left="-27" w:right="-27"/>
              <w:rPr>
                <w:rFonts w:cs="Arial"/>
                <w:lang w:eastAsia="en-GB"/>
              </w:rPr>
            </w:pPr>
            <w:r w:rsidRPr="00961C80">
              <w:rPr>
                <w:rFonts w:cs="Arial"/>
                <w:lang w:eastAsia="en-GB"/>
              </w:rPr>
              <w:t>1.68</w:t>
            </w:r>
          </w:p>
        </w:tc>
        <w:tc>
          <w:tcPr>
            <w:tcW w:w="810" w:type="dxa"/>
            <w:tcBorders>
              <w:top w:val="nil"/>
              <w:left w:val="nil"/>
              <w:bottom w:val="nil"/>
              <w:right w:val="nil"/>
            </w:tcBorders>
          </w:tcPr>
          <w:p w14:paraId="2283602E"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3.50</w:t>
            </w:r>
          </w:p>
        </w:tc>
        <w:tc>
          <w:tcPr>
            <w:tcW w:w="990" w:type="dxa"/>
            <w:tcBorders>
              <w:top w:val="nil"/>
              <w:left w:val="nil"/>
              <w:bottom w:val="nil"/>
              <w:right w:val="nil"/>
            </w:tcBorders>
          </w:tcPr>
          <w:p w14:paraId="250D9376" w14:textId="09CD2BBF" w:rsidR="006772BF"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2.08</w:t>
            </w:r>
          </w:p>
        </w:tc>
        <w:tc>
          <w:tcPr>
            <w:tcW w:w="991" w:type="dxa"/>
            <w:tcBorders>
              <w:top w:val="nil"/>
              <w:left w:val="nil"/>
              <w:bottom w:val="nil"/>
              <w:right w:val="nil"/>
            </w:tcBorders>
          </w:tcPr>
          <w:p w14:paraId="14DEEC0A" w14:textId="24E2AEC8" w:rsidR="006772BF" w:rsidRPr="00961C80" w:rsidRDefault="004A566A"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360" w:lineRule="auto"/>
              <w:ind w:left="-27" w:right="-27"/>
              <w:rPr>
                <w:rFonts w:cs="Arial"/>
                <w:lang w:eastAsia="en-GB"/>
              </w:rPr>
            </w:pPr>
            <w:r w:rsidRPr="00961C80">
              <w:rPr>
                <w:rFonts w:cs="Arial"/>
                <w:lang w:eastAsia="en-GB"/>
              </w:rPr>
              <w:t>1.42</w:t>
            </w:r>
          </w:p>
        </w:tc>
      </w:tr>
    </w:tbl>
    <w:p w14:paraId="11FD765B" w14:textId="77777777" w:rsidR="00D771DA" w:rsidRPr="00961C80" w:rsidRDefault="00D771DA" w:rsidP="00641DA3">
      <w:pPr>
        <w:pStyle w:val="ListParagraph"/>
        <w:spacing w:after="0" w:line="360" w:lineRule="auto"/>
        <w:ind w:left="907"/>
        <w:contextualSpacing w:val="0"/>
        <w:jc w:val="thaiDistribute"/>
        <w:rPr>
          <w:rFonts w:ascii="Arial" w:hAnsi="Arial" w:cs="Arial"/>
          <w:spacing w:val="-2"/>
          <w:sz w:val="16"/>
          <w:szCs w:val="16"/>
        </w:rPr>
      </w:pPr>
    </w:p>
    <w:p w14:paraId="5660F833" w14:textId="209512C3" w:rsidR="006772BF" w:rsidRPr="00961C80" w:rsidRDefault="006772BF" w:rsidP="00641DA3">
      <w:pPr>
        <w:pStyle w:val="ListParagraph"/>
        <w:spacing w:after="0" w:line="360" w:lineRule="auto"/>
        <w:ind w:left="900"/>
        <w:contextualSpacing w:val="0"/>
        <w:jc w:val="thaiDistribute"/>
        <w:rPr>
          <w:rFonts w:ascii="Arial" w:hAnsi="Arial" w:cs="Arial"/>
          <w:sz w:val="20"/>
          <w:szCs w:val="20"/>
        </w:rPr>
      </w:pPr>
      <w:r w:rsidRPr="00961C80">
        <w:rPr>
          <w:rFonts w:ascii="Arial" w:hAnsi="Arial" w:cs="Arial"/>
          <w:sz w:val="20"/>
          <w:szCs w:val="20"/>
        </w:rPr>
        <w:lastRenderedPageBreak/>
        <w:t xml:space="preserve">The above credit facilities are guaranteed by bank deposit </w:t>
      </w:r>
      <w:r w:rsidR="00E85647" w:rsidRPr="00961C80">
        <w:rPr>
          <w:rFonts w:ascii="Arial" w:hAnsi="Arial" w:cs="Arial"/>
          <w:sz w:val="20"/>
          <w:szCs w:val="20"/>
        </w:rPr>
        <w:t xml:space="preserve">as mentioned in note no. 5.2 </w:t>
      </w:r>
      <w:r w:rsidRPr="00961C80">
        <w:rPr>
          <w:rFonts w:ascii="Arial" w:hAnsi="Arial" w:cs="Arial"/>
          <w:sz w:val="20"/>
          <w:szCs w:val="20"/>
        </w:rPr>
        <w:t>and conditions to maintain important financial ratios under the credit facilities agreements.</w:t>
      </w:r>
    </w:p>
    <w:p w14:paraId="6E3BFD27" w14:textId="77777777" w:rsidR="006772BF" w:rsidRPr="00961C80"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eastAsia="Calibri" w:cs="Arial"/>
          <w:spacing w:val="-2"/>
          <w:sz w:val="20"/>
          <w:szCs w:val="20"/>
        </w:rPr>
      </w:pPr>
    </w:p>
    <w:p w14:paraId="0E6BB95B" w14:textId="77777777" w:rsidR="006772BF" w:rsidRPr="00961C80" w:rsidRDefault="006772BF"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r w:rsidRPr="00961C80">
        <w:rPr>
          <w:rFonts w:cs="Arial"/>
          <w:sz w:val="20"/>
          <w:szCs w:val="20"/>
          <w:u w:val="single"/>
        </w:rPr>
        <w:t>EVENTS AFTER THE REPORTING PERIOD</w:t>
      </w:r>
    </w:p>
    <w:p w14:paraId="7882683F" w14:textId="77777777" w:rsidR="003756A5" w:rsidRPr="00961C80" w:rsidRDefault="003756A5" w:rsidP="00641DA3">
      <w:pPr>
        <w:spacing w:line="360" w:lineRule="auto"/>
        <w:ind w:right="-7"/>
        <w:jc w:val="thaiDistribute"/>
        <w:rPr>
          <w:rFonts w:cs="Arial"/>
          <w:sz w:val="16"/>
          <w:szCs w:val="16"/>
        </w:rPr>
      </w:pPr>
    </w:p>
    <w:p w14:paraId="6AC9FFF9" w14:textId="6A0A8F12" w:rsidR="00C4335D" w:rsidRPr="00961C80" w:rsidRDefault="00C4335D" w:rsidP="00641DA3">
      <w:pPr>
        <w:pStyle w:val="ListParagraph"/>
        <w:spacing w:line="360" w:lineRule="auto"/>
        <w:ind w:left="540" w:right="-7" w:hanging="180"/>
        <w:jc w:val="thaiDistribute"/>
        <w:rPr>
          <w:rFonts w:ascii="Arial" w:hAnsi="Arial" w:cs="Arial"/>
          <w:sz w:val="20"/>
          <w:szCs w:val="20"/>
        </w:rPr>
      </w:pPr>
      <w:r w:rsidRPr="00961C80">
        <w:rPr>
          <w:rFonts w:ascii="Arial" w:hAnsi="Arial" w:cs="Arial"/>
          <w:spacing w:val="-4"/>
          <w:sz w:val="20"/>
          <w:szCs w:val="20"/>
        </w:rPr>
        <w:t>-</w:t>
      </w:r>
      <w:r w:rsidRPr="00961C80">
        <w:rPr>
          <w:rFonts w:ascii="Arial" w:hAnsi="Arial" w:cs="Arial"/>
          <w:spacing w:val="-4"/>
          <w:sz w:val="20"/>
          <w:szCs w:val="20"/>
          <w:cs/>
        </w:rPr>
        <w:tab/>
      </w:r>
      <w:r w:rsidRPr="00961C80">
        <w:rPr>
          <w:rFonts w:ascii="Arial" w:hAnsi="Arial" w:cs="Arial"/>
          <w:spacing w:val="-4"/>
          <w:sz w:val="20"/>
          <w:szCs w:val="20"/>
        </w:rPr>
        <w:t xml:space="preserve">The subsidiary enters into a lease agreement for extending office building for 3 years from 1 October </w:t>
      </w:r>
      <w:r w:rsidRPr="00961C80">
        <w:rPr>
          <w:rFonts w:ascii="Arial" w:hAnsi="Arial" w:cs="Arial"/>
          <w:sz w:val="20"/>
          <w:szCs w:val="20"/>
        </w:rPr>
        <w:t>2023 - 30 September 2026 with the rental and service fees at Baht 5.27 million per annum</w:t>
      </w:r>
      <w:r w:rsidR="00D738EC" w:rsidRPr="00961C80">
        <w:rPr>
          <w:rFonts w:ascii="Arial" w:hAnsi="Arial" w:cs="Arial"/>
          <w:sz w:val="20"/>
          <w:szCs w:val="20"/>
        </w:rPr>
        <w:t>.</w:t>
      </w:r>
    </w:p>
    <w:p w14:paraId="15B3B030" w14:textId="77777777" w:rsidR="00C4335D" w:rsidRPr="00961C80" w:rsidRDefault="00C4335D" w:rsidP="00641DA3">
      <w:pPr>
        <w:pStyle w:val="ListParagraph"/>
        <w:spacing w:line="360" w:lineRule="auto"/>
        <w:ind w:left="540" w:right="-7" w:hanging="180"/>
        <w:jc w:val="thaiDistribute"/>
        <w:rPr>
          <w:rFonts w:ascii="Arial" w:hAnsi="Arial" w:cstheme="minorBidi"/>
          <w:sz w:val="12"/>
          <w:szCs w:val="12"/>
        </w:rPr>
      </w:pPr>
    </w:p>
    <w:p w14:paraId="6511BCD9" w14:textId="6E8D88F6" w:rsidR="003756A5" w:rsidRPr="00961C80" w:rsidRDefault="004300F8" w:rsidP="00641DA3">
      <w:pPr>
        <w:pStyle w:val="ListParagraph"/>
        <w:spacing w:line="360" w:lineRule="auto"/>
        <w:ind w:left="540" w:right="-7" w:hanging="180"/>
        <w:jc w:val="thaiDistribute"/>
        <w:rPr>
          <w:rFonts w:ascii="Arial" w:hAnsi="Arial" w:cstheme="minorBidi"/>
          <w:sz w:val="20"/>
          <w:szCs w:val="20"/>
        </w:rPr>
      </w:pPr>
      <w:r w:rsidRPr="00961C80">
        <w:rPr>
          <w:rFonts w:ascii="Arial" w:hAnsi="Arial" w:cs="Arial"/>
          <w:sz w:val="20"/>
          <w:szCs w:val="20"/>
        </w:rPr>
        <w:t>-</w:t>
      </w:r>
      <w:r w:rsidRPr="00961C80">
        <w:rPr>
          <w:rFonts w:ascii="Arial" w:hAnsi="Arial" w:cs="Arial"/>
          <w:sz w:val="20"/>
          <w:szCs w:val="20"/>
        </w:rPr>
        <w:tab/>
      </w:r>
      <w:r w:rsidR="00D738EC" w:rsidRPr="00961C80">
        <w:rPr>
          <w:rFonts w:ascii="Arial" w:hAnsi="Arial" w:cs="Arial"/>
          <w:sz w:val="20"/>
          <w:szCs w:val="20"/>
        </w:rPr>
        <w:t>A</w:t>
      </w:r>
      <w:r w:rsidR="00C4335D" w:rsidRPr="00961C80">
        <w:rPr>
          <w:rFonts w:ascii="Arial" w:hAnsi="Arial" w:cs="Arial"/>
          <w:sz w:val="20"/>
          <w:szCs w:val="20"/>
        </w:rPr>
        <w:t xml:space="preserve"> subsidiary was approved</w:t>
      </w:r>
      <w:r w:rsidR="00BD43C7" w:rsidRPr="00961C80">
        <w:rPr>
          <w:rFonts w:ascii="Arial" w:hAnsi="Arial" w:cs="Arial"/>
          <w:sz w:val="20"/>
          <w:szCs w:val="20"/>
        </w:rPr>
        <w:t xml:space="preserve"> for</w:t>
      </w:r>
      <w:r w:rsidR="00C4335D" w:rsidRPr="00961C80">
        <w:rPr>
          <w:rFonts w:ascii="Arial" w:hAnsi="Arial" w:cs="Arial"/>
          <w:sz w:val="20"/>
          <w:szCs w:val="20"/>
        </w:rPr>
        <w:t xml:space="preserve"> </w:t>
      </w:r>
      <w:r w:rsidR="00D738EC" w:rsidRPr="00961C80">
        <w:rPr>
          <w:rFonts w:ascii="Arial" w:hAnsi="Arial" w:cs="Arial"/>
          <w:sz w:val="20"/>
          <w:szCs w:val="20"/>
        </w:rPr>
        <w:t xml:space="preserve">the Promotional Certificate </w:t>
      </w:r>
      <w:r w:rsidR="00C4335D" w:rsidRPr="00961C80">
        <w:rPr>
          <w:rFonts w:ascii="Arial" w:hAnsi="Arial" w:cs="Arial"/>
          <w:sz w:val="20"/>
          <w:szCs w:val="20"/>
        </w:rPr>
        <w:t>on 30 October 2023</w:t>
      </w:r>
      <w:r w:rsidR="00D738EC" w:rsidRPr="00961C80">
        <w:rPr>
          <w:rFonts w:ascii="Arial" w:hAnsi="Arial" w:cs="Arial"/>
          <w:sz w:val="20"/>
          <w:szCs w:val="20"/>
        </w:rPr>
        <w:t>.</w:t>
      </w:r>
    </w:p>
    <w:p w14:paraId="7E98D100" w14:textId="77777777" w:rsidR="00C4335D" w:rsidRPr="00961C80" w:rsidRDefault="00C4335D" w:rsidP="00641DA3">
      <w:pPr>
        <w:pStyle w:val="ListParagraph"/>
        <w:spacing w:after="0" w:line="360" w:lineRule="auto"/>
        <w:ind w:left="540" w:right="-7" w:hanging="180"/>
        <w:contextualSpacing w:val="0"/>
        <w:jc w:val="thaiDistribute"/>
        <w:rPr>
          <w:rFonts w:ascii="Arial" w:hAnsi="Arial" w:cstheme="minorBidi"/>
          <w:sz w:val="20"/>
          <w:szCs w:val="20"/>
        </w:rPr>
      </w:pPr>
    </w:p>
    <w:p w14:paraId="1FCA0F34" w14:textId="77777777" w:rsidR="006772BF" w:rsidRPr="00961C80" w:rsidRDefault="006772BF" w:rsidP="00641DA3">
      <w:pPr>
        <w:numPr>
          <w:ilvl w:val="0"/>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lang w:val="en-GB"/>
        </w:rPr>
      </w:pPr>
      <w:r w:rsidRPr="00961C80">
        <w:rPr>
          <w:rFonts w:cs="Arial"/>
          <w:sz w:val="20"/>
          <w:szCs w:val="20"/>
          <w:u w:val="single"/>
          <w:lang w:val="en-GB"/>
        </w:rPr>
        <w:t xml:space="preserve">AUTHORISATION OF </w:t>
      </w:r>
      <w:r w:rsidRPr="00961C80">
        <w:rPr>
          <w:rFonts w:cs="Arial"/>
          <w:sz w:val="20"/>
          <w:szCs w:val="20"/>
          <w:u w:val="single"/>
        </w:rPr>
        <w:t xml:space="preserve">THE INTERIM </w:t>
      </w:r>
      <w:r w:rsidRPr="00961C80">
        <w:rPr>
          <w:rFonts w:cs="Arial"/>
          <w:sz w:val="20"/>
          <w:szCs w:val="20"/>
          <w:u w:val="single"/>
          <w:lang w:val="en-GB"/>
        </w:rPr>
        <w:t>FINANCIAL STATEMENTS</w:t>
      </w:r>
    </w:p>
    <w:p w14:paraId="25B5F8DC" w14:textId="77777777" w:rsidR="006772BF" w:rsidRPr="00961C80" w:rsidRDefault="006772BF" w:rsidP="00641DA3">
      <w:pPr>
        <w:pStyle w:val="BodyTextIndent3"/>
        <w:tabs>
          <w:tab w:val="clear" w:pos="454"/>
          <w:tab w:val="left" w:pos="426"/>
        </w:tabs>
        <w:spacing w:after="0" w:line="360" w:lineRule="auto"/>
        <w:ind w:left="426"/>
        <w:jc w:val="thaiDistribute"/>
        <w:rPr>
          <w:rFonts w:cs="Arial"/>
          <w:lang w:val="en-GB"/>
        </w:rPr>
      </w:pPr>
    </w:p>
    <w:p w14:paraId="5118E7E3" w14:textId="4E155ABE" w:rsidR="006772BF" w:rsidRPr="00A67D0E" w:rsidRDefault="006772BF" w:rsidP="00641D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eastAsia="Calibri" w:cs="Arial"/>
          <w:sz w:val="20"/>
          <w:szCs w:val="20"/>
        </w:rPr>
      </w:pPr>
      <w:r w:rsidRPr="00961C80">
        <w:rPr>
          <w:rFonts w:eastAsia="Calibri" w:cs="Arial"/>
          <w:spacing w:val="2"/>
          <w:sz w:val="20"/>
          <w:szCs w:val="20"/>
        </w:rPr>
        <w:t xml:space="preserve">These interim financial statements have been approved by the Company’s Board of Directors on </w:t>
      </w:r>
      <w:r w:rsidRPr="00961C80">
        <w:rPr>
          <w:rFonts w:eastAsia="Calibri" w:cs="Arial"/>
          <w:sz w:val="20"/>
          <w:szCs w:val="20"/>
        </w:rPr>
        <w:t>1</w:t>
      </w:r>
      <w:r w:rsidR="00BE762A" w:rsidRPr="00961C80">
        <w:rPr>
          <w:rFonts w:eastAsia="Calibri" w:cs="Arial"/>
          <w:sz w:val="20"/>
          <w:szCs w:val="20"/>
        </w:rPr>
        <w:t xml:space="preserve">0 November </w:t>
      </w:r>
      <w:r w:rsidRPr="00961C80">
        <w:rPr>
          <w:rFonts w:eastAsia="Calibri" w:cs="Arial"/>
          <w:sz w:val="20"/>
          <w:szCs w:val="20"/>
        </w:rPr>
        <w:t>2023.</w:t>
      </w:r>
    </w:p>
    <w:p w14:paraId="4384D2BF" w14:textId="77777777" w:rsidR="006772BF" w:rsidRPr="00E04BF6"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u w:val="single"/>
        </w:rPr>
      </w:pPr>
    </w:p>
    <w:p w14:paraId="5995B6B6" w14:textId="77777777" w:rsidR="006772BF" w:rsidRPr="00E04BF6"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u w:val="single"/>
        </w:rPr>
      </w:pPr>
    </w:p>
    <w:p w14:paraId="61FC46EC" w14:textId="44CDFDA1" w:rsidR="00731BF3" w:rsidRPr="00E04BF6" w:rsidRDefault="006772BF" w:rsidP="00641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E04BF6">
        <w:rPr>
          <w:rFonts w:cs="Arial"/>
          <w:sz w:val="20"/>
          <w:szCs w:val="20"/>
          <w:u w:val="single"/>
          <w:cs/>
        </w:rPr>
        <w:tab/>
      </w:r>
      <w:r w:rsidRPr="00E04BF6">
        <w:rPr>
          <w:rFonts w:cs="Arial"/>
          <w:sz w:val="20"/>
          <w:szCs w:val="20"/>
          <w:u w:val="single"/>
          <w:cs/>
        </w:rPr>
        <w:tab/>
      </w:r>
      <w:r w:rsidRPr="00E04BF6">
        <w:rPr>
          <w:rFonts w:cs="Arial"/>
          <w:sz w:val="20"/>
          <w:szCs w:val="20"/>
          <w:u w:val="single"/>
          <w:cs/>
        </w:rPr>
        <w:tab/>
      </w:r>
      <w:r w:rsidRPr="00E04BF6">
        <w:rPr>
          <w:rFonts w:cs="Arial"/>
          <w:sz w:val="20"/>
          <w:szCs w:val="20"/>
          <w:u w:val="single"/>
          <w:cs/>
        </w:rPr>
        <w:tab/>
      </w:r>
      <w:r w:rsidRPr="00E04BF6">
        <w:rPr>
          <w:rFonts w:cs="Arial"/>
          <w:sz w:val="20"/>
          <w:szCs w:val="20"/>
          <w:u w:val="single"/>
          <w:cs/>
        </w:rPr>
        <w:tab/>
      </w:r>
    </w:p>
    <w:sectPr w:rsidR="00731BF3" w:rsidRPr="00E04BF6" w:rsidSect="00735B77">
      <w:footerReference w:type="default" r:id="rId17"/>
      <w:pgSz w:w="11909" w:h="16834" w:code="9"/>
      <w:pgMar w:top="1440" w:right="1008" w:bottom="1152" w:left="1728" w:header="878" w:footer="44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17A24" w14:textId="77777777" w:rsidR="00C872CA" w:rsidRDefault="00C872CA">
      <w:r>
        <w:separator/>
      </w:r>
    </w:p>
  </w:endnote>
  <w:endnote w:type="continuationSeparator" w:id="0">
    <w:p w14:paraId="13D79116" w14:textId="77777777" w:rsidR="00C872CA" w:rsidRDefault="00C87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53728" w14:textId="77777777" w:rsidR="001E155F" w:rsidRDefault="001E155F">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10</w:t>
    </w:r>
    <w:r>
      <w:rPr>
        <w:rStyle w:val="PageNumber"/>
        <w:cs/>
      </w:rPr>
      <w:fldChar w:fldCharType="end"/>
    </w:r>
  </w:p>
  <w:p w14:paraId="4FE1E667" w14:textId="77777777" w:rsidR="001E155F" w:rsidRDefault="001E1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B5B1" w14:textId="77777777" w:rsidR="001E155F" w:rsidRPr="00322E83" w:rsidRDefault="001E155F" w:rsidP="00757E9B">
    <w:pPr>
      <w:pStyle w:val="Footer"/>
      <w:spacing w:line="240" w:lineRule="auto"/>
      <w:ind w:right="-412"/>
      <w:jc w:val="right"/>
      <w:rPr>
        <w:rFonts w:cs="Arial"/>
        <w:sz w:val="20"/>
        <w:szCs w:val="20"/>
      </w:rPr>
    </w:pPr>
    <w:r w:rsidRPr="00322E83">
      <w:rPr>
        <w:rFonts w:cs="Arial"/>
        <w:sz w:val="20"/>
        <w:szCs w:val="20"/>
        <w:cs/>
      </w:rPr>
      <w:fldChar w:fldCharType="begin"/>
    </w:r>
    <w:r w:rsidRPr="00322E83">
      <w:rPr>
        <w:rFonts w:cs="Arial"/>
        <w:sz w:val="20"/>
        <w:szCs w:val="20"/>
      </w:rPr>
      <w:instrText xml:space="preserve"> PAGE   \* MERGEFORMAT </w:instrText>
    </w:r>
    <w:r w:rsidRPr="00322E83">
      <w:rPr>
        <w:rFonts w:cs="Arial"/>
        <w:sz w:val="20"/>
        <w:szCs w:val="20"/>
        <w:cs/>
      </w:rPr>
      <w:fldChar w:fldCharType="separate"/>
    </w:r>
    <w:r w:rsidRPr="00322E83">
      <w:rPr>
        <w:rFonts w:cs="Arial"/>
        <w:noProof/>
        <w:sz w:val="20"/>
        <w:szCs w:val="20"/>
        <w:lang w:val="en-US"/>
      </w:rPr>
      <w:t>1</w:t>
    </w:r>
    <w:r w:rsidRPr="00322E83">
      <w:rPr>
        <w:rFonts w:cs="Arial"/>
        <w:noProof/>
        <w:sz w:val="20"/>
        <w:szCs w:val="20"/>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2C7FB" w14:textId="77777777" w:rsidR="001E155F" w:rsidRDefault="001E155F">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47AECA31" w14:textId="77777777" w:rsidR="001E155F" w:rsidRDefault="001E155F">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320196"/>
      <w:docPartObj>
        <w:docPartGallery w:val="Page Numbers (Bottom of Page)"/>
        <w:docPartUnique/>
      </w:docPartObj>
    </w:sdtPr>
    <w:sdtEndPr>
      <w:rPr>
        <w:noProof/>
      </w:rPr>
    </w:sdtEndPr>
    <w:sdtContent>
      <w:p w14:paraId="6BBB2E16" w14:textId="3207E90D" w:rsidR="001E155F" w:rsidRDefault="001E155F">
        <w:pPr>
          <w:pStyle w:val="Footer"/>
          <w:jc w:val="right"/>
        </w:pPr>
        <w:r w:rsidRPr="00757E9B">
          <w:rPr>
            <w:noProof/>
            <w:sz w:val="10"/>
            <w:szCs w:val="10"/>
            <w:cs/>
          </w:rPr>
          <mc:AlternateContent>
            <mc:Choice Requires="wps">
              <w:drawing>
                <wp:anchor distT="45720" distB="45720" distL="114300" distR="114300" simplePos="0" relativeHeight="251665408" behindDoc="0" locked="0" layoutInCell="1" allowOverlap="1" wp14:anchorId="174E502E" wp14:editId="7E7DA30D">
                  <wp:simplePos x="0" y="0"/>
                  <wp:positionH relativeFrom="margin">
                    <wp:posOffset>-623944</wp:posOffset>
                  </wp:positionH>
                  <wp:positionV relativeFrom="paragraph">
                    <wp:posOffset>135941</wp:posOffset>
                  </wp:positionV>
                  <wp:extent cx="366334" cy="278721"/>
                  <wp:effectExtent l="0" t="0" r="15240" b="266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66334" cy="278721"/>
                          </a:xfrm>
                          <a:prstGeom prst="rect">
                            <a:avLst/>
                          </a:prstGeom>
                          <a:solidFill>
                            <a:srgbClr val="FFFFFF"/>
                          </a:solidFill>
                          <a:ln w="9525">
                            <a:solidFill>
                              <a:sysClr val="window" lastClr="FFFFFF"/>
                            </a:solidFill>
                            <a:miter lim="800000"/>
                            <a:headEnd/>
                            <a:tailEnd/>
                          </a:ln>
                        </wps:spPr>
                        <wps:txbx>
                          <w:txbxContent>
                            <w:p w14:paraId="0668DAF3" w14:textId="77777777" w:rsidR="001E155F" w:rsidRPr="00FC24CF" w:rsidRDefault="001E155F" w:rsidP="002B08B7">
                              <w:pPr>
                                <w:jc w:val="center"/>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4E502E" id="_x0000_t202" coordsize="21600,21600" o:spt="202" path="m,l,21600r21600,l21600,xe">
                  <v:stroke joinstyle="miter"/>
                  <v:path gradientshapeok="t" o:connecttype="rect"/>
                </v:shapetype>
                <v:shape id="Text Box 2" o:spid="_x0000_s1026" type="#_x0000_t202" style="position:absolute;left:0;text-align:left;margin-left:-49.15pt;margin-top:10.7pt;width:28.85pt;height:21.95pt;flip:x;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" strokecolor="window">
                  <v:textbox style="layout-flow:vertical">
                    <w:txbxContent>
                      <w:p w14:paraId="0668DAF3" w14:textId="77777777" w:rsidR="001E155F" w:rsidRPr="00FC24CF" w:rsidRDefault="001E155F" w:rsidP="002B08B7">
                        <w:pPr>
                          <w:jc w:val="center"/>
                          <w:rPr>
                            <w:rFonts w:cs="Arial"/>
                            <w:sz w:val="20"/>
                            <w:szCs w:val="20"/>
                          </w:rPr>
                        </w:pPr>
                        <w:r w:rsidRPr="00FC24CF">
                          <w:rPr>
                            <w:rFonts w:cs="Arial"/>
                            <w:sz w:val="20"/>
                            <w:szCs w:val="20"/>
                            <w:cs/>
                          </w:rPr>
                          <w:fldChar w:fldCharType="begin"/>
                        </w:r>
                        <w:r w:rsidRPr="00FC24CF">
                          <w:rPr>
                            <w:rFonts w:cs="Arial"/>
                            <w:sz w:val="20"/>
                            <w:szCs w:val="20"/>
                          </w:rPr>
                          <w:instrText xml:space="preserve"> PAGE   \* MERGEFORMAT </w:instrText>
                        </w:r>
                        <w:r w:rsidRPr="00FC24CF">
                          <w:rPr>
                            <w:rFonts w:cs="Arial"/>
                            <w:sz w:val="20"/>
                            <w:szCs w:val="20"/>
                            <w:cs/>
                          </w:rPr>
                          <w:fldChar w:fldCharType="separate"/>
                        </w:r>
                        <w:r w:rsidRPr="00FC24CF">
                          <w:rPr>
                            <w:rFonts w:cs="Arial"/>
                            <w:noProof/>
                            <w:sz w:val="20"/>
                            <w:szCs w:val="20"/>
                          </w:rPr>
                          <w:t>1</w:t>
                        </w:r>
                        <w:r w:rsidRPr="00FC24CF">
                          <w:rPr>
                            <w:rFonts w:cs="Arial"/>
                            <w:noProof/>
                            <w:sz w:val="20"/>
                            <w:szCs w:val="20"/>
                            <w:cs/>
                          </w:rPr>
                          <w:fldChar w:fldCharType="end"/>
                        </w:r>
                      </w:p>
                    </w:txbxContent>
                  </v:textbox>
                  <w10:wrap anchorx="margin"/>
                </v:shape>
              </w:pict>
            </mc:Fallback>
          </mc:AlternateConten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040EE" w14:textId="77777777" w:rsidR="001E155F" w:rsidRPr="006A7DB1" w:rsidRDefault="001E155F" w:rsidP="006A7DB1">
    <w:pPr>
      <w:pStyle w:val="Footer"/>
      <w:spacing w:line="240" w:lineRule="auto"/>
      <w:ind w:right="-367"/>
      <w:jc w:val="right"/>
      <w:rPr>
        <w:rFonts w:cs="Arial"/>
        <w:sz w:val="20"/>
        <w:szCs w:val="20"/>
      </w:rPr>
    </w:pPr>
    <w:r w:rsidRPr="006A7DB1">
      <w:rPr>
        <w:rFonts w:cs="Arial"/>
        <w:sz w:val="20"/>
        <w:szCs w:val="20"/>
        <w:cs/>
      </w:rPr>
      <w:fldChar w:fldCharType="begin"/>
    </w:r>
    <w:r w:rsidRPr="006A7DB1">
      <w:rPr>
        <w:rFonts w:cs="Arial"/>
        <w:sz w:val="20"/>
        <w:szCs w:val="20"/>
      </w:rPr>
      <w:instrText xml:space="preserve"> PAGE   \* MERGEFORMAT </w:instrText>
    </w:r>
    <w:r w:rsidRPr="006A7DB1">
      <w:rPr>
        <w:rFonts w:cs="Arial"/>
        <w:sz w:val="20"/>
        <w:szCs w:val="20"/>
        <w:cs/>
      </w:rPr>
      <w:fldChar w:fldCharType="separate"/>
    </w:r>
    <w:r w:rsidRPr="006A7DB1">
      <w:rPr>
        <w:rFonts w:cs="Arial"/>
        <w:sz w:val="20"/>
        <w:szCs w:val="20"/>
        <w:cs/>
      </w:rPr>
      <w:t>30</w:t>
    </w:r>
    <w:r w:rsidRPr="006A7DB1">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75407" w14:textId="77777777" w:rsidR="00C872CA" w:rsidRDefault="00C872CA">
      <w:r>
        <w:separator/>
      </w:r>
    </w:p>
  </w:footnote>
  <w:footnote w:type="continuationSeparator" w:id="0">
    <w:p w14:paraId="356F3B72" w14:textId="77777777" w:rsidR="00C872CA" w:rsidRDefault="00C87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BD2A" w14:textId="7704C003" w:rsidR="001E155F" w:rsidRPr="00A54300" w:rsidRDefault="001E155F"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50E6DB82" w14:textId="77777777" w:rsidR="001E155F" w:rsidRPr="00A54300" w:rsidRDefault="001E155F"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50DF1058" w14:textId="49688C0D" w:rsidR="001E155F" w:rsidRPr="00B66B83" w:rsidRDefault="001E155F" w:rsidP="00B6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pacing w:val="-6"/>
        <w:sz w:val="19"/>
        <w:szCs w:val="19"/>
        <w:lang w:val="en-GB"/>
      </w:rPr>
    </w:pPr>
    <w:r w:rsidRPr="00B66B83">
      <w:rPr>
        <w:rFonts w:cs="Arial"/>
        <w:b/>
        <w:bCs/>
        <w:spacing w:val="-6"/>
        <w:sz w:val="19"/>
        <w:szCs w:val="19"/>
        <w:lang w:val="en-GB"/>
      </w:rPr>
      <w:t>FOR THE THREE-MONTH</w:t>
    </w:r>
    <w:r w:rsidRPr="00B66B83">
      <w:rPr>
        <w:rFonts w:cs="Arial"/>
        <w:b/>
        <w:bCs/>
        <w:spacing w:val="-6"/>
        <w:sz w:val="19"/>
        <w:szCs w:val="19"/>
        <w:cs/>
        <w:lang w:val="en-GB"/>
      </w:rPr>
      <w:t xml:space="preserve"> </w:t>
    </w:r>
    <w:r w:rsidRPr="00B66B83">
      <w:rPr>
        <w:rFonts w:cs="Arial"/>
        <w:b/>
        <w:bCs/>
        <w:spacing w:val="-6"/>
        <w:sz w:val="19"/>
        <w:szCs w:val="19"/>
      </w:rPr>
      <w:t>AND NINE-MONTH</w:t>
    </w:r>
    <w:r w:rsidRPr="00B66B83">
      <w:rPr>
        <w:rFonts w:cs="Arial"/>
        <w:b/>
        <w:bCs/>
        <w:spacing w:val="-6"/>
        <w:sz w:val="19"/>
        <w:szCs w:val="19"/>
        <w:lang w:val="en-GB"/>
      </w:rPr>
      <w:t xml:space="preserve"> PERIOD ENDED 30 SEPTEMBER 2023 (Unaudited but reviewed)</w:t>
    </w:r>
  </w:p>
  <w:p w14:paraId="1E17DDEF" w14:textId="77777777" w:rsidR="001E155F" w:rsidRPr="006A2319" w:rsidRDefault="001E155F" w:rsidP="006A2319">
    <w:pPr>
      <w:pStyle w:val="Header"/>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E67AA" w14:textId="41B51136" w:rsidR="001E155F" w:rsidRPr="00A54300" w:rsidRDefault="001E155F" w:rsidP="006A2319">
    <w:pPr>
      <w:spacing w:line="360" w:lineRule="auto"/>
      <w:jc w:val="thaiDistribute"/>
      <w:rPr>
        <w:rFonts w:cs="Arial"/>
        <w:b/>
        <w:bCs/>
        <w:sz w:val="20"/>
        <w:szCs w:val="20"/>
      </w:rPr>
    </w:pPr>
    <w:r w:rsidRPr="00A54300">
      <w:rPr>
        <w:rFonts w:cs="Arial"/>
        <w:b/>
        <w:bCs/>
        <w:sz w:val="20"/>
        <w:szCs w:val="20"/>
      </w:rPr>
      <w:t>BLUEBIK GROUP PUBLIC COMPANY LIMITED AND SUBSIDIARIES</w:t>
    </w:r>
  </w:p>
  <w:p w14:paraId="5E9BDBD1" w14:textId="77777777" w:rsidR="001E155F" w:rsidRPr="00A54300" w:rsidRDefault="001E155F" w:rsidP="006A2319">
    <w:pPr>
      <w:tabs>
        <w:tab w:val="left" w:pos="340"/>
        <w:tab w:val="left" w:pos="794"/>
        <w:tab w:val="left" w:pos="1361"/>
        <w:tab w:val="left" w:pos="1928"/>
      </w:tabs>
      <w:spacing w:line="360" w:lineRule="auto"/>
      <w:jc w:val="thaiDistribute"/>
      <w:rPr>
        <w:rFonts w:cs="Arial"/>
        <w:b/>
        <w:bCs/>
        <w:sz w:val="20"/>
        <w:szCs w:val="20"/>
        <w:lang w:val="en-GB"/>
      </w:rPr>
    </w:pPr>
    <w:r w:rsidRPr="00A54300">
      <w:rPr>
        <w:rFonts w:cs="Arial"/>
        <w:b/>
        <w:bCs/>
        <w:sz w:val="20"/>
        <w:szCs w:val="20"/>
        <w:lang w:val="en-GB"/>
      </w:rPr>
      <w:t>CONDENSED NOTES TO INTERIM FINANCIAL STATEMENTS</w:t>
    </w:r>
  </w:p>
  <w:p w14:paraId="2B2E20D9" w14:textId="77777777" w:rsidR="001E155F" w:rsidRPr="009C2572" w:rsidRDefault="001E155F" w:rsidP="008B3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pacing w:val="-6"/>
        <w:sz w:val="19"/>
        <w:szCs w:val="19"/>
        <w:lang w:val="en-GB"/>
      </w:rPr>
    </w:pPr>
    <w:r w:rsidRPr="009C2572">
      <w:rPr>
        <w:rFonts w:cs="Arial"/>
        <w:b/>
        <w:bCs/>
        <w:spacing w:val="-6"/>
        <w:sz w:val="19"/>
        <w:szCs w:val="19"/>
        <w:lang w:val="en-GB"/>
      </w:rPr>
      <w:t>FOR THE THREE-MONTH</w:t>
    </w:r>
    <w:r w:rsidRPr="009C2572">
      <w:rPr>
        <w:rFonts w:cs="Arial"/>
        <w:b/>
        <w:bCs/>
        <w:spacing w:val="-6"/>
        <w:sz w:val="19"/>
        <w:szCs w:val="19"/>
        <w:cs/>
        <w:lang w:val="en-GB"/>
      </w:rPr>
      <w:t xml:space="preserve"> </w:t>
    </w:r>
    <w:r w:rsidRPr="009C2572">
      <w:rPr>
        <w:rFonts w:cs="Arial"/>
        <w:b/>
        <w:bCs/>
        <w:spacing w:val="-6"/>
        <w:sz w:val="19"/>
        <w:szCs w:val="19"/>
      </w:rPr>
      <w:t>AND NINE-MONTH</w:t>
    </w:r>
    <w:r w:rsidRPr="009C2572">
      <w:rPr>
        <w:rFonts w:cs="Arial"/>
        <w:b/>
        <w:bCs/>
        <w:spacing w:val="-6"/>
        <w:sz w:val="19"/>
        <w:szCs w:val="19"/>
        <w:lang w:val="en-GB"/>
      </w:rPr>
      <w:t xml:space="preserve"> PERIOD ENDED 30 SEPTEMBER 2023 (Unaudited but reviewed)</w:t>
    </w:r>
  </w:p>
  <w:p w14:paraId="4A43593B" w14:textId="77777777" w:rsidR="001E155F" w:rsidRPr="006A2319" w:rsidRDefault="001E155F" w:rsidP="00A66851">
    <w:pPr>
      <w:pStyle w:val="Header"/>
      <w:tabs>
        <w:tab w:val="clear" w:pos="9072"/>
        <w:tab w:val="right" w:pos="14490"/>
      </w:tabs>
      <w:spacing w:after="240" w:line="240" w:lineRule="auto"/>
      <w:jc w:val="thaiDistribute"/>
      <w:rPr>
        <w:u w:val="single"/>
        <w:lang w:val="en-GB"/>
      </w:rPr>
    </w:pP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r>
      <w:rPr>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9203CE6"/>
    <w:multiLevelType w:val="hybridMultilevel"/>
    <w:tmpl w:val="55CCC3E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9361824"/>
    <w:multiLevelType w:val="hybridMultilevel"/>
    <w:tmpl w:val="C4743954"/>
    <w:lvl w:ilvl="0" w:tplc="D6564F20">
      <w:start w:val="1"/>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098736E2"/>
    <w:multiLevelType w:val="hybridMultilevel"/>
    <w:tmpl w:val="1C4E5BBC"/>
    <w:lvl w:ilvl="0" w:tplc="8F764CD8">
      <w:start w:val="77"/>
      <w:numFmt w:val="bullet"/>
      <w:lvlText w:val="-"/>
      <w:lvlJc w:val="left"/>
      <w:pPr>
        <w:ind w:left="720" w:hanging="360"/>
      </w:pPr>
      <w:rPr>
        <w:rFonts w:ascii="Arial" w:eastAsia="Times New Roman" w:hAnsi="Arial" w:cs="Arial" w:hint="default"/>
        <w:sz w:val="20"/>
        <w:szCs w:val="20"/>
      </w:rPr>
    </w:lvl>
    <w:lvl w:ilvl="1" w:tplc="04090001">
      <w:start w:val="1"/>
      <w:numFmt w:val="bullet"/>
      <w:lvlText w:val=""/>
      <w:lvlJc w:val="left"/>
      <w:pPr>
        <w:ind w:left="1440" w:hanging="360"/>
      </w:pPr>
      <w:rPr>
        <w:rFonts w:ascii="Symbol" w:hAnsi="Symbol" w:hint="default"/>
      </w:rPr>
    </w:lvl>
    <w:lvl w:ilvl="2" w:tplc="E07CA64E">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5" w15:restartNumberingAfterBreak="0">
    <w:nsid w:val="144A1AE9"/>
    <w:multiLevelType w:val="hybridMultilevel"/>
    <w:tmpl w:val="558C3DB8"/>
    <w:lvl w:ilvl="0" w:tplc="FFFFFFFF">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FD5245"/>
    <w:multiLevelType w:val="multilevel"/>
    <w:tmpl w:val="AFBE8B60"/>
    <w:lvl w:ilvl="0">
      <w:start w:val="17"/>
      <w:numFmt w:val="decimal"/>
      <w:lvlText w:val="%1"/>
      <w:lvlJc w:val="left"/>
      <w:pPr>
        <w:ind w:left="398" w:hanging="398"/>
      </w:pPr>
      <w:rPr>
        <w:rFonts w:hint="default"/>
      </w:rPr>
    </w:lvl>
    <w:lvl w:ilvl="1">
      <w:start w:val="1"/>
      <w:numFmt w:val="decimal"/>
      <w:lvlText w:val="%1.%2"/>
      <w:lvlJc w:val="left"/>
      <w:pPr>
        <w:ind w:left="398" w:hanging="3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490BB8"/>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D5B3257"/>
    <w:multiLevelType w:val="hybridMultilevel"/>
    <w:tmpl w:val="CF60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832700"/>
    <w:multiLevelType w:val="hybridMultilevel"/>
    <w:tmpl w:val="BD783526"/>
    <w:lvl w:ilvl="0" w:tplc="5E127256">
      <w:start w:val="1"/>
      <w:numFmt w:val="decimal"/>
      <w:lvlText w:val="14.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3" w15:restartNumberingAfterBreak="0">
    <w:nsid w:val="3A440594"/>
    <w:multiLevelType w:val="multilevel"/>
    <w:tmpl w:val="635ADB0E"/>
    <w:lvl w:ilvl="0">
      <w:start w:val="1"/>
      <w:numFmt w:val="decimal"/>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EF254E"/>
    <w:multiLevelType w:val="multilevel"/>
    <w:tmpl w:val="797AD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FC07B06"/>
    <w:multiLevelType w:val="multilevel"/>
    <w:tmpl w:val="DE2E0E98"/>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7" w15:restartNumberingAfterBreak="0">
    <w:nsid w:val="51EF10FC"/>
    <w:multiLevelType w:val="multilevel"/>
    <w:tmpl w:val="9BDE3D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55329A7"/>
    <w:multiLevelType w:val="hybridMultilevel"/>
    <w:tmpl w:val="452E89E8"/>
    <w:lvl w:ilvl="0" w:tplc="BB2E6638">
      <w:start w:val="1"/>
      <w:numFmt w:val="bullet"/>
      <w:lvlText w:val="-"/>
      <w:lvlJc w:val="left"/>
      <w:pPr>
        <w:ind w:left="360" w:hanging="360"/>
      </w:pPr>
      <w:rPr>
        <w:rFonts w:ascii="Arial" w:eastAsia="Cordia New"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00521B"/>
    <w:multiLevelType w:val="hybridMultilevel"/>
    <w:tmpl w:val="F41453B4"/>
    <w:lvl w:ilvl="0" w:tplc="D38AED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6DE29D0"/>
    <w:multiLevelType w:val="hybridMultilevel"/>
    <w:tmpl w:val="FFD089B4"/>
    <w:lvl w:ilvl="0" w:tplc="3ED4AE86">
      <w:start w:val="768"/>
      <w:numFmt w:val="bullet"/>
      <w:lvlText w:val="-"/>
      <w:lvlJc w:val="left"/>
      <w:pPr>
        <w:ind w:left="72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8450C9"/>
    <w:multiLevelType w:val="multilevel"/>
    <w:tmpl w:val="59487AE6"/>
    <w:lvl w:ilvl="0">
      <w:start w:val="18"/>
      <w:numFmt w:val="decimal"/>
      <w:lvlText w:val="%1"/>
      <w:lvlJc w:val="left"/>
      <w:pPr>
        <w:ind w:left="375" w:hanging="375"/>
      </w:pPr>
      <w:rPr>
        <w:rFonts w:hint="default"/>
      </w:rPr>
    </w:lvl>
    <w:lvl w:ilvl="1">
      <w:start w:val="1"/>
      <w:numFmt w:val="decimal"/>
      <w:lvlText w:val="%1.%2"/>
      <w:lvlJc w:val="left"/>
      <w:pPr>
        <w:ind w:left="1275" w:hanging="375"/>
      </w:pPr>
      <w:rPr>
        <w:rFonts w:hint="default"/>
        <w:lang w:val="en-G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3" w15:restartNumberingAfterBreak="0">
    <w:nsid w:val="78D67A33"/>
    <w:multiLevelType w:val="hybridMultilevel"/>
    <w:tmpl w:val="A1B08F00"/>
    <w:lvl w:ilvl="0" w:tplc="76867F5A">
      <w:start w:val="1"/>
      <w:numFmt w:val="bullet"/>
      <w:lvlText w:val="-"/>
      <w:lvlJc w:val="left"/>
      <w:pPr>
        <w:ind w:left="2250" w:hanging="360"/>
      </w:pPr>
      <w:rPr>
        <w:rFonts w:ascii="Arial" w:eastAsia="Times New Roman" w:hAnsi="Arial" w:cs="Arial" w:hint="default"/>
        <w:sz w:val="20"/>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9627BF6"/>
    <w:multiLevelType w:val="multilevel"/>
    <w:tmpl w:val="D9AC55C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C3F3DED"/>
    <w:multiLevelType w:val="multilevel"/>
    <w:tmpl w:val="CD8887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50232928">
    <w:abstractNumId w:val="6"/>
  </w:num>
  <w:num w:numId="2" w16cid:durableId="2023317641">
    <w:abstractNumId w:val="5"/>
  </w:num>
  <w:num w:numId="3" w16cid:durableId="1001740065">
    <w:abstractNumId w:val="9"/>
  </w:num>
  <w:num w:numId="4" w16cid:durableId="452526847">
    <w:abstractNumId w:val="7"/>
  </w:num>
  <w:num w:numId="5" w16cid:durableId="1639022342">
    <w:abstractNumId w:val="8"/>
  </w:num>
  <w:num w:numId="6" w16cid:durableId="1058626956">
    <w:abstractNumId w:val="3"/>
  </w:num>
  <w:num w:numId="7" w16cid:durableId="633022365">
    <w:abstractNumId w:val="2"/>
  </w:num>
  <w:num w:numId="8" w16cid:durableId="21253917">
    <w:abstractNumId w:val="0"/>
  </w:num>
  <w:num w:numId="9" w16cid:durableId="1309288144">
    <w:abstractNumId w:val="1"/>
  </w:num>
  <w:num w:numId="10" w16cid:durableId="992563092">
    <w:abstractNumId w:val="4"/>
  </w:num>
  <w:num w:numId="11" w16cid:durableId="1664239028">
    <w:abstractNumId w:val="22"/>
  </w:num>
  <w:num w:numId="12" w16cid:durableId="1407460623">
    <w:abstractNumId w:val="18"/>
  </w:num>
  <w:num w:numId="13" w16cid:durableId="1252818291">
    <w:abstractNumId w:val="30"/>
  </w:num>
  <w:num w:numId="14" w16cid:durableId="1784497871">
    <w:abstractNumId w:val="21"/>
  </w:num>
  <w:num w:numId="15" w16cid:durableId="392899273">
    <w:abstractNumId w:val="25"/>
  </w:num>
  <w:num w:numId="16" w16cid:durableId="1830095321">
    <w:abstractNumId w:val="33"/>
  </w:num>
  <w:num w:numId="17" w16cid:durableId="471606104">
    <w:abstractNumId w:val="13"/>
  </w:num>
  <w:num w:numId="18" w16cid:durableId="421878907">
    <w:abstractNumId w:val="17"/>
  </w:num>
  <w:num w:numId="19" w16cid:durableId="911623470">
    <w:abstractNumId w:val="12"/>
  </w:num>
  <w:num w:numId="20" w16cid:durableId="292181161">
    <w:abstractNumId w:val="14"/>
  </w:num>
  <w:num w:numId="21" w16cid:durableId="908076064">
    <w:abstractNumId w:val="24"/>
  </w:num>
  <w:num w:numId="22" w16cid:durableId="329062517">
    <w:abstractNumId w:val="31"/>
  </w:num>
  <w:num w:numId="23" w16cid:durableId="1824858117">
    <w:abstractNumId w:val="10"/>
  </w:num>
  <w:num w:numId="24" w16cid:durableId="421948684">
    <w:abstractNumId w:val="15"/>
  </w:num>
  <w:num w:numId="25" w16cid:durableId="1050609890">
    <w:abstractNumId w:val="19"/>
  </w:num>
  <w:num w:numId="26" w16cid:durableId="393699173">
    <w:abstractNumId w:val="28"/>
  </w:num>
  <w:num w:numId="27" w16cid:durableId="1343126950">
    <w:abstractNumId w:val="16"/>
  </w:num>
  <w:num w:numId="28" w16cid:durableId="611010200">
    <w:abstractNumId w:val="32"/>
  </w:num>
  <w:num w:numId="29" w16cid:durableId="80955244">
    <w:abstractNumId w:val="29"/>
  </w:num>
  <w:num w:numId="30" w16cid:durableId="1958833716">
    <w:abstractNumId w:val="26"/>
  </w:num>
  <w:num w:numId="31" w16cid:durableId="1192379270">
    <w:abstractNumId w:val="20"/>
  </w:num>
  <w:num w:numId="32" w16cid:durableId="1847942280">
    <w:abstractNumId w:val="34"/>
  </w:num>
  <w:num w:numId="33" w16cid:durableId="1812673159">
    <w:abstractNumId w:val="23"/>
  </w:num>
  <w:num w:numId="34" w16cid:durableId="1886677339">
    <w:abstractNumId w:val="27"/>
  </w:num>
  <w:num w:numId="35" w16cid:durableId="6290937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904215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12644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85505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84770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8804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4013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589147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5493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755317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667046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09729249">
    <w:abstractNumId w:val="11"/>
  </w:num>
  <w:num w:numId="47" w16cid:durableId="1437865514">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26C"/>
    <w:rsid w:val="00000724"/>
    <w:rsid w:val="0000088D"/>
    <w:rsid w:val="00000996"/>
    <w:rsid w:val="00000BE3"/>
    <w:rsid w:val="00000C98"/>
    <w:rsid w:val="000012C1"/>
    <w:rsid w:val="000017EE"/>
    <w:rsid w:val="00001884"/>
    <w:rsid w:val="000019DE"/>
    <w:rsid w:val="00001B35"/>
    <w:rsid w:val="00001BB2"/>
    <w:rsid w:val="00001C19"/>
    <w:rsid w:val="00001E15"/>
    <w:rsid w:val="00002167"/>
    <w:rsid w:val="0000242C"/>
    <w:rsid w:val="00002DB5"/>
    <w:rsid w:val="00002FC0"/>
    <w:rsid w:val="000039A8"/>
    <w:rsid w:val="00003C1F"/>
    <w:rsid w:val="00003FC5"/>
    <w:rsid w:val="0000407F"/>
    <w:rsid w:val="0000456C"/>
    <w:rsid w:val="0000465E"/>
    <w:rsid w:val="00004823"/>
    <w:rsid w:val="00004939"/>
    <w:rsid w:val="00004A0B"/>
    <w:rsid w:val="00004DD9"/>
    <w:rsid w:val="000050C9"/>
    <w:rsid w:val="000050D8"/>
    <w:rsid w:val="00005172"/>
    <w:rsid w:val="00005185"/>
    <w:rsid w:val="000057F2"/>
    <w:rsid w:val="0000598D"/>
    <w:rsid w:val="0000599D"/>
    <w:rsid w:val="00005B0C"/>
    <w:rsid w:val="00005CD0"/>
    <w:rsid w:val="00005E5C"/>
    <w:rsid w:val="00006332"/>
    <w:rsid w:val="000066C3"/>
    <w:rsid w:val="000069E1"/>
    <w:rsid w:val="00006E73"/>
    <w:rsid w:val="00006EEF"/>
    <w:rsid w:val="000072C8"/>
    <w:rsid w:val="0000746A"/>
    <w:rsid w:val="0000755C"/>
    <w:rsid w:val="00007665"/>
    <w:rsid w:val="00007A20"/>
    <w:rsid w:val="00007F02"/>
    <w:rsid w:val="00010044"/>
    <w:rsid w:val="00010974"/>
    <w:rsid w:val="00010C32"/>
    <w:rsid w:val="00010D9E"/>
    <w:rsid w:val="00010E60"/>
    <w:rsid w:val="000110F5"/>
    <w:rsid w:val="000110FB"/>
    <w:rsid w:val="000113E7"/>
    <w:rsid w:val="000116FB"/>
    <w:rsid w:val="0001170B"/>
    <w:rsid w:val="000117A9"/>
    <w:rsid w:val="00011D8E"/>
    <w:rsid w:val="000122B6"/>
    <w:rsid w:val="000125F7"/>
    <w:rsid w:val="000126E3"/>
    <w:rsid w:val="00012A9E"/>
    <w:rsid w:val="00013408"/>
    <w:rsid w:val="0001357F"/>
    <w:rsid w:val="0001396B"/>
    <w:rsid w:val="00013C8F"/>
    <w:rsid w:val="00013CD4"/>
    <w:rsid w:val="00014009"/>
    <w:rsid w:val="000144C3"/>
    <w:rsid w:val="00014C17"/>
    <w:rsid w:val="00015171"/>
    <w:rsid w:val="0001525C"/>
    <w:rsid w:val="00015630"/>
    <w:rsid w:val="00015646"/>
    <w:rsid w:val="00015CFD"/>
    <w:rsid w:val="00015E35"/>
    <w:rsid w:val="000162D4"/>
    <w:rsid w:val="00016426"/>
    <w:rsid w:val="00016454"/>
    <w:rsid w:val="000169F7"/>
    <w:rsid w:val="00016A07"/>
    <w:rsid w:val="00016A1A"/>
    <w:rsid w:val="00016DC1"/>
    <w:rsid w:val="00016E5D"/>
    <w:rsid w:val="00016FD9"/>
    <w:rsid w:val="000170A7"/>
    <w:rsid w:val="00017475"/>
    <w:rsid w:val="000174B2"/>
    <w:rsid w:val="00017954"/>
    <w:rsid w:val="00017ECE"/>
    <w:rsid w:val="00017F9F"/>
    <w:rsid w:val="00020004"/>
    <w:rsid w:val="000202B5"/>
    <w:rsid w:val="000208FA"/>
    <w:rsid w:val="00020E69"/>
    <w:rsid w:val="00021129"/>
    <w:rsid w:val="00021CCD"/>
    <w:rsid w:val="00021DCA"/>
    <w:rsid w:val="00021F5D"/>
    <w:rsid w:val="00022018"/>
    <w:rsid w:val="0002202E"/>
    <w:rsid w:val="00022E77"/>
    <w:rsid w:val="00022ECA"/>
    <w:rsid w:val="0002336E"/>
    <w:rsid w:val="000235EB"/>
    <w:rsid w:val="000237F9"/>
    <w:rsid w:val="00023997"/>
    <w:rsid w:val="000242CD"/>
    <w:rsid w:val="000249D1"/>
    <w:rsid w:val="00024A50"/>
    <w:rsid w:val="00025296"/>
    <w:rsid w:val="0002547F"/>
    <w:rsid w:val="00025657"/>
    <w:rsid w:val="0002580A"/>
    <w:rsid w:val="00025EC8"/>
    <w:rsid w:val="00026174"/>
    <w:rsid w:val="000262FF"/>
    <w:rsid w:val="00026645"/>
    <w:rsid w:val="000269AC"/>
    <w:rsid w:val="00030150"/>
    <w:rsid w:val="000301FA"/>
    <w:rsid w:val="000303B0"/>
    <w:rsid w:val="00030BCD"/>
    <w:rsid w:val="000311AB"/>
    <w:rsid w:val="00031846"/>
    <w:rsid w:val="00031A96"/>
    <w:rsid w:val="0003213F"/>
    <w:rsid w:val="0003222B"/>
    <w:rsid w:val="00032401"/>
    <w:rsid w:val="00032502"/>
    <w:rsid w:val="00032788"/>
    <w:rsid w:val="00032C37"/>
    <w:rsid w:val="00033125"/>
    <w:rsid w:val="00033651"/>
    <w:rsid w:val="000347EA"/>
    <w:rsid w:val="00034A4D"/>
    <w:rsid w:val="00034BFA"/>
    <w:rsid w:val="00034E9C"/>
    <w:rsid w:val="0003548A"/>
    <w:rsid w:val="000355E1"/>
    <w:rsid w:val="00037A96"/>
    <w:rsid w:val="00037EED"/>
    <w:rsid w:val="000405BC"/>
    <w:rsid w:val="000407A8"/>
    <w:rsid w:val="00040D5F"/>
    <w:rsid w:val="00040F43"/>
    <w:rsid w:val="00041316"/>
    <w:rsid w:val="00041326"/>
    <w:rsid w:val="00041721"/>
    <w:rsid w:val="00041852"/>
    <w:rsid w:val="00041943"/>
    <w:rsid w:val="00041968"/>
    <w:rsid w:val="00041BD9"/>
    <w:rsid w:val="00041DD2"/>
    <w:rsid w:val="00041ED7"/>
    <w:rsid w:val="0004239C"/>
    <w:rsid w:val="000423EA"/>
    <w:rsid w:val="000424E6"/>
    <w:rsid w:val="00042977"/>
    <w:rsid w:val="00042C1D"/>
    <w:rsid w:val="00042D2F"/>
    <w:rsid w:val="000430B5"/>
    <w:rsid w:val="00043487"/>
    <w:rsid w:val="00043808"/>
    <w:rsid w:val="00043C12"/>
    <w:rsid w:val="00043D65"/>
    <w:rsid w:val="00044592"/>
    <w:rsid w:val="000446D7"/>
    <w:rsid w:val="00044A19"/>
    <w:rsid w:val="00044C46"/>
    <w:rsid w:val="000451B2"/>
    <w:rsid w:val="0004532F"/>
    <w:rsid w:val="000453F1"/>
    <w:rsid w:val="00045520"/>
    <w:rsid w:val="0004561E"/>
    <w:rsid w:val="00046400"/>
    <w:rsid w:val="00046458"/>
    <w:rsid w:val="00046E5C"/>
    <w:rsid w:val="0004706A"/>
    <w:rsid w:val="00047BD3"/>
    <w:rsid w:val="000502C4"/>
    <w:rsid w:val="0005061D"/>
    <w:rsid w:val="00050688"/>
    <w:rsid w:val="0005086F"/>
    <w:rsid w:val="00050911"/>
    <w:rsid w:val="00050DD8"/>
    <w:rsid w:val="0005174D"/>
    <w:rsid w:val="00051A14"/>
    <w:rsid w:val="00051B40"/>
    <w:rsid w:val="00051C74"/>
    <w:rsid w:val="00051E40"/>
    <w:rsid w:val="00051FF3"/>
    <w:rsid w:val="00052743"/>
    <w:rsid w:val="0005289E"/>
    <w:rsid w:val="000529BC"/>
    <w:rsid w:val="00052E4F"/>
    <w:rsid w:val="00053146"/>
    <w:rsid w:val="000538C9"/>
    <w:rsid w:val="00053B56"/>
    <w:rsid w:val="0005402A"/>
    <w:rsid w:val="00054222"/>
    <w:rsid w:val="00054333"/>
    <w:rsid w:val="00054B40"/>
    <w:rsid w:val="00054C5B"/>
    <w:rsid w:val="00054E67"/>
    <w:rsid w:val="00054F74"/>
    <w:rsid w:val="000550B7"/>
    <w:rsid w:val="0005511A"/>
    <w:rsid w:val="00055784"/>
    <w:rsid w:val="000557C4"/>
    <w:rsid w:val="00055DDD"/>
    <w:rsid w:val="00056131"/>
    <w:rsid w:val="0005617E"/>
    <w:rsid w:val="0005632F"/>
    <w:rsid w:val="00056621"/>
    <w:rsid w:val="00056C99"/>
    <w:rsid w:val="00056FD9"/>
    <w:rsid w:val="00057222"/>
    <w:rsid w:val="00057545"/>
    <w:rsid w:val="0005757B"/>
    <w:rsid w:val="00057733"/>
    <w:rsid w:val="00060679"/>
    <w:rsid w:val="00060AED"/>
    <w:rsid w:val="00061204"/>
    <w:rsid w:val="00061426"/>
    <w:rsid w:val="0006157D"/>
    <w:rsid w:val="0006178A"/>
    <w:rsid w:val="00061929"/>
    <w:rsid w:val="000619A1"/>
    <w:rsid w:val="00061B89"/>
    <w:rsid w:val="00061BB5"/>
    <w:rsid w:val="000621CF"/>
    <w:rsid w:val="00062E8C"/>
    <w:rsid w:val="00063179"/>
    <w:rsid w:val="00063247"/>
    <w:rsid w:val="00063398"/>
    <w:rsid w:val="00063469"/>
    <w:rsid w:val="000635FE"/>
    <w:rsid w:val="00063A05"/>
    <w:rsid w:val="00063B04"/>
    <w:rsid w:val="00064062"/>
    <w:rsid w:val="00064212"/>
    <w:rsid w:val="00064366"/>
    <w:rsid w:val="00064ABC"/>
    <w:rsid w:val="00064B8D"/>
    <w:rsid w:val="00065CD1"/>
    <w:rsid w:val="00065E40"/>
    <w:rsid w:val="000660D1"/>
    <w:rsid w:val="00066165"/>
    <w:rsid w:val="000663E0"/>
    <w:rsid w:val="00066912"/>
    <w:rsid w:val="00066AF6"/>
    <w:rsid w:val="00066BFD"/>
    <w:rsid w:val="00066D44"/>
    <w:rsid w:val="00066D89"/>
    <w:rsid w:val="00067763"/>
    <w:rsid w:val="000677D4"/>
    <w:rsid w:val="0006796D"/>
    <w:rsid w:val="00067B12"/>
    <w:rsid w:val="00067B3E"/>
    <w:rsid w:val="00067DF5"/>
    <w:rsid w:val="00070008"/>
    <w:rsid w:val="00070309"/>
    <w:rsid w:val="000706EB"/>
    <w:rsid w:val="00070C15"/>
    <w:rsid w:val="00071FF0"/>
    <w:rsid w:val="0007257A"/>
    <w:rsid w:val="00072BD9"/>
    <w:rsid w:val="00072E41"/>
    <w:rsid w:val="00073068"/>
    <w:rsid w:val="0007322F"/>
    <w:rsid w:val="0007331B"/>
    <w:rsid w:val="00073633"/>
    <w:rsid w:val="000736F3"/>
    <w:rsid w:val="00073E3C"/>
    <w:rsid w:val="000743B8"/>
    <w:rsid w:val="00075465"/>
    <w:rsid w:val="00075AE9"/>
    <w:rsid w:val="00075B32"/>
    <w:rsid w:val="00075C03"/>
    <w:rsid w:val="00076134"/>
    <w:rsid w:val="00076575"/>
    <w:rsid w:val="000766FF"/>
    <w:rsid w:val="00076E05"/>
    <w:rsid w:val="000775E4"/>
    <w:rsid w:val="00077973"/>
    <w:rsid w:val="00077A05"/>
    <w:rsid w:val="00077AFD"/>
    <w:rsid w:val="00077C43"/>
    <w:rsid w:val="00077CAA"/>
    <w:rsid w:val="000800CA"/>
    <w:rsid w:val="00080444"/>
    <w:rsid w:val="000804EF"/>
    <w:rsid w:val="0008098D"/>
    <w:rsid w:val="00080F6D"/>
    <w:rsid w:val="0008166E"/>
    <w:rsid w:val="00081D05"/>
    <w:rsid w:val="00081F55"/>
    <w:rsid w:val="000821AC"/>
    <w:rsid w:val="0008250E"/>
    <w:rsid w:val="00082778"/>
    <w:rsid w:val="00082865"/>
    <w:rsid w:val="00082CB6"/>
    <w:rsid w:val="00083715"/>
    <w:rsid w:val="0008389A"/>
    <w:rsid w:val="00083B70"/>
    <w:rsid w:val="00083C8C"/>
    <w:rsid w:val="0008464D"/>
    <w:rsid w:val="0008476E"/>
    <w:rsid w:val="00084B39"/>
    <w:rsid w:val="00084C82"/>
    <w:rsid w:val="00084D06"/>
    <w:rsid w:val="00084F9F"/>
    <w:rsid w:val="00086A8F"/>
    <w:rsid w:val="00086B52"/>
    <w:rsid w:val="00087135"/>
    <w:rsid w:val="000871BB"/>
    <w:rsid w:val="00087393"/>
    <w:rsid w:val="00087AF8"/>
    <w:rsid w:val="00087C37"/>
    <w:rsid w:val="00090511"/>
    <w:rsid w:val="0009074A"/>
    <w:rsid w:val="00090909"/>
    <w:rsid w:val="00091375"/>
    <w:rsid w:val="000913BE"/>
    <w:rsid w:val="0009179A"/>
    <w:rsid w:val="00091B6A"/>
    <w:rsid w:val="00091EE3"/>
    <w:rsid w:val="00092639"/>
    <w:rsid w:val="0009332F"/>
    <w:rsid w:val="000934F2"/>
    <w:rsid w:val="00093AF5"/>
    <w:rsid w:val="00093F9D"/>
    <w:rsid w:val="0009446A"/>
    <w:rsid w:val="0009482D"/>
    <w:rsid w:val="00094C2F"/>
    <w:rsid w:val="00094D8C"/>
    <w:rsid w:val="00095239"/>
    <w:rsid w:val="00095562"/>
    <w:rsid w:val="00095D75"/>
    <w:rsid w:val="00095EA2"/>
    <w:rsid w:val="00096242"/>
    <w:rsid w:val="00096521"/>
    <w:rsid w:val="00097260"/>
    <w:rsid w:val="00097375"/>
    <w:rsid w:val="00097589"/>
    <w:rsid w:val="000975CA"/>
    <w:rsid w:val="00097B78"/>
    <w:rsid w:val="000A0191"/>
    <w:rsid w:val="000A04A9"/>
    <w:rsid w:val="000A04C5"/>
    <w:rsid w:val="000A0AA0"/>
    <w:rsid w:val="000A0D1A"/>
    <w:rsid w:val="000A0EEA"/>
    <w:rsid w:val="000A10F2"/>
    <w:rsid w:val="000A1896"/>
    <w:rsid w:val="000A1A91"/>
    <w:rsid w:val="000A1BBD"/>
    <w:rsid w:val="000A1F28"/>
    <w:rsid w:val="000A200A"/>
    <w:rsid w:val="000A21E9"/>
    <w:rsid w:val="000A2212"/>
    <w:rsid w:val="000A22BC"/>
    <w:rsid w:val="000A243C"/>
    <w:rsid w:val="000A2746"/>
    <w:rsid w:val="000A2A11"/>
    <w:rsid w:val="000A2AEB"/>
    <w:rsid w:val="000A2B8E"/>
    <w:rsid w:val="000A2BF5"/>
    <w:rsid w:val="000A361B"/>
    <w:rsid w:val="000A3946"/>
    <w:rsid w:val="000A3BE5"/>
    <w:rsid w:val="000A3C14"/>
    <w:rsid w:val="000A3DBC"/>
    <w:rsid w:val="000A4084"/>
    <w:rsid w:val="000A40A2"/>
    <w:rsid w:val="000A4319"/>
    <w:rsid w:val="000A4729"/>
    <w:rsid w:val="000A4A7A"/>
    <w:rsid w:val="000A5521"/>
    <w:rsid w:val="000A5941"/>
    <w:rsid w:val="000A5A2C"/>
    <w:rsid w:val="000A5FEE"/>
    <w:rsid w:val="000A618E"/>
    <w:rsid w:val="000A6889"/>
    <w:rsid w:val="000A6B51"/>
    <w:rsid w:val="000A6C98"/>
    <w:rsid w:val="000A6D2D"/>
    <w:rsid w:val="000A76AE"/>
    <w:rsid w:val="000A7E66"/>
    <w:rsid w:val="000B02FE"/>
    <w:rsid w:val="000B0DF4"/>
    <w:rsid w:val="000B109F"/>
    <w:rsid w:val="000B10BE"/>
    <w:rsid w:val="000B176F"/>
    <w:rsid w:val="000B1873"/>
    <w:rsid w:val="000B1A80"/>
    <w:rsid w:val="000B1B16"/>
    <w:rsid w:val="000B26FA"/>
    <w:rsid w:val="000B284D"/>
    <w:rsid w:val="000B2B8F"/>
    <w:rsid w:val="000B34FB"/>
    <w:rsid w:val="000B357F"/>
    <w:rsid w:val="000B3CF2"/>
    <w:rsid w:val="000B3D43"/>
    <w:rsid w:val="000B3D48"/>
    <w:rsid w:val="000B4271"/>
    <w:rsid w:val="000B4538"/>
    <w:rsid w:val="000B48D7"/>
    <w:rsid w:val="000B4A23"/>
    <w:rsid w:val="000B4ADC"/>
    <w:rsid w:val="000B509C"/>
    <w:rsid w:val="000B50A5"/>
    <w:rsid w:val="000B50A6"/>
    <w:rsid w:val="000B53CA"/>
    <w:rsid w:val="000B5AAE"/>
    <w:rsid w:val="000B5CDB"/>
    <w:rsid w:val="000B5DFC"/>
    <w:rsid w:val="000B5FD6"/>
    <w:rsid w:val="000B69FC"/>
    <w:rsid w:val="000B6C4E"/>
    <w:rsid w:val="000B6F34"/>
    <w:rsid w:val="000B6FAD"/>
    <w:rsid w:val="000B71AE"/>
    <w:rsid w:val="000B727B"/>
    <w:rsid w:val="000B79AA"/>
    <w:rsid w:val="000C00D9"/>
    <w:rsid w:val="000C0464"/>
    <w:rsid w:val="000C04E8"/>
    <w:rsid w:val="000C09BB"/>
    <w:rsid w:val="000C1754"/>
    <w:rsid w:val="000C1B2B"/>
    <w:rsid w:val="000C2365"/>
    <w:rsid w:val="000C242E"/>
    <w:rsid w:val="000C2A55"/>
    <w:rsid w:val="000C2BA5"/>
    <w:rsid w:val="000C2E60"/>
    <w:rsid w:val="000C3147"/>
    <w:rsid w:val="000C353B"/>
    <w:rsid w:val="000C3575"/>
    <w:rsid w:val="000C40B8"/>
    <w:rsid w:val="000C41FF"/>
    <w:rsid w:val="000C4501"/>
    <w:rsid w:val="000C4655"/>
    <w:rsid w:val="000C4A27"/>
    <w:rsid w:val="000C4AE8"/>
    <w:rsid w:val="000C4CAD"/>
    <w:rsid w:val="000C4E9F"/>
    <w:rsid w:val="000C4F00"/>
    <w:rsid w:val="000C4F18"/>
    <w:rsid w:val="000C59BC"/>
    <w:rsid w:val="000C5D17"/>
    <w:rsid w:val="000C5E05"/>
    <w:rsid w:val="000C60B1"/>
    <w:rsid w:val="000C61B5"/>
    <w:rsid w:val="000C6216"/>
    <w:rsid w:val="000C6700"/>
    <w:rsid w:val="000C6E81"/>
    <w:rsid w:val="000C751B"/>
    <w:rsid w:val="000C75D8"/>
    <w:rsid w:val="000C7A4E"/>
    <w:rsid w:val="000C7B2D"/>
    <w:rsid w:val="000C7B56"/>
    <w:rsid w:val="000C7C1E"/>
    <w:rsid w:val="000D0284"/>
    <w:rsid w:val="000D063C"/>
    <w:rsid w:val="000D07DB"/>
    <w:rsid w:val="000D0897"/>
    <w:rsid w:val="000D0B3A"/>
    <w:rsid w:val="000D0D0C"/>
    <w:rsid w:val="000D0D9C"/>
    <w:rsid w:val="000D14B0"/>
    <w:rsid w:val="000D168C"/>
    <w:rsid w:val="000D176C"/>
    <w:rsid w:val="000D1AA0"/>
    <w:rsid w:val="000D1BE4"/>
    <w:rsid w:val="000D1FD2"/>
    <w:rsid w:val="000D2322"/>
    <w:rsid w:val="000D2381"/>
    <w:rsid w:val="000D2977"/>
    <w:rsid w:val="000D2C0F"/>
    <w:rsid w:val="000D3092"/>
    <w:rsid w:val="000D32A9"/>
    <w:rsid w:val="000D341C"/>
    <w:rsid w:val="000D3A8A"/>
    <w:rsid w:val="000D3B4A"/>
    <w:rsid w:val="000D3B80"/>
    <w:rsid w:val="000D4EF7"/>
    <w:rsid w:val="000D50A7"/>
    <w:rsid w:val="000D56BB"/>
    <w:rsid w:val="000D58A9"/>
    <w:rsid w:val="000D5976"/>
    <w:rsid w:val="000D5CF9"/>
    <w:rsid w:val="000D6103"/>
    <w:rsid w:val="000D6448"/>
    <w:rsid w:val="000D6579"/>
    <w:rsid w:val="000D6669"/>
    <w:rsid w:val="000D66D6"/>
    <w:rsid w:val="000D67A0"/>
    <w:rsid w:val="000D6C7E"/>
    <w:rsid w:val="000D6D98"/>
    <w:rsid w:val="000D6E4E"/>
    <w:rsid w:val="000D6F9C"/>
    <w:rsid w:val="000D720C"/>
    <w:rsid w:val="000D7505"/>
    <w:rsid w:val="000D7598"/>
    <w:rsid w:val="000D7DA8"/>
    <w:rsid w:val="000E00E1"/>
    <w:rsid w:val="000E0B4C"/>
    <w:rsid w:val="000E0E92"/>
    <w:rsid w:val="000E0FD5"/>
    <w:rsid w:val="000E138C"/>
    <w:rsid w:val="000E149C"/>
    <w:rsid w:val="000E15D8"/>
    <w:rsid w:val="000E19D7"/>
    <w:rsid w:val="000E19E2"/>
    <w:rsid w:val="000E1F59"/>
    <w:rsid w:val="000E2357"/>
    <w:rsid w:val="000E27C8"/>
    <w:rsid w:val="000E2852"/>
    <w:rsid w:val="000E298D"/>
    <w:rsid w:val="000E2C6D"/>
    <w:rsid w:val="000E2EA2"/>
    <w:rsid w:val="000E3210"/>
    <w:rsid w:val="000E374C"/>
    <w:rsid w:val="000E3799"/>
    <w:rsid w:val="000E3A4E"/>
    <w:rsid w:val="000E3B3D"/>
    <w:rsid w:val="000E49A0"/>
    <w:rsid w:val="000E54DF"/>
    <w:rsid w:val="000E55FA"/>
    <w:rsid w:val="000E5834"/>
    <w:rsid w:val="000E5839"/>
    <w:rsid w:val="000E590C"/>
    <w:rsid w:val="000E617E"/>
    <w:rsid w:val="000E62E5"/>
    <w:rsid w:val="000E6634"/>
    <w:rsid w:val="000E66AF"/>
    <w:rsid w:val="000E6E01"/>
    <w:rsid w:val="000E79B6"/>
    <w:rsid w:val="000F013F"/>
    <w:rsid w:val="000F03E6"/>
    <w:rsid w:val="000F07A7"/>
    <w:rsid w:val="000F0A78"/>
    <w:rsid w:val="000F123D"/>
    <w:rsid w:val="000F124B"/>
    <w:rsid w:val="000F15D3"/>
    <w:rsid w:val="000F16BC"/>
    <w:rsid w:val="000F1950"/>
    <w:rsid w:val="000F2549"/>
    <w:rsid w:val="000F2904"/>
    <w:rsid w:val="000F2C23"/>
    <w:rsid w:val="000F2CC9"/>
    <w:rsid w:val="000F361E"/>
    <w:rsid w:val="000F3C06"/>
    <w:rsid w:val="000F3D4A"/>
    <w:rsid w:val="000F40DA"/>
    <w:rsid w:val="000F427D"/>
    <w:rsid w:val="000F4573"/>
    <w:rsid w:val="000F4CFD"/>
    <w:rsid w:val="000F506A"/>
    <w:rsid w:val="000F50B9"/>
    <w:rsid w:val="000F5588"/>
    <w:rsid w:val="000F5B44"/>
    <w:rsid w:val="000F5FB9"/>
    <w:rsid w:val="000F6355"/>
    <w:rsid w:val="000F690A"/>
    <w:rsid w:val="000F6EB7"/>
    <w:rsid w:val="000F6EDA"/>
    <w:rsid w:val="000F6FFE"/>
    <w:rsid w:val="000F70B6"/>
    <w:rsid w:val="000F7161"/>
    <w:rsid w:val="000F773B"/>
    <w:rsid w:val="000F7B02"/>
    <w:rsid w:val="000F7B45"/>
    <w:rsid w:val="000F7D17"/>
    <w:rsid w:val="0010027C"/>
    <w:rsid w:val="001004A1"/>
    <w:rsid w:val="0010086E"/>
    <w:rsid w:val="00100881"/>
    <w:rsid w:val="00100C38"/>
    <w:rsid w:val="0010118A"/>
    <w:rsid w:val="00101710"/>
    <w:rsid w:val="00101CEC"/>
    <w:rsid w:val="00101DA6"/>
    <w:rsid w:val="00101DCD"/>
    <w:rsid w:val="001021F5"/>
    <w:rsid w:val="00102739"/>
    <w:rsid w:val="00102DFE"/>
    <w:rsid w:val="001030B4"/>
    <w:rsid w:val="001030BB"/>
    <w:rsid w:val="0010387B"/>
    <w:rsid w:val="001038A1"/>
    <w:rsid w:val="001038FA"/>
    <w:rsid w:val="001039DB"/>
    <w:rsid w:val="001045F1"/>
    <w:rsid w:val="00104CC1"/>
    <w:rsid w:val="001059B2"/>
    <w:rsid w:val="001060F8"/>
    <w:rsid w:val="0010616B"/>
    <w:rsid w:val="001066E7"/>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0F2E"/>
    <w:rsid w:val="0011148F"/>
    <w:rsid w:val="00111539"/>
    <w:rsid w:val="001116A8"/>
    <w:rsid w:val="001116B0"/>
    <w:rsid w:val="00111D03"/>
    <w:rsid w:val="00111D38"/>
    <w:rsid w:val="001121FC"/>
    <w:rsid w:val="001122B6"/>
    <w:rsid w:val="0011239F"/>
    <w:rsid w:val="00112B53"/>
    <w:rsid w:val="00112C2D"/>
    <w:rsid w:val="00112D73"/>
    <w:rsid w:val="0011304E"/>
    <w:rsid w:val="001130AF"/>
    <w:rsid w:val="001133FE"/>
    <w:rsid w:val="00113464"/>
    <w:rsid w:val="0011385A"/>
    <w:rsid w:val="00113BB0"/>
    <w:rsid w:val="00114285"/>
    <w:rsid w:val="00114B0A"/>
    <w:rsid w:val="001152AE"/>
    <w:rsid w:val="00115D1D"/>
    <w:rsid w:val="00116205"/>
    <w:rsid w:val="00116789"/>
    <w:rsid w:val="00116DD7"/>
    <w:rsid w:val="00117F92"/>
    <w:rsid w:val="00120047"/>
    <w:rsid w:val="00120895"/>
    <w:rsid w:val="00120A60"/>
    <w:rsid w:val="00120B22"/>
    <w:rsid w:val="00120C12"/>
    <w:rsid w:val="00120F01"/>
    <w:rsid w:val="0012167A"/>
    <w:rsid w:val="001218B4"/>
    <w:rsid w:val="0012212E"/>
    <w:rsid w:val="00122B35"/>
    <w:rsid w:val="00123B2B"/>
    <w:rsid w:val="001240EA"/>
    <w:rsid w:val="001244B9"/>
    <w:rsid w:val="00124A80"/>
    <w:rsid w:val="00124B39"/>
    <w:rsid w:val="00125DF1"/>
    <w:rsid w:val="001263F7"/>
    <w:rsid w:val="00126822"/>
    <w:rsid w:val="00126875"/>
    <w:rsid w:val="00126BA3"/>
    <w:rsid w:val="0012708D"/>
    <w:rsid w:val="0012720C"/>
    <w:rsid w:val="0012755B"/>
    <w:rsid w:val="0012763F"/>
    <w:rsid w:val="00127C69"/>
    <w:rsid w:val="0013003C"/>
    <w:rsid w:val="0013058B"/>
    <w:rsid w:val="00130B22"/>
    <w:rsid w:val="00130FE0"/>
    <w:rsid w:val="00131225"/>
    <w:rsid w:val="00131249"/>
    <w:rsid w:val="001318B3"/>
    <w:rsid w:val="00131E8A"/>
    <w:rsid w:val="001321B2"/>
    <w:rsid w:val="001321CE"/>
    <w:rsid w:val="00132446"/>
    <w:rsid w:val="00132479"/>
    <w:rsid w:val="0013265A"/>
    <w:rsid w:val="00132BB3"/>
    <w:rsid w:val="00132C29"/>
    <w:rsid w:val="00132EF4"/>
    <w:rsid w:val="00133087"/>
    <w:rsid w:val="001331A7"/>
    <w:rsid w:val="001335BB"/>
    <w:rsid w:val="00133674"/>
    <w:rsid w:val="001338C6"/>
    <w:rsid w:val="001339C5"/>
    <w:rsid w:val="0013462C"/>
    <w:rsid w:val="0013531F"/>
    <w:rsid w:val="00135549"/>
    <w:rsid w:val="00135562"/>
    <w:rsid w:val="001358DA"/>
    <w:rsid w:val="001358E9"/>
    <w:rsid w:val="0013592D"/>
    <w:rsid w:val="0013598E"/>
    <w:rsid w:val="00135FD5"/>
    <w:rsid w:val="00136229"/>
    <w:rsid w:val="001367B5"/>
    <w:rsid w:val="00136802"/>
    <w:rsid w:val="001369E1"/>
    <w:rsid w:val="00136F41"/>
    <w:rsid w:val="001371C8"/>
    <w:rsid w:val="00137323"/>
    <w:rsid w:val="001373B1"/>
    <w:rsid w:val="00137612"/>
    <w:rsid w:val="00137C16"/>
    <w:rsid w:val="00140688"/>
    <w:rsid w:val="00140BE6"/>
    <w:rsid w:val="00140EC7"/>
    <w:rsid w:val="001410B2"/>
    <w:rsid w:val="00141204"/>
    <w:rsid w:val="0014170D"/>
    <w:rsid w:val="00141EBC"/>
    <w:rsid w:val="001420F4"/>
    <w:rsid w:val="00142349"/>
    <w:rsid w:val="001424BE"/>
    <w:rsid w:val="0014311A"/>
    <w:rsid w:val="00143401"/>
    <w:rsid w:val="00143663"/>
    <w:rsid w:val="001436FA"/>
    <w:rsid w:val="0014386D"/>
    <w:rsid w:val="00143C03"/>
    <w:rsid w:val="00144AE1"/>
    <w:rsid w:val="00144B1C"/>
    <w:rsid w:val="00144EFF"/>
    <w:rsid w:val="00144FAA"/>
    <w:rsid w:val="00145420"/>
    <w:rsid w:val="001455D9"/>
    <w:rsid w:val="001456F5"/>
    <w:rsid w:val="00145B94"/>
    <w:rsid w:val="0014685A"/>
    <w:rsid w:val="00147133"/>
    <w:rsid w:val="001473DB"/>
    <w:rsid w:val="00147901"/>
    <w:rsid w:val="00147981"/>
    <w:rsid w:val="00147B17"/>
    <w:rsid w:val="00150595"/>
    <w:rsid w:val="00150816"/>
    <w:rsid w:val="001509DD"/>
    <w:rsid w:val="00150AC6"/>
    <w:rsid w:val="0015194F"/>
    <w:rsid w:val="00151AC8"/>
    <w:rsid w:val="00151EF1"/>
    <w:rsid w:val="001522AF"/>
    <w:rsid w:val="0015269F"/>
    <w:rsid w:val="00152AED"/>
    <w:rsid w:val="00153A37"/>
    <w:rsid w:val="00153ACB"/>
    <w:rsid w:val="00153F87"/>
    <w:rsid w:val="00154CB2"/>
    <w:rsid w:val="00154F6F"/>
    <w:rsid w:val="00154FC3"/>
    <w:rsid w:val="00156007"/>
    <w:rsid w:val="001560D5"/>
    <w:rsid w:val="00156100"/>
    <w:rsid w:val="001568EB"/>
    <w:rsid w:val="0015699F"/>
    <w:rsid w:val="00156EEC"/>
    <w:rsid w:val="00156F31"/>
    <w:rsid w:val="00157295"/>
    <w:rsid w:val="001576DA"/>
    <w:rsid w:val="00157D33"/>
    <w:rsid w:val="00157DBE"/>
    <w:rsid w:val="0016000A"/>
    <w:rsid w:val="0016037D"/>
    <w:rsid w:val="00160910"/>
    <w:rsid w:val="00160920"/>
    <w:rsid w:val="00160C8A"/>
    <w:rsid w:val="00160D6A"/>
    <w:rsid w:val="00161058"/>
    <w:rsid w:val="00161187"/>
    <w:rsid w:val="001617D4"/>
    <w:rsid w:val="00161C60"/>
    <w:rsid w:val="001624A8"/>
    <w:rsid w:val="001626DC"/>
    <w:rsid w:val="00162FFB"/>
    <w:rsid w:val="001632A8"/>
    <w:rsid w:val="00163566"/>
    <w:rsid w:val="001639C5"/>
    <w:rsid w:val="00163A27"/>
    <w:rsid w:val="00164381"/>
    <w:rsid w:val="00164473"/>
    <w:rsid w:val="00164E52"/>
    <w:rsid w:val="00164E7A"/>
    <w:rsid w:val="00164F0E"/>
    <w:rsid w:val="00165A37"/>
    <w:rsid w:val="00165AA7"/>
    <w:rsid w:val="00165AB2"/>
    <w:rsid w:val="0016663A"/>
    <w:rsid w:val="00166764"/>
    <w:rsid w:val="00166F57"/>
    <w:rsid w:val="0016768A"/>
    <w:rsid w:val="001679EF"/>
    <w:rsid w:val="00167AA9"/>
    <w:rsid w:val="00167C2E"/>
    <w:rsid w:val="00167F5B"/>
    <w:rsid w:val="00167F89"/>
    <w:rsid w:val="001703FC"/>
    <w:rsid w:val="001706C2"/>
    <w:rsid w:val="00170C89"/>
    <w:rsid w:val="00170EF2"/>
    <w:rsid w:val="00171210"/>
    <w:rsid w:val="00171754"/>
    <w:rsid w:val="00171D28"/>
    <w:rsid w:val="00172F99"/>
    <w:rsid w:val="00173366"/>
    <w:rsid w:val="00173522"/>
    <w:rsid w:val="00173A69"/>
    <w:rsid w:val="00173B0F"/>
    <w:rsid w:val="00173B49"/>
    <w:rsid w:val="00173CE5"/>
    <w:rsid w:val="00174251"/>
    <w:rsid w:val="00174930"/>
    <w:rsid w:val="0017537E"/>
    <w:rsid w:val="00175384"/>
    <w:rsid w:val="00175693"/>
    <w:rsid w:val="0017596A"/>
    <w:rsid w:val="0017631B"/>
    <w:rsid w:val="001768A3"/>
    <w:rsid w:val="00176A5E"/>
    <w:rsid w:val="00176F2A"/>
    <w:rsid w:val="00177796"/>
    <w:rsid w:val="00177C35"/>
    <w:rsid w:val="00180097"/>
    <w:rsid w:val="00180344"/>
    <w:rsid w:val="00180F1D"/>
    <w:rsid w:val="00180F73"/>
    <w:rsid w:val="00181E6C"/>
    <w:rsid w:val="00182162"/>
    <w:rsid w:val="001829AA"/>
    <w:rsid w:val="001833DD"/>
    <w:rsid w:val="00183758"/>
    <w:rsid w:val="0018389A"/>
    <w:rsid w:val="00183C48"/>
    <w:rsid w:val="00183CFC"/>
    <w:rsid w:val="00183D47"/>
    <w:rsid w:val="00184857"/>
    <w:rsid w:val="00185988"/>
    <w:rsid w:val="00185B1F"/>
    <w:rsid w:val="001860D4"/>
    <w:rsid w:val="00186380"/>
    <w:rsid w:val="001865A2"/>
    <w:rsid w:val="00186605"/>
    <w:rsid w:val="00186805"/>
    <w:rsid w:val="001869DC"/>
    <w:rsid w:val="00186B2A"/>
    <w:rsid w:val="00186C08"/>
    <w:rsid w:val="00186DAC"/>
    <w:rsid w:val="00187205"/>
    <w:rsid w:val="00187616"/>
    <w:rsid w:val="001900FD"/>
    <w:rsid w:val="00190243"/>
    <w:rsid w:val="0019096E"/>
    <w:rsid w:val="00190F70"/>
    <w:rsid w:val="001910B0"/>
    <w:rsid w:val="00191118"/>
    <w:rsid w:val="00191388"/>
    <w:rsid w:val="00191664"/>
    <w:rsid w:val="001925DC"/>
    <w:rsid w:val="00192B64"/>
    <w:rsid w:val="00193241"/>
    <w:rsid w:val="001934C8"/>
    <w:rsid w:val="001938C7"/>
    <w:rsid w:val="00193C34"/>
    <w:rsid w:val="00194071"/>
    <w:rsid w:val="0019420B"/>
    <w:rsid w:val="0019441D"/>
    <w:rsid w:val="00194C4F"/>
    <w:rsid w:val="00194FA6"/>
    <w:rsid w:val="001957B4"/>
    <w:rsid w:val="00195F1C"/>
    <w:rsid w:val="00196C33"/>
    <w:rsid w:val="00196F82"/>
    <w:rsid w:val="00196FA8"/>
    <w:rsid w:val="0019718D"/>
    <w:rsid w:val="00197299"/>
    <w:rsid w:val="00197347"/>
    <w:rsid w:val="0019746C"/>
    <w:rsid w:val="0019798F"/>
    <w:rsid w:val="001A00FF"/>
    <w:rsid w:val="001A0B47"/>
    <w:rsid w:val="001A17F1"/>
    <w:rsid w:val="001A1C7B"/>
    <w:rsid w:val="001A2299"/>
    <w:rsid w:val="001A22AE"/>
    <w:rsid w:val="001A2423"/>
    <w:rsid w:val="001A24C2"/>
    <w:rsid w:val="001A2666"/>
    <w:rsid w:val="001A293D"/>
    <w:rsid w:val="001A2B1B"/>
    <w:rsid w:val="001A2B75"/>
    <w:rsid w:val="001A2D59"/>
    <w:rsid w:val="001A2E1A"/>
    <w:rsid w:val="001A30EB"/>
    <w:rsid w:val="001A36F0"/>
    <w:rsid w:val="001A3739"/>
    <w:rsid w:val="001A3E2A"/>
    <w:rsid w:val="001A4164"/>
    <w:rsid w:val="001A4304"/>
    <w:rsid w:val="001A46C2"/>
    <w:rsid w:val="001A49CD"/>
    <w:rsid w:val="001A4A00"/>
    <w:rsid w:val="001A5C76"/>
    <w:rsid w:val="001A5D85"/>
    <w:rsid w:val="001A5EBC"/>
    <w:rsid w:val="001A5F3E"/>
    <w:rsid w:val="001A634F"/>
    <w:rsid w:val="001A65BB"/>
    <w:rsid w:val="001A6C7F"/>
    <w:rsid w:val="001A6D5B"/>
    <w:rsid w:val="001A6EFD"/>
    <w:rsid w:val="001A733A"/>
    <w:rsid w:val="001A77BF"/>
    <w:rsid w:val="001A7A43"/>
    <w:rsid w:val="001A7C60"/>
    <w:rsid w:val="001A7FBA"/>
    <w:rsid w:val="001B03AA"/>
    <w:rsid w:val="001B072F"/>
    <w:rsid w:val="001B09DB"/>
    <w:rsid w:val="001B0C4E"/>
    <w:rsid w:val="001B11B7"/>
    <w:rsid w:val="001B12FF"/>
    <w:rsid w:val="001B135D"/>
    <w:rsid w:val="001B150F"/>
    <w:rsid w:val="001B1571"/>
    <w:rsid w:val="001B15E5"/>
    <w:rsid w:val="001B15FB"/>
    <w:rsid w:val="001B1D4A"/>
    <w:rsid w:val="001B1DC8"/>
    <w:rsid w:val="001B2131"/>
    <w:rsid w:val="001B29DD"/>
    <w:rsid w:val="001B2BE4"/>
    <w:rsid w:val="001B3197"/>
    <w:rsid w:val="001B3312"/>
    <w:rsid w:val="001B3440"/>
    <w:rsid w:val="001B357B"/>
    <w:rsid w:val="001B3ADC"/>
    <w:rsid w:val="001B3C4E"/>
    <w:rsid w:val="001B3CA3"/>
    <w:rsid w:val="001B47A6"/>
    <w:rsid w:val="001B4DBF"/>
    <w:rsid w:val="001B588E"/>
    <w:rsid w:val="001B5909"/>
    <w:rsid w:val="001B592F"/>
    <w:rsid w:val="001B5A1F"/>
    <w:rsid w:val="001B5F2E"/>
    <w:rsid w:val="001B6273"/>
    <w:rsid w:val="001B67A6"/>
    <w:rsid w:val="001B6ABC"/>
    <w:rsid w:val="001B70F5"/>
    <w:rsid w:val="001B7478"/>
    <w:rsid w:val="001B756D"/>
    <w:rsid w:val="001B75B0"/>
    <w:rsid w:val="001B7957"/>
    <w:rsid w:val="001B79BA"/>
    <w:rsid w:val="001B7BC5"/>
    <w:rsid w:val="001B7CEB"/>
    <w:rsid w:val="001B7D33"/>
    <w:rsid w:val="001B7DC5"/>
    <w:rsid w:val="001C01B4"/>
    <w:rsid w:val="001C03A3"/>
    <w:rsid w:val="001C06AF"/>
    <w:rsid w:val="001C079F"/>
    <w:rsid w:val="001C09C7"/>
    <w:rsid w:val="001C0AFC"/>
    <w:rsid w:val="001C1A49"/>
    <w:rsid w:val="001C1BA4"/>
    <w:rsid w:val="001C1BED"/>
    <w:rsid w:val="001C1BFB"/>
    <w:rsid w:val="001C1DB5"/>
    <w:rsid w:val="001C23B8"/>
    <w:rsid w:val="001C2AA6"/>
    <w:rsid w:val="001C2D5A"/>
    <w:rsid w:val="001C3098"/>
    <w:rsid w:val="001C33CF"/>
    <w:rsid w:val="001C37B8"/>
    <w:rsid w:val="001C37BF"/>
    <w:rsid w:val="001C39B1"/>
    <w:rsid w:val="001C3C95"/>
    <w:rsid w:val="001C3D43"/>
    <w:rsid w:val="001C3DCF"/>
    <w:rsid w:val="001C40AC"/>
    <w:rsid w:val="001C480F"/>
    <w:rsid w:val="001C4885"/>
    <w:rsid w:val="001C4DC7"/>
    <w:rsid w:val="001C4DFF"/>
    <w:rsid w:val="001C4EB4"/>
    <w:rsid w:val="001C58E8"/>
    <w:rsid w:val="001C59BA"/>
    <w:rsid w:val="001C62AF"/>
    <w:rsid w:val="001C63BC"/>
    <w:rsid w:val="001C664D"/>
    <w:rsid w:val="001C674F"/>
    <w:rsid w:val="001C6B49"/>
    <w:rsid w:val="001C7699"/>
    <w:rsid w:val="001D03AD"/>
    <w:rsid w:val="001D0409"/>
    <w:rsid w:val="001D0792"/>
    <w:rsid w:val="001D0972"/>
    <w:rsid w:val="001D09EC"/>
    <w:rsid w:val="001D0ACF"/>
    <w:rsid w:val="001D0C98"/>
    <w:rsid w:val="001D10B7"/>
    <w:rsid w:val="001D1819"/>
    <w:rsid w:val="001D1EF5"/>
    <w:rsid w:val="001D237E"/>
    <w:rsid w:val="001D27C8"/>
    <w:rsid w:val="001D2E7D"/>
    <w:rsid w:val="001D3255"/>
    <w:rsid w:val="001D3947"/>
    <w:rsid w:val="001D3B05"/>
    <w:rsid w:val="001D3CAF"/>
    <w:rsid w:val="001D3DE5"/>
    <w:rsid w:val="001D42DD"/>
    <w:rsid w:val="001D4F68"/>
    <w:rsid w:val="001D500C"/>
    <w:rsid w:val="001D5494"/>
    <w:rsid w:val="001D5848"/>
    <w:rsid w:val="001D6248"/>
    <w:rsid w:val="001D6611"/>
    <w:rsid w:val="001D6BCD"/>
    <w:rsid w:val="001D74E7"/>
    <w:rsid w:val="001D7D86"/>
    <w:rsid w:val="001D7E27"/>
    <w:rsid w:val="001E066D"/>
    <w:rsid w:val="001E09EF"/>
    <w:rsid w:val="001E0A88"/>
    <w:rsid w:val="001E0DAA"/>
    <w:rsid w:val="001E155F"/>
    <w:rsid w:val="001E16A5"/>
    <w:rsid w:val="001E1B2D"/>
    <w:rsid w:val="001E21B4"/>
    <w:rsid w:val="001E2470"/>
    <w:rsid w:val="001E2D66"/>
    <w:rsid w:val="001E302D"/>
    <w:rsid w:val="001E3357"/>
    <w:rsid w:val="001E35A5"/>
    <w:rsid w:val="001E3C33"/>
    <w:rsid w:val="001E441F"/>
    <w:rsid w:val="001E4604"/>
    <w:rsid w:val="001E482E"/>
    <w:rsid w:val="001E48A8"/>
    <w:rsid w:val="001E4B03"/>
    <w:rsid w:val="001E501F"/>
    <w:rsid w:val="001E623F"/>
    <w:rsid w:val="001E65F5"/>
    <w:rsid w:val="001E66C7"/>
    <w:rsid w:val="001E67BE"/>
    <w:rsid w:val="001E6C00"/>
    <w:rsid w:val="001E7316"/>
    <w:rsid w:val="001F004A"/>
    <w:rsid w:val="001F0111"/>
    <w:rsid w:val="001F071E"/>
    <w:rsid w:val="001F0738"/>
    <w:rsid w:val="001F07AC"/>
    <w:rsid w:val="001F0841"/>
    <w:rsid w:val="001F0A62"/>
    <w:rsid w:val="001F0F37"/>
    <w:rsid w:val="001F1392"/>
    <w:rsid w:val="001F147F"/>
    <w:rsid w:val="001F25C5"/>
    <w:rsid w:val="001F25E7"/>
    <w:rsid w:val="001F273B"/>
    <w:rsid w:val="001F2F25"/>
    <w:rsid w:val="001F30DA"/>
    <w:rsid w:val="001F3257"/>
    <w:rsid w:val="001F382D"/>
    <w:rsid w:val="001F391E"/>
    <w:rsid w:val="001F3DEB"/>
    <w:rsid w:val="001F406B"/>
    <w:rsid w:val="001F4169"/>
    <w:rsid w:val="001F45A9"/>
    <w:rsid w:val="001F4785"/>
    <w:rsid w:val="001F48B9"/>
    <w:rsid w:val="001F4CBA"/>
    <w:rsid w:val="001F4EC9"/>
    <w:rsid w:val="001F5B3E"/>
    <w:rsid w:val="001F5EF0"/>
    <w:rsid w:val="001F61FF"/>
    <w:rsid w:val="001F6A87"/>
    <w:rsid w:val="001F6D7D"/>
    <w:rsid w:val="001F722E"/>
    <w:rsid w:val="001F731C"/>
    <w:rsid w:val="001F758D"/>
    <w:rsid w:val="001F75D1"/>
    <w:rsid w:val="001F789D"/>
    <w:rsid w:val="001F7D98"/>
    <w:rsid w:val="002003E3"/>
    <w:rsid w:val="00200547"/>
    <w:rsid w:val="002008CF"/>
    <w:rsid w:val="00200A7A"/>
    <w:rsid w:val="00200BBC"/>
    <w:rsid w:val="00200D80"/>
    <w:rsid w:val="00200E4F"/>
    <w:rsid w:val="00201156"/>
    <w:rsid w:val="00201B52"/>
    <w:rsid w:val="00201CC8"/>
    <w:rsid w:val="00201D67"/>
    <w:rsid w:val="00201DAB"/>
    <w:rsid w:val="00201EEE"/>
    <w:rsid w:val="00201F0B"/>
    <w:rsid w:val="00202039"/>
    <w:rsid w:val="0020210B"/>
    <w:rsid w:val="002021CE"/>
    <w:rsid w:val="002024F3"/>
    <w:rsid w:val="00202669"/>
    <w:rsid w:val="00202C15"/>
    <w:rsid w:val="0020402B"/>
    <w:rsid w:val="0020426B"/>
    <w:rsid w:val="002046B3"/>
    <w:rsid w:val="002047B4"/>
    <w:rsid w:val="0020494F"/>
    <w:rsid w:val="00204E9F"/>
    <w:rsid w:val="00205364"/>
    <w:rsid w:val="00205A74"/>
    <w:rsid w:val="00206286"/>
    <w:rsid w:val="002066DC"/>
    <w:rsid w:val="0020697D"/>
    <w:rsid w:val="00207470"/>
    <w:rsid w:val="002074F8"/>
    <w:rsid w:val="002076B9"/>
    <w:rsid w:val="00207B78"/>
    <w:rsid w:val="00207CF5"/>
    <w:rsid w:val="0021004B"/>
    <w:rsid w:val="002100C1"/>
    <w:rsid w:val="002103B6"/>
    <w:rsid w:val="00210400"/>
    <w:rsid w:val="002107DA"/>
    <w:rsid w:val="00210DAA"/>
    <w:rsid w:val="0021107A"/>
    <w:rsid w:val="002112BA"/>
    <w:rsid w:val="00211E15"/>
    <w:rsid w:val="00212202"/>
    <w:rsid w:val="002131FB"/>
    <w:rsid w:val="0021360E"/>
    <w:rsid w:val="00213CFB"/>
    <w:rsid w:val="0021446C"/>
    <w:rsid w:val="00214634"/>
    <w:rsid w:val="00214734"/>
    <w:rsid w:val="00214B11"/>
    <w:rsid w:val="00214E0E"/>
    <w:rsid w:val="00214EE6"/>
    <w:rsid w:val="00214FDD"/>
    <w:rsid w:val="00215010"/>
    <w:rsid w:val="002154A3"/>
    <w:rsid w:val="00215557"/>
    <w:rsid w:val="00215751"/>
    <w:rsid w:val="00215AC7"/>
    <w:rsid w:val="00215E8B"/>
    <w:rsid w:val="00215E96"/>
    <w:rsid w:val="00216506"/>
    <w:rsid w:val="00216539"/>
    <w:rsid w:val="00216A45"/>
    <w:rsid w:val="00216A5D"/>
    <w:rsid w:val="00216B06"/>
    <w:rsid w:val="00216C00"/>
    <w:rsid w:val="002172F7"/>
    <w:rsid w:val="002176B1"/>
    <w:rsid w:val="00217BA6"/>
    <w:rsid w:val="002202AA"/>
    <w:rsid w:val="0022058C"/>
    <w:rsid w:val="0022078E"/>
    <w:rsid w:val="00220905"/>
    <w:rsid w:val="002210C0"/>
    <w:rsid w:val="002212E8"/>
    <w:rsid w:val="00221586"/>
    <w:rsid w:val="0022174F"/>
    <w:rsid w:val="0022176D"/>
    <w:rsid w:val="00221B77"/>
    <w:rsid w:val="00222472"/>
    <w:rsid w:val="002229EC"/>
    <w:rsid w:val="00223302"/>
    <w:rsid w:val="002237D1"/>
    <w:rsid w:val="00223928"/>
    <w:rsid w:val="00223F7D"/>
    <w:rsid w:val="002242C0"/>
    <w:rsid w:val="0022508B"/>
    <w:rsid w:val="002253E0"/>
    <w:rsid w:val="002257B0"/>
    <w:rsid w:val="00225E4A"/>
    <w:rsid w:val="00226029"/>
    <w:rsid w:val="00226CBF"/>
    <w:rsid w:val="00227943"/>
    <w:rsid w:val="00227A16"/>
    <w:rsid w:val="00227FDA"/>
    <w:rsid w:val="002303F8"/>
    <w:rsid w:val="002307A4"/>
    <w:rsid w:val="00230A63"/>
    <w:rsid w:val="00230DEE"/>
    <w:rsid w:val="00230EDF"/>
    <w:rsid w:val="00232A0C"/>
    <w:rsid w:val="00232E9B"/>
    <w:rsid w:val="002330A5"/>
    <w:rsid w:val="00233752"/>
    <w:rsid w:val="0023425F"/>
    <w:rsid w:val="0023451F"/>
    <w:rsid w:val="00234773"/>
    <w:rsid w:val="002349AD"/>
    <w:rsid w:val="00234EF1"/>
    <w:rsid w:val="0023502A"/>
    <w:rsid w:val="0023573D"/>
    <w:rsid w:val="00235FD3"/>
    <w:rsid w:val="00236488"/>
    <w:rsid w:val="00236BB1"/>
    <w:rsid w:val="00236E10"/>
    <w:rsid w:val="00237481"/>
    <w:rsid w:val="002374F9"/>
    <w:rsid w:val="00237562"/>
    <w:rsid w:val="002377E0"/>
    <w:rsid w:val="002377E4"/>
    <w:rsid w:val="00237A1F"/>
    <w:rsid w:val="002400A9"/>
    <w:rsid w:val="002405C2"/>
    <w:rsid w:val="002405DE"/>
    <w:rsid w:val="00240CEB"/>
    <w:rsid w:val="00240EDE"/>
    <w:rsid w:val="00240F14"/>
    <w:rsid w:val="00241610"/>
    <w:rsid w:val="00241A0C"/>
    <w:rsid w:val="002421BB"/>
    <w:rsid w:val="00242488"/>
    <w:rsid w:val="00242ADE"/>
    <w:rsid w:val="00242B34"/>
    <w:rsid w:val="00242C26"/>
    <w:rsid w:val="00243411"/>
    <w:rsid w:val="00243E42"/>
    <w:rsid w:val="00243F4C"/>
    <w:rsid w:val="00244209"/>
    <w:rsid w:val="00244268"/>
    <w:rsid w:val="00244A5B"/>
    <w:rsid w:val="002450B8"/>
    <w:rsid w:val="002456E7"/>
    <w:rsid w:val="00245765"/>
    <w:rsid w:val="002457F6"/>
    <w:rsid w:val="00246A0A"/>
    <w:rsid w:val="0024717A"/>
    <w:rsid w:val="002477A0"/>
    <w:rsid w:val="00247815"/>
    <w:rsid w:val="00247D58"/>
    <w:rsid w:val="0025041C"/>
    <w:rsid w:val="00250814"/>
    <w:rsid w:val="0025088B"/>
    <w:rsid w:val="0025095F"/>
    <w:rsid w:val="0025096A"/>
    <w:rsid w:val="00250AAB"/>
    <w:rsid w:val="00251214"/>
    <w:rsid w:val="0025124D"/>
    <w:rsid w:val="0025154C"/>
    <w:rsid w:val="002516CF"/>
    <w:rsid w:val="0025192F"/>
    <w:rsid w:val="0025197B"/>
    <w:rsid w:val="002522C4"/>
    <w:rsid w:val="0025264F"/>
    <w:rsid w:val="002529A3"/>
    <w:rsid w:val="00252A53"/>
    <w:rsid w:val="00252BAC"/>
    <w:rsid w:val="00252DB6"/>
    <w:rsid w:val="00252DE1"/>
    <w:rsid w:val="00252FC5"/>
    <w:rsid w:val="002536CC"/>
    <w:rsid w:val="00254216"/>
    <w:rsid w:val="0025457D"/>
    <w:rsid w:val="002546EC"/>
    <w:rsid w:val="00255BDA"/>
    <w:rsid w:val="00256734"/>
    <w:rsid w:val="00256799"/>
    <w:rsid w:val="00256CEE"/>
    <w:rsid w:val="00256DEA"/>
    <w:rsid w:val="002570F9"/>
    <w:rsid w:val="0025727C"/>
    <w:rsid w:val="00257534"/>
    <w:rsid w:val="00257702"/>
    <w:rsid w:val="0025775C"/>
    <w:rsid w:val="0025784D"/>
    <w:rsid w:val="002578F3"/>
    <w:rsid w:val="00257E85"/>
    <w:rsid w:val="0026038C"/>
    <w:rsid w:val="0026097B"/>
    <w:rsid w:val="00260B1B"/>
    <w:rsid w:val="00260B68"/>
    <w:rsid w:val="00260F83"/>
    <w:rsid w:val="002615CF"/>
    <w:rsid w:val="0026183E"/>
    <w:rsid w:val="00262062"/>
    <w:rsid w:val="002620C7"/>
    <w:rsid w:val="00262128"/>
    <w:rsid w:val="0026247A"/>
    <w:rsid w:val="002624A9"/>
    <w:rsid w:val="002624B9"/>
    <w:rsid w:val="00262A78"/>
    <w:rsid w:val="00262F95"/>
    <w:rsid w:val="002635DB"/>
    <w:rsid w:val="0026369E"/>
    <w:rsid w:val="00263701"/>
    <w:rsid w:val="0026371C"/>
    <w:rsid w:val="002638DD"/>
    <w:rsid w:val="00263A70"/>
    <w:rsid w:val="00263CB1"/>
    <w:rsid w:val="00263CFB"/>
    <w:rsid w:val="0026422A"/>
    <w:rsid w:val="00265056"/>
    <w:rsid w:val="0026517F"/>
    <w:rsid w:val="00265417"/>
    <w:rsid w:val="0026551B"/>
    <w:rsid w:val="00265BF4"/>
    <w:rsid w:val="00265D00"/>
    <w:rsid w:val="00265D75"/>
    <w:rsid w:val="00265EB9"/>
    <w:rsid w:val="00265F1D"/>
    <w:rsid w:val="002660F6"/>
    <w:rsid w:val="0026667A"/>
    <w:rsid w:val="00266B71"/>
    <w:rsid w:val="00266BFE"/>
    <w:rsid w:val="00266D98"/>
    <w:rsid w:val="002675EB"/>
    <w:rsid w:val="00267A9D"/>
    <w:rsid w:val="0027027A"/>
    <w:rsid w:val="0027079C"/>
    <w:rsid w:val="00270844"/>
    <w:rsid w:val="0027145E"/>
    <w:rsid w:val="00271514"/>
    <w:rsid w:val="0027155D"/>
    <w:rsid w:val="0027177B"/>
    <w:rsid w:val="002718A1"/>
    <w:rsid w:val="00271940"/>
    <w:rsid w:val="00271A49"/>
    <w:rsid w:val="00271DCA"/>
    <w:rsid w:val="00272031"/>
    <w:rsid w:val="002720BF"/>
    <w:rsid w:val="00272494"/>
    <w:rsid w:val="00273A76"/>
    <w:rsid w:val="00273B0D"/>
    <w:rsid w:val="00273E45"/>
    <w:rsid w:val="00273E93"/>
    <w:rsid w:val="00273FC6"/>
    <w:rsid w:val="00274677"/>
    <w:rsid w:val="002746CD"/>
    <w:rsid w:val="00274982"/>
    <w:rsid w:val="00274CAD"/>
    <w:rsid w:val="002756AD"/>
    <w:rsid w:val="00275916"/>
    <w:rsid w:val="00275C9F"/>
    <w:rsid w:val="0027610C"/>
    <w:rsid w:val="0027624A"/>
    <w:rsid w:val="00276341"/>
    <w:rsid w:val="00276344"/>
    <w:rsid w:val="0027661C"/>
    <w:rsid w:val="00276AF3"/>
    <w:rsid w:val="00276B0E"/>
    <w:rsid w:val="00277304"/>
    <w:rsid w:val="00277442"/>
    <w:rsid w:val="002774EC"/>
    <w:rsid w:val="00277642"/>
    <w:rsid w:val="00280004"/>
    <w:rsid w:val="002801F0"/>
    <w:rsid w:val="00280890"/>
    <w:rsid w:val="00280E55"/>
    <w:rsid w:val="002812D9"/>
    <w:rsid w:val="00281822"/>
    <w:rsid w:val="00281913"/>
    <w:rsid w:val="00282251"/>
    <w:rsid w:val="0028232E"/>
    <w:rsid w:val="0028257E"/>
    <w:rsid w:val="00282A47"/>
    <w:rsid w:val="00282DBF"/>
    <w:rsid w:val="00283AA1"/>
    <w:rsid w:val="00283B11"/>
    <w:rsid w:val="00283E2A"/>
    <w:rsid w:val="0028438A"/>
    <w:rsid w:val="00284BF4"/>
    <w:rsid w:val="00285084"/>
    <w:rsid w:val="002856C7"/>
    <w:rsid w:val="002859D2"/>
    <w:rsid w:val="0028611A"/>
    <w:rsid w:val="002867A6"/>
    <w:rsid w:val="00286BB3"/>
    <w:rsid w:val="002870F8"/>
    <w:rsid w:val="002871E2"/>
    <w:rsid w:val="00287250"/>
    <w:rsid w:val="00287AFF"/>
    <w:rsid w:val="00287BB3"/>
    <w:rsid w:val="00287BCA"/>
    <w:rsid w:val="00287DE9"/>
    <w:rsid w:val="00291322"/>
    <w:rsid w:val="002914C5"/>
    <w:rsid w:val="0029183F"/>
    <w:rsid w:val="00291BCE"/>
    <w:rsid w:val="00292AB6"/>
    <w:rsid w:val="00292E8F"/>
    <w:rsid w:val="00292F16"/>
    <w:rsid w:val="0029308E"/>
    <w:rsid w:val="0029312E"/>
    <w:rsid w:val="00293304"/>
    <w:rsid w:val="002934CB"/>
    <w:rsid w:val="00293B40"/>
    <w:rsid w:val="00293B4D"/>
    <w:rsid w:val="00293B6D"/>
    <w:rsid w:val="00293F79"/>
    <w:rsid w:val="00293FD9"/>
    <w:rsid w:val="00294448"/>
    <w:rsid w:val="0029509A"/>
    <w:rsid w:val="002951F2"/>
    <w:rsid w:val="00295313"/>
    <w:rsid w:val="00295673"/>
    <w:rsid w:val="0029567C"/>
    <w:rsid w:val="00295802"/>
    <w:rsid w:val="002961B6"/>
    <w:rsid w:val="00296398"/>
    <w:rsid w:val="002969D7"/>
    <w:rsid w:val="00296B5A"/>
    <w:rsid w:val="00296B95"/>
    <w:rsid w:val="00296E33"/>
    <w:rsid w:val="00296FF3"/>
    <w:rsid w:val="002973E8"/>
    <w:rsid w:val="002A0145"/>
    <w:rsid w:val="002A0306"/>
    <w:rsid w:val="002A035F"/>
    <w:rsid w:val="002A04AB"/>
    <w:rsid w:val="002A07A0"/>
    <w:rsid w:val="002A0E4A"/>
    <w:rsid w:val="002A160F"/>
    <w:rsid w:val="002A1DD9"/>
    <w:rsid w:val="002A27A6"/>
    <w:rsid w:val="002A2BB7"/>
    <w:rsid w:val="002A2E35"/>
    <w:rsid w:val="002A3809"/>
    <w:rsid w:val="002A3E21"/>
    <w:rsid w:val="002A3F6D"/>
    <w:rsid w:val="002A42D1"/>
    <w:rsid w:val="002A42E2"/>
    <w:rsid w:val="002A4378"/>
    <w:rsid w:val="002A46B0"/>
    <w:rsid w:val="002A4A24"/>
    <w:rsid w:val="002A4CC5"/>
    <w:rsid w:val="002A4D33"/>
    <w:rsid w:val="002A4D60"/>
    <w:rsid w:val="002A4DF4"/>
    <w:rsid w:val="002A5036"/>
    <w:rsid w:val="002A503C"/>
    <w:rsid w:val="002A612E"/>
    <w:rsid w:val="002A62B3"/>
    <w:rsid w:val="002A6434"/>
    <w:rsid w:val="002A6ACA"/>
    <w:rsid w:val="002A6C8A"/>
    <w:rsid w:val="002A6CBC"/>
    <w:rsid w:val="002A6EFD"/>
    <w:rsid w:val="002A70B8"/>
    <w:rsid w:val="002A74D6"/>
    <w:rsid w:val="002A74E2"/>
    <w:rsid w:val="002A753A"/>
    <w:rsid w:val="002A75B9"/>
    <w:rsid w:val="002A783D"/>
    <w:rsid w:val="002A790D"/>
    <w:rsid w:val="002A7D6A"/>
    <w:rsid w:val="002B039E"/>
    <w:rsid w:val="002B048D"/>
    <w:rsid w:val="002B08B7"/>
    <w:rsid w:val="002B0A90"/>
    <w:rsid w:val="002B0B11"/>
    <w:rsid w:val="002B0B4E"/>
    <w:rsid w:val="002B0BA5"/>
    <w:rsid w:val="002B11C7"/>
    <w:rsid w:val="002B18CC"/>
    <w:rsid w:val="002B19A8"/>
    <w:rsid w:val="002B2146"/>
    <w:rsid w:val="002B278E"/>
    <w:rsid w:val="002B2C9B"/>
    <w:rsid w:val="002B2D56"/>
    <w:rsid w:val="002B2E5E"/>
    <w:rsid w:val="002B310F"/>
    <w:rsid w:val="002B3475"/>
    <w:rsid w:val="002B3679"/>
    <w:rsid w:val="002B3685"/>
    <w:rsid w:val="002B3EDC"/>
    <w:rsid w:val="002B3F68"/>
    <w:rsid w:val="002B4005"/>
    <w:rsid w:val="002B468A"/>
    <w:rsid w:val="002B480A"/>
    <w:rsid w:val="002B4A7A"/>
    <w:rsid w:val="002B4CFC"/>
    <w:rsid w:val="002B4E96"/>
    <w:rsid w:val="002B4F22"/>
    <w:rsid w:val="002B5136"/>
    <w:rsid w:val="002B55ED"/>
    <w:rsid w:val="002B59D7"/>
    <w:rsid w:val="002B5FFA"/>
    <w:rsid w:val="002B624F"/>
    <w:rsid w:val="002B682A"/>
    <w:rsid w:val="002B6960"/>
    <w:rsid w:val="002B6A94"/>
    <w:rsid w:val="002B6D4B"/>
    <w:rsid w:val="002B6DAA"/>
    <w:rsid w:val="002B7445"/>
    <w:rsid w:val="002B7DF4"/>
    <w:rsid w:val="002C052A"/>
    <w:rsid w:val="002C09F6"/>
    <w:rsid w:val="002C0AF8"/>
    <w:rsid w:val="002C0AFC"/>
    <w:rsid w:val="002C0F50"/>
    <w:rsid w:val="002C1167"/>
    <w:rsid w:val="002C156C"/>
    <w:rsid w:val="002C1F97"/>
    <w:rsid w:val="002C22A8"/>
    <w:rsid w:val="002C2666"/>
    <w:rsid w:val="002C34E8"/>
    <w:rsid w:val="002C3505"/>
    <w:rsid w:val="002C36E9"/>
    <w:rsid w:val="002C38BA"/>
    <w:rsid w:val="002C3C6C"/>
    <w:rsid w:val="002C3CB6"/>
    <w:rsid w:val="002C41E7"/>
    <w:rsid w:val="002C4975"/>
    <w:rsid w:val="002C4C12"/>
    <w:rsid w:val="002C4D79"/>
    <w:rsid w:val="002C4F04"/>
    <w:rsid w:val="002C50F2"/>
    <w:rsid w:val="002C5190"/>
    <w:rsid w:val="002C5346"/>
    <w:rsid w:val="002C5CF5"/>
    <w:rsid w:val="002C5DF0"/>
    <w:rsid w:val="002C6046"/>
    <w:rsid w:val="002C644F"/>
    <w:rsid w:val="002C6DA3"/>
    <w:rsid w:val="002C7151"/>
    <w:rsid w:val="002C71BD"/>
    <w:rsid w:val="002C72CF"/>
    <w:rsid w:val="002C73BA"/>
    <w:rsid w:val="002C7BEE"/>
    <w:rsid w:val="002D002E"/>
    <w:rsid w:val="002D03AD"/>
    <w:rsid w:val="002D03D6"/>
    <w:rsid w:val="002D048F"/>
    <w:rsid w:val="002D0549"/>
    <w:rsid w:val="002D095E"/>
    <w:rsid w:val="002D173A"/>
    <w:rsid w:val="002D178F"/>
    <w:rsid w:val="002D1AE3"/>
    <w:rsid w:val="002D1DD1"/>
    <w:rsid w:val="002D1F77"/>
    <w:rsid w:val="002D266A"/>
    <w:rsid w:val="002D2933"/>
    <w:rsid w:val="002D2B8B"/>
    <w:rsid w:val="002D2F21"/>
    <w:rsid w:val="002D319E"/>
    <w:rsid w:val="002D33AF"/>
    <w:rsid w:val="002D372C"/>
    <w:rsid w:val="002D405D"/>
    <w:rsid w:val="002D46CA"/>
    <w:rsid w:val="002D4B44"/>
    <w:rsid w:val="002D4E4E"/>
    <w:rsid w:val="002D5182"/>
    <w:rsid w:val="002D587C"/>
    <w:rsid w:val="002D5BFA"/>
    <w:rsid w:val="002D5FDF"/>
    <w:rsid w:val="002D604C"/>
    <w:rsid w:val="002D631B"/>
    <w:rsid w:val="002D67AB"/>
    <w:rsid w:val="002D68CE"/>
    <w:rsid w:val="002D6C89"/>
    <w:rsid w:val="002D6DBD"/>
    <w:rsid w:val="002D71B7"/>
    <w:rsid w:val="002D78DA"/>
    <w:rsid w:val="002D7DB8"/>
    <w:rsid w:val="002E0CA2"/>
    <w:rsid w:val="002E0CD4"/>
    <w:rsid w:val="002E0FE1"/>
    <w:rsid w:val="002E11B0"/>
    <w:rsid w:val="002E12AC"/>
    <w:rsid w:val="002E17C9"/>
    <w:rsid w:val="002E1CD7"/>
    <w:rsid w:val="002E2278"/>
    <w:rsid w:val="002E2692"/>
    <w:rsid w:val="002E2932"/>
    <w:rsid w:val="002E39A7"/>
    <w:rsid w:val="002E39C1"/>
    <w:rsid w:val="002E4905"/>
    <w:rsid w:val="002E4B98"/>
    <w:rsid w:val="002E4C87"/>
    <w:rsid w:val="002E4DF4"/>
    <w:rsid w:val="002E51E0"/>
    <w:rsid w:val="002E524F"/>
    <w:rsid w:val="002E552C"/>
    <w:rsid w:val="002E558D"/>
    <w:rsid w:val="002E55FD"/>
    <w:rsid w:val="002E5628"/>
    <w:rsid w:val="002E5740"/>
    <w:rsid w:val="002E5BAD"/>
    <w:rsid w:val="002E5DC1"/>
    <w:rsid w:val="002E6060"/>
    <w:rsid w:val="002E6242"/>
    <w:rsid w:val="002E62A8"/>
    <w:rsid w:val="002E633C"/>
    <w:rsid w:val="002E6482"/>
    <w:rsid w:val="002E65A8"/>
    <w:rsid w:val="002E665F"/>
    <w:rsid w:val="002E6A61"/>
    <w:rsid w:val="002E7113"/>
    <w:rsid w:val="002E7255"/>
    <w:rsid w:val="002E76D2"/>
    <w:rsid w:val="002E782A"/>
    <w:rsid w:val="002E7E02"/>
    <w:rsid w:val="002E7ED0"/>
    <w:rsid w:val="002F019D"/>
    <w:rsid w:val="002F01B1"/>
    <w:rsid w:val="002F03AA"/>
    <w:rsid w:val="002F06A6"/>
    <w:rsid w:val="002F06D5"/>
    <w:rsid w:val="002F0A15"/>
    <w:rsid w:val="002F0AE8"/>
    <w:rsid w:val="002F0DD7"/>
    <w:rsid w:val="002F1170"/>
    <w:rsid w:val="002F11A7"/>
    <w:rsid w:val="002F14C3"/>
    <w:rsid w:val="002F163D"/>
    <w:rsid w:val="002F1EDF"/>
    <w:rsid w:val="002F2862"/>
    <w:rsid w:val="002F296C"/>
    <w:rsid w:val="002F2A13"/>
    <w:rsid w:val="002F2BE5"/>
    <w:rsid w:val="002F2E69"/>
    <w:rsid w:val="002F2EBC"/>
    <w:rsid w:val="002F37A9"/>
    <w:rsid w:val="002F3A87"/>
    <w:rsid w:val="002F3B1F"/>
    <w:rsid w:val="002F4363"/>
    <w:rsid w:val="002F43E3"/>
    <w:rsid w:val="002F4815"/>
    <w:rsid w:val="002F4A6D"/>
    <w:rsid w:val="002F4C4E"/>
    <w:rsid w:val="002F4C90"/>
    <w:rsid w:val="002F5013"/>
    <w:rsid w:val="002F53C5"/>
    <w:rsid w:val="002F5B31"/>
    <w:rsid w:val="002F6AF5"/>
    <w:rsid w:val="002F73D1"/>
    <w:rsid w:val="002F7575"/>
    <w:rsid w:val="002F771D"/>
    <w:rsid w:val="002F7DF3"/>
    <w:rsid w:val="002F7F94"/>
    <w:rsid w:val="003003BD"/>
    <w:rsid w:val="00300716"/>
    <w:rsid w:val="003007D2"/>
    <w:rsid w:val="003010AC"/>
    <w:rsid w:val="00301143"/>
    <w:rsid w:val="00301C2B"/>
    <w:rsid w:val="00301D18"/>
    <w:rsid w:val="00301FAB"/>
    <w:rsid w:val="00302A9F"/>
    <w:rsid w:val="00302D3C"/>
    <w:rsid w:val="00302D63"/>
    <w:rsid w:val="00302ECB"/>
    <w:rsid w:val="003030FF"/>
    <w:rsid w:val="003034FB"/>
    <w:rsid w:val="00303558"/>
    <w:rsid w:val="00303C2D"/>
    <w:rsid w:val="00304052"/>
    <w:rsid w:val="003044D0"/>
    <w:rsid w:val="003044FC"/>
    <w:rsid w:val="00304650"/>
    <w:rsid w:val="003047EC"/>
    <w:rsid w:val="00304CC8"/>
    <w:rsid w:val="003061EE"/>
    <w:rsid w:val="00306566"/>
    <w:rsid w:val="00307479"/>
    <w:rsid w:val="003074F5"/>
    <w:rsid w:val="00307D28"/>
    <w:rsid w:val="00307E53"/>
    <w:rsid w:val="00310A9F"/>
    <w:rsid w:val="0031146A"/>
    <w:rsid w:val="0031170A"/>
    <w:rsid w:val="00311893"/>
    <w:rsid w:val="00311F78"/>
    <w:rsid w:val="0031265E"/>
    <w:rsid w:val="0031286C"/>
    <w:rsid w:val="00312C09"/>
    <w:rsid w:val="00312C9A"/>
    <w:rsid w:val="00312E5A"/>
    <w:rsid w:val="00313304"/>
    <w:rsid w:val="00313AE4"/>
    <w:rsid w:val="00313D15"/>
    <w:rsid w:val="003140C9"/>
    <w:rsid w:val="00314AE6"/>
    <w:rsid w:val="00314B37"/>
    <w:rsid w:val="0031503C"/>
    <w:rsid w:val="00315782"/>
    <w:rsid w:val="003157C7"/>
    <w:rsid w:val="003160BD"/>
    <w:rsid w:val="00316410"/>
    <w:rsid w:val="00316416"/>
    <w:rsid w:val="00316ACD"/>
    <w:rsid w:val="003176BF"/>
    <w:rsid w:val="00317921"/>
    <w:rsid w:val="00317C64"/>
    <w:rsid w:val="00317FB8"/>
    <w:rsid w:val="00320340"/>
    <w:rsid w:val="003203A6"/>
    <w:rsid w:val="0032066D"/>
    <w:rsid w:val="003206C6"/>
    <w:rsid w:val="00321487"/>
    <w:rsid w:val="003214F7"/>
    <w:rsid w:val="003218FE"/>
    <w:rsid w:val="003219A3"/>
    <w:rsid w:val="00321AB3"/>
    <w:rsid w:val="00322267"/>
    <w:rsid w:val="00322A9E"/>
    <w:rsid w:val="00322BC1"/>
    <w:rsid w:val="00322E83"/>
    <w:rsid w:val="00322FEB"/>
    <w:rsid w:val="00323001"/>
    <w:rsid w:val="0032305D"/>
    <w:rsid w:val="0032365F"/>
    <w:rsid w:val="00323B51"/>
    <w:rsid w:val="00324061"/>
    <w:rsid w:val="00324132"/>
    <w:rsid w:val="003241EF"/>
    <w:rsid w:val="00324EFB"/>
    <w:rsid w:val="00325583"/>
    <w:rsid w:val="00325700"/>
    <w:rsid w:val="003258F9"/>
    <w:rsid w:val="00325B98"/>
    <w:rsid w:val="00325E29"/>
    <w:rsid w:val="00326862"/>
    <w:rsid w:val="00326AFF"/>
    <w:rsid w:val="00326C85"/>
    <w:rsid w:val="00326C99"/>
    <w:rsid w:val="00327026"/>
    <w:rsid w:val="003271A7"/>
    <w:rsid w:val="0032721E"/>
    <w:rsid w:val="00327883"/>
    <w:rsid w:val="00327B4D"/>
    <w:rsid w:val="00327E1E"/>
    <w:rsid w:val="00327F54"/>
    <w:rsid w:val="00327FEB"/>
    <w:rsid w:val="00330067"/>
    <w:rsid w:val="003302B0"/>
    <w:rsid w:val="0033033F"/>
    <w:rsid w:val="00330741"/>
    <w:rsid w:val="00330872"/>
    <w:rsid w:val="00330E75"/>
    <w:rsid w:val="00331152"/>
    <w:rsid w:val="003316E2"/>
    <w:rsid w:val="003318B9"/>
    <w:rsid w:val="00331BCD"/>
    <w:rsid w:val="00331CD7"/>
    <w:rsid w:val="00331F1A"/>
    <w:rsid w:val="00332275"/>
    <w:rsid w:val="00332540"/>
    <w:rsid w:val="003328B5"/>
    <w:rsid w:val="003332FD"/>
    <w:rsid w:val="0033333B"/>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5ECE"/>
    <w:rsid w:val="00336386"/>
    <w:rsid w:val="00336455"/>
    <w:rsid w:val="00336761"/>
    <w:rsid w:val="00336BE1"/>
    <w:rsid w:val="00336D92"/>
    <w:rsid w:val="00336E27"/>
    <w:rsid w:val="003370F3"/>
    <w:rsid w:val="00337128"/>
    <w:rsid w:val="00337348"/>
    <w:rsid w:val="0034006B"/>
    <w:rsid w:val="00341804"/>
    <w:rsid w:val="00341E08"/>
    <w:rsid w:val="00342B79"/>
    <w:rsid w:val="0034335B"/>
    <w:rsid w:val="00343625"/>
    <w:rsid w:val="003439C6"/>
    <w:rsid w:val="00344654"/>
    <w:rsid w:val="0034478D"/>
    <w:rsid w:val="00344A0A"/>
    <w:rsid w:val="00344CBB"/>
    <w:rsid w:val="00345604"/>
    <w:rsid w:val="00345738"/>
    <w:rsid w:val="0034576C"/>
    <w:rsid w:val="00345818"/>
    <w:rsid w:val="00345C46"/>
    <w:rsid w:val="00346456"/>
    <w:rsid w:val="00346EF5"/>
    <w:rsid w:val="003478E2"/>
    <w:rsid w:val="00347C15"/>
    <w:rsid w:val="00347C35"/>
    <w:rsid w:val="00347FB1"/>
    <w:rsid w:val="00350054"/>
    <w:rsid w:val="00350192"/>
    <w:rsid w:val="003501BE"/>
    <w:rsid w:val="0035024F"/>
    <w:rsid w:val="003504EC"/>
    <w:rsid w:val="00350B25"/>
    <w:rsid w:val="0035120A"/>
    <w:rsid w:val="00351D4C"/>
    <w:rsid w:val="00352241"/>
    <w:rsid w:val="00352433"/>
    <w:rsid w:val="0035291F"/>
    <w:rsid w:val="00352B16"/>
    <w:rsid w:val="00354773"/>
    <w:rsid w:val="003549CD"/>
    <w:rsid w:val="00354C27"/>
    <w:rsid w:val="00355038"/>
    <w:rsid w:val="00355210"/>
    <w:rsid w:val="003552CE"/>
    <w:rsid w:val="003555C8"/>
    <w:rsid w:val="0035574F"/>
    <w:rsid w:val="0035585A"/>
    <w:rsid w:val="00355E26"/>
    <w:rsid w:val="00355FF3"/>
    <w:rsid w:val="0035604B"/>
    <w:rsid w:val="003567B7"/>
    <w:rsid w:val="00356947"/>
    <w:rsid w:val="00357180"/>
    <w:rsid w:val="00357197"/>
    <w:rsid w:val="0035754B"/>
    <w:rsid w:val="00357DB3"/>
    <w:rsid w:val="003605C3"/>
    <w:rsid w:val="0036089C"/>
    <w:rsid w:val="003608E4"/>
    <w:rsid w:val="00360AF3"/>
    <w:rsid w:val="00360C2F"/>
    <w:rsid w:val="00360CC2"/>
    <w:rsid w:val="0036112E"/>
    <w:rsid w:val="00361399"/>
    <w:rsid w:val="00361593"/>
    <w:rsid w:val="003619B6"/>
    <w:rsid w:val="00361ABB"/>
    <w:rsid w:val="0036200D"/>
    <w:rsid w:val="003622BF"/>
    <w:rsid w:val="00362378"/>
    <w:rsid w:val="003629C5"/>
    <w:rsid w:val="00362A49"/>
    <w:rsid w:val="00363554"/>
    <w:rsid w:val="00363FDB"/>
    <w:rsid w:val="00364156"/>
    <w:rsid w:val="00364165"/>
    <w:rsid w:val="00364F40"/>
    <w:rsid w:val="003653E0"/>
    <w:rsid w:val="0036554C"/>
    <w:rsid w:val="003657E2"/>
    <w:rsid w:val="00366203"/>
    <w:rsid w:val="0036630A"/>
    <w:rsid w:val="00366330"/>
    <w:rsid w:val="003663B5"/>
    <w:rsid w:val="003667CB"/>
    <w:rsid w:val="003668B8"/>
    <w:rsid w:val="00366BDC"/>
    <w:rsid w:val="003670B8"/>
    <w:rsid w:val="003672EB"/>
    <w:rsid w:val="003679AF"/>
    <w:rsid w:val="00367BC9"/>
    <w:rsid w:val="00367EBC"/>
    <w:rsid w:val="00367F36"/>
    <w:rsid w:val="003701BE"/>
    <w:rsid w:val="00370571"/>
    <w:rsid w:val="00370BD7"/>
    <w:rsid w:val="00371152"/>
    <w:rsid w:val="00371172"/>
    <w:rsid w:val="0037139F"/>
    <w:rsid w:val="0037156D"/>
    <w:rsid w:val="00371C4A"/>
    <w:rsid w:val="00371FE7"/>
    <w:rsid w:val="0037252E"/>
    <w:rsid w:val="00372955"/>
    <w:rsid w:val="00372F98"/>
    <w:rsid w:val="0037331D"/>
    <w:rsid w:val="00373412"/>
    <w:rsid w:val="003736D5"/>
    <w:rsid w:val="00373728"/>
    <w:rsid w:val="00373B6C"/>
    <w:rsid w:val="00373CC2"/>
    <w:rsid w:val="00373D28"/>
    <w:rsid w:val="00373E19"/>
    <w:rsid w:val="00373F0C"/>
    <w:rsid w:val="00374052"/>
    <w:rsid w:val="0037428A"/>
    <w:rsid w:val="003743D9"/>
    <w:rsid w:val="00374401"/>
    <w:rsid w:val="003745C1"/>
    <w:rsid w:val="00374D5D"/>
    <w:rsid w:val="00374DC5"/>
    <w:rsid w:val="00374E4F"/>
    <w:rsid w:val="003752B4"/>
    <w:rsid w:val="003756A5"/>
    <w:rsid w:val="00375E42"/>
    <w:rsid w:val="00376308"/>
    <w:rsid w:val="003764A0"/>
    <w:rsid w:val="00376755"/>
    <w:rsid w:val="003769C9"/>
    <w:rsid w:val="00376E89"/>
    <w:rsid w:val="00377272"/>
    <w:rsid w:val="003772EE"/>
    <w:rsid w:val="0038041C"/>
    <w:rsid w:val="003805A9"/>
    <w:rsid w:val="00380CDD"/>
    <w:rsid w:val="00380D9C"/>
    <w:rsid w:val="0038153B"/>
    <w:rsid w:val="00381592"/>
    <w:rsid w:val="00381793"/>
    <w:rsid w:val="00381E4C"/>
    <w:rsid w:val="00382648"/>
    <w:rsid w:val="00382663"/>
    <w:rsid w:val="00382679"/>
    <w:rsid w:val="0038292D"/>
    <w:rsid w:val="00382EDA"/>
    <w:rsid w:val="00383094"/>
    <w:rsid w:val="00383934"/>
    <w:rsid w:val="0038398B"/>
    <w:rsid w:val="00384427"/>
    <w:rsid w:val="00384504"/>
    <w:rsid w:val="003847BC"/>
    <w:rsid w:val="00384BEE"/>
    <w:rsid w:val="00384C65"/>
    <w:rsid w:val="00385340"/>
    <w:rsid w:val="00385BE4"/>
    <w:rsid w:val="00385C75"/>
    <w:rsid w:val="003861DF"/>
    <w:rsid w:val="0038634C"/>
    <w:rsid w:val="0038665E"/>
    <w:rsid w:val="00386F4B"/>
    <w:rsid w:val="00387006"/>
    <w:rsid w:val="00387152"/>
    <w:rsid w:val="00387467"/>
    <w:rsid w:val="0038770B"/>
    <w:rsid w:val="00387A66"/>
    <w:rsid w:val="00387C28"/>
    <w:rsid w:val="00387C71"/>
    <w:rsid w:val="00387D02"/>
    <w:rsid w:val="003906F2"/>
    <w:rsid w:val="00390C4F"/>
    <w:rsid w:val="00390CDD"/>
    <w:rsid w:val="00390FB6"/>
    <w:rsid w:val="00390FF4"/>
    <w:rsid w:val="0039110A"/>
    <w:rsid w:val="003912FE"/>
    <w:rsid w:val="003917DE"/>
    <w:rsid w:val="00391858"/>
    <w:rsid w:val="0039188D"/>
    <w:rsid w:val="00391A58"/>
    <w:rsid w:val="00392542"/>
    <w:rsid w:val="0039283A"/>
    <w:rsid w:val="00392990"/>
    <w:rsid w:val="00392BFD"/>
    <w:rsid w:val="00392EE5"/>
    <w:rsid w:val="003930A5"/>
    <w:rsid w:val="00393352"/>
    <w:rsid w:val="00393421"/>
    <w:rsid w:val="0039393F"/>
    <w:rsid w:val="00393AC8"/>
    <w:rsid w:val="00393ACC"/>
    <w:rsid w:val="00393C47"/>
    <w:rsid w:val="003942ED"/>
    <w:rsid w:val="003945E2"/>
    <w:rsid w:val="0039477A"/>
    <w:rsid w:val="003947C3"/>
    <w:rsid w:val="00394B2E"/>
    <w:rsid w:val="003955F8"/>
    <w:rsid w:val="00395904"/>
    <w:rsid w:val="003959FC"/>
    <w:rsid w:val="00396313"/>
    <w:rsid w:val="00396451"/>
    <w:rsid w:val="00396690"/>
    <w:rsid w:val="00396A3E"/>
    <w:rsid w:val="00396D37"/>
    <w:rsid w:val="003970E5"/>
    <w:rsid w:val="0039716A"/>
    <w:rsid w:val="003971CD"/>
    <w:rsid w:val="003975C9"/>
    <w:rsid w:val="00397BAD"/>
    <w:rsid w:val="003A02F1"/>
    <w:rsid w:val="003A074F"/>
    <w:rsid w:val="003A0929"/>
    <w:rsid w:val="003A0D47"/>
    <w:rsid w:val="003A0EF8"/>
    <w:rsid w:val="003A17B5"/>
    <w:rsid w:val="003A1BE6"/>
    <w:rsid w:val="003A1D20"/>
    <w:rsid w:val="003A2D3A"/>
    <w:rsid w:val="003A2E83"/>
    <w:rsid w:val="003A31D1"/>
    <w:rsid w:val="003A320B"/>
    <w:rsid w:val="003A38F0"/>
    <w:rsid w:val="003A3D2B"/>
    <w:rsid w:val="003A433B"/>
    <w:rsid w:val="003A4919"/>
    <w:rsid w:val="003A4B44"/>
    <w:rsid w:val="003A532B"/>
    <w:rsid w:val="003A57BD"/>
    <w:rsid w:val="003A5974"/>
    <w:rsid w:val="003A59AB"/>
    <w:rsid w:val="003A65DB"/>
    <w:rsid w:val="003A67F6"/>
    <w:rsid w:val="003A7371"/>
    <w:rsid w:val="003A784A"/>
    <w:rsid w:val="003A7B81"/>
    <w:rsid w:val="003B049A"/>
    <w:rsid w:val="003B09A7"/>
    <w:rsid w:val="003B0AC3"/>
    <w:rsid w:val="003B1424"/>
    <w:rsid w:val="003B255B"/>
    <w:rsid w:val="003B2926"/>
    <w:rsid w:val="003B2D03"/>
    <w:rsid w:val="003B2E7E"/>
    <w:rsid w:val="003B3294"/>
    <w:rsid w:val="003B365D"/>
    <w:rsid w:val="003B3901"/>
    <w:rsid w:val="003B3B6E"/>
    <w:rsid w:val="003B4700"/>
    <w:rsid w:val="003B4956"/>
    <w:rsid w:val="003B4C57"/>
    <w:rsid w:val="003B51C9"/>
    <w:rsid w:val="003B5F56"/>
    <w:rsid w:val="003B6049"/>
    <w:rsid w:val="003B62BF"/>
    <w:rsid w:val="003B62F2"/>
    <w:rsid w:val="003B6532"/>
    <w:rsid w:val="003B6996"/>
    <w:rsid w:val="003B6D3D"/>
    <w:rsid w:val="003B6E20"/>
    <w:rsid w:val="003B6E24"/>
    <w:rsid w:val="003B7186"/>
    <w:rsid w:val="003B73D4"/>
    <w:rsid w:val="003B76E4"/>
    <w:rsid w:val="003B7BCC"/>
    <w:rsid w:val="003B7CE4"/>
    <w:rsid w:val="003B7D68"/>
    <w:rsid w:val="003C01E8"/>
    <w:rsid w:val="003C0490"/>
    <w:rsid w:val="003C07B6"/>
    <w:rsid w:val="003C0973"/>
    <w:rsid w:val="003C0B26"/>
    <w:rsid w:val="003C1162"/>
    <w:rsid w:val="003C19C4"/>
    <w:rsid w:val="003C1ABE"/>
    <w:rsid w:val="003C213A"/>
    <w:rsid w:val="003C23C5"/>
    <w:rsid w:val="003C23D3"/>
    <w:rsid w:val="003C26D8"/>
    <w:rsid w:val="003C2B6C"/>
    <w:rsid w:val="003C2BA2"/>
    <w:rsid w:val="003C343B"/>
    <w:rsid w:val="003C3A58"/>
    <w:rsid w:val="003C3D12"/>
    <w:rsid w:val="003C3EAD"/>
    <w:rsid w:val="003C3F95"/>
    <w:rsid w:val="003C4494"/>
    <w:rsid w:val="003C4832"/>
    <w:rsid w:val="003C4ABF"/>
    <w:rsid w:val="003C4DFA"/>
    <w:rsid w:val="003C56F2"/>
    <w:rsid w:val="003C59B4"/>
    <w:rsid w:val="003C5B49"/>
    <w:rsid w:val="003C5B66"/>
    <w:rsid w:val="003C5E4F"/>
    <w:rsid w:val="003C616A"/>
    <w:rsid w:val="003C622B"/>
    <w:rsid w:val="003C675E"/>
    <w:rsid w:val="003C6DB3"/>
    <w:rsid w:val="003C7862"/>
    <w:rsid w:val="003D01EE"/>
    <w:rsid w:val="003D0748"/>
    <w:rsid w:val="003D08CA"/>
    <w:rsid w:val="003D09D3"/>
    <w:rsid w:val="003D0B23"/>
    <w:rsid w:val="003D0C6B"/>
    <w:rsid w:val="003D0E1B"/>
    <w:rsid w:val="003D103B"/>
    <w:rsid w:val="003D10AF"/>
    <w:rsid w:val="003D127A"/>
    <w:rsid w:val="003D182E"/>
    <w:rsid w:val="003D1D06"/>
    <w:rsid w:val="003D1E6E"/>
    <w:rsid w:val="003D1F0B"/>
    <w:rsid w:val="003D1F86"/>
    <w:rsid w:val="003D2085"/>
    <w:rsid w:val="003D2557"/>
    <w:rsid w:val="003D2D25"/>
    <w:rsid w:val="003D3C4D"/>
    <w:rsid w:val="003D3FAC"/>
    <w:rsid w:val="003D4200"/>
    <w:rsid w:val="003D4C39"/>
    <w:rsid w:val="003D4F75"/>
    <w:rsid w:val="003D50F2"/>
    <w:rsid w:val="003D53CE"/>
    <w:rsid w:val="003D545F"/>
    <w:rsid w:val="003D5477"/>
    <w:rsid w:val="003D5690"/>
    <w:rsid w:val="003D56A1"/>
    <w:rsid w:val="003D59CA"/>
    <w:rsid w:val="003D60FE"/>
    <w:rsid w:val="003D61BF"/>
    <w:rsid w:val="003D61C8"/>
    <w:rsid w:val="003D62A3"/>
    <w:rsid w:val="003D6754"/>
    <w:rsid w:val="003D6BFB"/>
    <w:rsid w:val="003D6E81"/>
    <w:rsid w:val="003E085A"/>
    <w:rsid w:val="003E1404"/>
    <w:rsid w:val="003E169B"/>
    <w:rsid w:val="003E1A21"/>
    <w:rsid w:val="003E1C7F"/>
    <w:rsid w:val="003E2126"/>
    <w:rsid w:val="003E23F9"/>
    <w:rsid w:val="003E26E4"/>
    <w:rsid w:val="003E2C83"/>
    <w:rsid w:val="003E3227"/>
    <w:rsid w:val="003E33B9"/>
    <w:rsid w:val="003E3E35"/>
    <w:rsid w:val="003E43D4"/>
    <w:rsid w:val="003E4B1F"/>
    <w:rsid w:val="003E4D0D"/>
    <w:rsid w:val="003E4DEE"/>
    <w:rsid w:val="003E5136"/>
    <w:rsid w:val="003E515D"/>
    <w:rsid w:val="003E5254"/>
    <w:rsid w:val="003E537F"/>
    <w:rsid w:val="003E55B4"/>
    <w:rsid w:val="003E5A4F"/>
    <w:rsid w:val="003E6204"/>
    <w:rsid w:val="003E6711"/>
    <w:rsid w:val="003E789D"/>
    <w:rsid w:val="003E7B22"/>
    <w:rsid w:val="003E7C3A"/>
    <w:rsid w:val="003E7D14"/>
    <w:rsid w:val="003F0652"/>
    <w:rsid w:val="003F12DA"/>
    <w:rsid w:val="003F1399"/>
    <w:rsid w:val="003F13A3"/>
    <w:rsid w:val="003F1DC3"/>
    <w:rsid w:val="003F2183"/>
    <w:rsid w:val="003F2FF6"/>
    <w:rsid w:val="003F3102"/>
    <w:rsid w:val="003F3268"/>
    <w:rsid w:val="003F346B"/>
    <w:rsid w:val="003F37A7"/>
    <w:rsid w:val="003F3956"/>
    <w:rsid w:val="003F3B65"/>
    <w:rsid w:val="003F44DA"/>
    <w:rsid w:val="003F4515"/>
    <w:rsid w:val="003F46E3"/>
    <w:rsid w:val="003F4A7D"/>
    <w:rsid w:val="003F4E36"/>
    <w:rsid w:val="003F566F"/>
    <w:rsid w:val="003F57F6"/>
    <w:rsid w:val="003F5B82"/>
    <w:rsid w:val="003F60AC"/>
    <w:rsid w:val="003F62F6"/>
    <w:rsid w:val="003F631C"/>
    <w:rsid w:val="003F7A83"/>
    <w:rsid w:val="003F7D05"/>
    <w:rsid w:val="003F7D66"/>
    <w:rsid w:val="004000CA"/>
    <w:rsid w:val="00400140"/>
    <w:rsid w:val="004003BD"/>
    <w:rsid w:val="00400485"/>
    <w:rsid w:val="00400488"/>
    <w:rsid w:val="0040052D"/>
    <w:rsid w:val="0040052F"/>
    <w:rsid w:val="00401314"/>
    <w:rsid w:val="004013EB"/>
    <w:rsid w:val="00401595"/>
    <w:rsid w:val="00401636"/>
    <w:rsid w:val="00401AB6"/>
    <w:rsid w:val="004022CD"/>
    <w:rsid w:val="00402BB6"/>
    <w:rsid w:val="00402E89"/>
    <w:rsid w:val="004032E8"/>
    <w:rsid w:val="00403351"/>
    <w:rsid w:val="00403B9F"/>
    <w:rsid w:val="0040472B"/>
    <w:rsid w:val="004047D1"/>
    <w:rsid w:val="00404C02"/>
    <w:rsid w:val="00404C6A"/>
    <w:rsid w:val="00404EE3"/>
    <w:rsid w:val="004052CF"/>
    <w:rsid w:val="004055F3"/>
    <w:rsid w:val="004056D6"/>
    <w:rsid w:val="00405C20"/>
    <w:rsid w:val="00405F8D"/>
    <w:rsid w:val="0040654B"/>
    <w:rsid w:val="00406A93"/>
    <w:rsid w:val="00406DEF"/>
    <w:rsid w:val="00406F12"/>
    <w:rsid w:val="00407455"/>
    <w:rsid w:val="00407459"/>
    <w:rsid w:val="00407939"/>
    <w:rsid w:val="00407997"/>
    <w:rsid w:val="00407E97"/>
    <w:rsid w:val="00407F65"/>
    <w:rsid w:val="00407F95"/>
    <w:rsid w:val="004105C2"/>
    <w:rsid w:val="00410924"/>
    <w:rsid w:val="00410B1D"/>
    <w:rsid w:val="00410FB6"/>
    <w:rsid w:val="00410FF9"/>
    <w:rsid w:val="00411F60"/>
    <w:rsid w:val="00412119"/>
    <w:rsid w:val="004121FE"/>
    <w:rsid w:val="0041226C"/>
    <w:rsid w:val="004123B1"/>
    <w:rsid w:val="004129ED"/>
    <w:rsid w:val="004132E8"/>
    <w:rsid w:val="00413394"/>
    <w:rsid w:val="00413574"/>
    <w:rsid w:val="00413628"/>
    <w:rsid w:val="004136E9"/>
    <w:rsid w:val="004137E5"/>
    <w:rsid w:val="004140C4"/>
    <w:rsid w:val="004140D8"/>
    <w:rsid w:val="004142DF"/>
    <w:rsid w:val="00414423"/>
    <w:rsid w:val="004144AF"/>
    <w:rsid w:val="004144F8"/>
    <w:rsid w:val="00414D26"/>
    <w:rsid w:val="00415367"/>
    <w:rsid w:val="00415504"/>
    <w:rsid w:val="00415561"/>
    <w:rsid w:val="0041556E"/>
    <w:rsid w:val="00415807"/>
    <w:rsid w:val="004159A7"/>
    <w:rsid w:val="00415D78"/>
    <w:rsid w:val="004161AC"/>
    <w:rsid w:val="004161BB"/>
    <w:rsid w:val="0041654B"/>
    <w:rsid w:val="00416615"/>
    <w:rsid w:val="004169C3"/>
    <w:rsid w:val="00416D22"/>
    <w:rsid w:val="00416F8D"/>
    <w:rsid w:val="004171AF"/>
    <w:rsid w:val="00417604"/>
    <w:rsid w:val="004176B5"/>
    <w:rsid w:val="00417833"/>
    <w:rsid w:val="00417931"/>
    <w:rsid w:val="00417DC9"/>
    <w:rsid w:val="00417FF4"/>
    <w:rsid w:val="0042014D"/>
    <w:rsid w:val="00420B2C"/>
    <w:rsid w:val="00420C8C"/>
    <w:rsid w:val="00420F0A"/>
    <w:rsid w:val="00421A37"/>
    <w:rsid w:val="00421CF8"/>
    <w:rsid w:val="00422511"/>
    <w:rsid w:val="00422568"/>
    <w:rsid w:val="0042285D"/>
    <w:rsid w:val="00422928"/>
    <w:rsid w:val="00422B35"/>
    <w:rsid w:val="004230E6"/>
    <w:rsid w:val="004231ED"/>
    <w:rsid w:val="004236F1"/>
    <w:rsid w:val="00423771"/>
    <w:rsid w:val="0042387E"/>
    <w:rsid w:val="00423D03"/>
    <w:rsid w:val="00423F9A"/>
    <w:rsid w:val="00424BD3"/>
    <w:rsid w:val="0042557B"/>
    <w:rsid w:val="00425BE7"/>
    <w:rsid w:val="00425C82"/>
    <w:rsid w:val="00425CE2"/>
    <w:rsid w:val="0042632D"/>
    <w:rsid w:val="00426418"/>
    <w:rsid w:val="00426656"/>
    <w:rsid w:val="00426748"/>
    <w:rsid w:val="00426979"/>
    <w:rsid w:val="00426A81"/>
    <w:rsid w:val="00426C4B"/>
    <w:rsid w:val="00426E0C"/>
    <w:rsid w:val="00426F0E"/>
    <w:rsid w:val="004272D9"/>
    <w:rsid w:val="004275E7"/>
    <w:rsid w:val="00427ADF"/>
    <w:rsid w:val="00427C71"/>
    <w:rsid w:val="00427D33"/>
    <w:rsid w:val="004300F8"/>
    <w:rsid w:val="00430772"/>
    <w:rsid w:val="004308CC"/>
    <w:rsid w:val="00430BAC"/>
    <w:rsid w:val="004313A9"/>
    <w:rsid w:val="004314BB"/>
    <w:rsid w:val="00431CEF"/>
    <w:rsid w:val="00431F5B"/>
    <w:rsid w:val="00432605"/>
    <w:rsid w:val="00432B7F"/>
    <w:rsid w:val="00433A1B"/>
    <w:rsid w:val="00433F32"/>
    <w:rsid w:val="00434046"/>
    <w:rsid w:val="00434160"/>
    <w:rsid w:val="00434306"/>
    <w:rsid w:val="0043458E"/>
    <w:rsid w:val="00434635"/>
    <w:rsid w:val="00434E74"/>
    <w:rsid w:val="0043538D"/>
    <w:rsid w:val="00435DA6"/>
    <w:rsid w:val="00436368"/>
    <w:rsid w:val="0043661E"/>
    <w:rsid w:val="0043687D"/>
    <w:rsid w:val="00436883"/>
    <w:rsid w:val="00436938"/>
    <w:rsid w:val="00436F7E"/>
    <w:rsid w:val="0043714C"/>
    <w:rsid w:val="0043780A"/>
    <w:rsid w:val="004378A2"/>
    <w:rsid w:val="00437B2B"/>
    <w:rsid w:val="00437EA5"/>
    <w:rsid w:val="00440146"/>
    <w:rsid w:val="004401E5"/>
    <w:rsid w:val="00440285"/>
    <w:rsid w:val="00440AF0"/>
    <w:rsid w:val="00440B1F"/>
    <w:rsid w:val="0044135E"/>
    <w:rsid w:val="00441746"/>
    <w:rsid w:val="00441800"/>
    <w:rsid w:val="00441B6C"/>
    <w:rsid w:val="00441ED0"/>
    <w:rsid w:val="004420BB"/>
    <w:rsid w:val="0044226A"/>
    <w:rsid w:val="00442923"/>
    <w:rsid w:val="00442BC2"/>
    <w:rsid w:val="00442C0A"/>
    <w:rsid w:val="00442E6C"/>
    <w:rsid w:val="0044346C"/>
    <w:rsid w:val="00443A2F"/>
    <w:rsid w:val="00443BEB"/>
    <w:rsid w:val="00443DFF"/>
    <w:rsid w:val="0044467F"/>
    <w:rsid w:val="004447BD"/>
    <w:rsid w:val="0044481D"/>
    <w:rsid w:val="00444EA4"/>
    <w:rsid w:val="00445015"/>
    <w:rsid w:val="00445563"/>
    <w:rsid w:val="004455C7"/>
    <w:rsid w:val="0044561B"/>
    <w:rsid w:val="00445C94"/>
    <w:rsid w:val="00445CE1"/>
    <w:rsid w:val="00445F59"/>
    <w:rsid w:val="00446012"/>
    <w:rsid w:val="004460D4"/>
    <w:rsid w:val="004465A8"/>
    <w:rsid w:val="004468E4"/>
    <w:rsid w:val="00446C28"/>
    <w:rsid w:val="00446FAB"/>
    <w:rsid w:val="004470C5"/>
    <w:rsid w:val="00447581"/>
    <w:rsid w:val="004477BC"/>
    <w:rsid w:val="004477EE"/>
    <w:rsid w:val="00450228"/>
    <w:rsid w:val="00450412"/>
    <w:rsid w:val="00450D92"/>
    <w:rsid w:val="00450FA2"/>
    <w:rsid w:val="00451EDF"/>
    <w:rsid w:val="0045222D"/>
    <w:rsid w:val="00452E13"/>
    <w:rsid w:val="00452E8E"/>
    <w:rsid w:val="0045325E"/>
    <w:rsid w:val="00453415"/>
    <w:rsid w:val="0045341D"/>
    <w:rsid w:val="004539C5"/>
    <w:rsid w:val="00453E99"/>
    <w:rsid w:val="00453EBE"/>
    <w:rsid w:val="00453F03"/>
    <w:rsid w:val="0045407C"/>
    <w:rsid w:val="0045445F"/>
    <w:rsid w:val="00454533"/>
    <w:rsid w:val="004546DB"/>
    <w:rsid w:val="00454740"/>
    <w:rsid w:val="00454755"/>
    <w:rsid w:val="00454B69"/>
    <w:rsid w:val="00455368"/>
    <w:rsid w:val="00455D19"/>
    <w:rsid w:val="00455E9C"/>
    <w:rsid w:val="00456042"/>
    <w:rsid w:val="004560F2"/>
    <w:rsid w:val="00456453"/>
    <w:rsid w:val="004564B2"/>
    <w:rsid w:val="004567DA"/>
    <w:rsid w:val="00456A55"/>
    <w:rsid w:val="00456D1D"/>
    <w:rsid w:val="00456E3A"/>
    <w:rsid w:val="004573E1"/>
    <w:rsid w:val="0045767E"/>
    <w:rsid w:val="00460325"/>
    <w:rsid w:val="00460541"/>
    <w:rsid w:val="004612C9"/>
    <w:rsid w:val="00461382"/>
    <w:rsid w:val="004614AB"/>
    <w:rsid w:val="00461747"/>
    <w:rsid w:val="00461849"/>
    <w:rsid w:val="00461BF4"/>
    <w:rsid w:val="00461C14"/>
    <w:rsid w:val="00461C1C"/>
    <w:rsid w:val="00461FB7"/>
    <w:rsid w:val="0046314E"/>
    <w:rsid w:val="004636B2"/>
    <w:rsid w:val="004637DB"/>
    <w:rsid w:val="00463A8B"/>
    <w:rsid w:val="00463F7D"/>
    <w:rsid w:val="004640D0"/>
    <w:rsid w:val="00464470"/>
    <w:rsid w:val="00464521"/>
    <w:rsid w:val="00464AFF"/>
    <w:rsid w:val="00464F5E"/>
    <w:rsid w:val="00465649"/>
    <w:rsid w:val="004657AD"/>
    <w:rsid w:val="00465C8E"/>
    <w:rsid w:val="0046655F"/>
    <w:rsid w:val="004665ED"/>
    <w:rsid w:val="0046665F"/>
    <w:rsid w:val="004666FC"/>
    <w:rsid w:val="00466B4C"/>
    <w:rsid w:val="00466B9B"/>
    <w:rsid w:val="00466C4D"/>
    <w:rsid w:val="00466FAC"/>
    <w:rsid w:val="00466FFF"/>
    <w:rsid w:val="00467CD5"/>
    <w:rsid w:val="00467F9B"/>
    <w:rsid w:val="004705BC"/>
    <w:rsid w:val="00470C41"/>
    <w:rsid w:val="0047142D"/>
    <w:rsid w:val="00471733"/>
    <w:rsid w:val="00471DEC"/>
    <w:rsid w:val="00471F84"/>
    <w:rsid w:val="004720C2"/>
    <w:rsid w:val="00472528"/>
    <w:rsid w:val="0047273C"/>
    <w:rsid w:val="00472AC9"/>
    <w:rsid w:val="00472B78"/>
    <w:rsid w:val="00472E09"/>
    <w:rsid w:val="00472E3B"/>
    <w:rsid w:val="004733DA"/>
    <w:rsid w:val="004736D5"/>
    <w:rsid w:val="00473763"/>
    <w:rsid w:val="004739E0"/>
    <w:rsid w:val="00473F47"/>
    <w:rsid w:val="0047431A"/>
    <w:rsid w:val="00474A59"/>
    <w:rsid w:val="00474E81"/>
    <w:rsid w:val="00474F10"/>
    <w:rsid w:val="004757EA"/>
    <w:rsid w:val="0047626D"/>
    <w:rsid w:val="004762A7"/>
    <w:rsid w:val="004767C4"/>
    <w:rsid w:val="00476879"/>
    <w:rsid w:val="00476D18"/>
    <w:rsid w:val="0047701E"/>
    <w:rsid w:val="00477620"/>
    <w:rsid w:val="00477AB0"/>
    <w:rsid w:val="00477D0E"/>
    <w:rsid w:val="0048039C"/>
    <w:rsid w:val="0048098C"/>
    <w:rsid w:val="00480B2E"/>
    <w:rsid w:val="00480C77"/>
    <w:rsid w:val="00480E55"/>
    <w:rsid w:val="004811FC"/>
    <w:rsid w:val="004814FB"/>
    <w:rsid w:val="00481ADD"/>
    <w:rsid w:val="00481D7D"/>
    <w:rsid w:val="00482434"/>
    <w:rsid w:val="004826D6"/>
    <w:rsid w:val="00482961"/>
    <w:rsid w:val="00482AFE"/>
    <w:rsid w:val="00482DC2"/>
    <w:rsid w:val="00483041"/>
    <w:rsid w:val="0048363B"/>
    <w:rsid w:val="00483682"/>
    <w:rsid w:val="004837C5"/>
    <w:rsid w:val="00483E72"/>
    <w:rsid w:val="00483F55"/>
    <w:rsid w:val="00484276"/>
    <w:rsid w:val="0048461F"/>
    <w:rsid w:val="00484938"/>
    <w:rsid w:val="00484D1B"/>
    <w:rsid w:val="00485697"/>
    <w:rsid w:val="00485916"/>
    <w:rsid w:val="00485B68"/>
    <w:rsid w:val="004864F2"/>
    <w:rsid w:val="00486535"/>
    <w:rsid w:val="00486ADF"/>
    <w:rsid w:val="00486CBC"/>
    <w:rsid w:val="00486CC6"/>
    <w:rsid w:val="00486DAA"/>
    <w:rsid w:val="004872D2"/>
    <w:rsid w:val="00487562"/>
    <w:rsid w:val="004875C0"/>
    <w:rsid w:val="0048766A"/>
    <w:rsid w:val="00487B01"/>
    <w:rsid w:val="00487DA4"/>
    <w:rsid w:val="0049015D"/>
    <w:rsid w:val="004904FE"/>
    <w:rsid w:val="00490603"/>
    <w:rsid w:val="0049074C"/>
    <w:rsid w:val="00490A3A"/>
    <w:rsid w:val="00490D0F"/>
    <w:rsid w:val="004915AD"/>
    <w:rsid w:val="00491696"/>
    <w:rsid w:val="00491A21"/>
    <w:rsid w:val="00491AC3"/>
    <w:rsid w:val="00491CC6"/>
    <w:rsid w:val="00492269"/>
    <w:rsid w:val="00492478"/>
    <w:rsid w:val="00492740"/>
    <w:rsid w:val="0049290F"/>
    <w:rsid w:val="0049309E"/>
    <w:rsid w:val="0049348B"/>
    <w:rsid w:val="00493577"/>
    <w:rsid w:val="00494531"/>
    <w:rsid w:val="00495F3D"/>
    <w:rsid w:val="00496943"/>
    <w:rsid w:val="004969E2"/>
    <w:rsid w:val="004969FB"/>
    <w:rsid w:val="00496A55"/>
    <w:rsid w:val="00496B9A"/>
    <w:rsid w:val="004973C7"/>
    <w:rsid w:val="00497C77"/>
    <w:rsid w:val="00497CA5"/>
    <w:rsid w:val="00497D2E"/>
    <w:rsid w:val="004A0050"/>
    <w:rsid w:val="004A1017"/>
    <w:rsid w:val="004A11C8"/>
    <w:rsid w:val="004A1735"/>
    <w:rsid w:val="004A1FE7"/>
    <w:rsid w:val="004A20E3"/>
    <w:rsid w:val="004A2152"/>
    <w:rsid w:val="004A2A92"/>
    <w:rsid w:val="004A32BC"/>
    <w:rsid w:val="004A32FA"/>
    <w:rsid w:val="004A350B"/>
    <w:rsid w:val="004A4229"/>
    <w:rsid w:val="004A4642"/>
    <w:rsid w:val="004A497B"/>
    <w:rsid w:val="004A4C78"/>
    <w:rsid w:val="004A5089"/>
    <w:rsid w:val="004A566A"/>
    <w:rsid w:val="004A5825"/>
    <w:rsid w:val="004A5B87"/>
    <w:rsid w:val="004A5D5B"/>
    <w:rsid w:val="004A6063"/>
    <w:rsid w:val="004A6440"/>
    <w:rsid w:val="004A6530"/>
    <w:rsid w:val="004A67FF"/>
    <w:rsid w:val="004A6986"/>
    <w:rsid w:val="004A6993"/>
    <w:rsid w:val="004A7260"/>
    <w:rsid w:val="004A7931"/>
    <w:rsid w:val="004A7B53"/>
    <w:rsid w:val="004B02BE"/>
    <w:rsid w:val="004B031F"/>
    <w:rsid w:val="004B0468"/>
    <w:rsid w:val="004B0538"/>
    <w:rsid w:val="004B0651"/>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88F"/>
    <w:rsid w:val="004B49E6"/>
    <w:rsid w:val="004B4B80"/>
    <w:rsid w:val="004B4F2C"/>
    <w:rsid w:val="004B5405"/>
    <w:rsid w:val="004B685C"/>
    <w:rsid w:val="004B6962"/>
    <w:rsid w:val="004B6B65"/>
    <w:rsid w:val="004B6BF0"/>
    <w:rsid w:val="004B6C0F"/>
    <w:rsid w:val="004B75D7"/>
    <w:rsid w:val="004B7E57"/>
    <w:rsid w:val="004C00AB"/>
    <w:rsid w:val="004C01CD"/>
    <w:rsid w:val="004C04B2"/>
    <w:rsid w:val="004C06FA"/>
    <w:rsid w:val="004C094D"/>
    <w:rsid w:val="004C13EE"/>
    <w:rsid w:val="004C15EC"/>
    <w:rsid w:val="004C1767"/>
    <w:rsid w:val="004C1899"/>
    <w:rsid w:val="004C19E1"/>
    <w:rsid w:val="004C20A4"/>
    <w:rsid w:val="004C2359"/>
    <w:rsid w:val="004C2404"/>
    <w:rsid w:val="004C2BD9"/>
    <w:rsid w:val="004C3009"/>
    <w:rsid w:val="004C33E8"/>
    <w:rsid w:val="004C350E"/>
    <w:rsid w:val="004C3CB0"/>
    <w:rsid w:val="004C3F93"/>
    <w:rsid w:val="004C42FC"/>
    <w:rsid w:val="004C48B6"/>
    <w:rsid w:val="004C4FFF"/>
    <w:rsid w:val="004C5010"/>
    <w:rsid w:val="004C53BF"/>
    <w:rsid w:val="004C56A5"/>
    <w:rsid w:val="004C5835"/>
    <w:rsid w:val="004C5B5F"/>
    <w:rsid w:val="004C5C13"/>
    <w:rsid w:val="004C68A5"/>
    <w:rsid w:val="004C68DF"/>
    <w:rsid w:val="004C699E"/>
    <w:rsid w:val="004C6BC6"/>
    <w:rsid w:val="004C6E19"/>
    <w:rsid w:val="004C6EA6"/>
    <w:rsid w:val="004C7676"/>
    <w:rsid w:val="004C7BE5"/>
    <w:rsid w:val="004D0045"/>
    <w:rsid w:val="004D0491"/>
    <w:rsid w:val="004D07AA"/>
    <w:rsid w:val="004D14AD"/>
    <w:rsid w:val="004D16E7"/>
    <w:rsid w:val="004D17A2"/>
    <w:rsid w:val="004D19E6"/>
    <w:rsid w:val="004D1FD8"/>
    <w:rsid w:val="004D27E2"/>
    <w:rsid w:val="004D2857"/>
    <w:rsid w:val="004D288A"/>
    <w:rsid w:val="004D2AFC"/>
    <w:rsid w:val="004D322C"/>
    <w:rsid w:val="004D3805"/>
    <w:rsid w:val="004D3C13"/>
    <w:rsid w:val="004D42A7"/>
    <w:rsid w:val="004D48D7"/>
    <w:rsid w:val="004D50E7"/>
    <w:rsid w:val="004D556D"/>
    <w:rsid w:val="004D58D3"/>
    <w:rsid w:val="004D5D8A"/>
    <w:rsid w:val="004D6049"/>
    <w:rsid w:val="004D607C"/>
    <w:rsid w:val="004D60D3"/>
    <w:rsid w:val="004D62B0"/>
    <w:rsid w:val="004D64C4"/>
    <w:rsid w:val="004D65D9"/>
    <w:rsid w:val="004D667F"/>
    <w:rsid w:val="004D708B"/>
    <w:rsid w:val="004D7116"/>
    <w:rsid w:val="004D72C3"/>
    <w:rsid w:val="004D7305"/>
    <w:rsid w:val="004D75D2"/>
    <w:rsid w:val="004D785E"/>
    <w:rsid w:val="004D79BE"/>
    <w:rsid w:val="004D7FFE"/>
    <w:rsid w:val="004E015D"/>
    <w:rsid w:val="004E0601"/>
    <w:rsid w:val="004E060F"/>
    <w:rsid w:val="004E10F3"/>
    <w:rsid w:val="004E1325"/>
    <w:rsid w:val="004E1775"/>
    <w:rsid w:val="004E19C4"/>
    <w:rsid w:val="004E1A74"/>
    <w:rsid w:val="004E1B31"/>
    <w:rsid w:val="004E1F2E"/>
    <w:rsid w:val="004E26A4"/>
    <w:rsid w:val="004E29FB"/>
    <w:rsid w:val="004E2A18"/>
    <w:rsid w:val="004E2D1E"/>
    <w:rsid w:val="004E3096"/>
    <w:rsid w:val="004E3197"/>
    <w:rsid w:val="004E3215"/>
    <w:rsid w:val="004E3485"/>
    <w:rsid w:val="004E3671"/>
    <w:rsid w:val="004E3920"/>
    <w:rsid w:val="004E3A58"/>
    <w:rsid w:val="004E3D6C"/>
    <w:rsid w:val="004E3F5E"/>
    <w:rsid w:val="004E438C"/>
    <w:rsid w:val="004E4651"/>
    <w:rsid w:val="004E46E3"/>
    <w:rsid w:val="004E46F0"/>
    <w:rsid w:val="004E47D0"/>
    <w:rsid w:val="004E48D2"/>
    <w:rsid w:val="004E49D8"/>
    <w:rsid w:val="004E49E8"/>
    <w:rsid w:val="004E4EA2"/>
    <w:rsid w:val="004E4EC8"/>
    <w:rsid w:val="004E50A2"/>
    <w:rsid w:val="004E53A7"/>
    <w:rsid w:val="004E55E8"/>
    <w:rsid w:val="004E59C3"/>
    <w:rsid w:val="004E5A42"/>
    <w:rsid w:val="004E60D6"/>
    <w:rsid w:val="004E623D"/>
    <w:rsid w:val="004E624C"/>
    <w:rsid w:val="004E71B5"/>
    <w:rsid w:val="004E73F9"/>
    <w:rsid w:val="004E7CB3"/>
    <w:rsid w:val="004F0149"/>
    <w:rsid w:val="004F153D"/>
    <w:rsid w:val="004F1794"/>
    <w:rsid w:val="004F186A"/>
    <w:rsid w:val="004F29F4"/>
    <w:rsid w:val="004F301C"/>
    <w:rsid w:val="004F314A"/>
    <w:rsid w:val="004F3677"/>
    <w:rsid w:val="004F3C6B"/>
    <w:rsid w:val="004F4299"/>
    <w:rsid w:val="004F54DB"/>
    <w:rsid w:val="004F56ED"/>
    <w:rsid w:val="004F5821"/>
    <w:rsid w:val="004F5A3B"/>
    <w:rsid w:val="004F6100"/>
    <w:rsid w:val="004F64A9"/>
    <w:rsid w:val="004F6A00"/>
    <w:rsid w:val="004F7BCD"/>
    <w:rsid w:val="004F7F69"/>
    <w:rsid w:val="00500357"/>
    <w:rsid w:val="005008E8"/>
    <w:rsid w:val="00500BF2"/>
    <w:rsid w:val="00500C69"/>
    <w:rsid w:val="00500C7D"/>
    <w:rsid w:val="00500E6A"/>
    <w:rsid w:val="0050112B"/>
    <w:rsid w:val="00501643"/>
    <w:rsid w:val="00502258"/>
    <w:rsid w:val="005026ED"/>
    <w:rsid w:val="00503064"/>
    <w:rsid w:val="00503107"/>
    <w:rsid w:val="0050392F"/>
    <w:rsid w:val="00503ADE"/>
    <w:rsid w:val="00503E16"/>
    <w:rsid w:val="00503E5B"/>
    <w:rsid w:val="00504659"/>
    <w:rsid w:val="005046FB"/>
    <w:rsid w:val="00504788"/>
    <w:rsid w:val="00504D27"/>
    <w:rsid w:val="00504FAB"/>
    <w:rsid w:val="00505134"/>
    <w:rsid w:val="00505184"/>
    <w:rsid w:val="00505203"/>
    <w:rsid w:val="005052BA"/>
    <w:rsid w:val="00505380"/>
    <w:rsid w:val="00505501"/>
    <w:rsid w:val="00506748"/>
    <w:rsid w:val="00506810"/>
    <w:rsid w:val="00506E63"/>
    <w:rsid w:val="00507AC5"/>
    <w:rsid w:val="00510062"/>
    <w:rsid w:val="0051016E"/>
    <w:rsid w:val="005104A3"/>
    <w:rsid w:val="005107B4"/>
    <w:rsid w:val="0051093E"/>
    <w:rsid w:val="0051098E"/>
    <w:rsid w:val="00510B10"/>
    <w:rsid w:val="005111A0"/>
    <w:rsid w:val="00511293"/>
    <w:rsid w:val="0051141D"/>
    <w:rsid w:val="00511821"/>
    <w:rsid w:val="005118F9"/>
    <w:rsid w:val="00511A08"/>
    <w:rsid w:val="00511AB3"/>
    <w:rsid w:val="00511EEC"/>
    <w:rsid w:val="00511F0C"/>
    <w:rsid w:val="00512392"/>
    <w:rsid w:val="00512504"/>
    <w:rsid w:val="0051253E"/>
    <w:rsid w:val="005127A3"/>
    <w:rsid w:val="005129A3"/>
    <w:rsid w:val="00512A3D"/>
    <w:rsid w:val="00512D9A"/>
    <w:rsid w:val="005137BF"/>
    <w:rsid w:val="00513820"/>
    <w:rsid w:val="00513A4C"/>
    <w:rsid w:val="005144C3"/>
    <w:rsid w:val="00514993"/>
    <w:rsid w:val="00514A2B"/>
    <w:rsid w:val="00514F52"/>
    <w:rsid w:val="00515180"/>
    <w:rsid w:val="00515651"/>
    <w:rsid w:val="00515ED7"/>
    <w:rsid w:val="00516365"/>
    <w:rsid w:val="00516373"/>
    <w:rsid w:val="00516935"/>
    <w:rsid w:val="00516A28"/>
    <w:rsid w:val="00516BE1"/>
    <w:rsid w:val="00517827"/>
    <w:rsid w:val="005179DB"/>
    <w:rsid w:val="00517CAD"/>
    <w:rsid w:val="00517D86"/>
    <w:rsid w:val="00517FB1"/>
    <w:rsid w:val="005200F4"/>
    <w:rsid w:val="00520238"/>
    <w:rsid w:val="00520CEA"/>
    <w:rsid w:val="00520E75"/>
    <w:rsid w:val="00520F85"/>
    <w:rsid w:val="005216FB"/>
    <w:rsid w:val="005219DE"/>
    <w:rsid w:val="00521A46"/>
    <w:rsid w:val="0052259B"/>
    <w:rsid w:val="00522EA5"/>
    <w:rsid w:val="005230ED"/>
    <w:rsid w:val="00523600"/>
    <w:rsid w:val="00523D15"/>
    <w:rsid w:val="0052450E"/>
    <w:rsid w:val="005245C5"/>
    <w:rsid w:val="00525D58"/>
    <w:rsid w:val="00525F81"/>
    <w:rsid w:val="0052622D"/>
    <w:rsid w:val="00526A37"/>
    <w:rsid w:val="00527C77"/>
    <w:rsid w:val="00527DF4"/>
    <w:rsid w:val="00530039"/>
    <w:rsid w:val="00530B61"/>
    <w:rsid w:val="00530C56"/>
    <w:rsid w:val="0053157E"/>
    <w:rsid w:val="005315C6"/>
    <w:rsid w:val="005318FA"/>
    <w:rsid w:val="00531BB1"/>
    <w:rsid w:val="00532132"/>
    <w:rsid w:val="0053261C"/>
    <w:rsid w:val="00532B1C"/>
    <w:rsid w:val="00532E32"/>
    <w:rsid w:val="005330D4"/>
    <w:rsid w:val="00533280"/>
    <w:rsid w:val="005337AE"/>
    <w:rsid w:val="00533BA5"/>
    <w:rsid w:val="0053428F"/>
    <w:rsid w:val="00534328"/>
    <w:rsid w:val="00534634"/>
    <w:rsid w:val="00534EC8"/>
    <w:rsid w:val="00535736"/>
    <w:rsid w:val="0053583E"/>
    <w:rsid w:val="005358DB"/>
    <w:rsid w:val="005358EE"/>
    <w:rsid w:val="00535929"/>
    <w:rsid w:val="005359BE"/>
    <w:rsid w:val="00535B1F"/>
    <w:rsid w:val="00535E7F"/>
    <w:rsid w:val="00535F16"/>
    <w:rsid w:val="005360A8"/>
    <w:rsid w:val="005364EF"/>
    <w:rsid w:val="00536BFE"/>
    <w:rsid w:val="00536F39"/>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2EEE"/>
    <w:rsid w:val="00542F5C"/>
    <w:rsid w:val="0054323F"/>
    <w:rsid w:val="005435D3"/>
    <w:rsid w:val="005437ED"/>
    <w:rsid w:val="00543CD5"/>
    <w:rsid w:val="00543D12"/>
    <w:rsid w:val="00544293"/>
    <w:rsid w:val="0054474C"/>
    <w:rsid w:val="00544938"/>
    <w:rsid w:val="00544CAC"/>
    <w:rsid w:val="0054517E"/>
    <w:rsid w:val="00545316"/>
    <w:rsid w:val="005458B9"/>
    <w:rsid w:val="00545AE5"/>
    <w:rsid w:val="00546080"/>
    <w:rsid w:val="005460E8"/>
    <w:rsid w:val="00546428"/>
    <w:rsid w:val="005469B1"/>
    <w:rsid w:val="00547410"/>
    <w:rsid w:val="00547BA5"/>
    <w:rsid w:val="005501D0"/>
    <w:rsid w:val="005501D1"/>
    <w:rsid w:val="00550423"/>
    <w:rsid w:val="0055069C"/>
    <w:rsid w:val="0055089D"/>
    <w:rsid w:val="005509A8"/>
    <w:rsid w:val="00550E65"/>
    <w:rsid w:val="0055111E"/>
    <w:rsid w:val="005514AD"/>
    <w:rsid w:val="005515D4"/>
    <w:rsid w:val="00551707"/>
    <w:rsid w:val="005522FC"/>
    <w:rsid w:val="00552381"/>
    <w:rsid w:val="00552521"/>
    <w:rsid w:val="00552B6A"/>
    <w:rsid w:val="00552CA9"/>
    <w:rsid w:val="00553135"/>
    <w:rsid w:val="005532DA"/>
    <w:rsid w:val="00553888"/>
    <w:rsid w:val="0055394A"/>
    <w:rsid w:val="005539A9"/>
    <w:rsid w:val="005539AE"/>
    <w:rsid w:val="00553B60"/>
    <w:rsid w:val="00553C5A"/>
    <w:rsid w:val="00553D17"/>
    <w:rsid w:val="00553F43"/>
    <w:rsid w:val="005543F3"/>
    <w:rsid w:val="0055447D"/>
    <w:rsid w:val="00554B65"/>
    <w:rsid w:val="00554CFD"/>
    <w:rsid w:val="00554F03"/>
    <w:rsid w:val="00555027"/>
    <w:rsid w:val="00555587"/>
    <w:rsid w:val="00555598"/>
    <w:rsid w:val="005555BA"/>
    <w:rsid w:val="00556441"/>
    <w:rsid w:val="00556445"/>
    <w:rsid w:val="00556C8E"/>
    <w:rsid w:val="00557107"/>
    <w:rsid w:val="0055792E"/>
    <w:rsid w:val="00557DA8"/>
    <w:rsid w:val="0056008B"/>
    <w:rsid w:val="00560117"/>
    <w:rsid w:val="0056020E"/>
    <w:rsid w:val="00560D36"/>
    <w:rsid w:val="005615BF"/>
    <w:rsid w:val="00561784"/>
    <w:rsid w:val="00561836"/>
    <w:rsid w:val="00561CFA"/>
    <w:rsid w:val="00562080"/>
    <w:rsid w:val="00562569"/>
    <w:rsid w:val="00562CBE"/>
    <w:rsid w:val="00563080"/>
    <w:rsid w:val="00563908"/>
    <w:rsid w:val="00563BA7"/>
    <w:rsid w:val="00563C91"/>
    <w:rsid w:val="00564327"/>
    <w:rsid w:val="00564403"/>
    <w:rsid w:val="005645DB"/>
    <w:rsid w:val="00564912"/>
    <w:rsid w:val="00564C16"/>
    <w:rsid w:val="00564DF1"/>
    <w:rsid w:val="00564EEB"/>
    <w:rsid w:val="00564EF9"/>
    <w:rsid w:val="0056516F"/>
    <w:rsid w:val="005654C6"/>
    <w:rsid w:val="0056555B"/>
    <w:rsid w:val="005658E6"/>
    <w:rsid w:val="00565BFE"/>
    <w:rsid w:val="00565D41"/>
    <w:rsid w:val="005660C9"/>
    <w:rsid w:val="0056625A"/>
    <w:rsid w:val="00566753"/>
    <w:rsid w:val="005668B1"/>
    <w:rsid w:val="005669C5"/>
    <w:rsid w:val="005669F2"/>
    <w:rsid w:val="00566A95"/>
    <w:rsid w:val="00566C11"/>
    <w:rsid w:val="00566C32"/>
    <w:rsid w:val="00566D5C"/>
    <w:rsid w:val="0056751E"/>
    <w:rsid w:val="00567AC4"/>
    <w:rsid w:val="00567D4B"/>
    <w:rsid w:val="005702B6"/>
    <w:rsid w:val="0057039C"/>
    <w:rsid w:val="00570E7D"/>
    <w:rsid w:val="00570EA3"/>
    <w:rsid w:val="005712B2"/>
    <w:rsid w:val="005715DD"/>
    <w:rsid w:val="0057167D"/>
    <w:rsid w:val="0057169F"/>
    <w:rsid w:val="0057185E"/>
    <w:rsid w:val="005719D5"/>
    <w:rsid w:val="0057222C"/>
    <w:rsid w:val="005723B2"/>
    <w:rsid w:val="005724AC"/>
    <w:rsid w:val="0057271C"/>
    <w:rsid w:val="0057298E"/>
    <w:rsid w:val="00572B63"/>
    <w:rsid w:val="00572D4D"/>
    <w:rsid w:val="00572F45"/>
    <w:rsid w:val="00573121"/>
    <w:rsid w:val="00573166"/>
    <w:rsid w:val="0057321C"/>
    <w:rsid w:val="005735EF"/>
    <w:rsid w:val="00573A6F"/>
    <w:rsid w:val="00573AA2"/>
    <w:rsid w:val="00573D25"/>
    <w:rsid w:val="00573F56"/>
    <w:rsid w:val="00574E9F"/>
    <w:rsid w:val="00574F30"/>
    <w:rsid w:val="00574F47"/>
    <w:rsid w:val="005756AD"/>
    <w:rsid w:val="00575AB4"/>
    <w:rsid w:val="00575AF8"/>
    <w:rsid w:val="00576180"/>
    <w:rsid w:val="005766E5"/>
    <w:rsid w:val="00576863"/>
    <w:rsid w:val="005769C0"/>
    <w:rsid w:val="00576B57"/>
    <w:rsid w:val="00576D3B"/>
    <w:rsid w:val="00577BA6"/>
    <w:rsid w:val="00577EB1"/>
    <w:rsid w:val="00577F60"/>
    <w:rsid w:val="0058052E"/>
    <w:rsid w:val="00581DB7"/>
    <w:rsid w:val="0058274A"/>
    <w:rsid w:val="00582F2A"/>
    <w:rsid w:val="00583030"/>
    <w:rsid w:val="0058312A"/>
    <w:rsid w:val="00583232"/>
    <w:rsid w:val="0058407E"/>
    <w:rsid w:val="005841EB"/>
    <w:rsid w:val="005841F3"/>
    <w:rsid w:val="0058423D"/>
    <w:rsid w:val="0058456D"/>
    <w:rsid w:val="005845A1"/>
    <w:rsid w:val="0058463F"/>
    <w:rsid w:val="00584AE4"/>
    <w:rsid w:val="00584E3C"/>
    <w:rsid w:val="0058535B"/>
    <w:rsid w:val="00585899"/>
    <w:rsid w:val="00585C40"/>
    <w:rsid w:val="0058614E"/>
    <w:rsid w:val="0058640A"/>
    <w:rsid w:val="005865CD"/>
    <w:rsid w:val="0058666E"/>
    <w:rsid w:val="005866A4"/>
    <w:rsid w:val="00586757"/>
    <w:rsid w:val="00586EA9"/>
    <w:rsid w:val="005872B4"/>
    <w:rsid w:val="00587942"/>
    <w:rsid w:val="00587D83"/>
    <w:rsid w:val="0059008B"/>
    <w:rsid w:val="005907F5"/>
    <w:rsid w:val="0059092F"/>
    <w:rsid w:val="00590EC4"/>
    <w:rsid w:val="00591174"/>
    <w:rsid w:val="00591744"/>
    <w:rsid w:val="00591A49"/>
    <w:rsid w:val="00591E40"/>
    <w:rsid w:val="00591FCF"/>
    <w:rsid w:val="00592728"/>
    <w:rsid w:val="0059283F"/>
    <w:rsid w:val="00592B67"/>
    <w:rsid w:val="00592FBE"/>
    <w:rsid w:val="00593036"/>
    <w:rsid w:val="0059303C"/>
    <w:rsid w:val="00593242"/>
    <w:rsid w:val="0059338C"/>
    <w:rsid w:val="005933D2"/>
    <w:rsid w:val="0059380F"/>
    <w:rsid w:val="00593F5D"/>
    <w:rsid w:val="00594C30"/>
    <w:rsid w:val="00594E2D"/>
    <w:rsid w:val="00594E40"/>
    <w:rsid w:val="00595028"/>
    <w:rsid w:val="00595096"/>
    <w:rsid w:val="005952E7"/>
    <w:rsid w:val="00595799"/>
    <w:rsid w:val="00595DF9"/>
    <w:rsid w:val="00595EC0"/>
    <w:rsid w:val="0059616D"/>
    <w:rsid w:val="00596243"/>
    <w:rsid w:val="00596BE8"/>
    <w:rsid w:val="00596E52"/>
    <w:rsid w:val="00597496"/>
    <w:rsid w:val="00597523"/>
    <w:rsid w:val="00597C43"/>
    <w:rsid w:val="005A0066"/>
    <w:rsid w:val="005A06D9"/>
    <w:rsid w:val="005A0706"/>
    <w:rsid w:val="005A07FC"/>
    <w:rsid w:val="005A0D1A"/>
    <w:rsid w:val="005A0FFC"/>
    <w:rsid w:val="005A1063"/>
    <w:rsid w:val="005A177C"/>
    <w:rsid w:val="005A1CE9"/>
    <w:rsid w:val="005A2143"/>
    <w:rsid w:val="005A263E"/>
    <w:rsid w:val="005A2F4E"/>
    <w:rsid w:val="005A305C"/>
    <w:rsid w:val="005A30FF"/>
    <w:rsid w:val="005A39A7"/>
    <w:rsid w:val="005A3E24"/>
    <w:rsid w:val="005A45B9"/>
    <w:rsid w:val="005A4AED"/>
    <w:rsid w:val="005A4F20"/>
    <w:rsid w:val="005A5172"/>
    <w:rsid w:val="005A5225"/>
    <w:rsid w:val="005A5497"/>
    <w:rsid w:val="005A5723"/>
    <w:rsid w:val="005A58F8"/>
    <w:rsid w:val="005A5965"/>
    <w:rsid w:val="005A5D95"/>
    <w:rsid w:val="005A636C"/>
    <w:rsid w:val="005A6905"/>
    <w:rsid w:val="005A6B0E"/>
    <w:rsid w:val="005A6C21"/>
    <w:rsid w:val="005A6FC4"/>
    <w:rsid w:val="005A7296"/>
    <w:rsid w:val="005A76E9"/>
    <w:rsid w:val="005A7800"/>
    <w:rsid w:val="005A7C6D"/>
    <w:rsid w:val="005B06B8"/>
    <w:rsid w:val="005B0AF9"/>
    <w:rsid w:val="005B0D4B"/>
    <w:rsid w:val="005B1CA5"/>
    <w:rsid w:val="005B2262"/>
    <w:rsid w:val="005B2453"/>
    <w:rsid w:val="005B271E"/>
    <w:rsid w:val="005B2A54"/>
    <w:rsid w:val="005B31A7"/>
    <w:rsid w:val="005B37CD"/>
    <w:rsid w:val="005B391A"/>
    <w:rsid w:val="005B3A38"/>
    <w:rsid w:val="005B3F12"/>
    <w:rsid w:val="005B4133"/>
    <w:rsid w:val="005B45B6"/>
    <w:rsid w:val="005B48F7"/>
    <w:rsid w:val="005B54BE"/>
    <w:rsid w:val="005B5552"/>
    <w:rsid w:val="005B5B3A"/>
    <w:rsid w:val="005B5C9F"/>
    <w:rsid w:val="005B60AB"/>
    <w:rsid w:val="005B64EA"/>
    <w:rsid w:val="005B6E67"/>
    <w:rsid w:val="005B6E99"/>
    <w:rsid w:val="005B7284"/>
    <w:rsid w:val="005B7854"/>
    <w:rsid w:val="005B7941"/>
    <w:rsid w:val="005B7A2D"/>
    <w:rsid w:val="005C012E"/>
    <w:rsid w:val="005C01C4"/>
    <w:rsid w:val="005C045D"/>
    <w:rsid w:val="005C17CE"/>
    <w:rsid w:val="005C1C3C"/>
    <w:rsid w:val="005C1F64"/>
    <w:rsid w:val="005C208D"/>
    <w:rsid w:val="005C26C6"/>
    <w:rsid w:val="005C2D08"/>
    <w:rsid w:val="005C341C"/>
    <w:rsid w:val="005C3625"/>
    <w:rsid w:val="005C3DE2"/>
    <w:rsid w:val="005C3E84"/>
    <w:rsid w:val="005C466F"/>
    <w:rsid w:val="005C4B28"/>
    <w:rsid w:val="005C4C2A"/>
    <w:rsid w:val="005C52D4"/>
    <w:rsid w:val="005C5304"/>
    <w:rsid w:val="005C56DC"/>
    <w:rsid w:val="005C590B"/>
    <w:rsid w:val="005C5C36"/>
    <w:rsid w:val="005C5CD4"/>
    <w:rsid w:val="005C648F"/>
    <w:rsid w:val="005C6EB5"/>
    <w:rsid w:val="005C77F8"/>
    <w:rsid w:val="005C7979"/>
    <w:rsid w:val="005C7ACA"/>
    <w:rsid w:val="005C7C43"/>
    <w:rsid w:val="005C7D91"/>
    <w:rsid w:val="005D0291"/>
    <w:rsid w:val="005D05F2"/>
    <w:rsid w:val="005D070B"/>
    <w:rsid w:val="005D0840"/>
    <w:rsid w:val="005D0C9F"/>
    <w:rsid w:val="005D0EB1"/>
    <w:rsid w:val="005D18FA"/>
    <w:rsid w:val="005D1B41"/>
    <w:rsid w:val="005D22A4"/>
    <w:rsid w:val="005D23A5"/>
    <w:rsid w:val="005D2413"/>
    <w:rsid w:val="005D2459"/>
    <w:rsid w:val="005D282C"/>
    <w:rsid w:val="005D2CBA"/>
    <w:rsid w:val="005D2F3E"/>
    <w:rsid w:val="005D3121"/>
    <w:rsid w:val="005D3136"/>
    <w:rsid w:val="005D5529"/>
    <w:rsid w:val="005D572A"/>
    <w:rsid w:val="005D5779"/>
    <w:rsid w:val="005D5B3E"/>
    <w:rsid w:val="005D5B50"/>
    <w:rsid w:val="005D5C58"/>
    <w:rsid w:val="005D6235"/>
    <w:rsid w:val="005D6672"/>
    <w:rsid w:val="005D6FD7"/>
    <w:rsid w:val="005D744B"/>
    <w:rsid w:val="005D7545"/>
    <w:rsid w:val="005D76F5"/>
    <w:rsid w:val="005D7E3F"/>
    <w:rsid w:val="005E0290"/>
    <w:rsid w:val="005E0333"/>
    <w:rsid w:val="005E0336"/>
    <w:rsid w:val="005E0BC4"/>
    <w:rsid w:val="005E0CD7"/>
    <w:rsid w:val="005E14A6"/>
    <w:rsid w:val="005E193E"/>
    <w:rsid w:val="005E1974"/>
    <w:rsid w:val="005E19DE"/>
    <w:rsid w:val="005E1FF2"/>
    <w:rsid w:val="005E24E2"/>
    <w:rsid w:val="005E2808"/>
    <w:rsid w:val="005E291F"/>
    <w:rsid w:val="005E30CD"/>
    <w:rsid w:val="005E323A"/>
    <w:rsid w:val="005E33DC"/>
    <w:rsid w:val="005E3447"/>
    <w:rsid w:val="005E381B"/>
    <w:rsid w:val="005E3944"/>
    <w:rsid w:val="005E3B15"/>
    <w:rsid w:val="005E3B70"/>
    <w:rsid w:val="005E3C16"/>
    <w:rsid w:val="005E4206"/>
    <w:rsid w:val="005E47EB"/>
    <w:rsid w:val="005E4827"/>
    <w:rsid w:val="005E5222"/>
    <w:rsid w:val="005E53E0"/>
    <w:rsid w:val="005E5BCB"/>
    <w:rsid w:val="005E6109"/>
    <w:rsid w:val="005E61BF"/>
    <w:rsid w:val="005E61DE"/>
    <w:rsid w:val="005E6252"/>
    <w:rsid w:val="005E65DE"/>
    <w:rsid w:val="005E691A"/>
    <w:rsid w:val="005E6EBD"/>
    <w:rsid w:val="005E7652"/>
    <w:rsid w:val="005E78C1"/>
    <w:rsid w:val="005E7B5B"/>
    <w:rsid w:val="005F0150"/>
    <w:rsid w:val="005F01B5"/>
    <w:rsid w:val="005F0645"/>
    <w:rsid w:val="005F087E"/>
    <w:rsid w:val="005F13D1"/>
    <w:rsid w:val="005F15A9"/>
    <w:rsid w:val="005F1B45"/>
    <w:rsid w:val="005F1BE1"/>
    <w:rsid w:val="005F1CA0"/>
    <w:rsid w:val="005F1E27"/>
    <w:rsid w:val="005F1F9E"/>
    <w:rsid w:val="005F22DF"/>
    <w:rsid w:val="005F249D"/>
    <w:rsid w:val="005F2738"/>
    <w:rsid w:val="005F286B"/>
    <w:rsid w:val="005F2CFB"/>
    <w:rsid w:val="005F3B51"/>
    <w:rsid w:val="005F3BC8"/>
    <w:rsid w:val="005F3F3C"/>
    <w:rsid w:val="005F420E"/>
    <w:rsid w:val="005F47D6"/>
    <w:rsid w:val="005F4950"/>
    <w:rsid w:val="005F4C9A"/>
    <w:rsid w:val="005F4E40"/>
    <w:rsid w:val="005F4FD7"/>
    <w:rsid w:val="005F50F9"/>
    <w:rsid w:val="005F5230"/>
    <w:rsid w:val="005F5799"/>
    <w:rsid w:val="005F59FD"/>
    <w:rsid w:val="005F5B40"/>
    <w:rsid w:val="005F5CDC"/>
    <w:rsid w:val="005F5CE9"/>
    <w:rsid w:val="005F5ED5"/>
    <w:rsid w:val="005F6083"/>
    <w:rsid w:val="005F61A7"/>
    <w:rsid w:val="005F67A9"/>
    <w:rsid w:val="005F71DA"/>
    <w:rsid w:val="005F7A8D"/>
    <w:rsid w:val="0060021B"/>
    <w:rsid w:val="006003C9"/>
    <w:rsid w:val="00600679"/>
    <w:rsid w:val="006006D6"/>
    <w:rsid w:val="00600BDD"/>
    <w:rsid w:val="006013B1"/>
    <w:rsid w:val="00601586"/>
    <w:rsid w:val="00601E7A"/>
    <w:rsid w:val="00601F89"/>
    <w:rsid w:val="0060201F"/>
    <w:rsid w:val="006021A7"/>
    <w:rsid w:val="0060244C"/>
    <w:rsid w:val="0060297D"/>
    <w:rsid w:val="00602BED"/>
    <w:rsid w:val="00602D09"/>
    <w:rsid w:val="006032C8"/>
    <w:rsid w:val="00603826"/>
    <w:rsid w:val="006041F7"/>
    <w:rsid w:val="00604309"/>
    <w:rsid w:val="0060493E"/>
    <w:rsid w:val="00604963"/>
    <w:rsid w:val="00604E36"/>
    <w:rsid w:val="00605133"/>
    <w:rsid w:val="0060541B"/>
    <w:rsid w:val="00605742"/>
    <w:rsid w:val="0060581B"/>
    <w:rsid w:val="006059CD"/>
    <w:rsid w:val="00605D70"/>
    <w:rsid w:val="00605F3F"/>
    <w:rsid w:val="00606663"/>
    <w:rsid w:val="00606932"/>
    <w:rsid w:val="00606A5E"/>
    <w:rsid w:val="00606B95"/>
    <w:rsid w:val="00606E35"/>
    <w:rsid w:val="006074D2"/>
    <w:rsid w:val="00607759"/>
    <w:rsid w:val="00607A00"/>
    <w:rsid w:val="00607BD9"/>
    <w:rsid w:val="00607DC7"/>
    <w:rsid w:val="0061020D"/>
    <w:rsid w:val="00610457"/>
    <w:rsid w:val="00610651"/>
    <w:rsid w:val="00610B3D"/>
    <w:rsid w:val="00610C5B"/>
    <w:rsid w:val="00610CCB"/>
    <w:rsid w:val="00611378"/>
    <w:rsid w:val="006117A7"/>
    <w:rsid w:val="006117BE"/>
    <w:rsid w:val="006118A9"/>
    <w:rsid w:val="00611E15"/>
    <w:rsid w:val="0061237F"/>
    <w:rsid w:val="00612AD1"/>
    <w:rsid w:val="00612CB7"/>
    <w:rsid w:val="00612D92"/>
    <w:rsid w:val="0061320B"/>
    <w:rsid w:val="006136FF"/>
    <w:rsid w:val="00613886"/>
    <w:rsid w:val="00613FBD"/>
    <w:rsid w:val="00614600"/>
    <w:rsid w:val="00614E4F"/>
    <w:rsid w:val="006150A3"/>
    <w:rsid w:val="006151EF"/>
    <w:rsid w:val="006153D9"/>
    <w:rsid w:val="00615534"/>
    <w:rsid w:val="00615EF3"/>
    <w:rsid w:val="0061622D"/>
    <w:rsid w:val="0061672C"/>
    <w:rsid w:val="006167DF"/>
    <w:rsid w:val="00616BCE"/>
    <w:rsid w:val="00616D3A"/>
    <w:rsid w:val="00616DC0"/>
    <w:rsid w:val="00616DE2"/>
    <w:rsid w:val="00616EA7"/>
    <w:rsid w:val="00616EF8"/>
    <w:rsid w:val="00616F65"/>
    <w:rsid w:val="00617444"/>
    <w:rsid w:val="0061746E"/>
    <w:rsid w:val="0061787A"/>
    <w:rsid w:val="00617882"/>
    <w:rsid w:val="00617B51"/>
    <w:rsid w:val="00620BC4"/>
    <w:rsid w:val="00620F4C"/>
    <w:rsid w:val="0062105E"/>
    <w:rsid w:val="0062111B"/>
    <w:rsid w:val="0062146E"/>
    <w:rsid w:val="006220F2"/>
    <w:rsid w:val="0062298B"/>
    <w:rsid w:val="00622C2A"/>
    <w:rsid w:val="00622C8E"/>
    <w:rsid w:val="00622CDD"/>
    <w:rsid w:val="00622D4C"/>
    <w:rsid w:val="00623740"/>
    <w:rsid w:val="00623AE5"/>
    <w:rsid w:val="006247C8"/>
    <w:rsid w:val="00624B4B"/>
    <w:rsid w:val="00625073"/>
    <w:rsid w:val="006250A4"/>
    <w:rsid w:val="00625659"/>
    <w:rsid w:val="00625ABE"/>
    <w:rsid w:val="00625D3E"/>
    <w:rsid w:val="00625EDC"/>
    <w:rsid w:val="00626058"/>
    <w:rsid w:val="006267A3"/>
    <w:rsid w:val="00626943"/>
    <w:rsid w:val="00626A07"/>
    <w:rsid w:val="00626D29"/>
    <w:rsid w:val="00627109"/>
    <w:rsid w:val="006273FA"/>
    <w:rsid w:val="0062783B"/>
    <w:rsid w:val="00627856"/>
    <w:rsid w:val="00627A7C"/>
    <w:rsid w:val="00627C75"/>
    <w:rsid w:val="00627DB4"/>
    <w:rsid w:val="00627E3D"/>
    <w:rsid w:val="00627F45"/>
    <w:rsid w:val="00630023"/>
    <w:rsid w:val="00630CFE"/>
    <w:rsid w:val="00631358"/>
    <w:rsid w:val="006314FA"/>
    <w:rsid w:val="00631613"/>
    <w:rsid w:val="00631C36"/>
    <w:rsid w:val="00631D34"/>
    <w:rsid w:val="006324D0"/>
    <w:rsid w:val="0063284B"/>
    <w:rsid w:val="00632874"/>
    <w:rsid w:val="00632928"/>
    <w:rsid w:val="00632958"/>
    <w:rsid w:val="00632CBE"/>
    <w:rsid w:val="00632DA2"/>
    <w:rsid w:val="00633145"/>
    <w:rsid w:val="0063326D"/>
    <w:rsid w:val="006334BC"/>
    <w:rsid w:val="0063361B"/>
    <w:rsid w:val="006338B5"/>
    <w:rsid w:val="006339B1"/>
    <w:rsid w:val="00633EE3"/>
    <w:rsid w:val="006341D6"/>
    <w:rsid w:val="00634A59"/>
    <w:rsid w:val="00634C9B"/>
    <w:rsid w:val="00634D59"/>
    <w:rsid w:val="00635550"/>
    <w:rsid w:val="00635946"/>
    <w:rsid w:val="00635D9A"/>
    <w:rsid w:val="00635F2F"/>
    <w:rsid w:val="00635FFA"/>
    <w:rsid w:val="00636345"/>
    <w:rsid w:val="006364E6"/>
    <w:rsid w:val="00636828"/>
    <w:rsid w:val="006369A3"/>
    <w:rsid w:val="00636A05"/>
    <w:rsid w:val="00636E07"/>
    <w:rsid w:val="00637195"/>
    <w:rsid w:val="006372F3"/>
    <w:rsid w:val="00637807"/>
    <w:rsid w:val="00637CE8"/>
    <w:rsid w:val="00637DAD"/>
    <w:rsid w:val="00640185"/>
    <w:rsid w:val="00640495"/>
    <w:rsid w:val="00640A43"/>
    <w:rsid w:val="006418BF"/>
    <w:rsid w:val="00641AC4"/>
    <w:rsid w:val="00641DA3"/>
    <w:rsid w:val="00642959"/>
    <w:rsid w:val="00642E13"/>
    <w:rsid w:val="006433A9"/>
    <w:rsid w:val="006435B8"/>
    <w:rsid w:val="0064378C"/>
    <w:rsid w:val="006438B4"/>
    <w:rsid w:val="00643F56"/>
    <w:rsid w:val="006449D7"/>
    <w:rsid w:val="006449E0"/>
    <w:rsid w:val="0064505F"/>
    <w:rsid w:val="0064521F"/>
    <w:rsid w:val="00645C69"/>
    <w:rsid w:val="00645F08"/>
    <w:rsid w:val="006462FD"/>
    <w:rsid w:val="00646E6F"/>
    <w:rsid w:val="00646F0E"/>
    <w:rsid w:val="0064771A"/>
    <w:rsid w:val="00647909"/>
    <w:rsid w:val="0065004F"/>
    <w:rsid w:val="00650071"/>
    <w:rsid w:val="00650AB7"/>
    <w:rsid w:val="00650B5A"/>
    <w:rsid w:val="00650FC9"/>
    <w:rsid w:val="006512F0"/>
    <w:rsid w:val="00651ADD"/>
    <w:rsid w:val="00651AF4"/>
    <w:rsid w:val="0065210E"/>
    <w:rsid w:val="00652159"/>
    <w:rsid w:val="006521F9"/>
    <w:rsid w:val="00653042"/>
    <w:rsid w:val="006530E2"/>
    <w:rsid w:val="00653146"/>
    <w:rsid w:val="006535E5"/>
    <w:rsid w:val="00653E92"/>
    <w:rsid w:val="006548D9"/>
    <w:rsid w:val="00654C18"/>
    <w:rsid w:val="00654CBA"/>
    <w:rsid w:val="0065502B"/>
    <w:rsid w:val="006550D1"/>
    <w:rsid w:val="0065513B"/>
    <w:rsid w:val="00655145"/>
    <w:rsid w:val="00655748"/>
    <w:rsid w:val="00655971"/>
    <w:rsid w:val="00655FDA"/>
    <w:rsid w:val="00656412"/>
    <w:rsid w:val="006565DF"/>
    <w:rsid w:val="006568A7"/>
    <w:rsid w:val="006569FE"/>
    <w:rsid w:val="00656F99"/>
    <w:rsid w:val="006570C2"/>
    <w:rsid w:val="00657B6D"/>
    <w:rsid w:val="006609F4"/>
    <w:rsid w:val="00660F36"/>
    <w:rsid w:val="00660F9C"/>
    <w:rsid w:val="00660FB3"/>
    <w:rsid w:val="00661504"/>
    <w:rsid w:val="006618D1"/>
    <w:rsid w:val="0066192D"/>
    <w:rsid w:val="006621EC"/>
    <w:rsid w:val="00662797"/>
    <w:rsid w:val="00662F7F"/>
    <w:rsid w:val="006632DB"/>
    <w:rsid w:val="0066376E"/>
    <w:rsid w:val="00663FD5"/>
    <w:rsid w:val="006642FF"/>
    <w:rsid w:val="006643FC"/>
    <w:rsid w:val="00664557"/>
    <w:rsid w:val="00664A56"/>
    <w:rsid w:val="00664AA4"/>
    <w:rsid w:val="00664CB1"/>
    <w:rsid w:val="00665195"/>
    <w:rsid w:val="00665539"/>
    <w:rsid w:val="006658B4"/>
    <w:rsid w:val="006660B4"/>
    <w:rsid w:val="0066655C"/>
    <w:rsid w:val="00666772"/>
    <w:rsid w:val="006667C2"/>
    <w:rsid w:val="006668C1"/>
    <w:rsid w:val="00666B8B"/>
    <w:rsid w:val="00666BFC"/>
    <w:rsid w:val="00666D01"/>
    <w:rsid w:val="00666D10"/>
    <w:rsid w:val="00667710"/>
    <w:rsid w:val="00667895"/>
    <w:rsid w:val="00667F92"/>
    <w:rsid w:val="00670448"/>
    <w:rsid w:val="00670634"/>
    <w:rsid w:val="00670CEA"/>
    <w:rsid w:val="0067155A"/>
    <w:rsid w:val="006717EC"/>
    <w:rsid w:val="00671940"/>
    <w:rsid w:val="00671D4A"/>
    <w:rsid w:val="006728C8"/>
    <w:rsid w:val="006730CD"/>
    <w:rsid w:val="0067317A"/>
    <w:rsid w:val="00673527"/>
    <w:rsid w:val="00674B15"/>
    <w:rsid w:val="00674DCC"/>
    <w:rsid w:val="006752ED"/>
    <w:rsid w:val="006753DE"/>
    <w:rsid w:val="00675969"/>
    <w:rsid w:val="00675E69"/>
    <w:rsid w:val="00675E88"/>
    <w:rsid w:val="00676789"/>
    <w:rsid w:val="0067715B"/>
    <w:rsid w:val="006772BF"/>
    <w:rsid w:val="0067733E"/>
    <w:rsid w:val="00677909"/>
    <w:rsid w:val="00677A6E"/>
    <w:rsid w:val="00677CF5"/>
    <w:rsid w:val="00677F62"/>
    <w:rsid w:val="0068031D"/>
    <w:rsid w:val="00680943"/>
    <w:rsid w:val="006809E3"/>
    <w:rsid w:val="00680A38"/>
    <w:rsid w:val="00680A8A"/>
    <w:rsid w:val="00680E5A"/>
    <w:rsid w:val="006810F1"/>
    <w:rsid w:val="00681493"/>
    <w:rsid w:val="00681845"/>
    <w:rsid w:val="00681A3E"/>
    <w:rsid w:val="00681B55"/>
    <w:rsid w:val="00681B75"/>
    <w:rsid w:val="00681C60"/>
    <w:rsid w:val="00681F37"/>
    <w:rsid w:val="00682780"/>
    <w:rsid w:val="00682F4B"/>
    <w:rsid w:val="00683715"/>
    <w:rsid w:val="00683B33"/>
    <w:rsid w:val="00683EC5"/>
    <w:rsid w:val="006841A8"/>
    <w:rsid w:val="0068421F"/>
    <w:rsid w:val="00684358"/>
    <w:rsid w:val="00684934"/>
    <w:rsid w:val="006849FD"/>
    <w:rsid w:val="0068507F"/>
    <w:rsid w:val="00686026"/>
    <w:rsid w:val="006861A6"/>
    <w:rsid w:val="006861C3"/>
    <w:rsid w:val="006863FE"/>
    <w:rsid w:val="0068650C"/>
    <w:rsid w:val="00686845"/>
    <w:rsid w:val="00686FFE"/>
    <w:rsid w:val="00687654"/>
    <w:rsid w:val="00687A4D"/>
    <w:rsid w:val="00687FD1"/>
    <w:rsid w:val="0069034E"/>
    <w:rsid w:val="00690432"/>
    <w:rsid w:val="00690474"/>
    <w:rsid w:val="006905E9"/>
    <w:rsid w:val="006909AA"/>
    <w:rsid w:val="00690AF3"/>
    <w:rsid w:val="00690B73"/>
    <w:rsid w:val="00691449"/>
    <w:rsid w:val="00691EEB"/>
    <w:rsid w:val="006926CF"/>
    <w:rsid w:val="00692BDE"/>
    <w:rsid w:val="006932AD"/>
    <w:rsid w:val="006935E5"/>
    <w:rsid w:val="006938DF"/>
    <w:rsid w:val="00693D18"/>
    <w:rsid w:val="00693D26"/>
    <w:rsid w:val="0069496A"/>
    <w:rsid w:val="006949FA"/>
    <w:rsid w:val="00694ACA"/>
    <w:rsid w:val="006950D3"/>
    <w:rsid w:val="00695176"/>
    <w:rsid w:val="00695238"/>
    <w:rsid w:val="00695C08"/>
    <w:rsid w:val="006962F1"/>
    <w:rsid w:val="006964F3"/>
    <w:rsid w:val="00696D54"/>
    <w:rsid w:val="006971E8"/>
    <w:rsid w:val="0069734B"/>
    <w:rsid w:val="00697529"/>
    <w:rsid w:val="00697548"/>
    <w:rsid w:val="00697655"/>
    <w:rsid w:val="006978D8"/>
    <w:rsid w:val="00697D33"/>
    <w:rsid w:val="00697D55"/>
    <w:rsid w:val="006A0094"/>
    <w:rsid w:val="006A00FA"/>
    <w:rsid w:val="006A0128"/>
    <w:rsid w:val="006A0421"/>
    <w:rsid w:val="006A0568"/>
    <w:rsid w:val="006A0953"/>
    <w:rsid w:val="006A0A3E"/>
    <w:rsid w:val="006A0CDD"/>
    <w:rsid w:val="006A1150"/>
    <w:rsid w:val="006A1275"/>
    <w:rsid w:val="006A16E1"/>
    <w:rsid w:val="006A1AE7"/>
    <w:rsid w:val="006A1D73"/>
    <w:rsid w:val="006A2319"/>
    <w:rsid w:val="006A24C2"/>
    <w:rsid w:val="006A2537"/>
    <w:rsid w:val="006A2C23"/>
    <w:rsid w:val="006A2D79"/>
    <w:rsid w:val="006A3F94"/>
    <w:rsid w:val="006A40E3"/>
    <w:rsid w:val="006A4185"/>
    <w:rsid w:val="006A4B3D"/>
    <w:rsid w:val="006A4C5B"/>
    <w:rsid w:val="006A4E5D"/>
    <w:rsid w:val="006A4F33"/>
    <w:rsid w:val="006A529C"/>
    <w:rsid w:val="006A5916"/>
    <w:rsid w:val="006A5B34"/>
    <w:rsid w:val="006A5CA0"/>
    <w:rsid w:val="006A5FFD"/>
    <w:rsid w:val="006A61C8"/>
    <w:rsid w:val="006A6490"/>
    <w:rsid w:val="006A69AA"/>
    <w:rsid w:val="006A7060"/>
    <w:rsid w:val="006A70D8"/>
    <w:rsid w:val="006A714D"/>
    <w:rsid w:val="006A7DB1"/>
    <w:rsid w:val="006A7E53"/>
    <w:rsid w:val="006B0BA3"/>
    <w:rsid w:val="006B106D"/>
    <w:rsid w:val="006B17E7"/>
    <w:rsid w:val="006B1F1A"/>
    <w:rsid w:val="006B2758"/>
    <w:rsid w:val="006B3033"/>
    <w:rsid w:val="006B303D"/>
    <w:rsid w:val="006B34D8"/>
    <w:rsid w:val="006B4770"/>
    <w:rsid w:val="006B49B3"/>
    <w:rsid w:val="006B5522"/>
    <w:rsid w:val="006B56E8"/>
    <w:rsid w:val="006B58FE"/>
    <w:rsid w:val="006B5965"/>
    <w:rsid w:val="006B5DED"/>
    <w:rsid w:val="006B5F43"/>
    <w:rsid w:val="006B6DA1"/>
    <w:rsid w:val="006B72E5"/>
    <w:rsid w:val="006B7B1E"/>
    <w:rsid w:val="006B7E80"/>
    <w:rsid w:val="006B7FA0"/>
    <w:rsid w:val="006C05EC"/>
    <w:rsid w:val="006C0AAF"/>
    <w:rsid w:val="006C10F4"/>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CBE"/>
    <w:rsid w:val="006C3DAA"/>
    <w:rsid w:val="006C3F62"/>
    <w:rsid w:val="006C402B"/>
    <w:rsid w:val="006C43EE"/>
    <w:rsid w:val="006C4416"/>
    <w:rsid w:val="006C4C74"/>
    <w:rsid w:val="006C56EF"/>
    <w:rsid w:val="006C58A4"/>
    <w:rsid w:val="006C5C06"/>
    <w:rsid w:val="006C5F11"/>
    <w:rsid w:val="006C60F6"/>
    <w:rsid w:val="006C62F0"/>
    <w:rsid w:val="006C6A36"/>
    <w:rsid w:val="006C6FB3"/>
    <w:rsid w:val="006C7E08"/>
    <w:rsid w:val="006D00DC"/>
    <w:rsid w:val="006D0520"/>
    <w:rsid w:val="006D0906"/>
    <w:rsid w:val="006D0CF9"/>
    <w:rsid w:val="006D0DD4"/>
    <w:rsid w:val="006D1026"/>
    <w:rsid w:val="006D1239"/>
    <w:rsid w:val="006D1FF6"/>
    <w:rsid w:val="006D2229"/>
    <w:rsid w:val="006D2351"/>
    <w:rsid w:val="006D2980"/>
    <w:rsid w:val="006D31CD"/>
    <w:rsid w:val="006D4701"/>
    <w:rsid w:val="006D47B7"/>
    <w:rsid w:val="006D51BD"/>
    <w:rsid w:val="006D525D"/>
    <w:rsid w:val="006D53CC"/>
    <w:rsid w:val="006D616C"/>
    <w:rsid w:val="006D689E"/>
    <w:rsid w:val="006D71F1"/>
    <w:rsid w:val="006D7296"/>
    <w:rsid w:val="006D769E"/>
    <w:rsid w:val="006D76FF"/>
    <w:rsid w:val="006D7ADA"/>
    <w:rsid w:val="006D7D9F"/>
    <w:rsid w:val="006E0245"/>
    <w:rsid w:val="006E03F9"/>
    <w:rsid w:val="006E061F"/>
    <w:rsid w:val="006E0990"/>
    <w:rsid w:val="006E0CE8"/>
    <w:rsid w:val="006E0EFF"/>
    <w:rsid w:val="006E1296"/>
    <w:rsid w:val="006E1468"/>
    <w:rsid w:val="006E1703"/>
    <w:rsid w:val="006E1B97"/>
    <w:rsid w:val="006E1CDA"/>
    <w:rsid w:val="006E1E6D"/>
    <w:rsid w:val="006E210C"/>
    <w:rsid w:val="006E2212"/>
    <w:rsid w:val="006E2303"/>
    <w:rsid w:val="006E2505"/>
    <w:rsid w:val="006E2DAA"/>
    <w:rsid w:val="006E30CE"/>
    <w:rsid w:val="006E37C0"/>
    <w:rsid w:val="006E3934"/>
    <w:rsid w:val="006E4F2F"/>
    <w:rsid w:val="006E5965"/>
    <w:rsid w:val="006E5FA4"/>
    <w:rsid w:val="006E6629"/>
    <w:rsid w:val="006E6A02"/>
    <w:rsid w:val="006E6BF1"/>
    <w:rsid w:val="006E7770"/>
    <w:rsid w:val="006E7DD5"/>
    <w:rsid w:val="006E7E9F"/>
    <w:rsid w:val="006F090E"/>
    <w:rsid w:val="006F0AA8"/>
    <w:rsid w:val="006F0DF8"/>
    <w:rsid w:val="006F0F22"/>
    <w:rsid w:val="006F1B27"/>
    <w:rsid w:val="006F1DA6"/>
    <w:rsid w:val="006F206B"/>
    <w:rsid w:val="006F28D7"/>
    <w:rsid w:val="006F2AAE"/>
    <w:rsid w:val="006F2F36"/>
    <w:rsid w:val="006F3336"/>
    <w:rsid w:val="006F34D8"/>
    <w:rsid w:val="006F3664"/>
    <w:rsid w:val="006F3869"/>
    <w:rsid w:val="006F3991"/>
    <w:rsid w:val="006F3B8D"/>
    <w:rsid w:val="006F3D1F"/>
    <w:rsid w:val="006F40CE"/>
    <w:rsid w:val="006F442E"/>
    <w:rsid w:val="006F48B4"/>
    <w:rsid w:val="006F4C57"/>
    <w:rsid w:val="006F54CF"/>
    <w:rsid w:val="006F584B"/>
    <w:rsid w:val="006F5982"/>
    <w:rsid w:val="006F5A6D"/>
    <w:rsid w:val="006F5CCC"/>
    <w:rsid w:val="006F5E91"/>
    <w:rsid w:val="006F6039"/>
    <w:rsid w:val="006F60AE"/>
    <w:rsid w:val="006F6341"/>
    <w:rsid w:val="006F63ED"/>
    <w:rsid w:val="006F68E4"/>
    <w:rsid w:val="006F6A5F"/>
    <w:rsid w:val="006F6E1D"/>
    <w:rsid w:val="006F6E63"/>
    <w:rsid w:val="006F7257"/>
    <w:rsid w:val="006F736A"/>
    <w:rsid w:val="006F7936"/>
    <w:rsid w:val="006F7F85"/>
    <w:rsid w:val="006F7FE7"/>
    <w:rsid w:val="00700031"/>
    <w:rsid w:val="00700190"/>
    <w:rsid w:val="007005CF"/>
    <w:rsid w:val="007006DC"/>
    <w:rsid w:val="007007C0"/>
    <w:rsid w:val="0070102F"/>
    <w:rsid w:val="00701520"/>
    <w:rsid w:val="00701A8A"/>
    <w:rsid w:val="00701B2D"/>
    <w:rsid w:val="0070207C"/>
    <w:rsid w:val="0070232C"/>
    <w:rsid w:val="00702802"/>
    <w:rsid w:val="007028A1"/>
    <w:rsid w:val="00702B02"/>
    <w:rsid w:val="00702DF2"/>
    <w:rsid w:val="0070366F"/>
    <w:rsid w:val="00703886"/>
    <w:rsid w:val="0070403D"/>
    <w:rsid w:val="0070416B"/>
    <w:rsid w:val="007041E2"/>
    <w:rsid w:val="007042A0"/>
    <w:rsid w:val="00704B11"/>
    <w:rsid w:val="007053AC"/>
    <w:rsid w:val="00705494"/>
    <w:rsid w:val="00705573"/>
    <w:rsid w:val="00705594"/>
    <w:rsid w:val="0070560B"/>
    <w:rsid w:val="0070575F"/>
    <w:rsid w:val="00705C5D"/>
    <w:rsid w:val="007066CF"/>
    <w:rsid w:val="00706A62"/>
    <w:rsid w:val="00706C10"/>
    <w:rsid w:val="00706D62"/>
    <w:rsid w:val="00706E56"/>
    <w:rsid w:val="00706FCC"/>
    <w:rsid w:val="00707381"/>
    <w:rsid w:val="00707666"/>
    <w:rsid w:val="00707861"/>
    <w:rsid w:val="00707A15"/>
    <w:rsid w:val="00707E73"/>
    <w:rsid w:val="00710C98"/>
    <w:rsid w:val="00710D6A"/>
    <w:rsid w:val="0071142B"/>
    <w:rsid w:val="00711D55"/>
    <w:rsid w:val="007123AE"/>
    <w:rsid w:val="0071246C"/>
    <w:rsid w:val="007128BE"/>
    <w:rsid w:val="00712B9C"/>
    <w:rsid w:val="00712BA0"/>
    <w:rsid w:val="00712CC1"/>
    <w:rsid w:val="00712FCF"/>
    <w:rsid w:val="0071328E"/>
    <w:rsid w:val="007136A3"/>
    <w:rsid w:val="007137AF"/>
    <w:rsid w:val="00713804"/>
    <w:rsid w:val="00713998"/>
    <w:rsid w:val="00713A99"/>
    <w:rsid w:val="00713BEF"/>
    <w:rsid w:val="0071416C"/>
    <w:rsid w:val="0071431E"/>
    <w:rsid w:val="00714C56"/>
    <w:rsid w:val="00714E75"/>
    <w:rsid w:val="00715417"/>
    <w:rsid w:val="007156B3"/>
    <w:rsid w:val="007158C7"/>
    <w:rsid w:val="007158E8"/>
    <w:rsid w:val="007161F3"/>
    <w:rsid w:val="00716B2A"/>
    <w:rsid w:val="00716FAE"/>
    <w:rsid w:val="00717191"/>
    <w:rsid w:val="0071726B"/>
    <w:rsid w:val="00717714"/>
    <w:rsid w:val="0071779F"/>
    <w:rsid w:val="00720054"/>
    <w:rsid w:val="0072017D"/>
    <w:rsid w:val="007201E9"/>
    <w:rsid w:val="007202C9"/>
    <w:rsid w:val="007206C0"/>
    <w:rsid w:val="0072084D"/>
    <w:rsid w:val="00720EFB"/>
    <w:rsid w:val="00721188"/>
    <w:rsid w:val="00721E95"/>
    <w:rsid w:val="00721F49"/>
    <w:rsid w:val="00722630"/>
    <w:rsid w:val="00722A1E"/>
    <w:rsid w:val="00722BCA"/>
    <w:rsid w:val="007230F4"/>
    <w:rsid w:val="0072357C"/>
    <w:rsid w:val="007239F7"/>
    <w:rsid w:val="00723CE4"/>
    <w:rsid w:val="00723FE1"/>
    <w:rsid w:val="0072444C"/>
    <w:rsid w:val="00724501"/>
    <w:rsid w:val="00724B63"/>
    <w:rsid w:val="00724D48"/>
    <w:rsid w:val="00724EE8"/>
    <w:rsid w:val="00724F38"/>
    <w:rsid w:val="00725132"/>
    <w:rsid w:val="007259C2"/>
    <w:rsid w:val="00725CD2"/>
    <w:rsid w:val="00725DA0"/>
    <w:rsid w:val="00725FD5"/>
    <w:rsid w:val="0072664C"/>
    <w:rsid w:val="007266E2"/>
    <w:rsid w:val="00726783"/>
    <w:rsid w:val="007267C9"/>
    <w:rsid w:val="00726871"/>
    <w:rsid w:val="00726ACE"/>
    <w:rsid w:val="00726CE1"/>
    <w:rsid w:val="00727115"/>
    <w:rsid w:val="0072738E"/>
    <w:rsid w:val="0072750B"/>
    <w:rsid w:val="007278D1"/>
    <w:rsid w:val="00727A87"/>
    <w:rsid w:val="00727CE4"/>
    <w:rsid w:val="007303B4"/>
    <w:rsid w:val="00730602"/>
    <w:rsid w:val="00730878"/>
    <w:rsid w:val="00730CBB"/>
    <w:rsid w:val="00730DF5"/>
    <w:rsid w:val="00730E48"/>
    <w:rsid w:val="00731241"/>
    <w:rsid w:val="007313D5"/>
    <w:rsid w:val="00731B8F"/>
    <w:rsid w:val="00731BF3"/>
    <w:rsid w:val="00731C33"/>
    <w:rsid w:val="00731CFB"/>
    <w:rsid w:val="00732B79"/>
    <w:rsid w:val="00732C66"/>
    <w:rsid w:val="00732F7C"/>
    <w:rsid w:val="007332F9"/>
    <w:rsid w:val="00733B11"/>
    <w:rsid w:val="007342EB"/>
    <w:rsid w:val="007344B5"/>
    <w:rsid w:val="00734551"/>
    <w:rsid w:val="0073485D"/>
    <w:rsid w:val="007348F9"/>
    <w:rsid w:val="00734A2F"/>
    <w:rsid w:val="00734DF1"/>
    <w:rsid w:val="00734FE5"/>
    <w:rsid w:val="007350A5"/>
    <w:rsid w:val="0073550E"/>
    <w:rsid w:val="00735629"/>
    <w:rsid w:val="00735905"/>
    <w:rsid w:val="00735A90"/>
    <w:rsid w:val="00735B77"/>
    <w:rsid w:val="00735CBA"/>
    <w:rsid w:val="00736144"/>
    <w:rsid w:val="0073711A"/>
    <w:rsid w:val="007374AA"/>
    <w:rsid w:val="00737598"/>
    <w:rsid w:val="007376BE"/>
    <w:rsid w:val="00737B06"/>
    <w:rsid w:val="00737E63"/>
    <w:rsid w:val="00737F3A"/>
    <w:rsid w:val="00737F6E"/>
    <w:rsid w:val="00740045"/>
    <w:rsid w:val="00740C6B"/>
    <w:rsid w:val="0074110D"/>
    <w:rsid w:val="00741712"/>
    <w:rsid w:val="00741B8A"/>
    <w:rsid w:val="00741F65"/>
    <w:rsid w:val="00742261"/>
    <w:rsid w:val="00742266"/>
    <w:rsid w:val="0074230E"/>
    <w:rsid w:val="00743202"/>
    <w:rsid w:val="007434B7"/>
    <w:rsid w:val="007435C6"/>
    <w:rsid w:val="007436F0"/>
    <w:rsid w:val="00744016"/>
    <w:rsid w:val="00744099"/>
    <w:rsid w:val="0074444B"/>
    <w:rsid w:val="007444B7"/>
    <w:rsid w:val="00744B61"/>
    <w:rsid w:val="00744C39"/>
    <w:rsid w:val="00744F02"/>
    <w:rsid w:val="00744F27"/>
    <w:rsid w:val="00745FC7"/>
    <w:rsid w:val="00746023"/>
    <w:rsid w:val="00746302"/>
    <w:rsid w:val="007463F9"/>
    <w:rsid w:val="007466D9"/>
    <w:rsid w:val="0074728C"/>
    <w:rsid w:val="00747617"/>
    <w:rsid w:val="00750470"/>
    <w:rsid w:val="00751463"/>
    <w:rsid w:val="0075204F"/>
    <w:rsid w:val="0075221E"/>
    <w:rsid w:val="00752988"/>
    <w:rsid w:val="00752E23"/>
    <w:rsid w:val="007530DA"/>
    <w:rsid w:val="007531F6"/>
    <w:rsid w:val="0075344C"/>
    <w:rsid w:val="007537C0"/>
    <w:rsid w:val="00753C69"/>
    <w:rsid w:val="00754928"/>
    <w:rsid w:val="00755122"/>
    <w:rsid w:val="007552A0"/>
    <w:rsid w:val="007553C8"/>
    <w:rsid w:val="007554E3"/>
    <w:rsid w:val="00755756"/>
    <w:rsid w:val="0075580E"/>
    <w:rsid w:val="00755C1E"/>
    <w:rsid w:val="007560D5"/>
    <w:rsid w:val="007568D7"/>
    <w:rsid w:val="00756AE4"/>
    <w:rsid w:val="00756F22"/>
    <w:rsid w:val="007570B7"/>
    <w:rsid w:val="00757203"/>
    <w:rsid w:val="00757A8F"/>
    <w:rsid w:val="00757E9B"/>
    <w:rsid w:val="00757F4F"/>
    <w:rsid w:val="00760076"/>
    <w:rsid w:val="0076007F"/>
    <w:rsid w:val="007602FE"/>
    <w:rsid w:val="007604E8"/>
    <w:rsid w:val="007611B0"/>
    <w:rsid w:val="00761223"/>
    <w:rsid w:val="0076164A"/>
    <w:rsid w:val="007616C9"/>
    <w:rsid w:val="00761A1C"/>
    <w:rsid w:val="00761E1A"/>
    <w:rsid w:val="00761E53"/>
    <w:rsid w:val="00761E8B"/>
    <w:rsid w:val="007621F4"/>
    <w:rsid w:val="0076233D"/>
    <w:rsid w:val="0076258A"/>
    <w:rsid w:val="007628A7"/>
    <w:rsid w:val="00762C50"/>
    <w:rsid w:val="00762C72"/>
    <w:rsid w:val="00763157"/>
    <w:rsid w:val="00763504"/>
    <w:rsid w:val="007636FB"/>
    <w:rsid w:val="00764128"/>
    <w:rsid w:val="007641A2"/>
    <w:rsid w:val="0076428B"/>
    <w:rsid w:val="007643A9"/>
    <w:rsid w:val="007650C2"/>
    <w:rsid w:val="0076523F"/>
    <w:rsid w:val="007652D7"/>
    <w:rsid w:val="00765C4E"/>
    <w:rsid w:val="00765C87"/>
    <w:rsid w:val="0076639C"/>
    <w:rsid w:val="00766801"/>
    <w:rsid w:val="007669B2"/>
    <w:rsid w:val="00766A7B"/>
    <w:rsid w:val="00770989"/>
    <w:rsid w:val="00770B19"/>
    <w:rsid w:val="00770E66"/>
    <w:rsid w:val="00770E7C"/>
    <w:rsid w:val="007715B6"/>
    <w:rsid w:val="0077165E"/>
    <w:rsid w:val="0077171A"/>
    <w:rsid w:val="00771EC1"/>
    <w:rsid w:val="00772196"/>
    <w:rsid w:val="0077248B"/>
    <w:rsid w:val="00772841"/>
    <w:rsid w:val="00772CCC"/>
    <w:rsid w:val="00772D52"/>
    <w:rsid w:val="00772D7A"/>
    <w:rsid w:val="007730D3"/>
    <w:rsid w:val="0077348B"/>
    <w:rsid w:val="007734F6"/>
    <w:rsid w:val="00773550"/>
    <w:rsid w:val="00773713"/>
    <w:rsid w:val="00773849"/>
    <w:rsid w:val="007739D2"/>
    <w:rsid w:val="00773DE2"/>
    <w:rsid w:val="0077419B"/>
    <w:rsid w:val="00774C73"/>
    <w:rsid w:val="00775265"/>
    <w:rsid w:val="0077535A"/>
    <w:rsid w:val="007756B1"/>
    <w:rsid w:val="0077613A"/>
    <w:rsid w:val="007772C2"/>
    <w:rsid w:val="00777A10"/>
    <w:rsid w:val="00777CC6"/>
    <w:rsid w:val="00777D24"/>
    <w:rsid w:val="007807F6"/>
    <w:rsid w:val="007809EF"/>
    <w:rsid w:val="00780B13"/>
    <w:rsid w:val="00780B3D"/>
    <w:rsid w:val="00780DBC"/>
    <w:rsid w:val="00781653"/>
    <w:rsid w:val="00781BB8"/>
    <w:rsid w:val="0078212C"/>
    <w:rsid w:val="00782ABC"/>
    <w:rsid w:val="00783B88"/>
    <w:rsid w:val="00783C52"/>
    <w:rsid w:val="00783D6E"/>
    <w:rsid w:val="00784289"/>
    <w:rsid w:val="007845E4"/>
    <w:rsid w:val="00784A4D"/>
    <w:rsid w:val="0078571B"/>
    <w:rsid w:val="00785788"/>
    <w:rsid w:val="007857A2"/>
    <w:rsid w:val="00785AE9"/>
    <w:rsid w:val="00786205"/>
    <w:rsid w:val="00786D08"/>
    <w:rsid w:val="00786D23"/>
    <w:rsid w:val="00786F86"/>
    <w:rsid w:val="007875BE"/>
    <w:rsid w:val="00787682"/>
    <w:rsid w:val="00787990"/>
    <w:rsid w:val="00790549"/>
    <w:rsid w:val="00790BDF"/>
    <w:rsid w:val="0079110C"/>
    <w:rsid w:val="00791CA9"/>
    <w:rsid w:val="00791CF8"/>
    <w:rsid w:val="00792037"/>
    <w:rsid w:val="00792048"/>
    <w:rsid w:val="007922E5"/>
    <w:rsid w:val="007924C5"/>
    <w:rsid w:val="007926D4"/>
    <w:rsid w:val="007929A2"/>
    <w:rsid w:val="00793040"/>
    <w:rsid w:val="0079345E"/>
    <w:rsid w:val="007936AD"/>
    <w:rsid w:val="007938D8"/>
    <w:rsid w:val="00793935"/>
    <w:rsid w:val="00793C78"/>
    <w:rsid w:val="00793CB6"/>
    <w:rsid w:val="00793DD8"/>
    <w:rsid w:val="00793FDD"/>
    <w:rsid w:val="0079468C"/>
    <w:rsid w:val="007947B3"/>
    <w:rsid w:val="00794CC1"/>
    <w:rsid w:val="0079550F"/>
    <w:rsid w:val="00795AF9"/>
    <w:rsid w:val="00795CB6"/>
    <w:rsid w:val="007962BA"/>
    <w:rsid w:val="007965CE"/>
    <w:rsid w:val="007965E3"/>
    <w:rsid w:val="00796C8D"/>
    <w:rsid w:val="00796FA7"/>
    <w:rsid w:val="0079739A"/>
    <w:rsid w:val="00797646"/>
    <w:rsid w:val="00797A3B"/>
    <w:rsid w:val="007A025A"/>
    <w:rsid w:val="007A0264"/>
    <w:rsid w:val="007A0465"/>
    <w:rsid w:val="007A06CE"/>
    <w:rsid w:val="007A0793"/>
    <w:rsid w:val="007A0A5D"/>
    <w:rsid w:val="007A0FD1"/>
    <w:rsid w:val="007A1283"/>
    <w:rsid w:val="007A1635"/>
    <w:rsid w:val="007A1865"/>
    <w:rsid w:val="007A1A0D"/>
    <w:rsid w:val="007A1C53"/>
    <w:rsid w:val="007A206A"/>
    <w:rsid w:val="007A2114"/>
    <w:rsid w:val="007A2C89"/>
    <w:rsid w:val="007A319F"/>
    <w:rsid w:val="007A368D"/>
    <w:rsid w:val="007A3B9E"/>
    <w:rsid w:val="007A3BD7"/>
    <w:rsid w:val="007A3C42"/>
    <w:rsid w:val="007A3DA2"/>
    <w:rsid w:val="007A40AC"/>
    <w:rsid w:val="007A4E23"/>
    <w:rsid w:val="007A50B0"/>
    <w:rsid w:val="007A5188"/>
    <w:rsid w:val="007A52F5"/>
    <w:rsid w:val="007A5641"/>
    <w:rsid w:val="007A5D36"/>
    <w:rsid w:val="007A6851"/>
    <w:rsid w:val="007A6ACD"/>
    <w:rsid w:val="007A6DAC"/>
    <w:rsid w:val="007A701A"/>
    <w:rsid w:val="007A7064"/>
    <w:rsid w:val="007A73C2"/>
    <w:rsid w:val="007A7696"/>
    <w:rsid w:val="007A7782"/>
    <w:rsid w:val="007A7B3B"/>
    <w:rsid w:val="007A7C32"/>
    <w:rsid w:val="007A7F6A"/>
    <w:rsid w:val="007A7F76"/>
    <w:rsid w:val="007B034F"/>
    <w:rsid w:val="007B07B2"/>
    <w:rsid w:val="007B1C89"/>
    <w:rsid w:val="007B21E5"/>
    <w:rsid w:val="007B2764"/>
    <w:rsid w:val="007B306B"/>
    <w:rsid w:val="007B3251"/>
    <w:rsid w:val="007B38C0"/>
    <w:rsid w:val="007B3A87"/>
    <w:rsid w:val="007B3BD8"/>
    <w:rsid w:val="007B447F"/>
    <w:rsid w:val="007B44A4"/>
    <w:rsid w:val="007B4A53"/>
    <w:rsid w:val="007B4F96"/>
    <w:rsid w:val="007B5448"/>
    <w:rsid w:val="007B5978"/>
    <w:rsid w:val="007B5DDA"/>
    <w:rsid w:val="007B63F5"/>
    <w:rsid w:val="007B643B"/>
    <w:rsid w:val="007B6832"/>
    <w:rsid w:val="007B7162"/>
    <w:rsid w:val="007B73BB"/>
    <w:rsid w:val="007B763A"/>
    <w:rsid w:val="007B7A2A"/>
    <w:rsid w:val="007B7BE6"/>
    <w:rsid w:val="007B7C9B"/>
    <w:rsid w:val="007B7CAF"/>
    <w:rsid w:val="007C0150"/>
    <w:rsid w:val="007C0344"/>
    <w:rsid w:val="007C04D5"/>
    <w:rsid w:val="007C0A95"/>
    <w:rsid w:val="007C111D"/>
    <w:rsid w:val="007C1445"/>
    <w:rsid w:val="007C1A0E"/>
    <w:rsid w:val="007C204D"/>
    <w:rsid w:val="007C248F"/>
    <w:rsid w:val="007C27A2"/>
    <w:rsid w:val="007C2CC7"/>
    <w:rsid w:val="007C325E"/>
    <w:rsid w:val="007C32CD"/>
    <w:rsid w:val="007C3382"/>
    <w:rsid w:val="007C360C"/>
    <w:rsid w:val="007C3B9B"/>
    <w:rsid w:val="007C3C78"/>
    <w:rsid w:val="007C3ECD"/>
    <w:rsid w:val="007C42AE"/>
    <w:rsid w:val="007C4333"/>
    <w:rsid w:val="007C465F"/>
    <w:rsid w:val="007C4856"/>
    <w:rsid w:val="007C4940"/>
    <w:rsid w:val="007C51B6"/>
    <w:rsid w:val="007C560E"/>
    <w:rsid w:val="007C5BF8"/>
    <w:rsid w:val="007C6040"/>
    <w:rsid w:val="007C6357"/>
    <w:rsid w:val="007C6560"/>
    <w:rsid w:val="007C7313"/>
    <w:rsid w:val="007C798E"/>
    <w:rsid w:val="007C79BC"/>
    <w:rsid w:val="007C7D0B"/>
    <w:rsid w:val="007C7D10"/>
    <w:rsid w:val="007C7E5C"/>
    <w:rsid w:val="007C7F98"/>
    <w:rsid w:val="007D0271"/>
    <w:rsid w:val="007D0324"/>
    <w:rsid w:val="007D0567"/>
    <w:rsid w:val="007D0AC9"/>
    <w:rsid w:val="007D0BB8"/>
    <w:rsid w:val="007D10EF"/>
    <w:rsid w:val="007D1CFF"/>
    <w:rsid w:val="007D1EC0"/>
    <w:rsid w:val="007D2049"/>
    <w:rsid w:val="007D262D"/>
    <w:rsid w:val="007D31B6"/>
    <w:rsid w:val="007D3554"/>
    <w:rsid w:val="007D37D3"/>
    <w:rsid w:val="007D3800"/>
    <w:rsid w:val="007D38E9"/>
    <w:rsid w:val="007D3B49"/>
    <w:rsid w:val="007D3B8E"/>
    <w:rsid w:val="007D42EF"/>
    <w:rsid w:val="007D4744"/>
    <w:rsid w:val="007D47D8"/>
    <w:rsid w:val="007D4C99"/>
    <w:rsid w:val="007D5E0D"/>
    <w:rsid w:val="007D62C4"/>
    <w:rsid w:val="007D6C6A"/>
    <w:rsid w:val="007D70BB"/>
    <w:rsid w:val="007D7307"/>
    <w:rsid w:val="007D77D0"/>
    <w:rsid w:val="007D7A06"/>
    <w:rsid w:val="007D7F14"/>
    <w:rsid w:val="007E0BE6"/>
    <w:rsid w:val="007E0E30"/>
    <w:rsid w:val="007E0EBF"/>
    <w:rsid w:val="007E115F"/>
    <w:rsid w:val="007E18CE"/>
    <w:rsid w:val="007E2103"/>
    <w:rsid w:val="007E22F4"/>
    <w:rsid w:val="007E24E9"/>
    <w:rsid w:val="007E2F6E"/>
    <w:rsid w:val="007E303E"/>
    <w:rsid w:val="007E3378"/>
    <w:rsid w:val="007E3641"/>
    <w:rsid w:val="007E38D5"/>
    <w:rsid w:val="007E3D88"/>
    <w:rsid w:val="007E42D6"/>
    <w:rsid w:val="007E430D"/>
    <w:rsid w:val="007E456E"/>
    <w:rsid w:val="007E48C8"/>
    <w:rsid w:val="007E498C"/>
    <w:rsid w:val="007E49D3"/>
    <w:rsid w:val="007E4AFF"/>
    <w:rsid w:val="007E4BAB"/>
    <w:rsid w:val="007E4D88"/>
    <w:rsid w:val="007E518E"/>
    <w:rsid w:val="007E58BB"/>
    <w:rsid w:val="007E594B"/>
    <w:rsid w:val="007E5BE2"/>
    <w:rsid w:val="007E5C1C"/>
    <w:rsid w:val="007E6C7D"/>
    <w:rsid w:val="007E7216"/>
    <w:rsid w:val="007E7A65"/>
    <w:rsid w:val="007E7A98"/>
    <w:rsid w:val="007E7F8E"/>
    <w:rsid w:val="007F010D"/>
    <w:rsid w:val="007F0563"/>
    <w:rsid w:val="007F09B1"/>
    <w:rsid w:val="007F09BE"/>
    <w:rsid w:val="007F0EA0"/>
    <w:rsid w:val="007F11BC"/>
    <w:rsid w:val="007F1604"/>
    <w:rsid w:val="007F1B21"/>
    <w:rsid w:val="007F1C05"/>
    <w:rsid w:val="007F2197"/>
    <w:rsid w:val="007F2BDE"/>
    <w:rsid w:val="007F2EF9"/>
    <w:rsid w:val="007F3079"/>
    <w:rsid w:val="007F30A6"/>
    <w:rsid w:val="007F30BC"/>
    <w:rsid w:val="007F46F8"/>
    <w:rsid w:val="007F511C"/>
    <w:rsid w:val="007F538B"/>
    <w:rsid w:val="007F5588"/>
    <w:rsid w:val="007F5B59"/>
    <w:rsid w:val="007F607B"/>
    <w:rsid w:val="007F6507"/>
    <w:rsid w:val="007F6598"/>
    <w:rsid w:val="007F7420"/>
    <w:rsid w:val="007F7423"/>
    <w:rsid w:val="007F79F8"/>
    <w:rsid w:val="007F7A1A"/>
    <w:rsid w:val="007F7A6F"/>
    <w:rsid w:val="007F7B9D"/>
    <w:rsid w:val="0080020C"/>
    <w:rsid w:val="00800A01"/>
    <w:rsid w:val="008015A4"/>
    <w:rsid w:val="008017AC"/>
    <w:rsid w:val="00801DC6"/>
    <w:rsid w:val="00802018"/>
    <w:rsid w:val="0080211E"/>
    <w:rsid w:val="00802747"/>
    <w:rsid w:val="00802AE4"/>
    <w:rsid w:val="008032CA"/>
    <w:rsid w:val="0080349F"/>
    <w:rsid w:val="008035BB"/>
    <w:rsid w:val="0080381F"/>
    <w:rsid w:val="00804066"/>
    <w:rsid w:val="00805023"/>
    <w:rsid w:val="00805249"/>
    <w:rsid w:val="00805467"/>
    <w:rsid w:val="008054A7"/>
    <w:rsid w:val="00805AF8"/>
    <w:rsid w:val="00805FE8"/>
    <w:rsid w:val="0080655D"/>
    <w:rsid w:val="00807175"/>
    <w:rsid w:val="00807826"/>
    <w:rsid w:val="008078C0"/>
    <w:rsid w:val="00807ACF"/>
    <w:rsid w:val="00807B44"/>
    <w:rsid w:val="008108F1"/>
    <w:rsid w:val="00810C2A"/>
    <w:rsid w:val="00811302"/>
    <w:rsid w:val="00811D38"/>
    <w:rsid w:val="00811F86"/>
    <w:rsid w:val="008123EB"/>
    <w:rsid w:val="00812896"/>
    <w:rsid w:val="008137BA"/>
    <w:rsid w:val="008138B6"/>
    <w:rsid w:val="008138D7"/>
    <w:rsid w:val="00813B3A"/>
    <w:rsid w:val="00814425"/>
    <w:rsid w:val="008146CE"/>
    <w:rsid w:val="00814916"/>
    <w:rsid w:val="0081502A"/>
    <w:rsid w:val="00815159"/>
    <w:rsid w:val="008154FB"/>
    <w:rsid w:val="008158DE"/>
    <w:rsid w:val="008159B4"/>
    <w:rsid w:val="00815BAB"/>
    <w:rsid w:val="00815DDE"/>
    <w:rsid w:val="008176E5"/>
    <w:rsid w:val="00817AB9"/>
    <w:rsid w:val="00817D76"/>
    <w:rsid w:val="00817E29"/>
    <w:rsid w:val="0082027D"/>
    <w:rsid w:val="008209B0"/>
    <w:rsid w:val="00820CE5"/>
    <w:rsid w:val="00820D8F"/>
    <w:rsid w:val="00821211"/>
    <w:rsid w:val="008215AB"/>
    <w:rsid w:val="008218F2"/>
    <w:rsid w:val="008219AA"/>
    <w:rsid w:val="00821F98"/>
    <w:rsid w:val="00822454"/>
    <w:rsid w:val="0082257D"/>
    <w:rsid w:val="00822A19"/>
    <w:rsid w:val="00822E47"/>
    <w:rsid w:val="00823609"/>
    <w:rsid w:val="00823C55"/>
    <w:rsid w:val="008241E0"/>
    <w:rsid w:val="0082450F"/>
    <w:rsid w:val="0082483B"/>
    <w:rsid w:val="00824A8D"/>
    <w:rsid w:val="00824EFB"/>
    <w:rsid w:val="008254D5"/>
    <w:rsid w:val="00825598"/>
    <w:rsid w:val="00825713"/>
    <w:rsid w:val="00825CBA"/>
    <w:rsid w:val="00825DB1"/>
    <w:rsid w:val="0082683B"/>
    <w:rsid w:val="00826A59"/>
    <w:rsid w:val="00826CDC"/>
    <w:rsid w:val="00826E51"/>
    <w:rsid w:val="0082709C"/>
    <w:rsid w:val="008274FC"/>
    <w:rsid w:val="00827BB6"/>
    <w:rsid w:val="00827CC8"/>
    <w:rsid w:val="00830314"/>
    <w:rsid w:val="0083034B"/>
    <w:rsid w:val="00830462"/>
    <w:rsid w:val="00830AEA"/>
    <w:rsid w:val="008311E5"/>
    <w:rsid w:val="008312ED"/>
    <w:rsid w:val="00831493"/>
    <w:rsid w:val="008314A2"/>
    <w:rsid w:val="00832324"/>
    <w:rsid w:val="00832339"/>
    <w:rsid w:val="008329C6"/>
    <w:rsid w:val="00833279"/>
    <w:rsid w:val="00833423"/>
    <w:rsid w:val="00833599"/>
    <w:rsid w:val="00833895"/>
    <w:rsid w:val="008339AC"/>
    <w:rsid w:val="00834706"/>
    <w:rsid w:val="00835106"/>
    <w:rsid w:val="008352FB"/>
    <w:rsid w:val="00835DE5"/>
    <w:rsid w:val="008360C9"/>
    <w:rsid w:val="00837286"/>
    <w:rsid w:val="008374EB"/>
    <w:rsid w:val="008374EE"/>
    <w:rsid w:val="008379F7"/>
    <w:rsid w:val="00837CF4"/>
    <w:rsid w:val="00837CFC"/>
    <w:rsid w:val="00837EC1"/>
    <w:rsid w:val="008403A8"/>
    <w:rsid w:val="00840677"/>
    <w:rsid w:val="00840729"/>
    <w:rsid w:val="00840B36"/>
    <w:rsid w:val="00840DED"/>
    <w:rsid w:val="00840F9B"/>
    <w:rsid w:val="00840FA2"/>
    <w:rsid w:val="00841141"/>
    <w:rsid w:val="00841691"/>
    <w:rsid w:val="0084191D"/>
    <w:rsid w:val="00841A63"/>
    <w:rsid w:val="008427C8"/>
    <w:rsid w:val="008428E4"/>
    <w:rsid w:val="00842A50"/>
    <w:rsid w:val="00842A53"/>
    <w:rsid w:val="00842A66"/>
    <w:rsid w:val="00842D2F"/>
    <w:rsid w:val="00842E0A"/>
    <w:rsid w:val="00843F7E"/>
    <w:rsid w:val="008445AE"/>
    <w:rsid w:val="0084478D"/>
    <w:rsid w:val="00844850"/>
    <w:rsid w:val="00844AD6"/>
    <w:rsid w:val="00844CE6"/>
    <w:rsid w:val="00844F8F"/>
    <w:rsid w:val="00844FD8"/>
    <w:rsid w:val="0084523A"/>
    <w:rsid w:val="008452CA"/>
    <w:rsid w:val="0084551C"/>
    <w:rsid w:val="00845596"/>
    <w:rsid w:val="00845FCE"/>
    <w:rsid w:val="00846573"/>
    <w:rsid w:val="008473CC"/>
    <w:rsid w:val="008476CD"/>
    <w:rsid w:val="00847882"/>
    <w:rsid w:val="00847A30"/>
    <w:rsid w:val="00847AB7"/>
    <w:rsid w:val="00847C9C"/>
    <w:rsid w:val="00847F97"/>
    <w:rsid w:val="008503BA"/>
    <w:rsid w:val="00850675"/>
    <w:rsid w:val="008508F0"/>
    <w:rsid w:val="00850D76"/>
    <w:rsid w:val="00850FFD"/>
    <w:rsid w:val="008510C6"/>
    <w:rsid w:val="0085118D"/>
    <w:rsid w:val="00851301"/>
    <w:rsid w:val="008515BC"/>
    <w:rsid w:val="00851B85"/>
    <w:rsid w:val="008525E5"/>
    <w:rsid w:val="008527B3"/>
    <w:rsid w:val="00852B86"/>
    <w:rsid w:val="00852BE5"/>
    <w:rsid w:val="00853059"/>
    <w:rsid w:val="008532D4"/>
    <w:rsid w:val="008537B6"/>
    <w:rsid w:val="00853827"/>
    <w:rsid w:val="00853994"/>
    <w:rsid w:val="008547EC"/>
    <w:rsid w:val="00854F02"/>
    <w:rsid w:val="00855CC1"/>
    <w:rsid w:val="00855CF5"/>
    <w:rsid w:val="00855F3B"/>
    <w:rsid w:val="0085627F"/>
    <w:rsid w:val="00856307"/>
    <w:rsid w:val="0085635C"/>
    <w:rsid w:val="0085641A"/>
    <w:rsid w:val="0085651D"/>
    <w:rsid w:val="00856526"/>
    <w:rsid w:val="00856A91"/>
    <w:rsid w:val="00857036"/>
    <w:rsid w:val="00857195"/>
    <w:rsid w:val="0085743C"/>
    <w:rsid w:val="008578B8"/>
    <w:rsid w:val="00857DD4"/>
    <w:rsid w:val="008601BF"/>
    <w:rsid w:val="00860E0E"/>
    <w:rsid w:val="008614E2"/>
    <w:rsid w:val="00861E09"/>
    <w:rsid w:val="00861F2E"/>
    <w:rsid w:val="00862003"/>
    <w:rsid w:val="00862F4F"/>
    <w:rsid w:val="008636F6"/>
    <w:rsid w:val="00863732"/>
    <w:rsid w:val="00863CE1"/>
    <w:rsid w:val="00863EF0"/>
    <w:rsid w:val="00864977"/>
    <w:rsid w:val="0086525F"/>
    <w:rsid w:val="0086533E"/>
    <w:rsid w:val="00865B84"/>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E6"/>
    <w:rsid w:val="008713B7"/>
    <w:rsid w:val="00871A0E"/>
    <w:rsid w:val="00871B36"/>
    <w:rsid w:val="00871B4E"/>
    <w:rsid w:val="00871B71"/>
    <w:rsid w:val="00871B9E"/>
    <w:rsid w:val="00871C80"/>
    <w:rsid w:val="00871D39"/>
    <w:rsid w:val="0087259A"/>
    <w:rsid w:val="008734CE"/>
    <w:rsid w:val="00873653"/>
    <w:rsid w:val="0087371B"/>
    <w:rsid w:val="008738A8"/>
    <w:rsid w:val="00873D86"/>
    <w:rsid w:val="00874198"/>
    <w:rsid w:val="00874399"/>
    <w:rsid w:val="00874470"/>
    <w:rsid w:val="008744C1"/>
    <w:rsid w:val="00874C7B"/>
    <w:rsid w:val="00875438"/>
    <w:rsid w:val="00875707"/>
    <w:rsid w:val="00875D48"/>
    <w:rsid w:val="0087613B"/>
    <w:rsid w:val="00876780"/>
    <w:rsid w:val="0087681D"/>
    <w:rsid w:val="00876F9E"/>
    <w:rsid w:val="00877238"/>
    <w:rsid w:val="008774CE"/>
    <w:rsid w:val="008776A0"/>
    <w:rsid w:val="008777B1"/>
    <w:rsid w:val="00877830"/>
    <w:rsid w:val="0087793B"/>
    <w:rsid w:val="00880477"/>
    <w:rsid w:val="0088059D"/>
    <w:rsid w:val="00880EBF"/>
    <w:rsid w:val="00880FED"/>
    <w:rsid w:val="008814DB"/>
    <w:rsid w:val="008816C4"/>
    <w:rsid w:val="0088170F"/>
    <w:rsid w:val="00881950"/>
    <w:rsid w:val="00881F77"/>
    <w:rsid w:val="008820C3"/>
    <w:rsid w:val="00882302"/>
    <w:rsid w:val="00882731"/>
    <w:rsid w:val="00882818"/>
    <w:rsid w:val="00882D59"/>
    <w:rsid w:val="00882E51"/>
    <w:rsid w:val="00883291"/>
    <w:rsid w:val="00883556"/>
    <w:rsid w:val="0088359C"/>
    <w:rsid w:val="00884038"/>
    <w:rsid w:val="008844E2"/>
    <w:rsid w:val="00884872"/>
    <w:rsid w:val="00884B65"/>
    <w:rsid w:val="00884F59"/>
    <w:rsid w:val="0088500D"/>
    <w:rsid w:val="00885083"/>
    <w:rsid w:val="00885188"/>
    <w:rsid w:val="00885771"/>
    <w:rsid w:val="008858CB"/>
    <w:rsid w:val="008859CB"/>
    <w:rsid w:val="008859D7"/>
    <w:rsid w:val="008859E4"/>
    <w:rsid w:val="00885C04"/>
    <w:rsid w:val="00885C9A"/>
    <w:rsid w:val="00886078"/>
    <w:rsid w:val="00886518"/>
    <w:rsid w:val="00886683"/>
    <w:rsid w:val="00886916"/>
    <w:rsid w:val="008874AE"/>
    <w:rsid w:val="0088783A"/>
    <w:rsid w:val="00887A45"/>
    <w:rsid w:val="008901D0"/>
    <w:rsid w:val="0089020C"/>
    <w:rsid w:val="00890E4A"/>
    <w:rsid w:val="00890F30"/>
    <w:rsid w:val="008914D4"/>
    <w:rsid w:val="0089156B"/>
    <w:rsid w:val="008919EF"/>
    <w:rsid w:val="00891AED"/>
    <w:rsid w:val="00891B84"/>
    <w:rsid w:val="00892753"/>
    <w:rsid w:val="00892D99"/>
    <w:rsid w:val="00893ADD"/>
    <w:rsid w:val="00893C35"/>
    <w:rsid w:val="00893D40"/>
    <w:rsid w:val="00893E70"/>
    <w:rsid w:val="00894316"/>
    <w:rsid w:val="0089461B"/>
    <w:rsid w:val="00894A45"/>
    <w:rsid w:val="00894FC5"/>
    <w:rsid w:val="00895272"/>
    <w:rsid w:val="008952E5"/>
    <w:rsid w:val="008954AC"/>
    <w:rsid w:val="008957EB"/>
    <w:rsid w:val="00895D62"/>
    <w:rsid w:val="00896401"/>
    <w:rsid w:val="00896463"/>
    <w:rsid w:val="008967E3"/>
    <w:rsid w:val="00896A8D"/>
    <w:rsid w:val="00896B4B"/>
    <w:rsid w:val="00896FCC"/>
    <w:rsid w:val="0089721E"/>
    <w:rsid w:val="008972B2"/>
    <w:rsid w:val="0089736F"/>
    <w:rsid w:val="00897447"/>
    <w:rsid w:val="00897492"/>
    <w:rsid w:val="00897796"/>
    <w:rsid w:val="00897B02"/>
    <w:rsid w:val="00897D40"/>
    <w:rsid w:val="00897F8F"/>
    <w:rsid w:val="008A044C"/>
    <w:rsid w:val="008A058E"/>
    <w:rsid w:val="008A06CF"/>
    <w:rsid w:val="008A07FC"/>
    <w:rsid w:val="008A09EB"/>
    <w:rsid w:val="008A0D83"/>
    <w:rsid w:val="008A1230"/>
    <w:rsid w:val="008A1B22"/>
    <w:rsid w:val="008A1E94"/>
    <w:rsid w:val="008A26BE"/>
    <w:rsid w:val="008A26ED"/>
    <w:rsid w:val="008A279A"/>
    <w:rsid w:val="008A2E5F"/>
    <w:rsid w:val="008A2FA2"/>
    <w:rsid w:val="008A303D"/>
    <w:rsid w:val="008A3192"/>
    <w:rsid w:val="008A31F1"/>
    <w:rsid w:val="008A3991"/>
    <w:rsid w:val="008A3C86"/>
    <w:rsid w:val="008A3D51"/>
    <w:rsid w:val="008A40D5"/>
    <w:rsid w:val="008A4DF1"/>
    <w:rsid w:val="008A516E"/>
    <w:rsid w:val="008A558A"/>
    <w:rsid w:val="008A569E"/>
    <w:rsid w:val="008A60DE"/>
    <w:rsid w:val="008A64A7"/>
    <w:rsid w:val="008A6797"/>
    <w:rsid w:val="008A6AD2"/>
    <w:rsid w:val="008A6F36"/>
    <w:rsid w:val="008A73C9"/>
    <w:rsid w:val="008A745B"/>
    <w:rsid w:val="008A794A"/>
    <w:rsid w:val="008A7A7E"/>
    <w:rsid w:val="008A7CA2"/>
    <w:rsid w:val="008B0B22"/>
    <w:rsid w:val="008B0E25"/>
    <w:rsid w:val="008B1004"/>
    <w:rsid w:val="008B10B2"/>
    <w:rsid w:val="008B1578"/>
    <w:rsid w:val="008B197B"/>
    <w:rsid w:val="008B1B71"/>
    <w:rsid w:val="008B1C4D"/>
    <w:rsid w:val="008B2496"/>
    <w:rsid w:val="008B260F"/>
    <w:rsid w:val="008B2812"/>
    <w:rsid w:val="008B2DB4"/>
    <w:rsid w:val="008B382D"/>
    <w:rsid w:val="008B3B3C"/>
    <w:rsid w:val="008B408A"/>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B7EE5"/>
    <w:rsid w:val="008C0393"/>
    <w:rsid w:val="008C071A"/>
    <w:rsid w:val="008C07EF"/>
    <w:rsid w:val="008C09C3"/>
    <w:rsid w:val="008C0A81"/>
    <w:rsid w:val="008C0B6C"/>
    <w:rsid w:val="008C0BEC"/>
    <w:rsid w:val="008C16A5"/>
    <w:rsid w:val="008C1D14"/>
    <w:rsid w:val="008C1D86"/>
    <w:rsid w:val="008C1EC9"/>
    <w:rsid w:val="008C218C"/>
    <w:rsid w:val="008C261C"/>
    <w:rsid w:val="008C2A13"/>
    <w:rsid w:val="008C2B06"/>
    <w:rsid w:val="008C2D2D"/>
    <w:rsid w:val="008C2F67"/>
    <w:rsid w:val="008C305D"/>
    <w:rsid w:val="008C31FA"/>
    <w:rsid w:val="008C340B"/>
    <w:rsid w:val="008C3529"/>
    <w:rsid w:val="008C359F"/>
    <w:rsid w:val="008C38A0"/>
    <w:rsid w:val="008C3CCE"/>
    <w:rsid w:val="008C4115"/>
    <w:rsid w:val="008C4544"/>
    <w:rsid w:val="008C553A"/>
    <w:rsid w:val="008C55B1"/>
    <w:rsid w:val="008C5626"/>
    <w:rsid w:val="008C5A3B"/>
    <w:rsid w:val="008C5A4B"/>
    <w:rsid w:val="008C5AF6"/>
    <w:rsid w:val="008C5C44"/>
    <w:rsid w:val="008C5D56"/>
    <w:rsid w:val="008C6650"/>
    <w:rsid w:val="008C6999"/>
    <w:rsid w:val="008C6BD4"/>
    <w:rsid w:val="008D0085"/>
    <w:rsid w:val="008D02D3"/>
    <w:rsid w:val="008D094D"/>
    <w:rsid w:val="008D0F54"/>
    <w:rsid w:val="008D1E8D"/>
    <w:rsid w:val="008D1F31"/>
    <w:rsid w:val="008D1FB8"/>
    <w:rsid w:val="008D27CF"/>
    <w:rsid w:val="008D284D"/>
    <w:rsid w:val="008D293B"/>
    <w:rsid w:val="008D2B50"/>
    <w:rsid w:val="008D2DE8"/>
    <w:rsid w:val="008D2F74"/>
    <w:rsid w:val="008D2FA5"/>
    <w:rsid w:val="008D34CB"/>
    <w:rsid w:val="008D4323"/>
    <w:rsid w:val="008D45C2"/>
    <w:rsid w:val="008D46AF"/>
    <w:rsid w:val="008D4C17"/>
    <w:rsid w:val="008D5F82"/>
    <w:rsid w:val="008D5F8B"/>
    <w:rsid w:val="008D5FB8"/>
    <w:rsid w:val="008D5FDF"/>
    <w:rsid w:val="008D6008"/>
    <w:rsid w:val="008D62DB"/>
    <w:rsid w:val="008D6962"/>
    <w:rsid w:val="008D6CF0"/>
    <w:rsid w:val="008D6D18"/>
    <w:rsid w:val="008D6F04"/>
    <w:rsid w:val="008D7381"/>
    <w:rsid w:val="008D740C"/>
    <w:rsid w:val="008D74CC"/>
    <w:rsid w:val="008D7766"/>
    <w:rsid w:val="008E0141"/>
    <w:rsid w:val="008E0693"/>
    <w:rsid w:val="008E13EC"/>
    <w:rsid w:val="008E141B"/>
    <w:rsid w:val="008E153C"/>
    <w:rsid w:val="008E1F90"/>
    <w:rsid w:val="008E25BA"/>
    <w:rsid w:val="008E2635"/>
    <w:rsid w:val="008E264E"/>
    <w:rsid w:val="008E271D"/>
    <w:rsid w:val="008E2D89"/>
    <w:rsid w:val="008E2FDB"/>
    <w:rsid w:val="008E367C"/>
    <w:rsid w:val="008E41E4"/>
    <w:rsid w:val="008E4491"/>
    <w:rsid w:val="008E453F"/>
    <w:rsid w:val="008E468D"/>
    <w:rsid w:val="008E5289"/>
    <w:rsid w:val="008E5399"/>
    <w:rsid w:val="008E5AB6"/>
    <w:rsid w:val="008E5BD3"/>
    <w:rsid w:val="008E5DC8"/>
    <w:rsid w:val="008E5FED"/>
    <w:rsid w:val="008E611D"/>
    <w:rsid w:val="008E6544"/>
    <w:rsid w:val="008E6B17"/>
    <w:rsid w:val="008E6D67"/>
    <w:rsid w:val="008E6E10"/>
    <w:rsid w:val="008E6EE4"/>
    <w:rsid w:val="008E719D"/>
    <w:rsid w:val="008E7242"/>
    <w:rsid w:val="008E73E3"/>
    <w:rsid w:val="008E7571"/>
    <w:rsid w:val="008E7C1E"/>
    <w:rsid w:val="008E7E49"/>
    <w:rsid w:val="008F026B"/>
    <w:rsid w:val="008F0F5E"/>
    <w:rsid w:val="008F0F8C"/>
    <w:rsid w:val="008F1248"/>
    <w:rsid w:val="008F13A1"/>
    <w:rsid w:val="008F13EF"/>
    <w:rsid w:val="008F188C"/>
    <w:rsid w:val="008F18E2"/>
    <w:rsid w:val="008F1E7B"/>
    <w:rsid w:val="008F1F1C"/>
    <w:rsid w:val="008F206F"/>
    <w:rsid w:val="008F2079"/>
    <w:rsid w:val="008F2C83"/>
    <w:rsid w:val="008F2FAB"/>
    <w:rsid w:val="008F36AA"/>
    <w:rsid w:val="008F3928"/>
    <w:rsid w:val="008F4525"/>
    <w:rsid w:val="008F4C69"/>
    <w:rsid w:val="008F4DC1"/>
    <w:rsid w:val="008F5116"/>
    <w:rsid w:val="008F51AB"/>
    <w:rsid w:val="008F550C"/>
    <w:rsid w:val="008F5BF6"/>
    <w:rsid w:val="008F6031"/>
    <w:rsid w:val="008F61A6"/>
    <w:rsid w:val="008F6381"/>
    <w:rsid w:val="008F63D5"/>
    <w:rsid w:val="008F6A9E"/>
    <w:rsid w:val="008F6D8F"/>
    <w:rsid w:val="008F7437"/>
    <w:rsid w:val="008F761E"/>
    <w:rsid w:val="008F7EA9"/>
    <w:rsid w:val="0090000E"/>
    <w:rsid w:val="009002F2"/>
    <w:rsid w:val="009006B8"/>
    <w:rsid w:val="0090078D"/>
    <w:rsid w:val="009007D4"/>
    <w:rsid w:val="00900933"/>
    <w:rsid w:val="00900A1B"/>
    <w:rsid w:val="00900F55"/>
    <w:rsid w:val="009026BE"/>
    <w:rsid w:val="00902961"/>
    <w:rsid w:val="00903195"/>
    <w:rsid w:val="0090354E"/>
    <w:rsid w:val="00903564"/>
    <w:rsid w:val="0090356B"/>
    <w:rsid w:val="0090364F"/>
    <w:rsid w:val="00903893"/>
    <w:rsid w:val="009039F9"/>
    <w:rsid w:val="00904B9E"/>
    <w:rsid w:val="00904CFA"/>
    <w:rsid w:val="00904D07"/>
    <w:rsid w:val="009051B0"/>
    <w:rsid w:val="009052B5"/>
    <w:rsid w:val="0090533C"/>
    <w:rsid w:val="00905536"/>
    <w:rsid w:val="0090567D"/>
    <w:rsid w:val="009057C4"/>
    <w:rsid w:val="00905917"/>
    <w:rsid w:val="00905B08"/>
    <w:rsid w:val="0090601B"/>
    <w:rsid w:val="0090632C"/>
    <w:rsid w:val="0090637F"/>
    <w:rsid w:val="00906736"/>
    <w:rsid w:val="00906C4C"/>
    <w:rsid w:val="00906F5C"/>
    <w:rsid w:val="00907934"/>
    <w:rsid w:val="00907B34"/>
    <w:rsid w:val="00907D51"/>
    <w:rsid w:val="00907EB1"/>
    <w:rsid w:val="009103C3"/>
    <w:rsid w:val="009105D4"/>
    <w:rsid w:val="00910688"/>
    <w:rsid w:val="00910E1E"/>
    <w:rsid w:val="009112B3"/>
    <w:rsid w:val="0091178C"/>
    <w:rsid w:val="00911D58"/>
    <w:rsid w:val="00911D8F"/>
    <w:rsid w:val="009126F2"/>
    <w:rsid w:val="00912DCC"/>
    <w:rsid w:val="00913111"/>
    <w:rsid w:val="009131A8"/>
    <w:rsid w:val="009135E6"/>
    <w:rsid w:val="00913958"/>
    <w:rsid w:val="00913FDE"/>
    <w:rsid w:val="0091435D"/>
    <w:rsid w:val="0091448A"/>
    <w:rsid w:val="0091468B"/>
    <w:rsid w:val="0091474C"/>
    <w:rsid w:val="0091491E"/>
    <w:rsid w:val="00914C98"/>
    <w:rsid w:val="00914D55"/>
    <w:rsid w:val="00915410"/>
    <w:rsid w:val="00915C13"/>
    <w:rsid w:val="00915E52"/>
    <w:rsid w:val="00915EB7"/>
    <w:rsid w:val="00915F53"/>
    <w:rsid w:val="0091625F"/>
    <w:rsid w:val="0091659C"/>
    <w:rsid w:val="009168D8"/>
    <w:rsid w:val="00916A59"/>
    <w:rsid w:val="00916B67"/>
    <w:rsid w:val="00916F7A"/>
    <w:rsid w:val="009174DF"/>
    <w:rsid w:val="00917F15"/>
    <w:rsid w:val="00917F26"/>
    <w:rsid w:val="0092027F"/>
    <w:rsid w:val="00920443"/>
    <w:rsid w:val="00920680"/>
    <w:rsid w:val="00920FFD"/>
    <w:rsid w:val="00921676"/>
    <w:rsid w:val="00921AB0"/>
    <w:rsid w:val="00921E18"/>
    <w:rsid w:val="009220DF"/>
    <w:rsid w:val="00922D4E"/>
    <w:rsid w:val="00922E5E"/>
    <w:rsid w:val="009230DE"/>
    <w:rsid w:val="00923285"/>
    <w:rsid w:val="0092328D"/>
    <w:rsid w:val="0092346D"/>
    <w:rsid w:val="009234A1"/>
    <w:rsid w:val="00923556"/>
    <w:rsid w:val="00923F83"/>
    <w:rsid w:val="00924186"/>
    <w:rsid w:val="009244B2"/>
    <w:rsid w:val="00924668"/>
    <w:rsid w:val="00925C99"/>
    <w:rsid w:val="00926779"/>
    <w:rsid w:val="00926A95"/>
    <w:rsid w:val="00926F2D"/>
    <w:rsid w:val="00926FFB"/>
    <w:rsid w:val="0092754B"/>
    <w:rsid w:val="009276EA"/>
    <w:rsid w:val="00927923"/>
    <w:rsid w:val="009300CB"/>
    <w:rsid w:val="009305BD"/>
    <w:rsid w:val="009305E8"/>
    <w:rsid w:val="00930857"/>
    <w:rsid w:val="009308FB"/>
    <w:rsid w:val="00930FB5"/>
    <w:rsid w:val="00931046"/>
    <w:rsid w:val="00931925"/>
    <w:rsid w:val="00931AA2"/>
    <w:rsid w:val="00931F2A"/>
    <w:rsid w:val="00932088"/>
    <w:rsid w:val="00932268"/>
    <w:rsid w:val="009329CF"/>
    <w:rsid w:val="00932BE5"/>
    <w:rsid w:val="00933224"/>
    <w:rsid w:val="0093389B"/>
    <w:rsid w:val="009339A0"/>
    <w:rsid w:val="00933BEA"/>
    <w:rsid w:val="00933CCB"/>
    <w:rsid w:val="009343E2"/>
    <w:rsid w:val="0093462D"/>
    <w:rsid w:val="009346BE"/>
    <w:rsid w:val="009348A1"/>
    <w:rsid w:val="00934DCB"/>
    <w:rsid w:val="00934F2A"/>
    <w:rsid w:val="00934FD1"/>
    <w:rsid w:val="0093594B"/>
    <w:rsid w:val="009368BF"/>
    <w:rsid w:val="00937081"/>
    <w:rsid w:val="00937506"/>
    <w:rsid w:val="00937701"/>
    <w:rsid w:val="00937C83"/>
    <w:rsid w:val="00937FEE"/>
    <w:rsid w:val="0094093A"/>
    <w:rsid w:val="00940FFB"/>
    <w:rsid w:val="00941111"/>
    <w:rsid w:val="009415BA"/>
    <w:rsid w:val="00941742"/>
    <w:rsid w:val="00941870"/>
    <w:rsid w:val="00941A67"/>
    <w:rsid w:val="00941B8A"/>
    <w:rsid w:val="00941DF4"/>
    <w:rsid w:val="00942E04"/>
    <w:rsid w:val="00943B80"/>
    <w:rsid w:val="00943E63"/>
    <w:rsid w:val="00944278"/>
    <w:rsid w:val="00944B3F"/>
    <w:rsid w:val="00944BBD"/>
    <w:rsid w:val="00945316"/>
    <w:rsid w:val="009454EE"/>
    <w:rsid w:val="00945677"/>
    <w:rsid w:val="0094586F"/>
    <w:rsid w:val="00945949"/>
    <w:rsid w:val="00945A3B"/>
    <w:rsid w:val="00946219"/>
    <w:rsid w:val="009462FC"/>
    <w:rsid w:val="00946501"/>
    <w:rsid w:val="00946C52"/>
    <w:rsid w:val="00947023"/>
    <w:rsid w:val="00947773"/>
    <w:rsid w:val="009477BB"/>
    <w:rsid w:val="009479ED"/>
    <w:rsid w:val="00947FCA"/>
    <w:rsid w:val="009507E5"/>
    <w:rsid w:val="00950A6A"/>
    <w:rsid w:val="00950B90"/>
    <w:rsid w:val="00951009"/>
    <w:rsid w:val="0095113C"/>
    <w:rsid w:val="009515A8"/>
    <w:rsid w:val="00951E28"/>
    <w:rsid w:val="00951E6F"/>
    <w:rsid w:val="0095205B"/>
    <w:rsid w:val="00952B7F"/>
    <w:rsid w:val="0095347E"/>
    <w:rsid w:val="00953B4D"/>
    <w:rsid w:val="00954CF5"/>
    <w:rsid w:val="00954D08"/>
    <w:rsid w:val="00954D0F"/>
    <w:rsid w:val="00954FD7"/>
    <w:rsid w:val="0095532F"/>
    <w:rsid w:val="0095541B"/>
    <w:rsid w:val="0095546E"/>
    <w:rsid w:val="009554EB"/>
    <w:rsid w:val="009561B3"/>
    <w:rsid w:val="00956284"/>
    <w:rsid w:val="00956A80"/>
    <w:rsid w:val="009606E5"/>
    <w:rsid w:val="009606EF"/>
    <w:rsid w:val="0096076F"/>
    <w:rsid w:val="00960907"/>
    <w:rsid w:val="00960969"/>
    <w:rsid w:val="00960AE7"/>
    <w:rsid w:val="009612CE"/>
    <w:rsid w:val="00961521"/>
    <w:rsid w:val="0096166A"/>
    <w:rsid w:val="00961A56"/>
    <w:rsid w:val="00961A9A"/>
    <w:rsid w:val="00961C35"/>
    <w:rsid w:val="00961C80"/>
    <w:rsid w:val="00962415"/>
    <w:rsid w:val="00962834"/>
    <w:rsid w:val="009628A8"/>
    <w:rsid w:val="00962A3A"/>
    <w:rsid w:val="00962D32"/>
    <w:rsid w:val="00962F7E"/>
    <w:rsid w:val="00963D17"/>
    <w:rsid w:val="00963EE6"/>
    <w:rsid w:val="00963F17"/>
    <w:rsid w:val="009645F5"/>
    <w:rsid w:val="00964661"/>
    <w:rsid w:val="00964709"/>
    <w:rsid w:val="00964D6D"/>
    <w:rsid w:val="00964EFB"/>
    <w:rsid w:val="009652BC"/>
    <w:rsid w:val="00965494"/>
    <w:rsid w:val="0096553B"/>
    <w:rsid w:val="0096553C"/>
    <w:rsid w:val="00965606"/>
    <w:rsid w:val="00965960"/>
    <w:rsid w:val="00965F37"/>
    <w:rsid w:val="00966480"/>
    <w:rsid w:val="00966587"/>
    <w:rsid w:val="00966DEB"/>
    <w:rsid w:val="00966F88"/>
    <w:rsid w:val="0096706F"/>
    <w:rsid w:val="009672FE"/>
    <w:rsid w:val="00967452"/>
    <w:rsid w:val="009676F9"/>
    <w:rsid w:val="009677A9"/>
    <w:rsid w:val="009678D5"/>
    <w:rsid w:val="00967C43"/>
    <w:rsid w:val="00967DF2"/>
    <w:rsid w:val="009700CE"/>
    <w:rsid w:val="0097019F"/>
    <w:rsid w:val="00970504"/>
    <w:rsid w:val="009706F2"/>
    <w:rsid w:val="0097074A"/>
    <w:rsid w:val="00970A32"/>
    <w:rsid w:val="00970B2F"/>
    <w:rsid w:val="00970C7A"/>
    <w:rsid w:val="00970FA3"/>
    <w:rsid w:val="009713AC"/>
    <w:rsid w:val="00971747"/>
    <w:rsid w:val="009719B2"/>
    <w:rsid w:val="00971C9F"/>
    <w:rsid w:val="00971E1A"/>
    <w:rsid w:val="00971E6E"/>
    <w:rsid w:val="009725EF"/>
    <w:rsid w:val="00973061"/>
    <w:rsid w:val="00973224"/>
    <w:rsid w:val="0097323F"/>
    <w:rsid w:val="0097386F"/>
    <w:rsid w:val="00973B13"/>
    <w:rsid w:val="00973C9E"/>
    <w:rsid w:val="0097429F"/>
    <w:rsid w:val="00974612"/>
    <w:rsid w:val="00974765"/>
    <w:rsid w:val="0097486C"/>
    <w:rsid w:val="00974C56"/>
    <w:rsid w:val="00974F56"/>
    <w:rsid w:val="00974FD1"/>
    <w:rsid w:val="009757A3"/>
    <w:rsid w:val="00975D9E"/>
    <w:rsid w:val="00975E3A"/>
    <w:rsid w:val="009760D6"/>
    <w:rsid w:val="009766D9"/>
    <w:rsid w:val="00976982"/>
    <w:rsid w:val="00976AAA"/>
    <w:rsid w:val="00976BED"/>
    <w:rsid w:val="00976DB1"/>
    <w:rsid w:val="0097744D"/>
    <w:rsid w:val="009776A1"/>
    <w:rsid w:val="00980390"/>
    <w:rsid w:val="009803B7"/>
    <w:rsid w:val="009803EE"/>
    <w:rsid w:val="00980946"/>
    <w:rsid w:val="00980A01"/>
    <w:rsid w:val="009812FA"/>
    <w:rsid w:val="009813F4"/>
    <w:rsid w:val="00981DB1"/>
    <w:rsid w:val="00981E98"/>
    <w:rsid w:val="00982A99"/>
    <w:rsid w:val="00983331"/>
    <w:rsid w:val="0098337F"/>
    <w:rsid w:val="009834F9"/>
    <w:rsid w:val="009837B6"/>
    <w:rsid w:val="00983C56"/>
    <w:rsid w:val="00983CCC"/>
    <w:rsid w:val="00984481"/>
    <w:rsid w:val="00984A96"/>
    <w:rsid w:val="00984C9E"/>
    <w:rsid w:val="00984DF7"/>
    <w:rsid w:val="00984E53"/>
    <w:rsid w:val="00985289"/>
    <w:rsid w:val="00985325"/>
    <w:rsid w:val="00985779"/>
    <w:rsid w:val="0098610D"/>
    <w:rsid w:val="0098633D"/>
    <w:rsid w:val="009863A3"/>
    <w:rsid w:val="00986512"/>
    <w:rsid w:val="00986E6F"/>
    <w:rsid w:val="009876A3"/>
    <w:rsid w:val="00987871"/>
    <w:rsid w:val="009878A0"/>
    <w:rsid w:val="009878DD"/>
    <w:rsid w:val="009879E0"/>
    <w:rsid w:val="00987A70"/>
    <w:rsid w:val="00987AA1"/>
    <w:rsid w:val="009900AE"/>
    <w:rsid w:val="0099061F"/>
    <w:rsid w:val="00990756"/>
    <w:rsid w:val="00990D77"/>
    <w:rsid w:val="009910A9"/>
    <w:rsid w:val="009918EC"/>
    <w:rsid w:val="00992187"/>
    <w:rsid w:val="009922C5"/>
    <w:rsid w:val="00992390"/>
    <w:rsid w:val="00992409"/>
    <w:rsid w:val="009924FC"/>
    <w:rsid w:val="00992E00"/>
    <w:rsid w:val="00992FBB"/>
    <w:rsid w:val="009937D2"/>
    <w:rsid w:val="00994081"/>
    <w:rsid w:val="00994897"/>
    <w:rsid w:val="00994E19"/>
    <w:rsid w:val="00995208"/>
    <w:rsid w:val="00995421"/>
    <w:rsid w:val="00995488"/>
    <w:rsid w:val="00995C16"/>
    <w:rsid w:val="00995C3D"/>
    <w:rsid w:val="0099671E"/>
    <w:rsid w:val="00996B3A"/>
    <w:rsid w:val="00996D34"/>
    <w:rsid w:val="00996FB6"/>
    <w:rsid w:val="009973CB"/>
    <w:rsid w:val="00997B94"/>
    <w:rsid w:val="00997E8D"/>
    <w:rsid w:val="009A00F9"/>
    <w:rsid w:val="009A0919"/>
    <w:rsid w:val="009A1035"/>
    <w:rsid w:val="009A11E5"/>
    <w:rsid w:val="009A1231"/>
    <w:rsid w:val="009A1239"/>
    <w:rsid w:val="009A1256"/>
    <w:rsid w:val="009A1662"/>
    <w:rsid w:val="009A1A6A"/>
    <w:rsid w:val="009A1CB0"/>
    <w:rsid w:val="009A1EFE"/>
    <w:rsid w:val="009A259C"/>
    <w:rsid w:val="009A2601"/>
    <w:rsid w:val="009A2694"/>
    <w:rsid w:val="009A2852"/>
    <w:rsid w:val="009A2AB5"/>
    <w:rsid w:val="009A2F52"/>
    <w:rsid w:val="009A3203"/>
    <w:rsid w:val="009A393F"/>
    <w:rsid w:val="009A4185"/>
    <w:rsid w:val="009A436A"/>
    <w:rsid w:val="009A436F"/>
    <w:rsid w:val="009A45C6"/>
    <w:rsid w:val="009A4A6C"/>
    <w:rsid w:val="009A4CAF"/>
    <w:rsid w:val="009A4E27"/>
    <w:rsid w:val="009A5123"/>
    <w:rsid w:val="009A516D"/>
    <w:rsid w:val="009A5693"/>
    <w:rsid w:val="009A5BC4"/>
    <w:rsid w:val="009A5E81"/>
    <w:rsid w:val="009A5FFE"/>
    <w:rsid w:val="009A62B9"/>
    <w:rsid w:val="009A6C9A"/>
    <w:rsid w:val="009A7AF4"/>
    <w:rsid w:val="009B0459"/>
    <w:rsid w:val="009B0885"/>
    <w:rsid w:val="009B12E6"/>
    <w:rsid w:val="009B1C93"/>
    <w:rsid w:val="009B2A35"/>
    <w:rsid w:val="009B3006"/>
    <w:rsid w:val="009B3228"/>
    <w:rsid w:val="009B3268"/>
    <w:rsid w:val="009B35B0"/>
    <w:rsid w:val="009B38D7"/>
    <w:rsid w:val="009B39E1"/>
    <w:rsid w:val="009B401B"/>
    <w:rsid w:val="009B42E8"/>
    <w:rsid w:val="009B4439"/>
    <w:rsid w:val="009B4B72"/>
    <w:rsid w:val="009B4CD8"/>
    <w:rsid w:val="009B4DE2"/>
    <w:rsid w:val="009B4E5A"/>
    <w:rsid w:val="009B52D2"/>
    <w:rsid w:val="009B578F"/>
    <w:rsid w:val="009B58A4"/>
    <w:rsid w:val="009B5D76"/>
    <w:rsid w:val="009B6288"/>
    <w:rsid w:val="009B647E"/>
    <w:rsid w:val="009B6699"/>
    <w:rsid w:val="009B688D"/>
    <w:rsid w:val="009B6B26"/>
    <w:rsid w:val="009B7290"/>
    <w:rsid w:val="009C0083"/>
    <w:rsid w:val="009C01B8"/>
    <w:rsid w:val="009C02F6"/>
    <w:rsid w:val="009C07EB"/>
    <w:rsid w:val="009C0C81"/>
    <w:rsid w:val="009C0F1F"/>
    <w:rsid w:val="009C1517"/>
    <w:rsid w:val="009C1632"/>
    <w:rsid w:val="009C1A2B"/>
    <w:rsid w:val="009C1ADC"/>
    <w:rsid w:val="009C1B52"/>
    <w:rsid w:val="009C1CF1"/>
    <w:rsid w:val="009C2365"/>
    <w:rsid w:val="009C2572"/>
    <w:rsid w:val="009C25B7"/>
    <w:rsid w:val="009C2860"/>
    <w:rsid w:val="009C29CE"/>
    <w:rsid w:val="009C36F2"/>
    <w:rsid w:val="009C37D5"/>
    <w:rsid w:val="009C3CEE"/>
    <w:rsid w:val="009C4DF4"/>
    <w:rsid w:val="009C50ED"/>
    <w:rsid w:val="009C56EA"/>
    <w:rsid w:val="009C570E"/>
    <w:rsid w:val="009C58BE"/>
    <w:rsid w:val="009C59AB"/>
    <w:rsid w:val="009C5D52"/>
    <w:rsid w:val="009C5DE0"/>
    <w:rsid w:val="009C5FF2"/>
    <w:rsid w:val="009C65EE"/>
    <w:rsid w:val="009C6807"/>
    <w:rsid w:val="009C6A1F"/>
    <w:rsid w:val="009C71BF"/>
    <w:rsid w:val="009C7313"/>
    <w:rsid w:val="009C73A2"/>
    <w:rsid w:val="009C79B5"/>
    <w:rsid w:val="009C7C23"/>
    <w:rsid w:val="009D00E4"/>
    <w:rsid w:val="009D07E2"/>
    <w:rsid w:val="009D1503"/>
    <w:rsid w:val="009D1605"/>
    <w:rsid w:val="009D1B62"/>
    <w:rsid w:val="009D2076"/>
    <w:rsid w:val="009D28C7"/>
    <w:rsid w:val="009D2AAC"/>
    <w:rsid w:val="009D2B20"/>
    <w:rsid w:val="009D367A"/>
    <w:rsid w:val="009D36F7"/>
    <w:rsid w:val="009D3741"/>
    <w:rsid w:val="009D383A"/>
    <w:rsid w:val="009D396B"/>
    <w:rsid w:val="009D3AE9"/>
    <w:rsid w:val="009D440D"/>
    <w:rsid w:val="009D4B63"/>
    <w:rsid w:val="009D4F0D"/>
    <w:rsid w:val="009D4F9A"/>
    <w:rsid w:val="009D5570"/>
    <w:rsid w:val="009D571A"/>
    <w:rsid w:val="009D58BD"/>
    <w:rsid w:val="009D59A4"/>
    <w:rsid w:val="009D5B0C"/>
    <w:rsid w:val="009D5B97"/>
    <w:rsid w:val="009D5C25"/>
    <w:rsid w:val="009D5CB5"/>
    <w:rsid w:val="009D69F4"/>
    <w:rsid w:val="009D7552"/>
    <w:rsid w:val="009D75F2"/>
    <w:rsid w:val="009D7817"/>
    <w:rsid w:val="009D7C47"/>
    <w:rsid w:val="009E04A2"/>
    <w:rsid w:val="009E0678"/>
    <w:rsid w:val="009E0C41"/>
    <w:rsid w:val="009E0DA5"/>
    <w:rsid w:val="009E0EAA"/>
    <w:rsid w:val="009E0EFC"/>
    <w:rsid w:val="009E1015"/>
    <w:rsid w:val="009E1033"/>
    <w:rsid w:val="009E1C42"/>
    <w:rsid w:val="009E1FAD"/>
    <w:rsid w:val="009E1FB5"/>
    <w:rsid w:val="009E2119"/>
    <w:rsid w:val="009E2A36"/>
    <w:rsid w:val="009E2EA7"/>
    <w:rsid w:val="009E2F9A"/>
    <w:rsid w:val="009E3172"/>
    <w:rsid w:val="009E31D5"/>
    <w:rsid w:val="009E3B8F"/>
    <w:rsid w:val="009E3BEB"/>
    <w:rsid w:val="009E472F"/>
    <w:rsid w:val="009E481E"/>
    <w:rsid w:val="009E4A81"/>
    <w:rsid w:val="009E4F04"/>
    <w:rsid w:val="009E53FC"/>
    <w:rsid w:val="009E55C5"/>
    <w:rsid w:val="009E57FD"/>
    <w:rsid w:val="009E595E"/>
    <w:rsid w:val="009E5E70"/>
    <w:rsid w:val="009E5F42"/>
    <w:rsid w:val="009E636C"/>
    <w:rsid w:val="009E69A4"/>
    <w:rsid w:val="009E69FA"/>
    <w:rsid w:val="009E6C4F"/>
    <w:rsid w:val="009E70F0"/>
    <w:rsid w:val="009E7FEF"/>
    <w:rsid w:val="009F053E"/>
    <w:rsid w:val="009F055E"/>
    <w:rsid w:val="009F0DD0"/>
    <w:rsid w:val="009F11AD"/>
    <w:rsid w:val="009F13FA"/>
    <w:rsid w:val="009F1831"/>
    <w:rsid w:val="009F1CD1"/>
    <w:rsid w:val="009F1EEC"/>
    <w:rsid w:val="009F211C"/>
    <w:rsid w:val="009F227B"/>
    <w:rsid w:val="009F2461"/>
    <w:rsid w:val="009F27C6"/>
    <w:rsid w:val="009F2C0F"/>
    <w:rsid w:val="009F2C58"/>
    <w:rsid w:val="009F2D70"/>
    <w:rsid w:val="009F2F8D"/>
    <w:rsid w:val="009F3143"/>
    <w:rsid w:val="009F3441"/>
    <w:rsid w:val="009F4566"/>
    <w:rsid w:val="009F45DF"/>
    <w:rsid w:val="009F4817"/>
    <w:rsid w:val="009F4FB9"/>
    <w:rsid w:val="009F5184"/>
    <w:rsid w:val="009F5305"/>
    <w:rsid w:val="009F566B"/>
    <w:rsid w:val="009F5838"/>
    <w:rsid w:val="009F5B10"/>
    <w:rsid w:val="009F5CC9"/>
    <w:rsid w:val="009F6543"/>
    <w:rsid w:val="009F65DA"/>
    <w:rsid w:val="009F685A"/>
    <w:rsid w:val="009F6AB4"/>
    <w:rsid w:val="009F6C4E"/>
    <w:rsid w:val="009F6EA7"/>
    <w:rsid w:val="009F7C2A"/>
    <w:rsid w:val="00A002B5"/>
    <w:rsid w:val="00A00A82"/>
    <w:rsid w:val="00A00B88"/>
    <w:rsid w:val="00A00B8B"/>
    <w:rsid w:val="00A012A9"/>
    <w:rsid w:val="00A01E50"/>
    <w:rsid w:val="00A023C8"/>
    <w:rsid w:val="00A024BA"/>
    <w:rsid w:val="00A02821"/>
    <w:rsid w:val="00A0287C"/>
    <w:rsid w:val="00A02F19"/>
    <w:rsid w:val="00A02FB1"/>
    <w:rsid w:val="00A032EC"/>
    <w:rsid w:val="00A033A0"/>
    <w:rsid w:val="00A033B8"/>
    <w:rsid w:val="00A034AA"/>
    <w:rsid w:val="00A038EF"/>
    <w:rsid w:val="00A04139"/>
    <w:rsid w:val="00A04366"/>
    <w:rsid w:val="00A046AC"/>
    <w:rsid w:val="00A04944"/>
    <w:rsid w:val="00A04B20"/>
    <w:rsid w:val="00A04DB3"/>
    <w:rsid w:val="00A050AD"/>
    <w:rsid w:val="00A050FC"/>
    <w:rsid w:val="00A0534C"/>
    <w:rsid w:val="00A053C9"/>
    <w:rsid w:val="00A054FF"/>
    <w:rsid w:val="00A0579A"/>
    <w:rsid w:val="00A05975"/>
    <w:rsid w:val="00A05DB5"/>
    <w:rsid w:val="00A0640F"/>
    <w:rsid w:val="00A06BF3"/>
    <w:rsid w:val="00A06CE1"/>
    <w:rsid w:val="00A06D16"/>
    <w:rsid w:val="00A06DDD"/>
    <w:rsid w:val="00A07016"/>
    <w:rsid w:val="00A07C12"/>
    <w:rsid w:val="00A07D81"/>
    <w:rsid w:val="00A07FE4"/>
    <w:rsid w:val="00A10114"/>
    <w:rsid w:val="00A1058D"/>
    <w:rsid w:val="00A106A3"/>
    <w:rsid w:val="00A10E23"/>
    <w:rsid w:val="00A10E84"/>
    <w:rsid w:val="00A10EE4"/>
    <w:rsid w:val="00A10F47"/>
    <w:rsid w:val="00A11352"/>
    <w:rsid w:val="00A11716"/>
    <w:rsid w:val="00A11C42"/>
    <w:rsid w:val="00A12260"/>
    <w:rsid w:val="00A1252E"/>
    <w:rsid w:val="00A12757"/>
    <w:rsid w:val="00A12984"/>
    <w:rsid w:val="00A12CD8"/>
    <w:rsid w:val="00A132D3"/>
    <w:rsid w:val="00A134D0"/>
    <w:rsid w:val="00A13501"/>
    <w:rsid w:val="00A13ED2"/>
    <w:rsid w:val="00A13F25"/>
    <w:rsid w:val="00A14420"/>
    <w:rsid w:val="00A14949"/>
    <w:rsid w:val="00A14B19"/>
    <w:rsid w:val="00A14E4E"/>
    <w:rsid w:val="00A14E70"/>
    <w:rsid w:val="00A152EB"/>
    <w:rsid w:val="00A153C4"/>
    <w:rsid w:val="00A15A5B"/>
    <w:rsid w:val="00A15A9A"/>
    <w:rsid w:val="00A16AA4"/>
    <w:rsid w:val="00A16DE2"/>
    <w:rsid w:val="00A1718D"/>
    <w:rsid w:val="00A176FB"/>
    <w:rsid w:val="00A17915"/>
    <w:rsid w:val="00A17C37"/>
    <w:rsid w:val="00A20E4F"/>
    <w:rsid w:val="00A21031"/>
    <w:rsid w:val="00A212A7"/>
    <w:rsid w:val="00A21528"/>
    <w:rsid w:val="00A21993"/>
    <w:rsid w:val="00A21C71"/>
    <w:rsid w:val="00A21E5E"/>
    <w:rsid w:val="00A2253B"/>
    <w:rsid w:val="00A226B7"/>
    <w:rsid w:val="00A22969"/>
    <w:rsid w:val="00A22B71"/>
    <w:rsid w:val="00A233E3"/>
    <w:rsid w:val="00A2369C"/>
    <w:rsid w:val="00A2389C"/>
    <w:rsid w:val="00A23AE4"/>
    <w:rsid w:val="00A24CBD"/>
    <w:rsid w:val="00A24CD1"/>
    <w:rsid w:val="00A25078"/>
    <w:rsid w:val="00A25B85"/>
    <w:rsid w:val="00A25CDF"/>
    <w:rsid w:val="00A25FD3"/>
    <w:rsid w:val="00A26BD3"/>
    <w:rsid w:val="00A2708C"/>
    <w:rsid w:val="00A270D7"/>
    <w:rsid w:val="00A2737B"/>
    <w:rsid w:val="00A277FF"/>
    <w:rsid w:val="00A27871"/>
    <w:rsid w:val="00A27D68"/>
    <w:rsid w:val="00A30107"/>
    <w:rsid w:val="00A302C3"/>
    <w:rsid w:val="00A30780"/>
    <w:rsid w:val="00A30845"/>
    <w:rsid w:val="00A30BA1"/>
    <w:rsid w:val="00A310BC"/>
    <w:rsid w:val="00A317B1"/>
    <w:rsid w:val="00A31892"/>
    <w:rsid w:val="00A31E75"/>
    <w:rsid w:val="00A3207B"/>
    <w:rsid w:val="00A322E7"/>
    <w:rsid w:val="00A32EC6"/>
    <w:rsid w:val="00A3312C"/>
    <w:rsid w:val="00A331E5"/>
    <w:rsid w:val="00A334E3"/>
    <w:rsid w:val="00A33755"/>
    <w:rsid w:val="00A33AD6"/>
    <w:rsid w:val="00A341BC"/>
    <w:rsid w:val="00A344E7"/>
    <w:rsid w:val="00A34580"/>
    <w:rsid w:val="00A349F5"/>
    <w:rsid w:val="00A34D70"/>
    <w:rsid w:val="00A35173"/>
    <w:rsid w:val="00A35392"/>
    <w:rsid w:val="00A353BD"/>
    <w:rsid w:val="00A35E4A"/>
    <w:rsid w:val="00A36115"/>
    <w:rsid w:val="00A36505"/>
    <w:rsid w:val="00A36729"/>
    <w:rsid w:val="00A376CD"/>
    <w:rsid w:val="00A37C94"/>
    <w:rsid w:val="00A37E68"/>
    <w:rsid w:val="00A37E9C"/>
    <w:rsid w:val="00A40212"/>
    <w:rsid w:val="00A40446"/>
    <w:rsid w:val="00A40F4D"/>
    <w:rsid w:val="00A410D1"/>
    <w:rsid w:val="00A4117D"/>
    <w:rsid w:val="00A413D9"/>
    <w:rsid w:val="00A41B60"/>
    <w:rsid w:val="00A41BB2"/>
    <w:rsid w:val="00A41BE6"/>
    <w:rsid w:val="00A41C45"/>
    <w:rsid w:val="00A42264"/>
    <w:rsid w:val="00A42670"/>
    <w:rsid w:val="00A42852"/>
    <w:rsid w:val="00A42882"/>
    <w:rsid w:val="00A429EA"/>
    <w:rsid w:val="00A42BC3"/>
    <w:rsid w:val="00A434EB"/>
    <w:rsid w:val="00A4367E"/>
    <w:rsid w:val="00A43830"/>
    <w:rsid w:val="00A43A08"/>
    <w:rsid w:val="00A43CB0"/>
    <w:rsid w:val="00A440EC"/>
    <w:rsid w:val="00A44840"/>
    <w:rsid w:val="00A44B89"/>
    <w:rsid w:val="00A4512E"/>
    <w:rsid w:val="00A4576A"/>
    <w:rsid w:val="00A45B3E"/>
    <w:rsid w:val="00A45D37"/>
    <w:rsid w:val="00A4662E"/>
    <w:rsid w:val="00A4667D"/>
    <w:rsid w:val="00A4669D"/>
    <w:rsid w:val="00A46EC2"/>
    <w:rsid w:val="00A4770E"/>
    <w:rsid w:val="00A478D0"/>
    <w:rsid w:val="00A47B9C"/>
    <w:rsid w:val="00A47D4A"/>
    <w:rsid w:val="00A47E4C"/>
    <w:rsid w:val="00A50299"/>
    <w:rsid w:val="00A50664"/>
    <w:rsid w:val="00A50731"/>
    <w:rsid w:val="00A509DD"/>
    <w:rsid w:val="00A50A7B"/>
    <w:rsid w:val="00A50A9E"/>
    <w:rsid w:val="00A50BDF"/>
    <w:rsid w:val="00A50FF1"/>
    <w:rsid w:val="00A5116C"/>
    <w:rsid w:val="00A516AE"/>
    <w:rsid w:val="00A516B7"/>
    <w:rsid w:val="00A516EF"/>
    <w:rsid w:val="00A51A9D"/>
    <w:rsid w:val="00A51FE2"/>
    <w:rsid w:val="00A52258"/>
    <w:rsid w:val="00A52897"/>
    <w:rsid w:val="00A52B24"/>
    <w:rsid w:val="00A52B5B"/>
    <w:rsid w:val="00A53066"/>
    <w:rsid w:val="00A538FF"/>
    <w:rsid w:val="00A5418E"/>
    <w:rsid w:val="00A54300"/>
    <w:rsid w:val="00A545FE"/>
    <w:rsid w:val="00A54865"/>
    <w:rsid w:val="00A54996"/>
    <w:rsid w:val="00A54DAA"/>
    <w:rsid w:val="00A54DEE"/>
    <w:rsid w:val="00A550D6"/>
    <w:rsid w:val="00A55731"/>
    <w:rsid w:val="00A559AB"/>
    <w:rsid w:val="00A559E5"/>
    <w:rsid w:val="00A55ABD"/>
    <w:rsid w:val="00A55ADC"/>
    <w:rsid w:val="00A55FB8"/>
    <w:rsid w:val="00A56463"/>
    <w:rsid w:val="00A56843"/>
    <w:rsid w:val="00A56DD6"/>
    <w:rsid w:val="00A56ED9"/>
    <w:rsid w:val="00A56EE0"/>
    <w:rsid w:val="00A570D6"/>
    <w:rsid w:val="00A57386"/>
    <w:rsid w:val="00A57921"/>
    <w:rsid w:val="00A57D1B"/>
    <w:rsid w:val="00A57E6E"/>
    <w:rsid w:val="00A57F42"/>
    <w:rsid w:val="00A6008C"/>
    <w:rsid w:val="00A6020E"/>
    <w:rsid w:val="00A6034A"/>
    <w:rsid w:val="00A603CA"/>
    <w:rsid w:val="00A60426"/>
    <w:rsid w:val="00A6049F"/>
    <w:rsid w:val="00A607A9"/>
    <w:rsid w:val="00A608CA"/>
    <w:rsid w:val="00A60B43"/>
    <w:rsid w:val="00A60C21"/>
    <w:rsid w:val="00A6112E"/>
    <w:rsid w:val="00A61196"/>
    <w:rsid w:val="00A61C2D"/>
    <w:rsid w:val="00A61E1A"/>
    <w:rsid w:val="00A623A1"/>
    <w:rsid w:val="00A6261C"/>
    <w:rsid w:val="00A626AD"/>
    <w:rsid w:val="00A6270F"/>
    <w:rsid w:val="00A6283B"/>
    <w:rsid w:val="00A62AD0"/>
    <w:rsid w:val="00A62E3D"/>
    <w:rsid w:val="00A6353A"/>
    <w:rsid w:val="00A63967"/>
    <w:rsid w:val="00A6416F"/>
    <w:rsid w:val="00A646EC"/>
    <w:rsid w:val="00A64CDF"/>
    <w:rsid w:val="00A64F47"/>
    <w:rsid w:val="00A64F78"/>
    <w:rsid w:val="00A652BB"/>
    <w:rsid w:val="00A653D3"/>
    <w:rsid w:val="00A6573C"/>
    <w:rsid w:val="00A65C56"/>
    <w:rsid w:val="00A65E2B"/>
    <w:rsid w:val="00A66170"/>
    <w:rsid w:val="00A6652D"/>
    <w:rsid w:val="00A66851"/>
    <w:rsid w:val="00A669B7"/>
    <w:rsid w:val="00A67348"/>
    <w:rsid w:val="00A67355"/>
    <w:rsid w:val="00A67BF5"/>
    <w:rsid w:val="00A67D0E"/>
    <w:rsid w:val="00A70CB4"/>
    <w:rsid w:val="00A70CFC"/>
    <w:rsid w:val="00A7148E"/>
    <w:rsid w:val="00A71591"/>
    <w:rsid w:val="00A71B42"/>
    <w:rsid w:val="00A72213"/>
    <w:rsid w:val="00A72358"/>
    <w:rsid w:val="00A72791"/>
    <w:rsid w:val="00A72A1D"/>
    <w:rsid w:val="00A72A84"/>
    <w:rsid w:val="00A72B49"/>
    <w:rsid w:val="00A72C84"/>
    <w:rsid w:val="00A731DE"/>
    <w:rsid w:val="00A734B5"/>
    <w:rsid w:val="00A7356E"/>
    <w:rsid w:val="00A73E39"/>
    <w:rsid w:val="00A73F1C"/>
    <w:rsid w:val="00A748D3"/>
    <w:rsid w:val="00A74C86"/>
    <w:rsid w:val="00A74CBE"/>
    <w:rsid w:val="00A74D4E"/>
    <w:rsid w:val="00A74DED"/>
    <w:rsid w:val="00A74E7C"/>
    <w:rsid w:val="00A74FF1"/>
    <w:rsid w:val="00A74FF5"/>
    <w:rsid w:val="00A75A42"/>
    <w:rsid w:val="00A75BAF"/>
    <w:rsid w:val="00A75C60"/>
    <w:rsid w:val="00A76048"/>
    <w:rsid w:val="00A7658F"/>
    <w:rsid w:val="00A772A0"/>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199B"/>
    <w:rsid w:val="00A8208C"/>
    <w:rsid w:val="00A822E7"/>
    <w:rsid w:val="00A82FD5"/>
    <w:rsid w:val="00A83468"/>
    <w:rsid w:val="00A83554"/>
    <w:rsid w:val="00A83BFC"/>
    <w:rsid w:val="00A83C88"/>
    <w:rsid w:val="00A83D04"/>
    <w:rsid w:val="00A8424E"/>
    <w:rsid w:val="00A84928"/>
    <w:rsid w:val="00A84DBA"/>
    <w:rsid w:val="00A84FA1"/>
    <w:rsid w:val="00A854DB"/>
    <w:rsid w:val="00A855B7"/>
    <w:rsid w:val="00A85833"/>
    <w:rsid w:val="00A859A2"/>
    <w:rsid w:val="00A85F19"/>
    <w:rsid w:val="00A864D6"/>
    <w:rsid w:val="00A86574"/>
    <w:rsid w:val="00A86D76"/>
    <w:rsid w:val="00A86FA3"/>
    <w:rsid w:val="00A87168"/>
    <w:rsid w:val="00A87318"/>
    <w:rsid w:val="00A876DF"/>
    <w:rsid w:val="00A8782B"/>
    <w:rsid w:val="00A879A8"/>
    <w:rsid w:val="00A87A3E"/>
    <w:rsid w:val="00A87DB3"/>
    <w:rsid w:val="00A87E55"/>
    <w:rsid w:val="00A90866"/>
    <w:rsid w:val="00A909E9"/>
    <w:rsid w:val="00A90AB7"/>
    <w:rsid w:val="00A90C88"/>
    <w:rsid w:val="00A90DB0"/>
    <w:rsid w:val="00A9119B"/>
    <w:rsid w:val="00A91FD4"/>
    <w:rsid w:val="00A922E5"/>
    <w:rsid w:val="00A92A3E"/>
    <w:rsid w:val="00A92CF3"/>
    <w:rsid w:val="00A92D75"/>
    <w:rsid w:val="00A93004"/>
    <w:rsid w:val="00A9314F"/>
    <w:rsid w:val="00A93351"/>
    <w:rsid w:val="00A9400F"/>
    <w:rsid w:val="00A94025"/>
    <w:rsid w:val="00A94FAB"/>
    <w:rsid w:val="00A95483"/>
    <w:rsid w:val="00A9575D"/>
    <w:rsid w:val="00A95EAC"/>
    <w:rsid w:val="00A9613B"/>
    <w:rsid w:val="00A96682"/>
    <w:rsid w:val="00A96899"/>
    <w:rsid w:val="00A96DE8"/>
    <w:rsid w:val="00A97353"/>
    <w:rsid w:val="00A978D6"/>
    <w:rsid w:val="00A97A80"/>
    <w:rsid w:val="00A97BC6"/>
    <w:rsid w:val="00AA02B6"/>
    <w:rsid w:val="00AA04DF"/>
    <w:rsid w:val="00AA0BC6"/>
    <w:rsid w:val="00AA0BDC"/>
    <w:rsid w:val="00AA13A9"/>
    <w:rsid w:val="00AA13B1"/>
    <w:rsid w:val="00AA17D3"/>
    <w:rsid w:val="00AA1837"/>
    <w:rsid w:val="00AA1CEF"/>
    <w:rsid w:val="00AA2896"/>
    <w:rsid w:val="00AA2912"/>
    <w:rsid w:val="00AA2990"/>
    <w:rsid w:val="00AA2D9A"/>
    <w:rsid w:val="00AA2E17"/>
    <w:rsid w:val="00AA2EC2"/>
    <w:rsid w:val="00AA2F27"/>
    <w:rsid w:val="00AA3360"/>
    <w:rsid w:val="00AA3A8C"/>
    <w:rsid w:val="00AA3A8F"/>
    <w:rsid w:val="00AA3B4C"/>
    <w:rsid w:val="00AA3F34"/>
    <w:rsid w:val="00AA3F93"/>
    <w:rsid w:val="00AA4089"/>
    <w:rsid w:val="00AA4117"/>
    <w:rsid w:val="00AA4297"/>
    <w:rsid w:val="00AA44EC"/>
    <w:rsid w:val="00AA5042"/>
    <w:rsid w:val="00AA5249"/>
    <w:rsid w:val="00AA53AE"/>
    <w:rsid w:val="00AA55AD"/>
    <w:rsid w:val="00AA56CA"/>
    <w:rsid w:val="00AA5947"/>
    <w:rsid w:val="00AA5C7C"/>
    <w:rsid w:val="00AA5F5C"/>
    <w:rsid w:val="00AA68E8"/>
    <w:rsid w:val="00AA6BEC"/>
    <w:rsid w:val="00AA6E2C"/>
    <w:rsid w:val="00AA6E8E"/>
    <w:rsid w:val="00AA7219"/>
    <w:rsid w:val="00AB037C"/>
    <w:rsid w:val="00AB2866"/>
    <w:rsid w:val="00AB2955"/>
    <w:rsid w:val="00AB3B03"/>
    <w:rsid w:val="00AB3FB2"/>
    <w:rsid w:val="00AB4247"/>
    <w:rsid w:val="00AB43BA"/>
    <w:rsid w:val="00AB462C"/>
    <w:rsid w:val="00AB46C7"/>
    <w:rsid w:val="00AB474A"/>
    <w:rsid w:val="00AB4861"/>
    <w:rsid w:val="00AB4909"/>
    <w:rsid w:val="00AB4AE1"/>
    <w:rsid w:val="00AB4BBA"/>
    <w:rsid w:val="00AB4EEA"/>
    <w:rsid w:val="00AB591D"/>
    <w:rsid w:val="00AB637E"/>
    <w:rsid w:val="00AB649F"/>
    <w:rsid w:val="00AB682E"/>
    <w:rsid w:val="00AB69FB"/>
    <w:rsid w:val="00AB6AA0"/>
    <w:rsid w:val="00AB6B7F"/>
    <w:rsid w:val="00AB6D67"/>
    <w:rsid w:val="00AB6EE8"/>
    <w:rsid w:val="00AB7268"/>
    <w:rsid w:val="00AB796B"/>
    <w:rsid w:val="00AB7DCC"/>
    <w:rsid w:val="00AB7E2C"/>
    <w:rsid w:val="00AC05C7"/>
    <w:rsid w:val="00AC242A"/>
    <w:rsid w:val="00AC2E8D"/>
    <w:rsid w:val="00AC3111"/>
    <w:rsid w:val="00AC32BF"/>
    <w:rsid w:val="00AC344C"/>
    <w:rsid w:val="00AC3DE4"/>
    <w:rsid w:val="00AC4114"/>
    <w:rsid w:val="00AC41E1"/>
    <w:rsid w:val="00AC50AC"/>
    <w:rsid w:val="00AC530B"/>
    <w:rsid w:val="00AC5B68"/>
    <w:rsid w:val="00AC6114"/>
    <w:rsid w:val="00AC64E0"/>
    <w:rsid w:val="00AC72E2"/>
    <w:rsid w:val="00AC7C9F"/>
    <w:rsid w:val="00AD0654"/>
    <w:rsid w:val="00AD0A6D"/>
    <w:rsid w:val="00AD0B93"/>
    <w:rsid w:val="00AD0CAF"/>
    <w:rsid w:val="00AD17CC"/>
    <w:rsid w:val="00AD1A4E"/>
    <w:rsid w:val="00AD1D07"/>
    <w:rsid w:val="00AD24D1"/>
    <w:rsid w:val="00AD24E1"/>
    <w:rsid w:val="00AD263B"/>
    <w:rsid w:val="00AD279D"/>
    <w:rsid w:val="00AD27D5"/>
    <w:rsid w:val="00AD297F"/>
    <w:rsid w:val="00AD3945"/>
    <w:rsid w:val="00AD39CD"/>
    <w:rsid w:val="00AD4593"/>
    <w:rsid w:val="00AD49B0"/>
    <w:rsid w:val="00AD4FCE"/>
    <w:rsid w:val="00AD5327"/>
    <w:rsid w:val="00AD54C7"/>
    <w:rsid w:val="00AD5665"/>
    <w:rsid w:val="00AD5821"/>
    <w:rsid w:val="00AD5A04"/>
    <w:rsid w:val="00AD6011"/>
    <w:rsid w:val="00AD613A"/>
    <w:rsid w:val="00AD6203"/>
    <w:rsid w:val="00AD627B"/>
    <w:rsid w:val="00AD628E"/>
    <w:rsid w:val="00AD6636"/>
    <w:rsid w:val="00AD669B"/>
    <w:rsid w:val="00AD66F6"/>
    <w:rsid w:val="00AD6F47"/>
    <w:rsid w:val="00AD735D"/>
    <w:rsid w:val="00AD7441"/>
    <w:rsid w:val="00AE05BF"/>
    <w:rsid w:val="00AE0751"/>
    <w:rsid w:val="00AE0771"/>
    <w:rsid w:val="00AE0A04"/>
    <w:rsid w:val="00AE0B98"/>
    <w:rsid w:val="00AE0C19"/>
    <w:rsid w:val="00AE0C3D"/>
    <w:rsid w:val="00AE0F7C"/>
    <w:rsid w:val="00AE1161"/>
    <w:rsid w:val="00AE1601"/>
    <w:rsid w:val="00AE183B"/>
    <w:rsid w:val="00AE1A30"/>
    <w:rsid w:val="00AE1B49"/>
    <w:rsid w:val="00AE1D77"/>
    <w:rsid w:val="00AE21B8"/>
    <w:rsid w:val="00AE24B5"/>
    <w:rsid w:val="00AE280C"/>
    <w:rsid w:val="00AE286F"/>
    <w:rsid w:val="00AE2B06"/>
    <w:rsid w:val="00AE2CB3"/>
    <w:rsid w:val="00AE2D1A"/>
    <w:rsid w:val="00AE3099"/>
    <w:rsid w:val="00AE3572"/>
    <w:rsid w:val="00AE3925"/>
    <w:rsid w:val="00AE3CAA"/>
    <w:rsid w:val="00AE3E05"/>
    <w:rsid w:val="00AE3F0D"/>
    <w:rsid w:val="00AE4136"/>
    <w:rsid w:val="00AE4277"/>
    <w:rsid w:val="00AE42EE"/>
    <w:rsid w:val="00AE47DD"/>
    <w:rsid w:val="00AE55BF"/>
    <w:rsid w:val="00AE5A74"/>
    <w:rsid w:val="00AE5AC3"/>
    <w:rsid w:val="00AE5C5F"/>
    <w:rsid w:val="00AE6172"/>
    <w:rsid w:val="00AE6189"/>
    <w:rsid w:val="00AE690C"/>
    <w:rsid w:val="00AE6939"/>
    <w:rsid w:val="00AE69E5"/>
    <w:rsid w:val="00AE73F1"/>
    <w:rsid w:val="00AE74AA"/>
    <w:rsid w:val="00AE7500"/>
    <w:rsid w:val="00AE7699"/>
    <w:rsid w:val="00AE76C7"/>
    <w:rsid w:val="00AE7DC2"/>
    <w:rsid w:val="00AE7F91"/>
    <w:rsid w:val="00AF07B4"/>
    <w:rsid w:val="00AF0802"/>
    <w:rsid w:val="00AF08D6"/>
    <w:rsid w:val="00AF0970"/>
    <w:rsid w:val="00AF1068"/>
    <w:rsid w:val="00AF1186"/>
    <w:rsid w:val="00AF141C"/>
    <w:rsid w:val="00AF27EC"/>
    <w:rsid w:val="00AF2DCB"/>
    <w:rsid w:val="00AF3846"/>
    <w:rsid w:val="00AF39FC"/>
    <w:rsid w:val="00AF3FFB"/>
    <w:rsid w:val="00AF4462"/>
    <w:rsid w:val="00AF44D8"/>
    <w:rsid w:val="00AF4807"/>
    <w:rsid w:val="00AF4A99"/>
    <w:rsid w:val="00AF4AA8"/>
    <w:rsid w:val="00AF4CF4"/>
    <w:rsid w:val="00AF541C"/>
    <w:rsid w:val="00AF59F7"/>
    <w:rsid w:val="00AF6128"/>
    <w:rsid w:val="00AF6194"/>
    <w:rsid w:val="00AF6882"/>
    <w:rsid w:val="00AF6F07"/>
    <w:rsid w:val="00AF70E2"/>
    <w:rsid w:val="00AF72F1"/>
    <w:rsid w:val="00AF7663"/>
    <w:rsid w:val="00AF7CFB"/>
    <w:rsid w:val="00AF7DF0"/>
    <w:rsid w:val="00AF7EBB"/>
    <w:rsid w:val="00AF7F4B"/>
    <w:rsid w:val="00B00487"/>
    <w:rsid w:val="00B00652"/>
    <w:rsid w:val="00B00A0A"/>
    <w:rsid w:val="00B00A56"/>
    <w:rsid w:val="00B00F5C"/>
    <w:rsid w:val="00B0116F"/>
    <w:rsid w:val="00B01217"/>
    <w:rsid w:val="00B01250"/>
    <w:rsid w:val="00B01307"/>
    <w:rsid w:val="00B01775"/>
    <w:rsid w:val="00B01B71"/>
    <w:rsid w:val="00B01CF2"/>
    <w:rsid w:val="00B01EDC"/>
    <w:rsid w:val="00B02010"/>
    <w:rsid w:val="00B02608"/>
    <w:rsid w:val="00B0265E"/>
    <w:rsid w:val="00B026E4"/>
    <w:rsid w:val="00B030E1"/>
    <w:rsid w:val="00B035FC"/>
    <w:rsid w:val="00B03B6B"/>
    <w:rsid w:val="00B03EA5"/>
    <w:rsid w:val="00B03F54"/>
    <w:rsid w:val="00B04AEA"/>
    <w:rsid w:val="00B04CCC"/>
    <w:rsid w:val="00B04F69"/>
    <w:rsid w:val="00B04FE2"/>
    <w:rsid w:val="00B0512A"/>
    <w:rsid w:val="00B05174"/>
    <w:rsid w:val="00B051B4"/>
    <w:rsid w:val="00B059C3"/>
    <w:rsid w:val="00B05B99"/>
    <w:rsid w:val="00B06132"/>
    <w:rsid w:val="00B06150"/>
    <w:rsid w:val="00B06568"/>
    <w:rsid w:val="00B06934"/>
    <w:rsid w:val="00B06CFE"/>
    <w:rsid w:val="00B06E19"/>
    <w:rsid w:val="00B06F9B"/>
    <w:rsid w:val="00B0783D"/>
    <w:rsid w:val="00B07940"/>
    <w:rsid w:val="00B07E5D"/>
    <w:rsid w:val="00B07F5B"/>
    <w:rsid w:val="00B10424"/>
    <w:rsid w:val="00B10A2F"/>
    <w:rsid w:val="00B10F0E"/>
    <w:rsid w:val="00B1117E"/>
    <w:rsid w:val="00B118A5"/>
    <w:rsid w:val="00B1191B"/>
    <w:rsid w:val="00B11F97"/>
    <w:rsid w:val="00B124CF"/>
    <w:rsid w:val="00B12622"/>
    <w:rsid w:val="00B12866"/>
    <w:rsid w:val="00B132EF"/>
    <w:rsid w:val="00B134FD"/>
    <w:rsid w:val="00B13F85"/>
    <w:rsid w:val="00B14251"/>
    <w:rsid w:val="00B14393"/>
    <w:rsid w:val="00B1483B"/>
    <w:rsid w:val="00B149AB"/>
    <w:rsid w:val="00B14B66"/>
    <w:rsid w:val="00B14C48"/>
    <w:rsid w:val="00B14D85"/>
    <w:rsid w:val="00B14DB3"/>
    <w:rsid w:val="00B14EC8"/>
    <w:rsid w:val="00B15422"/>
    <w:rsid w:val="00B156F6"/>
    <w:rsid w:val="00B15B1B"/>
    <w:rsid w:val="00B15D9B"/>
    <w:rsid w:val="00B15F34"/>
    <w:rsid w:val="00B16124"/>
    <w:rsid w:val="00B16224"/>
    <w:rsid w:val="00B16398"/>
    <w:rsid w:val="00B16D23"/>
    <w:rsid w:val="00B16FD9"/>
    <w:rsid w:val="00B17124"/>
    <w:rsid w:val="00B177AE"/>
    <w:rsid w:val="00B1792E"/>
    <w:rsid w:val="00B17FF3"/>
    <w:rsid w:val="00B20067"/>
    <w:rsid w:val="00B20314"/>
    <w:rsid w:val="00B20913"/>
    <w:rsid w:val="00B20D10"/>
    <w:rsid w:val="00B20D3A"/>
    <w:rsid w:val="00B20F21"/>
    <w:rsid w:val="00B20FC3"/>
    <w:rsid w:val="00B2108E"/>
    <w:rsid w:val="00B21096"/>
    <w:rsid w:val="00B2116C"/>
    <w:rsid w:val="00B2177B"/>
    <w:rsid w:val="00B21914"/>
    <w:rsid w:val="00B21A42"/>
    <w:rsid w:val="00B223E7"/>
    <w:rsid w:val="00B2270E"/>
    <w:rsid w:val="00B22715"/>
    <w:rsid w:val="00B22A46"/>
    <w:rsid w:val="00B22DFD"/>
    <w:rsid w:val="00B22F99"/>
    <w:rsid w:val="00B23323"/>
    <w:rsid w:val="00B2340C"/>
    <w:rsid w:val="00B2369D"/>
    <w:rsid w:val="00B237D4"/>
    <w:rsid w:val="00B23860"/>
    <w:rsid w:val="00B23AB8"/>
    <w:rsid w:val="00B23CF9"/>
    <w:rsid w:val="00B23FAD"/>
    <w:rsid w:val="00B23FF2"/>
    <w:rsid w:val="00B24120"/>
    <w:rsid w:val="00B2474C"/>
    <w:rsid w:val="00B26130"/>
    <w:rsid w:val="00B261C9"/>
    <w:rsid w:val="00B2699D"/>
    <w:rsid w:val="00B269F8"/>
    <w:rsid w:val="00B26BD2"/>
    <w:rsid w:val="00B26C75"/>
    <w:rsid w:val="00B26CFD"/>
    <w:rsid w:val="00B27234"/>
    <w:rsid w:val="00B274BF"/>
    <w:rsid w:val="00B27D89"/>
    <w:rsid w:val="00B27F02"/>
    <w:rsid w:val="00B30BCD"/>
    <w:rsid w:val="00B311E1"/>
    <w:rsid w:val="00B31301"/>
    <w:rsid w:val="00B31334"/>
    <w:rsid w:val="00B31610"/>
    <w:rsid w:val="00B31D8A"/>
    <w:rsid w:val="00B31E81"/>
    <w:rsid w:val="00B32091"/>
    <w:rsid w:val="00B32786"/>
    <w:rsid w:val="00B32BB8"/>
    <w:rsid w:val="00B334C0"/>
    <w:rsid w:val="00B33AD5"/>
    <w:rsid w:val="00B344AC"/>
    <w:rsid w:val="00B3460C"/>
    <w:rsid w:val="00B347BA"/>
    <w:rsid w:val="00B3519D"/>
    <w:rsid w:val="00B35269"/>
    <w:rsid w:val="00B352D3"/>
    <w:rsid w:val="00B35A68"/>
    <w:rsid w:val="00B35C1E"/>
    <w:rsid w:val="00B36081"/>
    <w:rsid w:val="00B360B1"/>
    <w:rsid w:val="00B36147"/>
    <w:rsid w:val="00B367F8"/>
    <w:rsid w:val="00B36C6D"/>
    <w:rsid w:val="00B36F69"/>
    <w:rsid w:val="00B372D4"/>
    <w:rsid w:val="00B4056C"/>
    <w:rsid w:val="00B40B8A"/>
    <w:rsid w:val="00B40D18"/>
    <w:rsid w:val="00B40D8F"/>
    <w:rsid w:val="00B41123"/>
    <w:rsid w:val="00B41621"/>
    <w:rsid w:val="00B41986"/>
    <w:rsid w:val="00B4288E"/>
    <w:rsid w:val="00B428D5"/>
    <w:rsid w:val="00B42A5F"/>
    <w:rsid w:val="00B42F59"/>
    <w:rsid w:val="00B43016"/>
    <w:rsid w:val="00B43274"/>
    <w:rsid w:val="00B4379D"/>
    <w:rsid w:val="00B43A79"/>
    <w:rsid w:val="00B43ACD"/>
    <w:rsid w:val="00B440A3"/>
    <w:rsid w:val="00B44323"/>
    <w:rsid w:val="00B4466E"/>
    <w:rsid w:val="00B44EE4"/>
    <w:rsid w:val="00B45ABE"/>
    <w:rsid w:val="00B45CFB"/>
    <w:rsid w:val="00B45D45"/>
    <w:rsid w:val="00B45FE9"/>
    <w:rsid w:val="00B460B7"/>
    <w:rsid w:val="00B46495"/>
    <w:rsid w:val="00B46590"/>
    <w:rsid w:val="00B46DF0"/>
    <w:rsid w:val="00B46FA8"/>
    <w:rsid w:val="00B47678"/>
    <w:rsid w:val="00B47744"/>
    <w:rsid w:val="00B47DFD"/>
    <w:rsid w:val="00B50332"/>
    <w:rsid w:val="00B50717"/>
    <w:rsid w:val="00B5076F"/>
    <w:rsid w:val="00B507C2"/>
    <w:rsid w:val="00B5093B"/>
    <w:rsid w:val="00B50B76"/>
    <w:rsid w:val="00B50E03"/>
    <w:rsid w:val="00B50FE0"/>
    <w:rsid w:val="00B516EF"/>
    <w:rsid w:val="00B51E71"/>
    <w:rsid w:val="00B52288"/>
    <w:rsid w:val="00B52465"/>
    <w:rsid w:val="00B53146"/>
    <w:rsid w:val="00B53163"/>
    <w:rsid w:val="00B534B6"/>
    <w:rsid w:val="00B536DD"/>
    <w:rsid w:val="00B54419"/>
    <w:rsid w:val="00B54DB6"/>
    <w:rsid w:val="00B54E1B"/>
    <w:rsid w:val="00B5527D"/>
    <w:rsid w:val="00B554CE"/>
    <w:rsid w:val="00B55E56"/>
    <w:rsid w:val="00B5619F"/>
    <w:rsid w:val="00B56524"/>
    <w:rsid w:val="00B566EB"/>
    <w:rsid w:val="00B57381"/>
    <w:rsid w:val="00B573EE"/>
    <w:rsid w:val="00B57D38"/>
    <w:rsid w:val="00B57DA1"/>
    <w:rsid w:val="00B57FF5"/>
    <w:rsid w:val="00B60104"/>
    <w:rsid w:val="00B60226"/>
    <w:rsid w:val="00B6045F"/>
    <w:rsid w:val="00B60968"/>
    <w:rsid w:val="00B609D7"/>
    <w:rsid w:val="00B61B4B"/>
    <w:rsid w:val="00B62007"/>
    <w:rsid w:val="00B62233"/>
    <w:rsid w:val="00B62A69"/>
    <w:rsid w:val="00B62D3F"/>
    <w:rsid w:val="00B63043"/>
    <w:rsid w:val="00B63133"/>
    <w:rsid w:val="00B6364D"/>
    <w:rsid w:val="00B63718"/>
    <w:rsid w:val="00B63767"/>
    <w:rsid w:val="00B63CD5"/>
    <w:rsid w:val="00B63FB0"/>
    <w:rsid w:val="00B64009"/>
    <w:rsid w:val="00B64856"/>
    <w:rsid w:val="00B64D2F"/>
    <w:rsid w:val="00B64D90"/>
    <w:rsid w:val="00B64FCE"/>
    <w:rsid w:val="00B65AD5"/>
    <w:rsid w:val="00B65DA0"/>
    <w:rsid w:val="00B65E06"/>
    <w:rsid w:val="00B65EAC"/>
    <w:rsid w:val="00B66041"/>
    <w:rsid w:val="00B6628D"/>
    <w:rsid w:val="00B663EA"/>
    <w:rsid w:val="00B665B1"/>
    <w:rsid w:val="00B66B83"/>
    <w:rsid w:val="00B66D0E"/>
    <w:rsid w:val="00B66D7D"/>
    <w:rsid w:val="00B66F1B"/>
    <w:rsid w:val="00B66FC1"/>
    <w:rsid w:val="00B6703C"/>
    <w:rsid w:val="00B67160"/>
    <w:rsid w:val="00B67507"/>
    <w:rsid w:val="00B6759A"/>
    <w:rsid w:val="00B677A6"/>
    <w:rsid w:val="00B67E31"/>
    <w:rsid w:val="00B702A9"/>
    <w:rsid w:val="00B707D4"/>
    <w:rsid w:val="00B71386"/>
    <w:rsid w:val="00B717EE"/>
    <w:rsid w:val="00B71A16"/>
    <w:rsid w:val="00B72798"/>
    <w:rsid w:val="00B72B06"/>
    <w:rsid w:val="00B72B09"/>
    <w:rsid w:val="00B72B21"/>
    <w:rsid w:val="00B7322C"/>
    <w:rsid w:val="00B734A0"/>
    <w:rsid w:val="00B73603"/>
    <w:rsid w:val="00B73698"/>
    <w:rsid w:val="00B73BB1"/>
    <w:rsid w:val="00B73D74"/>
    <w:rsid w:val="00B73F2F"/>
    <w:rsid w:val="00B745AA"/>
    <w:rsid w:val="00B74944"/>
    <w:rsid w:val="00B74998"/>
    <w:rsid w:val="00B74B8B"/>
    <w:rsid w:val="00B74F5D"/>
    <w:rsid w:val="00B755ED"/>
    <w:rsid w:val="00B75C2C"/>
    <w:rsid w:val="00B75E36"/>
    <w:rsid w:val="00B7623F"/>
    <w:rsid w:val="00B76458"/>
    <w:rsid w:val="00B765C4"/>
    <w:rsid w:val="00B76B6C"/>
    <w:rsid w:val="00B77133"/>
    <w:rsid w:val="00B774C0"/>
    <w:rsid w:val="00B774D1"/>
    <w:rsid w:val="00B776A6"/>
    <w:rsid w:val="00B7777F"/>
    <w:rsid w:val="00B77890"/>
    <w:rsid w:val="00B779E5"/>
    <w:rsid w:val="00B77C39"/>
    <w:rsid w:val="00B77C48"/>
    <w:rsid w:val="00B77CA5"/>
    <w:rsid w:val="00B77F04"/>
    <w:rsid w:val="00B80141"/>
    <w:rsid w:val="00B8020F"/>
    <w:rsid w:val="00B80862"/>
    <w:rsid w:val="00B80D5C"/>
    <w:rsid w:val="00B81F5F"/>
    <w:rsid w:val="00B823C8"/>
    <w:rsid w:val="00B82732"/>
    <w:rsid w:val="00B82844"/>
    <w:rsid w:val="00B8294B"/>
    <w:rsid w:val="00B83299"/>
    <w:rsid w:val="00B832F7"/>
    <w:rsid w:val="00B83698"/>
    <w:rsid w:val="00B837B0"/>
    <w:rsid w:val="00B8399B"/>
    <w:rsid w:val="00B83A2D"/>
    <w:rsid w:val="00B83B1D"/>
    <w:rsid w:val="00B83D2D"/>
    <w:rsid w:val="00B83D65"/>
    <w:rsid w:val="00B840AB"/>
    <w:rsid w:val="00B84173"/>
    <w:rsid w:val="00B8432E"/>
    <w:rsid w:val="00B84500"/>
    <w:rsid w:val="00B84518"/>
    <w:rsid w:val="00B84883"/>
    <w:rsid w:val="00B84AFE"/>
    <w:rsid w:val="00B84C1C"/>
    <w:rsid w:val="00B84D05"/>
    <w:rsid w:val="00B84D28"/>
    <w:rsid w:val="00B84F91"/>
    <w:rsid w:val="00B851D8"/>
    <w:rsid w:val="00B85462"/>
    <w:rsid w:val="00B85BCF"/>
    <w:rsid w:val="00B861CD"/>
    <w:rsid w:val="00B869F6"/>
    <w:rsid w:val="00B86A1C"/>
    <w:rsid w:val="00B875C9"/>
    <w:rsid w:val="00B909E1"/>
    <w:rsid w:val="00B91123"/>
    <w:rsid w:val="00B9168C"/>
    <w:rsid w:val="00B922B2"/>
    <w:rsid w:val="00B924E5"/>
    <w:rsid w:val="00B9255E"/>
    <w:rsid w:val="00B9289B"/>
    <w:rsid w:val="00B92AF2"/>
    <w:rsid w:val="00B92C93"/>
    <w:rsid w:val="00B92D42"/>
    <w:rsid w:val="00B93160"/>
    <w:rsid w:val="00B939C6"/>
    <w:rsid w:val="00B93A21"/>
    <w:rsid w:val="00B93D75"/>
    <w:rsid w:val="00B93F6B"/>
    <w:rsid w:val="00B93F75"/>
    <w:rsid w:val="00B940DA"/>
    <w:rsid w:val="00B944BC"/>
    <w:rsid w:val="00B9497E"/>
    <w:rsid w:val="00B949E3"/>
    <w:rsid w:val="00B94B56"/>
    <w:rsid w:val="00B94D17"/>
    <w:rsid w:val="00B94DDD"/>
    <w:rsid w:val="00B94FC8"/>
    <w:rsid w:val="00B95394"/>
    <w:rsid w:val="00B95A10"/>
    <w:rsid w:val="00B95CFC"/>
    <w:rsid w:val="00B96205"/>
    <w:rsid w:val="00B96A79"/>
    <w:rsid w:val="00B96AF2"/>
    <w:rsid w:val="00B96B7B"/>
    <w:rsid w:val="00B96BA9"/>
    <w:rsid w:val="00B96FB5"/>
    <w:rsid w:val="00B97108"/>
    <w:rsid w:val="00BA025E"/>
    <w:rsid w:val="00BA037B"/>
    <w:rsid w:val="00BA0A0F"/>
    <w:rsid w:val="00BA0A18"/>
    <w:rsid w:val="00BA0A63"/>
    <w:rsid w:val="00BA0D49"/>
    <w:rsid w:val="00BA0F49"/>
    <w:rsid w:val="00BA0F95"/>
    <w:rsid w:val="00BA1315"/>
    <w:rsid w:val="00BA1D79"/>
    <w:rsid w:val="00BA1FBB"/>
    <w:rsid w:val="00BA2075"/>
    <w:rsid w:val="00BA26A6"/>
    <w:rsid w:val="00BA29C4"/>
    <w:rsid w:val="00BA2F24"/>
    <w:rsid w:val="00BA4422"/>
    <w:rsid w:val="00BA484E"/>
    <w:rsid w:val="00BA4C0F"/>
    <w:rsid w:val="00BA50BC"/>
    <w:rsid w:val="00BA5A24"/>
    <w:rsid w:val="00BA5C5A"/>
    <w:rsid w:val="00BA5DEB"/>
    <w:rsid w:val="00BA5E94"/>
    <w:rsid w:val="00BA6B00"/>
    <w:rsid w:val="00BA6B36"/>
    <w:rsid w:val="00BA6E80"/>
    <w:rsid w:val="00BA6EA3"/>
    <w:rsid w:val="00BA6F71"/>
    <w:rsid w:val="00BA730D"/>
    <w:rsid w:val="00BA7805"/>
    <w:rsid w:val="00BA7D23"/>
    <w:rsid w:val="00BB02AE"/>
    <w:rsid w:val="00BB0819"/>
    <w:rsid w:val="00BB0AA6"/>
    <w:rsid w:val="00BB0D7F"/>
    <w:rsid w:val="00BB0F11"/>
    <w:rsid w:val="00BB133D"/>
    <w:rsid w:val="00BB194F"/>
    <w:rsid w:val="00BB1A70"/>
    <w:rsid w:val="00BB1F3F"/>
    <w:rsid w:val="00BB23D6"/>
    <w:rsid w:val="00BB28A5"/>
    <w:rsid w:val="00BB2A6B"/>
    <w:rsid w:val="00BB2B54"/>
    <w:rsid w:val="00BB2E82"/>
    <w:rsid w:val="00BB2FCA"/>
    <w:rsid w:val="00BB3408"/>
    <w:rsid w:val="00BB366D"/>
    <w:rsid w:val="00BB36A9"/>
    <w:rsid w:val="00BB38EC"/>
    <w:rsid w:val="00BB391E"/>
    <w:rsid w:val="00BB39B9"/>
    <w:rsid w:val="00BB3C29"/>
    <w:rsid w:val="00BB3D46"/>
    <w:rsid w:val="00BB3E6B"/>
    <w:rsid w:val="00BB4D21"/>
    <w:rsid w:val="00BB4D75"/>
    <w:rsid w:val="00BB57CB"/>
    <w:rsid w:val="00BB5936"/>
    <w:rsid w:val="00BB5ADE"/>
    <w:rsid w:val="00BB5BEE"/>
    <w:rsid w:val="00BB5C9C"/>
    <w:rsid w:val="00BB5DF1"/>
    <w:rsid w:val="00BB6109"/>
    <w:rsid w:val="00BB6151"/>
    <w:rsid w:val="00BB64DF"/>
    <w:rsid w:val="00BB71CE"/>
    <w:rsid w:val="00BB7601"/>
    <w:rsid w:val="00BB7CD7"/>
    <w:rsid w:val="00BB7D38"/>
    <w:rsid w:val="00BB7DD4"/>
    <w:rsid w:val="00BB7DDE"/>
    <w:rsid w:val="00BC06CA"/>
    <w:rsid w:val="00BC084D"/>
    <w:rsid w:val="00BC0AF3"/>
    <w:rsid w:val="00BC0DD0"/>
    <w:rsid w:val="00BC12BB"/>
    <w:rsid w:val="00BC13E4"/>
    <w:rsid w:val="00BC14F8"/>
    <w:rsid w:val="00BC1B28"/>
    <w:rsid w:val="00BC2120"/>
    <w:rsid w:val="00BC2739"/>
    <w:rsid w:val="00BC2BCC"/>
    <w:rsid w:val="00BC32C1"/>
    <w:rsid w:val="00BC3301"/>
    <w:rsid w:val="00BC3492"/>
    <w:rsid w:val="00BC353F"/>
    <w:rsid w:val="00BC358B"/>
    <w:rsid w:val="00BC368C"/>
    <w:rsid w:val="00BC3849"/>
    <w:rsid w:val="00BC3996"/>
    <w:rsid w:val="00BC3B17"/>
    <w:rsid w:val="00BC3B79"/>
    <w:rsid w:val="00BC42C4"/>
    <w:rsid w:val="00BC46E9"/>
    <w:rsid w:val="00BC4703"/>
    <w:rsid w:val="00BC4873"/>
    <w:rsid w:val="00BC4F65"/>
    <w:rsid w:val="00BC52C5"/>
    <w:rsid w:val="00BC5455"/>
    <w:rsid w:val="00BC5596"/>
    <w:rsid w:val="00BC61D4"/>
    <w:rsid w:val="00BC629D"/>
    <w:rsid w:val="00BC70AC"/>
    <w:rsid w:val="00BC71CE"/>
    <w:rsid w:val="00BC71F3"/>
    <w:rsid w:val="00BC7777"/>
    <w:rsid w:val="00BC77BE"/>
    <w:rsid w:val="00BC7FA7"/>
    <w:rsid w:val="00BD0063"/>
    <w:rsid w:val="00BD0228"/>
    <w:rsid w:val="00BD04D6"/>
    <w:rsid w:val="00BD0793"/>
    <w:rsid w:val="00BD0E39"/>
    <w:rsid w:val="00BD0E73"/>
    <w:rsid w:val="00BD1133"/>
    <w:rsid w:val="00BD1608"/>
    <w:rsid w:val="00BD16DC"/>
    <w:rsid w:val="00BD1B34"/>
    <w:rsid w:val="00BD1BD6"/>
    <w:rsid w:val="00BD1BDF"/>
    <w:rsid w:val="00BD1C93"/>
    <w:rsid w:val="00BD1CAE"/>
    <w:rsid w:val="00BD1E7C"/>
    <w:rsid w:val="00BD1EA2"/>
    <w:rsid w:val="00BD2037"/>
    <w:rsid w:val="00BD2344"/>
    <w:rsid w:val="00BD283C"/>
    <w:rsid w:val="00BD2F8A"/>
    <w:rsid w:val="00BD324B"/>
    <w:rsid w:val="00BD3336"/>
    <w:rsid w:val="00BD3447"/>
    <w:rsid w:val="00BD37C8"/>
    <w:rsid w:val="00BD3BCE"/>
    <w:rsid w:val="00BD3D2B"/>
    <w:rsid w:val="00BD43C7"/>
    <w:rsid w:val="00BD5198"/>
    <w:rsid w:val="00BD51DC"/>
    <w:rsid w:val="00BD56EC"/>
    <w:rsid w:val="00BD573A"/>
    <w:rsid w:val="00BD5760"/>
    <w:rsid w:val="00BD607F"/>
    <w:rsid w:val="00BD6567"/>
    <w:rsid w:val="00BD6B7B"/>
    <w:rsid w:val="00BD6F86"/>
    <w:rsid w:val="00BD6FBA"/>
    <w:rsid w:val="00BD70B2"/>
    <w:rsid w:val="00BD7253"/>
    <w:rsid w:val="00BD78E3"/>
    <w:rsid w:val="00BD7D20"/>
    <w:rsid w:val="00BD7F28"/>
    <w:rsid w:val="00BE0105"/>
    <w:rsid w:val="00BE0123"/>
    <w:rsid w:val="00BE0368"/>
    <w:rsid w:val="00BE0573"/>
    <w:rsid w:val="00BE07B5"/>
    <w:rsid w:val="00BE0832"/>
    <w:rsid w:val="00BE08BF"/>
    <w:rsid w:val="00BE094A"/>
    <w:rsid w:val="00BE09FB"/>
    <w:rsid w:val="00BE0C50"/>
    <w:rsid w:val="00BE0E07"/>
    <w:rsid w:val="00BE0FB9"/>
    <w:rsid w:val="00BE11BC"/>
    <w:rsid w:val="00BE1472"/>
    <w:rsid w:val="00BE147D"/>
    <w:rsid w:val="00BE2135"/>
    <w:rsid w:val="00BE25A6"/>
    <w:rsid w:val="00BE2911"/>
    <w:rsid w:val="00BE2DEE"/>
    <w:rsid w:val="00BE2E35"/>
    <w:rsid w:val="00BE3110"/>
    <w:rsid w:val="00BE351E"/>
    <w:rsid w:val="00BE390D"/>
    <w:rsid w:val="00BE3CC2"/>
    <w:rsid w:val="00BE3D4D"/>
    <w:rsid w:val="00BE3E39"/>
    <w:rsid w:val="00BE3F78"/>
    <w:rsid w:val="00BE4171"/>
    <w:rsid w:val="00BE47A1"/>
    <w:rsid w:val="00BE4F9B"/>
    <w:rsid w:val="00BE56A3"/>
    <w:rsid w:val="00BE575D"/>
    <w:rsid w:val="00BE57C1"/>
    <w:rsid w:val="00BE588C"/>
    <w:rsid w:val="00BE5BCC"/>
    <w:rsid w:val="00BE5C86"/>
    <w:rsid w:val="00BE6041"/>
    <w:rsid w:val="00BE605B"/>
    <w:rsid w:val="00BE6B6F"/>
    <w:rsid w:val="00BE73A2"/>
    <w:rsid w:val="00BE762A"/>
    <w:rsid w:val="00BE7739"/>
    <w:rsid w:val="00BE7E13"/>
    <w:rsid w:val="00BF0399"/>
    <w:rsid w:val="00BF097C"/>
    <w:rsid w:val="00BF0F15"/>
    <w:rsid w:val="00BF11E3"/>
    <w:rsid w:val="00BF13FD"/>
    <w:rsid w:val="00BF17AA"/>
    <w:rsid w:val="00BF1F3F"/>
    <w:rsid w:val="00BF2310"/>
    <w:rsid w:val="00BF2723"/>
    <w:rsid w:val="00BF2C56"/>
    <w:rsid w:val="00BF2CDA"/>
    <w:rsid w:val="00BF2F82"/>
    <w:rsid w:val="00BF3A90"/>
    <w:rsid w:val="00BF3D7B"/>
    <w:rsid w:val="00BF3F2A"/>
    <w:rsid w:val="00BF4ADD"/>
    <w:rsid w:val="00BF4B3F"/>
    <w:rsid w:val="00BF4BAB"/>
    <w:rsid w:val="00BF5258"/>
    <w:rsid w:val="00BF53D2"/>
    <w:rsid w:val="00BF54DE"/>
    <w:rsid w:val="00BF5809"/>
    <w:rsid w:val="00BF5E19"/>
    <w:rsid w:val="00BF6317"/>
    <w:rsid w:val="00BF6E51"/>
    <w:rsid w:val="00BF714A"/>
    <w:rsid w:val="00BF7174"/>
    <w:rsid w:val="00BF77F5"/>
    <w:rsid w:val="00BF7BEC"/>
    <w:rsid w:val="00BF7CAA"/>
    <w:rsid w:val="00BF7D93"/>
    <w:rsid w:val="00C00037"/>
    <w:rsid w:val="00C000BD"/>
    <w:rsid w:val="00C000D5"/>
    <w:rsid w:val="00C00294"/>
    <w:rsid w:val="00C0034E"/>
    <w:rsid w:val="00C00688"/>
    <w:rsid w:val="00C00735"/>
    <w:rsid w:val="00C008C9"/>
    <w:rsid w:val="00C00F51"/>
    <w:rsid w:val="00C01070"/>
    <w:rsid w:val="00C012E6"/>
    <w:rsid w:val="00C01648"/>
    <w:rsid w:val="00C01A99"/>
    <w:rsid w:val="00C01DFA"/>
    <w:rsid w:val="00C0201F"/>
    <w:rsid w:val="00C02056"/>
    <w:rsid w:val="00C02338"/>
    <w:rsid w:val="00C024C1"/>
    <w:rsid w:val="00C0264A"/>
    <w:rsid w:val="00C02CD2"/>
    <w:rsid w:val="00C0350F"/>
    <w:rsid w:val="00C03648"/>
    <w:rsid w:val="00C036C4"/>
    <w:rsid w:val="00C039E7"/>
    <w:rsid w:val="00C03C86"/>
    <w:rsid w:val="00C041B1"/>
    <w:rsid w:val="00C041C1"/>
    <w:rsid w:val="00C04825"/>
    <w:rsid w:val="00C049B0"/>
    <w:rsid w:val="00C04B02"/>
    <w:rsid w:val="00C04D39"/>
    <w:rsid w:val="00C05890"/>
    <w:rsid w:val="00C05E2C"/>
    <w:rsid w:val="00C06434"/>
    <w:rsid w:val="00C06707"/>
    <w:rsid w:val="00C0704A"/>
    <w:rsid w:val="00C07225"/>
    <w:rsid w:val="00C0762A"/>
    <w:rsid w:val="00C07C16"/>
    <w:rsid w:val="00C102D6"/>
    <w:rsid w:val="00C1072A"/>
    <w:rsid w:val="00C107E2"/>
    <w:rsid w:val="00C10A25"/>
    <w:rsid w:val="00C111A8"/>
    <w:rsid w:val="00C111DB"/>
    <w:rsid w:val="00C11629"/>
    <w:rsid w:val="00C117F5"/>
    <w:rsid w:val="00C11ACF"/>
    <w:rsid w:val="00C12142"/>
    <w:rsid w:val="00C12250"/>
    <w:rsid w:val="00C12283"/>
    <w:rsid w:val="00C123CF"/>
    <w:rsid w:val="00C1264F"/>
    <w:rsid w:val="00C126A4"/>
    <w:rsid w:val="00C13467"/>
    <w:rsid w:val="00C13490"/>
    <w:rsid w:val="00C13D6B"/>
    <w:rsid w:val="00C142B6"/>
    <w:rsid w:val="00C14402"/>
    <w:rsid w:val="00C1447D"/>
    <w:rsid w:val="00C146B6"/>
    <w:rsid w:val="00C14B6B"/>
    <w:rsid w:val="00C14C50"/>
    <w:rsid w:val="00C14CC0"/>
    <w:rsid w:val="00C14E8A"/>
    <w:rsid w:val="00C15052"/>
    <w:rsid w:val="00C156D9"/>
    <w:rsid w:val="00C15928"/>
    <w:rsid w:val="00C15B8D"/>
    <w:rsid w:val="00C15C88"/>
    <w:rsid w:val="00C165D3"/>
    <w:rsid w:val="00C16AE0"/>
    <w:rsid w:val="00C16B71"/>
    <w:rsid w:val="00C16C3A"/>
    <w:rsid w:val="00C16EC6"/>
    <w:rsid w:val="00C173E5"/>
    <w:rsid w:val="00C17737"/>
    <w:rsid w:val="00C17F73"/>
    <w:rsid w:val="00C20374"/>
    <w:rsid w:val="00C20423"/>
    <w:rsid w:val="00C20949"/>
    <w:rsid w:val="00C20D42"/>
    <w:rsid w:val="00C20E2F"/>
    <w:rsid w:val="00C20EBD"/>
    <w:rsid w:val="00C2111C"/>
    <w:rsid w:val="00C2119F"/>
    <w:rsid w:val="00C214CB"/>
    <w:rsid w:val="00C2191E"/>
    <w:rsid w:val="00C21BEA"/>
    <w:rsid w:val="00C21E2D"/>
    <w:rsid w:val="00C22044"/>
    <w:rsid w:val="00C22176"/>
    <w:rsid w:val="00C22397"/>
    <w:rsid w:val="00C22D02"/>
    <w:rsid w:val="00C22D38"/>
    <w:rsid w:val="00C22D5F"/>
    <w:rsid w:val="00C23175"/>
    <w:rsid w:val="00C234FA"/>
    <w:rsid w:val="00C237E2"/>
    <w:rsid w:val="00C23D42"/>
    <w:rsid w:val="00C23E46"/>
    <w:rsid w:val="00C23F0C"/>
    <w:rsid w:val="00C23F1E"/>
    <w:rsid w:val="00C23F56"/>
    <w:rsid w:val="00C24416"/>
    <w:rsid w:val="00C2480E"/>
    <w:rsid w:val="00C24C13"/>
    <w:rsid w:val="00C24FD6"/>
    <w:rsid w:val="00C250D6"/>
    <w:rsid w:val="00C259C0"/>
    <w:rsid w:val="00C25D08"/>
    <w:rsid w:val="00C25E74"/>
    <w:rsid w:val="00C26126"/>
    <w:rsid w:val="00C261A7"/>
    <w:rsid w:val="00C2650C"/>
    <w:rsid w:val="00C266D5"/>
    <w:rsid w:val="00C266FE"/>
    <w:rsid w:val="00C26995"/>
    <w:rsid w:val="00C26AAA"/>
    <w:rsid w:val="00C26C25"/>
    <w:rsid w:val="00C26C47"/>
    <w:rsid w:val="00C26CA0"/>
    <w:rsid w:val="00C2700F"/>
    <w:rsid w:val="00C277E7"/>
    <w:rsid w:val="00C27C61"/>
    <w:rsid w:val="00C27FB1"/>
    <w:rsid w:val="00C304C3"/>
    <w:rsid w:val="00C30795"/>
    <w:rsid w:val="00C30A25"/>
    <w:rsid w:val="00C31DED"/>
    <w:rsid w:val="00C32020"/>
    <w:rsid w:val="00C32949"/>
    <w:rsid w:val="00C32A39"/>
    <w:rsid w:val="00C32AFC"/>
    <w:rsid w:val="00C32EA2"/>
    <w:rsid w:val="00C32F5D"/>
    <w:rsid w:val="00C33002"/>
    <w:rsid w:val="00C33603"/>
    <w:rsid w:val="00C339F7"/>
    <w:rsid w:val="00C34039"/>
    <w:rsid w:val="00C347E9"/>
    <w:rsid w:val="00C34F84"/>
    <w:rsid w:val="00C3507F"/>
    <w:rsid w:val="00C35129"/>
    <w:rsid w:val="00C35911"/>
    <w:rsid w:val="00C35D27"/>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397"/>
    <w:rsid w:val="00C4043B"/>
    <w:rsid w:val="00C404D4"/>
    <w:rsid w:val="00C40522"/>
    <w:rsid w:val="00C408AE"/>
    <w:rsid w:val="00C40CF9"/>
    <w:rsid w:val="00C40E12"/>
    <w:rsid w:val="00C40E6D"/>
    <w:rsid w:val="00C41482"/>
    <w:rsid w:val="00C41755"/>
    <w:rsid w:val="00C4190A"/>
    <w:rsid w:val="00C419D5"/>
    <w:rsid w:val="00C4204D"/>
    <w:rsid w:val="00C42202"/>
    <w:rsid w:val="00C423B1"/>
    <w:rsid w:val="00C425C4"/>
    <w:rsid w:val="00C42A1F"/>
    <w:rsid w:val="00C4335D"/>
    <w:rsid w:val="00C43702"/>
    <w:rsid w:val="00C43AB4"/>
    <w:rsid w:val="00C43B0B"/>
    <w:rsid w:val="00C4487C"/>
    <w:rsid w:val="00C44E6C"/>
    <w:rsid w:val="00C464E6"/>
    <w:rsid w:val="00C4683F"/>
    <w:rsid w:val="00C46985"/>
    <w:rsid w:val="00C46EE0"/>
    <w:rsid w:val="00C46FA5"/>
    <w:rsid w:val="00C46FCC"/>
    <w:rsid w:val="00C4700C"/>
    <w:rsid w:val="00C47042"/>
    <w:rsid w:val="00C472C1"/>
    <w:rsid w:val="00C473FD"/>
    <w:rsid w:val="00C4755A"/>
    <w:rsid w:val="00C47B15"/>
    <w:rsid w:val="00C50696"/>
    <w:rsid w:val="00C506EA"/>
    <w:rsid w:val="00C5099C"/>
    <w:rsid w:val="00C50AF3"/>
    <w:rsid w:val="00C5122D"/>
    <w:rsid w:val="00C514C8"/>
    <w:rsid w:val="00C51CA7"/>
    <w:rsid w:val="00C51DB4"/>
    <w:rsid w:val="00C51E4C"/>
    <w:rsid w:val="00C52366"/>
    <w:rsid w:val="00C523E1"/>
    <w:rsid w:val="00C523F7"/>
    <w:rsid w:val="00C524B7"/>
    <w:rsid w:val="00C5250E"/>
    <w:rsid w:val="00C5259C"/>
    <w:rsid w:val="00C52747"/>
    <w:rsid w:val="00C52785"/>
    <w:rsid w:val="00C52791"/>
    <w:rsid w:val="00C5286F"/>
    <w:rsid w:val="00C528C3"/>
    <w:rsid w:val="00C52D5E"/>
    <w:rsid w:val="00C52F04"/>
    <w:rsid w:val="00C531E0"/>
    <w:rsid w:val="00C533D1"/>
    <w:rsid w:val="00C53B50"/>
    <w:rsid w:val="00C541A7"/>
    <w:rsid w:val="00C54452"/>
    <w:rsid w:val="00C544CD"/>
    <w:rsid w:val="00C547F9"/>
    <w:rsid w:val="00C551D8"/>
    <w:rsid w:val="00C553F7"/>
    <w:rsid w:val="00C5548F"/>
    <w:rsid w:val="00C5570F"/>
    <w:rsid w:val="00C559C8"/>
    <w:rsid w:val="00C559F7"/>
    <w:rsid w:val="00C55B53"/>
    <w:rsid w:val="00C55F5B"/>
    <w:rsid w:val="00C5605C"/>
    <w:rsid w:val="00C5624E"/>
    <w:rsid w:val="00C56CAC"/>
    <w:rsid w:val="00C57174"/>
    <w:rsid w:val="00C5774B"/>
    <w:rsid w:val="00C57C27"/>
    <w:rsid w:val="00C57C92"/>
    <w:rsid w:val="00C60692"/>
    <w:rsid w:val="00C6091F"/>
    <w:rsid w:val="00C60D64"/>
    <w:rsid w:val="00C60F60"/>
    <w:rsid w:val="00C611EF"/>
    <w:rsid w:val="00C61E98"/>
    <w:rsid w:val="00C62092"/>
    <w:rsid w:val="00C623DA"/>
    <w:rsid w:val="00C624D6"/>
    <w:rsid w:val="00C62720"/>
    <w:rsid w:val="00C62945"/>
    <w:rsid w:val="00C62A1E"/>
    <w:rsid w:val="00C62D9E"/>
    <w:rsid w:val="00C633DB"/>
    <w:rsid w:val="00C634C5"/>
    <w:rsid w:val="00C63736"/>
    <w:rsid w:val="00C641BE"/>
    <w:rsid w:val="00C642D4"/>
    <w:rsid w:val="00C64589"/>
    <w:rsid w:val="00C647DB"/>
    <w:rsid w:val="00C64B35"/>
    <w:rsid w:val="00C64B3A"/>
    <w:rsid w:val="00C64DE0"/>
    <w:rsid w:val="00C657B7"/>
    <w:rsid w:val="00C6594B"/>
    <w:rsid w:val="00C65B26"/>
    <w:rsid w:val="00C65BC4"/>
    <w:rsid w:val="00C65E44"/>
    <w:rsid w:val="00C65E5F"/>
    <w:rsid w:val="00C65FC5"/>
    <w:rsid w:val="00C662F2"/>
    <w:rsid w:val="00C66D14"/>
    <w:rsid w:val="00C670DA"/>
    <w:rsid w:val="00C67731"/>
    <w:rsid w:val="00C67D59"/>
    <w:rsid w:val="00C70211"/>
    <w:rsid w:val="00C705B9"/>
    <w:rsid w:val="00C712E9"/>
    <w:rsid w:val="00C7144F"/>
    <w:rsid w:val="00C716E5"/>
    <w:rsid w:val="00C71713"/>
    <w:rsid w:val="00C71981"/>
    <w:rsid w:val="00C71C3B"/>
    <w:rsid w:val="00C71D2A"/>
    <w:rsid w:val="00C71E22"/>
    <w:rsid w:val="00C71ECA"/>
    <w:rsid w:val="00C7210F"/>
    <w:rsid w:val="00C72300"/>
    <w:rsid w:val="00C727DE"/>
    <w:rsid w:val="00C729C2"/>
    <w:rsid w:val="00C72BB7"/>
    <w:rsid w:val="00C7316D"/>
    <w:rsid w:val="00C731F9"/>
    <w:rsid w:val="00C734A4"/>
    <w:rsid w:val="00C737E4"/>
    <w:rsid w:val="00C7426E"/>
    <w:rsid w:val="00C74A5D"/>
    <w:rsid w:val="00C74B97"/>
    <w:rsid w:val="00C74C76"/>
    <w:rsid w:val="00C752E5"/>
    <w:rsid w:val="00C75420"/>
    <w:rsid w:val="00C75474"/>
    <w:rsid w:val="00C755BF"/>
    <w:rsid w:val="00C7600D"/>
    <w:rsid w:val="00C760B9"/>
    <w:rsid w:val="00C76175"/>
    <w:rsid w:val="00C763E7"/>
    <w:rsid w:val="00C76652"/>
    <w:rsid w:val="00C769BE"/>
    <w:rsid w:val="00C76C54"/>
    <w:rsid w:val="00C76CB6"/>
    <w:rsid w:val="00C76D7B"/>
    <w:rsid w:val="00C76F20"/>
    <w:rsid w:val="00C76F38"/>
    <w:rsid w:val="00C7712F"/>
    <w:rsid w:val="00C77B5A"/>
    <w:rsid w:val="00C77E2C"/>
    <w:rsid w:val="00C8012C"/>
    <w:rsid w:val="00C8017E"/>
    <w:rsid w:val="00C80AF4"/>
    <w:rsid w:val="00C80B89"/>
    <w:rsid w:val="00C81278"/>
    <w:rsid w:val="00C813A4"/>
    <w:rsid w:val="00C8156E"/>
    <w:rsid w:val="00C81C2B"/>
    <w:rsid w:val="00C822E4"/>
    <w:rsid w:val="00C82776"/>
    <w:rsid w:val="00C82B24"/>
    <w:rsid w:val="00C8306F"/>
    <w:rsid w:val="00C83642"/>
    <w:rsid w:val="00C83843"/>
    <w:rsid w:val="00C83906"/>
    <w:rsid w:val="00C83A37"/>
    <w:rsid w:val="00C84C26"/>
    <w:rsid w:val="00C85535"/>
    <w:rsid w:val="00C85852"/>
    <w:rsid w:val="00C85D5C"/>
    <w:rsid w:val="00C85EC6"/>
    <w:rsid w:val="00C8609F"/>
    <w:rsid w:val="00C865B2"/>
    <w:rsid w:val="00C86B89"/>
    <w:rsid w:val="00C86C9C"/>
    <w:rsid w:val="00C872CA"/>
    <w:rsid w:val="00C87648"/>
    <w:rsid w:val="00C87689"/>
    <w:rsid w:val="00C87ACD"/>
    <w:rsid w:val="00C87E96"/>
    <w:rsid w:val="00C90087"/>
    <w:rsid w:val="00C90457"/>
    <w:rsid w:val="00C90E22"/>
    <w:rsid w:val="00C90F32"/>
    <w:rsid w:val="00C90F3D"/>
    <w:rsid w:val="00C91515"/>
    <w:rsid w:val="00C917D7"/>
    <w:rsid w:val="00C91A7F"/>
    <w:rsid w:val="00C91D63"/>
    <w:rsid w:val="00C92103"/>
    <w:rsid w:val="00C92423"/>
    <w:rsid w:val="00C92739"/>
    <w:rsid w:val="00C92ACF"/>
    <w:rsid w:val="00C92DB4"/>
    <w:rsid w:val="00C92DE7"/>
    <w:rsid w:val="00C930F1"/>
    <w:rsid w:val="00C93AAF"/>
    <w:rsid w:val="00C93EDC"/>
    <w:rsid w:val="00C9465C"/>
    <w:rsid w:val="00C951FA"/>
    <w:rsid w:val="00C954F2"/>
    <w:rsid w:val="00C9572D"/>
    <w:rsid w:val="00C96067"/>
    <w:rsid w:val="00C961CA"/>
    <w:rsid w:val="00C9643D"/>
    <w:rsid w:val="00C9658E"/>
    <w:rsid w:val="00C97342"/>
    <w:rsid w:val="00C97390"/>
    <w:rsid w:val="00C974D3"/>
    <w:rsid w:val="00C97726"/>
    <w:rsid w:val="00C97AD1"/>
    <w:rsid w:val="00C97D31"/>
    <w:rsid w:val="00C97F08"/>
    <w:rsid w:val="00CA0323"/>
    <w:rsid w:val="00CA04F4"/>
    <w:rsid w:val="00CA05C0"/>
    <w:rsid w:val="00CA0763"/>
    <w:rsid w:val="00CA1105"/>
    <w:rsid w:val="00CA18C9"/>
    <w:rsid w:val="00CA1C8B"/>
    <w:rsid w:val="00CA20E1"/>
    <w:rsid w:val="00CA2274"/>
    <w:rsid w:val="00CA22E9"/>
    <w:rsid w:val="00CA23B9"/>
    <w:rsid w:val="00CA25C4"/>
    <w:rsid w:val="00CA2A36"/>
    <w:rsid w:val="00CA30BB"/>
    <w:rsid w:val="00CA3293"/>
    <w:rsid w:val="00CA3F9F"/>
    <w:rsid w:val="00CA3FEB"/>
    <w:rsid w:val="00CA42C3"/>
    <w:rsid w:val="00CA45AB"/>
    <w:rsid w:val="00CA47ED"/>
    <w:rsid w:val="00CA4B54"/>
    <w:rsid w:val="00CA4E47"/>
    <w:rsid w:val="00CA5228"/>
    <w:rsid w:val="00CA5340"/>
    <w:rsid w:val="00CA580E"/>
    <w:rsid w:val="00CA5B32"/>
    <w:rsid w:val="00CA608C"/>
    <w:rsid w:val="00CA6229"/>
    <w:rsid w:val="00CA6940"/>
    <w:rsid w:val="00CA6C52"/>
    <w:rsid w:val="00CA6CEA"/>
    <w:rsid w:val="00CA73A2"/>
    <w:rsid w:val="00CA7C30"/>
    <w:rsid w:val="00CA7CB7"/>
    <w:rsid w:val="00CB10CE"/>
    <w:rsid w:val="00CB11F8"/>
    <w:rsid w:val="00CB12BC"/>
    <w:rsid w:val="00CB1B1C"/>
    <w:rsid w:val="00CB2C3B"/>
    <w:rsid w:val="00CB2CBF"/>
    <w:rsid w:val="00CB2E07"/>
    <w:rsid w:val="00CB2F7B"/>
    <w:rsid w:val="00CB3111"/>
    <w:rsid w:val="00CB3151"/>
    <w:rsid w:val="00CB35BE"/>
    <w:rsid w:val="00CB3D72"/>
    <w:rsid w:val="00CB418C"/>
    <w:rsid w:val="00CB45C1"/>
    <w:rsid w:val="00CB4707"/>
    <w:rsid w:val="00CB4F7A"/>
    <w:rsid w:val="00CB53A5"/>
    <w:rsid w:val="00CB5584"/>
    <w:rsid w:val="00CB5BE2"/>
    <w:rsid w:val="00CB5F82"/>
    <w:rsid w:val="00CB6231"/>
    <w:rsid w:val="00CB6466"/>
    <w:rsid w:val="00CB6B2C"/>
    <w:rsid w:val="00CB7694"/>
    <w:rsid w:val="00CC00BF"/>
    <w:rsid w:val="00CC042D"/>
    <w:rsid w:val="00CC0686"/>
    <w:rsid w:val="00CC082C"/>
    <w:rsid w:val="00CC0AAD"/>
    <w:rsid w:val="00CC0BAD"/>
    <w:rsid w:val="00CC143F"/>
    <w:rsid w:val="00CC1583"/>
    <w:rsid w:val="00CC15EE"/>
    <w:rsid w:val="00CC1661"/>
    <w:rsid w:val="00CC1B86"/>
    <w:rsid w:val="00CC1EC5"/>
    <w:rsid w:val="00CC2950"/>
    <w:rsid w:val="00CC2A4D"/>
    <w:rsid w:val="00CC3454"/>
    <w:rsid w:val="00CC363F"/>
    <w:rsid w:val="00CC37CC"/>
    <w:rsid w:val="00CC451F"/>
    <w:rsid w:val="00CC46CB"/>
    <w:rsid w:val="00CC4CB7"/>
    <w:rsid w:val="00CC5ABE"/>
    <w:rsid w:val="00CC5FAF"/>
    <w:rsid w:val="00CC66AE"/>
    <w:rsid w:val="00CC66CC"/>
    <w:rsid w:val="00CC6836"/>
    <w:rsid w:val="00CC6D22"/>
    <w:rsid w:val="00CC6F78"/>
    <w:rsid w:val="00CC72EC"/>
    <w:rsid w:val="00CC78B5"/>
    <w:rsid w:val="00CC798F"/>
    <w:rsid w:val="00CC7CDB"/>
    <w:rsid w:val="00CC7E84"/>
    <w:rsid w:val="00CD001D"/>
    <w:rsid w:val="00CD08C9"/>
    <w:rsid w:val="00CD0C5A"/>
    <w:rsid w:val="00CD0CE2"/>
    <w:rsid w:val="00CD0D11"/>
    <w:rsid w:val="00CD10A4"/>
    <w:rsid w:val="00CD1166"/>
    <w:rsid w:val="00CD1237"/>
    <w:rsid w:val="00CD136B"/>
    <w:rsid w:val="00CD1C09"/>
    <w:rsid w:val="00CD1CEE"/>
    <w:rsid w:val="00CD2139"/>
    <w:rsid w:val="00CD21E9"/>
    <w:rsid w:val="00CD2655"/>
    <w:rsid w:val="00CD275F"/>
    <w:rsid w:val="00CD27EF"/>
    <w:rsid w:val="00CD2897"/>
    <w:rsid w:val="00CD2A2D"/>
    <w:rsid w:val="00CD2C73"/>
    <w:rsid w:val="00CD3D30"/>
    <w:rsid w:val="00CD3DE0"/>
    <w:rsid w:val="00CD4074"/>
    <w:rsid w:val="00CD40AD"/>
    <w:rsid w:val="00CD42FD"/>
    <w:rsid w:val="00CD445C"/>
    <w:rsid w:val="00CD4474"/>
    <w:rsid w:val="00CD44BB"/>
    <w:rsid w:val="00CD46C7"/>
    <w:rsid w:val="00CD4D99"/>
    <w:rsid w:val="00CD4EFC"/>
    <w:rsid w:val="00CD52D6"/>
    <w:rsid w:val="00CD53B0"/>
    <w:rsid w:val="00CD5501"/>
    <w:rsid w:val="00CD599C"/>
    <w:rsid w:val="00CD59F9"/>
    <w:rsid w:val="00CD5B45"/>
    <w:rsid w:val="00CD5DD2"/>
    <w:rsid w:val="00CD5FE3"/>
    <w:rsid w:val="00CD610B"/>
    <w:rsid w:val="00CD65EC"/>
    <w:rsid w:val="00CD679A"/>
    <w:rsid w:val="00CD67C9"/>
    <w:rsid w:val="00CD690E"/>
    <w:rsid w:val="00CD759A"/>
    <w:rsid w:val="00CD7709"/>
    <w:rsid w:val="00CD79B4"/>
    <w:rsid w:val="00CD7A24"/>
    <w:rsid w:val="00CE0067"/>
    <w:rsid w:val="00CE0182"/>
    <w:rsid w:val="00CE0C64"/>
    <w:rsid w:val="00CE119E"/>
    <w:rsid w:val="00CE18B4"/>
    <w:rsid w:val="00CE1A01"/>
    <w:rsid w:val="00CE1E2B"/>
    <w:rsid w:val="00CE1FF4"/>
    <w:rsid w:val="00CE23C9"/>
    <w:rsid w:val="00CE2F3A"/>
    <w:rsid w:val="00CE36F9"/>
    <w:rsid w:val="00CE37C9"/>
    <w:rsid w:val="00CE4178"/>
    <w:rsid w:val="00CE42D3"/>
    <w:rsid w:val="00CE44E2"/>
    <w:rsid w:val="00CE4DF2"/>
    <w:rsid w:val="00CE566D"/>
    <w:rsid w:val="00CE59FA"/>
    <w:rsid w:val="00CE5D86"/>
    <w:rsid w:val="00CE6004"/>
    <w:rsid w:val="00CE6027"/>
    <w:rsid w:val="00CE6187"/>
    <w:rsid w:val="00CE69BF"/>
    <w:rsid w:val="00CE6B13"/>
    <w:rsid w:val="00CE6B59"/>
    <w:rsid w:val="00CE72E3"/>
    <w:rsid w:val="00CE7830"/>
    <w:rsid w:val="00CE7E19"/>
    <w:rsid w:val="00CF0030"/>
    <w:rsid w:val="00CF0944"/>
    <w:rsid w:val="00CF0CE2"/>
    <w:rsid w:val="00CF0EAF"/>
    <w:rsid w:val="00CF17C7"/>
    <w:rsid w:val="00CF188C"/>
    <w:rsid w:val="00CF1A6B"/>
    <w:rsid w:val="00CF1F2B"/>
    <w:rsid w:val="00CF2438"/>
    <w:rsid w:val="00CF24F4"/>
    <w:rsid w:val="00CF26C3"/>
    <w:rsid w:val="00CF3A86"/>
    <w:rsid w:val="00CF3B5B"/>
    <w:rsid w:val="00CF3C9B"/>
    <w:rsid w:val="00CF46E4"/>
    <w:rsid w:val="00CF48B8"/>
    <w:rsid w:val="00CF50F3"/>
    <w:rsid w:val="00CF541A"/>
    <w:rsid w:val="00CF5C60"/>
    <w:rsid w:val="00CF61B8"/>
    <w:rsid w:val="00CF66CC"/>
    <w:rsid w:val="00CF6791"/>
    <w:rsid w:val="00CF73A7"/>
    <w:rsid w:val="00CF74B2"/>
    <w:rsid w:val="00CF75BE"/>
    <w:rsid w:val="00CF7657"/>
    <w:rsid w:val="00CF78BF"/>
    <w:rsid w:val="00CF7D6A"/>
    <w:rsid w:val="00CF7FF1"/>
    <w:rsid w:val="00D003E9"/>
    <w:rsid w:val="00D004AD"/>
    <w:rsid w:val="00D00620"/>
    <w:rsid w:val="00D007F6"/>
    <w:rsid w:val="00D00956"/>
    <w:rsid w:val="00D012C7"/>
    <w:rsid w:val="00D01AFE"/>
    <w:rsid w:val="00D02301"/>
    <w:rsid w:val="00D02584"/>
    <w:rsid w:val="00D02595"/>
    <w:rsid w:val="00D025C3"/>
    <w:rsid w:val="00D025D7"/>
    <w:rsid w:val="00D02AAE"/>
    <w:rsid w:val="00D02BAA"/>
    <w:rsid w:val="00D02E19"/>
    <w:rsid w:val="00D03082"/>
    <w:rsid w:val="00D03720"/>
    <w:rsid w:val="00D037AA"/>
    <w:rsid w:val="00D03871"/>
    <w:rsid w:val="00D038A2"/>
    <w:rsid w:val="00D03C09"/>
    <w:rsid w:val="00D0404B"/>
    <w:rsid w:val="00D04059"/>
    <w:rsid w:val="00D04131"/>
    <w:rsid w:val="00D04141"/>
    <w:rsid w:val="00D0448C"/>
    <w:rsid w:val="00D0496A"/>
    <w:rsid w:val="00D04B13"/>
    <w:rsid w:val="00D04BDB"/>
    <w:rsid w:val="00D052CF"/>
    <w:rsid w:val="00D05C25"/>
    <w:rsid w:val="00D06029"/>
    <w:rsid w:val="00D0608C"/>
    <w:rsid w:val="00D06146"/>
    <w:rsid w:val="00D065FC"/>
    <w:rsid w:val="00D06CD9"/>
    <w:rsid w:val="00D06ECE"/>
    <w:rsid w:val="00D0729A"/>
    <w:rsid w:val="00D072B8"/>
    <w:rsid w:val="00D07584"/>
    <w:rsid w:val="00D076D0"/>
    <w:rsid w:val="00D076F5"/>
    <w:rsid w:val="00D07DB2"/>
    <w:rsid w:val="00D101EB"/>
    <w:rsid w:val="00D10264"/>
    <w:rsid w:val="00D1047C"/>
    <w:rsid w:val="00D104B6"/>
    <w:rsid w:val="00D10842"/>
    <w:rsid w:val="00D10A99"/>
    <w:rsid w:val="00D110C6"/>
    <w:rsid w:val="00D111B9"/>
    <w:rsid w:val="00D11F13"/>
    <w:rsid w:val="00D12EE9"/>
    <w:rsid w:val="00D13DE4"/>
    <w:rsid w:val="00D13E83"/>
    <w:rsid w:val="00D142FA"/>
    <w:rsid w:val="00D147D3"/>
    <w:rsid w:val="00D157A6"/>
    <w:rsid w:val="00D15DA4"/>
    <w:rsid w:val="00D1641D"/>
    <w:rsid w:val="00D168FD"/>
    <w:rsid w:val="00D16DFC"/>
    <w:rsid w:val="00D16EE2"/>
    <w:rsid w:val="00D17003"/>
    <w:rsid w:val="00D17153"/>
    <w:rsid w:val="00D177EA"/>
    <w:rsid w:val="00D17E39"/>
    <w:rsid w:val="00D2015D"/>
    <w:rsid w:val="00D2029B"/>
    <w:rsid w:val="00D20767"/>
    <w:rsid w:val="00D208D6"/>
    <w:rsid w:val="00D20A88"/>
    <w:rsid w:val="00D20CF5"/>
    <w:rsid w:val="00D20E07"/>
    <w:rsid w:val="00D20FAC"/>
    <w:rsid w:val="00D21050"/>
    <w:rsid w:val="00D2198B"/>
    <w:rsid w:val="00D22424"/>
    <w:rsid w:val="00D2249C"/>
    <w:rsid w:val="00D23AC2"/>
    <w:rsid w:val="00D23EFC"/>
    <w:rsid w:val="00D23F86"/>
    <w:rsid w:val="00D245F4"/>
    <w:rsid w:val="00D24885"/>
    <w:rsid w:val="00D249AC"/>
    <w:rsid w:val="00D24B74"/>
    <w:rsid w:val="00D24F11"/>
    <w:rsid w:val="00D2582E"/>
    <w:rsid w:val="00D25C79"/>
    <w:rsid w:val="00D25E5C"/>
    <w:rsid w:val="00D2604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10D9"/>
    <w:rsid w:val="00D31883"/>
    <w:rsid w:val="00D31A2D"/>
    <w:rsid w:val="00D31DA6"/>
    <w:rsid w:val="00D32177"/>
    <w:rsid w:val="00D32421"/>
    <w:rsid w:val="00D32448"/>
    <w:rsid w:val="00D3251B"/>
    <w:rsid w:val="00D32882"/>
    <w:rsid w:val="00D33259"/>
    <w:rsid w:val="00D33490"/>
    <w:rsid w:val="00D3364F"/>
    <w:rsid w:val="00D34333"/>
    <w:rsid w:val="00D34420"/>
    <w:rsid w:val="00D346E1"/>
    <w:rsid w:val="00D347C7"/>
    <w:rsid w:val="00D34C53"/>
    <w:rsid w:val="00D35590"/>
    <w:rsid w:val="00D35804"/>
    <w:rsid w:val="00D359A1"/>
    <w:rsid w:val="00D35C63"/>
    <w:rsid w:val="00D360BA"/>
    <w:rsid w:val="00D36482"/>
    <w:rsid w:val="00D368E9"/>
    <w:rsid w:val="00D36A96"/>
    <w:rsid w:val="00D36D32"/>
    <w:rsid w:val="00D37092"/>
    <w:rsid w:val="00D374D4"/>
    <w:rsid w:val="00D374D7"/>
    <w:rsid w:val="00D375B7"/>
    <w:rsid w:val="00D3771C"/>
    <w:rsid w:val="00D401AC"/>
    <w:rsid w:val="00D40315"/>
    <w:rsid w:val="00D40436"/>
    <w:rsid w:val="00D40AC7"/>
    <w:rsid w:val="00D40CBE"/>
    <w:rsid w:val="00D41ABC"/>
    <w:rsid w:val="00D41B29"/>
    <w:rsid w:val="00D41F9C"/>
    <w:rsid w:val="00D41FFE"/>
    <w:rsid w:val="00D4234B"/>
    <w:rsid w:val="00D423D7"/>
    <w:rsid w:val="00D4332A"/>
    <w:rsid w:val="00D43455"/>
    <w:rsid w:val="00D43771"/>
    <w:rsid w:val="00D43E52"/>
    <w:rsid w:val="00D43E5B"/>
    <w:rsid w:val="00D44244"/>
    <w:rsid w:val="00D44AA6"/>
    <w:rsid w:val="00D44E8D"/>
    <w:rsid w:val="00D45803"/>
    <w:rsid w:val="00D458CB"/>
    <w:rsid w:val="00D45A58"/>
    <w:rsid w:val="00D45B89"/>
    <w:rsid w:val="00D45BDD"/>
    <w:rsid w:val="00D46160"/>
    <w:rsid w:val="00D467E8"/>
    <w:rsid w:val="00D46E65"/>
    <w:rsid w:val="00D479FE"/>
    <w:rsid w:val="00D47BF3"/>
    <w:rsid w:val="00D5097F"/>
    <w:rsid w:val="00D5169C"/>
    <w:rsid w:val="00D51B0F"/>
    <w:rsid w:val="00D51DDD"/>
    <w:rsid w:val="00D51EDE"/>
    <w:rsid w:val="00D51F84"/>
    <w:rsid w:val="00D52152"/>
    <w:rsid w:val="00D52886"/>
    <w:rsid w:val="00D52C6A"/>
    <w:rsid w:val="00D53EA5"/>
    <w:rsid w:val="00D54206"/>
    <w:rsid w:val="00D547CA"/>
    <w:rsid w:val="00D549EB"/>
    <w:rsid w:val="00D54BE1"/>
    <w:rsid w:val="00D54E89"/>
    <w:rsid w:val="00D5528E"/>
    <w:rsid w:val="00D55295"/>
    <w:rsid w:val="00D55359"/>
    <w:rsid w:val="00D553F6"/>
    <w:rsid w:val="00D5625B"/>
    <w:rsid w:val="00D56708"/>
    <w:rsid w:val="00D5688D"/>
    <w:rsid w:val="00D568F7"/>
    <w:rsid w:val="00D5697B"/>
    <w:rsid w:val="00D56F85"/>
    <w:rsid w:val="00D572E0"/>
    <w:rsid w:val="00D57471"/>
    <w:rsid w:val="00D574A4"/>
    <w:rsid w:val="00D5784A"/>
    <w:rsid w:val="00D579A6"/>
    <w:rsid w:val="00D57E17"/>
    <w:rsid w:val="00D606B8"/>
    <w:rsid w:val="00D608DB"/>
    <w:rsid w:val="00D6113D"/>
    <w:rsid w:val="00D6120A"/>
    <w:rsid w:val="00D61A01"/>
    <w:rsid w:val="00D61FCC"/>
    <w:rsid w:val="00D620DE"/>
    <w:rsid w:val="00D6233B"/>
    <w:rsid w:val="00D62385"/>
    <w:rsid w:val="00D6292C"/>
    <w:rsid w:val="00D62E59"/>
    <w:rsid w:val="00D62E8C"/>
    <w:rsid w:val="00D62F9A"/>
    <w:rsid w:val="00D635F5"/>
    <w:rsid w:val="00D637D7"/>
    <w:rsid w:val="00D637F5"/>
    <w:rsid w:val="00D63BE2"/>
    <w:rsid w:val="00D63CAB"/>
    <w:rsid w:val="00D64671"/>
    <w:rsid w:val="00D65307"/>
    <w:rsid w:val="00D6546E"/>
    <w:rsid w:val="00D6579D"/>
    <w:rsid w:val="00D65C69"/>
    <w:rsid w:val="00D65FC4"/>
    <w:rsid w:val="00D66ACC"/>
    <w:rsid w:val="00D66C27"/>
    <w:rsid w:val="00D671D3"/>
    <w:rsid w:val="00D672D1"/>
    <w:rsid w:val="00D67751"/>
    <w:rsid w:val="00D67954"/>
    <w:rsid w:val="00D67CC5"/>
    <w:rsid w:val="00D702E9"/>
    <w:rsid w:val="00D703C1"/>
    <w:rsid w:val="00D70BA6"/>
    <w:rsid w:val="00D70E4C"/>
    <w:rsid w:val="00D71037"/>
    <w:rsid w:val="00D710EB"/>
    <w:rsid w:val="00D717B9"/>
    <w:rsid w:val="00D7192E"/>
    <w:rsid w:val="00D71990"/>
    <w:rsid w:val="00D72652"/>
    <w:rsid w:val="00D72982"/>
    <w:rsid w:val="00D72C38"/>
    <w:rsid w:val="00D735BB"/>
    <w:rsid w:val="00D738EC"/>
    <w:rsid w:val="00D73A7C"/>
    <w:rsid w:val="00D74661"/>
    <w:rsid w:val="00D748BB"/>
    <w:rsid w:val="00D7505B"/>
    <w:rsid w:val="00D7562E"/>
    <w:rsid w:val="00D75704"/>
    <w:rsid w:val="00D758BE"/>
    <w:rsid w:val="00D76612"/>
    <w:rsid w:val="00D76BC3"/>
    <w:rsid w:val="00D76C19"/>
    <w:rsid w:val="00D771DA"/>
    <w:rsid w:val="00D77321"/>
    <w:rsid w:val="00D77398"/>
    <w:rsid w:val="00D77441"/>
    <w:rsid w:val="00D77951"/>
    <w:rsid w:val="00D779C3"/>
    <w:rsid w:val="00D77B9F"/>
    <w:rsid w:val="00D8024A"/>
    <w:rsid w:val="00D80953"/>
    <w:rsid w:val="00D80E09"/>
    <w:rsid w:val="00D812AE"/>
    <w:rsid w:val="00D817C8"/>
    <w:rsid w:val="00D81977"/>
    <w:rsid w:val="00D81DC8"/>
    <w:rsid w:val="00D8224B"/>
    <w:rsid w:val="00D82301"/>
    <w:rsid w:val="00D8304C"/>
    <w:rsid w:val="00D8353D"/>
    <w:rsid w:val="00D835CB"/>
    <w:rsid w:val="00D83757"/>
    <w:rsid w:val="00D83A17"/>
    <w:rsid w:val="00D83E3D"/>
    <w:rsid w:val="00D840A5"/>
    <w:rsid w:val="00D84589"/>
    <w:rsid w:val="00D849E1"/>
    <w:rsid w:val="00D851EA"/>
    <w:rsid w:val="00D8671F"/>
    <w:rsid w:val="00D869A8"/>
    <w:rsid w:val="00D87439"/>
    <w:rsid w:val="00D8766A"/>
    <w:rsid w:val="00D878E5"/>
    <w:rsid w:val="00D90B7A"/>
    <w:rsid w:val="00D91076"/>
    <w:rsid w:val="00D91203"/>
    <w:rsid w:val="00D91C72"/>
    <w:rsid w:val="00D9266A"/>
    <w:rsid w:val="00D92A1D"/>
    <w:rsid w:val="00D9352D"/>
    <w:rsid w:val="00D936E9"/>
    <w:rsid w:val="00D93BA3"/>
    <w:rsid w:val="00D93E80"/>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048"/>
    <w:rsid w:val="00D97AFB"/>
    <w:rsid w:val="00D97BE5"/>
    <w:rsid w:val="00D97C56"/>
    <w:rsid w:val="00D97F4F"/>
    <w:rsid w:val="00D97F9F"/>
    <w:rsid w:val="00DA04AF"/>
    <w:rsid w:val="00DA06B8"/>
    <w:rsid w:val="00DA0ED6"/>
    <w:rsid w:val="00DA1065"/>
    <w:rsid w:val="00DA10B9"/>
    <w:rsid w:val="00DA1278"/>
    <w:rsid w:val="00DA1806"/>
    <w:rsid w:val="00DA2577"/>
    <w:rsid w:val="00DA28AC"/>
    <w:rsid w:val="00DA2EC4"/>
    <w:rsid w:val="00DA2FE8"/>
    <w:rsid w:val="00DA3358"/>
    <w:rsid w:val="00DA3B93"/>
    <w:rsid w:val="00DA4015"/>
    <w:rsid w:val="00DA427D"/>
    <w:rsid w:val="00DA49AE"/>
    <w:rsid w:val="00DA4F25"/>
    <w:rsid w:val="00DA4FC1"/>
    <w:rsid w:val="00DA56E5"/>
    <w:rsid w:val="00DA59F9"/>
    <w:rsid w:val="00DA5AD4"/>
    <w:rsid w:val="00DA61B5"/>
    <w:rsid w:val="00DA62C8"/>
    <w:rsid w:val="00DA668D"/>
    <w:rsid w:val="00DA6ADB"/>
    <w:rsid w:val="00DA72BC"/>
    <w:rsid w:val="00DA75FB"/>
    <w:rsid w:val="00DA76BA"/>
    <w:rsid w:val="00DA773F"/>
    <w:rsid w:val="00DA7B6C"/>
    <w:rsid w:val="00DB027C"/>
    <w:rsid w:val="00DB0763"/>
    <w:rsid w:val="00DB08D1"/>
    <w:rsid w:val="00DB1343"/>
    <w:rsid w:val="00DB1566"/>
    <w:rsid w:val="00DB16A0"/>
    <w:rsid w:val="00DB1778"/>
    <w:rsid w:val="00DB1806"/>
    <w:rsid w:val="00DB1886"/>
    <w:rsid w:val="00DB1FCB"/>
    <w:rsid w:val="00DB227D"/>
    <w:rsid w:val="00DB289E"/>
    <w:rsid w:val="00DB2BB6"/>
    <w:rsid w:val="00DB2BDD"/>
    <w:rsid w:val="00DB2C11"/>
    <w:rsid w:val="00DB2D1C"/>
    <w:rsid w:val="00DB2FE0"/>
    <w:rsid w:val="00DB34C9"/>
    <w:rsid w:val="00DB3542"/>
    <w:rsid w:val="00DB3651"/>
    <w:rsid w:val="00DB37A5"/>
    <w:rsid w:val="00DB3860"/>
    <w:rsid w:val="00DB39B5"/>
    <w:rsid w:val="00DB3AC1"/>
    <w:rsid w:val="00DB3AEB"/>
    <w:rsid w:val="00DB3B77"/>
    <w:rsid w:val="00DB3D39"/>
    <w:rsid w:val="00DB413B"/>
    <w:rsid w:val="00DB4257"/>
    <w:rsid w:val="00DB49CB"/>
    <w:rsid w:val="00DB4A88"/>
    <w:rsid w:val="00DB4DDF"/>
    <w:rsid w:val="00DB53E7"/>
    <w:rsid w:val="00DB574F"/>
    <w:rsid w:val="00DB5872"/>
    <w:rsid w:val="00DB595A"/>
    <w:rsid w:val="00DB59CF"/>
    <w:rsid w:val="00DB66EB"/>
    <w:rsid w:val="00DB7112"/>
    <w:rsid w:val="00DB7C16"/>
    <w:rsid w:val="00DC0114"/>
    <w:rsid w:val="00DC0210"/>
    <w:rsid w:val="00DC0438"/>
    <w:rsid w:val="00DC097A"/>
    <w:rsid w:val="00DC0CE7"/>
    <w:rsid w:val="00DC14BD"/>
    <w:rsid w:val="00DC168B"/>
    <w:rsid w:val="00DC1D9C"/>
    <w:rsid w:val="00DC1E01"/>
    <w:rsid w:val="00DC2121"/>
    <w:rsid w:val="00DC216D"/>
    <w:rsid w:val="00DC22A5"/>
    <w:rsid w:val="00DC25E7"/>
    <w:rsid w:val="00DC27A7"/>
    <w:rsid w:val="00DC3058"/>
    <w:rsid w:val="00DC3100"/>
    <w:rsid w:val="00DC3A8A"/>
    <w:rsid w:val="00DC44E0"/>
    <w:rsid w:val="00DC4A44"/>
    <w:rsid w:val="00DC5032"/>
    <w:rsid w:val="00DC516B"/>
    <w:rsid w:val="00DC55E7"/>
    <w:rsid w:val="00DC589B"/>
    <w:rsid w:val="00DC6034"/>
    <w:rsid w:val="00DC6164"/>
    <w:rsid w:val="00DC6276"/>
    <w:rsid w:val="00DC6584"/>
    <w:rsid w:val="00DC6A07"/>
    <w:rsid w:val="00DC7369"/>
    <w:rsid w:val="00DC738D"/>
    <w:rsid w:val="00DC7E8B"/>
    <w:rsid w:val="00DC7EF1"/>
    <w:rsid w:val="00DD0962"/>
    <w:rsid w:val="00DD0AFA"/>
    <w:rsid w:val="00DD102F"/>
    <w:rsid w:val="00DD133D"/>
    <w:rsid w:val="00DD13ED"/>
    <w:rsid w:val="00DD1557"/>
    <w:rsid w:val="00DD1684"/>
    <w:rsid w:val="00DD1F6F"/>
    <w:rsid w:val="00DD2DDB"/>
    <w:rsid w:val="00DD2F86"/>
    <w:rsid w:val="00DD327B"/>
    <w:rsid w:val="00DD3E02"/>
    <w:rsid w:val="00DD4029"/>
    <w:rsid w:val="00DD46E5"/>
    <w:rsid w:val="00DD47A7"/>
    <w:rsid w:val="00DD4C01"/>
    <w:rsid w:val="00DD5101"/>
    <w:rsid w:val="00DD5454"/>
    <w:rsid w:val="00DD59E2"/>
    <w:rsid w:val="00DD5F2A"/>
    <w:rsid w:val="00DD63B2"/>
    <w:rsid w:val="00DD65EA"/>
    <w:rsid w:val="00DD69B3"/>
    <w:rsid w:val="00DD6C65"/>
    <w:rsid w:val="00DD6C67"/>
    <w:rsid w:val="00DD6EE3"/>
    <w:rsid w:val="00DD7315"/>
    <w:rsid w:val="00DD74F6"/>
    <w:rsid w:val="00DD76ED"/>
    <w:rsid w:val="00DD7731"/>
    <w:rsid w:val="00DD795B"/>
    <w:rsid w:val="00DD7B8F"/>
    <w:rsid w:val="00DD7CD6"/>
    <w:rsid w:val="00DD7D6A"/>
    <w:rsid w:val="00DD7EA6"/>
    <w:rsid w:val="00DE01B7"/>
    <w:rsid w:val="00DE07F4"/>
    <w:rsid w:val="00DE1478"/>
    <w:rsid w:val="00DE16D6"/>
    <w:rsid w:val="00DE1A23"/>
    <w:rsid w:val="00DE1C88"/>
    <w:rsid w:val="00DE1CA7"/>
    <w:rsid w:val="00DE1DC2"/>
    <w:rsid w:val="00DE1ECE"/>
    <w:rsid w:val="00DE2232"/>
    <w:rsid w:val="00DE24AB"/>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4D79"/>
    <w:rsid w:val="00DE531D"/>
    <w:rsid w:val="00DE55E3"/>
    <w:rsid w:val="00DE57BA"/>
    <w:rsid w:val="00DE5967"/>
    <w:rsid w:val="00DE5BE1"/>
    <w:rsid w:val="00DE60C3"/>
    <w:rsid w:val="00DE6A2A"/>
    <w:rsid w:val="00DE6A7B"/>
    <w:rsid w:val="00DE6C93"/>
    <w:rsid w:val="00DE7495"/>
    <w:rsid w:val="00DE7F09"/>
    <w:rsid w:val="00DE7FDD"/>
    <w:rsid w:val="00DF0448"/>
    <w:rsid w:val="00DF0789"/>
    <w:rsid w:val="00DF0B8A"/>
    <w:rsid w:val="00DF0C2F"/>
    <w:rsid w:val="00DF1D74"/>
    <w:rsid w:val="00DF2659"/>
    <w:rsid w:val="00DF2857"/>
    <w:rsid w:val="00DF2C50"/>
    <w:rsid w:val="00DF31E7"/>
    <w:rsid w:val="00DF35FF"/>
    <w:rsid w:val="00DF3C40"/>
    <w:rsid w:val="00DF458A"/>
    <w:rsid w:val="00DF470A"/>
    <w:rsid w:val="00DF4A94"/>
    <w:rsid w:val="00DF4B48"/>
    <w:rsid w:val="00DF4E48"/>
    <w:rsid w:val="00DF4F55"/>
    <w:rsid w:val="00DF5B1D"/>
    <w:rsid w:val="00DF5F71"/>
    <w:rsid w:val="00DF62E3"/>
    <w:rsid w:val="00DF63FE"/>
    <w:rsid w:val="00DF6693"/>
    <w:rsid w:val="00DF69D9"/>
    <w:rsid w:val="00DF6AB4"/>
    <w:rsid w:val="00DF7050"/>
    <w:rsid w:val="00DF721F"/>
    <w:rsid w:val="00DF7B43"/>
    <w:rsid w:val="00DF7D53"/>
    <w:rsid w:val="00DF7F59"/>
    <w:rsid w:val="00DF7F89"/>
    <w:rsid w:val="00DF7FD6"/>
    <w:rsid w:val="00E00CF4"/>
    <w:rsid w:val="00E0126E"/>
    <w:rsid w:val="00E0127E"/>
    <w:rsid w:val="00E01780"/>
    <w:rsid w:val="00E017CB"/>
    <w:rsid w:val="00E02960"/>
    <w:rsid w:val="00E02CEA"/>
    <w:rsid w:val="00E02ECB"/>
    <w:rsid w:val="00E02EDA"/>
    <w:rsid w:val="00E02FF0"/>
    <w:rsid w:val="00E03089"/>
    <w:rsid w:val="00E034D7"/>
    <w:rsid w:val="00E03574"/>
    <w:rsid w:val="00E0374B"/>
    <w:rsid w:val="00E03BF2"/>
    <w:rsid w:val="00E04247"/>
    <w:rsid w:val="00E04830"/>
    <w:rsid w:val="00E04963"/>
    <w:rsid w:val="00E04B35"/>
    <w:rsid w:val="00E04BEF"/>
    <w:rsid w:val="00E04BF6"/>
    <w:rsid w:val="00E04CE1"/>
    <w:rsid w:val="00E05199"/>
    <w:rsid w:val="00E05CE2"/>
    <w:rsid w:val="00E05D65"/>
    <w:rsid w:val="00E0621E"/>
    <w:rsid w:val="00E06420"/>
    <w:rsid w:val="00E064EF"/>
    <w:rsid w:val="00E06C77"/>
    <w:rsid w:val="00E06DC2"/>
    <w:rsid w:val="00E0701E"/>
    <w:rsid w:val="00E07263"/>
    <w:rsid w:val="00E07824"/>
    <w:rsid w:val="00E07A23"/>
    <w:rsid w:val="00E07C32"/>
    <w:rsid w:val="00E07CAA"/>
    <w:rsid w:val="00E07D23"/>
    <w:rsid w:val="00E10044"/>
    <w:rsid w:val="00E10457"/>
    <w:rsid w:val="00E108C5"/>
    <w:rsid w:val="00E10992"/>
    <w:rsid w:val="00E113AC"/>
    <w:rsid w:val="00E11729"/>
    <w:rsid w:val="00E11F8A"/>
    <w:rsid w:val="00E122E6"/>
    <w:rsid w:val="00E12767"/>
    <w:rsid w:val="00E127BC"/>
    <w:rsid w:val="00E12B63"/>
    <w:rsid w:val="00E12B75"/>
    <w:rsid w:val="00E12BC9"/>
    <w:rsid w:val="00E13881"/>
    <w:rsid w:val="00E139E7"/>
    <w:rsid w:val="00E13C2A"/>
    <w:rsid w:val="00E13F8B"/>
    <w:rsid w:val="00E141C0"/>
    <w:rsid w:val="00E14778"/>
    <w:rsid w:val="00E14891"/>
    <w:rsid w:val="00E14E7B"/>
    <w:rsid w:val="00E15171"/>
    <w:rsid w:val="00E1542E"/>
    <w:rsid w:val="00E155C5"/>
    <w:rsid w:val="00E157B3"/>
    <w:rsid w:val="00E157C1"/>
    <w:rsid w:val="00E161F1"/>
    <w:rsid w:val="00E16278"/>
    <w:rsid w:val="00E16796"/>
    <w:rsid w:val="00E16964"/>
    <w:rsid w:val="00E17351"/>
    <w:rsid w:val="00E17735"/>
    <w:rsid w:val="00E17B74"/>
    <w:rsid w:val="00E202FD"/>
    <w:rsid w:val="00E206F5"/>
    <w:rsid w:val="00E208EB"/>
    <w:rsid w:val="00E20F08"/>
    <w:rsid w:val="00E2152F"/>
    <w:rsid w:val="00E216A7"/>
    <w:rsid w:val="00E2176E"/>
    <w:rsid w:val="00E2196D"/>
    <w:rsid w:val="00E21DAF"/>
    <w:rsid w:val="00E2208E"/>
    <w:rsid w:val="00E2269E"/>
    <w:rsid w:val="00E22A04"/>
    <w:rsid w:val="00E22F05"/>
    <w:rsid w:val="00E23769"/>
    <w:rsid w:val="00E23B5B"/>
    <w:rsid w:val="00E23D27"/>
    <w:rsid w:val="00E24017"/>
    <w:rsid w:val="00E2432B"/>
    <w:rsid w:val="00E2442A"/>
    <w:rsid w:val="00E254A2"/>
    <w:rsid w:val="00E254E4"/>
    <w:rsid w:val="00E25823"/>
    <w:rsid w:val="00E258E6"/>
    <w:rsid w:val="00E25E5B"/>
    <w:rsid w:val="00E26754"/>
    <w:rsid w:val="00E27906"/>
    <w:rsid w:val="00E27EDB"/>
    <w:rsid w:val="00E302E0"/>
    <w:rsid w:val="00E313A2"/>
    <w:rsid w:val="00E313A7"/>
    <w:rsid w:val="00E3147D"/>
    <w:rsid w:val="00E31759"/>
    <w:rsid w:val="00E319D1"/>
    <w:rsid w:val="00E31A78"/>
    <w:rsid w:val="00E32031"/>
    <w:rsid w:val="00E32782"/>
    <w:rsid w:val="00E32837"/>
    <w:rsid w:val="00E3320E"/>
    <w:rsid w:val="00E332D2"/>
    <w:rsid w:val="00E33944"/>
    <w:rsid w:val="00E33A3B"/>
    <w:rsid w:val="00E33CB1"/>
    <w:rsid w:val="00E33D1D"/>
    <w:rsid w:val="00E34040"/>
    <w:rsid w:val="00E345A4"/>
    <w:rsid w:val="00E346E1"/>
    <w:rsid w:val="00E34C44"/>
    <w:rsid w:val="00E34E68"/>
    <w:rsid w:val="00E3566F"/>
    <w:rsid w:val="00E35DF1"/>
    <w:rsid w:val="00E35DFE"/>
    <w:rsid w:val="00E35E85"/>
    <w:rsid w:val="00E35FF0"/>
    <w:rsid w:val="00E3636F"/>
    <w:rsid w:val="00E36538"/>
    <w:rsid w:val="00E36752"/>
    <w:rsid w:val="00E36A76"/>
    <w:rsid w:val="00E36D59"/>
    <w:rsid w:val="00E37534"/>
    <w:rsid w:val="00E377AB"/>
    <w:rsid w:val="00E37EF5"/>
    <w:rsid w:val="00E40219"/>
    <w:rsid w:val="00E411B3"/>
    <w:rsid w:val="00E4131B"/>
    <w:rsid w:val="00E41449"/>
    <w:rsid w:val="00E418E2"/>
    <w:rsid w:val="00E41A32"/>
    <w:rsid w:val="00E41B79"/>
    <w:rsid w:val="00E41C9E"/>
    <w:rsid w:val="00E420E0"/>
    <w:rsid w:val="00E423A3"/>
    <w:rsid w:val="00E425D0"/>
    <w:rsid w:val="00E42648"/>
    <w:rsid w:val="00E43597"/>
    <w:rsid w:val="00E43611"/>
    <w:rsid w:val="00E4388B"/>
    <w:rsid w:val="00E43971"/>
    <w:rsid w:val="00E43A88"/>
    <w:rsid w:val="00E43C1F"/>
    <w:rsid w:val="00E43DE3"/>
    <w:rsid w:val="00E43F9C"/>
    <w:rsid w:val="00E449A0"/>
    <w:rsid w:val="00E44DDD"/>
    <w:rsid w:val="00E45060"/>
    <w:rsid w:val="00E45907"/>
    <w:rsid w:val="00E45D64"/>
    <w:rsid w:val="00E46168"/>
    <w:rsid w:val="00E462AD"/>
    <w:rsid w:val="00E46640"/>
    <w:rsid w:val="00E46D4D"/>
    <w:rsid w:val="00E4770D"/>
    <w:rsid w:val="00E477AE"/>
    <w:rsid w:val="00E478DF"/>
    <w:rsid w:val="00E47A02"/>
    <w:rsid w:val="00E47B71"/>
    <w:rsid w:val="00E503D0"/>
    <w:rsid w:val="00E505FB"/>
    <w:rsid w:val="00E50725"/>
    <w:rsid w:val="00E50AF1"/>
    <w:rsid w:val="00E50B6D"/>
    <w:rsid w:val="00E50BB6"/>
    <w:rsid w:val="00E511C3"/>
    <w:rsid w:val="00E5125C"/>
    <w:rsid w:val="00E512D5"/>
    <w:rsid w:val="00E51338"/>
    <w:rsid w:val="00E5157C"/>
    <w:rsid w:val="00E51608"/>
    <w:rsid w:val="00E51634"/>
    <w:rsid w:val="00E517C2"/>
    <w:rsid w:val="00E51A66"/>
    <w:rsid w:val="00E5287D"/>
    <w:rsid w:val="00E528A4"/>
    <w:rsid w:val="00E529A5"/>
    <w:rsid w:val="00E52B21"/>
    <w:rsid w:val="00E52D5A"/>
    <w:rsid w:val="00E534B0"/>
    <w:rsid w:val="00E53704"/>
    <w:rsid w:val="00E539E7"/>
    <w:rsid w:val="00E53B8E"/>
    <w:rsid w:val="00E5430B"/>
    <w:rsid w:val="00E545AE"/>
    <w:rsid w:val="00E54807"/>
    <w:rsid w:val="00E5494A"/>
    <w:rsid w:val="00E54C91"/>
    <w:rsid w:val="00E55228"/>
    <w:rsid w:val="00E55A4E"/>
    <w:rsid w:val="00E55AD0"/>
    <w:rsid w:val="00E55F56"/>
    <w:rsid w:val="00E56050"/>
    <w:rsid w:val="00E56051"/>
    <w:rsid w:val="00E5630B"/>
    <w:rsid w:val="00E56913"/>
    <w:rsid w:val="00E56C10"/>
    <w:rsid w:val="00E570C8"/>
    <w:rsid w:val="00E57AEB"/>
    <w:rsid w:val="00E57B76"/>
    <w:rsid w:val="00E57E33"/>
    <w:rsid w:val="00E608B1"/>
    <w:rsid w:val="00E60BBE"/>
    <w:rsid w:val="00E60CC1"/>
    <w:rsid w:val="00E61A16"/>
    <w:rsid w:val="00E61C15"/>
    <w:rsid w:val="00E61CE9"/>
    <w:rsid w:val="00E621FE"/>
    <w:rsid w:val="00E63035"/>
    <w:rsid w:val="00E63FB8"/>
    <w:rsid w:val="00E642B0"/>
    <w:rsid w:val="00E6444B"/>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F82"/>
    <w:rsid w:val="00E70442"/>
    <w:rsid w:val="00E70E7C"/>
    <w:rsid w:val="00E70F34"/>
    <w:rsid w:val="00E710D8"/>
    <w:rsid w:val="00E715D8"/>
    <w:rsid w:val="00E71A7F"/>
    <w:rsid w:val="00E71D18"/>
    <w:rsid w:val="00E72106"/>
    <w:rsid w:val="00E7297B"/>
    <w:rsid w:val="00E7307E"/>
    <w:rsid w:val="00E730B6"/>
    <w:rsid w:val="00E73438"/>
    <w:rsid w:val="00E73979"/>
    <w:rsid w:val="00E73D04"/>
    <w:rsid w:val="00E741DF"/>
    <w:rsid w:val="00E7481A"/>
    <w:rsid w:val="00E74D67"/>
    <w:rsid w:val="00E751FD"/>
    <w:rsid w:val="00E754A0"/>
    <w:rsid w:val="00E75583"/>
    <w:rsid w:val="00E7571D"/>
    <w:rsid w:val="00E75AA9"/>
    <w:rsid w:val="00E75EE2"/>
    <w:rsid w:val="00E75F25"/>
    <w:rsid w:val="00E765FE"/>
    <w:rsid w:val="00E76600"/>
    <w:rsid w:val="00E76B1D"/>
    <w:rsid w:val="00E76C06"/>
    <w:rsid w:val="00E76D4D"/>
    <w:rsid w:val="00E76D8D"/>
    <w:rsid w:val="00E76E1C"/>
    <w:rsid w:val="00E7749D"/>
    <w:rsid w:val="00E775FA"/>
    <w:rsid w:val="00E77700"/>
    <w:rsid w:val="00E7785D"/>
    <w:rsid w:val="00E800EC"/>
    <w:rsid w:val="00E80B8B"/>
    <w:rsid w:val="00E81133"/>
    <w:rsid w:val="00E81158"/>
    <w:rsid w:val="00E8135E"/>
    <w:rsid w:val="00E81B54"/>
    <w:rsid w:val="00E81E77"/>
    <w:rsid w:val="00E823C6"/>
    <w:rsid w:val="00E82674"/>
    <w:rsid w:val="00E82A10"/>
    <w:rsid w:val="00E83587"/>
    <w:rsid w:val="00E83A80"/>
    <w:rsid w:val="00E84193"/>
    <w:rsid w:val="00E841DC"/>
    <w:rsid w:val="00E842A7"/>
    <w:rsid w:val="00E844C0"/>
    <w:rsid w:val="00E846C1"/>
    <w:rsid w:val="00E84FD5"/>
    <w:rsid w:val="00E85122"/>
    <w:rsid w:val="00E85378"/>
    <w:rsid w:val="00E85647"/>
    <w:rsid w:val="00E8594E"/>
    <w:rsid w:val="00E85AE9"/>
    <w:rsid w:val="00E85C2A"/>
    <w:rsid w:val="00E85CA8"/>
    <w:rsid w:val="00E861F9"/>
    <w:rsid w:val="00E86355"/>
    <w:rsid w:val="00E86382"/>
    <w:rsid w:val="00E863B0"/>
    <w:rsid w:val="00E86BAB"/>
    <w:rsid w:val="00E87178"/>
    <w:rsid w:val="00E871EA"/>
    <w:rsid w:val="00E87345"/>
    <w:rsid w:val="00E87692"/>
    <w:rsid w:val="00E90170"/>
    <w:rsid w:val="00E90220"/>
    <w:rsid w:val="00E903B7"/>
    <w:rsid w:val="00E905F8"/>
    <w:rsid w:val="00E90E5E"/>
    <w:rsid w:val="00E91142"/>
    <w:rsid w:val="00E911AF"/>
    <w:rsid w:val="00E918C0"/>
    <w:rsid w:val="00E91B7B"/>
    <w:rsid w:val="00E91BE7"/>
    <w:rsid w:val="00E9234F"/>
    <w:rsid w:val="00E928B6"/>
    <w:rsid w:val="00E92AB2"/>
    <w:rsid w:val="00E92EEF"/>
    <w:rsid w:val="00E93393"/>
    <w:rsid w:val="00E93600"/>
    <w:rsid w:val="00E9391C"/>
    <w:rsid w:val="00E941C4"/>
    <w:rsid w:val="00E94435"/>
    <w:rsid w:val="00E946A2"/>
    <w:rsid w:val="00E94E14"/>
    <w:rsid w:val="00E94E3E"/>
    <w:rsid w:val="00E9506E"/>
    <w:rsid w:val="00E95098"/>
    <w:rsid w:val="00E9556C"/>
    <w:rsid w:val="00E95600"/>
    <w:rsid w:val="00E95AC9"/>
    <w:rsid w:val="00E96116"/>
    <w:rsid w:val="00E96464"/>
    <w:rsid w:val="00E9653C"/>
    <w:rsid w:val="00E970B4"/>
    <w:rsid w:val="00E97BC6"/>
    <w:rsid w:val="00E97C0B"/>
    <w:rsid w:val="00E97CC0"/>
    <w:rsid w:val="00E97DFB"/>
    <w:rsid w:val="00E97F99"/>
    <w:rsid w:val="00EA020D"/>
    <w:rsid w:val="00EA06E3"/>
    <w:rsid w:val="00EA074C"/>
    <w:rsid w:val="00EA0FE9"/>
    <w:rsid w:val="00EA1B38"/>
    <w:rsid w:val="00EA1E3E"/>
    <w:rsid w:val="00EA24A3"/>
    <w:rsid w:val="00EA3387"/>
    <w:rsid w:val="00EA3476"/>
    <w:rsid w:val="00EA3832"/>
    <w:rsid w:val="00EA3CD0"/>
    <w:rsid w:val="00EA3EAD"/>
    <w:rsid w:val="00EA3FCF"/>
    <w:rsid w:val="00EA46E3"/>
    <w:rsid w:val="00EA4AD2"/>
    <w:rsid w:val="00EA4F91"/>
    <w:rsid w:val="00EA511D"/>
    <w:rsid w:val="00EA5181"/>
    <w:rsid w:val="00EA59C6"/>
    <w:rsid w:val="00EA5B04"/>
    <w:rsid w:val="00EA5B12"/>
    <w:rsid w:val="00EA5B2D"/>
    <w:rsid w:val="00EA5B3E"/>
    <w:rsid w:val="00EA5F8A"/>
    <w:rsid w:val="00EA6115"/>
    <w:rsid w:val="00EA66C9"/>
    <w:rsid w:val="00EA6704"/>
    <w:rsid w:val="00EA6AF5"/>
    <w:rsid w:val="00EA6F68"/>
    <w:rsid w:val="00EA7064"/>
    <w:rsid w:val="00EA7AA0"/>
    <w:rsid w:val="00EA7C00"/>
    <w:rsid w:val="00EB01CD"/>
    <w:rsid w:val="00EB0BC6"/>
    <w:rsid w:val="00EB10C9"/>
    <w:rsid w:val="00EB14D3"/>
    <w:rsid w:val="00EB1B58"/>
    <w:rsid w:val="00EB1C43"/>
    <w:rsid w:val="00EB1C6F"/>
    <w:rsid w:val="00EB33BB"/>
    <w:rsid w:val="00EB37AD"/>
    <w:rsid w:val="00EB385D"/>
    <w:rsid w:val="00EB39AE"/>
    <w:rsid w:val="00EB3DD0"/>
    <w:rsid w:val="00EB3F5B"/>
    <w:rsid w:val="00EB401C"/>
    <w:rsid w:val="00EB43FD"/>
    <w:rsid w:val="00EB481B"/>
    <w:rsid w:val="00EB4A26"/>
    <w:rsid w:val="00EB4BE3"/>
    <w:rsid w:val="00EB4DE0"/>
    <w:rsid w:val="00EB53FA"/>
    <w:rsid w:val="00EB555F"/>
    <w:rsid w:val="00EB58FD"/>
    <w:rsid w:val="00EB6216"/>
    <w:rsid w:val="00EB67E0"/>
    <w:rsid w:val="00EB6BE7"/>
    <w:rsid w:val="00EB6ED9"/>
    <w:rsid w:val="00EB74FF"/>
    <w:rsid w:val="00EB76A2"/>
    <w:rsid w:val="00EB7752"/>
    <w:rsid w:val="00EB791C"/>
    <w:rsid w:val="00EB79BE"/>
    <w:rsid w:val="00EB7A4B"/>
    <w:rsid w:val="00EB7B58"/>
    <w:rsid w:val="00EB7C0D"/>
    <w:rsid w:val="00EB7F0D"/>
    <w:rsid w:val="00EC03C6"/>
    <w:rsid w:val="00EC06BB"/>
    <w:rsid w:val="00EC073C"/>
    <w:rsid w:val="00EC1F3A"/>
    <w:rsid w:val="00EC1F83"/>
    <w:rsid w:val="00EC1FC9"/>
    <w:rsid w:val="00EC20E8"/>
    <w:rsid w:val="00EC22A2"/>
    <w:rsid w:val="00EC2A6C"/>
    <w:rsid w:val="00EC2B0A"/>
    <w:rsid w:val="00EC3095"/>
    <w:rsid w:val="00EC3516"/>
    <w:rsid w:val="00EC3588"/>
    <w:rsid w:val="00EC3A1C"/>
    <w:rsid w:val="00EC3D71"/>
    <w:rsid w:val="00EC4034"/>
    <w:rsid w:val="00EC4A78"/>
    <w:rsid w:val="00EC5298"/>
    <w:rsid w:val="00EC6102"/>
    <w:rsid w:val="00EC65E8"/>
    <w:rsid w:val="00EC6751"/>
    <w:rsid w:val="00EC6993"/>
    <w:rsid w:val="00EC6BA4"/>
    <w:rsid w:val="00EC6CA0"/>
    <w:rsid w:val="00EC7408"/>
    <w:rsid w:val="00EC7FAA"/>
    <w:rsid w:val="00ED035D"/>
    <w:rsid w:val="00ED03AF"/>
    <w:rsid w:val="00ED094E"/>
    <w:rsid w:val="00ED100A"/>
    <w:rsid w:val="00ED17C1"/>
    <w:rsid w:val="00ED1A0B"/>
    <w:rsid w:val="00ED1AFF"/>
    <w:rsid w:val="00ED1DD1"/>
    <w:rsid w:val="00ED2124"/>
    <w:rsid w:val="00ED278B"/>
    <w:rsid w:val="00ED2A25"/>
    <w:rsid w:val="00ED2F4B"/>
    <w:rsid w:val="00ED3345"/>
    <w:rsid w:val="00ED38FD"/>
    <w:rsid w:val="00ED4263"/>
    <w:rsid w:val="00ED45F8"/>
    <w:rsid w:val="00ED4898"/>
    <w:rsid w:val="00ED4ACC"/>
    <w:rsid w:val="00ED4D55"/>
    <w:rsid w:val="00ED52F3"/>
    <w:rsid w:val="00ED53F7"/>
    <w:rsid w:val="00ED54C8"/>
    <w:rsid w:val="00ED56C1"/>
    <w:rsid w:val="00ED588D"/>
    <w:rsid w:val="00ED5930"/>
    <w:rsid w:val="00ED5CC7"/>
    <w:rsid w:val="00ED5D92"/>
    <w:rsid w:val="00ED5E89"/>
    <w:rsid w:val="00ED6154"/>
    <w:rsid w:val="00ED6608"/>
    <w:rsid w:val="00ED6B68"/>
    <w:rsid w:val="00ED6F52"/>
    <w:rsid w:val="00ED712A"/>
    <w:rsid w:val="00ED769F"/>
    <w:rsid w:val="00ED7AE6"/>
    <w:rsid w:val="00ED7D12"/>
    <w:rsid w:val="00ED7FE1"/>
    <w:rsid w:val="00ED7FE3"/>
    <w:rsid w:val="00EE040E"/>
    <w:rsid w:val="00EE0693"/>
    <w:rsid w:val="00EE0BCE"/>
    <w:rsid w:val="00EE0F74"/>
    <w:rsid w:val="00EE171C"/>
    <w:rsid w:val="00EE18E7"/>
    <w:rsid w:val="00EE1C12"/>
    <w:rsid w:val="00EE1C5B"/>
    <w:rsid w:val="00EE1DF0"/>
    <w:rsid w:val="00EE2080"/>
    <w:rsid w:val="00EE20A5"/>
    <w:rsid w:val="00EE2A92"/>
    <w:rsid w:val="00EE2BCE"/>
    <w:rsid w:val="00EE2FF0"/>
    <w:rsid w:val="00EE351F"/>
    <w:rsid w:val="00EE38CF"/>
    <w:rsid w:val="00EE3EEE"/>
    <w:rsid w:val="00EE40CA"/>
    <w:rsid w:val="00EE433A"/>
    <w:rsid w:val="00EE48CF"/>
    <w:rsid w:val="00EE4AE9"/>
    <w:rsid w:val="00EE4E0E"/>
    <w:rsid w:val="00EE4F7C"/>
    <w:rsid w:val="00EE5531"/>
    <w:rsid w:val="00EE55C2"/>
    <w:rsid w:val="00EE5FCF"/>
    <w:rsid w:val="00EE619F"/>
    <w:rsid w:val="00EE63AB"/>
    <w:rsid w:val="00EE7557"/>
    <w:rsid w:val="00EE7A5A"/>
    <w:rsid w:val="00EE7BC9"/>
    <w:rsid w:val="00EE7DF7"/>
    <w:rsid w:val="00EF04C2"/>
    <w:rsid w:val="00EF10B7"/>
    <w:rsid w:val="00EF116C"/>
    <w:rsid w:val="00EF1466"/>
    <w:rsid w:val="00EF161D"/>
    <w:rsid w:val="00EF1777"/>
    <w:rsid w:val="00EF1B07"/>
    <w:rsid w:val="00EF1CCF"/>
    <w:rsid w:val="00EF1DB0"/>
    <w:rsid w:val="00EF2397"/>
    <w:rsid w:val="00EF292A"/>
    <w:rsid w:val="00EF307F"/>
    <w:rsid w:val="00EF338A"/>
    <w:rsid w:val="00EF3BC5"/>
    <w:rsid w:val="00EF4325"/>
    <w:rsid w:val="00EF4476"/>
    <w:rsid w:val="00EF4539"/>
    <w:rsid w:val="00EF454C"/>
    <w:rsid w:val="00EF493B"/>
    <w:rsid w:val="00EF4DAC"/>
    <w:rsid w:val="00EF4E49"/>
    <w:rsid w:val="00EF5775"/>
    <w:rsid w:val="00EF59D5"/>
    <w:rsid w:val="00EF5ADA"/>
    <w:rsid w:val="00EF5BB4"/>
    <w:rsid w:val="00EF5EDE"/>
    <w:rsid w:val="00EF62B9"/>
    <w:rsid w:val="00EF631C"/>
    <w:rsid w:val="00EF67A8"/>
    <w:rsid w:val="00EF6EEC"/>
    <w:rsid w:val="00EF724D"/>
    <w:rsid w:val="00EF798E"/>
    <w:rsid w:val="00EF7A1D"/>
    <w:rsid w:val="00F0047B"/>
    <w:rsid w:val="00F004EE"/>
    <w:rsid w:val="00F00724"/>
    <w:rsid w:val="00F00762"/>
    <w:rsid w:val="00F009AB"/>
    <w:rsid w:val="00F00CD8"/>
    <w:rsid w:val="00F00DE5"/>
    <w:rsid w:val="00F012DA"/>
    <w:rsid w:val="00F01354"/>
    <w:rsid w:val="00F014CC"/>
    <w:rsid w:val="00F01BEC"/>
    <w:rsid w:val="00F01BEF"/>
    <w:rsid w:val="00F01BF5"/>
    <w:rsid w:val="00F02261"/>
    <w:rsid w:val="00F02283"/>
    <w:rsid w:val="00F02B97"/>
    <w:rsid w:val="00F02EE1"/>
    <w:rsid w:val="00F034AA"/>
    <w:rsid w:val="00F03D8B"/>
    <w:rsid w:val="00F043A2"/>
    <w:rsid w:val="00F0451D"/>
    <w:rsid w:val="00F046D3"/>
    <w:rsid w:val="00F04CD7"/>
    <w:rsid w:val="00F04E47"/>
    <w:rsid w:val="00F05016"/>
    <w:rsid w:val="00F05180"/>
    <w:rsid w:val="00F0537C"/>
    <w:rsid w:val="00F055E5"/>
    <w:rsid w:val="00F0589F"/>
    <w:rsid w:val="00F059D1"/>
    <w:rsid w:val="00F05C08"/>
    <w:rsid w:val="00F060E6"/>
    <w:rsid w:val="00F06820"/>
    <w:rsid w:val="00F06825"/>
    <w:rsid w:val="00F068D0"/>
    <w:rsid w:val="00F06949"/>
    <w:rsid w:val="00F06B76"/>
    <w:rsid w:val="00F071C2"/>
    <w:rsid w:val="00F0724A"/>
    <w:rsid w:val="00F079DC"/>
    <w:rsid w:val="00F07DE9"/>
    <w:rsid w:val="00F10C4C"/>
    <w:rsid w:val="00F10F00"/>
    <w:rsid w:val="00F10FDF"/>
    <w:rsid w:val="00F1117D"/>
    <w:rsid w:val="00F118C6"/>
    <w:rsid w:val="00F1235A"/>
    <w:rsid w:val="00F12AAE"/>
    <w:rsid w:val="00F1361D"/>
    <w:rsid w:val="00F1382D"/>
    <w:rsid w:val="00F13A2C"/>
    <w:rsid w:val="00F13B93"/>
    <w:rsid w:val="00F13BE4"/>
    <w:rsid w:val="00F14477"/>
    <w:rsid w:val="00F14588"/>
    <w:rsid w:val="00F14737"/>
    <w:rsid w:val="00F14794"/>
    <w:rsid w:val="00F1485B"/>
    <w:rsid w:val="00F14B53"/>
    <w:rsid w:val="00F14C3B"/>
    <w:rsid w:val="00F14D69"/>
    <w:rsid w:val="00F15007"/>
    <w:rsid w:val="00F15032"/>
    <w:rsid w:val="00F153BE"/>
    <w:rsid w:val="00F1575B"/>
    <w:rsid w:val="00F15E1A"/>
    <w:rsid w:val="00F1699F"/>
    <w:rsid w:val="00F1705A"/>
    <w:rsid w:val="00F170AE"/>
    <w:rsid w:val="00F179F6"/>
    <w:rsid w:val="00F17BC3"/>
    <w:rsid w:val="00F20092"/>
    <w:rsid w:val="00F20320"/>
    <w:rsid w:val="00F207C7"/>
    <w:rsid w:val="00F20875"/>
    <w:rsid w:val="00F20C80"/>
    <w:rsid w:val="00F20D1F"/>
    <w:rsid w:val="00F21288"/>
    <w:rsid w:val="00F21947"/>
    <w:rsid w:val="00F2199C"/>
    <w:rsid w:val="00F21F79"/>
    <w:rsid w:val="00F224F3"/>
    <w:rsid w:val="00F226A9"/>
    <w:rsid w:val="00F22760"/>
    <w:rsid w:val="00F2283D"/>
    <w:rsid w:val="00F2287F"/>
    <w:rsid w:val="00F22DBE"/>
    <w:rsid w:val="00F23201"/>
    <w:rsid w:val="00F2333D"/>
    <w:rsid w:val="00F233BA"/>
    <w:rsid w:val="00F23AE0"/>
    <w:rsid w:val="00F23AEC"/>
    <w:rsid w:val="00F23FBE"/>
    <w:rsid w:val="00F24108"/>
    <w:rsid w:val="00F2416C"/>
    <w:rsid w:val="00F244B8"/>
    <w:rsid w:val="00F246E9"/>
    <w:rsid w:val="00F2476B"/>
    <w:rsid w:val="00F248FF"/>
    <w:rsid w:val="00F24B0F"/>
    <w:rsid w:val="00F252B7"/>
    <w:rsid w:val="00F253E1"/>
    <w:rsid w:val="00F25495"/>
    <w:rsid w:val="00F257DD"/>
    <w:rsid w:val="00F25F8F"/>
    <w:rsid w:val="00F261EC"/>
    <w:rsid w:val="00F26294"/>
    <w:rsid w:val="00F264DD"/>
    <w:rsid w:val="00F265D3"/>
    <w:rsid w:val="00F26637"/>
    <w:rsid w:val="00F266C8"/>
    <w:rsid w:val="00F26A8C"/>
    <w:rsid w:val="00F26D7F"/>
    <w:rsid w:val="00F27683"/>
    <w:rsid w:val="00F277C2"/>
    <w:rsid w:val="00F300F8"/>
    <w:rsid w:val="00F3040F"/>
    <w:rsid w:val="00F30A37"/>
    <w:rsid w:val="00F30CC9"/>
    <w:rsid w:val="00F30E43"/>
    <w:rsid w:val="00F30FA4"/>
    <w:rsid w:val="00F31015"/>
    <w:rsid w:val="00F31274"/>
    <w:rsid w:val="00F315BA"/>
    <w:rsid w:val="00F31DBE"/>
    <w:rsid w:val="00F31E8C"/>
    <w:rsid w:val="00F32057"/>
    <w:rsid w:val="00F3232D"/>
    <w:rsid w:val="00F32462"/>
    <w:rsid w:val="00F3274C"/>
    <w:rsid w:val="00F32A83"/>
    <w:rsid w:val="00F33216"/>
    <w:rsid w:val="00F336D4"/>
    <w:rsid w:val="00F3374A"/>
    <w:rsid w:val="00F33C32"/>
    <w:rsid w:val="00F33F39"/>
    <w:rsid w:val="00F34AF9"/>
    <w:rsid w:val="00F357D4"/>
    <w:rsid w:val="00F35CCF"/>
    <w:rsid w:val="00F35EBE"/>
    <w:rsid w:val="00F3620E"/>
    <w:rsid w:val="00F37314"/>
    <w:rsid w:val="00F374D9"/>
    <w:rsid w:val="00F37C1E"/>
    <w:rsid w:val="00F40280"/>
    <w:rsid w:val="00F402C9"/>
    <w:rsid w:val="00F402D3"/>
    <w:rsid w:val="00F404D4"/>
    <w:rsid w:val="00F40661"/>
    <w:rsid w:val="00F4077B"/>
    <w:rsid w:val="00F40D77"/>
    <w:rsid w:val="00F40EFE"/>
    <w:rsid w:val="00F40FE6"/>
    <w:rsid w:val="00F41238"/>
    <w:rsid w:val="00F41800"/>
    <w:rsid w:val="00F41CCF"/>
    <w:rsid w:val="00F41DEF"/>
    <w:rsid w:val="00F42603"/>
    <w:rsid w:val="00F42A9F"/>
    <w:rsid w:val="00F42BBA"/>
    <w:rsid w:val="00F42D8D"/>
    <w:rsid w:val="00F42D98"/>
    <w:rsid w:val="00F42F3E"/>
    <w:rsid w:val="00F43076"/>
    <w:rsid w:val="00F4331F"/>
    <w:rsid w:val="00F43496"/>
    <w:rsid w:val="00F4356A"/>
    <w:rsid w:val="00F43762"/>
    <w:rsid w:val="00F439D3"/>
    <w:rsid w:val="00F43A02"/>
    <w:rsid w:val="00F43A3A"/>
    <w:rsid w:val="00F441FD"/>
    <w:rsid w:val="00F444E0"/>
    <w:rsid w:val="00F4459C"/>
    <w:rsid w:val="00F44700"/>
    <w:rsid w:val="00F44842"/>
    <w:rsid w:val="00F44BEC"/>
    <w:rsid w:val="00F44D57"/>
    <w:rsid w:val="00F44DC4"/>
    <w:rsid w:val="00F4503D"/>
    <w:rsid w:val="00F451DA"/>
    <w:rsid w:val="00F45A12"/>
    <w:rsid w:val="00F45A8D"/>
    <w:rsid w:val="00F45DC0"/>
    <w:rsid w:val="00F45FF5"/>
    <w:rsid w:val="00F465B8"/>
    <w:rsid w:val="00F46832"/>
    <w:rsid w:val="00F468EC"/>
    <w:rsid w:val="00F46FD6"/>
    <w:rsid w:val="00F47624"/>
    <w:rsid w:val="00F4775F"/>
    <w:rsid w:val="00F478BB"/>
    <w:rsid w:val="00F47F15"/>
    <w:rsid w:val="00F5003F"/>
    <w:rsid w:val="00F50B08"/>
    <w:rsid w:val="00F50E9C"/>
    <w:rsid w:val="00F511BC"/>
    <w:rsid w:val="00F5135D"/>
    <w:rsid w:val="00F51486"/>
    <w:rsid w:val="00F515AB"/>
    <w:rsid w:val="00F51A5D"/>
    <w:rsid w:val="00F521A2"/>
    <w:rsid w:val="00F523F7"/>
    <w:rsid w:val="00F524A2"/>
    <w:rsid w:val="00F524BF"/>
    <w:rsid w:val="00F5278A"/>
    <w:rsid w:val="00F530D1"/>
    <w:rsid w:val="00F531FF"/>
    <w:rsid w:val="00F53338"/>
    <w:rsid w:val="00F5340D"/>
    <w:rsid w:val="00F534E8"/>
    <w:rsid w:val="00F538BD"/>
    <w:rsid w:val="00F5446F"/>
    <w:rsid w:val="00F54497"/>
    <w:rsid w:val="00F54992"/>
    <w:rsid w:val="00F54E67"/>
    <w:rsid w:val="00F5548E"/>
    <w:rsid w:val="00F55695"/>
    <w:rsid w:val="00F557F2"/>
    <w:rsid w:val="00F55834"/>
    <w:rsid w:val="00F55843"/>
    <w:rsid w:val="00F55A67"/>
    <w:rsid w:val="00F55FBD"/>
    <w:rsid w:val="00F56897"/>
    <w:rsid w:val="00F56EC4"/>
    <w:rsid w:val="00F5717D"/>
    <w:rsid w:val="00F57D32"/>
    <w:rsid w:val="00F603CB"/>
    <w:rsid w:val="00F609EF"/>
    <w:rsid w:val="00F60C8F"/>
    <w:rsid w:val="00F6107C"/>
    <w:rsid w:val="00F61445"/>
    <w:rsid w:val="00F61D5A"/>
    <w:rsid w:val="00F6258B"/>
    <w:rsid w:val="00F6268A"/>
    <w:rsid w:val="00F627C0"/>
    <w:rsid w:val="00F62853"/>
    <w:rsid w:val="00F628B6"/>
    <w:rsid w:val="00F632B8"/>
    <w:rsid w:val="00F63305"/>
    <w:rsid w:val="00F63691"/>
    <w:rsid w:val="00F63A77"/>
    <w:rsid w:val="00F63B48"/>
    <w:rsid w:val="00F63F0A"/>
    <w:rsid w:val="00F644F4"/>
    <w:rsid w:val="00F64638"/>
    <w:rsid w:val="00F64F31"/>
    <w:rsid w:val="00F65407"/>
    <w:rsid w:val="00F6593D"/>
    <w:rsid w:val="00F65B10"/>
    <w:rsid w:val="00F65EB4"/>
    <w:rsid w:val="00F662BD"/>
    <w:rsid w:val="00F664F8"/>
    <w:rsid w:val="00F666C0"/>
    <w:rsid w:val="00F669D7"/>
    <w:rsid w:val="00F66D44"/>
    <w:rsid w:val="00F67356"/>
    <w:rsid w:val="00F6760C"/>
    <w:rsid w:val="00F677DF"/>
    <w:rsid w:val="00F679FA"/>
    <w:rsid w:val="00F67A1B"/>
    <w:rsid w:val="00F67CB2"/>
    <w:rsid w:val="00F67DDF"/>
    <w:rsid w:val="00F701F2"/>
    <w:rsid w:val="00F70438"/>
    <w:rsid w:val="00F706B1"/>
    <w:rsid w:val="00F708AA"/>
    <w:rsid w:val="00F708B2"/>
    <w:rsid w:val="00F70DC6"/>
    <w:rsid w:val="00F7160B"/>
    <w:rsid w:val="00F7196A"/>
    <w:rsid w:val="00F71B58"/>
    <w:rsid w:val="00F71CC6"/>
    <w:rsid w:val="00F73B62"/>
    <w:rsid w:val="00F73B6C"/>
    <w:rsid w:val="00F73DD1"/>
    <w:rsid w:val="00F74829"/>
    <w:rsid w:val="00F74DDE"/>
    <w:rsid w:val="00F74F3D"/>
    <w:rsid w:val="00F75065"/>
    <w:rsid w:val="00F750D8"/>
    <w:rsid w:val="00F7524E"/>
    <w:rsid w:val="00F75741"/>
    <w:rsid w:val="00F7577E"/>
    <w:rsid w:val="00F75BCD"/>
    <w:rsid w:val="00F75D90"/>
    <w:rsid w:val="00F76138"/>
    <w:rsid w:val="00F767FB"/>
    <w:rsid w:val="00F76BAB"/>
    <w:rsid w:val="00F76C5B"/>
    <w:rsid w:val="00F76CF0"/>
    <w:rsid w:val="00F76F29"/>
    <w:rsid w:val="00F770D1"/>
    <w:rsid w:val="00F77EDA"/>
    <w:rsid w:val="00F801A7"/>
    <w:rsid w:val="00F801FE"/>
    <w:rsid w:val="00F80642"/>
    <w:rsid w:val="00F80D26"/>
    <w:rsid w:val="00F80DDB"/>
    <w:rsid w:val="00F81CD3"/>
    <w:rsid w:val="00F820CF"/>
    <w:rsid w:val="00F82326"/>
    <w:rsid w:val="00F8273E"/>
    <w:rsid w:val="00F82B38"/>
    <w:rsid w:val="00F82C20"/>
    <w:rsid w:val="00F82D4D"/>
    <w:rsid w:val="00F82E7C"/>
    <w:rsid w:val="00F833E8"/>
    <w:rsid w:val="00F8406A"/>
    <w:rsid w:val="00F841FD"/>
    <w:rsid w:val="00F8432D"/>
    <w:rsid w:val="00F85392"/>
    <w:rsid w:val="00F85A38"/>
    <w:rsid w:val="00F85AAC"/>
    <w:rsid w:val="00F860A5"/>
    <w:rsid w:val="00F86139"/>
    <w:rsid w:val="00F8774E"/>
    <w:rsid w:val="00F87A94"/>
    <w:rsid w:val="00F87CB4"/>
    <w:rsid w:val="00F907C4"/>
    <w:rsid w:val="00F907DC"/>
    <w:rsid w:val="00F91123"/>
    <w:rsid w:val="00F9121F"/>
    <w:rsid w:val="00F9127D"/>
    <w:rsid w:val="00F91C17"/>
    <w:rsid w:val="00F92070"/>
    <w:rsid w:val="00F92244"/>
    <w:rsid w:val="00F92E7B"/>
    <w:rsid w:val="00F933BF"/>
    <w:rsid w:val="00F93B36"/>
    <w:rsid w:val="00F93E4B"/>
    <w:rsid w:val="00F94096"/>
    <w:rsid w:val="00F9434F"/>
    <w:rsid w:val="00F955C3"/>
    <w:rsid w:val="00F95759"/>
    <w:rsid w:val="00F957A1"/>
    <w:rsid w:val="00F95C6D"/>
    <w:rsid w:val="00F961BF"/>
    <w:rsid w:val="00F9674B"/>
    <w:rsid w:val="00F96B62"/>
    <w:rsid w:val="00FA0174"/>
    <w:rsid w:val="00FA02B2"/>
    <w:rsid w:val="00FA031E"/>
    <w:rsid w:val="00FA0B72"/>
    <w:rsid w:val="00FA12F9"/>
    <w:rsid w:val="00FA1331"/>
    <w:rsid w:val="00FA1E6C"/>
    <w:rsid w:val="00FA2046"/>
    <w:rsid w:val="00FA220A"/>
    <w:rsid w:val="00FA24D9"/>
    <w:rsid w:val="00FA257B"/>
    <w:rsid w:val="00FA2731"/>
    <w:rsid w:val="00FA2B69"/>
    <w:rsid w:val="00FA2ECB"/>
    <w:rsid w:val="00FA2EF8"/>
    <w:rsid w:val="00FA3125"/>
    <w:rsid w:val="00FA312D"/>
    <w:rsid w:val="00FA33F2"/>
    <w:rsid w:val="00FA35BC"/>
    <w:rsid w:val="00FA36EB"/>
    <w:rsid w:val="00FA3FCE"/>
    <w:rsid w:val="00FA4522"/>
    <w:rsid w:val="00FA4855"/>
    <w:rsid w:val="00FA4A53"/>
    <w:rsid w:val="00FA4BE0"/>
    <w:rsid w:val="00FA5186"/>
    <w:rsid w:val="00FA53B6"/>
    <w:rsid w:val="00FA5450"/>
    <w:rsid w:val="00FA5CC8"/>
    <w:rsid w:val="00FA5CE6"/>
    <w:rsid w:val="00FA621D"/>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133B"/>
    <w:rsid w:val="00FB1676"/>
    <w:rsid w:val="00FB17BA"/>
    <w:rsid w:val="00FB17C4"/>
    <w:rsid w:val="00FB220A"/>
    <w:rsid w:val="00FB269C"/>
    <w:rsid w:val="00FB2F0D"/>
    <w:rsid w:val="00FB310F"/>
    <w:rsid w:val="00FB31CF"/>
    <w:rsid w:val="00FB3225"/>
    <w:rsid w:val="00FB3981"/>
    <w:rsid w:val="00FB3F87"/>
    <w:rsid w:val="00FB41F4"/>
    <w:rsid w:val="00FB4782"/>
    <w:rsid w:val="00FB4A28"/>
    <w:rsid w:val="00FB4A2D"/>
    <w:rsid w:val="00FB4ADC"/>
    <w:rsid w:val="00FB5652"/>
    <w:rsid w:val="00FB5AF6"/>
    <w:rsid w:val="00FB6083"/>
    <w:rsid w:val="00FB62AD"/>
    <w:rsid w:val="00FB6325"/>
    <w:rsid w:val="00FB6535"/>
    <w:rsid w:val="00FB65E0"/>
    <w:rsid w:val="00FB6B73"/>
    <w:rsid w:val="00FB77EB"/>
    <w:rsid w:val="00FB7A12"/>
    <w:rsid w:val="00FB7B58"/>
    <w:rsid w:val="00FC00A4"/>
    <w:rsid w:val="00FC018E"/>
    <w:rsid w:val="00FC04F2"/>
    <w:rsid w:val="00FC0650"/>
    <w:rsid w:val="00FC085C"/>
    <w:rsid w:val="00FC0B72"/>
    <w:rsid w:val="00FC0DA8"/>
    <w:rsid w:val="00FC0E38"/>
    <w:rsid w:val="00FC12BF"/>
    <w:rsid w:val="00FC1614"/>
    <w:rsid w:val="00FC16C0"/>
    <w:rsid w:val="00FC1712"/>
    <w:rsid w:val="00FC172D"/>
    <w:rsid w:val="00FC1CBE"/>
    <w:rsid w:val="00FC29E5"/>
    <w:rsid w:val="00FC2B76"/>
    <w:rsid w:val="00FC3105"/>
    <w:rsid w:val="00FC33C7"/>
    <w:rsid w:val="00FC38EE"/>
    <w:rsid w:val="00FC3BD7"/>
    <w:rsid w:val="00FC3DF0"/>
    <w:rsid w:val="00FC489C"/>
    <w:rsid w:val="00FC4E09"/>
    <w:rsid w:val="00FC5432"/>
    <w:rsid w:val="00FC5476"/>
    <w:rsid w:val="00FC5A7E"/>
    <w:rsid w:val="00FC601C"/>
    <w:rsid w:val="00FC629E"/>
    <w:rsid w:val="00FC6B3A"/>
    <w:rsid w:val="00FC6D2B"/>
    <w:rsid w:val="00FC6DD5"/>
    <w:rsid w:val="00FC7194"/>
    <w:rsid w:val="00FC7342"/>
    <w:rsid w:val="00FC7A46"/>
    <w:rsid w:val="00FC7CE9"/>
    <w:rsid w:val="00FC7E69"/>
    <w:rsid w:val="00FC7F97"/>
    <w:rsid w:val="00FD0632"/>
    <w:rsid w:val="00FD0B6C"/>
    <w:rsid w:val="00FD1091"/>
    <w:rsid w:val="00FD14DB"/>
    <w:rsid w:val="00FD14EA"/>
    <w:rsid w:val="00FD1558"/>
    <w:rsid w:val="00FD15BC"/>
    <w:rsid w:val="00FD1ACF"/>
    <w:rsid w:val="00FD2039"/>
    <w:rsid w:val="00FD21E3"/>
    <w:rsid w:val="00FD26AB"/>
    <w:rsid w:val="00FD27D4"/>
    <w:rsid w:val="00FD294A"/>
    <w:rsid w:val="00FD2E5E"/>
    <w:rsid w:val="00FD2EB3"/>
    <w:rsid w:val="00FD2FCD"/>
    <w:rsid w:val="00FD30BD"/>
    <w:rsid w:val="00FD33D8"/>
    <w:rsid w:val="00FD3485"/>
    <w:rsid w:val="00FD35C6"/>
    <w:rsid w:val="00FD38BF"/>
    <w:rsid w:val="00FD3B12"/>
    <w:rsid w:val="00FD3EC1"/>
    <w:rsid w:val="00FD47A4"/>
    <w:rsid w:val="00FD5502"/>
    <w:rsid w:val="00FD586E"/>
    <w:rsid w:val="00FD5A5B"/>
    <w:rsid w:val="00FD694C"/>
    <w:rsid w:val="00FD6C7F"/>
    <w:rsid w:val="00FD6DBB"/>
    <w:rsid w:val="00FD6E25"/>
    <w:rsid w:val="00FD70A1"/>
    <w:rsid w:val="00FD72BB"/>
    <w:rsid w:val="00FD79FF"/>
    <w:rsid w:val="00FD7C1C"/>
    <w:rsid w:val="00FD7D71"/>
    <w:rsid w:val="00FE00B8"/>
    <w:rsid w:val="00FE023C"/>
    <w:rsid w:val="00FE03F3"/>
    <w:rsid w:val="00FE04A1"/>
    <w:rsid w:val="00FE0759"/>
    <w:rsid w:val="00FE0760"/>
    <w:rsid w:val="00FE1386"/>
    <w:rsid w:val="00FE1510"/>
    <w:rsid w:val="00FE1693"/>
    <w:rsid w:val="00FE1F1E"/>
    <w:rsid w:val="00FE201B"/>
    <w:rsid w:val="00FE2890"/>
    <w:rsid w:val="00FE29F0"/>
    <w:rsid w:val="00FE2A9F"/>
    <w:rsid w:val="00FE2FAC"/>
    <w:rsid w:val="00FE3369"/>
    <w:rsid w:val="00FE3CD2"/>
    <w:rsid w:val="00FE4101"/>
    <w:rsid w:val="00FE455B"/>
    <w:rsid w:val="00FE45F9"/>
    <w:rsid w:val="00FE484F"/>
    <w:rsid w:val="00FE4860"/>
    <w:rsid w:val="00FE4924"/>
    <w:rsid w:val="00FE553B"/>
    <w:rsid w:val="00FE58AC"/>
    <w:rsid w:val="00FE5ECF"/>
    <w:rsid w:val="00FE68E0"/>
    <w:rsid w:val="00FE6BB0"/>
    <w:rsid w:val="00FE6E87"/>
    <w:rsid w:val="00FE70FE"/>
    <w:rsid w:val="00FE7329"/>
    <w:rsid w:val="00FE75A2"/>
    <w:rsid w:val="00FE7622"/>
    <w:rsid w:val="00FE767A"/>
    <w:rsid w:val="00FE7B81"/>
    <w:rsid w:val="00FF086B"/>
    <w:rsid w:val="00FF0952"/>
    <w:rsid w:val="00FF138D"/>
    <w:rsid w:val="00FF1C5D"/>
    <w:rsid w:val="00FF20A4"/>
    <w:rsid w:val="00FF2927"/>
    <w:rsid w:val="00FF2A9F"/>
    <w:rsid w:val="00FF2C9A"/>
    <w:rsid w:val="00FF2F8F"/>
    <w:rsid w:val="00FF317A"/>
    <w:rsid w:val="00FF3186"/>
    <w:rsid w:val="00FF31F3"/>
    <w:rsid w:val="00FF3249"/>
    <w:rsid w:val="00FF3773"/>
    <w:rsid w:val="00FF3C7A"/>
    <w:rsid w:val="00FF4ABC"/>
    <w:rsid w:val="00FF517F"/>
    <w:rsid w:val="00FF561E"/>
    <w:rsid w:val="00FF627D"/>
    <w:rsid w:val="00FF6EE5"/>
    <w:rsid w:val="00FF7156"/>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uiPriority w:val="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uiPriority w:val="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unhideWhenUsed/>
    <w:rsid w:val="00B84173"/>
    <w:pPr>
      <w:spacing w:line="240" w:lineRule="auto"/>
    </w:pPr>
    <w:rPr>
      <w:sz w:val="20"/>
      <w:szCs w:val="25"/>
    </w:rPr>
  </w:style>
  <w:style w:type="character" w:customStyle="1" w:styleId="CommentTextChar">
    <w:name w:val="Comment Text Char"/>
    <w:basedOn w:val="DefaultParagraphFont"/>
    <w:link w:val="CommentText"/>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paragraph" w:styleId="BlockText">
    <w:name w:val="Block Text"/>
    <w:basedOn w:val="Normal"/>
    <w:rsid w:val="0066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line="240" w:lineRule="auto"/>
      <w:ind w:left="1440" w:right="36" w:hanging="1440"/>
      <w:jc w:val="thaiDistribute"/>
    </w:pPr>
    <w:rPr>
      <w:rFonts w:ascii="Cordia New" w:hAnsi="Cordia New" w:cs="Batang"/>
      <w:sz w:val="32"/>
      <w:szCs w:val="32"/>
      <w:lang w:eastAsia="zh-CN"/>
    </w:rPr>
  </w:style>
  <w:style w:type="character" w:customStyle="1" w:styleId="y2iqfc">
    <w:name w:val="y2iqfc"/>
    <w:basedOn w:val="DefaultParagraphFont"/>
    <w:rsid w:val="001244B9"/>
  </w:style>
  <w:style w:type="paragraph" w:customStyle="1" w:styleId="CharCharCharCharCharCharCharCharCharCharCharChar0">
    <w:name w:val="อักขระ Char Char Char Char Char Char Char Char Char Char Char Char"/>
    <w:basedOn w:val="Normal"/>
    <w:rsid w:val="008A2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table" w:customStyle="1" w:styleId="TableGrid9">
    <w:name w:val="Table Grid9"/>
    <w:basedOn w:val="TableNormal"/>
    <w:next w:val="TableGrid"/>
    <w:uiPriority w:val="59"/>
    <w:rsid w:val="001519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41482"/>
  </w:style>
  <w:style w:type="paragraph" w:styleId="Title">
    <w:name w:val="Title"/>
    <w:basedOn w:val="Normal"/>
    <w:next w:val="Normal"/>
    <w:link w:val="TitleChar"/>
    <w:uiPriority w:val="10"/>
    <w:qFormat/>
    <w:rsid w:val="00C41482"/>
    <w:pPr>
      <w:keepNext/>
      <w:keepLines/>
      <w:spacing w:before="480" w:after="120"/>
    </w:pPr>
    <w:rPr>
      <w:rFonts w:eastAsia="Arial" w:cs="Arial"/>
      <w:b/>
      <w:sz w:val="72"/>
      <w:szCs w:val="72"/>
    </w:rPr>
  </w:style>
  <w:style w:type="character" w:customStyle="1" w:styleId="TitleChar">
    <w:name w:val="Title Char"/>
    <w:basedOn w:val="DefaultParagraphFont"/>
    <w:link w:val="Title"/>
    <w:uiPriority w:val="10"/>
    <w:rsid w:val="00C41482"/>
    <w:rPr>
      <w:rFonts w:ascii="Arial" w:eastAsia="Arial" w:hAnsi="Arial" w:cs="Arial"/>
      <w:b/>
      <w:sz w:val="72"/>
      <w:szCs w:val="72"/>
    </w:rPr>
  </w:style>
  <w:style w:type="table" w:customStyle="1" w:styleId="TableGrid91">
    <w:name w:val="Table Grid91"/>
    <w:basedOn w:val="TableNormal"/>
    <w:next w:val="TableGrid"/>
    <w:uiPriority w:val="59"/>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Arial" w:hAnsi="Arial" w:cs="Arial"/>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next w:val="PlainTable4"/>
    <w:uiPriority w:val="44"/>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next w:val="TableGridLight"/>
    <w:uiPriority w:val="40"/>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21">
    <w:name w:val="Plain Table 21"/>
    <w:basedOn w:val="TableNormal"/>
    <w:next w:val="PlainTable2"/>
    <w:uiPriority w:val="42"/>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next w:val="PlainTable1"/>
    <w:uiPriority w:val="41"/>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
    <w:name w:val="Plain Table 31"/>
    <w:basedOn w:val="TableNormal"/>
    <w:next w:val="PlainTable3"/>
    <w:uiPriority w:val="43"/>
    <w:rsid w:val="00C41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Arial" w:hAnsi="Arial" w:cs="Arial"/>
      <w:sz w:val="18"/>
      <w:szCs w:val="18"/>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a">
    <w:name w:val="???????????"/>
    <w:basedOn w:val="Normal"/>
    <w:rsid w:val="00C4148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eastAsia="Arial" w:hAnsi="CordiaUPC" w:cs="CordiaUPC"/>
      <w:b/>
      <w:bCs/>
      <w:sz w:val="28"/>
      <w:szCs w:val="28"/>
    </w:rPr>
  </w:style>
  <w:style w:type="paragraph" w:styleId="Subtitle">
    <w:name w:val="Subtitle"/>
    <w:basedOn w:val="Normal"/>
    <w:next w:val="Normal"/>
    <w:link w:val="SubtitleChar"/>
    <w:uiPriority w:val="11"/>
    <w:qFormat/>
    <w:rsid w:val="00C41482"/>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C41482"/>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6987412">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8924179">
      <w:bodyDiv w:val="1"/>
      <w:marLeft w:val="0"/>
      <w:marRight w:val="0"/>
      <w:marTop w:val="0"/>
      <w:marBottom w:val="0"/>
      <w:divBdr>
        <w:top w:val="none" w:sz="0" w:space="0" w:color="auto"/>
        <w:left w:val="none" w:sz="0" w:space="0" w:color="auto"/>
        <w:bottom w:val="none" w:sz="0" w:space="0" w:color="auto"/>
        <w:right w:val="none" w:sz="0" w:space="0" w:color="auto"/>
      </w:divBdr>
      <w:divsChild>
        <w:div w:id="458452180">
          <w:marLeft w:val="0"/>
          <w:marRight w:val="0"/>
          <w:marTop w:val="0"/>
          <w:marBottom w:val="0"/>
          <w:divBdr>
            <w:top w:val="none" w:sz="0" w:space="0" w:color="auto"/>
            <w:left w:val="none" w:sz="0" w:space="0" w:color="auto"/>
            <w:bottom w:val="none" w:sz="0" w:space="0" w:color="auto"/>
            <w:right w:val="none" w:sz="0" w:space="0" w:color="auto"/>
          </w:divBdr>
          <w:divsChild>
            <w:div w:id="361903395">
              <w:marLeft w:val="0"/>
              <w:marRight w:val="0"/>
              <w:marTop w:val="0"/>
              <w:marBottom w:val="0"/>
              <w:divBdr>
                <w:top w:val="none" w:sz="0" w:space="0" w:color="auto"/>
                <w:left w:val="none" w:sz="0" w:space="0" w:color="auto"/>
                <w:bottom w:val="none" w:sz="0" w:space="0" w:color="auto"/>
                <w:right w:val="none" w:sz="0" w:space="0" w:color="auto"/>
              </w:divBdr>
              <w:divsChild>
                <w:div w:id="1994603047">
                  <w:marLeft w:val="0"/>
                  <w:marRight w:val="0"/>
                  <w:marTop w:val="0"/>
                  <w:marBottom w:val="0"/>
                  <w:divBdr>
                    <w:top w:val="none" w:sz="0" w:space="0" w:color="auto"/>
                    <w:left w:val="none" w:sz="0" w:space="0" w:color="auto"/>
                    <w:bottom w:val="none" w:sz="0" w:space="0" w:color="auto"/>
                    <w:right w:val="none" w:sz="0" w:space="0" w:color="auto"/>
                  </w:divBdr>
                  <w:divsChild>
                    <w:div w:id="1071200596">
                      <w:marLeft w:val="0"/>
                      <w:marRight w:val="0"/>
                      <w:marTop w:val="0"/>
                      <w:marBottom w:val="0"/>
                      <w:divBdr>
                        <w:top w:val="none" w:sz="0" w:space="0" w:color="auto"/>
                        <w:left w:val="none" w:sz="0" w:space="0" w:color="auto"/>
                        <w:bottom w:val="none" w:sz="0" w:space="0" w:color="auto"/>
                        <w:right w:val="none" w:sz="0" w:space="0" w:color="auto"/>
                      </w:divBdr>
                      <w:divsChild>
                        <w:div w:id="797069252">
                          <w:marLeft w:val="0"/>
                          <w:marRight w:val="0"/>
                          <w:marTop w:val="0"/>
                          <w:marBottom w:val="0"/>
                          <w:divBdr>
                            <w:top w:val="none" w:sz="0" w:space="0" w:color="auto"/>
                            <w:left w:val="none" w:sz="0" w:space="0" w:color="auto"/>
                            <w:bottom w:val="none" w:sz="0" w:space="0" w:color="auto"/>
                            <w:right w:val="none" w:sz="0" w:space="0" w:color="auto"/>
                          </w:divBdr>
                          <w:divsChild>
                            <w:div w:id="39865460">
                              <w:marLeft w:val="0"/>
                              <w:marRight w:val="0"/>
                              <w:marTop w:val="0"/>
                              <w:marBottom w:val="0"/>
                              <w:divBdr>
                                <w:top w:val="none" w:sz="0" w:space="0" w:color="auto"/>
                                <w:left w:val="none" w:sz="0" w:space="0" w:color="auto"/>
                                <w:bottom w:val="none" w:sz="0" w:space="0" w:color="auto"/>
                                <w:right w:val="none" w:sz="0" w:space="0" w:color="auto"/>
                              </w:divBdr>
                              <w:divsChild>
                                <w:div w:id="369258557">
                                  <w:marLeft w:val="0"/>
                                  <w:marRight w:val="0"/>
                                  <w:marTop w:val="0"/>
                                  <w:marBottom w:val="0"/>
                                  <w:divBdr>
                                    <w:top w:val="none" w:sz="0" w:space="0" w:color="auto"/>
                                    <w:left w:val="none" w:sz="0" w:space="0" w:color="auto"/>
                                    <w:bottom w:val="none" w:sz="0" w:space="0" w:color="auto"/>
                                    <w:right w:val="none" w:sz="0" w:space="0" w:color="auto"/>
                                  </w:divBdr>
                                  <w:divsChild>
                                    <w:div w:id="542254012">
                                      <w:marLeft w:val="0"/>
                                      <w:marRight w:val="0"/>
                                      <w:marTop w:val="0"/>
                                      <w:marBottom w:val="0"/>
                                      <w:divBdr>
                                        <w:top w:val="none" w:sz="0" w:space="0" w:color="auto"/>
                                        <w:left w:val="none" w:sz="0" w:space="0" w:color="auto"/>
                                        <w:bottom w:val="none" w:sz="0" w:space="0" w:color="auto"/>
                                        <w:right w:val="none" w:sz="0" w:space="0" w:color="auto"/>
                                      </w:divBdr>
                                    </w:div>
                                    <w:div w:id="1011420024">
                                      <w:marLeft w:val="0"/>
                                      <w:marRight w:val="0"/>
                                      <w:marTop w:val="0"/>
                                      <w:marBottom w:val="0"/>
                                      <w:divBdr>
                                        <w:top w:val="none" w:sz="0" w:space="0" w:color="auto"/>
                                        <w:left w:val="none" w:sz="0" w:space="0" w:color="auto"/>
                                        <w:bottom w:val="none" w:sz="0" w:space="0" w:color="auto"/>
                                        <w:right w:val="none" w:sz="0" w:space="0" w:color="auto"/>
                                      </w:divBdr>
                                      <w:divsChild>
                                        <w:div w:id="1064915381">
                                          <w:marLeft w:val="0"/>
                                          <w:marRight w:val="165"/>
                                          <w:marTop w:val="150"/>
                                          <w:marBottom w:val="0"/>
                                          <w:divBdr>
                                            <w:top w:val="none" w:sz="0" w:space="0" w:color="auto"/>
                                            <w:left w:val="none" w:sz="0" w:space="0" w:color="auto"/>
                                            <w:bottom w:val="none" w:sz="0" w:space="0" w:color="auto"/>
                                            <w:right w:val="none" w:sz="0" w:space="0" w:color="auto"/>
                                          </w:divBdr>
                                          <w:divsChild>
                                            <w:div w:id="1945534341">
                                              <w:marLeft w:val="0"/>
                                              <w:marRight w:val="0"/>
                                              <w:marTop w:val="0"/>
                                              <w:marBottom w:val="0"/>
                                              <w:divBdr>
                                                <w:top w:val="none" w:sz="0" w:space="0" w:color="auto"/>
                                                <w:left w:val="none" w:sz="0" w:space="0" w:color="auto"/>
                                                <w:bottom w:val="none" w:sz="0" w:space="0" w:color="auto"/>
                                                <w:right w:val="none" w:sz="0" w:space="0" w:color="auto"/>
                                              </w:divBdr>
                                              <w:divsChild>
                                                <w:div w:id="200389541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854153179">
          <w:marLeft w:val="0"/>
          <w:marRight w:val="0"/>
          <w:marTop w:val="0"/>
          <w:marBottom w:val="0"/>
          <w:divBdr>
            <w:top w:val="none" w:sz="0" w:space="0" w:color="auto"/>
            <w:left w:val="none" w:sz="0" w:space="0" w:color="auto"/>
            <w:bottom w:val="none" w:sz="0" w:space="0" w:color="auto"/>
            <w:right w:val="none" w:sz="0" w:space="0" w:color="auto"/>
          </w:divBdr>
          <w:divsChild>
            <w:div w:id="2045323780">
              <w:marLeft w:val="0"/>
              <w:marRight w:val="0"/>
              <w:marTop w:val="0"/>
              <w:marBottom w:val="0"/>
              <w:divBdr>
                <w:top w:val="none" w:sz="0" w:space="0" w:color="auto"/>
                <w:left w:val="none" w:sz="0" w:space="0" w:color="auto"/>
                <w:bottom w:val="none" w:sz="0" w:space="0" w:color="auto"/>
                <w:right w:val="none" w:sz="0" w:space="0" w:color="auto"/>
              </w:divBdr>
            </w:div>
            <w:div w:id="1624119422">
              <w:marLeft w:val="0"/>
              <w:marRight w:val="0"/>
              <w:marTop w:val="0"/>
              <w:marBottom w:val="0"/>
              <w:divBdr>
                <w:top w:val="none" w:sz="0" w:space="0" w:color="auto"/>
                <w:left w:val="none" w:sz="0" w:space="0" w:color="auto"/>
                <w:bottom w:val="none" w:sz="0" w:space="0" w:color="auto"/>
                <w:right w:val="none" w:sz="0" w:space="0" w:color="auto"/>
              </w:divBdr>
            </w:div>
          </w:divsChild>
        </w:div>
        <w:div w:id="477571428">
          <w:marLeft w:val="0"/>
          <w:marRight w:val="0"/>
          <w:marTop w:val="0"/>
          <w:marBottom w:val="0"/>
          <w:divBdr>
            <w:top w:val="none" w:sz="0" w:space="0" w:color="auto"/>
            <w:left w:val="none" w:sz="0" w:space="0" w:color="auto"/>
            <w:bottom w:val="none" w:sz="0" w:space="0" w:color="auto"/>
            <w:right w:val="none" w:sz="0" w:space="0" w:color="auto"/>
          </w:divBdr>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7" ma:contentTypeDescription="Create a new document." ma:contentTypeScope="" ma:versionID="5f0268511e03ed610d07d9006dcc3c87">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e3c0405c228c3d727eb10a47d7fad65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2.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8C31D1E1-0D85-49F6-B3C0-8BCA25015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34</Pages>
  <Words>10178</Words>
  <Characters>58015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BLUEBIK GROUP PUBLIC COMPANY LIMITED AND SUBSIDIARIES</vt:lpstr>
    </vt:vector>
  </TitlesOfParts>
  <Company>Grant Thornton Thailand</Company>
  <LinksUpToDate>false</LinksUpToDate>
  <CharactersWithSpaces>68057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BLUEBIK GROUP PUBLIC COMPANY LIMITED AND SUBSIDIARIES</dc:title>
  <dc:subject/>
  <dc:creator>anusara_894</dc:creator>
  <cp:keywords/>
  <dc:description/>
  <cp:lastModifiedBy>THC</cp:lastModifiedBy>
  <cp:revision>3</cp:revision>
  <cp:lastPrinted>2023-11-10T08:46:00Z</cp:lastPrinted>
  <dcterms:created xsi:type="dcterms:W3CDTF">2023-11-10T10:25:00Z</dcterms:created>
  <dcterms:modified xsi:type="dcterms:W3CDTF">2023-11-10T10:26:00Z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GrammarlyDocumentId">
    <vt:lpwstr>b786a055118398b334c65ed604eacbd81ae0dfe28a6430dd8bc45a4dc4ac4ba9</vt:lpwstr>
  </property>
</Properties>
</file>