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BB92" w14:textId="77777777" w:rsidR="009E1DF8" w:rsidRPr="00502EF4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วัฒน์หาดใหญ่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502EF4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502EF4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4D7AEA80" w14:textId="77777777" w:rsidR="00ED40EF" w:rsidRPr="00395B8C" w:rsidRDefault="00ED40EF" w:rsidP="00ED40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02EF4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8690F5C" w14:textId="3DDBC0CC" w:rsidR="00AF2EEF" w:rsidRDefault="00AF2EEF" w:rsidP="00AF2E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31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มีนาคม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2567</w:t>
      </w:r>
    </w:p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388E6211" w14:textId="77777777" w:rsidR="009E1DF8" w:rsidRPr="00992402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955E69B" w14:textId="77777777" w:rsidR="00CA4505" w:rsidRPr="003643C1" w:rsidRDefault="00CA4505" w:rsidP="00CA450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F7C915D" w14:textId="77777777" w:rsidR="00CA4505" w:rsidRPr="00992402" w:rsidRDefault="00CA4505" w:rsidP="00CA450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E17A72" w14:textId="77777777" w:rsidR="00CA4505" w:rsidRPr="003643C1" w:rsidRDefault="00CA4505" w:rsidP="00CA450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0D234334" w14:textId="77777777" w:rsidR="00CA4505" w:rsidRPr="003643C1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A7E69" w14:textId="43BA2577" w:rsidR="00974508" w:rsidRPr="008808E2" w:rsidRDefault="00974508" w:rsidP="008808E2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AE0610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AE0610">
        <w:rPr>
          <w:rFonts w:asciiTheme="majorBidi" w:hAnsiTheme="majorBidi"/>
          <w:spacing w:val="-6"/>
          <w:sz w:val="30"/>
          <w:szCs w:val="30"/>
        </w:rPr>
        <w:t>7</w:t>
      </w:r>
      <w:r w:rsidR="00AE061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E91386">
        <w:rPr>
          <w:rFonts w:ascii="Angsana New" w:hAnsi="Angsana New" w:hint="cs"/>
          <w:sz w:val="30"/>
          <w:szCs w:val="30"/>
          <w:cs/>
        </w:rPr>
        <w:t>สำหรับงวด</w:t>
      </w:r>
      <w:r w:rsidR="00AE0610">
        <w:rPr>
          <w:rFonts w:ascii="Angsana New" w:hAnsi="Angsana New" w:hint="cs"/>
          <w:sz w:val="30"/>
          <w:szCs w:val="30"/>
          <w:cs/>
        </w:rPr>
        <w:t>สาม</w:t>
      </w:r>
      <w:r w:rsidRPr="00E91386">
        <w:rPr>
          <w:rFonts w:ascii="Angsana New" w:hAnsi="Angsana New" w:hint="cs"/>
          <w:sz w:val="30"/>
          <w:szCs w:val="30"/>
          <w:cs/>
        </w:rPr>
        <w:t>เดือน</w:t>
      </w:r>
      <w:r w:rsidR="007F4D20">
        <w:rPr>
          <w:rFonts w:ascii="Angsana New" w:hAnsi="Angsana New"/>
          <w:sz w:val="30"/>
          <w:szCs w:val="30"/>
          <w:cs/>
        </w:rPr>
        <w:br/>
      </w:r>
      <w:r w:rsidRPr="00E91386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E91386">
        <w:rPr>
          <w:rFonts w:ascii="Angsana New" w:hAnsi="Angsana New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AE0610" w:rsidRPr="001E455A">
        <w:rPr>
          <w:rFonts w:asciiTheme="majorBidi" w:hAnsiTheme="majorBidi" w:hint="cs"/>
          <w:spacing w:val="-6"/>
          <w:sz w:val="30"/>
          <w:szCs w:val="30"/>
          <w:cs/>
        </w:rPr>
        <w:t>มีนาคม</w:t>
      </w:r>
      <w:r w:rsidR="00AE0610" w:rsidRPr="001E455A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/>
          <w:spacing w:val="-6"/>
          <w:sz w:val="30"/>
          <w:szCs w:val="30"/>
        </w:rPr>
        <w:t>256</w:t>
      </w:r>
      <w:r w:rsidR="00AE0610">
        <w:rPr>
          <w:rFonts w:asciiTheme="majorBidi" w:hAnsiTheme="majorBidi"/>
          <w:spacing w:val="-6"/>
          <w:sz w:val="30"/>
          <w:szCs w:val="30"/>
        </w:rPr>
        <w:t>7</w:t>
      </w:r>
      <w:r w:rsidR="00D87BBF">
        <w:rPr>
          <w:rFonts w:ascii="Angsana New" w:hAnsi="Angsana New" w:hint="cs"/>
          <w:sz w:val="30"/>
          <w:szCs w:val="30"/>
          <w:cs/>
        </w:rPr>
        <w:t xml:space="preserve"> </w:t>
      </w:r>
      <w:r w:rsidRPr="00ED7595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ED7595">
        <w:rPr>
          <w:rFonts w:ascii="Angsana New" w:hAnsi="Angsana New"/>
          <w:spacing w:val="-2"/>
          <w:sz w:val="30"/>
          <w:szCs w:val="30"/>
        </w:rPr>
        <w:t>(</w:t>
      </w:r>
      <w:r w:rsidRPr="00ED7595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8A782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7F4D20">
        <w:rPr>
          <w:rFonts w:ascii="Angsana New" w:hAnsi="Angsana New"/>
          <w:sz w:val="30"/>
          <w:szCs w:val="30"/>
          <w:cs/>
        </w:rPr>
        <w:br/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AE0610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AE0610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AE0610" w:rsidRPr="001E455A">
        <w:rPr>
          <w:rFonts w:asciiTheme="majorBidi" w:hAnsiTheme="majorBidi"/>
          <w:sz w:val="30"/>
          <w:szCs w:val="30"/>
          <w:cs/>
        </w:rPr>
        <w:t>)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7826">
        <w:rPr>
          <w:rFonts w:ascii="Angsana New" w:hAnsi="Angsana New"/>
          <w:sz w:val="30"/>
          <w:szCs w:val="30"/>
        </w:rPr>
        <w:t>34</w:t>
      </w:r>
      <w:r w:rsidRPr="008A782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377E6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8A7826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55558711" w14:textId="77777777" w:rsidR="00CA4505" w:rsidRPr="001E455A" w:rsidRDefault="00CA4505" w:rsidP="00CA4505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4D2B6F24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6539B5C" w14:textId="77777777" w:rsidR="00CA4505" w:rsidRPr="001E455A" w:rsidRDefault="00CA4505" w:rsidP="00CA450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07BE5C0" w14:textId="13D53E47" w:rsidR="00CA4505" w:rsidRPr="001E455A" w:rsidRDefault="00CA4505" w:rsidP="00CA45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F6561E"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26C99548" w14:textId="352030A0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2EF63475" w14:textId="77777777" w:rsidR="00166F51" w:rsidRPr="00992402" w:rsidRDefault="00166F51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</w:rPr>
      </w:pPr>
    </w:p>
    <w:p w14:paraId="1E70A454" w14:textId="77777777" w:rsidR="009E1DF8" w:rsidRPr="00992402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p w14:paraId="61F436F0" w14:textId="7162E5A9" w:rsidR="00CA4505" w:rsidRPr="001E455A" w:rsidRDefault="00CA4505" w:rsidP="00CA4505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t>ข้อสรุป</w:t>
      </w:r>
    </w:p>
    <w:p w14:paraId="70EC8368" w14:textId="77777777" w:rsidR="00CA4505" w:rsidRPr="00992402" w:rsidRDefault="00CA4505" w:rsidP="00CA4505">
      <w:pPr>
        <w:rPr>
          <w:rFonts w:asciiTheme="majorBidi" w:hAnsiTheme="majorBidi"/>
          <w:sz w:val="30"/>
          <w:szCs w:val="30"/>
        </w:rPr>
      </w:pPr>
    </w:p>
    <w:p w14:paraId="5B781E09" w14:textId="44E60138" w:rsidR="004B515B" w:rsidRPr="00395B8C" w:rsidRDefault="004B515B" w:rsidP="004B515B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17966C8" w14:textId="77777777" w:rsidR="00CA4505" w:rsidRPr="001E455A" w:rsidRDefault="00CA4505" w:rsidP="00CA45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8D5A2" w14:textId="0F603E22" w:rsidR="00CA4505" w:rsidRPr="001E455A" w:rsidRDefault="00B606FC" w:rsidP="00CA4505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>
        <w:rPr>
          <w:rFonts w:asciiTheme="majorBidi" w:hAnsiTheme="majorBidi" w:cstheme="majorBidi" w:hint="cs"/>
          <w:i/>
          <w:iCs/>
          <w:cs/>
          <w:lang w:val="en-US"/>
        </w:rPr>
        <w:t>เรื่องอื่น</w:t>
      </w:r>
    </w:p>
    <w:p w14:paraId="65D86C8F" w14:textId="77777777" w:rsidR="00CA4505" w:rsidRPr="001E455A" w:rsidRDefault="00CA4505" w:rsidP="00CA4505">
      <w:pPr>
        <w:pStyle w:val="a"/>
        <w:jc w:val="thaiDistribute"/>
        <w:rPr>
          <w:rFonts w:asciiTheme="majorBidi" w:hAnsiTheme="majorBidi" w:cstheme="majorBidi"/>
          <w:lang w:val="en-US"/>
        </w:rPr>
      </w:pPr>
    </w:p>
    <w:p w14:paraId="60D68DBF" w14:textId="28BA5D49" w:rsidR="009E1DF8" w:rsidRPr="001E455A" w:rsidRDefault="008A0479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8A0479">
        <w:rPr>
          <w:rFonts w:asciiTheme="majorBidi" w:hAnsiTheme="majorBidi" w:cs="Angsana New" w:hint="cs"/>
          <w:cs/>
          <w:lang w:val="en-US"/>
        </w:rPr>
        <w:t>ข้าพเจ้าได้เคยให้ข้อสรุปอย่างมีเงื่อนไขต่องบการเงินที่แสดงเงินลงทุนตามวิธีส่วนได้เสียของบริษัท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สำหรับงวดสามเดือนสิ้นสุดวันที่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31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มีนาคม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2566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ตามรายงานของผู้สอบบัญชีลงวันที่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15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พฤษภาคม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2566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เนื่องจากข้าพเจ้าไม่สามารถใช้วิธีการสอบทานอื่นให้เป็นที่พอใจในมูลค่าตามบัญชีของเงินลงทุนในบริษัท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/>
          <w:lang w:val="en-US"/>
        </w:rPr>
        <w:t xml:space="preserve">Kiang </w:t>
      </w:r>
      <w:proofErr w:type="spellStart"/>
      <w:r w:rsidRPr="008A0479">
        <w:rPr>
          <w:rFonts w:asciiTheme="majorBidi" w:hAnsiTheme="majorBidi" w:cs="Angsana New"/>
          <w:lang w:val="en-US"/>
        </w:rPr>
        <w:t>Huat</w:t>
      </w:r>
      <w:proofErr w:type="spellEnd"/>
      <w:r w:rsidRPr="008A0479">
        <w:rPr>
          <w:rFonts w:asciiTheme="majorBidi" w:hAnsiTheme="majorBidi" w:cs="Angsana New"/>
          <w:lang w:val="en-US"/>
        </w:rPr>
        <w:t xml:space="preserve"> Seagull Trading Frozen Food </w:t>
      </w:r>
      <w:proofErr w:type="spellStart"/>
      <w:r w:rsidRPr="008A0479">
        <w:rPr>
          <w:rFonts w:asciiTheme="majorBidi" w:hAnsiTheme="majorBidi" w:cs="Angsana New"/>
          <w:lang w:val="en-US"/>
        </w:rPr>
        <w:t>Sdn</w:t>
      </w:r>
      <w:proofErr w:type="spellEnd"/>
      <w:r w:rsidRPr="008A0479">
        <w:rPr>
          <w:rFonts w:asciiTheme="majorBidi" w:hAnsiTheme="majorBidi" w:cs="Angsana New"/>
          <w:lang w:val="en-US"/>
        </w:rPr>
        <w:t xml:space="preserve">. Bhd. </w:t>
      </w:r>
      <w:r w:rsidRPr="008A0479">
        <w:rPr>
          <w:rFonts w:asciiTheme="majorBidi" w:hAnsiTheme="majorBidi" w:cs="Angsana New" w:hint="cs"/>
          <w:cs/>
          <w:lang w:val="en-US"/>
        </w:rPr>
        <w:t>ซึ่งเป็นบริษัทร่วมในต่างประเทศโดยใช้วิธีส่วนได้เสีย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และรับรู้ส่วนแบ่งขาดทุนจากเงินลงทุนในบริษัทร่วมดังกล่าวใน</w:t>
      </w:r>
      <w:r>
        <w:rPr>
          <w:rFonts w:asciiTheme="majorBidi" w:hAnsiTheme="majorBidi" w:cs="Angsana New"/>
          <w:lang w:val="en-US"/>
        </w:rPr>
        <w:br/>
      </w:r>
      <w:r w:rsidRPr="008A0479">
        <w:rPr>
          <w:rFonts w:asciiTheme="majorBidi" w:hAnsiTheme="majorBidi" w:cs="Angsana New" w:hint="cs"/>
          <w:cs/>
          <w:lang w:val="en-US"/>
        </w:rPr>
        <w:t>งบกำไรขาดทุนเบ็ดเสร็จที่แสดงเงินลงทุนตามวิธีส่วนได้เสีย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สำหรับงวดสามเดือนสิ้นสุดวันที่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31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มีนาคม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2566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จำนวนเงิน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2.02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ล้านบาท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โดยใช้ข้อมูลทางการเงิน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อย่างไรก็ตาม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ข้าพเจ้าได้รับข้อมูลทางการเงินของบริษัทร่วมในต่างประเทศซึ่งจัดทำโดยผู้บริหารของบริษัทและใช้วิธีการสอบทานอื่นให้เป็นที่พอใจในเรื่องนี้และข้าพเจ้าไม่พบสิ่งที่เป็นเหตุให้เชื่อว่าข้อมูลทางการเงินระหว่างกาลสำหรับงวดสามเดือนสิ้นสุดวันที่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31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มีนาคม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2566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ไม่ได้จัดทำขึ้นตามมาตรฐานการบัญชี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ฉบับที่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>
        <w:rPr>
          <w:rFonts w:asciiTheme="majorBidi" w:hAnsiTheme="majorBidi" w:cs="Angsana New"/>
          <w:lang w:val="en-US"/>
        </w:rPr>
        <w:t>34</w:t>
      </w:r>
      <w:r w:rsidRPr="008A0479">
        <w:rPr>
          <w:rFonts w:asciiTheme="majorBidi" w:hAnsiTheme="majorBidi" w:cs="Angsana New"/>
          <w:cs/>
          <w:lang w:val="en-US"/>
        </w:rPr>
        <w:t xml:space="preserve"> </w:t>
      </w:r>
      <w:r w:rsidRPr="008A0479">
        <w:rPr>
          <w:rFonts w:asciiTheme="majorBidi" w:hAnsiTheme="majorBidi" w:cs="Angsana New" w:hint="cs"/>
          <w:cs/>
          <w:lang w:val="en-US"/>
        </w:rPr>
        <w:t>เรื่องการรายงานทางการเงินระหว่างกาลในสาระสำคัญ</w:t>
      </w:r>
    </w:p>
    <w:p w14:paraId="2208CAF4" w14:textId="28806596" w:rsidR="009E1DF8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0C5F811" w14:textId="77777777" w:rsidR="00CA4505" w:rsidRPr="001E455A" w:rsidRDefault="00CA4505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465EC211" w14:textId="77777777" w:rsidR="009E1DF8" w:rsidRPr="001E455A" w:rsidRDefault="009E1DF8" w:rsidP="009E1DF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3C47CE55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9C369A6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48B8C5D1" w14:textId="77777777" w:rsidR="009E1DF8" w:rsidRPr="001E455A" w:rsidRDefault="009E1DF8" w:rsidP="009E1DF8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7389CBD3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85D42E2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DB9ADC" w14:textId="77777777" w:rsidR="009E1DF8" w:rsidRPr="001E455A" w:rsidRDefault="009E1DF8" w:rsidP="009E1DF8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1B1F3E3E" w:rsidR="00CA767A" w:rsidRDefault="00FE4269" w:rsidP="003959C5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A4505">
        <w:rPr>
          <w:rFonts w:ascii="Angsana New" w:hAnsi="Angsana New"/>
          <w:sz w:val="30"/>
          <w:szCs w:val="30"/>
        </w:rPr>
        <w:t>2567</w:t>
      </w:r>
    </w:p>
    <w:p w14:paraId="6D1DA087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013D438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49E961A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p w14:paraId="55B236BA" w14:textId="77777777" w:rsidR="00E20D29" w:rsidRPr="00E20D29" w:rsidRDefault="00E20D29" w:rsidP="00E20D29">
      <w:pPr>
        <w:rPr>
          <w:rFonts w:ascii="Angsana New" w:hAnsi="Angsana New"/>
          <w:sz w:val="30"/>
          <w:szCs w:val="30"/>
        </w:rPr>
      </w:pPr>
    </w:p>
    <w:sectPr w:rsidR="00E20D29" w:rsidRPr="00E20D29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9C2D" w14:textId="77777777" w:rsidR="00AF2BFF" w:rsidRDefault="00AF2BFF" w:rsidP="00900EE2">
      <w:r>
        <w:separator/>
      </w:r>
    </w:p>
  </w:endnote>
  <w:endnote w:type="continuationSeparator" w:id="0">
    <w:p w14:paraId="2DFC4514" w14:textId="77777777" w:rsidR="00AF2BFF" w:rsidRDefault="00AF2BFF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EF54" w14:textId="77777777" w:rsidR="00993716" w:rsidRPr="00211355" w:rsidRDefault="00993716" w:rsidP="0099371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Pr="00DF4C74" w:rsidRDefault="00A01D46" w:rsidP="007C2D59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8DD49" w14:textId="77777777" w:rsidR="00AF2BFF" w:rsidRDefault="00AF2BFF" w:rsidP="00900EE2">
      <w:r>
        <w:separator/>
      </w:r>
    </w:p>
  </w:footnote>
  <w:footnote w:type="continuationSeparator" w:id="0">
    <w:p w14:paraId="3CEA152E" w14:textId="77777777" w:rsidR="00AF2BFF" w:rsidRDefault="00AF2BFF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7B75E2E5" w:rsidR="00497202" w:rsidRDefault="00497202">
    <w:pPr>
      <w:pStyle w:val="Header"/>
      <w:rPr>
        <w:rFonts w:asciiTheme="majorBidi" w:hAnsiTheme="majorBidi" w:cstheme="majorBidi"/>
        <w:sz w:val="52"/>
        <w:szCs w:val="52"/>
      </w:rPr>
    </w:pPr>
  </w:p>
  <w:p w14:paraId="748E5EBA" w14:textId="14D5095F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BD54878" w14:textId="5049FDF5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41A07C17" w14:textId="44C56143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63311830" w14:textId="6D79C2E6" w:rsid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  <w:p w14:paraId="7336ED1C" w14:textId="77777777" w:rsidR="00AF2EEF" w:rsidRPr="00AF2EEF" w:rsidRDefault="00AF2EEF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6B7509" w:rsidRDefault="00A01D46" w:rsidP="00A611A9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9E7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560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0B0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1F3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4B4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6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E2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671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5726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25A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16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C30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C87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895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895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924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732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455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95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4F1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C4B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8A3"/>
    <w:rsid w:val="003A3945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574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3BD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0DE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15B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35B"/>
    <w:rsid w:val="00502460"/>
    <w:rsid w:val="005026E7"/>
    <w:rsid w:val="00502BAC"/>
    <w:rsid w:val="00502CA0"/>
    <w:rsid w:val="00502ED5"/>
    <w:rsid w:val="00502EF4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76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316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27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8B9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D0D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17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290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39E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8B2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7F4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959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D20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6DF1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923"/>
    <w:rsid w:val="00877BBA"/>
    <w:rsid w:val="00877C68"/>
    <w:rsid w:val="00877D59"/>
    <w:rsid w:val="00880024"/>
    <w:rsid w:val="00880601"/>
    <w:rsid w:val="008806A3"/>
    <w:rsid w:val="0088070B"/>
    <w:rsid w:val="008808DC"/>
    <w:rsid w:val="008808E2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494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479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6DB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3B0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508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150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402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71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D7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CFA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426"/>
    <w:rsid w:val="009F5620"/>
    <w:rsid w:val="009F5AC7"/>
    <w:rsid w:val="009F5B7D"/>
    <w:rsid w:val="009F5DEC"/>
    <w:rsid w:val="009F5EEA"/>
    <w:rsid w:val="009F6176"/>
    <w:rsid w:val="009F642A"/>
    <w:rsid w:val="009F67FC"/>
    <w:rsid w:val="009F6C60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13B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42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8D9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1A9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6E7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81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7F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10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BFF"/>
    <w:rsid w:val="00AF2DD2"/>
    <w:rsid w:val="00AF2EEF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0C5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05F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6FC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0F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DE4"/>
    <w:rsid w:val="00BA1E67"/>
    <w:rsid w:val="00BA1F43"/>
    <w:rsid w:val="00BA22AC"/>
    <w:rsid w:val="00BA28F1"/>
    <w:rsid w:val="00BA2A22"/>
    <w:rsid w:val="00BA3304"/>
    <w:rsid w:val="00BA339D"/>
    <w:rsid w:val="00BA33D9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2CD6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6E2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27F05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A92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70E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97EA0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505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73E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09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0DCC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A9A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8DA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22"/>
    <w:rsid w:val="00D8714F"/>
    <w:rsid w:val="00D87BBF"/>
    <w:rsid w:val="00D87CDD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538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4C74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72"/>
    <w:rsid w:val="00E06CEA"/>
    <w:rsid w:val="00E06DBF"/>
    <w:rsid w:val="00E06F3C"/>
    <w:rsid w:val="00E073A2"/>
    <w:rsid w:val="00E074D4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0D29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629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54D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47E39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0EF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595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8E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61E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B7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3FB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A8B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269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126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02EF60-C35B-41B9-8C26-2A6B1BD40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540</Words>
  <Characters>2471</Characters>
  <Application>Microsoft Office Word</Application>
  <DocSecurity>0</DocSecurity>
  <Lines>65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Yothika, Sripongphankul</cp:lastModifiedBy>
  <cp:revision>3</cp:revision>
  <cp:lastPrinted>2024-05-09T12:15:00Z</cp:lastPrinted>
  <dcterms:created xsi:type="dcterms:W3CDTF">2024-05-13T11:50:00Z</dcterms:created>
  <dcterms:modified xsi:type="dcterms:W3CDTF">2024-05-13T12:27:00Z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  <property fmtid="{D5CDD505-2E9C-101B-9397-08002B2CF9AE}" pid="3" name="ContentTypeId">
    <vt:lpwstr>0x010100FC3C573FF70E394A86433F5E112C33AA</vt:lpwstr>
  </property>
</Properties>
</file>