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D3891E" w14:textId="77777777" w:rsidR="00D04210" w:rsidRPr="0032761B" w:rsidRDefault="00D04210" w:rsidP="00DA0E5E">
      <w:pPr>
        <w:pStyle w:val="NoSpacing"/>
        <w:rPr>
          <w:rFonts w:ascii="Times New Roman" w:eastAsia="Calibri" w:hAnsi="Times New Roman"/>
          <w:b/>
          <w:bCs/>
          <w:sz w:val="28"/>
        </w:rPr>
      </w:pPr>
    </w:p>
    <w:p w14:paraId="52402F1F" w14:textId="77777777" w:rsidR="00D04210" w:rsidRDefault="00D04210" w:rsidP="00DA0E5E">
      <w:pPr>
        <w:pStyle w:val="NoSpacing"/>
        <w:rPr>
          <w:rFonts w:ascii="Times New Roman" w:eastAsia="Calibri" w:hAnsi="Times New Roman" w:cs="Times New Roman"/>
          <w:b/>
          <w:bCs/>
          <w:sz w:val="28"/>
        </w:rPr>
      </w:pPr>
    </w:p>
    <w:p w14:paraId="65698692" w14:textId="77777777" w:rsidR="00BE41BA" w:rsidRPr="00AE5D2D" w:rsidRDefault="00BE41BA" w:rsidP="00BE41BA">
      <w:pPr>
        <w:spacing w:line="340" w:lineRule="exact"/>
        <w:ind w:right="14"/>
        <w:rPr>
          <w:rFonts w:ascii="Times New Roman" w:hAnsi="Times New Roman"/>
          <w:b/>
          <w:bCs/>
          <w:sz w:val="28"/>
          <w:szCs w:val="28"/>
        </w:rPr>
      </w:pPr>
      <w:r>
        <w:rPr>
          <w:rFonts w:ascii="Times New Roman" w:hAnsi="Times New Roman"/>
          <w:b/>
          <w:bCs/>
          <w:sz w:val="28"/>
          <w:szCs w:val="28"/>
        </w:rPr>
        <w:t xml:space="preserve">CHUWIT FARM (2019) </w:t>
      </w:r>
      <w:r w:rsidRPr="00AE5D2D">
        <w:rPr>
          <w:rFonts w:ascii="Times New Roman" w:hAnsi="Times New Roman"/>
          <w:b/>
          <w:bCs/>
          <w:sz w:val="28"/>
          <w:szCs w:val="28"/>
        </w:rPr>
        <w:t xml:space="preserve">PUBLIC COMPANY LIMITED </w:t>
      </w:r>
    </w:p>
    <w:p w14:paraId="035C8F55" w14:textId="1C5C6908" w:rsidR="00DA0E5E" w:rsidRPr="00D04210" w:rsidRDefault="00BE41BA" w:rsidP="00BE41BA">
      <w:pPr>
        <w:pStyle w:val="NoSpacing"/>
        <w:rPr>
          <w:rFonts w:ascii="Times New Roman" w:eastAsia="Calibri" w:hAnsi="Times New Roman" w:cs="Times New Roman"/>
          <w:b/>
          <w:bCs/>
          <w:sz w:val="28"/>
        </w:rPr>
      </w:pPr>
      <w:r w:rsidRPr="00AE5D2D">
        <w:rPr>
          <w:rFonts w:ascii="Times New Roman" w:hAnsi="Times New Roman"/>
          <w:b/>
          <w:bCs/>
          <w:sz w:val="28"/>
        </w:rPr>
        <w:t>(Formerly Chuwit Farm (2019) Company Limited)</w:t>
      </w:r>
    </w:p>
    <w:p w14:paraId="10F365E8" w14:textId="77777777" w:rsidR="00DA0E5E"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6286CE9B" w14:textId="77777777"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14:paraId="68B0EB45" w14:textId="365DA61C" w:rsidR="00D04210" w:rsidRPr="00190D84" w:rsidRDefault="00D04210" w:rsidP="00D04210">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F510F3">
        <w:t>202</w:t>
      </w:r>
      <w:r w:rsidR="00BE41BA">
        <w:t>3</w:t>
      </w:r>
    </w:p>
    <w:p w14:paraId="663EA389" w14:textId="77777777"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14:paraId="0C14A713" w14:textId="77777777" w:rsidR="00DA0E5E" w:rsidRPr="00DA0E5E" w:rsidRDefault="00DA0E5E" w:rsidP="00DA0E5E">
      <w:pPr>
        <w:jc w:val="center"/>
        <w:rPr>
          <w:rFonts w:ascii="Times New Roman" w:eastAsia="Calibri" w:hAnsi="Times New Roman" w:cs="Times New Roman"/>
          <w:b/>
          <w:bCs/>
          <w:sz w:val="28"/>
        </w:rPr>
      </w:pPr>
    </w:p>
    <w:p w14:paraId="0F5A3163" w14:textId="77777777" w:rsidR="00DA0E5E" w:rsidRPr="00DA0E5E" w:rsidRDefault="00DA0E5E" w:rsidP="00DA0E5E">
      <w:pPr>
        <w:jc w:val="center"/>
        <w:rPr>
          <w:rFonts w:ascii="Times New Roman" w:eastAsia="Calibri" w:hAnsi="Times New Roman" w:cs="Times New Roman"/>
          <w:b/>
          <w:bCs/>
          <w:sz w:val="28"/>
        </w:rPr>
      </w:pP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0C6696F7"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7499D035"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t>REPORT OF CERTIFIED PUBLIC ACCOUNTANT</w:t>
      </w:r>
    </w:p>
    <w:p w14:paraId="4BD5899F" w14:textId="77777777" w:rsidR="00BA5EBF" w:rsidRDefault="00BA5EBF" w:rsidP="0064176B">
      <w:pPr>
        <w:pStyle w:val="NoSpacing"/>
        <w:jc w:val="thaiDistribute"/>
        <w:rPr>
          <w:rFonts w:ascii="Times New Roman" w:hAnsi="Times New Roman" w:cs="Times New Roman"/>
          <w:b/>
          <w:bCs/>
          <w:szCs w:val="22"/>
        </w:rPr>
      </w:pPr>
    </w:p>
    <w:p w14:paraId="5A0D8914" w14:textId="77777777" w:rsidR="00DA0E5E" w:rsidRPr="00DA0E5E" w:rsidRDefault="00DA0E5E" w:rsidP="0064176B">
      <w:pPr>
        <w:pStyle w:val="NoSpacing"/>
        <w:jc w:val="thaiDistribute"/>
        <w:rPr>
          <w:rFonts w:ascii="Times New Roman" w:hAnsi="Times New Roman" w:cs="Times New Roman"/>
          <w:b/>
          <w:bCs/>
          <w:szCs w:val="22"/>
        </w:rPr>
      </w:pPr>
    </w:p>
    <w:p w14:paraId="5BB5C8B5" w14:textId="6F13C305" w:rsidR="00BE41BA"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A677BA">
        <w:rPr>
          <w:rFonts w:ascii="Times New Roman" w:hAnsi="Times New Roman"/>
          <w:sz w:val="22"/>
          <w:szCs w:val="22"/>
        </w:rPr>
        <w:t xml:space="preserve">To </w:t>
      </w:r>
      <w:r w:rsidR="00F7011B">
        <w:rPr>
          <w:rFonts w:ascii="Times New Roman" w:hAnsi="Times New Roman"/>
          <w:sz w:val="22"/>
          <w:szCs w:val="22"/>
        </w:rPr>
        <w:t xml:space="preserve">the Shareholders and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Chuwit Farm (2019) Public Company Limited</w:t>
      </w:r>
    </w:p>
    <w:p w14:paraId="67E1A3D7" w14:textId="77777777" w:rsidR="00BE41BA" w:rsidRPr="00AE5D2D"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hint="cs"/>
          <w:sz w:val="22"/>
          <w:szCs w:val="22"/>
          <w:cs/>
        </w:rPr>
        <w:t xml:space="preserve">        </w:t>
      </w:r>
      <w:r w:rsidRPr="00AE5D2D">
        <w:rPr>
          <w:rFonts w:ascii="Times New Roman" w:hAnsi="Times New Roman"/>
          <w:sz w:val="22"/>
          <w:szCs w:val="22"/>
        </w:rPr>
        <w:t>(Formerly Chuwit Farm (2019) Company Limited)</w:t>
      </w:r>
    </w:p>
    <w:p w14:paraId="356950FD" w14:textId="77777777" w:rsidR="00BA5EBF" w:rsidRDefault="00BA5EBF" w:rsidP="0064176B">
      <w:pPr>
        <w:pStyle w:val="NoSpacing"/>
        <w:jc w:val="thaiDistribute"/>
        <w:rPr>
          <w:rFonts w:ascii="Times New Roman" w:hAnsi="Times New Roman" w:cs="Times New Roman"/>
          <w:b/>
          <w:bCs/>
          <w:szCs w:val="22"/>
        </w:rPr>
      </w:pPr>
    </w:p>
    <w:p w14:paraId="2454C571" w14:textId="77777777" w:rsidR="00BA5EBF" w:rsidRPr="00BA5EBF" w:rsidRDefault="00BA5EBF" w:rsidP="0064176B">
      <w:pPr>
        <w:pStyle w:val="NoSpacing"/>
        <w:jc w:val="thaiDistribute"/>
        <w:rPr>
          <w:rFonts w:ascii="Times New Roman" w:hAnsi="Times New Roman" w:cs="Times New Roman"/>
          <w:b/>
          <w:bCs/>
          <w:szCs w:val="22"/>
        </w:rPr>
      </w:pPr>
    </w:p>
    <w:p w14:paraId="6327371F"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727A8D81" w14:textId="43F90D49"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52181A">
        <w:rPr>
          <w:rFonts w:ascii="Times New Roman" w:hAnsi="Times New Roman" w:cs="Times New Roman"/>
          <w:szCs w:val="22"/>
        </w:rPr>
        <w:t xml:space="preserve">Chuwit Farm (2019) </w:t>
      </w:r>
      <w:r w:rsidR="00BE41BA">
        <w:rPr>
          <w:rFonts w:ascii="Times New Roman" w:hAnsi="Times New Roman"/>
          <w:szCs w:val="22"/>
        </w:rPr>
        <w:t>Public</w:t>
      </w:r>
      <w:r w:rsidR="00BE41BA">
        <w:rPr>
          <w:rFonts w:ascii="Times New Roman" w:hAnsi="Times New Roman" w:cs="Times New Roman"/>
          <w:szCs w:val="22"/>
        </w:rPr>
        <w:t xml:space="preserve"> </w:t>
      </w:r>
      <w:r w:rsidR="006234AE">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510F3">
        <w:rPr>
          <w:rFonts w:ascii="Times New Roman" w:hAnsi="Times New Roman" w:cs="Times New Roman"/>
          <w:szCs w:val="22"/>
        </w:rPr>
        <w:t>202</w:t>
      </w:r>
      <w:r w:rsidR="00BE41BA">
        <w:rPr>
          <w:rFonts w:ascii="Times New Roman" w:hAnsi="Times New Roman" w:cs="Times New Roman"/>
          <w:szCs w:val="22"/>
        </w:rPr>
        <w:t>3</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14:paraId="6293879F" w14:textId="77777777" w:rsidR="00D41A78" w:rsidRDefault="00D41A78" w:rsidP="0064176B">
      <w:pPr>
        <w:pStyle w:val="NoSpacing"/>
        <w:jc w:val="thaiDistribute"/>
        <w:rPr>
          <w:rFonts w:ascii="Times New Roman" w:hAnsi="Times New Roman" w:cs="Times New Roman"/>
          <w:szCs w:val="22"/>
        </w:rPr>
      </w:pPr>
    </w:p>
    <w:p w14:paraId="50C6BF0B" w14:textId="3F63AB0A"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52181A">
        <w:rPr>
          <w:rFonts w:ascii="Times New Roman" w:hAnsi="Times New Roman" w:cs="Times New Roman"/>
          <w:szCs w:val="22"/>
        </w:rPr>
        <w:t xml:space="preserve">Chuwit Farm (2019) </w:t>
      </w:r>
      <w:r w:rsidR="00BE41BA">
        <w:rPr>
          <w:rFonts w:ascii="Times New Roman" w:hAnsi="Times New Roman"/>
          <w:szCs w:val="22"/>
        </w:rPr>
        <w:t>Public</w:t>
      </w:r>
      <w:r w:rsidR="00BE41BA">
        <w:rPr>
          <w:rFonts w:ascii="Times New Roman" w:hAnsi="Times New Roman" w:cs="Times New Roman"/>
          <w:szCs w:val="22"/>
        </w:rPr>
        <w:t xml:space="preserve"> </w:t>
      </w:r>
      <w:r w:rsidR="00987D77">
        <w:rPr>
          <w:rFonts w:ascii="Times New Roman" w:hAnsi="Times New Roman" w:cs="Times New Roman"/>
          <w:szCs w:val="22"/>
        </w:rPr>
        <w:t xml:space="preserve">Company Limited </w:t>
      </w:r>
      <w:r w:rsidRPr="00BA5EBF">
        <w:rPr>
          <w:rFonts w:ascii="Times New Roman" w:hAnsi="Times New Roman" w:cs="Times New Roman"/>
          <w:szCs w:val="22"/>
        </w:rPr>
        <w:t xml:space="preserve">as at December 31, </w:t>
      </w:r>
      <w:r w:rsidR="00F510F3">
        <w:rPr>
          <w:rFonts w:ascii="Times New Roman" w:hAnsi="Times New Roman" w:cs="Times New Roman"/>
          <w:szCs w:val="22"/>
        </w:rPr>
        <w:t>202</w:t>
      </w:r>
      <w:r w:rsidR="00BE41BA">
        <w:rPr>
          <w:rFonts w:ascii="Times New Roman" w:hAnsi="Times New Roman" w:cs="Times New Roman"/>
          <w:szCs w:val="22"/>
        </w:rPr>
        <w:t>3</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739BF27E" w14:textId="77777777" w:rsidR="00272131" w:rsidRDefault="00272131" w:rsidP="0064176B">
      <w:pPr>
        <w:pStyle w:val="NoSpacing"/>
        <w:jc w:val="thaiDistribute"/>
        <w:rPr>
          <w:rFonts w:ascii="Times New Roman" w:hAnsi="Times New Roman" w:cs="Times New Roman"/>
          <w:szCs w:val="22"/>
        </w:rPr>
      </w:pPr>
    </w:p>
    <w:p w14:paraId="40B2C263" w14:textId="77777777" w:rsidR="00DC4C93" w:rsidRDefault="00DC4C93" w:rsidP="0064176B">
      <w:pPr>
        <w:pStyle w:val="NoSpacing"/>
        <w:jc w:val="thaiDistribute"/>
        <w:rPr>
          <w:rFonts w:ascii="Times New Roman" w:hAnsi="Times New Roman" w:cs="Times New Roman"/>
          <w:szCs w:val="22"/>
        </w:rPr>
      </w:pPr>
    </w:p>
    <w:p w14:paraId="24D8181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11223408" w14:textId="77777777"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FB2FEC" w:rsidRPr="00FB2FEC">
        <w:rPr>
          <w:rFonts w:ascii="Times New Roman" w:hAnsi="Times New Roman" w:cs="Times New Roman"/>
          <w:szCs w:val="22"/>
        </w:rPr>
        <w:t>Code of Ethics for Professional Accountants including Independence Standards issued by the Federation of Accounting Professions (Code of Ethics for Professional Accountants)</w:t>
      </w:r>
      <w:r w:rsidR="00FB2FEC">
        <w:rPr>
          <w:rFonts w:ascii="Times New Roman" w:hAnsi="Times New Roman" w:cs="Times New Roman"/>
          <w:szCs w:val="22"/>
        </w:rPr>
        <w:t xml:space="preserve"> </w:t>
      </w:r>
      <w:r w:rsidR="00345EFE" w:rsidRPr="00FB2FEC">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FB2FEC" w:rsidRPr="00F13EA4">
        <w:rPr>
          <w:rFonts w:ascii="Times New Roman" w:hAnsi="Times New Roman" w:cs="Times New Roman"/>
          <w:szCs w:val="22"/>
        </w:rPr>
        <w:t xml:space="preserve">the </w:t>
      </w:r>
      <w:r w:rsidR="00FB2FEC" w:rsidRPr="00FB2FEC">
        <w:rPr>
          <w:rFonts w:ascii="Times New Roman" w:hAnsi="Times New Roman" w:cs="Times New Roman"/>
          <w:szCs w:val="22"/>
        </w:rPr>
        <w:t>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14:paraId="6832D76B" w14:textId="77777777" w:rsidR="00610443" w:rsidRDefault="00610443" w:rsidP="0064176B">
      <w:pPr>
        <w:pStyle w:val="NoSpacing"/>
        <w:jc w:val="thaiDistribute"/>
        <w:rPr>
          <w:rFonts w:ascii="Times New Roman" w:hAnsi="Times New Roman" w:cs="Times New Roman"/>
          <w:szCs w:val="22"/>
        </w:rPr>
      </w:pPr>
    </w:p>
    <w:p w14:paraId="017F0CC6" w14:textId="77777777" w:rsidR="00DC4C93" w:rsidRPr="00F13EA4" w:rsidRDefault="00DC4C93" w:rsidP="0064176B">
      <w:pPr>
        <w:pStyle w:val="NoSpacing"/>
        <w:jc w:val="thaiDistribute"/>
        <w:rPr>
          <w:rFonts w:ascii="Times New Roman" w:hAnsi="Times New Roman" w:cs="Times New Roman"/>
          <w:szCs w:val="22"/>
        </w:rPr>
      </w:pPr>
    </w:p>
    <w:p w14:paraId="0219C6CC" w14:textId="77777777"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w:t>
      </w:r>
      <w:r w:rsidR="00EA7C5C" w:rsidRPr="007F4F00">
        <w:rPr>
          <w:rFonts w:ascii="Times New Roman" w:hAnsi="Times New Roman" w:cs="Times New Roman"/>
          <w:b/>
          <w:bCs/>
          <w:color w:val="000000"/>
          <w:szCs w:val="22"/>
        </w:rPr>
        <w:t xml:space="preserve">and </w:t>
      </w:r>
      <w:r w:rsidR="00EA7C5C">
        <w:rPr>
          <w:rFonts w:ascii="Times New Roman" w:hAnsi="Times New Roman" w:cs="Times New Roman"/>
          <w:b/>
          <w:bCs/>
          <w:color w:val="000000"/>
          <w:szCs w:val="22"/>
        </w:rPr>
        <w:t>Audit Committee</w:t>
      </w:r>
      <w:r w:rsidR="00EA7C5C" w:rsidRPr="007F4F00">
        <w:rPr>
          <w:rFonts w:ascii="Times New Roman" w:hAnsi="Times New Roman" w:cs="Times New Roman"/>
          <w:b/>
          <w:bCs/>
          <w:color w:val="000000"/>
          <w:szCs w:val="22"/>
        </w:rPr>
        <w:t xml:space="preserve"> </w:t>
      </w:r>
      <w:r w:rsidRPr="007F4F00">
        <w:rPr>
          <w:rFonts w:ascii="Times New Roman" w:hAnsi="Times New Roman" w:cs="Times New Roman"/>
          <w:b/>
          <w:bCs/>
          <w:color w:val="000000"/>
          <w:szCs w:val="22"/>
        </w:rPr>
        <w:t xml:space="preserve">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14:paraId="31EC42CC"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14:paraId="4FCB6469" w14:textId="77777777" w:rsidR="000623ED" w:rsidRDefault="000623ED" w:rsidP="0064176B">
      <w:pPr>
        <w:pStyle w:val="NoSpacing"/>
        <w:jc w:val="thaiDistribute"/>
        <w:rPr>
          <w:rFonts w:ascii="Times New Roman" w:hAnsi="Times New Roman"/>
          <w:color w:val="000000"/>
          <w:szCs w:val="22"/>
        </w:rPr>
      </w:pPr>
    </w:p>
    <w:p w14:paraId="48D7E899" w14:textId="77777777"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1E030CA7"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14:paraId="760918B0" w14:textId="77777777" w:rsidR="007F4F00" w:rsidRDefault="007F4F00" w:rsidP="0064176B">
      <w:pPr>
        <w:pStyle w:val="NoSpacing"/>
        <w:jc w:val="thaiDistribute"/>
        <w:rPr>
          <w:rFonts w:ascii="Times New Roman" w:hAnsi="Times New Roman" w:cs="Times New Roman"/>
          <w:color w:val="000000"/>
          <w:szCs w:val="22"/>
        </w:rPr>
      </w:pPr>
    </w:p>
    <w:p w14:paraId="560516B7" w14:textId="77777777" w:rsidR="00187441" w:rsidRDefault="00EA7C5C"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 is</w:t>
      </w:r>
      <w:r w:rsidRPr="007F4F00">
        <w:rPr>
          <w:rFonts w:ascii="Times New Roman" w:hAnsi="Times New Roman" w:cs="Times New Roman"/>
          <w:color w:val="000000"/>
          <w:szCs w:val="22"/>
        </w:rPr>
        <w:t xml:space="preserve"> responsible for overseeing the </w:t>
      </w:r>
      <w:r>
        <w:rPr>
          <w:rFonts w:ascii="Times New Roman" w:hAnsi="Times New Roman" w:cs="Times New Roman"/>
          <w:color w:val="000000"/>
          <w:szCs w:val="22"/>
        </w:rPr>
        <w:t>Company</w:t>
      </w:r>
      <w:r w:rsidRPr="007F4F00">
        <w:rPr>
          <w:rFonts w:ascii="Times New Roman" w:hAnsi="Times New Roman" w:cs="Times New Roman"/>
          <w:color w:val="000000"/>
          <w:szCs w:val="22"/>
        </w:rPr>
        <w:t>’s financial reporting process</w:t>
      </w:r>
    </w:p>
    <w:p w14:paraId="1C455136" w14:textId="77777777" w:rsidR="00EA7C5C" w:rsidRDefault="00EA7C5C" w:rsidP="0064176B">
      <w:pPr>
        <w:pStyle w:val="NoSpacing"/>
        <w:jc w:val="thaiDistribute"/>
        <w:rPr>
          <w:rFonts w:ascii="Times New Roman" w:hAnsi="Times New Roman" w:cs="Times New Roman"/>
          <w:color w:val="000000"/>
          <w:szCs w:val="22"/>
        </w:rPr>
      </w:pPr>
    </w:p>
    <w:p w14:paraId="2A493938" w14:textId="77777777" w:rsidR="00EA7C5C" w:rsidRDefault="00EA7C5C" w:rsidP="0064176B">
      <w:pPr>
        <w:pStyle w:val="NoSpacing"/>
        <w:jc w:val="thaiDistribute"/>
        <w:rPr>
          <w:rFonts w:ascii="Times New Roman" w:hAnsi="Times New Roman" w:cs="Times New Roman"/>
          <w:color w:val="000000"/>
          <w:szCs w:val="22"/>
        </w:rPr>
      </w:pPr>
    </w:p>
    <w:p w14:paraId="5624E073"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5FC38413"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r w:rsidR="00530324">
        <w:rPr>
          <w:rFonts w:ascii="Times New Roman" w:hAnsi="Times New Roman" w:cs="Times New Roman"/>
          <w:color w:val="000000"/>
          <w:szCs w:val="22"/>
        </w:rPr>
        <w:t>.</w:t>
      </w:r>
    </w:p>
    <w:p w14:paraId="6AAEC71C" w14:textId="77777777" w:rsidR="00AF5A0B" w:rsidRDefault="00AF5A0B" w:rsidP="0064176B">
      <w:pPr>
        <w:pStyle w:val="NoSpacing"/>
        <w:jc w:val="thaiDistribute"/>
        <w:rPr>
          <w:rFonts w:ascii="Times New Roman" w:hAnsi="Times New Roman" w:cs="Times New Roman"/>
          <w:color w:val="000000"/>
          <w:szCs w:val="22"/>
        </w:rPr>
      </w:pPr>
    </w:p>
    <w:p w14:paraId="4E1960D3"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3EA46ED2" w14:textId="77777777" w:rsidR="00345EFE" w:rsidRPr="003D6DA6" w:rsidRDefault="00345EFE" w:rsidP="003D6DA6">
      <w:pPr>
        <w:pStyle w:val="NoSpacing"/>
        <w:jc w:val="thaiDistribute"/>
        <w:rPr>
          <w:rFonts w:ascii="Times New Roman" w:hAnsi="Times New Roman" w:cs="Times New Roman"/>
          <w:color w:val="000000"/>
          <w:szCs w:val="22"/>
        </w:rPr>
      </w:pPr>
    </w:p>
    <w:p w14:paraId="453C44E8"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42C5139" w14:textId="77777777"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2334C27D"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14:paraId="3A15F387" w14:textId="77777777"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772C4BC5" w14:textId="77777777" w:rsidR="00345EFE" w:rsidRPr="00214623" w:rsidRDefault="00345EFE" w:rsidP="00F510F3">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14:paraId="7963BA93" w14:textId="77777777" w:rsidR="00345EFE" w:rsidRDefault="00345EFE" w:rsidP="00345EFE">
      <w:pPr>
        <w:pStyle w:val="NoSpacing"/>
        <w:ind w:left="360"/>
        <w:jc w:val="thaiDistribute"/>
        <w:rPr>
          <w:rFonts w:ascii="Times New Roman" w:hAnsi="Times New Roman" w:cs="Angsana New"/>
        </w:rPr>
      </w:pPr>
    </w:p>
    <w:p w14:paraId="01F99CE8"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14:paraId="60051B5D" w14:textId="77777777" w:rsidR="00345EFE" w:rsidRPr="00214623" w:rsidRDefault="00345EFE" w:rsidP="00345EFE">
      <w:pPr>
        <w:pStyle w:val="NoSpacing"/>
        <w:ind w:left="360"/>
        <w:jc w:val="thaiDistribute"/>
        <w:rPr>
          <w:rFonts w:ascii="Times New Roman" w:hAnsi="Times New Roman" w:cs="Angsana New"/>
        </w:rPr>
      </w:pPr>
    </w:p>
    <w:p w14:paraId="3EF7A9A3"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14:paraId="3E339D71" w14:textId="77777777" w:rsidR="00893DBC" w:rsidRDefault="00893DBC" w:rsidP="00875BE2">
      <w:pPr>
        <w:pStyle w:val="NoSpacing"/>
        <w:ind w:left="360"/>
        <w:jc w:val="thaiDistribute"/>
        <w:rPr>
          <w:rFonts w:ascii="Times New Roman" w:hAnsi="Times New Roman" w:cs="Times New Roman"/>
          <w:color w:val="000000"/>
          <w:szCs w:val="22"/>
        </w:rPr>
      </w:pPr>
    </w:p>
    <w:p w14:paraId="5D2BDFFA" w14:textId="77777777"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14:paraId="773C512F"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EA7C5C">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60037055" w14:textId="77777777" w:rsidR="003D6DA6" w:rsidRPr="003D6DA6" w:rsidRDefault="003D6DA6" w:rsidP="003D6DA6">
      <w:pPr>
        <w:pStyle w:val="NoSpacing"/>
        <w:jc w:val="thaiDistribute"/>
        <w:rPr>
          <w:rFonts w:ascii="Times New Roman" w:hAnsi="Times New Roman" w:cs="Times New Roman"/>
          <w:color w:val="000000"/>
          <w:szCs w:val="22"/>
        </w:rPr>
      </w:pPr>
    </w:p>
    <w:p w14:paraId="7EF95B3F" w14:textId="3AFC02AB" w:rsidR="00EA7C5C" w:rsidRPr="003D6DA6" w:rsidRDefault="00EA7C5C" w:rsidP="00EA7C5C">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w:t>
      </w:r>
      <w:r>
        <w:rPr>
          <w:rFonts w:ascii="Times New Roman" w:hAnsi="Times New Roman" w:cs="Times New Roman"/>
          <w:color w:val="000000"/>
          <w:szCs w:val="22"/>
        </w:rPr>
        <w:t>audit committee</w:t>
      </w:r>
      <w:r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w:t>
      </w:r>
      <w:r w:rsidR="00A67CEE">
        <w:rPr>
          <w:rFonts w:ascii="Times New Roman" w:hAnsi="Times New Roman" w:cs="Times New Roman"/>
          <w:color w:val="000000"/>
          <w:szCs w:val="22"/>
        </w:rPr>
        <w:t xml:space="preserve"> </w:t>
      </w:r>
      <w:r w:rsidR="00CB0848">
        <w:rPr>
          <w:rFonts w:ascii="Times New Roman" w:hAnsi="Times New Roman" w:cs="Angsana New"/>
          <w:color w:val="000000"/>
        </w:rPr>
        <w:t>e</w:t>
      </w:r>
      <w:r w:rsidR="00BD36D2" w:rsidRPr="00FB2FEC">
        <w:rPr>
          <w:rFonts w:ascii="Times New Roman" w:hAnsi="Times New Roman" w:cs="Times New Roman"/>
          <w:szCs w:val="22"/>
        </w:rPr>
        <w:t>thic</w:t>
      </w:r>
      <w:r w:rsidR="00CB0848">
        <w:rPr>
          <w:rFonts w:ascii="Times New Roman" w:hAnsi="Times New Roman" w:cs="Times New Roman"/>
          <w:szCs w:val="22"/>
        </w:rPr>
        <w:t>al</w:t>
      </w:r>
      <w:r w:rsidR="00BD36D2" w:rsidRPr="00FB2FEC">
        <w:rPr>
          <w:rFonts w:ascii="Times New Roman" w:hAnsi="Times New Roman" w:cs="Times New Roman"/>
          <w:szCs w:val="22"/>
        </w:rPr>
        <w:t xml:space="preserve"> </w:t>
      </w:r>
      <w:r w:rsidR="00234983">
        <w:rPr>
          <w:rFonts w:ascii="Times New Roman" w:hAnsi="Times New Roman" w:cs="Times New Roman"/>
          <w:color w:val="000000"/>
          <w:szCs w:val="22"/>
        </w:rPr>
        <w:t xml:space="preserve">requirements </w:t>
      </w:r>
      <w:r w:rsidRPr="003D6DA6">
        <w:rPr>
          <w:rFonts w:ascii="Times New Roman" w:hAnsi="Times New Roman" w:cs="Times New Roman"/>
          <w:color w:val="000000"/>
          <w:szCs w:val="22"/>
        </w:rPr>
        <w:t>regarding independence, and to communicate with them all relationships and other matters that may rea</w:t>
      </w:r>
      <w:r w:rsidR="00252F92">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14:paraId="3F2E6F15" w14:textId="77777777" w:rsidR="00077D0E" w:rsidRDefault="00077D0E" w:rsidP="003D6DA6">
      <w:pPr>
        <w:pStyle w:val="NoSpacing"/>
        <w:jc w:val="thaiDistribute"/>
        <w:rPr>
          <w:rFonts w:ascii="Times New Roman" w:hAnsi="Times New Roman" w:cs="Times New Roman"/>
          <w:color w:val="000000"/>
          <w:szCs w:val="22"/>
        </w:rPr>
      </w:pPr>
    </w:p>
    <w:p w14:paraId="73684162" w14:textId="77777777" w:rsidR="00DC4C93" w:rsidRDefault="00DC4C93" w:rsidP="00F036C7">
      <w:pPr>
        <w:pStyle w:val="NoSpacing"/>
        <w:jc w:val="thaiDistribute"/>
        <w:rPr>
          <w:rFonts w:ascii="Times New Roman" w:hAnsi="Times New Roman" w:cs="Times New Roman"/>
          <w:szCs w:val="22"/>
        </w:rPr>
      </w:pPr>
    </w:p>
    <w:p w14:paraId="01A134C2" w14:textId="77777777" w:rsidR="00DC4C93" w:rsidRDefault="00DC4C93" w:rsidP="00F036C7">
      <w:pPr>
        <w:pStyle w:val="NoSpacing"/>
        <w:jc w:val="thaiDistribute"/>
        <w:rPr>
          <w:rFonts w:ascii="Times New Roman" w:hAnsi="Times New Roman" w:cs="Times New Roman"/>
          <w:szCs w:val="22"/>
        </w:rPr>
      </w:pPr>
    </w:p>
    <w:p w14:paraId="2071962C" w14:textId="77777777" w:rsidR="00DC4C93" w:rsidRDefault="00DC4C93" w:rsidP="00F036C7">
      <w:pPr>
        <w:pStyle w:val="NoSpacing"/>
        <w:jc w:val="thaiDistribute"/>
        <w:rPr>
          <w:rFonts w:ascii="Times New Roman" w:hAnsi="Times New Roman" w:cs="Times New Roman"/>
          <w:szCs w:val="22"/>
        </w:rPr>
      </w:pPr>
    </w:p>
    <w:p w14:paraId="409AE975" w14:textId="77777777" w:rsidR="00882177" w:rsidRPr="00F036C7" w:rsidRDefault="00882177" w:rsidP="00F036C7">
      <w:pPr>
        <w:pStyle w:val="NoSpacing"/>
        <w:jc w:val="thaiDistribute"/>
        <w:rPr>
          <w:rFonts w:ascii="Times New Roman" w:hAnsi="Times New Roman" w:cs="Times New Roman"/>
          <w:szCs w:val="22"/>
        </w:rPr>
      </w:pPr>
    </w:p>
    <w:p w14:paraId="11FAF9D2"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F83615" w:rsidRPr="00802E3C">
        <w:rPr>
          <w:rFonts w:ascii="Times New Roman" w:hAnsi="Times New Roman"/>
          <w:szCs w:val="22"/>
        </w:rPr>
        <w:t xml:space="preserve">Mr. </w:t>
      </w:r>
      <w:r w:rsidR="00F83615">
        <w:rPr>
          <w:rFonts w:ascii="Times New Roman" w:hAnsi="Times New Roman"/>
          <w:szCs w:val="22"/>
        </w:rPr>
        <w:t>Methee Ratanasrimetha</w:t>
      </w:r>
      <w:r w:rsidRPr="00F036C7">
        <w:rPr>
          <w:rFonts w:ascii="Times New Roman" w:hAnsi="Times New Roman" w:cs="Times New Roman"/>
          <w:szCs w:val="22"/>
        </w:rPr>
        <w:t>)</w:t>
      </w:r>
    </w:p>
    <w:p w14:paraId="644EB405"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3A5D0FA4" w14:textId="77777777"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F83615">
        <w:rPr>
          <w:rFonts w:ascii="Times New Roman" w:hAnsi="Times New Roman" w:cs="Times New Roman"/>
          <w:szCs w:val="22"/>
        </w:rPr>
        <w:t>3425</w:t>
      </w:r>
    </w:p>
    <w:p w14:paraId="1F2DC8AB" w14:textId="77777777" w:rsidR="00F036C7" w:rsidRDefault="00F036C7" w:rsidP="00F036C7">
      <w:pPr>
        <w:pStyle w:val="NoSpacing"/>
        <w:jc w:val="thaiDistribute"/>
        <w:rPr>
          <w:rFonts w:ascii="Times New Roman" w:hAnsi="Times New Roman" w:cs="Times New Roman"/>
          <w:szCs w:val="22"/>
        </w:rPr>
      </w:pPr>
    </w:p>
    <w:p w14:paraId="3A78038A" w14:textId="77777777" w:rsidR="00DC4C93" w:rsidRPr="00F036C7" w:rsidRDefault="00DC4C93" w:rsidP="00F036C7">
      <w:pPr>
        <w:pStyle w:val="NoSpacing"/>
        <w:jc w:val="thaiDistribute"/>
        <w:rPr>
          <w:rFonts w:ascii="Times New Roman" w:hAnsi="Times New Roman" w:cs="Times New Roman"/>
          <w:szCs w:val="22"/>
        </w:rPr>
      </w:pPr>
    </w:p>
    <w:p w14:paraId="292CA08C"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14:paraId="1FC8E315" w14:textId="1B4F3C26" w:rsidR="00BA5EBF" w:rsidRPr="00F036C7" w:rsidRDefault="00252F92" w:rsidP="00BE41BA">
      <w:pPr>
        <w:pStyle w:val="NoSpacing"/>
        <w:jc w:val="thaiDistribute"/>
        <w:rPr>
          <w:rFonts w:ascii="Times New Roman" w:hAnsi="Times New Roman" w:cs="Times New Roman"/>
          <w:szCs w:val="22"/>
        </w:rPr>
      </w:pPr>
      <w:r w:rsidRPr="001C119B">
        <w:rPr>
          <w:rFonts w:ascii="Times New Roman" w:hAnsi="Times New Roman" w:cs="Times New Roman"/>
          <w:szCs w:val="22"/>
        </w:rPr>
        <w:t xml:space="preserve">February </w:t>
      </w:r>
      <w:r w:rsidR="00BE41BA" w:rsidRPr="001C119B">
        <w:rPr>
          <w:rFonts w:ascii="Times New Roman" w:hAnsi="Times New Roman" w:cs="Times New Roman"/>
          <w:szCs w:val="22"/>
        </w:rPr>
        <w:t>1</w:t>
      </w:r>
      <w:r w:rsidR="001C119B" w:rsidRPr="001C119B">
        <w:rPr>
          <w:rFonts w:ascii="Times New Roman" w:hAnsi="Times New Roman" w:cs="Times New Roman"/>
          <w:szCs w:val="22"/>
        </w:rPr>
        <w:t>2</w:t>
      </w:r>
      <w:r w:rsidR="00F036C7" w:rsidRPr="001C119B">
        <w:rPr>
          <w:rFonts w:ascii="Times New Roman" w:hAnsi="Times New Roman" w:cs="Times New Roman"/>
          <w:szCs w:val="22"/>
        </w:rPr>
        <w:t xml:space="preserve">, </w:t>
      </w:r>
      <w:r w:rsidR="00BE41BA" w:rsidRPr="001C119B">
        <w:rPr>
          <w:rFonts w:ascii="Times New Roman" w:hAnsi="Times New Roman" w:cs="Times New Roman"/>
          <w:szCs w:val="22"/>
        </w:rPr>
        <w:t>2024</w:t>
      </w:r>
    </w:p>
    <w:sectPr w:rsidR="00BA5EBF" w:rsidRPr="00F036C7" w:rsidSect="00567C2A">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F9F2F" w14:textId="77777777" w:rsidR="00892491" w:rsidRDefault="00892491" w:rsidP="000E6FCF">
      <w:pPr>
        <w:spacing w:line="240" w:lineRule="auto"/>
      </w:pPr>
      <w:r>
        <w:separator/>
      </w:r>
    </w:p>
  </w:endnote>
  <w:endnote w:type="continuationSeparator" w:id="0">
    <w:p w14:paraId="749D1A7F" w14:textId="77777777" w:rsidR="00892491" w:rsidRDefault="00892491"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3917172"/>
      <w:docPartObj>
        <w:docPartGallery w:val="Page Numbers (Bottom of Page)"/>
        <w:docPartUnique/>
      </w:docPartObj>
    </w:sdtPr>
    <w:sdtEndPr>
      <w:rPr>
        <w:rFonts w:ascii="Times New Roman" w:hAnsi="Times New Roman" w:cs="Times New Roman"/>
        <w:sz w:val="22"/>
        <w:szCs w:val="22"/>
      </w:rPr>
    </w:sdtEndPr>
    <w:sdtContent>
      <w:p w14:paraId="7430808F" w14:textId="77777777" w:rsidR="000E6FCF" w:rsidRPr="001136F9" w:rsidRDefault="00BD5DD9">
        <w:pPr>
          <w:pStyle w:val="Footer"/>
          <w:jc w:val="right"/>
          <w:rPr>
            <w:sz w:val="22"/>
            <w:szCs w:val="22"/>
          </w:rPr>
        </w:pPr>
        <w:r w:rsidRPr="001136F9">
          <w:rPr>
            <w:rFonts w:ascii="Times New Roman" w:hAnsi="Times New Roman" w:cs="Times New Roman"/>
            <w:sz w:val="22"/>
            <w:szCs w:val="22"/>
          </w:rPr>
          <w:fldChar w:fldCharType="begin"/>
        </w:r>
        <w:r w:rsidR="000E6FCF" w:rsidRPr="001136F9">
          <w:rPr>
            <w:rFonts w:ascii="Times New Roman" w:hAnsi="Times New Roman" w:cs="Times New Roman"/>
            <w:sz w:val="22"/>
            <w:szCs w:val="22"/>
          </w:rPr>
          <w:instrText xml:space="preserve"> PAGE   \* MERGEFORMAT </w:instrText>
        </w:r>
        <w:r w:rsidRPr="001136F9">
          <w:rPr>
            <w:rFonts w:ascii="Times New Roman" w:hAnsi="Times New Roman" w:cs="Times New Roman"/>
            <w:sz w:val="22"/>
            <w:szCs w:val="22"/>
          </w:rPr>
          <w:fldChar w:fldCharType="separate"/>
        </w:r>
        <w:r w:rsidR="00234983" w:rsidRPr="001136F9">
          <w:rPr>
            <w:rFonts w:ascii="Times New Roman" w:hAnsi="Times New Roman" w:cs="Times New Roman"/>
            <w:noProof/>
            <w:sz w:val="22"/>
            <w:szCs w:val="22"/>
          </w:rPr>
          <w:t>3</w:t>
        </w:r>
        <w:r w:rsidRPr="001136F9">
          <w:rPr>
            <w:rFonts w:ascii="Times New Roman" w:hAnsi="Times New Roman" w:cs="Times New Roman"/>
            <w:sz w:val="22"/>
            <w:szCs w:val="22"/>
          </w:rPr>
          <w:fldChar w:fldCharType="end"/>
        </w:r>
      </w:p>
    </w:sdtContent>
  </w:sdt>
  <w:p w14:paraId="03C0D4D4" w14:textId="77777777" w:rsidR="000E6FCF" w:rsidRDefault="000E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44D60" w14:textId="77777777" w:rsidR="00892491" w:rsidRDefault="00892491" w:rsidP="000E6FCF">
      <w:pPr>
        <w:spacing w:line="240" w:lineRule="auto"/>
      </w:pPr>
      <w:r>
        <w:separator/>
      </w:r>
    </w:p>
  </w:footnote>
  <w:footnote w:type="continuationSeparator" w:id="0">
    <w:p w14:paraId="73ED672F" w14:textId="77777777" w:rsidR="00892491" w:rsidRDefault="00892491"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309A2"/>
    <w:rsid w:val="00041F3D"/>
    <w:rsid w:val="00046173"/>
    <w:rsid w:val="0005658B"/>
    <w:rsid w:val="000623ED"/>
    <w:rsid w:val="00076380"/>
    <w:rsid w:val="00077D0E"/>
    <w:rsid w:val="00080251"/>
    <w:rsid w:val="000868C5"/>
    <w:rsid w:val="00094331"/>
    <w:rsid w:val="000A4FFA"/>
    <w:rsid w:val="000A66A3"/>
    <w:rsid w:val="000A75B8"/>
    <w:rsid w:val="000C7637"/>
    <w:rsid w:val="000D0DE1"/>
    <w:rsid w:val="000E23F1"/>
    <w:rsid w:val="000E28B0"/>
    <w:rsid w:val="000E4B17"/>
    <w:rsid w:val="000E6FCF"/>
    <w:rsid w:val="000F25C5"/>
    <w:rsid w:val="000F5499"/>
    <w:rsid w:val="000F635A"/>
    <w:rsid w:val="00105C6E"/>
    <w:rsid w:val="001077AA"/>
    <w:rsid w:val="001136F9"/>
    <w:rsid w:val="00120E9B"/>
    <w:rsid w:val="00137EC1"/>
    <w:rsid w:val="00141E0D"/>
    <w:rsid w:val="001472E1"/>
    <w:rsid w:val="00156ACB"/>
    <w:rsid w:val="00160154"/>
    <w:rsid w:val="00161FAE"/>
    <w:rsid w:val="00187441"/>
    <w:rsid w:val="00191490"/>
    <w:rsid w:val="00192DC8"/>
    <w:rsid w:val="00196E1A"/>
    <w:rsid w:val="00197791"/>
    <w:rsid w:val="001A17EC"/>
    <w:rsid w:val="001A59B7"/>
    <w:rsid w:val="001A79C8"/>
    <w:rsid w:val="001C119B"/>
    <w:rsid w:val="001D2F0B"/>
    <w:rsid w:val="001D4B16"/>
    <w:rsid w:val="001E5C2E"/>
    <w:rsid w:val="001E7B41"/>
    <w:rsid w:val="001F20B8"/>
    <w:rsid w:val="001F789C"/>
    <w:rsid w:val="002059E7"/>
    <w:rsid w:val="002302D4"/>
    <w:rsid w:val="00232CF3"/>
    <w:rsid w:val="00234983"/>
    <w:rsid w:val="00235A5E"/>
    <w:rsid w:val="00235C10"/>
    <w:rsid w:val="002520AF"/>
    <w:rsid w:val="00252F92"/>
    <w:rsid w:val="002602A4"/>
    <w:rsid w:val="002649A8"/>
    <w:rsid w:val="00264A5B"/>
    <w:rsid w:val="0026533F"/>
    <w:rsid w:val="00272131"/>
    <w:rsid w:val="002735A2"/>
    <w:rsid w:val="00284C82"/>
    <w:rsid w:val="002971A8"/>
    <w:rsid w:val="002A6079"/>
    <w:rsid w:val="002A6C78"/>
    <w:rsid w:val="002B6999"/>
    <w:rsid w:val="002C05C2"/>
    <w:rsid w:val="002C7DAE"/>
    <w:rsid w:val="002D613F"/>
    <w:rsid w:val="002D6303"/>
    <w:rsid w:val="002F0592"/>
    <w:rsid w:val="002F38DC"/>
    <w:rsid w:val="00300ADB"/>
    <w:rsid w:val="0031675F"/>
    <w:rsid w:val="003169C0"/>
    <w:rsid w:val="00317E82"/>
    <w:rsid w:val="00326554"/>
    <w:rsid w:val="0032761B"/>
    <w:rsid w:val="003417E6"/>
    <w:rsid w:val="00345EFE"/>
    <w:rsid w:val="0035343D"/>
    <w:rsid w:val="00353CEF"/>
    <w:rsid w:val="00355071"/>
    <w:rsid w:val="0036734F"/>
    <w:rsid w:val="00376935"/>
    <w:rsid w:val="003835C4"/>
    <w:rsid w:val="00397423"/>
    <w:rsid w:val="003A6D27"/>
    <w:rsid w:val="003B5055"/>
    <w:rsid w:val="003B64C6"/>
    <w:rsid w:val="003B74FE"/>
    <w:rsid w:val="003C12B0"/>
    <w:rsid w:val="003C31F6"/>
    <w:rsid w:val="003C4404"/>
    <w:rsid w:val="003D0E5E"/>
    <w:rsid w:val="003D1482"/>
    <w:rsid w:val="003D609F"/>
    <w:rsid w:val="003D6DA6"/>
    <w:rsid w:val="003D7730"/>
    <w:rsid w:val="003E7504"/>
    <w:rsid w:val="003F03EF"/>
    <w:rsid w:val="003F2A93"/>
    <w:rsid w:val="00402E78"/>
    <w:rsid w:val="0040747C"/>
    <w:rsid w:val="0041059F"/>
    <w:rsid w:val="00411D9A"/>
    <w:rsid w:val="00414B66"/>
    <w:rsid w:val="0043152A"/>
    <w:rsid w:val="00435C38"/>
    <w:rsid w:val="00461819"/>
    <w:rsid w:val="00461F60"/>
    <w:rsid w:val="0047045E"/>
    <w:rsid w:val="004713C6"/>
    <w:rsid w:val="0047396A"/>
    <w:rsid w:val="004743ED"/>
    <w:rsid w:val="00476E3D"/>
    <w:rsid w:val="00484335"/>
    <w:rsid w:val="00487BB2"/>
    <w:rsid w:val="00492883"/>
    <w:rsid w:val="004B6DB0"/>
    <w:rsid w:val="004B7C43"/>
    <w:rsid w:val="004E7E3A"/>
    <w:rsid w:val="004F10E5"/>
    <w:rsid w:val="004F4BA3"/>
    <w:rsid w:val="0050482C"/>
    <w:rsid w:val="00504DC0"/>
    <w:rsid w:val="005165FB"/>
    <w:rsid w:val="0052181A"/>
    <w:rsid w:val="00530324"/>
    <w:rsid w:val="005324A4"/>
    <w:rsid w:val="00534A9D"/>
    <w:rsid w:val="00535523"/>
    <w:rsid w:val="00563D05"/>
    <w:rsid w:val="00567C2A"/>
    <w:rsid w:val="00587277"/>
    <w:rsid w:val="005A0560"/>
    <w:rsid w:val="005A30EF"/>
    <w:rsid w:val="005A4A76"/>
    <w:rsid w:val="005B0684"/>
    <w:rsid w:val="005B1BC3"/>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C6739"/>
    <w:rsid w:val="006D277F"/>
    <w:rsid w:val="006D4DDA"/>
    <w:rsid w:val="00703766"/>
    <w:rsid w:val="007113C5"/>
    <w:rsid w:val="00713595"/>
    <w:rsid w:val="007175E6"/>
    <w:rsid w:val="00723632"/>
    <w:rsid w:val="007250E8"/>
    <w:rsid w:val="007308FA"/>
    <w:rsid w:val="007459BE"/>
    <w:rsid w:val="0074649B"/>
    <w:rsid w:val="007539AD"/>
    <w:rsid w:val="00760815"/>
    <w:rsid w:val="00786B8A"/>
    <w:rsid w:val="00787726"/>
    <w:rsid w:val="007C1FAB"/>
    <w:rsid w:val="007C2BEE"/>
    <w:rsid w:val="007C4DCB"/>
    <w:rsid w:val="007D583F"/>
    <w:rsid w:val="007F4CFD"/>
    <w:rsid w:val="007F4F00"/>
    <w:rsid w:val="00804D22"/>
    <w:rsid w:val="00805F54"/>
    <w:rsid w:val="00810FD4"/>
    <w:rsid w:val="00827836"/>
    <w:rsid w:val="00843CE0"/>
    <w:rsid w:val="00843FB3"/>
    <w:rsid w:val="00862E78"/>
    <w:rsid w:val="00863C2C"/>
    <w:rsid w:val="00864770"/>
    <w:rsid w:val="00875BE2"/>
    <w:rsid w:val="00881FBA"/>
    <w:rsid w:val="00882177"/>
    <w:rsid w:val="00892491"/>
    <w:rsid w:val="00893DBC"/>
    <w:rsid w:val="008A3504"/>
    <w:rsid w:val="008A3D7B"/>
    <w:rsid w:val="008B04DC"/>
    <w:rsid w:val="008B7BA7"/>
    <w:rsid w:val="008C39D9"/>
    <w:rsid w:val="008C4716"/>
    <w:rsid w:val="008C5654"/>
    <w:rsid w:val="008D5BEB"/>
    <w:rsid w:val="008D639B"/>
    <w:rsid w:val="008E1138"/>
    <w:rsid w:val="008E2EDF"/>
    <w:rsid w:val="008E643D"/>
    <w:rsid w:val="008F1580"/>
    <w:rsid w:val="00916FB3"/>
    <w:rsid w:val="0091791D"/>
    <w:rsid w:val="009217D7"/>
    <w:rsid w:val="009269DE"/>
    <w:rsid w:val="00935BDE"/>
    <w:rsid w:val="0094085D"/>
    <w:rsid w:val="0094296A"/>
    <w:rsid w:val="00943FC6"/>
    <w:rsid w:val="00954DF6"/>
    <w:rsid w:val="009611B5"/>
    <w:rsid w:val="00970239"/>
    <w:rsid w:val="0097125A"/>
    <w:rsid w:val="00987D77"/>
    <w:rsid w:val="00990688"/>
    <w:rsid w:val="009A3496"/>
    <w:rsid w:val="009A6604"/>
    <w:rsid w:val="009A6EE3"/>
    <w:rsid w:val="009B0070"/>
    <w:rsid w:val="009C3ABB"/>
    <w:rsid w:val="009C6917"/>
    <w:rsid w:val="009D2FD0"/>
    <w:rsid w:val="009D74B5"/>
    <w:rsid w:val="009E0C19"/>
    <w:rsid w:val="00A03F1E"/>
    <w:rsid w:val="00A10F2E"/>
    <w:rsid w:val="00A11BE6"/>
    <w:rsid w:val="00A15F91"/>
    <w:rsid w:val="00A1645B"/>
    <w:rsid w:val="00A37EAC"/>
    <w:rsid w:val="00A409B2"/>
    <w:rsid w:val="00A4181A"/>
    <w:rsid w:val="00A54193"/>
    <w:rsid w:val="00A6031F"/>
    <w:rsid w:val="00A656FF"/>
    <w:rsid w:val="00A67CEE"/>
    <w:rsid w:val="00A7025C"/>
    <w:rsid w:val="00A728C5"/>
    <w:rsid w:val="00A74F52"/>
    <w:rsid w:val="00A81588"/>
    <w:rsid w:val="00AB2784"/>
    <w:rsid w:val="00AC205C"/>
    <w:rsid w:val="00AC6889"/>
    <w:rsid w:val="00AD21B0"/>
    <w:rsid w:val="00AD7419"/>
    <w:rsid w:val="00AE28CC"/>
    <w:rsid w:val="00AE4E82"/>
    <w:rsid w:val="00AE770B"/>
    <w:rsid w:val="00AF390A"/>
    <w:rsid w:val="00AF5A0B"/>
    <w:rsid w:val="00B20B35"/>
    <w:rsid w:val="00B259B2"/>
    <w:rsid w:val="00B34A02"/>
    <w:rsid w:val="00B500AF"/>
    <w:rsid w:val="00B609BD"/>
    <w:rsid w:val="00B66E6B"/>
    <w:rsid w:val="00B7396A"/>
    <w:rsid w:val="00B750BF"/>
    <w:rsid w:val="00B80AAA"/>
    <w:rsid w:val="00BA2E7C"/>
    <w:rsid w:val="00BA4F8F"/>
    <w:rsid w:val="00BA5EBF"/>
    <w:rsid w:val="00BB334B"/>
    <w:rsid w:val="00BB6059"/>
    <w:rsid w:val="00BD36D2"/>
    <w:rsid w:val="00BD57EE"/>
    <w:rsid w:val="00BD5DD9"/>
    <w:rsid w:val="00BE41BA"/>
    <w:rsid w:val="00BE67BA"/>
    <w:rsid w:val="00BE7CA6"/>
    <w:rsid w:val="00BF0278"/>
    <w:rsid w:val="00BF2DDE"/>
    <w:rsid w:val="00BF70DB"/>
    <w:rsid w:val="00C15E50"/>
    <w:rsid w:val="00C312F2"/>
    <w:rsid w:val="00C42B90"/>
    <w:rsid w:val="00C451FD"/>
    <w:rsid w:val="00C509B3"/>
    <w:rsid w:val="00C55A20"/>
    <w:rsid w:val="00C7011D"/>
    <w:rsid w:val="00C72D83"/>
    <w:rsid w:val="00C76570"/>
    <w:rsid w:val="00C83558"/>
    <w:rsid w:val="00C93BC5"/>
    <w:rsid w:val="00C9450C"/>
    <w:rsid w:val="00CA01D1"/>
    <w:rsid w:val="00CA2C2E"/>
    <w:rsid w:val="00CB0848"/>
    <w:rsid w:val="00CC2809"/>
    <w:rsid w:val="00CC72AA"/>
    <w:rsid w:val="00CD40EA"/>
    <w:rsid w:val="00CE67AE"/>
    <w:rsid w:val="00CF1D23"/>
    <w:rsid w:val="00CF30CB"/>
    <w:rsid w:val="00D04210"/>
    <w:rsid w:val="00D1716E"/>
    <w:rsid w:val="00D35764"/>
    <w:rsid w:val="00D41A78"/>
    <w:rsid w:val="00D42A6E"/>
    <w:rsid w:val="00D514FE"/>
    <w:rsid w:val="00D63D68"/>
    <w:rsid w:val="00D66A4C"/>
    <w:rsid w:val="00D7279D"/>
    <w:rsid w:val="00D82361"/>
    <w:rsid w:val="00D828C7"/>
    <w:rsid w:val="00D906CE"/>
    <w:rsid w:val="00D90A98"/>
    <w:rsid w:val="00D943F7"/>
    <w:rsid w:val="00DA0C50"/>
    <w:rsid w:val="00DA0E5E"/>
    <w:rsid w:val="00DA1C25"/>
    <w:rsid w:val="00DA5EE9"/>
    <w:rsid w:val="00DC4C93"/>
    <w:rsid w:val="00DD2680"/>
    <w:rsid w:val="00DD3431"/>
    <w:rsid w:val="00DE1C54"/>
    <w:rsid w:val="00DF4465"/>
    <w:rsid w:val="00DF7975"/>
    <w:rsid w:val="00E04158"/>
    <w:rsid w:val="00E057A9"/>
    <w:rsid w:val="00E1064D"/>
    <w:rsid w:val="00E15827"/>
    <w:rsid w:val="00E2119F"/>
    <w:rsid w:val="00E30849"/>
    <w:rsid w:val="00E3104B"/>
    <w:rsid w:val="00E368FC"/>
    <w:rsid w:val="00E470E1"/>
    <w:rsid w:val="00E50901"/>
    <w:rsid w:val="00E611AA"/>
    <w:rsid w:val="00E63B2D"/>
    <w:rsid w:val="00E717CC"/>
    <w:rsid w:val="00E81695"/>
    <w:rsid w:val="00E915C6"/>
    <w:rsid w:val="00EA266C"/>
    <w:rsid w:val="00EA7C5C"/>
    <w:rsid w:val="00EB7A7D"/>
    <w:rsid w:val="00EC2131"/>
    <w:rsid w:val="00EC2920"/>
    <w:rsid w:val="00EC43CF"/>
    <w:rsid w:val="00EC6CC3"/>
    <w:rsid w:val="00ED0D70"/>
    <w:rsid w:val="00ED3161"/>
    <w:rsid w:val="00ED3B11"/>
    <w:rsid w:val="00ED6EDF"/>
    <w:rsid w:val="00EE62AF"/>
    <w:rsid w:val="00F003C0"/>
    <w:rsid w:val="00F03628"/>
    <w:rsid w:val="00F036C7"/>
    <w:rsid w:val="00F13EA4"/>
    <w:rsid w:val="00F401C8"/>
    <w:rsid w:val="00F510F3"/>
    <w:rsid w:val="00F54E47"/>
    <w:rsid w:val="00F649C5"/>
    <w:rsid w:val="00F66191"/>
    <w:rsid w:val="00F67BA0"/>
    <w:rsid w:val="00F7011B"/>
    <w:rsid w:val="00F83615"/>
    <w:rsid w:val="00F844A4"/>
    <w:rsid w:val="00F86B1B"/>
    <w:rsid w:val="00F93A43"/>
    <w:rsid w:val="00FA1642"/>
    <w:rsid w:val="00FA3CE5"/>
    <w:rsid w:val="00FB19AA"/>
    <w:rsid w:val="00FB2032"/>
    <w:rsid w:val="00FB2FEC"/>
    <w:rsid w:val="00FE60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nittaya_cfarm@hotmail.com</cp:lastModifiedBy>
  <cp:revision>2</cp:revision>
  <cp:lastPrinted>2023-02-09T03:29:00Z</cp:lastPrinted>
  <dcterms:created xsi:type="dcterms:W3CDTF">2024-05-24T09:45:00Z</dcterms:created>
  <dcterms:modified xsi:type="dcterms:W3CDTF">2024-05-24T09:45:00Z</dcterms:modified>
</cp:coreProperties>
</file>