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C0D80" w14:textId="60BEC430" w:rsidR="006E59B4" w:rsidRDefault="006E59B4" w:rsidP="00BE3AD0">
      <w:pPr>
        <w:rPr>
          <w:rFonts w:ascii="Angsana New" w:eastAsia="Times New Roman" w:hAnsi="Angsana New"/>
          <w:b/>
          <w:bCs/>
          <w:lang w:eastAsia="en-US"/>
        </w:rPr>
      </w:pPr>
      <w:bookmarkStart w:id="0" w:name="_Hlk28155704"/>
    </w:p>
    <w:tbl>
      <w:tblPr>
        <w:tblW w:w="92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551"/>
        <w:gridCol w:w="284"/>
        <w:gridCol w:w="2976"/>
      </w:tblGrid>
      <w:tr w:rsidR="009416D0" w:rsidRPr="007D2271" w14:paraId="6E0CB816" w14:textId="77777777" w:rsidTr="003C0E5D">
        <w:tc>
          <w:tcPr>
            <w:tcW w:w="9299" w:type="dxa"/>
            <w:gridSpan w:val="4"/>
            <w:tcBorders>
              <w:top w:val="nil"/>
              <w:left w:val="nil"/>
              <w:bottom w:val="nil"/>
              <w:right w:val="nil"/>
            </w:tcBorders>
            <w:shd w:val="clear" w:color="auto" w:fill="auto"/>
          </w:tcPr>
          <w:p w14:paraId="2332C718" w14:textId="2D6D67A4" w:rsidR="009416D0" w:rsidRPr="007A12CA" w:rsidRDefault="009416D0" w:rsidP="00855C2A">
            <w:pPr>
              <w:tabs>
                <w:tab w:val="left" w:pos="6237"/>
              </w:tabs>
              <w:jc w:val="thaiDistribute"/>
              <w:rPr>
                <w:rFonts w:ascii="Angsana New" w:hAnsi="Angsana New"/>
                <w:b/>
                <w:bCs/>
                <w:cs/>
              </w:rPr>
            </w:pPr>
            <w:r w:rsidRPr="007A12CA">
              <w:rPr>
                <w:rFonts w:ascii="Angsana New" w:eastAsia="Times New Roman" w:hAnsi="Angsana New"/>
                <w:b/>
                <w:bCs/>
                <w:cs/>
                <w:lang w:eastAsia="en-US"/>
              </w:rPr>
              <w:br w:type="page"/>
            </w:r>
            <w:r w:rsidR="00FB22F3">
              <w:rPr>
                <w:rFonts w:ascii="Angsana New" w:hAnsi="Angsana New"/>
                <w:b/>
                <w:bCs/>
              </w:rPr>
              <w:t>Table of Contents Notes to Financial Statements</w:t>
            </w:r>
          </w:p>
        </w:tc>
      </w:tr>
      <w:tr w:rsidR="009416D0" w:rsidRPr="007D2271" w14:paraId="0CFAFC43" w14:textId="77777777" w:rsidTr="003C0E5D">
        <w:tc>
          <w:tcPr>
            <w:tcW w:w="488" w:type="dxa"/>
            <w:tcBorders>
              <w:top w:val="nil"/>
              <w:left w:val="nil"/>
              <w:bottom w:val="nil"/>
              <w:right w:val="nil"/>
            </w:tcBorders>
            <w:shd w:val="clear" w:color="auto" w:fill="auto"/>
          </w:tcPr>
          <w:p w14:paraId="78FF120F" w14:textId="77777777" w:rsidR="009416D0" w:rsidRPr="00E17596" w:rsidRDefault="009416D0" w:rsidP="00855C2A">
            <w:pPr>
              <w:tabs>
                <w:tab w:val="left" w:pos="6237"/>
              </w:tabs>
              <w:jc w:val="right"/>
              <w:rPr>
                <w:rFonts w:ascii="Angsana New" w:hAnsi="Angsana New"/>
              </w:rPr>
            </w:pPr>
            <w:r w:rsidRPr="00E17596">
              <w:rPr>
                <w:rFonts w:ascii="Angsana New" w:hAnsi="Angsana New"/>
              </w:rPr>
              <w:t>1</w:t>
            </w:r>
          </w:p>
        </w:tc>
        <w:tc>
          <w:tcPr>
            <w:tcW w:w="5551" w:type="dxa"/>
            <w:tcBorders>
              <w:top w:val="nil"/>
              <w:left w:val="nil"/>
              <w:bottom w:val="nil"/>
              <w:right w:val="nil"/>
            </w:tcBorders>
            <w:shd w:val="clear" w:color="auto" w:fill="auto"/>
          </w:tcPr>
          <w:p w14:paraId="6C64C335" w14:textId="4A0B55AA" w:rsidR="009416D0" w:rsidRPr="00E17596" w:rsidRDefault="00177E5C" w:rsidP="00855C2A">
            <w:pPr>
              <w:rPr>
                <w:rFonts w:ascii="Angsana New" w:hAnsi="Angsana New"/>
              </w:rPr>
            </w:pPr>
            <w:r w:rsidRPr="00177E5C">
              <w:rPr>
                <w:rFonts w:ascii="Angsana New" w:hAnsi="Angsana New"/>
              </w:rPr>
              <w:t>General information</w:t>
            </w:r>
          </w:p>
        </w:tc>
        <w:tc>
          <w:tcPr>
            <w:tcW w:w="284" w:type="dxa"/>
            <w:tcBorders>
              <w:top w:val="nil"/>
              <w:left w:val="nil"/>
              <w:bottom w:val="nil"/>
              <w:right w:val="nil"/>
            </w:tcBorders>
            <w:shd w:val="clear" w:color="auto" w:fill="auto"/>
          </w:tcPr>
          <w:p w14:paraId="70A1A889" w14:textId="520DE1BA"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4CB7959" w14:textId="0821314B" w:rsidR="009416D0" w:rsidRPr="00E17596" w:rsidRDefault="009416D0" w:rsidP="00855C2A">
            <w:pPr>
              <w:rPr>
                <w:rFonts w:ascii="Angsana New" w:hAnsi="Angsana New"/>
              </w:rPr>
            </w:pPr>
          </w:p>
        </w:tc>
      </w:tr>
      <w:tr w:rsidR="009416D0" w:rsidRPr="007D2271" w14:paraId="56F6FBE5" w14:textId="77777777" w:rsidTr="003C0E5D">
        <w:tc>
          <w:tcPr>
            <w:tcW w:w="488" w:type="dxa"/>
            <w:tcBorders>
              <w:top w:val="nil"/>
              <w:left w:val="nil"/>
              <w:bottom w:val="nil"/>
              <w:right w:val="nil"/>
            </w:tcBorders>
            <w:shd w:val="clear" w:color="auto" w:fill="auto"/>
          </w:tcPr>
          <w:p w14:paraId="13AC6145" w14:textId="77777777" w:rsidR="009416D0" w:rsidRPr="00E17596" w:rsidRDefault="009416D0" w:rsidP="00855C2A">
            <w:pPr>
              <w:tabs>
                <w:tab w:val="left" w:pos="6237"/>
              </w:tabs>
              <w:jc w:val="right"/>
              <w:rPr>
                <w:rFonts w:ascii="Angsana New" w:hAnsi="Angsana New"/>
              </w:rPr>
            </w:pPr>
            <w:r w:rsidRPr="00E17596">
              <w:rPr>
                <w:rFonts w:ascii="Angsana New" w:hAnsi="Angsana New"/>
              </w:rPr>
              <w:t>2</w:t>
            </w:r>
          </w:p>
        </w:tc>
        <w:tc>
          <w:tcPr>
            <w:tcW w:w="5551" w:type="dxa"/>
            <w:tcBorders>
              <w:top w:val="nil"/>
              <w:left w:val="nil"/>
              <w:bottom w:val="nil"/>
              <w:right w:val="nil"/>
            </w:tcBorders>
            <w:shd w:val="clear" w:color="auto" w:fill="auto"/>
          </w:tcPr>
          <w:p w14:paraId="571C601E" w14:textId="7A01572A" w:rsidR="009416D0" w:rsidRPr="00E17596" w:rsidRDefault="00DF29DD" w:rsidP="00855C2A">
            <w:pPr>
              <w:rPr>
                <w:rFonts w:ascii="Angsana New" w:hAnsi="Angsana New"/>
              </w:rPr>
            </w:pPr>
            <w:r w:rsidRPr="00DF29DD">
              <w:rPr>
                <w:rFonts w:ascii="Angsana New" w:hAnsi="Angsana New"/>
              </w:rPr>
              <w:t>Basis of preparation of the interim financial statements</w:t>
            </w:r>
          </w:p>
        </w:tc>
        <w:tc>
          <w:tcPr>
            <w:tcW w:w="284" w:type="dxa"/>
            <w:tcBorders>
              <w:top w:val="nil"/>
              <w:left w:val="nil"/>
              <w:bottom w:val="nil"/>
              <w:right w:val="nil"/>
            </w:tcBorders>
            <w:shd w:val="clear" w:color="auto" w:fill="auto"/>
          </w:tcPr>
          <w:p w14:paraId="76A046BF" w14:textId="79997309"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DC70425" w14:textId="3E7D0F09" w:rsidR="009416D0" w:rsidRPr="00E17596" w:rsidRDefault="009416D0" w:rsidP="00855C2A">
            <w:pPr>
              <w:rPr>
                <w:rFonts w:ascii="Angsana New" w:hAnsi="Angsana New"/>
              </w:rPr>
            </w:pPr>
          </w:p>
        </w:tc>
      </w:tr>
      <w:tr w:rsidR="0066593E" w:rsidRPr="007D2271" w14:paraId="4D9192CE" w14:textId="77777777" w:rsidTr="003C0E5D">
        <w:tc>
          <w:tcPr>
            <w:tcW w:w="488" w:type="dxa"/>
            <w:tcBorders>
              <w:top w:val="nil"/>
              <w:left w:val="nil"/>
              <w:bottom w:val="nil"/>
              <w:right w:val="nil"/>
            </w:tcBorders>
            <w:shd w:val="clear" w:color="auto" w:fill="auto"/>
          </w:tcPr>
          <w:p w14:paraId="5C2A7527" w14:textId="77777777" w:rsidR="0066593E" w:rsidRPr="00E17596" w:rsidRDefault="0066593E" w:rsidP="0066593E">
            <w:pPr>
              <w:tabs>
                <w:tab w:val="left" w:pos="6237"/>
              </w:tabs>
              <w:jc w:val="right"/>
              <w:rPr>
                <w:rFonts w:ascii="Angsana New" w:hAnsi="Angsana New"/>
              </w:rPr>
            </w:pPr>
            <w:r>
              <w:rPr>
                <w:rFonts w:ascii="Angsana New" w:hAnsi="Angsana New"/>
              </w:rPr>
              <w:t>3</w:t>
            </w:r>
          </w:p>
        </w:tc>
        <w:tc>
          <w:tcPr>
            <w:tcW w:w="5551" w:type="dxa"/>
            <w:tcBorders>
              <w:top w:val="nil"/>
              <w:left w:val="nil"/>
              <w:bottom w:val="nil"/>
              <w:right w:val="nil"/>
            </w:tcBorders>
            <w:shd w:val="clear" w:color="auto" w:fill="auto"/>
          </w:tcPr>
          <w:p w14:paraId="63DD47C3" w14:textId="10AD8970" w:rsidR="0066593E" w:rsidRPr="00E17596" w:rsidRDefault="00DF29DD" w:rsidP="0066593E">
            <w:pPr>
              <w:rPr>
                <w:rFonts w:ascii="Angsana New" w:hAnsi="Angsana New"/>
              </w:rPr>
            </w:pPr>
            <w:r w:rsidRPr="00DF29DD">
              <w:rPr>
                <w:rFonts w:ascii="Angsana New" w:hAnsi="Angsana New"/>
              </w:rPr>
              <w:t xml:space="preserve">Related </w:t>
            </w:r>
            <w:r w:rsidR="00174E7F">
              <w:rPr>
                <w:rFonts w:ascii="Angsana New" w:hAnsi="Angsana New"/>
              </w:rPr>
              <w:t>parties</w:t>
            </w:r>
          </w:p>
        </w:tc>
        <w:tc>
          <w:tcPr>
            <w:tcW w:w="284" w:type="dxa"/>
            <w:tcBorders>
              <w:top w:val="nil"/>
              <w:left w:val="nil"/>
              <w:bottom w:val="nil"/>
              <w:right w:val="nil"/>
            </w:tcBorders>
            <w:shd w:val="clear" w:color="auto" w:fill="auto"/>
          </w:tcPr>
          <w:p w14:paraId="3B16E193" w14:textId="0EDF11A4"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7D8A728" w14:textId="289DD135" w:rsidR="0066593E" w:rsidRPr="00E17596" w:rsidRDefault="0066593E" w:rsidP="0066593E">
            <w:pPr>
              <w:rPr>
                <w:rFonts w:ascii="Angsana New" w:hAnsi="Angsana New"/>
              </w:rPr>
            </w:pPr>
          </w:p>
        </w:tc>
      </w:tr>
      <w:tr w:rsidR="0066593E" w:rsidRPr="007D2271" w14:paraId="3C09060D" w14:textId="77777777" w:rsidTr="003C0E5D">
        <w:tc>
          <w:tcPr>
            <w:tcW w:w="488" w:type="dxa"/>
            <w:tcBorders>
              <w:top w:val="nil"/>
              <w:left w:val="nil"/>
              <w:bottom w:val="nil"/>
              <w:right w:val="nil"/>
            </w:tcBorders>
            <w:shd w:val="clear" w:color="auto" w:fill="auto"/>
          </w:tcPr>
          <w:p w14:paraId="64B9CA9E" w14:textId="77777777" w:rsidR="0066593E" w:rsidRPr="00E17596" w:rsidRDefault="0066593E" w:rsidP="0066593E">
            <w:pPr>
              <w:tabs>
                <w:tab w:val="left" w:pos="6237"/>
              </w:tabs>
              <w:jc w:val="right"/>
              <w:rPr>
                <w:rFonts w:ascii="Angsana New" w:hAnsi="Angsana New"/>
              </w:rPr>
            </w:pPr>
            <w:r>
              <w:rPr>
                <w:rFonts w:ascii="Angsana New" w:hAnsi="Angsana New"/>
              </w:rPr>
              <w:t>4</w:t>
            </w:r>
          </w:p>
        </w:tc>
        <w:tc>
          <w:tcPr>
            <w:tcW w:w="5551" w:type="dxa"/>
            <w:tcBorders>
              <w:top w:val="nil"/>
              <w:left w:val="nil"/>
              <w:bottom w:val="nil"/>
              <w:right w:val="nil"/>
            </w:tcBorders>
            <w:shd w:val="clear" w:color="auto" w:fill="auto"/>
          </w:tcPr>
          <w:p w14:paraId="469EEAD0" w14:textId="66D21922" w:rsidR="0066593E" w:rsidRPr="00E17596" w:rsidRDefault="00DF29DD" w:rsidP="0066593E">
            <w:pPr>
              <w:rPr>
                <w:rFonts w:ascii="Angsana New" w:hAnsi="Angsana New"/>
              </w:rPr>
            </w:pPr>
            <w:r w:rsidRPr="00DF29DD">
              <w:rPr>
                <w:rFonts w:ascii="Angsana New" w:hAnsi="Angsana New"/>
              </w:rPr>
              <w:t>Cash and cash equivalents</w:t>
            </w:r>
          </w:p>
        </w:tc>
        <w:tc>
          <w:tcPr>
            <w:tcW w:w="284" w:type="dxa"/>
            <w:tcBorders>
              <w:top w:val="nil"/>
              <w:left w:val="nil"/>
              <w:bottom w:val="nil"/>
              <w:right w:val="nil"/>
            </w:tcBorders>
            <w:shd w:val="clear" w:color="auto" w:fill="auto"/>
          </w:tcPr>
          <w:p w14:paraId="59A2F81D" w14:textId="1EB46D50"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C156679" w14:textId="28D26BA4" w:rsidR="0066593E" w:rsidRPr="00E17596" w:rsidRDefault="0066593E" w:rsidP="0066593E">
            <w:pPr>
              <w:rPr>
                <w:rFonts w:ascii="Angsana New" w:hAnsi="Angsana New"/>
              </w:rPr>
            </w:pPr>
          </w:p>
        </w:tc>
      </w:tr>
      <w:tr w:rsidR="005A1E8F" w:rsidRPr="007D2271" w14:paraId="659AC58A" w14:textId="77777777" w:rsidTr="00855C2A">
        <w:tc>
          <w:tcPr>
            <w:tcW w:w="488" w:type="dxa"/>
            <w:tcBorders>
              <w:top w:val="nil"/>
              <w:left w:val="nil"/>
              <w:bottom w:val="nil"/>
              <w:right w:val="nil"/>
            </w:tcBorders>
            <w:shd w:val="clear" w:color="auto" w:fill="auto"/>
          </w:tcPr>
          <w:p w14:paraId="4139EF3F" w14:textId="77777777" w:rsidR="005A1E8F" w:rsidRPr="00E17596" w:rsidRDefault="005A1E8F" w:rsidP="0066593E">
            <w:pPr>
              <w:tabs>
                <w:tab w:val="left" w:pos="6237"/>
              </w:tabs>
              <w:jc w:val="right"/>
              <w:rPr>
                <w:rFonts w:ascii="Angsana New" w:hAnsi="Angsana New"/>
              </w:rPr>
            </w:pPr>
            <w:r>
              <w:rPr>
                <w:rFonts w:ascii="Angsana New" w:hAnsi="Angsana New"/>
              </w:rPr>
              <w:t>5</w:t>
            </w:r>
          </w:p>
        </w:tc>
        <w:tc>
          <w:tcPr>
            <w:tcW w:w="8811" w:type="dxa"/>
            <w:gridSpan w:val="3"/>
            <w:tcBorders>
              <w:top w:val="nil"/>
              <w:left w:val="nil"/>
              <w:bottom w:val="nil"/>
              <w:right w:val="nil"/>
            </w:tcBorders>
            <w:shd w:val="clear" w:color="auto" w:fill="auto"/>
          </w:tcPr>
          <w:p w14:paraId="3ABC51CC" w14:textId="4D69D148" w:rsidR="005A1E8F" w:rsidRPr="00E17596" w:rsidRDefault="005A1E8F" w:rsidP="00020DD1">
            <w:pPr>
              <w:rPr>
                <w:rFonts w:ascii="Angsana New" w:hAnsi="Angsana New"/>
              </w:rPr>
            </w:pPr>
            <w:r w:rsidRPr="003C0E5D">
              <w:rPr>
                <w:rFonts w:ascii="Angsana New" w:hAnsi="Angsana New"/>
              </w:rPr>
              <w:t>Trade receivables</w:t>
            </w:r>
            <w:r w:rsidR="00D86AB5">
              <w:rPr>
                <w:rFonts w:ascii="Angsana New" w:hAnsi="Angsana New"/>
              </w:rPr>
              <w:t xml:space="preserve"> and</w:t>
            </w:r>
            <w:r w:rsidRPr="003C0E5D">
              <w:rPr>
                <w:rFonts w:ascii="Angsana New" w:hAnsi="Angsana New"/>
              </w:rPr>
              <w:t xml:space="preserve"> other current receivables</w:t>
            </w:r>
            <w:r>
              <w:rPr>
                <w:rFonts w:ascii="Angsana New" w:hAnsi="Angsana New"/>
              </w:rPr>
              <w:t xml:space="preserve"> and current</w:t>
            </w:r>
            <w:r w:rsidR="00020DD1">
              <w:rPr>
                <w:rFonts w:ascii="Angsana New" w:hAnsi="Angsana New"/>
              </w:rPr>
              <w:t xml:space="preserve"> contract</w:t>
            </w:r>
            <w:r>
              <w:rPr>
                <w:rFonts w:ascii="Angsana New" w:hAnsi="Angsana New"/>
              </w:rPr>
              <w:t xml:space="preserve"> </w:t>
            </w:r>
            <w:r w:rsidRPr="003C0E5D">
              <w:rPr>
                <w:rFonts w:ascii="Angsana New" w:hAnsi="Angsana New"/>
              </w:rPr>
              <w:t>assets</w:t>
            </w:r>
          </w:p>
        </w:tc>
      </w:tr>
      <w:tr w:rsidR="00205A7C" w:rsidRPr="007D2271" w14:paraId="72A0DCC8" w14:textId="77777777" w:rsidTr="003C0E5D">
        <w:tc>
          <w:tcPr>
            <w:tcW w:w="488" w:type="dxa"/>
            <w:tcBorders>
              <w:top w:val="nil"/>
              <w:left w:val="nil"/>
              <w:bottom w:val="nil"/>
              <w:right w:val="nil"/>
            </w:tcBorders>
            <w:shd w:val="clear" w:color="auto" w:fill="auto"/>
          </w:tcPr>
          <w:p w14:paraId="31574A45" w14:textId="0E94531B" w:rsidR="00205A7C" w:rsidRDefault="00205A7C" w:rsidP="00205A7C">
            <w:pPr>
              <w:tabs>
                <w:tab w:val="left" w:pos="6237"/>
              </w:tabs>
              <w:jc w:val="right"/>
              <w:rPr>
                <w:rFonts w:ascii="Angsana New" w:hAnsi="Angsana New"/>
              </w:rPr>
            </w:pPr>
            <w:r>
              <w:rPr>
                <w:rFonts w:ascii="Angsana New" w:hAnsi="Angsana New"/>
              </w:rPr>
              <w:t>6</w:t>
            </w:r>
          </w:p>
        </w:tc>
        <w:tc>
          <w:tcPr>
            <w:tcW w:w="5551" w:type="dxa"/>
            <w:tcBorders>
              <w:top w:val="nil"/>
              <w:left w:val="nil"/>
              <w:bottom w:val="nil"/>
              <w:right w:val="nil"/>
            </w:tcBorders>
            <w:shd w:val="clear" w:color="auto" w:fill="auto"/>
          </w:tcPr>
          <w:p w14:paraId="7CC90231" w14:textId="1E6AA473" w:rsidR="00205A7C" w:rsidRPr="00D40817" w:rsidRDefault="00D60E99" w:rsidP="00205A7C">
            <w:pPr>
              <w:rPr>
                <w:rFonts w:ascii="Angsana New" w:hAnsi="Angsana New"/>
                <w:cs/>
              </w:rPr>
            </w:pPr>
            <w:r>
              <w:rPr>
                <w:rFonts w:ascii="Angsana New" w:hAnsi="Angsana New"/>
              </w:rPr>
              <w:t>Property</w:t>
            </w:r>
            <w:r w:rsidR="007B0676">
              <w:rPr>
                <w:rFonts w:ascii="Angsana New" w:hAnsi="Angsana New"/>
              </w:rPr>
              <w:t>, plant</w:t>
            </w:r>
            <w:r w:rsidR="00205A7C" w:rsidRPr="00DF29DD">
              <w:rPr>
                <w:rFonts w:ascii="Angsana New" w:hAnsi="Angsana New"/>
              </w:rPr>
              <w:t xml:space="preserve"> and equipment</w:t>
            </w:r>
          </w:p>
        </w:tc>
        <w:tc>
          <w:tcPr>
            <w:tcW w:w="284" w:type="dxa"/>
            <w:tcBorders>
              <w:top w:val="nil"/>
              <w:left w:val="nil"/>
              <w:bottom w:val="nil"/>
              <w:right w:val="nil"/>
            </w:tcBorders>
            <w:shd w:val="clear" w:color="auto" w:fill="auto"/>
          </w:tcPr>
          <w:p w14:paraId="46661CCB" w14:textId="21FCDC6C"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66B6F7C" w14:textId="69E21998" w:rsidR="00205A7C" w:rsidRPr="00E17596" w:rsidRDefault="00205A7C" w:rsidP="00205A7C">
            <w:pPr>
              <w:rPr>
                <w:rFonts w:ascii="Angsana New" w:hAnsi="Angsana New"/>
              </w:rPr>
            </w:pPr>
          </w:p>
        </w:tc>
      </w:tr>
      <w:tr w:rsidR="00205A7C" w:rsidRPr="007D2271" w14:paraId="00904BC7" w14:textId="77777777" w:rsidTr="003C0E5D">
        <w:tc>
          <w:tcPr>
            <w:tcW w:w="488" w:type="dxa"/>
            <w:tcBorders>
              <w:top w:val="nil"/>
              <w:left w:val="nil"/>
              <w:bottom w:val="nil"/>
              <w:right w:val="nil"/>
            </w:tcBorders>
            <w:shd w:val="clear" w:color="auto" w:fill="auto"/>
          </w:tcPr>
          <w:p w14:paraId="2042E4B6" w14:textId="08350DF0" w:rsidR="00205A7C" w:rsidRPr="00E17596" w:rsidRDefault="00205A7C" w:rsidP="00205A7C">
            <w:pPr>
              <w:tabs>
                <w:tab w:val="left" w:pos="6237"/>
              </w:tabs>
              <w:jc w:val="right"/>
              <w:rPr>
                <w:rFonts w:ascii="Angsana New" w:hAnsi="Angsana New"/>
              </w:rPr>
            </w:pPr>
            <w:r>
              <w:rPr>
                <w:rFonts w:ascii="Angsana New" w:hAnsi="Angsana New"/>
              </w:rPr>
              <w:t>7</w:t>
            </w:r>
          </w:p>
        </w:tc>
        <w:tc>
          <w:tcPr>
            <w:tcW w:w="5551" w:type="dxa"/>
            <w:tcBorders>
              <w:top w:val="nil"/>
              <w:left w:val="nil"/>
              <w:bottom w:val="nil"/>
              <w:right w:val="nil"/>
            </w:tcBorders>
            <w:shd w:val="clear" w:color="auto" w:fill="auto"/>
          </w:tcPr>
          <w:p w14:paraId="414CDDED" w14:textId="2449BBC0" w:rsidR="00205A7C" w:rsidRPr="00E17596" w:rsidRDefault="00205A7C" w:rsidP="00205A7C">
            <w:pPr>
              <w:rPr>
                <w:rFonts w:ascii="Angsana New" w:hAnsi="Angsana New"/>
              </w:rPr>
            </w:pPr>
            <w:r w:rsidRPr="00DF29DD">
              <w:rPr>
                <w:rFonts w:ascii="Angsana New" w:hAnsi="Angsana New"/>
              </w:rPr>
              <w:t>Right-of-use assets</w:t>
            </w:r>
          </w:p>
        </w:tc>
        <w:tc>
          <w:tcPr>
            <w:tcW w:w="284" w:type="dxa"/>
            <w:tcBorders>
              <w:top w:val="nil"/>
              <w:left w:val="nil"/>
              <w:bottom w:val="nil"/>
              <w:right w:val="nil"/>
            </w:tcBorders>
            <w:shd w:val="clear" w:color="auto" w:fill="auto"/>
          </w:tcPr>
          <w:p w14:paraId="3CEAB5B3" w14:textId="6401A31E"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13495D63" w14:textId="149645D4" w:rsidR="00205A7C" w:rsidRPr="00E17596" w:rsidRDefault="00205A7C" w:rsidP="00205A7C">
            <w:pPr>
              <w:rPr>
                <w:rFonts w:ascii="Angsana New" w:hAnsi="Angsana New"/>
              </w:rPr>
            </w:pPr>
          </w:p>
        </w:tc>
      </w:tr>
      <w:tr w:rsidR="00205A7C" w:rsidRPr="007D2271" w14:paraId="55D94A37" w14:textId="77777777" w:rsidTr="003C0E5D">
        <w:tc>
          <w:tcPr>
            <w:tcW w:w="488" w:type="dxa"/>
            <w:tcBorders>
              <w:top w:val="nil"/>
              <w:left w:val="nil"/>
              <w:bottom w:val="nil"/>
              <w:right w:val="nil"/>
            </w:tcBorders>
            <w:shd w:val="clear" w:color="auto" w:fill="auto"/>
          </w:tcPr>
          <w:p w14:paraId="3AB7B63C" w14:textId="766462C3" w:rsidR="00205A7C" w:rsidRPr="00E17596" w:rsidRDefault="00205A7C" w:rsidP="00205A7C">
            <w:pPr>
              <w:tabs>
                <w:tab w:val="left" w:pos="6237"/>
              </w:tabs>
              <w:jc w:val="right"/>
              <w:rPr>
                <w:rFonts w:ascii="Angsana New" w:hAnsi="Angsana New"/>
              </w:rPr>
            </w:pPr>
            <w:r>
              <w:rPr>
                <w:rFonts w:ascii="Angsana New" w:hAnsi="Angsana New"/>
              </w:rPr>
              <w:t>8</w:t>
            </w:r>
          </w:p>
        </w:tc>
        <w:tc>
          <w:tcPr>
            <w:tcW w:w="5551" w:type="dxa"/>
            <w:tcBorders>
              <w:top w:val="nil"/>
              <w:left w:val="nil"/>
              <w:bottom w:val="nil"/>
              <w:right w:val="nil"/>
            </w:tcBorders>
            <w:shd w:val="clear" w:color="auto" w:fill="auto"/>
          </w:tcPr>
          <w:p w14:paraId="34D6E454" w14:textId="5FD06DC9" w:rsidR="00205A7C" w:rsidRPr="00E17596" w:rsidRDefault="00AA1314" w:rsidP="00205A7C">
            <w:pPr>
              <w:rPr>
                <w:rFonts w:ascii="Angsana New" w:hAnsi="Angsana New"/>
              </w:rPr>
            </w:pPr>
            <w:r w:rsidRPr="00AA1314">
              <w:rPr>
                <w:rFonts w:ascii="Angsana New" w:hAnsi="Angsana New"/>
              </w:rPr>
              <w:t>Bank overdrafts and short-term loans from financial institution</w:t>
            </w:r>
          </w:p>
        </w:tc>
        <w:tc>
          <w:tcPr>
            <w:tcW w:w="284" w:type="dxa"/>
            <w:tcBorders>
              <w:top w:val="nil"/>
              <w:left w:val="nil"/>
              <w:bottom w:val="nil"/>
              <w:right w:val="nil"/>
            </w:tcBorders>
            <w:shd w:val="clear" w:color="auto" w:fill="auto"/>
          </w:tcPr>
          <w:p w14:paraId="3302493A" w14:textId="508CF8EB"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9C00052" w14:textId="297E4EFA" w:rsidR="00205A7C" w:rsidRPr="00E17596" w:rsidRDefault="00205A7C" w:rsidP="00205A7C">
            <w:pPr>
              <w:rPr>
                <w:rFonts w:ascii="Angsana New" w:hAnsi="Angsana New"/>
              </w:rPr>
            </w:pPr>
          </w:p>
        </w:tc>
      </w:tr>
      <w:tr w:rsidR="00AA1314" w:rsidRPr="007D2271" w14:paraId="18F4749D" w14:textId="77777777" w:rsidTr="003C0E5D">
        <w:tc>
          <w:tcPr>
            <w:tcW w:w="488" w:type="dxa"/>
            <w:tcBorders>
              <w:top w:val="nil"/>
              <w:left w:val="nil"/>
              <w:bottom w:val="nil"/>
              <w:right w:val="nil"/>
            </w:tcBorders>
            <w:shd w:val="clear" w:color="auto" w:fill="auto"/>
          </w:tcPr>
          <w:p w14:paraId="0C0106B6" w14:textId="042DC3FC" w:rsidR="00AA1314" w:rsidRPr="00E17596" w:rsidRDefault="00AA1314" w:rsidP="00AA1314">
            <w:pPr>
              <w:tabs>
                <w:tab w:val="left" w:pos="6237"/>
              </w:tabs>
              <w:jc w:val="right"/>
              <w:rPr>
                <w:rFonts w:ascii="Angsana New" w:hAnsi="Angsana New"/>
              </w:rPr>
            </w:pPr>
            <w:r>
              <w:rPr>
                <w:rFonts w:ascii="Angsana New" w:hAnsi="Angsana New"/>
              </w:rPr>
              <w:t>9</w:t>
            </w:r>
          </w:p>
        </w:tc>
        <w:tc>
          <w:tcPr>
            <w:tcW w:w="5551" w:type="dxa"/>
            <w:tcBorders>
              <w:top w:val="nil"/>
              <w:left w:val="nil"/>
              <w:bottom w:val="nil"/>
              <w:right w:val="nil"/>
            </w:tcBorders>
            <w:shd w:val="clear" w:color="auto" w:fill="auto"/>
          </w:tcPr>
          <w:p w14:paraId="1E6B28B8" w14:textId="4014E557" w:rsidR="00AA1314" w:rsidRPr="00E17596" w:rsidRDefault="00AA1314" w:rsidP="00AA1314">
            <w:pPr>
              <w:rPr>
                <w:rFonts w:ascii="Angsana New" w:hAnsi="Angsana New"/>
              </w:rPr>
            </w:pPr>
            <w:r w:rsidRPr="00DF29DD">
              <w:rPr>
                <w:rFonts w:ascii="Angsana New" w:hAnsi="Angsana New"/>
              </w:rPr>
              <w:t xml:space="preserve">Trade and other </w:t>
            </w:r>
            <w:r>
              <w:rPr>
                <w:rFonts w:ascii="Angsana New" w:hAnsi="Angsana New"/>
              </w:rPr>
              <w:t xml:space="preserve">current </w:t>
            </w:r>
            <w:r w:rsidRPr="00DF29DD">
              <w:rPr>
                <w:rFonts w:ascii="Angsana New" w:hAnsi="Angsana New"/>
              </w:rPr>
              <w:t>payables</w:t>
            </w:r>
          </w:p>
        </w:tc>
        <w:tc>
          <w:tcPr>
            <w:tcW w:w="284" w:type="dxa"/>
            <w:tcBorders>
              <w:top w:val="nil"/>
              <w:left w:val="nil"/>
              <w:bottom w:val="nil"/>
              <w:right w:val="nil"/>
            </w:tcBorders>
            <w:shd w:val="clear" w:color="auto" w:fill="auto"/>
          </w:tcPr>
          <w:p w14:paraId="1005E1F4"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CBA0F94" w14:textId="77777777" w:rsidR="00AA1314" w:rsidRPr="00E17596" w:rsidRDefault="00AA1314" w:rsidP="00AA1314">
            <w:pPr>
              <w:rPr>
                <w:rFonts w:ascii="Angsana New" w:hAnsi="Angsana New"/>
              </w:rPr>
            </w:pPr>
          </w:p>
        </w:tc>
      </w:tr>
      <w:tr w:rsidR="00AA1314" w:rsidRPr="007D2271" w14:paraId="0069ABC0" w14:textId="77777777" w:rsidTr="003C0E5D">
        <w:tc>
          <w:tcPr>
            <w:tcW w:w="488" w:type="dxa"/>
            <w:tcBorders>
              <w:top w:val="nil"/>
              <w:left w:val="nil"/>
              <w:bottom w:val="nil"/>
              <w:right w:val="nil"/>
            </w:tcBorders>
            <w:shd w:val="clear" w:color="auto" w:fill="auto"/>
          </w:tcPr>
          <w:p w14:paraId="752A6853" w14:textId="6AC458CF"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0</w:t>
            </w:r>
          </w:p>
        </w:tc>
        <w:tc>
          <w:tcPr>
            <w:tcW w:w="5551" w:type="dxa"/>
            <w:tcBorders>
              <w:top w:val="nil"/>
              <w:left w:val="nil"/>
              <w:bottom w:val="nil"/>
              <w:right w:val="nil"/>
            </w:tcBorders>
            <w:shd w:val="clear" w:color="auto" w:fill="auto"/>
          </w:tcPr>
          <w:p w14:paraId="76F12851" w14:textId="5A10B406" w:rsidR="00AA1314" w:rsidRPr="00E17596" w:rsidRDefault="00AA1314" w:rsidP="00AA1314">
            <w:pPr>
              <w:rPr>
                <w:rFonts w:ascii="Angsana New" w:hAnsi="Angsana New"/>
              </w:rPr>
            </w:pPr>
            <w:r w:rsidRPr="00DF29DD">
              <w:rPr>
                <w:rFonts w:ascii="Angsana New" w:hAnsi="Angsana New"/>
              </w:rPr>
              <w:t>Long-term loan</w:t>
            </w:r>
            <w:r w:rsidR="00A83F26">
              <w:rPr>
                <w:rFonts w:ascii="Angsana New" w:hAnsi="Angsana New"/>
              </w:rPr>
              <w:t>s</w:t>
            </w:r>
            <w:r w:rsidRPr="00DF29DD">
              <w:rPr>
                <w:rFonts w:ascii="Angsana New" w:hAnsi="Angsana New"/>
              </w:rPr>
              <w:t xml:space="preserve"> from financial institution</w:t>
            </w:r>
          </w:p>
        </w:tc>
        <w:tc>
          <w:tcPr>
            <w:tcW w:w="284" w:type="dxa"/>
            <w:tcBorders>
              <w:top w:val="nil"/>
              <w:left w:val="nil"/>
              <w:bottom w:val="nil"/>
              <w:right w:val="nil"/>
            </w:tcBorders>
            <w:shd w:val="clear" w:color="auto" w:fill="auto"/>
          </w:tcPr>
          <w:p w14:paraId="1CA4A87C"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3E056AA" w14:textId="77777777" w:rsidR="00AA1314" w:rsidRPr="00E17596" w:rsidRDefault="00AA1314" w:rsidP="00AA1314">
            <w:pPr>
              <w:rPr>
                <w:rFonts w:ascii="Angsana New" w:hAnsi="Angsana New"/>
              </w:rPr>
            </w:pPr>
          </w:p>
        </w:tc>
      </w:tr>
      <w:tr w:rsidR="00AA1314" w:rsidRPr="007D2271" w14:paraId="3B8107DB" w14:textId="77777777" w:rsidTr="003C0E5D">
        <w:tc>
          <w:tcPr>
            <w:tcW w:w="488" w:type="dxa"/>
            <w:tcBorders>
              <w:top w:val="nil"/>
              <w:left w:val="nil"/>
              <w:bottom w:val="nil"/>
              <w:right w:val="nil"/>
            </w:tcBorders>
            <w:shd w:val="clear" w:color="auto" w:fill="auto"/>
          </w:tcPr>
          <w:p w14:paraId="6AD3ACFB" w14:textId="098FFB3B"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5551" w:type="dxa"/>
            <w:tcBorders>
              <w:top w:val="nil"/>
              <w:left w:val="nil"/>
              <w:bottom w:val="nil"/>
              <w:right w:val="nil"/>
            </w:tcBorders>
            <w:shd w:val="clear" w:color="auto" w:fill="auto"/>
          </w:tcPr>
          <w:p w14:paraId="55A005E7" w14:textId="5F7FBB16" w:rsidR="00AA1314" w:rsidRPr="00DF29DD" w:rsidRDefault="00A83F26" w:rsidP="00A83F26">
            <w:pPr>
              <w:rPr>
                <w:rFonts w:ascii="Angsana New" w:hAnsi="Angsana New"/>
              </w:rPr>
            </w:pPr>
            <w:r>
              <w:rPr>
                <w:rFonts w:ascii="Angsana New" w:hAnsi="Angsana New"/>
              </w:rPr>
              <w:t>L</w:t>
            </w:r>
            <w:r w:rsidR="00AA1314" w:rsidRPr="00DF29DD">
              <w:rPr>
                <w:rFonts w:ascii="Angsana New" w:hAnsi="Angsana New"/>
              </w:rPr>
              <w:t xml:space="preserve">ease </w:t>
            </w:r>
            <w:r>
              <w:rPr>
                <w:rFonts w:ascii="Angsana New" w:hAnsi="Angsana New"/>
              </w:rPr>
              <w:t>liabilities</w:t>
            </w:r>
          </w:p>
        </w:tc>
        <w:tc>
          <w:tcPr>
            <w:tcW w:w="284" w:type="dxa"/>
            <w:tcBorders>
              <w:top w:val="nil"/>
              <w:left w:val="nil"/>
              <w:bottom w:val="nil"/>
              <w:right w:val="nil"/>
            </w:tcBorders>
            <w:shd w:val="clear" w:color="auto" w:fill="auto"/>
          </w:tcPr>
          <w:p w14:paraId="770F5E55"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3A2E6E8" w14:textId="77777777" w:rsidR="00AA1314" w:rsidRPr="00E17596" w:rsidRDefault="00AA1314" w:rsidP="00AA1314">
            <w:pPr>
              <w:rPr>
                <w:rFonts w:ascii="Angsana New" w:hAnsi="Angsana New"/>
              </w:rPr>
            </w:pPr>
          </w:p>
        </w:tc>
      </w:tr>
      <w:tr w:rsidR="00D86AB5" w:rsidRPr="007D2271" w14:paraId="699DD586" w14:textId="77777777" w:rsidTr="003C0E5D">
        <w:tc>
          <w:tcPr>
            <w:tcW w:w="488" w:type="dxa"/>
            <w:tcBorders>
              <w:top w:val="nil"/>
              <w:left w:val="nil"/>
              <w:bottom w:val="nil"/>
              <w:right w:val="nil"/>
            </w:tcBorders>
            <w:shd w:val="clear" w:color="auto" w:fill="auto"/>
          </w:tcPr>
          <w:p w14:paraId="43149219" w14:textId="3D527108" w:rsidR="00D86AB5" w:rsidRDefault="00D86AB5" w:rsidP="00D86AB5">
            <w:pPr>
              <w:tabs>
                <w:tab w:val="left" w:pos="6237"/>
              </w:tabs>
              <w:jc w:val="right"/>
              <w:rPr>
                <w:rFonts w:ascii="Angsana New" w:hAnsi="Angsana New"/>
              </w:rPr>
            </w:pPr>
            <w:r>
              <w:rPr>
                <w:rFonts w:ascii="Angsana New" w:hAnsi="Angsana New"/>
              </w:rPr>
              <w:t>12</w:t>
            </w:r>
          </w:p>
        </w:tc>
        <w:tc>
          <w:tcPr>
            <w:tcW w:w="5551" w:type="dxa"/>
            <w:tcBorders>
              <w:top w:val="nil"/>
              <w:left w:val="nil"/>
              <w:bottom w:val="nil"/>
              <w:right w:val="nil"/>
            </w:tcBorders>
            <w:shd w:val="clear" w:color="auto" w:fill="auto"/>
          </w:tcPr>
          <w:p w14:paraId="07359B48" w14:textId="1BD3AE47" w:rsidR="00D86AB5" w:rsidRPr="00DF29DD" w:rsidRDefault="00D86AB5" w:rsidP="00D86AB5">
            <w:pPr>
              <w:rPr>
                <w:rFonts w:ascii="Angsana New" w:eastAsia="Times New Roman" w:hAnsi="Angsana New"/>
                <w:lang w:eastAsia="en-US"/>
              </w:rPr>
            </w:pPr>
            <w:r w:rsidRPr="00DF29DD">
              <w:rPr>
                <w:rFonts w:ascii="Angsana New" w:eastAsia="Times New Roman" w:hAnsi="Angsana New"/>
                <w:lang w:eastAsia="en-US"/>
              </w:rPr>
              <w:t>Income tax</w:t>
            </w:r>
          </w:p>
        </w:tc>
        <w:tc>
          <w:tcPr>
            <w:tcW w:w="284" w:type="dxa"/>
            <w:tcBorders>
              <w:top w:val="nil"/>
              <w:left w:val="nil"/>
              <w:bottom w:val="nil"/>
              <w:right w:val="nil"/>
            </w:tcBorders>
            <w:shd w:val="clear" w:color="auto" w:fill="auto"/>
          </w:tcPr>
          <w:p w14:paraId="2E92D699"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23F8353" w14:textId="77777777" w:rsidR="00D86AB5" w:rsidRPr="00E17596" w:rsidRDefault="00D86AB5" w:rsidP="00D86AB5">
            <w:pPr>
              <w:rPr>
                <w:rFonts w:ascii="Angsana New" w:hAnsi="Angsana New"/>
              </w:rPr>
            </w:pPr>
          </w:p>
        </w:tc>
      </w:tr>
      <w:tr w:rsidR="00D86AB5" w:rsidRPr="007D2271" w14:paraId="4B141310" w14:textId="77777777" w:rsidTr="003C0E5D">
        <w:tc>
          <w:tcPr>
            <w:tcW w:w="488" w:type="dxa"/>
            <w:tcBorders>
              <w:top w:val="nil"/>
              <w:left w:val="nil"/>
              <w:bottom w:val="nil"/>
              <w:right w:val="nil"/>
            </w:tcBorders>
            <w:shd w:val="clear" w:color="auto" w:fill="auto"/>
          </w:tcPr>
          <w:p w14:paraId="60173187" w14:textId="3D5CA848" w:rsidR="00D86AB5" w:rsidRPr="00E17596" w:rsidRDefault="00D86AB5" w:rsidP="00D86AB5">
            <w:pPr>
              <w:tabs>
                <w:tab w:val="left" w:pos="6237"/>
              </w:tabs>
              <w:jc w:val="right"/>
              <w:rPr>
                <w:rFonts w:ascii="Angsana New" w:hAnsi="Angsana New"/>
              </w:rPr>
            </w:pPr>
            <w:r>
              <w:rPr>
                <w:rFonts w:ascii="Angsana New" w:hAnsi="Angsana New"/>
              </w:rPr>
              <w:t>13</w:t>
            </w:r>
          </w:p>
        </w:tc>
        <w:tc>
          <w:tcPr>
            <w:tcW w:w="5551" w:type="dxa"/>
            <w:tcBorders>
              <w:top w:val="nil"/>
              <w:left w:val="nil"/>
              <w:bottom w:val="nil"/>
              <w:right w:val="nil"/>
            </w:tcBorders>
            <w:shd w:val="clear" w:color="auto" w:fill="auto"/>
          </w:tcPr>
          <w:p w14:paraId="74D3E121" w14:textId="6C7E4C8D" w:rsidR="00D86AB5" w:rsidRPr="00DF29DD" w:rsidRDefault="00D86AB5" w:rsidP="00D86AB5">
            <w:pPr>
              <w:rPr>
                <w:rFonts w:asciiTheme="majorBidi" w:hAnsiTheme="majorBidi" w:cstheme="majorBidi"/>
              </w:rPr>
            </w:pPr>
            <w:r w:rsidRPr="00DF29DD">
              <w:rPr>
                <w:rFonts w:asciiTheme="majorBidi" w:hAnsiTheme="majorBidi" w:cstheme="majorBidi"/>
              </w:rPr>
              <w:t>Information on operating segment</w:t>
            </w:r>
          </w:p>
        </w:tc>
        <w:tc>
          <w:tcPr>
            <w:tcW w:w="284" w:type="dxa"/>
            <w:tcBorders>
              <w:top w:val="nil"/>
              <w:left w:val="nil"/>
              <w:bottom w:val="nil"/>
              <w:right w:val="nil"/>
            </w:tcBorders>
            <w:shd w:val="clear" w:color="auto" w:fill="auto"/>
          </w:tcPr>
          <w:p w14:paraId="7F70AE10"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0D29E6A" w14:textId="77777777" w:rsidR="00D86AB5" w:rsidRPr="00E17596" w:rsidRDefault="00D86AB5" w:rsidP="00D86AB5">
            <w:pPr>
              <w:rPr>
                <w:rFonts w:ascii="Angsana New" w:hAnsi="Angsana New"/>
              </w:rPr>
            </w:pPr>
          </w:p>
        </w:tc>
      </w:tr>
      <w:tr w:rsidR="00D86AB5" w:rsidRPr="007D2271" w14:paraId="6839CC7C" w14:textId="77777777" w:rsidTr="003C0E5D">
        <w:tc>
          <w:tcPr>
            <w:tcW w:w="488" w:type="dxa"/>
            <w:tcBorders>
              <w:top w:val="nil"/>
              <w:left w:val="nil"/>
              <w:bottom w:val="nil"/>
              <w:right w:val="nil"/>
            </w:tcBorders>
            <w:shd w:val="clear" w:color="auto" w:fill="auto"/>
          </w:tcPr>
          <w:p w14:paraId="5C2C1C63" w14:textId="608FC0A8" w:rsidR="00D86AB5" w:rsidRPr="00E17596" w:rsidRDefault="00D86AB5" w:rsidP="00D86AB5">
            <w:pPr>
              <w:tabs>
                <w:tab w:val="left" w:pos="6237"/>
              </w:tabs>
              <w:jc w:val="right"/>
              <w:rPr>
                <w:rFonts w:ascii="Angsana New" w:hAnsi="Angsana New"/>
              </w:rPr>
            </w:pPr>
            <w:r>
              <w:rPr>
                <w:rFonts w:ascii="Angsana New" w:hAnsi="Angsana New"/>
              </w:rPr>
              <w:t>14</w:t>
            </w:r>
          </w:p>
        </w:tc>
        <w:tc>
          <w:tcPr>
            <w:tcW w:w="5551" w:type="dxa"/>
            <w:tcBorders>
              <w:top w:val="nil"/>
              <w:left w:val="nil"/>
              <w:bottom w:val="nil"/>
              <w:right w:val="nil"/>
            </w:tcBorders>
            <w:shd w:val="clear" w:color="auto" w:fill="auto"/>
          </w:tcPr>
          <w:p w14:paraId="2349D80F" w14:textId="5F755B96" w:rsidR="00D86AB5" w:rsidRPr="00DF29DD" w:rsidRDefault="00D86AB5" w:rsidP="00D86AB5">
            <w:pPr>
              <w:rPr>
                <w:rFonts w:asciiTheme="majorBidi" w:hAnsiTheme="majorBidi" w:cstheme="majorBidi"/>
              </w:rPr>
            </w:pPr>
            <w:r w:rsidRPr="00DF29DD">
              <w:rPr>
                <w:rFonts w:asciiTheme="majorBidi" w:hAnsiTheme="majorBidi" w:cstheme="majorBidi"/>
              </w:rPr>
              <w:t>Earnings per share</w:t>
            </w:r>
          </w:p>
        </w:tc>
        <w:tc>
          <w:tcPr>
            <w:tcW w:w="284" w:type="dxa"/>
            <w:tcBorders>
              <w:top w:val="nil"/>
              <w:left w:val="nil"/>
              <w:bottom w:val="nil"/>
              <w:right w:val="nil"/>
            </w:tcBorders>
            <w:shd w:val="clear" w:color="auto" w:fill="auto"/>
          </w:tcPr>
          <w:p w14:paraId="62F285F9"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D0A8916" w14:textId="77777777" w:rsidR="00D86AB5" w:rsidRPr="00E17596" w:rsidRDefault="00D86AB5" w:rsidP="00D86AB5">
            <w:pPr>
              <w:rPr>
                <w:rFonts w:ascii="Angsana New" w:hAnsi="Angsana New"/>
              </w:rPr>
            </w:pPr>
          </w:p>
        </w:tc>
      </w:tr>
      <w:tr w:rsidR="00D86AB5" w:rsidRPr="007D2271" w14:paraId="0B6CEF3E" w14:textId="77777777" w:rsidTr="003C0E5D">
        <w:tc>
          <w:tcPr>
            <w:tcW w:w="488" w:type="dxa"/>
            <w:tcBorders>
              <w:top w:val="nil"/>
              <w:left w:val="nil"/>
              <w:bottom w:val="nil"/>
              <w:right w:val="nil"/>
            </w:tcBorders>
            <w:shd w:val="clear" w:color="auto" w:fill="auto"/>
          </w:tcPr>
          <w:p w14:paraId="0C66936E" w14:textId="25413A6B" w:rsidR="00D86AB5" w:rsidRPr="00E17596" w:rsidRDefault="00D86AB5" w:rsidP="00D86AB5">
            <w:pPr>
              <w:tabs>
                <w:tab w:val="left" w:pos="6237"/>
              </w:tabs>
              <w:jc w:val="right"/>
              <w:rPr>
                <w:rFonts w:ascii="Angsana New" w:hAnsi="Angsana New"/>
              </w:rPr>
            </w:pPr>
            <w:r>
              <w:rPr>
                <w:rFonts w:ascii="Angsana New" w:hAnsi="Angsana New"/>
              </w:rPr>
              <w:t>15</w:t>
            </w:r>
          </w:p>
        </w:tc>
        <w:tc>
          <w:tcPr>
            <w:tcW w:w="5551" w:type="dxa"/>
            <w:tcBorders>
              <w:top w:val="nil"/>
              <w:left w:val="nil"/>
              <w:bottom w:val="nil"/>
              <w:right w:val="nil"/>
            </w:tcBorders>
            <w:shd w:val="clear" w:color="auto" w:fill="auto"/>
          </w:tcPr>
          <w:p w14:paraId="5632A964" w14:textId="34476ECC" w:rsidR="00D86AB5" w:rsidRPr="00DF29DD" w:rsidRDefault="00D86AB5" w:rsidP="00D86AB5">
            <w:pPr>
              <w:rPr>
                <w:rFonts w:asciiTheme="majorBidi" w:hAnsiTheme="majorBidi" w:cstheme="majorBidi"/>
              </w:rPr>
            </w:pPr>
            <w:r w:rsidRPr="008D366A">
              <w:rPr>
                <w:rFonts w:asciiTheme="majorBidi" w:hAnsiTheme="majorBidi" w:cstheme="majorBidi"/>
              </w:rPr>
              <w:t>Financial instruments</w:t>
            </w:r>
          </w:p>
        </w:tc>
        <w:tc>
          <w:tcPr>
            <w:tcW w:w="284" w:type="dxa"/>
            <w:tcBorders>
              <w:top w:val="nil"/>
              <w:left w:val="nil"/>
              <w:bottom w:val="nil"/>
              <w:right w:val="nil"/>
            </w:tcBorders>
            <w:shd w:val="clear" w:color="auto" w:fill="auto"/>
          </w:tcPr>
          <w:p w14:paraId="709957A3"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5C40126" w14:textId="77777777" w:rsidR="00D86AB5" w:rsidRPr="00E17596" w:rsidRDefault="00D86AB5" w:rsidP="00D86AB5">
            <w:pPr>
              <w:rPr>
                <w:rFonts w:ascii="Angsana New" w:hAnsi="Angsana New"/>
              </w:rPr>
            </w:pPr>
          </w:p>
        </w:tc>
      </w:tr>
      <w:tr w:rsidR="00D86AB5" w:rsidRPr="007D2271" w14:paraId="0B1AD47D" w14:textId="77777777" w:rsidTr="003C0E5D">
        <w:tc>
          <w:tcPr>
            <w:tcW w:w="488" w:type="dxa"/>
            <w:tcBorders>
              <w:top w:val="nil"/>
              <w:left w:val="nil"/>
              <w:bottom w:val="nil"/>
              <w:right w:val="nil"/>
            </w:tcBorders>
            <w:shd w:val="clear" w:color="auto" w:fill="auto"/>
          </w:tcPr>
          <w:p w14:paraId="28BA7C95" w14:textId="6A019565" w:rsidR="00D86AB5" w:rsidRDefault="00D86AB5" w:rsidP="00D86AB5">
            <w:pPr>
              <w:tabs>
                <w:tab w:val="left" w:pos="6237"/>
              </w:tabs>
              <w:jc w:val="right"/>
              <w:rPr>
                <w:rFonts w:ascii="Angsana New" w:hAnsi="Angsana New"/>
              </w:rPr>
            </w:pPr>
            <w:r>
              <w:rPr>
                <w:rFonts w:ascii="Angsana New" w:hAnsi="Angsana New"/>
              </w:rPr>
              <w:t>16</w:t>
            </w:r>
          </w:p>
        </w:tc>
        <w:tc>
          <w:tcPr>
            <w:tcW w:w="5551" w:type="dxa"/>
            <w:tcBorders>
              <w:top w:val="nil"/>
              <w:left w:val="nil"/>
              <w:bottom w:val="nil"/>
              <w:right w:val="nil"/>
            </w:tcBorders>
            <w:shd w:val="clear" w:color="auto" w:fill="auto"/>
          </w:tcPr>
          <w:p w14:paraId="154A2AD6" w14:textId="337251C4" w:rsidR="00D86AB5" w:rsidRPr="00DF29DD" w:rsidRDefault="00D86AB5" w:rsidP="00D86AB5">
            <w:pPr>
              <w:rPr>
                <w:rFonts w:asciiTheme="majorBidi" w:hAnsiTheme="majorBidi" w:cstheme="majorBidi"/>
              </w:rPr>
            </w:pPr>
            <w:r w:rsidRPr="00B95EFC">
              <w:rPr>
                <w:rFonts w:asciiTheme="majorBidi" w:hAnsiTheme="majorBidi" w:cstheme="majorBidi"/>
              </w:rPr>
              <w:t>Commitments</w:t>
            </w:r>
          </w:p>
        </w:tc>
        <w:tc>
          <w:tcPr>
            <w:tcW w:w="284" w:type="dxa"/>
            <w:tcBorders>
              <w:top w:val="nil"/>
              <w:left w:val="nil"/>
              <w:bottom w:val="nil"/>
              <w:right w:val="nil"/>
            </w:tcBorders>
            <w:shd w:val="clear" w:color="auto" w:fill="auto"/>
          </w:tcPr>
          <w:p w14:paraId="595A0AE3"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E609AAD" w14:textId="77777777" w:rsidR="00D86AB5" w:rsidRPr="00E17596" w:rsidRDefault="00D86AB5" w:rsidP="00D86AB5">
            <w:pPr>
              <w:rPr>
                <w:rFonts w:ascii="Angsana New" w:hAnsi="Angsana New"/>
              </w:rPr>
            </w:pPr>
          </w:p>
        </w:tc>
      </w:tr>
      <w:tr w:rsidR="00D86AB5" w:rsidRPr="007D2271" w14:paraId="429BEB6B" w14:textId="77777777" w:rsidTr="003C0E5D">
        <w:tc>
          <w:tcPr>
            <w:tcW w:w="488" w:type="dxa"/>
            <w:tcBorders>
              <w:top w:val="nil"/>
              <w:left w:val="nil"/>
              <w:bottom w:val="nil"/>
              <w:right w:val="nil"/>
            </w:tcBorders>
            <w:shd w:val="clear" w:color="auto" w:fill="auto"/>
          </w:tcPr>
          <w:p w14:paraId="6D22C83B" w14:textId="2E6E2B02" w:rsidR="00D86AB5" w:rsidRPr="00B95EFC" w:rsidRDefault="00D86AB5" w:rsidP="00D86AB5">
            <w:pPr>
              <w:tabs>
                <w:tab w:val="left" w:pos="6237"/>
              </w:tabs>
              <w:jc w:val="right"/>
              <w:rPr>
                <w:rFonts w:asciiTheme="majorBidi" w:hAnsiTheme="majorBidi" w:cstheme="majorBidi"/>
              </w:rPr>
            </w:pPr>
            <w:r w:rsidRPr="00B95EFC">
              <w:rPr>
                <w:rFonts w:asciiTheme="majorBidi" w:hAnsiTheme="majorBidi" w:cstheme="majorBidi"/>
              </w:rPr>
              <w:t>1</w:t>
            </w:r>
            <w:r>
              <w:rPr>
                <w:rFonts w:asciiTheme="majorBidi" w:hAnsiTheme="majorBidi" w:cstheme="majorBidi"/>
              </w:rPr>
              <w:t>7</w:t>
            </w:r>
          </w:p>
        </w:tc>
        <w:tc>
          <w:tcPr>
            <w:tcW w:w="5551" w:type="dxa"/>
            <w:tcBorders>
              <w:top w:val="nil"/>
              <w:left w:val="nil"/>
              <w:bottom w:val="nil"/>
              <w:right w:val="nil"/>
            </w:tcBorders>
            <w:shd w:val="clear" w:color="auto" w:fill="auto"/>
          </w:tcPr>
          <w:p w14:paraId="6A686DCD" w14:textId="43B794E2" w:rsidR="00D86AB5" w:rsidRPr="00B95EFC" w:rsidRDefault="00D86AB5" w:rsidP="00D86AB5">
            <w:pPr>
              <w:rPr>
                <w:rFonts w:asciiTheme="majorBidi" w:hAnsiTheme="majorBidi" w:cstheme="majorBidi"/>
                <w:cs/>
              </w:rPr>
            </w:pPr>
            <w:r>
              <w:rPr>
                <w:rFonts w:asciiTheme="majorBidi" w:hAnsiTheme="majorBidi" w:cstheme="majorBidi"/>
              </w:rPr>
              <w:t>Litigations</w:t>
            </w:r>
          </w:p>
        </w:tc>
        <w:tc>
          <w:tcPr>
            <w:tcW w:w="284" w:type="dxa"/>
            <w:tcBorders>
              <w:top w:val="nil"/>
              <w:left w:val="nil"/>
              <w:bottom w:val="nil"/>
              <w:right w:val="nil"/>
            </w:tcBorders>
            <w:shd w:val="clear" w:color="auto" w:fill="auto"/>
          </w:tcPr>
          <w:p w14:paraId="434940BE"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C4588BF" w14:textId="77777777" w:rsidR="00D86AB5" w:rsidRPr="00E17596" w:rsidRDefault="00D86AB5" w:rsidP="00D86AB5">
            <w:pPr>
              <w:rPr>
                <w:rFonts w:ascii="Angsana New" w:hAnsi="Angsana New"/>
              </w:rPr>
            </w:pPr>
          </w:p>
        </w:tc>
      </w:tr>
      <w:tr w:rsidR="00D86AB5" w:rsidRPr="007D2271" w14:paraId="2A022613" w14:textId="77777777" w:rsidTr="003C0E5D">
        <w:tc>
          <w:tcPr>
            <w:tcW w:w="488" w:type="dxa"/>
            <w:tcBorders>
              <w:top w:val="nil"/>
              <w:left w:val="nil"/>
              <w:bottom w:val="nil"/>
              <w:right w:val="nil"/>
            </w:tcBorders>
            <w:shd w:val="clear" w:color="auto" w:fill="auto"/>
          </w:tcPr>
          <w:p w14:paraId="72A32E3A" w14:textId="40B26A06" w:rsidR="00D86AB5" w:rsidRPr="00B95EFC" w:rsidRDefault="00D86AB5" w:rsidP="00D86AB5">
            <w:pPr>
              <w:tabs>
                <w:tab w:val="left" w:pos="6237"/>
              </w:tabs>
              <w:jc w:val="right"/>
              <w:rPr>
                <w:rFonts w:asciiTheme="majorBidi" w:hAnsiTheme="majorBidi" w:cstheme="majorBidi"/>
              </w:rPr>
            </w:pPr>
            <w:r w:rsidRPr="00B95EFC">
              <w:rPr>
                <w:rFonts w:asciiTheme="majorBidi" w:hAnsiTheme="majorBidi" w:cstheme="majorBidi"/>
              </w:rPr>
              <w:t>1</w:t>
            </w:r>
            <w:r>
              <w:rPr>
                <w:rFonts w:asciiTheme="majorBidi" w:hAnsiTheme="majorBidi" w:cstheme="majorBidi"/>
              </w:rPr>
              <w:t>8</w:t>
            </w:r>
          </w:p>
        </w:tc>
        <w:tc>
          <w:tcPr>
            <w:tcW w:w="5551" w:type="dxa"/>
            <w:tcBorders>
              <w:top w:val="nil"/>
              <w:left w:val="nil"/>
              <w:bottom w:val="nil"/>
              <w:right w:val="nil"/>
            </w:tcBorders>
            <w:shd w:val="clear" w:color="auto" w:fill="auto"/>
          </w:tcPr>
          <w:p w14:paraId="79315669" w14:textId="74D78348" w:rsidR="00D86AB5" w:rsidRPr="00B95EFC" w:rsidRDefault="00D86AB5" w:rsidP="00D86AB5">
            <w:pPr>
              <w:rPr>
                <w:rFonts w:asciiTheme="majorBidi" w:hAnsiTheme="majorBidi" w:cstheme="majorBidi"/>
              </w:rPr>
            </w:pPr>
            <w:r w:rsidRPr="00EC185B">
              <w:rPr>
                <w:rFonts w:asciiTheme="majorBidi" w:hAnsiTheme="majorBidi" w:cstheme="majorBidi"/>
              </w:rPr>
              <w:t>Events after the reporting period</w:t>
            </w:r>
          </w:p>
        </w:tc>
        <w:tc>
          <w:tcPr>
            <w:tcW w:w="284" w:type="dxa"/>
            <w:tcBorders>
              <w:top w:val="nil"/>
              <w:left w:val="nil"/>
              <w:bottom w:val="nil"/>
              <w:right w:val="nil"/>
            </w:tcBorders>
            <w:shd w:val="clear" w:color="auto" w:fill="auto"/>
          </w:tcPr>
          <w:p w14:paraId="74CCF759"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639FF40" w14:textId="77777777" w:rsidR="00D86AB5" w:rsidRPr="00E17596" w:rsidRDefault="00D86AB5" w:rsidP="00D86AB5">
            <w:pPr>
              <w:rPr>
                <w:rFonts w:ascii="Angsana New" w:hAnsi="Angsana New"/>
              </w:rPr>
            </w:pPr>
          </w:p>
        </w:tc>
      </w:tr>
      <w:tr w:rsidR="00D86AB5" w:rsidRPr="007D2271" w14:paraId="6E82B169" w14:textId="77777777" w:rsidTr="003C0E5D">
        <w:tc>
          <w:tcPr>
            <w:tcW w:w="488" w:type="dxa"/>
            <w:tcBorders>
              <w:top w:val="nil"/>
              <w:left w:val="nil"/>
              <w:bottom w:val="nil"/>
              <w:right w:val="nil"/>
            </w:tcBorders>
            <w:shd w:val="clear" w:color="auto" w:fill="auto"/>
          </w:tcPr>
          <w:p w14:paraId="4758F4B3" w14:textId="04559FC7" w:rsidR="00D86AB5" w:rsidRDefault="00D86AB5" w:rsidP="00D86AB5">
            <w:pPr>
              <w:tabs>
                <w:tab w:val="left" w:pos="6237"/>
              </w:tabs>
              <w:jc w:val="right"/>
              <w:rPr>
                <w:rFonts w:asciiTheme="majorBidi" w:hAnsiTheme="majorBidi" w:cstheme="majorBidi"/>
              </w:rPr>
            </w:pPr>
            <w:r>
              <w:rPr>
                <w:rFonts w:asciiTheme="majorBidi" w:hAnsiTheme="majorBidi" w:cstheme="majorBidi"/>
              </w:rPr>
              <w:t>19</w:t>
            </w:r>
          </w:p>
        </w:tc>
        <w:tc>
          <w:tcPr>
            <w:tcW w:w="5551" w:type="dxa"/>
            <w:tcBorders>
              <w:top w:val="nil"/>
              <w:left w:val="nil"/>
              <w:bottom w:val="nil"/>
              <w:right w:val="nil"/>
            </w:tcBorders>
            <w:shd w:val="clear" w:color="auto" w:fill="auto"/>
          </w:tcPr>
          <w:p w14:paraId="3AB06326" w14:textId="0AD4518D" w:rsidR="00D86AB5" w:rsidRPr="00B95EFC" w:rsidRDefault="00D86AB5" w:rsidP="00D86AB5">
            <w:pPr>
              <w:rPr>
                <w:rFonts w:asciiTheme="majorBidi" w:hAnsiTheme="majorBidi" w:cstheme="majorBidi"/>
              </w:rPr>
            </w:pPr>
            <w:r w:rsidRPr="00B95EFC">
              <w:rPr>
                <w:rFonts w:asciiTheme="majorBidi" w:hAnsiTheme="majorBidi" w:cstheme="majorBidi"/>
              </w:rPr>
              <w:t>Reclassification of accounts</w:t>
            </w:r>
          </w:p>
        </w:tc>
        <w:tc>
          <w:tcPr>
            <w:tcW w:w="284" w:type="dxa"/>
            <w:tcBorders>
              <w:top w:val="nil"/>
              <w:left w:val="nil"/>
              <w:bottom w:val="nil"/>
              <w:right w:val="nil"/>
            </w:tcBorders>
            <w:shd w:val="clear" w:color="auto" w:fill="auto"/>
          </w:tcPr>
          <w:p w14:paraId="1BD886C4"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CB6DE80" w14:textId="77777777" w:rsidR="00D86AB5" w:rsidRPr="00E17596" w:rsidRDefault="00D86AB5" w:rsidP="00D86AB5">
            <w:pPr>
              <w:rPr>
                <w:rFonts w:ascii="Angsana New" w:hAnsi="Angsana New"/>
              </w:rPr>
            </w:pPr>
          </w:p>
        </w:tc>
      </w:tr>
      <w:tr w:rsidR="00D86AB5" w:rsidRPr="007D2271" w14:paraId="2D2B0337" w14:textId="77777777" w:rsidTr="003C0E5D">
        <w:tc>
          <w:tcPr>
            <w:tcW w:w="488" w:type="dxa"/>
            <w:tcBorders>
              <w:top w:val="nil"/>
              <w:left w:val="nil"/>
              <w:bottom w:val="nil"/>
              <w:right w:val="nil"/>
            </w:tcBorders>
            <w:shd w:val="clear" w:color="auto" w:fill="auto"/>
          </w:tcPr>
          <w:p w14:paraId="2F7B6911" w14:textId="6F84D164" w:rsidR="00D86AB5" w:rsidRPr="00B95EFC" w:rsidRDefault="00D86AB5" w:rsidP="00D86AB5">
            <w:pPr>
              <w:tabs>
                <w:tab w:val="left" w:pos="6237"/>
              </w:tabs>
              <w:jc w:val="right"/>
              <w:rPr>
                <w:rFonts w:asciiTheme="majorBidi" w:hAnsiTheme="majorBidi" w:cstheme="majorBidi"/>
              </w:rPr>
            </w:pPr>
            <w:r>
              <w:rPr>
                <w:rFonts w:asciiTheme="majorBidi" w:hAnsiTheme="majorBidi" w:cstheme="majorBidi"/>
              </w:rPr>
              <w:t>20</w:t>
            </w:r>
          </w:p>
        </w:tc>
        <w:tc>
          <w:tcPr>
            <w:tcW w:w="5551" w:type="dxa"/>
            <w:tcBorders>
              <w:top w:val="nil"/>
              <w:left w:val="nil"/>
              <w:bottom w:val="nil"/>
              <w:right w:val="nil"/>
            </w:tcBorders>
            <w:shd w:val="clear" w:color="auto" w:fill="auto"/>
          </w:tcPr>
          <w:p w14:paraId="2C7A7390" w14:textId="0E495363" w:rsidR="00D86AB5" w:rsidRPr="00B95EFC" w:rsidRDefault="00D86AB5" w:rsidP="00D86AB5">
            <w:pPr>
              <w:rPr>
                <w:rFonts w:asciiTheme="majorBidi" w:hAnsiTheme="majorBidi" w:cstheme="majorBidi"/>
              </w:rPr>
            </w:pPr>
            <w:r w:rsidRPr="00B95EFC">
              <w:rPr>
                <w:rFonts w:ascii="Angsana New" w:hAnsi="Angsana New"/>
              </w:rPr>
              <w:t xml:space="preserve">Approval of </w:t>
            </w:r>
            <w:r>
              <w:rPr>
                <w:rFonts w:ascii="Angsana New" w:hAnsi="Angsana New"/>
              </w:rPr>
              <w:t xml:space="preserve">the </w:t>
            </w:r>
            <w:r w:rsidRPr="00585901">
              <w:rPr>
                <w:rFonts w:ascii="Angsana New" w:hAnsi="Angsana New"/>
              </w:rPr>
              <w:t xml:space="preserve">interim </w:t>
            </w:r>
            <w:r w:rsidRPr="00B95EFC">
              <w:rPr>
                <w:rFonts w:ascii="Angsana New" w:hAnsi="Angsana New"/>
              </w:rPr>
              <w:t>financial statements</w:t>
            </w:r>
          </w:p>
        </w:tc>
        <w:tc>
          <w:tcPr>
            <w:tcW w:w="284" w:type="dxa"/>
            <w:tcBorders>
              <w:top w:val="nil"/>
              <w:left w:val="nil"/>
              <w:bottom w:val="nil"/>
              <w:right w:val="nil"/>
            </w:tcBorders>
            <w:shd w:val="clear" w:color="auto" w:fill="auto"/>
          </w:tcPr>
          <w:p w14:paraId="70B0329A"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32922F3D" w14:textId="77777777" w:rsidR="00D86AB5" w:rsidRPr="00E17596" w:rsidRDefault="00D86AB5" w:rsidP="00D86AB5">
            <w:pPr>
              <w:rPr>
                <w:rFonts w:ascii="Angsana New" w:hAnsi="Angsana New"/>
              </w:rPr>
            </w:pPr>
          </w:p>
        </w:tc>
      </w:tr>
      <w:tr w:rsidR="00C02A25" w:rsidRPr="007D2271" w14:paraId="76DC3C8D" w14:textId="77777777" w:rsidTr="003C0E5D">
        <w:tc>
          <w:tcPr>
            <w:tcW w:w="488" w:type="dxa"/>
            <w:tcBorders>
              <w:top w:val="nil"/>
              <w:left w:val="nil"/>
              <w:bottom w:val="nil"/>
              <w:right w:val="nil"/>
            </w:tcBorders>
            <w:shd w:val="clear" w:color="auto" w:fill="auto"/>
          </w:tcPr>
          <w:p w14:paraId="3484C1E9" w14:textId="301808A5" w:rsidR="00C02A25" w:rsidRPr="00B95EFC" w:rsidRDefault="00C02A25" w:rsidP="00C02A25">
            <w:pPr>
              <w:tabs>
                <w:tab w:val="left" w:pos="6237"/>
              </w:tabs>
              <w:jc w:val="right"/>
              <w:rPr>
                <w:rFonts w:asciiTheme="majorBidi" w:hAnsiTheme="majorBidi" w:cstheme="majorBidi"/>
              </w:rPr>
            </w:pPr>
          </w:p>
        </w:tc>
        <w:tc>
          <w:tcPr>
            <w:tcW w:w="5551" w:type="dxa"/>
            <w:tcBorders>
              <w:top w:val="nil"/>
              <w:left w:val="nil"/>
              <w:bottom w:val="nil"/>
              <w:right w:val="nil"/>
            </w:tcBorders>
            <w:shd w:val="clear" w:color="auto" w:fill="auto"/>
          </w:tcPr>
          <w:p w14:paraId="640FE501" w14:textId="54D0C1D6" w:rsidR="00C02A25" w:rsidRPr="00B95EFC" w:rsidRDefault="00C02A25" w:rsidP="00C02A25">
            <w:pPr>
              <w:rPr>
                <w:rFonts w:asciiTheme="majorBidi" w:hAnsiTheme="majorBidi" w:cstheme="majorBidi"/>
                <w:cs/>
              </w:rPr>
            </w:pPr>
          </w:p>
        </w:tc>
        <w:tc>
          <w:tcPr>
            <w:tcW w:w="284" w:type="dxa"/>
            <w:tcBorders>
              <w:top w:val="nil"/>
              <w:left w:val="nil"/>
              <w:bottom w:val="nil"/>
              <w:right w:val="nil"/>
            </w:tcBorders>
            <w:shd w:val="clear" w:color="auto" w:fill="auto"/>
          </w:tcPr>
          <w:p w14:paraId="50D13DA4" w14:textId="77777777" w:rsidR="00C02A25" w:rsidRPr="00E17596" w:rsidRDefault="00C02A25" w:rsidP="00C02A2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6369419" w14:textId="77777777" w:rsidR="00C02A25" w:rsidRPr="00E17596" w:rsidRDefault="00C02A25" w:rsidP="00C02A25">
            <w:pPr>
              <w:rPr>
                <w:rFonts w:ascii="Angsana New" w:hAnsi="Angsana New"/>
              </w:rPr>
            </w:pPr>
          </w:p>
        </w:tc>
      </w:tr>
    </w:tbl>
    <w:p w14:paraId="00C5BE9F" w14:textId="77777777" w:rsidR="006E59B4" w:rsidRDefault="006E59B4" w:rsidP="006E59B4">
      <w:pPr>
        <w:tabs>
          <w:tab w:val="left" w:pos="312"/>
          <w:tab w:val="left" w:pos="737"/>
          <w:tab w:val="left" w:pos="1304"/>
          <w:tab w:val="left" w:pos="1814"/>
        </w:tabs>
        <w:spacing w:before="120" w:after="120" w:line="20" w:lineRule="atLeast"/>
        <w:jc w:val="thaiDistribute"/>
        <w:outlineLvl w:val="0"/>
        <w:rPr>
          <w:rFonts w:ascii="Angsana New" w:eastAsia="Times New Roman" w:hAnsi="Angsana New"/>
          <w:b/>
          <w:bCs/>
          <w:lang w:eastAsia="en-US"/>
        </w:rPr>
      </w:pPr>
    </w:p>
    <w:p w14:paraId="5505FC5E" w14:textId="7A1B34CE" w:rsidR="003F4060" w:rsidRPr="00177E5C" w:rsidRDefault="00F5165D" w:rsidP="00177E5C">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sidRPr="006E59B4">
        <w:rPr>
          <w:rFonts w:ascii="Angsana New" w:eastAsia="Times New Roman" w:hAnsi="Angsana New"/>
          <w:cs/>
          <w:lang w:eastAsia="en-US"/>
        </w:rPr>
        <w:br w:type="page"/>
      </w:r>
      <w:r w:rsidR="00177E5C" w:rsidRPr="00676FCD">
        <w:rPr>
          <w:rFonts w:ascii="Angsana New" w:eastAsia="Times New Roman" w:hAnsi="Angsana New"/>
          <w:b/>
          <w:bCs/>
          <w:lang w:eastAsia="en-US"/>
        </w:rPr>
        <w:lastRenderedPageBreak/>
        <w:t>General information</w:t>
      </w:r>
    </w:p>
    <w:p w14:paraId="3C2AF39C" w14:textId="32996563"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1.1</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Thai Parcels C</w:t>
      </w:r>
      <w:r w:rsidR="00B44A12">
        <w:rPr>
          <w:rFonts w:ascii="Angsana New" w:eastAsia="Times New Roman" w:hAnsi="Angsana New"/>
          <w:sz w:val="28"/>
          <w:szCs w:val="28"/>
          <w:lang w:val="en-US" w:eastAsia="en-US"/>
        </w:rPr>
        <w:t>ompany Limited (“the Company”) h</w:t>
      </w:r>
      <w:r w:rsidR="00177E5C" w:rsidRPr="00177E5C">
        <w:rPr>
          <w:rFonts w:ascii="Angsana New" w:eastAsia="Times New Roman" w:hAnsi="Angsana New"/>
          <w:sz w:val="28"/>
          <w:szCs w:val="28"/>
          <w:lang w:val="en-US" w:eastAsia="en-US"/>
        </w:rPr>
        <w:t>as</w:t>
      </w:r>
      <w:r w:rsidR="00B44A12">
        <w:rPr>
          <w:rFonts w:ascii="Angsana New" w:eastAsia="Times New Roman" w:hAnsi="Angsana New"/>
          <w:sz w:val="28"/>
          <w:szCs w:val="28"/>
          <w:lang w:val="en-US" w:eastAsia="en-US"/>
        </w:rPr>
        <w:t xml:space="preserve"> been</w:t>
      </w:r>
      <w:r w:rsidR="00177E5C" w:rsidRPr="00177E5C">
        <w:rPr>
          <w:rFonts w:ascii="Angsana New" w:eastAsia="Times New Roman" w:hAnsi="Angsana New"/>
          <w:sz w:val="28"/>
          <w:szCs w:val="28"/>
          <w:lang w:val="en-US" w:eastAsia="en-US"/>
        </w:rPr>
        <w:t xml:space="preserve"> incorporated in Thailand and has its registered head office at 101</w:t>
      </w:r>
      <w:r w:rsidR="002B60B6">
        <w:rPr>
          <w:rFonts w:ascii="Angsana New" w:eastAsia="Times New Roman" w:hAnsi="Angsana New"/>
          <w:sz w:val="28"/>
          <w:szCs w:val="28"/>
          <w:lang w:val="en-US" w:eastAsia="en-US"/>
        </w:rPr>
        <w:t>8</w:t>
      </w:r>
      <w:r w:rsidR="00177E5C" w:rsidRPr="00177E5C">
        <w:rPr>
          <w:rFonts w:ascii="Angsana New" w:eastAsia="Times New Roman" w:hAnsi="Angsana New"/>
          <w:sz w:val="28"/>
          <w:szCs w:val="28"/>
          <w:lang w:val="en-US" w:eastAsia="en-US"/>
        </w:rPr>
        <w:t xml:space="preserve">, Luang </w:t>
      </w:r>
      <w:proofErr w:type="spellStart"/>
      <w:r w:rsidR="00177E5C" w:rsidRPr="00177E5C">
        <w:rPr>
          <w:rFonts w:ascii="Angsana New" w:eastAsia="Times New Roman" w:hAnsi="Angsana New"/>
          <w:sz w:val="28"/>
          <w:szCs w:val="28"/>
          <w:lang w:val="en-US" w:eastAsia="en-US"/>
        </w:rPr>
        <w:t>Phaeng</w:t>
      </w:r>
      <w:proofErr w:type="spellEnd"/>
      <w:r w:rsidR="00177E5C" w:rsidRPr="00177E5C">
        <w:rPr>
          <w:rFonts w:ascii="Angsana New" w:eastAsia="Times New Roman" w:hAnsi="Angsana New"/>
          <w:sz w:val="28"/>
          <w:szCs w:val="28"/>
          <w:lang w:val="en-US" w:eastAsia="en-US"/>
        </w:rPr>
        <w:t xml:space="preserve"> Road, Thap Yao Sub-district, Lat </w:t>
      </w:r>
      <w:proofErr w:type="spellStart"/>
      <w:r w:rsidR="00177E5C" w:rsidRPr="00177E5C">
        <w:rPr>
          <w:rFonts w:ascii="Angsana New" w:eastAsia="Times New Roman" w:hAnsi="Angsana New"/>
          <w:sz w:val="28"/>
          <w:szCs w:val="28"/>
          <w:lang w:val="en-US" w:eastAsia="en-US"/>
        </w:rPr>
        <w:t>Krabang</w:t>
      </w:r>
      <w:proofErr w:type="spellEnd"/>
      <w:r w:rsidR="00177E5C" w:rsidRPr="00177E5C">
        <w:rPr>
          <w:rFonts w:ascii="Angsana New" w:eastAsia="Times New Roman" w:hAnsi="Angsana New"/>
          <w:sz w:val="28"/>
          <w:szCs w:val="28"/>
          <w:lang w:val="en-US" w:eastAsia="en-US"/>
        </w:rPr>
        <w:t xml:space="preserve"> District, Bangkok 10520.</w:t>
      </w:r>
    </w:p>
    <w:p w14:paraId="7DC3F664" w14:textId="7A4C053B"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1.2</w:t>
      </w:r>
      <w:r>
        <w:rPr>
          <w:rFonts w:ascii="Angsana New" w:eastAsia="Times New Roman" w:hAnsi="Angsana New"/>
          <w:sz w:val="28"/>
          <w:szCs w:val="28"/>
          <w:lang w:val="en-US" w:eastAsia="en-US"/>
        </w:rPr>
        <w:tab/>
      </w:r>
      <w:r w:rsidR="00D21DD1" w:rsidRPr="00D21DD1">
        <w:rPr>
          <w:rFonts w:ascii="Angsana New" w:eastAsia="Times New Roman" w:hAnsi="Angsana New"/>
          <w:sz w:val="28"/>
          <w:szCs w:val="28"/>
          <w:lang w:val="en-US" w:eastAsia="en-US"/>
        </w:rPr>
        <w:t>The Company was registered with the Stock Exchange of Thailand and its common shares got approval to become listed securities on 30 June 2023</w:t>
      </w:r>
      <w:r w:rsidR="00177E5C" w:rsidRPr="00177E5C">
        <w:rPr>
          <w:rFonts w:ascii="Angsana New" w:eastAsia="Times New Roman" w:hAnsi="Angsana New"/>
          <w:sz w:val="28"/>
          <w:szCs w:val="28"/>
          <w:lang w:val="en-US" w:eastAsia="en-US"/>
        </w:rPr>
        <w:t>.</w:t>
      </w:r>
    </w:p>
    <w:p w14:paraId="0D445BB3" w14:textId="44CA665C" w:rsid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1.3</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The Company’s major shareholder is Mrs.</w:t>
      </w:r>
      <w:r w:rsidR="00177E5C">
        <w:rPr>
          <w:rFonts w:ascii="Angsana New" w:eastAsia="Times New Roman" w:hAnsi="Angsana New"/>
          <w:sz w:val="28"/>
          <w:szCs w:val="28"/>
          <w:lang w:val="en-US" w:eastAsia="en-US"/>
        </w:rPr>
        <w:t xml:space="preserve"> </w:t>
      </w:r>
      <w:r w:rsidR="00177E5C" w:rsidRPr="00177E5C">
        <w:rPr>
          <w:rFonts w:ascii="Angsana New" w:eastAsia="Times New Roman" w:hAnsi="Angsana New"/>
          <w:sz w:val="28"/>
          <w:szCs w:val="28"/>
          <w:lang w:val="en-US" w:eastAsia="en-US"/>
        </w:rPr>
        <w:t xml:space="preserve">Vassa </w:t>
      </w:r>
      <w:proofErr w:type="spellStart"/>
      <w:r w:rsidR="00177E5C" w:rsidRPr="00177E5C">
        <w:rPr>
          <w:rFonts w:ascii="Angsana New" w:eastAsia="Times New Roman" w:hAnsi="Angsana New"/>
          <w:sz w:val="28"/>
          <w:szCs w:val="28"/>
          <w:lang w:val="en-US" w:eastAsia="en-US"/>
        </w:rPr>
        <w:t>Chinavicharana</w:t>
      </w:r>
      <w:proofErr w:type="spellEnd"/>
      <w:r w:rsidR="00255E41">
        <w:rPr>
          <w:rFonts w:ascii="Angsana New" w:eastAsia="Times New Roman" w:hAnsi="Angsana New"/>
          <w:sz w:val="28"/>
          <w:szCs w:val="28"/>
          <w:lang w:val="en-US" w:eastAsia="en-US"/>
        </w:rPr>
        <w:t xml:space="preserve"> </w:t>
      </w:r>
      <w:r w:rsidR="00174E7F">
        <w:rPr>
          <w:rFonts w:ascii="Angsana New" w:eastAsia="Times New Roman" w:hAnsi="Angsana New"/>
          <w:sz w:val="28"/>
          <w:szCs w:val="28"/>
          <w:lang w:val="en-US" w:eastAsia="en-US"/>
        </w:rPr>
        <w:t>(</w:t>
      </w:r>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3156C8">
        <w:rPr>
          <w:rFonts w:ascii="Angsana New" w:eastAsia="Times New Roman" w:hAnsi="Angsana New"/>
          <w:sz w:val="28"/>
          <w:szCs w:val="28"/>
          <w:lang w:val="en-US" w:eastAsia="en-US"/>
        </w:rPr>
        <w:t>ing</w:t>
      </w:r>
      <w:r w:rsidR="00255E41">
        <w:rPr>
          <w:rFonts w:ascii="Angsana New" w:eastAsia="Times New Roman" w:hAnsi="Angsana New"/>
          <w:sz w:val="28"/>
          <w:szCs w:val="28"/>
          <w:lang w:val="en-US" w:eastAsia="en-US"/>
        </w:rPr>
        <w:t xml:space="preserve"> </w:t>
      </w:r>
      <w:r w:rsidR="00D86AB5">
        <w:rPr>
          <w:rFonts w:ascii="Angsana New" w:eastAsia="Times New Roman" w:hAnsi="Angsana New"/>
          <w:sz w:val="28"/>
          <w:szCs w:val="28"/>
          <w:lang w:val="en-US" w:eastAsia="en-US"/>
        </w:rPr>
        <w:t>31.87</w:t>
      </w:r>
      <w:r w:rsidR="00177E5C" w:rsidRPr="00177E5C">
        <w:rPr>
          <w:rFonts w:ascii="Angsana New" w:eastAsia="Times New Roman" w:hAnsi="Angsana New"/>
          <w:sz w:val="28"/>
          <w:szCs w:val="28"/>
          <w:cs/>
          <w:lang w:val="en-US" w:eastAsia="en-US"/>
        </w:rPr>
        <w:t>%</w:t>
      </w:r>
      <w:r w:rsidR="00174E7F">
        <w:rPr>
          <w:rFonts w:ascii="Angsana New" w:eastAsia="Times New Roman" w:hAnsi="Angsana New"/>
          <w:sz w:val="28"/>
          <w:szCs w:val="28"/>
          <w:lang w:val="en-US" w:eastAsia="en-US"/>
        </w:rPr>
        <w:t>)</w:t>
      </w:r>
      <w:r w:rsidR="003156C8">
        <w:rPr>
          <w:rFonts w:ascii="Angsana New" w:eastAsia="Times New Roman" w:hAnsi="Angsana New"/>
          <w:sz w:val="28"/>
          <w:szCs w:val="28"/>
          <w:lang w:val="en-US" w:eastAsia="en-US"/>
        </w:rPr>
        <w:t>,</w:t>
      </w:r>
      <w:r w:rsidR="00177E5C" w:rsidRPr="00177E5C">
        <w:rPr>
          <w:rFonts w:ascii="Angsana New" w:eastAsia="Times New Roman" w:hAnsi="Angsana New"/>
          <w:sz w:val="28"/>
          <w:szCs w:val="28"/>
          <w:lang w:val="en-US" w:eastAsia="en-US"/>
        </w:rPr>
        <w:t xml:space="preserve"> and A</w:t>
      </w:r>
      <w:r w:rsidR="00177E5C">
        <w:rPr>
          <w:rFonts w:ascii="Angsana New" w:eastAsia="Times New Roman" w:hAnsi="Angsana New"/>
          <w:sz w:val="28"/>
          <w:szCs w:val="28"/>
          <w:lang w:val="en-US" w:eastAsia="en-US"/>
        </w:rPr>
        <w:t>qua</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Corporation</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Public</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Company Limited</w:t>
      </w:r>
      <w:r w:rsidR="00600D91">
        <w:rPr>
          <w:rFonts w:ascii="Angsana New" w:eastAsia="Times New Roman" w:hAnsi="Angsana New"/>
          <w:sz w:val="28"/>
          <w:szCs w:val="28"/>
          <w:lang w:val="en-US" w:eastAsia="en-US"/>
        </w:rPr>
        <w:t xml:space="preserve">, </w:t>
      </w:r>
      <w:r w:rsidR="00174E7F">
        <w:rPr>
          <w:rFonts w:ascii="Angsana New" w:eastAsia="Times New Roman" w:hAnsi="Angsana New"/>
          <w:sz w:val="28"/>
          <w:szCs w:val="28"/>
          <w:lang w:val="en-US" w:eastAsia="en-US"/>
        </w:rPr>
        <w:t>(</w:t>
      </w:r>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3156C8">
        <w:rPr>
          <w:rFonts w:ascii="Angsana New" w:eastAsia="Times New Roman" w:hAnsi="Angsana New"/>
          <w:sz w:val="28"/>
          <w:szCs w:val="28"/>
          <w:lang w:val="en-US" w:eastAsia="en-US"/>
        </w:rPr>
        <w:t>ing</w:t>
      </w:r>
      <w:r w:rsidR="00177E5C" w:rsidRPr="00177E5C">
        <w:rPr>
          <w:rFonts w:ascii="Angsana New" w:eastAsia="Times New Roman" w:hAnsi="Angsana New"/>
          <w:sz w:val="28"/>
          <w:szCs w:val="28"/>
          <w:lang w:val="en-US" w:eastAsia="en-US"/>
        </w:rPr>
        <w:t xml:space="preserve"> </w:t>
      </w:r>
      <w:r w:rsidR="00D86AB5">
        <w:rPr>
          <w:rFonts w:ascii="Angsana New" w:eastAsia="Times New Roman" w:hAnsi="Angsana New"/>
          <w:sz w:val="28"/>
          <w:szCs w:val="28"/>
          <w:lang w:val="en-US" w:eastAsia="en-US"/>
        </w:rPr>
        <w:t>21.</w:t>
      </w:r>
      <w:r w:rsidR="00F40B2D">
        <w:rPr>
          <w:rFonts w:ascii="Angsana New" w:eastAsia="Times New Roman" w:hAnsi="Angsana New"/>
          <w:sz w:val="28"/>
          <w:szCs w:val="28"/>
          <w:lang w:val="en-US" w:eastAsia="en-US"/>
        </w:rPr>
        <w:t>51</w:t>
      </w:r>
      <w:r w:rsidR="00177E5C" w:rsidRPr="00177E5C">
        <w:rPr>
          <w:rFonts w:ascii="Angsana New" w:eastAsia="Times New Roman" w:hAnsi="Angsana New"/>
          <w:sz w:val="28"/>
          <w:szCs w:val="28"/>
          <w:cs/>
          <w:lang w:val="en-US" w:eastAsia="en-US"/>
        </w:rPr>
        <w:t>%</w:t>
      </w:r>
      <w:r w:rsidR="00174E7F">
        <w:rPr>
          <w:rFonts w:ascii="Angsana New" w:eastAsia="Times New Roman" w:hAnsi="Angsana New"/>
          <w:sz w:val="28"/>
          <w:szCs w:val="28"/>
          <w:lang w:val="en-US" w:eastAsia="en-US"/>
        </w:rPr>
        <w:t>)</w:t>
      </w:r>
      <w:r w:rsidR="00177E5C" w:rsidRPr="00177E5C">
        <w:rPr>
          <w:rFonts w:ascii="Angsana New" w:eastAsia="Times New Roman" w:hAnsi="Angsana New"/>
          <w:sz w:val="28"/>
          <w:szCs w:val="28"/>
          <w:cs/>
          <w:lang w:val="en-US" w:eastAsia="en-US"/>
        </w:rPr>
        <w:t>.</w:t>
      </w:r>
    </w:p>
    <w:p w14:paraId="1780E3B1" w14:textId="77426F71" w:rsidR="00ED1D53" w:rsidRPr="00C86E25" w:rsidRDefault="002B60B6"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sidRPr="002B60B6">
        <w:rPr>
          <w:rFonts w:ascii="Angsana New" w:eastAsia="Times New Roman" w:hAnsi="Angsana New"/>
          <w:sz w:val="28"/>
          <w:szCs w:val="28"/>
          <w:cs/>
          <w:lang w:val="en-US" w:eastAsia="en-US"/>
        </w:rPr>
        <w:t>1.4</w:t>
      </w:r>
      <w:r w:rsidRPr="002B60B6">
        <w:rPr>
          <w:rFonts w:ascii="Angsana New" w:eastAsia="Times New Roman" w:hAnsi="Angsana New"/>
          <w:sz w:val="28"/>
          <w:szCs w:val="28"/>
          <w:cs/>
          <w:lang w:val="en-US" w:eastAsia="en-US"/>
        </w:rPr>
        <w:tab/>
      </w:r>
      <w:r w:rsidRPr="002B60B6">
        <w:rPr>
          <w:rFonts w:ascii="Angsana New" w:eastAsia="Times New Roman" w:hAnsi="Angsana New"/>
          <w:sz w:val="28"/>
          <w:szCs w:val="28"/>
          <w:lang w:val="en-US" w:eastAsia="en-US"/>
        </w:rPr>
        <w:t>The Company’s principal operations are transportation, unloading services and warehousing services.</w:t>
      </w:r>
    </w:p>
    <w:p w14:paraId="4BAE8A76" w14:textId="392909E8" w:rsidR="003F4060" w:rsidRPr="009E7427" w:rsidRDefault="00177E5C" w:rsidP="00110727">
      <w:pPr>
        <w:numPr>
          <w:ilvl w:val="0"/>
          <w:numId w:val="1"/>
        </w:numPr>
        <w:tabs>
          <w:tab w:val="clear" w:pos="360"/>
          <w:tab w:val="left" w:pos="312"/>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lang w:eastAsia="zh-CN"/>
        </w:rPr>
      </w:pPr>
      <w:r w:rsidRPr="00177E5C">
        <w:rPr>
          <w:rFonts w:ascii="Angsana New" w:eastAsia="Times New Roman" w:hAnsi="Angsana New"/>
          <w:b/>
          <w:bCs/>
          <w:lang w:eastAsia="en-US"/>
        </w:rPr>
        <w:t>Basis of preparation of the interim financial statements</w:t>
      </w:r>
    </w:p>
    <w:p w14:paraId="493E7AB0" w14:textId="46D24F2A" w:rsidR="00505CEC" w:rsidRPr="001808D1"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Calibri" w:hAnsi="Angsana New"/>
          <w:sz w:val="28"/>
          <w:szCs w:val="28"/>
          <w:lang w:val="en-US"/>
        </w:rPr>
      </w:pPr>
      <w:r>
        <w:rPr>
          <w:rFonts w:ascii="Angsana New" w:eastAsia="Times New Roman" w:hAnsi="Angsana New"/>
          <w:sz w:val="28"/>
          <w:szCs w:val="28"/>
          <w:lang w:val="en-US" w:eastAsia="en-US"/>
        </w:rPr>
        <w:t>2.1</w:t>
      </w:r>
      <w:r>
        <w:rPr>
          <w:rFonts w:ascii="Angsana New" w:eastAsia="Times New Roman" w:hAnsi="Angsana New"/>
          <w:sz w:val="28"/>
          <w:szCs w:val="28"/>
          <w:lang w:val="en-US" w:eastAsia="en-US"/>
        </w:rPr>
        <w:tab/>
      </w:r>
      <w:r w:rsidR="004E69B7">
        <w:rPr>
          <w:rFonts w:ascii="Angsana New" w:eastAsia="Calibri" w:hAnsi="Angsana New"/>
          <w:sz w:val="28"/>
          <w:szCs w:val="28"/>
        </w:rPr>
        <w:t>The</w:t>
      </w:r>
      <w:r w:rsidR="00AA1314" w:rsidRPr="00AA1314">
        <w:rPr>
          <w:rFonts w:ascii="Angsana New" w:eastAsia="Calibri" w:hAnsi="Angsana New"/>
          <w:sz w:val="28"/>
          <w:szCs w:val="28"/>
        </w:rPr>
        <w:t xml:space="preserve"> interim financial statements are presented in the same format as the annual financial statements together with </w:t>
      </w:r>
      <w:r w:rsidR="004E69B7">
        <w:rPr>
          <w:rFonts w:ascii="Angsana New" w:eastAsia="Calibri" w:hAnsi="Angsana New"/>
          <w:sz w:val="28"/>
          <w:szCs w:val="28"/>
          <w:lang w:val="en-US"/>
        </w:rPr>
        <w:t xml:space="preserve">condensed </w:t>
      </w:r>
      <w:r w:rsidR="00AA1314" w:rsidRPr="00AA1314">
        <w:rPr>
          <w:rFonts w:ascii="Angsana New" w:eastAsia="Calibri" w:hAnsi="Angsana New"/>
          <w:sz w:val="28"/>
          <w:szCs w:val="28"/>
        </w:rPr>
        <w:t>notes to the interim financial statements (“interim financial statements”) in accordance with Thai Accounting Standard (TAS) No.</w:t>
      </w:r>
      <w:r w:rsidR="004E69B7">
        <w:rPr>
          <w:rFonts w:ascii="Angsana New" w:eastAsia="Calibri" w:hAnsi="Angsana New"/>
          <w:sz w:val="28"/>
          <w:szCs w:val="28"/>
        </w:rPr>
        <w:t xml:space="preserve"> 34 Interim Financial Reporting including</w:t>
      </w:r>
      <w:r w:rsidR="00AA1314" w:rsidRPr="00AA1314">
        <w:rPr>
          <w:rFonts w:ascii="Angsana New" w:eastAsia="Calibri" w:hAnsi="Angsana New"/>
          <w:sz w:val="28"/>
          <w:szCs w:val="28"/>
        </w:rPr>
        <w:t xml:space="preserve"> guidelines promulgated by the Federation of Accounting Professions and applicable rules and regulations of the Thai Securities and Exchange Commission</w:t>
      </w:r>
      <w:r w:rsidR="001808D1">
        <w:rPr>
          <w:rFonts w:ascii="Angsana New" w:eastAsia="Calibri" w:hAnsi="Angsana New"/>
          <w:sz w:val="28"/>
          <w:szCs w:val="28"/>
          <w:lang w:val="en-US"/>
        </w:rPr>
        <w:t>.</w:t>
      </w:r>
    </w:p>
    <w:p w14:paraId="649A5A9F" w14:textId="7DA674D0" w:rsidR="00505CEC"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2.2</w:t>
      </w:r>
      <w:r>
        <w:rPr>
          <w:rFonts w:ascii="Angsana New" w:eastAsia="Times New Roman" w:hAnsi="Angsana New"/>
          <w:sz w:val="28"/>
          <w:szCs w:val="28"/>
          <w:lang w:val="en-US" w:eastAsia="zh-CN"/>
        </w:rPr>
        <w:tab/>
      </w:r>
      <w:r w:rsidR="00805BB0" w:rsidRPr="00805BB0">
        <w:rPr>
          <w:rFonts w:ascii="Angsana New" w:eastAsia="Times New Roman" w:hAnsi="Angsana New"/>
          <w:sz w:val="28"/>
          <w:szCs w:val="28"/>
          <w:lang w:val="en-US" w:eastAsia="zh-CN"/>
        </w:rPr>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00805BB0" w:rsidRPr="00805BB0">
        <w:rPr>
          <w:rFonts w:ascii="Angsana New" w:eastAsia="Times New Roman" w:hAnsi="Angsana New"/>
          <w:sz w:val="28"/>
          <w:szCs w:val="28"/>
          <w:cs/>
          <w:lang w:val="en-US" w:eastAsia="zh-CN"/>
        </w:rPr>
        <w:t>31</w:t>
      </w:r>
      <w:r w:rsidR="00805BB0" w:rsidRPr="00805BB0">
        <w:rPr>
          <w:rFonts w:ascii="Angsana New" w:eastAsia="Times New Roman" w:hAnsi="Angsana New"/>
          <w:sz w:val="28"/>
          <w:szCs w:val="28"/>
          <w:lang w:val="en-US" w:eastAsia="zh-CN"/>
        </w:rPr>
        <w:t xml:space="preserve"> December </w:t>
      </w:r>
      <w:r w:rsidR="00805BB0" w:rsidRPr="00805BB0">
        <w:rPr>
          <w:rFonts w:ascii="Angsana New" w:eastAsia="Times New Roman" w:hAnsi="Angsana New"/>
          <w:sz w:val="28"/>
          <w:szCs w:val="28"/>
          <w:cs/>
          <w:lang w:val="en-US" w:eastAsia="zh-CN"/>
        </w:rPr>
        <w:t>202</w:t>
      </w:r>
      <w:r w:rsidR="005D1002">
        <w:rPr>
          <w:rFonts w:ascii="Angsana New" w:eastAsia="Times New Roman" w:hAnsi="Angsana New" w:hint="cs"/>
          <w:sz w:val="28"/>
          <w:szCs w:val="28"/>
          <w:cs/>
          <w:lang w:val="en-US" w:eastAsia="zh-CN"/>
        </w:rPr>
        <w:t>3</w:t>
      </w:r>
      <w:r w:rsidR="00805BB0" w:rsidRPr="00805BB0">
        <w:rPr>
          <w:rFonts w:ascii="Angsana New" w:eastAsia="Times New Roman" w:hAnsi="Angsana New"/>
          <w:sz w:val="28"/>
          <w:szCs w:val="28"/>
          <w:cs/>
          <w:lang w:val="en-US" w:eastAsia="zh-CN"/>
        </w:rPr>
        <w:t>.</w:t>
      </w:r>
    </w:p>
    <w:p w14:paraId="4C0B3855" w14:textId="5800751A" w:rsidR="003F4060"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2.3</w:t>
      </w:r>
      <w:r>
        <w:rPr>
          <w:rFonts w:ascii="Angsana New" w:eastAsia="Times New Roman" w:hAnsi="Angsana New"/>
          <w:sz w:val="28"/>
          <w:szCs w:val="28"/>
          <w:lang w:val="en-US" w:eastAsia="zh-CN"/>
        </w:rPr>
        <w:tab/>
      </w:r>
      <w:r w:rsidR="00AA1314" w:rsidRPr="00AA1314">
        <w:rPr>
          <w:rFonts w:ascii="Angsana New" w:eastAsia="Times New Roman" w:hAnsi="Angsana New"/>
          <w:sz w:val="28"/>
          <w:szCs w:val="28"/>
          <w:lang w:val="en-US" w:eastAsia="zh-CN"/>
        </w:rPr>
        <w:t xml:space="preserve">The interim financial statements are prepared and presented in Thai language and Thai currency. The English version has been prepared from </w:t>
      </w:r>
      <w:r w:rsidR="003156C8">
        <w:rPr>
          <w:rFonts w:ascii="Angsana New" w:eastAsia="Times New Roman" w:hAnsi="Angsana New"/>
          <w:sz w:val="28"/>
          <w:szCs w:val="28"/>
          <w:lang w:val="en-US" w:eastAsia="zh-CN"/>
        </w:rPr>
        <w:t xml:space="preserve">the </w:t>
      </w:r>
      <w:r w:rsidR="00AA1314" w:rsidRPr="00AA1314">
        <w:rPr>
          <w:rFonts w:ascii="Angsana New" w:eastAsia="Times New Roman" w:hAnsi="Angsana New"/>
          <w:sz w:val="28"/>
          <w:szCs w:val="28"/>
          <w:lang w:val="en-US" w:eastAsia="zh-CN"/>
        </w:rPr>
        <w:t>Thai financial statement</w:t>
      </w:r>
      <w:r w:rsidR="003156C8">
        <w:rPr>
          <w:rFonts w:ascii="Angsana New" w:eastAsia="Times New Roman" w:hAnsi="Angsana New"/>
          <w:sz w:val="28"/>
          <w:szCs w:val="28"/>
          <w:lang w:val="en-US" w:eastAsia="zh-CN"/>
        </w:rPr>
        <w:t>s</w:t>
      </w:r>
      <w:r w:rsidR="00AA1314" w:rsidRPr="00AA1314">
        <w:rPr>
          <w:rFonts w:ascii="Angsana New" w:eastAsia="Times New Roman" w:hAnsi="Angsana New"/>
          <w:sz w:val="28"/>
          <w:szCs w:val="28"/>
          <w:lang w:val="en-US" w:eastAsia="zh-CN"/>
        </w:rPr>
        <w:t>. All financial information presented in Thai Baht has been rounded to the nearest thousand unless otherwise stated.</w:t>
      </w:r>
    </w:p>
    <w:p w14:paraId="03CA94CD" w14:textId="7DF57B12" w:rsidR="008D366A" w:rsidRPr="006107BC" w:rsidRDefault="00F05FF1" w:rsidP="006107BC">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r>
        <w:rPr>
          <w:rFonts w:ascii="Angsana New" w:eastAsia="Times New Roman" w:hAnsi="Angsana New"/>
          <w:lang w:eastAsia="zh-CN"/>
        </w:rPr>
        <w:t>2.4</w:t>
      </w:r>
      <w:r>
        <w:rPr>
          <w:rFonts w:ascii="Angsana New" w:eastAsia="Times New Roman" w:hAnsi="Angsana New"/>
          <w:lang w:eastAsia="zh-CN"/>
        </w:rPr>
        <w:tab/>
      </w:r>
      <w:bookmarkEnd w:id="0"/>
      <w:r w:rsidR="00AA1314" w:rsidRPr="00AA1314">
        <w:rPr>
          <w:rFonts w:ascii="Angsana New" w:hAnsi="Angsana New"/>
        </w:rPr>
        <w:t>These interim financial statements have been prepared by using the significant accounting policies and methods of computation as those as using in the financial statements for the year ended 31 December 202</w:t>
      </w:r>
      <w:r w:rsidR="000C6DFB">
        <w:rPr>
          <w:rFonts w:ascii="Angsana New" w:hAnsi="Angsana New"/>
        </w:rPr>
        <w:t>3</w:t>
      </w:r>
      <w:r w:rsidR="006107BC">
        <w:rPr>
          <w:rFonts w:ascii="Angsana New" w:hAnsi="Angsana New"/>
        </w:rPr>
        <w:t>, except for adoption of the newly issue</w:t>
      </w:r>
      <w:r w:rsidR="00174E7F">
        <w:rPr>
          <w:rFonts w:ascii="Angsana New" w:hAnsi="Angsana New"/>
        </w:rPr>
        <w:t>d</w:t>
      </w:r>
      <w:r w:rsidR="006107BC">
        <w:rPr>
          <w:rFonts w:ascii="Angsana New" w:hAnsi="Angsana New"/>
        </w:rPr>
        <w:t xml:space="preserve"> and</w:t>
      </w:r>
      <w:r w:rsidR="008D366A">
        <w:rPr>
          <w:rFonts w:ascii="Angsana New" w:hAnsi="Angsana New"/>
        </w:rPr>
        <w:t xml:space="preserve"> revised </w:t>
      </w:r>
      <w:r w:rsidR="006107BC">
        <w:rPr>
          <w:rFonts w:ascii="Angsana New" w:hAnsi="Angsana New"/>
        </w:rPr>
        <w:t>Thai F</w:t>
      </w:r>
      <w:r w:rsidR="008D366A">
        <w:rPr>
          <w:rFonts w:ascii="Angsana New" w:hAnsi="Angsana New"/>
        </w:rPr>
        <w:t xml:space="preserve">inancial </w:t>
      </w:r>
      <w:r w:rsidR="006107BC">
        <w:rPr>
          <w:rFonts w:ascii="Angsana New" w:hAnsi="Angsana New"/>
        </w:rPr>
        <w:t>R</w:t>
      </w:r>
      <w:r w:rsidR="008D366A">
        <w:rPr>
          <w:rFonts w:ascii="Angsana New" w:hAnsi="Angsana New"/>
        </w:rPr>
        <w:t xml:space="preserve">eporting </w:t>
      </w:r>
      <w:r w:rsidR="006107BC">
        <w:rPr>
          <w:rFonts w:ascii="Angsana New" w:hAnsi="Angsana New"/>
        </w:rPr>
        <w:t>S</w:t>
      </w:r>
      <w:r w:rsidR="008D366A">
        <w:rPr>
          <w:rFonts w:ascii="Angsana New" w:hAnsi="Angsana New"/>
        </w:rPr>
        <w:t xml:space="preserve">tandards </w:t>
      </w:r>
      <w:r w:rsidR="006107BC">
        <w:rPr>
          <w:rFonts w:ascii="Angsana New" w:hAnsi="Angsana New"/>
        </w:rPr>
        <w:t>that</w:t>
      </w:r>
      <w:r w:rsidR="008D366A">
        <w:rPr>
          <w:rFonts w:ascii="Angsana New" w:hAnsi="Angsana New"/>
        </w:rPr>
        <w:t xml:space="preserve"> are effective for </w:t>
      </w:r>
      <w:r w:rsidR="006107BC">
        <w:rPr>
          <w:rFonts w:ascii="Angsana New" w:hAnsi="Angsana New"/>
        </w:rPr>
        <w:t xml:space="preserve">accounting periods </w:t>
      </w:r>
      <w:r w:rsidR="008D366A">
        <w:rPr>
          <w:rFonts w:ascii="Angsana New" w:hAnsi="Angsana New"/>
        </w:rPr>
        <w:t>beginning on or after 1 January 202</w:t>
      </w:r>
      <w:r w:rsidR="002B60B6">
        <w:rPr>
          <w:rFonts w:ascii="Angsana New" w:hAnsi="Angsana New"/>
        </w:rPr>
        <w:t>4</w:t>
      </w:r>
      <w:r w:rsidR="006107BC">
        <w:rPr>
          <w:rFonts w:ascii="Angsana New" w:hAnsi="Angsana New"/>
        </w:rPr>
        <w:t>.The adoption of these financial reporting standards</w:t>
      </w:r>
      <w:r w:rsidR="008D366A">
        <w:rPr>
          <w:rFonts w:ascii="Angsana New" w:hAnsi="Angsana New"/>
        </w:rPr>
        <w:t xml:space="preserve"> do</w:t>
      </w:r>
      <w:r w:rsidR="006107BC">
        <w:rPr>
          <w:rFonts w:ascii="Angsana New" w:hAnsi="Angsana New"/>
        </w:rPr>
        <w:t>es</w:t>
      </w:r>
      <w:r w:rsidR="008D366A">
        <w:rPr>
          <w:rFonts w:ascii="Angsana New" w:hAnsi="Angsana New"/>
        </w:rPr>
        <w:t xml:space="preserve"> not have any significant impact on the Company’s financial statements.</w:t>
      </w:r>
    </w:p>
    <w:p w14:paraId="0E05F3CA" w14:textId="1C9A0A3C" w:rsidR="002D06CA" w:rsidRDefault="002D06CA" w:rsidP="002D06CA">
      <w:pPr>
        <w:ind w:left="720" w:hanging="450"/>
        <w:jc w:val="thaiDistribute"/>
      </w:pPr>
      <w:r>
        <w:rPr>
          <w:rFonts w:ascii="Angsana New" w:eastAsia="Times New Roman" w:hAnsi="Angsana New"/>
          <w:lang w:eastAsia="zh-CN"/>
        </w:rPr>
        <w:t>2.5</w:t>
      </w:r>
      <w:r>
        <w:rPr>
          <w:rFonts w:ascii="Angsana New" w:eastAsia="Times New Roman" w:hAnsi="Angsana New"/>
          <w:lang w:eastAsia="zh-CN"/>
        </w:rPr>
        <w:tab/>
      </w:r>
      <w:r w:rsidR="00AA1314" w:rsidRPr="00AA1314">
        <w:rPr>
          <w:rFonts w:ascii="Angsana New" w:eastAsia="Times New Roman" w:hAnsi="Angsana New"/>
          <w:lang w:eastAsia="zh-C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AA1314">
        <w:rPr>
          <w:rFonts w:ascii="Angsana New" w:eastAsia="Times New Roman" w:hAnsi="Angsana New"/>
          <w:lang w:eastAsia="zh-CN"/>
        </w:rPr>
        <w:t>31</w:t>
      </w:r>
      <w:r w:rsidR="00AA1314" w:rsidRPr="00AA1314">
        <w:rPr>
          <w:rFonts w:ascii="Angsana New" w:eastAsia="Times New Roman" w:hAnsi="Angsana New"/>
          <w:lang w:eastAsia="zh-CN"/>
        </w:rPr>
        <w:t xml:space="preserve"> December </w:t>
      </w:r>
      <w:r w:rsidR="00AA1314">
        <w:rPr>
          <w:rFonts w:ascii="Angsana New" w:eastAsia="Times New Roman" w:hAnsi="Angsana New"/>
          <w:lang w:eastAsia="zh-CN"/>
        </w:rPr>
        <w:t>202</w:t>
      </w:r>
      <w:r w:rsidR="005D1002">
        <w:rPr>
          <w:rFonts w:ascii="Angsana New" w:eastAsia="Times New Roman" w:hAnsi="Angsana New"/>
          <w:lang w:eastAsia="zh-CN"/>
        </w:rPr>
        <w:t>3</w:t>
      </w:r>
      <w:r w:rsidR="00AA1314" w:rsidRPr="00AA1314">
        <w:rPr>
          <w:rFonts w:ascii="Angsana New" w:eastAsia="Times New Roman" w:hAnsi="Angsana New"/>
          <w:lang w:eastAsia="zh-CN"/>
        </w:rPr>
        <w:t>.</w:t>
      </w:r>
    </w:p>
    <w:p w14:paraId="48B7DED7" w14:textId="50ECB04D" w:rsidR="002D06CA" w:rsidRDefault="00C86E25" w:rsidP="00C86E25">
      <w:pPr>
        <w:rPr>
          <w:cs/>
        </w:rPr>
      </w:pPr>
      <w:r>
        <w:br w:type="page"/>
      </w:r>
    </w:p>
    <w:p w14:paraId="06A26938" w14:textId="693B60BE" w:rsidR="003E6532" w:rsidRPr="00805BB0" w:rsidRDefault="00805BB0" w:rsidP="00ED77D5">
      <w:pPr>
        <w:numPr>
          <w:ilvl w:val="0"/>
          <w:numId w:val="1"/>
        </w:numPr>
        <w:tabs>
          <w:tab w:val="clear" w:pos="360"/>
          <w:tab w:val="left" w:pos="284"/>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b/>
          <w:bCs/>
          <w:lang w:eastAsia="en-US"/>
        </w:rPr>
      </w:pPr>
      <w:r w:rsidRPr="00065773">
        <w:rPr>
          <w:rFonts w:ascii="Angsana New" w:eastAsia="Times New Roman" w:hAnsi="Angsana New"/>
          <w:b/>
          <w:bCs/>
          <w:lang w:eastAsia="en-US"/>
        </w:rPr>
        <w:lastRenderedPageBreak/>
        <w:t>Related part</w:t>
      </w:r>
      <w:r w:rsidR="00174E7F">
        <w:rPr>
          <w:rFonts w:ascii="Angsana New" w:eastAsia="Times New Roman" w:hAnsi="Angsana New"/>
          <w:b/>
          <w:bCs/>
          <w:lang w:eastAsia="en-US"/>
        </w:rPr>
        <w:t>ies</w:t>
      </w:r>
    </w:p>
    <w:p w14:paraId="1FAB38FF" w14:textId="15EC139A" w:rsidR="006E2DEB" w:rsidRPr="009E7427" w:rsidRDefault="00805BB0" w:rsidP="008150A6">
      <w:pPr>
        <w:tabs>
          <w:tab w:val="left" w:pos="284"/>
          <w:tab w:val="left" w:pos="737"/>
          <w:tab w:val="left" w:pos="1304"/>
          <w:tab w:val="left" w:pos="1814"/>
        </w:tabs>
        <w:spacing w:before="120" w:after="120" w:line="20" w:lineRule="atLeast"/>
        <w:ind w:left="288"/>
        <w:jc w:val="thaiDistribute"/>
        <w:outlineLvl w:val="0"/>
        <w:rPr>
          <w:rFonts w:ascii="Angsana New" w:eastAsia="Calibri" w:hAnsi="Angsana New"/>
        </w:rPr>
      </w:pPr>
      <w:r w:rsidRPr="00805BB0">
        <w:rPr>
          <w:rFonts w:ascii="Angsana New" w:hAnsi="Angsana New"/>
        </w:rPr>
        <w:t>Relationships with related parties are detailed as follows:</w:t>
      </w:r>
    </w:p>
    <w:tbl>
      <w:tblPr>
        <w:tblW w:w="9072" w:type="dxa"/>
        <w:tblInd w:w="288" w:type="dxa"/>
        <w:tblLayout w:type="fixed"/>
        <w:tblLook w:val="0000" w:firstRow="0" w:lastRow="0" w:firstColumn="0" w:lastColumn="0" w:noHBand="0" w:noVBand="0"/>
      </w:tblPr>
      <w:tblGrid>
        <w:gridCol w:w="3492"/>
        <w:gridCol w:w="1980"/>
        <w:gridCol w:w="3600"/>
      </w:tblGrid>
      <w:tr w:rsidR="006E2DEB" w:rsidRPr="009E7427" w14:paraId="1848E57C" w14:textId="77777777" w:rsidTr="00BF3028">
        <w:trPr>
          <w:trHeight w:val="20"/>
        </w:trPr>
        <w:tc>
          <w:tcPr>
            <w:tcW w:w="3492" w:type="dxa"/>
          </w:tcPr>
          <w:p w14:paraId="06B64E92" w14:textId="3C04879D" w:rsidR="006E2DEB" w:rsidRPr="009E7427" w:rsidRDefault="00805BB0" w:rsidP="006E2DEB">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1980" w:type="dxa"/>
          </w:tcPr>
          <w:p w14:paraId="1AF0D8B9" w14:textId="2D28B242" w:rsidR="006E2DEB" w:rsidRPr="009E7427" w:rsidRDefault="00805BB0" w:rsidP="006E2DEB">
            <w:pPr>
              <w:tabs>
                <w:tab w:val="left" w:pos="312"/>
                <w:tab w:val="left" w:pos="737"/>
                <w:tab w:val="left" w:pos="1304"/>
                <w:tab w:val="left" w:pos="1814"/>
              </w:tabs>
              <w:spacing w:line="20" w:lineRule="atLeast"/>
              <w:ind w:left="79"/>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24B6EA58" w14:textId="735BDDE5" w:rsidR="006E2DEB" w:rsidRPr="009E7427" w:rsidRDefault="00805BB0" w:rsidP="006E2DEB">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6E2DEB" w:rsidRPr="009E7427" w14:paraId="62B77A84" w14:textId="77777777" w:rsidTr="00BF3028">
        <w:trPr>
          <w:trHeight w:val="207"/>
        </w:trPr>
        <w:tc>
          <w:tcPr>
            <w:tcW w:w="3492" w:type="dxa"/>
          </w:tcPr>
          <w:p w14:paraId="3F988806" w14:textId="77777777" w:rsidR="006E2DEB" w:rsidRPr="009E7427" w:rsidRDefault="006E2DEB" w:rsidP="006E2DEB">
            <w:pPr>
              <w:tabs>
                <w:tab w:val="left" w:pos="1143"/>
              </w:tabs>
              <w:spacing w:line="20" w:lineRule="atLeast"/>
              <w:ind w:left="540" w:right="-108" w:hanging="540"/>
              <w:rPr>
                <w:rFonts w:ascii="Angsana New" w:hAnsi="Angsana New"/>
                <w:cs/>
              </w:rPr>
            </w:pPr>
          </w:p>
        </w:tc>
        <w:tc>
          <w:tcPr>
            <w:tcW w:w="1980" w:type="dxa"/>
          </w:tcPr>
          <w:p w14:paraId="59A71253" w14:textId="77777777" w:rsidR="006E2DEB" w:rsidRPr="009E7427" w:rsidRDefault="006E2DEB" w:rsidP="006E2DEB">
            <w:pPr>
              <w:spacing w:line="20" w:lineRule="atLeast"/>
              <w:ind w:right="-108"/>
              <w:jc w:val="center"/>
              <w:rPr>
                <w:rFonts w:ascii="Angsana New" w:hAnsi="Angsana New"/>
                <w:cs/>
              </w:rPr>
            </w:pPr>
          </w:p>
        </w:tc>
        <w:tc>
          <w:tcPr>
            <w:tcW w:w="3600" w:type="dxa"/>
          </w:tcPr>
          <w:p w14:paraId="7976EEE3" w14:textId="77777777" w:rsidR="006E2DEB" w:rsidRPr="009E7427" w:rsidRDefault="006E2DEB" w:rsidP="006E2DEB">
            <w:pPr>
              <w:spacing w:line="20" w:lineRule="atLeast"/>
              <w:ind w:left="252" w:right="-18"/>
              <w:rPr>
                <w:rFonts w:ascii="Angsana New" w:hAnsi="Angsana New"/>
                <w:cs/>
              </w:rPr>
            </w:pPr>
          </w:p>
        </w:tc>
      </w:tr>
      <w:tr w:rsidR="00A85037" w:rsidRPr="009E7427" w14:paraId="3364E2C5" w14:textId="77777777" w:rsidTr="00BF3028">
        <w:trPr>
          <w:trHeight w:val="20"/>
        </w:trPr>
        <w:tc>
          <w:tcPr>
            <w:tcW w:w="3492" w:type="dxa"/>
            <w:vAlign w:val="center"/>
          </w:tcPr>
          <w:p w14:paraId="33E40421" w14:textId="548BC306"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proofErr w:type="spellStart"/>
            <w:r w:rsidRPr="00805BB0">
              <w:rPr>
                <w:rFonts w:ascii="Angsana New" w:eastAsia="Batang" w:hAnsi="Angsana New"/>
                <w:lang w:eastAsia="en-US"/>
              </w:rPr>
              <w:t>Chanarisa</w:t>
            </w:r>
            <w:proofErr w:type="spellEnd"/>
            <w:r w:rsidRPr="00805BB0">
              <w:rPr>
                <w:rFonts w:ascii="Angsana New" w:eastAsia="Batang" w:hAnsi="Angsana New"/>
                <w:lang w:eastAsia="en-US"/>
              </w:rPr>
              <w:t xml:space="preserve"> Co.,</w:t>
            </w:r>
            <w:r w:rsidR="00255E41">
              <w:rPr>
                <w:rFonts w:ascii="Angsana New" w:eastAsia="Batang" w:hAnsi="Angsana New"/>
                <w:lang w:eastAsia="en-US"/>
              </w:rPr>
              <w:t xml:space="preserve"> </w:t>
            </w:r>
            <w:r w:rsidRPr="00805BB0">
              <w:rPr>
                <w:rFonts w:ascii="Angsana New" w:eastAsia="Batang" w:hAnsi="Angsana New"/>
                <w:lang w:eastAsia="en-US"/>
              </w:rPr>
              <w:t>Ltd.</w:t>
            </w:r>
          </w:p>
        </w:tc>
        <w:tc>
          <w:tcPr>
            <w:tcW w:w="1980" w:type="dxa"/>
          </w:tcPr>
          <w:p w14:paraId="4D7F2839" w14:textId="5113F19F" w:rsidR="00A85037" w:rsidRPr="009E7427" w:rsidRDefault="00CF3C31"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r>
              <w:rPr>
                <w:rFonts w:ascii="Angsana New" w:hAnsi="Angsana New"/>
                <w:lang w:eastAsia="zh-CN"/>
              </w:rPr>
              <w:t>land</w:t>
            </w:r>
          </w:p>
        </w:tc>
        <w:tc>
          <w:tcPr>
            <w:tcW w:w="3600" w:type="dxa"/>
          </w:tcPr>
          <w:p w14:paraId="2237026D" w14:textId="7E9938E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4B2955DD" w14:textId="77777777" w:rsidTr="00BF3028">
        <w:trPr>
          <w:trHeight w:val="20"/>
        </w:trPr>
        <w:tc>
          <w:tcPr>
            <w:tcW w:w="3492" w:type="dxa"/>
          </w:tcPr>
          <w:p w14:paraId="72C309A1" w14:textId="022BA96F" w:rsidR="00A85037" w:rsidRPr="009E7427" w:rsidRDefault="00A85037" w:rsidP="00BF3028">
            <w:pPr>
              <w:tabs>
                <w:tab w:val="left" w:pos="312"/>
                <w:tab w:val="left" w:pos="737"/>
                <w:tab w:val="left" w:pos="1304"/>
                <w:tab w:val="left" w:pos="1814"/>
              </w:tabs>
              <w:spacing w:line="20" w:lineRule="atLeast"/>
              <w:ind w:left="321" w:hanging="321"/>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80" w:type="dxa"/>
          </w:tcPr>
          <w:p w14:paraId="3F554FA9" w14:textId="0918FF31" w:rsidR="00A85037" w:rsidRDefault="00A85037"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r w:rsidR="00174E7F">
              <w:rPr>
                <w:rFonts w:ascii="Angsana New" w:hAnsi="Angsana New"/>
                <w:lang w:eastAsia="zh-CN"/>
              </w:rPr>
              <w:t>land</w:t>
            </w:r>
          </w:p>
        </w:tc>
        <w:tc>
          <w:tcPr>
            <w:tcW w:w="3600" w:type="dxa"/>
            <w:shd w:val="clear" w:color="auto" w:fill="auto"/>
          </w:tcPr>
          <w:p w14:paraId="46DDEF12" w14:textId="2EABC8C5" w:rsidR="00A85037" w:rsidRPr="00A85037" w:rsidRDefault="002D279B" w:rsidP="00A85037">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 xml:space="preserve">Shareholders and representative as </w:t>
            </w:r>
            <w:r w:rsidR="00AA1314">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85037" w:rsidRPr="009E7427" w14:paraId="47B8134B" w14:textId="77777777" w:rsidTr="00BF3028">
        <w:trPr>
          <w:trHeight w:val="20"/>
        </w:trPr>
        <w:tc>
          <w:tcPr>
            <w:tcW w:w="3492" w:type="dxa"/>
            <w:vAlign w:val="center"/>
          </w:tcPr>
          <w:p w14:paraId="405C6ADF" w14:textId="3DCBAD1C"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 xml:space="preserve">Mr. Chalermchai </w:t>
            </w:r>
            <w:proofErr w:type="spellStart"/>
            <w:r w:rsidRPr="00065773">
              <w:rPr>
                <w:rFonts w:ascii="Angsana New" w:eastAsia="Batang" w:hAnsi="Angsana New"/>
                <w:lang w:eastAsia="en-US"/>
              </w:rPr>
              <w:t>Chinavicharana</w:t>
            </w:r>
            <w:proofErr w:type="spellEnd"/>
          </w:p>
        </w:tc>
        <w:tc>
          <w:tcPr>
            <w:tcW w:w="1980" w:type="dxa"/>
          </w:tcPr>
          <w:p w14:paraId="347CB58B" w14:textId="0CAFC7FA" w:rsidR="00A85037" w:rsidRPr="009E7427" w:rsidRDefault="00A85037" w:rsidP="00BF3028">
            <w:pPr>
              <w:tabs>
                <w:tab w:val="left" w:pos="312"/>
                <w:tab w:val="left" w:pos="737"/>
                <w:tab w:val="left" w:pos="1304"/>
                <w:tab w:val="left" w:pos="1814"/>
              </w:tabs>
              <w:spacing w:line="20" w:lineRule="atLeast"/>
              <w:ind w:left="79" w:hanging="3"/>
              <w:outlineLvl w:val="0"/>
              <w:rPr>
                <w:rFonts w:ascii="Angsana New" w:hAnsi="Angsana New"/>
                <w:lang w:eastAsia="zh-CN"/>
              </w:rPr>
            </w:pPr>
            <w:r w:rsidRPr="002A0085">
              <w:rPr>
                <w:rFonts w:ascii="Angsana New" w:hAnsi="Angsana New"/>
                <w:lang w:eastAsia="zh-CN"/>
              </w:rPr>
              <w:t>Thai</w:t>
            </w:r>
          </w:p>
        </w:tc>
        <w:tc>
          <w:tcPr>
            <w:tcW w:w="3600" w:type="dxa"/>
          </w:tcPr>
          <w:p w14:paraId="2F4D68BE" w14:textId="7BB4B7B8"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sidR="00AA1314">
              <w:rPr>
                <w:rFonts w:ascii="Angsana New" w:eastAsia="Batang" w:hAnsi="Angsana New"/>
                <w:lang w:eastAsia="en-US"/>
              </w:rPr>
              <w:t>d</w:t>
            </w:r>
            <w:r w:rsidRPr="00A85037">
              <w:rPr>
                <w:rFonts w:ascii="Angsana New" w:eastAsia="Batang" w:hAnsi="Angsana New"/>
                <w:lang w:eastAsia="en-US"/>
              </w:rPr>
              <w:t>irector</w:t>
            </w:r>
          </w:p>
        </w:tc>
      </w:tr>
      <w:tr w:rsidR="00A85037" w:rsidRPr="009E7427" w14:paraId="251C2FEF" w14:textId="77777777" w:rsidTr="00BF3028">
        <w:trPr>
          <w:trHeight w:val="20"/>
        </w:trPr>
        <w:tc>
          <w:tcPr>
            <w:tcW w:w="3492" w:type="dxa"/>
            <w:vAlign w:val="center"/>
          </w:tcPr>
          <w:p w14:paraId="7BC90F04" w14:textId="6E097D00"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 xml:space="preserve">Mrs. Vassa </w:t>
            </w:r>
            <w:proofErr w:type="spellStart"/>
            <w:r w:rsidRPr="00065773">
              <w:rPr>
                <w:rFonts w:ascii="Angsana New" w:eastAsia="Times New Roman" w:hAnsi="Angsana New"/>
                <w:lang w:eastAsia="en-US"/>
              </w:rPr>
              <w:t>Chinavicharana</w:t>
            </w:r>
            <w:proofErr w:type="spellEnd"/>
          </w:p>
        </w:tc>
        <w:tc>
          <w:tcPr>
            <w:tcW w:w="1980" w:type="dxa"/>
          </w:tcPr>
          <w:p w14:paraId="6B52066F" w14:textId="23B81391" w:rsidR="00A85037" w:rsidRPr="009E7427" w:rsidRDefault="00A85037"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p>
        </w:tc>
        <w:tc>
          <w:tcPr>
            <w:tcW w:w="3600" w:type="dxa"/>
          </w:tcPr>
          <w:p w14:paraId="44CDC570" w14:textId="681560B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25F4F053" w14:textId="77777777" w:rsidTr="00BF3028">
        <w:trPr>
          <w:trHeight w:val="20"/>
        </w:trPr>
        <w:tc>
          <w:tcPr>
            <w:tcW w:w="3492" w:type="dxa"/>
          </w:tcPr>
          <w:p w14:paraId="4C87F0B8" w14:textId="11F90797" w:rsidR="00A85037" w:rsidRPr="009E7427" w:rsidRDefault="00BC3477" w:rsidP="00A85037">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1980" w:type="dxa"/>
          </w:tcPr>
          <w:p w14:paraId="162A9EB5" w14:textId="35AC7A58" w:rsidR="00A85037" w:rsidRPr="009E7427" w:rsidRDefault="00A85037"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p>
        </w:tc>
        <w:tc>
          <w:tcPr>
            <w:tcW w:w="3600" w:type="dxa"/>
          </w:tcPr>
          <w:p w14:paraId="7C1753C0" w14:textId="30A44BBD" w:rsidR="00A85037" w:rsidRPr="009E7427" w:rsidRDefault="00BC3477" w:rsidP="00BC3477">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005B61BB" w:rsidRPr="005B61BB">
              <w:rPr>
                <w:rFonts w:ascii="Angsana New" w:eastAsia="Batang" w:hAnsi="Angsana New"/>
                <w:lang w:eastAsia="en-US"/>
              </w:rPr>
              <w:t xml:space="preserve"> who ha</w:t>
            </w:r>
            <w:r>
              <w:rPr>
                <w:rFonts w:ascii="Angsana New" w:eastAsia="Batang" w:hAnsi="Angsana New"/>
                <w:lang w:eastAsia="en-US"/>
              </w:rPr>
              <w:t>ve</w:t>
            </w:r>
            <w:r w:rsidR="005B61BB"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005B61BB" w:rsidRPr="005B61BB">
              <w:rPr>
                <w:rFonts w:ascii="Angsana New" w:eastAsia="Batang" w:hAnsi="Angsana New"/>
                <w:lang w:eastAsia="en-US"/>
              </w:rPr>
              <w:t>ling the activities of the entity directly or indirectly. (Whether acting in management level or not)</w:t>
            </w:r>
          </w:p>
        </w:tc>
      </w:tr>
    </w:tbl>
    <w:p w14:paraId="4C2E675A" w14:textId="7DCEF4A0" w:rsidR="00C86E25" w:rsidRPr="00A85037" w:rsidRDefault="00A85037" w:rsidP="0087438A">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three-month periods ended </w:t>
      </w:r>
      <w:r w:rsidR="00B0552B">
        <w:rPr>
          <w:rFonts w:ascii="Angsana New" w:eastAsia="Calibri" w:hAnsi="Angsana New"/>
        </w:rPr>
        <w:t>30</w:t>
      </w:r>
      <w:r>
        <w:rPr>
          <w:rFonts w:ascii="Angsana New" w:eastAsia="Calibri" w:hAnsi="Angsana New" w:hint="cs"/>
          <w:cs/>
        </w:rPr>
        <w:t xml:space="preserve"> </w:t>
      </w:r>
      <w:r w:rsidR="00B0552B">
        <w:rPr>
          <w:rFonts w:ascii="Angsana New" w:eastAsia="Calibri" w:hAnsi="Angsana New"/>
        </w:rPr>
        <w:t>June</w:t>
      </w:r>
      <w:r w:rsidRPr="00D62420">
        <w:rPr>
          <w:rFonts w:ascii="Angsana New" w:eastAsia="Calibri" w:hAnsi="Angsana New"/>
        </w:rPr>
        <w:t xml:space="preserve"> </w:t>
      </w:r>
      <w:r w:rsidRPr="00D62420">
        <w:rPr>
          <w:rFonts w:ascii="Angsana New" w:eastAsia="Calibri" w:hAnsi="Angsana New"/>
          <w:cs/>
        </w:rPr>
        <w:t>202</w:t>
      </w:r>
      <w:r w:rsidR="005D1002">
        <w:rPr>
          <w:rFonts w:ascii="Angsana New" w:eastAsia="Calibri" w:hAnsi="Angsana New" w:hint="cs"/>
          <w:cs/>
        </w:rPr>
        <w:t>4</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sidR="005D1002">
        <w:rPr>
          <w:rFonts w:ascii="Angsana New" w:eastAsia="Calibri" w:hAnsi="Angsana New" w:hint="cs"/>
          <w:cs/>
        </w:rPr>
        <w:t>3</w:t>
      </w:r>
      <w:r w:rsidRPr="00D62420">
        <w:rPr>
          <w:rFonts w:ascii="Angsana New" w:eastAsia="Calibri" w:hAnsi="Angsana New"/>
        </w:rPr>
        <w:t>,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C86E25" w:rsidRPr="00785A94" w14:paraId="71AB365C" w14:textId="77777777" w:rsidTr="00855C2A">
        <w:trPr>
          <w:trHeight w:val="450"/>
        </w:trPr>
        <w:tc>
          <w:tcPr>
            <w:tcW w:w="5078" w:type="dxa"/>
            <w:gridSpan w:val="2"/>
            <w:shd w:val="clear" w:color="auto" w:fill="auto"/>
          </w:tcPr>
          <w:p w14:paraId="4A2E8D27" w14:textId="77777777" w:rsidR="00C86E25" w:rsidRPr="009E7427" w:rsidRDefault="00C86E25" w:rsidP="00855C2A">
            <w:pPr>
              <w:spacing w:line="20" w:lineRule="atLeast"/>
              <w:ind w:left="737"/>
              <w:rPr>
                <w:rFonts w:ascii="Angsana New" w:hAnsi="Angsana New"/>
                <w:b/>
                <w:bCs/>
                <w:cs/>
              </w:rPr>
            </w:pPr>
          </w:p>
        </w:tc>
        <w:tc>
          <w:tcPr>
            <w:tcW w:w="270" w:type="dxa"/>
            <w:shd w:val="clear" w:color="auto" w:fill="auto"/>
          </w:tcPr>
          <w:p w14:paraId="76E9EC6D" w14:textId="77777777" w:rsidR="00C86E25" w:rsidRPr="009E7427"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07201AF2" w14:textId="77777777" w:rsidR="00C86E25" w:rsidRPr="009E7427" w:rsidRDefault="00C86E25" w:rsidP="00855C2A">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75B66770" w14:textId="5F9DFE46" w:rsidR="00C86E25" w:rsidRPr="00785A94" w:rsidRDefault="00A85037" w:rsidP="00855C2A">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C86E25" w:rsidRPr="00785A94" w14:paraId="6D6A587A" w14:textId="77777777" w:rsidTr="00855C2A">
        <w:trPr>
          <w:trHeight w:val="279"/>
        </w:trPr>
        <w:tc>
          <w:tcPr>
            <w:tcW w:w="4808" w:type="dxa"/>
            <w:shd w:val="clear" w:color="auto" w:fill="auto"/>
          </w:tcPr>
          <w:p w14:paraId="50515F3B" w14:textId="77777777" w:rsidR="00C86E25" w:rsidRPr="00785A94" w:rsidRDefault="00C86E25" w:rsidP="00855C2A">
            <w:pPr>
              <w:spacing w:line="20" w:lineRule="atLeast"/>
              <w:ind w:left="737"/>
              <w:rPr>
                <w:rFonts w:ascii="Angsana New" w:hAnsi="Angsana New"/>
                <w:b/>
                <w:bCs/>
                <w:cs/>
              </w:rPr>
            </w:pPr>
          </w:p>
        </w:tc>
        <w:tc>
          <w:tcPr>
            <w:tcW w:w="270" w:type="dxa"/>
            <w:shd w:val="clear" w:color="auto" w:fill="auto"/>
          </w:tcPr>
          <w:p w14:paraId="5CBF455B" w14:textId="77777777" w:rsidR="00C86E25" w:rsidRPr="00785A94" w:rsidRDefault="00C86E25" w:rsidP="00855C2A">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0D4959E"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667C94E7" w14:textId="47FAF134" w:rsidR="00C86E25" w:rsidRPr="00785A94" w:rsidRDefault="00A85037"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26598F">
              <w:rPr>
                <w:rFonts w:ascii="Angsana New" w:hAnsi="Angsana New"/>
                <w:lang w:eastAsia="zh-CN"/>
              </w:rPr>
              <w:t>4</w:t>
            </w:r>
          </w:p>
        </w:tc>
        <w:tc>
          <w:tcPr>
            <w:tcW w:w="270" w:type="dxa"/>
            <w:shd w:val="clear" w:color="auto" w:fill="auto"/>
          </w:tcPr>
          <w:p w14:paraId="54695F32" w14:textId="77777777" w:rsidR="00C86E25" w:rsidRPr="00785A94" w:rsidRDefault="00C86E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6975F5FA" w14:textId="1A591492" w:rsidR="00C86E25" w:rsidRPr="00785A94" w:rsidRDefault="00A85037" w:rsidP="00855C2A">
            <w:pPr>
              <w:tabs>
                <w:tab w:val="left" w:pos="990"/>
                <w:tab w:val="left" w:pos="1710"/>
              </w:tabs>
              <w:spacing w:line="20" w:lineRule="atLeast"/>
              <w:jc w:val="center"/>
              <w:rPr>
                <w:rFonts w:ascii="Angsana New" w:hAnsi="Angsana New"/>
                <w:lang w:eastAsia="zh-CN"/>
              </w:rPr>
            </w:pPr>
            <w:r>
              <w:rPr>
                <w:rFonts w:ascii="Angsana New" w:hAnsi="Angsana New"/>
                <w:lang w:eastAsia="zh-CN"/>
              </w:rPr>
              <w:t>202</w:t>
            </w:r>
            <w:r w:rsidR="0026598F">
              <w:rPr>
                <w:rFonts w:ascii="Angsana New" w:hAnsi="Angsana New"/>
                <w:lang w:eastAsia="zh-CN"/>
              </w:rPr>
              <w:t>3</w:t>
            </w:r>
          </w:p>
        </w:tc>
      </w:tr>
      <w:tr w:rsidR="00C86E25" w:rsidRPr="009E7427" w14:paraId="66AA7191" w14:textId="77777777" w:rsidTr="00855C2A">
        <w:trPr>
          <w:trHeight w:val="450"/>
        </w:trPr>
        <w:tc>
          <w:tcPr>
            <w:tcW w:w="4808" w:type="dxa"/>
            <w:shd w:val="clear" w:color="auto" w:fill="auto"/>
          </w:tcPr>
          <w:p w14:paraId="0A05D18C" w14:textId="39A1D486" w:rsidR="00C86E25" w:rsidRPr="00785A94" w:rsidRDefault="00A85037" w:rsidP="00855C2A">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1C449412" w14:textId="77777777" w:rsidR="00C86E25" w:rsidRPr="00785A94"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0DF13076"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78DCE20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CD7109C"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71A51F3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r>
      <w:tr w:rsidR="000C6DFB" w:rsidRPr="009E7427" w14:paraId="66912978" w14:textId="77777777" w:rsidTr="00855C2A">
        <w:trPr>
          <w:trHeight w:val="450"/>
        </w:trPr>
        <w:tc>
          <w:tcPr>
            <w:tcW w:w="4808" w:type="dxa"/>
            <w:shd w:val="clear" w:color="auto" w:fill="auto"/>
          </w:tcPr>
          <w:p w14:paraId="33D3AEB4" w14:textId="2FA48D23" w:rsidR="000C6DFB" w:rsidRPr="00785A94" w:rsidRDefault="000C6DFB" w:rsidP="000C6DFB">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5AE1FFDD" w14:textId="77777777" w:rsidR="000C6DFB" w:rsidRPr="00785A94" w:rsidRDefault="000C6DFB" w:rsidP="000C6DFB">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2B219E46" w14:textId="77777777" w:rsidR="000C6DFB" w:rsidRPr="00785A94" w:rsidRDefault="000C6DFB" w:rsidP="000C6DFB">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43C1A6DE" w14:textId="787FC4E6" w:rsidR="000C6DFB" w:rsidRDefault="005E7CF0" w:rsidP="000C6DFB">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3,764</w:t>
            </w:r>
          </w:p>
        </w:tc>
        <w:tc>
          <w:tcPr>
            <w:tcW w:w="270" w:type="dxa"/>
            <w:shd w:val="clear" w:color="auto" w:fill="auto"/>
          </w:tcPr>
          <w:p w14:paraId="772B5867" w14:textId="77777777" w:rsidR="000C6DFB" w:rsidRPr="00785A94" w:rsidRDefault="000C6DFB" w:rsidP="000C6DFB">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54EB6BBE" w14:textId="27157AFA" w:rsidR="000C6DFB" w:rsidRDefault="005E7CF0" w:rsidP="000C6DFB">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3,452</w:t>
            </w:r>
          </w:p>
        </w:tc>
      </w:tr>
      <w:tr w:rsidR="000C6DFB" w:rsidRPr="009E7427" w14:paraId="0EE0D027" w14:textId="77777777" w:rsidTr="00855C2A">
        <w:trPr>
          <w:trHeight w:val="450"/>
        </w:trPr>
        <w:tc>
          <w:tcPr>
            <w:tcW w:w="4808" w:type="dxa"/>
            <w:shd w:val="clear" w:color="auto" w:fill="auto"/>
          </w:tcPr>
          <w:p w14:paraId="69F0CB70" w14:textId="34492C06" w:rsidR="000C6DFB" w:rsidRPr="00785A94" w:rsidRDefault="000C6DFB" w:rsidP="000C6DFB">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55B988A3" w14:textId="77777777" w:rsidR="000C6DFB" w:rsidRPr="00785A94" w:rsidRDefault="000C6DFB" w:rsidP="000C6DFB">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9BBC635" w14:textId="77777777" w:rsidR="000C6DFB" w:rsidRPr="00785A94" w:rsidRDefault="000C6DFB" w:rsidP="000C6DFB">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43AFB5CC" w14:textId="73319EB4" w:rsidR="000C6DFB" w:rsidRPr="00A23565" w:rsidRDefault="005E7CF0" w:rsidP="005E7CF0">
            <w:pPr>
              <w:tabs>
                <w:tab w:val="left" w:pos="312"/>
                <w:tab w:val="left" w:pos="737"/>
                <w:tab w:val="left" w:pos="1304"/>
                <w:tab w:val="left" w:pos="1344"/>
                <w:tab w:val="left" w:pos="1814"/>
              </w:tabs>
              <w:spacing w:line="20" w:lineRule="atLeast"/>
              <w:outlineLvl w:val="0"/>
              <w:rPr>
                <w:rFonts w:ascii="Angsana New" w:hAnsi="Angsana New"/>
              </w:rPr>
            </w:pPr>
            <w:r>
              <w:rPr>
                <w:rFonts w:ascii="Angsana New" w:hAnsi="Angsana New"/>
              </w:rPr>
              <w:tab/>
            </w:r>
            <w:r>
              <w:rPr>
                <w:rFonts w:ascii="Angsana New" w:hAnsi="Angsana New"/>
              </w:rPr>
              <w:tab/>
            </w:r>
            <w:r>
              <w:rPr>
                <w:rFonts w:ascii="Angsana New" w:hAnsi="Angsana New"/>
              </w:rPr>
              <w:tab/>
            </w:r>
            <w:r>
              <w:rPr>
                <w:rFonts w:ascii="Angsana New" w:hAnsi="Angsana New"/>
              </w:rPr>
              <w:tab/>
              <w:t>-</w:t>
            </w:r>
          </w:p>
        </w:tc>
        <w:tc>
          <w:tcPr>
            <w:tcW w:w="270" w:type="dxa"/>
            <w:shd w:val="clear" w:color="auto" w:fill="auto"/>
          </w:tcPr>
          <w:p w14:paraId="46DE2515" w14:textId="77777777" w:rsidR="000C6DFB" w:rsidRPr="00785A94" w:rsidRDefault="000C6DFB" w:rsidP="000C6DFB">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53416587" w14:textId="746F66FA" w:rsidR="000C6DFB" w:rsidRDefault="000C6DFB" w:rsidP="000C6DFB">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0C6DFB" w:rsidRPr="009E7427" w14:paraId="3DD4B169" w14:textId="77777777" w:rsidTr="00855C2A">
        <w:trPr>
          <w:trHeight w:val="397"/>
        </w:trPr>
        <w:tc>
          <w:tcPr>
            <w:tcW w:w="4808" w:type="dxa"/>
            <w:shd w:val="clear" w:color="auto" w:fill="auto"/>
          </w:tcPr>
          <w:p w14:paraId="619E0F0E" w14:textId="5CC7482A" w:rsidR="000C6DFB" w:rsidRPr="00785A94" w:rsidRDefault="000C6DFB" w:rsidP="000C6DFB">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07B47058" w14:textId="77777777" w:rsidR="000C6DFB" w:rsidRPr="00785A94" w:rsidRDefault="000C6DFB" w:rsidP="000C6DFB">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04694CB" w14:textId="77777777" w:rsidR="000C6DFB" w:rsidRPr="00785A94" w:rsidRDefault="000C6DFB" w:rsidP="000C6DFB">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1EC70BC3" w14:textId="5BCE9188" w:rsidR="000C6DFB" w:rsidRPr="00A23565" w:rsidRDefault="005E7CF0" w:rsidP="000C6DFB">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3,764</w:t>
            </w:r>
          </w:p>
        </w:tc>
        <w:tc>
          <w:tcPr>
            <w:tcW w:w="270" w:type="dxa"/>
            <w:shd w:val="clear" w:color="auto" w:fill="auto"/>
          </w:tcPr>
          <w:p w14:paraId="551AED6A" w14:textId="77777777" w:rsidR="000C6DFB" w:rsidRPr="00785A94" w:rsidRDefault="000C6DFB" w:rsidP="000C6DFB">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0512D07B" w14:textId="12F123E2" w:rsidR="000C6DFB" w:rsidRPr="00186639" w:rsidRDefault="005E7CF0" w:rsidP="000C6DFB">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3,452</w:t>
            </w:r>
          </w:p>
        </w:tc>
      </w:tr>
    </w:tbl>
    <w:p w14:paraId="019493F8" w14:textId="4A4E4C4D" w:rsidR="00736179" w:rsidRPr="007E05AA" w:rsidRDefault="007E05AA" w:rsidP="007E05AA">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w:t>
      </w:r>
      <w:r>
        <w:rPr>
          <w:rFonts w:ascii="Angsana New" w:eastAsia="Calibri" w:hAnsi="Angsana New"/>
        </w:rPr>
        <w:t>six</w:t>
      </w:r>
      <w:r w:rsidRPr="00D62420">
        <w:rPr>
          <w:rFonts w:ascii="Angsana New" w:eastAsia="Calibri" w:hAnsi="Angsana New"/>
        </w:rPr>
        <w:t xml:space="preserve">-month periods ended </w:t>
      </w:r>
      <w:r>
        <w:rPr>
          <w:rFonts w:ascii="Angsana New" w:eastAsia="Calibri" w:hAnsi="Angsana New"/>
        </w:rPr>
        <w:t>30</w:t>
      </w:r>
      <w:r>
        <w:rPr>
          <w:rFonts w:ascii="Angsana New" w:eastAsia="Calibri" w:hAnsi="Angsana New" w:hint="cs"/>
          <w:cs/>
        </w:rPr>
        <w:t xml:space="preserve"> </w:t>
      </w:r>
      <w:r>
        <w:rPr>
          <w:rFonts w:ascii="Angsana New" w:eastAsia="Calibri" w:hAnsi="Angsana New"/>
        </w:rPr>
        <w:t>June</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hint="cs"/>
          <w:cs/>
        </w:rPr>
        <w:t>4</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Pr>
          <w:rFonts w:ascii="Angsana New" w:eastAsia="Calibri" w:hAnsi="Angsana New" w:hint="cs"/>
          <w:cs/>
        </w:rPr>
        <w:t>3</w:t>
      </w:r>
      <w:r w:rsidRPr="00D62420">
        <w:rPr>
          <w:rFonts w:ascii="Angsana New" w:eastAsia="Calibri" w:hAnsi="Angsana New"/>
        </w:rPr>
        <w:t>,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736179" w:rsidRPr="00785A94" w14:paraId="4E01BE2E" w14:textId="77777777" w:rsidTr="00FD4575">
        <w:trPr>
          <w:trHeight w:val="450"/>
        </w:trPr>
        <w:tc>
          <w:tcPr>
            <w:tcW w:w="5078" w:type="dxa"/>
            <w:gridSpan w:val="2"/>
            <w:shd w:val="clear" w:color="auto" w:fill="auto"/>
          </w:tcPr>
          <w:p w14:paraId="2B24A8AA" w14:textId="77777777" w:rsidR="00736179" w:rsidRPr="009E7427" w:rsidRDefault="00736179" w:rsidP="00FD4575">
            <w:pPr>
              <w:spacing w:line="20" w:lineRule="atLeast"/>
              <w:ind w:left="737"/>
              <w:rPr>
                <w:rFonts w:ascii="Angsana New" w:hAnsi="Angsana New"/>
                <w:b/>
                <w:bCs/>
                <w:cs/>
              </w:rPr>
            </w:pPr>
          </w:p>
        </w:tc>
        <w:tc>
          <w:tcPr>
            <w:tcW w:w="270" w:type="dxa"/>
            <w:shd w:val="clear" w:color="auto" w:fill="auto"/>
          </w:tcPr>
          <w:p w14:paraId="38673E3A" w14:textId="77777777" w:rsidR="00736179" w:rsidRPr="009E7427"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6BCB00F2" w14:textId="77777777" w:rsidR="00736179" w:rsidRPr="009E7427" w:rsidRDefault="00736179" w:rsidP="00FD4575">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65F047DC" w14:textId="77777777" w:rsidR="00736179" w:rsidRPr="00785A94" w:rsidRDefault="00736179" w:rsidP="00FD4575">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736179" w:rsidRPr="00785A94" w14:paraId="21417A2F" w14:textId="77777777" w:rsidTr="00FD4575">
        <w:trPr>
          <w:trHeight w:val="279"/>
        </w:trPr>
        <w:tc>
          <w:tcPr>
            <w:tcW w:w="4808" w:type="dxa"/>
            <w:shd w:val="clear" w:color="auto" w:fill="auto"/>
          </w:tcPr>
          <w:p w14:paraId="33E9BCD5" w14:textId="77777777" w:rsidR="00736179" w:rsidRPr="00785A94" w:rsidRDefault="00736179" w:rsidP="00FD4575">
            <w:pPr>
              <w:spacing w:line="20" w:lineRule="atLeast"/>
              <w:ind w:left="737"/>
              <w:rPr>
                <w:rFonts w:ascii="Angsana New" w:hAnsi="Angsana New"/>
                <w:b/>
                <w:bCs/>
                <w:cs/>
              </w:rPr>
            </w:pPr>
          </w:p>
        </w:tc>
        <w:tc>
          <w:tcPr>
            <w:tcW w:w="270" w:type="dxa"/>
            <w:shd w:val="clear" w:color="auto" w:fill="auto"/>
          </w:tcPr>
          <w:p w14:paraId="28FE1437" w14:textId="77777777" w:rsidR="00736179" w:rsidRPr="00785A94" w:rsidRDefault="00736179" w:rsidP="00FD4575">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65A5DD8"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43CEF578" w14:textId="77777777" w:rsidR="00736179" w:rsidRPr="00785A94" w:rsidRDefault="00736179" w:rsidP="00FD4575">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c>
          <w:tcPr>
            <w:tcW w:w="270" w:type="dxa"/>
            <w:shd w:val="clear" w:color="auto" w:fill="auto"/>
          </w:tcPr>
          <w:p w14:paraId="75ABD9CD" w14:textId="77777777" w:rsidR="00736179" w:rsidRPr="00785A94" w:rsidRDefault="00736179" w:rsidP="00FD4575">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5CCF8C2D" w14:textId="77777777" w:rsidR="00736179" w:rsidRPr="00785A94" w:rsidRDefault="00736179" w:rsidP="00FD4575">
            <w:pPr>
              <w:tabs>
                <w:tab w:val="left" w:pos="990"/>
                <w:tab w:val="left" w:pos="1710"/>
              </w:tabs>
              <w:spacing w:line="20" w:lineRule="atLeast"/>
              <w:jc w:val="center"/>
              <w:rPr>
                <w:rFonts w:ascii="Angsana New" w:hAnsi="Angsana New"/>
                <w:lang w:eastAsia="zh-CN"/>
              </w:rPr>
            </w:pPr>
            <w:r>
              <w:rPr>
                <w:rFonts w:ascii="Angsana New" w:hAnsi="Angsana New"/>
                <w:lang w:eastAsia="zh-CN"/>
              </w:rPr>
              <w:t>2023</w:t>
            </w:r>
          </w:p>
        </w:tc>
      </w:tr>
      <w:tr w:rsidR="00736179" w:rsidRPr="009E7427" w14:paraId="040F8F32" w14:textId="77777777" w:rsidTr="00FD4575">
        <w:trPr>
          <w:trHeight w:val="450"/>
        </w:trPr>
        <w:tc>
          <w:tcPr>
            <w:tcW w:w="4808" w:type="dxa"/>
            <w:shd w:val="clear" w:color="auto" w:fill="auto"/>
          </w:tcPr>
          <w:p w14:paraId="67F91CC3" w14:textId="77777777" w:rsidR="00736179" w:rsidRPr="00785A94" w:rsidRDefault="00736179" w:rsidP="00FD4575">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5AD14DD0"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2AA310C3"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4CC6C768" w14:textId="77777777" w:rsidR="00736179"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00DCADF6"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2D0A6D4B" w14:textId="77777777" w:rsidR="00736179" w:rsidRDefault="00736179" w:rsidP="00FD4575">
            <w:pPr>
              <w:tabs>
                <w:tab w:val="left" w:pos="312"/>
                <w:tab w:val="left" w:pos="737"/>
                <w:tab w:val="left" w:pos="1304"/>
                <w:tab w:val="left" w:pos="1814"/>
              </w:tabs>
              <w:spacing w:line="20" w:lineRule="atLeast"/>
              <w:jc w:val="right"/>
              <w:outlineLvl w:val="0"/>
              <w:rPr>
                <w:rFonts w:ascii="Angsana New" w:hAnsi="Angsana New"/>
              </w:rPr>
            </w:pPr>
          </w:p>
        </w:tc>
      </w:tr>
      <w:tr w:rsidR="00736179" w:rsidRPr="009E7427" w14:paraId="294FABFF" w14:textId="77777777" w:rsidTr="00FD4575">
        <w:trPr>
          <w:trHeight w:val="450"/>
        </w:trPr>
        <w:tc>
          <w:tcPr>
            <w:tcW w:w="4808" w:type="dxa"/>
            <w:shd w:val="clear" w:color="auto" w:fill="auto"/>
          </w:tcPr>
          <w:p w14:paraId="63F531F0" w14:textId="77777777" w:rsidR="00736179" w:rsidRPr="00785A94" w:rsidRDefault="00736179" w:rsidP="00FD4575">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5089B24B"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D89D132"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3B2B3EDC" w14:textId="78831B87" w:rsidR="00736179" w:rsidRDefault="005E7CF0" w:rsidP="00FD4575">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7,578</w:t>
            </w:r>
          </w:p>
        </w:tc>
        <w:tc>
          <w:tcPr>
            <w:tcW w:w="270" w:type="dxa"/>
            <w:shd w:val="clear" w:color="auto" w:fill="auto"/>
          </w:tcPr>
          <w:p w14:paraId="051753A5"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6AF08C9F" w14:textId="07204D21" w:rsidR="00736179" w:rsidRDefault="005E7CF0" w:rsidP="00FD4575">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6,912</w:t>
            </w:r>
          </w:p>
        </w:tc>
      </w:tr>
      <w:tr w:rsidR="00736179" w:rsidRPr="009E7427" w14:paraId="587337CA" w14:textId="77777777" w:rsidTr="00FD4575">
        <w:trPr>
          <w:trHeight w:val="450"/>
        </w:trPr>
        <w:tc>
          <w:tcPr>
            <w:tcW w:w="4808" w:type="dxa"/>
            <w:shd w:val="clear" w:color="auto" w:fill="auto"/>
          </w:tcPr>
          <w:p w14:paraId="70860F67" w14:textId="77777777" w:rsidR="00736179" w:rsidRPr="00785A94" w:rsidRDefault="00736179" w:rsidP="00FD4575">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6209E458"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089DC9C"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33E121F1" w14:textId="58C4091F" w:rsidR="00736179" w:rsidRPr="00A23565" w:rsidRDefault="005E7CF0" w:rsidP="00FD4575">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270" w:type="dxa"/>
            <w:shd w:val="clear" w:color="auto" w:fill="auto"/>
          </w:tcPr>
          <w:p w14:paraId="5EDFE926"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4F004566" w14:textId="77777777" w:rsidR="00736179" w:rsidRDefault="00736179" w:rsidP="00FD4575">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736179" w:rsidRPr="009E7427" w14:paraId="071BFA03" w14:textId="77777777" w:rsidTr="00FD4575">
        <w:trPr>
          <w:trHeight w:val="397"/>
        </w:trPr>
        <w:tc>
          <w:tcPr>
            <w:tcW w:w="4808" w:type="dxa"/>
            <w:shd w:val="clear" w:color="auto" w:fill="auto"/>
          </w:tcPr>
          <w:p w14:paraId="57302323" w14:textId="77777777" w:rsidR="00736179" w:rsidRPr="00785A94" w:rsidRDefault="00736179" w:rsidP="00FD4575">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6CC0DEFD"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E37719E"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700E8ED7" w14:textId="16C09DAB" w:rsidR="00736179" w:rsidRPr="00A23565" w:rsidRDefault="005E7CF0" w:rsidP="00FD4575">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7,578</w:t>
            </w:r>
          </w:p>
        </w:tc>
        <w:tc>
          <w:tcPr>
            <w:tcW w:w="270" w:type="dxa"/>
            <w:shd w:val="clear" w:color="auto" w:fill="auto"/>
          </w:tcPr>
          <w:p w14:paraId="798AC324"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5B6D31CA" w14:textId="559F5C65" w:rsidR="00736179" w:rsidRPr="00186639" w:rsidRDefault="005E7CF0" w:rsidP="00FD4575">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6,912</w:t>
            </w:r>
          </w:p>
        </w:tc>
      </w:tr>
    </w:tbl>
    <w:p w14:paraId="6369D29C" w14:textId="0F30D4B7" w:rsidR="00736179" w:rsidRDefault="00736179" w:rsidP="00736179">
      <w:pPr>
        <w:tabs>
          <w:tab w:val="left" w:pos="284"/>
          <w:tab w:val="left" w:pos="737"/>
          <w:tab w:val="left" w:pos="1304"/>
          <w:tab w:val="left" w:pos="1814"/>
        </w:tabs>
        <w:spacing w:before="240" w:after="120" w:line="20" w:lineRule="atLeast"/>
        <w:jc w:val="both"/>
        <w:outlineLvl w:val="0"/>
        <w:rPr>
          <w:rFonts w:ascii="Angsana New" w:eastAsia="Times New Roman" w:hAnsi="Angsana New"/>
          <w:b/>
          <w:bCs/>
          <w:lang w:eastAsia="en-US"/>
        </w:rPr>
      </w:pPr>
      <w:r>
        <w:rPr>
          <w:rFonts w:ascii="Angsana New" w:eastAsia="Times New Roman" w:hAnsi="Angsana New"/>
          <w:b/>
          <w:bCs/>
          <w:lang w:eastAsia="en-US"/>
        </w:rPr>
        <w:br w:type="page"/>
      </w:r>
    </w:p>
    <w:p w14:paraId="7E5D7128" w14:textId="0A225D81" w:rsidR="00BF00C4" w:rsidRPr="00D64B70" w:rsidRDefault="00A85037" w:rsidP="0087438A">
      <w:pPr>
        <w:numPr>
          <w:ilvl w:val="0"/>
          <w:numId w:val="1"/>
        </w:numPr>
        <w:tabs>
          <w:tab w:val="clear" w:pos="360"/>
          <w:tab w:val="left" w:pos="284"/>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A85037">
        <w:rPr>
          <w:rFonts w:ascii="Angsana New" w:eastAsia="Times New Roman" w:hAnsi="Angsana New"/>
          <w:b/>
          <w:bCs/>
          <w:lang w:eastAsia="en-US"/>
        </w:rPr>
        <w:lastRenderedPageBreak/>
        <w:t>Cash and cash equivalents</w:t>
      </w:r>
    </w:p>
    <w:tbl>
      <w:tblPr>
        <w:tblW w:w="9038" w:type="dxa"/>
        <w:tblInd w:w="250" w:type="dxa"/>
        <w:tblLook w:val="04A0" w:firstRow="1" w:lastRow="0" w:firstColumn="1" w:lastColumn="0" w:noHBand="0" w:noVBand="1"/>
      </w:tblPr>
      <w:tblGrid>
        <w:gridCol w:w="5168"/>
        <w:gridCol w:w="270"/>
        <w:gridCol w:w="1620"/>
        <w:gridCol w:w="241"/>
        <w:gridCol w:w="1739"/>
      </w:tblGrid>
      <w:tr w:rsidR="00A85037" w:rsidRPr="009E7427" w14:paraId="11DC9F88" w14:textId="77777777" w:rsidTr="00B2020C">
        <w:trPr>
          <w:trHeight w:val="376"/>
        </w:trPr>
        <w:tc>
          <w:tcPr>
            <w:tcW w:w="5168" w:type="dxa"/>
            <w:shd w:val="clear" w:color="auto" w:fill="auto"/>
          </w:tcPr>
          <w:p w14:paraId="61CB0DC1" w14:textId="77777777" w:rsidR="00A85037" w:rsidRPr="009E7427" w:rsidRDefault="00A85037" w:rsidP="00A85037">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45DB99A0" w14:textId="77777777" w:rsidR="00A85037" w:rsidRPr="009E7427" w:rsidRDefault="00A85037" w:rsidP="00A85037">
            <w:pPr>
              <w:pStyle w:val="Header"/>
              <w:tabs>
                <w:tab w:val="decimal" w:pos="680"/>
                <w:tab w:val="decimal" w:pos="1310"/>
              </w:tabs>
              <w:spacing w:line="20" w:lineRule="atLeast"/>
              <w:jc w:val="right"/>
              <w:rPr>
                <w:rFonts w:ascii="Angsana New" w:hAnsi="Angsana New"/>
              </w:rPr>
            </w:pPr>
          </w:p>
        </w:tc>
        <w:tc>
          <w:tcPr>
            <w:tcW w:w="3600" w:type="dxa"/>
            <w:gridSpan w:val="3"/>
            <w:shd w:val="clear" w:color="auto" w:fill="auto"/>
          </w:tcPr>
          <w:p w14:paraId="14A17A47" w14:textId="0ADABEE4" w:rsidR="00A85037" w:rsidRPr="009E7427" w:rsidRDefault="00A85037" w:rsidP="00A85037">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A85037" w:rsidRPr="009E7427" w14:paraId="20370BE8" w14:textId="77777777" w:rsidTr="00A85037">
        <w:trPr>
          <w:trHeight w:val="345"/>
        </w:trPr>
        <w:tc>
          <w:tcPr>
            <w:tcW w:w="5168" w:type="dxa"/>
            <w:shd w:val="clear" w:color="auto" w:fill="auto"/>
          </w:tcPr>
          <w:p w14:paraId="57E0DE8D" w14:textId="77777777" w:rsidR="00A85037" w:rsidRPr="009E7427" w:rsidRDefault="00A85037" w:rsidP="00A85037">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68C69F43" w14:textId="77777777" w:rsidR="00A85037" w:rsidRPr="009E7427" w:rsidRDefault="00A85037" w:rsidP="00A85037">
            <w:pPr>
              <w:spacing w:line="20" w:lineRule="atLeast"/>
              <w:jc w:val="center"/>
              <w:rPr>
                <w:rFonts w:ascii="Angsana New" w:hAnsi="Angsana New"/>
              </w:rPr>
            </w:pPr>
          </w:p>
        </w:tc>
        <w:tc>
          <w:tcPr>
            <w:tcW w:w="1620" w:type="dxa"/>
            <w:tcBorders>
              <w:bottom w:val="single" w:sz="4" w:space="0" w:color="auto"/>
            </w:tcBorders>
            <w:shd w:val="clear" w:color="auto" w:fill="auto"/>
          </w:tcPr>
          <w:p w14:paraId="26D8B797" w14:textId="5E5219A5" w:rsidR="00B0552B" w:rsidRPr="000A26C1" w:rsidRDefault="00B0552B" w:rsidP="00A8503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 2024</w:t>
            </w:r>
          </w:p>
        </w:tc>
        <w:tc>
          <w:tcPr>
            <w:tcW w:w="241" w:type="dxa"/>
            <w:shd w:val="clear" w:color="auto" w:fill="auto"/>
          </w:tcPr>
          <w:p w14:paraId="6307E50F" w14:textId="77777777"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39" w:type="dxa"/>
            <w:tcBorders>
              <w:bottom w:val="single" w:sz="4" w:space="0" w:color="auto"/>
            </w:tcBorders>
            <w:shd w:val="clear" w:color="auto" w:fill="auto"/>
          </w:tcPr>
          <w:p w14:paraId="40EB5C0C" w14:textId="5BC1CD61"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C6DFB" w:rsidRPr="009E7427" w14:paraId="48F98274" w14:textId="77777777" w:rsidTr="00A85037">
        <w:trPr>
          <w:trHeight w:val="271"/>
        </w:trPr>
        <w:tc>
          <w:tcPr>
            <w:tcW w:w="5168" w:type="dxa"/>
            <w:shd w:val="clear" w:color="auto" w:fill="auto"/>
          </w:tcPr>
          <w:p w14:paraId="7AD08B0F" w14:textId="4D659B80" w:rsidR="000C6DFB" w:rsidRPr="009E7427" w:rsidRDefault="000C6DFB" w:rsidP="000C6DFB">
            <w:pPr>
              <w:spacing w:line="20" w:lineRule="atLeast"/>
              <w:ind w:left="15" w:firstLine="28"/>
              <w:outlineLvl w:val="0"/>
              <w:rPr>
                <w:rFonts w:ascii="Angsana New" w:eastAsia="Times New Roman" w:hAnsi="Angsana New"/>
                <w:cs/>
                <w:lang w:eastAsia="en-US"/>
              </w:rPr>
            </w:pPr>
            <w:r w:rsidRPr="000D5EE2">
              <w:rPr>
                <w:rFonts w:ascii="Angsana New" w:hAnsi="Angsana New"/>
              </w:rPr>
              <w:t xml:space="preserve">Cash </w:t>
            </w:r>
          </w:p>
        </w:tc>
        <w:tc>
          <w:tcPr>
            <w:tcW w:w="270" w:type="dxa"/>
            <w:shd w:val="clear" w:color="auto" w:fill="auto"/>
          </w:tcPr>
          <w:p w14:paraId="2D73BF1A"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620" w:type="dxa"/>
            <w:tcBorders>
              <w:top w:val="single" w:sz="4" w:space="0" w:color="auto"/>
            </w:tcBorders>
            <w:shd w:val="clear" w:color="auto" w:fill="auto"/>
          </w:tcPr>
          <w:p w14:paraId="4C771DA3" w14:textId="10D85F76" w:rsidR="000C6DFB" w:rsidRPr="004B7678" w:rsidRDefault="00736179"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199</w:t>
            </w:r>
          </w:p>
        </w:tc>
        <w:tc>
          <w:tcPr>
            <w:tcW w:w="241" w:type="dxa"/>
            <w:shd w:val="clear" w:color="auto" w:fill="auto"/>
          </w:tcPr>
          <w:p w14:paraId="10B8E436"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2017B7F9" w14:textId="2282CAE6" w:rsidR="000C6DFB" w:rsidRPr="004B7678" w:rsidRDefault="000C6DFB"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167</w:t>
            </w:r>
          </w:p>
        </w:tc>
      </w:tr>
      <w:tr w:rsidR="000C6DFB" w:rsidRPr="009E7427" w14:paraId="70934EBC" w14:textId="77777777" w:rsidTr="00A85037">
        <w:trPr>
          <w:trHeight w:val="376"/>
        </w:trPr>
        <w:tc>
          <w:tcPr>
            <w:tcW w:w="5168" w:type="dxa"/>
            <w:shd w:val="clear" w:color="auto" w:fill="auto"/>
          </w:tcPr>
          <w:p w14:paraId="270E826B" w14:textId="2322A1CA" w:rsidR="000C6DFB" w:rsidRPr="009E7427" w:rsidRDefault="000C6DFB" w:rsidP="000C6DFB">
            <w:pPr>
              <w:spacing w:line="20" w:lineRule="atLeast"/>
              <w:ind w:left="34" w:firstLine="23"/>
              <w:outlineLvl w:val="0"/>
              <w:rPr>
                <w:rFonts w:ascii="Angsana New" w:eastAsia="Times New Roman" w:hAnsi="Angsana New"/>
                <w:lang w:eastAsia="en-US"/>
              </w:rPr>
            </w:pPr>
            <w:r w:rsidRPr="000D5EE2">
              <w:rPr>
                <w:rFonts w:ascii="Angsana New" w:hAnsi="Angsana New"/>
              </w:rPr>
              <w:t>Cash at banks – savings accounts</w:t>
            </w:r>
          </w:p>
        </w:tc>
        <w:tc>
          <w:tcPr>
            <w:tcW w:w="270" w:type="dxa"/>
            <w:shd w:val="clear" w:color="auto" w:fill="auto"/>
          </w:tcPr>
          <w:p w14:paraId="72AE1A62" w14:textId="77777777" w:rsidR="000C6DFB" w:rsidRPr="009E7427" w:rsidRDefault="000C6DFB" w:rsidP="000C6DFB">
            <w:pPr>
              <w:tabs>
                <w:tab w:val="decimal" w:pos="680"/>
                <w:tab w:val="decimal" w:pos="1319"/>
              </w:tabs>
              <w:spacing w:line="20" w:lineRule="atLeast"/>
              <w:jc w:val="right"/>
              <w:rPr>
                <w:rFonts w:ascii="Angsana New" w:hAnsi="Angsana New"/>
              </w:rPr>
            </w:pPr>
          </w:p>
        </w:tc>
        <w:tc>
          <w:tcPr>
            <w:tcW w:w="1620" w:type="dxa"/>
            <w:shd w:val="clear" w:color="auto" w:fill="auto"/>
          </w:tcPr>
          <w:p w14:paraId="1C3727CD" w14:textId="55E8130B" w:rsidR="000C6DFB" w:rsidRPr="004B7678" w:rsidRDefault="00736179"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378,06</w:t>
            </w:r>
            <w:r w:rsidR="009B7842">
              <w:rPr>
                <w:rFonts w:ascii="Angsana New" w:hAnsi="Angsana New"/>
                <w:lang w:val="en-US"/>
              </w:rPr>
              <w:t>6</w:t>
            </w:r>
          </w:p>
        </w:tc>
        <w:tc>
          <w:tcPr>
            <w:tcW w:w="241" w:type="dxa"/>
            <w:shd w:val="clear" w:color="auto" w:fill="auto"/>
          </w:tcPr>
          <w:p w14:paraId="0AFEA33D"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65C924BD" w14:textId="5B36E8A0" w:rsidR="000C6DFB" w:rsidRPr="004B7678" w:rsidRDefault="000C6DFB" w:rsidP="000C6DFB">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376,614</w:t>
            </w:r>
          </w:p>
        </w:tc>
      </w:tr>
      <w:tr w:rsidR="000C6DFB" w:rsidRPr="009E7427" w14:paraId="2A82F219" w14:textId="77777777" w:rsidTr="00A85037">
        <w:trPr>
          <w:trHeight w:val="376"/>
        </w:trPr>
        <w:tc>
          <w:tcPr>
            <w:tcW w:w="5168" w:type="dxa"/>
            <w:shd w:val="clear" w:color="auto" w:fill="auto"/>
          </w:tcPr>
          <w:p w14:paraId="5E406799" w14:textId="23CF0641" w:rsidR="000C6DFB" w:rsidRPr="009E7427" w:rsidRDefault="000C6DFB" w:rsidP="000C6DFB">
            <w:pPr>
              <w:spacing w:line="20" w:lineRule="atLeast"/>
              <w:ind w:left="34" w:firstLine="23"/>
              <w:outlineLvl w:val="0"/>
              <w:rPr>
                <w:rFonts w:ascii="Angsana New" w:hAnsi="Angsana New"/>
                <w:cs/>
              </w:rPr>
            </w:pPr>
            <w:r w:rsidRPr="000D5EE2">
              <w:rPr>
                <w:rFonts w:ascii="Angsana New" w:hAnsi="Angsana New"/>
              </w:rPr>
              <w:t>Cash at banks – current accounts</w:t>
            </w:r>
          </w:p>
        </w:tc>
        <w:tc>
          <w:tcPr>
            <w:tcW w:w="270" w:type="dxa"/>
            <w:shd w:val="clear" w:color="auto" w:fill="auto"/>
          </w:tcPr>
          <w:p w14:paraId="67D34899" w14:textId="77777777" w:rsidR="000C6DFB" w:rsidRPr="009E7427" w:rsidRDefault="000C6DFB" w:rsidP="000C6DFB">
            <w:pPr>
              <w:tabs>
                <w:tab w:val="decimal" w:pos="680"/>
                <w:tab w:val="decimal" w:pos="1319"/>
              </w:tabs>
              <w:spacing w:line="20" w:lineRule="atLeast"/>
              <w:jc w:val="right"/>
              <w:rPr>
                <w:rFonts w:ascii="Angsana New" w:hAnsi="Angsana New"/>
              </w:rPr>
            </w:pPr>
          </w:p>
        </w:tc>
        <w:tc>
          <w:tcPr>
            <w:tcW w:w="1620" w:type="dxa"/>
            <w:tcBorders>
              <w:bottom w:val="single" w:sz="4" w:space="0" w:color="auto"/>
            </w:tcBorders>
            <w:shd w:val="clear" w:color="auto" w:fill="auto"/>
          </w:tcPr>
          <w:p w14:paraId="2F9504A1" w14:textId="2524E4A7" w:rsidR="000C6DFB" w:rsidRPr="004B7678" w:rsidRDefault="00736179"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27</w:t>
            </w:r>
          </w:p>
        </w:tc>
        <w:tc>
          <w:tcPr>
            <w:tcW w:w="241" w:type="dxa"/>
            <w:shd w:val="clear" w:color="auto" w:fill="auto"/>
          </w:tcPr>
          <w:p w14:paraId="02DF4F50"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739" w:type="dxa"/>
            <w:tcBorders>
              <w:bottom w:val="single" w:sz="4" w:space="0" w:color="auto"/>
            </w:tcBorders>
            <w:shd w:val="clear" w:color="auto" w:fill="auto"/>
          </w:tcPr>
          <w:p w14:paraId="4BF253BA" w14:textId="31A6FD9B" w:rsidR="000C6DFB" w:rsidRPr="004B7678" w:rsidRDefault="000C6DFB"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29</w:t>
            </w:r>
          </w:p>
        </w:tc>
      </w:tr>
      <w:tr w:rsidR="000C6DFB" w:rsidRPr="009E7427" w14:paraId="23870D1F" w14:textId="77777777" w:rsidTr="00A85037">
        <w:trPr>
          <w:trHeight w:val="246"/>
        </w:trPr>
        <w:tc>
          <w:tcPr>
            <w:tcW w:w="5168" w:type="dxa"/>
            <w:shd w:val="clear" w:color="auto" w:fill="auto"/>
          </w:tcPr>
          <w:p w14:paraId="7C8E664C" w14:textId="3A9488E1" w:rsidR="000C6DFB" w:rsidRPr="009E7427" w:rsidRDefault="000C6DFB" w:rsidP="000C6DFB">
            <w:pPr>
              <w:spacing w:line="20" w:lineRule="atLeast"/>
              <w:ind w:left="57" w:firstLine="23"/>
              <w:outlineLvl w:val="0"/>
              <w:rPr>
                <w:rFonts w:ascii="Angsana New" w:hAnsi="Angsana New"/>
                <w:b/>
                <w:bCs/>
                <w:cs/>
              </w:rPr>
            </w:pPr>
            <w:r w:rsidRPr="000D5EE2">
              <w:rPr>
                <w:rFonts w:ascii="Angsana New" w:hAnsi="Angsana New"/>
                <w:b/>
                <w:bCs/>
              </w:rPr>
              <w:t>Total</w:t>
            </w:r>
          </w:p>
        </w:tc>
        <w:tc>
          <w:tcPr>
            <w:tcW w:w="270" w:type="dxa"/>
            <w:shd w:val="clear" w:color="auto" w:fill="auto"/>
          </w:tcPr>
          <w:p w14:paraId="7DF75ACE" w14:textId="77777777" w:rsidR="000C6DFB" w:rsidRPr="009E7427" w:rsidRDefault="000C6DFB" w:rsidP="000C6DFB">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156391F1" w14:textId="10B36170" w:rsidR="000C6DFB" w:rsidRPr="004B7678" w:rsidRDefault="00736179" w:rsidP="000C6DFB">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378,29</w:t>
            </w:r>
            <w:r w:rsidR="009B7842">
              <w:rPr>
                <w:rFonts w:ascii="Angsana New" w:hAnsi="Angsana New"/>
                <w:b/>
                <w:bCs/>
                <w:lang w:val="en-US"/>
              </w:rPr>
              <w:t>2</w:t>
            </w:r>
          </w:p>
        </w:tc>
        <w:tc>
          <w:tcPr>
            <w:tcW w:w="241" w:type="dxa"/>
            <w:shd w:val="clear" w:color="auto" w:fill="auto"/>
          </w:tcPr>
          <w:p w14:paraId="27E27CD4" w14:textId="77777777" w:rsidR="000C6DFB" w:rsidRPr="009E7427" w:rsidRDefault="000C6DFB" w:rsidP="000C6DFB">
            <w:pPr>
              <w:pStyle w:val="Header"/>
              <w:tabs>
                <w:tab w:val="decimal" w:pos="680"/>
                <w:tab w:val="decimal" w:pos="1319"/>
              </w:tabs>
              <w:spacing w:line="20" w:lineRule="atLeast"/>
              <w:jc w:val="right"/>
              <w:rPr>
                <w:rFonts w:ascii="Angsana New" w:hAnsi="Angsana New"/>
                <w:cs/>
              </w:rPr>
            </w:pPr>
          </w:p>
        </w:tc>
        <w:tc>
          <w:tcPr>
            <w:tcW w:w="1739" w:type="dxa"/>
            <w:tcBorders>
              <w:top w:val="single" w:sz="4" w:space="0" w:color="auto"/>
              <w:bottom w:val="double" w:sz="4" w:space="0" w:color="auto"/>
            </w:tcBorders>
            <w:shd w:val="clear" w:color="auto" w:fill="auto"/>
          </w:tcPr>
          <w:p w14:paraId="36DBA649" w14:textId="58ACBC41" w:rsidR="000C6DFB" w:rsidRPr="004B7678" w:rsidRDefault="000C6DFB"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376,810</w:t>
            </w:r>
          </w:p>
        </w:tc>
      </w:tr>
    </w:tbl>
    <w:p w14:paraId="428CED57" w14:textId="0038DDD6" w:rsidR="00472563" w:rsidRDefault="0003467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r w:rsidRPr="00034673">
        <w:rPr>
          <w:rFonts w:ascii="Angsana New" w:eastAsia="Times New Roman" w:hAnsi="Angsana New"/>
          <w:lang w:eastAsia="en-US"/>
        </w:rPr>
        <w:t xml:space="preserve">As at </w:t>
      </w:r>
      <w:r w:rsidR="007E05AA">
        <w:rPr>
          <w:rFonts w:ascii="Angsana New" w:eastAsia="Times New Roman" w:hAnsi="Angsana New"/>
          <w:lang w:eastAsia="en-US"/>
        </w:rPr>
        <w:t>30 June 2024</w:t>
      </w:r>
      <w:r w:rsidRPr="00034673">
        <w:rPr>
          <w:rFonts w:ascii="Angsana New" w:eastAsia="Times New Roman" w:hAnsi="Angsana New"/>
          <w:lang w:eastAsia="en-US"/>
        </w:rPr>
        <w:t>, bank depo</w:t>
      </w:r>
      <w:r w:rsidR="00472563">
        <w:rPr>
          <w:rFonts w:ascii="Angsana New" w:eastAsia="Times New Roman" w:hAnsi="Angsana New"/>
          <w:lang w:eastAsia="en-US"/>
        </w:rPr>
        <w:t>sits in savings accounts had</w:t>
      </w:r>
      <w:r w:rsidRPr="00034673">
        <w:rPr>
          <w:rFonts w:ascii="Angsana New" w:eastAsia="Times New Roman" w:hAnsi="Angsana New"/>
          <w:lang w:eastAsia="en-US"/>
        </w:rPr>
        <w:t xml:space="preserve"> interest</w:t>
      </w:r>
      <w:r w:rsidR="00472563">
        <w:rPr>
          <w:rFonts w:ascii="Angsana New" w:eastAsia="Times New Roman" w:hAnsi="Angsana New"/>
          <w:lang w:eastAsia="en-US"/>
        </w:rPr>
        <w:t xml:space="preserve"> at</w:t>
      </w:r>
      <w:r w:rsidRPr="003E3561">
        <w:rPr>
          <w:rFonts w:ascii="Angsana New" w:eastAsia="Times New Roman" w:hAnsi="Angsana New"/>
          <w:lang w:eastAsia="en-US"/>
        </w:rPr>
        <w:t xml:space="preserve"> </w:t>
      </w:r>
      <w:r w:rsidR="00350EBB">
        <w:rPr>
          <w:rFonts w:ascii="Angsana New" w:eastAsia="Times New Roman" w:hAnsi="Angsana New"/>
          <w:lang w:eastAsia="en-US"/>
        </w:rPr>
        <w:t>0.125%</w:t>
      </w:r>
      <w:r w:rsidRPr="003E3561">
        <w:rPr>
          <w:rFonts w:ascii="Angsana New" w:eastAsia="Times New Roman" w:hAnsi="Angsana New"/>
          <w:lang w:eastAsia="en-US"/>
        </w:rPr>
        <w:t xml:space="preserve"> </w:t>
      </w:r>
      <w:r w:rsidR="00350EBB">
        <w:rPr>
          <w:rFonts w:ascii="Angsana New" w:eastAsia="Times New Roman" w:hAnsi="Angsana New"/>
          <w:lang w:eastAsia="en-US"/>
        </w:rPr>
        <w:t>– 0.550%</w:t>
      </w:r>
      <w:r w:rsidRPr="003E3561">
        <w:rPr>
          <w:rFonts w:ascii="Angsana New" w:eastAsia="Times New Roman" w:hAnsi="Angsana New"/>
          <w:lang w:eastAsia="en-US"/>
        </w:rPr>
        <w:t xml:space="preserve"> per annum</w:t>
      </w:r>
      <w:r>
        <w:rPr>
          <w:rFonts w:ascii="Angsana New" w:eastAsia="Times New Roman" w:hAnsi="Angsana New"/>
          <w:lang w:eastAsia="en-US"/>
        </w:rPr>
        <w:t xml:space="preserve"> </w:t>
      </w:r>
      <w:r w:rsidRPr="00034673">
        <w:rPr>
          <w:rFonts w:ascii="Angsana New" w:eastAsia="Times New Roman" w:hAnsi="Angsana New"/>
          <w:lang w:eastAsia="en-US"/>
        </w:rPr>
        <w:t>(2</w:t>
      </w:r>
      <w:r>
        <w:rPr>
          <w:rFonts w:ascii="Angsana New" w:eastAsia="Times New Roman" w:hAnsi="Angsana New"/>
          <w:lang w:eastAsia="en-US"/>
        </w:rPr>
        <w:t>02</w:t>
      </w:r>
      <w:r w:rsidR="005D1002">
        <w:rPr>
          <w:rFonts w:ascii="Angsana New" w:eastAsia="Times New Roman" w:hAnsi="Angsana New"/>
          <w:lang w:eastAsia="en-US"/>
        </w:rPr>
        <w:t>3</w:t>
      </w:r>
      <w:r w:rsidRPr="00034673">
        <w:rPr>
          <w:rFonts w:ascii="Angsana New" w:eastAsia="Times New Roman" w:hAnsi="Angsana New"/>
          <w:lang w:eastAsia="en-US"/>
        </w:rPr>
        <w:t xml:space="preserve">: </w:t>
      </w:r>
      <w:r w:rsidR="00255E41">
        <w:rPr>
          <w:rFonts w:ascii="Angsana New" w:eastAsia="Times New Roman" w:hAnsi="Angsana New"/>
          <w:lang w:eastAsia="en-US"/>
        </w:rPr>
        <w:t>0.</w:t>
      </w:r>
      <w:r w:rsidR="00350EBB">
        <w:rPr>
          <w:rFonts w:ascii="Angsana New" w:eastAsia="Times New Roman" w:hAnsi="Angsana New"/>
          <w:lang w:eastAsia="en-US"/>
        </w:rPr>
        <w:t>550</w:t>
      </w:r>
      <w:r w:rsidRPr="00034673">
        <w:rPr>
          <w:rFonts w:ascii="Angsana New" w:eastAsia="Times New Roman" w:hAnsi="Angsana New"/>
          <w:cs/>
          <w:lang w:eastAsia="en-US"/>
        </w:rPr>
        <w:t xml:space="preserve"> % </w:t>
      </w:r>
      <w:r w:rsidRPr="00034673">
        <w:rPr>
          <w:rFonts w:ascii="Angsana New" w:eastAsia="Times New Roman" w:hAnsi="Angsana New"/>
          <w:lang w:eastAsia="en-US"/>
        </w:rPr>
        <w:t>per annum</w:t>
      </w:r>
      <w:r w:rsidRPr="00034673">
        <w:rPr>
          <w:rFonts w:ascii="Angsana New" w:eastAsia="Times New Roman" w:hAnsi="Angsana New"/>
          <w:cs/>
          <w:lang w:eastAsia="en-US"/>
        </w:rPr>
        <w:t>)</w:t>
      </w:r>
      <w:r w:rsidR="00314559">
        <w:rPr>
          <w:rFonts w:ascii="Angsana New" w:eastAsia="Times New Roman" w:hAnsi="Angsana New"/>
          <w:lang w:eastAsia="en-US"/>
        </w:rPr>
        <w:t>.</w:t>
      </w:r>
    </w:p>
    <w:p w14:paraId="66F08DE7"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2A84950A"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7D272256"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50199B06"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6B3297AF"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745C7E4F"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47D81B88"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01866208"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07EC4CF9"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4BDFB97F"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77BEE720"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642AE9A3"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3037A8F1"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093988CD"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1A02B33F"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p>
    <w:p w14:paraId="53448D82" w14:textId="1A6FFE93" w:rsidR="00BF00C4" w:rsidRPr="00034673" w:rsidRDefault="007E05AA" w:rsidP="00034673">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7E05AA">
        <w:rPr>
          <w:rFonts w:ascii="Angsana New" w:eastAsia="Times New Roman" w:hAnsi="Angsana New"/>
          <w:b/>
          <w:bCs/>
          <w:lang w:eastAsia="en-US"/>
        </w:rPr>
        <w:t>Trade receivables and other current receivables and current contract assets</w:t>
      </w:r>
    </w:p>
    <w:tbl>
      <w:tblPr>
        <w:tblW w:w="9079" w:type="dxa"/>
        <w:tblInd w:w="250" w:type="dxa"/>
        <w:tblLook w:val="04A0" w:firstRow="1" w:lastRow="0" w:firstColumn="1" w:lastColumn="0" w:noHBand="0" w:noVBand="1"/>
      </w:tblPr>
      <w:tblGrid>
        <w:gridCol w:w="5279"/>
        <w:gridCol w:w="236"/>
        <w:gridCol w:w="1620"/>
        <w:gridCol w:w="270"/>
        <w:gridCol w:w="1674"/>
      </w:tblGrid>
      <w:tr w:rsidR="00034673" w:rsidRPr="000257F0" w14:paraId="41729210" w14:textId="77777777" w:rsidTr="00617990">
        <w:tc>
          <w:tcPr>
            <w:tcW w:w="5279" w:type="dxa"/>
            <w:shd w:val="clear" w:color="auto" w:fill="auto"/>
          </w:tcPr>
          <w:p w14:paraId="07F596FC" w14:textId="77777777" w:rsidR="00034673" w:rsidRPr="000257F0" w:rsidRDefault="00034673" w:rsidP="00034673">
            <w:pPr>
              <w:tabs>
                <w:tab w:val="left" w:pos="312"/>
                <w:tab w:val="left" w:pos="737"/>
                <w:tab w:val="left" w:pos="1304"/>
                <w:tab w:val="left" w:pos="1814"/>
              </w:tabs>
              <w:spacing w:line="20" w:lineRule="atLeast"/>
              <w:rPr>
                <w:rFonts w:ascii="Angsana New" w:hAnsi="Angsana New"/>
              </w:rPr>
            </w:pPr>
          </w:p>
        </w:tc>
        <w:tc>
          <w:tcPr>
            <w:tcW w:w="236" w:type="dxa"/>
            <w:shd w:val="clear" w:color="auto" w:fill="auto"/>
          </w:tcPr>
          <w:p w14:paraId="73AE0474" w14:textId="77777777" w:rsidR="00034673" w:rsidRPr="000257F0" w:rsidRDefault="00034673" w:rsidP="00034673">
            <w:pPr>
              <w:pStyle w:val="Header"/>
              <w:tabs>
                <w:tab w:val="decimal" w:pos="680"/>
                <w:tab w:val="decimal" w:pos="1310"/>
              </w:tabs>
              <w:spacing w:line="20" w:lineRule="atLeast"/>
              <w:jc w:val="right"/>
              <w:rPr>
                <w:rFonts w:ascii="Angsana New" w:hAnsi="Angsana New"/>
              </w:rPr>
            </w:pPr>
          </w:p>
        </w:tc>
        <w:tc>
          <w:tcPr>
            <w:tcW w:w="3564" w:type="dxa"/>
            <w:gridSpan w:val="3"/>
            <w:shd w:val="clear" w:color="auto" w:fill="auto"/>
          </w:tcPr>
          <w:p w14:paraId="75EDDE35" w14:textId="5037B448" w:rsidR="00034673" w:rsidRPr="000257F0" w:rsidRDefault="00034673" w:rsidP="00034673">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034673" w:rsidRPr="000257F0" w14:paraId="416C1A88" w14:textId="77777777" w:rsidTr="00034673">
        <w:tc>
          <w:tcPr>
            <w:tcW w:w="5279" w:type="dxa"/>
            <w:shd w:val="clear" w:color="auto" w:fill="auto"/>
          </w:tcPr>
          <w:p w14:paraId="635A3E8F" w14:textId="77777777" w:rsidR="00034673" w:rsidRPr="000257F0" w:rsidRDefault="00034673" w:rsidP="00034673">
            <w:pPr>
              <w:tabs>
                <w:tab w:val="left" w:pos="312"/>
                <w:tab w:val="left" w:pos="737"/>
                <w:tab w:val="left" w:pos="1304"/>
                <w:tab w:val="left" w:pos="1814"/>
              </w:tabs>
              <w:spacing w:line="20" w:lineRule="atLeast"/>
              <w:jc w:val="center"/>
              <w:rPr>
                <w:rFonts w:ascii="Angsana New" w:hAnsi="Angsana New"/>
                <w:b/>
                <w:bCs/>
                <w:cs/>
              </w:rPr>
            </w:pPr>
          </w:p>
        </w:tc>
        <w:tc>
          <w:tcPr>
            <w:tcW w:w="236" w:type="dxa"/>
            <w:shd w:val="clear" w:color="auto" w:fill="auto"/>
          </w:tcPr>
          <w:p w14:paraId="181EF07C" w14:textId="77777777" w:rsidR="00034673" w:rsidRPr="000257F0" w:rsidRDefault="00034673" w:rsidP="00034673">
            <w:pPr>
              <w:spacing w:line="20" w:lineRule="atLeast"/>
              <w:jc w:val="center"/>
              <w:rPr>
                <w:rFonts w:ascii="Angsana New" w:hAnsi="Angsana New"/>
              </w:rPr>
            </w:pPr>
          </w:p>
        </w:tc>
        <w:tc>
          <w:tcPr>
            <w:tcW w:w="1620" w:type="dxa"/>
            <w:tcBorders>
              <w:bottom w:val="single" w:sz="4" w:space="0" w:color="auto"/>
            </w:tcBorders>
            <w:shd w:val="clear" w:color="auto" w:fill="auto"/>
          </w:tcPr>
          <w:p w14:paraId="75FC742C" w14:textId="1585AB85" w:rsidR="00034673" w:rsidRPr="000A26C1" w:rsidRDefault="00B0552B" w:rsidP="0003467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w:t>
            </w:r>
            <w:r w:rsidR="00034673">
              <w:rPr>
                <w:rFonts w:ascii="Angsana New" w:hAnsi="Angsana New"/>
                <w:lang w:eastAsia="zh-CN"/>
              </w:rPr>
              <w:t xml:space="preserve"> </w:t>
            </w:r>
            <w:r>
              <w:rPr>
                <w:rFonts w:ascii="Angsana New" w:hAnsi="Angsana New"/>
                <w:lang w:eastAsia="zh-CN"/>
              </w:rPr>
              <w:t>June</w:t>
            </w:r>
            <w:r w:rsidR="00034673">
              <w:rPr>
                <w:rFonts w:ascii="Angsana New" w:hAnsi="Angsana New"/>
                <w:cs/>
                <w:lang w:eastAsia="zh-CN"/>
              </w:rPr>
              <w:t xml:space="preserve"> </w:t>
            </w:r>
            <w:r w:rsidR="00034673">
              <w:rPr>
                <w:rFonts w:ascii="Angsana New" w:hAnsi="Angsana New"/>
                <w:lang w:eastAsia="zh-CN"/>
              </w:rPr>
              <w:t>202</w:t>
            </w:r>
            <w:r w:rsidR="005D1002">
              <w:rPr>
                <w:rFonts w:ascii="Angsana New" w:hAnsi="Angsana New"/>
                <w:lang w:eastAsia="zh-CN"/>
              </w:rPr>
              <w:t>4</w:t>
            </w:r>
          </w:p>
        </w:tc>
        <w:tc>
          <w:tcPr>
            <w:tcW w:w="270" w:type="dxa"/>
            <w:shd w:val="clear" w:color="auto" w:fill="auto"/>
          </w:tcPr>
          <w:p w14:paraId="7101C5DA" w14:textId="77777777"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74" w:type="dxa"/>
            <w:tcBorders>
              <w:bottom w:val="single" w:sz="4" w:space="0" w:color="auto"/>
            </w:tcBorders>
            <w:shd w:val="clear" w:color="auto" w:fill="auto"/>
          </w:tcPr>
          <w:p w14:paraId="6C101E6D" w14:textId="0BD5E1F3"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34673" w:rsidRPr="000257F0" w14:paraId="32C477E4" w14:textId="77777777" w:rsidTr="00034673">
        <w:tc>
          <w:tcPr>
            <w:tcW w:w="5279" w:type="dxa"/>
            <w:shd w:val="clear" w:color="auto" w:fill="auto"/>
          </w:tcPr>
          <w:p w14:paraId="6B42B2A3" w14:textId="1DD49213" w:rsidR="00034673" w:rsidRPr="000257F0" w:rsidRDefault="00034673" w:rsidP="00034673">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236" w:type="dxa"/>
            <w:shd w:val="clear" w:color="auto" w:fill="auto"/>
          </w:tcPr>
          <w:p w14:paraId="78CC123E" w14:textId="77777777" w:rsidR="00034673" w:rsidRPr="000257F0" w:rsidRDefault="00034673" w:rsidP="00034673">
            <w:pPr>
              <w:spacing w:line="20" w:lineRule="atLeast"/>
              <w:jc w:val="center"/>
              <w:rPr>
                <w:rFonts w:ascii="Angsana New" w:hAnsi="Angsana New"/>
              </w:rPr>
            </w:pPr>
          </w:p>
        </w:tc>
        <w:tc>
          <w:tcPr>
            <w:tcW w:w="1620" w:type="dxa"/>
            <w:tcBorders>
              <w:top w:val="single" w:sz="4" w:space="0" w:color="auto"/>
            </w:tcBorders>
            <w:shd w:val="clear" w:color="auto" w:fill="auto"/>
          </w:tcPr>
          <w:p w14:paraId="47E4DE9E" w14:textId="77777777" w:rsidR="00034673" w:rsidRPr="000257F0" w:rsidRDefault="00034673" w:rsidP="00034673">
            <w:pPr>
              <w:spacing w:line="20" w:lineRule="atLeast"/>
              <w:jc w:val="right"/>
              <w:rPr>
                <w:rFonts w:ascii="Angsana New" w:hAnsi="Angsana New"/>
              </w:rPr>
            </w:pPr>
          </w:p>
        </w:tc>
        <w:tc>
          <w:tcPr>
            <w:tcW w:w="270" w:type="dxa"/>
            <w:shd w:val="clear" w:color="auto" w:fill="auto"/>
          </w:tcPr>
          <w:p w14:paraId="323D243F" w14:textId="77777777" w:rsidR="00034673" w:rsidRPr="000257F0" w:rsidRDefault="00034673" w:rsidP="00034673">
            <w:pPr>
              <w:spacing w:line="20" w:lineRule="atLeast"/>
              <w:jc w:val="center"/>
              <w:rPr>
                <w:rFonts w:ascii="Angsana New" w:hAnsi="Angsana New"/>
              </w:rPr>
            </w:pPr>
          </w:p>
        </w:tc>
        <w:tc>
          <w:tcPr>
            <w:tcW w:w="1674" w:type="dxa"/>
            <w:shd w:val="clear" w:color="auto" w:fill="auto"/>
          </w:tcPr>
          <w:p w14:paraId="6EA45E59" w14:textId="77777777" w:rsidR="00034673" w:rsidRPr="000257F0" w:rsidRDefault="00034673" w:rsidP="00034673">
            <w:pPr>
              <w:spacing w:line="20" w:lineRule="atLeast"/>
              <w:jc w:val="right"/>
              <w:rPr>
                <w:rFonts w:ascii="Angsana New" w:hAnsi="Angsana New"/>
              </w:rPr>
            </w:pPr>
          </w:p>
        </w:tc>
      </w:tr>
      <w:tr w:rsidR="000C6DFB" w:rsidRPr="000257F0" w14:paraId="1EBF3AF5" w14:textId="77777777" w:rsidTr="00034673">
        <w:tc>
          <w:tcPr>
            <w:tcW w:w="5279" w:type="dxa"/>
            <w:shd w:val="clear" w:color="auto" w:fill="auto"/>
          </w:tcPr>
          <w:p w14:paraId="36382D89" w14:textId="0F4340A5" w:rsidR="000C6DFB" w:rsidRPr="000257F0" w:rsidRDefault="00F04E93" w:rsidP="000C6DFB">
            <w:pPr>
              <w:spacing w:line="20" w:lineRule="atLeast"/>
              <w:ind w:left="57"/>
              <w:outlineLvl w:val="0"/>
              <w:rPr>
                <w:rFonts w:ascii="Angsana New" w:eastAsia="Batang" w:hAnsi="Angsana New"/>
                <w:lang w:eastAsia="en-US"/>
              </w:rPr>
            </w:pPr>
            <w:r>
              <w:rPr>
                <w:rFonts w:ascii="Angsana New" w:eastAsia="Batang" w:hAnsi="Angsana New"/>
                <w:lang w:eastAsia="en-US"/>
              </w:rPr>
              <w:t>Other companies</w:t>
            </w:r>
          </w:p>
        </w:tc>
        <w:tc>
          <w:tcPr>
            <w:tcW w:w="236" w:type="dxa"/>
            <w:shd w:val="clear" w:color="auto" w:fill="auto"/>
          </w:tcPr>
          <w:p w14:paraId="2437B418" w14:textId="77777777" w:rsidR="000C6DFB" w:rsidRPr="000257F0" w:rsidRDefault="000C6DFB" w:rsidP="000C6DFB">
            <w:pPr>
              <w:spacing w:line="20" w:lineRule="atLeast"/>
              <w:jc w:val="center"/>
              <w:rPr>
                <w:rFonts w:ascii="Angsana New" w:hAnsi="Angsana New"/>
              </w:rPr>
            </w:pPr>
          </w:p>
        </w:tc>
        <w:tc>
          <w:tcPr>
            <w:tcW w:w="1620" w:type="dxa"/>
            <w:shd w:val="clear" w:color="auto" w:fill="auto"/>
          </w:tcPr>
          <w:p w14:paraId="0804AF99" w14:textId="324058CE" w:rsidR="000C6DFB" w:rsidRPr="000257F0" w:rsidRDefault="00736179" w:rsidP="000C6DFB">
            <w:pPr>
              <w:spacing w:line="20" w:lineRule="atLeast"/>
              <w:jc w:val="right"/>
              <w:rPr>
                <w:rFonts w:ascii="Angsana New" w:hAnsi="Angsana New"/>
                <w:cs/>
              </w:rPr>
            </w:pPr>
            <w:r>
              <w:rPr>
                <w:rFonts w:ascii="Angsana New" w:hAnsi="Angsana New"/>
              </w:rPr>
              <w:t>37,536</w:t>
            </w:r>
          </w:p>
        </w:tc>
        <w:tc>
          <w:tcPr>
            <w:tcW w:w="270" w:type="dxa"/>
            <w:shd w:val="clear" w:color="auto" w:fill="auto"/>
          </w:tcPr>
          <w:p w14:paraId="36D140DF" w14:textId="77777777" w:rsidR="000C6DFB" w:rsidRPr="000257F0" w:rsidRDefault="000C6DFB" w:rsidP="000C6DFB">
            <w:pPr>
              <w:spacing w:line="20" w:lineRule="atLeast"/>
              <w:jc w:val="center"/>
              <w:rPr>
                <w:rFonts w:ascii="Angsana New" w:hAnsi="Angsana New"/>
              </w:rPr>
            </w:pPr>
          </w:p>
        </w:tc>
        <w:tc>
          <w:tcPr>
            <w:tcW w:w="1674" w:type="dxa"/>
            <w:shd w:val="clear" w:color="auto" w:fill="auto"/>
          </w:tcPr>
          <w:p w14:paraId="14B27F02" w14:textId="0D058081" w:rsidR="000C6DFB" w:rsidRPr="000257F0" w:rsidRDefault="000C6DFB" w:rsidP="000C6DFB">
            <w:pPr>
              <w:spacing w:line="20" w:lineRule="atLeast"/>
              <w:jc w:val="right"/>
              <w:rPr>
                <w:rFonts w:ascii="Angsana New" w:hAnsi="Angsana New"/>
              </w:rPr>
            </w:pPr>
            <w:r>
              <w:rPr>
                <w:rFonts w:ascii="Angsana New" w:hAnsi="Angsana New"/>
              </w:rPr>
              <w:t>42,492</w:t>
            </w:r>
          </w:p>
        </w:tc>
      </w:tr>
      <w:tr w:rsidR="000C6DFB" w:rsidRPr="000257F0" w14:paraId="0A14132E" w14:textId="77777777" w:rsidTr="00034673">
        <w:tc>
          <w:tcPr>
            <w:tcW w:w="5279" w:type="dxa"/>
            <w:shd w:val="clear" w:color="auto" w:fill="auto"/>
          </w:tcPr>
          <w:p w14:paraId="29458A91" w14:textId="45C3382D" w:rsidR="000C6DFB" w:rsidRPr="003C0E5D" w:rsidRDefault="000C6DFB" w:rsidP="000C6DFB">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236" w:type="dxa"/>
            <w:shd w:val="clear" w:color="auto" w:fill="auto"/>
          </w:tcPr>
          <w:p w14:paraId="6BE1B40A" w14:textId="77777777" w:rsidR="000C6DFB" w:rsidRPr="000257F0" w:rsidRDefault="000C6DFB" w:rsidP="000C6DFB">
            <w:pPr>
              <w:spacing w:line="20" w:lineRule="atLeast"/>
              <w:jc w:val="center"/>
              <w:rPr>
                <w:rFonts w:ascii="Angsana New" w:hAnsi="Angsana New"/>
              </w:rPr>
            </w:pPr>
          </w:p>
        </w:tc>
        <w:tc>
          <w:tcPr>
            <w:tcW w:w="1620" w:type="dxa"/>
            <w:tcBorders>
              <w:bottom w:val="single" w:sz="4" w:space="0" w:color="auto"/>
            </w:tcBorders>
            <w:shd w:val="clear" w:color="auto" w:fill="auto"/>
          </w:tcPr>
          <w:p w14:paraId="4CC4DBE4" w14:textId="213DD11C" w:rsidR="000C6DFB" w:rsidRPr="000257F0" w:rsidRDefault="00736179" w:rsidP="000C6DFB">
            <w:pPr>
              <w:spacing w:line="20" w:lineRule="atLeast"/>
              <w:jc w:val="right"/>
              <w:rPr>
                <w:rFonts w:ascii="Angsana New" w:hAnsi="Angsana New"/>
                <w:cs/>
              </w:rPr>
            </w:pPr>
            <w:r>
              <w:rPr>
                <w:rFonts w:ascii="Angsana New" w:hAnsi="Angsana New"/>
              </w:rPr>
              <w:t>(1,378)</w:t>
            </w:r>
          </w:p>
        </w:tc>
        <w:tc>
          <w:tcPr>
            <w:tcW w:w="270" w:type="dxa"/>
            <w:shd w:val="clear" w:color="auto" w:fill="auto"/>
          </w:tcPr>
          <w:p w14:paraId="3734A833" w14:textId="77777777" w:rsidR="000C6DFB" w:rsidRPr="000257F0" w:rsidRDefault="000C6DFB" w:rsidP="000C6DFB">
            <w:pPr>
              <w:spacing w:line="20" w:lineRule="atLeast"/>
              <w:jc w:val="center"/>
              <w:rPr>
                <w:rFonts w:ascii="Angsana New" w:hAnsi="Angsana New"/>
              </w:rPr>
            </w:pPr>
          </w:p>
        </w:tc>
        <w:tc>
          <w:tcPr>
            <w:tcW w:w="1674" w:type="dxa"/>
            <w:tcBorders>
              <w:bottom w:val="single" w:sz="4" w:space="0" w:color="auto"/>
            </w:tcBorders>
            <w:shd w:val="clear" w:color="auto" w:fill="auto"/>
          </w:tcPr>
          <w:p w14:paraId="7A25755B" w14:textId="7E3474FE" w:rsidR="000C6DFB" w:rsidRPr="000257F0" w:rsidRDefault="000C6DFB" w:rsidP="000C6DFB">
            <w:pPr>
              <w:spacing w:line="20" w:lineRule="atLeast"/>
              <w:jc w:val="right"/>
              <w:rPr>
                <w:rFonts w:ascii="Angsana New" w:hAnsi="Angsana New"/>
              </w:rPr>
            </w:pPr>
            <w:r>
              <w:rPr>
                <w:rFonts w:ascii="Angsana New" w:hAnsi="Angsana New"/>
              </w:rPr>
              <w:t>(1,307)</w:t>
            </w:r>
          </w:p>
        </w:tc>
      </w:tr>
      <w:tr w:rsidR="000C6DFB" w:rsidRPr="000257F0" w14:paraId="69FB227B" w14:textId="77777777" w:rsidTr="00034673">
        <w:tc>
          <w:tcPr>
            <w:tcW w:w="5279" w:type="dxa"/>
            <w:shd w:val="clear" w:color="auto" w:fill="auto"/>
          </w:tcPr>
          <w:p w14:paraId="3F308D93" w14:textId="76A64846" w:rsidR="000C6DFB" w:rsidRPr="000257F0" w:rsidRDefault="00350EBB" w:rsidP="000C6DFB">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Net</w:t>
            </w:r>
            <w:r w:rsidR="000C6DFB" w:rsidRPr="000257F0">
              <w:rPr>
                <w:rFonts w:ascii="Angsana New" w:eastAsia="Batang" w:hAnsi="Angsana New"/>
                <w:b/>
                <w:bCs/>
                <w:cs/>
                <w:lang w:eastAsia="en-US"/>
              </w:rPr>
              <w:tab/>
            </w:r>
          </w:p>
        </w:tc>
        <w:tc>
          <w:tcPr>
            <w:tcW w:w="236" w:type="dxa"/>
            <w:shd w:val="clear" w:color="auto" w:fill="auto"/>
          </w:tcPr>
          <w:p w14:paraId="44B40D47" w14:textId="77777777" w:rsidR="000C6DFB" w:rsidRPr="000257F0" w:rsidRDefault="000C6DFB" w:rsidP="000C6DFB">
            <w:pPr>
              <w:spacing w:line="20" w:lineRule="atLeast"/>
              <w:jc w:val="center"/>
              <w:rPr>
                <w:rFonts w:ascii="Angsana New" w:hAnsi="Angsana New"/>
              </w:rPr>
            </w:pPr>
          </w:p>
        </w:tc>
        <w:tc>
          <w:tcPr>
            <w:tcW w:w="1620" w:type="dxa"/>
            <w:tcBorders>
              <w:top w:val="single" w:sz="4" w:space="0" w:color="auto"/>
            </w:tcBorders>
            <w:shd w:val="clear" w:color="auto" w:fill="auto"/>
          </w:tcPr>
          <w:p w14:paraId="4A6E4491" w14:textId="1C535CCA" w:rsidR="000C6DFB" w:rsidRPr="000257F0" w:rsidRDefault="00736179" w:rsidP="000C6DFB">
            <w:pPr>
              <w:spacing w:line="20" w:lineRule="atLeast"/>
              <w:jc w:val="right"/>
              <w:rPr>
                <w:rFonts w:ascii="Angsana New" w:hAnsi="Angsana New"/>
                <w:b/>
                <w:bCs/>
              </w:rPr>
            </w:pPr>
            <w:r>
              <w:rPr>
                <w:rFonts w:ascii="Angsana New" w:hAnsi="Angsana New"/>
                <w:b/>
                <w:bCs/>
              </w:rPr>
              <w:t>36,158</w:t>
            </w:r>
          </w:p>
        </w:tc>
        <w:tc>
          <w:tcPr>
            <w:tcW w:w="270" w:type="dxa"/>
            <w:shd w:val="clear" w:color="auto" w:fill="auto"/>
          </w:tcPr>
          <w:p w14:paraId="03495E79" w14:textId="77777777" w:rsidR="000C6DFB" w:rsidRPr="000257F0" w:rsidRDefault="000C6DFB" w:rsidP="000C6DFB">
            <w:pPr>
              <w:spacing w:line="20" w:lineRule="atLeast"/>
              <w:jc w:val="center"/>
              <w:rPr>
                <w:rFonts w:ascii="Angsana New" w:hAnsi="Angsana New"/>
              </w:rPr>
            </w:pPr>
          </w:p>
        </w:tc>
        <w:tc>
          <w:tcPr>
            <w:tcW w:w="1674" w:type="dxa"/>
            <w:tcBorders>
              <w:top w:val="single" w:sz="4" w:space="0" w:color="auto"/>
            </w:tcBorders>
            <w:shd w:val="clear" w:color="auto" w:fill="auto"/>
          </w:tcPr>
          <w:p w14:paraId="30B9FBBC" w14:textId="6C2CF185" w:rsidR="000C6DFB" w:rsidRPr="000257F0" w:rsidRDefault="000C6DFB" w:rsidP="000C6DFB">
            <w:pPr>
              <w:spacing w:line="20" w:lineRule="atLeast"/>
              <w:jc w:val="right"/>
              <w:rPr>
                <w:rFonts w:ascii="Angsana New" w:hAnsi="Angsana New"/>
                <w:b/>
                <w:bCs/>
              </w:rPr>
            </w:pPr>
            <w:r>
              <w:rPr>
                <w:rFonts w:ascii="Angsana New" w:hAnsi="Angsana New"/>
                <w:b/>
                <w:bCs/>
              </w:rPr>
              <w:t>41,185</w:t>
            </w:r>
          </w:p>
        </w:tc>
      </w:tr>
      <w:tr w:rsidR="000C6DFB" w:rsidRPr="000257F0" w14:paraId="3B29FE7B" w14:textId="77777777" w:rsidTr="00034673">
        <w:tc>
          <w:tcPr>
            <w:tcW w:w="5279" w:type="dxa"/>
            <w:shd w:val="clear" w:color="auto" w:fill="auto"/>
          </w:tcPr>
          <w:p w14:paraId="6266A897" w14:textId="77777777" w:rsidR="000C6DFB" w:rsidRPr="000257F0" w:rsidRDefault="000C6DFB" w:rsidP="000C6DFB">
            <w:pPr>
              <w:spacing w:line="20" w:lineRule="atLeast"/>
              <w:ind w:left="57"/>
              <w:outlineLvl w:val="0"/>
              <w:rPr>
                <w:rFonts w:ascii="Angsana New" w:eastAsia="Batang" w:hAnsi="Angsana New"/>
                <w:lang w:eastAsia="en-US"/>
              </w:rPr>
            </w:pPr>
          </w:p>
        </w:tc>
        <w:tc>
          <w:tcPr>
            <w:tcW w:w="236" w:type="dxa"/>
            <w:shd w:val="clear" w:color="auto" w:fill="auto"/>
          </w:tcPr>
          <w:p w14:paraId="175E95E1" w14:textId="77777777" w:rsidR="000C6DFB" w:rsidRPr="000257F0" w:rsidRDefault="000C6DFB" w:rsidP="000C6DFB">
            <w:pPr>
              <w:spacing w:line="20" w:lineRule="atLeast"/>
              <w:jc w:val="center"/>
              <w:rPr>
                <w:rFonts w:ascii="Angsana New" w:hAnsi="Angsana New"/>
              </w:rPr>
            </w:pPr>
          </w:p>
        </w:tc>
        <w:tc>
          <w:tcPr>
            <w:tcW w:w="1620" w:type="dxa"/>
            <w:tcBorders>
              <w:top w:val="single" w:sz="4" w:space="0" w:color="auto"/>
            </w:tcBorders>
            <w:shd w:val="clear" w:color="auto" w:fill="auto"/>
          </w:tcPr>
          <w:p w14:paraId="22A8973B" w14:textId="77777777" w:rsidR="000C6DFB" w:rsidRPr="000257F0" w:rsidRDefault="000C6DFB" w:rsidP="000C6DFB">
            <w:pPr>
              <w:spacing w:line="20" w:lineRule="atLeast"/>
              <w:jc w:val="right"/>
              <w:rPr>
                <w:rFonts w:ascii="Angsana New" w:hAnsi="Angsana New"/>
              </w:rPr>
            </w:pPr>
          </w:p>
        </w:tc>
        <w:tc>
          <w:tcPr>
            <w:tcW w:w="270" w:type="dxa"/>
            <w:shd w:val="clear" w:color="auto" w:fill="auto"/>
          </w:tcPr>
          <w:p w14:paraId="38BE78A4" w14:textId="77777777" w:rsidR="000C6DFB" w:rsidRPr="000257F0" w:rsidRDefault="000C6DFB" w:rsidP="000C6DFB">
            <w:pPr>
              <w:spacing w:line="20" w:lineRule="atLeast"/>
              <w:jc w:val="center"/>
              <w:rPr>
                <w:rFonts w:ascii="Angsana New" w:hAnsi="Angsana New"/>
              </w:rPr>
            </w:pPr>
          </w:p>
        </w:tc>
        <w:tc>
          <w:tcPr>
            <w:tcW w:w="1674" w:type="dxa"/>
            <w:tcBorders>
              <w:top w:val="single" w:sz="4" w:space="0" w:color="auto"/>
            </w:tcBorders>
            <w:shd w:val="clear" w:color="auto" w:fill="auto"/>
          </w:tcPr>
          <w:p w14:paraId="7E270CFB" w14:textId="77777777" w:rsidR="000C6DFB" w:rsidRPr="000257F0" w:rsidRDefault="000C6DFB" w:rsidP="000C6DFB">
            <w:pPr>
              <w:spacing w:line="20" w:lineRule="atLeast"/>
              <w:jc w:val="right"/>
              <w:rPr>
                <w:rFonts w:ascii="Angsana New" w:hAnsi="Angsana New"/>
              </w:rPr>
            </w:pPr>
          </w:p>
        </w:tc>
      </w:tr>
      <w:tr w:rsidR="000C6DFB" w:rsidRPr="000257F0" w14:paraId="79E4D93A" w14:textId="77777777" w:rsidTr="00034673">
        <w:tc>
          <w:tcPr>
            <w:tcW w:w="5279" w:type="dxa"/>
            <w:shd w:val="clear" w:color="auto" w:fill="auto"/>
          </w:tcPr>
          <w:p w14:paraId="6BEF1E4E" w14:textId="7F90EFAD" w:rsidR="000C6DFB" w:rsidRPr="000257F0" w:rsidRDefault="000C6DFB" w:rsidP="000C6DFB">
            <w:pPr>
              <w:spacing w:line="20" w:lineRule="atLeast"/>
              <w:ind w:left="57"/>
              <w:outlineLvl w:val="0"/>
              <w:rPr>
                <w:rFonts w:ascii="Angsana New" w:eastAsia="Batang" w:hAnsi="Angsana New"/>
                <w:lang w:eastAsia="en-US"/>
              </w:rPr>
            </w:pPr>
            <w:r w:rsidRPr="00034673">
              <w:rPr>
                <w:rFonts w:ascii="Angsana New" w:eastAsia="Batang" w:hAnsi="Angsana New"/>
                <w:lang w:eastAsia="en-US"/>
              </w:rPr>
              <w:t xml:space="preserve">Agent receivable– </w:t>
            </w:r>
            <w:r w:rsidR="009B3FA8">
              <w:rPr>
                <w:rFonts w:ascii="Angsana New" w:eastAsia="Batang" w:hAnsi="Angsana New"/>
                <w:lang w:eastAsia="en-US"/>
              </w:rPr>
              <w:t>c</w:t>
            </w:r>
            <w:r w:rsidRPr="00034673">
              <w:rPr>
                <w:rFonts w:ascii="Angsana New" w:eastAsia="Batang" w:hAnsi="Angsana New"/>
                <w:lang w:eastAsia="en-US"/>
              </w:rPr>
              <w:t>ash collection</w:t>
            </w:r>
          </w:p>
        </w:tc>
        <w:tc>
          <w:tcPr>
            <w:tcW w:w="236" w:type="dxa"/>
            <w:shd w:val="clear" w:color="auto" w:fill="auto"/>
          </w:tcPr>
          <w:p w14:paraId="4F6A786B" w14:textId="77777777" w:rsidR="000C6DFB" w:rsidRPr="000257F0" w:rsidRDefault="000C6DFB" w:rsidP="000C6DFB">
            <w:pPr>
              <w:spacing w:line="20" w:lineRule="atLeast"/>
              <w:jc w:val="center"/>
              <w:rPr>
                <w:rFonts w:ascii="Angsana New" w:hAnsi="Angsana New"/>
              </w:rPr>
            </w:pPr>
          </w:p>
        </w:tc>
        <w:tc>
          <w:tcPr>
            <w:tcW w:w="1620" w:type="dxa"/>
            <w:tcBorders>
              <w:bottom w:val="single" w:sz="4" w:space="0" w:color="auto"/>
            </w:tcBorders>
            <w:shd w:val="clear" w:color="auto" w:fill="auto"/>
          </w:tcPr>
          <w:p w14:paraId="429A71DE" w14:textId="3E0D8B4E" w:rsidR="000C6DFB" w:rsidRPr="000257F0" w:rsidRDefault="00736179" w:rsidP="000C6DFB">
            <w:pPr>
              <w:spacing w:line="20" w:lineRule="atLeast"/>
              <w:jc w:val="right"/>
              <w:rPr>
                <w:rFonts w:ascii="Angsana New" w:hAnsi="Angsana New"/>
              </w:rPr>
            </w:pPr>
            <w:r>
              <w:rPr>
                <w:rFonts w:ascii="Angsana New" w:hAnsi="Angsana New"/>
              </w:rPr>
              <w:t>154</w:t>
            </w:r>
          </w:p>
        </w:tc>
        <w:tc>
          <w:tcPr>
            <w:tcW w:w="270" w:type="dxa"/>
            <w:shd w:val="clear" w:color="auto" w:fill="auto"/>
          </w:tcPr>
          <w:p w14:paraId="3A0F390D" w14:textId="77777777" w:rsidR="000C6DFB" w:rsidRPr="000257F0" w:rsidRDefault="000C6DFB" w:rsidP="000C6DFB">
            <w:pPr>
              <w:spacing w:line="20" w:lineRule="atLeast"/>
              <w:jc w:val="center"/>
              <w:rPr>
                <w:rFonts w:ascii="Angsana New" w:hAnsi="Angsana New"/>
              </w:rPr>
            </w:pPr>
          </w:p>
        </w:tc>
        <w:tc>
          <w:tcPr>
            <w:tcW w:w="1674" w:type="dxa"/>
            <w:tcBorders>
              <w:bottom w:val="single" w:sz="4" w:space="0" w:color="auto"/>
            </w:tcBorders>
            <w:shd w:val="clear" w:color="auto" w:fill="auto"/>
          </w:tcPr>
          <w:p w14:paraId="750C74AC" w14:textId="41154384" w:rsidR="000C6DFB" w:rsidRPr="000257F0" w:rsidRDefault="000C6DFB" w:rsidP="000C6DFB">
            <w:pPr>
              <w:spacing w:line="20" w:lineRule="atLeast"/>
              <w:jc w:val="right"/>
              <w:rPr>
                <w:rFonts w:ascii="Angsana New" w:hAnsi="Angsana New"/>
              </w:rPr>
            </w:pPr>
            <w:r>
              <w:rPr>
                <w:rFonts w:ascii="Angsana New" w:hAnsi="Angsana New"/>
              </w:rPr>
              <w:t>296</w:t>
            </w:r>
          </w:p>
        </w:tc>
      </w:tr>
      <w:tr w:rsidR="000C6DFB" w:rsidRPr="00AC2C4F" w14:paraId="55A36754" w14:textId="77777777" w:rsidTr="00034673">
        <w:tc>
          <w:tcPr>
            <w:tcW w:w="5279" w:type="dxa"/>
            <w:shd w:val="clear" w:color="auto" w:fill="auto"/>
          </w:tcPr>
          <w:p w14:paraId="3AB6A416" w14:textId="5E6175AD" w:rsidR="000C6DFB" w:rsidRPr="00AC2C4F" w:rsidRDefault="000C6DFB" w:rsidP="000C6DFB">
            <w:pPr>
              <w:spacing w:line="20" w:lineRule="atLeast"/>
              <w:ind w:left="57"/>
              <w:outlineLvl w:val="0"/>
              <w:rPr>
                <w:rFonts w:ascii="Angsana New" w:eastAsia="Batang" w:hAnsi="Angsana New"/>
                <w:b/>
                <w:bCs/>
                <w:lang w:eastAsia="en-US"/>
              </w:rPr>
            </w:pPr>
            <w:r w:rsidRPr="00034673">
              <w:rPr>
                <w:rFonts w:ascii="Angsana New" w:eastAsia="Batang" w:hAnsi="Angsana New"/>
                <w:b/>
                <w:bCs/>
                <w:lang w:eastAsia="en-US"/>
              </w:rPr>
              <w:t>Total</w:t>
            </w:r>
          </w:p>
        </w:tc>
        <w:tc>
          <w:tcPr>
            <w:tcW w:w="236" w:type="dxa"/>
            <w:shd w:val="clear" w:color="auto" w:fill="auto"/>
          </w:tcPr>
          <w:p w14:paraId="0BC1B9FC" w14:textId="77777777" w:rsidR="000C6DFB" w:rsidRPr="000257F0" w:rsidRDefault="000C6DFB" w:rsidP="000C6DFB">
            <w:pPr>
              <w:spacing w:line="2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208B1CB" w14:textId="10CF3598" w:rsidR="000C6DFB" w:rsidRPr="0055141B" w:rsidRDefault="00736179" w:rsidP="000C6DFB">
            <w:pPr>
              <w:spacing w:line="20" w:lineRule="atLeast"/>
              <w:jc w:val="right"/>
              <w:rPr>
                <w:rFonts w:ascii="Angsana New" w:hAnsi="Angsana New"/>
                <w:b/>
                <w:bCs/>
              </w:rPr>
            </w:pPr>
            <w:r>
              <w:rPr>
                <w:rFonts w:ascii="Angsana New" w:hAnsi="Angsana New"/>
                <w:b/>
                <w:bCs/>
              </w:rPr>
              <w:t>154</w:t>
            </w:r>
          </w:p>
        </w:tc>
        <w:tc>
          <w:tcPr>
            <w:tcW w:w="270" w:type="dxa"/>
            <w:shd w:val="clear" w:color="auto" w:fill="auto"/>
          </w:tcPr>
          <w:p w14:paraId="429989E5" w14:textId="77777777" w:rsidR="000C6DFB" w:rsidRPr="0055141B" w:rsidRDefault="000C6DFB" w:rsidP="000C6DFB">
            <w:pPr>
              <w:spacing w:line="20" w:lineRule="atLeast"/>
              <w:jc w:val="center"/>
              <w:rPr>
                <w:rFonts w:ascii="Angsana New" w:hAnsi="Angsana New"/>
                <w:b/>
                <w:bCs/>
              </w:rPr>
            </w:pPr>
          </w:p>
        </w:tc>
        <w:tc>
          <w:tcPr>
            <w:tcW w:w="1674" w:type="dxa"/>
            <w:tcBorders>
              <w:top w:val="single" w:sz="4" w:space="0" w:color="auto"/>
              <w:bottom w:val="single" w:sz="4" w:space="0" w:color="auto"/>
            </w:tcBorders>
            <w:shd w:val="clear" w:color="auto" w:fill="auto"/>
          </w:tcPr>
          <w:p w14:paraId="174BE52B" w14:textId="16427EDD" w:rsidR="000C6DFB" w:rsidRPr="0055141B" w:rsidRDefault="000C6DFB" w:rsidP="000C6DFB">
            <w:pPr>
              <w:spacing w:line="20" w:lineRule="atLeast"/>
              <w:jc w:val="right"/>
              <w:rPr>
                <w:rFonts w:ascii="Angsana New" w:hAnsi="Angsana New"/>
                <w:b/>
                <w:bCs/>
              </w:rPr>
            </w:pPr>
            <w:r>
              <w:rPr>
                <w:rFonts w:ascii="Angsana New" w:hAnsi="Angsana New"/>
                <w:b/>
                <w:bCs/>
              </w:rPr>
              <w:t>296</w:t>
            </w:r>
          </w:p>
        </w:tc>
      </w:tr>
      <w:tr w:rsidR="000C6DFB" w:rsidRPr="000257F0" w14:paraId="7BE52052" w14:textId="77777777" w:rsidTr="00034673">
        <w:tc>
          <w:tcPr>
            <w:tcW w:w="5279" w:type="dxa"/>
            <w:shd w:val="clear" w:color="auto" w:fill="auto"/>
          </w:tcPr>
          <w:p w14:paraId="551493EB" w14:textId="473D0A5B" w:rsidR="000C6DFB" w:rsidRPr="000257F0" w:rsidRDefault="000C6DFB" w:rsidP="000C6DFB">
            <w:pPr>
              <w:spacing w:line="20" w:lineRule="atLeast"/>
              <w:ind w:left="57"/>
              <w:outlineLvl w:val="0"/>
              <w:rPr>
                <w:rFonts w:ascii="Angsana New" w:eastAsia="Batang" w:hAnsi="Angsana New"/>
                <w:b/>
                <w:bCs/>
                <w:cs/>
                <w:lang w:eastAsia="en-US"/>
              </w:rPr>
            </w:pPr>
          </w:p>
        </w:tc>
        <w:tc>
          <w:tcPr>
            <w:tcW w:w="236" w:type="dxa"/>
            <w:shd w:val="clear" w:color="auto" w:fill="auto"/>
          </w:tcPr>
          <w:p w14:paraId="117B730B"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tcBorders>
            <w:shd w:val="clear" w:color="auto" w:fill="auto"/>
          </w:tcPr>
          <w:p w14:paraId="47F92A36" w14:textId="77777777" w:rsidR="000C6DFB" w:rsidRPr="000257F0" w:rsidRDefault="000C6DFB" w:rsidP="000C6DFB">
            <w:pPr>
              <w:pStyle w:val="Header"/>
              <w:tabs>
                <w:tab w:val="decimal" w:pos="680"/>
                <w:tab w:val="decimal" w:pos="1319"/>
              </w:tabs>
              <w:spacing w:line="20" w:lineRule="atLeast"/>
              <w:jc w:val="right"/>
              <w:rPr>
                <w:rFonts w:ascii="Angsana New" w:hAnsi="Angsana New"/>
                <w:b/>
                <w:bCs/>
                <w:cs/>
                <w:lang w:val="en-US"/>
              </w:rPr>
            </w:pPr>
          </w:p>
        </w:tc>
        <w:tc>
          <w:tcPr>
            <w:tcW w:w="270" w:type="dxa"/>
            <w:shd w:val="clear" w:color="auto" w:fill="auto"/>
          </w:tcPr>
          <w:p w14:paraId="3CD542D1"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tcBorders>
            <w:shd w:val="clear" w:color="auto" w:fill="auto"/>
          </w:tcPr>
          <w:p w14:paraId="5C7126AA" w14:textId="77777777" w:rsidR="000C6DFB" w:rsidRPr="000257F0" w:rsidRDefault="000C6DFB" w:rsidP="000C6DFB">
            <w:pPr>
              <w:pStyle w:val="Header"/>
              <w:tabs>
                <w:tab w:val="decimal" w:pos="680"/>
                <w:tab w:val="decimal" w:pos="1319"/>
              </w:tabs>
              <w:spacing w:line="20" w:lineRule="atLeast"/>
              <w:jc w:val="right"/>
              <w:rPr>
                <w:rFonts w:ascii="Angsana New" w:hAnsi="Angsana New"/>
                <w:b/>
                <w:bCs/>
                <w:cs/>
                <w:lang w:val="en-US"/>
              </w:rPr>
            </w:pPr>
          </w:p>
        </w:tc>
      </w:tr>
      <w:tr w:rsidR="000C6DFB" w:rsidRPr="000257F0" w14:paraId="2EAF2D3B" w14:textId="77777777" w:rsidTr="00034673">
        <w:tc>
          <w:tcPr>
            <w:tcW w:w="5279" w:type="dxa"/>
            <w:shd w:val="clear" w:color="auto" w:fill="auto"/>
          </w:tcPr>
          <w:p w14:paraId="2015DE74" w14:textId="7F78D1B3" w:rsidR="000C6DFB" w:rsidRPr="00A23565" w:rsidRDefault="000C6DFB" w:rsidP="000C6DFB">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236" w:type="dxa"/>
            <w:shd w:val="clear" w:color="auto" w:fill="auto"/>
          </w:tcPr>
          <w:p w14:paraId="0203DAF1" w14:textId="77777777" w:rsidR="000C6DFB" w:rsidRPr="00A23565" w:rsidRDefault="000C6DFB" w:rsidP="000C6DFB">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8F2F803" w14:textId="5682C69F" w:rsidR="000C6DFB" w:rsidRPr="00A23565" w:rsidRDefault="000C6DFB" w:rsidP="000C6DFB">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C21683A" w14:textId="77777777" w:rsidR="000C6DFB" w:rsidRPr="00A23565" w:rsidRDefault="000C6DFB" w:rsidP="000C6DFB">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38A86172" w14:textId="0127F937" w:rsidR="000C6DFB" w:rsidRPr="00A23565" w:rsidRDefault="000C6DFB" w:rsidP="000C6DFB">
            <w:pPr>
              <w:pStyle w:val="Header"/>
              <w:tabs>
                <w:tab w:val="decimal" w:pos="680"/>
                <w:tab w:val="decimal" w:pos="1319"/>
              </w:tabs>
              <w:spacing w:line="20" w:lineRule="atLeast"/>
              <w:jc w:val="right"/>
              <w:rPr>
                <w:rFonts w:ascii="Angsana New" w:hAnsi="Angsana New"/>
                <w:lang w:val="en-US"/>
              </w:rPr>
            </w:pPr>
          </w:p>
        </w:tc>
      </w:tr>
      <w:tr w:rsidR="000C6DFB" w:rsidRPr="0019542B" w14:paraId="18B5EC9B" w14:textId="77777777" w:rsidTr="00034673">
        <w:tc>
          <w:tcPr>
            <w:tcW w:w="5279" w:type="dxa"/>
            <w:shd w:val="clear" w:color="auto" w:fill="auto"/>
          </w:tcPr>
          <w:p w14:paraId="1166E99B" w14:textId="29DB2C57" w:rsidR="000C6DFB" w:rsidRPr="0019542B" w:rsidRDefault="000C6DFB" w:rsidP="000C6DFB">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236" w:type="dxa"/>
            <w:shd w:val="clear" w:color="auto" w:fill="auto"/>
          </w:tcPr>
          <w:p w14:paraId="341CA97D" w14:textId="77777777" w:rsidR="000C6DFB" w:rsidRPr="00A100C2" w:rsidRDefault="000C6DFB" w:rsidP="000C6DFB">
            <w:pPr>
              <w:pStyle w:val="Header"/>
              <w:tabs>
                <w:tab w:val="decimal" w:pos="680"/>
                <w:tab w:val="decimal" w:pos="1319"/>
              </w:tabs>
              <w:spacing w:line="20" w:lineRule="atLeast"/>
              <w:jc w:val="right"/>
              <w:rPr>
                <w:rFonts w:ascii="Angsana New" w:hAnsi="Angsana New"/>
                <w:cs/>
                <w:lang w:val="en-US"/>
              </w:rPr>
            </w:pPr>
          </w:p>
        </w:tc>
        <w:tc>
          <w:tcPr>
            <w:tcW w:w="1620" w:type="dxa"/>
            <w:shd w:val="clear" w:color="auto" w:fill="auto"/>
          </w:tcPr>
          <w:p w14:paraId="4A9EF381" w14:textId="73CD3AC4" w:rsidR="000C6DFB" w:rsidRPr="00A100C2" w:rsidRDefault="00736179" w:rsidP="000C6DFB">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65</w:t>
            </w:r>
          </w:p>
        </w:tc>
        <w:tc>
          <w:tcPr>
            <w:tcW w:w="270" w:type="dxa"/>
            <w:shd w:val="clear" w:color="auto" w:fill="auto"/>
          </w:tcPr>
          <w:p w14:paraId="4EF08690" w14:textId="77777777" w:rsidR="000C6DFB" w:rsidRPr="00A100C2" w:rsidRDefault="000C6DFB" w:rsidP="000C6DFB">
            <w:pPr>
              <w:pStyle w:val="Header"/>
              <w:tabs>
                <w:tab w:val="decimal" w:pos="680"/>
                <w:tab w:val="decimal" w:pos="1319"/>
              </w:tabs>
              <w:spacing w:line="20" w:lineRule="atLeast"/>
              <w:jc w:val="right"/>
              <w:rPr>
                <w:rFonts w:ascii="Angsana New" w:hAnsi="Angsana New"/>
                <w:cs/>
                <w:lang w:val="en-US"/>
              </w:rPr>
            </w:pPr>
          </w:p>
        </w:tc>
        <w:tc>
          <w:tcPr>
            <w:tcW w:w="1674" w:type="dxa"/>
            <w:shd w:val="clear" w:color="auto" w:fill="auto"/>
          </w:tcPr>
          <w:p w14:paraId="7C670EF6" w14:textId="5A15D0C3" w:rsidR="000C6DFB" w:rsidRPr="00A100C2" w:rsidRDefault="000C6DFB"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120</w:t>
            </w:r>
          </w:p>
        </w:tc>
      </w:tr>
      <w:tr w:rsidR="000C6DFB" w:rsidRPr="000257F0" w14:paraId="289B28F4" w14:textId="77777777" w:rsidTr="00034673">
        <w:tc>
          <w:tcPr>
            <w:tcW w:w="5279" w:type="dxa"/>
            <w:shd w:val="clear" w:color="auto" w:fill="auto"/>
          </w:tcPr>
          <w:p w14:paraId="1642A5E4" w14:textId="48C0CD01" w:rsidR="000C6DFB" w:rsidRPr="000257F0" w:rsidRDefault="000C6DFB" w:rsidP="000C6DFB">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236" w:type="dxa"/>
            <w:shd w:val="clear" w:color="auto" w:fill="auto"/>
          </w:tcPr>
          <w:p w14:paraId="15E2DC6B"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3B2EBE60" w14:textId="7F63ABB8" w:rsidR="000C6DFB" w:rsidRPr="003C1E9B" w:rsidRDefault="00736179" w:rsidP="000C6DFB">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3,374</w:t>
            </w:r>
          </w:p>
        </w:tc>
        <w:tc>
          <w:tcPr>
            <w:tcW w:w="270" w:type="dxa"/>
            <w:shd w:val="clear" w:color="auto" w:fill="auto"/>
          </w:tcPr>
          <w:p w14:paraId="0B4A49FC"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3C050B9C" w14:textId="3FB748C5" w:rsidR="000C6DFB" w:rsidRPr="000257F0" w:rsidRDefault="000C6DFB" w:rsidP="000C6DFB">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1,588</w:t>
            </w:r>
          </w:p>
        </w:tc>
      </w:tr>
      <w:tr w:rsidR="000C6DFB" w:rsidRPr="000257F0" w14:paraId="4D330BDC" w14:textId="77777777" w:rsidTr="0088168A">
        <w:tc>
          <w:tcPr>
            <w:tcW w:w="5279" w:type="dxa"/>
            <w:shd w:val="clear" w:color="auto" w:fill="auto"/>
          </w:tcPr>
          <w:p w14:paraId="225A7387" w14:textId="7FD69638" w:rsidR="000C6DFB" w:rsidRPr="0088168A" w:rsidRDefault="000C6DFB" w:rsidP="000C6DFB">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w:t>
            </w:r>
            <w:r w:rsidR="00350EBB">
              <w:rPr>
                <w:rFonts w:ascii="Angsana New" w:eastAsia="Batang" w:hAnsi="Angsana New"/>
                <w:lang w:eastAsia="en-US"/>
              </w:rPr>
              <w:t>terminat</w:t>
            </w:r>
            <w:r w:rsidR="003156C8">
              <w:rPr>
                <w:rFonts w:ascii="Angsana New" w:eastAsia="Batang" w:hAnsi="Angsana New"/>
                <w:lang w:eastAsia="en-US"/>
              </w:rPr>
              <w:t>ed</w:t>
            </w:r>
            <w:r w:rsidR="00350EBB">
              <w:rPr>
                <w:rFonts w:ascii="Angsana New" w:eastAsia="Batang" w:hAnsi="Angsana New"/>
                <w:lang w:eastAsia="en-US"/>
              </w:rPr>
              <w:t xml:space="preserve"> </w:t>
            </w:r>
            <w:r>
              <w:rPr>
                <w:rFonts w:ascii="Angsana New" w:eastAsia="Batang" w:hAnsi="Angsana New"/>
                <w:lang w:eastAsia="en-US"/>
              </w:rPr>
              <w:t>e</w:t>
            </w:r>
            <w:r w:rsidRPr="0088168A">
              <w:rPr>
                <w:rFonts w:ascii="Angsana New" w:eastAsia="Batang" w:hAnsi="Angsana New"/>
                <w:lang w:eastAsia="en-US"/>
              </w:rPr>
              <w:t>mployee</w:t>
            </w:r>
            <w:r>
              <w:rPr>
                <w:rFonts w:ascii="Angsana New" w:eastAsia="Batang" w:hAnsi="Angsana New"/>
                <w:lang w:eastAsia="en-US"/>
              </w:rPr>
              <w:t>s</w:t>
            </w:r>
          </w:p>
        </w:tc>
        <w:tc>
          <w:tcPr>
            <w:tcW w:w="236" w:type="dxa"/>
            <w:shd w:val="clear" w:color="auto" w:fill="auto"/>
          </w:tcPr>
          <w:p w14:paraId="030EBDD8"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795A9A2" w14:textId="06256581" w:rsidR="000C6DFB" w:rsidRDefault="00736179" w:rsidP="000C6DFB">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3,050</w:t>
            </w:r>
          </w:p>
        </w:tc>
        <w:tc>
          <w:tcPr>
            <w:tcW w:w="270" w:type="dxa"/>
            <w:shd w:val="clear" w:color="auto" w:fill="auto"/>
          </w:tcPr>
          <w:p w14:paraId="7399A576"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686D8924" w14:textId="5079EBAC" w:rsidR="000C6DFB" w:rsidRPr="00A100C2" w:rsidRDefault="000C6DFB"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2,659</w:t>
            </w:r>
          </w:p>
        </w:tc>
      </w:tr>
      <w:tr w:rsidR="000C6DFB" w:rsidRPr="000257F0" w14:paraId="16A8B12C" w14:textId="77777777" w:rsidTr="0088168A">
        <w:tc>
          <w:tcPr>
            <w:tcW w:w="5279" w:type="dxa"/>
            <w:shd w:val="clear" w:color="auto" w:fill="auto"/>
          </w:tcPr>
          <w:p w14:paraId="6CABEA91" w14:textId="172779A8" w:rsidR="000C6DFB" w:rsidRPr="0088168A" w:rsidRDefault="000C6DFB" w:rsidP="000C6DFB">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236" w:type="dxa"/>
            <w:shd w:val="clear" w:color="auto" w:fill="auto"/>
          </w:tcPr>
          <w:p w14:paraId="1A529E89"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E98A9EF" w14:textId="09E9087D" w:rsidR="000C6DFB" w:rsidRDefault="00736179" w:rsidP="000C6DFB">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1,305</w:t>
            </w:r>
          </w:p>
        </w:tc>
        <w:tc>
          <w:tcPr>
            <w:tcW w:w="270" w:type="dxa"/>
            <w:shd w:val="clear" w:color="auto" w:fill="auto"/>
          </w:tcPr>
          <w:p w14:paraId="71BC308E"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5B9FA5CE" w14:textId="3ABDE8F7" w:rsidR="000C6DFB" w:rsidRPr="00A100C2" w:rsidRDefault="000C6DFB"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1,161</w:t>
            </w:r>
          </w:p>
        </w:tc>
      </w:tr>
      <w:tr w:rsidR="000C6DFB" w:rsidRPr="000257F0" w14:paraId="45DB33E7" w14:textId="77777777" w:rsidTr="00034673">
        <w:tc>
          <w:tcPr>
            <w:tcW w:w="5279" w:type="dxa"/>
            <w:shd w:val="clear" w:color="auto" w:fill="auto"/>
          </w:tcPr>
          <w:p w14:paraId="637EE4D7" w14:textId="497F1CC9" w:rsidR="000C6DFB" w:rsidRPr="000257F0" w:rsidRDefault="000C6DFB" w:rsidP="000C6DFB">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236" w:type="dxa"/>
            <w:shd w:val="clear" w:color="auto" w:fill="auto"/>
          </w:tcPr>
          <w:p w14:paraId="161E01E5"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183B765A" w14:textId="687C2B41" w:rsidR="000C6DFB" w:rsidRPr="003C1E9B" w:rsidRDefault="00736179" w:rsidP="000C6DFB">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155</w:t>
            </w:r>
          </w:p>
        </w:tc>
        <w:tc>
          <w:tcPr>
            <w:tcW w:w="270" w:type="dxa"/>
            <w:shd w:val="clear" w:color="auto" w:fill="auto"/>
          </w:tcPr>
          <w:p w14:paraId="3C380B19"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D0EA4F5" w14:textId="1364C218" w:rsidR="000C6DFB" w:rsidRPr="000257F0" w:rsidRDefault="000C6DFB" w:rsidP="000C6DFB">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27</w:t>
            </w:r>
            <w:r w:rsidR="001F5A5C">
              <w:rPr>
                <w:rFonts w:ascii="Angsana New" w:hAnsi="Angsana New"/>
                <w:lang w:val="en-US"/>
              </w:rPr>
              <w:t>8</w:t>
            </w:r>
          </w:p>
        </w:tc>
      </w:tr>
      <w:tr w:rsidR="000C6DFB" w:rsidRPr="003D4DA0" w14:paraId="73AC0062" w14:textId="77777777" w:rsidTr="00034673">
        <w:tc>
          <w:tcPr>
            <w:tcW w:w="5279" w:type="dxa"/>
            <w:shd w:val="clear" w:color="auto" w:fill="auto"/>
          </w:tcPr>
          <w:p w14:paraId="05630A26" w14:textId="48BA189F" w:rsidR="000C6DFB" w:rsidRPr="003D4DA0" w:rsidRDefault="000C6DFB" w:rsidP="000C6DFB">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236" w:type="dxa"/>
            <w:shd w:val="clear" w:color="auto" w:fill="auto"/>
          </w:tcPr>
          <w:p w14:paraId="4389167E" w14:textId="77777777" w:rsidR="000C6DFB" w:rsidRPr="003D4DA0" w:rsidRDefault="000C6DFB" w:rsidP="000C6DFB">
            <w:pPr>
              <w:pStyle w:val="Header"/>
              <w:tabs>
                <w:tab w:val="decimal" w:pos="680"/>
                <w:tab w:val="decimal" w:pos="1319"/>
              </w:tabs>
              <w:spacing w:line="20" w:lineRule="atLeast"/>
              <w:jc w:val="right"/>
              <w:rPr>
                <w:rFonts w:ascii="Angsana New" w:hAnsi="Angsana New"/>
                <w:b/>
                <w:bCs/>
                <w:cs/>
              </w:rPr>
            </w:pPr>
          </w:p>
        </w:tc>
        <w:tc>
          <w:tcPr>
            <w:tcW w:w="1620" w:type="dxa"/>
            <w:tcBorders>
              <w:top w:val="single" w:sz="4" w:space="0" w:color="auto"/>
            </w:tcBorders>
            <w:shd w:val="clear" w:color="auto" w:fill="auto"/>
          </w:tcPr>
          <w:p w14:paraId="7D30AC92" w14:textId="3B91DEC3" w:rsidR="000C6DFB" w:rsidRPr="003D4DA0" w:rsidRDefault="00736179"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7,949</w:t>
            </w:r>
          </w:p>
        </w:tc>
        <w:tc>
          <w:tcPr>
            <w:tcW w:w="270" w:type="dxa"/>
            <w:shd w:val="clear" w:color="auto" w:fill="auto"/>
          </w:tcPr>
          <w:p w14:paraId="4F596436" w14:textId="77777777" w:rsidR="000C6DFB" w:rsidRPr="003D4DA0" w:rsidRDefault="000C6DFB" w:rsidP="000C6DFB">
            <w:pPr>
              <w:pStyle w:val="Header"/>
              <w:tabs>
                <w:tab w:val="decimal" w:pos="680"/>
                <w:tab w:val="decimal" w:pos="1319"/>
              </w:tabs>
              <w:spacing w:line="20" w:lineRule="atLeast"/>
              <w:jc w:val="right"/>
              <w:rPr>
                <w:rFonts w:ascii="Angsana New" w:hAnsi="Angsana New"/>
                <w:b/>
                <w:bCs/>
                <w:cs/>
              </w:rPr>
            </w:pPr>
          </w:p>
        </w:tc>
        <w:tc>
          <w:tcPr>
            <w:tcW w:w="1674" w:type="dxa"/>
            <w:tcBorders>
              <w:top w:val="single" w:sz="4" w:space="0" w:color="auto"/>
            </w:tcBorders>
            <w:shd w:val="clear" w:color="auto" w:fill="auto"/>
          </w:tcPr>
          <w:p w14:paraId="3366392B" w14:textId="35AFBF93" w:rsidR="000C6DFB" w:rsidRPr="003D4DA0" w:rsidRDefault="000C6DFB"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5,80</w:t>
            </w:r>
            <w:r w:rsidR="001F5A5C">
              <w:rPr>
                <w:rFonts w:ascii="Angsana New" w:hAnsi="Angsana New"/>
                <w:b/>
                <w:bCs/>
                <w:lang w:val="en-US"/>
              </w:rPr>
              <w:t>6</w:t>
            </w:r>
          </w:p>
        </w:tc>
      </w:tr>
      <w:tr w:rsidR="000C6DFB" w:rsidRPr="000257F0" w14:paraId="08D90AFD" w14:textId="77777777" w:rsidTr="00034673">
        <w:tc>
          <w:tcPr>
            <w:tcW w:w="5279" w:type="dxa"/>
            <w:shd w:val="clear" w:color="auto" w:fill="auto"/>
          </w:tcPr>
          <w:p w14:paraId="2897A0AC" w14:textId="51805985" w:rsidR="000C6DFB" w:rsidRPr="007E05AA" w:rsidRDefault="000C6DFB" w:rsidP="000C6DFB">
            <w:pPr>
              <w:spacing w:line="20" w:lineRule="atLeast"/>
              <w:ind w:left="57"/>
              <w:outlineLvl w:val="0"/>
              <w:rPr>
                <w:rFonts w:ascii="Angsana New" w:eastAsia="Batang" w:hAnsi="Angsana New"/>
                <w:cs/>
                <w:lang w:eastAsia="en-US"/>
              </w:rPr>
            </w:pPr>
            <w:r w:rsidRPr="007E05AA">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236" w:type="dxa"/>
            <w:shd w:val="clear" w:color="auto" w:fill="auto"/>
          </w:tcPr>
          <w:p w14:paraId="5BFB9DB5"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5EDDFD92" w14:textId="7AC4A37D" w:rsidR="000C6DFB" w:rsidRPr="002967E7" w:rsidRDefault="00736179" w:rsidP="000C6DFB">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(3,050)</w:t>
            </w:r>
          </w:p>
        </w:tc>
        <w:tc>
          <w:tcPr>
            <w:tcW w:w="270" w:type="dxa"/>
            <w:shd w:val="clear" w:color="auto" w:fill="auto"/>
          </w:tcPr>
          <w:p w14:paraId="0555BB8F" w14:textId="77777777" w:rsidR="000C6DFB" w:rsidRPr="002967E7"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509178B" w14:textId="50E0A47D" w:rsidR="000C6DFB" w:rsidRPr="002967E7" w:rsidRDefault="000C6DFB"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(2,659)</w:t>
            </w:r>
          </w:p>
        </w:tc>
      </w:tr>
      <w:tr w:rsidR="000C6DFB" w:rsidRPr="000257F0" w14:paraId="5611550B" w14:textId="77777777" w:rsidTr="00034673">
        <w:tc>
          <w:tcPr>
            <w:tcW w:w="5279" w:type="dxa"/>
            <w:shd w:val="clear" w:color="auto" w:fill="auto"/>
          </w:tcPr>
          <w:p w14:paraId="09873713" w14:textId="791B053A" w:rsidR="000C6DFB" w:rsidRPr="000257F0" w:rsidRDefault="000C6DFB" w:rsidP="000C6DFB">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36" w:type="dxa"/>
            <w:shd w:val="clear" w:color="auto" w:fill="auto"/>
          </w:tcPr>
          <w:p w14:paraId="235878FE"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single" w:sz="4" w:space="0" w:color="auto"/>
            </w:tcBorders>
            <w:shd w:val="clear" w:color="auto" w:fill="auto"/>
          </w:tcPr>
          <w:p w14:paraId="14267EBE" w14:textId="0BE75978" w:rsidR="000C6DFB" w:rsidRDefault="00736179"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4,899</w:t>
            </w:r>
          </w:p>
        </w:tc>
        <w:tc>
          <w:tcPr>
            <w:tcW w:w="270" w:type="dxa"/>
            <w:shd w:val="clear" w:color="auto" w:fill="auto"/>
          </w:tcPr>
          <w:p w14:paraId="23D90A07"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single" w:sz="4" w:space="0" w:color="auto"/>
            </w:tcBorders>
            <w:shd w:val="clear" w:color="auto" w:fill="auto"/>
          </w:tcPr>
          <w:p w14:paraId="58628190" w14:textId="0A3F262F" w:rsidR="000C6DFB" w:rsidRPr="00E33385" w:rsidRDefault="000C6DFB"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3,14</w:t>
            </w:r>
            <w:r w:rsidR="001F5A5C">
              <w:rPr>
                <w:rFonts w:ascii="Angsana New" w:hAnsi="Angsana New"/>
                <w:b/>
                <w:bCs/>
                <w:lang w:val="en-US"/>
              </w:rPr>
              <w:t>7</w:t>
            </w:r>
          </w:p>
        </w:tc>
      </w:tr>
      <w:tr w:rsidR="000C6DFB" w:rsidRPr="000257F0" w14:paraId="39D573A5" w14:textId="77777777" w:rsidTr="00034673">
        <w:tc>
          <w:tcPr>
            <w:tcW w:w="5279" w:type="dxa"/>
            <w:shd w:val="clear" w:color="auto" w:fill="auto"/>
          </w:tcPr>
          <w:p w14:paraId="71F857C4" w14:textId="58FD6D8D" w:rsidR="000C6DFB" w:rsidRPr="000257F0" w:rsidRDefault="000C6DFB" w:rsidP="000C6DFB">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236" w:type="dxa"/>
            <w:shd w:val="clear" w:color="auto" w:fill="auto"/>
          </w:tcPr>
          <w:p w14:paraId="5F4BF310" w14:textId="77777777" w:rsidR="000C6DFB" w:rsidRPr="000257F0" w:rsidRDefault="000C6DFB" w:rsidP="000C6DFB">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7FB88633" w14:textId="18762BCD" w:rsidR="000C6DFB" w:rsidRPr="00A23565" w:rsidRDefault="00736179" w:rsidP="000C6DFB">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41,211</w:t>
            </w:r>
          </w:p>
        </w:tc>
        <w:tc>
          <w:tcPr>
            <w:tcW w:w="270" w:type="dxa"/>
            <w:shd w:val="clear" w:color="auto" w:fill="auto"/>
          </w:tcPr>
          <w:p w14:paraId="6501471D" w14:textId="77777777" w:rsidR="000C6DFB" w:rsidRPr="00A23565" w:rsidRDefault="000C6DFB" w:rsidP="000C6DFB">
            <w:pPr>
              <w:pStyle w:val="Header"/>
              <w:tabs>
                <w:tab w:val="decimal" w:pos="680"/>
                <w:tab w:val="decimal" w:pos="1319"/>
              </w:tabs>
              <w:spacing w:line="20" w:lineRule="atLeast"/>
              <w:jc w:val="right"/>
              <w:rPr>
                <w:rFonts w:ascii="Angsana New" w:hAnsi="Angsana New"/>
                <w:b/>
                <w:bCs/>
                <w:cs/>
              </w:rPr>
            </w:pPr>
          </w:p>
        </w:tc>
        <w:tc>
          <w:tcPr>
            <w:tcW w:w="1674" w:type="dxa"/>
            <w:tcBorders>
              <w:top w:val="single" w:sz="4" w:space="0" w:color="auto"/>
              <w:bottom w:val="double" w:sz="4" w:space="0" w:color="auto"/>
            </w:tcBorders>
            <w:shd w:val="clear" w:color="auto" w:fill="auto"/>
          </w:tcPr>
          <w:p w14:paraId="7D1215A6" w14:textId="063C8F98" w:rsidR="000C6DFB" w:rsidRPr="00A23565" w:rsidRDefault="000C6DFB" w:rsidP="000C6DFB">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44,</w:t>
            </w:r>
            <w:r w:rsidR="001F5A5C">
              <w:rPr>
                <w:rFonts w:ascii="Angsana New" w:hAnsi="Angsana New"/>
                <w:b/>
                <w:bCs/>
                <w:lang w:val="en-US"/>
              </w:rPr>
              <w:t>628</w:t>
            </w:r>
          </w:p>
        </w:tc>
      </w:tr>
    </w:tbl>
    <w:p w14:paraId="744B9357" w14:textId="74A33F71" w:rsidR="00736179" w:rsidRDefault="00736179"/>
    <w:tbl>
      <w:tblPr>
        <w:tblW w:w="9079" w:type="dxa"/>
        <w:tblInd w:w="250" w:type="dxa"/>
        <w:tblLook w:val="04A0" w:firstRow="1" w:lastRow="0" w:firstColumn="1" w:lastColumn="0" w:noHBand="0" w:noVBand="1"/>
      </w:tblPr>
      <w:tblGrid>
        <w:gridCol w:w="5279"/>
        <w:gridCol w:w="236"/>
        <w:gridCol w:w="1620"/>
        <w:gridCol w:w="270"/>
        <w:gridCol w:w="1674"/>
      </w:tblGrid>
      <w:tr w:rsidR="003C0E5D" w:rsidRPr="001E7AE2" w14:paraId="5C8D4802" w14:textId="77777777" w:rsidTr="00855C2A">
        <w:tc>
          <w:tcPr>
            <w:tcW w:w="5279" w:type="dxa"/>
            <w:shd w:val="clear" w:color="auto" w:fill="auto"/>
          </w:tcPr>
          <w:p w14:paraId="3FE0D920" w14:textId="087B1119" w:rsidR="003C0E5D" w:rsidRPr="001E7AE2" w:rsidRDefault="003C0E5D" w:rsidP="003C0E5D">
            <w:pPr>
              <w:spacing w:line="20" w:lineRule="atLeast"/>
              <w:ind w:left="57"/>
              <w:outlineLvl w:val="0"/>
              <w:rPr>
                <w:rFonts w:ascii="Angsana New" w:eastAsia="Batang" w:hAnsi="Angsana New"/>
                <w:cs/>
                <w:lang w:eastAsia="en-US"/>
              </w:rPr>
            </w:pPr>
          </w:p>
        </w:tc>
        <w:tc>
          <w:tcPr>
            <w:tcW w:w="236" w:type="dxa"/>
            <w:shd w:val="clear" w:color="auto" w:fill="auto"/>
          </w:tcPr>
          <w:p w14:paraId="2FF6881A"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3564" w:type="dxa"/>
            <w:gridSpan w:val="3"/>
            <w:shd w:val="clear" w:color="auto" w:fill="auto"/>
          </w:tcPr>
          <w:p w14:paraId="32009CD4" w14:textId="0D82D651"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r w:rsidRPr="000D5EE2">
              <w:rPr>
                <w:rFonts w:ascii="Angsana New" w:hAnsi="Angsana New"/>
              </w:rPr>
              <w:t>Unit: Thousand Baht</w:t>
            </w:r>
          </w:p>
        </w:tc>
      </w:tr>
      <w:tr w:rsidR="003C0E5D" w:rsidRPr="001E7AE2" w14:paraId="1538AF4C" w14:textId="77777777" w:rsidTr="003C0E5D">
        <w:tc>
          <w:tcPr>
            <w:tcW w:w="5279" w:type="dxa"/>
            <w:shd w:val="clear" w:color="auto" w:fill="auto"/>
          </w:tcPr>
          <w:p w14:paraId="3428B012" w14:textId="37847E77" w:rsidR="003C0E5D" w:rsidRPr="003C0E5D" w:rsidRDefault="003C0E5D" w:rsidP="004B0B4D">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 xml:space="preserve">Current </w:t>
            </w:r>
            <w:r w:rsidR="004B0B4D" w:rsidRPr="003C0E5D">
              <w:rPr>
                <w:rFonts w:ascii="Angsana New" w:eastAsia="Batang" w:hAnsi="Angsana New"/>
                <w:b/>
                <w:bCs/>
                <w:lang w:eastAsia="en-US"/>
              </w:rPr>
              <w:t>contract</w:t>
            </w:r>
            <w:r w:rsidR="004B0B4D">
              <w:rPr>
                <w:rFonts w:ascii="Angsana New" w:eastAsia="Batang" w:hAnsi="Angsana New"/>
                <w:b/>
                <w:bCs/>
                <w:lang w:eastAsia="en-US"/>
              </w:rPr>
              <w:t xml:space="preserve"> </w:t>
            </w:r>
            <w:r w:rsidRPr="003C0E5D">
              <w:rPr>
                <w:rFonts w:ascii="Angsana New" w:eastAsia="Batang" w:hAnsi="Angsana New"/>
                <w:b/>
                <w:bCs/>
                <w:lang w:eastAsia="en-US"/>
              </w:rPr>
              <w:t>assets</w:t>
            </w:r>
            <w:r w:rsidR="00C5100A" w:rsidRPr="003C0E5D">
              <w:rPr>
                <w:rFonts w:ascii="Angsana New" w:eastAsia="Batang" w:hAnsi="Angsana New"/>
                <w:b/>
                <w:bCs/>
                <w:lang w:eastAsia="en-US"/>
              </w:rPr>
              <w:t xml:space="preserve"> </w:t>
            </w:r>
          </w:p>
        </w:tc>
        <w:tc>
          <w:tcPr>
            <w:tcW w:w="236" w:type="dxa"/>
            <w:shd w:val="clear" w:color="auto" w:fill="auto"/>
          </w:tcPr>
          <w:p w14:paraId="17F76C6C"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0A072276" w14:textId="3C3E95C8" w:rsidR="003C0E5D" w:rsidRPr="005D1002" w:rsidRDefault="00B0552B" w:rsidP="003C0E5D">
            <w:pPr>
              <w:pStyle w:val="Header"/>
              <w:tabs>
                <w:tab w:val="decimal" w:pos="680"/>
                <w:tab w:val="decimal" w:pos="1319"/>
              </w:tabs>
              <w:spacing w:line="20" w:lineRule="atLeast"/>
              <w:jc w:val="right"/>
              <w:rPr>
                <w:rFonts w:ascii="Angsana New" w:hAnsi="Angsana New"/>
                <w:cs/>
                <w:lang w:val="en-US"/>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 xml:space="preserve">2024 </w:t>
            </w:r>
          </w:p>
        </w:tc>
        <w:tc>
          <w:tcPr>
            <w:tcW w:w="270" w:type="dxa"/>
            <w:shd w:val="clear" w:color="auto" w:fill="auto"/>
          </w:tcPr>
          <w:p w14:paraId="4EC1B752"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78A2B64D" w14:textId="405A9316" w:rsidR="003C0E5D" w:rsidRPr="005D1002" w:rsidRDefault="003C0E5D" w:rsidP="003C0E5D">
            <w:pPr>
              <w:pStyle w:val="Header"/>
              <w:tabs>
                <w:tab w:val="decimal" w:pos="680"/>
                <w:tab w:val="decimal" w:pos="1319"/>
              </w:tabs>
              <w:spacing w:line="20" w:lineRule="atLeast"/>
              <w:jc w:val="right"/>
              <w:rPr>
                <w:rFonts w:ascii="Angsana New" w:hAnsi="Angsana New"/>
                <w:cs/>
                <w:lang w:val="en-US"/>
              </w:rPr>
            </w:pPr>
            <w:r w:rsidRPr="000D5EE2">
              <w:rPr>
                <w:rFonts w:ascii="Angsana New" w:hAnsi="Angsana New"/>
                <w:lang w:eastAsia="zh-CN"/>
              </w:rPr>
              <w:t>31 December 202</w:t>
            </w:r>
            <w:r w:rsidR="005D1002">
              <w:rPr>
                <w:rFonts w:ascii="Angsana New" w:hAnsi="Angsana New"/>
                <w:lang w:val="en-US" w:eastAsia="zh-CN"/>
              </w:rPr>
              <w:t>3</w:t>
            </w:r>
          </w:p>
        </w:tc>
      </w:tr>
      <w:tr w:rsidR="003C0E5D" w:rsidRPr="001E7AE2" w14:paraId="72CC70FC" w14:textId="77777777" w:rsidTr="003C0E5D">
        <w:tc>
          <w:tcPr>
            <w:tcW w:w="5279" w:type="dxa"/>
            <w:shd w:val="clear" w:color="auto" w:fill="auto"/>
          </w:tcPr>
          <w:p w14:paraId="4BA769CB" w14:textId="1FE986F9" w:rsidR="003C0E5D" w:rsidRPr="001E7AE2" w:rsidRDefault="003C0E5D" w:rsidP="003C0E5D">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236" w:type="dxa"/>
            <w:shd w:val="clear" w:color="auto" w:fill="auto"/>
          </w:tcPr>
          <w:p w14:paraId="70927047"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3CEA4456" w14:textId="72135FC9" w:rsidR="003C0E5D" w:rsidRPr="003C0E5D" w:rsidRDefault="00736179" w:rsidP="003C0E5D">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28,913</w:t>
            </w:r>
          </w:p>
        </w:tc>
        <w:tc>
          <w:tcPr>
            <w:tcW w:w="270" w:type="dxa"/>
            <w:shd w:val="clear" w:color="auto" w:fill="auto"/>
          </w:tcPr>
          <w:p w14:paraId="024C6A7E"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489E0FAE" w14:textId="54589025" w:rsidR="003C0E5D" w:rsidRPr="003C0E5D" w:rsidRDefault="000C6DFB" w:rsidP="003C0E5D">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39</w:t>
            </w:r>
            <w:r w:rsidRPr="00763F25">
              <w:rPr>
                <w:rFonts w:ascii="Angsana New" w:hAnsi="Angsana New"/>
                <w:b/>
                <w:bCs/>
                <w:lang w:val="en-US"/>
              </w:rPr>
              <w:t>,</w:t>
            </w:r>
            <w:r>
              <w:rPr>
                <w:rFonts w:ascii="Angsana New" w:hAnsi="Angsana New"/>
                <w:b/>
                <w:bCs/>
                <w:lang w:val="en-US"/>
              </w:rPr>
              <w:t>887</w:t>
            </w:r>
          </w:p>
        </w:tc>
      </w:tr>
      <w:tr w:rsidR="003C0E5D" w:rsidRPr="001E7AE2" w14:paraId="19AF8DAA" w14:textId="77777777" w:rsidTr="003C0E5D">
        <w:tc>
          <w:tcPr>
            <w:tcW w:w="5279" w:type="dxa"/>
            <w:shd w:val="clear" w:color="auto" w:fill="auto"/>
          </w:tcPr>
          <w:p w14:paraId="32532CD9" w14:textId="77777777" w:rsidR="003C0E5D" w:rsidRPr="001E7AE2" w:rsidRDefault="003C0E5D" w:rsidP="003C0E5D">
            <w:pPr>
              <w:spacing w:line="20" w:lineRule="atLeast"/>
              <w:ind w:left="57"/>
              <w:outlineLvl w:val="0"/>
              <w:rPr>
                <w:rFonts w:ascii="Angsana New" w:eastAsia="Batang" w:hAnsi="Angsana New"/>
                <w:cs/>
                <w:lang w:eastAsia="en-US"/>
              </w:rPr>
            </w:pPr>
          </w:p>
        </w:tc>
        <w:tc>
          <w:tcPr>
            <w:tcW w:w="236" w:type="dxa"/>
            <w:shd w:val="clear" w:color="auto" w:fill="auto"/>
          </w:tcPr>
          <w:p w14:paraId="3BEC555A"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20" w:type="dxa"/>
            <w:tcBorders>
              <w:top w:val="double" w:sz="4" w:space="0" w:color="auto"/>
            </w:tcBorders>
            <w:shd w:val="clear" w:color="auto" w:fill="auto"/>
          </w:tcPr>
          <w:p w14:paraId="74933356" w14:textId="77777777"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E255BAF"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0A3B22B7" w14:textId="77777777"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p>
        </w:tc>
      </w:tr>
      <w:tr w:rsidR="003C0E5D" w:rsidRPr="000257F0" w14:paraId="11954E88" w14:textId="77777777" w:rsidTr="00034673">
        <w:tc>
          <w:tcPr>
            <w:tcW w:w="5279" w:type="dxa"/>
            <w:shd w:val="clear" w:color="auto" w:fill="auto"/>
          </w:tcPr>
          <w:p w14:paraId="464074C1" w14:textId="6D582AC0" w:rsidR="003C0E5D" w:rsidRPr="009B75F3" w:rsidRDefault="003C0E5D" w:rsidP="003C0E5D">
            <w:pPr>
              <w:spacing w:line="20" w:lineRule="atLeast"/>
              <w:ind w:left="57"/>
              <w:outlineLvl w:val="0"/>
              <w:rPr>
                <w:rFonts w:ascii="Angsana New" w:eastAsia="Batang" w:hAnsi="Angsana New"/>
                <w:b/>
                <w:bCs/>
                <w:cs/>
                <w:lang w:eastAsia="en-US"/>
              </w:rPr>
            </w:pPr>
            <w:r w:rsidRPr="009B75F3">
              <w:rPr>
                <w:rFonts w:ascii="Angsana New" w:eastAsia="Batang" w:hAnsi="Angsana New"/>
                <w:b/>
                <w:bCs/>
                <w:lang w:eastAsia="en-US"/>
              </w:rPr>
              <w:t xml:space="preserve">For the </w:t>
            </w:r>
            <w:r w:rsidR="007E05AA">
              <w:rPr>
                <w:rFonts w:ascii="Angsana New" w:eastAsia="Batang" w:hAnsi="Angsana New"/>
                <w:b/>
                <w:bCs/>
                <w:lang w:eastAsia="en-US"/>
              </w:rPr>
              <w:t>six</w:t>
            </w:r>
            <w:r w:rsidRPr="009B75F3">
              <w:rPr>
                <w:rFonts w:ascii="Angsana New" w:eastAsia="Batang" w:hAnsi="Angsana New"/>
                <w:b/>
                <w:bCs/>
                <w:lang w:eastAsia="en-US"/>
              </w:rPr>
              <w:t>-month period</w:t>
            </w:r>
            <w:r w:rsidR="00C5100A">
              <w:rPr>
                <w:rFonts w:ascii="Angsana New" w:eastAsia="Batang" w:hAnsi="Angsana New"/>
                <w:b/>
                <w:bCs/>
                <w:lang w:eastAsia="en-US"/>
              </w:rPr>
              <w:t>s</w:t>
            </w:r>
            <w:r w:rsidRPr="009B75F3">
              <w:rPr>
                <w:rFonts w:ascii="Angsana New" w:eastAsia="Batang" w:hAnsi="Angsana New"/>
                <w:b/>
                <w:bCs/>
                <w:lang w:eastAsia="en-US"/>
              </w:rPr>
              <w:t xml:space="preserve"> ended </w:t>
            </w:r>
            <w:r w:rsidR="00B0552B">
              <w:rPr>
                <w:rFonts w:ascii="Angsana New" w:eastAsia="Batang" w:hAnsi="Angsana New"/>
                <w:b/>
                <w:bCs/>
                <w:lang w:eastAsia="en-US"/>
              </w:rPr>
              <w:t>30</w:t>
            </w:r>
            <w:r w:rsidRPr="009B75F3">
              <w:rPr>
                <w:rFonts w:ascii="Angsana New" w:eastAsia="Batang" w:hAnsi="Angsana New"/>
                <w:b/>
                <w:bCs/>
                <w:cs/>
                <w:lang w:eastAsia="en-US"/>
              </w:rPr>
              <w:t xml:space="preserve"> </w:t>
            </w:r>
            <w:r w:rsidR="00B0552B">
              <w:rPr>
                <w:rFonts w:ascii="Angsana New" w:eastAsia="Batang" w:hAnsi="Angsana New"/>
                <w:b/>
                <w:bCs/>
                <w:lang w:eastAsia="en-US"/>
              </w:rPr>
              <w:t>June</w:t>
            </w:r>
          </w:p>
        </w:tc>
        <w:tc>
          <w:tcPr>
            <w:tcW w:w="236" w:type="dxa"/>
            <w:shd w:val="clear" w:color="auto" w:fill="auto"/>
          </w:tcPr>
          <w:p w14:paraId="31CBF02C" w14:textId="77777777" w:rsidR="003C0E5D" w:rsidRPr="000257F0" w:rsidRDefault="003C0E5D" w:rsidP="003C0E5D">
            <w:pPr>
              <w:pStyle w:val="Header"/>
              <w:tabs>
                <w:tab w:val="decimal" w:pos="680"/>
                <w:tab w:val="decimal" w:pos="1319"/>
              </w:tabs>
              <w:spacing w:line="20" w:lineRule="atLeast"/>
              <w:jc w:val="right"/>
              <w:rPr>
                <w:rFonts w:ascii="Angsana New" w:hAnsi="Angsana New"/>
                <w:b/>
                <w:bCs/>
                <w:cs/>
              </w:rPr>
            </w:pPr>
          </w:p>
        </w:tc>
        <w:tc>
          <w:tcPr>
            <w:tcW w:w="1620" w:type="dxa"/>
            <w:tcBorders>
              <w:bottom w:val="single" w:sz="4" w:space="0" w:color="auto"/>
            </w:tcBorders>
            <w:shd w:val="clear" w:color="auto" w:fill="auto"/>
          </w:tcPr>
          <w:p w14:paraId="77C99C93" w14:textId="6C8CC897" w:rsidR="003C0E5D" w:rsidRPr="000257F0" w:rsidRDefault="003C0E5D" w:rsidP="003C0E5D">
            <w:pPr>
              <w:pStyle w:val="Header"/>
              <w:tabs>
                <w:tab w:val="decimal" w:pos="680"/>
                <w:tab w:val="decimal" w:pos="1319"/>
              </w:tabs>
              <w:spacing w:line="20" w:lineRule="atLeast"/>
              <w:jc w:val="center"/>
              <w:rPr>
                <w:rFonts w:ascii="Angsana New" w:hAnsi="Angsana New"/>
                <w:b/>
                <w:bCs/>
                <w:lang w:val="en-US"/>
              </w:rPr>
            </w:pPr>
            <w:r>
              <w:rPr>
                <w:rFonts w:ascii="Angsana New" w:hAnsi="Angsana New"/>
                <w:lang w:val="en-US"/>
              </w:rPr>
              <w:t>202</w:t>
            </w:r>
            <w:r w:rsidR="00270898">
              <w:rPr>
                <w:rFonts w:ascii="Angsana New" w:hAnsi="Angsana New"/>
                <w:lang w:val="en-US"/>
              </w:rPr>
              <w:t>4</w:t>
            </w:r>
          </w:p>
        </w:tc>
        <w:tc>
          <w:tcPr>
            <w:tcW w:w="270" w:type="dxa"/>
            <w:shd w:val="clear" w:color="auto" w:fill="auto"/>
          </w:tcPr>
          <w:p w14:paraId="0C88B661" w14:textId="77777777" w:rsidR="003C0E5D" w:rsidRPr="000257F0" w:rsidRDefault="003C0E5D" w:rsidP="003C0E5D">
            <w:pPr>
              <w:pStyle w:val="Header"/>
              <w:tabs>
                <w:tab w:val="decimal" w:pos="680"/>
                <w:tab w:val="decimal" w:pos="1319"/>
              </w:tabs>
              <w:spacing w:line="20" w:lineRule="atLeast"/>
              <w:jc w:val="right"/>
              <w:rPr>
                <w:rFonts w:ascii="Angsana New" w:hAnsi="Angsana New"/>
                <w:b/>
                <w:bCs/>
                <w:cs/>
              </w:rPr>
            </w:pPr>
          </w:p>
        </w:tc>
        <w:tc>
          <w:tcPr>
            <w:tcW w:w="1674" w:type="dxa"/>
            <w:tcBorders>
              <w:bottom w:val="single" w:sz="4" w:space="0" w:color="auto"/>
            </w:tcBorders>
            <w:shd w:val="clear" w:color="auto" w:fill="auto"/>
          </w:tcPr>
          <w:p w14:paraId="73C96E31" w14:textId="54335E7F" w:rsidR="00270898" w:rsidRPr="00270898" w:rsidRDefault="003C0E5D" w:rsidP="003C0E5D">
            <w:pPr>
              <w:pStyle w:val="Header"/>
              <w:tabs>
                <w:tab w:val="decimal" w:pos="680"/>
                <w:tab w:val="decimal" w:pos="1319"/>
              </w:tabs>
              <w:spacing w:line="20" w:lineRule="atLeast"/>
              <w:jc w:val="center"/>
              <w:rPr>
                <w:rFonts w:ascii="Angsana New" w:hAnsi="Angsana New"/>
                <w:cs/>
                <w:lang w:val="en-US"/>
              </w:rPr>
            </w:pPr>
            <w:r>
              <w:rPr>
                <w:rFonts w:ascii="Angsana New" w:hAnsi="Angsana New"/>
                <w:lang w:val="en-US"/>
              </w:rPr>
              <w:t>202</w:t>
            </w:r>
            <w:r w:rsidR="00270898">
              <w:rPr>
                <w:rFonts w:ascii="Angsana New" w:hAnsi="Angsana New"/>
                <w:lang w:val="en-US"/>
              </w:rPr>
              <w:t>3</w:t>
            </w:r>
          </w:p>
        </w:tc>
      </w:tr>
      <w:tr w:rsidR="000C6DFB" w:rsidRPr="0019542B" w14:paraId="73AB3D3C" w14:textId="77777777" w:rsidTr="00413052">
        <w:trPr>
          <w:trHeight w:val="397"/>
        </w:trPr>
        <w:tc>
          <w:tcPr>
            <w:tcW w:w="5279" w:type="dxa"/>
            <w:shd w:val="clear" w:color="auto" w:fill="auto"/>
          </w:tcPr>
          <w:p w14:paraId="27F26D48" w14:textId="5986852C" w:rsidR="000C6DFB" w:rsidRPr="00413052" w:rsidRDefault="00174E7F" w:rsidP="000C6DFB">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E</w:t>
            </w:r>
            <w:r w:rsidR="000C6DFB" w:rsidRPr="00413052">
              <w:rPr>
                <w:rFonts w:ascii="Angsana New" w:eastAsia="Batang" w:hAnsi="Angsana New"/>
                <w:lang w:eastAsia="en-US"/>
              </w:rPr>
              <w:t>xpected credit losses</w:t>
            </w:r>
            <w:r w:rsidR="000C6DFB">
              <w:rPr>
                <w:rFonts w:ascii="Angsana New" w:eastAsia="Batang" w:hAnsi="Angsana New"/>
                <w:lang w:eastAsia="en-US"/>
              </w:rPr>
              <w:t xml:space="preserve"> – Trade receivables</w:t>
            </w:r>
          </w:p>
        </w:tc>
        <w:tc>
          <w:tcPr>
            <w:tcW w:w="236" w:type="dxa"/>
            <w:shd w:val="clear" w:color="auto" w:fill="auto"/>
          </w:tcPr>
          <w:p w14:paraId="1A572DA3" w14:textId="77777777" w:rsidR="000C6DFB" w:rsidRPr="0019542B" w:rsidRDefault="000C6DFB" w:rsidP="000C6DFB">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tcBorders>
            <w:shd w:val="clear" w:color="auto" w:fill="auto"/>
          </w:tcPr>
          <w:p w14:paraId="1D7E8ED3" w14:textId="384AB0AD" w:rsidR="000C6DFB" w:rsidRPr="004372C0" w:rsidRDefault="00A11BC7"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71</w:t>
            </w:r>
          </w:p>
        </w:tc>
        <w:tc>
          <w:tcPr>
            <w:tcW w:w="270" w:type="dxa"/>
            <w:shd w:val="clear" w:color="auto" w:fill="auto"/>
          </w:tcPr>
          <w:p w14:paraId="1B39E881" w14:textId="77777777" w:rsidR="000C6DFB" w:rsidRPr="004372C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tcBorders>
            <w:shd w:val="clear" w:color="auto" w:fill="auto"/>
          </w:tcPr>
          <w:p w14:paraId="17996B04" w14:textId="7BDF7DA9" w:rsidR="000C6DFB" w:rsidRPr="00B45FB3" w:rsidRDefault="00A11BC7"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22</w:t>
            </w:r>
          </w:p>
        </w:tc>
      </w:tr>
      <w:tr w:rsidR="000C6DFB" w:rsidRPr="0019542B" w14:paraId="4D11110A" w14:textId="77777777" w:rsidTr="008D366A">
        <w:trPr>
          <w:trHeight w:val="397"/>
        </w:trPr>
        <w:tc>
          <w:tcPr>
            <w:tcW w:w="5279" w:type="dxa"/>
            <w:shd w:val="clear" w:color="auto" w:fill="auto"/>
          </w:tcPr>
          <w:p w14:paraId="3903B22F" w14:textId="27DAA684" w:rsidR="000C6DFB" w:rsidRPr="00413052" w:rsidRDefault="00174E7F" w:rsidP="000C6DFB">
            <w:pPr>
              <w:spacing w:line="20" w:lineRule="atLeast"/>
              <w:ind w:left="57"/>
              <w:outlineLvl w:val="0"/>
              <w:rPr>
                <w:rFonts w:ascii="Angsana New" w:eastAsia="Batang" w:hAnsi="Angsana New"/>
                <w:lang w:eastAsia="en-US"/>
              </w:rPr>
            </w:pPr>
            <w:r>
              <w:rPr>
                <w:rFonts w:ascii="Angsana New" w:hAnsi="Angsana New"/>
              </w:rPr>
              <w:t>E</w:t>
            </w:r>
            <w:r w:rsidR="000C6DFB" w:rsidRPr="00413052">
              <w:rPr>
                <w:rFonts w:ascii="Angsana New" w:eastAsia="Batang" w:hAnsi="Angsana New"/>
                <w:lang w:eastAsia="en-US"/>
              </w:rPr>
              <w:t>xpected credit losses</w:t>
            </w:r>
            <w:r w:rsidR="000C6DFB">
              <w:rPr>
                <w:rFonts w:ascii="Angsana New" w:eastAsia="Batang" w:hAnsi="Angsana New"/>
                <w:lang w:eastAsia="en-US"/>
              </w:rPr>
              <w:t xml:space="preserve"> – Other </w:t>
            </w:r>
            <w:r w:rsidR="009B3FA8">
              <w:rPr>
                <w:rFonts w:ascii="Angsana New" w:eastAsia="Batang" w:hAnsi="Angsana New"/>
                <w:lang w:eastAsia="en-US"/>
              </w:rPr>
              <w:t xml:space="preserve">current </w:t>
            </w:r>
            <w:r w:rsidR="000C6DFB">
              <w:rPr>
                <w:rFonts w:ascii="Angsana New" w:eastAsia="Batang" w:hAnsi="Angsana New"/>
                <w:lang w:eastAsia="en-US"/>
              </w:rPr>
              <w:t>receivables</w:t>
            </w:r>
          </w:p>
        </w:tc>
        <w:tc>
          <w:tcPr>
            <w:tcW w:w="236" w:type="dxa"/>
            <w:shd w:val="clear" w:color="auto" w:fill="auto"/>
          </w:tcPr>
          <w:p w14:paraId="5DD78672" w14:textId="77777777" w:rsidR="000C6DFB" w:rsidRPr="0019542B" w:rsidRDefault="000C6DFB" w:rsidP="000C6DFB">
            <w:pPr>
              <w:pStyle w:val="Header"/>
              <w:tabs>
                <w:tab w:val="decimal" w:pos="680"/>
                <w:tab w:val="decimal" w:pos="1319"/>
              </w:tabs>
              <w:spacing w:line="20" w:lineRule="atLeast"/>
              <w:jc w:val="right"/>
              <w:rPr>
                <w:rFonts w:ascii="Angsana New" w:hAnsi="Angsana New"/>
                <w:sz w:val="16"/>
                <w:szCs w:val="16"/>
                <w:cs/>
              </w:rPr>
            </w:pPr>
          </w:p>
        </w:tc>
        <w:tc>
          <w:tcPr>
            <w:tcW w:w="1620" w:type="dxa"/>
            <w:tcBorders>
              <w:bottom w:val="single" w:sz="4" w:space="0" w:color="auto"/>
            </w:tcBorders>
            <w:shd w:val="clear" w:color="auto" w:fill="auto"/>
          </w:tcPr>
          <w:p w14:paraId="304DA74B" w14:textId="6825953F" w:rsidR="000C6DFB" w:rsidRPr="004372C0" w:rsidRDefault="00A11BC7"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391</w:t>
            </w:r>
          </w:p>
        </w:tc>
        <w:tc>
          <w:tcPr>
            <w:tcW w:w="270" w:type="dxa"/>
            <w:shd w:val="clear" w:color="auto" w:fill="auto"/>
          </w:tcPr>
          <w:p w14:paraId="2E17C6F5" w14:textId="77777777" w:rsidR="000C6DFB" w:rsidRPr="004372C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61386F42" w14:textId="4488F9B5" w:rsidR="000C6DFB" w:rsidRDefault="00A11BC7" w:rsidP="000C6DFB">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439</w:t>
            </w:r>
          </w:p>
        </w:tc>
      </w:tr>
      <w:tr w:rsidR="000C6DFB" w:rsidRPr="0019542B" w14:paraId="3A2737F1" w14:textId="77777777" w:rsidTr="008D366A">
        <w:trPr>
          <w:trHeight w:val="397"/>
        </w:trPr>
        <w:tc>
          <w:tcPr>
            <w:tcW w:w="5279" w:type="dxa"/>
            <w:shd w:val="clear" w:color="auto" w:fill="auto"/>
          </w:tcPr>
          <w:p w14:paraId="31904B82" w14:textId="51AD8776" w:rsidR="000C6DFB" w:rsidRPr="00413052" w:rsidRDefault="000C6DFB" w:rsidP="000C6DFB">
            <w:pPr>
              <w:spacing w:line="20" w:lineRule="atLeast"/>
              <w:ind w:left="57" w:right="-255"/>
              <w:outlineLvl w:val="0"/>
              <w:rPr>
                <w:rFonts w:ascii="Angsana New" w:eastAsia="Batang" w:hAnsi="Angsana New"/>
                <w:b/>
                <w:bCs/>
                <w:lang w:eastAsia="en-US"/>
              </w:rPr>
            </w:pPr>
            <w:r>
              <w:rPr>
                <w:rFonts w:ascii="Angsana New" w:eastAsia="Batang" w:hAnsi="Angsana New"/>
                <w:b/>
                <w:bCs/>
                <w:lang w:eastAsia="en-US"/>
              </w:rPr>
              <w:t xml:space="preserve">Total </w:t>
            </w:r>
            <w:r w:rsidRPr="00413052">
              <w:rPr>
                <w:rFonts w:ascii="Angsana New" w:eastAsia="Batang" w:hAnsi="Angsana New"/>
                <w:b/>
                <w:bCs/>
                <w:lang w:eastAsia="en-US"/>
              </w:rPr>
              <w:t>expected credit losses</w:t>
            </w:r>
          </w:p>
        </w:tc>
        <w:tc>
          <w:tcPr>
            <w:tcW w:w="236" w:type="dxa"/>
            <w:shd w:val="clear" w:color="auto" w:fill="auto"/>
          </w:tcPr>
          <w:p w14:paraId="07AD8C6D" w14:textId="77777777" w:rsidR="000C6DFB" w:rsidRPr="0019542B" w:rsidRDefault="000C6DFB" w:rsidP="000C6DFB">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bottom w:val="double" w:sz="4" w:space="0" w:color="auto"/>
            </w:tcBorders>
            <w:shd w:val="clear" w:color="auto" w:fill="auto"/>
          </w:tcPr>
          <w:p w14:paraId="27F0EF0A" w14:textId="7E9E777E" w:rsidR="000C6DFB" w:rsidRPr="00FA54E9" w:rsidRDefault="00A11BC7"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462</w:t>
            </w:r>
          </w:p>
        </w:tc>
        <w:tc>
          <w:tcPr>
            <w:tcW w:w="270" w:type="dxa"/>
            <w:shd w:val="clear" w:color="auto" w:fill="auto"/>
          </w:tcPr>
          <w:p w14:paraId="610F2A5F" w14:textId="77777777" w:rsidR="000C6DFB" w:rsidRPr="004372C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1DD97341" w14:textId="5C352611" w:rsidR="000C6DFB" w:rsidRPr="0055141B" w:rsidRDefault="00A11BC7"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461</w:t>
            </w:r>
          </w:p>
        </w:tc>
      </w:tr>
      <w:tr w:rsidR="000C6DFB" w:rsidRPr="0019542B" w14:paraId="0BB04461" w14:textId="77777777" w:rsidTr="008D366A">
        <w:trPr>
          <w:trHeight w:val="397"/>
        </w:trPr>
        <w:tc>
          <w:tcPr>
            <w:tcW w:w="5279" w:type="dxa"/>
            <w:shd w:val="clear" w:color="auto" w:fill="auto"/>
          </w:tcPr>
          <w:p w14:paraId="66E89B30" w14:textId="77777777" w:rsidR="000C6DFB" w:rsidRDefault="000C6DFB" w:rsidP="000C6DFB">
            <w:pPr>
              <w:spacing w:line="20" w:lineRule="atLeast"/>
              <w:ind w:left="57" w:right="-255"/>
              <w:outlineLvl w:val="0"/>
              <w:rPr>
                <w:rFonts w:ascii="Angsana New" w:eastAsia="Batang" w:hAnsi="Angsana New"/>
                <w:b/>
                <w:bCs/>
                <w:cs/>
                <w:lang w:eastAsia="en-US"/>
              </w:rPr>
            </w:pPr>
          </w:p>
        </w:tc>
        <w:tc>
          <w:tcPr>
            <w:tcW w:w="236" w:type="dxa"/>
            <w:shd w:val="clear" w:color="auto" w:fill="auto"/>
          </w:tcPr>
          <w:p w14:paraId="04968032" w14:textId="77777777" w:rsidR="000C6DFB" w:rsidRPr="0019542B" w:rsidRDefault="000C6DFB" w:rsidP="000C6DFB">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double" w:sz="4" w:space="0" w:color="auto"/>
            </w:tcBorders>
            <w:shd w:val="clear" w:color="auto" w:fill="auto"/>
          </w:tcPr>
          <w:p w14:paraId="1CC0A607" w14:textId="77777777" w:rsidR="000C6DFB" w:rsidRDefault="000C6DFB" w:rsidP="000C6DFB">
            <w:pPr>
              <w:pStyle w:val="Header"/>
              <w:tabs>
                <w:tab w:val="decimal" w:pos="680"/>
                <w:tab w:val="decimal" w:pos="1319"/>
              </w:tabs>
              <w:spacing w:line="20" w:lineRule="atLeast"/>
              <w:jc w:val="right"/>
              <w:rPr>
                <w:rFonts w:ascii="Angsana New" w:hAnsi="Angsana New"/>
                <w:b/>
                <w:bCs/>
                <w:lang w:val="en-US"/>
              </w:rPr>
            </w:pPr>
          </w:p>
        </w:tc>
        <w:tc>
          <w:tcPr>
            <w:tcW w:w="270" w:type="dxa"/>
            <w:shd w:val="clear" w:color="auto" w:fill="auto"/>
          </w:tcPr>
          <w:p w14:paraId="25AE264C" w14:textId="77777777" w:rsidR="000C6DFB" w:rsidRPr="004372C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24FFFD97" w14:textId="77777777" w:rsidR="000C6DFB" w:rsidRPr="0055141B" w:rsidRDefault="000C6DFB" w:rsidP="000C6DFB">
            <w:pPr>
              <w:pStyle w:val="Header"/>
              <w:tabs>
                <w:tab w:val="decimal" w:pos="680"/>
                <w:tab w:val="decimal" w:pos="1319"/>
              </w:tabs>
              <w:spacing w:line="20" w:lineRule="atLeast"/>
              <w:jc w:val="right"/>
              <w:rPr>
                <w:rFonts w:ascii="Angsana New" w:hAnsi="Angsana New"/>
                <w:b/>
                <w:bCs/>
                <w:lang w:val="en-US"/>
              </w:rPr>
            </w:pPr>
          </w:p>
        </w:tc>
      </w:tr>
      <w:tr w:rsidR="000C6DFB" w:rsidRPr="0019542B" w14:paraId="0535248E" w14:textId="77777777" w:rsidTr="008D366A">
        <w:trPr>
          <w:trHeight w:val="397"/>
        </w:trPr>
        <w:tc>
          <w:tcPr>
            <w:tcW w:w="5279" w:type="dxa"/>
            <w:shd w:val="clear" w:color="auto" w:fill="auto"/>
          </w:tcPr>
          <w:p w14:paraId="79DF430F" w14:textId="28E72E89" w:rsidR="000C6DFB" w:rsidRPr="007C70EC" w:rsidRDefault="000C6DFB" w:rsidP="000C6DFB">
            <w:pPr>
              <w:spacing w:line="20" w:lineRule="atLeast"/>
              <w:ind w:left="57" w:right="-255"/>
              <w:outlineLvl w:val="0"/>
              <w:rPr>
                <w:rFonts w:ascii="Angsana New" w:eastAsia="Batang" w:hAnsi="Angsana New"/>
                <w:cs/>
                <w:lang w:eastAsia="en-US"/>
              </w:rPr>
            </w:pPr>
            <w:r>
              <w:rPr>
                <w:rFonts w:ascii="Angsana New" w:eastAsia="Batang" w:hAnsi="Angsana New"/>
                <w:lang w:eastAsia="en-US"/>
              </w:rPr>
              <w:lastRenderedPageBreak/>
              <w:t>Bad debt expense</w:t>
            </w:r>
          </w:p>
        </w:tc>
        <w:tc>
          <w:tcPr>
            <w:tcW w:w="236" w:type="dxa"/>
            <w:shd w:val="clear" w:color="auto" w:fill="auto"/>
          </w:tcPr>
          <w:p w14:paraId="051C94EF" w14:textId="77777777" w:rsidR="000C6DFB" w:rsidRPr="0019542B" w:rsidRDefault="000C6DFB" w:rsidP="000C6DFB">
            <w:pPr>
              <w:pStyle w:val="Header"/>
              <w:tabs>
                <w:tab w:val="decimal" w:pos="680"/>
                <w:tab w:val="decimal" w:pos="1319"/>
              </w:tabs>
              <w:spacing w:line="20" w:lineRule="atLeast"/>
              <w:jc w:val="right"/>
              <w:rPr>
                <w:rFonts w:ascii="Angsana New" w:hAnsi="Angsana New"/>
                <w:sz w:val="16"/>
                <w:szCs w:val="16"/>
                <w:cs/>
              </w:rPr>
            </w:pPr>
          </w:p>
        </w:tc>
        <w:tc>
          <w:tcPr>
            <w:tcW w:w="1620" w:type="dxa"/>
            <w:tcBorders>
              <w:bottom w:val="double" w:sz="4" w:space="0" w:color="auto"/>
            </w:tcBorders>
            <w:shd w:val="clear" w:color="auto" w:fill="auto"/>
          </w:tcPr>
          <w:p w14:paraId="348A3951" w14:textId="208312DB" w:rsidR="000C6DFB" w:rsidRDefault="00736179"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w:t>
            </w:r>
          </w:p>
        </w:tc>
        <w:tc>
          <w:tcPr>
            <w:tcW w:w="270" w:type="dxa"/>
            <w:shd w:val="clear" w:color="auto" w:fill="auto"/>
          </w:tcPr>
          <w:p w14:paraId="35C59D83" w14:textId="77777777" w:rsidR="000C6DFB" w:rsidRPr="004372C0" w:rsidRDefault="000C6DFB" w:rsidP="000C6DFB">
            <w:pPr>
              <w:pStyle w:val="Header"/>
              <w:tabs>
                <w:tab w:val="decimal" w:pos="680"/>
                <w:tab w:val="decimal" w:pos="1319"/>
              </w:tabs>
              <w:spacing w:line="20" w:lineRule="atLeast"/>
              <w:jc w:val="right"/>
              <w:rPr>
                <w:rFonts w:ascii="Angsana New" w:hAnsi="Angsana New"/>
                <w:cs/>
              </w:rPr>
            </w:pPr>
          </w:p>
        </w:tc>
        <w:tc>
          <w:tcPr>
            <w:tcW w:w="1674" w:type="dxa"/>
            <w:tcBorders>
              <w:bottom w:val="double" w:sz="4" w:space="0" w:color="auto"/>
            </w:tcBorders>
            <w:shd w:val="clear" w:color="auto" w:fill="auto"/>
          </w:tcPr>
          <w:p w14:paraId="79387032" w14:textId="719C930D" w:rsidR="000C6DFB" w:rsidRPr="0055141B" w:rsidRDefault="000C6DFB" w:rsidP="000C6DFB">
            <w:pPr>
              <w:pStyle w:val="Header"/>
              <w:tabs>
                <w:tab w:val="decimal" w:pos="680"/>
                <w:tab w:val="decimal" w:pos="1319"/>
              </w:tabs>
              <w:spacing w:line="20" w:lineRule="atLeast"/>
              <w:jc w:val="right"/>
              <w:rPr>
                <w:rFonts w:ascii="Angsana New" w:hAnsi="Angsana New"/>
                <w:b/>
                <w:bCs/>
                <w:lang w:val="en-US"/>
              </w:rPr>
            </w:pPr>
            <w:r w:rsidRPr="00513CE3">
              <w:rPr>
                <w:rFonts w:ascii="Angsana New" w:hAnsi="Angsana New"/>
                <w:lang w:val="en-US"/>
              </w:rPr>
              <w:t>3</w:t>
            </w:r>
          </w:p>
        </w:tc>
      </w:tr>
    </w:tbl>
    <w:p w14:paraId="6294EA87" w14:textId="77777777" w:rsidR="00736179" w:rsidRDefault="00736179" w:rsidP="00736179">
      <w:pPr>
        <w:rPr>
          <w:rFonts w:ascii="Angsana New" w:hAnsi="Angsana New"/>
        </w:rPr>
      </w:pPr>
      <w:bookmarkStart w:id="1" w:name="_Hlk28157043"/>
    </w:p>
    <w:p w14:paraId="7E0F1CBD" w14:textId="77777777" w:rsidR="00D35DBE" w:rsidRPr="00736179" w:rsidRDefault="00D35DBE" w:rsidP="00736179">
      <w:pPr>
        <w:rPr>
          <w:rFonts w:ascii="Angsana New" w:hAnsi="Angsana New"/>
        </w:rPr>
      </w:pPr>
    </w:p>
    <w:p w14:paraId="0B591D43" w14:textId="0FA0E9F3" w:rsidR="0073346E" w:rsidRDefault="00FC2333" w:rsidP="001753FB">
      <w:pPr>
        <w:tabs>
          <w:tab w:val="left" w:pos="312"/>
          <w:tab w:val="left" w:pos="737"/>
          <w:tab w:val="left" w:pos="1304"/>
          <w:tab w:val="left" w:pos="1814"/>
        </w:tabs>
        <w:spacing w:after="120" w:line="20" w:lineRule="atLeast"/>
        <w:ind w:left="288"/>
        <w:jc w:val="both"/>
        <w:outlineLvl w:val="0"/>
        <w:rPr>
          <w:rFonts w:ascii="Angsana New" w:eastAsia="Calibri" w:hAnsi="Angsana New"/>
          <w:cs/>
        </w:rPr>
      </w:pPr>
      <w:r w:rsidRPr="00FC2333">
        <w:t xml:space="preserve"> </w:t>
      </w:r>
      <w:r w:rsidRPr="00FC2333">
        <w:rPr>
          <w:rFonts w:ascii="Angsana New" w:eastAsia="Calibri" w:hAnsi="Angsana New"/>
        </w:rPr>
        <w:t>Aging analyses are detailed as follows:</w:t>
      </w:r>
    </w:p>
    <w:tbl>
      <w:tblPr>
        <w:tblW w:w="8971" w:type="dxa"/>
        <w:tblInd w:w="250" w:type="dxa"/>
        <w:tblLook w:val="04A0" w:firstRow="1" w:lastRow="0" w:firstColumn="1" w:lastColumn="0" w:noHBand="0" w:noVBand="1"/>
      </w:tblPr>
      <w:tblGrid>
        <w:gridCol w:w="4808"/>
        <w:gridCol w:w="270"/>
        <w:gridCol w:w="1710"/>
        <w:gridCol w:w="270"/>
        <w:gridCol w:w="1913"/>
      </w:tblGrid>
      <w:tr w:rsidR="00C02A25" w:rsidRPr="009E7427" w14:paraId="21AF05A7" w14:textId="77777777" w:rsidTr="00855C2A">
        <w:tc>
          <w:tcPr>
            <w:tcW w:w="8971" w:type="dxa"/>
            <w:gridSpan w:val="5"/>
            <w:shd w:val="clear" w:color="auto" w:fill="auto"/>
          </w:tcPr>
          <w:p w14:paraId="4992D981" w14:textId="77777777" w:rsidR="00C02A25" w:rsidRPr="009E7427" w:rsidRDefault="00C02A25" w:rsidP="00855C2A">
            <w:pPr>
              <w:pStyle w:val="Header"/>
              <w:tabs>
                <w:tab w:val="decimal" w:pos="680"/>
                <w:tab w:val="decimal" w:pos="1319"/>
              </w:tabs>
              <w:spacing w:line="20" w:lineRule="atLeast"/>
              <w:jc w:val="right"/>
              <w:rPr>
                <w:rFonts w:ascii="Angsana New" w:hAnsi="Angsana New"/>
              </w:rPr>
            </w:pPr>
            <w:r w:rsidRPr="00834869">
              <w:rPr>
                <w:rFonts w:ascii="Angsana New" w:hAnsi="Angsana New"/>
              </w:rPr>
              <w:t>Unit: Thousand Baht</w:t>
            </w:r>
          </w:p>
        </w:tc>
      </w:tr>
      <w:tr w:rsidR="00C02A25" w:rsidRPr="009E7427" w14:paraId="6218FC9F" w14:textId="77777777" w:rsidTr="00855C2A">
        <w:tc>
          <w:tcPr>
            <w:tcW w:w="4808" w:type="dxa"/>
            <w:shd w:val="clear" w:color="auto" w:fill="auto"/>
          </w:tcPr>
          <w:p w14:paraId="52789EB3" w14:textId="77777777" w:rsidR="00C02A25" w:rsidRPr="009E7427" w:rsidRDefault="00C02A2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786D1A5B"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0C991364" w14:textId="03C49F85" w:rsidR="00C02A25" w:rsidRPr="000A26C1" w:rsidRDefault="00B0552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6789A06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13" w:type="dxa"/>
            <w:tcBorders>
              <w:bottom w:val="single" w:sz="4" w:space="0" w:color="auto"/>
            </w:tcBorders>
            <w:shd w:val="clear" w:color="auto" w:fill="auto"/>
          </w:tcPr>
          <w:p w14:paraId="25DB1DF5" w14:textId="101D9D7F"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C02A25" w:rsidRPr="009E7427" w14:paraId="342DA24E" w14:textId="77777777" w:rsidTr="00855C2A">
        <w:tc>
          <w:tcPr>
            <w:tcW w:w="4808" w:type="dxa"/>
            <w:shd w:val="clear" w:color="auto" w:fill="auto"/>
          </w:tcPr>
          <w:p w14:paraId="73A03793"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Within credit terms</w:t>
            </w:r>
          </w:p>
        </w:tc>
        <w:tc>
          <w:tcPr>
            <w:tcW w:w="270" w:type="dxa"/>
            <w:shd w:val="clear" w:color="auto" w:fill="auto"/>
          </w:tcPr>
          <w:p w14:paraId="6480FE1B" w14:textId="77777777" w:rsidR="00C02A25" w:rsidRPr="009E7427" w:rsidRDefault="00C02A25" w:rsidP="00855C2A">
            <w:pPr>
              <w:spacing w:line="20" w:lineRule="atLeast"/>
              <w:jc w:val="center"/>
              <w:rPr>
                <w:rFonts w:ascii="Angsana New" w:hAnsi="Angsana New"/>
              </w:rPr>
            </w:pPr>
          </w:p>
        </w:tc>
        <w:tc>
          <w:tcPr>
            <w:tcW w:w="1710" w:type="dxa"/>
            <w:tcBorders>
              <w:top w:val="single" w:sz="4" w:space="0" w:color="auto"/>
            </w:tcBorders>
            <w:shd w:val="clear" w:color="auto" w:fill="auto"/>
          </w:tcPr>
          <w:p w14:paraId="43A14DD1" w14:textId="628868C9" w:rsidR="00C02A25" w:rsidRPr="009E7427" w:rsidRDefault="00736179" w:rsidP="00855C2A">
            <w:pPr>
              <w:spacing w:line="20" w:lineRule="atLeast"/>
              <w:jc w:val="right"/>
              <w:rPr>
                <w:rFonts w:ascii="Angsana New" w:hAnsi="Angsana New"/>
                <w:cs/>
              </w:rPr>
            </w:pPr>
            <w:r>
              <w:rPr>
                <w:rFonts w:ascii="Angsana New" w:hAnsi="Angsana New"/>
              </w:rPr>
              <w:t>28,129</w:t>
            </w:r>
          </w:p>
        </w:tc>
        <w:tc>
          <w:tcPr>
            <w:tcW w:w="270" w:type="dxa"/>
            <w:shd w:val="clear" w:color="auto" w:fill="auto"/>
          </w:tcPr>
          <w:p w14:paraId="1E331602" w14:textId="77777777" w:rsidR="00C02A25" w:rsidRPr="009E7427" w:rsidRDefault="00C02A25" w:rsidP="00855C2A">
            <w:pPr>
              <w:spacing w:line="20" w:lineRule="atLeast"/>
              <w:jc w:val="center"/>
              <w:rPr>
                <w:rFonts w:ascii="Angsana New" w:hAnsi="Angsana New"/>
              </w:rPr>
            </w:pPr>
          </w:p>
        </w:tc>
        <w:tc>
          <w:tcPr>
            <w:tcW w:w="1913" w:type="dxa"/>
            <w:tcBorders>
              <w:top w:val="single" w:sz="4" w:space="0" w:color="auto"/>
            </w:tcBorders>
            <w:shd w:val="clear" w:color="auto" w:fill="auto"/>
          </w:tcPr>
          <w:p w14:paraId="28DFFE5B" w14:textId="546D0E77" w:rsidR="00C02A25" w:rsidRPr="009E7427" w:rsidRDefault="003E3561" w:rsidP="00855C2A">
            <w:pPr>
              <w:spacing w:line="20" w:lineRule="atLeast"/>
              <w:jc w:val="right"/>
              <w:rPr>
                <w:rFonts w:ascii="Angsana New" w:hAnsi="Angsana New"/>
              </w:rPr>
            </w:pPr>
            <w:r>
              <w:rPr>
                <w:rFonts w:ascii="Angsana New" w:hAnsi="Angsana New"/>
              </w:rPr>
              <w:t>35,274</w:t>
            </w:r>
          </w:p>
        </w:tc>
      </w:tr>
      <w:tr w:rsidR="00C02A25" w:rsidRPr="009E7427" w14:paraId="57E16D84" w14:textId="77777777" w:rsidTr="00855C2A">
        <w:tc>
          <w:tcPr>
            <w:tcW w:w="4808" w:type="dxa"/>
            <w:shd w:val="clear" w:color="auto" w:fill="auto"/>
          </w:tcPr>
          <w:p w14:paraId="55B85B7B" w14:textId="77777777" w:rsidR="00C02A25" w:rsidRPr="009E7427" w:rsidRDefault="00C02A25" w:rsidP="00855C2A">
            <w:pPr>
              <w:spacing w:line="20" w:lineRule="atLeast"/>
              <w:ind w:left="57"/>
              <w:outlineLvl w:val="0"/>
              <w:rPr>
                <w:rFonts w:ascii="Angsana New" w:eastAsia="Batang" w:hAnsi="Angsana New"/>
                <w:lang w:eastAsia="en-US"/>
              </w:rPr>
            </w:pPr>
            <w:r w:rsidRPr="00834869">
              <w:rPr>
                <w:rFonts w:ascii="Angsana New" w:eastAsia="Batang" w:hAnsi="Angsana New"/>
                <w:lang w:eastAsia="en-US"/>
              </w:rPr>
              <w:t>Overdue</w:t>
            </w:r>
            <w:r w:rsidRPr="009E7427">
              <w:rPr>
                <w:rFonts w:ascii="Angsana New" w:eastAsia="Batang" w:hAnsi="Angsana New"/>
                <w:lang w:eastAsia="en-US"/>
              </w:rPr>
              <w:t>:</w:t>
            </w:r>
          </w:p>
        </w:tc>
        <w:tc>
          <w:tcPr>
            <w:tcW w:w="270" w:type="dxa"/>
            <w:shd w:val="clear" w:color="auto" w:fill="auto"/>
          </w:tcPr>
          <w:p w14:paraId="1C9A7306"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6C3B71E3" w14:textId="77777777" w:rsidR="00C02A25" w:rsidRPr="009E7427" w:rsidRDefault="00C02A25" w:rsidP="00855C2A">
            <w:pPr>
              <w:spacing w:line="20" w:lineRule="atLeast"/>
              <w:jc w:val="right"/>
              <w:rPr>
                <w:rFonts w:ascii="Angsana New" w:hAnsi="Angsana New"/>
              </w:rPr>
            </w:pPr>
          </w:p>
        </w:tc>
        <w:tc>
          <w:tcPr>
            <w:tcW w:w="270" w:type="dxa"/>
            <w:shd w:val="clear" w:color="auto" w:fill="auto"/>
          </w:tcPr>
          <w:p w14:paraId="3F8D00F5"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1F6A9BA3" w14:textId="77777777" w:rsidR="00C02A25" w:rsidRPr="009E7427" w:rsidRDefault="00C02A25" w:rsidP="00855C2A">
            <w:pPr>
              <w:spacing w:line="20" w:lineRule="atLeast"/>
              <w:jc w:val="right"/>
              <w:rPr>
                <w:rFonts w:ascii="Angsana New" w:hAnsi="Angsana New"/>
              </w:rPr>
            </w:pPr>
          </w:p>
        </w:tc>
      </w:tr>
      <w:tr w:rsidR="00C02A25" w:rsidRPr="009E7427" w14:paraId="0D31FC0E" w14:textId="77777777" w:rsidTr="00855C2A">
        <w:tc>
          <w:tcPr>
            <w:tcW w:w="4808" w:type="dxa"/>
            <w:shd w:val="clear" w:color="auto" w:fill="auto"/>
          </w:tcPr>
          <w:p w14:paraId="7E334EB8"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Less than </w:t>
            </w:r>
            <w:r w:rsidRPr="00834869">
              <w:rPr>
                <w:rFonts w:ascii="Angsana New" w:eastAsia="Batang" w:hAnsi="Angsana New"/>
                <w:cs/>
                <w:lang w:eastAsia="en-US"/>
              </w:rPr>
              <w:t xml:space="preserve">3 </w:t>
            </w:r>
            <w:r w:rsidRPr="00834869">
              <w:rPr>
                <w:rFonts w:ascii="Angsana New" w:eastAsia="Batang" w:hAnsi="Angsana New"/>
                <w:lang w:eastAsia="en-US"/>
              </w:rPr>
              <w:t>months</w:t>
            </w:r>
          </w:p>
        </w:tc>
        <w:tc>
          <w:tcPr>
            <w:tcW w:w="270" w:type="dxa"/>
            <w:shd w:val="clear" w:color="auto" w:fill="auto"/>
          </w:tcPr>
          <w:p w14:paraId="115FED05"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28149C2E" w14:textId="615CA12F" w:rsidR="00C02A25" w:rsidRPr="009E7427" w:rsidRDefault="00736179" w:rsidP="00855C2A">
            <w:pPr>
              <w:spacing w:line="20" w:lineRule="atLeast"/>
              <w:jc w:val="right"/>
              <w:rPr>
                <w:rFonts w:ascii="Angsana New" w:hAnsi="Angsana New"/>
              </w:rPr>
            </w:pPr>
            <w:r>
              <w:rPr>
                <w:rFonts w:ascii="Angsana New" w:hAnsi="Angsana New"/>
              </w:rPr>
              <w:t>8,26</w:t>
            </w:r>
            <w:r w:rsidR="00A11BC7">
              <w:rPr>
                <w:rFonts w:ascii="Angsana New" w:hAnsi="Angsana New"/>
              </w:rPr>
              <w:t>3</w:t>
            </w:r>
          </w:p>
        </w:tc>
        <w:tc>
          <w:tcPr>
            <w:tcW w:w="270" w:type="dxa"/>
            <w:shd w:val="clear" w:color="auto" w:fill="auto"/>
          </w:tcPr>
          <w:p w14:paraId="39B84F80"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6ECEC394" w14:textId="0D21F284" w:rsidR="00C02A25" w:rsidRPr="009E7427" w:rsidRDefault="003E3561" w:rsidP="00855C2A">
            <w:pPr>
              <w:spacing w:line="20" w:lineRule="atLeast"/>
              <w:jc w:val="right"/>
              <w:rPr>
                <w:rFonts w:ascii="Angsana New" w:hAnsi="Angsana New"/>
              </w:rPr>
            </w:pPr>
            <w:r>
              <w:rPr>
                <w:rFonts w:ascii="Angsana New" w:hAnsi="Angsana New"/>
              </w:rPr>
              <w:t>6,201</w:t>
            </w:r>
          </w:p>
        </w:tc>
      </w:tr>
      <w:tr w:rsidR="00C02A25" w:rsidRPr="009E7427" w14:paraId="17F1B216" w14:textId="77777777" w:rsidTr="00855C2A">
        <w:tc>
          <w:tcPr>
            <w:tcW w:w="4808" w:type="dxa"/>
            <w:shd w:val="clear" w:color="auto" w:fill="auto"/>
          </w:tcPr>
          <w:p w14:paraId="519F5F28"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3 – 6 months</w:t>
            </w:r>
          </w:p>
        </w:tc>
        <w:tc>
          <w:tcPr>
            <w:tcW w:w="270" w:type="dxa"/>
            <w:shd w:val="clear" w:color="auto" w:fill="auto"/>
          </w:tcPr>
          <w:p w14:paraId="6A12529A"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5BF7CC50" w14:textId="68EB88FE" w:rsidR="00C02A25" w:rsidRPr="009E7427" w:rsidRDefault="00736179" w:rsidP="00855C2A">
            <w:pPr>
              <w:spacing w:line="20" w:lineRule="atLeast"/>
              <w:jc w:val="right"/>
              <w:rPr>
                <w:rFonts w:ascii="Angsana New" w:hAnsi="Angsana New"/>
                <w:cs/>
              </w:rPr>
            </w:pPr>
            <w:r>
              <w:rPr>
                <w:rFonts w:ascii="Angsana New" w:hAnsi="Angsana New"/>
              </w:rPr>
              <w:t>127</w:t>
            </w:r>
          </w:p>
        </w:tc>
        <w:tc>
          <w:tcPr>
            <w:tcW w:w="270" w:type="dxa"/>
            <w:shd w:val="clear" w:color="auto" w:fill="auto"/>
          </w:tcPr>
          <w:p w14:paraId="4C660841"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015794BC" w14:textId="6A615E9C" w:rsidR="00C02A25" w:rsidRPr="009E7427" w:rsidRDefault="003E3561" w:rsidP="00855C2A">
            <w:pPr>
              <w:spacing w:line="20" w:lineRule="atLeast"/>
              <w:jc w:val="right"/>
              <w:rPr>
                <w:rFonts w:ascii="Angsana New" w:hAnsi="Angsana New"/>
              </w:rPr>
            </w:pPr>
            <w:r>
              <w:rPr>
                <w:rFonts w:ascii="Angsana New" w:hAnsi="Angsana New"/>
              </w:rPr>
              <w:t>1</w:t>
            </w:r>
          </w:p>
        </w:tc>
      </w:tr>
      <w:tr w:rsidR="00C02A25" w:rsidRPr="009E7427" w14:paraId="3A6A9C2B" w14:textId="77777777" w:rsidTr="00855C2A">
        <w:tc>
          <w:tcPr>
            <w:tcW w:w="4808" w:type="dxa"/>
            <w:shd w:val="clear" w:color="auto" w:fill="auto"/>
          </w:tcPr>
          <w:p w14:paraId="2E49BBE7"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6 – 12 months</w:t>
            </w:r>
          </w:p>
        </w:tc>
        <w:tc>
          <w:tcPr>
            <w:tcW w:w="270" w:type="dxa"/>
            <w:shd w:val="clear" w:color="auto" w:fill="auto"/>
          </w:tcPr>
          <w:p w14:paraId="5DBA5DF4"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51B33158" w14:textId="2EF36EA9" w:rsidR="00C02A25" w:rsidRPr="009E7427" w:rsidRDefault="00736179" w:rsidP="00855C2A">
            <w:pPr>
              <w:spacing w:line="20" w:lineRule="atLeast"/>
              <w:jc w:val="right"/>
              <w:rPr>
                <w:rFonts w:ascii="Angsana New" w:hAnsi="Angsana New"/>
              </w:rPr>
            </w:pPr>
            <w:r>
              <w:rPr>
                <w:rFonts w:ascii="Angsana New" w:hAnsi="Angsana New"/>
              </w:rPr>
              <w:t>5</w:t>
            </w:r>
          </w:p>
        </w:tc>
        <w:tc>
          <w:tcPr>
            <w:tcW w:w="270" w:type="dxa"/>
            <w:shd w:val="clear" w:color="auto" w:fill="auto"/>
          </w:tcPr>
          <w:p w14:paraId="6278DB14"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51796D80" w14:textId="16DBA44D" w:rsidR="00C02A25" w:rsidRPr="009E7427" w:rsidRDefault="003E3561" w:rsidP="00855C2A">
            <w:pPr>
              <w:spacing w:line="20" w:lineRule="atLeast"/>
              <w:jc w:val="right"/>
              <w:rPr>
                <w:rFonts w:ascii="Angsana New" w:hAnsi="Angsana New"/>
              </w:rPr>
            </w:pPr>
            <w:r>
              <w:rPr>
                <w:rFonts w:ascii="Angsana New" w:hAnsi="Angsana New"/>
              </w:rPr>
              <w:t>997</w:t>
            </w:r>
          </w:p>
        </w:tc>
      </w:tr>
      <w:tr w:rsidR="00C02A25" w:rsidRPr="009E7427" w14:paraId="7CF46EE6" w14:textId="77777777" w:rsidTr="00855C2A">
        <w:tc>
          <w:tcPr>
            <w:tcW w:w="4808" w:type="dxa"/>
            <w:shd w:val="clear" w:color="auto" w:fill="auto"/>
          </w:tcPr>
          <w:p w14:paraId="26F60134"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Over </w:t>
            </w:r>
            <w:r w:rsidRPr="00834869">
              <w:rPr>
                <w:rFonts w:ascii="Angsana New" w:eastAsia="Batang" w:hAnsi="Angsana New"/>
                <w:cs/>
                <w:lang w:eastAsia="en-US"/>
              </w:rPr>
              <w:t xml:space="preserve">12 </w:t>
            </w:r>
            <w:r w:rsidRPr="00834869">
              <w:rPr>
                <w:rFonts w:ascii="Angsana New" w:eastAsia="Batang" w:hAnsi="Angsana New"/>
                <w:lang w:eastAsia="en-US"/>
              </w:rPr>
              <w:t>months</w:t>
            </w:r>
          </w:p>
        </w:tc>
        <w:tc>
          <w:tcPr>
            <w:tcW w:w="270" w:type="dxa"/>
            <w:shd w:val="clear" w:color="auto" w:fill="auto"/>
          </w:tcPr>
          <w:p w14:paraId="4698EABA"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7371BC4E" w14:textId="71D3D934" w:rsidR="00C02A25" w:rsidRPr="009E7427" w:rsidRDefault="00736179" w:rsidP="00855C2A">
            <w:pPr>
              <w:spacing w:line="20" w:lineRule="atLeast"/>
              <w:jc w:val="right"/>
              <w:rPr>
                <w:rFonts w:ascii="Angsana New" w:hAnsi="Angsana New"/>
              </w:rPr>
            </w:pPr>
            <w:r>
              <w:rPr>
                <w:rFonts w:ascii="Angsana New" w:hAnsi="Angsana New"/>
              </w:rPr>
              <w:t>1,012</w:t>
            </w:r>
          </w:p>
        </w:tc>
        <w:tc>
          <w:tcPr>
            <w:tcW w:w="270" w:type="dxa"/>
            <w:shd w:val="clear" w:color="auto" w:fill="auto"/>
          </w:tcPr>
          <w:p w14:paraId="6D51FB43" w14:textId="77777777" w:rsidR="00C02A25" w:rsidRPr="009E7427" w:rsidRDefault="00C02A25" w:rsidP="00855C2A">
            <w:pPr>
              <w:spacing w:line="20" w:lineRule="atLeast"/>
              <w:jc w:val="center"/>
              <w:rPr>
                <w:rFonts w:ascii="Angsana New" w:hAnsi="Angsana New"/>
              </w:rPr>
            </w:pPr>
          </w:p>
        </w:tc>
        <w:tc>
          <w:tcPr>
            <w:tcW w:w="1913" w:type="dxa"/>
            <w:tcBorders>
              <w:bottom w:val="single" w:sz="4" w:space="0" w:color="auto"/>
            </w:tcBorders>
            <w:shd w:val="clear" w:color="auto" w:fill="auto"/>
          </w:tcPr>
          <w:p w14:paraId="7D212E26" w14:textId="026DDB5C" w:rsidR="00C02A25" w:rsidRPr="009E7427" w:rsidRDefault="003E3561" w:rsidP="00855C2A">
            <w:pPr>
              <w:spacing w:line="20" w:lineRule="atLeast"/>
              <w:jc w:val="right"/>
              <w:rPr>
                <w:rFonts w:ascii="Angsana New" w:hAnsi="Angsana New"/>
              </w:rPr>
            </w:pPr>
            <w:r>
              <w:rPr>
                <w:rFonts w:ascii="Angsana New" w:hAnsi="Angsana New"/>
              </w:rPr>
              <w:t>19</w:t>
            </w:r>
          </w:p>
        </w:tc>
      </w:tr>
      <w:tr w:rsidR="000C6DFB" w:rsidRPr="009E7427" w14:paraId="1FB8F8EE" w14:textId="77777777" w:rsidTr="00C02A25">
        <w:tc>
          <w:tcPr>
            <w:tcW w:w="4808" w:type="dxa"/>
            <w:shd w:val="clear" w:color="auto" w:fill="auto"/>
          </w:tcPr>
          <w:p w14:paraId="484F5A93" w14:textId="77777777" w:rsidR="000C6DFB" w:rsidRPr="009E7427" w:rsidRDefault="000C6DFB" w:rsidP="000C6DFB">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270" w:type="dxa"/>
            <w:shd w:val="clear" w:color="auto" w:fill="auto"/>
          </w:tcPr>
          <w:p w14:paraId="27529E55"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tcBorders>
            <w:shd w:val="clear" w:color="auto" w:fill="auto"/>
          </w:tcPr>
          <w:p w14:paraId="2790F00F" w14:textId="5D488C98" w:rsidR="000C6DFB" w:rsidRPr="002D7EA9" w:rsidRDefault="00736179" w:rsidP="000C6DFB">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37,53</w:t>
            </w:r>
            <w:r w:rsidR="00A11BC7">
              <w:rPr>
                <w:rFonts w:ascii="Angsana New" w:hAnsi="Angsana New"/>
                <w:b/>
                <w:bCs/>
                <w:lang w:val="en-US"/>
              </w:rPr>
              <w:t>6</w:t>
            </w:r>
          </w:p>
        </w:tc>
        <w:tc>
          <w:tcPr>
            <w:tcW w:w="270" w:type="dxa"/>
            <w:shd w:val="clear" w:color="auto" w:fill="auto"/>
          </w:tcPr>
          <w:p w14:paraId="7E56265E"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tcBorders>
            <w:shd w:val="clear" w:color="auto" w:fill="auto"/>
          </w:tcPr>
          <w:p w14:paraId="4A0AE9D2" w14:textId="53A534EF" w:rsidR="000C6DFB" w:rsidRPr="002D7EA9" w:rsidRDefault="000C6DFB"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42,492</w:t>
            </w:r>
          </w:p>
        </w:tc>
      </w:tr>
      <w:tr w:rsidR="000C6DFB" w:rsidRPr="009E7427" w14:paraId="6A4B150D" w14:textId="77777777" w:rsidTr="00C02A25">
        <w:tc>
          <w:tcPr>
            <w:tcW w:w="4808" w:type="dxa"/>
            <w:shd w:val="clear" w:color="auto" w:fill="auto"/>
          </w:tcPr>
          <w:p w14:paraId="77AF8C47" w14:textId="4E123950" w:rsidR="000C6DFB" w:rsidRDefault="000C6DFB" w:rsidP="000C6DFB">
            <w:pPr>
              <w:spacing w:line="20" w:lineRule="atLeast"/>
              <w:ind w:left="57"/>
              <w:outlineLvl w:val="0"/>
              <w:rPr>
                <w:rFonts w:ascii="Angsana New" w:eastAsia="Batang" w:hAnsi="Angsana New"/>
                <w:b/>
                <w:bCs/>
                <w:lang w:eastAsia="en-US"/>
              </w:rPr>
            </w:pPr>
            <w:r w:rsidRPr="003C0E5D">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270" w:type="dxa"/>
            <w:shd w:val="clear" w:color="auto" w:fill="auto"/>
          </w:tcPr>
          <w:p w14:paraId="24A589BD"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710" w:type="dxa"/>
            <w:tcBorders>
              <w:bottom w:val="single" w:sz="4" w:space="0" w:color="auto"/>
            </w:tcBorders>
            <w:shd w:val="clear" w:color="auto" w:fill="auto"/>
          </w:tcPr>
          <w:p w14:paraId="7DA1DA91" w14:textId="782158EC" w:rsidR="000C6DFB" w:rsidRPr="003E3561" w:rsidRDefault="00736179" w:rsidP="000C6DFB">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(1,378)</w:t>
            </w:r>
          </w:p>
        </w:tc>
        <w:tc>
          <w:tcPr>
            <w:tcW w:w="270" w:type="dxa"/>
            <w:shd w:val="clear" w:color="auto" w:fill="auto"/>
          </w:tcPr>
          <w:p w14:paraId="454AF4BF"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913" w:type="dxa"/>
            <w:tcBorders>
              <w:bottom w:val="single" w:sz="4" w:space="0" w:color="auto"/>
            </w:tcBorders>
            <w:shd w:val="clear" w:color="auto" w:fill="auto"/>
          </w:tcPr>
          <w:p w14:paraId="679C17D4" w14:textId="245DCA9D" w:rsidR="000C6DFB" w:rsidRDefault="000C6DFB"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rPr>
              <w:t>(</w:t>
            </w:r>
            <w:r>
              <w:rPr>
                <w:rFonts w:ascii="Angsana New" w:hAnsi="Angsana New"/>
                <w:lang w:val="en-US"/>
              </w:rPr>
              <w:t>1,307</w:t>
            </w:r>
            <w:r>
              <w:rPr>
                <w:rFonts w:ascii="Angsana New" w:hAnsi="Angsana New"/>
              </w:rPr>
              <w:t>)</w:t>
            </w:r>
          </w:p>
        </w:tc>
      </w:tr>
      <w:tr w:rsidR="000C6DFB" w:rsidRPr="009E7427" w14:paraId="3E3D0A77" w14:textId="77777777" w:rsidTr="00C02A25">
        <w:tc>
          <w:tcPr>
            <w:tcW w:w="4808" w:type="dxa"/>
            <w:shd w:val="clear" w:color="auto" w:fill="auto"/>
          </w:tcPr>
          <w:p w14:paraId="25DE76C9" w14:textId="354D6C72" w:rsidR="000C6DFB" w:rsidRDefault="000C6DFB" w:rsidP="000C6DFB">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0" w:type="dxa"/>
            <w:shd w:val="clear" w:color="auto" w:fill="auto"/>
          </w:tcPr>
          <w:p w14:paraId="627FC22D"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bottom w:val="double" w:sz="4" w:space="0" w:color="auto"/>
            </w:tcBorders>
            <w:shd w:val="clear" w:color="auto" w:fill="auto"/>
          </w:tcPr>
          <w:p w14:paraId="5A492B49" w14:textId="056BB544" w:rsidR="000C6DFB" w:rsidRDefault="00736179"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36,15</w:t>
            </w:r>
            <w:r w:rsidR="00A11BC7">
              <w:rPr>
                <w:rFonts w:ascii="Angsana New" w:hAnsi="Angsana New"/>
                <w:b/>
                <w:bCs/>
                <w:lang w:val="en-US"/>
              </w:rPr>
              <w:t>8</w:t>
            </w:r>
          </w:p>
        </w:tc>
        <w:tc>
          <w:tcPr>
            <w:tcW w:w="270" w:type="dxa"/>
            <w:shd w:val="clear" w:color="auto" w:fill="auto"/>
          </w:tcPr>
          <w:p w14:paraId="440E81C9" w14:textId="77777777" w:rsidR="000C6DFB" w:rsidRPr="009E7427" w:rsidRDefault="000C6DFB" w:rsidP="000C6DFB">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bottom w:val="double" w:sz="4" w:space="0" w:color="auto"/>
            </w:tcBorders>
            <w:shd w:val="clear" w:color="auto" w:fill="auto"/>
          </w:tcPr>
          <w:p w14:paraId="7B95D5EE" w14:textId="5D349686" w:rsidR="000C6DFB" w:rsidRDefault="000C6DFB" w:rsidP="000C6DFB">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41</w:t>
            </w:r>
            <w:r>
              <w:rPr>
                <w:rFonts w:ascii="Angsana New" w:hAnsi="Angsana New"/>
                <w:b/>
                <w:bCs/>
              </w:rPr>
              <w:t>,</w:t>
            </w:r>
            <w:r>
              <w:rPr>
                <w:rFonts w:ascii="Angsana New" w:hAnsi="Angsana New"/>
                <w:b/>
                <w:bCs/>
                <w:lang w:val="en-US"/>
              </w:rPr>
              <w:t>185</w:t>
            </w:r>
          </w:p>
        </w:tc>
      </w:tr>
    </w:tbl>
    <w:bookmarkEnd w:id="1"/>
    <w:p w14:paraId="721D059F" w14:textId="7D9FDDE1" w:rsidR="003F4060" w:rsidRPr="00F96EC7" w:rsidRDefault="00411A89" w:rsidP="007E05AA">
      <w:pPr>
        <w:numPr>
          <w:ilvl w:val="0"/>
          <w:numId w:val="1"/>
        </w:numPr>
        <w:tabs>
          <w:tab w:val="clear" w:pos="360"/>
          <w:tab w:val="left" w:pos="284"/>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Property</w:t>
      </w:r>
      <w:r w:rsidR="00403575">
        <w:rPr>
          <w:rFonts w:ascii="Angsana New" w:eastAsia="Times New Roman" w:hAnsi="Angsana New"/>
          <w:b/>
          <w:bCs/>
          <w:lang w:eastAsia="en-US"/>
        </w:rPr>
        <w:t>, plant</w:t>
      </w:r>
      <w:r w:rsidR="00FC2333" w:rsidRPr="00F96EC7">
        <w:rPr>
          <w:rFonts w:ascii="Angsana New" w:eastAsia="Times New Roman" w:hAnsi="Angsana New"/>
          <w:b/>
          <w:bCs/>
          <w:lang w:eastAsia="en-US"/>
        </w:rPr>
        <w:t xml:space="preserve"> and equipment</w:t>
      </w:r>
    </w:p>
    <w:p w14:paraId="5E6D8F3C" w14:textId="45B36EF0" w:rsidR="003F4060" w:rsidRPr="00FC2333" w:rsidRDefault="003156C8" w:rsidP="00FC2333">
      <w:pPr>
        <w:spacing w:before="240" w:line="20" w:lineRule="atLeast"/>
        <w:ind w:left="270" w:right="167"/>
        <w:jc w:val="thaiDistribute"/>
        <w:outlineLvl w:val="0"/>
        <w:rPr>
          <w:rFonts w:ascii="Angsana New" w:eastAsia="Times New Roman" w:hAnsi="Angsana New"/>
          <w:cs/>
          <w:lang w:eastAsia="en-US"/>
        </w:rPr>
      </w:pPr>
      <w:r>
        <w:rPr>
          <w:rFonts w:ascii="Angsana New" w:eastAsia="Times New Roman" w:hAnsi="Angsana New"/>
          <w:lang w:eastAsia="en-US"/>
        </w:rPr>
        <w:t>Movement</w:t>
      </w:r>
      <w:r w:rsidR="00CE02E0">
        <w:rPr>
          <w:rFonts w:ascii="Angsana New" w:eastAsia="Times New Roman" w:hAnsi="Angsana New"/>
          <w:lang w:eastAsia="en-US"/>
        </w:rPr>
        <w:t>s</w:t>
      </w:r>
      <w:r w:rsidR="00FC2333" w:rsidRPr="00CB5754">
        <w:rPr>
          <w:rFonts w:ascii="Angsana New" w:eastAsia="Times New Roman" w:hAnsi="Angsana New"/>
          <w:lang w:eastAsia="en-US"/>
        </w:rPr>
        <w:t xml:space="preserve"> in </w:t>
      </w:r>
      <w:bookmarkStart w:id="2" w:name="_Hlk134191607"/>
      <w:r w:rsidR="00FC2333">
        <w:rPr>
          <w:rFonts w:ascii="Angsana New" w:eastAsia="Times New Roman" w:hAnsi="Angsana New"/>
          <w:lang w:eastAsia="en-US"/>
        </w:rPr>
        <w:t>p</w:t>
      </w:r>
      <w:r w:rsidR="00FC2333" w:rsidRPr="00CB5754">
        <w:rPr>
          <w:rFonts w:ascii="Angsana New" w:eastAsia="Times New Roman" w:hAnsi="Angsana New"/>
          <w:lang w:eastAsia="en-US"/>
        </w:rPr>
        <w:t>roperty</w:t>
      </w:r>
      <w:r w:rsidR="00403575">
        <w:rPr>
          <w:rFonts w:ascii="Angsana New" w:eastAsia="Times New Roman" w:hAnsi="Angsana New"/>
          <w:lang w:eastAsia="en-US"/>
        </w:rPr>
        <w:t>, plant</w:t>
      </w:r>
      <w:r w:rsidR="00FC2333" w:rsidRPr="00CB5754">
        <w:rPr>
          <w:rFonts w:ascii="Angsana New" w:eastAsia="Times New Roman" w:hAnsi="Angsana New"/>
          <w:lang w:eastAsia="en-US"/>
        </w:rPr>
        <w:t xml:space="preserve"> and equipment </w:t>
      </w:r>
      <w:bookmarkEnd w:id="2"/>
      <w:r w:rsidR="00FC2333" w:rsidRPr="00CB5754">
        <w:rPr>
          <w:rFonts w:ascii="Angsana New" w:eastAsia="Times New Roman" w:hAnsi="Angsana New"/>
          <w:lang w:eastAsia="en-US"/>
        </w:rPr>
        <w:t xml:space="preserve">for the </w:t>
      </w:r>
      <w:r w:rsidR="00B0552B">
        <w:rPr>
          <w:rFonts w:ascii="Angsana New" w:eastAsia="Times New Roman" w:hAnsi="Angsana New"/>
          <w:lang w:eastAsia="en-US"/>
        </w:rPr>
        <w:t>six</w:t>
      </w:r>
      <w:r w:rsidR="00FC2333" w:rsidRPr="00CB5754">
        <w:rPr>
          <w:rFonts w:ascii="Angsana New" w:eastAsia="Times New Roman" w:hAnsi="Angsana New"/>
          <w:lang w:eastAsia="en-US"/>
        </w:rPr>
        <w:t xml:space="preserve">-month period ended </w:t>
      </w:r>
      <w:r w:rsidR="00B0552B">
        <w:rPr>
          <w:rFonts w:ascii="Angsana New" w:hAnsi="Angsana New"/>
          <w:lang w:eastAsia="zh-CN"/>
        </w:rPr>
        <w:t>30 June</w:t>
      </w:r>
      <w:r w:rsidR="00B0552B">
        <w:rPr>
          <w:rFonts w:ascii="Angsana New" w:hAnsi="Angsana New"/>
          <w:cs/>
          <w:lang w:eastAsia="zh-CN"/>
        </w:rPr>
        <w:t xml:space="preserve"> </w:t>
      </w:r>
      <w:r w:rsidR="00B0552B">
        <w:rPr>
          <w:rFonts w:ascii="Angsana New" w:hAnsi="Angsana New"/>
          <w:lang w:eastAsia="zh-CN"/>
        </w:rPr>
        <w:t xml:space="preserve">2024 </w:t>
      </w:r>
      <w:r w:rsidR="00FC2333">
        <w:rPr>
          <w:rFonts w:ascii="Angsana New" w:eastAsia="Times New Roman" w:hAnsi="Angsana New"/>
          <w:lang w:eastAsia="en-US"/>
        </w:rPr>
        <w:t>are</w:t>
      </w:r>
      <w:r w:rsidR="00FC2333" w:rsidRPr="00CB5754">
        <w:rPr>
          <w:rFonts w:ascii="Angsana New" w:eastAsia="Times New Roman" w:hAnsi="Angsana New"/>
          <w:lang w:eastAsia="en-US"/>
        </w:rPr>
        <w:t xml:space="preserve"> as follows:</w:t>
      </w:r>
    </w:p>
    <w:tbl>
      <w:tblPr>
        <w:tblW w:w="8961" w:type="dxa"/>
        <w:tblInd w:w="250" w:type="dxa"/>
        <w:tblLook w:val="04A0" w:firstRow="1" w:lastRow="0" w:firstColumn="1" w:lastColumn="0" w:noHBand="0" w:noVBand="1"/>
      </w:tblPr>
      <w:tblGrid>
        <w:gridCol w:w="4808"/>
        <w:gridCol w:w="270"/>
        <w:gridCol w:w="1710"/>
        <w:gridCol w:w="270"/>
        <w:gridCol w:w="1903"/>
      </w:tblGrid>
      <w:tr w:rsidR="00FC2333" w:rsidRPr="009E7427" w14:paraId="27AE1E2D" w14:textId="77777777" w:rsidTr="005D2E66">
        <w:tc>
          <w:tcPr>
            <w:tcW w:w="4808" w:type="dxa"/>
            <w:shd w:val="clear" w:color="auto" w:fill="auto"/>
          </w:tcPr>
          <w:p w14:paraId="2C1CCEFC" w14:textId="77777777" w:rsidR="00FC2333" w:rsidRPr="009E7427" w:rsidRDefault="00FC2333" w:rsidP="00FC2333">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683D5962" w14:textId="77777777" w:rsidR="00FC2333" w:rsidRPr="009E7427" w:rsidRDefault="00FC2333" w:rsidP="00FC2333">
            <w:pPr>
              <w:pStyle w:val="Header"/>
              <w:tabs>
                <w:tab w:val="decimal" w:pos="680"/>
                <w:tab w:val="decimal" w:pos="1310"/>
              </w:tabs>
              <w:spacing w:line="20" w:lineRule="atLeast"/>
              <w:jc w:val="right"/>
              <w:rPr>
                <w:rFonts w:ascii="Angsana New" w:hAnsi="Angsana New"/>
              </w:rPr>
            </w:pPr>
          </w:p>
        </w:tc>
        <w:tc>
          <w:tcPr>
            <w:tcW w:w="1980" w:type="dxa"/>
            <w:gridSpan w:val="2"/>
            <w:shd w:val="clear" w:color="auto" w:fill="auto"/>
          </w:tcPr>
          <w:p w14:paraId="149AFB84" w14:textId="77777777" w:rsidR="00FC2333" w:rsidRPr="009E7427" w:rsidRDefault="00FC2333" w:rsidP="00FC2333">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18AFB48C" w14:textId="153769AB" w:rsidR="00FC2333" w:rsidRPr="009E7427" w:rsidRDefault="00FC2333" w:rsidP="00FC2333">
            <w:pPr>
              <w:pStyle w:val="Header"/>
              <w:tabs>
                <w:tab w:val="decimal" w:pos="680"/>
                <w:tab w:val="decimal" w:pos="1319"/>
              </w:tabs>
              <w:spacing w:line="20" w:lineRule="atLeast"/>
              <w:jc w:val="right"/>
              <w:rPr>
                <w:rFonts w:ascii="Angsana New" w:hAnsi="Angsana New"/>
              </w:rPr>
            </w:pPr>
            <w:r w:rsidRPr="00E14549">
              <w:rPr>
                <w:rFonts w:ascii="Angsana New" w:hAnsi="Angsana New"/>
              </w:rPr>
              <w:t>Unit: Thousand Baht</w:t>
            </w:r>
          </w:p>
        </w:tc>
      </w:tr>
      <w:tr w:rsidR="00FC2333" w:rsidRPr="009E7427" w14:paraId="5CC21ED4" w14:textId="77777777" w:rsidTr="005D2E66">
        <w:tc>
          <w:tcPr>
            <w:tcW w:w="4808" w:type="dxa"/>
            <w:shd w:val="clear" w:color="auto" w:fill="auto"/>
          </w:tcPr>
          <w:p w14:paraId="5DC86A7B" w14:textId="77777777" w:rsidR="00FC2333" w:rsidRDefault="00FC2333" w:rsidP="00FC2333">
            <w:pPr>
              <w:spacing w:line="20" w:lineRule="atLeast"/>
              <w:ind w:left="57"/>
              <w:outlineLvl w:val="0"/>
              <w:rPr>
                <w:rFonts w:ascii="Angsana New" w:hAnsi="Angsana New"/>
                <w:cs/>
              </w:rPr>
            </w:pPr>
          </w:p>
        </w:tc>
        <w:tc>
          <w:tcPr>
            <w:tcW w:w="270" w:type="dxa"/>
            <w:shd w:val="clear" w:color="auto" w:fill="auto"/>
          </w:tcPr>
          <w:p w14:paraId="6CA9CB1F" w14:textId="77777777" w:rsidR="00FC2333" w:rsidRPr="009E7427" w:rsidRDefault="00FC2333" w:rsidP="00FC2333">
            <w:pPr>
              <w:spacing w:line="20" w:lineRule="atLeast"/>
              <w:jc w:val="center"/>
              <w:rPr>
                <w:rFonts w:ascii="Angsana New" w:hAnsi="Angsana New"/>
              </w:rPr>
            </w:pPr>
          </w:p>
        </w:tc>
        <w:tc>
          <w:tcPr>
            <w:tcW w:w="1710" w:type="dxa"/>
            <w:shd w:val="clear" w:color="auto" w:fill="auto"/>
          </w:tcPr>
          <w:p w14:paraId="48E24751" w14:textId="77777777" w:rsidR="00FC2333" w:rsidRPr="009E7427"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2BD6CD5D" w14:textId="77777777" w:rsidR="00FC2333" w:rsidRPr="009E7427" w:rsidRDefault="00FC2333" w:rsidP="00FC2333">
            <w:pPr>
              <w:spacing w:line="20" w:lineRule="atLeast"/>
              <w:jc w:val="center"/>
              <w:rPr>
                <w:rFonts w:ascii="Angsana New" w:hAnsi="Angsana New"/>
              </w:rPr>
            </w:pPr>
          </w:p>
        </w:tc>
        <w:tc>
          <w:tcPr>
            <w:tcW w:w="1903" w:type="dxa"/>
            <w:tcBorders>
              <w:bottom w:val="single" w:sz="4" w:space="0" w:color="auto"/>
            </w:tcBorders>
            <w:shd w:val="clear" w:color="auto" w:fill="auto"/>
          </w:tcPr>
          <w:p w14:paraId="6A912194" w14:textId="147B5E52" w:rsidR="00FC2333" w:rsidRPr="005806C4"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5D1002">
              <w:rPr>
                <w:rFonts w:ascii="Angsana New" w:hAnsi="Angsana New"/>
                <w:lang w:eastAsia="zh-CN"/>
              </w:rPr>
              <w:t>4</w:t>
            </w:r>
          </w:p>
        </w:tc>
      </w:tr>
      <w:tr w:rsidR="00413052" w:rsidRPr="009E7427" w14:paraId="0D692172" w14:textId="77777777" w:rsidTr="005D2E66">
        <w:tc>
          <w:tcPr>
            <w:tcW w:w="4808" w:type="dxa"/>
            <w:shd w:val="clear" w:color="auto" w:fill="auto"/>
          </w:tcPr>
          <w:p w14:paraId="1E2592B8" w14:textId="504F1C9F" w:rsidR="00413052" w:rsidRPr="00234EC7" w:rsidRDefault="00413052" w:rsidP="0041305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January</w:t>
            </w:r>
          </w:p>
        </w:tc>
        <w:tc>
          <w:tcPr>
            <w:tcW w:w="270" w:type="dxa"/>
            <w:shd w:val="clear" w:color="auto" w:fill="auto"/>
          </w:tcPr>
          <w:p w14:paraId="227A5F4F"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4BA71198" w14:textId="77777777" w:rsidR="00413052" w:rsidRPr="009E7427" w:rsidRDefault="00413052" w:rsidP="0041305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635AE163" w14:textId="77777777" w:rsidR="00413052" w:rsidRPr="009E7427" w:rsidRDefault="00413052" w:rsidP="00413052">
            <w:pPr>
              <w:spacing w:line="20" w:lineRule="atLeast"/>
              <w:jc w:val="center"/>
              <w:rPr>
                <w:rFonts w:ascii="Angsana New" w:hAnsi="Angsana New"/>
              </w:rPr>
            </w:pPr>
          </w:p>
        </w:tc>
        <w:tc>
          <w:tcPr>
            <w:tcW w:w="1903" w:type="dxa"/>
            <w:tcBorders>
              <w:top w:val="single" w:sz="4" w:space="0" w:color="auto"/>
            </w:tcBorders>
            <w:shd w:val="clear" w:color="auto" w:fill="auto"/>
          </w:tcPr>
          <w:p w14:paraId="308585C2" w14:textId="255E309C" w:rsidR="00413052" w:rsidRPr="009E7427" w:rsidRDefault="00736179" w:rsidP="0041305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w:t>
            </w:r>
            <w:r w:rsidR="006D1CA6">
              <w:rPr>
                <w:rFonts w:ascii="Angsana New" w:hAnsi="Angsana New"/>
                <w:lang w:eastAsia="zh-CN"/>
              </w:rPr>
              <w:t>87</w:t>
            </w:r>
            <w:r>
              <w:rPr>
                <w:rFonts w:ascii="Angsana New" w:hAnsi="Angsana New"/>
                <w:lang w:eastAsia="zh-CN"/>
              </w:rPr>
              <w:t>,181</w:t>
            </w:r>
          </w:p>
        </w:tc>
      </w:tr>
      <w:tr w:rsidR="00413052" w:rsidRPr="009E7427" w14:paraId="09D99BB4" w14:textId="77777777" w:rsidTr="00234EC7">
        <w:tc>
          <w:tcPr>
            <w:tcW w:w="4808" w:type="dxa"/>
            <w:shd w:val="clear" w:color="auto" w:fill="auto"/>
          </w:tcPr>
          <w:p w14:paraId="1534CE36" w14:textId="41A0499F" w:rsidR="00413052" w:rsidRPr="009E7427" w:rsidRDefault="00413052" w:rsidP="00413052">
            <w:pPr>
              <w:spacing w:line="20" w:lineRule="atLeast"/>
              <w:ind w:left="57"/>
              <w:outlineLvl w:val="0"/>
              <w:rPr>
                <w:rFonts w:ascii="Angsana New" w:eastAsia="Times New Roman" w:hAnsi="Angsana New"/>
                <w:cs/>
                <w:lang w:eastAsia="en-US"/>
              </w:rPr>
            </w:pPr>
            <w:r w:rsidRPr="00E14549">
              <w:rPr>
                <w:rFonts w:ascii="Angsana New" w:eastAsia="Times New Roman" w:hAnsi="Angsana New"/>
                <w:lang w:eastAsia="en-US"/>
              </w:rPr>
              <w:t xml:space="preserve">Additions </w:t>
            </w:r>
            <w:r>
              <w:rPr>
                <w:rFonts w:ascii="Angsana New" w:eastAsia="Times New Roman" w:hAnsi="Angsana New"/>
                <w:lang w:eastAsia="en-US"/>
              </w:rPr>
              <w:t>during</w:t>
            </w:r>
            <w:r w:rsidRPr="00E14549">
              <w:rPr>
                <w:rFonts w:ascii="Angsana New" w:eastAsia="Times New Roman" w:hAnsi="Angsana New"/>
                <w:lang w:eastAsia="en-US"/>
              </w:rPr>
              <w:t xml:space="preserve"> the period </w:t>
            </w:r>
            <w:r w:rsidRPr="004E4FE0">
              <w:rPr>
                <w:rFonts w:ascii="Angsana New" w:eastAsia="Times New Roman" w:hAnsi="Angsana New"/>
                <w:lang w:eastAsia="en-US"/>
              </w:rPr>
              <w:t xml:space="preserve">– </w:t>
            </w:r>
            <w:r>
              <w:rPr>
                <w:rFonts w:ascii="Angsana New" w:eastAsia="Times New Roman" w:hAnsi="Angsana New"/>
                <w:lang w:eastAsia="en-US"/>
              </w:rPr>
              <w:t>at cost</w:t>
            </w:r>
            <w:r w:rsidRPr="004E4FE0">
              <w:rPr>
                <w:rFonts w:ascii="Angsana New" w:eastAsia="Times New Roman" w:hAnsi="Angsana New" w:hint="cs"/>
                <w:cs/>
                <w:lang w:eastAsia="en-US"/>
              </w:rPr>
              <w:t xml:space="preserve"> </w:t>
            </w:r>
          </w:p>
        </w:tc>
        <w:tc>
          <w:tcPr>
            <w:tcW w:w="270" w:type="dxa"/>
            <w:shd w:val="clear" w:color="auto" w:fill="auto"/>
          </w:tcPr>
          <w:p w14:paraId="25D79F26"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5C012AC0"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33D1FF90"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1A45FBCD" w14:textId="3AA0E58C" w:rsidR="00413052" w:rsidRPr="009E7427" w:rsidRDefault="00736179" w:rsidP="00413052">
            <w:pPr>
              <w:spacing w:line="20" w:lineRule="atLeast"/>
              <w:jc w:val="right"/>
              <w:rPr>
                <w:rFonts w:ascii="Angsana New" w:hAnsi="Angsana New"/>
              </w:rPr>
            </w:pPr>
            <w:r>
              <w:rPr>
                <w:rFonts w:ascii="Angsana New" w:hAnsi="Angsana New"/>
              </w:rPr>
              <w:t>513</w:t>
            </w:r>
          </w:p>
        </w:tc>
      </w:tr>
      <w:tr w:rsidR="00A11BC7" w:rsidRPr="009E7427" w14:paraId="3C8EF43F" w14:textId="77777777" w:rsidTr="00EE53D8">
        <w:tc>
          <w:tcPr>
            <w:tcW w:w="4808" w:type="dxa"/>
            <w:shd w:val="clear" w:color="auto" w:fill="auto"/>
          </w:tcPr>
          <w:p w14:paraId="1E4393B9" w14:textId="016784E5" w:rsidR="00A11BC7" w:rsidRPr="001F78EC" w:rsidRDefault="00A11BC7" w:rsidP="00413052">
            <w:pPr>
              <w:spacing w:line="20" w:lineRule="atLeast"/>
              <w:ind w:left="57"/>
              <w:outlineLvl w:val="0"/>
              <w:rPr>
                <w:rFonts w:ascii="Angsana New" w:hAnsi="Angsana New"/>
                <w:lang w:val="en-GB"/>
              </w:rPr>
            </w:pPr>
            <w:r>
              <w:rPr>
                <w:rFonts w:ascii="Angsana New" w:hAnsi="Angsana New"/>
              </w:rPr>
              <w:t>D</w:t>
            </w:r>
            <w:proofErr w:type="spellStart"/>
            <w:r w:rsidR="00E23D7B">
              <w:rPr>
                <w:rFonts w:ascii="Angsana New" w:hAnsi="Angsana New"/>
                <w:lang w:val="en-GB"/>
              </w:rPr>
              <w:t>isposal</w:t>
            </w:r>
            <w:proofErr w:type="spellEnd"/>
          </w:p>
        </w:tc>
        <w:tc>
          <w:tcPr>
            <w:tcW w:w="270" w:type="dxa"/>
            <w:shd w:val="clear" w:color="auto" w:fill="auto"/>
          </w:tcPr>
          <w:p w14:paraId="2186E751" w14:textId="77777777" w:rsidR="00A11BC7" w:rsidRPr="009E7427" w:rsidRDefault="00A11BC7" w:rsidP="00413052">
            <w:pPr>
              <w:spacing w:line="20" w:lineRule="atLeast"/>
              <w:jc w:val="center"/>
              <w:rPr>
                <w:rFonts w:ascii="Angsana New" w:hAnsi="Angsana New"/>
              </w:rPr>
            </w:pPr>
          </w:p>
        </w:tc>
        <w:tc>
          <w:tcPr>
            <w:tcW w:w="1710" w:type="dxa"/>
            <w:shd w:val="clear" w:color="auto" w:fill="auto"/>
          </w:tcPr>
          <w:p w14:paraId="4F64D05D" w14:textId="77777777" w:rsidR="00A11BC7" w:rsidRPr="009E7427" w:rsidRDefault="00A11BC7" w:rsidP="00413052">
            <w:pPr>
              <w:spacing w:line="20" w:lineRule="atLeast"/>
              <w:jc w:val="right"/>
              <w:rPr>
                <w:rFonts w:ascii="Angsana New" w:hAnsi="Angsana New"/>
              </w:rPr>
            </w:pPr>
          </w:p>
        </w:tc>
        <w:tc>
          <w:tcPr>
            <w:tcW w:w="270" w:type="dxa"/>
            <w:shd w:val="clear" w:color="auto" w:fill="auto"/>
          </w:tcPr>
          <w:p w14:paraId="699A53A1" w14:textId="77777777" w:rsidR="00A11BC7" w:rsidRPr="009E7427" w:rsidRDefault="00A11BC7" w:rsidP="00413052">
            <w:pPr>
              <w:spacing w:line="20" w:lineRule="atLeast"/>
              <w:jc w:val="center"/>
              <w:rPr>
                <w:rFonts w:ascii="Angsana New" w:hAnsi="Angsana New"/>
              </w:rPr>
            </w:pPr>
          </w:p>
        </w:tc>
        <w:tc>
          <w:tcPr>
            <w:tcW w:w="1903" w:type="dxa"/>
            <w:shd w:val="clear" w:color="auto" w:fill="auto"/>
          </w:tcPr>
          <w:p w14:paraId="60872B24" w14:textId="0636A9AD" w:rsidR="00A11BC7" w:rsidRDefault="00A11BC7" w:rsidP="00413052">
            <w:pPr>
              <w:spacing w:line="20" w:lineRule="atLeast"/>
              <w:jc w:val="right"/>
              <w:rPr>
                <w:rFonts w:ascii="Angsana New" w:hAnsi="Angsana New"/>
                <w:cs/>
              </w:rPr>
            </w:pPr>
            <w:r>
              <w:rPr>
                <w:rFonts w:ascii="Angsana New" w:hAnsi="Angsana New" w:hint="cs"/>
                <w:cs/>
              </w:rPr>
              <w:t>(</w:t>
            </w:r>
            <w:r>
              <w:rPr>
                <w:rFonts w:ascii="Angsana New" w:hAnsi="Angsana New"/>
              </w:rPr>
              <w:t>217</w:t>
            </w:r>
            <w:r>
              <w:rPr>
                <w:rFonts w:ascii="Angsana New" w:hAnsi="Angsana New" w:hint="cs"/>
                <w:cs/>
              </w:rPr>
              <w:t>)</w:t>
            </w:r>
          </w:p>
        </w:tc>
      </w:tr>
      <w:tr w:rsidR="00413052" w:rsidRPr="009E7427" w14:paraId="66536BB9" w14:textId="77777777" w:rsidTr="00EE53D8">
        <w:tc>
          <w:tcPr>
            <w:tcW w:w="4808" w:type="dxa"/>
            <w:shd w:val="clear" w:color="auto" w:fill="auto"/>
          </w:tcPr>
          <w:p w14:paraId="7C36ECA7" w14:textId="38BBF8A4" w:rsidR="00413052" w:rsidRDefault="00413052" w:rsidP="00413052">
            <w:pPr>
              <w:spacing w:line="20" w:lineRule="atLeast"/>
              <w:ind w:left="57"/>
              <w:outlineLvl w:val="0"/>
              <w:rPr>
                <w:rFonts w:ascii="Angsana New" w:hAnsi="Angsana New"/>
                <w:cs/>
                <w:lang w:val="en-GB"/>
              </w:rPr>
            </w:pPr>
            <w:r w:rsidRPr="001F78EC">
              <w:rPr>
                <w:rFonts w:ascii="Angsana New" w:hAnsi="Angsana New"/>
                <w:lang w:val="en-GB"/>
              </w:rPr>
              <w:t>Transfer from right</w:t>
            </w:r>
            <w:r w:rsidR="003156C8">
              <w:rPr>
                <w:rFonts w:ascii="Angsana New" w:hAnsi="Angsana New"/>
                <w:lang w:val="en-GB"/>
              </w:rPr>
              <w:t>-</w:t>
            </w:r>
            <w:r w:rsidRPr="001F78EC">
              <w:rPr>
                <w:rFonts w:ascii="Angsana New" w:hAnsi="Angsana New"/>
                <w:lang w:val="en-GB"/>
              </w:rPr>
              <w:t>of</w:t>
            </w:r>
            <w:r w:rsidR="003156C8">
              <w:rPr>
                <w:rFonts w:ascii="Angsana New" w:hAnsi="Angsana New"/>
                <w:lang w:val="en-GB"/>
              </w:rPr>
              <w:t>-</w:t>
            </w:r>
            <w:r w:rsidRPr="001F78EC">
              <w:rPr>
                <w:rFonts w:ascii="Angsana New" w:hAnsi="Angsana New"/>
                <w:lang w:val="en-GB"/>
              </w:rPr>
              <w:t>use assets</w:t>
            </w:r>
          </w:p>
        </w:tc>
        <w:tc>
          <w:tcPr>
            <w:tcW w:w="270" w:type="dxa"/>
            <w:shd w:val="clear" w:color="auto" w:fill="auto"/>
          </w:tcPr>
          <w:p w14:paraId="6221BF92"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43BF3C73"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1A7EDDA6"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1009E2EE" w14:textId="6582A1D8" w:rsidR="00413052" w:rsidRPr="005F77F4" w:rsidRDefault="00736179" w:rsidP="00413052">
            <w:pPr>
              <w:spacing w:line="20" w:lineRule="atLeast"/>
              <w:jc w:val="right"/>
              <w:rPr>
                <w:rFonts w:ascii="Angsana New" w:hAnsi="Angsana New"/>
              </w:rPr>
            </w:pPr>
            <w:r>
              <w:rPr>
                <w:rFonts w:ascii="Angsana New" w:hAnsi="Angsana New"/>
              </w:rPr>
              <w:t>820</w:t>
            </w:r>
          </w:p>
        </w:tc>
      </w:tr>
      <w:tr w:rsidR="00413052" w:rsidRPr="009E7427" w14:paraId="2CE66595" w14:textId="77777777" w:rsidTr="00EE53D8">
        <w:tc>
          <w:tcPr>
            <w:tcW w:w="4808" w:type="dxa"/>
            <w:shd w:val="clear" w:color="auto" w:fill="auto"/>
          </w:tcPr>
          <w:p w14:paraId="295878F1" w14:textId="12BBF239" w:rsidR="00413052" w:rsidRDefault="00413052" w:rsidP="00413052">
            <w:pPr>
              <w:spacing w:line="20" w:lineRule="atLeast"/>
              <w:ind w:left="57"/>
              <w:outlineLvl w:val="0"/>
              <w:rPr>
                <w:rFonts w:ascii="Angsana New" w:hAnsi="Angsana New"/>
                <w:cs/>
                <w:lang w:val="en-GB"/>
              </w:rPr>
            </w:pPr>
            <w:r w:rsidRPr="004171C4">
              <w:rPr>
                <w:rFonts w:ascii="Angsana New" w:hAnsi="Angsana New"/>
                <w:lang w:val="en-GB"/>
              </w:rPr>
              <w:t xml:space="preserve">Depreciation </w:t>
            </w:r>
            <w:r>
              <w:rPr>
                <w:rFonts w:ascii="Angsana New" w:hAnsi="Angsana New"/>
                <w:lang w:val="en-GB"/>
              </w:rPr>
              <w:t>for</w:t>
            </w:r>
            <w:r w:rsidRPr="004171C4">
              <w:rPr>
                <w:rFonts w:ascii="Angsana New" w:hAnsi="Angsana New"/>
                <w:lang w:val="en-GB"/>
              </w:rPr>
              <w:t xml:space="preserve"> the period</w:t>
            </w:r>
          </w:p>
        </w:tc>
        <w:tc>
          <w:tcPr>
            <w:tcW w:w="270" w:type="dxa"/>
            <w:shd w:val="clear" w:color="auto" w:fill="auto"/>
          </w:tcPr>
          <w:p w14:paraId="42247C22"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0CBB023D"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7D51A87C"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40B9A471" w14:textId="1262F712" w:rsidR="00413052" w:rsidRPr="009E7427" w:rsidRDefault="00736179" w:rsidP="00413052">
            <w:pPr>
              <w:spacing w:line="20" w:lineRule="atLeast"/>
              <w:jc w:val="right"/>
              <w:rPr>
                <w:rFonts w:ascii="Angsana New" w:hAnsi="Angsana New"/>
              </w:rPr>
            </w:pPr>
            <w:r>
              <w:rPr>
                <w:rFonts w:ascii="Angsana New" w:hAnsi="Angsana New"/>
              </w:rPr>
              <w:t>(12,656)</w:t>
            </w:r>
          </w:p>
        </w:tc>
      </w:tr>
      <w:tr w:rsidR="00413052" w:rsidRPr="009E7427" w14:paraId="71A94C4C" w14:textId="77777777" w:rsidTr="00CA61CE">
        <w:tc>
          <w:tcPr>
            <w:tcW w:w="4808" w:type="dxa"/>
            <w:shd w:val="clear" w:color="auto" w:fill="auto"/>
          </w:tcPr>
          <w:p w14:paraId="1DD3D980" w14:textId="68F86BD2" w:rsidR="00413052" w:rsidRPr="00FE3F3C" w:rsidRDefault="00413052" w:rsidP="00413052">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00B0552B">
              <w:rPr>
                <w:rFonts w:ascii="Angsana New" w:eastAsia="Batang" w:hAnsi="Angsana New"/>
                <w:b/>
                <w:bCs/>
                <w:lang w:eastAsia="en-US"/>
              </w:rPr>
              <w:t>30</w:t>
            </w:r>
            <w:r w:rsidRPr="00CB5754">
              <w:rPr>
                <w:rFonts w:ascii="Angsana New" w:eastAsia="Batang" w:hAnsi="Angsana New"/>
                <w:b/>
                <w:bCs/>
                <w:cs/>
                <w:lang w:eastAsia="en-US"/>
              </w:rPr>
              <w:t xml:space="preserve"> </w:t>
            </w:r>
            <w:r w:rsidR="00B0552B">
              <w:rPr>
                <w:rFonts w:ascii="Angsana New" w:eastAsia="Batang" w:hAnsi="Angsana New"/>
                <w:b/>
                <w:bCs/>
                <w:lang w:eastAsia="en-US"/>
              </w:rPr>
              <w:t>June</w:t>
            </w:r>
          </w:p>
        </w:tc>
        <w:tc>
          <w:tcPr>
            <w:tcW w:w="270" w:type="dxa"/>
            <w:shd w:val="clear" w:color="auto" w:fill="auto"/>
          </w:tcPr>
          <w:p w14:paraId="634BCB34" w14:textId="77777777" w:rsidR="00413052" w:rsidRPr="009E7427" w:rsidRDefault="00413052" w:rsidP="00413052">
            <w:pPr>
              <w:pStyle w:val="Header"/>
              <w:tabs>
                <w:tab w:val="decimal" w:pos="680"/>
                <w:tab w:val="decimal" w:pos="1319"/>
              </w:tabs>
              <w:spacing w:line="20" w:lineRule="atLeast"/>
              <w:jc w:val="right"/>
              <w:rPr>
                <w:rFonts w:ascii="Angsana New" w:hAnsi="Angsana New"/>
                <w:b/>
                <w:bCs/>
                <w:cs/>
              </w:rPr>
            </w:pPr>
          </w:p>
        </w:tc>
        <w:tc>
          <w:tcPr>
            <w:tcW w:w="1710" w:type="dxa"/>
            <w:shd w:val="clear" w:color="auto" w:fill="auto"/>
          </w:tcPr>
          <w:p w14:paraId="6DBF8392" w14:textId="77777777" w:rsidR="00413052" w:rsidRPr="003E56AF" w:rsidRDefault="00413052" w:rsidP="00413052">
            <w:pPr>
              <w:spacing w:line="20" w:lineRule="atLeast"/>
              <w:jc w:val="right"/>
              <w:rPr>
                <w:rFonts w:ascii="Angsana New" w:hAnsi="Angsana New"/>
                <w:b/>
                <w:bCs/>
              </w:rPr>
            </w:pPr>
          </w:p>
        </w:tc>
        <w:tc>
          <w:tcPr>
            <w:tcW w:w="270" w:type="dxa"/>
            <w:shd w:val="clear" w:color="auto" w:fill="auto"/>
          </w:tcPr>
          <w:p w14:paraId="672777A4" w14:textId="77777777" w:rsidR="00413052" w:rsidRPr="009E7427" w:rsidRDefault="00413052" w:rsidP="00413052">
            <w:pPr>
              <w:pStyle w:val="Header"/>
              <w:tabs>
                <w:tab w:val="decimal" w:pos="680"/>
                <w:tab w:val="decimal" w:pos="1319"/>
              </w:tabs>
              <w:spacing w:line="20" w:lineRule="atLeast"/>
              <w:jc w:val="right"/>
              <w:rPr>
                <w:rFonts w:ascii="Angsana New" w:hAnsi="Angsana New"/>
                <w:b/>
                <w:bCs/>
                <w:cs/>
              </w:rPr>
            </w:pPr>
          </w:p>
        </w:tc>
        <w:tc>
          <w:tcPr>
            <w:tcW w:w="1903" w:type="dxa"/>
            <w:tcBorders>
              <w:top w:val="single" w:sz="4" w:space="0" w:color="auto"/>
              <w:bottom w:val="double" w:sz="4" w:space="0" w:color="auto"/>
            </w:tcBorders>
            <w:shd w:val="clear" w:color="auto" w:fill="auto"/>
          </w:tcPr>
          <w:p w14:paraId="7025B54D" w14:textId="29678936" w:rsidR="00413052" w:rsidRPr="003E56AF" w:rsidRDefault="00736179" w:rsidP="00413052">
            <w:pPr>
              <w:spacing w:line="20" w:lineRule="atLeast"/>
              <w:jc w:val="right"/>
              <w:rPr>
                <w:rFonts w:ascii="Angsana New" w:hAnsi="Angsana New"/>
                <w:b/>
                <w:bCs/>
              </w:rPr>
            </w:pPr>
            <w:r>
              <w:rPr>
                <w:rFonts w:ascii="Angsana New" w:hAnsi="Angsana New"/>
                <w:b/>
                <w:bCs/>
              </w:rPr>
              <w:t>475</w:t>
            </w:r>
            <w:r w:rsidR="00A11BC7">
              <w:rPr>
                <w:rFonts w:ascii="Angsana New" w:hAnsi="Angsana New"/>
                <w:b/>
                <w:bCs/>
              </w:rPr>
              <w:t>,641</w:t>
            </w:r>
          </w:p>
        </w:tc>
      </w:tr>
    </w:tbl>
    <w:p w14:paraId="06E0ED3C" w14:textId="65AA5301" w:rsidR="003F4060" w:rsidRDefault="00411A89"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Land and buildings at the total book </w:t>
      </w:r>
      <w:r w:rsidR="00D400F9">
        <w:rPr>
          <w:rFonts w:ascii="Angsana New" w:eastAsia="Times New Roman" w:hAnsi="Angsana New"/>
          <w:lang w:eastAsia="en-US"/>
        </w:rPr>
        <w:t xml:space="preserve">value </w:t>
      </w:r>
      <w:r w:rsidR="00FC2333" w:rsidRPr="00FC2333">
        <w:rPr>
          <w:rFonts w:ascii="Angsana New" w:eastAsia="Times New Roman" w:hAnsi="Angsana New"/>
          <w:lang w:eastAsia="en-US"/>
        </w:rPr>
        <w:t xml:space="preserve">of </w:t>
      </w:r>
      <w:r w:rsidR="00FC2333" w:rsidRPr="0051170F">
        <w:rPr>
          <w:rFonts w:ascii="Angsana New" w:eastAsia="Times New Roman" w:hAnsi="Angsana New"/>
          <w:lang w:eastAsia="en-US"/>
        </w:rPr>
        <w:t xml:space="preserve">Baht </w:t>
      </w:r>
      <w:r w:rsidR="00174E7F">
        <w:rPr>
          <w:rFonts w:ascii="Angsana New" w:eastAsia="Times New Roman" w:hAnsi="Angsana New"/>
          <w:lang w:eastAsia="en-US"/>
        </w:rPr>
        <w:t>372.48</w:t>
      </w:r>
      <w:r w:rsidR="00751265" w:rsidRPr="008F0DF4">
        <w:rPr>
          <w:rFonts w:ascii="Angsana New" w:eastAsia="Times New Roman" w:hAnsi="Angsana New" w:hint="cs"/>
          <w:cs/>
          <w:lang w:eastAsia="en-US"/>
        </w:rPr>
        <w:t xml:space="preserve"> </w:t>
      </w:r>
      <w:r w:rsidRPr="0051170F">
        <w:rPr>
          <w:rFonts w:ascii="Angsana New" w:eastAsia="Times New Roman" w:hAnsi="Angsana New"/>
          <w:lang w:eastAsia="en-US"/>
        </w:rPr>
        <w:t>million</w:t>
      </w:r>
      <w:r>
        <w:rPr>
          <w:rFonts w:ascii="Angsana New" w:eastAsia="Times New Roman" w:hAnsi="Angsana New"/>
          <w:lang w:eastAsia="en-US"/>
        </w:rPr>
        <w:t xml:space="preserve"> have been</w:t>
      </w:r>
      <w:r w:rsidR="00FC2333"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00FC2333" w:rsidRPr="00FC2333">
        <w:rPr>
          <w:rFonts w:ascii="Angsana New" w:eastAsia="Times New Roman" w:hAnsi="Angsana New"/>
          <w:lang w:eastAsia="en-US"/>
        </w:rPr>
        <w:t>ote</w:t>
      </w:r>
      <w:r w:rsidR="008F3A67">
        <w:rPr>
          <w:rFonts w:ascii="Angsana New" w:eastAsia="Times New Roman" w:hAnsi="Angsana New"/>
          <w:lang w:eastAsia="en-US"/>
        </w:rPr>
        <w:t>s</w:t>
      </w:r>
      <w:r w:rsidR="00FC2333" w:rsidRPr="00FC2333">
        <w:rPr>
          <w:rFonts w:ascii="Angsana New" w:eastAsia="Times New Roman" w:hAnsi="Angsana New"/>
          <w:lang w:eastAsia="en-US"/>
        </w:rPr>
        <w:t xml:space="preserve"> </w:t>
      </w:r>
      <w:r w:rsidR="00605855">
        <w:rPr>
          <w:rFonts w:ascii="Angsana New" w:eastAsia="Times New Roman" w:hAnsi="Angsana New"/>
          <w:lang w:eastAsia="en-US"/>
        </w:rPr>
        <w:t>8 and 10</w:t>
      </w:r>
      <w:r w:rsidR="00FC2333" w:rsidRPr="00FC2333">
        <w:rPr>
          <w:rFonts w:ascii="Angsana New" w:eastAsia="Times New Roman" w:hAnsi="Angsana New"/>
          <w:lang w:eastAsia="en-US"/>
        </w:rPr>
        <w:t>.</w:t>
      </w:r>
    </w:p>
    <w:p w14:paraId="1F0B6B73" w14:textId="77777777" w:rsidR="00D35DBE" w:rsidRDefault="00D35DBE"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09D6803F" w14:textId="77777777" w:rsidR="00D35DBE" w:rsidRDefault="00D35DBE"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504042C7" w14:textId="77777777" w:rsidR="00D35DBE" w:rsidRDefault="00D35DBE"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0095D489" w14:textId="77777777" w:rsidR="00D35DBE" w:rsidRDefault="00D35DBE"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24937FBE" w14:textId="77777777" w:rsidR="00D35DBE" w:rsidRDefault="00D35DBE"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7DF9C061" w14:textId="15863039" w:rsidR="003F4060" w:rsidRPr="00F96EC7" w:rsidRDefault="00A90316" w:rsidP="00413052">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F96EC7">
        <w:rPr>
          <w:rFonts w:ascii="Angsana New" w:eastAsia="Times New Roman" w:hAnsi="Angsana New"/>
          <w:b/>
          <w:bCs/>
          <w:lang w:eastAsia="en-US"/>
        </w:rPr>
        <w:t>Right-of-use assets</w:t>
      </w:r>
    </w:p>
    <w:p w14:paraId="7156422B" w14:textId="63F30EE8" w:rsidR="003F4060" w:rsidRPr="00FE3F3C" w:rsidRDefault="003156C8" w:rsidP="00413052">
      <w:pPr>
        <w:tabs>
          <w:tab w:val="left" w:pos="737"/>
          <w:tab w:val="left" w:pos="1304"/>
          <w:tab w:val="left" w:pos="1814"/>
        </w:tabs>
        <w:spacing w:before="240"/>
        <w:ind w:left="350"/>
        <w:jc w:val="thaiDistribute"/>
        <w:outlineLvl w:val="0"/>
        <w:rPr>
          <w:rFonts w:ascii="Angsana New" w:eastAsia="Times New Roman" w:hAnsi="Angsana New"/>
          <w:sz w:val="30"/>
          <w:szCs w:val="30"/>
          <w:cs/>
          <w:lang w:eastAsia="en-US"/>
        </w:rPr>
      </w:pPr>
      <w:r w:rsidRPr="003156C8">
        <w:rPr>
          <w:rFonts w:ascii="Angsana New" w:eastAsia="Times New Roman" w:hAnsi="Angsana New"/>
          <w:sz w:val="30"/>
          <w:szCs w:val="30"/>
          <w:lang w:eastAsia="en-US"/>
        </w:rPr>
        <w:t>Movement</w:t>
      </w:r>
      <w:r w:rsidR="00CE02E0">
        <w:rPr>
          <w:rFonts w:ascii="Angsana New" w:eastAsia="Times New Roman" w:hAnsi="Angsana New"/>
          <w:sz w:val="30"/>
          <w:szCs w:val="30"/>
          <w:lang w:eastAsia="en-US"/>
        </w:rPr>
        <w:t>s</w:t>
      </w:r>
      <w:r w:rsidR="00A90316" w:rsidRPr="00A90316">
        <w:rPr>
          <w:rFonts w:ascii="Angsana New" w:eastAsia="Times New Roman" w:hAnsi="Angsana New"/>
          <w:sz w:val="30"/>
          <w:szCs w:val="30"/>
          <w:lang w:eastAsia="en-US"/>
        </w:rPr>
        <w:t xml:space="preserve"> in right-of-use assets for the </w:t>
      </w:r>
      <w:r w:rsidR="00B0552B">
        <w:rPr>
          <w:rFonts w:ascii="Angsana New" w:eastAsia="Times New Roman" w:hAnsi="Angsana New"/>
          <w:sz w:val="30"/>
          <w:szCs w:val="30"/>
          <w:lang w:eastAsia="en-US"/>
        </w:rPr>
        <w:t>six</w:t>
      </w:r>
      <w:r w:rsidR="00A90316" w:rsidRPr="00A90316">
        <w:rPr>
          <w:rFonts w:ascii="Angsana New" w:eastAsia="Times New Roman" w:hAnsi="Angsana New"/>
          <w:sz w:val="30"/>
          <w:szCs w:val="30"/>
          <w:lang w:eastAsia="en-US"/>
        </w:rPr>
        <w:t xml:space="preserve">-month period ended </w:t>
      </w:r>
      <w:r w:rsidR="00270898">
        <w:rPr>
          <w:rFonts w:ascii="Angsana New" w:hAnsi="Angsana New"/>
          <w:lang w:eastAsia="zh-CN"/>
        </w:rPr>
        <w:t>30 June</w:t>
      </w:r>
      <w:r w:rsidR="00270898">
        <w:rPr>
          <w:rFonts w:ascii="Angsana New" w:hAnsi="Angsana New"/>
          <w:cs/>
          <w:lang w:eastAsia="zh-CN"/>
        </w:rPr>
        <w:t xml:space="preserve"> </w:t>
      </w:r>
      <w:r w:rsidR="00270898">
        <w:rPr>
          <w:rFonts w:ascii="Angsana New" w:hAnsi="Angsana New"/>
          <w:lang w:eastAsia="zh-CN"/>
        </w:rPr>
        <w:t>2024</w:t>
      </w:r>
      <w:r w:rsidR="007E05AA">
        <w:rPr>
          <w:rFonts w:ascii="Angsana New" w:hAnsi="Angsana New"/>
          <w:lang w:eastAsia="zh-CN"/>
        </w:rPr>
        <w:t xml:space="preserve"> </w:t>
      </w:r>
      <w:r w:rsidR="00A90316" w:rsidRPr="00A90316">
        <w:rPr>
          <w:rFonts w:ascii="Angsana New" w:eastAsia="Times New Roman" w:hAnsi="Angsana New"/>
          <w:sz w:val="30"/>
          <w:szCs w:val="30"/>
          <w:lang w:eastAsia="en-US"/>
        </w:rPr>
        <w:t>are as follows:</w:t>
      </w:r>
    </w:p>
    <w:tbl>
      <w:tblPr>
        <w:tblW w:w="9308" w:type="dxa"/>
        <w:tblInd w:w="250" w:type="dxa"/>
        <w:tblLook w:val="04A0" w:firstRow="1" w:lastRow="0" w:firstColumn="1" w:lastColumn="0" w:noHBand="0" w:noVBand="1"/>
      </w:tblPr>
      <w:tblGrid>
        <w:gridCol w:w="7121"/>
        <w:gridCol w:w="284"/>
        <w:gridCol w:w="1903"/>
      </w:tblGrid>
      <w:tr w:rsidR="00A90316" w:rsidRPr="009E7427" w14:paraId="4FE02A74" w14:textId="77777777" w:rsidTr="00A90316">
        <w:tc>
          <w:tcPr>
            <w:tcW w:w="7121" w:type="dxa"/>
            <w:shd w:val="clear" w:color="auto" w:fill="auto"/>
          </w:tcPr>
          <w:p w14:paraId="1535726C"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3E734405"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670542CA" w14:textId="0BD97FAF" w:rsidR="00A90316" w:rsidRPr="009E7427" w:rsidRDefault="00A90316" w:rsidP="00A90316">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1090541B" w14:textId="77777777" w:rsidTr="00A90316">
        <w:tc>
          <w:tcPr>
            <w:tcW w:w="7121" w:type="dxa"/>
            <w:shd w:val="clear" w:color="auto" w:fill="auto"/>
          </w:tcPr>
          <w:p w14:paraId="65C993A2"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0131927C"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tcBorders>
              <w:bottom w:val="single" w:sz="4" w:space="0" w:color="auto"/>
            </w:tcBorders>
            <w:shd w:val="clear" w:color="auto" w:fill="auto"/>
          </w:tcPr>
          <w:p w14:paraId="65CD5059" w14:textId="4D21E9FA" w:rsidR="00A90316" w:rsidRPr="009D3E6E" w:rsidRDefault="00A90316" w:rsidP="00A90316">
            <w:pPr>
              <w:pStyle w:val="Header"/>
              <w:tabs>
                <w:tab w:val="decimal" w:pos="680"/>
                <w:tab w:val="decimal" w:pos="1319"/>
              </w:tabs>
              <w:spacing w:line="20" w:lineRule="atLeast"/>
              <w:jc w:val="center"/>
              <w:rPr>
                <w:rFonts w:ascii="Angsana New" w:hAnsi="Angsana New"/>
                <w:cs/>
                <w:lang w:val="en-US"/>
              </w:rPr>
            </w:pPr>
            <w:r>
              <w:rPr>
                <w:rFonts w:ascii="Angsana New" w:hAnsi="Angsana New"/>
                <w:lang w:val="en-US"/>
              </w:rPr>
              <w:t>202</w:t>
            </w:r>
            <w:r w:rsidR="005D1002">
              <w:rPr>
                <w:rFonts w:ascii="Angsana New" w:hAnsi="Angsana New"/>
                <w:lang w:val="en-US"/>
              </w:rPr>
              <w:t>4</w:t>
            </w:r>
          </w:p>
        </w:tc>
      </w:tr>
      <w:tr w:rsidR="00413052" w:rsidRPr="009E7427" w14:paraId="47261DCC" w14:textId="77777777" w:rsidTr="00A90316">
        <w:tc>
          <w:tcPr>
            <w:tcW w:w="7121" w:type="dxa"/>
            <w:shd w:val="clear" w:color="auto" w:fill="auto"/>
          </w:tcPr>
          <w:p w14:paraId="0BF752B9" w14:textId="6B96E01D" w:rsidR="00413052" w:rsidRPr="00234EC7" w:rsidRDefault="00413052" w:rsidP="0041305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84" w:type="dxa"/>
            <w:shd w:val="clear" w:color="auto" w:fill="auto"/>
          </w:tcPr>
          <w:p w14:paraId="2A2D3E8D" w14:textId="77777777" w:rsidR="00413052" w:rsidRPr="009E7427" w:rsidRDefault="00413052" w:rsidP="00413052">
            <w:pPr>
              <w:spacing w:line="20" w:lineRule="atLeast"/>
              <w:jc w:val="center"/>
              <w:rPr>
                <w:rFonts w:ascii="Angsana New" w:hAnsi="Angsana New"/>
              </w:rPr>
            </w:pPr>
          </w:p>
        </w:tc>
        <w:tc>
          <w:tcPr>
            <w:tcW w:w="1903" w:type="dxa"/>
            <w:tcBorders>
              <w:top w:val="single" w:sz="4" w:space="0" w:color="auto"/>
            </w:tcBorders>
            <w:shd w:val="clear" w:color="auto" w:fill="auto"/>
          </w:tcPr>
          <w:p w14:paraId="24C57BAB" w14:textId="3DBE8EB5" w:rsidR="00413052" w:rsidRPr="009E7427" w:rsidRDefault="00736179" w:rsidP="0041305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64,289</w:t>
            </w:r>
          </w:p>
        </w:tc>
      </w:tr>
      <w:tr w:rsidR="00413052" w:rsidRPr="009E7427" w14:paraId="5F195F8D" w14:textId="77777777" w:rsidTr="00A90316">
        <w:tc>
          <w:tcPr>
            <w:tcW w:w="7121" w:type="dxa"/>
            <w:shd w:val="clear" w:color="auto" w:fill="auto"/>
          </w:tcPr>
          <w:p w14:paraId="1C51EA50" w14:textId="275D9D33" w:rsidR="00413052" w:rsidRDefault="00413052" w:rsidP="00413052">
            <w:pPr>
              <w:spacing w:line="20" w:lineRule="atLeast"/>
              <w:ind w:left="57"/>
              <w:outlineLvl w:val="0"/>
              <w:rPr>
                <w:rFonts w:ascii="Angsana New" w:hAnsi="Angsana New"/>
                <w:cs/>
                <w:lang w:val="en-GB"/>
              </w:rPr>
            </w:pPr>
            <w:r w:rsidRPr="00CB5754">
              <w:rPr>
                <w:rFonts w:ascii="Angsana New" w:hAnsi="Angsana New"/>
                <w:lang w:val="en-GB"/>
              </w:rPr>
              <w:t>Increase</w:t>
            </w:r>
            <w:r w:rsidR="00A62A12">
              <w:rPr>
                <w:rFonts w:ascii="Angsana New" w:hAnsi="Angsana New"/>
                <w:lang w:val="en-GB"/>
              </w:rPr>
              <w:t xml:space="preserve"> during the period</w:t>
            </w:r>
          </w:p>
        </w:tc>
        <w:tc>
          <w:tcPr>
            <w:tcW w:w="284" w:type="dxa"/>
            <w:shd w:val="clear" w:color="auto" w:fill="auto"/>
          </w:tcPr>
          <w:p w14:paraId="0D96B251"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69438A31" w14:textId="59464A20" w:rsidR="00413052" w:rsidRPr="009E7427" w:rsidRDefault="00736179" w:rsidP="00413052">
            <w:pPr>
              <w:spacing w:line="20" w:lineRule="atLeast"/>
              <w:jc w:val="right"/>
              <w:rPr>
                <w:rFonts w:ascii="Angsana New" w:hAnsi="Angsana New"/>
              </w:rPr>
            </w:pPr>
            <w:r>
              <w:rPr>
                <w:rFonts w:ascii="Angsana New" w:hAnsi="Angsana New"/>
              </w:rPr>
              <w:t>15,320</w:t>
            </w:r>
          </w:p>
        </w:tc>
      </w:tr>
      <w:tr w:rsidR="00413052" w:rsidRPr="009E7427" w14:paraId="390E5742" w14:textId="77777777" w:rsidTr="00A90316">
        <w:tc>
          <w:tcPr>
            <w:tcW w:w="7121" w:type="dxa"/>
            <w:shd w:val="clear" w:color="auto" w:fill="auto"/>
          </w:tcPr>
          <w:p w14:paraId="6B7397AF" w14:textId="2B092F3E" w:rsidR="00413052" w:rsidRPr="00FE3F3C" w:rsidRDefault="00413052" w:rsidP="00413052">
            <w:pPr>
              <w:spacing w:line="20" w:lineRule="atLeast"/>
              <w:ind w:left="57"/>
              <w:outlineLvl w:val="0"/>
              <w:rPr>
                <w:rFonts w:ascii="Angsana New" w:hAnsi="Angsana New"/>
                <w:cs/>
              </w:rPr>
            </w:pPr>
            <w:r>
              <w:rPr>
                <w:rFonts w:ascii="Angsana New" w:hAnsi="Angsana New"/>
              </w:rPr>
              <w:t xml:space="preserve">Transfer </w:t>
            </w:r>
            <w:r w:rsidR="009B75F3">
              <w:rPr>
                <w:rFonts w:ascii="Angsana New" w:hAnsi="Angsana New"/>
              </w:rPr>
              <w:t>during the period</w:t>
            </w:r>
            <w:r>
              <w:rPr>
                <w:rFonts w:ascii="Angsana New" w:hAnsi="Angsana New"/>
              </w:rPr>
              <w:t xml:space="preserve"> to</w:t>
            </w:r>
            <w:r>
              <w:t xml:space="preserve"> </w:t>
            </w:r>
            <w:r w:rsidRPr="00B51AAD">
              <w:rPr>
                <w:rFonts w:ascii="Angsana New" w:hAnsi="Angsana New"/>
              </w:rPr>
              <w:t>p</w:t>
            </w:r>
            <w:r w:rsidR="00A62A12">
              <w:rPr>
                <w:rFonts w:ascii="Angsana New" w:hAnsi="Angsana New"/>
              </w:rPr>
              <w:t>roperty</w:t>
            </w:r>
            <w:r w:rsidR="003156C8">
              <w:rPr>
                <w:rFonts w:ascii="Angsana New" w:hAnsi="Angsana New"/>
              </w:rPr>
              <w:t xml:space="preserve">, plant </w:t>
            </w:r>
            <w:r w:rsidRPr="001F78EC">
              <w:rPr>
                <w:rFonts w:ascii="Angsana New" w:hAnsi="Angsana New"/>
              </w:rPr>
              <w:t>and equipment</w:t>
            </w:r>
            <w:r>
              <w:rPr>
                <w:rFonts w:ascii="Angsana New" w:hAnsi="Angsana New"/>
              </w:rPr>
              <w:t xml:space="preserve"> </w:t>
            </w:r>
          </w:p>
        </w:tc>
        <w:tc>
          <w:tcPr>
            <w:tcW w:w="284" w:type="dxa"/>
            <w:shd w:val="clear" w:color="auto" w:fill="auto"/>
          </w:tcPr>
          <w:p w14:paraId="4C8F1141"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2795CE0C" w14:textId="13B2B524" w:rsidR="00413052" w:rsidRPr="009E7427" w:rsidRDefault="00736179" w:rsidP="00413052">
            <w:pPr>
              <w:spacing w:line="20" w:lineRule="atLeast"/>
              <w:jc w:val="right"/>
              <w:rPr>
                <w:rFonts w:ascii="Angsana New" w:hAnsi="Angsana New"/>
                <w:cs/>
              </w:rPr>
            </w:pPr>
            <w:r>
              <w:rPr>
                <w:rFonts w:ascii="Angsana New" w:hAnsi="Angsana New"/>
              </w:rPr>
              <w:t>(820)</w:t>
            </w:r>
          </w:p>
        </w:tc>
      </w:tr>
      <w:tr w:rsidR="00413052" w:rsidRPr="009E7427" w14:paraId="2D41786C" w14:textId="77777777" w:rsidTr="00A90316">
        <w:tc>
          <w:tcPr>
            <w:tcW w:w="7121" w:type="dxa"/>
            <w:shd w:val="clear" w:color="auto" w:fill="auto"/>
          </w:tcPr>
          <w:p w14:paraId="763661F4" w14:textId="6372C211" w:rsidR="00413052" w:rsidRDefault="00413052" w:rsidP="00413052">
            <w:pPr>
              <w:spacing w:line="20" w:lineRule="atLeast"/>
              <w:ind w:left="57"/>
              <w:outlineLvl w:val="0"/>
              <w:rPr>
                <w:rFonts w:ascii="Angsana New" w:hAnsi="Angsana New"/>
                <w:cs/>
                <w:lang w:val="en-GB"/>
              </w:rPr>
            </w:pPr>
            <w:r>
              <w:rPr>
                <w:rFonts w:ascii="Angsana New" w:hAnsi="Angsana New"/>
                <w:lang w:val="en-GB"/>
              </w:rPr>
              <w:t>Changes in lease contracts</w:t>
            </w:r>
          </w:p>
        </w:tc>
        <w:tc>
          <w:tcPr>
            <w:tcW w:w="284" w:type="dxa"/>
            <w:shd w:val="clear" w:color="auto" w:fill="auto"/>
          </w:tcPr>
          <w:p w14:paraId="1F58CBD2"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2C900CA2" w14:textId="473F56D5" w:rsidR="00413052" w:rsidRDefault="00A11BC7" w:rsidP="00413052">
            <w:pPr>
              <w:spacing w:line="20" w:lineRule="atLeast"/>
              <w:jc w:val="right"/>
              <w:rPr>
                <w:rFonts w:ascii="Angsana New" w:hAnsi="Angsana New"/>
                <w:cs/>
              </w:rPr>
            </w:pPr>
            <w:r>
              <w:rPr>
                <w:rFonts w:ascii="Angsana New" w:hAnsi="Angsana New" w:hint="cs"/>
                <w:cs/>
              </w:rPr>
              <w:t>(</w:t>
            </w:r>
            <w:r>
              <w:rPr>
                <w:rFonts w:ascii="Angsana New" w:hAnsi="Angsana New"/>
              </w:rPr>
              <w:t>95</w:t>
            </w:r>
            <w:r w:rsidR="007E05AA">
              <w:rPr>
                <w:rFonts w:ascii="Angsana New" w:hAnsi="Angsana New"/>
              </w:rPr>
              <w:t>6</w:t>
            </w:r>
            <w:r>
              <w:rPr>
                <w:rFonts w:ascii="Angsana New" w:hAnsi="Angsana New" w:hint="cs"/>
                <w:cs/>
              </w:rPr>
              <w:t>)</w:t>
            </w:r>
          </w:p>
        </w:tc>
      </w:tr>
      <w:tr w:rsidR="00413052" w:rsidRPr="009E7427" w14:paraId="78C65E2A" w14:textId="77777777" w:rsidTr="00A90316">
        <w:tc>
          <w:tcPr>
            <w:tcW w:w="7121" w:type="dxa"/>
            <w:shd w:val="clear" w:color="auto" w:fill="auto"/>
          </w:tcPr>
          <w:p w14:paraId="43B58B58" w14:textId="3C0DF027" w:rsidR="00413052" w:rsidRDefault="00B43642" w:rsidP="00413052">
            <w:pPr>
              <w:spacing w:line="20" w:lineRule="atLeast"/>
              <w:ind w:left="57"/>
              <w:outlineLvl w:val="0"/>
              <w:rPr>
                <w:rFonts w:ascii="Angsana New" w:hAnsi="Angsana New"/>
                <w:cs/>
                <w:lang w:val="en-GB"/>
              </w:rPr>
            </w:pPr>
            <w:r>
              <w:rPr>
                <w:rFonts w:ascii="Angsana New" w:hAnsi="Angsana New"/>
                <w:lang w:val="en-GB"/>
              </w:rPr>
              <w:t>Depreciation for the period</w:t>
            </w:r>
          </w:p>
        </w:tc>
        <w:tc>
          <w:tcPr>
            <w:tcW w:w="284" w:type="dxa"/>
            <w:shd w:val="clear" w:color="auto" w:fill="auto"/>
          </w:tcPr>
          <w:p w14:paraId="26AF8D15"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37C41780" w14:textId="2B1B05F5" w:rsidR="00413052" w:rsidRPr="009E7427" w:rsidRDefault="00736179" w:rsidP="00413052">
            <w:pPr>
              <w:spacing w:line="20" w:lineRule="atLeast"/>
              <w:jc w:val="right"/>
              <w:rPr>
                <w:rFonts w:ascii="Angsana New" w:hAnsi="Angsana New"/>
              </w:rPr>
            </w:pPr>
            <w:r>
              <w:rPr>
                <w:rFonts w:ascii="Angsana New" w:hAnsi="Angsana New"/>
              </w:rPr>
              <w:t>(8,553)</w:t>
            </w:r>
          </w:p>
        </w:tc>
      </w:tr>
      <w:tr w:rsidR="00413052" w:rsidRPr="00FE3F3C" w14:paraId="6F92A706" w14:textId="77777777" w:rsidTr="00A90316">
        <w:tc>
          <w:tcPr>
            <w:tcW w:w="7121" w:type="dxa"/>
            <w:shd w:val="clear" w:color="auto" w:fill="auto"/>
          </w:tcPr>
          <w:p w14:paraId="6D177B33" w14:textId="67551144" w:rsidR="00413052" w:rsidRPr="00FE3F3C" w:rsidRDefault="00413052" w:rsidP="00413052">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B5754">
              <w:rPr>
                <w:rFonts w:ascii="Angsana New" w:eastAsia="Batang" w:hAnsi="Angsana New"/>
                <w:b/>
                <w:bCs/>
                <w:cs/>
                <w:lang w:eastAsia="en-US"/>
              </w:rPr>
              <w:t>3</w:t>
            </w:r>
            <w:r w:rsidR="00B0552B">
              <w:rPr>
                <w:rFonts w:ascii="Angsana New" w:eastAsia="Batang" w:hAnsi="Angsana New"/>
                <w:b/>
                <w:bCs/>
                <w:lang w:eastAsia="en-US"/>
              </w:rPr>
              <w:t>0</w:t>
            </w:r>
            <w:r w:rsidRPr="00CB5754">
              <w:rPr>
                <w:rFonts w:ascii="Angsana New" w:eastAsia="Batang" w:hAnsi="Angsana New"/>
                <w:b/>
                <w:bCs/>
                <w:cs/>
                <w:lang w:eastAsia="en-US"/>
              </w:rPr>
              <w:t xml:space="preserve"> </w:t>
            </w:r>
            <w:r w:rsidR="00B0552B">
              <w:rPr>
                <w:rFonts w:ascii="Angsana New" w:eastAsia="Batang" w:hAnsi="Angsana New"/>
                <w:b/>
                <w:bCs/>
                <w:lang w:eastAsia="en-US"/>
              </w:rPr>
              <w:t>June</w:t>
            </w:r>
          </w:p>
        </w:tc>
        <w:tc>
          <w:tcPr>
            <w:tcW w:w="284" w:type="dxa"/>
            <w:shd w:val="clear" w:color="auto" w:fill="auto"/>
          </w:tcPr>
          <w:p w14:paraId="38DE3CCD" w14:textId="77777777" w:rsidR="00413052" w:rsidRPr="00FE3F3C" w:rsidRDefault="00413052" w:rsidP="00413052">
            <w:pPr>
              <w:pStyle w:val="Header"/>
              <w:tabs>
                <w:tab w:val="decimal" w:pos="680"/>
                <w:tab w:val="decimal" w:pos="1319"/>
              </w:tabs>
              <w:spacing w:line="20" w:lineRule="atLeast"/>
              <w:jc w:val="right"/>
              <w:rPr>
                <w:rFonts w:ascii="Angsana New" w:hAnsi="Angsana New"/>
                <w:cs/>
              </w:rPr>
            </w:pPr>
          </w:p>
        </w:tc>
        <w:tc>
          <w:tcPr>
            <w:tcW w:w="1903" w:type="dxa"/>
            <w:tcBorders>
              <w:top w:val="single" w:sz="4" w:space="0" w:color="auto"/>
              <w:bottom w:val="double" w:sz="4" w:space="0" w:color="auto"/>
            </w:tcBorders>
            <w:shd w:val="clear" w:color="auto" w:fill="auto"/>
          </w:tcPr>
          <w:p w14:paraId="40CF6641" w14:textId="1FEFFAC2" w:rsidR="00413052" w:rsidRPr="00FE3F3C" w:rsidRDefault="00A11BC7" w:rsidP="00413052">
            <w:pPr>
              <w:spacing w:line="20" w:lineRule="atLeast"/>
              <w:jc w:val="right"/>
              <w:rPr>
                <w:rFonts w:ascii="Angsana New" w:hAnsi="Angsana New"/>
                <w:b/>
                <w:bCs/>
              </w:rPr>
            </w:pPr>
            <w:r>
              <w:rPr>
                <w:rFonts w:ascii="Angsana New" w:hAnsi="Angsana New"/>
                <w:b/>
                <w:bCs/>
              </w:rPr>
              <w:t>69,280</w:t>
            </w:r>
          </w:p>
        </w:tc>
      </w:tr>
    </w:tbl>
    <w:p w14:paraId="292E8AFF" w14:textId="77777777" w:rsidR="0046102F" w:rsidRPr="0046102F" w:rsidRDefault="0046102F" w:rsidP="00FC38B1">
      <w:pPr>
        <w:tabs>
          <w:tab w:val="left" w:pos="737"/>
          <w:tab w:val="left" w:pos="1304"/>
          <w:tab w:val="left" w:pos="1814"/>
        </w:tabs>
        <w:jc w:val="both"/>
        <w:outlineLvl w:val="0"/>
        <w:rPr>
          <w:rFonts w:ascii="Angsana New" w:eastAsia="Times New Roman" w:hAnsi="Angsana New"/>
          <w:sz w:val="30"/>
          <w:szCs w:val="30"/>
          <w:lang w:eastAsia="en-US"/>
        </w:rPr>
      </w:pPr>
    </w:p>
    <w:p w14:paraId="67B18ABF" w14:textId="34CD61C9" w:rsidR="00605855" w:rsidRPr="001B5532" w:rsidRDefault="00605855" w:rsidP="00605855">
      <w:pPr>
        <w:numPr>
          <w:ilvl w:val="0"/>
          <w:numId w:val="1"/>
        </w:numPr>
        <w:tabs>
          <w:tab w:val="left" w:pos="540"/>
        </w:tabs>
        <w:spacing w:before="120" w:after="120" w:line="360" w:lineRule="exact"/>
        <w:jc w:val="thaiDistribute"/>
        <w:rPr>
          <w:rFonts w:ascii="AngsanaUPC" w:hAnsi="AngsanaUPC" w:cs="AngsanaUPC"/>
          <w:b/>
          <w:bCs/>
          <w:sz w:val="30"/>
          <w:szCs w:val="30"/>
        </w:rPr>
      </w:pPr>
      <w:r w:rsidRPr="001B5532">
        <w:rPr>
          <w:rFonts w:ascii="AngsanaUPC" w:hAnsi="AngsanaUPC" w:cs="AngsanaUPC"/>
          <w:b/>
          <w:bCs/>
          <w:sz w:val="30"/>
          <w:szCs w:val="30"/>
        </w:rPr>
        <w:t>Bank overdrafts and short-term l</w:t>
      </w:r>
      <w:r w:rsidR="00B43642">
        <w:rPr>
          <w:rFonts w:ascii="AngsanaUPC" w:hAnsi="AngsanaUPC" w:cs="AngsanaUPC"/>
          <w:b/>
          <w:bCs/>
          <w:sz w:val="30"/>
          <w:szCs w:val="30"/>
        </w:rPr>
        <w:t>oans from financial institution</w:t>
      </w:r>
    </w:p>
    <w:tbl>
      <w:tblPr>
        <w:tblW w:w="9308" w:type="dxa"/>
        <w:tblInd w:w="250" w:type="dxa"/>
        <w:tblLook w:val="04A0" w:firstRow="1" w:lastRow="0" w:firstColumn="1" w:lastColumn="0" w:noHBand="0" w:noVBand="1"/>
      </w:tblPr>
      <w:tblGrid>
        <w:gridCol w:w="5078"/>
        <w:gridCol w:w="270"/>
        <w:gridCol w:w="1890"/>
        <w:gridCol w:w="270"/>
        <w:gridCol w:w="1800"/>
      </w:tblGrid>
      <w:tr w:rsidR="00605855" w:rsidRPr="009E7427" w14:paraId="2C723D74" w14:textId="77777777" w:rsidTr="00855C2A">
        <w:tc>
          <w:tcPr>
            <w:tcW w:w="5078" w:type="dxa"/>
            <w:shd w:val="clear" w:color="auto" w:fill="auto"/>
          </w:tcPr>
          <w:p w14:paraId="406676C7" w14:textId="77777777" w:rsidR="00605855" w:rsidRPr="009E7427" w:rsidRDefault="00605855" w:rsidP="00855C2A">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35E789D5" w14:textId="77777777" w:rsidR="00605855" w:rsidRPr="009E7427" w:rsidRDefault="00605855" w:rsidP="00855C2A">
            <w:pPr>
              <w:pStyle w:val="Header"/>
              <w:tabs>
                <w:tab w:val="decimal" w:pos="680"/>
                <w:tab w:val="decimal" w:pos="1310"/>
              </w:tabs>
              <w:spacing w:line="20" w:lineRule="atLeast"/>
              <w:jc w:val="right"/>
              <w:rPr>
                <w:rFonts w:ascii="Angsana New" w:hAnsi="Angsana New"/>
              </w:rPr>
            </w:pPr>
          </w:p>
        </w:tc>
        <w:tc>
          <w:tcPr>
            <w:tcW w:w="2160" w:type="dxa"/>
            <w:gridSpan w:val="2"/>
            <w:shd w:val="clear" w:color="auto" w:fill="auto"/>
          </w:tcPr>
          <w:p w14:paraId="0E9F8C8B"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p>
        </w:tc>
        <w:tc>
          <w:tcPr>
            <w:tcW w:w="1800" w:type="dxa"/>
            <w:shd w:val="clear" w:color="auto" w:fill="auto"/>
          </w:tcPr>
          <w:p w14:paraId="19DF7402"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605855" w:rsidRPr="009E7427" w14:paraId="05B7C561" w14:textId="77777777" w:rsidTr="00855C2A">
        <w:tc>
          <w:tcPr>
            <w:tcW w:w="5078" w:type="dxa"/>
            <w:shd w:val="clear" w:color="auto" w:fill="auto"/>
          </w:tcPr>
          <w:p w14:paraId="35AC64FB" w14:textId="77777777" w:rsidR="00605855" w:rsidRPr="009E7427" w:rsidRDefault="0060585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31AAC2DB" w14:textId="77777777" w:rsidR="00605855" w:rsidRPr="009E7427" w:rsidRDefault="00605855" w:rsidP="00855C2A">
            <w:pPr>
              <w:spacing w:line="20" w:lineRule="atLeast"/>
              <w:jc w:val="center"/>
              <w:rPr>
                <w:rFonts w:ascii="Angsana New" w:hAnsi="Angsana New"/>
              </w:rPr>
            </w:pPr>
          </w:p>
        </w:tc>
        <w:tc>
          <w:tcPr>
            <w:tcW w:w="1890" w:type="dxa"/>
            <w:tcBorders>
              <w:bottom w:val="single" w:sz="4" w:space="0" w:color="auto"/>
            </w:tcBorders>
            <w:shd w:val="clear" w:color="auto" w:fill="auto"/>
          </w:tcPr>
          <w:p w14:paraId="7F0224F2" w14:textId="7E506A46" w:rsidR="00605855" w:rsidRPr="000A26C1" w:rsidRDefault="00B0552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10504C81" w14:textId="77777777" w:rsidR="00605855" w:rsidRPr="009E7427" w:rsidRDefault="00605855" w:rsidP="00855C2A">
            <w:pPr>
              <w:spacing w:line="20" w:lineRule="atLeast"/>
              <w:jc w:val="center"/>
              <w:rPr>
                <w:rFonts w:ascii="Angsana New" w:hAnsi="Angsana New"/>
              </w:rPr>
            </w:pPr>
          </w:p>
        </w:tc>
        <w:tc>
          <w:tcPr>
            <w:tcW w:w="1800" w:type="dxa"/>
            <w:tcBorders>
              <w:bottom w:val="single" w:sz="4" w:space="0" w:color="auto"/>
            </w:tcBorders>
            <w:shd w:val="clear" w:color="auto" w:fill="auto"/>
          </w:tcPr>
          <w:p w14:paraId="7393BC9D" w14:textId="0E0F2420"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C6DFB" w:rsidRPr="009E7427" w14:paraId="025BA2D8" w14:textId="77777777" w:rsidTr="00855C2A">
        <w:tc>
          <w:tcPr>
            <w:tcW w:w="5078" w:type="dxa"/>
            <w:shd w:val="clear" w:color="auto" w:fill="auto"/>
          </w:tcPr>
          <w:p w14:paraId="368358E6" w14:textId="36005972" w:rsidR="000C6DFB" w:rsidRPr="009E7427" w:rsidRDefault="000C6DFB" w:rsidP="000C6DFB">
            <w:pPr>
              <w:spacing w:line="20" w:lineRule="atLeast"/>
              <w:outlineLvl w:val="0"/>
              <w:rPr>
                <w:rFonts w:ascii="Angsana New" w:hAnsi="Angsana New"/>
                <w:cs/>
              </w:rPr>
            </w:pPr>
            <w:r w:rsidRPr="00605855">
              <w:rPr>
                <w:rFonts w:ascii="Angsana New" w:hAnsi="Angsana New"/>
              </w:rPr>
              <w:t>Bank overdrafts</w:t>
            </w:r>
          </w:p>
        </w:tc>
        <w:tc>
          <w:tcPr>
            <w:tcW w:w="270" w:type="dxa"/>
            <w:shd w:val="clear" w:color="auto" w:fill="auto"/>
          </w:tcPr>
          <w:p w14:paraId="67F62E1E" w14:textId="77777777" w:rsidR="000C6DFB" w:rsidRPr="009E7427" w:rsidRDefault="000C6DFB" w:rsidP="000C6DFB">
            <w:pPr>
              <w:spacing w:line="20" w:lineRule="atLeast"/>
              <w:jc w:val="center"/>
              <w:rPr>
                <w:rFonts w:ascii="Angsana New" w:hAnsi="Angsana New"/>
              </w:rPr>
            </w:pPr>
          </w:p>
        </w:tc>
        <w:tc>
          <w:tcPr>
            <w:tcW w:w="1890" w:type="dxa"/>
            <w:shd w:val="clear" w:color="auto" w:fill="auto"/>
          </w:tcPr>
          <w:p w14:paraId="6A542870" w14:textId="72DE0EB2" w:rsidR="000C6DFB" w:rsidRPr="009E7427" w:rsidRDefault="00A11BC7" w:rsidP="000C6DFB">
            <w:pPr>
              <w:spacing w:line="20" w:lineRule="atLeast"/>
              <w:jc w:val="right"/>
              <w:rPr>
                <w:rFonts w:ascii="Angsana New" w:hAnsi="Angsana New"/>
              </w:rPr>
            </w:pPr>
            <w:r>
              <w:rPr>
                <w:rFonts w:ascii="Angsana New" w:hAnsi="Angsana New"/>
              </w:rPr>
              <w:t>1</w:t>
            </w:r>
          </w:p>
        </w:tc>
        <w:tc>
          <w:tcPr>
            <w:tcW w:w="270" w:type="dxa"/>
            <w:shd w:val="clear" w:color="auto" w:fill="auto"/>
          </w:tcPr>
          <w:p w14:paraId="39A02DF9" w14:textId="77777777" w:rsidR="000C6DFB" w:rsidRPr="009E7427" w:rsidRDefault="000C6DFB" w:rsidP="000C6DFB">
            <w:pPr>
              <w:spacing w:line="20" w:lineRule="atLeast"/>
              <w:jc w:val="center"/>
              <w:rPr>
                <w:rFonts w:ascii="Angsana New" w:hAnsi="Angsana New"/>
              </w:rPr>
            </w:pPr>
          </w:p>
        </w:tc>
        <w:tc>
          <w:tcPr>
            <w:tcW w:w="1800" w:type="dxa"/>
            <w:shd w:val="clear" w:color="auto" w:fill="auto"/>
          </w:tcPr>
          <w:p w14:paraId="511088C4" w14:textId="752CE2BF" w:rsidR="000C6DFB" w:rsidRPr="009E7427" w:rsidRDefault="000C6DFB" w:rsidP="000C6DFB">
            <w:pPr>
              <w:spacing w:line="20" w:lineRule="atLeast"/>
              <w:jc w:val="right"/>
              <w:rPr>
                <w:rFonts w:ascii="Angsana New" w:hAnsi="Angsana New"/>
              </w:rPr>
            </w:pPr>
            <w:r>
              <w:rPr>
                <w:rFonts w:ascii="Angsana New" w:hAnsi="Angsana New"/>
              </w:rPr>
              <w:t>519</w:t>
            </w:r>
          </w:p>
        </w:tc>
      </w:tr>
      <w:tr w:rsidR="000C6DFB" w:rsidRPr="009E7427" w14:paraId="7CE99E12" w14:textId="77777777" w:rsidTr="00855C2A">
        <w:tc>
          <w:tcPr>
            <w:tcW w:w="5078" w:type="dxa"/>
            <w:shd w:val="clear" w:color="auto" w:fill="auto"/>
          </w:tcPr>
          <w:p w14:paraId="23856A93" w14:textId="3BD0E72D" w:rsidR="000C6DFB" w:rsidRPr="00BE064E" w:rsidRDefault="000C6DFB" w:rsidP="000C6DFB">
            <w:pPr>
              <w:spacing w:line="20" w:lineRule="atLeast"/>
              <w:outlineLvl w:val="0"/>
              <w:rPr>
                <w:rFonts w:ascii="Angsana New" w:hAnsi="Angsana New"/>
              </w:rPr>
            </w:pPr>
            <w:r w:rsidRPr="00605855">
              <w:rPr>
                <w:rFonts w:ascii="Angsana New" w:hAnsi="Angsana New"/>
              </w:rPr>
              <w:t>Promissory notes</w:t>
            </w:r>
          </w:p>
        </w:tc>
        <w:tc>
          <w:tcPr>
            <w:tcW w:w="270" w:type="dxa"/>
            <w:shd w:val="clear" w:color="auto" w:fill="auto"/>
          </w:tcPr>
          <w:p w14:paraId="505643EC" w14:textId="77777777" w:rsidR="000C6DFB" w:rsidRPr="009E7427" w:rsidRDefault="000C6DFB" w:rsidP="000C6DFB">
            <w:pPr>
              <w:spacing w:line="20" w:lineRule="atLeast"/>
              <w:jc w:val="center"/>
              <w:rPr>
                <w:rFonts w:ascii="Angsana New" w:hAnsi="Angsana New"/>
              </w:rPr>
            </w:pPr>
          </w:p>
        </w:tc>
        <w:tc>
          <w:tcPr>
            <w:tcW w:w="1890" w:type="dxa"/>
            <w:shd w:val="clear" w:color="auto" w:fill="auto"/>
          </w:tcPr>
          <w:p w14:paraId="18788942" w14:textId="0D09C768" w:rsidR="000C6DFB" w:rsidRDefault="003E064D" w:rsidP="000C6DFB">
            <w:pPr>
              <w:spacing w:line="20" w:lineRule="atLeast"/>
              <w:jc w:val="right"/>
              <w:rPr>
                <w:rFonts w:ascii="Angsana New" w:hAnsi="Angsana New"/>
              </w:rPr>
            </w:pPr>
            <w:r>
              <w:rPr>
                <w:rFonts w:ascii="Angsana New" w:hAnsi="Angsana New"/>
              </w:rPr>
              <w:t>4</w:t>
            </w:r>
            <w:r w:rsidR="00A11BC7">
              <w:rPr>
                <w:rFonts w:ascii="Angsana New" w:hAnsi="Angsana New"/>
              </w:rPr>
              <w:t>6</w:t>
            </w:r>
            <w:r>
              <w:rPr>
                <w:rFonts w:ascii="Angsana New" w:hAnsi="Angsana New"/>
              </w:rPr>
              <w:t>,</w:t>
            </w:r>
            <w:r w:rsidR="00A11BC7">
              <w:rPr>
                <w:rFonts w:ascii="Angsana New" w:hAnsi="Angsana New"/>
              </w:rPr>
              <w:t>67</w:t>
            </w:r>
            <w:r>
              <w:rPr>
                <w:rFonts w:ascii="Angsana New" w:hAnsi="Angsana New"/>
              </w:rPr>
              <w:t>0</w:t>
            </w:r>
          </w:p>
        </w:tc>
        <w:tc>
          <w:tcPr>
            <w:tcW w:w="270" w:type="dxa"/>
            <w:shd w:val="clear" w:color="auto" w:fill="auto"/>
          </w:tcPr>
          <w:p w14:paraId="63365841" w14:textId="77777777" w:rsidR="000C6DFB" w:rsidRPr="009E7427" w:rsidRDefault="000C6DFB" w:rsidP="000C6DFB">
            <w:pPr>
              <w:spacing w:line="20" w:lineRule="atLeast"/>
              <w:jc w:val="center"/>
              <w:rPr>
                <w:rFonts w:ascii="Angsana New" w:hAnsi="Angsana New"/>
              </w:rPr>
            </w:pPr>
          </w:p>
        </w:tc>
        <w:tc>
          <w:tcPr>
            <w:tcW w:w="1800" w:type="dxa"/>
            <w:shd w:val="clear" w:color="auto" w:fill="auto"/>
          </w:tcPr>
          <w:p w14:paraId="36E4A70E" w14:textId="684CDA98" w:rsidR="000C6DFB" w:rsidRDefault="000C6DFB" w:rsidP="000C6DFB">
            <w:pPr>
              <w:spacing w:line="20" w:lineRule="atLeast"/>
              <w:jc w:val="right"/>
              <w:rPr>
                <w:rFonts w:ascii="Angsana New" w:hAnsi="Angsana New"/>
              </w:rPr>
            </w:pPr>
            <w:r>
              <w:rPr>
                <w:rFonts w:ascii="Angsana New" w:hAnsi="Angsana New"/>
              </w:rPr>
              <w:t>48,447</w:t>
            </w:r>
          </w:p>
        </w:tc>
      </w:tr>
      <w:tr w:rsidR="000C6DFB" w:rsidRPr="009E7427" w14:paraId="3A918E6A" w14:textId="77777777" w:rsidTr="00855C2A">
        <w:trPr>
          <w:trHeight w:val="397"/>
        </w:trPr>
        <w:tc>
          <w:tcPr>
            <w:tcW w:w="5078" w:type="dxa"/>
            <w:shd w:val="clear" w:color="auto" w:fill="auto"/>
          </w:tcPr>
          <w:p w14:paraId="0C7BBBB0" w14:textId="77777777" w:rsidR="000C6DFB" w:rsidRPr="009E7427" w:rsidRDefault="000C6DFB" w:rsidP="000C6DFB">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01DC0710" w14:textId="77777777" w:rsidR="000C6DFB" w:rsidRPr="009E7427" w:rsidRDefault="000C6DFB" w:rsidP="000C6DFB">
            <w:pPr>
              <w:pStyle w:val="Header"/>
              <w:tabs>
                <w:tab w:val="decimal" w:pos="680"/>
                <w:tab w:val="decimal" w:pos="1319"/>
              </w:tabs>
              <w:spacing w:line="20" w:lineRule="atLeast"/>
              <w:jc w:val="right"/>
              <w:rPr>
                <w:rFonts w:ascii="Angsana New" w:hAnsi="Angsana New"/>
                <w:cs/>
              </w:rPr>
            </w:pPr>
          </w:p>
        </w:tc>
        <w:tc>
          <w:tcPr>
            <w:tcW w:w="1890" w:type="dxa"/>
            <w:tcBorders>
              <w:top w:val="single" w:sz="4" w:space="0" w:color="auto"/>
              <w:bottom w:val="double" w:sz="4" w:space="0" w:color="auto"/>
            </w:tcBorders>
            <w:shd w:val="clear" w:color="auto" w:fill="auto"/>
          </w:tcPr>
          <w:p w14:paraId="7107A629" w14:textId="5C8A8046" w:rsidR="000C6DFB" w:rsidRPr="009E7427" w:rsidRDefault="00A11BC7" w:rsidP="000C6DFB">
            <w:pPr>
              <w:spacing w:line="20" w:lineRule="atLeast"/>
              <w:jc w:val="right"/>
              <w:rPr>
                <w:rFonts w:ascii="Angsana New" w:hAnsi="Angsana New"/>
                <w:b/>
                <w:bCs/>
              </w:rPr>
            </w:pPr>
            <w:r>
              <w:rPr>
                <w:rFonts w:ascii="Angsana New" w:hAnsi="Angsana New"/>
                <w:b/>
                <w:bCs/>
              </w:rPr>
              <w:t>46,67</w:t>
            </w:r>
            <w:r w:rsidR="006E59B4">
              <w:rPr>
                <w:rFonts w:ascii="Angsana New" w:hAnsi="Angsana New"/>
                <w:b/>
                <w:bCs/>
              </w:rPr>
              <w:t>1</w:t>
            </w:r>
          </w:p>
        </w:tc>
        <w:tc>
          <w:tcPr>
            <w:tcW w:w="270" w:type="dxa"/>
            <w:shd w:val="clear" w:color="auto" w:fill="auto"/>
          </w:tcPr>
          <w:p w14:paraId="4D7E5953" w14:textId="77777777" w:rsidR="000C6DFB" w:rsidRPr="009E7427" w:rsidRDefault="000C6DFB" w:rsidP="000C6DFB">
            <w:pPr>
              <w:pStyle w:val="Header"/>
              <w:tabs>
                <w:tab w:val="decimal" w:pos="680"/>
                <w:tab w:val="decimal" w:pos="1319"/>
              </w:tabs>
              <w:spacing w:line="20" w:lineRule="atLeast"/>
              <w:jc w:val="right"/>
              <w:rPr>
                <w:rFonts w:ascii="Angsana New" w:hAnsi="Angsana New"/>
                <w:cs/>
              </w:rPr>
            </w:pPr>
          </w:p>
        </w:tc>
        <w:tc>
          <w:tcPr>
            <w:tcW w:w="1800" w:type="dxa"/>
            <w:tcBorders>
              <w:top w:val="single" w:sz="4" w:space="0" w:color="auto"/>
              <w:bottom w:val="double" w:sz="4" w:space="0" w:color="auto"/>
            </w:tcBorders>
            <w:shd w:val="clear" w:color="auto" w:fill="auto"/>
          </w:tcPr>
          <w:p w14:paraId="03359B40" w14:textId="0BA7F02A" w:rsidR="000C6DFB" w:rsidRPr="009E7427" w:rsidRDefault="000C6DFB" w:rsidP="000C6DFB">
            <w:pPr>
              <w:spacing w:line="20" w:lineRule="atLeast"/>
              <w:jc w:val="right"/>
              <w:rPr>
                <w:rFonts w:ascii="Angsana New" w:hAnsi="Angsana New"/>
                <w:b/>
                <w:bCs/>
              </w:rPr>
            </w:pPr>
            <w:r>
              <w:rPr>
                <w:rFonts w:ascii="Angsana New" w:hAnsi="Angsana New"/>
                <w:b/>
                <w:bCs/>
              </w:rPr>
              <w:t>48,966</w:t>
            </w:r>
          </w:p>
        </w:tc>
      </w:tr>
    </w:tbl>
    <w:p w14:paraId="612578C9" w14:textId="5B44C08A" w:rsidR="007F79AE" w:rsidRPr="00DF2241" w:rsidRDefault="00350EBB" w:rsidP="0060585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sidRPr="00350EBB">
        <w:rPr>
          <w:rFonts w:ascii="Angsana New" w:eastAsia="Times New Roman" w:hAnsi="Angsana New"/>
          <w:lang w:eastAsia="en-US"/>
        </w:rPr>
        <w:t xml:space="preserve">Bank overdrafts facilities totaling Baht 3 million with interest at MOR per annum are </w:t>
      </w:r>
      <w:proofErr w:type="spellStart"/>
      <w:r w:rsidRPr="00350EBB">
        <w:rPr>
          <w:rFonts w:ascii="Angsana New" w:eastAsia="Times New Roman" w:hAnsi="Angsana New"/>
          <w:lang w:eastAsia="en-US"/>
        </w:rPr>
        <w:t>collateralised</w:t>
      </w:r>
      <w:proofErr w:type="spellEnd"/>
      <w:r w:rsidRPr="00350EBB">
        <w:rPr>
          <w:rFonts w:ascii="Angsana New" w:eastAsia="Times New Roman" w:hAnsi="Angsana New"/>
          <w:lang w:eastAsia="en-US"/>
        </w:rPr>
        <w:t xml:space="preserve"> by assets as referred to in Note </w:t>
      </w:r>
      <w:r>
        <w:rPr>
          <w:rFonts w:ascii="Angsana New" w:eastAsia="Times New Roman" w:hAnsi="Angsana New"/>
          <w:lang w:eastAsia="en-US"/>
        </w:rPr>
        <w:t>6.</w:t>
      </w:r>
    </w:p>
    <w:p w14:paraId="229E8721" w14:textId="3000DA34" w:rsidR="000B4FFB" w:rsidRDefault="000B4FFB" w:rsidP="000B4FFB">
      <w:pPr>
        <w:tabs>
          <w:tab w:val="left" w:pos="737"/>
          <w:tab w:val="left" w:pos="1304"/>
          <w:tab w:val="left" w:pos="1814"/>
        </w:tabs>
        <w:spacing w:before="240"/>
        <w:ind w:left="270" w:right="19"/>
        <w:jc w:val="thaiDistribute"/>
        <w:outlineLvl w:val="0"/>
        <w:rPr>
          <w:rFonts w:ascii="Angsana New" w:eastAsia="Times New Roman" w:hAnsi="Angsana New"/>
          <w:lang w:eastAsia="en-US"/>
        </w:rPr>
      </w:pPr>
      <w:r w:rsidRPr="00DF2241">
        <w:rPr>
          <w:rFonts w:ascii="Angsana New" w:eastAsia="Times New Roman" w:hAnsi="Angsana New"/>
          <w:lang w:eastAsia="en-US"/>
        </w:rPr>
        <w:t xml:space="preserve">The Company </w:t>
      </w:r>
      <w:r w:rsidR="007F79AE" w:rsidRPr="00DF2241">
        <w:rPr>
          <w:rFonts w:ascii="Angsana New" w:eastAsia="Times New Roman" w:hAnsi="Angsana New"/>
          <w:lang w:eastAsia="en-US"/>
        </w:rPr>
        <w:t xml:space="preserve">has </w:t>
      </w:r>
      <w:r w:rsidRPr="00DF2241">
        <w:rPr>
          <w:rFonts w:ascii="Angsana New" w:eastAsia="Times New Roman" w:hAnsi="Angsana New"/>
          <w:lang w:eastAsia="en-US"/>
        </w:rPr>
        <w:t xml:space="preserve">entered into a short-term loan agreement with a financial institution </w:t>
      </w:r>
      <w:r w:rsidR="003156C8">
        <w:rPr>
          <w:rFonts w:ascii="Angsana New" w:eastAsia="Times New Roman" w:hAnsi="Angsana New"/>
          <w:lang w:eastAsia="en-US"/>
        </w:rPr>
        <w:t xml:space="preserve">to </w:t>
      </w:r>
      <w:r w:rsidR="001D295E" w:rsidRPr="00DF2241">
        <w:rPr>
          <w:rFonts w:ascii="Angsana New" w:eastAsia="Times New Roman" w:hAnsi="Angsana New"/>
          <w:lang w:eastAsia="en-US"/>
        </w:rPr>
        <w:t>obt</w:t>
      </w:r>
      <w:r w:rsidR="007F79AE" w:rsidRPr="00DF2241">
        <w:rPr>
          <w:rFonts w:ascii="Angsana New" w:eastAsia="Times New Roman" w:hAnsi="Angsana New"/>
          <w:lang w:eastAsia="en-US"/>
        </w:rPr>
        <w:t>ain</w:t>
      </w:r>
      <w:r w:rsidRPr="00DF2241">
        <w:rPr>
          <w:rFonts w:ascii="Angsana New" w:eastAsia="Times New Roman" w:hAnsi="Angsana New"/>
          <w:lang w:eastAsia="en-US"/>
        </w:rPr>
        <w:t xml:space="preserve"> a credit line of Baht </w:t>
      </w:r>
      <w:r w:rsidRPr="00DF2241">
        <w:rPr>
          <w:rFonts w:ascii="Angsana New" w:eastAsia="Times New Roman" w:hAnsi="Angsana New"/>
          <w:cs/>
          <w:lang w:eastAsia="en-US"/>
        </w:rPr>
        <w:t xml:space="preserve">100 </w:t>
      </w:r>
      <w:r w:rsidRPr="00DF2241">
        <w:rPr>
          <w:rFonts w:ascii="Angsana New" w:eastAsia="Times New Roman" w:hAnsi="Angsana New"/>
          <w:lang w:eastAsia="en-US"/>
        </w:rPr>
        <w:t xml:space="preserve">million by issuing a </w:t>
      </w:r>
      <w:r w:rsidRPr="00DF2241">
        <w:rPr>
          <w:rFonts w:ascii="Angsana New" w:eastAsia="Times New Roman" w:hAnsi="Angsana New"/>
          <w:cs/>
          <w:lang w:eastAsia="en-US"/>
        </w:rPr>
        <w:t>3-</w:t>
      </w:r>
      <w:r w:rsidR="007F79AE" w:rsidRPr="00DF2241">
        <w:rPr>
          <w:rFonts w:ascii="Angsana New" w:eastAsia="Times New Roman" w:hAnsi="Angsana New"/>
          <w:lang w:eastAsia="en-US"/>
        </w:rPr>
        <w:t>month promissory note with</w:t>
      </w:r>
      <w:r w:rsidRPr="00DF2241">
        <w:rPr>
          <w:rFonts w:ascii="Angsana New" w:eastAsia="Times New Roman" w:hAnsi="Angsana New"/>
          <w:lang w:eastAsia="en-US"/>
        </w:rPr>
        <w:t xml:space="preserve"> interest </w:t>
      </w:r>
      <w:r w:rsidR="001D295E" w:rsidRPr="00DF2241">
        <w:rPr>
          <w:rFonts w:ascii="Angsana New" w:eastAsia="Times New Roman" w:hAnsi="Angsana New"/>
          <w:lang w:eastAsia="en-US"/>
        </w:rPr>
        <w:t>bearing at</w:t>
      </w:r>
      <w:r w:rsidR="007F79AE" w:rsidRPr="00DF2241">
        <w:rPr>
          <w:rFonts w:ascii="Angsana New" w:eastAsia="Times New Roman" w:hAnsi="Angsana New"/>
          <w:lang w:eastAsia="en-US"/>
        </w:rPr>
        <w:t xml:space="preserve"> </w:t>
      </w:r>
      <w:r w:rsidRPr="00DF2241">
        <w:rPr>
          <w:rFonts w:ascii="Angsana New" w:eastAsia="Times New Roman" w:hAnsi="Angsana New"/>
          <w:lang w:eastAsia="en-US"/>
        </w:rPr>
        <w:t xml:space="preserve">Base rate + not less than </w:t>
      </w:r>
      <w:r w:rsidR="00BD1D70" w:rsidRPr="00DF2241">
        <w:rPr>
          <w:rFonts w:ascii="Angsana New" w:eastAsia="Times New Roman" w:hAnsi="Angsana New"/>
          <w:lang w:eastAsia="en-US"/>
        </w:rPr>
        <w:t xml:space="preserve">1.50 </w:t>
      </w:r>
      <w:r w:rsidRPr="00DF2241">
        <w:rPr>
          <w:rFonts w:ascii="Angsana New" w:eastAsia="Times New Roman" w:hAnsi="Angsana New"/>
          <w:lang w:eastAsia="en-US"/>
        </w:rPr>
        <w:t xml:space="preserve">per annum. The Company </w:t>
      </w:r>
      <w:r w:rsidR="001D295E" w:rsidRPr="00DF2241">
        <w:rPr>
          <w:rFonts w:ascii="Angsana New" w:eastAsia="Times New Roman" w:hAnsi="Angsana New"/>
          <w:lang w:eastAsia="en-US"/>
        </w:rPr>
        <w:t>has pledged</w:t>
      </w:r>
      <w:r w:rsidRPr="00DF2241">
        <w:rPr>
          <w:rFonts w:ascii="Angsana New" w:eastAsia="Times New Roman" w:hAnsi="Angsana New"/>
          <w:lang w:eastAsia="en-US"/>
        </w:rPr>
        <w:t xml:space="preserve"> assets as </w:t>
      </w:r>
      <w:r w:rsidR="001D295E" w:rsidRPr="00DF2241">
        <w:rPr>
          <w:rFonts w:ascii="Angsana New" w:eastAsia="Times New Roman" w:hAnsi="Angsana New"/>
          <w:lang w:eastAsia="en-US"/>
        </w:rPr>
        <w:t>referred to in N</w:t>
      </w:r>
      <w:r w:rsidRPr="00DF2241">
        <w:rPr>
          <w:rFonts w:ascii="Angsana New" w:eastAsia="Times New Roman" w:hAnsi="Angsana New"/>
          <w:lang w:eastAsia="en-US"/>
        </w:rPr>
        <w:t xml:space="preserve">ote </w:t>
      </w:r>
      <w:r w:rsidR="00BD47CA" w:rsidRPr="00DF2241">
        <w:rPr>
          <w:rFonts w:ascii="Angsana New" w:eastAsia="Times New Roman" w:hAnsi="Angsana New"/>
          <w:lang w:eastAsia="en-US"/>
        </w:rPr>
        <w:t xml:space="preserve">6 </w:t>
      </w:r>
      <w:r w:rsidR="00837958" w:rsidRPr="00DF2241">
        <w:rPr>
          <w:rFonts w:ascii="Angsana New" w:eastAsia="Times New Roman" w:hAnsi="Angsana New"/>
          <w:lang w:eastAsia="en-US"/>
        </w:rPr>
        <w:t>as</w:t>
      </w:r>
      <w:r w:rsidR="00BD47CA" w:rsidRPr="00DF2241">
        <w:rPr>
          <w:rFonts w:ascii="Angsana New" w:eastAsia="Times New Roman" w:hAnsi="Angsana New"/>
          <w:lang w:eastAsia="en-US"/>
        </w:rPr>
        <w:t xml:space="preserve"> </w:t>
      </w:r>
      <w:r w:rsidRPr="00DF2241">
        <w:rPr>
          <w:rFonts w:ascii="Angsana New" w:eastAsia="Times New Roman" w:hAnsi="Angsana New"/>
          <w:lang w:eastAsia="en-US"/>
        </w:rPr>
        <w:t>collateral</w:t>
      </w:r>
      <w:r w:rsidR="001D295E" w:rsidRPr="00DF2241">
        <w:rPr>
          <w:rFonts w:ascii="Angsana New" w:eastAsia="Times New Roman" w:hAnsi="Angsana New"/>
          <w:lang w:eastAsia="en-US"/>
        </w:rPr>
        <w:t xml:space="preserve"> for such short-term loans</w:t>
      </w:r>
      <w:r w:rsidRPr="00DF2241">
        <w:rPr>
          <w:rFonts w:ascii="Angsana New" w:eastAsia="Times New Roman" w:hAnsi="Angsana New"/>
          <w:lang w:eastAsia="en-US"/>
        </w:rPr>
        <w:t>.</w:t>
      </w:r>
    </w:p>
    <w:p w14:paraId="09931055" w14:textId="77777777" w:rsidR="00D35DBE" w:rsidRDefault="00D35DBE" w:rsidP="000B4FFB">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41D24E23" w14:textId="77777777" w:rsidR="00D35DBE" w:rsidRDefault="00D35DBE" w:rsidP="000B4FFB">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41288FB8" w14:textId="77777777" w:rsidR="00D35DBE" w:rsidRDefault="00D35DBE" w:rsidP="000B4FFB">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4401B17B" w14:textId="77777777" w:rsidR="00D35DBE" w:rsidRDefault="00D35DBE" w:rsidP="000B4FFB">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4C4EFCF3" w14:textId="77777777" w:rsidR="00D35DBE" w:rsidRDefault="00D35DBE" w:rsidP="000B4FFB">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09B4855C" w14:textId="77777777" w:rsidR="00D35DBE" w:rsidRDefault="00D35DBE" w:rsidP="000B4FFB">
      <w:pPr>
        <w:tabs>
          <w:tab w:val="left" w:pos="737"/>
          <w:tab w:val="left" w:pos="1304"/>
          <w:tab w:val="left" w:pos="1814"/>
        </w:tabs>
        <w:spacing w:before="240"/>
        <w:ind w:left="270" w:right="19"/>
        <w:jc w:val="thaiDistribute"/>
        <w:outlineLvl w:val="0"/>
        <w:rPr>
          <w:rFonts w:ascii="Angsana New" w:eastAsia="Times New Roman" w:hAnsi="Angsana New"/>
          <w:cs/>
          <w:lang w:eastAsia="en-US"/>
        </w:rPr>
      </w:pPr>
    </w:p>
    <w:p w14:paraId="735B8F62" w14:textId="692D6DE5" w:rsidR="000B4FFB" w:rsidRDefault="000B4FFB">
      <w:pPr>
        <w:rPr>
          <w:rFonts w:ascii="Angsana New" w:eastAsia="Times New Roman" w:hAnsi="Angsana New"/>
          <w:cs/>
          <w:lang w:eastAsia="en-US"/>
        </w:rPr>
      </w:pPr>
    </w:p>
    <w:p w14:paraId="726E81E8" w14:textId="62D997D2" w:rsidR="00A90316" w:rsidRPr="00413052" w:rsidRDefault="00A90316" w:rsidP="00413052">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413052">
        <w:rPr>
          <w:rFonts w:ascii="Angsana New" w:eastAsia="Times New Roman" w:hAnsi="Angsana New"/>
          <w:b/>
          <w:bCs/>
          <w:lang w:eastAsia="en-US"/>
        </w:rPr>
        <w:t>Trade and other</w:t>
      </w:r>
      <w:r w:rsidR="002A07B4">
        <w:rPr>
          <w:rFonts w:ascii="Angsana New" w:eastAsia="Times New Roman" w:hAnsi="Angsana New"/>
          <w:b/>
          <w:bCs/>
          <w:lang w:eastAsia="en-US"/>
        </w:rPr>
        <w:t xml:space="preserve"> current</w:t>
      </w:r>
      <w:r w:rsidRPr="00413052">
        <w:rPr>
          <w:rFonts w:ascii="Angsana New" w:eastAsia="Times New Roman" w:hAnsi="Angsana New"/>
          <w:b/>
          <w:bCs/>
          <w:lang w:eastAsia="en-US"/>
        </w:rPr>
        <w:t xml:space="preserve"> payables</w:t>
      </w:r>
    </w:p>
    <w:tbl>
      <w:tblPr>
        <w:tblW w:w="9106" w:type="dxa"/>
        <w:tblInd w:w="250" w:type="dxa"/>
        <w:tblLook w:val="04A0" w:firstRow="1" w:lastRow="0" w:firstColumn="1" w:lastColumn="0" w:noHBand="0" w:noVBand="1"/>
      </w:tblPr>
      <w:tblGrid>
        <w:gridCol w:w="5078"/>
        <w:gridCol w:w="270"/>
        <w:gridCol w:w="1773"/>
        <w:gridCol w:w="270"/>
        <w:gridCol w:w="1715"/>
      </w:tblGrid>
      <w:tr w:rsidR="00460E52" w:rsidRPr="009E7427" w14:paraId="156E9772" w14:textId="77777777" w:rsidTr="00855C2A">
        <w:tc>
          <w:tcPr>
            <w:tcW w:w="5078" w:type="dxa"/>
            <w:shd w:val="clear" w:color="auto" w:fill="auto"/>
          </w:tcPr>
          <w:p w14:paraId="362DDE60" w14:textId="77777777" w:rsidR="00460E52" w:rsidRPr="009E7427" w:rsidRDefault="00460E52" w:rsidP="00BC75DF">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18B8DF1F" w14:textId="77777777" w:rsidR="00460E52" w:rsidRPr="009E7427" w:rsidRDefault="00460E52" w:rsidP="00BC75DF">
            <w:pPr>
              <w:pStyle w:val="Header"/>
              <w:tabs>
                <w:tab w:val="decimal" w:pos="680"/>
                <w:tab w:val="decimal" w:pos="1310"/>
              </w:tabs>
              <w:spacing w:line="20" w:lineRule="atLeast"/>
              <w:jc w:val="right"/>
              <w:rPr>
                <w:rFonts w:ascii="Angsana New" w:hAnsi="Angsana New"/>
              </w:rPr>
            </w:pPr>
          </w:p>
        </w:tc>
        <w:tc>
          <w:tcPr>
            <w:tcW w:w="3758" w:type="dxa"/>
            <w:gridSpan w:val="3"/>
            <w:shd w:val="clear" w:color="auto" w:fill="auto"/>
          </w:tcPr>
          <w:p w14:paraId="4AB4CECE" w14:textId="0F425CCB" w:rsidR="00460E52" w:rsidRPr="009E7427" w:rsidRDefault="00460E52" w:rsidP="00BC75DF">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575AD182" w14:textId="77777777" w:rsidTr="00460E52">
        <w:tc>
          <w:tcPr>
            <w:tcW w:w="5078" w:type="dxa"/>
            <w:shd w:val="clear" w:color="auto" w:fill="auto"/>
          </w:tcPr>
          <w:p w14:paraId="4EB4A563" w14:textId="77777777" w:rsidR="00A90316" w:rsidRPr="009E7427" w:rsidRDefault="00A90316" w:rsidP="00A90316">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0339B0EB" w14:textId="77777777" w:rsidR="00A90316" w:rsidRPr="009E7427" w:rsidRDefault="00A90316" w:rsidP="00A90316">
            <w:pPr>
              <w:spacing w:line="20" w:lineRule="atLeast"/>
              <w:jc w:val="center"/>
              <w:rPr>
                <w:rFonts w:ascii="Angsana New" w:hAnsi="Angsana New"/>
              </w:rPr>
            </w:pPr>
          </w:p>
        </w:tc>
        <w:tc>
          <w:tcPr>
            <w:tcW w:w="1773" w:type="dxa"/>
            <w:tcBorders>
              <w:bottom w:val="single" w:sz="4" w:space="0" w:color="auto"/>
            </w:tcBorders>
            <w:shd w:val="clear" w:color="auto" w:fill="auto"/>
          </w:tcPr>
          <w:p w14:paraId="5744D4B4" w14:textId="107B5D5C" w:rsidR="00A90316" w:rsidRPr="000A26C1" w:rsidRDefault="00B0552B" w:rsidP="00A9031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06A0D31D" w14:textId="77777777" w:rsidR="00A90316" w:rsidRPr="009E7427" w:rsidRDefault="00A90316" w:rsidP="00A90316">
            <w:pPr>
              <w:spacing w:line="20" w:lineRule="atLeast"/>
              <w:jc w:val="center"/>
              <w:rPr>
                <w:rFonts w:ascii="Angsana New" w:hAnsi="Angsana New"/>
              </w:rPr>
            </w:pPr>
          </w:p>
        </w:tc>
        <w:tc>
          <w:tcPr>
            <w:tcW w:w="1715" w:type="dxa"/>
            <w:tcBorders>
              <w:bottom w:val="single" w:sz="4" w:space="0" w:color="auto"/>
            </w:tcBorders>
            <w:shd w:val="clear" w:color="auto" w:fill="auto"/>
          </w:tcPr>
          <w:p w14:paraId="62CFC238" w14:textId="75FFD0AC" w:rsidR="00A90316" w:rsidRPr="009E7427" w:rsidRDefault="00A90316" w:rsidP="00A90316">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A90316" w:rsidRPr="009E7427" w14:paraId="0F25E90C" w14:textId="77777777" w:rsidTr="00460E52">
        <w:tc>
          <w:tcPr>
            <w:tcW w:w="5078" w:type="dxa"/>
            <w:shd w:val="clear" w:color="auto" w:fill="auto"/>
          </w:tcPr>
          <w:p w14:paraId="52244908" w14:textId="6AA67918" w:rsidR="00A90316" w:rsidRPr="009E7427" w:rsidRDefault="00A90316" w:rsidP="00A90316">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270" w:type="dxa"/>
            <w:shd w:val="clear" w:color="auto" w:fill="auto"/>
          </w:tcPr>
          <w:p w14:paraId="5512ABD2" w14:textId="77777777" w:rsidR="00A90316" w:rsidRPr="009E7427" w:rsidRDefault="00A90316" w:rsidP="00A90316">
            <w:pPr>
              <w:spacing w:line="20" w:lineRule="atLeast"/>
              <w:jc w:val="center"/>
              <w:rPr>
                <w:rFonts w:ascii="Angsana New" w:hAnsi="Angsana New"/>
              </w:rPr>
            </w:pPr>
          </w:p>
        </w:tc>
        <w:tc>
          <w:tcPr>
            <w:tcW w:w="1773" w:type="dxa"/>
            <w:tcBorders>
              <w:top w:val="single" w:sz="4" w:space="0" w:color="auto"/>
            </w:tcBorders>
            <w:shd w:val="clear" w:color="auto" w:fill="auto"/>
          </w:tcPr>
          <w:p w14:paraId="4856710E" w14:textId="77777777" w:rsidR="00A90316" w:rsidRPr="009E7427" w:rsidRDefault="00A90316" w:rsidP="00A90316">
            <w:pPr>
              <w:pStyle w:val="Header"/>
              <w:spacing w:line="20" w:lineRule="atLeast"/>
              <w:jc w:val="right"/>
              <w:rPr>
                <w:rFonts w:ascii="Angsana New" w:hAnsi="Angsana New"/>
              </w:rPr>
            </w:pPr>
          </w:p>
        </w:tc>
        <w:tc>
          <w:tcPr>
            <w:tcW w:w="270" w:type="dxa"/>
            <w:shd w:val="clear" w:color="auto" w:fill="auto"/>
          </w:tcPr>
          <w:p w14:paraId="373BF0CA" w14:textId="77777777" w:rsidR="00A90316" w:rsidRPr="009E7427" w:rsidRDefault="00A90316" w:rsidP="00A90316">
            <w:pPr>
              <w:spacing w:line="20" w:lineRule="atLeast"/>
              <w:jc w:val="center"/>
              <w:rPr>
                <w:rFonts w:ascii="Angsana New" w:hAnsi="Angsana New"/>
              </w:rPr>
            </w:pPr>
          </w:p>
        </w:tc>
        <w:tc>
          <w:tcPr>
            <w:tcW w:w="1715" w:type="dxa"/>
            <w:tcBorders>
              <w:top w:val="single" w:sz="4" w:space="0" w:color="auto"/>
            </w:tcBorders>
            <w:shd w:val="clear" w:color="auto" w:fill="auto"/>
          </w:tcPr>
          <w:p w14:paraId="119152E5" w14:textId="77777777" w:rsidR="00A90316" w:rsidRPr="009E7427" w:rsidRDefault="00A90316" w:rsidP="00A90316">
            <w:pPr>
              <w:pStyle w:val="Header"/>
              <w:spacing w:line="20" w:lineRule="atLeast"/>
              <w:jc w:val="right"/>
              <w:rPr>
                <w:rFonts w:ascii="Angsana New" w:hAnsi="Angsana New"/>
              </w:rPr>
            </w:pPr>
          </w:p>
        </w:tc>
      </w:tr>
      <w:tr w:rsidR="000C6DFB" w:rsidRPr="009E7427" w14:paraId="3DCE5D50" w14:textId="77777777" w:rsidTr="00460E52">
        <w:tc>
          <w:tcPr>
            <w:tcW w:w="5078" w:type="dxa"/>
            <w:shd w:val="clear" w:color="auto" w:fill="auto"/>
          </w:tcPr>
          <w:p w14:paraId="3C6A1A45" w14:textId="52EE28A8" w:rsidR="000C6DFB" w:rsidRPr="009E7427" w:rsidRDefault="00F04E93" w:rsidP="000C6DFB">
            <w:pPr>
              <w:spacing w:line="20" w:lineRule="atLeast"/>
              <w:outlineLvl w:val="0"/>
              <w:rPr>
                <w:rFonts w:ascii="Angsana New" w:hAnsi="Angsana New"/>
                <w:cs/>
              </w:rPr>
            </w:pPr>
            <w:r>
              <w:rPr>
                <w:rFonts w:ascii="Angsana New" w:hAnsi="Angsana New"/>
              </w:rPr>
              <w:t>Other companies</w:t>
            </w:r>
          </w:p>
        </w:tc>
        <w:tc>
          <w:tcPr>
            <w:tcW w:w="270" w:type="dxa"/>
            <w:shd w:val="clear" w:color="auto" w:fill="auto"/>
          </w:tcPr>
          <w:p w14:paraId="4D7EA9A6"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0F3F2451" w14:textId="4082B816" w:rsidR="000C6DFB" w:rsidRPr="009E7427" w:rsidRDefault="003E064D" w:rsidP="000C6DFB">
            <w:pPr>
              <w:spacing w:line="20" w:lineRule="atLeast"/>
              <w:jc w:val="right"/>
              <w:rPr>
                <w:rFonts w:ascii="Angsana New" w:hAnsi="Angsana New"/>
              </w:rPr>
            </w:pPr>
            <w:r>
              <w:rPr>
                <w:rFonts w:ascii="Angsana New" w:hAnsi="Angsana New"/>
              </w:rPr>
              <w:t>18,</w:t>
            </w:r>
            <w:r w:rsidR="00A11BC7">
              <w:rPr>
                <w:rFonts w:ascii="Angsana New" w:hAnsi="Angsana New"/>
              </w:rPr>
              <w:t>290</w:t>
            </w:r>
          </w:p>
        </w:tc>
        <w:tc>
          <w:tcPr>
            <w:tcW w:w="270" w:type="dxa"/>
            <w:shd w:val="clear" w:color="auto" w:fill="auto"/>
          </w:tcPr>
          <w:p w14:paraId="0460F732"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16F7DC62" w14:textId="0B764CCB" w:rsidR="000C6DFB" w:rsidRPr="009E7427" w:rsidRDefault="000C6DFB" w:rsidP="000C6DFB">
            <w:pPr>
              <w:spacing w:line="20" w:lineRule="atLeast"/>
              <w:jc w:val="right"/>
              <w:rPr>
                <w:rFonts w:ascii="Angsana New" w:hAnsi="Angsana New"/>
              </w:rPr>
            </w:pPr>
            <w:r>
              <w:rPr>
                <w:rFonts w:ascii="Angsana New" w:hAnsi="Angsana New"/>
              </w:rPr>
              <w:t>26,451</w:t>
            </w:r>
          </w:p>
        </w:tc>
      </w:tr>
      <w:tr w:rsidR="000C6DFB" w:rsidRPr="009E7427" w14:paraId="34039E8C" w14:textId="77777777" w:rsidTr="00460E52">
        <w:tc>
          <w:tcPr>
            <w:tcW w:w="5078" w:type="dxa"/>
            <w:shd w:val="clear" w:color="auto" w:fill="auto"/>
          </w:tcPr>
          <w:p w14:paraId="30DEAB5E" w14:textId="77777777" w:rsidR="000C6DFB" w:rsidRPr="009E7427" w:rsidRDefault="000C6DFB" w:rsidP="000C6DFB">
            <w:pPr>
              <w:spacing w:line="20" w:lineRule="atLeast"/>
              <w:ind w:left="57"/>
              <w:outlineLvl w:val="0"/>
              <w:rPr>
                <w:rFonts w:ascii="Angsana New" w:hAnsi="Angsana New"/>
                <w:b/>
                <w:bCs/>
              </w:rPr>
            </w:pPr>
          </w:p>
        </w:tc>
        <w:tc>
          <w:tcPr>
            <w:tcW w:w="270" w:type="dxa"/>
            <w:shd w:val="clear" w:color="auto" w:fill="auto"/>
          </w:tcPr>
          <w:p w14:paraId="6960FECD" w14:textId="77777777" w:rsidR="000C6DFB" w:rsidRPr="009E7427" w:rsidRDefault="000C6DFB" w:rsidP="000C6DFB">
            <w:pPr>
              <w:spacing w:line="20" w:lineRule="atLeast"/>
              <w:jc w:val="center"/>
              <w:rPr>
                <w:rFonts w:ascii="Angsana New" w:hAnsi="Angsana New"/>
                <w:b/>
                <w:bCs/>
              </w:rPr>
            </w:pPr>
          </w:p>
        </w:tc>
        <w:tc>
          <w:tcPr>
            <w:tcW w:w="1773" w:type="dxa"/>
            <w:tcBorders>
              <w:top w:val="single" w:sz="4" w:space="0" w:color="auto"/>
              <w:bottom w:val="single" w:sz="4" w:space="0" w:color="auto"/>
            </w:tcBorders>
            <w:shd w:val="clear" w:color="auto" w:fill="auto"/>
          </w:tcPr>
          <w:p w14:paraId="491BED84" w14:textId="7869EA45" w:rsidR="000C6DFB" w:rsidRPr="00B905A6" w:rsidRDefault="003E064D" w:rsidP="000C6DFB">
            <w:pPr>
              <w:spacing w:line="20" w:lineRule="atLeast"/>
              <w:jc w:val="right"/>
              <w:rPr>
                <w:rFonts w:ascii="Angsana New" w:hAnsi="Angsana New"/>
                <w:b/>
                <w:bCs/>
              </w:rPr>
            </w:pPr>
            <w:r>
              <w:rPr>
                <w:rFonts w:ascii="Angsana New" w:hAnsi="Angsana New"/>
                <w:b/>
                <w:bCs/>
              </w:rPr>
              <w:t>18,2</w:t>
            </w:r>
            <w:r w:rsidR="00A11BC7">
              <w:rPr>
                <w:rFonts w:ascii="Angsana New" w:hAnsi="Angsana New"/>
                <w:b/>
                <w:bCs/>
              </w:rPr>
              <w:t>90</w:t>
            </w:r>
          </w:p>
        </w:tc>
        <w:tc>
          <w:tcPr>
            <w:tcW w:w="270" w:type="dxa"/>
            <w:shd w:val="clear" w:color="auto" w:fill="auto"/>
          </w:tcPr>
          <w:p w14:paraId="4F73C222" w14:textId="77777777" w:rsidR="000C6DFB" w:rsidRPr="009E7427" w:rsidRDefault="000C6DFB" w:rsidP="000C6DFB">
            <w:pPr>
              <w:spacing w:line="20" w:lineRule="atLeast"/>
              <w:jc w:val="center"/>
              <w:rPr>
                <w:rFonts w:ascii="Angsana New" w:hAnsi="Angsana New"/>
                <w:b/>
                <w:bCs/>
              </w:rPr>
            </w:pPr>
          </w:p>
        </w:tc>
        <w:tc>
          <w:tcPr>
            <w:tcW w:w="1715" w:type="dxa"/>
            <w:tcBorders>
              <w:top w:val="single" w:sz="4" w:space="0" w:color="auto"/>
              <w:bottom w:val="single" w:sz="4" w:space="0" w:color="auto"/>
            </w:tcBorders>
            <w:shd w:val="clear" w:color="auto" w:fill="auto"/>
          </w:tcPr>
          <w:p w14:paraId="26EB82BF" w14:textId="6996B40B" w:rsidR="000C6DFB" w:rsidRPr="00C063D0" w:rsidRDefault="000C6DFB" w:rsidP="000C6DFB">
            <w:pPr>
              <w:spacing w:line="20" w:lineRule="atLeast"/>
              <w:jc w:val="right"/>
              <w:rPr>
                <w:rFonts w:ascii="Angsana New" w:hAnsi="Angsana New"/>
                <w:b/>
                <w:bCs/>
              </w:rPr>
            </w:pPr>
            <w:r w:rsidRPr="009B1C55">
              <w:rPr>
                <w:rFonts w:ascii="Angsana New" w:hAnsi="Angsana New"/>
                <w:b/>
                <w:bCs/>
              </w:rPr>
              <w:t>26,451</w:t>
            </w:r>
          </w:p>
        </w:tc>
      </w:tr>
      <w:tr w:rsidR="000C6DFB" w:rsidRPr="009E7427" w14:paraId="64917E47" w14:textId="77777777" w:rsidTr="00460E52">
        <w:tc>
          <w:tcPr>
            <w:tcW w:w="5078" w:type="dxa"/>
            <w:shd w:val="clear" w:color="auto" w:fill="auto"/>
          </w:tcPr>
          <w:p w14:paraId="09E62D71" w14:textId="77777777" w:rsidR="000C6DFB" w:rsidRPr="009E7427" w:rsidRDefault="000C6DFB" w:rsidP="000C6DFB">
            <w:pPr>
              <w:spacing w:line="20" w:lineRule="atLeast"/>
              <w:ind w:left="57"/>
              <w:outlineLvl w:val="0"/>
              <w:rPr>
                <w:rFonts w:ascii="Angsana New" w:eastAsia="Batang" w:hAnsi="Angsana New"/>
                <w:lang w:eastAsia="en-US"/>
              </w:rPr>
            </w:pPr>
          </w:p>
        </w:tc>
        <w:tc>
          <w:tcPr>
            <w:tcW w:w="270" w:type="dxa"/>
            <w:shd w:val="clear" w:color="auto" w:fill="auto"/>
          </w:tcPr>
          <w:p w14:paraId="5E69ED97" w14:textId="77777777" w:rsidR="000C6DFB" w:rsidRPr="009E7427" w:rsidRDefault="000C6DFB" w:rsidP="000C6DFB">
            <w:pPr>
              <w:spacing w:line="20" w:lineRule="atLeast"/>
              <w:jc w:val="center"/>
              <w:rPr>
                <w:rFonts w:ascii="Angsana New" w:hAnsi="Angsana New"/>
              </w:rPr>
            </w:pPr>
          </w:p>
        </w:tc>
        <w:tc>
          <w:tcPr>
            <w:tcW w:w="1773" w:type="dxa"/>
            <w:tcBorders>
              <w:top w:val="single" w:sz="4" w:space="0" w:color="auto"/>
            </w:tcBorders>
            <w:shd w:val="clear" w:color="auto" w:fill="auto"/>
          </w:tcPr>
          <w:p w14:paraId="20CC93C6" w14:textId="77777777" w:rsidR="000C6DFB" w:rsidRPr="009E7427" w:rsidRDefault="000C6DFB" w:rsidP="000C6DFB">
            <w:pPr>
              <w:spacing w:line="20" w:lineRule="atLeast"/>
              <w:jc w:val="right"/>
              <w:rPr>
                <w:rFonts w:ascii="Angsana New" w:hAnsi="Angsana New"/>
              </w:rPr>
            </w:pPr>
          </w:p>
        </w:tc>
        <w:tc>
          <w:tcPr>
            <w:tcW w:w="270" w:type="dxa"/>
            <w:shd w:val="clear" w:color="auto" w:fill="auto"/>
          </w:tcPr>
          <w:p w14:paraId="634DC534" w14:textId="77777777" w:rsidR="000C6DFB" w:rsidRPr="009E7427" w:rsidRDefault="000C6DFB" w:rsidP="000C6DFB">
            <w:pPr>
              <w:spacing w:line="20" w:lineRule="atLeast"/>
              <w:jc w:val="center"/>
              <w:rPr>
                <w:rFonts w:ascii="Angsana New" w:hAnsi="Angsana New"/>
              </w:rPr>
            </w:pPr>
          </w:p>
        </w:tc>
        <w:tc>
          <w:tcPr>
            <w:tcW w:w="1715" w:type="dxa"/>
            <w:tcBorders>
              <w:top w:val="single" w:sz="4" w:space="0" w:color="auto"/>
            </w:tcBorders>
            <w:shd w:val="clear" w:color="auto" w:fill="auto"/>
          </w:tcPr>
          <w:p w14:paraId="39935786" w14:textId="77777777" w:rsidR="000C6DFB" w:rsidRPr="009E7427" w:rsidRDefault="000C6DFB" w:rsidP="000C6DFB">
            <w:pPr>
              <w:spacing w:line="20" w:lineRule="atLeast"/>
              <w:jc w:val="right"/>
              <w:rPr>
                <w:rFonts w:ascii="Angsana New" w:hAnsi="Angsana New"/>
              </w:rPr>
            </w:pPr>
          </w:p>
        </w:tc>
      </w:tr>
      <w:tr w:rsidR="000C6DFB" w:rsidRPr="009E7427" w14:paraId="0DB5EF12" w14:textId="77777777" w:rsidTr="00460E52">
        <w:tc>
          <w:tcPr>
            <w:tcW w:w="5078" w:type="dxa"/>
            <w:shd w:val="clear" w:color="auto" w:fill="auto"/>
          </w:tcPr>
          <w:p w14:paraId="3CA65863" w14:textId="58DF3987" w:rsidR="000C6DFB" w:rsidRPr="009E7427" w:rsidRDefault="000C6DFB" w:rsidP="000C6DFB">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270" w:type="dxa"/>
            <w:shd w:val="clear" w:color="auto" w:fill="auto"/>
          </w:tcPr>
          <w:p w14:paraId="5499ABB3"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265CD4C9" w14:textId="77777777" w:rsidR="000C6DFB" w:rsidRPr="009E7427" w:rsidRDefault="000C6DFB" w:rsidP="000C6DFB">
            <w:pPr>
              <w:spacing w:line="20" w:lineRule="atLeast"/>
              <w:jc w:val="right"/>
              <w:rPr>
                <w:rFonts w:ascii="Angsana New" w:hAnsi="Angsana New"/>
              </w:rPr>
            </w:pPr>
          </w:p>
        </w:tc>
        <w:tc>
          <w:tcPr>
            <w:tcW w:w="270" w:type="dxa"/>
            <w:shd w:val="clear" w:color="auto" w:fill="auto"/>
          </w:tcPr>
          <w:p w14:paraId="525BE5EE"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2A90BD2B" w14:textId="77777777" w:rsidR="000C6DFB" w:rsidRPr="009E7427" w:rsidRDefault="000C6DFB" w:rsidP="000C6DFB">
            <w:pPr>
              <w:spacing w:line="20" w:lineRule="atLeast"/>
              <w:jc w:val="right"/>
              <w:rPr>
                <w:rFonts w:ascii="Angsana New" w:hAnsi="Angsana New"/>
              </w:rPr>
            </w:pPr>
          </w:p>
        </w:tc>
      </w:tr>
      <w:tr w:rsidR="000C6DFB" w:rsidRPr="009E7427" w14:paraId="44AFBCA6" w14:textId="77777777" w:rsidTr="00460E52">
        <w:tc>
          <w:tcPr>
            <w:tcW w:w="5078" w:type="dxa"/>
            <w:shd w:val="clear" w:color="auto" w:fill="auto"/>
          </w:tcPr>
          <w:p w14:paraId="17A12DDA" w14:textId="00575D31" w:rsidR="000C6DFB" w:rsidRPr="009E7427" w:rsidRDefault="00A8666D" w:rsidP="000C6DFB">
            <w:pPr>
              <w:spacing w:line="20" w:lineRule="atLeast"/>
              <w:outlineLvl w:val="0"/>
              <w:rPr>
                <w:rFonts w:ascii="Angsana New" w:hAnsi="Angsana New"/>
                <w:cs/>
              </w:rPr>
            </w:pPr>
            <w:r w:rsidRPr="00A8666D">
              <w:rPr>
                <w:rFonts w:ascii="Angsana New" w:hAnsi="Angsana New"/>
              </w:rPr>
              <w:t>Cash on delivery payable</w:t>
            </w:r>
            <w:r w:rsidR="00174E7F">
              <w:rPr>
                <w:rFonts w:ascii="Angsana New" w:hAnsi="Angsana New"/>
              </w:rPr>
              <w:t>s</w:t>
            </w:r>
          </w:p>
        </w:tc>
        <w:tc>
          <w:tcPr>
            <w:tcW w:w="270" w:type="dxa"/>
            <w:shd w:val="clear" w:color="auto" w:fill="auto"/>
          </w:tcPr>
          <w:p w14:paraId="1D68D366"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5982A34E" w14:textId="2E5D376A" w:rsidR="000C6DFB" w:rsidRPr="009E7427" w:rsidRDefault="003E064D" w:rsidP="000C6DFB">
            <w:pPr>
              <w:spacing w:line="20" w:lineRule="atLeast"/>
              <w:jc w:val="right"/>
              <w:rPr>
                <w:rFonts w:ascii="Angsana New" w:hAnsi="Angsana New"/>
              </w:rPr>
            </w:pPr>
            <w:r>
              <w:rPr>
                <w:rFonts w:ascii="Angsana New" w:hAnsi="Angsana New"/>
              </w:rPr>
              <w:t>9,710</w:t>
            </w:r>
          </w:p>
        </w:tc>
        <w:tc>
          <w:tcPr>
            <w:tcW w:w="270" w:type="dxa"/>
            <w:shd w:val="clear" w:color="auto" w:fill="auto"/>
          </w:tcPr>
          <w:p w14:paraId="03BFCA78"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6FC71CFB" w14:textId="0D936E22" w:rsidR="000C6DFB" w:rsidRPr="009E7427" w:rsidRDefault="000C6DFB" w:rsidP="000C6DFB">
            <w:pPr>
              <w:spacing w:line="20" w:lineRule="atLeast"/>
              <w:jc w:val="right"/>
              <w:rPr>
                <w:rFonts w:ascii="Angsana New" w:hAnsi="Angsana New"/>
              </w:rPr>
            </w:pPr>
            <w:r>
              <w:rPr>
                <w:rFonts w:ascii="Angsana New" w:hAnsi="Angsana New"/>
              </w:rPr>
              <w:t>16,726</w:t>
            </w:r>
          </w:p>
        </w:tc>
      </w:tr>
      <w:tr w:rsidR="000C6DFB" w:rsidRPr="009E7427" w14:paraId="476397C6" w14:textId="77777777" w:rsidTr="00460E52">
        <w:tc>
          <w:tcPr>
            <w:tcW w:w="5078" w:type="dxa"/>
            <w:shd w:val="clear" w:color="auto" w:fill="auto"/>
          </w:tcPr>
          <w:p w14:paraId="24E502B3" w14:textId="167EED3A" w:rsidR="000C6DFB" w:rsidRPr="009E7427" w:rsidRDefault="000C6DFB" w:rsidP="000C6DFB">
            <w:pPr>
              <w:spacing w:line="20" w:lineRule="atLeast"/>
              <w:outlineLvl w:val="0"/>
              <w:rPr>
                <w:rFonts w:ascii="Angsana New" w:hAnsi="Angsana New"/>
                <w:cs/>
              </w:rPr>
            </w:pPr>
            <w:r w:rsidRPr="00BE064E">
              <w:rPr>
                <w:rFonts w:ascii="Angsana New" w:hAnsi="Angsana New"/>
              </w:rPr>
              <w:t>Accrued expenses</w:t>
            </w:r>
          </w:p>
        </w:tc>
        <w:tc>
          <w:tcPr>
            <w:tcW w:w="270" w:type="dxa"/>
            <w:shd w:val="clear" w:color="auto" w:fill="auto"/>
          </w:tcPr>
          <w:p w14:paraId="00A55111"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6123A9F4" w14:textId="01330288" w:rsidR="000C6DFB" w:rsidRPr="009E7427" w:rsidRDefault="003E064D" w:rsidP="000C6DFB">
            <w:pPr>
              <w:spacing w:line="20" w:lineRule="atLeast"/>
              <w:jc w:val="right"/>
              <w:rPr>
                <w:rFonts w:ascii="Angsana New" w:hAnsi="Angsana New"/>
              </w:rPr>
            </w:pPr>
            <w:r>
              <w:rPr>
                <w:rFonts w:ascii="Angsana New" w:hAnsi="Angsana New"/>
              </w:rPr>
              <w:t>1</w:t>
            </w:r>
            <w:r w:rsidR="00A11BC7">
              <w:rPr>
                <w:rFonts w:ascii="Angsana New" w:hAnsi="Angsana New"/>
              </w:rPr>
              <w:t>4,675</w:t>
            </w:r>
          </w:p>
        </w:tc>
        <w:tc>
          <w:tcPr>
            <w:tcW w:w="270" w:type="dxa"/>
            <w:shd w:val="clear" w:color="auto" w:fill="auto"/>
          </w:tcPr>
          <w:p w14:paraId="303BD8FF"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03008E66" w14:textId="267DA20B" w:rsidR="000C6DFB" w:rsidRPr="009E7427" w:rsidRDefault="000C6DFB" w:rsidP="000C6DFB">
            <w:pPr>
              <w:spacing w:line="20" w:lineRule="atLeast"/>
              <w:jc w:val="right"/>
              <w:rPr>
                <w:rFonts w:ascii="Angsana New" w:hAnsi="Angsana New"/>
              </w:rPr>
            </w:pPr>
            <w:r>
              <w:rPr>
                <w:rFonts w:ascii="Angsana New" w:hAnsi="Angsana New"/>
              </w:rPr>
              <w:t>8,682</w:t>
            </w:r>
          </w:p>
        </w:tc>
      </w:tr>
      <w:tr w:rsidR="000C6DFB" w:rsidRPr="009E7427" w14:paraId="26D1A89F" w14:textId="77777777" w:rsidTr="00460E52">
        <w:tc>
          <w:tcPr>
            <w:tcW w:w="5078" w:type="dxa"/>
            <w:shd w:val="clear" w:color="auto" w:fill="auto"/>
          </w:tcPr>
          <w:p w14:paraId="52C27407" w14:textId="3A1EF08E" w:rsidR="000C6DFB" w:rsidRPr="00800B06" w:rsidRDefault="000C6DFB" w:rsidP="000C6DFB">
            <w:pPr>
              <w:spacing w:line="20" w:lineRule="atLeast"/>
              <w:outlineLvl w:val="0"/>
              <w:rPr>
                <w:rFonts w:ascii="Angsana New" w:hAnsi="Angsana New"/>
                <w:cs/>
              </w:rPr>
            </w:pPr>
            <w:r>
              <w:rPr>
                <w:rFonts w:ascii="Angsana New" w:hAnsi="Angsana New"/>
              </w:rPr>
              <w:t>Unearned income</w:t>
            </w:r>
          </w:p>
        </w:tc>
        <w:tc>
          <w:tcPr>
            <w:tcW w:w="270" w:type="dxa"/>
            <w:shd w:val="clear" w:color="auto" w:fill="auto"/>
          </w:tcPr>
          <w:p w14:paraId="08EA0D02" w14:textId="77777777" w:rsidR="000C6DFB" w:rsidRPr="00800B06" w:rsidRDefault="000C6DFB" w:rsidP="000C6DFB">
            <w:pPr>
              <w:spacing w:line="20" w:lineRule="atLeast"/>
              <w:jc w:val="center"/>
              <w:rPr>
                <w:rFonts w:ascii="Angsana New" w:hAnsi="Angsana New"/>
              </w:rPr>
            </w:pPr>
          </w:p>
        </w:tc>
        <w:tc>
          <w:tcPr>
            <w:tcW w:w="1773" w:type="dxa"/>
            <w:shd w:val="clear" w:color="auto" w:fill="auto"/>
          </w:tcPr>
          <w:p w14:paraId="1601BEC0" w14:textId="787E81E3" w:rsidR="000C6DFB" w:rsidRPr="00800B06" w:rsidRDefault="003E064D" w:rsidP="000C6DFB">
            <w:pPr>
              <w:spacing w:line="20" w:lineRule="atLeast"/>
              <w:jc w:val="right"/>
              <w:rPr>
                <w:rFonts w:ascii="Angsana New" w:hAnsi="Angsana New"/>
              </w:rPr>
            </w:pPr>
            <w:r>
              <w:rPr>
                <w:rFonts w:ascii="Angsana New" w:hAnsi="Angsana New"/>
              </w:rPr>
              <w:t>507</w:t>
            </w:r>
          </w:p>
        </w:tc>
        <w:tc>
          <w:tcPr>
            <w:tcW w:w="270" w:type="dxa"/>
            <w:shd w:val="clear" w:color="auto" w:fill="auto"/>
          </w:tcPr>
          <w:p w14:paraId="5BFF87FE" w14:textId="77777777" w:rsidR="000C6DFB" w:rsidRPr="00800B06" w:rsidRDefault="000C6DFB" w:rsidP="000C6DFB">
            <w:pPr>
              <w:spacing w:line="20" w:lineRule="atLeast"/>
              <w:jc w:val="center"/>
              <w:rPr>
                <w:rFonts w:ascii="Angsana New" w:hAnsi="Angsana New"/>
              </w:rPr>
            </w:pPr>
          </w:p>
        </w:tc>
        <w:tc>
          <w:tcPr>
            <w:tcW w:w="1715" w:type="dxa"/>
            <w:shd w:val="clear" w:color="auto" w:fill="auto"/>
          </w:tcPr>
          <w:p w14:paraId="7510F69C" w14:textId="6D0ABE1A" w:rsidR="000C6DFB" w:rsidRPr="009E7427" w:rsidRDefault="000C6DFB" w:rsidP="000C6DFB">
            <w:pPr>
              <w:spacing w:line="20" w:lineRule="atLeast"/>
              <w:jc w:val="right"/>
              <w:rPr>
                <w:rFonts w:ascii="Angsana New" w:hAnsi="Angsana New"/>
              </w:rPr>
            </w:pPr>
            <w:r>
              <w:rPr>
                <w:rFonts w:ascii="Angsana New" w:hAnsi="Angsana New"/>
              </w:rPr>
              <w:t>301</w:t>
            </w:r>
          </w:p>
        </w:tc>
      </w:tr>
      <w:tr w:rsidR="000C6DFB" w:rsidRPr="009E7427" w14:paraId="517E440F" w14:textId="77777777" w:rsidTr="00460E52">
        <w:tc>
          <w:tcPr>
            <w:tcW w:w="5078" w:type="dxa"/>
            <w:shd w:val="clear" w:color="auto" w:fill="auto"/>
          </w:tcPr>
          <w:p w14:paraId="543EAF9B" w14:textId="31E85039" w:rsidR="000C6DFB" w:rsidRPr="009E7427" w:rsidRDefault="000C6DFB" w:rsidP="000C6DFB">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270" w:type="dxa"/>
            <w:shd w:val="clear" w:color="auto" w:fill="auto"/>
          </w:tcPr>
          <w:p w14:paraId="03E3B0F8"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5108BD89" w14:textId="4E94191D" w:rsidR="000C6DFB" w:rsidRPr="009E7427" w:rsidRDefault="003E064D" w:rsidP="000C6DFB">
            <w:pPr>
              <w:spacing w:line="20" w:lineRule="atLeast"/>
              <w:jc w:val="right"/>
              <w:rPr>
                <w:rFonts w:ascii="Angsana New" w:hAnsi="Angsana New"/>
              </w:rPr>
            </w:pPr>
            <w:r>
              <w:rPr>
                <w:rFonts w:ascii="Angsana New" w:hAnsi="Angsana New"/>
              </w:rPr>
              <w:t>289</w:t>
            </w:r>
          </w:p>
        </w:tc>
        <w:tc>
          <w:tcPr>
            <w:tcW w:w="270" w:type="dxa"/>
            <w:shd w:val="clear" w:color="auto" w:fill="auto"/>
          </w:tcPr>
          <w:p w14:paraId="575C0763"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009439E9" w14:textId="3E5863EF" w:rsidR="000C6DFB" w:rsidRPr="009E7427" w:rsidRDefault="000C6DFB" w:rsidP="000C6DFB">
            <w:pPr>
              <w:spacing w:line="20" w:lineRule="atLeast"/>
              <w:jc w:val="right"/>
              <w:rPr>
                <w:rFonts w:ascii="Angsana New" w:hAnsi="Angsana New"/>
              </w:rPr>
            </w:pPr>
            <w:r>
              <w:rPr>
                <w:rFonts w:ascii="Angsana New" w:hAnsi="Angsana New"/>
              </w:rPr>
              <w:t>363</w:t>
            </w:r>
          </w:p>
        </w:tc>
      </w:tr>
      <w:tr w:rsidR="000C6DFB" w:rsidRPr="009E7427" w14:paraId="7DEF7EE2" w14:textId="77777777" w:rsidTr="00460E52">
        <w:tc>
          <w:tcPr>
            <w:tcW w:w="5078" w:type="dxa"/>
            <w:shd w:val="clear" w:color="auto" w:fill="auto"/>
          </w:tcPr>
          <w:p w14:paraId="7405D7ED" w14:textId="7CF1A1AC" w:rsidR="000C6DFB" w:rsidRPr="009E7427" w:rsidRDefault="000C6DFB" w:rsidP="000C6DFB">
            <w:pPr>
              <w:spacing w:line="20" w:lineRule="atLeast"/>
              <w:outlineLvl w:val="0"/>
              <w:rPr>
                <w:rFonts w:ascii="Angsana New" w:hAnsi="Angsana New"/>
                <w:cs/>
              </w:rPr>
            </w:pPr>
            <w:r w:rsidRPr="00BE064E">
              <w:rPr>
                <w:rFonts w:ascii="Angsana New" w:hAnsi="Angsana New"/>
              </w:rPr>
              <w:t>Others</w:t>
            </w:r>
          </w:p>
        </w:tc>
        <w:tc>
          <w:tcPr>
            <w:tcW w:w="270" w:type="dxa"/>
            <w:shd w:val="clear" w:color="auto" w:fill="auto"/>
          </w:tcPr>
          <w:p w14:paraId="1F399AA8"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7FEEE6BC" w14:textId="14830BA8" w:rsidR="000C6DFB" w:rsidRPr="009E7427" w:rsidRDefault="00A11BC7" w:rsidP="000C6DFB">
            <w:pPr>
              <w:spacing w:line="20" w:lineRule="atLeast"/>
              <w:jc w:val="right"/>
              <w:rPr>
                <w:rFonts w:ascii="Angsana New" w:hAnsi="Angsana New"/>
              </w:rPr>
            </w:pPr>
            <w:r>
              <w:rPr>
                <w:rFonts w:ascii="Angsana New" w:hAnsi="Angsana New"/>
              </w:rPr>
              <w:t>370</w:t>
            </w:r>
          </w:p>
        </w:tc>
        <w:tc>
          <w:tcPr>
            <w:tcW w:w="270" w:type="dxa"/>
            <w:shd w:val="clear" w:color="auto" w:fill="auto"/>
          </w:tcPr>
          <w:p w14:paraId="0B16B3FC"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01037D6D" w14:textId="07575690" w:rsidR="000C6DFB" w:rsidRPr="009E7427" w:rsidRDefault="000C6DFB" w:rsidP="000C6DFB">
            <w:pPr>
              <w:spacing w:line="20" w:lineRule="atLeast"/>
              <w:jc w:val="right"/>
              <w:rPr>
                <w:rFonts w:ascii="Angsana New" w:hAnsi="Angsana New"/>
              </w:rPr>
            </w:pPr>
            <w:r>
              <w:rPr>
                <w:rFonts w:ascii="Angsana New" w:hAnsi="Angsana New"/>
              </w:rPr>
              <w:t>11</w:t>
            </w:r>
            <w:r w:rsidR="001F5A5C">
              <w:rPr>
                <w:rFonts w:ascii="Angsana New" w:hAnsi="Angsana New" w:hint="cs"/>
                <w:cs/>
              </w:rPr>
              <w:t>4</w:t>
            </w:r>
          </w:p>
        </w:tc>
      </w:tr>
      <w:tr w:rsidR="000C6DFB" w:rsidRPr="009E7427" w14:paraId="27053C94" w14:textId="77777777" w:rsidTr="00460E52">
        <w:trPr>
          <w:trHeight w:val="404"/>
        </w:trPr>
        <w:tc>
          <w:tcPr>
            <w:tcW w:w="5078" w:type="dxa"/>
            <w:shd w:val="clear" w:color="auto" w:fill="auto"/>
          </w:tcPr>
          <w:p w14:paraId="67E39E75" w14:textId="77777777" w:rsidR="000C6DFB" w:rsidRPr="009E7427" w:rsidRDefault="000C6DFB" w:rsidP="000C6DFB">
            <w:pPr>
              <w:spacing w:line="20" w:lineRule="atLeast"/>
              <w:outlineLvl w:val="0"/>
              <w:rPr>
                <w:rFonts w:ascii="Angsana New" w:hAnsi="Angsana New"/>
                <w:b/>
                <w:bCs/>
              </w:rPr>
            </w:pPr>
          </w:p>
        </w:tc>
        <w:tc>
          <w:tcPr>
            <w:tcW w:w="270" w:type="dxa"/>
            <w:shd w:val="clear" w:color="auto" w:fill="auto"/>
          </w:tcPr>
          <w:p w14:paraId="2242EBB6" w14:textId="77777777" w:rsidR="000C6DFB" w:rsidRPr="009E7427" w:rsidRDefault="000C6DFB" w:rsidP="000C6DFB">
            <w:pPr>
              <w:spacing w:line="20" w:lineRule="atLeast"/>
              <w:jc w:val="center"/>
              <w:rPr>
                <w:rFonts w:ascii="Angsana New" w:hAnsi="Angsana New"/>
              </w:rPr>
            </w:pPr>
          </w:p>
        </w:tc>
        <w:tc>
          <w:tcPr>
            <w:tcW w:w="1773" w:type="dxa"/>
            <w:tcBorders>
              <w:top w:val="single" w:sz="4" w:space="0" w:color="auto"/>
            </w:tcBorders>
            <w:shd w:val="clear" w:color="auto" w:fill="auto"/>
          </w:tcPr>
          <w:p w14:paraId="7C596C98" w14:textId="2F7814F7" w:rsidR="000C6DFB" w:rsidRPr="009E7427" w:rsidRDefault="003E064D" w:rsidP="000C6DFB">
            <w:pPr>
              <w:spacing w:line="20" w:lineRule="atLeast"/>
              <w:jc w:val="right"/>
              <w:rPr>
                <w:rFonts w:ascii="Angsana New" w:hAnsi="Angsana New"/>
                <w:b/>
                <w:bCs/>
              </w:rPr>
            </w:pPr>
            <w:r>
              <w:rPr>
                <w:rFonts w:ascii="Angsana New" w:hAnsi="Angsana New"/>
                <w:b/>
                <w:bCs/>
              </w:rPr>
              <w:t>25,</w:t>
            </w:r>
            <w:r w:rsidR="00A11BC7">
              <w:rPr>
                <w:rFonts w:ascii="Angsana New" w:hAnsi="Angsana New"/>
                <w:b/>
                <w:bCs/>
              </w:rPr>
              <w:t>488</w:t>
            </w:r>
          </w:p>
        </w:tc>
        <w:tc>
          <w:tcPr>
            <w:tcW w:w="270" w:type="dxa"/>
            <w:shd w:val="clear" w:color="auto" w:fill="auto"/>
          </w:tcPr>
          <w:p w14:paraId="0DA80E5D" w14:textId="77777777" w:rsidR="000C6DFB" w:rsidRPr="009E7427" w:rsidRDefault="000C6DFB" w:rsidP="000C6DFB">
            <w:pPr>
              <w:spacing w:line="20" w:lineRule="atLeast"/>
              <w:jc w:val="center"/>
              <w:rPr>
                <w:rFonts w:ascii="Angsana New" w:hAnsi="Angsana New"/>
              </w:rPr>
            </w:pPr>
          </w:p>
        </w:tc>
        <w:tc>
          <w:tcPr>
            <w:tcW w:w="1715" w:type="dxa"/>
            <w:tcBorders>
              <w:top w:val="single" w:sz="4" w:space="0" w:color="auto"/>
            </w:tcBorders>
            <w:shd w:val="clear" w:color="auto" w:fill="auto"/>
          </w:tcPr>
          <w:p w14:paraId="033BC51B" w14:textId="6435B4B6" w:rsidR="000C6DFB" w:rsidRPr="009E7427" w:rsidRDefault="000C6DFB" w:rsidP="000C6DFB">
            <w:pPr>
              <w:spacing w:line="20" w:lineRule="atLeast"/>
              <w:jc w:val="right"/>
              <w:rPr>
                <w:rFonts w:ascii="Angsana New" w:hAnsi="Angsana New"/>
                <w:b/>
                <w:bCs/>
              </w:rPr>
            </w:pPr>
            <w:r>
              <w:rPr>
                <w:rFonts w:ascii="Angsana New" w:hAnsi="Angsana New"/>
                <w:b/>
                <w:bCs/>
              </w:rPr>
              <w:t>26,186</w:t>
            </w:r>
          </w:p>
        </w:tc>
      </w:tr>
      <w:tr w:rsidR="000C6DFB" w:rsidRPr="009E7427" w14:paraId="2F13ECE8" w14:textId="77777777" w:rsidTr="00460E52">
        <w:trPr>
          <w:trHeight w:val="397"/>
        </w:trPr>
        <w:tc>
          <w:tcPr>
            <w:tcW w:w="5078" w:type="dxa"/>
            <w:shd w:val="clear" w:color="auto" w:fill="auto"/>
          </w:tcPr>
          <w:p w14:paraId="0EF1D436" w14:textId="551BD55B" w:rsidR="000C6DFB" w:rsidRPr="009E7427" w:rsidRDefault="000C6DFB" w:rsidP="000C6DFB">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6E66C8F2" w14:textId="77777777" w:rsidR="000C6DFB" w:rsidRPr="009E7427" w:rsidRDefault="000C6DFB" w:rsidP="000C6DFB">
            <w:pPr>
              <w:pStyle w:val="Header"/>
              <w:tabs>
                <w:tab w:val="decimal" w:pos="680"/>
                <w:tab w:val="decimal" w:pos="1319"/>
              </w:tabs>
              <w:spacing w:line="20" w:lineRule="atLeast"/>
              <w:jc w:val="right"/>
              <w:rPr>
                <w:rFonts w:ascii="Angsana New" w:hAnsi="Angsana New"/>
                <w:cs/>
              </w:rPr>
            </w:pPr>
          </w:p>
        </w:tc>
        <w:tc>
          <w:tcPr>
            <w:tcW w:w="1773" w:type="dxa"/>
            <w:tcBorders>
              <w:top w:val="single" w:sz="4" w:space="0" w:color="auto"/>
              <w:bottom w:val="double" w:sz="4" w:space="0" w:color="auto"/>
            </w:tcBorders>
            <w:shd w:val="clear" w:color="auto" w:fill="auto"/>
          </w:tcPr>
          <w:p w14:paraId="7837E7FE" w14:textId="7BCEA16E" w:rsidR="000C6DFB" w:rsidRPr="009E7427" w:rsidRDefault="003E064D" w:rsidP="000C6DFB">
            <w:pPr>
              <w:spacing w:line="20" w:lineRule="atLeast"/>
              <w:jc w:val="right"/>
              <w:rPr>
                <w:rFonts w:ascii="Angsana New" w:hAnsi="Angsana New"/>
                <w:b/>
                <w:bCs/>
              </w:rPr>
            </w:pPr>
            <w:r>
              <w:rPr>
                <w:rFonts w:ascii="Angsana New" w:hAnsi="Angsana New"/>
                <w:b/>
                <w:bCs/>
              </w:rPr>
              <w:t>4</w:t>
            </w:r>
            <w:r w:rsidR="00A11BC7">
              <w:rPr>
                <w:rFonts w:ascii="Angsana New" w:hAnsi="Angsana New"/>
                <w:b/>
                <w:bCs/>
              </w:rPr>
              <w:t>3,</w:t>
            </w:r>
            <w:r w:rsidR="002823E5">
              <w:rPr>
                <w:rFonts w:ascii="Angsana New" w:hAnsi="Angsana New"/>
                <w:b/>
                <w:bCs/>
              </w:rPr>
              <w:t>778</w:t>
            </w:r>
          </w:p>
        </w:tc>
        <w:tc>
          <w:tcPr>
            <w:tcW w:w="270" w:type="dxa"/>
            <w:shd w:val="clear" w:color="auto" w:fill="auto"/>
          </w:tcPr>
          <w:p w14:paraId="13CBF3B0" w14:textId="77777777" w:rsidR="000C6DFB" w:rsidRPr="009E7427" w:rsidRDefault="000C6DFB" w:rsidP="000C6DFB">
            <w:pPr>
              <w:pStyle w:val="Header"/>
              <w:tabs>
                <w:tab w:val="decimal" w:pos="680"/>
                <w:tab w:val="decimal" w:pos="1319"/>
              </w:tabs>
              <w:spacing w:line="20" w:lineRule="atLeast"/>
              <w:jc w:val="right"/>
              <w:rPr>
                <w:rFonts w:ascii="Angsana New" w:hAnsi="Angsana New"/>
                <w:cs/>
              </w:rPr>
            </w:pPr>
          </w:p>
        </w:tc>
        <w:tc>
          <w:tcPr>
            <w:tcW w:w="1715" w:type="dxa"/>
            <w:tcBorders>
              <w:top w:val="single" w:sz="4" w:space="0" w:color="auto"/>
              <w:bottom w:val="double" w:sz="4" w:space="0" w:color="auto"/>
            </w:tcBorders>
            <w:shd w:val="clear" w:color="auto" w:fill="auto"/>
          </w:tcPr>
          <w:p w14:paraId="12505685" w14:textId="1066DD68" w:rsidR="000C6DFB" w:rsidRPr="009E7427" w:rsidRDefault="000C6DFB" w:rsidP="000C6DFB">
            <w:pPr>
              <w:spacing w:line="20" w:lineRule="atLeast"/>
              <w:jc w:val="right"/>
              <w:rPr>
                <w:rFonts w:ascii="Angsana New" w:hAnsi="Angsana New"/>
                <w:b/>
                <w:bCs/>
              </w:rPr>
            </w:pPr>
            <w:r>
              <w:rPr>
                <w:rFonts w:ascii="Angsana New" w:hAnsi="Angsana New"/>
                <w:b/>
                <w:bCs/>
              </w:rPr>
              <w:t>52,637</w:t>
            </w:r>
          </w:p>
        </w:tc>
      </w:tr>
    </w:tbl>
    <w:p w14:paraId="4EB14153" w14:textId="77777777" w:rsidR="00605855" w:rsidRPr="00DC079C" w:rsidRDefault="00605855"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4A3F8520" w14:textId="11408CE4" w:rsidR="00EA7DDD" w:rsidRPr="009E7427" w:rsidRDefault="00611067"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611067">
        <w:rPr>
          <w:rFonts w:ascii="Angsana New" w:eastAsia="Times New Roman" w:hAnsi="Angsana New"/>
          <w:b/>
          <w:bCs/>
          <w:lang w:eastAsia="en-US"/>
        </w:rPr>
        <w:t>Long-term loan</w:t>
      </w:r>
      <w:r w:rsidR="00855C2A">
        <w:rPr>
          <w:rFonts w:ascii="Angsana New" w:eastAsia="Times New Roman" w:hAnsi="Angsana New"/>
          <w:b/>
          <w:bCs/>
          <w:lang w:eastAsia="en-US"/>
        </w:rPr>
        <w:t>s</w:t>
      </w:r>
      <w:r w:rsidRPr="00611067">
        <w:rPr>
          <w:rFonts w:ascii="Angsana New" w:eastAsia="Times New Roman" w:hAnsi="Angsana New"/>
          <w:b/>
          <w:bCs/>
          <w:lang w:eastAsia="en-US"/>
        </w:rPr>
        <w:t xml:space="preserve"> from financial institution</w:t>
      </w:r>
    </w:p>
    <w:tbl>
      <w:tblPr>
        <w:tblW w:w="9128" w:type="dxa"/>
        <w:tblInd w:w="250" w:type="dxa"/>
        <w:tblLook w:val="04A0" w:firstRow="1" w:lastRow="0" w:firstColumn="1" w:lastColumn="0" w:noHBand="0" w:noVBand="1"/>
      </w:tblPr>
      <w:tblGrid>
        <w:gridCol w:w="5279"/>
        <w:gridCol w:w="283"/>
        <w:gridCol w:w="1559"/>
        <w:gridCol w:w="284"/>
        <w:gridCol w:w="1723"/>
      </w:tblGrid>
      <w:tr w:rsidR="00611067" w:rsidRPr="009E7427" w14:paraId="2FFCF492" w14:textId="77777777" w:rsidTr="00855C2A">
        <w:trPr>
          <w:trHeight w:val="402"/>
        </w:trPr>
        <w:tc>
          <w:tcPr>
            <w:tcW w:w="9128" w:type="dxa"/>
            <w:gridSpan w:val="5"/>
          </w:tcPr>
          <w:p w14:paraId="7D6BEA00" w14:textId="68F907E7" w:rsidR="00611067" w:rsidRPr="009E7427" w:rsidRDefault="00611067" w:rsidP="00BC75DF">
            <w:pPr>
              <w:tabs>
                <w:tab w:val="left" w:pos="312"/>
                <w:tab w:val="left" w:pos="737"/>
                <w:tab w:val="left" w:pos="1304"/>
                <w:tab w:val="left" w:pos="1814"/>
              </w:tabs>
              <w:spacing w:line="20" w:lineRule="atLeast"/>
              <w:jc w:val="right"/>
              <w:rPr>
                <w:rFonts w:ascii="Angsana New" w:hAnsi="Angsana New"/>
                <w:cs/>
              </w:rPr>
            </w:pPr>
            <w:r w:rsidRPr="00BE064E">
              <w:rPr>
                <w:rFonts w:ascii="Angsana New" w:hAnsi="Angsana New"/>
              </w:rPr>
              <w:t>Unit: Thousand Baht</w:t>
            </w:r>
          </w:p>
        </w:tc>
      </w:tr>
      <w:tr w:rsidR="00611067" w:rsidRPr="009E7427" w14:paraId="54381F7D" w14:textId="77777777" w:rsidTr="00611067">
        <w:trPr>
          <w:trHeight w:val="387"/>
        </w:trPr>
        <w:tc>
          <w:tcPr>
            <w:tcW w:w="5279" w:type="dxa"/>
          </w:tcPr>
          <w:p w14:paraId="163F451B"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283" w:type="dxa"/>
            <w:vAlign w:val="center"/>
          </w:tcPr>
          <w:p w14:paraId="144ADBE7"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559" w:type="dxa"/>
            <w:tcBorders>
              <w:bottom w:val="single" w:sz="4" w:space="0" w:color="auto"/>
            </w:tcBorders>
            <w:shd w:val="clear" w:color="auto" w:fill="auto"/>
          </w:tcPr>
          <w:p w14:paraId="16E2DE26" w14:textId="484B6AC8" w:rsidR="00611067" w:rsidRPr="000A26C1" w:rsidRDefault="00B0552B" w:rsidP="0061106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2024</w:t>
            </w:r>
          </w:p>
        </w:tc>
        <w:tc>
          <w:tcPr>
            <w:tcW w:w="284" w:type="dxa"/>
            <w:shd w:val="clear" w:color="auto" w:fill="auto"/>
          </w:tcPr>
          <w:p w14:paraId="1871183F"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723" w:type="dxa"/>
            <w:tcBorders>
              <w:bottom w:val="single" w:sz="4" w:space="0" w:color="auto"/>
            </w:tcBorders>
            <w:shd w:val="clear" w:color="auto" w:fill="auto"/>
          </w:tcPr>
          <w:p w14:paraId="45BBE474" w14:textId="67BB17FA" w:rsidR="00611067" w:rsidRPr="009E7427" w:rsidRDefault="00611067" w:rsidP="0061106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C6DFB" w:rsidRPr="009E7427" w14:paraId="4976E7BB" w14:textId="77777777" w:rsidTr="00611067">
        <w:trPr>
          <w:trHeight w:val="387"/>
        </w:trPr>
        <w:tc>
          <w:tcPr>
            <w:tcW w:w="5279" w:type="dxa"/>
          </w:tcPr>
          <w:p w14:paraId="081CE717" w14:textId="7469D354" w:rsidR="000C6DFB" w:rsidRPr="009E7427" w:rsidRDefault="000C6DFB" w:rsidP="000C6DFB">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83" w:type="dxa"/>
            <w:shd w:val="clear" w:color="auto" w:fill="auto"/>
          </w:tcPr>
          <w:p w14:paraId="57DA0750" w14:textId="77777777" w:rsidR="000C6DFB" w:rsidRPr="009E7427" w:rsidRDefault="000C6DFB" w:rsidP="000C6DFB">
            <w:pPr>
              <w:tabs>
                <w:tab w:val="left" w:pos="312"/>
                <w:tab w:val="left" w:pos="737"/>
                <w:tab w:val="left" w:pos="1304"/>
                <w:tab w:val="left" w:pos="1814"/>
              </w:tabs>
              <w:spacing w:line="20" w:lineRule="atLeast"/>
              <w:rPr>
                <w:rFonts w:ascii="Angsana New" w:hAnsi="Angsana New"/>
              </w:rPr>
            </w:pPr>
          </w:p>
        </w:tc>
        <w:tc>
          <w:tcPr>
            <w:tcW w:w="1559" w:type="dxa"/>
            <w:tcBorders>
              <w:top w:val="single" w:sz="4" w:space="0" w:color="auto"/>
            </w:tcBorders>
          </w:tcPr>
          <w:p w14:paraId="62577D79" w14:textId="7A12A005" w:rsidR="000C6DFB" w:rsidRPr="009E7427" w:rsidRDefault="003E064D" w:rsidP="000C6DFB">
            <w:pPr>
              <w:spacing w:line="20" w:lineRule="atLeast"/>
              <w:jc w:val="right"/>
              <w:rPr>
                <w:rFonts w:ascii="Angsana New" w:hAnsi="Angsana New"/>
              </w:rPr>
            </w:pPr>
            <w:r>
              <w:rPr>
                <w:rFonts w:ascii="Angsana New" w:hAnsi="Angsana New"/>
              </w:rPr>
              <w:t>5</w:t>
            </w:r>
            <w:r w:rsidR="002823E5">
              <w:rPr>
                <w:rFonts w:ascii="Angsana New" w:hAnsi="Angsana New"/>
              </w:rPr>
              <w:t>8,598</w:t>
            </w:r>
          </w:p>
        </w:tc>
        <w:tc>
          <w:tcPr>
            <w:tcW w:w="284" w:type="dxa"/>
          </w:tcPr>
          <w:p w14:paraId="51757CFF" w14:textId="77777777"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p>
        </w:tc>
        <w:tc>
          <w:tcPr>
            <w:tcW w:w="1723" w:type="dxa"/>
            <w:tcBorders>
              <w:top w:val="single" w:sz="4" w:space="0" w:color="auto"/>
            </w:tcBorders>
          </w:tcPr>
          <w:p w14:paraId="23492E03" w14:textId="2E53E7B8"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r>
              <w:rPr>
                <w:rFonts w:ascii="Angsana New" w:hAnsi="Angsana New"/>
              </w:rPr>
              <w:t>66,607</w:t>
            </w:r>
          </w:p>
        </w:tc>
      </w:tr>
      <w:tr w:rsidR="000C6DFB" w:rsidRPr="009E7427" w14:paraId="38A5D9D3" w14:textId="77777777" w:rsidTr="00855C2A">
        <w:trPr>
          <w:trHeight w:val="402"/>
        </w:trPr>
        <w:tc>
          <w:tcPr>
            <w:tcW w:w="5279" w:type="dxa"/>
            <w:shd w:val="clear" w:color="auto" w:fill="FFFFFF"/>
          </w:tcPr>
          <w:p w14:paraId="71A4C513" w14:textId="49B0025C" w:rsidR="000C6DFB" w:rsidRPr="009E7427" w:rsidRDefault="000C6DFB" w:rsidP="000C6DFB">
            <w:pPr>
              <w:spacing w:line="20" w:lineRule="atLeast"/>
              <w:ind w:left="57"/>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r w:rsidRPr="00BE064E">
              <w:rPr>
                <w:rFonts w:ascii="Angsana New" w:eastAsia="Times New Roman" w:hAnsi="Angsana New"/>
                <w:lang w:eastAsia="en-US"/>
              </w:rPr>
              <w:t xml:space="preserve"> </w:t>
            </w:r>
          </w:p>
        </w:tc>
        <w:tc>
          <w:tcPr>
            <w:tcW w:w="283" w:type="dxa"/>
            <w:shd w:val="clear" w:color="auto" w:fill="auto"/>
          </w:tcPr>
          <w:p w14:paraId="5929696E" w14:textId="77777777" w:rsidR="000C6DFB" w:rsidRPr="009E7427" w:rsidRDefault="000C6DFB" w:rsidP="000C6DFB">
            <w:pPr>
              <w:tabs>
                <w:tab w:val="left" w:pos="312"/>
                <w:tab w:val="left" w:pos="737"/>
                <w:tab w:val="left" w:pos="1304"/>
                <w:tab w:val="left" w:pos="1814"/>
              </w:tabs>
              <w:spacing w:line="20" w:lineRule="atLeast"/>
              <w:rPr>
                <w:rFonts w:ascii="Angsana New" w:hAnsi="Angsana New"/>
              </w:rPr>
            </w:pPr>
          </w:p>
        </w:tc>
        <w:tc>
          <w:tcPr>
            <w:tcW w:w="1559" w:type="dxa"/>
          </w:tcPr>
          <w:p w14:paraId="24BE80CC" w14:textId="73137018" w:rsidR="000C6DFB" w:rsidRPr="009E7427" w:rsidRDefault="003E064D" w:rsidP="000C6DFB">
            <w:pPr>
              <w:spacing w:line="20" w:lineRule="atLeast"/>
              <w:jc w:val="right"/>
              <w:rPr>
                <w:rFonts w:ascii="Angsana New" w:hAnsi="Angsana New"/>
                <w:cs/>
              </w:rPr>
            </w:pPr>
            <w:r>
              <w:rPr>
                <w:rFonts w:ascii="Angsana New" w:hAnsi="Angsana New"/>
              </w:rPr>
              <w:t>(</w:t>
            </w:r>
            <w:r w:rsidR="002823E5">
              <w:rPr>
                <w:rFonts w:ascii="Angsana New" w:hAnsi="Angsana New"/>
              </w:rPr>
              <w:t>17,458</w:t>
            </w:r>
            <w:r>
              <w:rPr>
                <w:rFonts w:ascii="Angsana New" w:hAnsi="Angsana New"/>
              </w:rPr>
              <w:t>)</w:t>
            </w:r>
          </w:p>
        </w:tc>
        <w:tc>
          <w:tcPr>
            <w:tcW w:w="284" w:type="dxa"/>
          </w:tcPr>
          <w:p w14:paraId="3B5FD1CD" w14:textId="77777777"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p>
        </w:tc>
        <w:tc>
          <w:tcPr>
            <w:tcW w:w="1723" w:type="dxa"/>
          </w:tcPr>
          <w:p w14:paraId="66006815" w14:textId="23A5A21C"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r>
              <w:rPr>
                <w:rFonts w:ascii="Angsana New" w:hAnsi="Angsana New"/>
              </w:rPr>
              <w:t>(17,411)</w:t>
            </w:r>
          </w:p>
        </w:tc>
      </w:tr>
      <w:tr w:rsidR="000C6DFB" w:rsidRPr="009E7427" w14:paraId="6E79AB16" w14:textId="77777777" w:rsidTr="00611067">
        <w:trPr>
          <w:trHeight w:val="402"/>
        </w:trPr>
        <w:tc>
          <w:tcPr>
            <w:tcW w:w="5279" w:type="dxa"/>
          </w:tcPr>
          <w:p w14:paraId="72181068" w14:textId="54152B60" w:rsidR="000C6DFB" w:rsidRPr="00EC7BA8" w:rsidRDefault="000C6DFB" w:rsidP="000C6DFB">
            <w:pPr>
              <w:tabs>
                <w:tab w:val="left" w:pos="270"/>
                <w:tab w:val="left" w:pos="1194"/>
              </w:tabs>
              <w:spacing w:line="20" w:lineRule="atLeast"/>
              <w:ind w:left="737" w:hanging="703"/>
              <w:rPr>
                <w:rFonts w:ascii="Angsana New" w:hAnsi="Angsana New"/>
                <w:b/>
                <w:bCs/>
                <w:cs/>
              </w:rPr>
            </w:pPr>
            <w:r w:rsidRPr="002A07B4">
              <w:rPr>
                <w:rFonts w:ascii="Angsana New" w:hAnsi="Angsana New"/>
                <w:b/>
                <w:bCs/>
              </w:rPr>
              <w:t xml:space="preserve">Long-term loan from financial institution </w:t>
            </w:r>
            <w:r>
              <w:rPr>
                <w:rFonts w:ascii="Angsana New" w:hAnsi="Angsana New"/>
                <w:b/>
                <w:bCs/>
              </w:rPr>
              <w:t>-n</w:t>
            </w:r>
            <w:r w:rsidRPr="00BE064E">
              <w:rPr>
                <w:rFonts w:ascii="Angsana New" w:hAnsi="Angsana New"/>
                <w:b/>
                <w:bCs/>
              </w:rPr>
              <w:t>et</w:t>
            </w:r>
          </w:p>
        </w:tc>
        <w:tc>
          <w:tcPr>
            <w:tcW w:w="283" w:type="dxa"/>
            <w:shd w:val="clear" w:color="auto" w:fill="auto"/>
          </w:tcPr>
          <w:p w14:paraId="203A6370" w14:textId="77777777" w:rsidR="000C6DFB" w:rsidRPr="009E7427" w:rsidRDefault="000C6DFB" w:rsidP="000C6DFB">
            <w:pPr>
              <w:tabs>
                <w:tab w:val="left" w:pos="270"/>
                <w:tab w:val="left" w:pos="737"/>
                <w:tab w:val="left" w:pos="1304"/>
                <w:tab w:val="left" w:pos="1814"/>
              </w:tabs>
              <w:spacing w:line="20" w:lineRule="atLeast"/>
              <w:rPr>
                <w:rFonts w:ascii="Angsana New" w:hAnsi="Angsana New"/>
                <w:b/>
                <w:bCs/>
              </w:rPr>
            </w:pPr>
          </w:p>
        </w:tc>
        <w:tc>
          <w:tcPr>
            <w:tcW w:w="1559" w:type="dxa"/>
            <w:tcBorders>
              <w:top w:val="single" w:sz="4" w:space="0" w:color="auto"/>
              <w:bottom w:val="double" w:sz="4" w:space="0" w:color="auto"/>
            </w:tcBorders>
          </w:tcPr>
          <w:p w14:paraId="7B058AB0" w14:textId="0075E043" w:rsidR="000C6DFB" w:rsidRPr="009E7427" w:rsidRDefault="003E064D" w:rsidP="000C6DFB">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41,1</w:t>
            </w:r>
            <w:r w:rsidR="002823E5">
              <w:rPr>
                <w:rFonts w:ascii="Angsana New" w:hAnsi="Angsana New"/>
                <w:b/>
                <w:bCs/>
              </w:rPr>
              <w:t>40</w:t>
            </w:r>
          </w:p>
        </w:tc>
        <w:tc>
          <w:tcPr>
            <w:tcW w:w="284" w:type="dxa"/>
          </w:tcPr>
          <w:p w14:paraId="1EA67B53" w14:textId="77777777" w:rsidR="000C6DFB" w:rsidRPr="009E7427" w:rsidRDefault="000C6DFB" w:rsidP="000C6DFB">
            <w:pPr>
              <w:tabs>
                <w:tab w:val="left" w:pos="270"/>
                <w:tab w:val="left" w:pos="737"/>
                <w:tab w:val="left" w:pos="1304"/>
                <w:tab w:val="left" w:pos="1814"/>
              </w:tabs>
              <w:spacing w:line="20" w:lineRule="atLeast"/>
              <w:jc w:val="right"/>
              <w:rPr>
                <w:rFonts w:ascii="Angsana New" w:hAnsi="Angsana New"/>
                <w:b/>
                <w:bCs/>
              </w:rPr>
            </w:pPr>
          </w:p>
        </w:tc>
        <w:tc>
          <w:tcPr>
            <w:tcW w:w="1723" w:type="dxa"/>
            <w:tcBorders>
              <w:top w:val="single" w:sz="4" w:space="0" w:color="auto"/>
              <w:bottom w:val="double" w:sz="4" w:space="0" w:color="auto"/>
            </w:tcBorders>
          </w:tcPr>
          <w:p w14:paraId="73D5DC84" w14:textId="1917B082" w:rsidR="000C6DFB" w:rsidRPr="009E7427" w:rsidRDefault="000C6DFB" w:rsidP="000C6DFB">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49,196</w:t>
            </w:r>
          </w:p>
        </w:tc>
      </w:tr>
    </w:tbl>
    <w:p w14:paraId="4CA56400" w14:textId="77777777" w:rsidR="00386636" w:rsidRDefault="00386636" w:rsidP="00386636">
      <w:pPr>
        <w:tabs>
          <w:tab w:val="left" w:pos="317"/>
          <w:tab w:val="left" w:pos="737"/>
          <w:tab w:val="left" w:pos="1304"/>
          <w:tab w:val="left" w:pos="1814"/>
        </w:tabs>
        <w:spacing w:line="20" w:lineRule="atLeast"/>
        <w:ind w:left="317"/>
        <w:jc w:val="thaiDistribute"/>
        <w:rPr>
          <w:rFonts w:ascii="Angsana New" w:eastAsia="Cordia New" w:hAnsi="Angsana New"/>
          <w:lang w:eastAsia="en-US"/>
        </w:rPr>
      </w:pPr>
    </w:p>
    <w:p w14:paraId="5FF3F76A" w14:textId="0DB73D1C" w:rsidR="00DF2241" w:rsidRPr="00DF2241" w:rsidRDefault="00DF2241" w:rsidP="00DF2241">
      <w:pPr>
        <w:tabs>
          <w:tab w:val="left" w:pos="336"/>
          <w:tab w:val="left" w:pos="737"/>
          <w:tab w:val="left" w:pos="1304"/>
          <w:tab w:val="left" w:pos="1814"/>
        </w:tabs>
        <w:spacing w:before="240"/>
        <w:ind w:left="317"/>
        <w:jc w:val="thaiDistribute"/>
        <w:rPr>
          <w:rFonts w:ascii="Angsana New" w:eastAsia="Calibri" w:hAnsi="Angsana New"/>
          <w:sz w:val="16"/>
          <w:szCs w:val="16"/>
        </w:rPr>
      </w:pPr>
      <w:r w:rsidRPr="00DF2241">
        <w:rPr>
          <w:rFonts w:ascii="Angsana New" w:eastAsia="Cordia New" w:hAnsi="Angsana New"/>
          <w:lang w:eastAsia="en-US"/>
        </w:rPr>
        <w:t>On 22</w:t>
      </w:r>
      <w:r w:rsidRPr="00DF2241">
        <w:rPr>
          <w:rFonts w:ascii="Angsana New" w:eastAsia="Cordia New" w:hAnsi="Angsana New"/>
          <w:cs/>
          <w:lang w:eastAsia="en-US"/>
        </w:rPr>
        <w:t xml:space="preserve"> </w:t>
      </w:r>
      <w:r w:rsidRPr="00DF2241">
        <w:rPr>
          <w:rFonts w:ascii="Angsana New" w:eastAsia="Cordia New" w:hAnsi="Angsana New"/>
          <w:lang w:eastAsia="en-US"/>
        </w:rPr>
        <w:t>February 2021, the Company entered into a loan agreement with a bank with a purpose to purchase land or land with</w:t>
      </w:r>
      <w:r w:rsidRPr="00DF2241">
        <w:rPr>
          <w:rFonts w:ascii="Angsana New" w:eastAsia="Cordia New" w:hAnsi="Angsana New" w:hint="cs"/>
          <w:cs/>
          <w:lang w:eastAsia="en-US"/>
        </w:rPr>
        <w:t xml:space="preserve"> </w:t>
      </w:r>
      <w:r w:rsidRPr="00DF2241">
        <w:rPr>
          <w:rFonts w:ascii="Angsana New" w:eastAsia="Cordia New" w:hAnsi="Angsana New"/>
          <w:lang w:eastAsia="en-US"/>
        </w:rPr>
        <w:t xml:space="preserve">constructions, or to construct an office building or a distribution center with credit line in the amount of Baht 98 </w:t>
      </w:r>
      <w:r w:rsidRPr="00DF2241">
        <w:rPr>
          <w:rFonts w:ascii="Angsana New" w:eastAsia="Cordia New" w:hAnsi="Angsana New"/>
          <w:lang w:eastAsia="en-US"/>
        </w:rPr>
        <w:lastRenderedPageBreak/>
        <w:t xml:space="preserve">million. Up to 2022, the Company had made its drawdown amounting to Baht 87.25 million. In 2023, the credit line was decreased to Baht 60,100,000. Such loan has a repayment period of </w:t>
      </w:r>
      <w:r w:rsidRPr="00DF2241">
        <w:rPr>
          <w:rFonts w:ascii="Angsana New" w:eastAsia="Cordia New" w:hAnsi="Angsana New"/>
          <w:cs/>
          <w:lang w:eastAsia="en-US"/>
        </w:rPr>
        <w:t xml:space="preserve">84 </w:t>
      </w:r>
      <w:r w:rsidRPr="00DF2241">
        <w:rPr>
          <w:rFonts w:ascii="Angsana New" w:eastAsia="Cordia New" w:hAnsi="Angsana New"/>
          <w:lang w:eastAsia="en-US"/>
        </w:rPr>
        <w:t>months, with interest for the 1</w:t>
      </w:r>
      <w:r w:rsidRPr="00DF2241">
        <w:rPr>
          <w:rFonts w:ascii="Angsana New" w:eastAsia="Cordia New" w:hAnsi="Angsana New"/>
          <w:vertAlign w:val="superscript"/>
          <w:lang w:eastAsia="en-US"/>
        </w:rPr>
        <w:t>st</w:t>
      </w:r>
      <w:r w:rsidRPr="00DF2241">
        <w:rPr>
          <w:rFonts w:ascii="Angsana New" w:eastAsia="Cordia New" w:hAnsi="Angsana New"/>
          <w:lang w:eastAsia="en-US"/>
        </w:rPr>
        <w:t xml:space="preserve"> - 2</w:t>
      </w:r>
      <w:r w:rsidRPr="00DF2241">
        <w:rPr>
          <w:rFonts w:ascii="Angsana New" w:eastAsia="Cordia New" w:hAnsi="Angsana New"/>
          <w:vertAlign w:val="superscript"/>
          <w:lang w:eastAsia="en-US"/>
        </w:rPr>
        <w:t>nd</w:t>
      </w:r>
      <w:r w:rsidRPr="00DF2241">
        <w:rPr>
          <w:rFonts w:ascii="Angsana New" w:eastAsia="Cordia New" w:hAnsi="Angsana New"/>
          <w:lang w:eastAsia="en-US"/>
        </w:rPr>
        <w:t xml:space="preserve"> year at MLR-1.50%</w:t>
      </w:r>
      <w:r w:rsidRPr="00DF2241">
        <w:rPr>
          <w:rFonts w:ascii="Angsana New" w:eastAsia="Cordia New" w:hAnsi="Angsana New"/>
          <w:cs/>
          <w:lang w:eastAsia="en-US"/>
        </w:rPr>
        <w:t xml:space="preserve"> </w:t>
      </w:r>
      <w:r w:rsidRPr="00DF2241">
        <w:rPr>
          <w:rFonts w:ascii="Angsana New" w:eastAsia="Cordia New" w:hAnsi="Angsana New"/>
          <w:lang w:eastAsia="en-US"/>
        </w:rPr>
        <w:t>per annum and for the 3</w:t>
      </w:r>
      <w:r w:rsidRPr="00DF2241">
        <w:rPr>
          <w:rFonts w:ascii="Angsana New" w:eastAsia="Cordia New" w:hAnsi="Angsana New"/>
          <w:vertAlign w:val="superscript"/>
          <w:lang w:eastAsia="en-US"/>
        </w:rPr>
        <w:t>rd</w:t>
      </w:r>
      <w:r w:rsidRPr="00DF2241">
        <w:rPr>
          <w:rFonts w:ascii="Angsana New" w:eastAsia="Cordia New" w:hAnsi="Angsana New"/>
          <w:lang w:eastAsia="en-US"/>
        </w:rPr>
        <w:t xml:space="preserve"> - 7</w:t>
      </w:r>
      <w:r w:rsidRPr="00DF2241">
        <w:rPr>
          <w:rFonts w:ascii="Angsana New" w:eastAsia="Cordia New" w:hAnsi="Angsana New"/>
          <w:vertAlign w:val="superscript"/>
          <w:lang w:eastAsia="en-US"/>
        </w:rPr>
        <w:t>th</w:t>
      </w:r>
      <w:r w:rsidRPr="00DF2241">
        <w:rPr>
          <w:rFonts w:ascii="Angsana New" w:eastAsia="Cordia New" w:hAnsi="Angsana New"/>
          <w:lang w:eastAsia="en-US"/>
        </w:rPr>
        <w:t xml:space="preserve"> year at MLR-</w:t>
      </w:r>
      <w:r w:rsidR="00174E7F">
        <w:rPr>
          <w:rFonts w:ascii="Angsana New" w:eastAsia="Cordia New" w:hAnsi="Angsana New"/>
          <w:lang w:eastAsia="en-US"/>
        </w:rPr>
        <w:t>1.25</w:t>
      </w:r>
      <w:r w:rsidRPr="00DF2241">
        <w:rPr>
          <w:rFonts w:ascii="Angsana New" w:eastAsia="Cordia New" w:hAnsi="Angsana New"/>
          <w:lang w:eastAsia="en-US"/>
        </w:rPr>
        <w:t>%</w:t>
      </w:r>
      <w:r w:rsidRPr="00DF2241">
        <w:rPr>
          <w:rFonts w:ascii="Angsana New" w:eastAsia="Cordia New" w:hAnsi="Angsana New"/>
          <w:cs/>
          <w:lang w:eastAsia="en-US"/>
        </w:rPr>
        <w:t xml:space="preserve"> </w:t>
      </w:r>
      <w:r w:rsidRPr="00DF2241">
        <w:rPr>
          <w:rFonts w:ascii="Angsana New" w:eastAsia="Cordia New" w:hAnsi="Angsana New"/>
          <w:lang w:eastAsia="en-US"/>
        </w:rPr>
        <w:t>per annum. Land and constructions under this project have been mortgaged and pledged as collateral for obtaining the aforesaid loan</w:t>
      </w:r>
    </w:p>
    <w:p w14:paraId="0225BD08" w14:textId="35DA91D8" w:rsidR="003F5AE3" w:rsidRDefault="00484D1C" w:rsidP="00484D1C">
      <w:pPr>
        <w:rPr>
          <w:rFonts w:ascii="Angsana New" w:eastAsia="Cordia New" w:hAnsi="Angsana New"/>
          <w:lang w:eastAsia="en-US"/>
        </w:rPr>
      </w:pPr>
      <w:r>
        <w:rPr>
          <w:rFonts w:ascii="Angsana New" w:eastAsia="Cordia New" w:hAnsi="Angsana New"/>
          <w:lang w:eastAsia="en-US"/>
        </w:rPr>
        <w:br w:type="page"/>
      </w:r>
    </w:p>
    <w:p w14:paraId="01888DE2" w14:textId="77777777" w:rsidR="00DF2241" w:rsidRDefault="00DF2241" w:rsidP="00DF2241">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lastRenderedPageBreak/>
        <w:t xml:space="preserve">On </w:t>
      </w:r>
      <w:r>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w:t>
      </w:r>
      <w:proofErr w:type="gramStart"/>
      <w:r>
        <w:rPr>
          <w:rFonts w:ascii="Angsana New" w:eastAsia="Cordia New" w:hAnsi="Angsana New"/>
          <w:lang w:eastAsia="en-US"/>
        </w:rPr>
        <w:t>loan</w:t>
      </w:r>
      <w:proofErr w:type="gramEnd"/>
      <w:r w:rsidRPr="00611067">
        <w:rPr>
          <w:rFonts w:ascii="Angsana New" w:eastAsia="Cordia New" w:hAnsi="Angsana New"/>
          <w:lang w:eastAsia="en-US"/>
        </w:rPr>
        <w:t xml:space="preserve"> to purchase lan</w:t>
      </w:r>
      <w:r>
        <w:rPr>
          <w:rFonts w:ascii="Angsana New" w:eastAsia="Cordia New" w:hAnsi="Angsana New"/>
          <w:lang w:eastAsia="en-US"/>
        </w:rPr>
        <w:t>d for using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Baht </w:t>
      </w:r>
      <w:r>
        <w:rPr>
          <w:rFonts w:ascii="Angsana New" w:eastAsia="Cordia New" w:hAnsi="Angsana New"/>
          <w:lang w:eastAsia="en-US"/>
        </w:rPr>
        <w:t>8.12 million. Repayments of loan shall be made in 79 monthly installments as from the drawdown</w:t>
      </w:r>
      <w:r w:rsidRPr="00611067">
        <w:rPr>
          <w:rFonts w:ascii="Angsana New" w:eastAsia="Cordia New" w:hAnsi="Angsana New"/>
          <w:lang w:eastAsia="en-US"/>
        </w:rPr>
        <w:t xml:space="preserve"> </w:t>
      </w:r>
      <w:r>
        <w:rPr>
          <w:rFonts w:ascii="Angsana New" w:eastAsia="Cordia New" w:hAnsi="Angsana New"/>
          <w:lang w:eastAsia="en-US"/>
        </w:rPr>
        <w:t>date with interest</w:t>
      </w:r>
      <w:r w:rsidRPr="00611067">
        <w:rPr>
          <w:rFonts w:ascii="Angsana New" w:eastAsia="Cordia New" w:hAnsi="Angsana New"/>
          <w:lang w:eastAsia="en-US"/>
        </w:rPr>
        <w:t xml:space="preserve"> </w:t>
      </w:r>
      <w:r>
        <w:rPr>
          <w:rFonts w:ascii="Angsana New" w:eastAsia="Cordia New" w:hAnsi="Angsana New"/>
          <w:lang w:eastAsia="en-US"/>
        </w:rPr>
        <w:t xml:space="preserve">at </w:t>
      </w:r>
      <w:r w:rsidRPr="00611067">
        <w:rPr>
          <w:rFonts w:ascii="Angsana New" w:eastAsia="Cordia New" w:hAnsi="Angsana New"/>
          <w:lang w:eastAsia="en-US"/>
        </w:rPr>
        <w:t>MLR-</w:t>
      </w:r>
      <w:r w:rsidRPr="00611067">
        <w:rPr>
          <w:rFonts w:ascii="Angsana New" w:eastAsia="Cordia New" w:hAnsi="Angsana New"/>
          <w:cs/>
          <w:lang w:eastAsia="en-US"/>
        </w:rPr>
        <w:t>1</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w:t>
      </w:r>
      <w:r w:rsidRPr="00114365">
        <w:rPr>
          <w:rFonts w:ascii="Angsana New" w:eastAsia="Cordia New" w:hAnsi="Angsana New"/>
          <w:lang w:eastAsia="en-US"/>
        </w:rPr>
        <w:t xml:space="preserve">annum. Land </w:t>
      </w:r>
      <w:r>
        <w:rPr>
          <w:rFonts w:ascii="Angsana New" w:eastAsia="Cordia New" w:hAnsi="Angsana New"/>
          <w:lang w:eastAsia="en-US"/>
        </w:rPr>
        <w:t>and</w:t>
      </w:r>
      <w:r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Pr>
          <w:rFonts w:ascii="Angsana New" w:eastAsia="Cordia New" w:hAnsi="Angsana New"/>
          <w:lang w:eastAsia="en-US"/>
        </w:rPr>
        <w:t>.</w:t>
      </w:r>
    </w:p>
    <w:p w14:paraId="6EB7CCF9" w14:textId="79ADEE2D" w:rsidR="00DF2241" w:rsidRDefault="00DF2241" w:rsidP="00DF2241">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Pr>
          <w:rFonts w:ascii="Angsana New" w:eastAsia="Cordia New" w:hAnsi="Angsana New"/>
          <w:lang w:eastAsia="en-US"/>
        </w:rPr>
        <w:t>2020,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use as working capital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2</w:t>
      </w:r>
      <w:r>
        <w:rPr>
          <w:rFonts w:ascii="Angsana New" w:eastAsia="Cordia New" w:hAnsi="Angsana New"/>
          <w:lang w:eastAsia="en-US"/>
        </w:rPr>
        <w:t>.</w:t>
      </w:r>
      <w:r w:rsidRPr="00A12662">
        <w:rPr>
          <w:rFonts w:ascii="Angsana New" w:eastAsia="Cordia New" w:hAnsi="Angsana New"/>
          <w:cs/>
          <w:lang w:eastAsia="en-US"/>
        </w:rPr>
        <w:t>1</w:t>
      </w:r>
      <w:r>
        <w:rPr>
          <w:rFonts w:ascii="Angsana New" w:eastAsia="Cordia New" w:hAnsi="Angsana New"/>
          <w:lang w:eastAsia="en-US"/>
        </w:rPr>
        <w:t xml:space="preserve">0 million with a </w:t>
      </w:r>
      <w:r w:rsidRPr="00010CFE">
        <w:rPr>
          <w:rFonts w:ascii="Angsana New" w:eastAsia="Cordia New" w:hAnsi="Angsana New"/>
          <w:lang w:eastAsia="en-US"/>
        </w:rPr>
        <w:t xml:space="preserve">repayment period of </w:t>
      </w:r>
      <w:r>
        <w:rPr>
          <w:rFonts w:ascii="Angsana New" w:eastAsia="Cordia New" w:hAnsi="Angsana New"/>
          <w:lang w:eastAsia="en-US"/>
        </w:rPr>
        <w:t>5 years</w:t>
      </w:r>
      <w:r w:rsidRPr="00A12662">
        <w:rPr>
          <w:rFonts w:ascii="Angsana New" w:eastAsia="Cordia New" w:hAnsi="Angsana New"/>
          <w:lang w:eastAsia="en-US"/>
        </w:rPr>
        <w:t xml:space="preserve"> with interest for the </w:t>
      </w:r>
      <w:r>
        <w:rPr>
          <w:rFonts w:ascii="Angsana New" w:eastAsia="Cordia New" w:hAnsi="Angsana New"/>
          <w:lang w:eastAsia="en-US"/>
        </w:rPr>
        <w:t>1</w:t>
      </w:r>
      <w:r w:rsidRPr="00F45A66">
        <w:rPr>
          <w:rFonts w:ascii="Angsana New" w:eastAsia="Cordia New" w:hAnsi="Angsana New"/>
          <w:vertAlign w:val="superscript"/>
          <w:lang w:eastAsia="en-US"/>
        </w:rPr>
        <w:t>st</w:t>
      </w:r>
      <w:r>
        <w:rPr>
          <w:rFonts w:ascii="Angsana New" w:eastAsia="Cordia New" w:hAnsi="Angsana New"/>
          <w:lang w:eastAsia="en-US"/>
        </w:rPr>
        <w:t xml:space="preserve"> - 24</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 xml:space="preserve">month at </w:t>
      </w:r>
      <w:r w:rsidRPr="00A12662">
        <w:rPr>
          <w:rFonts w:ascii="Angsana New" w:eastAsia="Cordia New" w:hAnsi="Angsana New"/>
          <w:cs/>
          <w:lang w:eastAsia="en-US"/>
        </w:rPr>
        <w:t>2%</w:t>
      </w:r>
      <w:r>
        <w:t xml:space="preserve"> </w:t>
      </w:r>
      <w:r w:rsidRPr="00DD0D2B">
        <w:rPr>
          <w:rFonts w:ascii="Angsana New" w:eastAsia="Cordia New" w:hAnsi="Angsana New"/>
          <w:lang w:eastAsia="en-US"/>
        </w:rPr>
        <w:t>per 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for the </w:t>
      </w:r>
      <w:r>
        <w:rPr>
          <w:rFonts w:ascii="Angsana New" w:eastAsia="Cordia New" w:hAnsi="Angsana New"/>
          <w:lang w:eastAsia="en-US"/>
        </w:rPr>
        <w:t>25</w:t>
      </w:r>
      <w:r w:rsidRPr="00F45A66">
        <w:rPr>
          <w:rFonts w:ascii="Angsana New" w:eastAsia="Cordia New" w:hAnsi="Angsana New"/>
          <w:vertAlign w:val="superscript"/>
          <w:lang w:eastAsia="en-US"/>
        </w:rPr>
        <w:t>th</w:t>
      </w:r>
      <w:r>
        <w:rPr>
          <w:rFonts w:ascii="Angsana New" w:eastAsia="Cordia New" w:hAnsi="Angsana New"/>
          <w:lang w:eastAsia="en-US"/>
        </w:rPr>
        <w:t xml:space="preserve"> - 60</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month</w:t>
      </w:r>
      <w:r>
        <w:rPr>
          <w:rFonts w:ascii="Angsana New" w:eastAsia="Cordia New" w:hAnsi="Angsana New"/>
          <w:lang w:eastAsia="en-US"/>
        </w:rPr>
        <w:t xml:space="preserve"> at</w:t>
      </w:r>
      <w:r w:rsidRPr="00A12662">
        <w:rPr>
          <w:rFonts w:ascii="Angsana New" w:eastAsia="Cordia New" w:hAnsi="Angsana New"/>
          <w:lang w:eastAsia="en-US"/>
        </w:rPr>
        <w:t xml:space="preserve"> MLR</w:t>
      </w:r>
      <w:r>
        <w:rPr>
          <w:rFonts w:ascii="Angsana New" w:eastAsia="Cordia New" w:hAnsi="Angsana New"/>
          <w:lang w:eastAsia="en-US"/>
        </w:rPr>
        <w:t>-</w:t>
      </w:r>
      <w:r w:rsidRPr="00A12662">
        <w:rPr>
          <w:rFonts w:ascii="Angsana New" w:eastAsia="Cordia New" w:hAnsi="Angsana New"/>
          <w:cs/>
          <w:lang w:eastAsia="en-US"/>
        </w:rPr>
        <w:t xml:space="preserve">1% </w:t>
      </w:r>
      <w:r w:rsidRPr="00A12662">
        <w:rPr>
          <w:rFonts w:ascii="Angsana New" w:eastAsia="Cordia New" w:hAnsi="Angsana New"/>
          <w:lang w:eastAsia="en-US"/>
        </w:rPr>
        <w:t xml:space="preserve">per </w:t>
      </w:r>
      <w:r>
        <w:rPr>
          <w:rFonts w:ascii="Angsana New" w:eastAsia="Cordia New" w:hAnsi="Angsana New"/>
          <w:lang w:eastAsia="en-US"/>
        </w:rPr>
        <w:t>annum. The Company’s deposits at the financial institution are pledged as</w:t>
      </w:r>
      <w:r w:rsidRPr="00B500ED">
        <w:rPr>
          <w:rFonts w:ascii="Angsana New" w:eastAsia="Cordia New" w:hAnsi="Angsana New"/>
          <w:lang w:eastAsia="en-US"/>
        </w:rPr>
        <w:t xml:space="preserve"> </w:t>
      </w:r>
      <w:r w:rsidRPr="00114365">
        <w:rPr>
          <w:rFonts w:ascii="Angsana New" w:eastAsia="Cordia New" w:hAnsi="Angsana New"/>
          <w:lang w:eastAsia="en-US"/>
        </w:rPr>
        <w:t>collateral for obtaining the aforesaid loan.</w:t>
      </w:r>
    </w:p>
    <w:p w14:paraId="1C3F5D4D" w14:textId="77777777" w:rsidR="00DF2241" w:rsidRDefault="00DF2241" w:rsidP="00DF2241">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On</w:t>
      </w:r>
      <w:r>
        <w:rPr>
          <w:rFonts w:ascii="Angsana New" w:eastAsia="Cordia New" w:hAnsi="Angsana New"/>
          <w:lang w:eastAsia="en-US"/>
        </w:rPr>
        <w:t xml:space="preserve"> 7 </w:t>
      </w:r>
      <w:r w:rsidRPr="00A12662">
        <w:rPr>
          <w:rFonts w:ascii="Angsana New" w:eastAsia="Cordia New" w:hAnsi="Angsana New"/>
          <w:lang w:eastAsia="en-US"/>
        </w:rPr>
        <w:t xml:space="preserve">February </w:t>
      </w:r>
      <w:r>
        <w:rPr>
          <w:rFonts w:ascii="Angsana New" w:eastAsia="Cordia New" w:hAnsi="Angsana New"/>
          <w:lang w:eastAsia="en-US"/>
        </w:rPr>
        <w:t>2019,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purchase land and</w:t>
      </w:r>
      <w:r w:rsidRPr="00EA4F06">
        <w:rPr>
          <w:rFonts w:ascii="Angsana New" w:eastAsia="Cordia New" w:hAnsi="Angsana New"/>
          <w:lang w:eastAsia="en-US"/>
        </w:rPr>
        <w:t xml:space="preserve"> constructions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Pr>
          <w:rFonts w:ascii="Angsana New" w:eastAsia="Cordia New" w:hAnsi="Angsana New"/>
          <w:lang w:eastAsia="en-US"/>
        </w:rPr>
        <w:t xml:space="preserve"> million</w:t>
      </w:r>
      <w:r w:rsidRPr="00A12662">
        <w:rPr>
          <w:rFonts w:ascii="Angsana New" w:eastAsia="Cordia New" w:hAnsi="Angsana New"/>
          <w:lang w:eastAsia="en-US"/>
        </w:rPr>
        <w:t xml:space="preserve"> with </w:t>
      </w:r>
      <w:r>
        <w:rPr>
          <w:rFonts w:ascii="Angsana New" w:eastAsia="Cordia New" w:hAnsi="Angsana New"/>
          <w:lang w:eastAsia="en-US"/>
        </w:rPr>
        <w:t>a repayment period of 7 years</w:t>
      </w:r>
      <w:r w:rsidRPr="00A12662">
        <w:rPr>
          <w:rFonts w:ascii="Angsana New" w:eastAsia="Cordia New" w:hAnsi="Angsana New"/>
          <w:lang w:eastAsia="en-US"/>
        </w:rPr>
        <w:t xml:space="preserve"> </w:t>
      </w:r>
      <w:r>
        <w:rPr>
          <w:rFonts w:ascii="Angsana New" w:eastAsia="Cordia New" w:hAnsi="Angsana New"/>
          <w:lang w:eastAsia="en-US"/>
        </w:rPr>
        <w:t xml:space="preserve">with </w:t>
      </w:r>
      <w:r w:rsidRPr="00A12662">
        <w:rPr>
          <w:rFonts w:ascii="Angsana New" w:eastAsia="Cordia New" w:hAnsi="Angsana New"/>
          <w:lang w:eastAsia="en-US"/>
        </w:rPr>
        <w:t xml:space="preserve">interest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1</w:t>
      </w:r>
      <w:r w:rsidRPr="00C80FE2">
        <w:rPr>
          <w:rFonts w:ascii="Angsana New" w:eastAsia="Cordia New" w:hAnsi="Angsana New"/>
          <w:vertAlign w:val="superscript"/>
          <w:lang w:eastAsia="en-US"/>
        </w:rPr>
        <w:t>st</w:t>
      </w:r>
      <w:r>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Pr>
          <w:rFonts w:ascii="Angsana New" w:eastAsia="Cordia New" w:hAnsi="Angsana New"/>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2</w:t>
      </w:r>
      <w:r w:rsidRPr="00772B97">
        <w:rPr>
          <w:rFonts w:ascii="Angsana New" w:eastAsia="Cordia New" w:hAnsi="Angsana New"/>
          <w:vertAlign w:val="superscript"/>
          <w:lang w:eastAsia="en-US"/>
        </w:rPr>
        <w:t>nd</w:t>
      </w:r>
      <w:r>
        <w:rPr>
          <w:rFonts w:ascii="Angsana New" w:eastAsia="Cordia New" w:hAnsi="Angsana New"/>
          <w:lang w:eastAsia="en-US"/>
        </w:rPr>
        <w:t xml:space="preserve"> - 7</w:t>
      </w:r>
      <w:r w:rsidRPr="00C80FE2">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year at MLR-</w:t>
      </w:r>
      <w:r>
        <w:rPr>
          <w:rFonts w:ascii="Angsana New" w:eastAsia="Cordia New" w:hAnsi="Angsana New"/>
          <w:lang w:eastAsia="en-US"/>
        </w:rPr>
        <w:t>1</w:t>
      </w:r>
      <w:r w:rsidRPr="00A12662">
        <w:rPr>
          <w:rFonts w:ascii="Angsana New" w:eastAsia="Cordia New" w:hAnsi="Angsana New"/>
          <w:cs/>
          <w:lang w:eastAsia="en-US"/>
        </w:rPr>
        <w:t xml:space="preserve">% </w:t>
      </w:r>
      <w:r w:rsidRPr="00DD0D2B">
        <w:rPr>
          <w:rFonts w:ascii="Angsana New" w:eastAsia="Cordia New" w:hAnsi="Angsana New"/>
          <w:lang w:eastAsia="en-US"/>
        </w:rPr>
        <w:t xml:space="preserve">per </w:t>
      </w:r>
      <w:r w:rsidRPr="00114365">
        <w:rPr>
          <w:rFonts w:ascii="Angsana New" w:eastAsia="Cordia New" w:hAnsi="Angsana New"/>
          <w:lang w:eastAsia="en-US"/>
        </w:rPr>
        <w:t xml:space="preserve">annum. Land </w:t>
      </w:r>
      <w:r>
        <w:rPr>
          <w:rFonts w:ascii="Angsana New" w:eastAsia="Cordia New" w:hAnsi="Angsana New"/>
          <w:lang w:eastAsia="en-US"/>
        </w:rPr>
        <w:t>and</w:t>
      </w:r>
      <w:r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p>
    <w:p w14:paraId="45EB271E" w14:textId="17AB2418" w:rsidR="00DF2241" w:rsidRDefault="00DF2241" w:rsidP="00DF2241">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Pr>
          <w:rFonts w:ascii="Angsana New" w:eastAsia="Cordia New" w:hAnsi="Angsana New"/>
          <w:lang w:eastAsia="en-US"/>
        </w:rPr>
        <w:t>24</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December </w:t>
      </w:r>
      <w:r>
        <w:rPr>
          <w:rFonts w:ascii="Angsana New" w:eastAsia="Cordia New" w:hAnsi="Angsana New"/>
          <w:lang w:eastAsia="en-US"/>
        </w:rPr>
        <w:t>2018</w:t>
      </w:r>
      <w:r w:rsidRPr="00A12662">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Pr>
          <w:rFonts w:ascii="Angsana New" w:eastAsia="Cordia New" w:hAnsi="Angsana New"/>
          <w:lang w:eastAsia="en-US"/>
        </w:rPr>
        <w:t>purchase</w:t>
      </w:r>
      <w:r w:rsidRPr="00A12662">
        <w:rPr>
          <w:rFonts w:ascii="Angsana New" w:eastAsia="Cordia New" w:hAnsi="Angsana New"/>
          <w:lang w:eastAsia="en-US"/>
        </w:rPr>
        <w:t xml:space="preserve"> land </w:t>
      </w:r>
      <w:r>
        <w:rPr>
          <w:rFonts w:ascii="Angsana New" w:eastAsia="Cordia New" w:hAnsi="Angsana New"/>
          <w:lang w:eastAsia="en-US"/>
        </w:rPr>
        <w:t>and</w:t>
      </w:r>
      <w:r w:rsidRPr="00EA4F06">
        <w:rPr>
          <w:rFonts w:ascii="Angsana New" w:eastAsia="Cordia New" w:hAnsi="Angsana New"/>
          <w:lang w:eastAsia="en-US"/>
        </w:rPr>
        <w:t xml:space="preserve"> constructions</w:t>
      </w:r>
      <w:r w:rsidRPr="00A12662">
        <w:rPr>
          <w:rFonts w:ascii="Angsana New" w:eastAsia="Cordia New" w:hAnsi="Angsana New"/>
          <w:lang w:eastAsia="en-US"/>
        </w:rPr>
        <w:t xml:space="preserve">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business </w:t>
      </w:r>
      <w:r>
        <w:rPr>
          <w:rFonts w:ascii="Angsana New" w:eastAsia="Cordia New" w:hAnsi="Angsana New"/>
          <w:lang w:eastAsia="en-US"/>
        </w:rPr>
        <w:t>office</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Pr>
          <w:rFonts w:ascii="Angsana New" w:eastAsia="Cordia New" w:hAnsi="Angsana New"/>
          <w:lang w:eastAsia="en-US"/>
        </w:rPr>
        <w:t>5.60 million with a repayment term within 7 years for 84 month</w:t>
      </w:r>
      <w:r w:rsidR="00174E7F">
        <w:rPr>
          <w:rFonts w:ascii="Angsana New" w:eastAsia="Cordia New" w:hAnsi="Angsana New"/>
          <w:lang w:eastAsia="en-US"/>
        </w:rPr>
        <w:t>ly</w:t>
      </w:r>
      <w:r>
        <w:rPr>
          <w:rFonts w:ascii="Angsana New" w:eastAsia="Cordia New" w:hAnsi="Angsana New"/>
          <w:lang w:eastAsia="en-US"/>
        </w:rPr>
        <w:t xml:space="preserve"> installments, with interest at</w:t>
      </w:r>
      <w:r w:rsidRPr="00A12662">
        <w:rPr>
          <w:rFonts w:ascii="Angsana New" w:eastAsia="Cordia New" w:hAnsi="Angsana New"/>
          <w:lang w:eastAsia="en-US"/>
        </w:rPr>
        <w:t xml:space="preserve"> MLR-</w:t>
      </w:r>
      <w:r>
        <w:rPr>
          <w:rFonts w:ascii="Angsana New" w:eastAsia="Cordia New" w:hAnsi="Angsana New"/>
          <w:lang w:eastAsia="en-US"/>
        </w:rPr>
        <w:t>0.75%</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lang w:eastAsia="en-US"/>
        </w:rPr>
        <w:t>,</w:t>
      </w:r>
      <w:r>
        <w:rPr>
          <w:rFonts w:ascii="Angsana New" w:eastAsia="Cordia New" w:hAnsi="Angsana New"/>
          <w:lang w:eastAsia="en-US"/>
        </w:rPr>
        <w:t xml:space="preserve"> totaling</w:t>
      </w:r>
      <w:r w:rsidRPr="00A12662">
        <w:rPr>
          <w:rFonts w:ascii="Angsana New" w:eastAsia="Cordia New" w:hAnsi="Angsana New"/>
          <w:lang w:eastAsia="en-US"/>
        </w:rPr>
        <w:t xml:space="preserve"> Baht </w:t>
      </w:r>
      <w:r>
        <w:rPr>
          <w:rFonts w:ascii="Angsana New" w:eastAsia="Cordia New" w:hAnsi="Angsana New"/>
          <w:lang w:eastAsia="en-US"/>
        </w:rPr>
        <w:t xml:space="preserve">81,000 </w:t>
      </w:r>
      <w:r w:rsidRPr="00A12662">
        <w:rPr>
          <w:rFonts w:ascii="Angsana New" w:eastAsia="Cordia New" w:hAnsi="Angsana New"/>
          <w:lang w:eastAsia="en-US"/>
        </w:rPr>
        <w:t>per installment</w:t>
      </w:r>
      <w:r w:rsidRPr="00114365">
        <w:rPr>
          <w:rFonts w:ascii="Angsana New" w:eastAsia="Cordia New" w:hAnsi="Angsana New"/>
          <w:lang w:eastAsia="en-US"/>
        </w:rPr>
        <w:t xml:space="preserve">. Land </w:t>
      </w:r>
      <w:r>
        <w:rPr>
          <w:rFonts w:ascii="Angsana New" w:eastAsia="Cordia New" w:hAnsi="Angsana New"/>
          <w:lang w:eastAsia="en-US"/>
        </w:rPr>
        <w:t>and</w:t>
      </w:r>
      <w:r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Pr>
          <w:rFonts w:ascii="Angsana New" w:eastAsia="Cordia New" w:hAnsi="Angsana New"/>
          <w:lang w:eastAsia="en-US"/>
        </w:rPr>
        <w:t>.</w:t>
      </w:r>
    </w:p>
    <w:p w14:paraId="69488310" w14:textId="362D634A" w:rsidR="00DF2241" w:rsidRDefault="00DF2241" w:rsidP="00DF2241">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r w:rsidRPr="005F4AB2">
        <w:rPr>
          <w:rFonts w:ascii="Angsana New" w:eastAsia="Cordia New" w:hAnsi="Angsana New"/>
          <w:lang w:eastAsia="en-US"/>
        </w:rPr>
        <w:t>Under the aforesaid loan agreement</w:t>
      </w:r>
      <w:r>
        <w:rPr>
          <w:rFonts w:ascii="Angsana New" w:eastAsia="Cordia New" w:hAnsi="Angsana New"/>
          <w:lang w:eastAsia="en-US"/>
        </w:rPr>
        <w:t>s</w:t>
      </w:r>
      <w:r w:rsidRPr="005F4AB2">
        <w:rPr>
          <w:rFonts w:ascii="Angsana New" w:eastAsia="Cordia New" w:hAnsi="Angsana New"/>
          <w:lang w:eastAsia="en-US"/>
        </w:rPr>
        <w:t>, the Company must comply with various terms and conditions specified in the agreement</w:t>
      </w:r>
      <w:r>
        <w:rPr>
          <w:rFonts w:ascii="Angsana New" w:eastAsia="Cordia New" w:hAnsi="Angsana New"/>
          <w:lang w:eastAsia="en-US"/>
        </w:rPr>
        <w:t>s</w:t>
      </w:r>
      <w:r w:rsidRPr="005F4AB2">
        <w:rPr>
          <w:rFonts w:ascii="Angsana New" w:eastAsia="Cordia New" w:hAnsi="Angsana New"/>
          <w:lang w:eastAsia="en-US"/>
        </w:rPr>
        <w:t xml:space="preserve"> such as maintaining the debt service coverage ratio, dividend payment, etc.</w:t>
      </w:r>
    </w:p>
    <w:p w14:paraId="5A43BFBD" w14:textId="53D7449A" w:rsidR="00605855" w:rsidRPr="00972388" w:rsidRDefault="001A2E7C" w:rsidP="0034630B">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L</w:t>
      </w:r>
      <w:r w:rsidR="00605855" w:rsidRPr="00A12662">
        <w:rPr>
          <w:rFonts w:ascii="Angsana New" w:eastAsia="Times New Roman" w:hAnsi="Angsana New"/>
          <w:b/>
          <w:bCs/>
          <w:lang w:eastAsia="en-US"/>
        </w:rPr>
        <w:t xml:space="preserve">ease </w:t>
      </w:r>
      <w:r>
        <w:rPr>
          <w:rFonts w:ascii="Angsana New" w:eastAsia="Times New Roman" w:hAnsi="Angsana New"/>
          <w:b/>
          <w:bCs/>
          <w:lang w:eastAsia="en-US"/>
        </w:rPr>
        <w:t>liabilities</w:t>
      </w:r>
    </w:p>
    <w:p w14:paraId="741FA287" w14:textId="783CB6B9" w:rsidR="00605855" w:rsidRDefault="001A2E7C" w:rsidP="00605855">
      <w:pPr>
        <w:tabs>
          <w:tab w:val="left" w:pos="312"/>
          <w:tab w:val="left" w:pos="737"/>
          <w:tab w:val="left" w:pos="1304"/>
          <w:tab w:val="left" w:pos="1814"/>
        </w:tabs>
        <w:spacing w:before="120" w:line="20" w:lineRule="atLeast"/>
        <w:ind w:left="284"/>
        <w:jc w:val="thaiDistribute"/>
        <w:outlineLvl w:val="0"/>
        <w:rPr>
          <w:rFonts w:ascii="Angsana New" w:eastAsia="Times New Roman" w:hAnsi="Angsana New"/>
          <w:lang w:eastAsia="en-US"/>
        </w:rPr>
      </w:pPr>
      <w:r>
        <w:rPr>
          <w:rFonts w:ascii="Angsana New" w:eastAsia="Times New Roman" w:hAnsi="Angsana New"/>
          <w:lang w:eastAsia="en-US"/>
        </w:rPr>
        <w:t>L</w:t>
      </w:r>
      <w:r w:rsidR="00605855" w:rsidRPr="00A12662">
        <w:rPr>
          <w:rFonts w:ascii="Angsana New" w:eastAsia="Times New Roman" w:hAnsi="Angsana New"/>
          <w:lang w:eastAsia="en-US"/>
        </w:rPr>
        <w:t xml:space="preserve">ease </w:t>
      </w:r>
      <w:r>
        <w:rPr>
          <w:rFonts w:ascii="Angsana New" w:eastAsia="Times New Roman" w:hAnsi="Angsana New"/>
          <w:lang w:eastAsia="en-US"/>
        </w:rPr>
        <w:t>liabilities</w:t>
      </w:r>
      <w:r w:rsidR="00605855" w:rsidRPr="00A12662">
        <w:rPr>
          <w:rFonts w:ascii="Angsana New" w:eastAsia="Times New Roman" w:hAnsi="Angsana New"/>
          <w:lang w:eastAsia="en-US"/>
        </w:rPr>
        <w:t xml:space="preserve"> as at </w:t>
      </w:r>
      <w:r w:rsidR="00B0552B">
        <w:rPr>
          <w:rFonts w:ascii="Angsana New" w:hAnsi="Angsana New"/>
          <w:lang w:eastAsia="zh-CN"/>
        </w:rPr>
        <w:t>30 June</w:t>
      </w:r>
      <w:r w:rsidR="00B0552B">
        <w:rPr>
          <w:rFonts w:ascii="Angsana New" w:hAnsi="Angsana New"/>
          <w:cs/>
          <w:lang w:eastAsia="zh-CN"/>
        </w:rPr>
        <w:t xml:space="preserve"> </w:t>
      </w:r>
      <w:r w:rsidR="00B0552B">
        <w:rPr>
          <w:rFonts w:ascii="Angsana New" w:hAnsi="Angsana New"/>
          <w:lang w:eastAsia="zh-CN"/>
        </w:rPr>
        <w:t xml:space="preserve">2024 </w:t>
      </w:r>
      <w:r w:rsidR="00605855" w:rsidRPr="00A12662">
        <w:rPr>
          <w:rFonts w:ascii="Angsana New" w:eastAsia="Times New Roman" w:hAnsi="Angsana New"/>
          <w:lang w:eastAsia="en-US"/>
        </w:rPr>
        <w:t xml:space="preserve">and </w:t>
      </w:r>
      <w:r w:rsidR="00605855" w:rsidRPr="00A12662">
        <w:rPr>
          <w:rFonts w:ascii="Angsana New" w:eastAsia="Times New Roman" w:hAnsi="Angsana New"/>
          <w:cs/>
          <w:lang w:eastAsia="en-US"/>
        </w:rPr>
        <w:t xml:space="preserve">31 </w:t>
      </w:r>
      <w:r w:rsidR="00605855" w:rsidRPr="00A12662">
        <w:rPr>
          <w:rFonts w:ascii="Angsana New" w:eastAsia="Times New Roman" w:hAnsi="Angsana New"/>
          <w:lang w:eastAsia="en-US"/>
        </w:rPr>
        <w:t xml:space="preserve">December </w:t>
      </w:r>
      <w:r w:rsidR="00605855" w:rsidRPr="00A12662">
        <w:rPr>
          <w:rFonts w:ascii="Angsana New" w:eastAsia="Times New Roman" w:hAnsi="Angsana New"/>
          <w:cs/>
          <w:lang w:eastAsia="en-US"/>
        </w:rPr>
        <w:t>202</w:t>
      </w:r>
      <w:r w:rsidR="005D1002">
        <w:rPr>
          <w:rFonts w:ascii="Angsana New" w:eastAsia="Times New Roman" w:hAnsi="Angsana New" w:hint="cs"/>
          <w:cs/>
          <w:lang w:eastAsia="en-US"/>
        </w:rPr>
        <w:t>3</w:t>
      </w:r>
      <w:r w:rsidR="00605855" w:rsidRPr="00A12662">
        <w:rPr>
          <w:rFonts w:ascii="Angsana New" w:eastAsia="Times New Roman" w:hAnsi="Angsana New"/>
          <w:cs/>
          <w:lang w:eastAsia="en-US"/>
        </w:rPr>
        <w:t xml:space="preserve"> </w:t>
      </w:r>
      <w:r w:rsidR="00605855" w:rsidRPr="00A12662">
        <w:rPr>
          <w:rFonts w:ascii="Angsana New" w:eastAsia="Times New Roman" w:hAnsi="Angsana New"/>
          <w:lang w:eastAsia="en-US"/>
        </w:rPr>
        <w:t xml:space="preserve">are </w:t>
      </w:r>
      <w:r>
        <w:rPr>
          <w:rFonts w:ascii="Angsana New" w:eastAsia="Times New Roman" w:hAnsi="Angsana New"/>
          <w:lang w:eastAsia="en-US"/>
        </w:rPr>
        <w:t xml:space="preserve">detailed </w:t>
      </w:r>
      <w:r w:rsidR="00605855" w:rsidRPr="00A12662">
        <w:rPr>
          <w:rFonts w:ascii="Angsana New" w:eastAsia="Times New Roman" w:hAnsi="Angsana New"/>
          <w:lang w:eastAsia="en-US"/>
        </w:rPr>
        <w:t>as follows:</w:t>
      </w:r>
    </w:p>
    <w:tbl>
      <w:tblPr>
        <w:tblW w:w="9180" w:type="dxa"/>
        <w:tblInd w:w="288" w:type="dxa"/>
        <w:tblLook w:val="04A0" w:firstRow="1" w:lastRow="0" w:firstColumn="1" w:lastColumn="0" w:noHBand="0" w:noVBand="1"/>
      </w:tblPr>
      <w:tblGrid>
        <w:gridCol w:w="5382"/>
        <w:gridCol w:w="284"/>
        <w:gridCol w:w="1417"/>
        <w:gridCol w:w="284"/>
        <w:gridCol w:w="1813"/>
      </w:tblGrid>
      <w:tr w:rsidR="00605855" w:rsidRPr="009E7427" w14:paraId="06AF09A5" w14:textId="77777777" w:rsidTr="00855C2A">
        <w:tc>
          <w:tcPr>
            <w:tcW w:w="9180" w:type="dxa"/>
            <w:gridSpan w:val="5"/>
            <w:shd w:val="clear" w:color="auto" w:fill="auto"/>
          </w:tcPr>
          <w:p w14:paraId="4E1E97B6"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E951E4">
              <w:rPr>
                <w:rFonts w:ascii="Angsana New" w:eastAsia="Times New Roman" w:hAnsi="Angsana New"/>
                <w:lang w:eastAsia="en-US"/>
              </w:rPr>
              <w:t>Unit: Thousand Baht</w:t>
            </w:r>
          </w:p>
        </w:tc>
      </w:tr>
      <w:tr w:rsidR="00605855" w:rsidRPr="009E7427" w14:paraId="57FCB872" w14:textId="77777777" w:rsidTr="00855C2A">
        <w:tc>
          <w:tcPr>
            <w:tcW w:w="5382" w:type="dxa"/>
            <w:shd w:val="clear" w:color="auto" w:fill="auto"/>
          </w:tcPr>
          <w:p w14:paraId="0411C155" w14:textId="77777777" w:rsidR="00605855" w:rsidRPr="009E7427" w:rsidRDefault="00605855" w:rsidP="00855C2A">
            <w:pPr>
              <w:spacing w:line="20" w:lineRule="atLeast"/>
              <w:jc w:val="center"/>
              <w:rPr>
                <w:rFonts w:ascii="Angsana New" w:hAnsi="Angsana New"/>
              </w:rPr>
            </w:pPr>
          </w:p>
        </w:tc>
        <w:tc>
          <w:tcPr>
            <w:tcW w:w="284" w:type="dxa"/>
            <w:shd w:val="clear" w:color="auto" w:fill="auto"/>
          </w:tcPr>
          <w:p w14:paraId="38328ACF" w14:textId="77777777" w:rsidR="00605855" w:rsidRPr="009E7427" w:rsidRDefault="00605855" w:rsidP="00855C2A">
            <w:pPr>
              <w:spacing w:line="20" w:lineRule="atLeast"/>
              <w:jc w:val="center"/>
              <w:rPr>
                <w:rFonts w:ascii="Angsana New" w:hAnsi="Angsana New"/>
              </w:rPr>
            </w:pPr>
          </w:p>
        </w:tc>
        <w:tc>
          <w:tcPr>
            <w:tcW w:w="1417" w:type="dxa"/>
            <w:tcBorders>
              <w:bottom w:val="single" w:sz="4" w:space="0" w:color="auto"/>
            </w:tcBorders>
            <w:shd w:val="clear" w:color="auto" w:fill="auto"/>
          </w:tcPr>
          <w:p w14:paraId="0603F222" w14:textId="59D12F23" w:rsidR="00605855" w:rsidRPr="000A26C1" w:rsidRDefault="00B0552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2024</w:t>
            </w:r>
          </w:p>
        </w:tc>
        <w:tc>
          <w:tcPr>
            <w:tcW w:w="284" w:type="dxa"/>
            <w:shd w:val="clear" w:color="auto" w:fill="auto"/>
          </w:tcPr>
          <w:p w14:paraId="606CA80A" w14:textId="77777777" w:rsidR="00605855" w:rsidRPr="009E7427" w:rsidRDefault="00605855" w:rsidP="00855C2A">
            <w:pPr>
              <w:spacing w:line="20" w:lineRule="atLeast"/>
              <w:jc w:val="center"/>
              <w:rPr>
                <w:rFonts w:ascii="Angsana New" w:hAnsi="Angsana New"/>
              </w:rPr>
            </w:pPr>
          </w:p>
        </w:tc>
        <w:tc>
          <w:tcPr>
            <w:tcW w:w="1813" w:type="dxa"/>
            <w:tcBorders>
              <w:bottom w:val="single" w:sz="4" w:space="0" w:color="auto"/>
            </w:tcBorders>
            <w:shd w:val="clear" w:color="auto" w:fill="auto"/>
          </w:tcPr>
          <w:p w14:paraId="43776F7C" w14:textId="22FCF098"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C6DFB" w:rsidRPr="009E7427" w14:paraId="2BC2D3F4" w14:textId="77777777" w:rsidTr="00855C2A">
        <w:tc>
          <w:tcPr>
            <w:tcW w:w="5382" w:type="dxa"/>
            <w:shd w:val="clear" w:color="auto" w:fill="auto"/>
          </w:tcPr>
          <w:p w14:paraId="153CC36F" w14:textId="5C92AB27" w:rsidR="000C6DFB" w:rsidRPr="009E7427" w:rsidRDefault="000C6DFB" w:rsidP="000C6DFB">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xml:space="preserve">– </w:t>
            </w:r>
            <w:r w:rsidR="00F04E93">
              <w:rPr>
                <w:rFonts w:ascii="Angsana New" w:eastAsia="Cordia New" w:hAnsi="Angsana New"/>
                <w:lang w:eastAsia="en-US"/>
              </w:rPr>
              <w:t>other</w:t>
            </w:r>
            <w:r>
              <w:rPr>
                <w:rFonts w:ascii="Angsana New" w:eastAsia="Cordia New" w:hAnsi="Angsana New"/>
                <w:lang w:eastAsia="en-US"/>
              </w:rPr>
              <w:t xml:space="preserve"> parties</w:t>
            </w:r>
          </w:p>
        </w:tc>
        <w:tc>
          <w:tcPr>
            <w:tcW w:w="284" w:type="dxa"/>
            <w:shd w:val="clear" w:color="auto" w:fill="auto"/>
          </w:tcPr>
          <w:p w14:paraId="572240E1" w14:textId="77777777" w:rsidR="000C6DFB" w:rsidRPr="009E7427" w:rsidRDefault="000C6DFB" w:rsidP="000C6DFB">
            <w:pPr>
              <w:spacing w:line="20" w:lineRule="atLeast"/>
              <w:jc w:val="right"/>
              <w:rPr>
                <w:rFonts w:ascii="Angsana New" w:eastAsia="Cordia New" w:hAnsi="Angsana New"/>
                <w:lang w:eastAsia="en-US"/>
              </w:rPr>
            </w:pPr>
          </w:p>
        </w:tc>
        <w:tc>
          <w:tcPr>
            <w:tcW w:w="1417" w:type="dxa"/>
            <w:shd w:val="clear" w:color="auto" w:fill="auto"/>
          </w:tcPr>
          <w:p w14:paraId="581FE37C" w14:textId="791B8232" w:rsidR="000C6DFB" w:rsidRPr="00282DC4" w:rsidRDefault="003E064D" w:rsidP="000C6DFB">
            <w:pPr>
              <w:spacing w:line="20" w:lineRule="atLeast"/>
              <w:jc w:val="right"/>
              <w:rPr>
                <w:rFonts w:ascii="Angsana New" w:eastAsia="Cordia New" w:hAnsi="Angsana New"/>
                <w:lang w:eastAsia="en-US"/>
              </w:rPr>
            </w:pPr>
            <w:r>
              <w:rPr>
                <w:rFonts w:ascii="Angsana New" w:eastAsia="Cordia New" w:hAnsi="Angsana New"/>
                <w:lang w:eastAsia="en-US"/>
              </w:rPr>
              <w:t>47,090</w:t>
            </w:r>
          </w:p>
        </w:tc>
        <w:tc>
          <w:tcPr>
            <w:tcW w:w="284" w:type="dxa"/>
            <w:shd w:val="clear" w:color="auto" w:fill="auto"/>
          </w:tcPr>
          <w:p w14:paraId="5A66ED87" w14:textId="77777777" w:rsidR="000C6DFB" w:rsidRPr="009E7427" w:rsidRDefault="000C6DFB" w:rsidP="000C6DFB">
            <w:pPr>
              <w:spacing w:line="20" w:lineRule="atLeast"/>
              <w:jc w:val="right"/>
              <w:rPr>
                <w:rFonts w:ascii="Angsana New" w:eastAsia="Cordia New" w:hAnsi="Angsana New"/>
                <w:lang w:eastAsia="en-US"/>
              </w:rPr>
            </w:pPr>
          </w:p>
        </w:tc>
        <w:tc>
          <w:tcPr>
            <w:tcW w:w="1813" w:type="dxa"/>
            <w:shd w:val="clear" w:color="auto" w:fill="auto"/>
            <w:vAlign w:val="bottom"/>
          </w:tcPr>
          <w:p w14:paraId="39B339F2" w14:textId="45BFFD69" w:rsidR="000C6DFB" w:rsidRPr="00BD5025" w:rsidRDefault="000C6DFB" w:rsidP="000C6DFB">
            <w:pPr>
              <w:spacing w:line="20" w:lineRule="atLeast"/>
              <w:jc w:val="right"/>
              <w:rPr>
                <w:rFonts w:ascii="Angsana New" w:eastAsia="Cordia New" w:hAnsi="Angsana New"/>
                <w:lang w:eastAsia="en-US"/>
              </w:rPr>
            </w:pPr>
            <w:r>
              <w:rPr>
                <w:rFonts w:ascii="Angsana New" w:eastAsia="Cordia New" w:hAnsi="Angsana New"/>
                <w:lang w:eastAsia="en-US"/>
              </w:rPr>
              <w:t>44,719</w:t>
            </w:r>
          </w:p>
        </w:tc>
      </w:tr>
      <w:tr w:rsidR="000C6DFB" w:rsidRPr="00282DC4" w14:paraId="2A3A29A9" w14:textId="77777777" w:rsidTr="00855C2A">
        <w:tc>
          <w:tcPr>
            <w:tcW w:w="5382" w:type="dxa"/>
            <w:shd w:val="clear" w:color="auto" w:fill="auto"/>
          </w:tcPr>
          <w:p w14:paraId="6C4A05B7" w14:textId="77777777" w:rsidR="000C6DFB" w:rsidRPr="00282DC4" w:rsidRDefault="000C6DFB" w:rsidP="000C6DFB">
            <w:pPr>
              <w:spacing w:line="20" w:lineRule="atLeast"/>
              <w:rPr>
                <w:rFonts w:ascii="Angsana New" w:eastAsia="Cordia New"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284" w:type="dxa"/>
            <w:shd w:val="clear" w:color="auto" w:fill="auto"/>
          </w:tcPr>
          <w:p w14:paraId="6ECA21A8" w14:textId="77777777" w:rsidR="000C6DFB" w:rsidRPr="00282DC4" w:rsidRDefault="000C6DFB" w:rsidP="000C6DFB">
            <w:pPr>
              <w:spacing w:line="20" w:lineRule="atLeast"/>
              <w:jc w:val="right"/>
              <w:rPr>
                <w:rFonts w:ascii="Angsana New" w:eastAsia="Cordia New" w:hAnsi="Angsana New"/>
                <w:b/>
                <w:bCs/>
                <w:lang w:eastAsia="en-US"/>
              </w:rPr>
            </w:pPr>
          </w:p>
        </w:tc>
        <w:tc>
          <w:tcPr>
            <w:tcW w:w="1417" w:type="dxa"/>
            <w:tcBorders>
              <w:bottom w:val="single" w:sz="4" w:space="0" w:color="auto"/>
            </w:tcBorders>
            <w:shd w:val="clear" w:color="auto" w:fill="auto"/>
          </w:tcPr>
          <w:p w14:paraId="5B7A24B0" w14:textId="267708D0" w:rsidR="000C6DFB" w:rsidRPr="00C013CF" w:rsidRDefault="003E064D" w:rsidP="000C6DFB">
            <w:pPr>
              <w:spacing w:line="20" w:lineRule="atLeast"/>
              <w:jc w:val="right"/>
              <w:rPr>
                <w:rFonts w:ascii="Angsana New" w:eastAsia="Cordia New" w:hAnsi="Angsana New"/>
                <w:cs/>
                <w:lang w:eastAsia="en-US"/>
              </w:rPr>
            </w:pPr>
            <w:r>
              <w:rPr>
                <w:rFonts w:ascii="Angsana New" w:eastAsia="Cordia New" w:hAnsi="Angsana New"/>
                <w:lang w:eastAsia="en-US"/>
              </w:rPr>
              <w:t>(3,163)</w:t>
            </w:r>
          </w:p>
        </w:tc>
        <w:tc>
          <w:tcPr>
            <w:tcW w:w="284" w:type="dxa"/>
            <w:shd w:val="clear" w:color="auto" w:fill="auto"/>
          </w:tcPr>
          <w:p w14:paraId="77DE5B1C" w14:textId="77777777" w:rsidR="000C6DFB" w:rsidRPr="00C013CF" w:rsidRDefault="000C6DFB" w:rsidP="000C6DFB">
            <w:pPr>
              <w:spacing w:line="20" w:lineRule="atLeast"/>
              <w:jc w:val="right"/>
              <w:rPr>
                <w:rFonts w:ascii="Angsana New" w:eastAsia="Cordia New" w:hAnsi="Angsana New"/>
                <w:lang w:eastAsia="en-US"/>
              </w:rPr>
            </w:pPr>
          </w:p>
        </w:tc>
        <w:tc>
          <w:tcPr>
            <w:tcW w:w="1813" w:type="dxa"/>
            <w:tcBorders>
              <w:bottom w:val="single" w:sz="4" w:space="0" w:color="auto"/>
            </w:tcBorders>
            <w:shd w:val="clear" w:color="auto" w:fill="auto"/>
          </w:tcPr>
          <w:p w14:paraId="285A45F2" w14:textId="78EE478F" w:rsidR="000C6DFB" w:rsidRPr="00C013CF" w:rsidRDefault="000C6DFB" w:rsidP="000C6DFB">
            <w:pPr>
              <w:spacing w:line="20" w:lineRule="atLeast"/>
              <w:jc w:val="right"/>
              <w:rPr>
                <w:rFonts w:ascii="Angsana New" w:eastAsia="Cordia New" w:hAnsi="Angsana New"/>
                <w:lang w:eastAsia="en-US"/>
              </w:rPr>
            </w:pPr>
            <w:r>
              <w:rPr>
                <w:rFonts w:ascii="Angsana New" w:eastAsia="Cordia New" w:hAnsi="Angsana New"/>
                <w:lang w:eastAsia="en-US"/>
              </w:rPr>
              <w:t>(2,448)</w:t>
            </w:r>
          </w:p>
        </w:tc>
      </w:tr>
      <w:tr w:rsidR="000C6DFB" w:rsidRPr="009E7427" w14:paraId="76405E96" w14:textId="77777777" w:rsidTr="00855C2A">
        <w:tc>
          <w:tcPr>
            <w:tcW w:w="5382" w:type="dxa"/>
            <w:shd w:val="clear" w:color="auto" w:fill="auto"/>
          </w:tcPr>
          <w:p w14:paraId="145CFC95" w14:textId="77777777" w:rsidR="000C6DFB" w:rsidRPr="009E7427" w:rsidRDefault="000C6DFB" w:rsidP="000C6DFB">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b/>
                <w:bCs/>
                <w:lang w:eastAsia="en-US"/>
              </w:rPr>
              <w:t>Total</w:t>
            </w:r>
          </w:p>
        </w:tc>
        <w:tc>
          <w:tcPr>
            <w:tcW w:w="284" w:type="dxa"/>
            <w:shd w:val="clear" w:color="auto" w:fill="auto"/>
          </w:tcPr>
          <w:p w14:paraId="4E529ED8" w14:textId="77777777" w:rsidR="000C6DFB" w:rsidRPr="009E7427" w:rsidRDefault="000C6DFB" w:rsidP="000C6DFB">
            <w:pPr>
              <w:spacing w:line="20" w:lineRule="atLeast"/>
              <w:jc w:val="right"/>
              <w:rPr>
                <w:rFonts w:ascii="Angsana New" w:eastAsia="Cordia New" w:hAnsi="Angsana New"/>
                <w:lang w:eastAsia="en-US"/>
              </w:rPr>
            </w:pPr>
          </w:p>
        </w:tc>
        <w:tc>
          <w:tcPr>
            <w:tcW w:w="1417" w:type="dxa"/>
            <w:tcBorders>
              <w:top w:val="single" w:sz="4" w:space="0" w:color="auto"/>
            </w:tcBorders>
            <w:shd w:val="clear" w:color="auto" w:fill="auto"/>
          </w:tcPr>
          <w:p w14:paraId="52A49F95" w14:textId="4FAB0585" w:rsidR="000C6DFB" w:rsidRPr="00D92B6B" w:rsidRDefault="003E064D" w:rsidP="000C6DFB">
            <w:pPr>
              <w:spacing w:line="20" w:lineRule="atLeast"/>
              <w:jc w:val="right"/>
              <w:rPr>
                <w:rFonts w:ascii="Angsana New" w:eastAsia="Cordia New" w:hAnsi="Angsana New"/>
                <w:b/>
                <w:bCs/>
                <w:lang w:eastAsia="en-US"/>
              </w:rPr>
            </w:pPr>
            <w:r>
              <w:rPr>
                <w:rFonts w:ascii="Angsana New" w:eastAsia="Cordia New" w:hAnsi="Angsana New"/>
                <w:b/>
                <w:bCs/>
                <w:lang w:eastAsia="en-US"/>
              </w:rPr>
              <w:t>43,927</w:t>
            </w:r>
          </w:p>
        </w:tc>
        <w:tc>
          <w:tcPr>
            <w:tcW w:w="284" w:type="dxa"/>
            <w:shd w:val="clear" w:color="auto" w:fill="auto"/>
          </w:tcPr>
          <w:p w14:paraId="108AEC2D" w14:textId="77777777" w:rsidR="000C6DFB" w:rsidRPr="00D92B6B" w:rsidRDefault="000C6DFB" w:rsidP="000C6DFB">
            <w:pPr>
              <w:spacing w:line="20" w:lineRule="atLeast"/>
              <w:jc w:val="right"/>
              <w:rPr>
                <w:rFonts w:ascii="Angsana New" w:eastAsia="Cordia New" w:hAnsi="Angsana New"/>
                <w:b/>
                <w:bCs/>
                <w:lang w:eastAsia="en-US"/>
              </w:rPr>
            </w:pPr>
          </w:p>
        </w:tc>
        <w:tc>
          <w:tcPr>
            <w:tcW w:w="1813" w:type="dxa"/>
            <w:tcBorders>
              <w:top w:val="single" w:sz="4" w:space="0" w:color="auto"/>
            </w:tcBorders>
            <w:shd w:val="clear" w:color="auto" w:fill="auto"/>
          </w:tcPr>
          <w:p w14:paraId="3C93340B" w14:textId="677AF528" w:rsidR="000C6DFB" w:rsidRPr="00D92B6B" w:rsidRDefault="000C6DFB" w:rsidP="000C6DFB">
            <w:pPr>
              <w:spacing w:line="20" w:lineRule="atLeast"/>
              <w:jc w:val="right"/>
              <w:rPr>
                <w:rFonts w:ascii="Angsana New" w:eastAsia="Times New Roman" w:hAnsi="Angsana New"/>
                <w:b/>
                <w:bCs/>
                <w:lang w:eastAsia="en-US"/>
              </w:rPr>
            </w:pPr>
            <w:r>
              <w:rPr>
                <w:rFonts w:ascii="Angsana New" w:eastAsia="Times New Roman" w:hAnsi="Angsana New"/>
                <w:b/>
                <w:bCs/>
                <w:lang w:eastAsia="en-US"/>
              </w:rPr>
              <w:t>42,271</w:t>
            </w:r>
          </w:p>
        </w:tc>
      </w:tr>
      <w:tr w:rsidR="000C6DFB" w:rsidRPr="00BD5025" w14:paraId="47BC1D55" w14:textId="77777777" w:rsidTr="00855C2A">
        <w:trPr>
          <w:trHeight w:val="361"/>
        </w:trPr>
        <w:tc>
          <w:tcPr>
            <w:tcW w:w="5382" w:type="dxa"/>
            <w:shd w:val="clear" w:color="auto" w:fill="auto"/>
          </w:tcPr>
          <w:p w14:paraId="1E79A378" w14:textId="123E8852" w:rsidR="000C6DFB" w:rsidRPr="00BD5025" w:rsidRDefault="000C6DFB" w:rsidP="000C6DFB">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284" w:type="dxa"/>
            <w:shd w:val="clear" w:color="auto" w:fill="auto"/>
          </w:tcPr>
          <w:p w14:paraId="3B80F98D" w14:textId="77777777" w:rsidR="000C6DFB" w:rsidRPr="00BD5025" w:rsidRDefault="000C6DFB" w:rsidP="000C6DFB">
            <w:pPr>
              <w:spacing w:line="20" w:lineRule="atLeast"/>
              <w:jc w:val="right"/>
              <w:rPr>
                <w:rFonts w:ascii="Angsana New" w:eastAsia="Cordia New" w:hAnsi="Angsana New"/>
                <w:b/>
                <w:bCs/>
                <w:lang w:eastAsia="en-US"/>
              </w:rPr>
            </w:pPr>
          </w:p>
        </w:tc>
        <w:tc>
          <w:tcPr>
            <w:tcW w:w="1417" w:type="dxa"/>
            <w:shd w:val="clear" w:color="auto" w:fill="auto"/>
          </w:tcPr>
          <w:p w14:paraId="5DF27096" w14:textId="57745E4E" w:rsidR="000C6DFB" w:rsidRPr="00D92B6B" w:rsidRDefault="003E064D" w:rsidP="000C6DFB">
            <w:pPr>
              <w:spacing w:line="20" w:lineRule="atLeast"/>
              <w:jc w:val="right"/>
              <w:rPr>
                <w:rFonts w:ascii="Angsana New" w:eastAsia="Cordia New" w:hAnsi="Angsana New"/>
                <w:lang w:eastAsia="en-US"/>
              </w:rPr>
            </w:pPr>
            <w:r>
              <w:rPr>
                <w:rFonts w:ascii="Angsana New" w:eastAsia="Cordia New" w:hAnsi="Angsana New"/>
                <w:lang w:eastAsia="en-US"/>
              </w:rPr>
              <w:t>(20,863)</w:t>
            </w:r>
          </w:p>
        </w:tc>
        <w:tc>
          <w:tcPr>
            <w:tcW w:w="284" w:type="dxa"/>
            <w:shd w:val="clear" w:color="auto" w:fill="auto"/>
          </w:tcPr>
          <w:p w14:paraId="38D60694" w14:textId="77777777" w:rsidR="000C6DFB" w:rsidRPr="00D92B6B" w:rsidRDefault="000C6DFB" w:rsidP="000C6DFB">
            <w:pPr>
              <w:spacing w:line="20" w:lineRule="atLeast"/>
              <w:jc w:val="right"/>
              <w:rPr>
                <w:rFonts w:ascii="Angsana New" w:eastAsia="Cordia New" w:hAnsi="Angsana New"/>
                <w:lang w:eastAsia="en-US"/>
              </w:rPr>
            </w:pPr>
          </w:p>
        </w:tc>
        <w:tc>
          <w:tcPr>
            <w:tcW w:w="1813" w:type="dxa"/>
            <w:shd w:val="clear" w:color="auto" w:fill="auto"/>
          </w:tcPr>
          <w:p w14:paraId="05C73EAD" w14:textId="12265861" w:rsidR="000C6DFB" w:rsidRPr="00D92B6B" w:rsidRDefault="000C6DFB" w:rsidP="000C6DFB">
            <w:pPr>
              <w:spacing w:line="20" w:lineRule="atLeast"/>
              <w:jc w:val="right"/>
              <w:rPr>
                <w:rFonts w:ascii="Angsana New" w:eastAsia="Cordia New" w:hAnsi="Angsana New"/>
                <w:lang w:eastAsia="en-US"/>
              </w:rPr>
            </w:pPr>
            <w:r>
              <w:rPr>
                <w:rFonts w:ascii="Angsana New" w:eastAsia="Cordia New" w:hAnsi="Angsana New"/>
                <w:lang w:eastAsia="en-US"/>
              </w:rPr>
              <w:t>(21,425)</w:t>
            </w:r>
          </w:p>
        </w:tc>
      </w:tr>
      <w:tr w:rsidR="000C6DFB" w:rsidRPr="009E7427" w14:paraId="67BB23D0" w14:textId="77777777" w:rsidTr="00855C2A">
        <w:tc>
          <w:tcPr>
            <w:tcW w:w="5382" w:type="dxa"/>
            <w:shd w:val="clear" w:color="auto" w:fill="auto"/>
          </w:tcPr>
          <w:p w14:paraId="16BE1F59" w14:textId="5D9A5F83" w:rsidR="000C6DFB" w:rsidRPr="009E7427" w:rsidRDefault="000C6DFB" w:rsidP="000C6DFB">
            <w:pPr>
              <w:tabs>
                <w:tab w:val="left" w:pos="312"/>
                <w:tab w:val="left" w:pos="737"/>
                <w:tab w:val="left" w:pos="1304"/>
              </w:tabs>
              <w:spacing w:line="20" w:lineRule="atLeast"/>
              <w:ind w:right="-281"/>
              <w:rPr>
                <w:rFonts w:ascii="Angsana New" w:eastAsia="Batang" w:hAnsi="Angsana New"/>
                <w: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284" w:type="dxa"/>
            <w:shd w:val="clear" w:color="auto" w:fill="auto"/>
          </w:tcPr>
          <w:p w14:paraId="16C5482A" w14:textId="77777777" w:rsidR="000C6DFB" w:rsidRPr="009E7427" w:rsidRDefault="000C6DFB" w:rsidP="000C6DFB">
            <w:pPr>
              <w:spacing w:line="20" w:lineRule="atLeast"/>
              <w:jc w:val="right"/>
              <w:rPr>
                <w:rFonts w:ascii="Angsana New" w:eastAsia="Cordia New" w:hAnsi="Angsana New"/>
                <w:lang w:eastAsia="en-US"/>
              </w:rPr>
            </w:pPr>
          </w:p>
        </w:tc>
        <w:tc>
          <w:tcPr>
            <w:tcW w:w="1417" w:type="dxa"/>
            <w:tcBorders>
              <w:top w:val="single" w:sz="4" w:space="0" w:color="auto"/>
              <w:bottom w:val="double" w:sz="4" w:space="0" w:color="auto"/>
            </w:tcBorders>
            <w:shd w:val="clear" w:color="auto" w:fill="auto"/>
          </w:tcPr>
          <w:p w14:paraId="296E3AE4" w14:textId="18E70958" w:rsidR="000C6DFB" w:rsidRPr="00D92B6B" w:rsidRDefault="003E064D" w:rsidP="000C6DFB">
            <w:pPr>
              <w:spacing w:line="20" w:lineRule="atLeast"/>
              <w:jc w:val="right"/>
              <w:rPr>
                <w:rFonts w:ascii="Angsana New" w:eastAsia="Cordia New" w:hAnsi="Angsana New"/>
                <w:b/>
                <w:bCs/>
                <w:lang w:eastAsia="en-US"/>
              </w:rPr>
            </w:pPr>
            <w:r>
              <w:rPr>
                <w:rFonts w:ascii="Angsana New" w:eastAsia="Cordia New" w:hAnsi="Angsana New"/>
                <w:b/>
                <w:bCs/>
                <w:lang w:eastAsia="en-US"/>
              </w:rPr>
              <w:t>23,064</w:t>
            </w:r>
          </w:p>
        </w:tc>
        <w:tc>
          <w:tcPr>
            <w:tcW w:w="284" w:type="dxa"/>
            <w:shd w:val="clear" w:color="auto" w:fill="auto"/>
          </w:tcPr>
          <w:p w14:paraId="04D6092F" w14:textId="77777777" w:rsidR="000C6DFB" w:rsidRPr="00D92B6B" w:rsidRDefault="000C6DFB" w:rsidP="000C6DFB">
            <w:pPr>
              <w:spacing w:line="20" w:lineRule="atLeast"/>
              <w:jc w:val="right"/>
              <w:rPr>
                <w:rFonts w:ascii="Angsana New" w:eastAsia="Cordia New" w:hAnsi="Angsana New"/>
                <w:b/>
                <w:bCs/>
                <w:lang w:eastAsia="en-US"/>
              </w:rPr>
            </w:pPr>
          </w:p>
        </w:tc>
        <w:tc>
          <w:tcPr>
            <w:tcW w:w="1813" w:type="dxa"/>
            <w:tcBorders>
              <w:top w:val="single" w:sz="4" w:space="0" w:color="auto"/>
              <w:bottom w:val="double" w:sz="4" w:space="0" w:color="auto"/>
            </w:tcBorders>
            <w:shd w:val="clear" w:color="auto" w:fill="auto"/>
            <w:vAlign w:val="bottom"/>
          </w:tcPr>
          <w:p w14:paraId="222B0713" w14:textId="38864571" w:rsidR="000C6DFB" w:rsidRPr="00D06BA5" w:rsidRDefault="000C6DFB" w:rsidP="000C6DFB">
            <w:pPr>
              <w:spacing w:line="20" w:lineRule="atLeast"/>
              <w:jc w:val="right"/>
              <w:rPr>
                <w:rFonts w:ascii="Angsana New" w:eastAsia="Cordia New" w:hAnsi="Angsana New"/>
                <w:b/>
                <w:bCs/>
                <w:lang w:eastAsia="en-US"/>
              </w:rPr>
            </w:pPr>
            <w:r>
              <w:rPr>
                <w:rFonts w:ascii="Angsana New" w:eastAsia="Cordia New" w:hAnsi="Angsana New"/>
                <w:b/>
                <w:bCs/>
                <w:lang w:eastAsia="en-US"/>
              </w:rPr>
              <w:t>20</w:t>
            </w:r>
            <w:r w:rsidRPr="00D06BA5">
              <w:rPr>
                <w:rFonts w:ascii="Angsana New" w:eastAsia="Cordia New" w:hAnsi="Angsana New"/>
                <w:b/>
                <w:bCs/>
                <w:lang w:eastAsia="en-US"/>
              </w:rPr>
              <w:t>,</w:t>
            </w:r>
            <w:r>
              <w:rPr>
                <w:rFonts w:ascii="Angsana New" w:eastAsia="Cordia New" w:hAnsi="Angsana New"/>
                <w:b/>
                <w:bCs/>
                <w:lang w:eastAsia="en-US"/>
              </w:rPr>
              <w:t>846</w:t>
            </w:r>
          </w:p>
        </w:tc>
      </w:tr>
    </w:tbl>
    <w:p w14:paraId="4EB9C45A" w14:textId="1A831F65" w:rsidR="0034630B" w:rsidRDefault="00605855" w:rsidP="008028F5">
      <w:pPr>
        <w:tabs>
          <w:tab w:val="left" w:pos="312"/>
          <w:tab w:val="left" w:pos="737"/>
          <w:tab w:val="left" w:pos="1304"/>
          <w:tab w:val="left" w:pos="1814"/>
        </w:tabs>
        <w:spacing w:after="120" w:line="20" w:lineRule="atLeast"/>
        <w:ind w:left="317"/>
        <w:jc w:val="thaiDistribute"/>
        <w:rPr>
          <w:rFonts w:ascii="Angsana New" w:eastAsia="Times New Roman" w:hAnsi="Angsana New"/>
          <w:lang w:eastAsia="en-US"/>
        </w:rPr>
      </w:pPr>
      <w:r w:rsidRPr="00350EBB">
        <w:rPr>
          <w:rFonts w:ascii="Angsana New" w:eastAsia="Times New Roman" w:hAnsi="Angsana New"/>
          <w:lang w:eastAsia="en-US"/>
        </w:rPr>
        <w:t>In</w:t>
      </w:r>
      <w:r w:rsidR="00350EBB" w:rsidRPr="00350EBB">
        <w:rPr>
          <w:rFonts w:ascii="Angsana New" w:eastAsia="Times New Roman" w:hAnsi="Angsana New"/>
          <w:lang w:eastAsia="en-US"/>
        </w:rPr>
        <w:t xml:space="preserve"> 2024</w:t>
      </w:r>
      <w:r w:rsidR="00FF3653" w:rsidRPr="00350EBB">
        <w:rPr>
          <w:rFonts w:ascii="Angsana New" w:eastAsia="Times New Roman" w:hAnsi="Angsana New"/>
          <w:lang w:eastAsia="en-US"/>
        </w:rPr>
        <w:t>, the</w:t>
      </w:r>
      <w:r w:rsidR="00FF3653">
        <w:rPr>
          <w:rFonts w:ascii="Angsana New" w:eastAsia="Times New Roman" w:hAnsi="Angsana New"/>
          <w:lang w:eastAsia="en-US"/>
        </w:rPr>
        <w:t xml:space="preserve"> Company</w:t>
      </w:r>
      <w:r w:rsidRPr="00C727F8">
        <w:rPr>
          <w:rFonts w:ascii="Angsana New" w:eastAsia="Times New Roman" w:hAnsi="Angsana New"/>
          <w:lang w:eastAsia="en-US"/>
        </w:rPr>
        <w:t xml:space="preserve"> changed</w:t>
      </w:r>
      <w:r w:rsidR="00FF3653">
        <w:rPr>
          <w:rFonts w:ascii="Angsana New" w:eastAsia="Times New Roman" w:hAnsi="Angsana New"/>
          <w:lang w:eastAsia="en-US"/>
        </w:rPr>
        <w:t xml:space="preserve"> certain terms in several lease contracts.</w:t>
      </w:r>
      <w:r w:rsidRPr="00C727F8">
        <w:rPr>
          <w:rFonts w:ascii="Angsana New" w:eastAsia="Times New Roman" w:hAnsi="Angsana New"/>
          <w:lang w:eastAsia="en-US"/>
        </w:rPr>
        <w:t xml:space="preserve"> </w:t>
      </w:r>
      <w:r w:rsidR="00FF3653">
        <w:rPr>
          <w:rFonts w:ascii="Angsana New" w:eastAsia="Times New Roman" w:hAnsi="Angsana New"/>
          <w:lang w:eastAsia="en-US"/>
        </w:rPr>
        <w:t>A</w:t>
      </w:r>
      <w:r w:rsidRPr="00C727F8">
        <w:rPr>
          <w:rFonts w:ascii="Angsana New" w:eastAsia="Times New Roman" w:hAnsi="Angsana New"/>
          <w:lang w:eastAsia="en-US"/>
        </w:rPr>
        <w:t>s a result, the net lease liabilities</w:t>
      </w:r>
      <w:r w:rsidR="00FF3653">
        <w:rPr>
          <w:rFonts w:ascii="Angsana New" w:eastAsia="Times New Roman" w:hAnsi="Angsana New"/>
          <w:lang w:eastAsia="en-US"/>
        </w:rPr>
        <w:t xml:space="preserve"> have been decreased by </w:t>
      </w:r>
      <w:r w:rsidR="00FF3653" w:rsidRPr="0051170F">
        <w:rPr>
          <w:rFonts w:ascii="Angsana New" w:eastAsia="Times New Roman" w:hAnsi="Angsana New"/>
          <w:lang w:eastAsia="en-US"/>
        </w:rPr>
        <w:t>Baht</w:t>
      </w:r>
      <w:r w:rsidR="00DD0D2B" w:rsidRPr="0051170F">
        <w:rPr>
          <w:rFonts w:ascii="Angsana New" w:eastAsia="Times New Roman" w:hAnsi="Angsana New"/>
          <w:lang w:eastAsia="en-US"/>
        </w:rPr>
        <w:t xml:space="preserve"> </w:t>
      </w:r>
      <w:r w:rsidR="0034630B">
        <w:rPr>
          <w:rFonts w:ascii="Angsana New" w:eastAsia="Times New Roman" w:hAnsi="Angsana New"/>
          <w:lang w:eastAsia="en-US"/>
        </w:rPr>
        <w:t>1.00</w:t>
      </w:r>
      <w:r w:rsidRPr="0051170F">
        <w:rPr>
          <w:rFonts w:ascii="Angsana New" w:eastAsia="Times New Roman" w:hAnsi="Angsana New"/>
          <w:lang w:eastAsia="en-US"/>
        </w:rPr>
        <w:t xml:space="preserve"> million</w:t>
      </w:r>
      <w:r w:rsidR="00350EBB" w:rsidRPr="00350EBB">
        <w:rPr>
          <w:rFonts w:ascii="Angsana New" w:eastAsia="Times New Roman" w:hAnsi="Angsana New"/>
          <w:lang w:eastAsia="en-US"/>
        </w:rPr>
        <w:t xml:space="preserve"> </w:t>
      </w:r>
      <w:r w:rsidR="00350EBB" w:rsidRPr="001D4ABE">
        <w:rPr>
          <w:rFonts w:ascii="Angsana New" w:eastAsia="Times New Roman" w:hAnsi="Angsana New"/>
          <w:lang w:eastAsia="en-US"/>
        </w:rPr>
        <w:t>and gain from change</w:t>
      </w:r>
      <w:r w:rsidR="00350EBB">
        <w:rPr>
          <w:rFonts w:ascii="Angsana New" w:eastAsia="Times New Roman" w:hAnsi="Angsana New"/>
          <w:lang w:eastAsia="en-US"/>
        </w:rPr>
        <w:t>s</w:t>
      </w:r>
      <w:r w:rsidR="00350EBB" w:rsidRPr="001D4ABE">
        <w:rPr>
          <w:rFonts w:ascii="Angsana New" w:eastAsia="Times New Roman" w:hAnsi="Angsana New"/>
          <w:lang w:eastAsia="en-US"/>
        </w:rPr>
        <w:t xml:space="preserve"> in the lease</w:t>
      </w:r>
      <w:r w:rsidR="00350EBB">
        <w:rPr>
          <w:rFonts w:ascii="Angsana New" w:eastAsia="Times New Roman" w:hAnsi="Angsana New"/>
          <w:lang w:eastAsia="en-US"/>
        </w:rPr>
        <w:t xml:space="preserve"> agreement of</w:t>
      </w:r>
      <w:r w:rsidR="00350EBB" w:rsidRPr="001D4ABE">
        <w:rPr>
          <w:rFonts w:ascii="Angsana New" w:eastAsia="Times New Roman" w:hAnsi="Angsana New"/>
          <w:lang w:eastAsia="en-US"/>
        </w:rPr>
        <w:t xml:space="preserve"> Baht </w:t>
      </w:r>
      <w:r w:rsidR="00350EBB">
        <w:rPr>
          <w:rFonts w:ascii="Angsana New" w:eastAsia="Times New Roman" w:hAnsi="Angsana New"/>
          <w:lang w:eastAsia="en-US"/>
        </w:rPr>
        <w:t>0.0</w:t>
      </w:r>
      <w:r w:rsidR="0034630B">
        <w:rPr>
          <w:rFonts w:ascii="Angsana New" w:eastAsia="Times New Roman" w:hAnsi="Angsana New"/>
          <w:lang w:eastAsia="en-US"/>
        </w:rPr>
        <w:t>5</w:t>
      </w:r>
      <w:r w:rsidR="00350EBB" w:rsidRPr="001D4ABE">
        <w:rPr>
          <w:rFonts w:ascii="Angsana New" w:eastAsia="Times New Roman" w:hAnsi="Angsana New"/>
          <w:cs/>
          <w:lang w:eastAsia="en-US"/>
        </w:rPr>
        <w:t xml:space="preserve"> </w:t>
      </w:r>
      <w:r w:rsidR="00350EBB" w:rsidRPr="001D4ABE">
        <w:rPr>
          <w:rFonts w:ascii="Angsana New" w:eastAsia="Times New Roman" w:hAnsi="Angsana New"/>
          <w:lang w:eastAsia="en-US"/>
        </w:rPr>
        <w:t>million</w:t>
      </w:r>
      <w:r w:rsidR="00350EBB">
        <w:rPr>
          <w:rFonts w:ascii="Angsana New" w:eastAsia="Times New Roman" w:hAnsi="Angsana New"/>
          <w:lang w:eastAsia="en-US"/>
        </w:rPr>
        <w:t xml:space="preserve"> has been </w:t>
      </w:r>
      <w:r w:rsidR="00350EBB" w:rsidRPr="001D4ABE">
        <w:rPr>
          <w:rFonts w:ascii="Angsana New" w:eastAsia="Times New Roman" w:hAnsi="Angsana New"/>
          <w:lang w:eastAsia="en-US"/>
        </w:rPr>
        <w:t>recognized as other income in profit and loss</w:t>
      </w:r>
      <w:r w:rsidR="00350EBB">
        <w:rPr>
          <w:rFonts w:ascii="Angsana New" w:eastAsia="Times New Roman" w:hAnsi="Angsana New"/>
          <w:lang w:eastAsia="en-US"/>
        </w:rPr>
        <w:t>.</w:t>
      </w:r>
    </w:p>
    <w:p w14:paraId="335823A9" w14:textId="77777777" w:rsidR="0034630B" w:rsidRDefault="0034630B">
      <w:pPr>
        <w:rPr>
          <w:rFonts w:ascii="Angsana New" w:eastAsia="Times New Roman" w:hAnsi="Angsana New"/>
          <w:lang w:eastAsia="en-US"/>
        </w:rPr>
      </w:pPr>
      <w:r>
        <w:rPr>
          <w:rFonts w:ascii="Angsana New" w:eastAsia="Times New Roman" w:hAnsi="Angsana New"/>
          <w:lang w:eastAsia="en-US"/>
        </w:rPr>
        <w:lastRenderedPageBreak/>
        <w:br w:type="page"/>
      </w:r>
    </w:p>
    <w:p w14:paraId="7B885DAB" w14:textId="2FE16451" w:rsidR="005A1034" w:rsidRPr="005D5138" w:rsidRDefault="005F6FF3" w:rsidP="0034630B">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26"/>
        <w:jc w:val="both"/>
        <w:outlineLvl w:val="0"/>
        <w:rPr>
          <w:rFonts w:ascii="Angsana New" w:eastAsia="Times New Roman" w:hAnsi="Angsana New"/>
          <w:b/>
          <w:bCs/>
          <w:lang w:eastAsia="en-US"/>
        </w:rPr>
      </w:pPr>
      <w:r w:rsidRPr="005F6FF3">
        <w:rPr>
          <w:rFonts w:ascii="Angsana New" w:eastAsia="Times New Roman" w:hAnsi="Angsana New"/>
          <w:b/>
          <w:bCs/>
          <w:lang w:eastAsia="en-US"/>
        </w:rPr>
        <w:lastRenderedPageBreak/>
        <w:t>Income tax</w:t>
      </w:r>
    </w:p>
    <w:p w14:paraId="1AD5DCFA" w14:textId="62ED60CC" w:rsidR="00EA7DDD" w:rsidRDefault="009B3FA8" w:rsidP="005F6FF3">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Pr>
          <w:rFonts w:ascii="Angsana New" w:hAnsi="Angsana New"/>
        </w:rPr>
        <w:t xml:space="preserve">Income tax </w:t>
      </w:r>
      <w:r w:rsidR="00174E7F">
        <w:rPr>
          <w:rFonts w:ascii="Angsana New" w:hAnsi="Angsana New"/>
        </w:rPr>
        <w:t>(</w:t>
      </w:r>
      <w:r>
        <w:rPr>
          <w:rFonts w:ascii="Angsana New" w:hAnsi="Angsana New"/>
        </w:rPr>
        <w:t>expenses</w:t>
      </w:r>
      <w:r w:rsidR="00174E7F">
        <w:rPr>
          <w:rFonts w:ascii="Angsana New" w:hAnsi="Angsana New"/>
        </w:rPr>
        <w:t>)</w:t>
      </w:r>
      <w:r w:rsidR="005F6FF3" w:rsidRPr="005F6FF3">
        <w:rPr>
          <w:rFonts w:ascii="Angsana New" w:hAnsi="Angsana New"/>
        </w:rPr>
        <w:t xml:space="preserve"> for the </w:t>
      </w:r>
      <w:r w:rsidR="0034630B" w:rsidRPr="0034630B">
        <w:rPr>
          <w:rFonts w:ascii="Angsana New" w:hAnsi="Angsana New"/>
        </w:rPr>
        <w:t xml:space="preserve">three-month and </w:t>
      </w:r>
      <w:r w:rsidR="00B0552B">
        <w:rPr>
          <w:rFonts w:ascii="Angsana New" w:hAnsi="Angsana New"/>
        </w:rPr>
        <w:t>six</w:t>
      </w:r>
      <w:r w:rsidR="005F6FF3" w:rsidRPr="005F6FF3">
        <w:rPr>
          <w:rFonts w:ascii="Angsana New" w:hAnsi="Angsana New"/>
        </w:rPr>
        <w:t xml:space="preserve">-month periods ended </w:t>
      </w:r>
      <w:r w:rsidR="00B0552B">
        <w:rPr>
          <w:rFonts w:ascii="Angsana New" w:hAnsi="Angsana New"/>
          <w:lang w:eastAsia="zh-CN"/>
        </w:rPr>
        <w:t>30 June</w:t>
      </w:r>
      <w:r w:rsidR="00B0552B">
        <w:rPr>
          <w:rFonts w:ascii="Angsana New" w:hAnsi="Angsana New"/>
          <w:cs/>
          <w:lang w:eastAsia="zh-CN"/>
        </w:rPr>
        <w:t xml:space="preserve"> </w:t>
      </w:r>
      <w:r w:rsidR="00B0552B">
        <w:rPr>
          <w:rFonts w:ascii="Angsana New" w:hAnsi="Angsana New"/>
          <w:lang w:eastAsia="zh-CN"/>
        </w:rPr>
        <w:t>2024</w:t>
      </w:r>
      <w:r w:rsidR="005F6FF3" w:rsidRPr="005F6FF3">
        <w:rPr>
          <w:rFonts w:ascii="Angsana New" w:hAnsi="Angsana New"/>
          <w:cs/>
        </w:rPr>
        <w:t xml:space="preserve"> </w:t>
      </w:r>
      <w:r w:rsidR="005F6FF3" w:rsidRPr="005F6FF3">
        <w:rPr>
          <w:rFonts w:ascii="Angsana New" w:hAnsi="Angsana New"/>
        </w:rPr>
        <w:t xml:space="preserve">and </w:t>
      </w:r>
      <w:r w:rsidR="005F6FF3" w:rsidRPr="005F6FF3">
        <w:rPr>
          <w:rFonts w:ascii="Angsana New" w:hAnsi="Angsana New"/>
          <w:cs/>
        </w:rPr>
        <w:t>202</w:t>
      </w:r>
      <w:r w:rsidR="00B0552B">
        <w:rPr>
          <w:rFonts w:ascii="Angsana New" w:hAnsi="Angsana New"/>
        </w:rPr>
        <w:t>3</w:t>
      </w:r>
      <w:r w:rsidR="005F6FF3" w:rsidRPr="005F6FF3">
        <w:rPr>
          <w:rFonts w:ascii="Angsana New" w:hAnsi="Angsana New"/>
          <w:cs/>
        </w:rPr>
        <w:t xml:space="preserve"> </w:t>
      </w:r>
      <w:r w:rsidR="005F6FF3" w:rsidRPr="005F6FF3">
        <w:rPr>
          <w:rFonts w:ascii="Angsana New" w:hAnsi="Angsana New"/>
        </w:rPr>
        <w:t>are as follows:</w:t>
      </w: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B37ECF" w:rsidRPr="009E7427" w14:paraId="07B2557C" w14:textId="77777777" w:rsidTr="00DD0D2B">
        <w:tc>
          <w:tcPr>
            <w:tcW w:w="9048" w:type="dxa"/>
            <w:gridSpan w:val="5"/>
            <w:shd w:val="clear" w:color="auto" w:fill="auto"/>
          </w:tcPr>
          <w:p w14:paraId="198B1506" w14:textId="681AFA43" w:rsidR="00B37ECF" w:rsidRPr="009E7427" w:rsidRDefault="005F6FF3" w:rsidP="00BE0C6F">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5F6FF3" w:rsidRPr="00B37ECF" w14:paraId="342FF9F3" w14:textId="77777777" w:rsidTr="00DD0D2B">
        <w:tc>
          <w:tcPr>
            <w:tcW w:w="5470" w:type="dxa"/>
            <w:shd w:val="clear" w:color="auto" w:fill="auto"/>
          </w:tcPr>
          <w:p w14:paraId="5F862267" w14:textId="49356AF6" w:rsidR="005F6FF3" w:rsidRPr="0034630B"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lang w:eastAsia="en-US"/>
              </w:rPr>
              <w:t xml:space="preserve"> </w:t>
            </w:r>
            <w:r w:rsidR="0034630B" w:rsidRPr="0034630B">
              <w:rPr>
                <w:rFonts w:ascii="Angsana New" w:hAnsi="Angsana New"/>
                <w:b/>
                <w:bCs/>
              </w:rPr>
              <w:t>For the three-month period</w:t>
            </w:r>
            <w:r w:rsidR="0034630B">
              <w:rPr>
                <w:rFonts w:ascii="Angsana New" w:hAnsi="Angsana New"/>
                <w:b/>
                <w:bCs/>
              </w:rPr>
              <w:t>s</w:t>
            </w:r>
            <w:r w:rsidR="0034630B" w:rsidRPr="0034630B">
              <w:rPr>
                <w:rFonts w:ascii="Angsana New" w:hAnsi="Angsana New"/>
                <w:b/>
                <w:bCs/>
              </w:rPr>
              <w:t xml:space="preserve"> ended </w:t>
            </w:r>
            <w:r w:rsidR="0034630B" w:rsidRPr="0034630B">
              <w:rPr>
                <w:rFonts w:ascii="Angsana New" w:hAnsi="Angsana New"/>
                <w:b/>
                <w:bCs/>
                <w:lang w:eastAsia="zh-CN"/>
              </w:rPr>
              <w:t>30 June</w:t>
            </w:r>
          </w:p>
        </w:tc>
        <w:tc>
          <w:tcPr>
            <w:tcW w:w="270" w:type="dxa"/>
            <w:shd w:val="clear" w:color="auto" w:fill="auto"/>
          </w:tcPr>
          <w:p w14:paraId="37E2B7A3" w14:textId="77777777" w:rsidR="005F6FF3" w:rsidRPr="00B37ECF" w:rsidRDefault="005F6FF3" w:rsidP="005F6FF3">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BC97A" w14:textId="3BCE2D0C" w:rsidR="005F6FF3" w:rsidRPr="00B37ECF" w:rsidRDefault="005F6FF3" w:rsidP="005F6FF3">
            <w:pPr>
              <w:tabs>
                <w:tab w:val="left" w:pos="312"/>
                <w:tab w:val="left" w:pos="737"/>
                <w:tab w:val="left" w:pos="1304"/>
                <w:tab w:val="left" w:pos="1814"/>
              </w:tabs>
              <w:spacing w:line="20" w:lineRule="atLeast"/>
              <w:jc w:val="center"/>
              <w:rPr>
                <w:rFonts w:ascii="Angsana New" w:hAnsi="Angsana New"/>
              </w:rPr>
            </w:pPr>
            <w:r>
              <w:rPr>
                <w:rFonts w:ascii="Angsana New" w:hAnsi="Angsana New"/>
              </w:rPr>
              <w:t>202</w:t>
            </w:r>
            <w:r w:rsidR="005D1002">
              <w:rPr>
                <w:rFonts w:ascii="Angsana New" w:hAnsi="Angsana New"/>
              </w:rPr>
              <w:t>4</w:t>
            </w:r>
          </w:p>
        </w:tc>
        <w:tc>
          <w:tcPr>
            <w:tcW w:w="270" w:type="dxa"/>
            <w:shd w:val="clear" w:color="auto" w:fill="auto"/>
          </w:tcPr>
          <w:p w14:paraId="4C5CF7F4" w14:textId="77777777" w:rsidR="005F6FF3" w:rsidRPr="00B37ECF"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25A1330B" w14:textId="5CB78718" w:rsidR="005F6FF3" w:rsidRPr="00B37ECF" w:rsidRDefault="005F6FF3" w:rsidP="005F6FF3">
            <w:pPr>
              <w:pStyle w:val="Header"/>
              <w:tabs>
                <w:tab w:val="decimal" w:pos="0"/>
              </w:tabs>
              <w:spacing w:line="20" w:lineRule="atLeast"/>
              <w:ind w:right="94"/>
              <w:jc w:val="center"/>
              <w:rPr>
                <w:rFonts w:ascii="Angsana New" w:hAnsi="Angsana New"/>
                <w:lang w:val="en-US"/>
              </w:rPr>
            </w:pPr>
            <w:r>
              <w:rPr>
                <w:rFonts w:ascii="Angsana New" w:hAnsi="Angsana New"/>
                <w:lang w:val="en-US"/>
              </w:rPr>
              <w:t>202</w:t>
            </w:r>
            <w:r w:rsidR="005D1002">
              <w:rPr>
                <w:rFonts w:ascii="Angsana New" w:hAnsi="Angsana New"/>
                <w:lang w:val="en-US"/>
              </w:rPr>
              <w:t>3</w:t>
            </w:r>
          </w:p>
        </w:tc>
      </w:tr>
      <w:tr w:rsidR="005F6FF3" w:rsidRPr="009E7427" w14:paraId="2D4E78BB" w14:textId="77777777" w:rsidTr="00DD0D2B">
        <w:tc>
          <w:tcPr>
            <w:tcW w:w="5470" w:type="dxa"/>
            <w:shd w:val="clear" w:color="auto" w:fill="auto"/>
          </w:tcPr>
          <w:p w14:paraId="2F94A7A9" w14:textId="40A524B6" w:rsidR="005F6FF3" w:rsidRPr="00183CB9"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74F0C3B3"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5390AAE7"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6FF949F0"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9967D37" w14:textId="77777777" w:rsidR="005F6FF3" w:rsidRPr="00E311E2" w:rsidRDefault="005F6FF3" w:rsidP="005F6FF3">
            <w:pPr>
              <w:pStyle w:val="Header"/>
              <w:tabs>
                <w:tab w:val="decimal" w:pos="0"/>
              </w:tabs>
              <w:spacing w:line="20" w:lineRule="atLeast"/>
              <w:ind w:right="94"/>
              <w:jc w:val="right"/>
              <w:rPr>
                <w:rFonts w:ascii="Angsana New" w:hAnsi="Angsana New"/>
                <w:lang w:val="en-US"/>
              </w:rPr>
            </w:pPr>
          </w:p>
        </w:tc>
      </w:tr>
      <w:tr w:rsidR="000C6DFB" w:rsidRPr="009E7427" w14:paraId="39812C13" w14:textId="77777777" w:rsidTr="00DD0D2B">
        <w:tc>
          <w:tcPr>
            <w:tcW w:w="5470" w:type="dxa"/>
            <w:shd w:val="clear" w:color="auto" w:fill="auto"/>
          </w:tcPr>
          <w:p w14:paraId="367A57EE" w14:textId="2709A2F4" w:rsidR="000C6DFB" w:rsidRPr="009E7427" w:rsidRDefault="000C6DFB" w:rsidP="000C6DFB">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270" w:type="dxa"/>
            <w:shd w:val="clear" w:color="auto" w:fill="auto"/>
          </w:tcPr>
          <w:p w14:paraId="0E8C0F92" w14:textId="77777777" w:rsidR="000C6DFB" w:rsidRPr="009E7427" w:rsidRDefault="000C6DFB" w:rsidP="000C6DFB">
            <w:pPr>
              <w:pStyle w:val="Header"/>
              <w:tabs>
                <w:tab w:val="decimal" w:pos="0"/>
              </w:tabs>
              <w:spacing w:line="20" w:lineRule="atLeast"/>
              <w:ind w:right="94"/>
              <w:jc w:val="right"/>
              <w:rPr>
                <w:rFonts w:ascii="Angsana New" w:hAnsi="Angsana New"/>
              </w:rPr>
            </w:pPr>
          </w:p>
        </w:tc>
        <w:tc>
          <w:tcPr>
            <w:tcW w:w="1530" w:type="dxa"/>
            <w:shd w:val="clear" w:color="auto" w:fill="auto"/>
          </w:tcPr>
          <w:p w14:paraId="2E3DF9CE" w14:textId="5D7ED5F3" w:rsidR="000C6DFB" w:rsidRPr="009E7427" w:rsidRDefault="004E670F" w:rsidP="000C6DFB">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1AA51C4B" w14:textId="77777777" w:rsidR="000C6DFB" w:rsidRPr="009E7427" w:rsidRDefault="000C6DFB" w:rsidP="000C6DFB">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B3B3586" w14:textId="43EDB5AC" w:rsidR="000C6DFB" w:rsidRPr="009B75F3" w:rsidRDefault="004E670F" w:rsidP="000C6DFB">
            <w:pPr>
              <w:pStyle w:val="Header"/>
              <w:tabs>
                <w:tab w:val="decimal" w:pos="0"/>
              </w:tabs>
              <w:spacing w:line="20" w:lineRule="atLeast"/>
              <w:ind w:right="94"/>
              <w:jc w:val="right"/>
              <w:rPr>
                <w:rFonts w:ascii="Angsana New" w:hAnsi="Angsana New"/>
                <w:lang w:val="en-US"/>
              </w:rPr>
            </w:pPr>
            <w:r>
              <w:rPr>
                <w:rFonts w:ascii="Angsana New" w:hAnsi="Angsana New"/>
              </w:rPr>
              <w:t>-</w:t>
            </w:r>
          </w:p>
        </w:tc>
      </w:tr>
      <w:tr w:rsidR="000C6DFB" w:rsidRPr="009E7427" w14:paraId="4E6B3521" w14:textId="77777777" w:rsidTr="00DD0D2B">
        <w:tc>
          <w:tcPr>
            <w:tcW w:w="5470" w:type="dxa"/>
            <w:shd w:val="clear" w:color="auto" w:fill="auto"/>
          </w:tcPr>
          <w:p w14:paraId="2B8498F0" w14:textId="762ED496" w:rsidR="000C6DFB" w:rsidRPr="00183CB9" w:rsidRDefault="000C6DFB" w:rsidP="000C6DFB">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18EC0655" w14:textId="77777777" w:rsidR="000C6DFB" w:rsidRPr="009E7427" w:rsidRDefault="000C6DFB" w:rsidP="000C6DFB">
            <w:pPr>
              <w:pStyle w:val="Header"/>
              <w:tabs>
                <w:tab w:val="decimal" w:pos="0"/>
              </w:tabs>
              <w:spacing w:line="20" w:lineRule="atLeast"/>
              <w:ind w:right="94"/>
              <w:jc w:val="right"/>
              <w:rPr>
                <w:rFonts w:ascii="Angsana New" w:hAnsi="Angsana New"/>
              </w:rPr>
            </w:pPr>
          </w:p>
        </w:tc>
        <w:tc>
          <w:tcPr>
            <w:tcW w:w="1530" w:type="dxa"/>
            <w:shd w:val="clear" w:color="auto" w:fill="auto"/>
          </w:tcPr>
          <w:p w14:paraId="31BBA7DF" w14:textId="77777777" w:rsidR="000C6DFB" w:rsidRPr="009E7427" w:rsidRDefault="000C6DFB" w:rsidP="000C6DFB">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723EA4F" w14:textId="77777777" w:rsidR="000C6DFB" w:rsidRPr="009E7427" w:rsidRDefault="000C6DFB" w:rsidP="000C6DFB">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07E09971" w14:textId="77777777" w:rsidR="000C6DFB" w:rsidRPr="009E7427" w:rsidRDefault="000C6DFB" w:rsidP="000C6DFB">
            <w:pPr>
              <w:pStyle w:val="Header"/>
              <w:tabs>
                <w:tab w:val="decimal" w:pos="0"/>
              </w:tabs>
              <w:spacing w:line="20" w:lineRule="atLeast"/>
              <w:ind w:right="94"/>
              <w:jc w:val="right"/>
              <w:rPr>
                <w:rFonts w:ascii="Angsana New" w:hAnsi="Angsana New"/>
              </w:rPr>
            </w:pPr>
          </w:p>
        </w:tc>
      </w:tr>
      <w:tr w:rsidR="000C6DFB" w:rsidRPr="009E7427" w14:paraId="4EDC5CE0" w14:textId="77777777" w:rsidTr="00DD0D2B">
        <w:tc>
          <w:tcPr>
            <w:tcW w:w="5470" w:type="dxa"/>
            <w:shd w:val="clear" w:color="auto" w:fill="auto"/>
          </w:tcPr>
          <w:p w14:paraId="53ECF530" w14:textId="7D9E8163" w:rsidR="000C6DFB" w:rsidRPr="00183CB9" w:rsidRDefault="000C6DFB" w:rsidP="000C6DFB">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44872514" w14:textId="77777777" w:rsidR="000C6DFB" w:rsidRPr="009E7427" w:rsidRDefault="000C6DFB" w:rsidP="000C6DFB">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646A9" w14:textId="78A463F2" w:rsidR="000C6DFB" w:rsidRPr="009E7427" w:rsidRDefault="004E670F" w:rsidP="000C6DFB">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630</w:t>
            </w:r>
          </w:p>
        </w:tc>
        <w:tc>
          <w:tcPr>
            <w:tcW w:w="270" w:type="dxa"/>
            <w:shd w:val="clear" w:color="auto" w:fill="auto"/>
          </w:tcPr>
          <w:p w14:paraId="78F1856D" w14:textId="77777777" w:rsidR="000C6DFB" w:rsidRPr="009E7427" w:rsidRDefault="000C6DFB" w:rsidP="000C6DFB">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6498A41A" w14:textId="32408305" w:rsidR="000C6DFB" w:rsidRPr="00594D52" w:rsidRDefault="004E670F" w:rsidP="000C6DFB">
            <w:pPr>
              <w:pStyle w:val="Header"/>
              <w:tabs>
                <w:tab w:val="decimal" w:pos="0"/>
              </w:tabs>
              <w:spacing w:line="20" w:lineRule="atLeast"/>
              <w:ind w:right="94"/>
              <w:jc w:val="right"/>
              <w:rPr>
                <w:rFonts w:ascii="Angsana New" w:hAnsi="Angsana New"/>
                <w:lang w:val="en-US"/>
              </w:rPr>
            </w:pPr>
            <w:r>
              <w:rPr>
                <w:rFonts w:ascii="Angsana New" w:hAnsi="Angsana New"/>
              </w:rPr>
              <w:t>5,51</w:t>
            </w:r>
            <w:r w:rsidR="006E59B4">
              <w:rPr>
                <w:rFonts w:ascii="Angsana New" w:hAnsi="Angsana New"/>
              </w:rPr>
              <w:t>6</w:t>
            </w:r>
          </w:p>
        </w:tc>
      </w:tr>
      <w:tr w:rsidR="000C6DFB" w:rsidRPr="009E7427" w14:paraId="619BDE59" w14:textId="77777777" w:rsidTr="00DD0D2B">
        <w:tc>
          <w:tcPr>
            <w:tcW w:w="5470" w:type="dxa"/>
            <w:shd w:val="clear" w:color="auto" w:fill="auto"/>
          </w:tcPr>
          <w:p w14:paraId="76E3D8A2" w14:textId="13302E62" w:rsidR="000C6DFB" w:rsidRPr="00350EBB" w:rsidRDefault="000C6DFB" w:rsidP="000C6DFB">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009B3FA8" w:rsidRPr="009B3FA8">
              <w:rPr>
                <w:rFonts w:ascii="Angsana New" w:hAnsi="Angsana New"/>
                <w:b/>
                <w:bCs/>
              </w:rPr>
              <w:t>Income tax expenses</w:t>
            </w:r>
          </w:p>
        </w:tc>
        <w:tc>
          <w:tcPr>
            <w:tcW w:w="270" w:type="dxa"/>
            <w:shd w:val="clear" w:color="auto" w:fill="auto"/>
          </w:tcPr>
          <w:p w14:paraId="1DFAC833" w14:textId="77777777" w:rsidR="000C6DFB" w:rsidRPr="009E7427" w:rsidRDefault="000C6DFB" w:rsidP="000C6DFB">
            <w:pPr>
              <w:pStyle w:val="Header"/>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38DEFE0E" w14:textId="082CEBC8" w:rsidR="000C6DFB" w:rsidRPr="009E7427" w:rsidRDefault="004E670F" w:rsidP="000C6DFB">
            <w:pPr>
              <w:tabs>
                <w:tab w:val="left" w:pos="312"/>
                <w:tab w:val="left" w:pos="737"/>
                <w:tab w:val="left" w:pos="1152"/>
                <w:tab w:val="left" w:pos="1814"/>
              </w:tabs>
              <w:spacing w:line="20" w:lineRule="atLeast"/>
              <w:ind w:right="72"/>
              <w:jc w:val="right"/>
              <w:rPr>
                <w:rFonts w:ascii="Angsana New" w:hAnsi="Angsana New"/>
                <w:b/>
                <w:bCs/>
                <w:cs/>
              </w:rPr>
            </w:pPr>
            <w:r>
              <w:rPr>
                <w:rFonts w:ascii="Angsana New" w:hAnsi="Angsana New"/>
                <w:b/>
                <w:bCs/>
              </w:rPr>
              <w:t>630</w:t>
            </w:r>
          </w:p>
        </w:tc>
        <w:tc>
          <w:tcPr>
            <w:tcW w:w="270" w:type="dxa"/>
            <w:shd w:val="clear" w:color="auto" w:fill="auto"/>
          </w:tcPr>
          <w:p w14:paraId="5DC53B65" w14:textId="77777777" w:rsidR="000C6DFB" w:rsidRPr="009E7427" w:rsidRDefault="000C6DFB" w:rsidP="000C6DFB">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72848980" w14:textId="4F60D3E9" w:rsidR="000C6DFB" w:rsidRPr="00E311E2" w:rsidRDefault="004E670F" w:rsidP="000C6DFB">
            <w:pPr>
              <w:pStyle w:val="Header"/>
              <w:tabs>
                <w:tab w:val="decimal" w:pos="0"/>
              </w:tabs>
              <w:spacing w:line="20" w:lineRule="atLeast"/>
              <w:ind w:right="94"/>
              <w:jc w:val="right"/>
              <w:rPr>
                <w:rFonts w:ascii="Angsana New" w:hAnsi="Angsana New"/>
                <w:b/>
                <w:bCs/>
                <w:lang w:val="en-US"/>
              </w:rPr>
            </w:pPr>
            <w:r>
              <w:rPr>
                <w:rFonts w:ascii="Angsana New" w:hAnsi="Angsana New"/>
                <w:b/>
                <w:bCs/>
              </w:rPr>
              <w:t>5,516</w:t>
            </w:r>
          </w:p>
        </w:tc>
      </w:tr>
    </w:tbl>
    <w:p w14:paraId="0732DCE1" w14:textId="77777777" w:rsidR="003E064D" w:rsidRDefault="003E064D" w:rsidP="0034630B">
      <w:pPr>
        <w:tabs>
          <w:tab w:val="left" w:pos="312"/>
          <w:tab w:val="left" w:pos="737"/>
          <w:tab w:val="left" w:pos="1304"/>
          <w:tab w:val="left" w:pos="1814"/>
          <w:tab w:val="num" w:pos="2790"/>
        </w:tabs>
        <w:spacing w:after="120" w:line="20" w:lineRule="atLeast"/>
        <w:jc w:val="both"/>
        <w:outlineLvl w:val="0"/>
        <w:rPr>
          <w:rFonts w:ascii="Angsana New" w:eastAsia="Times New Roman" w:hAnsi="Angsana New"/>
          <w:b/>
          <w:bCs/>
          <w:lang w:eastAsia="en-US"/>
        </w:rPr>
      </w:pP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3E064D" w:rsidRPr="009E7427" w14:paraId="5A0FE01B" w14:textId="77777777" w:rsidTr="00FD4575">
        <w:tc>
          <w:tcPr>
            <w:tcW w:w="9048" w:type="dxa"/>
            <w:gridSpan w:val="5"/>
            <w:shd w:val="clear" w:color="auto" w:fill="auto"/>
          </w:tcPr>
          <w:p w14:paraId="39B118C4" w14:textId="77777777" w:rsidR="003E064D" w:rsidRPr="009E7427" w:rsidRDefault="003E064D" w:rsidP="00FD4575">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3E064D" w:rsidRPr="00B37ECF" w14:paraId="419FDF6A" w14:textId="77777777" w:rsidTr="00FD4575">
        <w:tc>
          <w:tcPr>
            <w:tcW w:w="5470" w:type="dxa"/>
            <w:shd w:val="clear" w:color="auto" w:fill="auto"/>
          </w:tcPr>
          <w:p w14:paraId="2E1561E6" w14:textId="21554E30" w:rsidR="003E064D" w:rsidRPr="0034630B" w:rsidRDefault="003E064D" w:rsidP="00FD4575">
            <w:pPr>
              <w:spacing w:line="20" w:lineRule="atLeast"/>
              <w:ind w:left="57" w:hanging="174"/>
              <w:outlineLvl w:val="0"/>
              <w:rPr>
                <w:rFonts w:ascii="Angsana New" w:eastAsia="Batang" w:hAnsi="Angsana New"/>
                <w:b/>
                <w:bCs/>
                <w:cs/>
                <w:lang w:eastAsia="en-US"/>
              </w:rPr>
            </w:pPr>
            <w:r>
              <w:rPr>
                <w:rFonts w:ascii="Angsana New" w:eastAsia="Batang" w:hAnsi="Angsana New"/>
                <w:lang w:eastAsia="en-US"/>
              </w:rPr>
              <w:t xml:space="preserve"> </w:t>
            </w:r>
            <w:r w:rsidR="0034630B" w:rsidRPr="0034630B">
              <w:rPr>
                <w:rFonts w:ascii="Angsana New" w:hAnsi="Angsana New"/>
                <w:b/>
                <w:bCs/>
              </w:rPr>
              <w:t>For the six-month period</w:t>
            </w:r>
            <w:r w:rsidR="0034630B">
              <w:rPr>
                <w:rFonts w:ascii="Angsana New" w:hAnsi="Angsana New"/>
                <w:b/>
                <w:bCs/>
              </w:rPr>
              <w:t>s</w:t>
            </w:r>
            <w:r w:rsidR="0034630B" w:rsidRPr="0034630B">
              <w:rPr>
                <w:rFonts w:ascii="Angsana New" w:hAnsi="Angsana New"/>
                <w:b/>
                <w:bCs/>
              </w:rPr>
              <w:t xml:space="preserve"> ended </w:t>
            </w:r>
            <w:r w:rsidR="0034630B" w:rsidRPr="0034630B">
              <w:rPr>
                <w:rFonts w:ascii="Angsana New" w:hAnsi="Angsana New"/>
                <w:b/>
                <w:bCs/>
                <w:lang w:eastAsia="zh-CN"/>
              </w:rPr>
              <w:t>30 June</w:t>
            </w:r>
          </w:p>
        </w:tc>
        <w:tc>
          <w:tcPr>
            <w:tcW w:w="270" w:type="dxa"/>
            <w:shd w:val="clear" w:color="auto" w:fill="auto"/>
          </w:tcPr>
          <w:p w14:paraId="05597239" w14:textId="77777777" w:rsidR="003E064D" w:rsidRPr="00B37ECF" w:rsidRDefault="003E064D" w:rsidP="00FD4575">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537FBAFD" w14:textId="77777777" w:rsidR="003E064D" w:rsidRPr="00B37ECF" w:rsidRDefault="003E064D" w:rsidP="00FD4575">
            <w:pPr>
              <w:tabs>
                <w:tab w:val="left" w:pos="312"/>
                <w:tab w:val="left" w:pos="737"/>
                <w:tab w:val="left" w:pos="1304"/>
                <w:tab w:val="left" w:pos="1814"/>
              </w:tabs>
              <w:spacing w:line="20" w:lineRule="atLeast"/>
              <w:jc w:val="center"/>
              <w:rPr>
                <w:rFonts w:ascii="Angsana New" w:hAnsi="Angsana New"/>
              </w:rPr>
            </w:pPr>
            <w:r>
              <w:rPr>
                <w:rFonts w:ascii="Angsana New" w:hAnsi="Angsana New"/>
              </w:rPr>
              <w:t>2024</w:t>
            </w:r>
          </w:p>
        </w:tc>
        <w:tc>
          <w:tcPr>
            <w:tcW w:w="270" w:type="dxa"/>
            <w:shd w:val="clear" w:color="auto" w:fill="auto"/>
          </w:tcPr>
          <w:p w14:paraId="66356449" w14:textId="77777777" w:rsidR="003E064D" w:rsidRPr="00B37ECF"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29551F56" w14:textId="77777777" w:rsidR="003E064D" w:rsidRPr="00B37ECF" w:rsidRDefault="003E064D" w:rsidP="00FD4575">
            <w:pPr>
              <w:pStyle w:val="Header"/>
              <w:tabs>
                <w:tab w:val="decimal" w:pos="0"/>
              </w:tabs>
              <w:spacing w:line="20" w:lineRule="atLeast"/>
              <w:ind w:right="94"/>
              <w:jc w:val="center"/>
              <w:rPr>
                <w:rFonts w:ascii="Angsana New" w:hAnsi="Angsana New"/>
                <w:lang w:val="en-US"/>
              </w:rPr>
            </w:pPr>
            <w:r>
              <w:rPr>
                <w:rFonts w:ascii="Angsana New" w:hAnsi="Angsana New"/>
                <w:lang w:val="en-US"/>
              </w:rPr>
              <w:t>2023</w:t>
            </w:r>
          </w:p>
        </w:tc>
      </w:tr>
      <w:tr w:rsidR="003E064D" w:rsidRPr="009E7427" w14:paraId="3C15D6F4" w14:textId="77777777" w:rsidTr="00FD4575">
        <w:tc>
          <w:tcPr>
            <w:tcW w:w="5470" w:type="dxa"/>
            <w:shd w:val="clear" w:color="auto" w:fill="auto"/>
          </w:tcPr>
          <w:p w14:paraId="2D4AAFB0" w14:textId="77777777" w:rsidR="003E064D" w:rsidRPr="00183CB9" w:rsidRDefault="003E064D" w:rsidP="00FD4575">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2542C609" w14:textId="77777777" w:rsidR="003E064D" w:rsidRPr="009E7427" w:rsidRDefault="003E064D" w:rsidP="00FD4575">
            <w:pPr>
              <w:pStyle w:val="Header"/>
              <w:tabs>
                <w:tab w:val="decimal" w:pos="0"/>
              </w:tabs>
              <w:spacing w:line="20" w:lineRule="atLeast"/>
              <w:ind w:right="94"/>
              <w:jc w:val="right"/>
              <w:rPr>
                <w:rFonts w:ascii="Angsana New" w:hAnsi="Angsana New"/>
              </w:rPr>
            </w:pPr>
          </w:p>
        </w:tc>
        <w:tc>
          <w:tcPr>
            <w:tcW w:w="1530" w:type="dxa"/>
            <w:shd w:val="clear" w:color="auto" w:fill="auto"/>
          </w:tcPr>
          <w:p w14:paraId="0DB40B9C"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4F2E05F6"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33A7813D" w14:textId="77777777" w:rsidR="003E064D" w:rsidRPr="00E311E2" w:rsidRDefault="003E064D" w:rsidP="00FD4575">
            <w:pPr>
              <w:pStyle w:val="Header"/>
              <w:tabs>
                <w:tab w:val="decimal" w:pos="0"/>
              </w:tabs>
              <w:spacing w:line="20" w:lineRule="atLeast"/>
              <w:ind w:right="94"/>
              <w:jc w:val="right"/>
              <w:rPr>
                <w:rFonts w:ascii="Angsana New" w:hAnsi="Angsana New"/>
                <w:lang w:val="en-US"/>
              </w:rPr>
            </w:pPr>
          </w:p>
        </w:tc>
      </w:tr>
      <w:tr w:rsidR="003E064D" w:rsidRPr="009E7427" w14:paraId="1C84E2E8" w14:textId="77777777" w:rsidTr="00FD4575">
        <w:tc>
          <w:tcPr>
            <w:tcW w:w="5470" w:type="dxa"/>
            <w:shd w:val="clear" w:color="auto" w:fill="auto"/>
          </w:tcPr>
          <w:p w14:paraId="2CE427A8" w14:textId="77777777" w:rsidR="003E064D" w:rsidRPr="009E7427" w:rsidRDefault="003E064D" w:rsidP="00FD4575">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270" w:type="dxa"/>
            <w:shd w:val="clear" w:color="auto" w:fill="auto"/>
          </w:tcPr>
          <w:p w14:paraId="47D229C7" w14:textId="77777777" w:rsidR="003E064D" w:rsidRPr="009E7427" w:rsidRDefault="003E064D" w:rsidP="00FD4575">
            <w:pPr>
              <w:pStyle w:val="Header"/>
              <w:tabs>
                <w:tab w:val="decimal" w:pos="0"/>
              </w:tabs>
              <w:spacing w:line="20" w:lineRule="atLeast"/>
              <w:ind w:right="94"/>
              <w:jc w:val="right"/>
              <w:rPr>
                <w:rFonts w:ascii="Angsana New" w:hAnsi="Angsana New"/>
              </w:rPr>
            </w:pPr>
          </w:p>
        </w:tc>
        <w:tc>
          <w:tcPr>
            <w:tcW w:w="1530" w:type="dxa"/>
            <w:shd w:val="clear" w:color="auto" w:fill="auto"/>
          </w:tcPr>
          <w:p w14:paraId="649997A6" w14:textId="50AE656A" w:rsidR="003E064D" w:rsidRPr="009E7427" w:rsidRDefault="004E670F" w:rsidP="00FD4575">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735BABC5"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1ED9970F" w14:textId="2D5DFC17" w:rsidR="003E064D" w:rsidRPr="009B75F3" w:rsidRDefault="004E670F" w:rsidP="00FD4575">
            <w:pPr>
              <w:pStyle w:val="Header"/>
              <w:tabs>
                <w:tab w:val="decimal" w:pos="0"/>
              </w:tabs>
              <w:spacing w:line="20" w:lineRule="atLeast"/>
              <w:ind w:right="94"/>
              <w:jc w:val="right"/>
              <w:rPr>
                <w:rFonts w:ascii="Angsana New" w:hAnsi="Angsana New"/>
                <w:lang w:val="en-US"/>
              </w:rPr>
            </w:pPr>
            <w:r>
              <w:rPr>
                <w:rFonts w:ascii="Angsana New" w:hAnsi="Angsana New"/>
              </w:rPr>
              <w:t>-</w:t>
            </w:r>
          </w:p>
        </w:tc>
      </w:tr>
      <w:tr w:rsidR="003E064D" w:rsidRPr="009E7427" w14:paraId="52EEDFA3" w14:textId="77777777" w:rsidTr="00FD4575">
        <w:tc>
          <w:tcPr>
            <w:tcW w:w="5470" w:type="dxa"/>
            <w:shd w:val="clear" w:color="auto" w:fill="auto"/>
          </w:tcPr>
          <w:p w14:paraId="3101AA8F" w14:textId="77777777" w:rsidR="003E064D" w:rsidRPr="00183CB9" w:rsidRDefault="003E064D" w:rsidP="00FD4575">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27F90658" w14:textId="77777777" w:rsidR="003E064D" w:rsidRPr="009E7427" w:rsidRDefault="003E064D" w:rsidP="00FD4575">
            <w:pPr>
              <w:pStyle w:val="Header"/>
              <w:tabs>
                <w:tab w:val="decimal" w:pos="0"/>
              </w:tabs>
              <w:spacing w:line="20" w:lineRule="atLeast"/>
              <w:ind w:right="94"/>
              <w:jc w:val="right"/>
              <w:rPr>
                <w:rFonts w:ascii="Angsana New" w:hAnsi="Angsana New"/>
              </w:rPr>
            </w:pPr>
          </w:p>
        </w:tc>
        <w:tc>
          <w:tcPr>
            <w:tcW w:w="1530" w:type="dxa"/>
            <w:shd w:val="clear" w:color="auto" w:fill="auto"/>
          </w:tcPr>
          <w:p w14:paraId="17752202" w14:textId="77777777" w:rsidR="003E064D" w:rsidRPr="009E7427" w:rsidRDefault="003E064D" w:rsidP="00FD4575">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3A65782"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1F77D338" w14:textId="77777777" w:rsidR="003E064D" w:rsidRPr="009E7427" w:rsidRDefault="003E064D" w:rsidP="00FD4575">
            <w:pPr>
              <w:pStyle w:val="Header"/>
              <w:tabs>
                <w:tab w:val="decimal" w:pos="0"/>
              </w:tabs>
              <w:spacing w:line="20" w:lineRule="atLeast"/>
              <w:ind w:right="94"/>
              <w:jc w:val="right"/>
              <w:rPr>
                <w:rFonts w:ascii="Angsana New" w:hAnsi="Angsana New"/>
              </w:rPr>
            </w:pPr>
          </w:p>
        </w:tc>
      </w:tr>
      <w:tr w:rsidR="003E064D" w:rsidRPr="009E7427" w14:paraId="50C90E68" w14:textId="77777777" w:rsidTr="00FD4575">
        <w:tc>
          <w:tcPr>
            <w:tcW w:w="5470" w:type="dxa"/>
            <w:shd w:val="clear" w:color="auto" w:fill="auto"/>
          </w:tcPr>
          <w:p w14:paraId="31065751" w14:textId="77777777" w:rsidR="003E064D" w:rsidRPr="00183CB9" w:rsidRDefault="003E064D" w:rsidP="00FD4575">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5B5095DE" w14:textId="77777777" w:rsidR="003E064D" w:rsidRPr="009E7427" w:rsidRDefault="003E064D" w:rsidP="00FD4575">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3D923E84" w14:textId="1127C810" w:rsidR="003E064D" w:rsidRPr="009E7427" w:rsidRDefault="0034630B" w:rsidP="00FD4575">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w:t>
            </w:r>
            <w:r w:rsidR="004E670F">
              <w:rPr>
                <w:rFonts w:ascii="Angsana New" w:hAnsi="Angsana New"/>
              </w:rPr>
              <w:t>66</w:t>
            </w:r>
            <w:r w:rsidR="006E59B4">
              <w:rPr>
                <w:rFonts w:ascii="Angsana New" w:hAnsi="Angsana New"/>
              </w:rPr>
              <w:t>1</w:t>
            </w:r>
            <w:r>
              <w:rPr>
                <w:rFonts w:ascii="Angsana New" w:hAnsi="Angsana New"/>
              </w:rPr>
              <w:t>)</w:t>
            </w:r>
          </w:p>
        </w:tc>
        <w:tc>
          <w:tcPr>
            <w:tcW w:w="270" w:type="dxa"/>
            <w:shd w:val="clear" w:color="auto" w:fill="auto"/>
          </w:tcPr>
          <w:p w14:paraId="2E7511C4"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5C374E70" w14:textId="6D620571" w:rsidR="003E064D" w:rsidRPr="00594D52" w:rsidRDefault="004E670F" w:rsidP="00FD4575">
            <w:pPr>
              <w:pStyle w:val="Header"/>
              <w:tabs>
                <w:tab w:val="decimal" w:pos="0"/>
              </w:tabs>
              <w:spacing w:line="20" w:lineRule="atLeast"/>
              <w:ind w:right="94"/>
              <w:jc w:val="right"/>
              <w:rPr>
                <w:rFonts w:ascii="Angsana New" w:hAnsi="Angsana New"/>
                <w:lang w:val="en-US"/>
              </w:rPr>
            </w:pPr>
            <w:r>
              <w:rPr>
                <w:rFonts w:ascii="Angsana New" w:hAnsi="Angsana New"/>
              </w:rPr>
              <w:t>3,404</w:t>
            </w:r>
          </w:p>
        </w:tc>
      </w:tr>
      <w:tr w:rsidR="003E064D" w:rsidRPr="009E7427" w14:paraId="6F2F2AAE" w14:textId="77777777" w:rsidTr="00FD4575">
        <w:tc>
          <w:tcPr>
            <w:tcW w:w="5470" w:type="dxa"/>
            <w:shd w:val="clear" w:color="auto" w:fill="auto"/>
          </w:tcPr>
          <w:p w14:paraId="4C3A7EF4" w14:textId="77777777" w:rsidR="003E064D" w:rsidRPr="00350EBB" w:rsidRDefault="003E064D" w:rsidP="00FD4575">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9B3FA8">
              <w:rPr>
                <w:rFonts w:ascii="Angsana New" w:hAnsi="Angsana New"/>
                <w:b/>
                <w:bCs/>
              </w:rPr>
              <w:t>Income tax expenses</w:t>
            </w:r>
          </w:p>
        </w:tc>
        <w:tc>
          <w:tcPr>
            <w:tcW w:w="270" w:type="dxa"/>
            <w:shd w:val="clear" w:color="auto" w:fill="auto"/>
          </w:tcPr>
          <w:p w14:paraId="7B2521F1" w14:textId="77777777" w:rsidR="003E064D" w:rsidRPr="009E7427" w:rsidRDefault="003E064D" w:rsidP="00FD4575">
            <w:pPr>
              <w:pStyle w:val="Header"/>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5A940971" w14:textId="3C33C54C" w:rsidR="003E064D" w:rsidRPr="009E7427" w:rsidRDefault="0034630B" w:rsidP="00FD4575">
            <w:pPr>
              <w:tabs>
                <w:tab w:val="left" w:pos="312"/>
                <w:tab w:val="left" w:pos="737"/>
                <w:tab w:val="left" w:pos="1152"/>
                <w:tab w:val="left" w:pos="1814"/>
              </w:tabs>
              <w:spacing w:line="20" w:lineRule="atLeast"/>
              <w:ind w:right="72"/>
              <w:jc w:val="right"/>
              <w:rPr>
                <w:rFonts w:ascii="Angsana New" w:hAnsi="Angsana New"/>
                <w:b/>
                <w:bCs/>
                <w:cs/>
              </w:rPr>
            </w:pPr>
            <w:r>
              <w:rPr>
                <w:rFonts w:ascii="Angsana New" w:hAnsi="Angsana New"/>
                <w:b/>
                <w:bCs/>
              </w:rPr>
              <w:t>(</w:t>
            </w:r>
            <w:r w:rsidR="004E670F">
              <w:rPr>
                <w:rFonts w:ascii="Angsana New" w:hAnsi="Angsana New"/>
                <w:b/>
                <w:bCs/>
              </w:rPr>
              <w:t>66</w:t>
            </w:r>
            <w:r w:rsidR="006E59B4">
              <w:rPr>
                <w:rFonts w:ascii="Angsana New" w:hAnsi="Angsana New"/>
                <w:b/>
                <w:bCs/>
              </w:rPr>
              <w:t>1</w:t>
            </w:r>
            <w:r>
              <w:rPr>
                <w:rFonts w:ascii="Angsana New" w:hAnsi="Angsana New"/>
                <w:b/>
                <w:bCs/>
              </w:rPr>
              <w:t>)</w:t>
            </w:r>
          </w:p>
        </w:tc>
        <w:tc>
          <w:tcPr>
            <w:tcW w:w="270" w:type="dxa"/>
            <w:shd w:val="clear" w:color="auto" w:fill="auto"/>
          </w:tcPr>
          <w:p w14:paraId="7C3B2DA8"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05537EAB" w14:textId="53E7ED8C" w:rsidR="003E064D" w:rsidRPr="00E311E2" w:rsidRDefault="004E670F" w:rsidP="00FD4575">
            <w:pPr>
              <w:pStyle w:val="Header"/>
              <w:tabs>
                <w:tab w:val="decimal" w:pos="0"/>
              </w:tabs>
              <w:spacing w:line="20" w:lineRule="atLeast"/>
              <w:ind w:right="94"/>
              <w:jc w:val="right"/>
              <w:rPr>
                <w:rFonts w:ascii="Angsana New" w:hAnsi="Angsana New"/>
                <w:b/>
                <w:bCs/>
                <w:lang w:val="en-US"/>
              </w:rPr>
            </w:pPr>
            <w:r>
              <w:rPr>
                <w:rFonts w:ascii="Angsana New" w:hAnsi="Angsana New"/>
                <w:b/>
                <w:bCs/>
              </w:rPr>
              <w:t>3,404</w:t>
            </w:r>
          </w:p>
        </w:tc>
      </w:tr>
    </w:tbl>
    <w:p w14:paraId="1291281D" w14:textId="1C6C70DF" w:rsidR="00EA7DDD" w:rsidRPr="008759CA" w:rsidRDefault="008759CA" w:rsidP="00605855">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F2D88">
        <w:rPr>
          <w:rFonts w:ascii="Angsana New" w:eastAsia="Times New Roman" w:hAnsi="Angsana New"/>
          <w:b/>
          <w:bCs/>
          <w:lang w:eastAsia="en-US"/>
        </w:rPr>
        <w:t>Information on operating segment</w:t>
      </w:r>
    </w:p>
    <w:p w14:paraId="76329176" w14:textId="3DF52FD1" w:rsidR="008759CA" w:rsidRPr="009E7427" w:rsidRDefault="008759CA" w:rsidP="008759CA">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sidR="009B75F3">
        <w:rPr>
          <w:rFonts w:ascii="Angsana New" w:eastAsia="Times New Roman" w:hAnsi="Angsana New"/>
          <w:lang w:eastAsia="en-US"/>
        </w:rPr>
        <w:t>ing</w:t>
      </w:r>
      <w:r w:rsidRPr="008F2D88">
        <w:rPr>
          <w:rFonts w:ascii="Angsana New" w:eastAsia="Times New Roman" w:hAnsi="Angsana New"/>
          <w:lang w:eastAsia="en-US"/>
        </w:rPr>
        <w:t xml:space="preserve"> segment requires the Company disclose the segment information based on the internal reports regularly reviewed by the Company’s Chief Operation Decision Maker in order to allocate resources to those segments and to assess the segment’ s performance.</w:t>
      </w:r>
    </w:p>
    <w:p w14:paraId="4C714DB1" w14:textId="4F404F5E" w:rsidR="008759CA" w:rsidRDefault="008759CA" w:rsidP="008759CA">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sidR="00B40202">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31BE66B4" w14:textId="1F93416C" w:rsidR="008759CA" w:rsidRPr="00381DD7" w:rsidRDefault="008759CA" w:rsidP="0034630B">
      <w:pPr>
        <w:ind w:left="336" w:hanging="14"/>
        <w:jc w:val="thaiDistribute"/>
        <w:rPr>
          <w:rFonts w:ascii="Angsana New" w:eastAsia="Times New Roman" w:hAnsi="Angsana New"/>
          <w:lang w:eastAsia="en-US"/>
        </w:rPr>
      </w:pPr>
      <w:r w:rsidRPr="00381DD7">
        <w:rPr>
          <w:rFonts w:ascii="Angsana New" w:eastAsia="Times New Roman" w:hAnsi="Angsana New"/>
          <w:lang w:eastAsia="en-US"/>
        </w:rPr>
        <w:t xml:space="preserve">During the </w:t>
      </w:r>
      <w:r w:rsidR="00B0552B">
        <w:rPr>
          <w:rFonts w:ascii="Angsana New" w:eastAsia="Times New Roman" w:hAnsi="Angsana New"/>
          <w:lang w:eastAsia="en-US"/>
        </w:rPr>
        <w:t>six</w:t>
      </w:r>
      <w:r w:rsidRPr="00381DD7">
        <w:rPr>
          <w:rFonts w:ascii="Angsana New" w:eastAsia="Times New Roman" w:hAnsi="Angsana New"/>
          <w:lang w:eastAsia="en-US"/>
        </w:rPr>
        <w:t>-month period</w:t>
      </w:r>
      <w:r w:rsidR="00B40202">
        <w:rPr>
          <w:rFonts w:ascii="Angsana New" w:eastAsia="Times New Roman" w:hAnsi="Angsana New"/>
          <w:lang w:eastAsia="en-US"/>
        </w:rPr>
        <w:t>s</w:t>
      </w:r>
      <w:r w:rsidRPr="00381DD7">
        <w:rPr>
          <w:rFonts w:ascii="Angsana New" w:eastAsia="Times New Roman" w:hAnsi="Angsana New"/>
          <w:lang w:eastAsia="en-US"/>
        </w:rPr>
        <w:t xml:space="preserve"> ended </w:t>
      </w:r>
      <w:r w:rsidR="0034630B">
        <w:rPr>
          <w:rFonts w:ascii="Angsana New" w:hAnsi="Angsana New"/>
          <w:lang w:eastAsia="zh-CN"/>
        </w:rPr>
        <w:t>30</w:t>
      </w:r>
      <w:r w:rsidR="00B0552B">
        <w:rPr>
          <w:rFonts w:ascii="Angsana New" w:hAnsi="Angsana New"/>
          <w:lang w:eastAsia="zh-CN"/>
        </w:rPr>
        <w:t xml:space="preserve"> June</w:t>
      </w:r>
      <w:r w:rsidR="00B0552B">
        <w:rPr>
          <w:rFonts w:ascii="Angsana New" w:hAnsi="Angsana New"/>
          <w:cs/>
          <w:lang w:eastAsia="zh-CN"/>
        </w:rPr>
        <w:t xml:space="preserve"> </w:t>
      </w:r>
      <w:r w:rsidR="00B0552B">
        <w:rPr>
          <w:rFonts w:ascii="Angsana New" w:hAnsi="Angsana New"/>
          <w:lang w:eastAsia="zh-CN"/>
        </w:rPr>
        <w:t>2024</w:t>
      </w:r>
      <w:r>
        <w:rPr>
          <w:rFonts w:ascii="Angsana New" w:eastAsia="Times New Roman" w:hAnsi="Angsana New"/>
          <w:lang w:eastAsia="en-US"/>
        </w:rPr>
        <w:t xml:space="preserve"> and 202</w:t>
      </w:r>
      <w:r w:rsidR="005D1002">
        <w:rPr>
          <w:rFonts w:ascii="Angsana New" w:eastAsia="Times New Roman" w:hAnsi="Angsana New"/>
          <w:lang w:eastAsia="en-US"/>
        </w:rPr>
        <w:t>3</w:t>
      </w:r>
      <w:r w:rsidRPr="00381DD7">
        <w:rPr>
          <w:rFonts w:ascii="Angsana New" w:eastAsia="Times New Roman" w:hAnsi="Angsana New"/>
          <w:lang w:eastAsia="en-US"/>
        </w:rPr>
        <w:t xml:space="preserve">, the Company had </w:t>
      </w:r>
      <w:r w:rsidRPr="00350EBB">
        <w:rPr>
          <w:rFonts w:ascii="Angsana New" w:eastAsia="Times New Roman" w:hAnsi="Angsana New"/>
          <w:lang w:eastAsia="en-US"/>
        </w:rPr>
        <w:t>income from 1 major customer</w:t>
      </w:r>
      <w:r>
        <w:rPr>
          <w:rFonts w:ascii="Angsana New" w:eastAsia="Times New Roman" w:hAnsi="Angsana New"/>
          <w:lang w:eastAsia="en-US"/>
        </w:rPr>
        <w:t xml:space="preserve"> </w:t>
      </w:r>
      <w:r w:rsidRPr="00381DD7">
        <w:rPr>
          <w:rFonts w:ascii="Angsana New" w:eastAsia="Times New Roman" w:hAnsi="Angsana New"/>
          <w:lang w:eastAsia="en-US"/>
        </w:rPr>
        <w:t xml:space="preserve">amounting </w:t>
      </w:r>
      <w:r w:rsidRPr="0051170F">
        <w:rPr>
          <w:rFonts w:ascii="Angsana New" w:eastAsia="Times New Roman" w:hAnsi="Angsana New"/>
          <w:lang w:eastAsia="en-US"/>
        </w:rPr>
        <w:t xml:space="preserve">to Baht </w:t>
      </w:r>
      <w:r w:rsidR="0034630B">
        <w:rPr>
          <w:rFonts w:ascii="Angsana New" w:eastAsia="Times New Roman" w:hAnsi="Angsana New"/>
          <w:lang w:eastAsia="en-US"/>
        </w:rPr>
        <w:t>100.71</w:t>
      </w:r>
      <w:r w:rsidRPr="0051170F">
        <w:rPr>
          <w:rFonts w:ascii="Angsana New" w:eastAsia="Times New Roman" w:hAnsi="Angsana New"/>
          <w:lang w:eastAsia="en-US"/>
        </w:rPr>
        <w:t xml:space="preserve"> million</w:t>
      </w:r>
      <w:r w:rsidR="003156C8">
        <w:rPr>
          <w:rFonts w:ascii="Angsana New" w:eastAsia="Times New Roman" w:hAnsi="Angsana New"/>
          <w:lang w:eastAsia="en-US"/>
        </w:rPr>
        <w:t xml:space="preserve"> and </w:t>
      </w:r>
      <w:r w:rsidRPr="00381DD7">
        <w:rPr>
          <w:rFonts w:ascii="Angsana New" w:eastAsia="Times New Roman" w:hAnsi="Angsana New"/>
          <w:lang w:eastAsia="en-US"/>
        </w:rPr>
        <w:t xml:space="preserve">Baht </w:t>
      </w:r>
      <w:r w:rsidR="0034630B">
        <w:rPr>
          <w:rFonts w:ascii="Angsana New" w:eastAsia="Times New Roman" w:hAnsi="Angsana New"/>
          <w:lang w:eastAsia="en-US"/>
        </w:rPr>
        <w:t>91.16</w:t>
      </w:r>
      <w:r>
        <w:rPr>
          <w:rFonts w:ascii="Angsana New" w:eastAsia="Times New Roman" w:hAnsi="Angsana New"/>
          <w:lang w:eastAsia="en-US"/>
        </w:rPr>
        <w:t xml:space="preserve"> </w:t>
      </w:r>
      <w:r w:rsidRPr="00381DD7">
        <w:rPr>
          <w:rFonts w:ascii="Angsana New" w:eastAsia="Times New Roman" w:hAnsi="Angsana New"/>
          <w:lang w:eastAsia="en-US"/>
        </w:rPr>
        <w:t>million</w:t>
      </w:r>
      <w:r w:rsidR="003156C8">
        <w:rPr>
          <w:rFonts w:ascii="Angsana New" w:eastAsia="Times New Roman" w:hAnsi="Angsana New"/>
          <w:lang w:eastAsia="en-US"/>
        </w:rPr>
        <w:t>, respectively.</w:t>
      </w:r>
    </w:p>
    <w:p w14:paraId="133244AA" w14:textId="35315F34" w:rsidR="003E064D" w:rsidRDefault="003E064D"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r>
        <w:rPr>
          <w:rFonts w:ascii="Angsana New" w:eastAsia="Times New Roman" w:hAnsi="Angsana New"/>
          <w:lang w:eastAsia="en-US"/>
        </w:rPr>
        <w:br w:type="page"/>
      </w:r>
    </w:p>
    <w:p w14:paraId="715D72A0" w14:textId="2E0848C0" w:rsidR="008759CA" w:rsidRPr="009E7427" w:rsidRDefault="008759CA" w:rsidP="00373E23">
      <w:pPr>
        <w:numPr>
          <w:ilvl w:val="0"/>
          <w:numId w:val="1"/>
        </w:numPr>
        <w:tabs>
          <w:tab w:val="clear" w:pos="360"/>
          <w:tab w:val="left" w:pos="308"/>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lastRenderedPageBreak/>
        <w:t>Earnings per share</w:t>
      </w:r>
    </w:p>
    <w:p w14:paraId="63066E18" w14:textId="615925E8" w:rsidR="00EA7DDD" w:rsidRDefault="008759CA" w:rsidP="008759CA">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759CA">
        <w:rPr>
          <w:rFonts w:ascii="Angsana New" w:eastAsia="Times New Roman" w:hAnsi="Angsana New"/>
          <w:lang w:eastAsia="en-US"/>
        </w:rPr>
        <w:t xml:space="preserve">Basic earnings per share for the three-month </w:t>
      </w:r>
      <w:r w:rsidR="00B0552B">
        <w:rPr>
          <w:rFonts w:ascii="Angsana New" w:eastAsia="Times New Roman" w:hAnsi="Angsana New"/>
          <w:lang w:eastAsia="en-US"/>
        </w:rPr>
        <w:t>and si</w:t>
      </w:r>
      <w:r w:rsidR="00270898">
        <w:rPr>
          <w:rFonts w:ascii="Angsana New" w:eastAsia="Times New Roman" w:hAnsi="Angsana New"/>
          <w:lang w:eastAsia="en-US"/>
        </w:rPr>
        <w:t xml:space="preserve">x-month </w:t>
      </w:r>
      <w:r w:rsidRPr="008759CA">
        <w:rPr>
          <w:rFonts w:ascii="Angsana New" w:eastAsia="Times New Roman" w:hAnsi="Angsana New"/>
          <w:lang w:eastAsia="en-US"/>
        </w:rPr>
        <w:t>periods ended</w:t>
      </w:r>
      <w:r w:rsidR="00D21DD1">
        <w:rPr>
          <w:rFonts w:ascii="Angsana New" w:eastAsia="Times New Roman" w:hAnsi="Angsana New"/>
          <w:lang w:eastAsia="en-US"/>
        </w:rPr>
        <w:t xml:space="preserve"> </w:t>
      </w:r>
      <w:r w:rsidR="00270898">
        <w:rPr>
          <w:rFonts w:ascii="Angsana New" w:hAnsi="Angsana New"/>
          <w:lang w:eastAsia="zh-CN"/>
        </w:rPr>
        <w:t>30 June</w:t>
      </w:r>
      <w:r w:rsidR="00270898">
        <w:rPr>
          <w:rFonts w:ascii="Angsana New" w:hAnsi="Angsana New"/>
          <w:cs/>
          <w:lang w:eastAsia="zh-CN"/>
        </w:rPr>
        <w:t xml:space="preserve"> </w:t>
      </w:r>
      <w:r w:rsidR="00270898">
        <w:rPr>
          <w:rFonts w:ascii="Angsana New" w:hAnsi="Angsana New"/>
          <w:lang w:eastAsia="zh-CN"/>
        </w:rPr>
        <w:t>2024</w:t>
      </w:r>
      <w:r w:rsidRPr="008759CA">
        <w:rPr>
          <w:rFonts w:ascii="Angsana New" w:eastAsia="Times New Roman" w:hAnsi="Angsana New"/>
          <w:cs/>
          <w:lang w:eastAsia="en-US"/>
        </w:rPr>
        <w:t xml:space="preserve"> </w:t>
      </w:r>
      <w:r w:rsidRPr="008759CA">
        <w:rPr>
          <w:rFonts w:ascii="Angsana New" w:eastAsia="Times New Roman" w:hAnsi="Angsana New"/>
          <w:lang w:eastAsia="en-US"/>
        </w:rPr>
        <w:t xml:space="preserve">and </w:t>
      </w:r>
      <w:r w:rsidR="00D21DD1">
        <w:rPr>
          <w:rFonts w:ascii="Angsana New" w:eastAsia="Times New Roman" w:hAnsi="Angsana New"/>
          <w:lang w:eastAsia="en-US"/>
        </w:rPr>
        <w:t>2023</w:t>
      </w:r>
      <w:r w:rsidRPr="008759CA">
        <w:rPr>
          <w:rFonts w:ascii="Angsana New" w:eastAsia="Times New Roman" w:hAnsi="Angsana New"/>
          <w:cs/>
          <w:lang w:eastAsia="en-US"/>
        </w:rPr>
        <w:t xml:space="preserve"> </w:t>
      </w:r>
      <w:r w:rsidR="00B74CC1">
        <w:rPr>
          <w:rFonts w:ascii="Angsana New" w:eastAsia="Times New Roman" w:hAnsi="Angsana New"/>
          <w:lang w:eastAsia="en-US"/>
        </w:rPr>
        <w:t>is</w:t>
      </w:r>
      <w:r w:rsidRPr="008759CA">
        <w:rPr>
          <w:rFonts w:ascii="Angsana New" w:eastAsia="Times New Roman" w:hAnsi="Angsana New"/>
          <w:lang w:eastAsia="en-US"/>
        </w:rPr>
        <w:t xml:space="preserve"> calculated by dividing profit for each period attributable to equity</w:t>
      </w:r>
      <w:r w:rsidR="00B74CC1">
        <w:rPr>
          <w:rFonts w:ascii="Angsana New" w:eastAsia="Times New Roman" w:hAnsi="Angsana New"/>
          <w:lang w:eastAsia="en-US"/>
        </w:rPr>
        <w:t xml:space="preserve"> of</w:t>
      </w:r>
      <w:r w:rsidRPr="008759CA">
        <w:rPr>
          <w:rFonts w:ascii="Angsana New" w:eastAsia="Times New Roman" w:hAnsi="Angsana New"/>
          <w:lang w:eastAsia="en-US"/>
        </w:rPr>
        <w:t xml:space="preserve"> the Company’s shareholders by the weighted average number of </w:t>
      </w:r>
      <w:r w:rsidR="00C426C6">
        <w:rPr>
          <w:rFonts w:ascii="Angsana New" w:eastAsia="Times New Roman" w:hAnsi="Angsana New"/>
          <w:lang w:eastAsia="en-US"/>
        </w:rPr>
        <w:t>common</w:t>
      </w:r>
      <w:r w:rsidRPr="008759CA">
        <w:rPr>
          <w:rFonts w:ascii="Angsana New" w:eastAsia="Times New Roman" w:hAnsi="Angsana New"/>
          <w:lang w:eastAsia="en-US"/>
        </w:rPr>
        <w:t xml:space="preserve"> shares outstanding during each period.</w:t>
      </w:r>
    </w:p>
    <w:tbl>
      <w:tblPr>
        <w:tblW w:w="90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0"/>
        <w:gridCol w:w="270"/>
        <w:gridCol w:w="1530"/>
        <w:gridCol w:w="270"/>
        <w:gridCol w:w="1566"/>
      </w:tblGrid>
      <w:tr w:rsidR="00A3094B" w:rsidRPr="009E7427" w14:paraId="7214DA0C" w14:textId="77777777" w:rsidTr="00DD0D2B">
        <w:trPr>
          <w:trHeight w:val="348"/>
        </w:trPr>
        <w:tc>
          <w:tcPr>
            <w:tcW w:w="9056" w:type="dxa"/>
            <w:gridSpan w:val="5"/>
            <w:tcBorders>
              <w:top w:val="nil"/>
              <w:left w:val="nil"/>
              <w:bottom w:val="nil"/>
              <w:right w:val="nil"/>
            </w:tcBorders>
            <w:shd w:val="clear" w:color="auto" w:fill="auto"/>
          </w:tcPr>
          <w:p w14:paraId="08BA672D" w14:textId="367FCEDB" w:rsidR="00A3094B" w:rsidRPr="00E311E2" w:rsidRDefault="00F21ACC" w:rsidP="00BE0C6F">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A3094B" w:rsidRPr="009E7427" w14:paraId="5D881AA7" w14:textId="77777777" w:rsidTr="000C6D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420" w:type="dxa"/>
            <w:shd w:val="clear" w:color="auto" w:fill="auto"/>
            <w:vAlign w:val="bottom"/>
          </w:tcPr>
          <w:p w14:paraId="24FE011C" w14:textId="06A9164B" w:rsidR="00A3094B" w:rsidRPr="006D3D21" w:rsidRDefault="00F21ACC" w:rsidP="00747FBE">
            <w:pPr>
              <w:ind w:right="-108"/>
              <w:rPr>
                <w:rFonts w:ascii="Angsana New" w:hAnsi="Angsana New"/>
                <w:cs/>
              </w:rPr>
            </w:pPr>
            <w:r w:rsidRPr="00F21ACC">
              <w:rPr>
                <w:rFonts w:ascii="Angsana New" w:hAnsi="Angsana New"/>
              </w:rPr>
              <w:t>Profit for the three-month period</w:t>
            </w:r>
            <w:r w:rsidR="00B74CC1">
              <w:rPr>
                <w:rFonts w:ascii="Angsana New" w:hAnsi="Angsana New"/>
              </w:rPr>
              <w:t>s</w:t>
            </w:r>
            <w:r w:rsidRPr="00F21ACC">
              <w:rPr>
                <w:rFonts w:ascii="Angsana New" w:hAnsi="Angsana New"/>
              </w:rPr>
              <w:t xml:space="preserve"> ended </w:t>
            </w:r>
            <w:r w:rsidR="00B0552B">
              <w:rPr>
                <w:rFonts w:ascii="Angsana New" w:hAnsi="Angsana New"/>
              </w:rPr>
              <w:t>30</w:t>
            </w:r>
            <w:r w:rsidRPr="00F21ACC">
              <w:rPr>
                <w:rFonts w:ascii="Angsana New" w:hAnsi="Angsana New"/>
                <w:cs/>
              </w:rPr>
              <w:t xml:space="preserve"> </w:t>
            </w:r>
            <w:r w:rsidR="00B0552B">
              <w:rPr>
                <w:rFonts w:ascii="Angsana New" w:hAnsi="Angsana New"/>
              </w:rPr>
              <w:t>June</w:t>
            </w:r>
          </w:p>
        </w:tc>
        <w:tc>
          <w:tcPr>
            <w:tcW w:w="270" w:type="dxa"/>
            <w:shd w:val="clear" w:color="auto" w:fill="auto"/>
          </w:tcPr>
          <w:p w14:paraId="3F7D67AA" w14:textId="77777777" w:rsidR="00A3094B" w:rsidRPr="00E311E2" w:rsidRDefault="00A3094B" w:rsidP="00BE0C6F">
            <w:pPr>
              <w:ind w:left="-108" w:right="-110"/>
              <w:jc w:val="center"/>
              <w:rPr>
                <w:rFonts w:ascii="Angsana New" w:hAnsi="Angsana New"/>
              </w:rPr>
            </w:pPr>
          </w:p>
        </w:tc>
        <w:tc>
          <w:tcPr>
            <w:tcW w:w="1530" w:type="dxa"/>
            <w:tcBorders>
              <w:bottom w:val="single" w:sz="4" w:space="0" w:color="auto"/>
            </w:tcBorders>
            <w:shd w:val="clear" w:color="auto" w:fill="auto"/>
          </w:tcPr>
          <w:p w14:paraId="48FEAC17" w14:textId="45EB18FC" w:rsidR="00A3094B" w:rsidRPr="00E311E2" w:rsidRDefault="00F21ACC" w:rsidP="00BE0C6F">
            <w:pPr>
              <w:ind w:left="-108" w:right="-110"/>
              <w:jc w:val="center"/>
              <w:rPr>
                <w:rFonts w:ascii="Angsana New" w:hAnsi="Angsana New"/>
              </w:rPr>
            </w:pPr>
            <w:r>
              <w:rPr>
                <w:rFonts w:ascii="Angsana New" w:hAnsi="Angsana New"/>
              </w:rPr>
              <w:t>202</w:t>
            </w:r>
            <w:r w:rsidR="005D1002">
              <w:rPr>
                <w:rFonts w:ascii="Angsana New" w:hAnsi="Angsana New"/>
              </w:rPr>
              <w:t>4</w:t>
            </w:r>
          </w:p>
        </w:tc>
        <w:tc>
          <w:tcPr>
            <w:tcW w:w="270" w:type="dxa"/>
            <w:shd w:val="clear" w:color="auto" w:fill="auto"/>
          </w:tcPr>
          <w:p w14:paraId="6D1CC532" w14:textId="77777777" w:rsidR="00A3094B" w:rsidRPr="00E311E2" w:rsidRDefault="00A3094B" w:rsidP="00BE0C6F">
            <w:pPr>
              <w:ind w:left="-108" w:right="-110"/>
              <w:jc w:val="center"/>
              <w:rPr>
                <w:rFonts w:ascii="Angsana New" w:hAnsi="Angsana New"/>
              </w:rPr>
            </w:pPr>
          </w:p>
        </w:tc>
        <w:tc>
          <w:tcPr>
            <w:tcW w:w="1566" w:type="dxa"/>
            <w:tcBorders>
              <w:bottom w:val="single" w:sz="4" w:space="0" w:color="auto"/>
            </w:tcBorders>
            <w:shd w:val="clear" w:color="auto" w:fill="auto"/>
          </w:tcPr>
          <w:p w14:paraId="03C5FD03" w14:textId="5C4BBD75" w:rsidR="00A3094B" w:rsidRPr="00E311E2" w:rsidRDefault="00F21ACC" w:rsidP="00BE0C6F">
            <w:pPr>
              <w:ind w:left="-108" w:right="-110"/>
              <w:jc w:val="center"/>
              <w:rPr>
                <w:rFonts w:ascii="Angsana New" w:hAnsi="Angsana New"/>
              </w:rPr>
            </w:pPr>
            <w:r>
              <w:rPr>
                <w:rFonts w:ascii="Angsana New" w:hAnsi="Angsana New"/>
              </w:rPr>
              <w:t>202</w:t>
            </w:r>
            <w:r w:rsidR="005D1002">
              <w:rPr>
                <w:rFonts w:ascii="Angsana New" w:hAnsi="Angsana New"/>
              </w:rPr>
              <w:t>3</w:t>
            </w:r>
          </w:p>
        </w:tc>
      </w:tr>
      <w:tr w:rsidR="000C6DFB" w:rsidRPr="009E7427" w14:paraId="25195423" w14:textId="77777777" w:rsidTr="000C6D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49736C35" w14:textId="18EDA545" w:rsidR="000C6DFB" w:rsidRPr="006D3D21" w:rsidRDefault="000C6DFB" w:rsidP="000C6DFB">
            <w:pPr>
              <w:ind w:right="-108"/>
              <w:rPr>
                <w:rFonts w:ascii="Angsana New" w:hAnsi="Angsana New"/>
                <w:b/>
                <w:bCs/>
                <w:cs/>
              </w:rPr>
            </w:pPr>
            <w:r w:rsidRPr="00C518F2">
              <w:rPr>
                <w:rFonts w:ascii="Angsana New" w:hAnsi="Angsana New"/>
                <w:b/>
                <w:bCs/>
              </w:rPr>
              <w:t xml:space="preserve">Profit </w:t>
            </w:r>
            <w:r w:rsidR="0034630B">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270" w:type="dxa"/>
            <w:shd w:val="clear" w:color="auto" w:fill="auto"/>
            <w:vAlign w:val="bottom"/>
          </w:tcPr>
          <w:p w14:paraId="6C0B0A8A" w14:textId="77777777" w:rsidR="000C6DFB" w:rsidRPr="006D3D21" w:rsidRDefault="000C6DFB" w:rsidP="000C6DFB">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7EA02F70" w14:textId="6CD0BB94" w:rsidR="000C6DFB" w:rsidRPr="006D3D21" w:rsidRDefault="003E064D" w:rsidP="000C6DFB">
            <w:pPr>
              <w:ind w:left="-108" w:right="-6"/>
              <w:jc w:val="right"/>
              <w:rPr>
                <w:rFonts w:ascii="Angsana New" w:hAnsi="Angsana New"/>
                <w:b/>
                <w:bCs/>
              </w:rPr>
            </w:pPr>
            <w:r>
              <w:rPr>
                <w:rFonts w:ascii="Angsana New" w:hAnsi="Angsana New"/>
                <w:b/>
                <w:bCs/>
              </w:rPr>
              <w:t>(</w:t>
            </w:r>
            <w:r w:rsidR="00FD537C">
              <w:rPr>
                <w:rFonts w:ascii="Angsana New" w:hAnsi="Angsana New"/>
                <w:b/>
                <w:bCs/>
              </w:rPr>
              <w:t>3,939</w:t>
            </w:r>
            <w:r>
              <w:rPr>
                <w:rFonts w:ascii="Angsana New" w:hAnsi="Angsana New"/>
                <w:b/>
                <w:bCs/>
              </w:rPr>
              <w:t>)</w:t>
            </w:r>
          </w:p>
        </w:tc>
        <w:tc>
          <w:tcPr>
            <w:tcW w:w="270" w:type="dxa"/>
            <w:shd w:val="clear" w:color="auto" w:fill="auto"/>
            <w:vAlign w:val="bottom"/>
          </w:tcPr>
          <w:p w14:paraId="6248DDB0" w14:textId="77777777" w:rsidR="000C6DFB" w:rsidRPr="006D3D21" w:rsidRDefault="000C6DFB" w:rsidP="000C6DFB">
            <w:pPr>
              <w:ind w:left="-108" w:right="-6"/>
              <w:jc w:val="right"/>
              <w:rPr>
                <w:rFonts w:ascii="Angsana New" w:hAnsi="Angsana New"/>
                <w:b/>
                <w:bCs/>
              </w:rPr>
            </w:pPr>
          </w:p>
        </w:tc>
        <w:tc>
          <w:tcPr>
            <w:tcW w:w="1566" w:type="dxa"/>
            <w:tcBorders>
              <w:bottom w:val="double" w:sz="4" w:space="0" w:color="auto"/>
            </w:tcBorders>
            <w:shd w:val="clear" w:color="auto" w:fill="auto"/>
            <w:vAlign w:val="bottom"/>
          </w:tcPr>
          <w:p w14:paraId="206D8879" w14:textId="71E1CD26" w:rsidR="00DF1DED" w:rsidRPr="006D3D21" w:rsidRDefault="003E064D" w:rsidP="00DF1DED">
            <w:pPr>
              <w:ind w:left="-108" w:right="-6"/>
              <w:jc w:val="right"/>
              <w:rPr>
                <w:rFonts w:ascii="Angsana New" w:hAnsi="Angsana New"/>
                <w:b/>
                <w:bCs/>
              </w:rPr>
            </w:pPr>
            <w:r>
              <w:rPr>
                <w:rFonts w:ascii="Angsana New" w:hAnsi="Angsana New"/>
                <w:b/>
                <w:bCs/>
              </w:rPr>
              <w:t>(4,037)</w:t>
            </w:r>
          </w:p>
        </w:tc>
      </w:tr>
      <w:tr w:rsidR="00DF1DED" w:rsidRPr="000C6D6D" w14:paraId="57AC423A" w14:textId="77777777" w:rsidTr="00DF1D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0046A449" w14:textId="2792954D" w:rsidR="00DF1DED" w:rsidRPr="00B625A9" w:rsidRDefault="00B625A9" w:rsidP="00B625A9">
            <w:pPr>
              <w:ind w:right="-108"/>
              <w:rPr>
                <w:rFonts w:ascii="Angsana New" w:hAnsi="Angsana New"/>
              </w:rPr>
            </w:pPr>
            <w:r w:rsidRPr="00B625A9">
              <w:rPr>
                <w:rFonts w:ascii="Angsana New" w:hAnsi="Angsana New"/>
              </w:rPr>
              <w:t>Weighted average number of common shares</w:t>
            </w:r>
          </w:p>
        </w:tc>
        <w:tc>
          <w:tcPr>
            <w:tcW w:w="270" w:type="dxa"/>
            <w:shd w:val="clear" w:color="auto" w:fill="auto"/>
            <w:vAlign w:val="bottom"/>
          </w:tcPr>
          <w:p w14:paraId="31192D82" w14:textId="77777777" w:rsidR="00DF1DED" w:rsidRPr="00E311E2" w:rsidRDefault="00DF1DED" w:rsidP="000C6DFB">
            <w:pPr>
              <w:ind w:left="-108" w:right="-6"/>
              <w:jc w:val="right"/>
              <w:rPr>
                <w:rFonts w:ascii="Angsana New" w:hAnsi="Angsana New"/>
              </w:rPr>
            </w:pPr>
          </w:p>
        </w:tc>
        <w:tc>
          <w:tcPr>
            <w:tcW w:w="1530" w:type="dxa"/>
            <w:tcBorders>
              <w:top w:val="single" w:sz="4" w:space="0" w:color="auto"/>
            </w:tcBorders>
            <w:shd w:val="clear" w:color="auto" w:fill="auto"/>
            <w:vAlign w:val="bottom"/>
          </w:tcPr>
          <w:p w14:paraId="2DF3956B" w14:textId="77777777" w:rsidR="00DF1DED" w:rsidRDefault="00DF1DED" w:rsidP="000C6DFB">
            <w:pPr>
              <w:ind w:left="-108" w:right="-6"/>
              <w:jc w:val="right"/>
              <w:rPr>
                <w:rFonts w:ascii="Angsana New" w:hAnsi="Angsana New"/>
                <w:b/>
                <w:bCs/>
              </w:rPr>
            </w:pPr>
          </w:p>
        </w:tc>
        <w:tc>
          <w:tcPr>
            <w:tcW w:w="270" w:type="dxa"/>
            <w:shd w:val="clear" w:color="auto" w:fill="auto"/>
            <w:vAlign w:val="bottom"/>
          </w:tcPr>
          <w:p w14:paraId="74B7ECC7" w14:textId="77777777" w:rsidR="00DF1DED" w:rsidRPr="00E311E2" w:rsidRDefault="00DF1DED" w:rsidP="000C6DFB">
            <w:pPr>
              <w:ind w:left="-108" w:right="-6"/>
              <w:jc w:val="right"/>
              <w:rPr>
                <w:rFonts w:ascii="Angsana New" w:hAnsi="Angsana New"/>
              </w:rPr>
            </w:pPr>
          </w:p>
        </w:tc>
        <w:tc>
          <w:tcPr>
            <w:tcW w:w="1566" w:type="dxa"/>
            <w:shd w:val="clear" w:color="auto" w:fill="auto"/>
            <w:vAlign w:val="bottom"/>
          </w:tcPr>
          <w:p w14:paraId="4F03965D" w14:textId="77777777" w:rsidR="00DF1DED" w:rsidRDefault="00DF1DED" w:rsidP="000C6DFB">
            <w:pPr>
              <w:ind w:left="-108" w:right="-6"/>
              <w:jc w:val="right"/>
              <w:rPr>
                <w:rFonts w:ascii="Angsana New" w:hAnsi="Angsana New"/>
                <w:b/>
                <w:bCs/>
              </w:rPr>
            </w:pPr>
          </w:p>
        </w:tc>
      </w:tr>
      <w:tr w:rsidR="00DF1DED" w:rsidRPr="000C6D6D" w14:paraId="4E21FBE6" w14:textId="77777777" w:rsidTr="00DF1D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0675A01D" w14:textId="2F4E2215" w:rsidR="00DF1DED" w:rsidRPr="00B625A9" w:rsidRDefault="0034630B" w:rsidP="000C6DFB">
            <w:pPr>
              <w:ind w:right="-131"/>
              <w:rPr>
                <w:rFonts w:ascii="Angsana New" w:hAnsi="Angsana New"/>
              </w:rPr>
            </w:pPr>
            <w:r>
              <w:rPr>
                <w:rFonts w:ascii="Angsana New" w:hAnsi="Angsana New"/>
              </w:rPr>
              <w:t xml:space="preserve">    </w:t>
            </w:r>
            <w:r w:rsidR="00B625A9" w:rsidRPr="00B625A9">
              <w:rPr>
                <w:rFonts w:ascii="Angsana New" w:hAnsi="Angsana New"/>
              </w:rPr>
              <w:t>for the three-month period</w:t>
            </w:r>
            <w:r w:rsidR="00174E7F">
              <w:rPr>
                <w:rFonts w:ascii="Angsana New" w:hAnsi="Angsana New"/>
              </w:rPr>
              <w:t>s</w:t>
            </w:r>
            <w:r>
              <w:rPr>
                <w:rFonts w:ascii="Angsana New" w:hAnsi="Angsana New"/>
              </w:rPr>
              <w:t xml:space="preserve"> e</w:t>
            </w:r>
            <w:r w:rsidRPr="00B625A9">
              <w:rPr>
                <w:rFonts w:ascii="Angsana New" w:hAnsi="Angsana New"/>
              </w:rPr>
              <w:t>nd</w:t>
            </w:r>
            <w:r w:rsidR="00174E7F">
              <w:rPr>
                <w:rFonts w:ascii="Angsana New" w:hAnsi="Angsana New"/>
              </w:rPr>
              <w:t>ed</w:t>
            </w:r>
            <w:r w:rsidRPr="00B625A9">
              <w:rPr>
                <w:rFonts w:ascii="Angsana New" w:hAnsi="Angsana New"/>
              </w:rPr>
              <w:t xml:space="preserve"> </w:t>
            </w:r>
            <w:r w:rsidR="00911C5B">
              <w:rPr>
                <w:rFonts w:ascii="Angsana New" w:hAnsi="Angsana New"/>
              </w:rPr>
              <w:t xml:space="preserve">30 </w:t>
            </w:r>
            <w:r w:rsidRPr="00B625A9">
              <w:rPr>
                <w:rFonts w:ascii="Angsana New" w:hAnsi="Angsana New"/>
              </w:rPr>
              <w:t>June</w:t>
            </w:r>
          </w:p>
        </w:tc>
        <w:tc>
          <w:tcPr>
            <w:tcW w:w="270" w:type="dxa"/>
            <w:shd w:val="clear" w:color="auto" w:fill="auto"/>
            <w:vAlign w:val="bottom"/>
          </w:tcPr>
          <w:p w14:paraId="698C215E" w14:textId="77777777" w:rsidR="00DF1DED" w:rsidRPr="00E311E2" w:rsidRDefault="00DF1DED" w:rsidP="000C6DFB">
            <w:pPr>
              <w:ind w:left="-108" w:right="-6"/>
              <w:jc w:val="right"/>
              <w:rPr>
                <w:rFonts w:ascii="Angsana New" w:hAnsi="Angsana New"/>
              </w:rPr>
            </w:pPr>
          </w:p>
        </w:tc>
        <w:tc>
          <w:tcPr>
            <w:tcW w:w="1530" w:type="dxa"/>
            <w:shd w:val="clear" w:color="auto" w:fill="auto"/>
            <w:vAlign w:val="bottom"/>
          </w:tcPr>
          <w:p w14:paraId="3FE91320" w14:textId="77777777" w:rsidR="00DF1DED" w:rsidRDefault="00DF1DED" w:rsidP="000C6DFB">
            <w:pPr>
              <w:ind w:left="-108" w:right="-6"/>
              <w:jc w:val="right"/>
              <w:rPr>
                <w:rFonts w:ascii="Angsana New" w:hAnsi="Angsana New"/>
                <w:b/>
                <w:bCs/>
              </w:rPr>
            </w:pPr>
          </w:p>
        </w:tc>
        <w:tc>
          <w:tcPr>
            <w:tcW w:w="270" w:type="dxa"/>
            <w:shd w:val="clear" w:color="auto" w:fill="auto"/>
            <w:vAlign w:val="bottom"/>
          </w:tcPr>
          <w:p w14:paraId="6B8F95C1" w14:textId="77777777" w:rsidR="00DF1DED" w:rsidRPr="00E311E2" w:rsidRDefault="00DF1DED" w:rsidP="000C6DFB">
            <w:pPr>
              <w:ind w:left="-108" w:right="-6"/>
              <w:jc w:val="right"/>
              <w:rPr>
                <w:rFonts w:ascii="Angsana New" w:hAnsi="Angsana New"/>
              </w:rPr>
            </w:pPr>
          </w:p>
        </w:tc>
        <w:tc>
          <w:tcPr>
            <w:tcW w:w="1566" w:type="dxa"/>
            <w:shd w:val="clear" w:color="auto" w:fill="auto"/>
            <w:vAlign w:val="bottom"/>
          </w:tcPr>
          <w:p w14:paraId="7E70F2DD" w14:textId="77777777" w:rsidR="00DF1DED" w:rsidRDefault="00DF1DED" w:rsidP="000C6DFB">
            <w:pPr>
              <w:ind w:left="-108" w:right="-6"/>
              <w:jc w:val="right"/>
              <w:rPr>
                <w:rFonts w:ascii="Angsana New" w:hAnsi="Angsana New"/>
                <w:b/>
                <w:bCs/>
              </w:rPr>
            </w:pPr>
          </w:p>
        </w:tc>
      </w:tr>
      <w:tr w:rsidR="00DF1DED" w:rsidRPr="000C6D6D" w14:paraId="7BC49568" w14:textId="77777777" w:rsidTr="00B6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08C98AE3" w14:textId="510D7B21" w:rsidR="00DF1DED" w:rsidRDefault="00B625A9" w:rsidP="000C6DFB">
            <w:pPr>
              <w:ind w:right="-131"/>
              <w:rPr>
                <w:rFonts w:ascii="Angsana New" w:hAnsi="Angsana New"/>
                <w:b/>
                <w:bCs/>
              </w:rPr>
            </w:pPr>
            <w:r w:rsidRPr="00B625A9">
              <w:rPr>
                <w:rFonts w:ascii="Angsana New" w:eastAsia="Arial Unicode MS" w:hAnsi="Angsana New"/>
              </w:rPr>
              <w:t xml:space="preserve">Common </w:t>
            </w:r>
            <w:r w:rsidRPr="00B625A9">
              <w:rPr>
                <w:rFonts w:ascii="Angsana New" w:hAnsi="Angsana New"/>
              </w:rPr>
              <w:t>shares</w:t>
            </w:r>
            <w:r w:rsidRPr="00B625A9">
              <w:rPr>
                <w:rFonts w:ascii="Angsana New" w:eastAsia="Arial Unicode MS" w:hAnsi="Angsana New"/>
              </w:rPr>
              <w:t xml:space="preserve"> as of January 1</w:t>
            </w:r>
          </w:p>
        </w:tc>
        <w:tc>
          <w:tcPr>
            <w:tcW w:w="270" w:type="dxa"/>
            <w:shd w:val="clear" w:color="auto" w:fill="auto"/>
            <w:vAlign w:val="bottom"/>
          </w:tcPr>
          <w:p w14:paraId="36E1E242" w14:textId="77777777" w:rsidR="00DF1DED" w:rsidRPr="00E311E2" w:rsidRDefault="00DF1DED" w:rsidP="000C6DFB">
            <w:pPr>
              <w:ind w:left="-108" w:right="-6"/>
              <w:jc w:val="right"/>
              <w:rPr>
                <w:rFonts w:ascii="Angsana New" w:hAnsi="Angsana New"/>
              </w:rPr>
            </w:pPr>
          </w:p>
        </w:tc>
        <w:tc>
          <w:tcPr>
            <w:tcW w:w="1530" w:type="dxa"/>
            <w:shd w:val="clear" w:color="auto" w:fill="auto"/>
            <w:vAlign w:val="bottom"/>
          </w:tcPr>
          <w:p w14:paraId="12B1D5DF" w14:textId="1CA76CED" w:rsidR="00DF1DED" w:rsidRPr="00FD537C" w:rsidRDefault="00DF1DED" w:rsidP="000C6DFB">
            <w:pPr>
              <w:ind w:left="-108" w:right="-6"/>
              <w:jc w:val="right"/>
              <w:rPr>
                <w:rFonts w:ascii="Angsana New" w:hAnsi="Angsana New"/>
              </w:rPr>
            </w:pPr>
            <w:r w:rsidRPr="00FD537C">
              <w:rPr>
                <w:rFonts w:ascii="Angsana New" w:hAnsi="Angsana New"/>
              </w:rPr>
              <w:t>524,000</w:t>
            </w:r>
          </w:p>
        </w:tc>
        <w:tc>
          <w:tcPr>
            <w:tcW w:w="270" w:type="dxa"/>
            <w:shd w:val="clear" w:color="auto" w:fill="auto"/>
            <w:vAlign w:val="bottom"/>
          </w:tcPr>
          <w:p w14:paraId="4B6681F6" w14:textId="77777777" w:rsidR="00DF1DED" w:rsidRPr="00FD537C" w:rsidRDefault="00DF1DED" w:rsidP="000C6DFB">
            <w:pPr>
              <w:ind w:left="-108" w:right="-6"/>
              <w:jc w:val="right"/>
              <w:rPr>
                <w:rFonts w:ascii="Angsana New" w:hAnsi="Angsana New"/>
              </w:rPr>
            </w:pPr>
          </w:p>
        </w:tc>
        <w:tc>
          <w:tcPr>
            <w:tcW w:w="1566" w:type="dxa"/>
            <w:shd w:val="clear" w:color="auto" w:fill="auto"/>
            <w:vAlign w:val="bottom"/>
          </w:tcPr>
          <w:p w14:paraId="36948BD1" w14:textId="5E0A8E9F" w:rsidR="00DF1DED" w:rsidRPr="00FD537C" w:rsidRDefault="00DF1DED" w:rsidP="000C6DFB">
            <w:pPr>
              <w:ind w:left="-108" w:right="-6"/>
              <w:jc w:val="right"/>
              <w:rPr>
                <w:rFonts w:ascii="Angsana New" w:hAnsi="Angsana New"/>
              </w:rPr>
            </w:pPr>
            <w:r w:rsidRPr="00FD537C">
              <w:rPr>
                <w:rFonts w:ascii="Angsana New" w:hAnsi="Angsana New"/>
              </w:rPr>
              <w:t>524,000</w:t>
            </w:r>
          </w:p>
        </w:tc>
      </w:tr>
      <w:tr w:rsidR="00DF1DED" w:rsidRPr="00FD537C" w14:paraId="596EA6E2" w14:textId="77777777" w:rsidTr="00B6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57BD95CF" w14:textId="28D8E704" w:rsidR="00DF1DED" w:rsidRPr="00726E53" w:rsidRDefault="00E23D7B" w:rsidP="000C6DFB">
            <w:pPr>
              <w:ind w:right="-131"/>
              <w:rPr>
                <w:rFonts w:ascii="Angsana New" w:hAnsi="Angsana New"/>
                <w:b/>
                <w:bCs/>
                <w:cs/>
              </w:rPr>
            </w:pPr>
            <w:r>
              <w:rPr>
                <w:rFonts w:ascii="Angsana New" w:hAnsi="Angsana New"/>
                <w:i/>
                <w:iCs/>
              </w:rPr>
              <w:t>Add</w:t>
            </w:r>
            <w:r w:rsidR="00B625A9" w:rsidRPr="00B625A9">
              <w:rPr>
                <w:rFonts w:ascii="Angsana New" w:hAnsi="Angsana New"/>
                <w:b/>
                <w:bCs/>
              </w:rPr>
              <w:t xml:space="preserve"> </w:t>
            </w:r>
            <w:r w:rsidR="00B625A9" w:rsidRPr="00B625A9">
              <w:rPr>
                <w:rFonts w:ascii="Angsana New" w:hAnsi="Angsana New"/>
              </w:rPr>
              <w:t>additional common shares</w:t>
            </w:r>
            <w:r w:rsidR="00174E7F">
              <w:rPr>
                <w:rFonts w:ascii="Angsana New" w:hAnsi="Angsana New"/>
              </w:rPr>
              <w:t xml:space="preserve"> (weighted average)</w:t>
            </w:r>
          </w:p>
        </w:tc>
        <w:tc>
          <w:tcPr>
            <w:tcW w:w="270" w:type="dxa"/>
            <w:shd w:val="clear" w:color="auto" w:fill="auto"/>
            <w:vAlign w:val="bottom"/>
          </w:tcPr>
          <w:p w14:paraId="1F2910E6" w14:textId="77777777" w:rsidR="00DF1DED" w:rsidRPr="00E311E2" w:rsidRDefault="00DF1DED" w:rsidP="000C6DFB">
            <w:pPr>
              <w:ind w:left="-108" w:right="-6"/>
              <w:jc w:val="right"/>
              <w:rPr>
                <w:rFonts w:ascii="Angsana New" w:hAnsi="Angsana New"/>
              </w:rPr>
            </w:pPr>
          </w:p>
        </w:tc>
        <w:tc>
          <w:tcPr>
            <w:tcW w:w="1530" w:type="dxa"/>
            <w:tcBorders>
              <w:bottom w:val="single" w:sz="4" w:space="0" w:color="auto"/>
            </w:tcBorders>
            <w:shd w:val="clear" w:color="auto" w:fill="auto"/>
            <w:vAlign w:val="bottom"/>
          </w:tcPr>
          <w:p w14:paraId="057A1436" w14:textId="58381738" w:rsidR="00DF1DED" w:rsidRPr="00CB52A2" w:rsidRDefault="00B625A9" w:rsidP="000C6DFB">
            <w:pPr>
              <w:ind w:left="-108" w:right="-6"/>
              <w:jc w:val="right"/>
              <w:rPr>
                <w:rFonts w:ascii="Angsana New" w:hAnsi="Angsana New"/>
                <w:b/>
                <w:bCs/>
              </w:rPr>
            </w:pPr>
            <w:r>
              <w:rPr>
                <w:rFonts w:ascii="Angsana New" w:hAnsi="Angsana New"/>
                <w:b/>
                <w:bCs/>
              </w:rPr>
              <w:t>-</w:t>
            </w:r>
          </w:p>
        </w:tc>
        <w:tc>
          <w:tcPr>
            <w:tcW w:w="270" w:type="dxa"/>
            <w:shd w:val="clear" w:color="auto" w:fill="auto"/>
            <w:vAlign w:val="bottom"/>
          </w:tcPr>
          <w:p w14:paraId="37660820" w14:textId="77777777" w:rsidR="00DF1DED" w:rsidRPr="00B625A9" w:rsidRDefault="00DF1DED" w:rsidP="000C6DFB">
            <w:pPr>
              <w:ind w:left="-108" w:right="-6"/>
              <w:jc w:val="right"/>
              <w:rPr>
                <w:rFonts w:ascii="Angsana New" w:hAnsi="Angsana New"/>
                <w:b/>
                <w:bCs/>
              </w:rPr>
            </w:pPr>
          </w:p>
        </w:tc>
        <w:tc>
          <w:tcPr>
            <w:tcW w:w="1566" w:type="dxa"/>
            <w:tcBorders>
              <w:bottom w:val="single" w:sz="4" w:space="0" w:color="auto"/>
            </w:tcBorders>
            <w:shd w:val="clear" w:color="auto" w:fill="auto"/>
            <w:vAlign w:val="bottom"/>
          </w:tcPr>
          <w:p w14:paraId="6052896B" w14:textId="2DC44305" w:rsidR="00DF1DED" w:rsidRPr="00FD537C" w:rsidRDefault="00B625A9" w:rsidP="000C6DFB">
            <w:pPr>
              <w:ind w:left="-108" w:right="-6"/>
              <w:jc w:val="right"/>
              <w:rPr>
                <w:rFonts w:ascii="Angsana New" w:hAnsi="Angsana New"/>
              </w:rPr>
            </w:pPr>
            <w:r w:rsidRPr="00FD537C">
              <w:rPr>
                <w:rFonts w:ascii="Angsana New" w:hAnsi="Angsana New"/>
              </w:rPr>
              <w:t>5,275</w:t>
            </w:r>
          </w:p>
        </w:tc>
      </w:tr>
      <w:tr w:rsidR="00B625A9" w:rsidRPr="00A3094B" w14:paraId="2F8F0752" w14:textId="77777777" w:rsidTr="00B6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420" w:type="dxa"/>
            <w:shd w:val="clear" w:color="auto" w:fill="auto"/>
            <w:vAlign w:val="bottom"/>
          </w:tcPr>
          <w:p w14:paraId="05052437" w14:textId="07A0EEED" w:rsidR="00B625A9" w:rsidRPr="00A3094B" w:rsidRDefault="00C77E18" w:rsidP="00B625A9">
            <w:pPr>
              <w:ind w:right="-131"/>
              <w:rPr>
                <w:rFonts w:ascii="Angsana New" w:hAnsi="Angsana New"/>
                <w:sz w:val="16"/>
                <w:szCs w:val="16"/>
              </w:rPr>
            </w:pPr>
            <w:r w:rsidRPr="00C77E18">
              <w:rPr>
                <w:rFonts w:ascii="Angsana New" w:hAnsi="Angsana New"/>
                <w:b/>
                <w:bCs/>
              </w:rPr>
              <w:t>Weighted average number of common shares</w:t>
            </w:r>
          </w:p>
        </w:tc>
        <w:tc>
          <w:tcPr>
            <w:tcW w:w="270" w:type="dxa"/>
            <w:shd w:val="clear" w:color="auto" w:fill="auto"/>
            <w:vAlign w:val="bottom"/>
          </w:tcPr>
          <w:p w14:paraId="314B0BFA" w14:textId="77777777" w:rsidR="00B625A9" w:rsidRPr="00A3094B" w:rsidRDefault="00B625A9" w:rsidP="00B625A9">
            <w:pPr>
              <w:ind w:left="-108" w:right="-6"/>
              <w:jc w:val="right"/>
              <w:rPr>
                <w:rFonts w:ascii="Angsana New" w:hAnsi="Angsana New"/>
                <w:sz w:val="16"/>
                <w:szCs w:val="16"/>
              </w:rPr>
            </w:pPr>
          </w:p>
        </w:tc>
        <w:tc>
          <w:tcPr>
            <w:tcW w:w="1530" w:type="dxa"/>
            <w:tcBorders>
              <w:top w:val="single" w:sz="4" w:space="0" w:color="auto"/>
              <w:bottom w:val="double" w:sz="4" w:space="0" w:color="auto"/>
            </w:tcBorders>
            <w:shd w:val="clear" w:color="auto" w:fill="auto"/>
            <w:vAlign w:val="bottom"/>
          </w:tcPr>
          <w:p w14:paraId="27173FED" w14:textId="136163A2" w:rsidR="00B625A9" w:rsidRPr="00B625A9" w:rsidRDefault="00B625A9" w:rsidP="00B625A9">
            <w:pPr>
              <w:ind w:left="-108" w:right="-6"/>
              <w:jc w:val="right"/>
              <w:rPr>
                <w:rFonts w:ascii="Angsana New" w:hAnsi="Angsana New"/>
                <w:b/>
                <w:bCs/>
              </w:rPr>
            </w:pPr>
            <w:r>
              <w:rPr>
                <w:rFonts w:ascii="Angsana New" w:hAnsi="Angsana New"/>
                <w:b/>
                <w:bCs/>
              </w:rPr>
              <w:t>524,000</w:t>
            </w:r>
          </w:p>
        </w:tc>
        <w:tc>
          <w:tcPr>
            <w:tcW w:w="270" w:type="dxa"/>
            <w:shd w:val="clear" w:color="auto" w:fill="auto"/>
            <w:vAlign w:val="bottom"/>
          </w:tcPr>
          <w:p w14:paraId="41FC333A" w14:textId="77777777" w:rsidR="00B625A9" w:rsidRPr="00B625A9" w:rsidRDefault="00B625A9" w:rsidP="00B625A9">
            <w:pPr>
              <w:ind w:left="-108" w:right="-6"/>
              <w:jc w:val="right"/>
              <w:rPr>
                <w:rFonts w:ascii="Angsana New" w:hAnsi="Angsana New"/>
                <w:b/>
                <w:bCs/>
              </w:rPr>
            </w:pPr>
          </w:p>
        </w:tc>
        <w:tc>
          <w:tcPr>
            <w:tcW w:w="1566" w:type="dxa"/>
            <w:tcBorders>
              <w:top w:val="single" w:sz="4" w:space="0" w:color="auto"/>
              <w:bottom w:val="double" w:sz="4" w:space="0" w:color="auto"/>
            </w:tcBorders>
            <w:shd w:val="clear" w:color="auto" w:fill="auto"/>
            <w:vAlign w:val="bottom"/>
          </w:tcPr>
          <w:p w14:paraId="03460088" w14:textId="24096B2F" w:rsidR="00B625A9" w:rsidRPr="00B625A9" w:rsidRDefault="00B625A9" w:rsidP="00B625A9">
            <w:pPr>
              <w:ind w:left="-108" w:right="-6"/>
              <w:jc w:val="right"/>
              <w:rPr>
                <w:rFonts w:ascii="Angsana New" w:hAnsi="Angsana New"/>
                <w:b/>
                <w:bCs/>
              </w:rPr>
            </w:pPr>
            <w:r>
              <w:rPr>
                <w:rFonts w:ascii="Angsana New" w:hAnsi="Angsana New"/>
                <w:b/>
                <w:bCs/>
              </w:rPr>
              <w:t>409,275</w:t>
            </w:r>
          </w:p>
        </w:tc>
      </w:tr>
      <w:tr w:rsidR="00B625A9" w:rsidRPr="009E7427" w14:paraId="70641CA3" w14:textId="77777777" w:rsidTr="000C6D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5420" w:type="dxa"/>
            <w:shd w:val="clear" w:color="auto" w:fill="auto"/>
            <w:vAlign w:val="bottom"/>
          </w:tcPr>
          <w:p w14:paraId="1D18AB30" w14:textId="0B291839" w:rsidR="00B625A9" w:rsidRPr="00C77E18" w:rsidRDefault="00C77E18" w:rsidP="00B625A9">
            <w:pPr>
              <w:ind w:right="-131"/>
              <w:rPr>
                <w:rFonts w:ascii="Angsana New" w:hAnsi="Angsana New"/>
                <w:b/>
                <w:bCs/>
              </w:rPr>
            </w:pPr>
            <w:r w:rsidRPr="00C77E18">
              <w:rPr>
                <w:rFonts w:ascii="Angsana New" w:hAnsi="Angsana New"/>
                <w:b/>
                <w:bCs/>
              </w:rPr>
              <w:t>Basic earnings (loss) per share (</w:t>
            </w:r>
            <w:r w:rsidR="00D102BF">
              <w:rPr>
                <w:rFonts w:ascii="Angsana New" w:hAnsi="Angsana New"/>
                <w:b/>
                <w:bCs/>
              </w:rPr>
              <w:t>B</w:t>
            </w:r>
            <w:r w:rsidRPr="00C77E18">
              <w:rPr>
                <w:rFonts w:ascii="Angsana New" w:hAnsi="Angsana New"/>
                <w:b/>
                <w:bCs/>
              </w:rPr>
              <w:t>aht/share)</w:t>
            </w:r>
          </w:p>
        </w:tc>
        <w:tc>
          <w:tcPr>
            <w:tcW w:w="270" w:type="dxa"/>
            <w:shd w:val="clear" w:color="auto" w:fill="auto"/>
            <w:vAlign w:val="bottom"/>
          </w:tcPr>
          <w:p w14:paraId="566C051C" w14:textId="77777777" w:rsidR="00B625A9" w:rsidRPr="00E311E2" w:rsidRDefault="00B625A9" w:rsidP="00B625A9">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090CF79D" w14:textId="6C7286F9" w:rsidR="00B625A9" w:rsidRDefault="00B625A9" w:rsidP="00B625A9">
            <w:pPr>
              <w:ind w:left="-108" w:right="-6"/>
              <w:jc w:val="right"/>
              <w:rPr>
                <w:rFonts w:ascii="Angsana New" w:hAnsi="Angsana New"/>
                <w:b/>
                <w:bCs/>
                <w:cs/>
              </w:rPr>
            </w:pPr>
            <w:r>
              <w:rPr>
                <w:rFonts w:ascii="Angsana New" w:hAnsi="Angsana New" w:hint="cs"/>
                <w:b/>
                <w:bCs/>
                <w:cs/>
              </w:rPr>
              <w:t>(</w:t>
            </w:r>
            <w:r>
              <w:rPr>
                <w:rFonts w:ascii="Angsana New" w:hAnsi="Angsana New"/>
                <w:b/>
                <w:bCs/>
              </w:rPr>
              <w:t>0.008</w:t>
            </w:r>
            <w:r>
              <w:rPr>
                <w:rFonts w:ascii="Angsana New" w:hAnsi="Angsana New" w:hint="cs"/>
                <w:b/>
                <w:bCs/>
                <w:cs/>
              </w:rPr>
              <w:t>)</w:t>
            </w:r>
          </w:p>
        </w:tc>
        <w:tc>
          <w:tcPr>
            <w:tcW w:w="270" w:type="dxa"/>
            <w:shd w:val="clear" w:color="auto" w:fill="auto"/>
            <w:vAlign w:val="bottom"/>
          </w:tcPr>
          <w:p w14:paraId="5183FFDA" w14:textId="77777777" w:rsidR="00B625A9" w:rsidRPr="00E311E2" w:rsidRDefault="00B625A9" w:rsidP="00B625A9">
            <w:pPr>
              <w:ind w:left="-108" w:right="-6"/>
              <w:jc w:val="right"/>
              <w:rPr>
                <w:rFonts w:ascii="Angsana New" w:hAnsi="Angsana New"/>
                <w:b/>
                <w:bCs/>
              </w:rPr>
            </w:pPr>
          </w:p>
        </w:tc>
        <w:tc>
          <w:tcPr>
            <w:tcW w:w="1566" w:type="dxa"/>
            <w:tcBorders>
              <w:bottom w:val="double" w:sz="4" w:space="0" w:color="auto"/>
            </w:tcBorders>
            <w:shd w:val="clear" w:color="auto" w:fill="auto"/>
            <w:vAlign w:val="bottom"/>
          </w:tcPr>
          <w:p w14:paraId="4FFB226A" w14:textId="59AABFCF" w:rsidR="00B625A9" w:rsidRDefault="00B625A9" w:rsidP="00B625A9">
            <w:pPr>
              <w:ind w:left="-108" w:right="-6"/>
              <w:jc w:val="right"/>
              <w:rPr>
                <w:rFonts w:ascii="Angsana New" w:hAnsi="Angsana New"/>
                <w:b/>
                <w:bCs/>
                <w:cs/>
              </w:rPr>
            </w:pPr>
            <w:r>
              <w:rPr>
                <w:rFonts w:ascii="Angsana New" w:hAnsi="Angsana New" w:hint="cs"/>
                <w:b/>
                <w:bCs/>
                <w:cs/>
              </w:rPr>
              <w:t>(</w:t>
            </w:r>
            <w:r>
              <w:rPr>
                <w:rFonts w:ascii="Angsana New" w:hAnsi="Angsana New"/>
                <w:b/>
                <w:bCs/>
              </w:rPr>
              <w:t>0.010</w:t>
            </w:r>
            <w:r>
              <w:rPr>
                <w:rFonts w:ascii="Angsana New" w:hAnsi="Angsana New" w:hint="cs"/>
                <w:b/>
                <w:bCs/>
                <w:cs/>
              </w:rPr>
              <w:t>)</w:t>
            </w:r>
          </w:p>
        </w:tc>
      </w:tr>
    </w:tbl>
    <w:p w14:paraId="1BA46AB6" w14:textId="77777777" w:rsidR="003E064D" w:rsidRDefault="003E064D" w:rsidP="003E064D">
      <w:pPr>
        <w:tabs>
          <w:tab w:val="left" w:pos="308"/>
          <w:tab w:val="left" w:pos="737"/>
          <w:tab w:val="left" w:pos="1304"/>
          <w:tab w:val="left" w:pos="1814"/>
          <w:tab w:val="num" w:pos="2790"/>
        </w:tabs>
        <w:spacing w:after="120" w:line="20" w:lineRule="atLeast"/>
        <w:jc w:val="both"/>
        <w:outlineLvl w:val="0"/>
        <w:rPr>
          <w:rFonts w:ascii="Angsana New" w:eastAsia="Times New Roman" w:hAnsi="Angsana New"/>
          <w:b/>
          <w:bCs/>
          <w:lang w:eastAsia="en-US"/>
        </w:rPr>
      </w:pPr>
    </w:p>
    <w:tbl>
      <w:tblPr>
        <w:tblW w:w="90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0"/>
        <w:gridCol w:w="270"/>
        <w:gridCol w:w="1530"/>
        <w:gridCol w:w="270"/>
        <w:gridCol w:w="1566"/>
      </w:tblGrid>
      <w:tr w:rsidR="003E064D" w:rsidRPr="009E7427" w14:paraId="1ECA34AE" w14:textId="77777777" w:rsidTr="00FD4575">
        <w:trPr>
          <w:trHeight w:val="348"/>
        </w:trPr>
        <w:tc>
          <w:tcPr>
            <w:tcW w:w="9056" w:type="dxa"/>
            <w:gridSpan w:val="5"/>
            <w:tcBorders>
              <w:top w:val="nil"/>
              <w:left w:val="nil"/>
              <w:bottom w:val="nil"/>
              <w:right w:val="nil"/>
            </w:tcBorders>
            <w:shd w:val="clear" w:color="auto" w:fill="auto"/>
          </w:tcPr>
          <w:p w14:paraId="77B2BB59" w14:textId="77777777" w:rsidR="003E064D" w:rsidRPr="00E311E2" w:rsidRDefault="003E064D" w:rsidP="00FD4575">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C77E18" w:rsidRPr="009E7427" w14:paraId="24162F94" w14:textId="77777777" w:rsidTr="00FD4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420" w:type="dxa"/>
            <w:shd w:val="clear" w:color="auto" w:fill="auto"/>
            <w:vAlign w:val="bottom"/>
          </w:tcPr>
          <w:p w14:paraId="4E53A7B0" w14:textId="23A20B27" w:rsidR="00C77E18" w:rsidRPr="006D3D21" w:rsidRDefault="00C77E18" w:rsidP="00C77E18">
            <w:pPr>
              <w:ind w:right="-108"/>
              <w:rPr>
                <w:rFonts w:ascii="Angsana New" w:hAnsi="Angsana New"/>
                <w:cs/>
              </w:rPr>
            </w:pPr>
            <w:r w:rsidRPr="00F21ACC">
              <w:rPr>
                <w:rFonts w:ascii="Angsana New" w:hAnsi="Angsana New"/>
              </w:rPr>
              <w:t xml:space="preserve">Profit for the </w:t>
            </w:r>
            <w:r>
              <w:rPr>
                <w:rFonts w:ascii="Angsana New" w:hAnsi="Angsana New"/>
              </w:rPr>
              <w:t>six</w:t>
            </w:r>
            <w:r w:rsidRPr="00F21ACC">
              <w:rPr>
                <w:rFonts w:ascii="Angsana New" w:hAnsi="Angsana New"/>
              </w:rPr>
              <w:t>-month period</w:t>
            </w:r>
            <w:r>
              <w:rPr>
                <w:rFonts w:ascii="Angsana New" w:hAnsi="Angsana New"/>
              </w:rPr>
              <w:t>s</w:t>
            </w:r>
            <w:r w:rsidRPr="00F21ACC">
              <w:rPr>
                <w:rFonts w:ascii="Angsana New" w:hAnsi="Angsana New"/>
              </w:rPr>
              <w:t xml:space="preserve"> ended </w:t>
            </w:r>
            <w:r>
              <w:rPr>
                <w:rFonts w:ascii="Angsana New" w:hAnsi="Angsana New"/>
              </w:rPr>
              <w:t>30</w:t>
            </w:r>
            <w:r w:rsidRPr="00F21ACC">
              <w:rPr>
                <w:rFonts w:ascii="Angsana New" w:hAnsi="Angsana New"/>
                <w:cs/>
              </w:rPr>
              <w:t xml:space="preserve"> </w:t>
            </w:r>
            <w:r>
              <w:rPr>
                <w:rFonts w:ascii="Angsana New" w:hAnsi="Angsana New"/>
              </w:rPr>
              <w:t>June</w:t>
            </w:r>
          </w:p>
        </w:tc>
        <w:tc>
          <w:tcPr>
            <w:tcW w:w="270" w:type="dxa"/>
            <w:shd w:val="clear" w:color="auto" w:fill="auto"/>
          </w:tcPr>
          <w:p w14:paraId="7A54F8C7" w14:textId="77777777" w:rsidR="00C77E18" w:rsidRPr="00E311E2" w:rsidRDefault="00C77E18" w:rsidP="00C77E18">
            <w:pPr>
              <w:ind w:left="-108" w:right="-110"/>
              <w:jc w:val="center"/>
              <w:rPr>
                <w:rFonts w:ascii="Angsana New" w:hAnsi="Angsana New"/>
              </w:rPr>
            </w:pPr>
          </w:p>
        </w:tc>
        <w:tc>
          <w:tcPr>
            <w:tcW w:w="1530" w:type="dxa"/>
            <w:tcBorders>
              <w:bottom w:val="single" w:sz="4" w:space="0" w:color="auto"/>
            </w:tcBorders>
            <w:shd w:val="clear" w:color="auto" w:fill="auto"/>
          </w:tcPr>
          <w:p w14:paraId="28D8F570" w14:textId="15D01D01" w:rsidR="00C77E18" w:rsidRPr="00E311E2" w:rsidRDefault="00C77E18" w:rsidP="00C77E18">
            <w:pPr>
              <w:ind w:left="-108" w:right="-110"/>
              <w:jc w:val="center"/>
              <w:rPr>
                <w:rFonts w:ascii="Angsana New" w:hAnsi="Angsana New"/>
              </w:rPr>
            </w:pPr>
            <w:r>
              <w:rPr>
                <w:rFonts w:ascii="Angsana New" w:hAnsi="Angsana New"/>
              </w:rPr>
              <w:t>2024</w:t>
            </w:r>
          </w:p>
        </w:tc>
        <w:tc>
          <w:tcPr>
            <w:tcW w:w="270" w:type="dxa"/>
            <w:shd w:val="clear" w:color="auto" w:fill="auto"/>
          </w:tcPr>
          <w:p w14:paraId="264C8901" w14:textId="77777777" w:rsidR="00C77E18" w:rsidRPr="00E311E2" w:rsidRDefault="00C77E18" w:rsidP="00C77E18">
            <w:pPr>
              <w:ind w:left="-108" w:right="-110"/>
              <w:jc w:val="center"/>
              <w:rPr>
                <w:rFonts w:ascii="Angsana New" w:hAnsi="Angsana New"/>
              </w:rPr>
            </w:pPr>
          </w:p>
        </w:tc>
        <w:tc>
          <w:tcPr>
            <w:tcW w:w="1566" w:type="dxa"/>
            <w:tcBorders>
              <w:bottom w:val="single" w:sz="4" w:space="0" w:color="auto"/>
            </w:tcBorders>
            <w:shd w:val="clear" w:color="auto" w:fill="auto"/>
          </w:tcPr>
          <w:p w14:paraId="6130B17F" w14:textId="3ED24FCE" w:rsidR="00C77E18" w:rsidRPr="00E311E2" w:rsidRDefault="00C77E18" w:rsidP="00C77E18">
            <w:pPr>
              <w:ind w:left="-108" w:right="-110"/>
              <w:jc w:val="center"/>
              <w:rPr>
                <w:rFonts w:ascii="Angsana New" w:hAnsi="Angsana New"/>
              </w:rPr>
            </w:pPr>
            <w:r>
              <w:rPr>
                <w:rFonts w:ascii="Angsana New" w:hAnsi="Angsana New"/>
              </w:rPr>
              <w:t>2023</w:t>
            </w:r>
          </w:p>
        </w:tc>
      </w:tr>
      <w:tr w:rsidR="00C77E18" w:rsidRPr="009E7427" w14:paraId="5D682638" w14:textId="77777777" w:rsidTr="00FD4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022BFD76" w14:textId="4576FF9E" w:rsidR="00C77E18" w:rsidRPr="006D3D21" w:rsidRDefault="00C77E18" w:rsidP="00C77E18">
            <w:pPr>
              <w:ind w:right="-108"/>
              <w:rPr>
                <w:rFonts w:ascii="Angsana New" w:hAnsi="Angsana New"/>
                <w:b/>
                <w:bCs/>
                <w:cs/>
              </w:rPr>
            </w:pPr>
            <w:r w:rsidRPr="00C518F2">
              <w:rPr>
                <w:rFonts w:ascii="Angsana New" w:hAnsi="Angsana New"/>
                <w:b/>
                <w:bCs/>
              </w:rPr>
              <w:t xml:space="preserve">Profit </w:t>
            </w:r>
            <w:r w:rsidR="0034630B">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270" w:type="dxa"/>
            <w:shd w:val="clear" w:color="auto" w:fill="auto"/>
            <w:vAlign w:val="bottom"/>
          </w:tcPr>
          <w:p w14:paraId="6CA75049" w14:textId="77777777" w:rsidR="00C77E18" w:rsidRPr="006D3D21" w:rsidRDefault="00C77E18" w:rsidP="00C77E18">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69BFF81B" w14:textId="55C3B346" w:rsidR="00C77E18" w:rsidRPr="006D3D21" w:rsidRDefault="00C77E18" w:rsidP="00C77E18">
            <w:pPr>
              <w:ind w:left="-108" w:right="-6"/>
              <w:jc w:val="right"/>
              <w:rPr>
                <w:rFonts w:ascii="Angsana New" w:hAnsi="Angsana New"/>
                <w:b/>
                <w:bCs/>
              </w:rPr>
            </w:pPr>
            <w:r>
              <w:rPr>
                <w:rFonts w:ascii="Angsana New" w:hAnsi="Angsana New"/>
                <w:b/>
                <w:bCs/>
              </w:rPr>
              <w:t>(1,802)</w:t>
            </w:r>
          </w:p>
        </w:tc>
        <w:tc>
          <w:tcPr>
            <w:tcW w:w="270" w:type="dxa"/>
            <w:shd w:val="clear" w:color="auto" w:fill="auto"/>
            <w:vAlign w:val="bottom"/>
          </w:tcPr>
          <w:p w14:paraId="049E10D5" w14:textId="77777777" w:rsidR="00C77E18" w:rsidRPr="006D3D21" w:rsidRDefault="00C77E18" w:rsidP="00C77E18">
            <w:pPr>
              <w:ind w:left="-108" w:right="-6"/>
              <w:jc w:val="right"/>
              <w:rPr>
                <w:rFonts w:ascii="Angsana New" w:hAnsi="Angsana New"/>
                <w:b/>
                <w:bCs/>
              </w:rPr>
            </w:pPr>
          </w:p>
        </w:tc>
        <w:tc>
          <w:tcPr>
            <w:tcW w:w="1566" w:type="dxa"/>
            <w:tcBorders>
              <w:bottom w:val="double" w:sz="4" w:space="0" w:color="auto"/>
            </w:tcBorders>
            <w:shd w:val="clear" w:color="auto" w:fill="auto"/>
            <w:vAlign w:val="bottom"/>
          </w:tcPr>
          <w:p w14:paraId="3EF879DF" w14:textId="26E3B274" w:rsidR="00C77E18" w:rsidRPr="006D3D21" w:rsidRDefault="00C77E18" w:rsidP="00C77E18">
            <w:pPr>
              <w:ind w:left="-108" w:right="-6"/>
              <w:jc w:val="right"/>
              <w:rPr>
                <w:rFonts w:ascii="Angsana New" w:hAnsi="Angsana New"/>
                <w:b/>
                <w:bCs/>
              </w:rPr>
            </w:pPr>
            <w:r>
              <w:rPr>
                <w:rFonts w:ascii="Angsana New" w:hAnsi="Angsana New"/>
                <w:b/>
                <w:bCs/>
              </w:rPr>
              <w:t>5,086</w:t>
            </w:r>
          </w:p>
        </w:tc>
      </w:tr>
      <w:tr w:rsidR="00C77E18" w:rsidRPr="009E7427" w14:paraId="7E24D581"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020ED99A" w14:textId="7F47273D" w:rsidR="00C77E18" w:rsidRPr="00C518F2" w:rsidRDefault="00C77E18" w:rsidP="00C77E18">
            <w:pPr>
              <w:ind w:right="-108"/>
              <w:rPr>
                <w:rFonts w:ascii="Angsana New" w:hAnsi="Angsana New"/>
                <w:b/>
                <w:bCs/>
              </w:rPr>
            </w:pPr>
            <w:r w:rsidRPr="00B625A9">
              <w:rPr>
                <w:rFonts w:ascii="Angsana New" w:hAnsi="Angsana New"/>
              </w:rPr>
              <w:t>Weighted average number of common shares</w:t>
            </w:r>
          </w:p>
        </w:tc>
        <w:tc>
          <w:tcPr>
            <w:tcW w:w="270" w:type="dxa"/>
            <w:shd w:val="clear" w:color="auto" w:fill="auto"/>
            <w:vAlign w:val="bottom"/>
          </w:tcPr>
          <w:p w14:paraId="0EBEA976" w14:textId="77777777" w:rsidR="00C77E18" w:rsidRPr="006D3D21" w:rsidRDefault="00C77E18" w:rsidP="00C77E18">
            <w:pPr>
              <w:ind w:left="-108" w:right="-6"/>
              <w:jc w:val="right"/>
              <w:rPr>
                <w:rFonts w:ascii="Angsana New" w:hAnsi="Angsana New"/>
                <w:b/>
                <w:bCs/>
              </w:rPr>
            </w:pPr>
          </w:p>
        </w:tc>
        <w:tc>
          <w:tcPr>
            <w:tcW w:w="1530" w:type="dxa"/>
            <w:tcBorders>
              <w:top w:val="single" w:sz="4" w:space="0" w:color="auto"/>
            </w:tcBorders>
            <w:shd w:val="clear" w:color="auto" w:fill="auto"/>
            <w:vAlign w:val="bottom"/>
          </w:tcPr>
          <w:p w14:paraId="4377D668" w14:textId="77777777" w:rsidR="00C77E18" w:rsidRDefault="00C77E18" w:rsidP="00C77E18">
            <w:pPr>
              <w:ind w:left="-108" w:right="-6"/>
              <w:jc w:val="right"/>
              <w:rPr>
                <w:rFonts w:ascii="Angsana New" w:hAnsi="Angsana New"/>
                <w:b/>
                <w:bCs/>
              </w:rPr>
            </w:pPr>
          </w:p>
        </w:tc>
        <w:tc>
          <w:tcPr>
            <w:tcW w:w="270" w:type="dxa"/>
            <w:shd w:val="clear" w:color="auto" w:fill="auto"/>
            <w:vAlign w:val="bottom"/>
          </w:tcPr>
          <w:p w14:paraId="676929A6" w14:textId="77777777" w:rsidR="00C77E18" w:rsidRPr="006D3D21" w:rsidRDefault="00C77E18" w:rsidP="00C77E18">
            <w:pPr>
              <w:ind w:left="-108" w:right="-6"/>
              <w:jc w:val="right"/>
              <w:rPr>
                <w:rFonts w:ascii="Angsana New" w:hAnsi="Angsana New"/>
                <w:b/>
                <w:bCs/>
              </w:rPr>
            </w:pPr>
          </w:p>
        </w:tc>
        <w:tc>
          <w:tcPr>
            <w:tcW w:w="1566" w:type="dxa"/>
            <w:shd w:val="clear" w:color="auto" w:fill="auto"/>
            <w:vAlign w:val="bottom"/>
          </w:tcPr>
          <w:p w14:paraId="486FA54A" w14:textId="77777777" w:rsidR="00C77E18" w:rsidRDefault="00C77E18" w:rsidP="00C77E18">
            <w:pPr>
              <w:ind w:left="-108" w:right="-6"/>
              <w:jc w:val="right"/>
              <w:rPr>
                <w:rFonts w:ascii="Angsana New" w:hAnsi="Angsana New"/>
                <w:b/>
                <w:bCs/>
              </w:rPr>
            </w:pPr>
          </w:p>
        </w:tc>
      </w:tr>
      <w:tr w:rsidR="00C77E18" w:rsidRPr="009E7427" w14:paraId="54DEE3D9"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4E5AE181" w14:textId="65901CC3" w:rsidR="00C77E18" w:rsidRPr="00C518F2" w:rsidRDefault="0034630B" w:rsidP="00C77E18">
            <w:pPr>
              <w:ind w:right="-108"/>
              <w:rPr>
                <w:rFonts w:ascii="Angsana New" w:hAnsi="Angsana New"/>
                <w:b/>
                <w:bCs/>
              </w:rPr>
            </w:pPr>
            <w:r>
              <w:rPr>
                <w:rFonts w:ascii="Angsana New" w:hAnsi="Angsana New"/>
              </w:rPr>
              <w:t xml:space="preserve">    </w:t>
            </w:r>
            <w:r w:rsidRPr="00B625A9">
              <w:rPr>
                <w:rFonts w:ascii="Angsana New" w:hAnsi="Angsana New"/>
              </w:rPr>
              <w:t xml:space="preserve">for the </w:t>
            </w:r>
            <w:r>
              <w:rPr>
                <w:rFonts w:ascii="Angsana New" w:hAnsi="Angsana New"/>
              </w:rPr>
              <w:t>six</w:t>
            </w:r>
            <w:r w:rsidRPr="00B625A9">
              <w:rPr>
                <w:rFonts w:ascii="Angsana New" w:hAnsi="Angsana New"/>
              </w:rPr>
              <w:t>-month period</w:t>
            </w:r>
            <w:r w:rsidR="00D102BF">
              <w:rPr>
                <w:rFonts w:ascii="Angsana New" w:hAnsi="Angsana New"/>
              </w:rPr>
              <w:t>s</w:t>
            </w:r>
            <w:r>
              <w:rPr>
                <w:rFonts w:ascii="Angsana New" w:hAnsi="Angsana New"/>
              </w:rPr>
              <w:t xml:space="preserve"> e</w:t>
            </w:r>
            <w:r w:rsidRPr="00B625A9">
              <w:rPr>
                <w:rFonts w:ascii="Angsana New" w:hAnsi="Angsana New"/>
              </w:rPr>
              <w:t>nd</w:t>
            </w:r>
            <w:r w:rsidR="00D102BF">
              <w:rPr>
                <w:rFonts w:ascii="Angsana New" w:hAnsi="Angsana New"/>
              </w:rPr>
              <w:t>ed</w:t>
            </w:r>
            <w:r w:rsidRPr="00B625A9">
              <w:rPr>
                <w:rFonts w:ascii="Angsana New" w:hAnsi="Angsana New"/>
              </w:rPr>
              <w:t xml:space="preserve"> </w:t>
            </w:r>
            <w:r w:rsidR="00E23D7B" w:rsidRPr="00B625A9">
              <w:rPr>
                <w:rFonts w:ascii="Angsana New" w:hAnsi="Angsana New"/>
              </w:rPr>
              <w:t>30</w:t>
            </w:r>
            <w:r w:rsidR="00E23D7B">
              <w:rPr>
                <w:rFonts w:ascii="Angsana New" w:hAnsi="Angsana New"/>
              </w:rPr>
              <w:t xml:space="preserve"> </w:t>
            </w:r>
            <w:r w:rsidRPr="00B625A9">
              <w:rPr>
                <w:rFonts w:ascii="Angsana New" w:hAnsi="Angsana New"/>
              </w:rPr>
              <w:t>June</w:t>
            </w:r>
          </w:p>
        </w:tc>
        <w:tc>
          <w:tcPr>
            <w:tcW w:w="270" w:type="dxa"/>
            <w:shd w:val="clear" w:color="auto" w:fill="auto"/>
            <w:vAlign w:val="bottom"/>
          </w:tcPr>
          <w:p w14:paraId="0F89F107" w14:textId="77777777" w:rsidR="00C77E18" w:rsidRPr="006D3D21" w:rsidRDefault="00C77E18" w:rsidP="00C77E18">
            <w:pPr>
              <w:ind w:left="-108" w:right="-6"/>
              <w:jc w:val="right"/>
              <w:rPr>
                <w:rFonts w:ascii="Angsana New" w:hAnsi="Angsana New"/>
                <w:b/>
                <w:bCs/>
              </w:rPr>
            </w:pPr>
          </w:p>
        </w:tc>
        <w:tc>
          <w:tcPr>
            <w:tcW w:w="1530" w:type="dxa"/>
            <w:shd w:val="clear" w:color="auto" w:fill="auto"/>
            <w:vAlign w:val="bottom"/>
          </w:tcPr>
          <w:p w14:paraId="39F040E2" w14:textId="77777777" w:rsidR="00C77E18" w:rsidRDefault="00C77E18" w:rsidP="00C77E18">
            <w:pPr>
              <w:ind w:left="-108" w:right="-6"/>
              <w:jc w:val="right"/>
              <w:rPr>
                <w:rFonts w:ascii="Angsana New" w:hAnsi="Angsana New"/>
                <w:b/>
                <w:bCs/>
              </w:rPr>
            </w:pPr>
          </w:p>
        </w:tc>
        <w:tc>
          <w:tcPr>
            <w:tcW w:w="270" w:type="dxa"/>
            <w:shd w:val="clear" w:color="auto" w:fill="auto"/>
            <w:vAlign w:val="bottom"/>
          </w:tcPr>
          <w:p w14:paraId="50F5DF70" w14:textId="77777777" w:rsidR="00C77E18" w:rsidRPr="006D3D21" w:rsidRDefault="00C77E18" w:rsidP="00C77E18">
            <w:pPr>
              <w:ind w:left="-108" w:right="-6"/>
              <w:jc w:val="right"/>
              <w:rPr>
                <w:rFonts w:ascii="Angsana New" w:hAnsi="Angsana New"/>
                <w:b/>
                <w:bCs/>
              </w:rPr>
            </w:pPr>
          </w:p>
        </w:tc>
        <w:tc>
          <w:tcPr>
            <w:tcW w:w="1566" w:type="dxa"/>
            <w:shd w:val="clear" w:color="auto" w:fill="auto"/>
            <w:vAlign w:val="bottom"/>
          </w:tcPr>
          <w:p w14:paraId="0389B484" w14:textId="77777777" w:rsidR="00C77E18" w:rsidRDefault="00C77E18" w:rsidP="00C77E18">
            <w:pPr>
              <w:ind w:left="-108" w:right="-6"/>
              <w:jc w:val="right"/>
              <w:rPr>
                <w:rFonts w:ascii="Angsana New" w:hAnsi="Angsana New"/>
                <w:b/>
                <w:bCs/>
              </w:rPr>
            </w:pPr>
          </w:p>
        </w:tc>
      </w:tr>
      <w:tr w:rsidR="00C77E18" w:rsidRPr="009E7427" w14:paraId="4B7AE762"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6993DD95" w14:textId="4C847F58" w:rsidR="00C77E18" w:rsidRPr="00C518F2" w:rsidRDefault="00C77E18" w:rsidP="00C77E18">
            <w:pPr>
              <w:ind w:right="-108"/>
              <w:rPr>
                <w:rFonts w:ascii="Angsana New" w:hAnsi="Angsana New"/>
                <w:b/>
                <w:bCs/>
              </w:rPr>
            </w:pPr>
            <w:r w:rsidRPr="00B625A9">
              <w:rPr>
                <w:rFonts w:ascii="Angsana New" w:eastAsia="Arial Unicode MS" w:hAnsi="Angsana New"/>
              </w:rPr>
              <w:t xml:space="preserve">Common </w:t>
            </w:r>
            <w:r w:rsidRPr="00B625A9">
              <w:rPr>
                <w:rFonts w:ascii="Angsana New" w:hAnsi="Angsana New"/>
              </w:rPr>
              <w:t>shares</w:t>
            </w:r>
            <w:r w:rsidRPr="00B625A9">
              <w:rPr>
                <w:rFonts w:ascii="Angsana New" w:eastAsia="Arial Unicode MS" w:hAnsi="Angsana New"/>
              </w:rPr>
              <w:t xml:space="preserve"> as of </w:t>
            </w:r>
            <w:r w:rsidR="00E23D7B">
              <w:rPr>
                <w:rFonts w:ascii="Angsana New" w:eastAsia="Arial Unicode MS" w:hAnsi="Angsana New"/>
              </w:rPr>
              <w:t xml:space="preserve">1 </w:t>
            </w:r>
            <w:r w:rsidRPr="00B625A9">
              <w:rPr>
                <w:rFonts w:ascii="Angsana New" w:eastAsia="Arial Unicode MS" w:hAnsi="Angsana New"/>
              </w:rPr>
              <w:t>January</w:t>
            </w:r>
          </w:p>
        </w:tc>
        <w:tc>
          <w:tcPr>
            <w:tcW w:w="270" w:type="dxa"/>
            <w:shd w:val="clear" w:color="auto" w:fill="auto"/>
            <w:vAlign w:val="bottom"/>
          </w:tcPr>
          <w:p w14:paraId="68A89370" w14:textId="77777777" w:rsidR="00C77E18" w:rsidRPr="006D3D21" w:rsidRDefault="00C77E18" w:rsidP="00C77E18">
            <w:pPr>
              <w:ind w:left="-108" w:right="-6"/>
              <w:jc w:val="right"/>
              <w:rPr>
                <w:rFonts w:ascii="Angsana New" w:hAnsi="Angsana New"/>
                <w:b/>
                <w:bCs/>
              </w:rPr>
            </w:pPr>
          </w:p>
        </w:tc>
        <w:tc>
          <w:tcPr>
            <w:tcW w:w="1530" w:type="dxa"/>
            <w:shd w:val="clear" w:color="auto" w:fill="auto"/>
            <w:vAlign w:val="bottom"/>
          </w:tcPr>
          <w:p w14:paraId="262D28A0" w14:textId="14E54832" w:rsidR="00C77E18" w:rsidRPr="00FD537C" w:rsidRDefault="00C77E18" w:rsidP="00C77E18">
            <w:pPr>
              <w:ind w:left="-108" w:right="-6"/>
              <w:jc w:val="right"/>
              <w:rPr>
                <w:rFonts w:ascii="Angsana New" w:hAnsi="Angsana New"/>
              </w:rPr>
            </w:pPr>
            <w:r w:rsidRPr="00FD537C">
              <w:rPr>
                <w:rFonts w:ascii="Angsana New" w:hAnsi="Angsana New"/>
              </w:rPr>
              <w:t>524,000</w:t>
            </w:r>
          </w:p>
        </w:tc>
        <w:tc>
          <w:tcPr>
            <w:tcW w:w="270" w:type="dxa"/>
            <w:shd w:val="clear" w:color="auto" w:fill="auto"/>
            <w:vAlign w:val="bottom"/>
          </w:tcPr>
          <w:p w14:paraId="2D7C3C0C" w14:textId="77777777" w:rsidR="00C77E18" w:rsidRPr="00FD537C" w:rsidRDefault="00C77E18" w:rsidP="00C77E18">
            <w:pPr>
              <w:ind w:left="-108" w:right="-6"/>
              <w:jc w:val="right"/>
              <w:rPr>
                <w:rFonts w:ascii="Angsana New" w:hAnsi="Angsana New"/>
              </w:rPr>
            </w:pPr>
          </w:p>
        </w:tc>
        <w:tc>
          <w:tcPr>
            <w:tcW w:w="1566" w:type="dxa"/>
            <w:shd w:val="clear" w:color="auto" w:fill="auto"/>
            <w:vAlign w:val="bottom"/>
          </w:tcPr>
          <w:p w14:paraId="12185B80" w14:textId="589D9C90" w:rsidR="00C77E18" w:rsidRPr="00FD537C" w:rsidRDefault="00C77E18" w:rsidP="00C77E18">
            <w:pPr>
              <w:ind w:left="-108" w:right="-6"/>
              <w:jc w:val="right"/>
              <w:rPr>
                <w:rFonts w:ascii="Angsana New" w:hAnsi="Angsana New"/>
              </w:rPr>
            </w:pPr>
            <w:r w:rsidRPr="00FD537C">
              <w:rPr>
                <w:rFonts w:ascii="Angsana New" w:hAnsi="Angsana New"/>
              </w:rPr>
              <w:t>404,000</w:t>
            </w:r>
          </w:p>
        </w:tc>
      </w:tr>
      <w:tr w:rsidR="00C77E18" w:rsidRPr="009E7427" w14:paraId="1330DC94"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4E219D0A" w14:textId="2F4C6019" w:rsidR="00C77E18" w:rsidRPr="00C518F2" w:rsidRDefault="00E23D7B" w:rsidP="00C77E18">
            <w:pPr>
              <w:ind w:right="-108"/>
              <w:rPr>
                <w:rFonts w:ascii="Angsana New" w:hAnsi="Angsana New"/>
                <w:b/>
                <w:bCs/>
              </w:rPr>
            </w:pPr>
            <w:r>
              <w:rPr>
                <w:rFonts w:ascii="Angsana New" w:hAnsi="Angsana New"/>
                <w:i/>
                <w:iCs/>
              </w:rPr>
              <w:t xml:space="preserve">Add </w:t>
            </w:r>
            <w:r w:rsidR="00C77E18" w:rsidRPr="00B625A9">
              <w:rPr>
                <w:rFonts w:ascii="Angsana New" w:hAnsi="Angsana New"/>
              </w:rPr>
              <w:t>additional common shares</w:t>
            </w:r>
            <w:r w:rsidR="00D102BF">
              <w:rPr>
                <w:rFonts w:ascii="Angsana New" w:hAnsi="Angsana New"/>
              </w:rPr>
              <w:t xml:space="preserve"> (weighted average)</w:t>
            </w:r>
          </w:p>
        </w:tc>
        <w:tc>
          <w:tcPr>
            <w:tcW w:w="270" w:type="dxa"/>
            <w:shd w:val="clear" w:color="auto" w:fill="auto"/>
            <w:vAlign w:val="bottom"/>
          </w:tcPr>
          <w:p w14:paraId="7A92617F" w14:textId="77777777" w:rsidR="00C77E18" w:rsidRPr="006D3D21" w:rsidRDefault="00C77E18" w:rsidP="00C77E18">
            <w:pPr>
              <w:ind w:left="-108" w:right="-6"/>
              <w:jc w:val="right"/>
              <w:rPr>
                <w:rFonts w:ascii="Angsana New" w:hAnsi="Angsana New"/>
                <w:b/>
                <w:bCs/>
              </w:rPr>
            </w:pPr>
          </w:p>
        </w:tc>
        <w:tc>
          <w:tcPr>
            <w:tcW w:w="1530" w:type="dxa"/>
            <w:tcBorders>
              <w:bottom w:val="single" w:sz="4" w:space="0" w:color="auto"/>
            </w:tcBorders>
            <w:shd w:val="clear" w:color="auto" w:fill="auto"/>
            <w:vAlign w:val="bottom"/>
          </w:tcPr>
          <w:p w14:paraId="5CB32F4F" w14:textId="576D348F" w:rsidR="00C77E18" w:rsidRPr="00FD537C" w:rsidRDefault="00C77E18" w:rsidP="00C77E18">
            <w:pPr>
              <w:ind w:left="-108" w:right="-6"/>
              <w:jc w:val="right"/>
              <w:rPr>
                <w:rFonts w:ascii="Angsana New" w:hAnsi="Angsana New"/>
              </w:rPr>
            </w:pPr>
            <w:r w:rsidRPr="00FD537C">
              <w:rPr>
                <w:rFonts w:ascii="Angsana New" w:hAnsi="Angsana New"/>
              </w:rPr>
              <w:t>-</w:t>
            </w:r>
          </w:p>
        </w:tc>
        <w:tc>
          <w:tcPr>
            <w:tcW w:w="270" w:type="dxa"/>
            <w:shd w:val="clear" w:color="auto" w:fill="auto"/>
            <w:vAlign w:val="bottom"/>
          </w:tcPr>
          <w:p w14:paraId="612AD25F" w14:textId="77777777" w:rsidR="00C77E18" w:rsidRPr="00FD537C" w:rsidRDefault="00C77E18" w:rsidP="00C77E18">
            <w:pPr>
              <w:ind w:left="-108" w:right="-6"/>
              <w:jc w:val="right"/>
              <w:rPr>
                <w:rFonts w:ascii="Angsana New" w:hAnsi="Angsana New"/>
              </w:rPr>
            </w:pPr>
          </w:p>
        </w:tc>
        <w:tc>
          <w:tcPr>
            <w:tcW w:w="1566" w:type="dxa"/>
            <w:tcBorders>
              <w:bottom w:val="single" w:sz="4" w:space="0" w:color="auto"/>
            </w:tcBorders>
            <w:shd w:val="clear" w:color="auto" w:fill="auto"/>
            <w:vAlign w:val="bottom"/>
          </w:tcPr>
          <w:p w14:paraId="42D57D33" w14:textId="6D2FD7E3" w:rsidR="00C77E18" w:rsidRPr="00FD537C" w:rsidRDefault="00C77E18" w:rsidP="00C77E18">
            <w:pPr>
              <w:ind w:left="-108" w:right="-6"/>
              <w:jc w:val="right"/>
              <w:rPr>
                <w:rFonts w:ascii="Angsana New" w:hAnsi="Angsana New"/>
              </w:rPr>
            </w:pPr>
            <w:r w:rsidRPr="00FD537C">
              <w:rPr>
                <w:rFonts w:ascii="Angsana New" w:hAnsi="Angsana New"/>
              </w:rPr>
              <w:t>2,652</w:t>
            </w:r>
          </w:p>
        </w:tc>
      </w:tr>
      <w:tr w:rsidR="00C77E18" w:rsidRPr="000C6D6D" w14:paraId="4C537645" w14:textId="77777777" w:rsidTr="00C77E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7F8F13BF" w14:textId="53A85470" w:rsidR="00C77E18" w:rsidRPr="00726E53" w:rsidRDefault="00C77E18" w:rsidP="00C77E18">
            <w:pPr>
              <w:ind w:right="-131"/>
              <w:rPr>
                <w:rFonts w:ascii="Angsana New" w:hAnsi="Angsana New"/>
                <w:b/>
                <w:bCs/>
                <w:cs/>
              </w:rPr>
            </w:pPr>
            <w:r w:rsidRPr="00C77E18">
              <w:rPr>
                <w:rFonts w:ascii="Angsana New" w:hAnsi="Angsana New"/>
                <w:b/>
                <w:bCs/>
              </w:rPr>
              <w:t>Weighted average number of common shares</w:t>
            </w:r>
          </w:p>
        </w:tc>
        <w:tc>
          <w:tcPr>
            <w:tcW w:w="270" w:type="dxa"/>
            <w:shd w:val="clear" w:color="auto" w:fill="auto"/>
            <w:vAlign w:val="bottom"/>
          </w:tcPr>
          <w:p w14:paraId="2EF58BAF" w14:textId="77777777" w:rsidR="00C77E18" w:rsidRPr="00E311E2" w:rsidRDefault="00C77E18" w:rsidP="00C77E18">
            <w:pPr>
              <w:ind w:left="-108" w:right="-6"/>
              <w:jc w:val="right"/>
              <w:rPr>
                <w:rFonts w:ascii="Angsana New" w:hAnsi="Angsana New"/>
              </w:rPr>
            </w:pPr>
          </w:p>
        </w:tc>
        <w:tc>
          <w:tcPr>
            <w:tcW w:w="1530" w:type="dxa"/>
            <w:tcBorders>
              <w:top w:val="single" w:sz="4" w:space="0" w:color="auto"/>
              <w:bottom w:val="double" w:sz="4" w:space="0" w:color="auto"/>
            </w:tcBorders>
            <w:shd w:val="clear" w:color="auto" w:fill="auto"/>
            <w:vAlign w:val="bottom"/>
          </w:tcPr>
          <w:p w14:paraId="1CFC97CF" w14:textId="0F127DD4" w:rsidR="00C77E18" w:rsidRPr="00CB52A2" w:rsidRDefault="00C77E18" w:rsidP="00C77E18">
            <w:pPr>
              <w:ind w:left="-108" w:right="-6"/>
              <w:jc w:val="right"/>
              <w:rPr>
                <w:rFonts w:ascii="Angsana New" w:hAnsi="Angsana New"/>
                <w:b/>
                <w:bCs/>
              </w:rPr>
            </w:pPr>
            <w:r>
              <w:rPr>
                <w:rFonts w:ascii="Angsana New" w:hAnsi="Angsana New"/>
                <w:b/>
                <w:bCs/>
              </w:rPr>
              <w:t>524,000</w:t>
            </w:r>
          </w:p>
        </w:tc>
        <w:tc>
          <w:tcPr>
            <w:tcW w:w="270" w:type="dxa"/>
            <w:shd w:val="clear" w:color="auto" w:fill="auto"/>
            <w:vAlign w:val="bottom"/>
          </w:tcPr>
          <w:p w14:paraId="2158B4DF" w14:textId="77777777" w:rsidR="00C77E18" w:rsidRPr="00E311E2" w:rsidRDefault="00C77E18" w:rsidP="00C77E18">
            <w:pPr>
              <w:ind w:left="-108" w:right="-6"/>
              <w:jc w:val="right"/>
              <w:rPr>
                <w:rFonts w:ascii="Angsana New" w:hAnsi="Angsana New"/>
              </w:rPr>
            </w:pPr>
          </w:p>
        </w:tc>
        <w:tc>
          <w:tcPr>
            <w:tcW w:w="1566" w:type="dxa"/>
            <w:tcBorders>
              <w:top w:val="single" w:sz="4" w:space="0" w:color="auto"/>
              <w:bottom w:val="double" w:sz="4" w:space="0" w:color="auto"/>
            </w:tcBorders>
            <w:shd w:val="clear" w:color="auto" w:fill="auto"/>
            <w:vAlign w:val="bottom"/>
          </w:tcPr>
          <w:p w14:paraId="631F8C3A" w14:textId="270A9CF6" w:rsidR="00C77E18" w:rsidRPr="000C6D6D" w:rsidRDefault="00C77E18" w:rsidP="00C77E18">
            <w:pPr>
              <w:ind w:left="-108" w:right="-6"/>
              <w:jc w:val="right"/>
              <w:rPr>
                <w:rFonts w:ascii="Angsana New" w:hAnsi="Angsana New"/>
                <w:b/>
                <w:bCs/>
              </w:rPr>
            </w:pPr>
            <w:r>
              <w:rPr>
                <w:rFonts w:ascii="Angsana New" w:hAnsi="Angsana New"/>
                <w:b/>
                <w:bCs/>
              </w:rPr>
              <w:t>406,652</w:t>
            </w:r>
          </w:p>
        </w:tc>
      </w:tr>
      <w:tr w:rsidR="00C77E18" w:rsidRPr="00A3094B" w14:paraId="0486AE8F" w14:textId="77777777" w:rsidTr="00C77E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420" w:type="dxa"/>
            <w:shd w:val="clear" w:color="auto" w:fill="auto"/>
            <w:vAlign w:val="bottom"/>
          </w:tcPr>
          <w:p w14:paraId="38ED0FCE" w14:textId="1AB63DDA" w:rsidR="00C77E18" w:rsidRPr="00A3094B" w:rsidRDefault="00C77E18" w:rsidP="00C77E18">
            <w:pPr>
              <w:ind w:right="-131"/>
              <w:rPr>
                <w:rFonts w:ascii="Angsana New" w:hAnsi="Angsana New"/>
                <w:sz w:val="16"/>
                <w:szCs w:val="16"/>
              </w:rPr>
            </w:pPr>
            <w:r w:rsidRPr="00C77E18">
              <w:rPr>
                <w:rFonts w:ascii="Angsana New" w:hAnsi="Angsana New"/>
                <w:b/>
                <w:bCs/>
              </w:rPr>
              <w:t>Basic earnings (loss) per share (</w:t>
            </w:r>
            <w:r w:rsidR="00D102BF">
              <w:rPr>
                <w:rFonts w:ascii="Angsana New" w:hAnsi="Angsana New"/>
                <w:b/>
                <w:bCs/>
              </w:rPr>
              <w:t>B</w:t>
            </w:r>
            <w:r w:rsidRPr="00C77E18">
              <w:rPr>
                <w:rFonts w:ascii="Angsana New" w:hAnsi="Angsana New"/>
                <w:b/>
                <w:bCs/>
              </w:rPr>
              <w:t>aht/share)</w:t>
            </w:r>
          </w:p>
        </w:tc>
        <w:tc>
          <w:tcPr>
            <w:tcW w:w="270" w:type="dxa"/>
            <w:shd w:val="clear" w:color="auto" w:fill="auto"/>
            <w:vAlign w:val="bottom"/>
          </w:tcPr>
          <w:p w14:paraId="79842A66" w14:textId="77777777" w:rsidR="00C77E18" w:rsidRPr="00A3094B" w:rsidRDefault="00C77E18" w:rsidP="00C77E18">
            <w:pPr>
              <w:ind w:left="-108" w:right="-6"/>
              <w:jc w:val="right"/>
              <w:rPr>
                <w:rFonts w:ascii="Angsana New" w:hAnsi="Angsana New"/>
                <w:sz w:val="16"/>
                <w:szCs w:val="16"/>
              </w:rPr>
            </w:pPr>
          </w:p>
        </w:tc>
        <w:tc>
          <w:tcPr>
            <w:tcW w:w="1530" w:type="dxa"/>
            <w:tcBorders>
              <w:top w:val="double" w:sz="4" w:space="0" w:color="auto"/>
              <w:bottom w:val="double" w:sz="4" w:space="0" w:color="auto"/>
            </w:tcBorders>
            <w:shd w:val="clear" w:color="auto" w:fill="auto"/>
            <w:vAlign w:val="bottom"/>
          </w:tcPr>
          <w:p w14:paraId="5E5B7FB7" w14:textId="39CC8819" w:rsidR="00C77E18" w:rsidRPr="00A3094B" w:rsidRDefault="00C77E18" w:rsidP="00C77E18">
            <w:pPr>
              <w:ind w:left="-108" w:right="-6"/>
              <w:jc w:val="right"/>
              <w:rPr>
                <w:rFonts w:ascii="Angsana New" w:hAnsi="Angsana New"/>
                <w:sz w:val="16"/>
                <w:szCs w:val="16"/>
              </w:rPr>
            </w:pPr>
            <w:r>
              <w:rPr>
                <w:rFonts w:ascii="Angsana New" w:hAnsi="Angsana New" w:hint="cs"/>
                <w:b/>
                <w:bCs/>
                <w:cs/>
              </w:rPr>
              <w:t>(</w:t>
            </w:r>
            <w:r>
              <w:rPr>
                <w:rFonts w:ascii="Angsana New" w:hAnsi="Angsana New"/>
                <w:b/>
                <w:bCs/>
              </w:rPr>
              <w:t>0.003</w:t>
            </w:r>
            <w:r>
              <w:rPr>
                <w:rFonts w:ascii="Angsana New" w:hAnsi="Angsana New" w:hint="cs"/>
                <w:b/>
                <w:bCs/>
                <w:cs/>
              </w:rPr>
              <w:t>)</w:t>
            </w:r>
          </w:p>
        </w:tc>
        <w:tc>
          <w:tcPr>
            <w:tcW w:w="270" w:type="dxa"/>
            <w:shd w:val="clear" w:color="auto" w:fill="auto"/>
            <w:vAlign w:val="bottom"/>
          </w:tcPr>
          <w:p w14:paraId="773F88A3" w14:textId="77777777" w:rsidR="00C77E18" w:rsidRPr="00A3094B" w:rsidRDefault="00C77E18" w:rsidP="00C77E18">
            <w:pPr>
              <w:ind w:left="-108" w:right="-6"/>
              <w:jc w:val="right"/>
              <w:rPr>
                <w:rFonts w:ascii="Angsana New" w:hAnsi="Angsana New"/>
                <w:sz w:val="16"/>
                <w:szCs w:val="16"/>
              </w:rPr>
            </w:pPr>
          </w:p>
        </w:tc>
        <w:tc>
          <w:tcPr>
            <w:tcW w:w="1566" w:type="dxa"/>
            <w:tcBorders>
              <w:top w:val="double" w:sz="4" w:space="0" w:color="auto"/>
              <w:bottom w:val="double" w:sz="4" w:space="0" w:color="auto"/>
            </w:tcBorders>
            <w:shd w:val="clear" w:color="auto" w:fill="auto"/>
            <w:vAlign w:val="bottom"/>
          </w:tcPr>
          <w:p w14:paraId="5B69CA67" w14:textId="17C9D669" w:rsidR="00C77E18" w:rsidRPr="00A3094B" w:rsidRDefault="00C77E18" w:rsidP="00C77E18">
            <w:pPr>
              <w:ind w:left="-108" w:right="-6"/>
              <w:jc w:val="right"/>
              <w:rPr>
                <w:rFonts w:ascii="Angsana New" w:hAnsi="Angsana New"/>
                <w:sz w:val="16"/>
                <w:szCs w:val="16"/>
              </w:rPr>
            </w:pPr>
            <w:r>
              <w:rPr>
                <w:rFonts w:ascii="Angsana New" w:hAnsi="Angsana New"/>
                <w:b/>
                <w:bCs/>
              </w:rPr>
              <w:t>0.013</w:t>
            </w:r>
          </w:p>
        </w:tc>
      </w:tr>
    </w:tbl>
    <w:p w14:paraId="165DDE42" w14:textId="08D7E9C0" w:rsidR="008D366A" w:rsidRDefault="008D366A" w:rsidP="008D366A">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t>Financial instruments</w:t>
      </w:r>
    </w:p>
    <w:p w14:paraId="66F29BB8" w14:textId="77777777" w:rsidR="008D366A" w:rsidRPr="008D366A" w:rsidRDefault="008D366A" w:rsidP="008D366A">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4090FF0D" w14:textId="231B5F64" w:rsidR="008D366A" w:rsidRDefault="008D366A" w:rsidP="008D366A">
      <w:pPr>
        <w:spacing w:before="240"/>
        <w:ind w:left="284"/>
        <w:jc w:val="thaiDistribute"/>
        <w:rPr>
          <w:rFonts w:ascii="Angsana New" w:hAnsi="Angsana New"/>
        </w:rPr>
      </w:pPr>
      <w:r w:rsidRPr="008D366A">
        <w:rPr>
          <w:rFonts w:ascii="Angsana New" w:hAnsi="Angsana New"/>
        </w:rPr>
        <w:t xml:space="preserve">As at </w:t>
      </w:r>
      <w:r w:rsidR="00270898">
        <w:rPr>
          <w:rFonts w:ascii="Angsana New" w:hAnsi="Angsana New"/>
          <w:lang w:eastAsia="zh-CN"/>
        </w:rPr>
        <w:t>30 June</w:t>
      </w:r>
      <w:r w:rsidR="00270898">
        <w:rPr>
          <w:rFonts w:ascii="Angsana New" w:hAnsi="Angsana New"/>
          <w:cs/>
          <w:lang w:eastAsia="zh-CN"/>
        </w:rPr>
        <w:t xml:space="preserve"> </w:t>
      </w:r>
      <w:r w:rsidR="00270898">
        <w:rPr>
          <w:rFonts w:ascii="Angsana New" w:hAnsi="Angsana New"/>
          <w:lang w:eastAsia="zh-CN"/>
        </w:rPr>
        <w:t xml:space="preserve">2024 </w:t>
      </w:r>
      <w:r w:rsidRPr="008D366A">
        <w:rPr>
          <w:rFonts w:ascii="Angsana New" w:hAnsi="Angsana New"/>
        </w:rPr>
        <w:t>and 31 December 202</w:t>
      </w:r>
      <w:r w:rsidR="005D1002">
        <w:rPr>
          <w:rFonts w:ascii="Angsana New" w:hAnsi="Angsana New"/>
        </w:rPr>
        <w:t>3</w:t>
      </w:r>
      <w:r w:rsidRPr="008D366A">
        <w:rPr>
          <w:rFonts w:ascii="Angsana New" w:hAnsi="Angsana New"/>
        </w:rPr>
        <w:t>, the fair value of financial assets and liabilities</w:t>
      </w:r>
      <w:r w:rsidR="004C4CA8">
        <w:rPr>
          <w:rFonts w:ascii="Angsana New" w:hAnsi="Angsana New"/>
        </w:rPr>
        <w:t xml:space="preserve"> are measured at </w:t>
      </w:r>
      <w:proofErr w:type="spellStart"/>
      <w:r w:rsidR="004C4CA8">
        <w:rPr>
          <w:rFonts w:ascii="Angsana New" w:hAnsi="Angsana New"/>
        </w:rPr>
        <w:t>amortised</w:t>
      </w:r>
      <w:proofErr w:type="spellEnd"/>
      <w:r w:rsidR="004C4CA8">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6853D60C" w14:textId="77777777" w:rsidR="00C77E18" w:rsidRDefault="00C77E18" w:rsidP="008D366A">
      <w:pPr>
        <w:spacing w:before="240"/>
        <w:ind w:left="284"/>
        <w:jc w:val="thaiDistribute"/>
        <w:rPr>
          <w:rFonts w:ascii="Angsana New" w:hAnsi="Angsana New"/>
        </w:rPr>
      </w:pPr>
    </w:p>
    <w:p w14:paraId="3BB61F2C" w14:textId="77777777" w:rsidR="00D35DBE" w:rsidRDefault="00D35DBE" w:rsidP="008D366A">
      <w:pPr>
        <w:spacing w:before="240"/>
        <w:ind w:left="284"/>
        <w:jc w:val="thaiDistribute"/>
        <w:rPr>
          <w:rFonts w:ascii="Angsana New" w:hAnsi="Angsana New"/>
        </w:rPr>
      </w:pPr>
    </w:p>
    <w:p w14:paraId="1C4C2D07" w14:textId="77777777" w:rsidR="0034630B" w:rsidRPr="008D366A" w:rsidRDefault="0034630B" w:rsidP="008D366A">
      <w:pPr>
        <w:spacing w:before="240"/>
        <w:ind w:left="284"/>
        <w:jc w:val="thaiDistribute"/>
        <w:rPr>
          <w:rFonts w:ascii="Angsana New" w:hAnsi="Angsana New"/>
        </w:rPr>
      </w:pPr>
    </w:p>
    <w:p w14:paraId="1FBF6F03" w14:textId="384DA91F" w:rsidR="00314358" w:rsidRPr="009E7427" w:rsidRDefault="00F03DAF" w:rsidP="00373E23">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C</w:t>
      </w:r>
      <w:r w:rsidRPr="00F03DAF">
        <w:rPr>
          <w:rFonts w:ascii="Angsana New" w:eastAsia="Times New Roman" w:hAnsi="Angsana New"/>
          <w:b/>
          <w:bCs/>
          <w:lang w:eastAsia="en-US"/>
        </w:rPr>
        <w:t>ommitments</w:t>
      </w:r>
    </w:p>
    <w:p w14:paraId="0E128914" w14:textId="05D6157A" w:rsidR="00314358" w:rsidRPr="009E7427" w:rsidRDefault="00A85C67" w:rsidP="00AF704D">
      <w:pPr>
        <w:tabs>
          <w:tab w:val="left" w:pos="900"/>
        </w:tabs>
        <w:spacing w:after="120" w:line="20" w:lineRule="atLeast"/>
        <w:ind w:firstLine="284"/>
        <w:jc w:val="thaiDistribute"/>
        <w:outlineLvl w:val="0"/>
        <w:rPr>
          <w:rFonts w:ascii="Angsana New" w:hAnsi="Angsana New"/>
        </w:rPr>
      </w:pPr>
      <w:r>
        <w:rPr>
          <w:rFonts w:ascii="Angsana New" w:hAnsi="Angsana New"/>
        </w:rPr>
        <w:t>1</w:t>
      </w:r>
      <w:r w:rsidR="0034630B">
        <w:rPr>
          <w:rFonts w:ascii="Angsana New" w:hAnsi="Angsana New"/>
        </w:rPr>
        <w:t>6</w:t>
      </w:r>
      <w:r w:rsidR="00314358">
        <w:rPr>
          <w:rFonts w:ascii="Angsana New" w:hAnsi="Angsana New"/>
        </w:rPr>
        <w:t>.1</w:t>
      </w:r>
      <w:r w:rsidR="00AF704D">
        <w:rPr>
          <w:rFonts w:ascii="Angsana New" w:hAnsi="Angsana New"/>
        </w:rPr>
        <w:tab/>
      </w:r>
      <w:r w:rsidR="00F03DAF" w:rsidRPr="00F03DAF">
        <w:rPr>
          <w:rFonts w:ascii="Angsana New" w:hAnsi="Angsana New"/>
        </w:rPr>
        <w:t>The Company ha</w:t>
      </w:r>
      <w:r w:rsidR="00C426C6">
        <w:rPr>
          <w:rFonts w:ascii="Angsana New" w:hAnsi="Angsana New"/>
        </w:rPr>
        <w:t>d</w:t>
      </w:r>
      <w:r w:rsidR="00F03DAF" w:rsidRPr="00F03DAF">
        <w:rPr>
          <w:rFonts w:ascii="Angsana New" w:hAnsi="Angsana New"/>
        </w:rPr>
        <w:t xml:space="preserve"> commitments with </w:t>
      </w:r>
      <w:r w:rsidR="004C4CA8">
        <w:rPr>
          <w:rFonts w:ascii="Angsana New" w:hAnsi="Angsana New"/>
        </w:rPr>
        <w:t>a</w:t>
      </w:r>
      <w:r w:rsidR="00F03DAF" w:rsidRPr="00F03DAF">
        <w:rPr>
          <w:rFonts w:ascii="Angsana New" w:hAnsi="Angsana New"/>
        </w:rPr>
        <w:t xml:space="preserve"> bank as follows:</w:t>
      </w:r>
    </w:p>
    <w:tbl>
      <w:tblPr>
        <w:tblW w:w="8429" w:type="dxa"/>
        <w:tblInd w:w="918" w:type="dxa"/>
        <w:tblLook w:val="04A0" w:firstRow="1" w:lastRow="0" w:firstColumn="1" w:lastColumn="0" w:noHBand="0" w:noVBand="1"/>
      </w:tblPr>
      <w:tblGrid>
        <w:gridCol w:w="4590"/>
        <w:gridCol w:w="270"/>
        <w:gridCol w:w="1530"/>
        <w:gridCol w:w="270"/>
        <w:gridCol w:w="1769"/>
      </w:tblGrid>
      <w:tr w:rsidR="00314358" w:rsidRPr="009E7427" w14:paraId="3934AC17" w14:textId="77777777" w:rsidTr="00EE53D8">
        <w:tc>
          <w:tcPr>
            <w:tcW w:w="8429" w:type="dxa"/>
            <w:gridSpan w:val="5"/>
            <w:shd w:val="clear" w:color="auto" w:fill="auto"/>
          </w:tcPr>
          <w:p w14:paraId="78218693" w14:textId="717F48C0" w:rsidR="00314358" w:rsidRPr="009E7427" w:rsidRDefault="00F03DAF" w:rsidP="00855C2A">
            <w:pPr>
              <w:spacing w:line="20" w:lineRule="atLeast"/>
              <w:jc w:val="right"/>
              <w:rPr>
                <w:rFonts w:ascii="Angsana New" w:hAnsi="Angsana New"/>
                <w:cs/>
              </w:rPr>
            </w:pPr>
            <w:r w:rsidRPr="00F03DAF">
              <w:rPr>
                <w:rFonts w:ascii="Angsana New" w:hAnsi="Angsana New"/>
              </w:rPr>
              <w:t>Unit: Thousand Baht</w:t>
            </w:r>
          </w:p>
        </w:tc>
      </w:tr>
      <w:tr w:rsidR="00F03DAF" w:rsidRPr="0051170F" w14:paraId="520BAA87" w14:textId="77777777" w:rsidTr="0004611F">
        <w:tc>
          <w:tcPr>
            <w:tcW w:w="4590" w:type="dxa"/>
            <w:shd w:val="clear" w:color="auto" w:fill="auto"/>
          </w:tcPr>
          <w:p w14:paraId="34BABD68"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7B010A75" w14:textId="77777777" w:rsidR="00F03DAF" w:rsidRPr="009E7427" w:rsidRDefault="00F03DAF" w:rsidP="00F03DAF">
            <w:pPr>
              <w:spacing w:line="20" w:lineRule="atLeast"/>
              <w:jc w:val="center"/>
              <w:rPr>
                <w:rFonts w:ascii="Angsana New" w:hAnsi="Angsana New"/>
              </w:rPr>
            </w:pPr>
          </w:p>
        </w:tc>
        <w:tc>
          <w:tcPr>
            <w:tcW w:w="1530" w:type="dxa"/>
            <w:tcBorders>
              <w:bottom w:val="single" w:sz="4" w:space="0" w:color="auto"/>
            </w:tcBorders>
            <w:shd w:val="clear" w:color="auto" w:fill="auto"/>
          </w:tcPr>
          <w:p w14:paraId="71FB15E0" w14:textId="38B7C4C8" w:rsidR="00F03DAF" w:rsidRPr="0051170F" w:rsidRDefault="00270898" w:rsidP="00F03DA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48831774" w14:textId="77777777" w:rsidR="00F03DAF" w:rsidRPr="0051170F"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68279854" w14:textId="63C51558" w:rsidR="00F03DAF" w:rsidRPr="0051170F" w:rsidRDefault="00F03DAF"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51170F">
              <w:rPr>
                <w:rFonts w:ascii="Angsana New" w:hAnsi="Angsana New"/>
                <w:lang w:eastAsia="zh-CN"/>
              </w:rPr>
              <w:t>31 December 202</w:t>
            </w:r>
            <w:r w:rsidR="005D1002" w:rsidRPr="0051170F">
              <w:rPr>
                <w:rFonts w:ascii="Angsana New" w:hAnsi="Angsana New"/>
                <w:lang w:eastAsia="zh-CN"/>
              </w:rPr>
              <w:t>3</w:t>
            </w:r>
          </w:p>
        </w:tc>
      </w:tr>
      <w:tr w:rsidR="00314358" w:rsidRPr="0051170F" w14:paraId="14612D9D" w14:textId="77777777" w:rsidTr="004A7764">
        <w:tc>
          <w:tcPr>
            <w:tcW w:w="4590" w:type="dxa"/>
            <w:shd w:val="clear" w:color="auto" w:fill="auto"/>
          </w:tcPr>
          <w:p w14:paraId="2499D8FB" w14:textId="2AD25A88" w:rsidR="00314358" w:rsidRPr="009E7427" w:rsidRDefault="004C4CA8" w:rsidP="00855C2A">
            <w:pPr>
              <w:tabs>
                <w:tab w:val="left" w:pos="312"/>
                <w:tab w:val="left" w:pos="737"/>
                <w:tab w:val="left" w:pos="1304"/>
                <w:tab w:val="left" w:pos="1814"/>
              </w:tabs>
              <w:spacing w:line="20" w:lineRule="atLeast"/>
              <w:ind w:left="-20"/>
              <w:rPr>
                <w:rFonts w:ascii="Angsana New" w:hAnsi="Angsana New"/>
              </w:rPr>
            </w:pPr>
            <w:r>
              <w:rPr>
                <w:rFonts w:ascii="Angsana New" w:hAnsi="Angsana New"/>
              </w:rPr>
              <w:t>Letters of</w:t>
            </w:r>
            <w:r w:rsidR="00F03DAF" w:rsidRPr="00F03DAF">
              <w:rPr>
                <w:rFonts w:ascii="Angsana New" w:hAnsi="Angsana New"/>
              </w:rPr>
              <w:t xml:space="preserve"> guarantee</w:t>
            </w:r>
          </w:p>
        </w:tc>
        <w:tc>
          <w:tcPr>
            <w:tcW w:w="270" w:type="dxa"/>
            <w:shd w:val="clear" w:color="auto" w:fill="auto"/>
          </w:tcPr>
          <w:p w14:paraId="3D25EA27" w14:textId="77777777" w:rsidR="00314358" w:rsidRPr="009E7427" w:rsidRDefault="00314358" w:rsidP="00855C2A">
            <w:pPr>
              <w:pStyle w:val="Header"/>
              <w:spacing w:line="20" w:lineRule="atLeast"/>
              <w:ind w:left="113" w:right="33"/>
              <w:jc w:val="right"/>
              <w:rPr>
                <w:rFonts w:ascii="Angsana New" w:hAnsi="Angsana New"/>
              </w:rPr>
            </w:pPr>
          </w:p>
        </w:tc>
        <w:tc>
          <w:tcPr>
            <w:tcW w:w="1530" w:type="dxa"/>
            <w:shd w:val="clear" w:color="auto" w:fill="auto"/>
          </w:tcPr>
          <w:p w14:paraId="7294B341" w14:textId="12C73E53" w:rsidR="00314358" w:rsidRPr="0051170F" w:rsidRDefault="003E064D" w:rsidP="00855C2A">
            <w:pPr>
              <w:pStyle w:val="Header"/>
              <w:spacing w:line="20" w:lineRule="atLeast"/>
              <w:ind w:left="113" w:right="33"/>
              <w:jc w:val="right"/>
              <w:rPr>
                <w:rFonts w:ascii="Angsana New" w:hAnsi="Angsana New"/>
                <w:lang w:val="en-US"/>
              </w:rPr>
            </w:pPr>
            <w:r>
              <w:rPr>
                <w:rFonts w:ascii="Angsana New" w:hAnsi="Angsana New"/>
                <w:lang w:val="en-US"/>
              </w:rPr>
              <w:t>1,398</w:t>
            </w:r>
          </w:p>
        </w:tc>
        <w:tc>
          <w:tcPr>
            <w:tcW w:w="270" w:type="dxa"/>
            <w:shd w:val="clear" w:color="auto" w:fill="auto"/>
          </w:tcPr>
          <w:p w14:paraId="4DADC3B1" w14:textId="77777777" w:rsidR="00314358" w:rsidRPr="0051170F" w:rsidRDefault="00314358" w:rsidP="00855C2A">
            <w:pPr>
              <w:pStyle w:val="Header"/>
              <w:spacing w:line="20" w:lineRule="atLeast"/>
              <w:ind w:left="113" w:right="33"/>
              <w:jc w:val="right"/>
              <w:rPr>
                <w:rFonts w:ascii="Angsana New" w:hAnsi="Angsana New"/>
              </w:rPr>
            </w:pPr>
          </w:p>
        </w:tc>
        <w:tc>
          <w:tcPr>
            <w:tcW w:w="1769" w:type="dxa"/>
            <w:shd w:val="clear" w:color="auto" w:fill="auto"/>
          </w:tcPr>
          <w:p w14:paraId="1E39398A" w14:textId="23787AAE" w:rsidR="00314358" w:rsidRPr="0051170F" w:rsidRDefault="0051170F" w:rsidP="00855C2A">
            <w:pPr>
              <w:pStyle w:val="Header"/>
              <w:spacing w:line="20" w:lineRule="atLeast"/>
              <w:ind w:left="113" w:right="33"/>
              <w:jc w:val="right"/>
              <w:rPr>
                <w:rFonts w:ascii="Angsana New" w:hAnsi="Angsana New"/>
                <w:lang w:val="en-US"/>
              </w:rPr>
            </w:pPr>
            <w:r w:rsidRPr="0051170F">
              <w:rPr>
                <w:rFonts w:ascii="Angsana New" w:hAnsi="Angsana New"/>
                <w:lang w:val="en-US"/>
              </w:rPr>
              <w:t>1,345</w:t>
            </w:r>
          </w:p>
        </w:tc>
      </w:tr>
    </w:tbl>
    <w:p w14:paraId="3389287F" w14:textId="5DDB5D8B" w:rsidR="00EA7DDD" w:rsidRPr="009E7427" w:rsidRDefault="00A85C67" w:rsidP="00AF704D">
      <w:pPr>
        <w:tabs>
          <w:tab w:val="left" w:pos="900"/>
        </w:tabs>
        <w:spacing w:before="240" w:after="120" w:line="20" w:lineRule="atLeast"/>
        <w:ind w:firstLine="284"/>
        <w:jc w:val="thaiDistribute"/>
        <w:outlineLvl w:val="0"/>
        <w:rPr>
          <w:rFonts w:ascii="Angsana New" w:hAnsi="Angsana New"/>
        </w:rPr>
      </w:pPr>
      <w:r>
        <w:rPr>
          <w:rFonts w:ascii="Angsana New" w:hAnsi="Angsana New"/>
        </w:rPr>
        <w:t>1</w:t>
      </w:r>
      <w:r w:rsidR="0034630B">
        <w:rPr>
          <w:rFonts w:ascii="Angsana New" w:hAnsi="Angsana New"/>
        </w:rPr>
        <w:t>6</w:t>
      </w:r>
      <w:r w:rsidR="00AF704D">
        <w:rPr>
          <w:rFonts w:ascii="Angsana New" w:hAnsi="Angsana New"/>
        </w:rPr>
        <w:t>.2</w:t>
      </w:r>
      <w:r w:rsidR="00AF704D">
        <w:rPr>
          <w:rFonts w:ascii="Angsana New" w:hAnsi="Angsana New"/>
        </w:rPr>
        <w:tab/>
      </w:r>
      <w:r w:rsidR="00F03DAF" w:rsidRPr="00F03DAF">
        <w:rPr>
          <w:rFonts w:ascii="Angsana New" w:hAnsi="Angsana New"/>
        </w:rPr>
        <w:t>The company ha</w:t>
      </w:r>
      <w:r w:rsidR="00C426C6">
        <w:rPr>
          <w:rFonts w:ascii="Angsana New" w:hAnsi="Angsana New"/>
        </w:rPr>
        <w:t>d</w:t>
      </w:r>
      <w:r w:rsidR="00F03DAF" w:rsidRPr="00F03DAF">
        <w:rPr>
          <w:rFonts w:ascii="Angsana New" w:hAnsi="Angsana New"/>
        </w:rPr>
        <w:t xml:space="preserve"> credit facilities with banks as follows:</w:t>
      </w:r>
      <w:r w:rsidR="00EA7DDD" w:rsidRPr="009E7427">
        <w:rPr>
          <w:rFonts w:ascii="Angsana New" w:hAnsi="Angsana New"/>
          <w:cs/>
        </w:rPr>
        <w:t xml:space="preserve"> </w:t>
      </w:r>
    </w:p>
    <w:tbl>
      <w:tblPr>
        <w:tblW w:w="8429" w:type="dxa"/>
        <w:tblInd w:w="918" w:type="dxa"/>
        <w:tblLook w:val="04A0" w:firstRow="1" w:lastRow="0" w:firstColumn="1" w:lastColumn="0" w:noHBand="0" w:noVBand="1"/>
      </w:tblPr>
      <w:tblGrid>
        <w:gridCol w:w="4590"/>
        <w:gridCol w:w="270"/>
        <w:gridCol w:w="1530"/>
        <w:gridCol w:w="270"/>
        <w:gridCol w:w="1769"/>
      </w:tblGrid>
      <w:tr w:rsidR="0004611F" w:rsidRPr="009E7427" w14:paraId="3F9C8D91" w14:textId="77777777" w:rsidTr="00EE53D8">
        <w:tc>
          <w:tcPr>
            <w:tcW w:w="8429" w:type="dxa"/>
            <w:gridSpan w:val="5"/>
            <w:shd w:val="clear" w:color="auto" w:fill="auto"/>
          </w:tcPr>
          <w:p w14:paraId="2FE35765" w14:textId="3ED94397" w:rsidR="0004611F" w:rsidRPr="009E7427" w:rsidRDefault="00F03DAF" w:rsidP="00BC75DF">
            <w:pPr>
              <w:spacing w:line="20" w:lineRule="atLeast"/>
              <w:jc w:val="right"/>
              <w:rPr>
                <w:rFonts w:ascii="Angsana New" w:hAnsi="Angsana New"/>
                <w:cs/>
              </w:rPr>
            </w:pPr>
            <w:r w:rsidRPr="00F03DAF">
              <w:rPr>
                <w:rFonts w:ascii="Angsana New" w:hAnsi="Angsana New"/>
              </w:rPr>
              <w:t>Unit: Thousand Baht</w:t>
            </w:r>
          </w:p>
        </w:tc>
      </w:tr>
      <w:tr w:rsidR="00F03DAF" w:rsidRPr="009E7427" w14:paraId="45223FBA" w14:textId="77777777" w:rsidTr="005629E0">
        <w:tc>
          <w:tcPr>
            <w:tcW w:w="4590" w:type="dxa"/>
            <w:shd w:val="clear" w:color="auto" w:fill="auto"/>
          </w:tcPr>
          <w:p w14:paraId="73EFBF47"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4F89EB32" w14:textId="77777777" w:rsidR="00F03DAF" w:rsidRPr="009E7427" w:rsidRDefault="00F03DAF" w:rsidP="00F03DAF">
            <w:pPr>
              <w:spacing w:line="20" w:lineRule="atLeast"/>
              <w:jc w:val="center"/>
              <w:rPr>
                <w:rFonts w:ascii="Angsana New" w:hAnsi="Angsana New"/>
              </w:rPr>
            </w:pPr>
          </w:p>
        </w:tc>
        <w:tc>
          <w:tcPr>
            <w:tcW w:w="1530" w:type="dxa"/>
            <w:tcBorders>
              <w:bottom w:val="single" w:sz="4" w:space="0" w:color="auto"/>
            </w:tcBorders>
            <w:shd w:val="clear" w:color="auto" w:fill="auto"/>
          </w:tcPr>
          <w:p w14:paraId="7910C649" w14:textId="44868B6E" w:rsidR="00F03DAF" w:rsidRPr="000A26C1" w:rsidRDefault="00270898" w:rsidP="00F03DA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30 June</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1393D8A8" w14:textId="77777777" w:rsidR="00F03DAF" w:rsidRPr="009E7427"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29EB5B81" w14:textId="5E2410FA" w:rsidR="00F03DAF" w:rsidRPr="009E7427" w:rsidRDefault="00F03DAF" w:rsidP="00F03DAF">
            <w:pPr>
              <w:spacing w:line="20" w:lineRule="atLeast"/>
              <w:jc w:val="center"/>
              <w:rPr>
                <w:rFonts w:ascii="Angsana New" w:hAnsi="Angsana New"/>
              </w:rPr>
            </w:pPr>
            <w:r w:rsidRPr="000D5EE2">
              <w:rPr>
                <w:rFonts w:ascii="Angsana New" w:hAnsi="Angsana New"/>
                <w:lang w:eastAsia="zh-CN"/>
              </w:rPr>
              <w:t>31 December 202</w:t>
            </w:r>
            <w:r w:rsidR="005D1002">
              <w:rPr>
                <w:rFonts w:ascii="Angsana New" w:hAnsi="Angsana New"/>
                <w:lang w:eastAsia="zh-CN"/>
              </w:rPr>
              <w:t>3</w:t>
            </w:r>
          </w:p>
        </w:tc>
      </w:tr>
      <w:tr w:rsidR="00F03DAF" w:rsidRPr="0051170F" w14:paraId="38019312" w14:textId="77777777" w:rsidTr="004A7764">
        <w:tc>
          <w:tcPr>
            <w:tcW w:w="4590" w:type="dxa"/>
            <w:shd w:val="clear" w:color="auto" w:fill="auto"/>
          </w:tcPr>
          <w:p w14:paraId="4DF39092" w14:textId="027C196C" w:rsidR="00F03DAF" w:rsidRPr="009E7427" w:rsidRDefault="00F03DAF" w:rsidP="004C4CA8">
            <w:pPr>
              <w:spacing w:line="20" w:lineRule="atLeast"/>
              <w:rPr>
                <w:rFonts w:ascii="Angsana New" w:hAnsi="Angsana New"/>
                <w:spacing w:val="-6"/>
              </w:rPr>
            </w:pPr>
            <w:r w:rsidRPr="001C25FF">
              <w:rPr>
                <w:rFonts w:ascii="Angsana New" w:hAnsi="Angsana New"/>
                <w:spacing w:val="-6"/>
              </w:rPr>
              <w:t>Bank overdraft</w:t>
            </w:r>
            <w:r w:rsidR="004C4CA8">
              <w:rPr>
                <w:rFonts w:ascii="Angsana New" w:hAnsi="Angsana New"/>
                <w:spacing w:val="-6"/>
              </w:rPr>
              <w:t>s</w:t>
            </w:r>
          </w:p>
        </w:tc>
        <w:tc>
          <w:tcPr>
            <w:tcW w:w="270" w:type="dxa"/>
            <w:shd w:val="clear" w:color="auto" w:fill="auto"/>
          </w:tcPr>
          <w:p w14:paraId="13FE0E41" w14:textId="77777777" w:rsidR="00F03DAF" w:rsidRPr="009E7427" w:rsidRDefault="00F03DAF" w:rsidP="00F03DAF">
            <w:pPr>
              <w:spacing w:line="20" w:lineRule="atLeast"/>
              <w:jc w:val="center"/>
              <w:rPr>
                <w:rFonts w:ascii="Angsana New" w:hAnsi="Angsana New"/>
              </w:rPr>
            </w:pPr>
          </w:p>
        </w:tc>
        <w:tc>
          <w:tcPr>
            <w:tcW w:w="1530" w:type="dxa"/>
            <w:tcBorders>
              <w:top w:val="single" w:sz="4" w:space="0" w:color="auto"/>
            </w:tcBorders>
            <w:shd w:val="clear" w:color="auto" w:fill="auto"/>
          </w:tcPr>
          <w:p w14:paraId="14758598" w14:textId="08E77407" w:rsidR="00F03DAF" w:rsidRPr="0051170F" w:rsidRDefault="003E064D" w:rsidP="00F03DAF">
            <w:pPr>
              <w:spacing w:line="20" w:lineRule="atLeast"/>
              <w:jc w:val="right"/>
              <w:rPr>
                <w:rFonts w:ascii="Angsana New" w:hAnsi="Angsana New"/>
                <w:cs/>
              </w:rPr>
            </w:pPr>
            <w:r>
              <w:rPr>
                <w:rFonts w:ascii="Angsana New" w:hAnsi="Angsana New"/>
              </w:rPr>
              <w:t>3,000</w:t>
            </w:r>
          </w:p>
        </w:tc>
        <w:tc>
          <w:tcPr>
            <w:tcW w:w="270" w:type="dxa"/>
            <w:shd w:val="clear" w:color="auto" w:fill="auto"/>
          </w:tcPr>
          <w:p w14:paraId="7B92D19C" w14:textId="77777777" w:rsidR="00F03DAF" w:rsidRPr="0051170F" w:rsidRDefault="00F03DAF" w:rsidP="00F03DAF">
            <w:pPr>
              <w:spacing w:line="20" w:lineRule="atLeast"/>
              <w:jc w:val="center"/>
              <w:rPr>
                <w:rFonts w:ascii="Angsana New" w:hAnsi="Angsana New"/>
              </w:rPr>
            </w:pPr>
          </w:p>
        </w:tc>
        <w:tc>
          <w:tcPr>
            <w:tcW w:w="1769" w:type="dxa"/>
            <w:tcBorders>
              <w:top w:val="single" w:sz="4" w:space="0" w:color="auto"/>
            </w:tcBorders>
            <w:shd w:val="clear" w:color="auto" w:fill="auto"/>
          </w:tcPr>
          <w:p w14:paraId="4A80531E" w14:textId="180826F7" w:rsidR="00F03DAF" w:rsidRPr="0051170F" w:rsidRDefault="0051170F" w:rsidP="00F03DAF">
            <w:pPr>
              <w:spacing w:line="20" w:lineRule="atLeast"/>
              <w:jc w:val="right"/>
              <w:rPr>
                <w:rFonts w:ascii="Angsana New" w:hAnsi="Angsana New"/>
              </w:rPr>
            </w:pPr>
            <w:r w:rsidRPr="0051170F">
              <w:rPr>
                <w:rFonts w:ascii="Angsana New" w:hAnsi="Angsana New"/>
              </w:rPr>
              <w:t>3</w:t>
            </w:r>
            <w:r w:rsidR="00F03DAF" w:rsidRPr="0051170F">
              <w:rPr>
                <w:rFonts w:ascii="Angsana New" w:hAnsi="Angsana New"/>
              </w:rPr>
              <w:t>,000</w:t>
            </w:r>
          </w:p>
        </w:tc>
      </w:tr>
      <w:tr w:rsidR="00F03DAF" w:rsidRPr="0051170F" w14:paraId="5FDCB98D" w14:textId="77777777" w:rsidTr="004A7764">
        <w:tc>
          <w:tcPr>
            <w:tcW w:w="4590" w:type="dxa"/>
            <w:shd w:val="clear" w:color="auto" w:fill="auto"/>
          </w:tcPr>
          <w:p w14:paraId="2F73E5F8" w14:textId="4768484C" w:rsidR="00F03DAF" w:rsidRPr="009E7427" w:rsidRDefault="00F03DAF" w:rsidP="00F03DAF">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sidR="004C4CA8">
              <w:rPr>
                <w:rFonts w:ascii="Angsana New" w:hAnsi="Angsana New"/>
                <w:spacing w:val="-6"/>
              </w:rPr>
              <w:t>s</w:t>
            </w:r>
          </w:p>
        </w:tc>
        <w:tc>
          <w:tcPr>
            <w:tcW w:w="270" w:type="dxa"/>
            <w:shd w:val="clear" w:color="auto" w:fill="auto"/>
          </w:tcPr>
          <w:p w14:paraId="0C4A1910" w14:textId="77777777" w:rsidR="00F03DAF" w:rsidRPr="009E7427" w:rsidRDefault="00F03DAF" w:rsidP="00F03DAF">
            <w:pPr>
              <w:spacing w:line="20" w:lineRule="atLeast"/>
              <w:jc w:val="center"/>
              <w:rPr>
                <w:rFonts w:ascii="Angsana New" w:hAnsi="Angsana New"/>
              </w:rPr>
            </w:pPr>
          </w:p>
        </w:tc>
        <w:tc>
          <w:tcPr>
            <w:tcW w:w="1530" w:type="dxa"/>
            <w:shd w:val="clear" w:color="auto" w:fill="auto"/>
          </w:tcPr>
          <w:p w14:paraId="11B0369C" w14:textId="4FA3F976" w:rsidR="00F03DAF" w:rsidRPr="0051170F" w:rsidRDefault="003E064D" w:rsidP="00F03DAF">
            <w:pPr>
              <w:spacing w:line="20" w:lineRule="atLeast"/>
              <w:jc w:val="right"/>
              <w:rPr>
                <w:rFonts w:ascii="Angsana New" w:hAnsi="Angsana New"/>
              </w:rPr>
            </w:pPr>
            <w:r>
              <w:rPr>
                <w:rFonts w:ascii="Angsana New" w:hAnsi="Angsana New"/>
              </w:rPr>
              <w:t>100,000</w:t>
            </w:r>
          </w:p>
        </w:tc>
        <w:tc>
          <w:tcPr>
            <w:tcW w:w="270" w:type="dxa"/>
            <w:shd w:val="clear" w:color="auto" w:fill="auto"/>
          </w:tcPr>
          <w:p w14:paraId="302BB033" w14:textId="77777777" w:rsidR="00F03DAF" w:rsidRPr="0051170F" w:rsidRDefault="00F03DAF" w:rsidP="00F03DAF">
            <w:pPr>
              <w:spacing w:line="20" w:lineRule="atLeast"/>
              <w:jc w:val="center"/>
              <w:rPr>
                <w:rFonts w:ascii="Angsana New" w:hAnsi="Angsana New"/>
              </w:rPr>
            </w:pPr>
          </w:p>
        </w:tc>
        <w:tc>
          <w:tcPr>
            <w:tcW w:w="1769" w:type="dxa"/>
            <w:shd w:val="clear" w:color="auto" w:fill="auto"/>
          </w:tcPr>
          <w:p w14:paraId="171370D8" w14:textId="19045C77" w:rsidR="00F03DAF" w:rsidRPr="0051170F" w:rsidRDefault="00F03DAF" w:rsidP="00F03DAF">
            <w:pPr>
              <w:spacing w:line="20" w:lineRule="atLeast"/>
              <w:jc w:val="right"/>
              <w:rPr>
                <w:rFonts w:ascii="Angsana New" w:hAnsi="Angsana New"/>
              </w:rPr>
            </w:pPr>
            <w:r w:rsidRPr="0051170F">
              <w:rPr>
                <w:rFonts w:ascii="Angsana New" w:hAnsi="Angsana New"/>
              </w:rPr>
              <w:t>1</w:t>
            </w:r>
            <w:r w:rsidR="0051170F" w:rsidRPr="0051170F">
              <w:rPr>
                <w:rFonts w:ascii="Angsana New" w:hAnsi="Angsana New"/>
              </w:rPr>
              <w:t>0</w:t>
            </w:r>
            <w:r w:rsidRPr="0051170F">
              <w:rPr>
                <w:rFonts w:ascii="Angsana New" w:hAnsi="Angsana New"/>
              </w:rPr>
              <w:t>0,000</w:t>
            </w:r>
          </w:p>
        </w:tc>
      </w:tr>
      <w:tr w:rsidR="00F03DAF" w:rsidRPr="0051170F" w14:paraId="757C7D9B" w14:textId="77777777" w:rsidTr="004A7764">
        <w:tc>
          <w:tcPr>
            <w:tcW w:w="4590" w:type="dxa"/>
            <w:shd w:val="clear" w:color="auto" w:fill="auto"/>
          </w:tcPr>
          <w:p w14:paraId="295086C3" w14:textId="6E11CE9C" w:rsidR="00F03DAF" w:rsidRPr="009E7427" w:rsidRDefault="00F03DAF" w:rsidP="00F03DAF">
            <w:pPr>
              <w:spacing w:line="20" w:lineRule="atLeast"/>
              <w:rPr>
                <w:rFonts w:ascii="Angsana New" w:hAnsi="Angsana New"/>
              </w:rPr>
            </w:pPr>
            <w:r>
              <w:rPr>
                <w:rFonts w:ascii="Angsana New" w:hAnsi="Angsana New"/>
              </w:rPr>
              <w:t>F</w:t>
            </w:r>
            <w:r w:rsidRPr="001C25FF">
              <w:rPr>
                <w:rFonts w:ascii="Angsana New" w:hAnsi="Angsana New"/>
              </w:rPr>
              <w:t>leet card</w:t>
            </w:r>
            <w:r w:rsidR="003A3D3F">
              <w:t>s</w:t>
            </w:r>
          </w:p>
        </w:tc>
        <w:tc>
          <w:tcPr>
            <w:tcW w:w="270" w:type="dxa"/>
            <w:shd w:val="clear" w:color="auto" w:fill="auto"/>
          </w:tcPr>
          <w:p w14:paraId="114EB478"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136E19F7" w14:textId="501B4FA4" w:rsidR="00F03DAF" w:rsidRPr="0051170F" w:rsidRDefault="003E064D" w:rsidP="00F03DAF">
            <w:pPr>
              <w:pStyle w:val="Header"/>
              <w:spacing w:line="20" w:lineRule="atLeast"/>
              <w:ind w:left="113" w:right="33"/>
              <w:jc w:val="right"/>
              <w:rPr>
                <w:rFonts w:ascii="Angsana New" w:hAnsi="Angsana New"/>
                <w:lang w:val="en-US"/>
              </w:rPr>
            </w:pPr>
            <w:r>
              <w:rPr>
                <w:rFonts w:ascii="Angsana New" w:hAnsi="Angsana New"/>
                <w:lang w:val="en-US"/>
              </w:rPr>
              <w:t>27</w:t>
            </w:r>
            <w:r w:rsidR="00E23D7B">
              <w:rPr>
                <w:rFonts w:ascii="Angsana New" w:hAnsi="Angsana New"/>
                <w:lang w:val="en-US"/>
              </w:rPr>
              <w:t>,</w:t>
            </w:r>
            <w:r>
              <w:rPr>
                <w:rFonts w:ascii="Angsana New" w:hAnsi="Angsana New"/>
                <w:lang w:val="en-US"/>
              </w:rPr>
              <w:t>000</w:t>
            </w:r>
          </w:p>
        </w:tc>
        <w:tc>
          <w:tcPr>
            <w:tcW w:w="270" w:type="dxa"/>
            <w:shd w:val="clear" w:color="auto" w:fill="auto"/>
          </w:tcPr>
          <w:p w14:paraId="01E6DF51" w14:textId="77777777" w:rsidR="00F03DAF" w:rsidRPr="0051170F"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1111DDF3" w14:textId="620EABD5" w:rsidR="00F03DAF" w:rsidRPr="0051170F" w:rsidRDefault="00F03DAF" w:rsidP="00F03DAF">
            <w:pPr>
              <w:pStyle w:val="Header"/>
              <w:spacing w:line="20" w:lineRule="atLeast"/>
              <w:ind w:left="113" w:right="33"/>
              <w:jc w:val="right"/>
              <w:rPr>
                <w:rFonts w:ascii="Angsana New" w:hAnsi="Angsana New"/>
              </w:rPr>
            </w:pPr>
            <w:r w:rsidRPr="0051170F">
              <w:rPr>
                <w:rFonts w:ascii="Angsana New" w:hAnsi="Angsana New"/>
              </w:rPr>
              <w:t>2</w:t>
            </w:r>
            <w:r w:rsidRPr="0051170F">
              <w:rPr>
                <w:rFonts w:ascii="Angsana New" w:hAnsi="Angsana New"/>
                <w:lang w:val="en-US"/>
              </w:rPr>
              <w:t>7</w:t>
            </w:r>
            <w:r w:rsidRPr="0051170F">
              <w:rPr>
                <w:rFonts w:ascii="Angsana New" w:hAnsi="Angsana New"/>
              </w:rPr>
              <w:t>,000</w:t>
            </w:r>
          </w:p>
        </w:tc>
      </w:tr>
      <w:tr w:rsidR="00F03DAF" w:rsidRPr="0051170F" w14:paraId="6A57BB37" w14:textId="77777777" w:rsidTr="004A7764">
        <w:tc>
          <w:tcPr>
            <w:tcW w:w="4590" w:type="dxa"/>
            <w:shd w:val="clear" w:color="auto" w:fill="auto"/>
          </w:tcPr>
          <w:p w14:paraId="43EB9B58" w14:textId="223C1447" w:rsidR="00F03DAF" w:rsidRPr="009E7427" w:rsidRDefault="004C4CA8" w:rsidP="00F03DAF">
            <w:pPr>
              <w:spacing w:line="20" w:lineRule="atLeast"/>
              <w:rPr>
                <w:rFonts w:ascii="Angsana New" w:hAnsi="Angsana New"/>
                <w:cs/>
              </w:rPr>
            </w:pPr>
            <w:r>
              <w:rPr>
                <w:rFonts w:ascii="Angsana New" w:hAnsi="Angsana New"/>
              </w:rPr>
              <w:t xml:space="preserve">Corporate credit card </w:t>
            </w:r>
          </w:p>
        </w:tc>
        <w:tc>
          <w:tcPr>
            <w:tcW w:w="270" w:type="dxa"/>
            <w:shd w:val="clear" w:color="auto" w:fill="auto"/>
          </w:tcPr>
          <w:p w14:paraId="40B35882"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3B574F64" w14:textId="46825A83" w:rsidR="00F03DAF" w:rsidRPr="0051170F" w:rsidRDefault="003E064D" w:rsidP="00F03DAF">
            <w:pPr>
              <w:pStyle w:val="Header"/>
              <w:spacing w:line="20" w:lineRule="atLeast"/>
              <w:ind w:left="113" w:right="33"/>
              <w:jc w:val="right"/>
              <w:rPr>
                <w:rFonts w:ascii="Angsana New" w:hAnsi="Angsana New"/>
                <w:lang w:val="en-US"/>
              </w:rPr>
            </w:pPr>
            <w:r>
              <w:rPr>
                <w:rFonts w:ascii="Angsana New" w:hAnsi="Angsana New"/>
                <w:lang w:val="en-US"/>
              </w:rPr>
              <w:t>100</w:t>
            </w:r>
          </w:p>
        </w:tc>
        <w:tc>
          <w:tcPr>
            <w:tcW w:w="270" w:type="dxa"/>
            <w:shd w:val="clear" w:color="auto" w:fill="auto"/>
          </w:tcPr>
          <w:p w14:paraId="1F8D72D7" w14:textId="77777777" w:rsidR="00F03DAF" w:rsidRPr="0051170F"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107B6ED6" w14:textId="77777777" w:rsidR="00F03DAF" w:rsidRPr="0051170F" w:rsidRDefault="00F03DAF" w:rsidP="00F03DAF">
            <w:pPr>
              <w:pStyle w:val="Header"/>
              <w:spacing w:line="20" w:lineRule="atLeast"/>
              <w:ind w:left="113" w:right="33"/>
              <w:jc w:val="right"/>
              <w:rPr>
                <w:rFonts w:ascii="Angsana New" w:hAnsi="Angsana New"/>
                <w:lang w:val="en-US"/>
              </w:rPr>
            </w:pPr>
            <w:r w:rsidRPr="0051170F">
              <w:rPr>
                <w:rFonts w:ascii="Angsana New" w:hAnsi="Angsana New"/>
                <w:lang w:val="en-US"/>
              </w:rPr>
              <w:t>100</w:t>
            </w:r>
          </w:p>
        </w:tc>
      </w:tr>
      <w:tr w:rsidR="00F03DAF" w:rsidRPr="0051170F" w14:paraId="3A99D0B7" w14:textId="77777777" w:rsidTr="004A7764">
        <w:tc>
          <w:tcPr>
            <w:tcW w:w="4590" w:type="dxa"/>
            <w:shd w:val="clear" w:color="auto" w:fill="auto"/>
          </w:tcPr>
          <w:p w14:paraId="42B62504" w14:textId="12236F77" w:rsidR="00F03DAF" w:rsidRPr="009E7427" w:rsidRDefault="00F03DAF" w:rsidP="004C4CA8">
            <w:pPr>
              <w:spacing w:line="20" w:lineRule="atLeast"/>
              <w:rPr>
                <w:rFonts w:ascii="Angsana New" w:hAnsi="Angsana New"/>
                <w:cs/>
              </w:rPr>
            </w:pPr>
            <w:r>
              <w:rPr>
                <w:rFonts w:ascii="Angsana New" w:hAnsi="Angsana New"/>
              </w:rPr>
              <w:t>L</w:t>
            </w:r>
            <w:r w:rsidRPr="001C25FF">
              <w:rPr>
                <w:rFonts w:ascii="Angsana New" w:hAnsi="Angsana New"/>
              </w:rPr>
              <w:t>etter</w:t>
            </w:r>
            <w:r w:rsidR="004C4CA8">
              <w:rPr>
                <w:rFonts w:ascii="Angsana New" w:hAnsi="Angsana New"/>
              </w:rPr>
              <w:t>s</w:t>
            </w:r>
            <w:r w:rsidRPr="001C25FF">
              <w:rPr>
                <w:rFonts w:ascii="Angsana New" w:hAnsi="Angsana New"/>
              </w:rPr>
              <w:t xml:space="preserve"> of guarantee </w:t>
            </w:r>
          </w:p>
        </w:tc>
        <w:tc>
          <w:tcPr>
            <w:tcW w:w="270" w:type="dxa"/>
            <w:shd w:val="clear" w:color="auto" w:fill="auto"/>
          </w:tcPr>
          <w:p w14:paraId="60B6E3D7"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634FA3B1" w14:textId="00EC34B6" w:rsidR="00F03DAF" w:rsidRPr="0051170F" w:rsidRDefault="003E064D" w:rsidP="00F03DAF">
            <w:pPr>
              <w:pStyle w:val="Header"/>
              <w:spacing w:line="20" w:lineRule="atLeast"/>
              <w:ind w:left="113" w:right="33"/>
              <w:jc w:val="right"/>
              <w:rPr>
                <w:rFonts w:ascii="Angsana New" w:hAnsi="Angsana New"/>
                <w:lang w:val="en-US"/>
              </w:rPr>
            </w:pPr>
            <w:r>
              <w:rPr>
                <w:rFonts w:ascii="Angsana New" w:hAnsi="Angsana New"/>
                <w:lang w:val="en-US"/>
              </w:rPr>
              <w:t>28,000</w:t>
            </w:r>
          </w:p>
        </w:tc>
        <w:tc>
          <w:tcPr>
            <w:tcW w:w="270" w:type="dxa"/>
            <w:shd w:val="clear" w:color="auto" w:fill="auto"/>
          </w:tcPr>
          <w:p w14:paraId="0147AF6C" w14:textId="77777777" w:rsidR="00F03DAF" w:rsidRPr="0051170F"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362167D9" w14:textId="5BC7D4BD" w:rsidR="00F03DAF" w:rsidRPr="0051170F" w:rsidRDefault="00F03DAF" w:rsidP="00F03DAF">
            <w:pPr>
              <w:pStyle w:val="Header"/>
              <w:spacing w:line="20" w:lineRule="atLeast"/>
              <w:ind w:left="113" w:right="33"/>
              <w:jc w:val="right"/>
              <w:rPr>
                <w:rFonts w:ascii="Angsana New" w:hAnsi="Angsana New"/>
                <w:lang w:val="en-US"/>
              </w:rPr>
            </w:pPr>
            <w:r w:rsidRPr="0051170F">
              <w:rPr>
                <w:rFonts w:ascii="Angsana New" w:hAnsi="Angsana New"/>
                <w:lang w:val="en-US"/>
              </w:rPr>
              <w:t>28,</w:t>
            </w:r>
            <w:r w:rsidR="00373E23" w:rsidRPr="0051170F">
              <w:rPr>
                <w:rFonts w:ascii="Angsana New" w:hAnsi="Angsana New"/>
                <w:lang w:val="en-US"/>
              </w:rPr>
              <w:t>0</w:t>
            </w:r>
            <w:r w:rsidRPr="0051170F">
              <w:rPr>
                <w:rFonts w:ascii="Angsana New" w:hAnsi="Angsana New"/>
                <w:lang w:val="en-US"/>
              </w:rPr>
              <w:t>00</w:t>
            </w:r>
          </w:p>
        </w:tc>
      </w:tr>
    </w:tbl>
    <w:p w14:paraId="39E8DC77" w14:textId="42B088F7" w:rsidR="003E064D" w:rsidRDefault="00F03DAF" w:rsidP="00C81425">
      <w:pPr>
        <w:tabs>
          <w:tab w:val="left" w:pos="312"/>
          <w:tab w:val="left" w:pos="1080"/>
          <w:tab w:val="left" w:pos="1304"/>
          <w:tab w:val="left" w:pos="1814"/>
        </w:tabs>
        <w:spacing w:before="240" w:line="20" w:lineRule="atLeast"/>
        <w:ind w:left="907"/>
        <w:jc w:val="thaiDistribute"/>
        <w:rPr>
          <w:rFonts w:ascii="Angsana New" w:hAnsi="Angsana New"/>
        </w:rPr>
      </w:pPr>
      <w:r w:rsidRPr="00F03DAF">
        <w:rPr>
          <w:rFonts w:ascii="Angsana New" w:hAnsi="Angsana New"/>
        </w:rPr>
        <w:t xml:space="preserve">As of </w:t>
      </w:r>
      <w:proofErr w:type="gramStart"/>
      <w:r w:rsidR="00270898">
        <w:rPr>
          <w:rFonts w:ascii="Angsana New" w:hAnsi="Angsana New"/>
          <w:lang w:eastAsia="zh-CN"/>
        </w:rPr>
        <w:t>30 June</w:t>
      </w:r>
      <w:r w:rsidR="00270898">
        <w:rPr>
          <w:rFonts w:ascii="Angsana New" w:hAnsi="Angsana New"/>
          <w:cs/>
          <w:lang w:eastAsia="zh-CN"/>
        </w:rPr>
        <w:t xml:space="preserve"> </w:t>
      </w:r>
      <w:r w:rsidR="00270898">
        <w:rPr>
          <w:rFonts w:ascii="Angsana New" w:hAnsi="Angsana New"/>
          <w:lang w:eastAsia="zh-CN"/>
        </w:rPr>
        <w:t>2024</w:t>
      </w:r>
      <w:proofErr w:type="gramEnd"/>
      <w:r w:rsidR="00270898">
        <w:rPr>
          <w:rFonts w:ascii="Angsana New" w:hAnsi="Angsana New"/>
          <w:lang w:eastAsia="zh-CN"/>
        </w:rPr>
        <w:t xml:space="preserve"> </w:t>
      </w:r>
      <w:r w:rsidRPr="00F03DAF">
        <w:rPr>
          <w:rFonts w:ascii="Angsana New" w:hAnsi="Angsana New"/>
        </w:rPr>
        <w:t>and 31 December 202</w:t>
      </w:r>
      <w:r w:rsidR="005D1002">
        <w:rPr>
          <w:rFonts w:ascii="Angsana New" w:hAnsi="Angsana New"/>
        </w:rPr>
        <w:t>3</w:t>
      </w:r>
      <w:r w:rsidRPr="00F03DAF">
        <w:rPr>
          <w:rFonts w:ascii="Angsana New" w:hAnsi="Angsana New"/>
        </w:rPr>
        <w:t>, the Company ha</w:t>
      </w:r>
      <w:r w:rsidR="00C426C6">
        <w:rPr>
          <w:rFonts w:ascii="Angsana New" w:hAnsi="Angsana New"/>
        </w:rPr>
        <w:t>d</w:t>
      </w:r>
      <w:r w:rsidRPr="00F03DAF">
        <w:rPr>
          <w:rFonts w:ascii="Angsana New" w:hAnsi="Angsana New"/>
        </w:rPr>
        <w:t xml:space="preserve"> un</w:t>
      </w:r>
      <w:r w:rsidR="00D102BF">
        <w:rPr>
          <w:rFonts w:ascii="Angsana New" w:hAnsi="Angsana New"/>
        </w:rPr>
        <w:t>used</w:t>
      </w:r>
      <w:r w:rsidRPr="00F03DAF">
        <w:rPr>
          <w:rFonts w:ascii="Angsana New" w:hAnsi="Angsana New"/>
        </w:rPr>
        <w:t xml:space="preserve"> credit facilities totaling </w:t>
      </w:r>
      <w:r w:rsidRPr="0051170F">
        <w:rPr>
          <w:rFonts w:ascii="Angsana New" w:hAnsi="Angsana New"/>
        </w:rPr>
        <w:t xml:space="preserve">Baht </w:t>
      </w:r>
      <w:r w:rsidR="0034630B">
        <w:rPr>
          <w:rFonts w:ascii="Angsana New" w:hAnsi="Angsana New"/>
        </w:rPr>
        <w:t>101.03</w:t>
      </w:r>
      <w:r w:rsidRPr="00F03DAF">
        <w:rPr>
          <w:rFonts w:ascii="Angsana New" w:hAnsi="Angsana New"/>
        </w:rPr>
        <w:t xml:space="preserve"> </w:t>
      </w:r>
      <w:r w:rsidRPr="0051170F">
        <w:rPr>
          <w:rFonts w:ascii="Angsana New" w:hAnsi="Angsana New"/>
        </w:rPr>
        <w:t xml:space="preserve">million and Baht </w:t>
      </w:r>
      <w:r w:rsidR="00350EBB">
        <w:rPr>
          <w:rFonts w:ascii="Angsana New" w:hAnsi="Angsana New"/>
        </w:rPr>
        <w:t>101.06</w:t>
      </w:r>
      <w:r w:rsidRPr="0051170F">
        <w:rPr>
          <w:rFonts w:ascii="Angsana New" w:hAnsi="Angsana New"/>
        </w:rPr>
        <w:t xml:space="preserve"> million</w:t>
      </w:r>
      <w:r w:rsidRPr="00F03DAF">
        <w:rPr>
          <w:rFonts w:ascii="Angsana New" w:hAnsi="Angsana New"/>
        </w:rPr>
        <w:t>, respectively.</w:t>
      </w:r>
    </w:p>
    <w:p w14:paraId="3889F3DE" w14:textId="6FE2D3CA" w:rsidR="0082525E" w:rsidRPr="00A66122" w:rsidRDefault="000A73B7"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Litigations</w:t>
      </w:r>
    </w:p>
    <w:p w14:paraId="019CA4C3" w14:textId="7E1C58D7" w:rsidR="00764360" w:rsidRDefault="00764360" w:rsidP="00764360">
      <w:pPr>
        <w:tabs>
          <w:tab w:val="left" w:pos="434"/>
          <w:tab w:val="left" w:pos="1304"/>
          <w:tab w:val="left" w:pos="1814"/>
        </w:tabs>
        <w:spacing w:before="240" w:line="20" w:lineRule="atLeast"/>
        <w:jc w:val="both"/>
        <w:outlineLvl w:val="0"/>
        <w:rPr>
          <w:rFonts w:ascii="Angsana New" w:eastAsia="Times New Roman" w:hAnsi="Angsana New"/>
          <w:b/>
          <w:bCs/>
          <w:highlight w:val="yellow"/>
          <w:lang w:eastAsia="en-US"/>
        </w:rPr>
      </w:pPr>
      <w:r>
        <w:rPr>
          <w:rFonts w:ascii="Angsana New" w:hAnsi="Angsana New"/>
        </w:rPr>
        <w:tab/>
      </w:r>
      <w:r w:rsidRPr="00F8720F">
        <w:rPr>
          <w:rFonts w:ascii="Angsana New" w:hAnsi="Angsana New"/>
        </w:rPr>
        <w:t xml:space="preserve">On </w:t>
      </w:r>
      <w:r w:rsidR="00270898">
        <w:rPr>
          <w:rFonts w:ascii="Angsana New" w:hAnsi="Angsana New"/>
          <w:lang w:eastAsia="zh-CN"/>
        </w:rPr>
        <w:t>30 June</w:t>
      </w:r>
      <w:r w:rsidR="00270898">
        <w:rPr>
          <w:rFonts w:ascii="Angsana New" w:hAnsi="Angsana New"/>
          <w:cs/>
          <w:lang w:eastAsia="zh-CN"/>
        </w:rPr>
        <w:t xml:space="preserve"> </w:t>
      </w:r>
      <w:r w:rsidR="00270898">
        <w:rPr>
          <w:rFonts w:ascii="Angsana New" w:hAnsi="Angsana New"/>
          <w:lang w:eastAsia="zh-CN"/>
        </w:rPr>
        <w:t>2024</w:t>
      </w:r>
      <w:r w:rsidRPr="00F8720F">
        <w:rPr>
          <w:rFonts w:ascii="Angsana New" w:hAnsi="Angsana New"/>
        </w:rPr>
        <w:t>, the Company was claimed by other parties as follows:</w:t>
      </w:r>
    </w:p>
    <w:p w14:paraId="1F1763F8" w14:textId="4EB11FB8" w:rsidR="00764360" w:rsidRDefault="00764360" w:rsidP="003D3808">
      <w:pPr>
        <w:tabs>
          <w:tab w:val="left" w:pos="434"/>
          <w:tab w:val="left" w:pos="1304"/>
          <w:tab w:val="left" w:pos="1814"/>
        </w:tabs>
        <w:spacing w:before="240" w:line="20" w:lineRule="atLeast"/>
        <w:ind w:left="426"/>
        <w:jc w:val="thaiDistribute"/>
        <w:outlineLvl w:val="0"/>
        <w:rPr>
          <w:rFonts w:ascii="Angsana New" w:hAnsi="Angsana New"/>
        </w:rPr>
      </w:pPr>
      <w:r w:rsidRPr="00F8720F">
        <w:rPr>
          <w:rFonts w:ascii="Angsana New" w:hAnsi="Angsana New"/>
        </w:rPr>
        <w:t xml:space="preserve">The Company was claimed by a third party for accidental damage from transportation in the amount of Baht 1.54 million. </w:t>
      </w:r>
      <w:r w:rsidR="00946E33" w:rsidRPr="00946E33">
        <w:rPr>
          <w:rFonts w:ascii="Angsana New" w:hAnsi="Angsana New"/>
        </w:rPr>
        <w:t xml:space="preserve">The Court of Appeal </w:t>
      </w:r>
      <w:r w:rsidRPr="00F8720F">
        <w:rPr>
          <w:rFonts w:ascii="Angsana New" w:hAnsi="Angsana New"/>
        </w:rPr>
        <w:t xml:space="preserve">has ruled that the Company and its co-defendant to pay </w:t>
      </w:r>
      <w:proofErr w:type="gramStart"/>
      <w:r w:rsidRPr="00F8720F">
        <w:rPr>
          <w:rFonts w:ascii="Angsana New" w:hAnsi="Angsana New"/>
        </w:rPr>
        <w:t>a compensation</w:t>
      </w:r>
      <w:proofErr w:type="gramEnd"/>
      <w:r w:rsidRPr="00F8720F">
        <w:rPr>
          <w:rFonts w:ascii="Angsana New" w:hAnsi="Angsana New"/>
        </w:rPr>
        <w:t xml:space="preserve"> in the </w:t>
      </w:r>
      <w:proofErr w:type="gramStart"/>
      <w:r w:rsidRPr="00F8720F">
        <w:rPr>
          <w:rFonts w:ascii="Angsana New" w:hAnsi="Angsana New"/>
        </w:rPr>
        <w:t>amount</w:t>
      </w:r>
      <w:proofErr w:type="gramEnd"/>
      <w:r w:rsidRPr="00F8720F">
        <w:rPr>
          <w:rFonts w:ascii="Angsana New" w:hAnsi="Angsana New"/>
        </w:rPr>
        <w:t xml:space="preserve"> of Baht 0.</w:t>
      </w:r>
      <w:r w:rsidR="0034630B">
        <w:rPr>
          <w:rFonts w:ascii="Angsana New" w:hAnsi="Angsana New"/>
        </w:rPr>
        <w:t>51</w:t>
      </w:r>
      <w:r w:rsidRPr="00F8720F">
        <w:rPr>
          <w:rFonts w:ascii="Angsana New" w:hAnsi="Angsana New"/>
        </w:rPr>
        <w:t xml:space="preserve"> million with interest at the rate of 5.0% per annum to the plaintiff as from 21 June 2021 onwards until the compensation is paid. The Company is in the process of filing </w:t>
      </w:r>
      <w:r w:rsidR="00D102BF">
        <w:rPr>
          <w:rFonts w:ascii="Angsana New" w:hAnsi="Angsana New"/>
        </w:rPr>
        <w:t>its dispute</w:t>
      </w:r>
      <w:r w:rsidR="00946E33" w:rsidRPr="00946E33">
        <w:rPr>
          <w:rFonts w:ascii="Angsana New" w:hAnsi="Angsana New"/>
        </w:rPr>
        <w:t xml:space="preserve"> </w:t>
      </w:r>
      <w:r w:rsidRPr="00F8720F">
        <w:rPr>
          <w:rFonts w:ascii="Angsana New" w:hAnsi="Angsana New"/>
        </w:rPr>
        <w:t xml:space="preserve">with the </w:t>
      </w:r>
      <w:r w:rsidR="00D102BF">
        <w:rPr>
          <w:rFonts w:ascii="Angsana New" w:hAnsi="Angsana New"/>
        </w:rPr>
        <w:t xml:space="preserve">supreme </w:t>
      </w:r>
      <w:r w:rsidRPr="00F8720F">
        <w:rPr>
          <w:rFonts w:ascii="Angsana New" w:hAnsi="Angsana New"/>
        </w:rPr>
        <w:t>court.</w:t>
      </w:r>
    </w:p>
    <w:p w14:paraId="7766B55B" w14:textId="4E2E803F" w:rsidR="00764360" w:rsidRDefault="00764360" w:rsidP="00764360">
      <w:pPr>
        <w:tabs>
          <w:tab w:val="left" w:pos="434"/>
          <w:tab w:val="left" w:pos="1304"/>
          <w:tab w:val="left" w:pos="1814"/>
        </w:tabs>
        <w:spacing w:before="240" w:line="20" w:lineRule="atLeast"/>
        <w:ind w:left="426"/>
        <w:jc w:val="thaiDistribute"/>
        <w:outlineLvl w:val="0"/>
        <w:rPr>
          <w:rFonts w:ascii="Angsana New" w:hAnsi="Angsana New"/>
        </w:rPr>
      </w:pPr>
      <w:r w:rsidRPr="00F8720F">
        <w:rPr>
          <w:rFonts w:ascii="Angsana New" w:hAnsi="Angsana New"/>
        </w:rPr>
        <w:t xml:space="preserve">The Company was claimed by a supplier for the breach of contract in the </w:t>
      </w:r>
      <w:proofErr w:type="gramStart"/>
      <w:r w:rsidRPr="00F8720F">
        <w:rPr>
          <w:rFonts w:ascii="Angsana New" w:hAnsi="Angsana New"/>
        </w:rPr>
        <w:t>amount</w:t>
      </w:r>
      <w:proofErr w:type="gramEnd"/>
      <w:r w:rsidRPr="00F8720F">
        <w:rPr>
          <w:rFonts w:ascii="Angsana New" w:hAnsi="Angsana New"/>
        </w:rPr>
        <w:t xml:space="preserve"> of Baht </w:t>
      </w:r>
      <w:r w:rsidRPr="00F8720F">
        <w:rPr>
          <w:rFonts w:ascii="Angsana New" w:hAnsi="Angsana New"/>
          <w:cs/>
        </w:rPr>
        <w:t xml:space="preserve">0.67 </w:t>
      </w:r>
      <w:r w:rsidRPr="00F8720F">
        <w:rPr>
          <w:rFonts w:ascii="Angsana New" w:hAnsi="Angsana New"/>
        </w:rPr>
        <w:t xml:space="preserve">million. The Civil Court has ruled that of the Company to pay a compensation in the amount of Baht </w:t>
      </w:r>
      <w:r w:rsidRPr="00F8720F">
        <w:rPr>
          <w:rFonts w:ascii="Angsana New" w:hAnsi="Angsana New"/>
          <w:cs/>
        </w:rPr>
        <w:t xml:space="preserve">0.14 </w:t>
      </w:r>
      <w:r w:rsidRPr="00F8720F">
        <w:rPr>
          <w:rFonts w:ascii="Angsana New" w:hAnsi="Angsana New"/>
        </w:rPr>
        <w:t xml:space="preserve">million with interest at the rate of </w:t>
      </w:r>
      <w:r w:rsidRPr="00F8720F">
        <w:rPr>
          <w:rFonts w:ascii="Angsana New" w:hAnsi="Angsana New"/>
          <w:cs/>
        </w:rPr>
        <w:t xml:space="preserve">3.0% </w:t>
      </w:r>
      <w:r w:rsidRPr="00F8720F">
        <w:rPr>
          <w:rFonts w:ascii="Angsana New" w:hAnsi="Angsana New"/>
        </w:rPr>
        <w:t xml:space="preserve">per annum to the plaintiff as from </w:t>
      </w:r>
      <w:r w:rsidRPr="00F8720F">
        <w:rPr>
          <w:rFonts w:ascii="Angsana New" w:hAnsi="Angsana New"/>
          <w:cs/>
        </w:rPr>
        <w:t xml:space="preserve">20 </w:t>
      </w:r>
      <w:r w:rsidRPr="00F8720F">
        <w:rPr>
          <w:rFonts w:ascii="Angsana New" w:hAnsi="Angsana New"/>
        </w:rPr>
        <w:t xml:space="preserve">October </w:t>
      </w:r>
      <w:r w:rsidRPr="00F8720F">
        <w:rPr>
          <w:rFonts w:ascii="Angsana New" w:hAnsi="Angsana New"/>
          <w:cs/>
        </w:rPr>
        <w:t xml:space="preserve">2022 </w:t>
      </w:r>
      <w:r w:rsidRPr="00F8720F">
        <w:rPr>
          <w:rFonts w:ascii="Angsana New" w:hAnsi="Angsana New"/>
        </w:rPr>
        <w:t xml:space="preserve">onwards until the compensation is paid and the Company to pay a court fee of Baht </w:t>
      </w:r>
      <w:r w:rsidRPr="00F8720F">
        <w:rPr>
          <w:rFonts w:ascii="Angsana New" w:hAnsi="Angsana New"/>
          <w:cs/>
        </w:rPr>
        <w:t>3</w:t>
      </w:r>
      <w:r w:rsidRPr="00F8720F">
        <w:rPr>
          <w:rFonts w:ascii="Angsana New" w:hAnsi="Angsana New"/>
        </w:rPr>
        <w:t>,</w:t>
      </w:r>
      <w:r w:rsidRPr="00F8720F">
        <w:rPr>
          <w:rFonts w:ascii="Angsana New" w:hAnsi="Angsana New"/>
          <w:cs/>
        </w:rPr>
        <w:t>000</w:t>
      </w:r>
      <w:r w:rsidR="00C426C6">
        <w:rPr>
          <w:rFonts w:ascii="Angsana New" w:hAnsi="Angsana New"/>
        </w:rPr>
        <w:t xml:space="preserve"> </w:t>
      </w:r>
      <w:r w:rsidRPr="00F8720F">
        <w:rPr>
          <w:rFonts w:ascii="Angsana New" w:hAnsi="Angsana New"/>
        </w:rPr>
        <w:t xml:space="preserve">in lieu of the plaintiff. The Company is in the process of filing </w:t>
      </w:r>
      <w:r w:rsidR="00D102BF">
        <w:rPr>
          <w:rFonts w:ascii="Angsana New" w:hAnsi="Angsana New"/>
        </w:rPr>
        <w:t>its</w:t>
      </w:r>
      <w:r w:rsidRPr="00F8720F">
        <w:rPr>
          <w:rFonts w:ascii="Angsana New" w:hAnsi="Angsana New"/>
        </w:rPr>
        <w:t xml:space="preserve"> </w:t>
      </w:r>
      <w:r w:rsidR="00D102BF">
        <w:rPr>
          <w:rFonts w:ascii="Angsana New" w:hAnsi="Angsana New"/>
        </w:rPr>
        <w:t>dispute</w:t>
      </w:r>
      <w:r w:rsidR="00D102BF" w:rsidRPr="00F8720F">
        <w:rPr>
          <w:rFonts w:ascii="Angsana New" w:hAnsi="Angsana New"/>
        </w:rPr>
        <w:t xml:space="preserve"> </w:t>
      </w:r>
      <w:r w:rsidRPr="00F8720F">
        <w:rPr>
          <w:rFonts w:ascii="Angsana New" w:hAnsi="Angsana New"/>
        </w:rPr>
        <w:t xml:space="preserve">with the </w:t>
      </w:r>
      <w:r w:rsidR="00D102BF" w:rsidRPr="00F8720F">
        <w:rPr>
          <w:rFonts w:ascii="Angsana New" w:hAnsi="Angsana New"/>
        </w:rPr>
        <w:t xml:space="preserve">appeal </w:t>
      </w:r>
      <w:r w:rsidRPr="00F8720F">
        <w:rPr>
          <w:rFonts w:ascii="Angsana New" w:hAnsi="Angsana New"/>
        </w:rPr>
        <w:t>court.</w:t>
      </w:r>
    </w:p>
    <w:p w14:paraId="653C2421" w14:textId="77777777" w:rsidR="003D3808" w:rsidRDefault="003D3808" w:rsidP="00764360">
      <w:pPr>
        <w:tabs>
          <w:tab w:val="left" w:pos="434"/>
          <w:tab w:val="left" w:pos="1304"/>
          <w:tab w:val="left" w:pos="1814"/>
        </w:tabs>
        <w:spacing w:before="240" w:line="20" w:lineRule="atLeast"/>
        <w:ind w:left="426"/>
        <w:jc w:val="thaiDistribute"/>
        <w:outlineLvl w:val="0"/>
        <w:rPr>
          <w:rFonts w:ascii="Angsana New" w:hAnsi="Angsana New"/>
        </w:rPr>
      </w:pPr>
    </w:p>
    <w:p w14:paraId="12A40BDC" w14:textId="77777777" w:rsidR="00946E33" w:rsidRDefault="00946E33" w:rsidP="00764360">
      <w:pPr>
        <w:tabs>
          <w:tab w:val="left" w:pos="434"/>
          <w:tab w:val="left" w:pos="1304"/>
          <w:tab w:val="left" w:pos="1814"/>
        </w:tabs>
        <w:spacing w:before="240" w:line="20" w:lineRule="atLeast"/>
        <w:ind w:left="426"/>
        <w:jc w:val="thaiDistribute"/>
        <w:outlineLvl w:val="0"/>
        <w:rPr>
          <w:rFonts w:ascii="Angsana New" w:hAnsi="Angsana New"/>
        </w:rPr>
      </w:pPr>
    </w:p>
    <w:p w14:paraId="383CE2FE" w14:textId="77777777" w:rsidR="00946E33" w:rsidRDefault="00946E33" w:rsidP="00764360">
      <w:pPr>
        <w:tabs>
          <w:tab w:val="left" w:pos="434"/>
          <w:tab w:val="left" w:pos="1304"/>
          <w:tab w:val="left" w:pos="1814"/>
        </w:tabs>
        <w:spacing w:before="240" w:line="20" w:lineRule="atLeast"/>
        <w:ind w:left="426"/>
        <w:jc w:val="thaiDistribute"/>
        <w:outlineLvl w:val="0"/>
        <w:rPr>
          <w:rFonts w:ascii="Angsana New" w:hAnsi="Angsana New"/>
        </w:rPr>
      </w:pPr>
    </w:p>
    <w:p w14:paraId="091D3379" w14:textId="791B8AA2" w:rsidR="00764360" w:rsidRDefault="00764360" w:rsidP="00C677F3">
      <w:pPr>
        <w:tabs>
          <w:tab w:val="left" w:pos="434"/>
          <w:tab w:val="left" w:pos="1304"/>
          <w:tab w:val="left" w:pos="1814"/>
        </w:tabs>
        <w:spacing w:before="240" w:line="20" w:lineRule="atLeast"/>
        <w:ind w:left="426"/>
        <w:jc w:val="thaiDistribute"/>
        <w:outlineLvl w:val="0"/>
        <w:rPr>
          <w:rFonts w:ascii="Angsana New" w:hAnsi="Angsana New"/>
        </w:rPr>
      </w:pPr>
      <w:r w:rsidRPr="000E5A61">
        <w:rPr>
          <w:rFonts w:ascii="Angsana New" w:hAnsi="Angsana New"/>
        </w:rPr>
        <w:t xml:space="preserve">The Company was claimed by a third party for accidental damage from transportation in the amount of Baht </w:t>
      </w:r>
      <w:r>
        <w:rPr>
          <w:rFonts w:ascii="Angsana New" w:hAnsi="Angsana New"/>
        </w:rPr>
        <w:t>0.10</w:t>
      </w:r>
      <w:r w:rsidRPr="000E5A61">
        <w:rPr>
          <w:rFonts w:ascii="Angsana New" w:hAnsi="Angsana New"/>
          <w:cs/>
        </w:rPr>
        <w:t xml:space="preserve"> </w:t>
      </w:r>
      <w:r w:rsidRPr="000E5A61">
        <w:rPr>
          <w:rFonts w:ascii="Angsana New" w:hAnsi="Angsana New"/>
        </w:rPr>
        <w:t xml:space="preserve">million. The Court of First Instance has ruled that the Company and its co-defendant to pay a compensation in the amount of Baht </w:t>
      </w:r>
      <w:r w:rsidRPr="000E5A61">
        <w:rPr>
          <w:rFonts w:ascii="Angsana New" w:hAnsi="Angsana New"/>
          <w:cs/>
        </w:rPr>
        <w:t>0.</w:t>
      </w:r>
      <w:r>
        <w:rPr>
          <w:rFonts w:ascii="Angsana New" w:hAnsi="Angsana New"/>
        </w:rPr>
        <w:t>10</w:t>
      </w:r>
      <w:r w:rsidRPr="000E5A61">
        <w:rPr>
          <w:rFonts w:ascii="Angsana New" w:hAnsi="Angsana New"/>
          <w:cs/>
        </w:rPr>
        <w:t xml:space="preserve"> </w:t>
      </w:r>
      <w:r w:rsidRPr="000E5A61">
        <w:rPr>
          <w:rFonts w:ascii="Angsana New" w:hAnsi="Angsana New"/>
        </w:rPr>
        <w:t xml:space="preserve">million with interest at the rate of </w:t>
      </w:r>
      <w:r w:rsidRPr="000E5A61">
        <w:rPr>
          <w:rFonts w:ascii="Angsana New" w:hAnsi="Angsana New"/>
          <w:cs/>
        </w:rPr>
        <w:t xml:space="preserve">5.0% </w:t>
      </w:r>
      <w:r w:rsidRPr="000E5A61">
        <w:rPr>
          <w:rFonts w:ascii="Angsana New" w:hAnsi="Angsana New"/>
        </w:rPr>
        <w:t xml:space="preserve">per annum to the plaintiff as from </w:t>
      </w:r>
      <w:r>
        <w:rPr>
          <w:rFonts w:ascii="Angsana New" w:hAnsi="Angsana New"/>
        </w:rPr>
        <w:t>31 January 2023</w:t>
      </w:r>
      <w:r w:rsidRPr="000E5A61">
        <w:rPr>
          <w:rFonts w:ascii="Angsana New" w:hAnsi="Angsana New"/>
          <w:cs/>
        </w:rPr>
        <w:t xml:space="preserve"> </w:t>
      </w:r>
      <w:r w:rsidRPr="000E5A61">
        <w:rPr>
          <w:rFonts w:ascii="Angsana New" w:hAnsi="Angsana New"/>
        </w:rPr>
        <w:t xml:space="preserve">onwards until the compensation is paid and the defendants to pay a court fee of Baht </w:t>
      </w:r>
      <w:r>
        <w:rPr>
          <w:rFonts w:ascii="Angsana New" w:hAnsi="Angsana New"/>
        </w:rPr>
        <w:t>3,000</w:t>
      </w:r>
      <w:r w:rsidRPr="000E5A61">
        <w:rPr>
          <w:rFonts w:ascii="Angsana New" w:hAnsi="Angsana New"/>
        </w:rPr>
        <w:t xml:space="preserve"> in lieu of the plaintiff. The Company is in the process of filing </w:t>
      </w:r>
      <w:r w:rsidR="00D102BF">
        <w:rPr>
          <w:rFonts w:ascii="Angsana New" w:hAnsi="Angsana New"/>
        </w:rPr>
        <w:t>its dispute</w:t>
      </w:r>
      <w:r w:rsidRPr="000E5A61">
        <w:rPr>
          <w:rFonts w:ascii="Angsana New" w:hAnsi="Angsana New"/>
        </w:rPr>
        <w:t xml:space="preserve"> with the </w:t>
      </w:r>
      <w:r w:rsidR="00021965">
        <w:rPr>
          <w:rFonts w:ascii="Angsana New" w:hAnsi="Angsana New"/>
        </w:rPr>
        <w:t>appeal</w:t>
      </w:r>
      <w:r w:rsidR="00D102BF" w:rsidRPr="000E5A61">
        <w:rPr>
          <w:rFonts w:ascii="Angsana New" w:hAnsi="Angsana New"/>
        </w:rPr>
        <w:t xml:space="preserve"> </w:t>
      </w:r>
      <w:r w:rsidRPr="000E5A61">
        <w:rPr>
          <w:rFonts w:ascii="Angsana New" w:hAnsi="Angsana New"/>
        </w:rPr>
        <w:t>court.</w:t>
      </w:r>
    </w:p>
    <w:p w14:paraId="53CE9F17" w14:textId="24B46512" w:rsidR="002823E5" w:rsidRPr="002823E5" w:rsidRDefault="00764360" w:rsidP="002823E5">
      <w:pPr>
        <w:tabs>
          <w:tab w:val="left" w:pos="434"/>
          <w:tab w:val="left" w:pos="1304"/>
          <w:tab w:val="left" w:pos="1814"/>
        </w:tabs>
        <w:spacing w:before="240" w:after="240" w:line="20" w:lineRule="atLeast"/>
        <w:ind w:left="426"/>
        <w:jc w:val="thaiDistribute"/>
        <w:outlineLvl w:val="0"/>
        <w:rPr>
          <w:rFonts w:ascii="Angsana New" w:hAnsi="Angsana New"/>
        </w:rPr>
      </w:pPr>
      <w:r w:rsidRPr="004E0FAF">
        <w:rPr>
          <w:rFonts w:ascii="Angsana New" w:hAnsi="Angsana New"/>
        </w:rPr>
        <w:t>Currently, the above cases are in the process of being appealed to the court and the outcome of th</w:t>
      </w:r>
      <w:r w:rsidR="00C426C6">
        <w:rPr>
          <w:rFonts w:ascii="Angsana New" w:hAnsi="Angsana New"/>
        </w:rPr>
        <w:t>os</w:t>
      </w:r>
      <w:r w:rsidRPr="004E0FAF">
        <w:rPr>
          <w:rFonts w:ascii="Angsana New" w:hAnsi="Angsana New"/>
        </w:rPr>
        <w:t>e case</w:t>
      </w:r>
      <w:r w:rsidR="00C426C6">
        <w:rPr>
          <w:rFonts w:ascii="Angsana New" w:hAnsi="Angsana New"/>
        </w:rPr>
        <w:t>s</w:t>
      </w:r>
      <w:r w:rsidRPr="004E0FAF">
        <w:rPr>
          <w:rFonts w:ascii="Angsana New" w:hAnsi="Angsana New"/>
        </w:rPr>
        <w:t xml:space="preserve"> </w:t>
      </w:r>
      <w:r w:rsidR="00C426C6">
        <w:rPr>
          <w:rFonts w:ascii="Angsana New" w:hAnsi="Angsana New"/>
        </w:rPr>
        <w:t>are</w:t>
      </w:r>
      <w:r w:rsidRPr="004E0FAF">
        <w:rPr>
          <w:rFonts w:ascii="Angsana New" w:hAnsi="Angsana New"/>
        </w:rPr>
        <w:t xml:space="preserve"> not yet final</w:t>
      </w:r>
      <w:r>
        <w:rPr>
          <w:rFonts w:ascii="Angsana New" w:hAnsi="Angsana New"/>
        </w:rPr>
        <w:t>ized</w:t>
      </w:r>
      <w:r w:rsidRPr="004E0FAF">
        <w:rPr>
          <w:rFonts w:ascii="Angsana New" w:hAnsi="Angsana New"/>
        </w:rPr>
        <w:t xml:space="preserve">. The Company's management has considered the opinions of the Company's legal department and external legal consulting firms, believing that when </w:t>
      </w:r>
      <w:r w:rsidR="00C426C6" w:rsidRPr="00C426C6">
        <w:rPr>
          <w:rFonts w:ascii="Angsana New" w:hAnsi="Angsana New"/>
        </w:rPr>
        <w:t xml:space="preserve">those cases are </w:t>
      </w:r>
      <w:r w:rsidRPr="004E0FAF">
        <w:rPr>
          <w:rFonts w:ascii="Angsana New" w:hAnsi="Angsana New"/>
        </w:rPr>
        <w:t>final</w:t>
      </w:r>
      <w:r>
        <w:rPr>
          <w:rFonts w:ascii="Angsana New" w:hAnsi="Angsana New"/>
        </w:rPr>
        <w:t>ized</w:t>
      </w:r>
      <w:r w:rsidRPr="004E0FAF">
        <w:rPr>
          <w:rFonts w:ascii="Angsana New" w:hAnsi="Angsana New"/>
        </w:rPr>
        <w:t>, there will be no material impact on the Company's financial position</w:t>
      </w:r>
      <w:r w:rsidR="00C426C6">
        <w:rPr>
          <w:rFonts w:ascii="Angsana New" w:hAnsi="Angsana New"/>
        </w:rPr>
        <w:t xml:space="preserve"> and result of operation</w:t>
      </w:r>
      <w:r w:rsidR="00CE02E0">
        <w:rPr>
          <w:rFonts w:ascii="Angsana New" w:hAnsi="Angsana New"/>
        </w:rPr>
        <w:t>s</w:t>
      </w:r>
      <w:r w:rsidRPr="004E0FAF">
        <w:rPr>
          <w:rFonts w:ascii="Angsana New" w:hAnsi="Angsana New"/>
        </w:rPr>
        <w:t xml:space="preserve">. However, the Company has </w:t>
      </w:r>
      <w:r w:rsidR="00C426C6">
        <w:rPr>
          <w:rFonts w:ascii="Angsana New" w:hAnsi="Angsana New"/>
        </w:rPr>
        <w:t>provided</w:t>
      </w:r>
      <w:r w:rsidRPr="004E0FAF">
        <w:rPr>
          <w:rFonts w:ascii="Angsana New" w:hAnsi="Angsana New"/>
        </w:rPr>
        <w:t xml:space="preserve"> reserves for damages that may occur from the conclusion of </w:t>
      </w:r>
      <w:r>
        <w:rPr>
          <w:rFonts w:ascii="Angsana New" w:hAnsi="Angsana New"/>
        </w:rPr>
        <w:t xml:space="preserve">those cases </w:t>
      </w:r>
      <w:r w:rsidRPr="004E0FAF">
        <w:rPr>
          <w:rFonts w:ascii="Angsana New" w:hAnsi="Angsana New"/>
        </w:rPr>
        <w:t>as deemed appropriate in the Company's financial statements.</w:t>
      </w:r>
    </w:p>
    <w:p w14:paraId="58A017E6" w14:textId="464E6091" w:rsidR="002823E5" w:rsidRDefault="002823E5"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2823E5">
        <w:rPr>
          <w:rFonts w:ascii="Angsana New" w:eastAsia="Times New Roman" w:hAnsi="Angsana New"/>
          <w:b/>
          <w:bCs/>
          <w:lang w:eastAsia="en-US"/>
        </w:rPr>
        <w:t>Events after the reporting period</w:t>
      </w:r>
    </w:p>
    <w:p w14:paraId="480F0944" w14:textId="41896A90" w:rsidR="002823E5" w:rsidRPr="002823E5" w:rsidRDefault="00A46281" w:rsidP="002823E5">
      <w:pPr>
        <w:tabs>
          <w:tab w:val="left" w:pos="-3780"/>
          <w:tab w:val="left" w:pos="737"/>
        </w:tabs>
        <w:spacing w:line="20" w:lineRule="atLeast"/>
        <w:ind w:left="284"/>
        <w:jc w:val="thaiDistribute"/>
        <w:rPr>
          <w:rFonts w:ascii="Angsana New" w:hAnsi="Angsana New"/>
        </w:rPr>
      </w:pPr>
      <w:r w:rsidRPr="00A46281">
        <w:rPr>
          <w:rFonts w:ascii="Angsana New" w:hAnsi="Angsana New"/>
        </w:rPr>
        <w:t xml:space="preserve">The Board of Directors' Meeting No. </w:t>
      </w:r>
      <w:r>
        <w:rPr>
          <w:rFonts w:ascii="Angsana New" w:hAnsi="Angsana New"/>
        </w:rPr>
        <w:t>3/2024</w:t>
      </w:r>
      <w:r w:rsidRPr="00A46281">
        <w:rPr>
          <w:rFonts w:ascii="Angsana New" w:hAnsi="Angsana New"/>
        </w:rPr>
        <w:t xml:space="preserve"> on </w:t>
      </w:r>
      <w:r>
        <w:rPr>
          <w:rFonts w:ascii="Angsana New" w:hAnsi="Angsana New"/>
        </w:rPr>
        <w:t>4</w:t>
      </w:r>
      <w:r w:rsidRPr="00A46281">
        <w:rPr>
          <w:rFonts w:ascii="Angsana New" w:hAnsi="Angsana New"/>
        </w:rPr>
        <w:t xml:space="preserve"> July </w:t>
      </w:r>
      <w:r>
        <w:rPr>
          <w:rFonts w:ascii="Angsana New" w:hAnsi="Angsana New"/>
        </w:rPr>
        <w:t>2024</w:t>
      </w:r>
      <w:r w:rsidRPr="00A46281">
        <w:rPr>
          <w:rFonts w:ascii="Angsana New" w:hAnsi="Angsana New"/>
        </w:rPr>
        <w:t xml:space="preserve"> approved to place a </w:t>
      </w:r>
      <w:r w:rsidR="00D16111" w:rsidRPr="002C6B7A">
        <w:rPr>
          <w:rFonts w:ascii="Angsana New" w:hAnsi="Angsana New"/>
        </w:rPr>
        <w:t xml:space="preserve">refundable </w:t>
      </w:r>
      <w:r w:rsidRPr="002C6B7A">
        <w:rPr>
          <w:rFonts w:ascii="Angsana New" w:hAnsi="Angsana New"/>
        </w:rPr>
        <w:t>deposit</w:t>
      </w:r>
      <w:r w:rsidRPr="00A46281">
        <w:rPr>
          <w:rFonts w:ascii="Angsana New" w:hAnsi="Angsana New"/>
        </w:rPr>
        <w:t xml:space="preserve"> of Baht </w:t>
      </w:r>
      <w:r>
        <w:rPr>
          <w:rFonts w:ascii="Angsana New" w:hAnsi="Angsana New"/>
        </w:rPr>
        <w:t>80</w:t>
      </w:r>
      <w:r w:rsidRPr="00A46281">
        <w:rPr>
          <w:rFonts w:ascii="Angsana New" w:hAnsi="Angsana New"/>
        </w:rPr>
        <w:t xml:space="preserve"> million to purchase land at the value of Baht </w:t>
      </w:r>
      <w:r>
        <w:rPr>
          <w:rFonts w:ascii="Angsana New" w:hAnsi="Angsana New"/>
        </w:rPr>
        <w:t>271</w:t>
      </w:r>
      <w:r w:rsidRPr="00A46281">
        <w:rPr>
          <w:rFonts w:ascii="Angsana New" w:hAnsi="Angsana New"/>
        </w:rPr>
        <w:t xml:space="preserve"> million for the purpose of building a new distribution and fulfillment center with the land title deed as collateral. The Company is in the process of studying the feasibility of the said project. If the results of the feasibility study of the project are not satisfactory and notice is given within the specified period, the land owner will return the entire deposit of Baht </w:t>
      </w:r>
      <w:r>
        <w:rPr>
          <w:rFonts w:ascii="Angsana New" w:hAnsi="Angsana New"/>
        </w:rPr>
        <w:t>80</w:t>
      </w:r>
      <w:r w:rsidRPr="00A46281">
        <w:rPr>
          <w:rFonts w:ascii="Angsana New" w:hAnsi="Angsana New"/>
        </w:rPr>
        <w:t xml:space="preserve"> million to the Company</w:t>
      </w:r>
      <w:r w:rsidR="002823E5" w:rsidRPr="002823E5">
        <w:rPr>
          <w:rFonts w:ascii="Angsana New" w:hAnsi="Angsana New"/>
        </w:rPr>
        <w:t>.</w:t>
      </w:r>
    </w:p>
    <w:p w14:paraId="611D7FDB" w14:textId="38BA2812" w:rsidR="00D23A73" w:rsidRPr="00A66122" w:rsidRDefault="00A66122"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t>Reclassification of accounts</w:t>
      </w:r>
    </w:p>
    <w:p w14:paraId="1DF02C50" w14:textId="42CB2536" w:rsidR="00D23A73" w:rsidRPr="00D23A73" w:rsidRDefault="00A66122" w:rsidP="0096049C">
      <w:pPr>
        <w:tabs>
          <w:tab w:val="left" w:pos="-3780"/>
          <w:tab w:val="left" w:pos="720"/>
        </w:tabs>
        <w:spacing w:line="20" w:lineRule="atLeast"/>
        <w:ind w:left="284"/>
        <w:jc w:val="thaiDistribute"/>
        <w:rPr>
          <w:rFonts w:ascii="Angsana New" w:hAnsi="Angsana New"/>
          <w:cs/>
        </w:rPr>
      </w:pPr>
      <w:r w:rsidRPr="00A66122">
        <w:rPr>
          <w:rFonts w:ascii="Angsana New" w:hAnsi="Angsana New"/>
        </w:rPr>
        <w:t xml:space="preserve">Certain accounts in the </w:t>
      </w:r>
      <w:r w:rsidR="00C426C6">
        <w:rPr>
          <w:rFonts w:ascii="Angsana New" w:hAnsi="Angsana New"/>
        </w:rPr>
        <w:t>statement of</w:t>
      </w:r>
      <w:r w:rsidRPr="00A66122">
        <w:rPr>
          <w:rFonts w:ascii="Angsana New" w:hAnsi="Angsana New"/>
          <w:cs/>
        </w:rPr>
        <w:t xml:space="preserve"> </w:t>
      </w:r>
      <w:r w:rsidRPr="00A66122">
        <w:rPr>
          <w:rFonts w:ascii="Angsana New" w:hAnsi="Angsana New"/>
        </w:rPr>
        <w:t xml:space="preserve">financial </w:t>
      </w:r>
      <w:r w:rsidR="00C426C6">
        <w:rPr>
          <w:rFonts w:ascii="Angsana New" w:hAnsi="Angsana New"/>
        </w:rPr>
        <w:t>position as at 31 December 2023</w:t>
      </w:r>
      <w:r w:rsidRPr="00A66122">
        <w:rPr>
          <w:rFonts w:ascii="Angsana New" w:hAnsi="Angsana New"/>
        </w:rPr>
        <w:t xml:space="preserve"> have been reclassified to conform with the presentation in the</w:t>
      </w:r>
      <w:r w:rsidR="00C426C6">
        <w:rPr>
          <w:rFonts w:ascii="Angsana New" w:hAnsi="Angsana New"/>
        </w:rPr>
        <w:t xml:space="preserve"> statement of</w:t>
      </w:r>
      <w:r w:rsidRPr="00A66122">
        <w:rPr>
          <w:rFonts w:ascii="Angsana New" w:hAnsi="Angsana New"/>
        </w:rPr>
        <w:t xml:space="preserve"> financial </w:t>
      </w:r>
      <w:r w:rsidR="00C426C6">
        <w:rPr>
          <w:rFonts w:ascii="Angsana New" w:hAnsi="Angsana New"/>
        </w:rPr>
        <w:t xml:space="preserve">position as at </w:t>
      </w:r>
      <w:r w:rsidR="00270898">
        <w:rPr>
          <w:rFonts w:ascii="Angsana New" w:hAnsi="Angsana New"/>
          <w:lang w:eastAsia="zh-CN"/>
        </w:rPr>
        <w:t>30 June</w:t>
      </w:r>
      <w:r w:rsidR="00270898">
        <w:rPr>
          <w:rFonts w:ascii="Angsana New" w:hAnsi="Angsana New"/>
          <w:cs/>
          <w:lang w:eastAsia="zh-CN"/>
        </w:rPr>
        <w:t xml:space="preserve"> </w:t>
      </w:r>
      <w:r w:rsidR="00270898">
        <w:rPr>
          <w:rFonts w:ascii="Angsana New" w:hAnsi="Angsana New"/>
          <w:lang w:eastAsia="zh-CN"/>
        </w:rPr>
        <w:t>2024</w:t>
      </w:r>
      <w:r w:rsidR="00E23D7B">
        <w:rPr>
          <w:rFonts w:ascii="Angsana New" w:hAnsi="Angsana New"/>
          <w:lang w:eastAsia="zh-CN"/>
        </w:rPr>
        <w:t xml:space="preserve"> </w:t>
      </w:r>
      <w:r w:rsidRPr="00A66122">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D23A73" w:rsidRPr="009E7427" w14:paraId="0A18CD92" w14:textId="77777777" w:rsidTr="00255E41">
        <w:trPr>
          <w:trHeight w:val="348"/>
        </w:trPr>
        <w:tc>
          <w:tcPr>
            <w:tcW w:w="8987" w:type="dxa"/>
            <w:gridSpan w:val="7"/>
            <w:shd w:val="clear" w:color="auto" w:fill="auto"/>
          </w:tcPr>
          <w:p w14:paraId="1AC81D4D" w14:textId="61168A7D" w:rsidR="00D23A73" w:rsidRPr="009E7427" w:rsidRDefault="00A66122" w:rsidP="00855C2A">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D23A73" w:rsidRPr="000D48D2" w14:paraId="7BE952FE" w14:textId="77777777" w:rsidTr="00764360">
        <w:tc>
          <w:tcPr>
            <w:tcW w:w="4390" w:type="dxa"/>
            <w:shd w:val="clear" w:color="auto" w:fill="auto"/>
          </w:tcPr>
          <w:p w14:paraId="18CD63FF"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284" w:type="dxa"/>
            <w:shd w:val="clear" w:color="auto" w:fill="auto"/>
          </w:tcPr>
          <w:p w14:paraId="1A81E097"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0391C81E" w14:textId="398C3620" w:rsidR="00D23A73" w:rsidRPr="000D48D2" w:rsidRDefault="00A66122" w:rsidP="00855C2A">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0AB6D06A" w14:textId="77777777" w:rsidR="00D23A73" w:rsidRPr="000D48D2" w:rsidRDefault="00D23A73" w:rsidP="00855C2A">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516D95C4" w14:textId="77777777" w:rsidR="009B75F3" w:rsidRDefault="009B75F3" w:rsidP="00855C2A">
            <w:pPr>
              <w:tabs>
                <w:tab w:val="left" w:pos="312"/>
                <w:tab w:val="left" w:pos="737"/>
                <w:tab w:val="left" w:pos="1152"/>
                <w:tab w:val="left" w:pos="1814"/>
              </w:tabs>
              <w:spacing w:line="20" w:lineRule="atLeast"/>
              <w:ind w:right="72"/>
              <w:jc w:val="center"/>
              <w:rPr>
                <w:rFonts w:ascii="Angsana New" w:hAnsi="Angsana New"/>
              </w:rPr>
            </w:pPr>
          </w:p>
          <w:p w14:paraId="226617C0" w14:textId="395372F3" w:rsidR="00D23A73" w:rsidRPr="000D48D2" w:rsidRDefault="00A66122" w:rsidP="00855C2A">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41A9DECA" w14:textId="77777777" w:rsidR="00D23A73" w:rsidRPr="000D48D2"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shd w:val="clear" w:color="auto" w:fill="auto"/>
          </w:tcPr>
          <w:p w14:paraId="2CD4D482" w14:textId="45E496EE" w:rsidR="00D23A73" w:rsidRPr="000D48D2" w:rsidRDefault="00A66122" w:rsidP="00855C2A">
            <w:pPr>
              <w:pStyle w:val="Header"/>
              <w:tabs>
                <w:tab w:val="decimal" w:pos="0"/>
              </w:tabs>
              <w:spacing w:line="20" w:lineRule="atLeast"/>
              <w:ind w:right="94"/>
              <w:jc w:val="center"/>
              <w:rPr>
                <w:rFonts w:ascii="Angsana New" w:hAnsi="Angsana New"/>
              </w:rPr>
            </w:pPr>
            <w:r w:rsidRPr="00A66122">
              <w:rPr>
                <w:rFonts w:ascii="Angsana New" w:hAnsi="Angsana New"/>
              </w:rPr>
              <w:t>After reclass.</w:t>
            </w:r>
          </w:p>
        </w:tc>
      </w:tr>
      <w:tr w:rsidR="00D23A73" w:rsidRPr="009E7427" w14:paraId="0A8B2AA6" w14:textId="77777777" w:rsidTr="00764360">
        <w:tc>
          <w:tcPr>
            <w:tcW w:w="4390" w:type="dxa"/>
            <w:shd w:val="clear" w:color="auto" w:fill="auto"/>
          </w:tcPr>
          <w:p w14:paraId="4121DD53" w14:textId="7998ABC0" w:rsidR="00D23A73" w:rsidRPr="00183CB9" w:rsidRDefault="002A07B4" w:rsidP="00855C2A">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Statement of</w:t>
            </w:r>
            <w:r w:rsidR="005D2FF5" w:rsidRPr="005D2FF5">
              <w:rPr>
                <w:rFonts w:ascii="Angsana New" w:eastAsia="Batang" w:hAnsi="Angsana New"/>
                <w:b/>
                <w:bCs/>
                <w:lang w:eastAsia="en-US"/>
              </w:rPr>
              <w:t xml:space="preserve"> </w:t>
            </w:r>
            <w:r w:rsidR="004F2F24">
              <w:rPr>
                <w:rFonts w:ascii="Angsana New" w:eastAsia="Batang" w:hAnsi="Angsana New"/>
                <w:b/>
                <w:bCs/>
                <w:lang w:eastAsia="en-US"/>
              </w:rPr>
              <w:t>financial position</w:t>
            </w:r>
          </w:p>
        </w:tc>
        <w:tc>
          <w:tcPr>
            <w:tcW w:w="284" w:type="dxa"/>
            <w:shd w:val="clear" w:color="auto" w:fill="auto"/>
          </w:tcPr>
          <w:p w14:paraId="4B348727" w14:textId="77777777" w:rsidR="00D23A73" w:rsidRPr="00183CB9" w:rsidRDefault="00D23A73" w:rsidP="00855C2A">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3931C061" w14:textId="77777777" w:rsidR="00D23A73" w:rsidRPr="00255E41" w:rsidRDefault="00D23A73" w:rsidP="00255E41">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44AE2194" w14:textId="77777777" w:rsidR="00D23A73" w:rsidRPr="009E7427" w:rsidRDefault="00D23A73" w:rsidP="00855C2A">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674B0A86" w14:textId="77777777" w:rsidR="00D23A73" w:rsidRPr="009E7427" w:rsidRDefault="00D23A73" w:rsidP="00855C2A">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44DF95C4" w14:textId="77777777" w:rsidR="00D23A73" w:rsidRPr="009E7427"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shd w:val="clear" w:color="auto" w:fill="auto"/>
          </w:tcPr>
          <w:p w14:paraId="508146EF" w14:textId="77777777" w:rsidR="00D23A73" w:rsidRPr="009E7427" w:rsidRDefault="00D23A73" w:rsidP="00855C2A">
            <w:pPr>
              <w:pStyle w:val="Header"/>
              <w:tabs>
                <w:tab w:val="decimal" w:pos="0"/>
              </w:tabs>
              <w:spacing w:line="20" w:lineRule="atLeast"/>
              <w:ind w:right="94"/>
              <w:jc w:val="right"/>
              <w:rPr>
                <w:rFonts w:ascii="Angsana New" w:hAnsi="Angsana New"/>
              </w:rPr>
            </w:pPr>
          </w:p>
        </w:tc>
      </w:tr>
      <w:tr w:rsidR="00946E33" w:rsidRPr="009E7427" w14:paraId="40186AD4" w14:textId="77777777" w:rsidTr="00764360">
        <w:tc>
          <w:tcPr>
            <w:tcW w:w="4390" w:type="dxa"/>
            <w:shd w:val="clear" w:color="auto" w:fill="auto"/>
          </w:tcPr>
          <w:p w14:paraId="5C9AD229" w14:textId="5C5601F4" w:rsidR="00946E33" w:rsidRPr="00946E33" w:rsidRDefault="00946E33" w:rsidP="00946E33">
            <w:pPr>
              <w:spacing w:line="20" w:lineRule="atLeast"/>
              <w:ind w:left="30" w:firstLine="30"/>
              <w:outlineLvl w:val="0"/>
              <w:rPr>
                <w:rFonts w:ascii="Angsana New" w:eastAsia="Batang" w:hAnsi="Angsana New"/>
                <w:cs/>
                <w:lang w:eastAsia="en-US"/>
              </w:rPr>
            </w:pPr>
            <w:r w:rsidRPr="00946E33">
              <w:rPr>
                <w:rFonts w:ascii="Angsana New" w:hAnsi="Angsana New"/>
              </w:rPr>
              <w:t>Other non-current receivables</w:t>
            </w:r>
          </w:p>
        </w:tc>
        <w:tc>
          <w:tcPr>
            <w:tcW w:w="284" w:type="dxa"/>
            <w:shd w:val="clear" w:color="auto" w:fill="auto"/>
          </w:tcPr>
          <w:p w14:paraId="3A7D44FD" w14:textId="77777777" w:rsidR="00946E33" w:rsidRPr="00183CB9" w:rsidRDefault="00946E33" w:rsidP="00946E33">
            <w:pPr>
              <w:spacing w:line="20" w:lineRule="atLeast"/>
              <w:ind w:left="57"/>
              <w:outlineLvl w:val="0"/>
              <w:rPr>
                <w:rFonts w:ascii="Angsana New" w:eastAsia="Batang" w:hAnsi="Angsana New"/>
                <w:b/>
                <w:bCs/>
                <w:cs/>
                <w:lang w:eastAsia="en-US"/>
              </w:rPr>
            </w:pPr>
          </w:p>
        </w:tc>
        <w:tc>
          <w:tcPr>
            <w:tcW w:w="1275" w:type="dxa"/>
            <w:shd w:val="clear" w:color="auto" w:fill="auto"/>
          </w:tcPr>
          <w:p w14:paraId="72CC6C6F" w14:textId="285BED7B" w:rsidR="00946E33" w:rsidRPr="00764360" w:rsidRDefault="00946E33" w:rsidP="00946E33">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w:t>
            </w:r>
          </w:p>
        </w:tc>
        <w:tc>
          <w:tcPr>
            <w:tcW w:w="284" w:type="dxa"/>
            <w:shd w:val="clear" w:color="auto" w:fill="auto"/>
          </w:tcPr>
          <w:p w14:paraId="2768C5F4" w14:textId="77777777" w:rsidR="00946E33" w:rsidRPr="00764360" w:rsidRDefault="00946E33" w:rsidP="00946E33">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797EDD35" w14:textId="167DDED5" w:rsidR="00946E33" w:rsidRPr="00764360" w:rsidRDefault="00946E33" w:rsidP="00946E33">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8,832</w:t>
            </w:r>
          </w:p>
        </w:tc>
        <w:tc>
          <w:tcPr>
            <w:tcW w:w="283" w:type="dxa"/>
            <w:shd w:val="clear" w:color="auto" w:fill="auto"/>
          </w:tcPr>
          <w:p w14:paraId="12F9239B" w14:textId="77777777" w:rsidR="00946E33" w:rsidRPr="00764360" w:rsidRDefault="00946E33" w:rsidP="00946E33">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7AD7B3C4" w14:textId="39A9D717" w:rsidR="00946E33" w:rsidRPr="00764360" w:rsidRDefault="00946E33" w:rsidP="00946E33">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8,832</w:t>
            </w:r>
          </w:p>
        </w:tc>
      </w:tr>
      <w:tr w:rsidR="00946E33" w:rsidRPr="009E7427" w14:paraId="56F95480" w14:textId="77777777" w:rsidTr="00764360">
        <w:trPr>
          <w:trHeight w:val="357"/>
        </w:trPr>
        <w:tc>
          <w:tcPr>
            <w:tcW w:w="4390" w:type="dxa"/>
            <w:shd w:val="clear" w:color="auto" w:fill="auto"/>
          </w:tcPr>
          <w:p w14:paraId="15F24F5D" w14:textId="122907CB" w:rsidR="00946E33" w:rsidRPr="00946E33" w:rsidRDefault="00946E33" w:rsidP="00946E33">
            <w:pPr>
              <w:spacing w:line="20" w:lineRule="atLeast"/>
              <w:ind w:left="57"/>
              <w:outlineLvl w:val="0"/>
              <w:rPr>
                <w:rFonts w:ascii="Angsana New" w:eastAsia="Batang" w:hAnsi="Angsana New"/>
                <w:cs/>
                <w:lang w:eastAsia="en-US"/>
              </w:rPr>
            </w:pPr>
            <w:r w:rsidRPr="00946E33">
              <w:rPr>
                <w:rFonts w:ascii="Angsana New" w:hAnsi="Angsana New"/>
              </w:rPr>
              <w:t>Other non-current assets</w:t>
            </w:r>
          </w:p>
        </w:tc>
        <w:tc>
          <w:tcPr>
            <w:tcW w:w="284" w:type="dxa"/>
            <w:shd w:val="clear" w:color="auto" w:fill="auto"/>
          </w:tcPr>
          <w:p w14:paraId="0BDB658D" w14:textId="77777777" w:rsidR="00946E33" w:rsidRPr="00183CB9" w:rsidRDefault="00946E33" w:rsidP="00946E33">
            <w:pPr>
              <w:spacing w:line="20" w:lineRule="atLeast"/>
              <w:ind w:left="57"/>
              <w:outlineLvl w:val="0"/>
              <w:rPr>
                <w:rFonts w:ascii="Angsana New" w:eastAsia="Batang" w:hAnsi="Angsana New"/>
                <w:b/>
                <w:bCs/>
                <w:cs/>
                <w:lang w:eastAsia="en-US"/>
              </w:rPr>
            </w:pPr>
          </w:p>
        </w:tc>
        <w:tc>
          <w:tcPr>
            <w:tcW w:w="1275" w:type="dxa"/>
            <w:shd w:val="clear" w:color="auto" w:fill="auto"/>
          </w:tcPr>
          <w:p w14:paraId="7AD37FA0" w14:textId="16145F47" w:rsidR="00946E33" w:rsidRPr="00764360" w:rsidRDefault="00946E33" w:rsidP="00946E33">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9,931</w:t>
            </w:r>
          </w:p>
        </w:tc>
        <w:tc>
          <w:tcPr>
            <w:tcW w:w="284" w:type="dxa"/>
            <w:shd w:val="clear" w:color="auto" w:fill="auto"/>
          </w:tcPr>
          <w:p w14:paraId="1ED4202D" w14:textId="77777777" w:rsidR="00946E33" w:rsidRPr="00764360" w:rsidRDefault="00946E33" w:rsidP="00946E33">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4AE32C59" w14:textId="5FA63CB4" w:rsidR="00946E33" w:rsidRPr="00764360" w:rsidRDefault="00946E33" w:rsidP="00946E33">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hint="cs"/>
                <w:cs/>
                <w:lang w:eastAsia="en-US"/>
              </w:rPr>
              <w:t>(</w:t>
            </w:r>
            <w:r>
              <w:rPr>
                <w:rFonts w:ascii="Angsana New" w:eastAsia="Batang" w:hAnsi="Angsana New"/>
                <w:lang w:eastAsia="en-US"/>
              </w:rPr>
              <w:t>8,832</w:t>
            </w:r>
            <w:r>
              <w:rPr>
                <w:rFonts w:ascii="Angsana New" w:eastAsia="Batang" w:hAnsi="Angsana New" w:hint="cs"/>
                <w:cs/>
                <w:lang w:eastAsia="en-US"/>
              </w:rPr>
              <w:t>)</w:t>
            </w:r>
          </w:p>
        </w:tc>
        <w:tc>
          <w:tcPr>
            <w:tcW w:w="283" w:type="dxa"/>
            <w:shd w:val="clear" w:color="auto" w:fill="auto"/>
          </w:tcPr>
          <w:p w14:paraId="08292F8C" w14:textId="77777777" w:rsidR="00946E33" w:rsidRPr="00764360" w:rsidRDefault="00946E33" w:rsidP="00946E33">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2F11BFD7" w14:textId="119FB2BB" w:rsidR="00946E33" w:rsidRPr="00764360" w:rsidRDefault="00946E33" w:rsidP="00946E33">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1,099</w:t>
            </w:r>
          </w:p>
        </w:tc>
      </w:tr>
      <w:tr w:rsidR="00D23A73" w:rsidRPr="009E7427" w14:paraId="0D9F7E10" w14:textId="77777777" w:rsidTr="00764360">
        <w:tc>
          <w:tcPr>
            <w:tcW w:w="4390" w:type="dxa"/>
            <w:shd w:val="clear" w:color="auto" w:fill="auto"/>
          </w:tcPr>
          <w:p w14:paraId="42FC5F35" w14:textId="77777777" w:rsidR="00D23A73" w:rsidRPr="009E7427" w:rsidRDefault="00D23A73" w:rsidP="00855C2A">
            <w:pPr>
              <w:spacing w:line="20" w:lineRule="atLeast"/>
              <w:ind w:left="57"/>
              <w:outlineLvl w:val="0"/>
              <w:rPr>
                <w:rFonts w:ascii="Angsana New" w:eastAsia="Batang" w:hAnsi="Angsana New"/>
                <w:lang w:eastAsia="en-US"/>
              </w:rPr>
            </w:pPr>
          </w:p>
        </w:tc>
        <w:tc>
          <w:tcPr>
            <w:tcW w:w="284" w:type="dxa"/>
            <w:shd w:val="clear" w:color="auto" w:fill="auto"/>
          </w:tcPr>
          <w:p w14:paraId="66DD5882" w14:textId="77777777" w:rsidR="00D23A73" w:rsidRPr="009E7427" w:rsidRDefault="00D23A73" w:rsidP="00855C2A">
            <w:pPr>
              <w:spacing w:line="20" w:lineRule="atLeast"/>
              <w:ind w:left="57"/>
              <w:outlineLvl w:val="0"/>
              <w:rPr>
                <w:rFonts w:ascii="Angsana New" w:eastAsia="Batang" w:hAnsi="Angsana New"/>
                <w:lang w:eastAsia="en-US"/>
              </w:rPr>
            </w:pPr>
          </w:p>
        </w:tc>
        <w:tc>
          <w:tcPr>
            <w:tcW w:w="1275" w:type="dxa"/>
            <w:shd w:val="clear" w:color="auto" w:fill="auto"/>
          </w:tcPr>
          <w:p w14:paraId="54994E6A" w14:textId="77777777" w:rsidR="00D23A73" w:rsidRPr="00764360" w:rsidRDefault="00D23A73" w:rsidP="00255E41">
            <w:pPr>
              <w:tabs>
                <w:tab w:val="left" w:pos="312"/>
                <w:tab w:val="left" w:pos="737"/>
                <w:tab w:val="left" w:pos="1152"/>
                <w:tab w:val="left" w:pos="1814"/>
              </w:tabs>
              <w:spacing w:line="20" w:lineRule="atLeast"/>
              <w:ind w:right="72"/>
              <w:jc w:val="right"/>
              <w:rPr>
                <w:rFonts w:ascii="Angsana New" w:eastAsia="Batang" w:hAnsi="Angsana New"/>
                <w:lang w:eastAsia="en-US"/>
              </w:rPr>
            </w:pPr>
          </w:p>
        </w:tc>
        <w:tc>
          <w:tcPr>
            <w:tcW w:w="284" w:type="dxa"/>
            <w:shd w:val="clear" w:color="auto" w:fill="auto"/>
          </w:tcPr>
          <w:p w14:paraId="18621486" w14:textId="77777777" w:rsidR="00D23A73" w:rsidRPr="00764360" w:rsidRDefault="00D23A73" w:rsidP="00855C2A">
            <w:pPr>
              <w:pStyle w:val="Header"/>
              <w:tabs>
                <w:tab w:val="decimal" w:pos="0"/>
              </w:tabs>
              <w:spacing w:line="20" w:lineRule="atLeast"/>
              <w:ind w:right="94"/>
              <w:jc w:val="right"/>
              <w:rPr>
                <w:rFonts w:ascii="Angsana New" w:hAnsi="Angsana New"/>
              </w:rPr>
            </w:pPr>
          </w:p>
        </w:tc>
        <w:tc>
          <w:tcPr>
            <w:tcW w:w="1276" w:type="dxa"/>
            <w:tcBorders>
              <w:top w:val="single" w:sz="4" w:space="0" w:color="auto"/>
              <w:bottom w:val="double" w:sz="4" w:space="0" w:color="auto"/>
            </w:tcBorders>
            <w:shd w:val="clear" w:color="auto" w:fill="auto"/>
          </w:tcPr>
          <w:p w14:paraId="05BA0E42" w14:textId="77777777" w:rsidR="00D23A73" w:rsidRPr="00764360" w:rsidRDefault="00D23A73" w:rsidP="00855C2A">
            <w:pPr>
              <w:tabs>
                <w:tab w:val="left" w:pos="312"/>
                <w:tab w:val="left" w:pos="737"/>
                <w:tab w:val="left" w:pos="1152"/>
                <w:tab w:val="left" w:pos="1814"/>
              </w:tabs>
              <w:spacing w:line="20" w:lineRule="atLeast"/>
              <w:ind w:right="72"/>
              <w:jc w:val="right"/>
              <w:rPr>
                <w:rFonts w:ascii="Angsana New" w:hAnsi="Angsana New"/>
              </w:rPr>
            </w:pPr>
            <w:r w:rsidRPr="00764360">
              <w:rPr>
                <w:rFonts w:ascii="Angsana New" w:hAnsi="Angsana New"/>
              </w:rPr>
              <w:t>-</w:t>
            </w:r>
          </w:p>
        </w:tc>
        <w:tc>
          <w:tcPr>
            <w:tcW w:w="283" w:type="dxa"/>
            <w:shd w:val="clear" w:color="auto" w:fill="auto"/>
          </w:tcPr>
          <w:p w14:paraId="4DC1A895" w14:textId="77777777" w:rsidR="00D23A73" w:rsidRPr="00764360"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196D3539" w14:textId="77777777" w:rsidR="00D23A73" w:rsidRPr="00764360" w:rsidRDefault="00D23A73" w:rsidP="00855C2A">
            <w:pPr>
              <w:pStyle w:val="Header"/>
              <w:tabs>
                <w:tab w:val="decimal" w:pos="0"/>
              </w:tabs>
              <w:spacing w:line="20" w:lineRule="atLeast"/>
              <w:ind w:right="94"/>
              <w:jc w:val="right"/>
              <w:rPr>
                <w:rFonts w:ascii="Angsana New" w:hAnsi="Angsana New"/>
              </w:rPr>
            </w:pPr>
          </w:p>
        </w:tc>
      </w:tr>
    </w:tbl>
    <w:p w14:paraId="586B41E6" w14:textId="64BD1E8C" w:rsidR="00EA7DDD" w:rsidRPr="00661171" w:rsidRDefault="00A66122" w:rsidP="00A655E8">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1C25FF">
        <w:rPr>
          <w:rFonts w:ascii="Angsana New" w:eastAsia="Times New Roman" w:hAnsi="Angsana New"/>
          <w:b/>
          <w:bCs/>
          <w:lang w:eastAsia="en-US"/>
        </w:rPr>
        <w:t>Approval of</w:t>
      </w:r>
      <w:r w:rsidR="009B75F3">
        <w:rPr>
          <w:rFonts w:ascii="Angsana New" w:eastAsia="Times New Roman" w:hAnsi="Angsana New"/>
          <w:b/>
          <w:bCs/>
          <w:lang w:eastAsia="en-US"/>
        </w:rPr>
        <w:t xml:space="preserve"> </w:t>
      </w:r>
      <w:r w:rsidR="00C426C6">
        <w:rPr>
          <w:rFonts w:ascii="Angsana New" w:eastAsia="Times New Roman" w:hAnsi="Angsana New"/>
          <w:b/>
          <w:bCs/>
          <w:lang w:eastAsia="en-US"/>
        </w:rPr>
        <w:t xml:space="preserve">the </w:t>
      </w:r>
      <w:r w:rsidR="009B75F3">
        <w:rPr>
          <w:rFonts w:ascii="Angsana New" w:eastAsia="Times New Roman" w:hAnsi="Angsana New"/>
          <w:b/>
          <w:bCs/>
          <w:lang w:eastAsia="en-US"/>
        </w:rPr>
        <w:t>interim</w:t>
      </w:r>
      <w:r w:rsidRPr="001C25FF">
        <w:rPr>
          <w:rFonts w:ascii="Angsana New" w:eastAsia="Times New Roman" w:hAnsi="Angsana New"/>
          <w:b/>
          <w:bCs/>
          <w:lang w:eastAsia="en-US"/>
        </w:rPr>
        <w:t xml:space="preserve"> financial statements</w:t>
      </w:r>
    </w:p>
    <w:p w14:paraId="25CC0553" w14:textId="2D3E5199" w:rsidR="00EA7DDD" w:rsidRPr="0078224F" w:rsidRDefault="00A66122" w:rsidP="00186E17">
      <w:pPr>
        <w:pStyle w:val="ListParagraph"/>
        <w:tabs>
          <w:tab w:val="left" w:pos="-3780"/>
          <w:tab w:val="left" w:pos="720"/>
        </w:tabs>
        <w:spacing w:before="240" w:after="240" w:line="20" w:lineRule="atLeast"/>
        <w:ind w:left="360" w:hanging="76"/>
        <w:jc w:val="thaiDistribute"/>
        <w:rPr>
          <w:rFonts w:ascii="Angsana New" w:hAnsi="Angsana New"/>
          <w:szCs w:val="28"/>
          <w:cs/>
        </w:rPr>
      </w:pPr>
      <w:r w:rsidRPr="00A66122">
        <w:rPr>
          <w:rFonts w:ascii="Angsana New" w:hAnsi="Angsana New"/>
          <w:szCs w:val="28"/>
        </w:rPr>
        <w:lastRenderedPageBreak/>
        <w:t xml:space="preserve">These </w:t>
      </w:r>
      <w:r w:rsidR="009B75F3">
        <w:rPr>
          <w:rFonts w:ascii="Angsana New" w:hAnsi="Angsana New"/>
          <w:szCs w:val="28"/>
        </w:rPr>
        <w:t xml:space="preserve">interim </w:t>
      </w:r>
      <w:r w:rsidRPr="00A66122">
        <w:rPr>
          <w:rFonts w:ascii="Angsana New" w:hAnsi="Angsana New"/>
          <w:szCs w:val="28"/>
        </w:rPr>
        <w:t xml:space="preserve">financial statements have been approved for issue by the Board </w:t>
      </w:r>
      <w:r w:rsidRPr="002A07B4">
        <w:rPr>
          <w:rFonts w:ascii="Angsana New" w:hAnsi="Angsana New"/>
          <w:szCs w:val="28"/>
        </w:rPr>
        <w:t xml:space="preserve">of Directors on </w:t>
      </w:r>
      <w:r w:rsidR="00F40B2D">
        <w:rPr>
          <w:rFonts w:ascii="Angsana New" w:hAnsi="Angsana New"/>
          <w:szCs w:val="28"/>
        </w:rPr>
        <w:t>13</w:t>
      </w:r>
      <w:r w:rsidRPr="00764360">
        <w:rPr>
          <w:rFonts w:ascii="Angsana New" w:hAnsi="Angsana New"/>
          <w:szCs w:val="28"/>
        </w:rPr>
        <w:t xml:space="preserve"> May 202</w:t>
      </w:r>
      <w:r w:rsidR="00764360" w:rsidRPr="00764360">
        <w:rPr>
          <w:rFonts w:ascii="Angsana New" w:hAnsi="Angsana New"/>
          <w:szCs w:val="28"/>
        </w:rPr>
        <w:t>4</w:t>
      </w:r>
      <w:r w:rsidRPr="00764360">
        <w:rPr>
          <w:rFonts w:ascii="Angsana New" w:hAnsi="Angsana New"/>
          <w:szCs w:val="28"/>
        </w:rPr>
        <w:t>.</w:t>
      </w:r>
    </w:p>
    <w:sectPr w:rsidR="00EA7DDD" w:rsidRPr="0078224F" w:rsidSect="006E59B4">
      <w:headerReference w:type="even" r:id="rId8"/>
      <w:headerReference w:type="default" r:id="rId9"/>
      <w:footerReference w:type="even" r:id="rId10"/>
      <w:footerReference w:type="default" r:id="rId11"/>
      <w:headerReference w:type="first" r:id="rId12"/>
      <w:footerReference w:type="first" r:id="rId13"/>
      <w:pgSz w:w="11906" w:h="16838" w:code="9"/>
      <w:pgMar w:top="552" w:right="1133" w:bottom="0" w:left="1540" w:header="864" w:footer="433" w:gutter="0"/>
      <w:pgNumType w:start="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6C0E6" w14:textId="77777777" w:rsidR="00D74B03" w:rsidRDefault="00D74B03">
      <w:r>
        <w:separator/>
      </w:r>
    </w:p>
  </w:endnote>
  <w:endnote w:type="continuationSeparator" w:id="0">
    <w:p w14:paraId="4EBE11E6" w14:textId="77777777" w:rsidR="00D74B03" w:rsidRDefault="00D7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C53C3" w14:textId="77777777" w:rsidR="00D0206C" w:rsidRDefault="00D02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10F05" w14:textId="77777777" w:rsidR="00D0206C" w:rsidRDefault="00D02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D173C" w14:textId="77777777" w:rsidR="00D0206C" w:rsidRDefault="00D02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45F97" w14:textId="77777777" w:rsidR="00D74B03" w:rsidRDefault="00D74B03">
      <w:r>
        <w:separator/>
      </w:r>
    </w:p>
  </w:footnote>
  <w:footnote w:type="continuationSeparator" w:id="0">
    <w:p w14:paraId="7536B00E" w14:textId="77777777" w:rsidR="00D74B03" w:rsidRDefault="00D7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556AE" w14:textId="77777777" w:rsidR="00D0206C" w:rsidRDefault="00D02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bCs/>
      </w:rPr>
      <w:id w:val="-1656444121"/>
      <w:docPartObj>
        <w:docPartGallery w:val="Page Numbers (Top of Page)"/>
        <w:docPartUnique/>
      </w:docPartObj>
    </w:sdtPr>
    <w:sdtEndPr>
      <w:rPr>
        <w:rFonts w:ascii="Angsana New" w:hAnsi="Angsana New"/>
        <w:b w:val="0"/>
        <w:bCs w:val="0"/>
        <w:noProof/>
      </w:rPr>
    </w:sdtEndPr>
    <w:sdtContent>
      <w:p w14:paraId="744F0136" w14:textId="1A85B1DD" w:rsidR="006E59B4" w:rsidRPr="00FD537C" w:rsidRDefault="006E59B4">
        <w:pPr>
          <w:pStyle w:val="Header"/>
          <w:jc w:val="center"/>
          <w:rPr>
            <w:rFonts w:ascii="Angsana New" w:hAnsi="Angsana New"/>
            <w:b/>
            <w:bCs/>
            <w:noProof/>
            <w:sz w:val="30"/>
            <w:szCs w:val="30"/>
          </w:rPr>
        </w:pPr>
        <w:r w:rsidRPr="00FD537C">
          <w:rPr>
            <w:rFonts w:ascii="Angsana New" w:hAnsi="Angsana New"/>
            <w:b/>
            <w:bCs/>
            <w:sz w:val="30"/>
            <w:szCs w:val="30"/>
          </w:rPr>
          <w:fldChar w:fldCharType="begin"/>
        </w:r>
        <w:r w:rsidRPr="00FD537C">
          <w:rPr>
            <w:rFonts w:ascii="Angsana New" w:hAnsi="Angsana New"/>
            <w:b/>
            <w:bCs/>
            <w:sz w:val="30"/>
            <w:szCs w:val="30"/>
          </w:rPr>
          <w:instrText xml:space="preserve"> PAGE   \* MERGEFORMAT </w:instrText>
        </w:r>
        <w:r w:rsidRPr="00FD537C">
          <w:rPr>
            <w:rFonts w:ascii="Angsana New" w:hAnsi="Angsana New"/>
            <w:b/>
            <w:bCs/>
            <w:sz w:val="30"/>
            <w:szCs w:val="30"/>
          </w:rPr>
          <w:fldChar w:fldCharType="separate"/>
        </w:r>
        <w:r w:rsidRPr="00FD537C">
          <w:rPr>
            <w:rFonts w:ascii="Angsana New" w:hAnsi="Angsana New"/>
            <w:b/>
            <w:bCs/>
            <w:noProof/>
            <w:sz w:val="30"/>
            <w:szCs w:val="30"/>
          </w:rPr>
          <w:t>2</w:t>
        </w:r>
        <w:r w:rsidRPr="00FD537C">
          <w:rPr>
            <w:rFonts w:ascii="Angsana New" w:hAnsi="Angsana New"/>
            <w:b/>
            <w:bCs/>
            <w:noProof/>
            <w:sz w:val="30"/>
            <w:szCs w:val="30"/>
          </w:rPr>
          <w:fldChar w:fldCharType="end"/>
        </w:r>
      </w:p>
      <w:p w14:paraId="3AD71A2A" w14:textId="16C04C69" w:rsidR="006E59B4" w:rsidRDefault="006E59B4" w:rsidP="006E59B4">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6913A328" w14:textId="38FE4E04" w:rsidR="006E59B4" w:rsidRDefault="006E59B4" w:rsidP="006E59B4">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316736EF" w14:textId="75BBE261" w:rsidR="006E59B4" w:rsidRDefault="006E59B4" w:rsidP="006E59B4">
        <w:pPr>
          <w:pStyle w:val="Header"/>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month</w:t>
        </w:r>
        <w:r>
          <w:rPr>
            <w:rFonts w:ascii="Angsana New" w:hAnsi="Angsana New"/>
            <w:b/>
            <w:bCs/>
            <w:sz w:val="30"/>
            <w:szCs w:val="30"/>
          </w:rPr>
          <w:t xml:space="preserve"> and six-month</w:t>
        </w:r>
        <w:r w:rsidRPr="00E663A8">
          <w:rPr>
            <w:rFonts w:ascii="Angsana New" w:hAnsi="Angsana New"/>
            <w:b/>
            <w:bCs/>
            <w:sz w:val="30"/>
            <w:szCs w:val="30"/>
          </w:rPr>
          <w:t xml:space="preserve"> period</w:t>
        </w:r>
        <w:r w:rsidR="00946E33">
          <w:rPr>
            <w:rFonts w:ascii="Angsana New" w:hAnsi="Angsana New"/>
            <w:b/>
            <w:bCs/>
            <w:sz w:val="30"/>
            <w:szCs w:val="30"/>
          </w:rPr>
          <w:t>s</w:t>
        </w:r>
        <w:r w:rsidRPr="00E663A8">
          <w:rPr>
            <w:rFonts w:ascii="Angsana New" w:hAnsi="Angsana New"/>
            <w:b/>
            <w:bCs/>
            <w:sz w:val="30"/>
            <w:szCs w:val="30"/>
          </w:rPr>
          <w:t xml:space="preserve"> ended </w:t>
        </w:r>
        <w:r>
          <w:rPr>
            <w:rFonts w:ascii="Angsana New" w:hAnsi="Angsana New"/>
            <w:b/>
            <w:bCs/>
            <w:sz w:val="30"/>
            <w:szCs w:val="30"/>
          </w:rPr>
          <w:t>30 June</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hint="cs"/>
            <w:b/>
            <w:bCs/>
            <w:sz w:val="30"/>
            <w:szCs w:val="30"/>
            <w:cs/>
            <w:lang w:val="en-US"/>
          </w:rPr>
          <w:t>4</w:t>
        </w:r>
      </w:p>
      <w:p w14:paraId="29188249" w14:textId="0DC4C5D8" w:rsidR="006E59B4" w:rsidRPr="006E59B4" w:rsidRDefault="006E59B4" w:rsidP="006E59B4">
        <w:pPr>
          <w:pStyle w:val="Header"/>
          <w:jc w:val="center"/>
          <w:rPr>
            <w:rFonts w:ascii="Angsana New" w:hAnsi="Angsana New"/>
            <w:b/>
            <w:bCs/>
            <w:sz w:val="12"/>
            <w:szCs w:val="12"/>
            <w:lang w:val="en-US"/>
          </w:rPr>
        </w:pPr>
        <w:r w:rsidRPr="00E663A8">
          <w:rPr>
            <w:rFonts w:ascii="Angsana New" w:hAnsi="Angsana New"/>
            <w:b/>
            <w:bCs/>
            <w:sz w:val="30"/>
            <w:szCs w:val="30"/>
            <w:cs/>
          </w:rPr>
          <w:t>(</w:t>
        </w:r>
        <w:r w:rsidRPr="00E663A8">
          <w:rPr>
            <w:rFonts w:ascii="Angsana New" w:hAnsi="Angsana New"/>
            <w:b/>
            <w:bCs/>
            <w:sz w:val="30"/>
            <w:szCs w:val="30"/>
          </w:rPr>
          <w:t>Reviewed/Unaudited)</w:t>
        </w:r>
      </w:p>
    </w:sdtContent>
  </w:sdt>
  <w:p w14:paraId="2C4AEB2F" w14:textId="77777777" w:rsidR="006E59B4" w:rsidRPr="00177E5C" w:rsidRDefault="006E59B4" w:rsidP="00ED4A40">
    <w:pPr>
      <w:pStyle w:val="Header"/>
      <w:jc w:val="center"/>
      <w:rPr>
        <w:rFonts w:ascii="Angsana New" w:hAnsi="Angsana New"/>
        <w:b/>
        <w:bCs/>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09D09" w14:textId="77777777" w:rsidR="00D0206C" w:rsidRDefault="00D02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CE2C48"/>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FE5264F"/>
    <w:multiLevelType w:val="multilevel"/>
    <w:tmpl w:val="EB3E6F2A"/>
    <w:lvl w:ilvl="0">
      <w:start w:val="1"/>
      <w:numFmt w:val="decimal"/>
      <w:lvlText w:val="%1"/>
      <w:lvlJc w:val="left"/>
      <w:pPr>
        <w:ind w:left="1267"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 w15:restartNumberingAfterBreak="0">
    <w:nsid w:val="78040296"/>
    <w:multiLevelType w:val="multilevel"/>
    <w:tmpl w:val="9B30F602"/>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num w:numId="1" w16cid:durableId="448084537">
    <w:abstractNumId w:val="2"/>
  </w:num>
  <w:num w:numId="2" w16cid:durableId="751008430">
    <w:abstractNumId w:val="0"/>
  </w:num>
  <w:num w:numId="3" w16cid:durableId="40195132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5FB"/>
    <w:rsid w:val="00000368"/>
    <w:rsid w:val="00000449"/>
    <w:rsid w:val="000010DD"/>
    <w:rsid w:val="000012F3"/>
    <w:rsid w:val="00001636"/>
    <w:rsid w:val="00001BE7"/>
    <w:rsid w:val="00001D81"/>
    <w:rsid w:val="0000233E"/>
    <w:rsid w:val="00002A0C"/>
    <w:rsid w:val="00002F9C"/>
    <w:rsid w:val="0000381B"/>
    <w:rsid w:val="00003AF7"/>
    <w:rsid w:val="00004034"/>
    <w:rsid w:val="000045C0"/>
    <w:rsid w:val="0000481C"/>
    <w:rsid w:val="00004893"/>
    <w:rsid w:val="00004A2D"/>
    <w:rsid w:val="00004A56"/>
    <w:rsid w:val="00004A93"/>
    <w:rsid w:val="00004C6F"/>
    <w:rsid w:val="00004F90"/>
    <w:rsid w:val="00006147"/>
    <w:rsid w:val="0000690A"/>
    <w:rsid w:val="00006E63"/>
    <w:rsid w:val="00007171"/>
    <w:rsid w:val="00007291"/>
    <w:rsid w:val="0000761C"/>
    <w:rsid w:val="0000772B"/>
    <w:rsid w:val="000079A2"/>
    <w:rsid w:val="00007CAD"/>
    <w:rsid w:val="00007D21"/>
    <w:rsid w:val="0001002E"/>
    <w:rsid w:val="0001004E"/>
    <w:rsid w:val="00010BCF"/>
    <w:rsid w:val="00010C64"/>
    <w:rsid w:val="00010E9A"/>
    <w:rsid w:val="0001100B"/>
    <w:rsid w:val="00011292"/>
    <w:rsid w:val="000113C7"/>
    <w:rsid w:val="00011623"/>
    <w:rsid w:val="000116B7"/>
    <w:rsid w:val="000119A2"/>
    <w:rsid w:val="00011A7B"/>
    <w:rsid w:val="00011D47"/>
    <w:rsid w:val="00011FD8"/>
    <w:rsid w:val="00012067"/>
    <w:rsid w:val="00012141"/>
    <w:rsid w:val="00012321"/>
    <w:rsid w:val="000124EE"/>
    <w:rsid w:val="00012763"/>
    <w:rsid w:val="00012772"/>
    <w:rsid w:val="0001281A"/>
    <w:rsid w:val="00012968"/>
    <w:rsid w:val="00012985"/>
    <w:rsid w:val="000130FC"/>
    <w:rsid w:val="000132A6"/>
    <w:rsid w:val="00013755"/>
    <w:rsid w:val="0001383E"/>
    <w:rsid w:val="00013E3C"/>
    <w:rsid w:val="00014105"/>
    <w:rsid w:val="000142E9"/>
    <w:rsid w:val="000143EF"/>
    <w:rsid w:val="000144C5"/>
    <w:rsid w:val="00014882"/>
    <w:rsid w:val="00014CBA"/>
    <w:rsid w:val="00015020"/>
    <w:rsid w:val="000151E5"/>
    <w:rsid w:val="00015BC5"/>
    <w:rsid w:val="00015FB7"/>
    <w:rsid w:val="00016154"/>
    <w:rsid w:val="000169C1"/>
    <w:rsid w:val="00016C81"/>
    <w:rsid w:val="00016D46"/>
    <w:rsid w:val="00017B50"/>
    <w:rsid w:val="00017D98"/>
    <w:rsid w:val="00017EE7"/>
    <w:rsid w:val="00020724"/>
    <w:rsid w:val="00020DD1"/>
    <w:rsid w:val="00020FD7"/>
    <w:rsid w:val="00021032"/>
    <w:rsid w:val="0002148B"/>
    <w:rsid w:val="00021504"/>
    <w:rsid w:val="00021965"/>
    <w:rsid w:val="00021B76"/>
    <w:rsid w:val="0002203C"/>
    <w:rsid w:val="000220E4"/>
    <w:rsid w:val="00022131"/>
    <w:rsid w:val="0002234A"/>
    <w:rsid w:val="00022B5C"/>
    <w:rsid w:val="00022F7D"/>
    <w:rsid w:val="00022F9D"/>
    <w:rsid w:val="00023021"/>
    <w:rsid w:val="000235E3"/>
    <w:rsid w:val="00023D73"/>
    <w:rsid w:val="00023EB8"/>
    <w:rsid w:val="00023FD8"/>
    <w:rsid w:val="00024178"/>
    <w:rsid w:val="00024391"/>
    <w:rsid w:val="0002455E"/>
    <w:rsid w:val="00024940"/>
    <w:rsid w:val="00024F94"/>
    <w:rsid w:val="00024FEC"/>
    <w:rsid w:val="00025044"/>
    <w:rsid w:val="000252FD"/>
    <w:rsid w:val="000257F0"/>
    <w:rsid w:val="000258B6"/>
    <w:rsid w:val="00025B16"/>
    <w:rsid w:val="00025FDD"/>
    <w:rsid w:val="000261C6"/>
    <w:rsid w:val="0002689E"/>
    <w:rsid w:val="000269E3"/>
    <w:rsid w:val="00026C6D"/>
    <w:rsid w:val="00027F57"/>
    <w:rsid w:val="00030000"/>
    <w:rsid w:val="000301BB"/>
    <w:rsid w:val="0003047C"/>
    <w:rsid w:val="0003093D"/>
    <w:rsid w:val="00030DAF"/>
    <w:rsid w:val="00030EE5"/>
    <w:rsid w:val="00031543"/>
    <w:rsid w:val="000315DE"/>
    <w:rsid w:val="000326EB"/>
    <w:rsid w:val="00032C42"/>
    <w:rsid w:val="00032E05"/>
    <w:rsid w:val="00032E27"/>
    <w:rsid w:val="00032F77"/>
    <w:rsid w:val="000330F8"/>
    <w:rsid w:val="000334CC"/>
    <w:rsid w:val="00033546"/>
    <w:rsid w:val="00033EE2"/>
    <w:rsid w:val="00033FF2"/>
    <w:rsid w:val="00034378"/>
    <w:rsid w:val="00034673"/>
    <w:rsid w:val="00034E96"/>
    <w:rsid w:val="000359D9"/>
    <w:rsid w:val="00035E63"/>
    <w:rsid w:val="00036945"/>
    <w:rsid w:val="00036C75"/>
    <w:rsid w:val="0003715A"/>
    <w:rsid w:val="00037213"/>
    <w:rsid w:val="000372D4"/>
    <w:rsid w:val="00037336"/>
    <w:rsid w:val="00037949"/>
    <w:rsid w:val="0003795C"/>
    <w:rsid w:val="00037AD4"/>
    <w:rsid w:val="00040570"/>
    <w:rsid w:val="00040613"/>
    <w:rsid w:val="00040647"/>
    <w:rsid w:val="000407FE"/>
    <w:rsid w:val="00041AB7"/>
    <w:rsid w:val="00041D50"/>
    <w:rsid w:val="0004261B"/>
    <w:rsid w:val="00042E56"/>
    <w:rsid w:val="00043820"/>
    <w:rsid w:val="0004434C"/>
    <w:rsid w:val="00044991"/>
    <w:rsid w:val="000449CB"/>
    <w:rsid w:val="00044D92"/>
    <w:rsid w:val="0004577B"/>
    <w:rsid w:val="0004611F"/>
    <w:rsid w:val="00046B59"/>
    <w:rsid w:val="00046B88"/>
    <w:rsid w:val="00046CC9"/>
    <w:rsid w:val="00046F46"/>
    <w:rsid w:val="000475A2"/>
    <w:rsid w:val="000477C2"/>
    <w:rsid w:val="00047B38"/>
    <w:rsid w:val="00047BE4"/>
    <w:rsid w:val="0005013E"/>
    <w:rsid w:val="000502F2"/>
    <w:rsid w:val="0005042A"/>
    <w:rsid w:val="000508A2"/>
    <w:rsid w:val="00051540"/>
    <w:rsid w:val="0005245C"/>
    <w:rsid w:val="000524B9"/>
    <w:rsid w:val="00052BFA"/>
    <w:rsid w:val="00052CDE"/>
    <w:rsid w:val="000535E6"/>
    <w:rsid w:val="000537AF"/>
    <w:rsid w:val="0005394F"/>
    <w:rsid w:val="00053A6E"/>
    <w:rsid w:val="00053C3D"/>
    <w:rsid w:val="00053D50"/>
    <w:rsid w:val="00053F2C"/>
    <w:rsid w:val="00054A1A"/>
    <w:rsid w:val="00054ABA"/>
    <w:rsid w:val="00054D62"/>
    <w:rsid w:val="00054EFD"/>
    <w:rsid w:val="000558C5"/>
    <w:rsid w:val="00055A12"/>
    <w:rsid w:val="00055FA9"/>
    <w:rsid w:val="0005626F"/>
    <w:rsid w:val="0005637C"/>
    <w:rsid w:val="00056698"/>
    <w:rsid w:val="00056730"/>
    <w:rsid w:val="00056A44"/>
    <w:rsid w:val="00056B37"/>
    <w:rsid w:val="00056D3A"/>
    <w:rsid w:val="00056D7A"/>
    <w:rsid w:val="00060502"/>
    <w:rsid w:val="000606FE"/>
    <w:rsid w:val="0006071F"/>
    <w:rsid w:val="00060951"/>
    <w:rsid w:val="00060A25"/>
    <w:rsid w:val="00060EC2"/>
    <w:rsid w:val="00061107"/>
    <w:rsid w:val="0006128D"/>
    <w:rsid w:val="000614CE"/>
    <w:rsid w:val="000614DE"/>
    <w:rsid w:val="000615C4"/>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5E87"/>
    <w:rsid w:val="0006618C"/>
    <w:rsid w:val="00066329"/>
    <w:rsid w:val="00066398"/>
    <w:rsid w:val="000667FF"/>
    <w:rsid w:val="00066FC6"/>
    <w:rsid w:val="00067119"/>
    <w:rsid w:val="00067261"/>
    <w:rsid w:val="0006739E"/>
    <w:rsid w:val="00070321"/>
    <w:rsid w:val="0007048C"/>
    <w:rsid w:val="00070983"/>
    <w:rsid w:val="00070AA4"/>
    <w:rsid w:val="00070BA2"/>
    <w:rsid w:val="00070BB0"/>
    <w:rsid w:val="00071024"/>
    <w:rsid w:val="00071476"/>
    <w:rsid w:val="00071568"/>
    <w:rsid w:val="0007175B"/>
    <w:rsid w:val="00071B36"/>
    <w:rsid w:val="00071B37"/>
    <w:rsid w:val="00072CDE"/>
    <w:rsid w:val="00073297"/>
    <w:rsid w:val="000734C1"/>
    <w:rsid w:val="00073F4D"/>
    <w:rsid w:val="000741DD"/>
    <w:rsid w:val="000743D3"/>
    <w:rsid w:val="000743E1"/>
    <w:rsid w:val="00074634"/>
    <w:rsid w:val="00074C54"/>
    <w:rsid w:val="000752EE"/>
    <w:rsid w:val="0007532E"/>
    <w:rsid w:val="0007546E"/>
    <w:rsid w:val="000762FF"/>
    <w:rsid w:val="00076716"/>
    <w:rsid w:val="00076A8C"/>
    <w:rsid w:val="00076CA7"/>
    <w:rsid w:val="00076E2E"/>
    <w:rsid w:val="00077B48"/>
    <w:rsid w:val="000800A5"/>
    <w:rsid w:val="000802E5"/>
    <w:rsid w:val="000803A7"/>
    <w:rsid w:val="0008056F"/>
    <w:rsid w:val="00080B78"/>
    <w:rsid w:val="00081051"/>
    <w:rsid w:val="0008124A"/>
    <w:rsid w:val="000813F3"/>
    <w:rsid w:val="0008157B"/>
    <w:rsid w:val="000815AA"/>
    <w:rsid w:val="00081DD3"/>
    <w:rsid w:val="000822DA"/>
    <w:rsid w:val="00082C9A"/>
    <w:rsid w:val="00082D90"/>
    <w:rsid w:val="0008328C"/>
    <w:rsid w:val="0008362C"/>
    <w:rsid w:val="00083646"/>
    <w:rsid w:val="000842CE"/>
    <w:rsid w:val="000847B8"/>
    <w:rsid w:val="00084ADA"/>
    <w:rsid w:val="0008519C"/>
    <w:rsid w:val="00085671"/>
    <w:rsid w:val="000857F4"/>
    <w:rsid w:val="0008654D"/>
    <w:rsid w:val="00086BC1"/>
    <w:rsid w:val="00086E13"/>
    <w:rsid w:val="00086E85"/>
    <w:rsid w:val="00086F74"/>
    <w:rsid w:val="0008765C"/>
    <w:rsid w:val="0008769B"/>
    <w:rsid w:val="00090270"/>
    <w:rsid w:val="000902B5"/>
    <w:rsid w:val="00090A6B"/>
    <w:rsid w:val="000912C1"/>
    <w:rsid w:val="000913D1"/>
    <w:rsid w:val="00091CA3"/>
    <w:rsid w:val="00091E83"/>
    <w:rsid w:val="00091ECF"/>
    <w:rsid w:val="000923F9"/>
    <w:rsid w:val="00092830"/>
    <w:rsid w:val="00092F44"/>
    <w:rsid w:val="00093E62"/>
    <w:rsid w:val="00094B30"/>
    <w:rsid w:val="00094D63"/>
    <w:rsid w:val="00094F97"/>
    <w:rsid w:val="000953A1"/>
    <w:rsid w:val="00095A96"/>
    <w:rsid w:val="00096094"/>
    <w:rsid w:val="000960C0"/>
    <w:rsid w:val="000962AC"/>
    <w:rsid w:val="00096ED9"/>
    <w:rsid w:val="00096FEE"/>
    <w:rsid w:val="00097396"/>
    <w:rsid w:val="00097846"/>
    <w:rsid w:val="000978C4"/>
    <w:rsid w:val="000A0005"/>
    <w:rsid w:val="000A025D"/>
    <w:rsid w:val="000A0410"/>
    <w:rsid w:val="000A070B"/>
    <w:rsid w:val="000A07A6"/>
    <w:rsid w:val="000A165B"/>
    <w:rsid w:val="000A1A90"/>
    <w:rsid w:val="000A2064"/>
    <w:rsid w:val="000A25F4"/>
    <w:rsid w:val="000A25FE"/>
    <w:rsid w:val="000A26C1"/>
    <w:rsid w:val="000A3D91"/>
    <w:rsid w:val="000A3D9F"/>
    <w:rsid w:val="000A41F4"/>
    <w:rsid w:val="000A4307"/>
    <w:rsid w:val="000A4982"/>
    <w:rsid w:val="000A4C9F"/>
    <w:rsid w:val="000A4EA3"/>
    <w:rsid w:val="000A5089"/>
    <w:rsid w:val="000A61D5"/>
    <w:rsid w:val="000A641F"/>
    <w:rsid w:val="000A6888"/>
    <w:rsid w:val="000A698F"/>
    <w:rsid w:val="000A714B"/>
    <w:rsid w:val="000A73B7"/>
    <w:rsid w:val="000A741A"/>
    <w:rsid w:val="000A7705"/>
    <w:rsid w:val="000A78CF"/>
    <w:rsid w:val="000A7960"/>
    <w:rsid w:val="000A7ECE"/>
    <w:rsid w:val="000B02B4"/>
    <w:rsid w:val="000B06C5"/>
    <w:rsid w:val="000B0F84"/>
    <w:rsid w:val="000B11D7"/>
    <w:rsid w:val="000B12DD"/>
    <w:rsid w:val="000B1437"/>
    <w:rsid w:val="000B1F73"/>
    <w:rsid w:val="000B2063"/>
    <w:rsid w:val="000B246D"/>
    <w:rsid w:val="000B2541"/>
    <w:rsid w:val="000B2B9E"/>
    <w:rsid w:val="000B31B8"/>
    <w:rsid w:val="000B31EC"/>
    <w:rsid w:val="000B3225"/>
    <w:rsid w:val="000B366D"/>
    <w:rsid w:val="000B39C0"/>
    <w:rsid w:val="000B4193"/>
    <w:rsid w:val="000B46DD"/>
    <w:rsid w:val="000B4FFB"/>
    <w:rsid w:val="000B566E"/>
    <w:rsid w:val="000B5B86"/>
    <w:rsid w:val="000B6030"/>
    <w:rsid w:val="000B6729"/>
    <w:rsid w:val="000B74D4"/>
    <w:rsid w:val="000B7808"/>
    <w:rsid w:val="000B7A11"/>
    <w:rsid w:val="000B7FE1"/>
    <w:rsid w:val="000C0019"/>
    <w:rsid w:val="000C002A"/>
    <w:rsid w:val="000C0F81"/>
    <w:rsid w:val="000C1195"/>
    <w:rsid w:val="000C1C5A"/>
    <w:rsid w:val="000C1CA6"/>
    <w:rsid w:val="000C256D"/>
    <w:rsid w:val="000C2690"/>
    <w:rsid w:val="000C27C4"/>
    <w:rsid w:val="000C2B4A"/>
    <w:rsid w:val="000C2C6F"/>
    <w:rsid w:val="000C2C9F"/>
    <w:rsid w:val="000C2CA9"/>
    <w:rsid w:val="000C3464"/>
    <w:rsid w:val="000C3847"/>
    <w:rsid w:val="000C3AB2"/>
    <w:rsid w:val="000C3AEC"/>
    <w:rsid w:val="000C3B52"/>
    <w:rsid w:val="000C3D4C"/>
    <w:rsid w:val="000C4470"/>
    <w:rsid w:val="000C4C9B"/>
    <w:rsid w:val="000C4F9D"/>
    <w:rsid w:val="000C507F"/>
    <w:rsid w:val="000C5152"/>
    <w:rsid w:val="000C5538"/>
    <w:rsid w:val="000C5614"/>
    <w:rsid w:val="000C56A1"/>
    <w:rsid w:val="000C5ADE"/>
    <w:rsid w:val="000C5C0F"/>
    <w:rsid w:val="000C5D03"/>
    <w:rsid w:val="000C6894"/>
    <w:rsid w:val="000C6D6D"/>
    <w:rsid w:val="000C6DFB"/>
    <w:rsid w:val="000C6E0E"/>
    <w:rsid w:val="000C6FC9"/>
    <w:rsid w:val="000C709B"/>
    <w:rsid w:val="000C7D04"/>
    <w:rsid w:val="000D02EB"/>
    <w:rsid w:val="000D05DA"/>
    <w:rsid w:val="000D0831"/>
    <w:rsid w:val="000D0920"/>
    <w:rsid w:val="000D0E8F"/>
    <w:rsid w:val="000D10EC"/>
    <w:rsid w:val="000D16EA"/>
    <w:rsid w:val="000D1725"/>
    <w:rsid w:val="000D1E28"/>
    <w:rsid w:val="000D2080"/>
    <w:rsid w:val="000D20D7"/>
    <w:rsid w:val="000D2457"/>
    <w:rsid w:val="000D2B18"/>
    <w:rsid w:val="000D2D3F"/>
    <w:rsid w:val="000D3050"/>
    <w:rsid w:val="000D3774"/>
    <w:rsid w:val="000D438A"/>
    <w:rsid w:val="000D4F7A"/>
    <w:rsid w:val="000D57F3"/>
    <w:rsid w:val="000D5826"/>
    <w:rsid w:val="000D59E8"/>
    <w:rsid w:val="000D5C88"/>
    <w:rsid w:val="000D6D56"/>
    <w:rsid w:val="000D7140"/>
    <w:rsid w:val="000D766A"/>
    <w:rsid w:val="000D76DA"/>
    <w:rsid w:val="000D77A6"/>
    <w:rsid w:val="000D79AD"/>
    <w:rsid w:val="000D7DB0"/>
    <w:rsid w:val="000D7E46"/>
    <w:rsid w:val="000E08E4"/>
    <w:rsid w:val="000E08F9"/>
    <w:rsid w:val="000E0B66"/>
    <w:rsid w:val="000E0EE9"/>
    <w:rsid w:val="000E119A"/>
    <w:rsid w:val="000E13D1"/>
    <w:rsid w:val="000E1AA9"/>
    <w:rsid w:val="000E2654"/>
    <w:rsid w:val="000E269F"/>
    <w:rsid w:val="000E3451"/>
    <w:rsid w:val="000E386D"/>
    <w:rsid w:val="000E39AD"/>
    <w:rsid w:val="000E3A36"/>
    <w:rsid w:val="000E3EE7"/>
    <w:rsid w:val="000E436E"/>
    <w:rsid w:val="000E4623"/>
    <w:rsid w:val="000E4CF6"/>
    <w:rsid w:val="000E5ACE"/>
    <w:rsid w:val="000E6165"/>
    <w:rsid w:val="000E61C4"/>
    <w:rsid w:val="000E62CA"/>
    <w:rsid w:val="000E6803"/>
    <w:rsid w:val="000E6EB5"/>
    <w:rsid w:val="000E75A3"/>
    <w:rsid w:val="000F008B"/>
    <w:rsid w:val="000F07A1"/>
    <w:rsid w:val="000F08E2"/>
    <w:rsid w:val="000F0C71"/>
    <w:rsid w:val="000F0EE3"/>
    <w:rsid w:val="000F0F1D"/>
    <w:rsid w:val="000F10BF"/>
    <w:rsid w:val="000F116E"/>
    <w:rsid w:val="000F1259"/>
    <w:rsid w:val="000F18CB"/>
    <w:rsid w:val="000F25F3"/>
    <w:rsid w:val="000F2AFC"/>
    <w:rsid w:val="000F2E5B"/>
    <w:rsid w:val="000F34A0"/>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6370"/>
    <w:rsid w:val="000F6549"/>
    <w:rsid w:val="000F677C"/>
    <w:rsid w:val="000F6805"/>
    <w:rsid w:val="000F6813"/>
    <w:rsid w:val="000F7082"/>
    <w:rsid w:val="000F71E4"/>
    <w:rsid w:val="000F7820"/>
    <w:rsid w:val="000F7C7F"/>
    <w:rsid w:val="000F7E5F"/>
    <w:rsid w:val="001001AE"/>
    <w:rsid w:val="0010066F"/>
    <w:rsid w:val="00100853"/>
    <w:rsid w:val="00101172"/>
    <w:rsid w:val="0010124C"/>
    <w:rsid w:val="001018AC"/>
    <w:rsid w:val="00101DB0"/>
    <w:rsid w:val="00101E09"/>
    <w:rsid w:val="00102299"/>
    <w:rsid w:val="00102656"/>
    <w:rsid w:val="001031E0"/>
    <w:rsid w:val="00103B00"/>
    <w:rsid w:val="00103CDA"/>
    <w:rsid w:val="00104405"/>
    <w:rsid w:val="0010457B"/>
    <w:rsid w:val="00104E78"/>
    <w:rsid w:val="001050A6"/>
    <w:rsid w:val="0010568B"/>
    <w:rsid w:val="001057C3"/>
    <w:rsid w:val="001064D4"/>
    <w:rsid w:val="00106689"/>
    <w:rsid w:val="00106958"/>
    <w:rsid w:val="00106A48"/>
    <w:rsid w:val="00106D50"/>
    <w:rsid w:val="00106D7C"/>
    <w:rsid w:val="0010700F"/>
    <w:rsid w:val="00107221"/>
    <w:rsid w:val="00107F1E"/>
    <w:rsid w:val="00110561"/>
    <w:rsid w:val="001105FB"/>
    <w:rsid w:val="00110727"/>
    <w:rsid w:val="001107E9"/>
    <w:rsid w:val="001107F4"/>
    <w:rsid w:val="001116AC"/>
    <w:rsid w:val="0011178A"/>
    <w:rsid w:val="00111852"/>
    <w:rsid w:val="00111B03"/>
    <w:rsid w:val="00111CBE"/>
    <w:rsid w:val="0011204C"/>
    <w:rsid w:val="00112797"/>
    <w:rsid w:val="00112DDD"/>
    <w:rsid w:val="00113856"/>
    <w:rsid w:val="00113B7E"/>
    <w:rsid w:val="00113F78"/>
    <w:rsid w:val="00114054"/>
    <w:rsid w:val="00114365"/>
    <w:rsid w:val="00114A86"/>
    <w:rsid w:val="00114EEE"/>
    <w:rsid w:val="00115046"/>
    <w:rsid w:val="00115198"/>
    <w:rsid w:val="001153FB"/>
    <w:rsid w:val="001156F4"/>
    <w:rsid w:val="00115C72"/>
    <w:rsid w:val="00115FB4"/>
    <w:rsid w:val="001162EC"/>
    <w:rsid w:val="0011656F"/>
    <w:rsid w:val="001166AA"/>
    <w:rsid w:val="001167B3"/>
    <w:rsid w:val="0011689D"/>
    <w:rsid w:val="00116A28"/>
    <w:rsid w:val="00116BCA"/>
    <w:rsid w:val="00116D6A"/>
    <w:rsid w:val="00117481"/>
    <w:rsid w:val="001175AD"/>
    <w:rsid w:val="00117830"/>
    <w:rsid w:val="00117C42"/>
    <w:rsid w:val="00117CDF"/>
    <w:rsid w:val="0012011E"/>
    <w:rsid w:val="0012018E"/>
    <w:rsid w:val="0012052F"/>
    <w:rsid w:val="001212A4"/>
    <w:rsid w:val="001215EB"/>
    <w:rsid w:val="00121617"/>
    <w:rsid w:val="00121824"/>
    <w:rsid w:val="001221BE"/>
    <w:rsid w:val="0012224A"/>
    <w:rsid w:val="00122311"/>
    <w:rsid w:val="00122C65"/>
    <w:rsid w:val="0012301A"/>
    <w:rsid w:val="00123163"/>
    <w:rsid w:val="001238F3"/>
    <w:rsid w:val="00123A4A"/>
    <w:rsid w:val="00123BDB"/>
    <w:rsid w:val="00123D80"/>
    <w:rsid w:val="00123DAA"/>
    <w:rsid w:val="00124278"/>
    <w:rsid w:val="00124466"/>
    <w:rsid w:val="0012464B"/>
    <w:rsid w:val="001246A0"/>
    <w:rsid w:val="00125058"/>
    <w:rsid w:val="00125B12"/>
    <w:rsid w:val="00125CD1"/>
    <w:rsid w:val="00126140"/>
    <w:rsid w:val="001263D7"/>
    <w:rsid w:val="0012645E"/>
    <w:rsid w:val="00127118"/>
    <w:rsid w:val="0012763A"/>
    <w:rsid w:val="00127958"/>
    <w:rsid w:val="00127A1D"/>
    <w:rsid w:val="00127B12"/>
    <w:rsid w:val="00127C9B"/>
    <w:rsid w:val="00130242"/>
    <w:rsid w:val="001304DB"/>
    <w:rsid w:val="001305F8"/>
    <w:rsid w:val="0013131F"/>
    <w:rsid w:val="00131C9A"/>
    <w:rsid w:val="00131D2D"/>
    <w:rsid w:val="00131F6C"/>
    <w:rsid w:val="00131F72"/>
    <w:rsid w:val="0013200A"/>
    <w:rsid w:val="00132032"/>
    <w:rsid w:val="001325D2"/>
    <w:rsid w:val="00132AE9"/>
    <w:rsid w:val="00132B34"/>
    <w:rsid w:val="00132C26"/>
    <w:rsid w:val="00132DEF"/>
    <w:rsid w:val="00133429"/>
    <w:rsid w:val="00134678"/>
    <w:rsid w:val="00134CE7"/>
    <w:rsid w:val="001351A2"/>
    <w:rsid w:val="001352B6"/>
    <w:rsid w:val="0013557F"/>
    <w:rsid w:val="001357CD"/>
    <w:rsid w:val="00135AA9"/>
    <w:rsid w:val="001366BF"/>
    <w:rsid w:val="00136A11"/>
    <w:rsid w:val="00136FF8"/>
    <w:rsid w:val="00137104"/>
    <w:rsid w:val="001377E6"/>
    <w:rsid w:val="001378D5"/>
    <w:rsid w:val="00140C66"/>
    <w:rsid w:val="00140E1D"/>
    <w:rsid w:val="0014111D"/>
    <w:rsid w:val="001413D9"/>
    <w:rsid w:val="001414D6"/>
    <w:rsid w:val="0014164D"/>
    <w:rsid w:val="00141B25"/>
    <w:rsid w:val="00142970"/>
    <w:rsid w:val="001429BF"/>
    <w:rsid w:val="00142B1B"/>
    <w:rsid w:val="00142B4B"/>
    <w:rsid w:val="00143341"/>
    <w:rsid w:val="0014336C"/>
    <w:rsid w:val="0014393E"/>
    <w:rsid w:val="00143F91"/>
    <w:rsid w:val="00144262"/>
    <w:rsid w:val="0014467D"/>
    <w:rsid w:val="001447A1"/>
    <w:rsid w:val="00144C04"/>
    <w:rsid w:val="00145B39"/>
    <w:rsid w:val="00145C77"/>
    <w:rsid w:val="001462B6"/>
    <w:rsid w:val="00147091"/>
    <w:rsid w:val="00147490"/>
    <w:rsid w:val="0014772F"/>
    <w:rsid w:val="00147CBA"/>
    <w:rsid w:val="0015010E"/>
    <w:rsid w:val="00150A80"/>
    <w:rsid w:val="00150D7D"/>
    <w:rsid w:val="0015100F"/>
    <w:rsid w:val="00151536"/>
    <w:rsid w:val="001515E4"/>
    <w:rsid w:val="00151807"/>
    <w:rsid w:val="00152304"/>
    <w:rsid w:val="0015284E"/>
    <w:rsid w:val="00152CF8"/>
    <w:rsid w:val="00152D6A"/>
    <w:rsid w:val="00153047"/>
    <w:rsid w:val="00153566"/>
    <w:rsid w:val="00153DE4"/>
    <w:rsid w:val="00154440"/>
    <w:rsid w:val="00154662"/>
    <w:rsid w:val="0015495A"/>
    <w:rsid w:val="00154E22"/>
    <w:rsid w:val="001557D3"/>
    <w:rsid w:val="001558CC"/>
    <w:rsid w:val="001564DF"/>
    <w:rsid w:val="001569C2"/>
    <w:rsid w:val="00156EA1"/>
    <w:rsid w:val="0015701D"/>
    <w:rsid w:val="0015736C"/>
    <w:rsid w:val="00157386"/>
    <w:rsid w:val="001573A6"/>
    <w:rsid w:val="0015744F"/>
    <w:rsid w:val="00160014"/>
    <w:rsid w:val="00160567"/>
    <w:rsid w:val="0016144B"/>
    <w:rsid w:val="001617D3"/>
    <w:rsid w:val="00161D18"/>
    <w:rsid w:val="0016239B"/>
    <w:rsid w:val="001625B1"/>
    <w:rsid w:val="00162883"/>
    <w:rsid w:val="001636D2"/>
    <w:rsid w:val="0016387D"/>
    <w:rsid w:val="00163A8C"/>
    <w:rsid w:val="00163B23"/>
    <w:rsid w:val="00163C56"/>
    <w:rsid w:val="00163D62"/>
    <w:rsid w:val="00163EDC"/>
    <w:rsid w:val="001640FB"/>
    <w:rsid w:val="001641C3"/>
    <w:rsid w:val="001644D8"/>
    <w:rsid w:val="001645DA"/>
    <w:rsid w:val="00164B93"/>
    <w:rsid w:val="00166866"/>
    <w:rsid w:val="001670D0"/>
    <w:rsid w:val="0016776B"/>
    <w:rsid w:val="00167B5A"/>
    <w:rsid w:val="00167BEE"/>
    <w:rsid w:val="00170014"/>
    <w:rsid w:val="00170280"/>
    <w:rsid w:val="00170381"/>
    <w:rsid w:val="00170697"/>
    <w:rsid w:val="00170D54"/>
    <w:rsid w:val="001711CD"/>
    <w:rsid w:val="001715F5"/>
    <w:rsid w:val="001716DA"/>
    <w:rsid w:val="00171DB5"/>
    <w:rsid w:val="00171DC2"/>
    <w:rsid w:val="0017270B"/>
    <w:rsid w:val="00172E9E"/>
    <w:rsid w:val="00173515"/>
    <w:rsid w:val="001736B6"/>
    <w:rsid w:val="00173716"/>
    <w:rsid w:val="00173AA6"/>
    <w:rsid w:val="001743EB"/>
    <w:rsid w:val="00174E7F"/>
    <w:rsid w:val="00174ED3"/>
    <w:rsid w:val="001750FA"/>
    <w:rsid w:val="001753FB"/>
    <w:rsid w:val="00175BD1"/>
    <w:rsid w:val="00176275"/>
    <w:rsid w:val="001766E0"/>
    <w:rsid w:val="00176874"/>
    <w:rsid w:val="00176DFD"/>
    <w:rsid w:val="001777FE"/>
    <w:rsid w:val="00177A84"/>
    <w:rsid w:val="00177E5C"/>
    <w:rsid w:val="00177E77"/>
    <w:rsid w:val="0018013D"/>
    <w:rsid w:val="001802DC"/>
    <w:rsid w:val="001808D1"/>
    <w:rsid w:val="00180A9F"/>
    <w:rsid w:val="00180B75"/>
    <w:rsid w:val="00180E69"/>
    <w:rsid w:val="0018126A"/>
    <w:rsid w:val="00181274"/>
    <w:rsid w:val="0018177F"/>
    <w:rsid w:val="00181C58"/>
    <w:rsid w:val="0018227E"/>
    <w:rsid w:val="00182383"/>
    <w:rsid w:val="00182638"/>
    <w:rsid w:val="00182670"/>
    <w:rsid w:val="00182BCC"/>
    <w:rsid w:val="00182BDF"/>
    <w:rsid w:val="00182DDA"/>
    <w:rsid w:val="0018305B"/>
    <w:rsid w:val="0018310E"/>
    <w:rsid w:val="001832D3"/>
    <w:rsid w:val="00183579"/>
    <w:rsid w:val="00183CB9"/>
    <w:rsid w:val="001847B5"/>
    <w:rsid w:val="0018497F"/>
    <w:rsid w:val="00184A43"/>
    <w:rsid w:val="00184E06"/>
    <w:rsid w:val="00185375"/>
    <w:rsid w:val="00185479"/>
    <w:rsid w:val="00185556"/>
    <w:rsid w:val="001857C6"/>
    <w:rsid w:val="00185CBC"/>
    <w:rsid w:val="00186639"/>
    <w:rsid w:val="0018677F"/>
    <w:rsid w:val="00186E17"/>
    <w:rsid w:val="0018719E"/>
    <w:rsid w:val="00187441"/>
    <w:rsid w:val="00187C34"/>
    <w:rsid w:val="0019005B"/>
    <w:rsid w:val="00190B48"/>
    <w:rsid w:val="001917A9"/>
    <w:rsid w:val="00191B86"/>
    <w:rsid w:val="00191CF9"/>
    <w:rsid w:val="0019246A"/>
    <w:rsid w:val="00192580"/>
    <w:rsid w:val="001925A7"/>
    <w:rsid w:val="00192663"/>
    <w:rsid w:val="00192868"/>
    <w:rsid w:val="0019296E"/>
    <w:rsid w:val="00192EE4"/>
    <w:rsid w:val="00193031"/>
    <w:rsid w:val="0019331E"/>
    <w:rsid w:val="00193546"/>
    <w:rsid w:val="0019370C"/>
    <w:rsid w:val="001937A2"/>
    <w:rsid w:val="001938A7"/>
    <w:rsid w:val="00193A3B"/>
    <w:rsid w:val="00193BEB"/>
    <w:rsid w:val="00193C47"/>
    <w:rsid w:val="00194864"/>
    <w:rsid w:val="00195124"/>
    <w:rsid w:val="00195208"/>
    <w:rsid w:val="0019542B"/>
    <w:rsid w:val="00195DD4"/>
    <w:rsid w:val="00195E49"/>
    <w:rsid w:val="00195F50"/>
    <w:rsid w:val="0019618C"/>
    <w:rsid w:val="00196246"/>
    <w:rsid w:val="001968D2"/>
    <w:rsid w:val="00196BC4"/>
    <w:rsid w:val="001979B2"/>
    <w:rsid w:val="001979BB"/>
    <w:rsid w:val="001A0885"/>
    <w:rsid w:val="001A1222"/>
    <w:rsid w:val="001A1874"/>
    <w:rsid w:val="001A1881"/>
    <w:rsid w:val="001A1BEB"/>
    <w:rsid w:val="001A1EDE"/>
    <w:rsid w:val="001A21FB"/>
    <w:rsid w:val="001A2242"/>
    <w:rsid w:val="001A2970"/>
    <w:rsid w:val="001A2BD6"/>
    <w:rsid w:val="001A2E7C"/>
    <w:rsid w:val="001A2F3F"/>
    <w:rsid w:val="001A390A"/>
    <w:rsid w:val="001A393E"/>
    <w:rsid w:val="001A3B01"/>
    <w:rsid w:val="001A3D44"/>
    <w:rsid w:val="001A416F"/>
    <w:rsid w:val="001A4655"/>
    <w:rsid w:val="001A4897"/>
    <w:rsid w:val="001A4964"/>
    <w:rsid w:val="001A4A1A"/>
    <w:rsid w:val="001A4A77"/>
    <w:rsid w:val="001A4AB5"/>
    <w:rsid w:val="001A4C24"/>
    <w:rsid w:val="001A5172"/>
    <w:rsid w:val="001A59B6"/>
    <w:rsid w:val="001A5A9A"/>
    <w:rsid w:val="001A5D76"/>
    <w:rsid w:val="001A64D2"/>
    <w:rsid w:val="001A655D"/>
    <w:rsid w:val="001A7789"/>
    <w:rsid w:val="001A797F"/>
    <w:rsid w:val="001A7FA5"/>
    <w:rsid w:val="001B01C3"/>
    <w:rsid w:val="001B05FD"/>
    <w:rsid w:val="001B073C"/>
    <w:rsid w:val="001B0766"/>
    <w:rsid w:val="001B0ABD"/>
    <w:rsid w:val="001B0AD5"/>
    <w:rsid w:val="001B0E7F"/>
    <w:rsid w:val="001B0F44"/>
    <w:rsid w:val="001B1013"/>
    <w:rsid w:val="001B13A0"/>
    <w:rsid w:val="001B1BCF"/>
    <w:rsid w:val="001B24D1"/>
    <w:rsid w:val="001B258F"/>
    <w:rsid w:val="001B3087"/>
    <w:rsid w:val="001B36A2"/>
    <w:rsid w:val="001B3C75"/>
    <w:rsid w:val="001B3D44"/>
    <w:rsid w:val="001B3F93"/>
    <w:rsid w:val="001B417F"/>
    <w:rsid w:val="001B4BFD"/>
    <w:rsid w:val="001B5DA3"/>
    <w:rsid w:val="001B617A"/>
    <w:rsid w:val="001B625C"/>
    <w:rsid w:val="001B6452"/>
    <w:rsid w:val="001B649F"/>
    <w:rsid w:val="001B6533"/>
    <w:rsid w:val="001B6714"/>
    <w:rsid w:val="001B6B6C"/>
    <w:rsid w:val="001B70C9"/>
    <w:rsid w:val="001B7118"/>
    <w:rsid w:val="001B79AD"/>
    <w:rsid w:val="001B7C6F"/>
    <w:rsid w:val="001C06EC"/>
    <w:rsid w:val="001C07E1"/>
    <w:rsid w:val="001C0828"/>
    <w:rsid w:val="001C0AEF"/>
    <w:rsid w:val="001C1592"/>
    <w:rsid w:val="001C15AB"/>
    <w:rsid w:val="001C1AA9"/>
    <w:rsid w:val="001C1C86"/>
    <w:rsid w:val="001C20E0"/>
    <w:rsid w:val="001C228B"/>
    <w:rsid w:val="001C23AC"/>
    <w:rsid w:val="001C29BC"/>
    <w:rsid w:val="001C2E63"/>
    <w:rsid w:val="001C3174"/>
    <w:rsid w:val="001C3414"/>
    <w:rsid w:val="001C3490"/>
    <w:rsid w:val="001C373D"/>
    <w:rsid w:val="001C38E9"/>
    <w:rsid w:val="001C3B85"/>
    <w:rsid w:val="001C4059"/>
    <w:rsid w:val="001C4102"/>
    <w:rsid w:val="001C489B"/>
    <w:rsid w:val="001C491F"/>
    <w:rsid w:val="001C4A45"/>
    <w:rsid w:val="001C4B6C"/>
    <w:rsid w:val="001C5CB4"/>
    <w:rsid w:val="001C5F1A"/>
    <w:rsid w:val="001C6031"/>
    <w:rsid w:val="001C60C1"/>
    <w:rsid w:val="001C62A7"/>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2133"/>
    <w:rsid w:val="001D2367"/>
    <w:rsid w:val="001D23F9"/>
    <w:rsid w:val="001D295E"/>
    <w:rsid w:val="001D29AE"/>
    <w:rsid w:val="001D2D7F"/>
    <w:rsid w:val="001D37C0"/>
    <w:rsid w:val="001D3B04"/>
    <w:rsid w:val="001D453A"/>
    <w:rsid w:val="001D4F73"/>
    <w:rsid w:val="001D5247"/>
    <w:rsid w:val="001D5AA7"/>
    <w:rsid w:val="001D6E4D"/>
    <w:rsid w:val="001D7244"/>
    <w:rsid w:val="001D7D41"/>
    <w:rsid w:val="001D7DBA"/>
    <w:rsid w:val="001D7E72"/>
    <w:rsid w:val="001E09EA"/>
    <w:rsid w:val="001E0DF6"/>
    <w:rsid w:val="001E1242"/>
    <w:rsid w:val="001E144E"/>
    <w:rsid w:val="001E1F3D"/>
    <w:rsid w:val="001E207F"/>
    <w:rsid w:val="001E2445"/>
    <w:rsid w:val="001E284F"/>
    <w:rsid w:val="001E2B71"/>
    <w:rsid w:val="001E3553"/>
    <w:rsid w:val="001E3579"/>
    <w:rsid w:val="001E3633"/>
    <w:rsid w:val="001E3653"/>
    <w:rsid w:val="001E365E"/>
    <w:rsid w:val="001E3C99"/>
    <w:rsid w:val="001E4121"/>
    <w:rsid w:val="001E4AEE"/>
    <w:rsid w:val="001E4E42"/>
    <w:rsid w:val="001E50B5"/>
    <w:rsid w:val="001E5143"/>
    <w:rsid w:val="001E523A"/>
    <w:rsid w:val="001E55D6"/>
    <w:rsid w:val="001E55E8"/>
    <w:rsid w:val="001E5678"/>
    <w:rsid w:val="001E59EE"/>
    <w:rsid w:val="001E5D28"/>
    <w:rsid w:val="001E628C"/>
    <w:rsid w:val="001E643B"/>
    <w:rsid w:val="001E696C"/>
    <w:rsid w:val="001E6F32"/>
    <w:rsid w:val="001E76F4"/>
    <w:rsid w:val="001E7AE2"/>
    <w:rsid w:val="001E7B3C"/>
    <w:rsid w:val="001E7D4F"/>
    <w:rsid w:val="001E7E3E"/>
    <w:rsid w:val="001F0080"/>
    <w:rsid w:val="001F03D8"/>
    <w:rsid w:val="001F05B0"/>
    <w:rsid w:val="001F0A9B"/>
    <w:rsid w:val="001F0ACA"/>
    <w:rsid w:val="001F0CE8"/>
    <w:rsid w:val="001F1407"/>
    <w:rsid w:val="001F14B7"/>
    <w:rsid w:val="001F15AB"/>
    <w:rsid w:val="001F16C2"/>
    <w:rsid w:val="001F20F7"/>
    <w:rsid w:val="001F23AB"/>
    <w:rsid w:val="001F28FC"/>
    <w:rsid w:val="001F2ACE"/>
    <w:rsid w:val="001F2CE4"/>
    <w:rsid w:val="001F3025"/>
    <w:rsid w:val="001F3182"/>
    <w:rsid w:val="001F33E8"/>
    <w:rsid w:val="001F37FB"/>
    <w:rsid w:val="001F3867"/>
    <w:rsid w:val="001F442B"/>
    <w:rsid w:val="001F46CC"/>
    <w:rsid w:val="001F4AD0"/>
    <w:rsid w:val="001F53D3"/>
    <w:rsid w:val="001F5A5C"/>
    <w:rsid w:val="001F5EEB"/>
    <w:rsid w:val="001F612D"/>
    <w:rsid w:val="001F63FE"/>
    <w:rsid w:val="001F66BA"/>
    <w:rsid w:val="001F709F"/>
    <w:rsid w:val="001F7194"/>
    <w:rsid w:val="001F788F"/>
    <w:rsid w:val="001F7B50"/>
    <w:rsid w:val="001F7B92"/>
    <w:rsid w:val="00200577"/>
    <w:rsid w:val="00200E4A"/>
    <w:rsid w:val="0020121A"/>
    <w:rsid w:val="00201720"/>
    <w:rsid w:val="0020176F"/>
    <w:rsid w:val="0020187D"/>
    <w:rsid w:val="002027C4"/>
    <w:rsid w:val="00202FB2"/>
    <w:rsid w:val="00203276"/>
    <w:rsid w:val="00203894"/>
    <w:rsid w:val="00203A79"/>
    <w:rsid w:val="00204BF4"/>
    <w:rsid w:val="00204DE8"/>
    <w:rsid w:val="00204EBA"/>
    <w:rsid w:val="002052DC"/>
    <w:rsid w:val="0020560E"/>
    <w:rsid w:val="00205A7C"/>
    <w:rsid w:val="00205FBA"/>
    <w:rsid w:val="002062F7"/>
    <w:rsid w:val="0020647B"/>
    <w:rsid w:val="002064A4"/>
    <w:rsid w:val="0020656D"/>
    <w:rsid w:val="002069A1"/>
    <w:rsid w:val="00206B8C"/>
    <w:rsid w:val="00206C19"/>
    <w:rsid w:val="00207321"/>
    <w:rsid w:val="002075B2"/>
    <w:rsid w:val="0021003C"/>
    <w:rsid w:val="002102F1"/>
    <w:rsid w:val="00211231"/>
    <w:rsid w:val="00211833"/>
    <w:rsid w:val="00211D0B"/>
    <w:rsid w:val="002121EC"/>
    <w:rsid w:val="0021243C"/>
    <w:rsid w:val="00212571"/>
    <w:rsid w:val="00213DFE"/>
    <w:rsid w:val="0021463B"/>
    <w:rsid w:val="00214711"/>
    <w:rsid w:val="00214F8D"/>
    <w:rsid w:val="00215697"/>
    <w:rsid w:val="00216753"/>
    <w:rsid w:val="00216B0D"/>
    <w:rsid w:val="00216BA5"/>
    <w:rsid w:val="00216F2C"/>
    <w:rsid w:val="0021777E"/>
    <w:rsid w:val="00217E39"/>
    <w:rsid w:val="00217FBC"/>
    <w:rsid w:val="00217FF0"/>
    <w:rsid w:val="002206B0"/>
    <w:rsid w:val="002207F7"/>
    <w:rsid w:val="0022120D"/>
    <w:rsid w:val="00221523"/>
    <w:rsid w:val="002217E9"/>
    <w:rsid w:val="0022184D"/>
    <w:rsid w:val="00221D59"/>
    <w:rsid w:val="00222356"/>
    <w:rsid w:val="00222501"/>
    <w:rsid w:val="002226B5"/>
    <w:rsid w:val="0022297B"/>
    <w:rsid w:val="0022319A"/>
    <w:rsid w:val="00223254"/>
    <w:rsid w:val="0022336A"/>
    <w:rsid w:val="002233ED"/>
    <w:rsid w:val="00224349"/>
    <w:rsid w:val="00224798"/>
    <w:rsid w:val="00224821"/>
    <w:rsid w:val="00224C29"/>
    <w:rsid w:val="00224FE2"/>
    <w:rsid w:val="00225711"/>
    <w:rsid w:val="00225FFA"/>
    <w:rsid w:val="0022626F"/>
    <w:rsid w:val="00226C01"/>
    <w:rsid w:val="00226F6B"/>
    <w:rsid w:val="00227144"/>
    <w:rsid w:val="002273C1"/>
    <w:rsid w:val="002274C5"/>
    <w:rsid w:val="00227660"/>
    <w:rsid w:val="002276BE"/>
    <w:rsid w:val="00227A0C"/>
    <w:rsid w:val="00227B8D"/>
    <w:rsid w:val="00227C60"/>
    <w:rsid w:val="00227F23"/>
    <w:rsid w:val="00230DAE"/>
    <w:rsid w:val="002316E8"/>
    <w:rsid w:val="00231A8D"/>
    <w:rsid w:val="00231B34"/>
    <w:rsid w:val="00231B9E"/>
    <w:rsid w:val="00231BC5"/>
    <w:rsid w:val="00231C1B"/>
    <w:rsid w:val="00231CA4"/>
    <w:rsid w:val="00231F1B"/>
    <w:rsid w:val="0023213A"/>
    <w:rsid w:val="00232906"/>
    <w:rsid w:val="00232DF0"/>
    <w:rsid w:val="00233001"/>
    <w:rsid w:val="00233A82"/>
    <w:rsid w:val="00233AE7"/>
    <w:rsid w:val="00233E98"/>
    <w:rsid w:val="00233F9E"/>
    <w:rsid w:val="00234167"/>
    <w:rsid w:val="002343C9"/>
    <w:rsid w:val="002347A0"/>
    <w:rsid w:val="00234849"/>
    <w:rsid w:val="00234D45"/>
    <w:rsid w:val="00234EC7"/>
    <w:rsid w:val="00235812"/>
    <w:rsid w:val="002358FE"/>
    <w:rsid w:val="00236190"/>
    <w:rsid w:val="002371E2"/>
    <w:rsid w:val="0023731F"/>
    <w:rsid w:val="002375B9"/>
    <w:rsid w:val="002400A4"/>
    <w:rsid w:val="0024013E"/>
    <w:rsid w:val="002402EA"/>
    <w:rsid w:val="002406CD"/>
    <w:rsid w:val="002408BE"/>
    <w:rsid w:val="00240D23"/>
    <w:rsid w:val="0024145B"/>
    <w:rsid w:val="00241AD6"/>
    <w:rsid w:val="00242135"/>
    <w:rsid w:val="002423C9"/>
    <w:rsid w:val="00242B71"/>
    <w:rsid w:val="00242CE2"/>
    <w:rsid w:val="00242E8E"/>
    <w:rsid w:val="00242FD6"/>
    <w:rsid w:val="00243514"/>
    <w:rsid w:val="00243834"/>
    <w:rsid w:val="00243985"/>
    <w:rsid w:val="002439DC"/>
    <w:rsid w:val="00243B4A"/>
    <w:rsid w:val="00243FEE"/>
    <w:rsid w:val="0024473C"/>
    <w:rsid w:val="00244886"/>
    <w:rsid w:val="00244EDB"/>
    <w:rsid w:val="00245314"/>
    <w:rsid w:val="00245327"/>
    <w:rsid w:val="00245B14"/>
    <w:rsid w:val="00245B80"/>
    <w:rsid w:val="00246456"/>
    <w:rsid w:val="002465FC"/>
    <w:rsid w:val="00246880"/>
    <w:rsid w:val="00246933"/>
    <w:rsid w:val="00246AE0"/>
    <w:rsid w:val="00246F6A"/>
    <w:rsid w:val="00247582"/>
    <w:rsid w:val="00247CF2"/>
    <w:rsid w:val="00247F65"/>
    <w:rsid w:val="00250082"/>
    <w:rsid w:val="00250A67"/>
    <w:rsid w:val="00250CA6"/>
    <w:rsid w:val="00250CD8"/>
    <w:rsid w:val="00250F55"/>
    <w:rsid w:val="00251220"/>
    <w:rsid w:val="00251912"/>
    <w:rsid w:val="00251F57"/>
    <w:rsid w:val="002525A7"/>
    <w:rsid w:val="00252EC7"/>
    <w:rsid w:val="002534A7"/>
    <w:rsid w:val="00253D3E"/>
    <w:rsid w:val="002543B2"/>
    <w:rsid w:val="0025446C"/>
    <w:rsid w:val="00254C6D"/>
    <w:rsid w:val="00254D77"/>
    <w:rsid w:val="00254DFC"/>
    <w:rsid w:val="00254E62"/>
    <w:rsid w:val="002550D8"/>
    <w:rsid w:val="002553D8"/>
    <w:rsid w:val="002554D0"/>
    <w:rsid w:val="0025572B"/>
    <w:rsid w:val="002558F2"/>
    <w:rsid w:val="002559B1"/>
    <w:rsid w:val="00255DCE"/>
    <w:rsid w:val="00255E41"/>
    <w:rsid w:val="00255F1B"/>
    <w:rsid w:val="00256117"/>
    <w:rsid w:val="002562F1"/>
    <w:rsid w:val="00256BCC"/>
    <w:rsid w:val="00256DC2"/>
    <w:rsid w:val="00257171"/>
    <w:rsid w:val="00257F73"/>
    <w:rsid w:val="002601D8"/>
    <w:rsid w:val="002604C4"/>
    <w:rsid w:val="00260526"/>
    <w:rsid w:val="002607C0"/>
    <w:rsid w:val="00260BAD"/>
    <w:rsid w:val="00260C45"/>
    <w:rsid w:val="00260C5D"/>
    <w:rsid w:val="00260CD0"/>
    <w:rsid w:val="00260D29"/>
    <w:rsid w:val="00260F26"/>
    <w:rsid w:val="002611D2"/>
    <w:rsid w:val="002612D7"/>
    <w:rsid w:val="00261907"/>
    <w:rsid w:val="00261DA1"/>
    <w:rsid w:val="00261FB6"/>
    <w:rsid w:val="0026249B"/>
    <w:rsid w:val="002631EE"/>
    <w:rsid w:val="002633B2"/>
    <w:rsid w:val="00263518"/>
    <w:rsid w:val="0026354E"/>
    <w:rsid w:val="00263BF1"/>
    <w:rsid w:val="002644E7"/>
    <w:rsid w:val="002646C4"/>
    <w:rsid w:val="00264FF7"/>
    <w:rsid w:val="00265597"/>
    <w:rsid w:val="0026598F"/>
    <w:rsid w:val="00265BCE"/>
    <w:rsid w:val="00265E8B"/>
    <w:rsid w:val="00266539"/>
    <w:rsid w:val="002679DF"/>
    <w:rsid w:val="00267BEA"/>
    <w:rsid w:val="0027021F"/>
    <w:rsid w:val="00270263"/>
    <w:rsid w:val="0027062B"/>
    <w:rsid w:val="00270898"/>
    <w:rsid w:val="00270D3A"/>
    <w:rsid w:val="00271048"/>
    <w:rsid w:val="0027126B"/>
    <w:rsid w:val="0027135D"/>
    <w:rsid w:val="00271C1B"/>
    <w:rsid w:val="00272743"/>
    <w:rsid w:val="00272874"/>
    <w:rsid w:val="00272BDA"/>
    <w:rsid w:val="002738D5"/>
    <w:rsid w:val="00273A28"/>
    <w:rsid w:val="00273B80"/>
    <w:rsid w:val="00273E73"/>
    <w:rsid w:val="00274813"/>
    <w:rsid w:val="00274A55"/>
    <w:rsid w:val="00274E85"/>
    <w:rsid w:val="00274F49"/>
    <w:rsid w:val="002756B6"/>
    <w:rsid w:val="002757E3"/>
    <w:rsid w:val="00275CBD"/>
    <w:rsid w:val="002760B2"/>
    <w:rsid w:val="002761B4"/>
    <w:rsid w:val="00276545"/>
    <w:rsid w:val="002770DF"/>
    <w:rsid w:val="002776EF"/>
    <w:rsid w:val="00277CC2"/>
    <w:rsid w:val="002800A8"/>
    <w:rsid w:val="002809FB"/>
    <w:rsid w:val="00280B12"/>
    <w:rsid w:val="00280E4F"/>
    <w:rsid w:val="00280E80"/>
    <w:rsid w:val="00281B4A"/>
    <w:rsid w:val="002823E5"/>
    <w:rsid w:val="00282DC4"/>
    <w:rsid w:val="0028326C"/>
    <w:rsid w:val="00283568"/>
    <w:rsid w:val="0028362C"/>
    <w:rsid w:val="002836D7"/>
    <w:rsid w:val="002839C5"/>
    <w:rsid w:val="00283A01"/>
    <w:rsid w:val="00284148"/>
    <w:rsid w:val="0028417C"/>
    <w:rsid w:val="00284E8F"/>
    <w:rsid w:val="00284F97"/>
    <w:rsid w:val="00285066"/>
    <w:rsid w:val="002852C2"/>
    <w:rsid w:val="002856B9"/>
    <w:rsid w:val="002864FD"/>
    <w:rsid w:val="00286BC0"/>
    <w:rsid w:val="00286F12"/>
    <w:rsid w:val="0028777B"/>
    <w:rsid w:val="00290680"/>
    <w:rsid w:val="00290E04"/>
    <w:rsid w:val="00291209"/>
    <w:rsid w:val="002912AE"/>
    <w:rsid w:val="002914F6"/>
    <w:rsid w:val="00291CCB"/>
    <w:rsid w:val="00291CE5"/>
    <w:rsid w:val="00292191"/>
    <w:rsid w:val="002928F7"/>
    <w:rsid w:val="00292AF9"/>
    <w:rsid w:val="00292D77"/>
    <w:rsid w:val="00293092"/>
    <w:rsid w:val="00293508"/>
    <w:rsid w:val="00293B4C"/>
    <w:rsid w:val="00294025"/>
    <w:rsid w:val="0029423F"/>
    <w:rsid w:val="00294A89"/>
    <w:rsid w:val="00294B0A"/>
    <w:rsid w:val="00294B4D"/>
    <w:rsid w:val="00294D97"/>
    <w:rsid w:val="00294E21"/>
    <w:rsid w:val="00294EE3"/>
    <w:rsid w:val="00295CC5"/>
    <w:rsid w:val="00295E43"/>
    <w:rsid w:val="002966E7"/>
    <w:rsid w:val="002967E7"/>
    <w:rsid w:val="00296ADE"/>
    <w:rsid w:val="00296AE8"/>
    <w:rsid w:val="00296F3F"/>
    <w:rsid w:val="0029738C"/>
    <w:rsid w:val="00297670"/>
    <w:rsid w:val="00297795"/>
    <w:rsid w:val="002978A8"/>
    <w:rsid w:val="00297D03"/>
    <w:rsid w:val="00297D96"/>
    <w:rsid w:val="002A0183"/>
    <w:rsid w:val="002A024D"/>
    <w:rsid w:val="002A0369"/>
    <w:rsid w:val="002A05A3"/>
    <w:rsid w:val="002A073B"/>
    <w:rsid w:val="002A07B4"/>
    <w:rsid w:val="002A0D1D"/>
    <w:rsid w:val="002A19AC"/>
    <w:rsid w:val="002A1CF1"/>
    <w:rsid w:val="002A282D"/>
    <w:rsid w:val="002A2C26"/>
    <w:rsid w:val="002A2C5A"/>
    <w:rsid w:val="002A33CB"/>
    <w:rsid w:val="002A33E3"/>
    <w:rsid w:val="002A3695"/>
    <w:rsid w:val="002A3A9B"/>
    <w:rsid w:val="002A3F7D"/>
    <w:rsid w:val="002A4B18"/>
    <w:rsid w:val="002A5049"/>
    <w:rsid w:val="002A505F"/>
    <w:rsid w:val="002A50A2"/>
    <w:rsid w:val="002A551C"/>
    <w:rsid w:val="002A5913"/>
    <w:rsid w:val="002A62CF"/>
    <w:rsid w:val="002A69DB"/>
    <w:rsid w:val="002A6FD9"/>
    <w:rsid w:val="002A723F"/>
    <w:rsid w:val="002A7321"/>
    <w:rsid w:val="002A7B3C"/>
    <w:rsid w:val="002A7B47"/>
    <w:rsid w:val="002A7BF4"/>
    <w:rsid w:val="002B079C"/>
    <w:rsid w:val="002B0EF3"/>
    <w:rsid w:val="002B1B59"/>
    <w:rsid w:val="002B1BB8"/>
    <w:rsid w:val="002B1F48"/>
    <w:rsid w:val="002B28A2"/>
    <w:rsid w:val="002B2DA5"/>
    <w:rsid w:val="002B2F27"/>
    <w:rsid w:val="002B30A0"/>
    <w:rsid w:val="002B30EB"/>
    <w:rsid w:val="002B3125"/>
    <w:rsid w:val="002B3610"/>
    <w:rsid w:val="002B36A0"/>
    <w:rsid w:val="002B3CB4"/>
    <w:rsid w:val="002B4486"/>
    <w:rsid w:val="002B47AC"/>
    <w:rsid w:val="002B4AA3"/>
    <w:rsid w:val="002B4EF2"/>
    <w:rsid w:val="002B5999"/>
    <w:rsid w:val="002B5CB0"/>
    <w:rsid w:val="002B60B6"/>
    <w:rsid w:val="002B655C"/>
    <w:rsid w:val="002B6D76"/>
    <w:rsid w:val="002B6D8C"/>
    <w:rsid w:val="002B6F4C"/>
    <w:rsid w:val="002B6FFC"/>
    <w:rsid w:val="002B71AE"/>
    <w:rsid w:val="002B7529"/>
    <w:rsid w:val="002B79D6"/>
    <w:rsid w:val="002B7D96"/>
    <w:rsid w:val="002C018C"/>
    <w:rsid w:val="002C04B9"/>
    <w:rsid w:val="002C05F1"/>
    <w:rsid w:val="002C1337"/>
    <w:rsid w:val="002C1817"/>
    <w:rsid w:val="002C1DDC"/>
    <w:rsid w:val="002C2147"/>
    <w:rsid w:val="002C2C4D"/>
    <w:rsid w:val="002C31DE"/>
    <w:rsid w:val="002C35B6"/>
    <w:rsid w:val="002C368A"/>
    <w:rsid w:val="002C3B01"/>
    <w:rsid w:val="002C3EC1"/>
    <w:rsid w:val="002C432B"/>
    <w:rsid w:val="002C4566"/>
    <w:rsid w:val="002C468D"/>
    <w:rsid w:val="002C4704"/>
    <w:rsid w:val="002C4B2C"/>
    <w:rsid w:val="002C4B71"/>
    <w:rsid w:val="002C4F54"/>
    <w:rsid w:val="002C4FC5"/>
    <w:rsid w:val="002C500F"/>
    <w:rsid w:val="002C5816"/>
    <w:rsid w:val="002C588D"/>
    <w:rsid w:val="002C5EC2"/>
    <w:rsid w:val="002C6091"/>
    <w:rsid w:val="002C643F"/>
    <w:rsid w:val="002C67E4"/>
    <w:rsid w:val="002C6B7A"/>
    <w:rsid w:val="002C6BD2"/>
    <w:rsid w:val="002C6F06"/>
    <w:rsid w:val="002C6F14"/>
    <w:rsid w:val="002C753C"/>
    <w:rsid w:val="002C79BD"/>
    <w:rsid w:val="002D0029"/>
    <w:rsid w:val="002D0176"/>
    <w:rsid w:val="002D0448"/>
    <w:rsid w:val="002D06CA"/>
    <w:rsid w:val="002D0794"/>
    <w:rsid w:val="002D08A9"/>
    <w:rsid w:val="002D0C23"/>
    <w:rsid w:val="002D0EF4"/>
    <w:rsid w:val="002D1374"/>
    <w:rsid w:val="002D1582"/>
    <w:rsid w:val="002D1BFB"/>
    <w:rsid w:val="002D2148"/>
    <w:rsid w:val="002D22EC"/>
    <w:rsid w:val="002D24AD"/>
    <w:rsid w:val="002D24DA"/>
    <w:rsid w:val="002D279B"/>
    <w:rsid w:val="002D3011"/>
    <w:rsid w:val="002D3611"/>
    <w:rsid w:val="002D36C3"/>
    <w:rsid w:val="002D37F2"/>
    <w:rsid w:val="002D3C61"/>
    <w:rsid w:val="002D430C"/>
    <w:rsid w:val="002D447B"/>
    <w:rsid w:val="002D45C4"/>
    <w:rsid w:val="002D45DA"/>
    <w:rsid w:val="002D4A1D"/>
    <w:rsid w:val="002D4E38"/>
    <w:rsid w:val="002D518E"/>
    <w:rsid w:val="002D563E"/>
    <w:rsid w:val="002D5673"/>
    <w:rsid w:val="002D5827"/>
    <w:rsid w:val="002D5A1D"/>
    <w:rsid w:val="002D5E89"/>
    <w:rsid w:val="002D5E91"/>
    <w:rsid w:val="002D64CB"/>
    <w:rsid w:val="002D6805"/>
    <w:rsid w:val="002D68BB"/>
    <w:rsid w:val="002D6E9C"/>
    <w:rsid w:val="002D7452"/>
    <w:rsid w:val="002D7723"/>
    <w:rsid w:val="002D7E35"/>
    <w:rsid w:val="002D7EA9"/>
    <w:rsid w:val="002E02EA"/>
    <w:rsid w:val="002E0424"/>
    <w:rsid w:val="002E09F0"/>
    <w:rsid w:val="002E0D08"/>
    <w:rsid w:val="002E0E48"/>
    <w:rsid w:val="002E158D"/>
    <w:rsid w:val="002E17B7"/>
    <w:rsid w:val="002E18EB"/>
    <w:rsid w:val="002E2607"/>
    <w:rsid w:val="002E260B"/>
    <w:rsid w:val="002E2A14"/>
    <w:rsid w:val="002E2D47"/>
    <w:rsid w:val="002E2E02"/>
    <w:rsid w:val="002E312C"/>
    <w:rsid w:val="002E33CE"/>
    <w:rsid w:val="002E393D"/>
    <w:rsid w:val="002E45DE"/>
    <w:rsid w:val="002E530F"/>
    <w:rsid w:val="002E57B7"/>
    <w:rsid w:val="002E59F6"/>
    <w:rsid w:val="002E5BD4"/>
    <w:rsid w:val="002E6228"/>
    <w:rsid w:val="002E639B"/>
    <w:rsid w:val="002E64B7"/>
    <w:rsid w:val="002E6516"/>
    <w:rsid w:val="002E7010"/>
    <w:rsid w:val="002E710A"/>
    <w:rsid w:val="002E712E"/>
    <w:rsid w:val="002E730C"/>
    <w:rsid w:val="002E7521"/>
    <w:rsid w:val="002E7584"/>
    <w:rsid w:val="002E79FA"/>
    <w:rsid w:val="002E7D19"/>
    <w:rsid w:val="002E7DDA"/>
    <w:rsid w:val="002F0712"/>
    <w:rsid w:val="002F0B59"/>
    <w:rsid w:val="002F0C69"/>
    <w:rsid w:val="002F106B"/>
    <w:rsid w:val="002F1220"/>
    <w:rsid w:val="002F1323"/>
    <w:rsid w:val="002F1698"/>
    <w:rsid w:val="002F1717"/>
    <w:rsid w:val="002F175D"/>
    <w:rsid w:val="002F19CC"/>
    <w:rsid w:val="002F1B27"/>
    <w:rsid w:val="002F21CF"/>
    <w:rsid w:val="002F2316"/>
    <w:rsid w:val="002F262A"/>
    <w:rsid w:val="002F264D"/>
    <w:rsid w:val="002F2C71"/>
    <w:rsid w:val="002F32EA"/>
    <w:rsid w:val="002F333F"/>
    <w:rsid w:val="002F38F5"/>
    <w:rsid w:val="002F39AF"/>
    <w:rsid w:val="002F3DCE"/>
    <w:rsid w:val="002F446F"/>
    <w:rsid w:val="002F45AF"/>
    <w:rsid w:val="002F45FF"/>
    <w:rsid w:val="002F48DF"/>
    <w:rsid w:val="002F4A23"/>
    <w:rsid w:val="002F4ECB"/>
    <w:rsid w:val="002F5281"/>
    <w:rsid w:val="002F5336"/>
    <w:rsid w:val="002F5569"/>
    <w:rsid w:val="002F5A8A"/>
    <w:rsid w:val="002F5CBC"/>
    <w:rsid w:val="002F6294"/>
    <w:rsid w:val="002F62D6"/>
    <w:rsid w:val="002F635D"/>
    <w:rsid w:val="002F70C5"/>
    <w:rsid w:val="002F7432"/>
    <w:rsid w:val="002F78E0"/>
    <w:rsid w:val="002F7DAA"/>
    <w:rsid w:val="002F7EB5"/>
    <w:rsid w:val="00300234"/>
    <w:rsid w:val="00300477"/>
    <w:rsid w:val="00300E10"/>
    <w:rsid w:val="00301026"/>
    <w:rsid w:val="003010AE"/>
    <w:rsid w:val="003017C3"/>
    <w:rsid w:val="00301E03"/>
    <w:rsid w:val="00301FDB"/>
    <w:rsid w:val="00302404"/>
    <w:rsid w:val="00302C6A"/>
    <w:rsid w:val="00302C88"/>
    <w:rsid w:val="00302CCB"/>
    <w:rsid w:val="00302F94"/>
    <w:rsid w:val="00302FC6"/>
    <w:rsid w:val="003036AF"/>
    <w:rsid w:val="00303803"/>
    <w:rsid w:val="003038C6"/>
    <w:rsid w:val="0030391A"/>
    <w:rsid w:val="00303EC2"/>
    <w:rsid w:val="0030409F"/>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563"/>
    <w:rsid w:val="00306B50"/>
    <w:rsid w:val="00307063"/>
    <w:rsid w:val="00307390"/>
    <w:rsid w:val="00307526"/>
    <w:rsid w:val="003077D8"/>
    <w:rsid w:val="003109D8"/>
    <w:rsid w:val="00310A62"/>
    <w:rsid w:val="0031134D"/>
    <w:rsid w:val="003116EE"/>
    <w:rsid w:val="0031174D"/>
    <w:rsid w:val="00311963"/>
    <w:rsid w:val="003119E3"/>
    <w:rsid w:val="00311D68"/>
    <w:rsid w:val="003120ED"/>
    <w:rsid w:val="003121A0"/>
    <w:rsid w:val="003122EE"/>
    <w:rsid w:val="00312701"/>
    <w:rsid w:val="00312943"/>
    <w:rsid w:val="00312EDA"/>
    <w:rsid w:val="00312F9E"/>
    <w:rsid w:val="0031361A"/>
    <w:rsid w:val="00313CBF"/>
    <w:rsid w:val="00314358"/>
    <w:rsid w:val="00314559"/>
    <w:rsid w:val="0031461E"/>
    <w:rsid w:val="00314A27"/>
    <w:rsid w:val="0031537E"/>
    <w:rsid w:val="0031550A"/>
    <w:rsid w:val="00315524"/>
    <w:rsid w:val="003156C8"/>
    <w:rsid w:val="00315AE9"/>
    <w:rsid w:val="00316188"/>
    <w:rsid w:val="00316214"/>
    <w:rsid w:val="003169F7"/>
    <w:rsid w:val="00316AA7"/>
    <w:rsid w:val="00317010"/>
    <w:rsid w:val="003178F9"/>
    <w:rsid w:val="00317958"/>
    <w:rsid w:val="003179DC"/>
    <w:rsid w:val="00317BA2"/>
    <w:rsid w:val="00317EF5"/>
    <w:rsid w:val="003202B5"/>
    <w:rsid w:val="00320658"/>
    <w:rsid w:val="00320729"/>
    <w:rsid w:val="0032145A"/>
    <w:rsid w:val="00321812"/>
    <w:rsid w:val="00321FF3"/>
    <w:rsid w:val="0032203E"/>
    <w:rsid w:val="00322882"/>
    <w:rsid w:val="0032297D"/>
    <w:rsid w:val="00323516"/>
    <w:rsid w:val="003245D9"/>
    <w:rsid w:val="00324FD8"/>
    <w:rsid w:val="00325286"/>
    <w:rsid w:val="00325520"/>
    <w:rsid w:val="0032555A"/>
    <w:rsid w:val="003262FD"/>
    <w:rsid w:val="0033105A"/>
    <w:rsid w:val="003311B8"/>
    <w:rsid w:val="00331298"/>
    <w:rsid w:val="00331335"/>
    <w:rsid w:val="0033168A"/>
    <w:rsid w:val="00331A75"/>
    <w:rsid w:val="00331B01"/>
    <w:rsid w:val="00331EA9"/>
    <w:rsid w:val="00332095"/>
    <w:rsid w:val="00332369"/>
    <w:rsid w:val="00332539"/>
    <w:rsid w:val="0033260B"/>
    <w:rsid w:val="0033291C"/>
    <w:rsid w:val="00332BFF"/>
    <w:rsid w:val="003333F6"/>
    <w:rsid w:val="0033343B"/>
    <w:rsid w:val="0033357D"/>
    <w:rsid w:val="00333BEC"/>
    <w:rsid w:val="0033400F"/>
    <w:rsid w:val="0033419E"/>
    <w:rsid w:val="00334230"/>
    <w:rsid w:val="003344D8"/>
    <w:rsid w:val="003349DD"/>
    <w:rsid w:val="00334DF0"/>
    <w:rsid w:val="00334F6E"/>
    <w:rsid w:val="0033503D"/>
    <w:rsid w:val="00335FDF"/>
    <w:rsid w:val="00336545"/>
    <w:rsid w:val="003369E7"/>
    <w:rsid w:val="00336A78"/>
    <w:rsid w:val="00336B8B"/>
    <w:rsid w:val="00336F89"/>
    <w:rsid w:val="003371C7"/>
    <w:rsid w:val="0033763B"/>
    <w:rsid w:val="003379F5"/>
    <w:rsid w:val="00337A31"/>
    <w:rsid w:val="0034019C"/>
    <w:rsid w:val="00340207"/>
    <w:rsid w:val="00340345"/>
    <w:rsid w:val="0034078F"/>
    <w:rsid w:val="0034101A"/>
    <w:rsid w:val="00342CCF"/>
    <w:rsid w:val="0034372D"/>
    <w:rsid w:val="0034400B"/>
    <w:rsid w:val="00344038"/>
    <w:rsid w:val="003442FF"/>
    <w:rsid w:val="003446FD"/>
    <w:rsid w:val="00344917"/>
    <w:rsid w:val="00344DD5"/>
    <w:rsid w:val="00344F18"/>
    <w:rsid w:val="00345040"/>
    <w:rsid w:val="003455FB"/>
    <w:rsid w:val="00345AF5"/>
    <w:rsid w:val="003461F8"/>
    <w:rsid w:val="0034630B"/>
    <w:rsid w:val="00346B77"/>
    <w:rsid w:val="00347852"/>
    <w:rsid w:val="00347D57"/>
    <w:rsid w:val="00347D96"/>
    <w:rsid w:val="00350080"/>
    <w:rsid w:val="003500F0"/>
    <w:rsid w:val="0035013E"/>
    <w:rsid w:val="003504EF"/>
    <w:rsid w:val="0035072B"/>
    <w:rsid w:val="00350EBB"/>
    <w:rsid w:val="00350FAB"/>
    <w:rsid w:val="003515A0"/>
    <w:rsid w:val="003515D2"/>
    <w:rsid w:val="0035177B"/>
    <w:rsid w:val="003527E4"/>
    <w:rsid w:val="003528A0"/>
    <w:rsid w:val="00352971"/>
    <w:rsid w:val="00353F00"/>
    <w:rsid w:val="003543AD"/>
    <w:rsid w:val="003543BD"/>
    <w:rsid w:val="003548F4"/>
    <w:rsid w:val="00354A40"/>
    <w:rsid w:val="00355440"/>
    <w:rsid w:val="00355708"/>
    <w:rsid w:val="00355EFB"/>
    <w:rsid w:val="00356433"/>
    <w:rsid w:val="00356616"/>
    <w:rsid w:val="0035665B"/>
    <w:rsid w:val="00356686"/>
    <w:rsid w:val="00356AFD"/>
    <w:rsid w:val="00357933"/>
    <w:rsid w:val="003600F7"/>
    <w:rsid w:val="0036041A"/>
    <w:rsid w:val="003608F0"/>
    <w:rsid w:val="00360A04"/>
    <w:rsid w:val="00360AA2"/>
    <w:rsid w:val="00360F5A"/>
    <w:rsid w:val="00360FEC"/>
    <w:rsid w:val="0036118E"/>
    <w:rsid w:val="0036153B"/>
    <w:rsid w:val="00361FEB"/>
    <w:rsid w:val="00362678"/>
    <w:rsid w:val="003626AD"/>
    <w:rsid w:val="0036275E"/>
    <w:rsid w:val="0036276D"/>
    <w:rsid w:val="00363301"/>
    <w:rsid w:val="003635C1"/>
    <w:rsid w:val="003635C7"/>
    <w:rsid w:val="00363AA6"/>
    <w:rsid w:val="00364051"/>
    <w:rsid w:val="0036418A"/>
    <w:rsid w:val="003642E5"/>
    <w:rsid w:val="003646E4"/>
    <w:rsid w:val="003654DA"/>
    <w:rsid w:val="003659E0"/>
    <w:rsid w:val="003675EC"/>
    <w:rsid w:val="00367637"/>
    <w:rsid w:val="00367B8B"/>
    <w:rsid w:val="00367F73"/>
    <w:rsid w:val="003704F3"/>
    <w:rsid w:val="003707C0"/>
    <w:rsid w:val="00370A9A"/>
    <w:rsid w:val="00370CEF"/>
    <w:rsid w:val="00370DB2"/>
    <w:rsid w:val="003716F1"/>
    <w:rsid w:val="00371CB9"/>
    <w:rsid w:val="00371FC3"/>
    <w:rsid w:val="0037207E"/>
    <w:rsid w:val="00372535"/>
    <w:rsid w:val="00372C10"/>
    <w:rsid w:val="00372F77"/>
    <w:rsid w:val="0037302A"/>
    <w:rsid w:val="0037326E"/>
    <w:rsid w:val="003733D6"/>
    <w:rsid w:val="00373762"/>
    <w:rsid w:val="00373E23"/>
    <w:rsid w:val="00374135"/>
    <w:rsid w:val="00374321"/>
    <w:rsid w:val="003746E5"/>
    <w:rsid w:val="00374CCC"/>
    <w:rsid w:val="00374EE0"/>
    <w:rsid w:val="00374F76"/>
    <w:rsid w:val="00374FBA"/>
    <w:rsid w:val="00375218"/>
    <w:rsid w:val="003752F8"/>
    <w:rsid w:val="00375E4F"/>
    <w:rsid w:val="003768B3"/>
    <w:rsid w:val="003771C4"/>
    <w:rsid w:val="0037726A"/>
    <w:rsid w:val="00377865"/>
    <w:rsid w:val="0038047C"/>
    <w:rsid w:val="00380698"/>
    <w:rsid w:val="0038116F"/>
    <w:rsid w:val="003812FE"/>
    <w:rsid w:val="00381432"/>
    <w:rsid w:val="0038151A"/>
    <w:rsid w:val="00381734"/>
    <w:rsid w:val="003818A9"/>
    <w:rsid w:val="00382B57"/>
    <w:rsid w:val="00382CC0"/>
    <w:rsid w:val="003834D1"/>
    <w:rsid w:val="00383D76"/>
    <w:rsid w:val="003841A9"/>
    <w:rsid w:val="003843F0"/>
    <w:rsid w:val="00384782"/>
    <w:rsid w:val="00384B17"/>
    <w:rsid w:val="00384D48"/>
    <w:rsid w:val="00384DA4"/>
    <w:rsid w:val="00384DF2"/>
    <w:rsid w:val="00384E3F"/>
    <w:rsid w:val="0038510F"/>
    <w:rsid w:val="00385668"/>
    <w:rsid w:val="00385F74"/>
    <w:rsid w:val="00386121"/>
    <w:rsid w:val="00386296"/>
    <w:rsid w:val="00386636"/>
    <w:rsid w:val="003871BA"/>
    <w:rsid w:val="003871BB"/>
    <w:rsid w:val="00387AC8"/>
    <w:rsid w:val="00387B85"/>
    <w:rsid w:val="00387F28"/>
    <w:rsid w:val="00387FBA"/>
    <w:rsid w:val="0039044C"/>
    <w:rsid w:val="0039095F"/>
    <w:rsid w:val="00390C26"/>
    <w:rsid w:val="00390F8E"/>
    <w:rsid w:val="00391234"/>
    <w:rsid w:val="003912A2"/>
    <w:rsid w:val="0039136F"/>
    <w:rsid w:val="0039178E"/>
    <w:rsid w:val="00391D27"/>
    <w:rsid w:val="00392749"/>
    <w:rsid w:val="00392B24"/>
    <w:rsid w:val="00393270"/>
    <w:rsid w:val="003933B3"/>
    <w:rsid w:val="0039343B"/>
    <w:rsid w:val="003937CC"/>
    <w:rsid w:val="00393A4F"/>
    <w:rsid w:val="00393D87"/>
    <w:rsid w:val="00394C76"/>
    <w:rsid w:val="00395165"/>
    <w:rsid w:val="003953FA"/>
    <w:rsid w:val="00395406"/>
    <w:rsid w:val="00395B84"/>
    <w:rsid w:val="00395D2E"/>
    <w:rsid w:val="00396F4A"/>
    <w:rsid w:val="00397212"/>
    <w:rsid w:val="003974D7"/>
    <w:rsid w:val="00397AD2"/>
    <w:rsid w:val="00397D2A"/>
    <w:rsid w:val="00397E92"/>
    <w:rsid w:val="003A008E"/>
    <w:rsid w:val="003A0459"/>
    <w:rsid w:val="003A0AB7"/>
    <w:rsid w:val="003A0CF5"/>
    <w:rsid w:val="003A0FBA"/>
    <w:rsid w:val="003A10E2"/>
    <w:rsid w:val="003A1264"/>
    <w:rsid w:val="003A1712"/>
    <w:rsid w:val="003A1B71"/>
    <w:rsid w:val="003A2542"/>
    <w:rsid w:val="003A2CE7"/>
    <w:rsid w:val="003A3020"/>
    <w:rsid w:val="003A30D7"/>
    <w:rsid w:val="003A3A67"/>
    <w:rsid w:val="003A3BF5"/>
    <w:rsid w:val="003A3D3F"/>
    <w:rsid w:val="003A45C2"/>
    <w:rsid w:val="003A4717"/>
    <w:rsid w:val="003A4E12"/>
    <w:rsid w:val="003A532B"/>
    <w:rsid w:val="003A5703"/>
    <w:rsid w:val="003A5836"/>
    <w:rsid w:val="003A59AA"/>
    <w:rsid w:val="003A5D68"/>
    <w:rsid w:val="003A5E8F"/>
    <w:rsid w:val="003A5E9A"/>
    <w:rsid w:val="003A6029"/>
    <w:rsid w:val="003A6184"/>
    <w:rsid w:val="003A6462"/>
    <w:rsid w:val="003A6764"/>
    <w:rsid w:val="003A6AB6"/>
    <w:rsid w:val="003A6BB8"/>
    <w:rsid w:val="003A71BD"/>
    <w:rsid w:val="003A7514"/>
    <w:rsid w:val="003A7739"/>
    <w:rsid w:val="003A792F"/>
    <w:rsid w:val="003A7B51"/>
    <w:rsid w:val="003A7B79"/>
    <w:rsid w:val="003B0065"/>
    <w:rsid w:val="003B01BC"/>
    <w:rsid w:val="003B02AF"/>
    <w:rsid w:val="003B0727"/>
    <w:rsid w:val="003B09A8"/>
    <w:rsid w:val="003B09B0"/>
    <w:rsid w:val="003B0FE6"/>
    <w:rsid w:val="003B19CD"/>
    <w:rsid w:val="003B1DD0"/>
    <w:rsid w:val="003B1F5E"/>
    <w:rsid w:val="003B2260"/>
    <w:rsid w:val="003B29A4"/>
    <w:rsid w:val="003B2B66"/>
    <w:rsid w:val="003B2B81"/>
    <w:rsid w:val="003B2D0E"/>
    <w:rsid w:val="003B3CFD"/>
    <w:rsid w:val="003B3EA3"/>
    <w:rsid w:val="003B42C8"/>
    <w:rsid w:val="003B450E"/>
    <w:rsid w:val="003B528B"/>
    <w:rsid w:val="003B53D5"/>
    <w:rsid w:val="003B5468"/>
    <w:rsid w:val="003B5AC6"/>
    <w:rsid w:val="003B5EE1"/>
    <w:rsid w:val="003B61F1"/>
    <w:rsid w:val="003B6C70"/>
    <w:rsid w:val="003B7051"/>
    <w:rsid w:val="003B7414"/>
    <w:rsid w:val="003B7F2E"/>
    <w:rsid w:val="003C014A"/>
    <w:rsid w:val="003C0192"/>
    <w:rsid w:val="003C04F4"/>
    <w:rsid w:val="003C051F"/>
    <w:rsid w:val="003C08E7"/>
    <w:rsid w:val="003C0D51"/>
    <w:rsid w:val="003C0E5D"/>
    <w:rsid w:val="003C1912"/>
    <w:rsid w:val="003C1B60"/>
    <w:rsid w:val="003C1D30"/>
    <w:rsid w:val="003C1E9B"/>
    <w:rsid w:val="003C1EA2"/>
    <w:rsid w:val="003C1F24"/>
    <w:rsid w:val="003C1FBD"/>
    <w:rsid w:val="003C23F2"/>
    <w:rsid w:val="003C2749"/>
    <w:rsid w:val="003C2F55"/>
    <w:rsid w:val="003C3234"/>
    <w:rsid w:val="003C3252"/>
    <w:rsid w:val="003C328D"/>
    <w:rsid w:val="003C3314"/>
    <w:rsid w:val="003C3B75"/>
    <w:rsid w:val="003C40C6"/>
    <w:rsid w:val="003C41D8"/>
    <w:rsid w:val="003C4415"/>
    <w:rsid w:val="003C449D"/>
    <w:rsid w:val="003C46B6"/>
    <w:rsid w:val="003C4BF0"/>
    <w:rsid w:val="003C55FC"/>
    <w:rsid w:val="003C599A"/>
    <w:rsid w:val="003C7710"/>
    <w:rsid w:val="003C7AF7"/>
    <w:rsid w:val="003D064E"/>
    <w:rsid w:val="003D10AA"/>
    <w:rsid w:val="003D13BC"/>
    <w:rsid w:val="003D17D7"/>
    <w:rsid w:val="003D18E4"/>
    <w:rsid w:val="003D1AB3"/>
    <w:rsid w:val="003D1F24"/>
    <w:rsid w:val="003D28BE"/>
    <w:rsid w:val="003D2999"/>
    <w:rsid w:val="003D35E0"/>
    <w:rsid w:val="003D36C8"/>
    <w:rsid w:val="003D3808"/>
    <w:rsid w:val="003D397F"/>
    <w:rsid w:val="003D3CD2"/>
    <w:rsid w:val="003D3DA0"/>
    <w:rsid w:val="003D3F89"/>
    <w:rsid w:val="003D402E"/>
    <w:rsid w:val="003D40A9"/>
    <w:rsid w:val="003D4166"/>
    <w:rsid w:val="003D4415"/>
    <w:rsid w:val="003D4CEE"/>
    <w:rsid w:val="003D4DA0"/>
    <w:rsid w:val="003D51C6"/>
    <w:rsid w:val="003D51D3"/>
    <w:rsid w:val="003D5209"/>
    <w:rsid w:val="003D5230"/>
    <w:rsid w:val="003D6592"/>
    <w:rsid w:val="003D6A49"/>
    <w:rsid w:val="003D7AFA"/>
    <w:rsid w:val="003E0038"/>
    <w:rsid w:val="003E02AC"/>
    <w:rsid w:val="003E064D"/>
    <w:rsid w:val="003E0BB0"/>
    <w:rsid w:val="003E11EA"/>
    <w:rsid w:val="003E14BE"/>
    <w:rsid w:val="003E1757"/>
    <w:rsid w:val="003E177D"/>
    <w:rsid w:val="003E189E"/>
    <w:rsid w:val="003E1E93"/>
    <w:rsid w:val="003E2015"/>
    <w:rsid w:val="003E227A"/>
    <w:rsid w:val="003E294E"/>
    <w:rsid w:val="003E2DA7"/>
    <w:rsid w:val="003E2EC3"/>
    <w:rsid w:val="003E3561"/>
    <w:rsid w:val="003E3B5A"/>
    <w:rsid w:val="003E3BE0"/>
    <w:rsid w:val="003E401A"/>
    <w:rsid w:val="003E4551"/>
    <w:rsid w:val="003E46CD"/>
    <w:rsid w:val="003E46ED"/>
    <w:rsid w:val="003E488D"/>
    <w:rsid w:val="003E4913"/>
    <w:rsid w:val="003E4968"/>
    <w:rsid w:val="003E4A10"/>
    <w:rsid w:val="003E4DD3"/>
    <w:rsid w:val="003E50A1"/>
    <w:rsid w:val="003E5155"/>
    <w:rsid w:val="003E51F6"/>
    <w:rsid w:val="003E56AF"/>
    <w:rsid w:val="003E5A81"/>
    <w:rsid w:val="003E5D7C"/>
    <w:rsid w:val="003E6202"/>
    <w:rsid w:val="003E6532"/>
    <w:rsid w:val="003E67C0"/>
    <w:rsid w:val="003E6918"/>
    <w:rsid w:val="003E6B3E"/>
    <w:rsid w:val="003E6BC6"/>
    <w:rsid w:val="003E6E30"/>
    <w:rsid w:val="003E742C"/>
    <w:rsid w:val="003E79A4"/>
    <w:rsid w:val="003E7C05"/>
    <w:rsid w:val="003E7E81"/>
    <w:rsid w:val="003F019C"/>
    <w:rsid w:val="003F04D8"/>
    <w:rsid w:val="003F0B1F"/>
    <w:rsid w:val="003F0D08"/>
    <w:rsid w:val="003F0D87"/>
    <w:rsid w:val="003F0D9C"/>
    <w:rsid w:val="003F113E"/>
    <w:rsid w:val="003F17FC"/>
    <w:rsid w:val="003F182C"/>
    <w:rsid w:val="003F2025"/>
    <w:rsid w:val="003F2B16"/>
    <w:rsid w:val="003F2B74"/>
    <w:rsid w:val="003F306C"/>
    <w:rsid w:val="003F35E5"/>
    <w:rsid w:val="003F3B8B"/>
    <w:rsid w:val="003F4060"/>
    <w:rsid w:val="003F44D1"/>
    <w:rsid w:val="003F4788"/>
    <w:rsid w:val="003F4939"/>
    <w:rsid w:val="003F4D19"/>
    <w:rsid w:val="003F4ECE"/>
    <w:rsid w:val="003F509A"/>
    <w:rsid w:val="003F5324"/>
    <w:rsid w:val="003F5514"/>
    <w:rsid w:val="003F55E6"/>
    <w:rsid w:val="003F56C3"/>
    <w:rsid w:val="003F5AE3"/>
    <w:rsid w:val="003F5DA9"/>
    <w:rsid w:val="003F5EFA"/>
    <w:rsid w:val="003F6102"/>
    <w:rsid w:val="003F696E"/>
    <w:rsid w:val="003F6BB8"/>
    <w:rsid w:val="003F720A"/>
    <w:rsid w:val="003F720B"/>
    <w:rsid w:val="003F747C"/>
    <w:rsid w:val="003F7954"/>
    <w:rsid w:val="003F79A7"/>
    <w:rsid w:val="003F79CA"/>
    <w:rsid w:val="003F7AA8"/>
    <w:rsid w:val="004000C0"/>
    <w:rsid w:val="0040060D"/>
    <w:rsid w:val="00400BEE"/>
    <w:rsid w:val="00400CB1"/>
    <w:rsid w:val="00400D28"/>
    <w:rsid w:val="00400DEA"/>
    <w:rsid w:val="004014A9"/>
    <w:rsid w:val="00401631"/>
    <w:rsid w:val="0040198F"/>
    <w:rsid w:val="00401BAE"/>
    <w:rsid w:val="0040261E"/>
    <w:rsid w:val="0040295F"/>
    <w:rsid w:val="00402C15"/>
    <w:rsid w:val="00403575"/>
    <w:rsid w:val="00403720"/>
    <w:rsid w:val="00403D45"/>
    <w:rsid w:val="004041F8"/>
    <w:rsid w:val="00404B8B"/>
    <w:rsid w:val="00405681"/>
    <w:rsid w:val="004061BA"/>
    <w:rsid w:val="004067CD"/>
    <w:rsid w:val="00406AEC"/>
    <w:rsid w:val="00406D0D"/>
    <w:rsid w:val="00406FB7"/>
    <w:rsid w:val="00407D78"/>
    <w:rsid w:val="00407F58"/>
    <w:rsid w:val="0041023B"/>
    <w:rsid w:val="00410251"/>
    <w:rsid w:val="0041124B"/>
    <w:rsid w:val="00411462"/>
    <w:rsid w:val="00411638"/>
    <w:rsid w:val="0041175A"/>
    <w:rsid w:val="00411A89"/>
    <w:rsid w:val="00411BEE"/>
    <w:rsid w:val="0041224A"/>
    <w:rsid w:val="00412386"/>
    <w:rsid w:val="00412725"/>
    <w:rsid w:val="00412D0F"/>
    <w:rsid w:val="00412DC8"/>
    <w:rsid w:val="00412F2C"/>
    <w:rsid w:val="00412F52"/>
    <w:rsid w:val="00413052"/>
    <w:rsid w:val="004137A3"/>
    <w:rsid w:val="00413AC0"/>
    <w:rsid w:val="0041430B"/>
    <w:rsid w:val="004147D8"/>
    <w:rsid w:val="00414EAB"/>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B5"/>
    <w:rsid w:val="0042433F"/>
    <w:rsid w:val="00424375"/>
    <w:rsid w:val="00424A06"/>
    <w:rsid w:val="00424E8C"/>
    <w:rsid w:val="00425638"/>
    <w:rsid w:val="00425A2A"/>
    <w:rsid w:val="00425A4E"/>
    <w:rsid w:val="00426481"/>
    <w:rsid w:val="00426761"/>
    <w:rsid w:val="004267FE"/>
    <w:rsid w:val="00426E96"/>
    <w:rsid w:val="004277C2"/>
    <w:rsid w:val="00427C79"/>
    <w:rsid w:val="00427E8E"/>
    <w:rsid w:val="0043045F"/>
    <w:rsid w:val="0043088A"/>
    <w:rsid w:val="004313B3"/>
    <w:rsid w:val="00431EB3"/>
    <w:rsid w:val="00432A5F"/>
    <w:rsid w:val="00433B86"/>
    <w:rsid w:val="00433EB2"/>
    <w:rsid w:val="00435527"/>
    <w:rsid w:val="00435813"/>
    <w:rsid w:val="00435822"/>
    <w:rsid w:val="0043592C"/>
    <w:rsid w:val="00435CB6"/>
    <w:rsid w:val="00435EF4"/>
    <w:rsid w:val="00435FC3"/>
    <w:rsid w:val="00436176"/>
    <w:rsid w:val="00436B9F"/>
    <w:rsid w:val="00436C40"/>
    <w:rsid w:val="0043725E"/>
    <w:rsid w:val="004372C0"/>
    <w:rsid w:val="00437865"/>
    <w:rsid w:val="00437F67"/>
    <w:rsid w:val="00440B49"/>
    <w:rsid w:val="00440B5F"/>
    <w:rsid w:val="00440F96"/>
    <w:rsid w:val="0044149D"/>
    <w:rsid w:val="00441C90"/>
    <w:rsid w:val="00441D04"/>
    <w:rsid w:val="004422C2"/>
    <w:rsid w:val="004428B9"/>
    <w:rsid w:val="00443081"/>
    <w:rsid w:val="00443522"/>
    <w:rsid w:val="00443C5F"/>
    <w:rsid w:val="004444C9"/>
    <w:rsid w:val="00444AF7"/>
    <w:rsid w:val="00444B71"/>
    <w:rsid w:val="0044509B"/>
    <w:rsid w:val="00445421"/>
    <w:rsid w:val="004456B4"/>
    <w:rsid w:val="00445B32"/>
    <w:rsid w:val="00446583"/>
    <w:rsid w:val="0044676E"/>
    <w:rsid w:val="004468C0"/>
    <w:rsid w:val="00446981"/>
    <w:rsid w:val="00446CAE"/>
    <w:rsid w:val="00446D63"/>
    <w:rsid w:val="00446F1D"/>
    <w:rsid w:val="00447163"/>
    <w:rsid w:val="00447498"/>
    <w:rsid w:val="00447929"/>
    <w:rsid w:val="00447A78"/>
    <w:rsid w:val="004505A7"/>
    <w:rsid w:val="004505B8"/>
    <w:rsid w:val="0045092F"/>
    <w:rsid w:val="004509F0"/>
    <w:rsid w:val="00450B0A"/>
    <w:rsid w:val="00450ED7"/>
    <w:rsid w:val="00450EEC"/>
    <w:rsid w:val="00451166"/>
    <w:rsid w:val="0045116A"/>
    <w:rsid w:val="004513AF"/>
    <w:rsid w:val="004516EC"/>
    <w:rsid w:val="00451817"/>
    <w:rsid w:val="00451865"/>
    <w:rsid w:val="004524BE"/>
    <w:rsid w:val="00452965"/>
    <w:rsid w:val="00452D8E"/>
    <w:rsid w:val="0045313B"/>
    <w:rsid w:val="004534BC"/>
    <w:rsid w:val="004535F4"/>
    <w:rsid w:val="00453E02"/>
    <w:rsid w:val="00453F2E"/>
    <w:rsid w:val="0045427D"/>
    <w:rsid w:val="004543A5"/>
    <w:rsid w:val="00454500"/>
    <w:rsid w:val="00454577"/>
    <w:rsid w:val="00454892"/>
    <w:rsid w:val="00455911"/>
    <w:rsid w:val="00455977"/>
    <w:rsid w:val="00456192"/>
    <w:rsid w:val="004566D1"/>
    <w:rsid w:val="00456A7B"/>
    <w:rsid w:val="00456A85"/>
    <w:rsid w:val="00456ED6"/>
    <w:rsid w:val="00457303"/>
    <w:rsid w:val="00457738"/>
    <w:rsid w:val="00457F47"/>
    <w:rsid w:val="00460E52"/>
    <w:rsid w:val="0046102F"/>
    <w:rsid w:val="004613D2"/>
    <w:rsid w:val="00461414"/>
    <w:rsid w:val="004617DF"/>
    <w:rsid w:val="004618B7"/>
    <w:rsid w:val="00461AD4"/>
    <w:rsid w:val="00461C2B"/>
    <w:rsid w:val="00461CE9"/>
    <w:rsid w:val="004625EC"/>
    <w:rsid w:val="00462929"/>
    <w:rsid w:val="00463425"/>
    <w:rsid w:val="00463847"/>
    <w:rsid w:val="00463A62"/>
    <w:rsid w:val="00464142"/>
    <w:rsid w:val="00464752"/>
    <w:rsid w:val="00464F0D"/>
    <w:rsid w:val="004653EB"/>
    <w:rsid w:val="00465429"/>
    <w:rsid w:val="0046607B"/>
    <w:rsid w:val="00466840"/>
    <w:rsid w:val="00466D8A"/>
    <w:rsid w:val="00466F28"/>
    <w:rsid w:val="004674B1"/>
    <w:rsid w:val="00467732"/>
    <w:rsid w:val="004679ED"/>
    <w:rsid w:val="00467A96"/>
    <w:rsid w:val="00470416"/>
    <w:rsid w:val="00470CBE"/>
    <w:rsid w:val="004710A8"/>
    <w:rsid w:val="00471326"/>
    <w:rsid w:val="0047198D"/>
    <w:rsid w:val="004719EC"/>
    <w:rsid w:val="00471C86"/>
    <w:rsid w:val="00471D92"/>
    <w:rsid w:val="00471F6E"/>
    <w:rsid w:val="00472563"/>
    <w:rsid w:val="00472A3C"/>
    <w:rsid w:val="00472D8A"/>
    <w:rsid w:val="00472D9E"/>
    <w:rsid w:val="0047334C"/>
    <w:rsid w:val="0047394E"/>
    <w:rsid w:val="00473B39"/>
    <w:rsid w:val="00473B98"/>
    <w:rsid w:val="004745AC"/>
    <w:rsid w:val="004745B6"/>
    <w:rsid w:val="00474AA1"/>
    <w:rsid w:val="00474BB4"/>
    <w:rsid w:val="00474D30"/>
    <w:rsid w:val="00474EED"/>
    <w:rsid w:val="00474EEE"/>
    <w:rsid w:val="0047512D"/>
    <w:rsid w:val="00475156"/>
    <w:rsid w:val="00475783"/>
    <w:rsid w:val="00475CB0"/>
    <w:rsid w:val="00475F37"/>
    <w:rsid w:val="00475F44"/>
    <w:rsid w:val="00476250"/>
    <w:rsid w:val="004762B7"/>
    <w:rsid w:val="004770B4"/>
    <w:rsid w:val="00480244"/>
    <w:rsid w:val="0048033E"/>
    <w:rsid w:val="00480642"/>
    <w:rsid w:val="00481890"/>
    <w:rsid w:val="00481A18"/>
    <w:rsid w:val="00481AD3"/>
    <w:rsid w:val="00481E5F"/>
    <w:rsid w:val="004822A9"/>
    <w:rsid w:val="0048288D"/>
    <w:rsid w:val="004828B1"/>
    <w:rsid w:val="00482946"/>
    <w:rsid w:val="00483034"/>
    <w:rsid w:val="00483253"/>
    <w:rsid w:val="004834A6"/>
    <w:rsid w:val="00483646"/>
    <w:rsid w:val="00483C40"/>
    <w:rsid w:val="0048475B"/>
    <w:rsid w:val="00484D1C"/>
    <w:rsid w:val="00485664"/>
    <w:rsid w:val="004858A6"/>
    <w:rsid w:val="00486622"/>
    <w:rsid w:val="0048691A"/>
    <w:rsid w:val="00486E47"/>
    <w:rsid w:val="004877FA"/>
    <w:rsid w:val="00487B2E"/>
    <w:rsid w:val="00487C7A"/>
    <w:rsid w:val="0049022E"/>
    <w:rsid w:val="004903BA"/>
    <w:rsid w:val="004905AE"/>
    <w:rsid w:val="0049097D"/>
    <w:rsid w:val="004909B8"/>
    <w:rsid w:val="00490D79"/>
    <w:rsid w:val="004912C4"/>
    <w:rsid w:val="004913EF"/>
    <w:rsid w:val="004914C7"/>
    <w:rsid w:val="00491604"/>
    <w:rsid w:val="00493414"/>
    <w:rsid w:val="00493C62"/>
    <w:rsid w:val="0049439A"/>
    <w:rsid w:val="004947C5"/>
    <w:rsid w:val="004948E4"/>
    <w:rsid w:val="00494A65"/>
    <w:rsid w:val="00494B9D"/>
    <w:rsid w:val="00494CAC"/>
    <w:rsid w:val="004950CF"/>
    <w:rsid w:val="004950EE"/>
    <w:rsid w:val="00495389"/>
    <w:rsid w:val="004955D5"/>
    <w:rsid w:val="00495775"/>
    <w:rsid w:val="00495A1C"/>
    <w:rsid w:val="00495D6E"/>
    <w:rsid w:val="004973B8"/>
    <w:rsid w:val="0049778C"/>
    <w:rsid w:val="00497810"/>
    <w:rsid w:val="00497A0F"/>
    <w:rsid w:val="00497B36"/>
    <w:rsid w:val="00497DAA"/>
    <w:rsid w:val="00497FC9"/>
    <w:rsid w:val="004A02B7"/>
    <w:rsid w:val="004A0596"/>
    <w:rsid w:val="004A086B"/>
    <w:rsid w:val="004A176E"/>
    <w:rsid w:val="004A274E"/>
    <w:rsid w:val="004A29C8"/>
    <w:rsid w:val="004A303D"/>
    <w:rsid w:val="004A355B"/>
    <w:rsid w:val="004A37FB"/>
    <w:rsid w:val="004A390F"/>
    <w:rsid w:val="004A4423"/>
    <w:rsid w:val="004A44E2"/>
    <w:rsid w:val="004A456E"/>
    <w:rsid w:val="004A4A22"/>
    <w:rsid w:val="004A4A9F"/>
    <w:rsid w:val="004A50C8"/>
    <w:rsid w:val="004A5657"/>
    <w:rsid w:val="004A5666"/>
    <w:rsid w:val="004A6421"/>
    <w:rsid w:val="004A6ACF"/>
    <w:rsid w:val="004A7697"/>
    <w:rsid w:val="004A7764"/>
    <w:rsid w:val="004A7F95"/>
    <w:rsid w:val="004B0477"/>
    <w:rsid w:val="004B0792"/>
    <w:rsid w:val="004B0B4D"/>
    <w:rsid w:val="004B0F06"/>
    <w:rsid w:val="004B116D"/>
    <w:rsid w:val="004B152B"/>
    <w:rsid w:val="004B1793"/>
    <w:rsid w:val="004B1BD5"/>
    <w:rsid w:val="004B28EC"/>
    <w:rsid w:val="004B2A3C"/>
    <w:rsid w:val="004B2A8B"/>
    <w:rsid w:val="004B2CDD"/>
    <w:rsid w:val="004B30F5"/>
    <w:rsid w:val="004B3132"/>
    <w:rsid w:val="004B3797"/>
    <w:rsid w:val="004B3AE8"/>
    <w:rsid w:val="004B3E40"/>
    <w:rsid w:val="004B418E"/>
    <w:rsid w:val="004B42F1"/>
    <w:rsid w:val="004B45DD"/>
    <w:rsid w:val="004B49D7"/>
    <w:rsid w:val="004B52C5"/>
    <w:rsid w:val="004B603E"/>
    <w:rsid w:val="004B61E6"/>
    <w:rsid w:val="004B66DD"/>
    <w:rsid w:val="004B68C8"/>
    <w:rsid w:val="004B6927"/>
    <w:rsid w:val="004B7678"/>
    <w:rsid w:val="004B782D"/>
    <w:rsid w:val="004B7C12"/>
    <w:rsid w:val="004C05A1"/>
    <w:rsid w:val="004C063A"/>
    <w:rsid w:val="004C122B"/>
    <w:rsid w:val="004C1C71"/>
    <w:rsid w:val="004C1E7C"/>
    <w:rsid w:val="004C1F35"/>
    <w:rsid w:val="004C1F6F"/>
    <w:rsid w:val="004C2322"/>
    <w:rsid w:val="004C2486"/>
    <w:rsid w:val="004C3071"/>
    <w:rsid w:val="004C3379"/>
    <w:rsid w:val="004C362E"/>
    <w:rsid w:val="004C3637"/>
    <w:rsid w:val="004C37C4"/>
    <w:rsid w:val="004C3B00"/>
    <w:rsid w:val="004C3B84"/>
    <w:rsid w:val="004C3E21"/>
    <w:rsid w:val="004C4CA8"/>
    <w:rsid w:val="004C5283"/>
    <w:rsid w:val="004C547A"/>
    <w:rsid w:val="004C55A8"/>
    <w:rsid w:val="004C5A3E"/>
    <w:rsid w:val="004C5ABA"/>
    <w:rsid w:val="004C5F79"/>
    <w:rsid w:val="004C615C"/>
    <w:rsid w:val="004C62AC"/>
    <w:rsid w:val="004C654B"/>
    <w:rsid w:val="004C6A54"/>
    <w:rsid w:val="004C6B25"/>
    <w:rsid w:val="004C6C5F"/>
    <w:rsid w:val="004C6C87"/>
    <w:rsid w:val="004C6FA8"/>
    <w:rsid w:val="004C70C0"/>
    <w:rsid w:val="004C7551"/>
    <w:rsid w:val="004C7BAE"/>
    <w:rsid w:val="004D003F"/>
    <w:rsid w:val="004D01F2"/>
    <w:rsid w:val="004D02E0"/>
    <w:rsid w:val="004D052F"/>
    <w:rsid w:val="004D054F"/>
    <w:rsid w:val="004D11E3"/>
    <w:rsid w:val="004D1610"/>
    <w:rsid w:val="004D22E5"/>
    <w:rsid w:val="004D22FC"/>
    <w:rsid w:val="004D24CF"/>
    <w:rsid w:val="004D2AB1"/>
    <w:rsid w:val="004D2EA0"/>
    <w:rsid w:val="004D348D"/>
    <w:rsid w:val="004D3A97"/>
    <w:rsid w:val="004D3F4D"/>
    <w:rsid w:val="004D424B"/>
    <w:rsid w:val="004D4D0E"/>
    <w:rsid w:val="004D51BE"/>
    <w:rsid w:val="004D5542"/>
    <w:rsid w:val="004D5A1F"/>
    <w:rsid w:val="004D5D88"/>
    <w:rsid w:val="004D6800"/>
    <w:rsid w:val="004D69D8"/>
    <w:rsid w:val="004D70D3"/>
    <w:rsid w:val="004D74BC"/>
    <w:rsid w:val="004D7676"/>
    <w:rsid w:val="004D7958"/>
    <w:rsid w:val="004D7BE1"/>
    <w:rsid w:val="004D7D9A"/>
    <w:rsid w:val="004E00D2"/>
    <w:rsid w:val="004E017E"/>
    <w:rsid w:val="004E01BD"/>
    <w:rsid w:val="004E0412"/>
    <w:rsid w:val="004E048F"/>
    <w:rsid w:val="004E087C"/>
    <w:rsid w:val="004E0F1F"/>
    <w:rsid w:val="004E0FF7"/>
    <w:rsid w:val="004E154F"/>
    <w:rsid w:val="004E1C60"/>
    <w:rsid w:val="004E2711"/>
    <w:rsid w:val="004E2999"/>
    <w:rsid w:val="004E3011"/>
    <w:rsid w:val="004E3202"/>
    <w:rsid w:val="004E37EB"/>
    <w:rsid w:val="004E3A83"/>
    <w:rsid w:val="004E4034"/>
    <w:rsid w:val="004E429A"/>
    <w:rsid w:val="004E42D5"/>
    <w:rsid w:val="004E46D7"/>
    <w:rsid w:val="004E5944"/>
    <w:rsid w:val="004E5965"/>
    <w:rsid w:val="004E5DD1"/>
    <w:rsid w:val="004E60A4"/>
    <w:rsid w:val="004E65CD"/>
    <w:rsid w:val="004E670F"/>
    <w:rsid w:val="004E69A5"/>
    <w:rsid w:val="004E69B7"/>
    <w:rsid w:val="004E6AA0"/>
    <w:rsid w:val="004E6C27"/>
    <w:rsid w:val="004E6F8C"/>
    <w:rsid w:val="004E79AB"/>
    <w:rsid w:val="004E7C88"/>
    <w:rsid w:val="004F0646"/>
    <w:rsid w:val="004F0D3B"/>
    <w:rsid w:val="004F0DDF"/>
    <w:rsid w:val="004F165C"/>
    <w:rsid w:val="004F1938"/>
    <w:rsid w:val="004F20CD"/>
    <w:rsid w:val="004F2245"/>
    <w:rsid w:val="004F25A8"/>
    <w:rsid w:val="004F2AE8"/>
    <w:rsid w:val="004F2D13"/>
    <w:rsid w:val="004F2ED8"/>
    <w:rsid w:val="004F2F24"/>
    <w:rsid w:val="004F3614"/>
    <w:rsid w:val="004F3A79"/>
    <w:rsid w:val="004F3F29"/>
    <w:rsid w:val="004F41CC"/>
    <w:rsid w:val="004F41F5"/>
    <w:rsid w:val="004F4400"/>
    <w:rsid w:val="004F48AB"/>
    <w:rsid w:val="004F4C1B"/>
    <w:rsid w:val="004F54F2"/>
    <w:rsid w:val="004F556E"/>
    <w:rsid w:val="004F58D1"/>
    <w:rsid w:val="004F59BF"/>
    <w:rsid w:val="004F5D02"/>
    <w:rsid w:val="004F5D35"/>
    <w:rsid w:val="004F5E3E"/>
    <w:rsid w:val="004F60BA"/>
    <w:rsid w:val="004F6B2A"/>
    <w:rsid w:val="004F6BAE"/>
    <w:rsid w:val="004F6DB5"/>
    <w:rsid w:val="004F6E65"/>
    <w:rsid w:val="004F76C2"/>
    <w:rsid w:val="005001D6"/>
    <w:rsid w:val="00500355"/>
    <w:rsid w:val="00500536"/>
    <w:rsid w:val="005008D0"/>
    <w:rsid w:val="00500B70"/>
    <w:rsid w:val="0050104F"/>
    <w:rsid w:val="00501730"/>
    <w:rsid w:val="00501ADD"/>
    <w:rsid w:val="00501D50"/>
    <w:rsid w:val="00501EAF"/>
    <w:rsid w:val="0050215A"/>
    <w:rsid w:val="00502390"/>
    <w:rsid w:val="005028A9"/>
    <w:rsid w:val="00502DB8"/>
    <w:rsid w:val="00502EE7"/>
    <w:rsid w:val="005032E0"/>
    <w:rsid w:val="00503ACA"/>
    <w:rsid w:val="00503D29"/>
    <w:rsid w:val="00503D84"/>
    <w:rsid w:val="00503DD1"/>
    <w:rsid w:val="00504874"/>
    <w:rsid w:val="0050568C"/>
    <w:rsid w:val="00505CEC"/>
    <w:rsid w:val="005061BE"/>
    <w:rsid w:val="005066BC"/>
    <w:rsid w:val="00506B0B"/>
    <w:rsid w:val="00506B62"/>
    <w:rsid w:val="005070F2"/>
    <w:rsid w:val="005074AA"/>
    <w:rsid w:val="00507588"/>
    <w:rsid w:val="0050776E"/>
    <w:rsid w:val="005078D8"/>
    <w:rsid w:val="00507BB4"/>
    <w:rsid w:val="00507DF1"/>
    <w:rsid w:val="005109C1"/>
    <w:rsid w:val="00510A7C"/>
    <w:rsid w:val="005110EB"/>
    <w:rsid w:val="0051124A"/>
    <w:rsid w:val="0051170F"/>
    <w:rsid w:val="00511CFA"/>
    <w:rsid w:val="00511F39"/>
    <w:rsid w:val="00512200"/>
    <w:rsid w:val="005129B9"/>
    <w:rsid w:val="00513417"/>
    <w:rsid w:val="005135C9"/>
    <w:rsid w:val="00513686"/>
    <w:rsid w:val="005136D9"/>
    <w:rsid w:val="00513764"/>
    <w:rsid w:val="00513AF5"/>
    <w:rsid w:val="0051411C"/>
    <w:rsid w:val="005146CF"/>
    <w:rsid w:val="00514A7D"/>
    <w:rsid w:val="00514D1A"/>
    <w:rsid w:val="00515160"/>
    <w:rsid w:val="00515220"/>
    <w:rsid w:val="00515B7F"/>
    <w:rsid w:val="00515E7A"/>
    <w:rsid w:val="0051609E"/>
    <w:rsid w:val="005166E1"/>
    <w:rsid w:val="005166F0"/>
    <w:rsid w:val="00516C47"/>
    <w:rsid w:val="0051733A"/>
    <w:rsid w:val="00520936"/>
    <w:rsid w:val="005209CB"/>
    <w:rsid w:val="00520F11"/>
    <w:rsid w:val="005215C5"/>
    <w:rsid w:val="00522052"/>
    <w:rsid w:val="00522BA9"/>
    <w:rsid w:val="00522FAE"/>
    <w:rsid w:val="005234A0"/>
    <w:rsid w:val="00523BDE"/>
    <w:rsid w:val="00523EF7"/>
    <w:rsid w:val="005242D5"/>
    <w:rsid w:val="005246FF"/>
    <w:rsid w:val="00524AA1"/>
    <w:rsid w:val="00524D44"/>
    <w:rsid w:val="00524DAB"/>
    <w:rsid w:val="00524F4F"/>
    <w:rsid w:val="005253A3"/>
    <w:rsid w:val="00525566"/>
    <w:rsid w:val="00525806"/>
    <w:rsid w:val="00525A7D"/>
    <w:rsid w:val="00525BBC"/>
    <w:rsid w:val="00525CAF"/>
    <w:rsid w:val="00525FA6"/>
    <w:rsid w:val="005264CD"/>
    <w:rsid w:val="00526728"/>
    <w:rsid w:val="005267DE"/>
    <w:rsid w:val="0052691B"/>
    <w:rsid w:val="00526D25"/>
    <w:rsid w:val="00526D36"/>
    <w:rsid w:val="00526F98"/>
    <w:rsid w:val="005272B4"/>
    <w:rsid w:val="005276DE"/>
    <w:rsid w:val="00527A66"/>
    <w:rsid w:val="00527A81"/>
    <w:rsid w:val="00527B68"/>
    <w:rsid w:val="00527C4B"/>
    <w:rsid w:val="0053052C"/>
    <w:rsid w:val="005306E7"/>
    <w:rsid w:val="0053094A"/>
    <w:rsid w:val="00530A64"/>
    <w:rsid w:val="00530C5A"/>
    <w:rsid w:val="00530D01"/>
    <w:rsid w:val="00531297"/>
    <w:rsid w:val="00531ACE"/>
    <w:rsid w:val="00531CA3"/>
    <w:rsid w:val="00531F48"/>
    <w:rsid w:val="00532143"/>
    <w:rsid w:val="005323E4"/>
    <w:rsid w:val="005325DD"/>
    <w:rsid w:val="00532796"/>
    <w:rsid w:val="00532A8F"/>
    <w:rsid w:val="00532B7D"/>
    <w:rsid w:val="0053328B"/>
    <w:rsid w:val="0053365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609D"/>
    <w:rsid w:val="0053637A"/>
    <w:rsid w:val="00536B55"/>
    <w:rsid w:val="00536B5A"/>
    <w:rsid w:val="00537482"/>
    <w:rsid w:val="0053781F"/>
    <w:rsid w:val="0053791E"/>
    <w:rsid w:val="00537B39"/>
    <w:rsid w:val="00537E51"/>
    <w:rsid w:val="00540185"/>
    <w:rsid w:val="0054040C"/>
    <w:rsid w:val="00540622"/>
    <w:rsid w:val="0054071A"/>
    <w:rsid w:val="00540A24"/>
    <w:rsid w:val="00540B8A"/>
    <w:rsid w:val="00540C09"/>
    <w:rsid w:val="00540F5B"/>
    <w:rsid w:val="00540FD2"/>
    <w:rsid w:val="00540FE2"/>
    <w:rsid w:val="005414E6"/>
    <w:rsid w:val="005416B1"/>
    <w:rsid w:val="0054173B"/>
    <w:rsid w:val="00541770"/>
    <w:rsid w:val="00541A1E"/>
    <w:rsid w:val="00541E7C"/>
    <w:rsid w:val="0054230D"/>
    <w:rsid w:val="00542469"/>
    <w:rsid w:val="005434A0"/>
    <w:rsid w:val="00543812"/>
    <w:rsid w:val="00543E37"/>
    <w:rsid w:val="005447F3"/>
    <w:rsid w:val="00544FBC"/>
    <w:rsid w:val="00545361"/>
    <w:rsid w:val="00545818"/>
    <w:rsid w:val="005459B7"/>
    <w:rsid w:val="00545B14"/>
    <w:rsid w:val="00545EEA"/>
    <w:rsid w:val="0054634F"/>
    <w:rsid w:val="005467B8"/>
    <w:rsid w:val="005469DB"/>
    <w:rsid w:val="00546E3E"/>
    <w:rsid w:val="00547427"/>
    <w:rsid w:val="00547577"/>
    <w:rsid w:val="005478D1"/>
    <w:rsid w:val="0055054E"/>
    <w:rsid w:val="0055056F"/>
    <w:rsid w:val="00550705"/>
    <w:rsid w:val="00550A28"/>
    <w:rsid w:val="00550CDF"/>
    <w:rsid w:val="00550F17"/>
    <w:rsid w:val="0055141B"/>
    <w:rsid w:val="00551526"/>
    <w:rsid w:val="00551D45"/>
    <w:rsid w:val="0055234C"/>
    <w:rsid w:val="0055242F"/>
    <w:rsid w:val="00552669"/>
    <w:rsid w:val="0055318C"/>
    <w:rsid w:val="005531B3"/>
    <w:rsid w:val="0055391A"/>
    <w:rsid w:val="00553F0E"/>
    <w:rsid w:val="00553FB1"/>
    <w:rsid w:val="00554230"/>
    <w:rsid w:val="005543FB"/>
    <w:rsid w:val="00554508"/>
    <w:rsid w:val="00554617"/>
    <w:rsid w:val="00554BAB"/>
    <w:rsid w:val="00554E64"/>
    <w:rsid w:val="0055518B"/>
    <w:rsid w:val="005556A7"/>
    <w:rsid w:val="00555E7D"/>
    <w:rsid w:val="00556229"/>
    <w:rsid w:val="0055684C"/>
    <w:rsid w:val="00556FBD"/>
    <w:rsid w:val="0055739A"/>
    <w:rsid w:val="0055767C"/>
    <w:rsid w:val="005576F0"/>
    <w:rsid w:val="0055776A"/>
    <w:rsid w:val="0055777F"/>
    <w:rsid w:val="00557C9B"/>
    <w:rsid w:val="00557EA0"/>
    <w:rsid w:val="005601DC"/>
    <w:rsid w:val="005604CC"/>
    <w:rsid w:val="005609C5"/>
    <w:rsid w:val="00560DC9"/>
    <w:rsid w:val="00560E2B"/>
    <w:rsid w:val="005611B0"/>
    <w:rsid w:val="00561B69"/>
    <w:rsid w:val="005620E3"/>
    <w:rsid w:val="0056235F"/>
    <w:rsid w:val="005628B8"/>
    <w:rsid w:val="005629E0"/>
    <w:rsid w:val="00562B06"/>
    <w:rsid w:val="005631F9"/>
    <w:rsid w:val="00563481"/>
    <w:rsid w:val="005638B0"/>
    <w:rsid w:val="005638FA"/>
    <w:rsid w:val="00563CFE"/>
    <w:rsid w:val="0056489F"/>
    <w:rsid w:val="00564D53"/>
    <w:rsid w:val="00564DBD"/>
    <w:rsid w:val="00564F25"/>
    <w:rsid w:val="00565299"/>
    <w:rsid w:val="00565597"/>
    <w:rsid w:val="00565AA2"/>
    <w:rsid w:val="00565B18"/>
    <w:rsid w:val="00565CA6"/>
    <w:rsid w:val="00566B0F"/>
    <w:rsid w:val="00566C57"/>
    <w:rsid w:val="00566EAD"/>
    <w:rsid w:val="0056713D"/>
    <w:rsid w:val="00567143"/>
    <w:rsid w:val="00567159"/>
    <w:rsid w:val="0056716C"/>
    <w:rsid w:val="00567557"/>
    <w:rsid w:val="0056795B"/>
    <w:rsid w:val="00570064"/>
    <w:rsid w:val="0057018D"/>
    <w:rsid w:val="0057044C"/>
    <w:rsid w:val="00570912"/>
    <w:rsid w:val="00570B7D"/>
    <w:rsid w:val="00571AB9"/>
    <w:rsid w:val="00571AE0"/>
    <w:rsid w:val="00571C03"/>
    <w:rsid w:val="00571CC1"/>
    <w:rsid w:val="00571CE9"/>
    <w:rsid w:val="00572028"/>
    <w:rsid w:val="005728B8"/>
    <w:rsid w:val="00573646"/>
    <w:rsid w:val="0057368B"/>
    <w:rsid w:val="00574007"/>
    <w:rsid w:val="0057418F"/>
    <w:rsid w:val="00574289"/>
    <w:rsid w:val="005748D3"/>
    <w:rsid w:val="00574A84"/>
    <w:rsid w:val="00574BDE"/>
    <w:rsid w:val="00574CFF"/>
    <w:rsid w:val="00574FCE"/>
    <w:rsid w:val="00575388"/>
    <w:rsid w:val="005754AC"/>
    <w:rsid w:val="00575699"/>
    <w:rsid w:val="005756F7"/>
    <w:rsid w:val="0057578B"/>
    <w:rsid w:val="00575A34"/>
    <w:rsid w:val="00575E7D"/>
    <w:rsid w:val="00575FCD"/>
    <w:rsid w:val="00576118"/>
    <w:rsid w:val="005762EC"/>
    <w:rsid w:val="005765F3"/>
    <w:rsid w:val="00576775"/>
    <w:rsid w:val="00576911"/>
    <w:rsid w:val="00576B19"/>
    <w:rsid w:val="00576D5F"/>
    <w:rsid w:val="00576DFD"/>
    <w:rsid w:val="00576FCB"/>
    <w:rsid w:val="00577738"/>
    <w:rsid w:val="00577D15"/>
    <w:rsid w:val="00577E5B"/>
    <w:rsid w:val="005800C0"/>
    <w:rsid w:val="005804EF"/>
    <w:rsid w:val="005806C4"/>
    <w:rsid w:val="00580965"/>
    <w:rsid w:val="005809AB"/>
    <w:rsid w:val="00580FCF"/>
    <w:rsid w:val="00581289"/>
    <w:rsid w:val="005814A4"/>
    <w:rsid w:val="0058170A"/>
    <w:rsid w:val="00582F95"/>
    <w:rsid w:val="005832E7"/>
    <w:rsid w:val="00583347"/>
    <w:rsid w:val="00583901"/>
    <w:rsid w:val="00583D4B"/>
    <w:rsid w:val="00584CDC"/>
    <w:rsid w:val="005852E0"/>
    <w:rsid w:val="00585334"/>
    <w:rsid w:val="005857D8"/>
    <w:rsid w:val="00585901"/>
    <w:rsid w:val="00585D27"/>
    <w:rsid w:val="00585D31"/>
    <w:rsid w:val="005868C8"/>
    <w:rsid w:val="00586A01"/>
    <w:rsid w:val="00586E80"/>
    <w:rsid w:val="00586FA1"/>
    <w:rsid w:val="00587101"/>
    <w:rsid w:val="00587613"/>
    <w:rsid w:val="00587693"/>
    <w:rsid w:val="005876A7"/>
    <w:rsid w:val="00587814"/>
    <w:rsid w:val="00587D91"/>
    <w:rsid w:val="0059039E"/>
    <w:rsid w:val="00590835"/>
    <w:rsid w:val="00590F3C"/>
    <w:rsid w:val="00591431"/>
    <w:rsid w:val="0059159F"/>
    <w:rsid w:val="00591C2F"/>
    <w:rsid w:val="00591C49"/>
    <w:rsid w:val="00592AB8"/>
    <w:rsid w:val="005933EE"/>
    <w:rsid w:val="005939E1"/>
    <w:rsid w:val="00593B55"/>
    <w:rsid w:val="00593CD7"/>
    <w:rsid w:val="00593DDD"/>
    <w:rsid w:val="00593F52"/>
    <w:rsid w:val="00593FEC"/>
    <w:rsid w:val="00594312"/>
    <w:rsid w:val="00594501"/>
    <w:rsid w:val="005947CB"/>
    <w:rsid w:val="005948C2"/>
    <w:rsid w:val="00594D52"/>
    <w:rsid w:val="00594E07"/>
    <w:rsid w:val="005952BC"/>
    <w:rsid w:val="005957FD"/>
    <w:rsid w:val="005959CE"/>
    <w:rsid w:val="00595FCC"/>
    <w:rsid w:val="00596392"/>
    <w:rsid w:val="005963AF"/>
    <w:rsid w:val="0059642A"/>
    <w:rsid w:val="00596854"/>
    <w:rsid w:val="00596DC8"/>
    <w:rsid w:val="00597238"/>
    <w:rsid w:val="005979CF"/>
    <w:rsid w:val="00597A3C"/>
    <w:rsid w:val="00597C6B"/>
    <w:rsid w:val="005A0476"/>
    <w:rsid w:val="005A071E"/>
    <w:rsid w:val="005A080A"/>
    <w:rsid w:val="005A0E8C"/>
    <w:rsid w:val="005A1034"/>
    <w:rsid w:val="005A1431"/>
    <w:rsid w:val="005A19F1"/>
    <w:rsid w:val="005A1E8F"/>
    <w:rsid w:val="005A1FBC"/>
    <w:rsid w:val="005A234C"/>
    <w:rsid w:val="005A24DF"/>
    <w:rsid w:val="005A26F6"/>
    <w:rsid w:val="005A27B8"/>
    <w:rsid w:val="005A297C"/>
    <w:rsid w:val="005A2AD8"/>
    <w:rsid w:val="005A2FF4"/>
    <w:rsid w:val="005A3342"/>
    <w:rsid w:val="005A3E50"/>
    <w:rsid w:val="005A4087"/>
    <w:rsid w:val="005A6712"/>
    <w:rsid w:val="005A6AF4"/>
    <w:rsid w:val="005A6F70"/>
    <w:rsid w:val="005A7A81"/>
    <w:rsid w:val="005A7B97"/>
    <w:rsid w:val="005B04C8"/>
    <w:rsid w:val="005B0962"/>
    <w:rsid w:val="005B0DA5"/>
    <w:rsid w:val="005B10E9"/>
    <w:rsid w:val="005B160B"/>
    <w:rsid w:val="005B166F"/>
    <w:rsid w:val="005B17C9"/>
    <w:rsid w:val="005B1866"/>
    <w:rsid w:val="005B19DE"/>
    <w:rsid w:val="005B20C6"/>
    <w:rsid w:val="005B254F"/>
    <w:rsid w:val="005B39A0"/>
    <w:rsid w:val="005B40B0"/>
    <w:rsid w:val="005B431E"/>
    <w:rsid w:val="005B4396"/>
    <w:rsid w:val="005B45DF"/>
    <w:rsid w:val="005B4A0C"/>
    <w:rsid w:val="005B4AA8"/>
    <w:rsid w:val="005B4DB6"/>
    <w:rsid w:val="005B5035"/>
    <w:rsid w:val="005B5245"/>
    <w:rsid w:val="005B5E34"/>
    <w:rsid w:val="005B6132"/>
    <w:rsid w:val="005B61BB"/>
    <w:rsid w:val="005B631A"/>
    <w:rsid w:val="005B6742"/>
    <w:rsid w:val="005B7211"/>
    <w:rsid w:val="005B7416"/>
    <w:rsid w:val="005B756E"/>
    <w:rsid w:val="005B77C3"/>
    <w:rsid w:val="005C0091"/>
    <w:rsid w:val="005C01F7"/>
    <w:rsid w:val="005C0634"/>
    <w:rsid w:val="005C07BC"/>
    <w:rsid w:val="005C07D4"/>
    <w:rsid w:val="005C0F1C"/>
    <w:rsid w:val="005C0F28"/>
    <w:rsid w:val="005C1007"/>
    <w:rsid w:val="005C1FF7"/>
    <w:rsid w:val="005C29C6"/>
    <w:rsid w:val="005C2B44"/>
    <w:rsid w:val="005C2CD0"/>
    <w:rsid w:val="005C30DC"/>
    <w:rsid w:val="005C3734"/>
    <w:rsid w:val="005C3851"/>
    <w:rsid w:val="005C39DB"/>
    <w:rsid w:val="005C3B40"/>
    <w:rsid w:val="005C3F73"/>
    <w:rsid w:val="005C4113"/>
    <w:rsid w:val="005C414F"/>
    <w:rsid w:val="005C4B44"/>
    <w:rsid w:val="005C513B"/>
    <w:rsid w:val="005C5E6E"/>
    <w:rsid w:val="005C6023"/>
    <w:rsid w:val="005C6299"/>
    <w:rsid w:val="005C632E"/>
    <w:rsid w:val="005C66FF"/>
    <w:rsid w:val="005C6794"/>
    <w:rsid w:val="005C6BD3"/>
    <w:rsid w:val="005C6FAF"/>
    <w:rsid w:val="005C7443"/>
    <w:rsid w:val="005C771B"/>
    <w:rsid w:val="005C771D"/>
    <w:rsid w:val="005C775B"/>
    <w:rsid w:val="005C784D"/>
    <w:rsid w:val="005C78E8"/>
    <w:rsid w:val="005C7F7F"/>
    <w:rsid w:val="005D01A6"/>
    <w:rsid w:val="005D0459"/>
    <w:rsid w:val="005D0B6E"/>
    <w:rsid w:val="005D1002"/>
    <w:rsid w:val="005D1229"/>
    <w:rsid w:val="005D129F"/>
    <w:rsid w:val="005D12D3"/>
    <w:rsid w:val="005D1447"/>
    <w:rsid w:val="005D18CC"/>
    <w:rsid w:val="005D19A9"/>
    <w:rsid w:val="005D1CA5"/>
    <w:rsid w:val="005D1CC4"/>
    <w:rsid w:val="005D1EEE"/>
    <w:rsid w:val="005D207F"/>
    <w:rsid w:val="005D2365"/>
    <w:rsid w:val="005D23DD"/>
    <w:rsid w:val="005D269F"/>
    <w:rsid w:val="005D28E4"/>
    <w:rsid w:val="005D2DCA"/>
    <w:rsid w:val="005D2E66"/>
    <w:rsid w:val="005D2E98"/>
    <w:rsid w:val="005D2FF5"/>
    <w:rsid w:val="005D333D"/>
    <w:rsid w:val="005D364D"/>
    <w:rsid w:val="005D38C6"/>
    <w:rsid w:val="005D3CAD"/>
    <w:rsid w:val="005D3D20"/>
    <w:rsid w:val="005D3D7F"/>
    <w:rsid w:val="005D4576"/>
    <w:rsid w:val="005D4DB6"/>
    <w:rsid w:val="005D5166"/>
    <w:rsid w:val="005D5AEA"/>
    <w:rsid w:val="005D5DBC"/>
    <w:rsid w:val="005D65FB"/>
    <w:rsid w:val="005D66C2"/>
    <w:rsid w:val="005D6A45"/>
    <w:rsid w:val="005D6D01"/>
    <w:rsid w:val="005D6F8A"/>
    <w:rsid w:val="005D6FD6"/>
    <w:rsid w:val="005D717A"/>
    <w:rsid w:val="005D7355"/>
    <w:rsid w:val="005D73A5"/>
    <w:rsid w:val="005D7459"/>
    <w:rsid w:val="005D784C"/>
    <w:rsid w:val="005D7AAF"/>
    <w:rsid w:val="005D7F30"/>
    <w:rsid w:val="005D7F45"/>
    <w:rsid w:val="005E0532"/>
    <w:rsid w:val="005E0754"/>
    <w:rsid w:val="005E0906"/>
    <w:rsid w:val="005E09CD"/>
    <w:rsid w:val="005E0C63"/>
    <w:rsid w:val="005E0D0D"/>
    <w:rsid w:val="005E0ECA"/>
    <w:rsid w:val="005E0F93"/>
    <w:rsid w:val="005E116A"/>
    <w:rsid w:val="005E1193"/>
    <w:rsid w:val="005E125E"/>
    <w:rsid w:val="005E147B"/>
    <w:rsid w:val="005E1B49"/>
    <w:rsid w:val="005E1C86"/>
    <w:rsid w:val="005E2056"/>
    <w:rsid w:val="005E21A6"/>
    <w:rsid w:val="005E2453"/>
    <w:rsid w:val="005E24A7"/>
    <w:rsid w:val="005E2508"/>
    <w:rsid w:val="005E294B"/>
    <w:rsid w:val="005E3752"/>
    <w:rsid w:val="005E37CE"/>
    <w:rsid w:val="005E38E9"/>
    <w:rsid w:val="005E3903"/>
    <w:rsid w:val="005E3A60"/>
    <w:rsid w:val="005E3F44"/>
    <w:rsid w:val="005E4191"/>
    <w:rsid w:val="005E4447"/>
    <w:rsid w:val="005E4830"/>
    <w:rsid w:val="005E4BCE"/>
    <w:rsid w:val="005E4E6E"/>
    <w:rsid w:val="005E4F0A"/>
    <w:rsid w:val="005E5032"/>
    <w:rsid w:val="005E5088"/>
    <w:rsid w:val="005E5499"/>
    <w:rsid w:val="005E56E4"/>
    <w:rsid w:val="005E5868"/>
    <w:rsid w:val="005E58B5"/>
    <w:rsid w:val="005E5ABA"/>
    <w:rsid w:val="005E5FED"/>
    <w:rsid w:val="005E61E8"/>
    <w:rsid w:val="005E6233"/>
    <w:rsid w:val="005E6708"/>
    <w:rsid w:val="005E6CDF"/>
    <w:rsid w:val="005E7046"/>
    <w:rsid w:val="005E7601"/>
    <w:rsid w:val="005E7748"/>
    <w:rsid w:val="005E7995"/>
    <w:rsid w:val="005E7CF0"/>
    <w:rsid w:val="005E7D1D"/>
    <w:rsid w:val="005F0723"/>
    <w:rsid w:val="005F0756"/>
    <w:rsid w:val="005F07AA"/>
    <w:rsid w:val="005F0A8E"/>
    <w:rsid w:val="005F0B1D"/>
    <w:rsid w:val="005F0E86"/>
    <w:rsid w:val="005F0F32"/>
    <w:rsid w:val="005F10B0"/>
    <w:rsid w:val="005F132C"/>
    <w:rsid w:val="005F174D"/>
    <w:rsid w:val="005F1D72"/>
    <w:rsid w:val="005F27C4"/>
    <w:rsid w:val="005F2DD1"/>
    <w:rsid w:val="005F2EF2"/>
    <w:rsid w:val="005F3273"/>
    <w:rsid w:val="005F4C26"/>
    <w:rsid w:val="005F4CE5"/>
    <w:rsid w:val="005F4D00"/>
    <w:rsid w:val="005F4D86"/>
    <w:rsid w:val="005F503F"/>
    <w:rsid w:val="005F5314"/>
    <w:rsid w:val="005F590C"/>
    <w:rsid w:val="005F5FBA"/>
    <w:rsid w:val="005F602A"/>
    <w:rsid w:val="005F6524"/>
    <w:rsid w:val="005F691A"/>
    <w:rsid w:val="005F6FF3"/>
    <w:rsid w:val="005F72C5"/>
    <w:rsid w:val="005F77F4"/>
    <w:rsid w:val="005F7868"/>
    <w:rsid w:val="005F7CFE"/>
    <w:rsid w:val="005F7F53"/>
    <w:rsid w:val="00600059"/>
    <w:rsid w:val="00600763"/>
    <w:rsid w:val="006007A1"/>
    <w:rsid w:val="00600873"/>
    <w:rsid w:val="00600A83"/>
    <w:rsid w:val="00600D91"/>
    <w:rsid w:val="00600E9F"/>
    <w:rsid w:val="0060164A"/>
    <w:rsid w:val="0060242C"/>
    <w:rsid w:val="0060266E"/>
    <w:rsid w:val="006026ED"/>
    <w:rsid w:val="00602946"/>
    <w:rsid w:val="0060390A"/>
    <w:rsid w:val="00603AD8"/>
    <w:rsid w:val="006048D2"/>
    <w:rsid w:val="00604CD2"/>
    <w:rsid w:val="0060500B"/>
    <w:rsid w:val="0060502F"/>
    <w:rsid w:val="00605120"/>
    <w:rsid w:val="00605855"/>
    <w:rsid w:val="0060593C"/>
    <w:rsid w:val="00605E8D"/>
    <w:rsid w:val="00605F77"/>
    <w:rsid w:val="00606070"/>
    <w:rsid w:val="0060644B"/>
    <w:rsid w:val="006066A6"/>
    <w:rsid w:val="0060674F"/>
    <w:rsid w:val="006069B9"/>
    <w:rsid w:val="00606FAD"/>
    <w:rsid w:val="00607534"/>
    <w:rsid w:val="00607D89"/>
    <w:rsid w:val="00607E46"/>
    <w:rsid w:val="00607E78"/>
    <w:rsid w:val="00610270"/>
    <w:rsid w:val="006103F1"/>
    <w:rsid w:val="006107BC"/>
    <w:rsid w:val="006109FB"/>
    <w:rsid w:val="00610C80"/>
    <w:rsid w:val="00611067"/>
    <w:rsid w:val="00611509"/>
    <w:rsid w:val="006126F9"/>
    <w:rsid w:val="00612739"/>
    <w:rsid w:val="00612D19"/>
    <w:rsid w:val="00612EC3"/>
    <w:rsid w:val="00613465"/>
    <w:rsid w:val="00613BD5"/>
    <w:rsid w:val="00613E2A"/>
    <w:rsid w:val="00613E3D"/>
    <w:rsid w:val="00613FA6"/>
    <w:rsid w:val="0061435A"/>
    <w:rsid w:val="00614443"/>
    <w:rsid w:val="006144F6"/>
    <w:rsid w:val="006148A3"/>
    <w:rsid w:val="00614962"/>
    <w:rsid w:val="00614D47"/>
    <w:rsid w:val="00614D4A"/>
    <w:rsid w:val="00614E41"/>
    <w:rsid w:val="0061513F"/>
    <w:rsid w:val="00615693"/>
    <w:rsid w:val="00615742"/>
    <w:rsid w:val="006159CD"/>
    <w:rsid w:val="00615D25"/>
    <w:rsid w:val="00615E9F"/>
    <w:rsid w:val="00615FC1"/>
    <w:rsid w:val="00616049"/>
    <w:rsid w:val="00616609"/>
    <w:rsid w:val="00616796"/>
    <w:rsid w:val="006169E1"/>
    <w:rsid w:val="00616ABB"/>
    <w:rsid w:val="00616D96"/>
    <w:rsid w:val="006174F7"/>
    <w:rsid w:val="00617990"/>
    <w:rsid w:val="00620535"/>
    <w:rsid w:val="00620A07"/>
    <w:rsid w:val="00620E17"/>
    <w:rsid w:val="006210B4"/>
    <w:rsid w:val="006211FA"/>
    <w:rsid w:val="00621A5A"/>
    <w:rsid w:val="00621B75"/>
    <w:rsid w:val="00621C87"/>
    <w:rsid w:val="00622734"/>
    <w:rsid w:val="00622EF9"/>
    <w:rsid w:val="00622F7D"/>
    <w:rsid w:val="00623116"/>
    <w:rsid w:val="0062371D"/>
    <w:rsid w:val="00623B66"/>
    <w:rsid w:val="00623DA5"/>
    <w:rsid w:val="00624D61"/>
    <w:rsid w:val="00624D9F"/>
    <w:rsid w:val="00625365"/>
    <w:rsid w:val="006255DF"/>
    <w:rsid w:val="006259EE"/>
    <w:rsid w:val="006264BA"/>
    <w:rsid w:val="006266FC"/>
    <w:rsid w:val="006267FF"/>
    <w:rsid w:val="00626BB3"/>
    <w:rsid w:val="00626CF3"/>
    <w:rsid w:val="00626D2E"/>
    <w:rsid w:val="00626FCB"/>
    <w:rsid w:val="0062723A"/>
    <w:rsid w:val="00627317"/>
    <w:rsid w:val="0062762F"/>
    <w:rsid w:val="00627B1C"/>
    <w:rsid w:val="00627D4C"/>
    <w:rsid w:val="006305DB"/>
    <w:rsid w:val="0063080C"/>
    <w:rsid w:val="00630973"/>
    <w:rsid w:val="00630B2C"/>
    <w:rsid w:val="00630ED3"/>
    <w:rsid w:val="00630FA5"/>
    <w:rsid w:val="00631759"/>
    <w:rsid w:val="00631D2C"/>
    <w:rsid w:val="00631F3D"/>
    <w:rsid w:val="00632885"/>
    <w:rsid w:val="006329D2"/>
    <w:rsid w:val="00632D06"/>
    <w:rsid w:val="00633135"/>
    <w:rsid w:val="00633370"/>
    <w:rsid w:val="00633680"/>
    <w:rsid w:val="00633D98"/>
    <w:rsid w:val="00633EDC"/>
    <w:rsid w:val="00633FA2"/>
    <w:rsid w:val="0063439A"/>
    <w:rsid w:val="006346D3"/>
    <w:rsid w:val="00634A17"/>
    <w:rsid w:val="00634A82"/>
    <w:rsid w:val="00634B57"/>
    <w:rsid w:val="00634ED6"/>
    <w:rsid w:val="00634FA2"/>
    <w:rsid w:val="006350EF"/>
    <w:rsid w:val="00635A2A"/>
    <w:rsid w:val="00636383"/>
    <w:rsid w:val="006363A5"/>
    <w:rsid w:val="00636520"/>
    <w:rsid w:val="0063660F"/>
    <w:rsid w:val="006366B1"/>
    <w:rsid w:val="0063672C"/>
    <w:rsid w:val="00636A24"/>
    <w:rsid w:val="00636BE1"/>
    <w:rsid w:val="00637F9A"/>
    <w:rsid w:val="0064002D"/>
    <w:rsid w:val="0064029F"/>
    <w:rsid w:val="006404F9"/>
    <w:rsid w:val="0064064F"/>
    <w:rsid w:val="0064075D"/>
    <w:rsid w:val="00640B84"/>
    <w:rsid w:val="006410EC"/>
    <w:rsid w:val="006413B4"/>
    <w:rsid w:val="006414EE"/>
    <w:rsid w:val="00641874"/>
    <w:rsid w:val="00641974"/>
    <w:rsid w:val="006420AB"/>
    <w:rsid w:val="0064231C"/>
    <w:rsid w:val="0064241D"/>
    <w:rsid w:val="00643661"/>
    <w:rsid w:val="00643794"/>
    <w:rsid w:val="00644286"/>
    <w:rsid w:val="0064430A"/>
    <w:rsid w:val="006443CC"/>
    <w:rsid w:val="00644553"/>
    <w:rsid w:val="00644B0E"/>
    <w:rsid w:val="00644E4B"/>
    <w:rsid w:val="00645526"/>
    <w:rsid w:val="00645CED"/>
    <w:rsid w:val="00645E1E"/>
    <w:rsid w:val="00645E53"/>
    <w:rsid w:val="00645E6F"/>
    <w:rsid w:val="00646624"/>
    <w:rsid w:val="00646B82"/>
    <w:rsid w:val="00646C0E"/>
    <w:rsid w:val="00646F90"/>
    <w:rsid w:val="00647B24"/>
    <w:rsid w:val="00650094"/>
    <w:rsid w:val="0065054B"/>
    <w:rsid w:val="00650875"/>
    <w:rsid w:val="0065087A"/>
    <w:rsid w:val="00650F8E"/>
    <w:rsid w:val="00651649"/>
    <w:rsid w:val="006523B5"/>
    <w:rsid w:val="00652FC4"/>
    <w:rsid w:val="006534CE"/>
    <w:rsid w:val="006536BB"/>
    <w:rsid w:val="00653744"/>
    <w:rsid w:val="00653C5A"/>
    <w:rsid w:val="006545A0"/>
    <w:rsid w:val="00654772"/>
    <w:rsid w:val="00654DC0"/>
    <w:rsid w:val="006557B8"/>
    <w:rsid w:val="00655CFF"/>
    <w:rsid w:val="00655F4E"/>
    <w:rsid w:val="006560D5"/>
    <w:rsid w:val="006567A1"/>
    <w:rsid w:val="006567B4"/>
    <w:rsid w:val="00656806"/>
    <w:rsid w:val="00656E32"/>
    <w:rsid w:val="0065728E"/>
    <w:rsid w:val="00657865"/>
    <w:rsid w:val="00657D51"/>
    <w:rsid w:val="00660399"/>
    <w:rsid w:val="00660870"/>
    <w:rsid w:val="00660996"/>
    <w:rsid w:val="00660B44"/>
    <w:rsid w:val="00661171"/>
    <w:rsid w:val="006612CD"/>
    <w:rsid w:val="00661398"/>
    <w:rsid w:val="00661938"/>
    <w:rsid w:val="006626A4"/>
    <w:rsid w:val="00662736"/>
    <w:rsid w:val="0066280B"/>
    <w:rsid w:val="00662D19"/>
    <w:rsid w:val="00662DAB"/>
    <w:rsid w:val="0066321B"/>
    <w:rsid w:val="0066391A"/>
    <w:rsid w:val="00663933"/>
    <w:rsid w:val="00663FAF"/>
    <w:rsid w:val="00664291"/>
    <w:rsid w:val="006650B7"/>
    <w:rsid w:val="0066593E"/>
    <w:rsid w:val="00665BC8"/>
    <w:rsid w:val="00665D34"/>
    <w:rsid w:val="00665F52"/>
    <w:rsid w:val="00665F95"/>
    <w:rsid w:val="00666108"/>
    <w:rsid w:val="00667506"/>
    <w:rsid w:val="006675EF"/>
    <w:rsid w:val="0066779D"/>
    <w:rsid w:val="00667DE0"/>
    <w:rsid w:val="00670E68"/>
    <w:rsid w:val="006712CE"/>
    <w:rsid w:val="006714B4"/>
    <w:rsid w:val="006714DF"/>
    <w:rsid w:val="006717DB"/>
    <w:rsid w:val="006718B3"/>
    <w:rsid w:val="00671CBF"/>
    <w:rsid w:val="00671E8D"/>
    <w:rsid w:val="00672669"/>
    <w:rsid w:val="0067282A"/>
    <w:rsid w:val="00672AB7"/>
    <w:rsid w:val="006731E3"/>
    <w:rsid w:val="00673648"/>
    <w:rsid w:val="00673CF0"/>
    <w:rsid w:val="00673E46"/>
    <w:rsid w:val="00673F84"/>
    <w:rsid w:val="006744CC"/>
    <w:rsid w:val="006749AC"/>
    <w:rsid w:val="00674F45"/>
    <w:rsid w:val="00675011"/>
    <w:rsid w:val="0067520D"/>
    <w:rsid w:val="00675542"/>
    <w:rsid w:val="0067577F"/>
    <w:rsid w:val="00675B78"/>
    <w:rsid w:val="00675EF7"/>
    <w:rsid w:val="00675FCC"/>
    <w:rsid w:val="00676075"/>
    <w:rsid w:val="006766FE"/>
    <w:rsid w:val="00676C24"/>
    <w:rsid w:val="00677762"/>
    <w:rsid w:val="0067787E"/>
    <w:rsid w:val="0067794C"/>
    <w:rsid w:val="00677CCB"/>
    <w:rsid w:val="0068105C"/>
    <w:rsid w:val="0068123D"/>
    <w:rsid w:val="0068155D"/>
    <w:rsid w:val="00681AFA"/>
    <w:rsid w:val="00681DDC"/>
    <w:rsid w:val="00681E27"/>
    <w:rsid w:val="00681E33"/>
    <w:rsid w:val="00682003"/>
    <w:rsid w:val="0068212D"/>
    <w:rsid w:val="00682213"/>
    <w:rsid w:val="006822FF"/>
    <w:rsid w:val="00682DA0"/>
    <w:rsid w:val="00683083"/>
    <w:rsid w:val="00683596"/>
    <w:rsid w:val="00683A6C"/>
    <w:rsid w:val="00683C1B"/>
    <w:rsid w:val="00684099"/>
    <w:rsid w:val="0068415D"/>
    <w:rsid w:val="00684732"/>
    <w:rsid w:val="00684943"/>
    <w:rsid w:val="00684C6C"/>
    <w:rsid w:val="00684F98"/>
    <w:rsid w:val="00685582"/>
    <w:rsid w:val="006856E3"/>
    <w:rsid w:val="00685BEE"/>
    <w:rsid w:val="00685BFD"/>
    <w:rsid w:val="00685FBD"/>
    <w:rsid w:val="00686411"/>
    <w:rsid w:val="00686468"/>
    <w:rsid w:val="0068726E"/>
    <w:rsid w:val="00687439"/>
    <w:rsid w:val="00687D40"/>
    <w:rsid w:val="00690176"/>
    <w:rsid w:val="0069032C"/>
    <w:rsid w:val="006906BC"/>
    <w:rsid w:val="00690839"/>
    <w:rsid w:val="00690A62"/>
    <w:rsid w:val="00691057"/>
    <w:rsid w:val="006911B1"/>
    <w:rsid w:val="00691F03"/>
    <w:rsid w:val="006921F6"/>
    <w:rsid w:val="006924F4"/>
    <w:rsid w:val="00692A79"/>
    <w:rsid w:val="00693099"/>
    <w:rsid w:val="00693C1C"/>
    <w:rsid w:val="00693D59"/>
    <w:rsid w:val="00694319"/>
    <w:rsid w:val="006949B3"/>
    <w:rsid w:val="00694D05"/>
    <w:rsid w:val="0069518B"/>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765"/>
    <w:rsid w:val="006A1870"/>
    <w:rsid w:val="006A2571"/>
    <w:rsid w:val="006A2583"/>
    <w:rsid w:val="006A25F9"/>
    <w:rsid w:val="006A26DA"/>
    <w:rsid w:val="006A275B"/>
    <w:rsid w:val="006A285F"/>
    <w:rsid w:val="006A2A39"/>
    <w:rsid w:val="006A2C71"/>
    <w:rsid w:val="006A3145"/>
    <w:rsid w:val="006A324D"/>
    <w:rsid w:val="006A3490"/>
    <w:rsid w:val="006A43FD"/>
    <w:rsid w:val="006A457D"/>
    <w:rsid w:val="006A4BAE"/>
    <w:rsid w:val="006A527C"/>
    <w:rsid w:val="006A56E2"/>
    <w:rsid w:val="006A57D5"/>
    <w:rsid w:val="006A5DCB"/>
    <w:rsid w:val="006A651B"/>
    <w:rsid w:val="006A67CD"/>
    <w:rsid w:val="006A6E7E"/>
    <w:rsid w:val="006A7310"/>
    <w:rsid w:val="006A73ED"/>
    <w:rsid w:val="006A756C"/>
    <w:rsid w:val="006A793B"/>
    <w:rsid w:val="006A7AE6"/>
    <w:rsid w:val="006A7C60"/>
    <w:rsid w:val="006B0665"/>
    <w:rsid w:val="006B0697"/>
    <w:rsid w:val="006B115D"/>
    <w:rsid w:val="006B12A3"/>
    <w:rsid w:val="006B2245"/>
    <w:rsid w:val="006B2436"/>
    <w:rsid w:val="006B252D"/>
    <w:rsid w:val="006B25DF"/>
    <w:rsid w:val="006B30B1"/>
    <w:rsid w:val="006B3181"/>
    <w:rsid w:val="006B3350"/>
    <w:rsid w:val="006B37EC"/>
    <w:rsid w:val="006B43C6"/>
    <w:rsid w:val="006B492F"/>
    <w:rsid w:val="006B541E"/>
    <w:rsid w:val="006B549F"/>
    <w:rsid w:val="006B6B82"/>
    <w:rsid w:val="006B6FE1"/>
    <w:rsid w:val="006B70FC"/>
    <w:rsid w:val="006B76A4"/>
    <w:rsid w:val="006B76BB"/>
    <w:rsid w:val="006B7723"/>
    <w:rsid w:val="006C040E"/>
    <w:rsid w:val="006C0534"/>
    <w:rsid w:val="006C08C2"/>
    <w:rsid w:val="006C09BC"/>
    <w:rsid w:val="006C0FBD"/>
    <w:rsid w:val="006C11D4"/>
    <w:rsid w:val="006C1851"/>
    <w:rsid w:val="006C1A43"/>
    <w:rsid w:val="006C1DDF"/>
    <w:rsid w:val="006C20DD"/>
    <w:rsid w:val="006C2781"/>
    <w:rsid w:val="006C28AC"/>
    <w:rsid w:val="006C2983"/>
    <w:rsid w:val="006C2C04"/>
    <w:rsid w:val="006C30E2"/>
    <w:rsid w:val="006C31B0"/>
    <w:rsid w:val="006C3694"/>
    <w:rsid w:val="006C383E"/>
    <w:rsid w:val="006C3AB0"/>
    <w:rsid w:val="006C3C1D"/>
    <w:rsid w:val="006C3EF6"/>
    <w:rsid w:val="006C4538"/>
    <w:rsid w:val="006C4644"/>
    <w:rsid w:val="006C46BB"/>
    <w:rsid w:val="006C4C48"/>
    <w:rsid w:val="006C4CEB"/>
    <w:rsid w:val="006C4E8B"/>
    <w:rsid w:val="006C4FFC"/>
    <w:rsid w:val="006C5832"/>
    <w:rsid w:val="006C5ACA"/>
    <w:rsid w:val="006C6158"/>
    <w:rsid w:val="006C65BD"/>
    <w:rsid w:val="006C6EAE"/>
    <w:rsid w:val="006C6FAD"/>
    <w:rsid w:val="006C7C54"/>
    <w:rsid w:val="006C7C55"/>
    <w:rsid w:val="006D0153"/>
    <w:rsid w:val="006D149F"/>
    <w:rsid w:val="006D193C"/>
    <w:rsid w:val="006D1BB0"/>
    <w:rsid w:val="006D1CA6"/>
    <w:rsid w:val="006D1D3B"/>
    <w:rsid w:val="006D1F28"/>
    <w:rsid w:val="006D20CE"/>
    <w:rsid w:val="006D2971"/>
    <w:rsid w:val="006D2B60"/>
    <w:rsid w:val="006D39B1"/>
    <w:rsid w:val="006D3D21"/>
    <w:rsid w:val="006D3DEB"/>
    <w:rsid w:val="006D3EA1"/>
    <w:rsid w:val="006D42C1"/>
    <w:rsid w:val="006D455C"/>
    <w:rsid w:val="006D4A61"/>
    <w:rsid w:val="006D4D3D"/>
    <w:rsid w:val="006D4F02"/>
    <w:rsid w:val="006D524B"/>
    <w:rsid w:val="006D55B8"/>
    <w:rsid w:val="006D578F"/>
    <w:rsid w:val="006D58ED"/>
    <w:rsid w:val="006D59C0"/>
    <w:rsid w:val="006D5C75"/>
    <w:rsid w:val="006D5C8C"/>
    <w:rsid w:val="006D5F7D"/>
    <w:rsid w:val="006D5FDB"/>
    <w:rsid w:val="006D6515"/>
    <w:rsid w:val="006D666C"/>
    <w:rsid w:val="006D6865"/>
    <w:rsid w:val="006D6A5E"/>
    <w:rsid w:val="006D6AE5"/>
    <w:rsid w:val="006D6E79"/>
    <w:rsid w:val="006D7049"/>
    <w:rsid w:val="006D740A"/>
    <w:rsid w:val="006D76B7"/>
    <w:rsid w:val="006D78C5"/>
    <w:rsid w:val="006D7A1F"/>
    <w:rsid w:val="006D7AA0"/>
    <w:rsid w:val="006D7B59"/>
    <w:rsid w:val="006D7E90"/>
    <w:rsid w:val="006D7F79"/>
    <w:rsid w:val="006D7FB5"/>
    <w:rsid w:val="006E0860"/>
    <w:rsid w:val="006E097C"/>
    <w:rsid w:val="006E11B8"/>
    <w:rsid w:val="006E1436"/>
    <w:rsid w:val="006E1923"/>
    <w:rsid w:val="006E1A82"/>
    <w:rsid w:val="006E205A"/>
    <w:rsid w:val="006E21E4"/>
    <w:rsid w:val="006E2752"/>
    <w:rsid w:val="006E2866"/>
    <w:rsid w:val="006E2DEB"/>
    <w:rsid w:val="006E2F11"/>
    <w:rsid w:val="006E3003"/>
    <w:rsid w:val="006E33A9"/>
    <w:rsid w:val="006E3A12"/>
    <w:rsid w:val="006E403D"/>
    <w:rsid w:val="006E473A"/>
    <w:rsid w:val="006E479C"/>
    <w:rsid w:val="006E47A2"/>
    <w:rsid w:val="006E50C3"/>
    <w:rsid w:val="006E520E"/>
    <w:rsid w:val="006E5634"/>
    <w:rsid w:val="006E59B4"/>
    <w:rsid w:val="006E5A57"/>
    <w:rsid w:val="006E5CCD"/>
    <w:rsid w:val="006E5E3C"/>
    <w:rsid w:val="006E6D42"/>
    <w:rsid w:val="006F0CA4"/>
    <w:rsid w:val="006F1255"/>
    <w:rsid w:val="006F1302"/>
    <w:rsid w:val="006F15B1"/>
    <w:rsid w:val="006F1C7F"/>
    <w:rsid w:val="006F1F21"/>
    <w:rsid w:val="006F244E"/>
    <w:rsid w:val="006F2969"/>
    <w:rsid w:val="006F3777"/>
    <w:rsid w:val="006F38DC"/>
    <w:rsid w:val="006F433D"/>
    <w:rsid w:val="006F47FD"/>
    <w:rsid w:val="006F4ACD"/>
    <w:rsid w:val="006F50DF"/>
    <w:rsid w:val="006F5571"/>
    <w:rsid w:val="006F62CB"/>
    <w:rsid w:val="006F69FD"/>
    <w:rsid w:val="006F6C12"/>
    <w:rsid w:val="006F6EE1"/>
    <w:rsid w:val="006F703F"/>
    <w:rsid w:val="006F7664"/>
    <w:rsid w:val="007007C1"/>
    <w:rsid w:val="0070091B"/>
    <w:rsid w:val="0070095F"/>
    <w:rsid w:val="00700E1C"/>
    <w:rsid w:val="007017F9"/>
    <w:rsid w:val="00701C7D"/>
    <w:rsid w:val="00702671"/>
    <w:rsid w:val="007036BE"/>
    <w:rsid w:val="007038A2"/>
    <w:rsid w:val="00703A92"/>
    <w:rsid w:val="00703B74"/>
    <w:rsid w:val="00703FE3"/>
    <w:rsid w:val="0070405A"/>
    <w:rsid w:val="007040C4"/>
    <w:rsid w:val="0070458B"/>
    <w:rsid w:val="00704EE6"/>
    <w:rsid w:val="0070520B"/>
    <w:rsid w:val="0070534C"/>
    <w:rsid w:val="007053DF"/>
    <w:rsid w:val="007056D2"/>
    <w:rsid w:val="0070580F"/>
    <w:rsid w:val="007058A7"/>
    <w:rsid w:val="00705952"/>
    <w:rsid w:val="0070598E"/>
    <w:rsid w:val="00705ED3"/>
    <w:rsid w:val="00706043"/>
    <w:rsid w:val="0070617C"/>
    <w:rsid w:val="0070666B"/>
    <w:rsid w:val="00706C24"/>
    <w:rsid w:val="00706CBA"/>
    <w:rsid w:val="007072EA"/>
    <w:rsid w:val="007072ED"/>
    <w:rsid w:val="00707594"/>
    <w:rsid w:val="007078CD"/>
    <w:rsid w:val="00707CAF"/>
    <w:rsid w:val="0071001F"/>
    <w:rsid w:val="0071034B"/>
    <w:rsid w:val="00710421"/>
    <w:rsid w:val="007108D2"/>
    <w:rsid w:val="00710D33"/>
    <w:rsid w:val="007111D0"/>
    <w:rsid w:val="00711E32"/>
    <w:rsid w:val="00711F9E"/>
    <w:rsid w:val="00712367"/>
    <w:rsid w:val="00712829"/>
    <w:rsid w:val="00712D9E"/>
    <w:rsid w:val="00713CA4"/>
    <w:rsid w:val="00714210"/>
    <w:rsid w:val="00714263"/>
    <w:rsid w:val="007147C4"/>
    <w:rsid w:val="00714E2A"/>
    <w:rsid w:val="00715880"/>
    <w:rsid w:val="00715D9F"/>
    <w:rsid w:val="0071692E"/>
    <w:rsid w:val="00716B2F"/>
    <w:rsid w:val="00716B48"/>
    <w:rsid w:val="00716C56"/>
    <w:rsid w:val="0071700E"/>
    <w:rsid w:val="007171AC"/>
    <w:rsid w:val="0071725C"/>
    <w:rsid w:val="00717517"/>
    <w:rsid w:val="007176AA"/>
    <w:rsid w:val="00717772"/>
    <w:rsid w:val="00720573"/>
    <w:rsid w:val="00720799"/>
    <w:rsid w:val="00720E70"/>
    <w:rsid w:val="00720EF6"/>
    <w:rsid w:val="00721341"/>
    <w:rsid w:val="007215F3"/>
    <w:rsid w:val="00721E6E"/>
    <w:rsid w:val="007221A2"/>
    <w:rsid w:val="00722339"/>
    <w:rsid w:val="00722C61"/>
    <w:rsid w:val="007235A7"/>
    <w:rsid w:val="00723630"/>
    <w:rsid w:val="00723759"/>
    <w:rsid w:val="00723A03"/>
    <w:rsid w:val="00723BC2"/>
    <w:rsid w:val="0072423E"/>
    <w:rsid w:val="00724D9F"/>
    <w:rsid w:val="007253ED"/>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AC8"/>
    <w:rsid w:val="00733350"/>
    <w:rsid w:val="00733407"/>
    <w:rsid w:val="0073346E"/>
    <w:rsid w:val="007334B2"/>
    <w:rsid w:val="00733635"/>
    <w:rsid w:val="0073372A"/>
    <w:rsid w:val="00733D93"/>
    <w:rsid w:val="007340E2"/>
    <w:rsid w:val="007342C6"/>
    <w:rsid w:val="00734B4C"/>
    <w:rsid w:val="00734EB3"/>
    <w:rsid w:val="00735A58"/>
    <w:rsid w:val="00736179"/>
    <w:rsid w:val="00736721"/>
    <w:rsid w:val="007367B2"/>
    <w:rsid w:val="00736856"/>
    <w:rsid w:val="00736B2F"/>
    <w:rsid w:val="007374F4"/>
    <w:rsid w:val="00737D72"/>
    <w:rsid w:val="00737D8E"/>
    <w:rsid w:val="00737E0D"/>
    <w:rsid w:val="00740B3E"/>
    <w:rsid w:val="00740F4E"/>
    <w:rsid w:val="00740FF0"/>
    <w:rsid w:val="00741285"/>
    <w:rsid w:val="00741718"/>
    <w:rsid w:val="00741872"/>
    <w:rsid w:val="007418B2"/>
    <w:rsid w:val="00741C17"/>
    <w:rsid w:val="0074200F"/>
    <w:rsid w:val="007424CD"/>
    <w:rsid w:val="00742B05"/>
    <w:rsid w:val="00742E20"/>
    <w:rsid w:val="007431C1"/>
    <w:rsid w:val="0074321D"/>
    <w:rsid w:val="00743A5E"/>
    <w:rsid w:val="00743C19"/>
    <w:rsid w:val="00743C59"/>
    <w:rsid w:val="007441B0"/>
    <w:rsid w:val="007443BB"/>
    <w:rsid w:val="007446D8"/>
    <w:rsid w:val="00744B8B"/>
    <w:rsid w:val="00744CDC"/>
    <w:rsid w:val="0074521D"/>
    <w:rsid w:val="00745820"/>
    <w:rsid w:val="007469C9"/>
    <w:rsid w:val="00746F8A"/>
    <w:rsid w:val="00746FCA"/>
    <w:rsid w:val="00746FD6"/>
    <w:rsid w:val="007470D7"/>
    <w:rsid w:val="00747271"/>
    <w:rsid w:val="007474CA"/>
    <w:rsid w:val="007476B2"/>
    <w:rsid w:val="00747C2A"/>
    <w:rsid w:val="00747E6A"/>
    <w:rsid w:val="00747F13"/>
    <w:rsid w:val="00747FBE"/>
    <w:rsid w:val="00750510"/>
    <w:rsid w:val="0075064D"/>
    <w:rsid w:val="00750718"/>
    <w:rsid w:val="007509BB"/>
    <w:rsid w:val="00750A91"/>
    <w:rsid w:val="00750D7C"/>
    <w:rsid w:val="00750F68"/>
    <w:rsid w:val="00751265"/>
    <w:rsid w:val="00751707"/>
    <w:rsid w:val="00752411"/>
    <w:rsid w:val="00752D8A"/>
    <w:rsid w:val="00753000"/>
    <w:rsid w:val="00753021"/>
    <w:rsid w:val="00753671"/>
    <w:rsid w:val="007536F8"/>
    <w:rsid w:val="00753E3C"/>
    <w:rsid w:val="00754191"/>
    <w:rsid w:val="007541D5"/>
    <w:rsid w:val="007552CA"/>
    <w:rsid w:val="007555D4"/>
    <w:rsid w:val="00755607"/>
    <w:rsid w:val="00755870"/>
    <w:rsid w:val="00755901"/>
    <w:rsid w:val="00755A48"/>
    <w:rsid w:val="00755CCC"/>
    <w:rsid w:val="00755D29"/>
    <w:rsid w:val="00755D5C"/>
    <w:rsid w:val="00755FC6"/>
    <w:rsid w:val="00756CCB"/>
    <w:rsid w:val="00756CCC"/>
    <w:rsid w:val="0075738C"/>
    <w:rsid w:val="0075767D"/>
    <w:rsid w:val="00757B85"/>
    <w:rsid w:val="00757F33"/>
    <w:rsid w:val="00757F52"/>
    <w:rsid w:val="00760059"/>
    <w:rsid w:val="00760318"/>
    <w:rsid w:val="00760582"/>
    <w:rsid w:val="00760824"/>
    <w:rsid w:val="007609E0"/>
    <w:rsid w:val="00761080"/>
    <w:rsid w:val="0076117A"/>
    <w:rsid w:val="00761391"/>
    <w:rsid w:val="00761C3D"/>
    <w:rsid w:val="00761E18"/>
    <w:rsid w:val="00762D92"/>
    <w:rsid w:val="00763571"/>
    <w:rsid w:val="00763D40"/>
    <w:rsid w:val="00763EBE"/>
    <w:rsid w:val="00763FFA"/>
    <w:rsid w:val="007640E5"/>
    <w:rsid w:val="00764360"/>
    <w:rsid w:val="0076436B"/>
    <w:rsid w:val="00764548"/>
    <w:rsid w:val="0076461B"/>
    <w:rsid w:val="0076470B"/>
    <w:rsid w:val="00764FA5"/>
    <w:rsid w:val="007650CA"/>
    <w:rsid w:val="00765CCF"/>
    <w:rsid w:val="00765D23"/>
    <w:rsid w:val="00765F97"/>
    <w:rsid w:val="0076606E"/>
    <w:rsid w:val="0076690F"/>
    <w:rsid w:val="00766D30"/>
    <w:rsid w:val="00766E0F"/>
    <w:rsid w:val="00766EBA"/>
    <w:rsid w:val="00766FD1"/>
    <w:rsid w:val="00767069"/>
    <w:rsid w:val="0076710A"/>
    <w:rsid w:val="0076781F"/>
    <w:rsid w:val="00767917"/>
    <w:rsid w:val="00767920"/>
    <w:rsid w:val="00767959"/>
    <w:rsid w:val="00767983"/>
    <w:rsid w:val="00767A0B"/>
    <w:rsid w:val="00767EC1"/>
    <w:rsid w:val="007701D0"/>
    <w:rsid w:val="007704F0"/>
    <w:rsid w:val="0077080F"/>
    <w:rsid w:val="00770A5B"/>
    <w:rsid w:val="00770BA8"/>
    <w:rsid w:val="00770BE9"/>
    <w:rsid w:val="007710CE"/>
    <w:rsid w:val="00771258"/>
    <w:rsid w:val="00771FE6"/>
    <w:rsid w:val="00772669"/>
    <w:rsid w:val="0077298B"/>
    <w:rsid w:val="00772B97"/>
    <w:rsid w:val="00773233"/>
    <w:rsid w:val="00773553"/>
    <w:rsid w:val="00773A72"/>
    <w:rsid w:val="00773ABA"/>
    <w:rsid w:val="00774757"/>
    <w:rsid w:val="00774818"/>
    <w:rsid w:val="00774B95"/>
    <w:rsid w:val="00774D04"/>
    <w:rsid w:val="00774E2D"/>
    <w:rsid w:val="007752D3"/>
    <w:rsid w:val="00775F7E"/>
    <w:rsid w:val="0077604E"/>
    <w:rsid w:val="00776574"/>
    <w:rsid w:val="00776C09"/>
    <w:rsid w:val="00776DB8"/>
    <w:rsid w:val="00776F09"/>
    <w:rsid w:val="007778E6"/>
    <w:rsid w:val="00777F94"/>
    <w:rsid w:val="00777FA1"/>
    <w:rsid w:val="007800F0"/>
    <w:rsid w:val="007801F5"/>
    <w:rsid w:val="007806BC"/>
    <w:rsid w:val="00780AA4"/>
    <w:rsid w:val="00780EBB"/>
    <w:rsid w:val="00780ED7"/>
    <w:rsid w:val="00781185"/>
    <w:rsid w:val="0078224F"/>
    <w:rsid w:val="00782A7E"/>
    <w:rsid w:val="00782D69"/>
    <w:rsid w:val="00783119"/>
    <w:rsid w:val="0078334A"/>
    <w:rsid w:val="007834A2"/>
    <w:rsid w:val="00783D78"/>
    <w:rsid w:val="00783DF6"/>
    <w:rsid w:val="0078430F"/>
    <w:rsid w:val="00784968"/>
    <w:rsid w:val="00784A14"/>
    <w:rsid w:val="00784BA2"/>
    <w:rsid w:val="0078547C"/>
    <w:rsid w:val="007857C0"/>
    <w:rsid w:val="00785A94"/>
    <w:rsid w:val="00785F6F"/>
    <w:rsid w:val="007861A0"/>
    <w:rsid w:val="0078622F"/>
    <w:rsid w:val="0078627B"/>
    <w:rsid w:val="007864AE"/>
    <w:rsid w:val="007866E2"/>
    <w:rsid w:val="00786701"/>
    <w:rsid w:val="00786D8E"/>
    <w:rsid w:val="00786FA8"/>
    <w:rsid w:val="0078745D"/>
    <w:rsid w:val="00787700"/>
    <w:rsid w:val="0079066B"/>
    <w:rsid w:val="00790B20"/>
    <w:rsid w:val="00790C13"/>
    <w:rsid w:val="00791390"/>
    <w:rsid w:val="0079157C"/>
    <w:rsid w:val="0079231B"/>
    <w:rsid w:val="007924B6"/>
    <w:rsid w:val="007924DB"/>
    <w:rsid w:val="00792533"/>
    <w:rsid w:val="00792B56"/>
    <w:rsid w:val="00792C61"/>
    <w:rsid w:val="007930A7"/>
    <w:rsid w:val="007932F9"/>
    <w:rsid w:val="00793418"/>
    <w:rsid w:val="00794099"/>
    <w:rsid w:val="00794776"/>
    <w:rsid w:val="00794DC2"/>
    <w:rsid w:val="00795C3D"/>
    <w:rsid w:val="007964F5"/>
    <w:rsid w:val="00796BD2"/>
    <w:rsid w:val="007972BE"/>
    <w:rsid w:val="0079788E"/>
    <w:rsid w:val="00797898"/>
    <w:rsid w:val="007978C8"/>
    <w:rsid w:val="00797E16"/>
    <w:rsid w:val="007A05CD"/>
    <w:rsid w:val="007A07D3"/>
    <w:rsid w:val="007A098A"/>
    <w:rsid w:val="007A0C2E"/>
    <w:rsid w:val="007A0F7D"/>
    <w:rsid w:val="007A10B0"/>
    <w:rsid w:val="007A10E0"/>
    <w:rsid w:val="007A14EA"/>
    <w:rsid w:val="007A17BD"/>
    <w:rsid w:val="007A2A36"/>
    <w:rsid w:val="007A2A45"/>
    <w:rsid w:val="007A2C47"/>
    <w:rsid w:val="007A2CF0"/>
    <w:rsid w:val="007A2E8C"/>
    <w:rsid w:val="007A3149"/>
    <w:rsid w:val="007A35B9"/>
    <w:rsid w:val="007A3640"/>
    <w:rsid w:val="007A371D"/>
    <w:rsid w:val="007A3A8D"/>
    <w:rsid w:val="007A3AC0"/>
    <w:rsid w:val="007A3C94"/>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653"/>
    <w:rsid w:val="007A6A41"/>
    <w:rsid w:val="007A71EA"/>
    <w:rsid w:val="007A7228"/>
    <w:rsid w:val="007A7344"/>
    <w:rsid w:val="007A74D8"/>
    <w:rsid w:val="007A74E8"/>
    <w:rsid w:val="007A7FFD"/>
    <w:rsid w:val="007B001A"/>
    <w:rsid w:val="007B02E1"/>
    <w:rsid w:val="007B0676"/>
    <w:rsid w:val="007B0E9C"/>
    <w:rsid w:val="007B0F37"/>
    <w:rsid w:val="007B115A"/>
    <w:rsid w:val="007B11B3"/>
    <w:rsid w:val="007B1358"/>
    <w:rsid w:val="007B15BF"/>
    <w:rsid w:val="007B16F0"/>
    <w:rsid w:val="007B1F12"/>
    <w:rsid w:val="007B25C3"/>
    <w:rsid w:val="007B27B7"/>
    <w:rsid w:val="007B2D75"/>
    <w:rsid w:val="007B2F78"/>
    <w:rsid w:val="007B3214"/>
    <w:rsid w:val="007B393B"/>
    <w:rsid w:val="007B49AF"/>
    <w:rsid w:val="007B4EC5"/>
    <w:rsid w:val="007B50C3"/>
    <w:rsid w:val="007B52F2"/>
    <w:rsid w:val="007B5412"/>
    <w:rsid w:val="007B5A10"/>
    <w:rsid w:val="007B5A68"/>
    <w:rsid w:val="007B5D8D"/>
    <w:rsid w:val="007B602F"/>
    <w:rsid w:val="007B63D3"/>
    <w:rsid w:val="007B6424"/>
    <w:rsid w:val="007B6508"/>
    <w:rsid w:val="007B652E"/>
    <w:rsid w:val="007B669B"/>
    <w:rsid w:val="007B67E2"/>
    <w:rsid w:val="007B6F0B"/>
    <w:rsid w:val="007B7499"/>
    <w:rsid w:val="007B78A2"/>
    <w:rsid w:val="007B7FD3"/>
    <w:rsid w:val="007C110E"/>
    <w:rsid w:val="007C1117"/>
    <w:rsid w:val="007C1B29"/>
    <w:rsid w:val="007C1C6A"/>
    <w:rsid w:val="007C1D57"/>
    <w:rsid w:val="007C2748"/>
    <w:rsid w:val="007C2806"/>
    <w:rsid w:val="007C2AB8"/>
    <w:rsid w:val="007C335C"/>
    <w:rsid w:val="007C3EF4"/>
    <w:rsid w:val="007C3FE2"/>
    <w:rsid w:val="007C4A14"/>
    <w:rsid w:val="007C4B3C"/>
    <w:rsid w:val="007C4C53"/>
    <w:rsid w:val="007C4F24"/>
    <w:rsid w:val="007C4F87"/>
    <w:rsid w:val="007C50C7"/>
    <w:rsid w:val="007C5BDE"/>
    <w:rsid w:val="007C63AF"/>
    <w:rsid w:val="007C6971"/>
    <w:rsid w:val="007C6EC6"/>
    <w:rsid w:val="007C70EC"/>
    <w:rsid w:val="007C7277"/>
    <w:rsid w:val="007C73A7"/>
    <w:rsid w:val="007D00DE"/>
    <w:rsid w:val="007D02A6"/>
    <w:rsid w:val="007D03E0"/>
    <w:rsid w:val="007D0A5C"/>
    <w:rsid w:val="007D0F0C"/>
    <w:rsid w:val="007D158D"/>
    <w:rsid w:val="007D1FBD"/>
    <w:rsid w:val="007D23A7"/>
    <w:rsid w:val="007D27CF"/>
    <w:rsid w:val="007D2CDC"/>
    <w:rsid w:val="007D322B"/>
    <w:rsid w:val="007D3AA5"/>
    <w:rsid w:val="007D3DA7"/>
    <w:rsid w:val="007D3F67"/>
    <w:rsid w:val="007D4580"/>
    <w:rsid w:val="007D520A"/>
    <w:rsid w:val="007D53ED"/>
    <w:rsid w:val="007D5E13"/>
    <w:rsid w:val="007D60F5"/>
    <w:rsid w:val="007D6250"/>
    <w:rsid w:val="007D6448"/>
    <w:rsid w:val="007D6B67"/>
    <w:rsid w:val="007D6E71"/>
    <w:rsid w:val="007D70D7"/>
    <w:rsid w:val="007D754E"/>
    <w:rsid w:val="007D7A68"/>
    <w:rsid w:val="007D7AA5"/>
    <w:rsid w:val="007D7E1C"/>
    <w:rsid w:val="007E0305"/>
    <w:rsid w:val="007E05AA"/>
    <w:rsid w:val="007E20A8"/>
    <w:rsid w:val="007E20EB"/>
    <w:rsid w:val="007E2669"/>
    <w:rsid w:val="007E2C95"/>
    <w:rsid w:val="007E2D1E"/>
    <w:rsid w:val="007E2E95"/>
    <w:rsid w:val="007E30EF"/>
    <w:rsid w:val="007E3250"/>
    <w:rsid w:val="007E345C"/>
    <w:rsid w:val="007E3F8A"/>
    <w:rsid w:val="007E43D7"/>
    <w:rsid w:val="007E4C05"/>
    <w:rsid w:val="007E5075"/>
    <w:rsid w:val="007E50B6"/>
    <w:rsid w:val="007E5542"/>
    <w:rsid w:val="007E58B8"/>
    <w:rsid w:val="007E5AF7"/>
    <w:rsid w:val="007E5CE2"/>
    <w:rsid w:val="007E613D"/>
    <w:rsid w:val="007E6475"/>
    <w:rsid w:val="007E6783"/>
    <w:rsid w:val="007E6D7B"/>
    <w:rsid w:val="007E71A9"/>
    <w:rsid w:val="007E72E3"/>
    <w:rsid w:val="007F0340"/>
    <w:rsid w:val="007F0426"/>
    <w:rsid w:val="007F10BA"/>
    <w:rsid w:val="007F1175"/>
    <w:rsid w:val="007F1218"/>
    <w:rsid w:val="007F1991"/>
    <w:rsid w:val="007F2FC1"/>
    <w:rsid w:val="007F32E1"/>
    <w:rsid w:val="007F34C5"/>
    <w:rsid w:val="007F3742"/>
    <w:rsid w:val="007F3D15"/>
    <w:rsid w:val="007F3D3A"/>
    <w:rsid w:val="007F4014"/>
    <w:rsid w:val="007F4193"/>
    <w:rsid w:val="007F46F8"/>
    <w:rsid w:val="007F4840"/>
    <w:rsid w:val="007F49E8"/>
    <w:rsid w:val="007F571D"/>
    <w:rsid w:val="007F5825"/>
    <w:rsid w:val="007F587C"/>
    <w:rsid w:val="007F6307"/>
    <w:rsid w:val="007F79AE"/>
    <w:rsid w:val="007F7CCD"/>
    <w:rsid w:val="007F7E32"/>
    <w:rsid w:val="00800860"/>
    <w:rsid w:val="00800B06"/>
    <w:rsid w:val="00801691"/>
    <w:rsid w:val="00801CA0"/>
    <w:rsid w:val="00801FF9"/>
    <w:rsid w:val="008028F5"/>
    <w:rsid w:val="00802952"/>
    <w:rsid w:val="00803542"/>
    <w:rsid w:val="00803AEA"/>
    <w:rsid w:val="00803B8D"/>
    <w:rsid w:val="00803BE7"/>
    <w:rsid w:val="00804103"/>
    <w:rsid w:val="00804A13"/>
    <w:rsid w:val="00804CB0"/>
    <w:rsid w:val="00804EC2"/>
    <w:rsid w:val="00804F96"/>
    <w:rsid w:val="00805326"/>
    <w:rsid w:val="00805395"/>
    <w:rsid w:val="008053F5"/>
    <w:rsid w:val="00805608"/>
    <w:rsid w:val="0080589A"/>
    <w:rsid w:val="00805BB0"/>
    <w:rsid w:val="00805C64"/>
    <w:rsid w:val="00805CDF"/>
    <w:rsid w:val="00805D13"/>
    <w:rsid w:val="0080638F"/>
    <w:rsid w:val="00806FE4"/>
    <w:rsid w:val="008070ED"/>
    <w:rsid w:val="008072E8"/>
    <w:rsid w:val="008079ED"/>
    <w:rsid w:val="00807D1F"/>
    <w:rsid w:val="00807FA2"/>
    <w:rsid w:val="008109BF"/>
    <w:rsid w:val="00810E29"/>
    <w:rsid w:val="00811372"/>
    <w:rsid w:val="008118FA"/>
    <w:rsid w:val="00812199"/>
    <w:rsid w:val="00812239"/>
    <w:rsid w:val="0081277E"/>
    <w:rsid w:val="00812CEF"/>
    <w:rsid w:val="00812E4E"/>
    <w:rsid w:val="008133BC"/>
    <w:rsid w:val="008137C1"/>
    <w:rsid w:val="008139B8"/>
    <w:rsid w:val="00813C4A"/>
    <w:rsid w:val="00814246"/>
    <w:rsid w:val="00814C0E"/>
    <w:rsid w:val="0081506C"/>
    <w:rsid w:val="008150A6"/>
    <w:rsid w:val="00815352"/>
    <w:rsid w:val="0081550C"/>
    <w:rsid w:val="00815C21"/>
    <w:rsid w:val="00815DF9"/>
    <w:rsid w:val="00815F47"/>
    <w:rsid w:val="00816128"/>
    <w:rsid w:val="00816208"/>
    <w:rsid w:val="008163B1"/>
    <w:rsid w:val="00816506"/>
    <w:rsid w:val="00816604"/>
    <w:rsid w:val="00816671"/>
    <w:rsid w:val="0081667F"/>
    <w:rsid w:val="008166FC"/>
    <w:rsid w:val="00816E4F"/>
    <w:rsid w:val="00816F8B"/>
    <w:rsid w:val="0081738C"/>
    <w:rsid w:val="00817E81"/>
    <w:rsid w:val="00817E8F"/>
    <w:rsid w:val="0082088C"/>
    <w:rsid w:val="008208A4"/>
    <w:rsid w:val="00820EA8"/>
    <w:rsid w:val="008216BD"/>
    <w:rsid w:val="00821986"/>
    <w:rsid w:val="00821A84"/>
    <w:rsid w:val="00822129"/>
    <w:rsid w:val="0082278C"/>
    <w:rsid w:val="008227C4"/>
    <w:rsid w:val="008229DB"/>
    <w:rsid w:val="008230F5"/>
    <w:rsid w:val="00823378"/>
    <w:rsid w:val="008236CF"/>
    <w:rsid w:val="00823D70"/>
    <w:rsid w:val="00823F0F"/>
    <w:rsid w:val="00824A77"/>
    <w:rsid w:val="008251D7"/>
    <w:rsid w:val="0082525E"/>
    <w:rsid w:val="00825AC7"/>
    <w:rsid w:val="00825B95"/>
    <w:rsid w:val="00825BAD"/>
    <w:rsid w:val="00826461"/>
    <w:rsid w:val="0082652B"/>
    <w:rsid w:val="00826960"/>
    <w:rsid w:val="00826B18"/>
    <w:rsid w:val="008273CB"/>
    <w:rsid w:val="00827D9C"/>
    <w:rsid w:val="008300F0"/>
    <w:rsid w:val="0083023B"/>
    <w:rsid w:val="008309FD"/>
    <w:rsid w:val="00830CDB"/>
    <w:rsid w:val="00830D17"/>
    <w:rsid w:val="00830F0B"/>
    <w:rsid w:val="00831262"/>
    <w:rsid w:val="008318F2"/>
    <w:rsid w:val="00831C67"/>
    <w:rsid w:val="00832154"/>
    <w:rsid w:val="0083299F"/>
    <w:rsid w:val="00832FA9"/>
    <w:rsid w:val="00832FED"/>
    <w:rsid w:val="008342C9"/>
    <w:rsid w:val="0083439A"/>
    <w:rsid w:val="00835427"/>
    <w:rsid w:val="00835AE7"/>
    <w:rsid w:val="00835C14"/>
    <w:rsid w:val="00835D5D"/>
    <w:rsid w:val="00835E0F"/>
    <w:rsid w:val="00836BE5"/>
    <w:rsid w:val="00836D58"/>
    <w:rsid w:val="0083761F"/>
    <w:rsid w:val="00837904"/>
    <w:rsid w:val="00837958"/>
    <w:rsid w:val="00837983"/>
    <w:rsid w:val="00837A6B"/>
    <w:rsid w:val="00840153"/>
    <w:rsid w:val="00840230"/>
    <w:rsid w:val="008403C6"/>
    <w:rsid w:val="008407C1"/>
    <w:rsid w:val="00840BC7"/>
    <w:rsid w:val="008410E9"/>
    <w:rsid w:val="00841359"/>
    <w:rsid w:val="008413B3"/>
    <w:rsid w:val="0084170C"/>
    <w:rsid w:val="008417C2"/>
    <w:rsid w:val="00841854"/>
    <w:rsid w:val="00841864"/>
    <w:rsid w:val="008418A2"/>
    <w:rsid w:val="00841D26"/>
    <w:rsid w:val="00841DA1"/>
    <w:rsid w:val="008424F6"/>
    <w:rsid w:val="00842759"/>
    <w:rsid w:val="00842DB3"/>
    <w:rsid w:val="00842E66"/>
    <w:rsid w:val="00843026"/>
    <w:rsid w:val="008433E5"/>
    <w:rsid w:val="0084370B"/>
    <w:rsid w:val="00843B30"/>
    <w:rsid w:val="00843D7B"/>
    <w:rsid w:val="00844157"/>
    <w:rsid w:val="00844337"/>
    <w:rsid w:val="00844BAF"/>
    <w:rsid w:val="008453CA"/>
    <w:rsid w:val="0084554C"/>
    <w:rsid w:val="008456E1"/>
    <w:rsid w:val="0084570F"/>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F5F"/>
    <w:rsid w:val="00851106"/>
    <w:rsid w:val="008512A7"/>
    <w:rsid w:val="008514A7"/>
    <w:rsid w:val="0085189E"/>
    <w:rsid w:val="00851AA4"/>
    <w:rsid w:val="008523BC"/>
    <w:rsid w:val="008525DD"/>
    <w:rsid w:val="0085277F"/>
    <w:rsid w:val="00852E44"/>
    <w:rsid w:val="0085317F"/>
    <w:rsid w:val="00853479"/>
    <w:rsid w:val="00853480"/>
    <w:rsid w:val="00853683"/>
    <w:rsid w:val="008536AB"/>
    <w:rsid w:val="00853E0A"/>
    <w:rsid w:val="00853F26"/>
    <w:rsid w:val="008546D9"/>
    <w:rsid w:val="00854E19"/>
    <w:rsid w:val="00855ADA"/>
    <w:rsid w:val="00855C2A"/>
    <w:rsid w:val="008560CA"/>
    <w:rsid w:val="008564C2"/>
    <w:rsid w:val="00856C44"/>
    <w:rsid w:val="00856DE1"/>
    <w:rsid w:val="00856E2B"/>
    <w:rsid w:val="00857381"/>
    <w:rsid w:val="00857536"/>
    <w:rsid w:val="00857852"/>
    <w:rsid w:val="00857931"/>
    <w:rsid w:val="00860195"/>
    <w:rsid w:val="00860284"/>
    <w:rsid w:val="00860FDF"/>
    <w:rsid w:val="00861066"/>
    <w:rsid w:val="008610E9"/>
    <w:rsid w:val="008610F1"/>
    <w:rsid w:val="00861749"/>
    <w:rsid w:val="0086270E"/>
    <w:rsid w:val="00862844"/>
    <w:rsid w:val="00862E85"/>
    <w:rsid w:val="00863033"/>
    <w:rsid w:val="00863217"/>
    <w:rsid w:val="008632BF"/>
    <w:rsid w:val="0086360D"/>
    <w:rsid w:val="008636C3"/>
    <w:rsid w:val="00863738"/>
    <w:rsid w:val="008638E0"/>
    <w:rsid w:val="0086425C"/>
    <w:rsid w:val="0086471B"/>
    <w:rsid w:val="00864C93"/>
    <w:rsid w:val="00864D98"/>
    <w:rsid w:val="00865ABF"/>
    <w:rsid w:val="00865B39"/>
    <w:rsid w:val="00866C7A"/>
    <w:rsid w:val="00867981"/>
    <w:rsid w:val="00867CAA"/>
    <w:rsid w:val="00867F3E"/>
    <w:rsid w:val="008704AF"/>
    <w:rsid w:val="008704B6"/>
    <w:rsid w:val="008709DF"/>
    <w:rsid w:val="008709E6"/>
    <w:rsid w:val="00870BD9"/>
    <w:rsid w:val="00870E80"/>
    <w:rsid w:val="00870EDD"/>
    <w:rsid w:val="00871CA5"/>
    <w:rsid w:val="00871D19"/>
    <w:rsid w:val="008725D5"/>
    <w:rsid w:val="00872982"/>
    <w:rsid w:val="00872A7B"/>
    <w:rsid w:val="00872ED4"/>
    <w:rsid w:val="00873406"/>
    <w:rsid w:val="00873775"/>
    <w:rsid w:val="0087438A"/>
    <w:rsid w:val="008744D1"/>
    <w:rsid w:val="00874EA8"/>
    <w:rsid w:val="00875374"/>
    <w:rsid w:val="0087596B"/>
    <w:rsid w:val="008759CA"/>
    <w:rsid w:val="00875D5C"/>
    <w:rsid w:val="008762AA"/>
    <w:rsid w:val="008763C2"/>
    <w:rsid w:val="00876589"/>
    <w:rsid w:val="00876DAC"/>
    <w:rsid w:val="0087724C"/>
    <w:rsid w:val="008773D6"/>
    <w:rsid w:val="008774CF"/>
    <w:rsid w:val="008776BD"/>
    <w:rsid w:val="00877F9C"/>
    <w:rsid w:val="00880AB8"/>
    <w:rsid w:val="0088168A"/>
    <w:rsid w:val="008819FD"/>
    <w:rsid w:val="00881CBF"/>
    <w:rsid w:val="00881D54"/>
    <w:rsid w:val="00881D8D"/>
    <w:rsid w:val="00881DBE"/>
    <w:rsid w:val="0088286A"/>
    <w:rsid w:val="00882A1C"/>
    <w:rsid w:val="008830DE"/>
    <w:rsid w:val="0088356E"/>
    <w:rsid w:val="0088389D"/>
    <w:rsid w:val="00883920"/>
    <w:rsid w:val="00883D6F"/>
    <w:rsid w:val="00884A4B"/>
    <w:rsid w:val="00885124"/>
    <w:rsid w:val="0088530A"/>
    <w:rsid w:val="008853E2"/>
    <w:rsid w:val="0088595C"/>
    <w:rsid w:val="008860E6"/>
    <w:rsid w:val="008863E0"/>
    <w:rsid w:val="008868AC"/>
    <w:rsid w:val="00886981"/>
    <w:rsid w:val="008869A0"/>
    <w:rsid w:val="008870D8"/>
    <w:rsid w:val="00887578"/>
    <w:rsid w:val="00887AD3"/>
    <w:rsid w:val="00887C7E"/>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662"/>
    <w:rsid w:val="00893B20"/>
    <w:rsid w:val="00893B7B"/>
    <w:rsid w:val="00894098"/>
    <w:rsid w:val="008941AA"/>
    <w:rsid w:val="0089444F"/>
    <w:rsid w:val="00894488"/>
    <w:rsid w:val="00895147"/>
    <w:rsid w:val="0089523C"/>
    <w:rsid w:val="008967D3"/>
    <w:rsid w:val="008969CB"/>
    <w:rsid w:val="008970D8"/>
    <w:rsid w:val="0089719C"/>
    <w:rsid w:val="00897413"/>
    <w:rsid w:val="008974BB"/>
    <w:rsid w:val="008976FC"/>
    <w:rsid w:val="00897852"/>
    <w:rsid w:val="00897956"/>
    <w:rsid w:val="00897AD6"/>
    <w:rsid w:val="00897B2A"/>
    <w:rsid w:val="00897B94"/>
    <w:rsid w:val="00897F28"/>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48A3"/>
    <w:rsid w:val="008A4D02"/>
    <w:rsid w:val="008A4F43"/>
    <w:rsid w:val="008A5404"/>
    <w:rsid w:val="008A582F"/>
    <w:rsid w:val="008A59E5"/>
    <w:rsid w:val="008A5D88"/>
    <w:rsid w:val="008A5E5D"/>
    <w:rsid w:val="008A5FE4"/>
    <w:rsid w:val="008A6432"/>
    <w:rsid w:val="008A6D32"/>
    <w:rsid w:val="008A6E4F"/>
    <w:rsid w:val="008A76DE"/>
    <w:rsid w:val="008A7985"/>
    <w:rsid w:val="008A7B3C"/>
    <w:rsid w:val="008A7E3F"/>
    <w:rsid w:val="008A7F35"/>
    <w:rsid w:val="008B0850"/>
    <w:rsid w:val="008B16C0"/>
    <w:rsid w:val="008B1B3C"/>
    <w:rsid w:val="008B241B"/>
    <w:rsid w:val="008B2851"/>
    <w:rsid w:val="008B2F82"/>
    <w:rsid w:val="008B3912"/>
    <w:rsid w:val="008B3B17"/>
    <w:rsid w:val="008B41E4"/>
    <w:rsid w:val="008B4A5B"/>
    <w:rsid w:val="008B53A6"/>
    <w:rsid w:val="008B567A"/>
    <w:rsid w:val="008B5E2D"/>
    <w:rsid w:val="008B5F9B"/>
    <w:rsid w:val="008B6992"/>
    <w:rsid w:val="008B6A79"/>
    <w:rsid w:val="008B6F11"/>
    <w:rsid w:val="008B79C5"/>
    <w:rsid w:val="008B7BB9"/>
    <w:rsid w:val="008B7BDD"/>
    <w:rsid w:val="008C01C4"/>
    <w:rsid w:val="008C035E"/>
    <w:rsid w:val="008C05BF"/>
    <w:rsid w:val="008C0A87"/>
    <w:rsid w:val="008C0C48"/>
    <w:rsid w:val="008C0F8E"/>
    <w:rsid w:val="008C0FE1"/>
    <w:rsid w:val="008C1B23"/>
    <w:rsid w:val="008C1DC1"/>
    <w:rsid w:val="008C2BFC"/>
    <w:rsid w:val="008C3760"/>
    <w:rsid w:val="008C3824"/>
    <w:rsid w:val="008C460E"/>
    <w:rsid w:val="008C4B8B"/>
    <w:rsid w:val="008C4CC5"/>
    <w:rsid w:val="008C5694"/>
    <w:rsid w:val="008C5A17"/>
    <w:rsid w:val="008C5AFA"/>
    <w:rsid w:val="008C5CFA"/>
    <w:rsid w:val="008C6087"/>
    <w:rsid w:val="008C6ACC"/>
    <w:rsid w:val="008C6C9B"/>
    <w:rsid w:val="008C6DB6"/>
    <w:rsid w:val="008C7072"/>
    <w:rsid w:val="008C71E3"/>
    <w:rsid w:val="008C7237"/>
    <w:rsid w:val="008C749F"/>
    <w:rsid w:val="008C76B9"/>
    <w:rsid w:val="008C7FDE"/>
    <w:rsid w:val="008D01C4"/>
    <w:rsid w:val="008D0601"/>
    <w:rsid w:val="008D0D50"/>
    <w:rsid w:val="008D0F19"/>
    <w:rsid w:val="008D11E5"/>
    <w:rsid w:val="008D1797"/>
    <w:rsid w:val="008D1C1B"/>
    <w:rsid w:val="008D1D99"/>
    <w:rsid w:val="008D2328"/>
    <w:rsid w:val="008D24BB"/>
    <w:rsid w:val="008D2591"/>
    <w:rsid w:val="008D2E57"/>
    <w:rsid w:val="008D366A"/>
    <w:rsid w:val="008D367D"/>
    <w:rsid w:val="008D3C93"/>
    <w:rsid w:val="008D3D12"/>
    <w:rsid w:val="008D40DC"/>
    <w:rsid w:val="008D4323"/>
    <w:rsid w:val="008D44A9"/>
    <w:rsid w:val="008D49FF"/>
    <w:rsid w:val="008D4CA0"/>
    <w:rsid w:val="008D537E"/>
    <w:rsid w:val="008D62E1"/>
    <w:rsid w:val="008D683D"/>
    <w:rsid w:val="008D6D09"/>
    <w:rsid w:val="008D6EAA"/>
    <w:rsid w:val="008D7463"/>
    <w:rsid w:val="008D7C4A"/>
    <w:rsid w:val="008D7CBD"/>
    <w:rsid w:val="008E0878"/>
    <w:rsid w:val="008E08FC"/>
    <w:rsid w:val="008E09A2"/>
    <w:rsid w:val="008E0D74"/>
    <w:rsid w:val="008E10DB"/>
    <w:rsid w:val="008E1852"/>
    <w:rsid w:val="008E2E97"/>
    <w:rsid w:val="008E3B5F"/>
    <w:rsid w:val="008E3C41"/>
    <w:rsid w:val="008E3E97"/>
    <w:rsid w:val="008E443C"/>
    <w:rsid w:val="008E45A0"/>
    <w:rsid w:val="008E4A1F"/>
    <w:rsid w:val="008E4FC0"/>
    <w:rsid w:val="008E55FE"/>
    <w:rsid w:val="008E57EA"/>
    <w:rsid w:val="008E65EA"/>
    <w:rsid w:val="008E6ABA"/>
    <w:rsid w:val="008E6BF0"/>
    <w:rsid w:val="008E7148"/>
    <w:rsid w:val="008E7889"/>
    <w:rsid w:val="008E7D30"/>
    <w:rsid w:val="008E7D9F"/>
    <w:rsid w:val="008E7FF7"/>
    <w:rsid w:val="008F0397"/>
    <w:rsid w:val="008F04C4"/>
    <w:rsid w:val="008F080F"/>
    <w:rsid w:val="008F12B8"/>
    <w:rsid w:val="008F12F5"/>
    <w:rsid w:val="008F24EF"/>
    <w:rsid w:val="008F2687"/>
    <w:rsid w:val="008F282F"/>
    <w:rsid w:val="008F2E71"/>
    <w:rsid w:val="008F38A7"/>
    <w:rsid w:val="008F3A67"/>
    <w:rsid w:val="008F3A98"/>
    <w:rsid w:val="008F3B03"/>
    <w:rsid w:val="008F3DC8"/>
    <w:rsid w:val="008F40AB"/>
    <w:rsid w:val="008F46A1"/>
    <w:rsid w:val="008F4798"/>
    <w:rsid w:val="008F47AF"/>
    <w:rsid w:val="008F47DE"/>
    <w:rsid w:val="008F4D54"/>
    <w:rsid w:val="008F54E2"/>
    <w:rsid w:val="008F5B92"/>
    <w:rsid w:val="008F5CB4"/>
    <w:rsid w:val="008F5FBF"/>
    <w:rsid w:val="008F6022"/>
    <w:rsid w:val="008F62BF"/>
    <w:rsid w:val="008F6619"/>
    <w:rsid w:val="008F6689"/>
    <w:rsid w:val="008F6A50"/>
    <w:rsid w:val="008F6BA7"/>
    <w:rsid w:val="008F6FBC"/>
    <w:rsid w:val="008F737E"/>
    <w:rsid w:val="008F73BD"/>
    <w:rsid w:val="008F7533"/>
    <w:rsid w:val="008F7728"/>
    <w:rsid w:val="0090004A"/>
    <w:rsid w:val="0090049B"/>
    <w:rsid w:val="00900556"/>
    <w:rsid w:val="0090059B"/>
    <w:rsid w:val="00900700"/>
    <w:rsid w:val="00901817"/>
    <w:rsid w:val="00901B4F"/>
    <w:rsid w:val="00902046"/>
    <w:rsid w:val="009024EB"/>
    <w:rsid w:val="0090278D"/>
    <w:rsid w:val="00902800"/>
    <w:rsid w:val="00902ABA"/>
    <w:rsid w:val="00902F8B"/>
    <w:rsid w:val="00903245"/>
    <w:rsid w:val="009033C0"/>
    <w:rsid w:val="00903433"/>
    <w:rsid w:val="0090384E"/>
    <w:rsid w:val="0090421B"/>
    <w:rsid w:val="0090423F"/>
    <w:rsid w:val="00904536"/>
    <w:rsid w:val="0090453B"/>
    <w:rsid w:val="00904A6A"/>
    <w:rsid w:val="00904E30"/>
    <w:rsid w:val="00904E34"/>
    <w:rsid w:val="00904F8E"/>
    <w:rsid w:val="00905117"/>
    <w:rsid w:val="0090526B"/>
    <w:rsid w:val="009054BE"/>
    <w:rsid w:val="00905F59"/>
    <w:rsid w:val="009064F8"/>
    <w:rsid w:val="00906635"/>
    <w:rsid w:val="009068E0"/>
    <w:rsid w:val="00906CA6"/>
    <w:rsid w:val="00906DD6"/>
    <w:rsid w:val="00906E37"/>
    <w:rsid w:val="00906F88"/>
    <w:rsid w:val="0091011F"/>
    <w:rsid w:val="009104A7"/>
    <w:rsid w:val="009108B7"/>
    <w:rsid w:val="00910938"/>
    <w:rsid w:val="009109F8"/>
    <w:rsid w:val="00910B18"/>
    <w:rsid w:val="00910CB2"/>
    <w:rsid w:val="009114BC"/>
    <w:rsid w:val="009114F7"/>
    <w:rsid w:val="00911522"/>
    <w:rsid w:val="009118D1"/>
    <w:rsid w:val="00911C5B"/>
    <w:rsid w:val="00911CB8"/>
    <w:rsid w:val="00911F75"/>
    <w:rsid w:val="009121AC"/>
    <w:rsid w:val="00912303"/>
    <w:rsid w:val="009123FB"/>
    <w:rsid w:val="00912593"/>
    <w:rsid w:val="00912643"/>
    <w:rsid w:val="0091273E"/>
    <w:rsid w:val="00912A83"/>
    <w:rsid w:val="00912BAB"/>
    <w:rsid w:val="00912F01"/>
    <w:rsid w:val="00912F78"/>
    <w:rsid w:val="00913348"/>
    <w:rsid w:val="00913464"/>
    <w:rsid w:val="0091356B"/>
    <w:rsid w:val="00913818"/>
    <w:rsid w:val="00913BBA"/>
    <w:rsid w:val="00913F72"/>
    <w:rsid w:val="009146B3"/>
    <w:rsid w:val="0091470A"/>
    <w:rsid w:val="00914930"/>
    <w:rsid w:val="009149BB"/>
    <w:rsid w:val="00914A44"/>
    <w:rsid w:val="00914BF9"/>
    <w:rsid w:val="00914F4C"/>
    <w:rsid w:val="00914F5A"/>
    <w:rsid w:val="009154C4"/>
    <w:rsid w:val="00915769"/>
    <w:rsid w:val="00915B9B"/>
    <w:rsid w:val="00916136"/>
    <w:rsid w:val="009170F6"/>
    <w:rsid w:val="009173CF"/>
    <w:rsid w:val="009174FB"/>
    <w:rsid w:val="0091775B"/>
    <w:rsid w:val="00917BC8"/>
    <w:rsid w:val="009201D4"/>
    <w:rsid w:val="009206F8"/>
    <w:rsid w:val="00920939"/>
    <w:rsid w:val="00921476"/>
    <w:rsid w:val="009219EB"/>
    <w:rsid w:val="00921ED9"/>
    <w:rsid w:val="009222BC"/>
    <w:rsid w:val="00922BE5"/>
    <w:rsid w:val="00923195"/>
    <w:rsid w:val="00923803"/>
    <w:rsid w:val="0092398B"/>
    <w:rsid w:val="00923C67"/>
    <w:rsid w:val="00923D38"/>
    <w:rsid w:val="00923D94"/>
    <w:rsid w:val="00923DBE"/>
    <w:rsid w:val="00923E03"/>
    <w:rsid w:val="009247C7"/>
    <w:rsid w:val="00924860"/>
    <w:rsid w:val="009248A4"/>
    <w:rsid w:val="00924946"/>
    <w:rsid w:val="009256FB"/>
    <w:rsid w:val="00925744"/>
    <w:rsid w:val="0092577C"/>
    <w:rsid w:val="009259D9"/>
    <w:rsid w:val="00925B4C"/>
    <w:rsid w:val="009263DD"/>
    <w:rsid w:val="00926D11"/>
    <w:rsid w:val="00926F8B"/>
    <w:rsid w:val="0092719C"/>
    <w:rsid w:val="00927274"/>
    <w:rsid w:val="00927312"/>
    <w:rsid w:val="0092794B"/>
    <w:rsid w:val="00927F66"/>
    <w:rsid w:val="00930388"/>
    <w:rsid w:val="00930887"/>
    <w:rsid w:val="009316DE"/>
    <w:rsid w:val="009319EC"/>
    <w:rsid w:val="00931B53"/>
    <w:rsid w:val="00931D55"/>
    <w:rsid w:val="00931E1D"/>
    <w:rsid w:val="009322A4"/>
    <w:rsid w:val="0093246D"/>
    <w:rsid w:val="009327E0"/>
    <w:rsid w:val="00932E14"/>
    <w:rsid w:val="00932E47"/>
    <w:rsid w:val="009333B9"/>
    <w:rsid w:val="009338F2"/>
    <w:rsid w:val="00933CA2"/>
    <w:rsid w:val="00933CF7"/>
    <w:rsid w:val="00934178"/>
    <w:rsid w:val="00934297"/>
    <w:rsid w:val="009348E6"/>
    <w:rsid w:val="009357F6"/>
    <w:rsid w:val="00936B9C"/>
    <w:rsid w:val="00936CCB"/>
    <w:rsid w:val="00936E45"/>
    <w:rsid w:val="0093702D"/>
    <w:rsid w:val="00937182"/>
    <w:rsid w:val="00937202"/>
    <w:rsid w:val="0093755C"/>
    <w:rsid w:val="00937B06"/>
    <w:rsid w:val="00937E67"/>
    <w:rsid w:val="009401F9"/>
    <w:rsid w:val="0094051E"/>
    <w:rsid w:val="009409D0"/>
    <w:rsid w:val="00940EBC"/>
    <w:rsid w:val="00940FDE"/>
    <w:rsid w:val="009411F2"/>
    <w:rsid w:val="00941567"/>
    <w:rsid w:val="009416D0"/>
    <w:rsid w:val="00941804"/>
    <w:rsid w:val="009419D1"/>
    <w:rsid w:val="00941A65"/>
    <w:rsid w:val="00941ECA"/>
    <w:rsid w:val="00941F91"/>
    <w:rsid w:val="00942355"/>
    <w:rsid w:val="009424DC"/>
    <w:rsid w:val="00942955"/>
    <w:rsid w:val="009429A7"/>
    <w:rsid w:val="00942D34"/>
    <w:rsid w:val="00942E10"/>
    <w:rsid w:val="009436CB"/>
    <w:rsid w:val="009442DB"/>
    <w:rsid w:val="0094458F"/>
    <w:rsid w:val="009446AE"/>
    <w:rsid w:val="00945279"/>
    <w:rsid w:val="009454D0"/>
    <w:rsid w:val="009455A6"/>
    <w:rsid w:val="00945B0C"/>
    <w:rsid w:val="00945DD2"/>
    <w:rsid w:val="00946D76"/>
    <w:rsid w:val="00946E33"/>
    <w:rsid w:val="00946EE4"/>
    <w:rsid w:val="009471B2"/>
    <w:rsid w:val="00947634"/>
    <w:rsid w:val="0094771F"/>
    <w:rsid w:val="00950641"/>
    <w:rsid w:val="009508CC"/>
    <w:rsid w:val="00950BA9"/>
    <w:rsid w:val="00950C93"/>
    <w:rsid w:val="00951196"/>
    <w:rsid w:val="009516DD"/>
    <w:rsid w:val="00951F47"/>
    <w:rsid w:val="00952A2F"/>
    <w:rsid w:val="00952A9A"/>
    <w:rsid w:val="00952BFA"/>
    <w:rsid w:val="009534DC"/>
    <w:rsid w:val="0095444A"/>
    <w:rsid w:val="009544D1"/>
    <w:rsid w:val="0095491E"/>
    <w:rsid w:val="00954AC5"/>
    <w:rsid w:val="00954C56"/>
    <w:rsid w:val="009550D0"/>
    <w:rsid w:val="00955B5D"/>
    <w:rsid w:val="009574DE"/>
    <w:rsid w:val="0095799F"/>
    <w:rsid w:val="00957C77"/>
    <w:rsid w:val="00957DC4"/>
    <w:rsid w:val="00957FF1"/>
    <w:rsid w:val="0096049C"/>
    <w:rsid w:val="00960564"/>
    <w:rsid w:val="00960AF3"/>
    <w:rsid w:val="00961021"/>
    <w:rsid w:val="00961276"/>
    <w:rsid w:val="00961684"/>
    <w:rsid w:val="009619F1"/>
    <w:rsid w:val="00962057"/>
    <w:rsid w:val="0096286C"/>
    <w:rsid w:val="00962BB5"/>
    <w:rsid w:val="00962C8B"/>
    <w:rsid w:val="00962EE5"/>
    <w:rsid w:val="009631CE"/>
    <w:rsid w:val="00963788"/>
    <w:rsid w:val="00963A26"/>
    <w:rsid w:val="00963BAE"/>
    <w:rsid w:val="009644FF"/>
    <w:rsid w:val="009645D2"/>
    <w:rsid w:val="00964AEF"/>
    <w:rsid w:val="00964B4C"/>
    <w:rsid w:val="00964F3E"/>
    <w:rsid w:val="00965EA2"/>
    <w:rsid w:val="00965F62"/>
    <w:rsid w:val="00966810"/>
    <w:rsid w:val="00966828"/>
    <w:rsid w:val="00966AD5"/>
    <w:rsid w:val="00966C1E"/>
    <w:rsid w:val="00966CA9"/>
    <w:rsid w:val="009671F4"/>
    <w:rsid w:val="0096781C"/>
    <w:rsid w:val="00967A52"/>
    <w:rsid w:val="00967BB5"/>
    <w:rsid w:val="00967E95"/>
    <w:rsid w:val="00967EAF"/>
    <w:rsid w:val="00970250"/>
    <w:rsid w:val="009717D6"/>
    <w:rsid w:val="00971F0D"/>
    <w:rsid w:val="009722F1"/>
    <w:rsid w:val="00972388"/>
    <w:rsid w:val="00972A7E"/>
    <w:rsid w:val="00972AB1"/>
    <w:rsid w:val="00972B37"/>
    <w:rsid w:val="00972F15"/>
    <w:rsid w:val="00973A97"/>
    <w:rsid w:val="00973EFE"/>
    <w:rsid w:val="00974024"/>
    <w:rsid w:val="00974225"/>
    <w:rsid w:val="00974A48"/>
    <w:rsid w:val="00974BA4"/>
    <w:rsid w:val="00974CD6"/>
    <w:rsid w:val="00974F4F"/>
    <w:rsid w:val="009750FC"/>
    <w:rsid w:val="0097567A"/>
    <w:rsid w:val="0097599C"/>
    <w:rsid w:val="00976053"/>
    <w:rsid w:val="0097621A"/>
    <w:rsid w:val="009762A1"/>
    <w:rsid w:val="00976301"/>
    <w:rsid w:val="0097697A"/>
    <w:rsid w:val="00976FE3"/>
    <w:rsid w:val="009776A2"/>
    <w:rsid w:val="00977D65"/>
    <w:rsid w:val="00977F23"/>
    <w:rsid w:val="00980842"/>
    <w:rsid w:val="00980924"/>
    <w:rsid w:val="00980A35"/>
    <w:rsid w:val="00980B5C"/>
    <w:rsid w:val="00980D84"/>
    <w:rsid w:val="00980D9B"/>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236"/>
    <w:rsid w:val="0098445A"/>
    <w:rsid w:val="00985265"/>
    <w:rsid w:val="00985359"/>
    <w:rsid w:val="0098577B"/>
    <w:rsid w:val="00985792"/>
    <w:rsid w:val="00985868"/>
    <w:rsid w:val="00985A5F"/>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F47"/>
    <w:rsid w:val="0099124B"/>
    <w:rsid w:val="00991406"/>
    <w:rsid w:val="009920D9"/>
    <w:rsid w:val="00992316"/>
    <w:rsid w:val="00992367"/>
    <w:rsid w:val="009923B9"/>
    <w:rsid w:val="009930EA"/>
    <w:rsid w:val="00993377"/>
    <w:rsid w:val="00993479"/>
    <w:rsid w:val="0099376F"/>
    <w:rsid w:val="00993AA0"/>
    <w:rsid w:val="0099487B"/>
    <w:rsid w:val="009954E0"/>
    <w:rsid w:val="0099597D"/>
    <w:rsid w:val="00995A86"/>
    <w:rsid w:val="00996184"/>
    <w:rsid w:val="00996185"/>
    <w:rsid w:val="00996AB9"/>
    <w:rsid w:val="00997398"/>
    <w:rsid w:val="00997655"/>
    <w:rsid w:val="0099781F"/>
    <w:rsid w:val="00997FFA"/>
    <w:rsid w:val="009A0158"/>
    <w:rsid w:val="009A0164"/>
    <w:rsid w:val="009A0CDB"/>
    <w:rsid w:val="009A0E28"/>
    <w:rsid w:val="009A0F24"/>
    <w:rsid w:val="009A16E0"/>
    <w:rsid w:val="009A17C1"/>
    <w:rsid w:val="009A19BC"/>
    <w:rsid w:val="009A242C"/>
    <w:rsid w:val="009A2825"/>
    <w:rsid w:val="009A2A2E"/>
    <w:rsid w:val="009A2BCC"/>
    <w:rsid w:val="009A2DE5"/>
    <w:rsid w:val="009A3199"/>
    <w:rsid w:val="009A36F7"/>
    <w:rsid w:val="009A3C9A"/>
    <w:rsid w:val="009A447A"/>
    <w:rsid w:val="009A488A"/>
    <w:rsid w:val="009A4A17"/>
    <w:rsid w:val="009A5275"/>
    <w:rsid w:val="009A5763"/>
    <w:rsid w:val="009A5E21"/>
    <w:rsid w:val="009A5EC8"/>
    <w:rsid w:val="009A5FE5"/>
    <w:rsid w:val="009A620A"/>
    <w:rsid w:val="009A6AD5"/>
    <w:rsid w:val="009A6AE8"/>
    <w:rsid w:val="009A6E7D"/>
    <w:rsid w:val="009A7064"/>
    <w:rsid w:val="009A7556"/>
    <w:rsid w:val="009A77FB"/>
    <w:rsid w:val="009A7963"/>
    <w:rsid w:val="009A7D22"/>
    <w:rsid w:val="009A7F2F"/>
    <w:rsid w:val="009A7FFB"/>
    <w:rsid w:val="009B01AD"/>
    <w:rsid w:val="009B09E3"/>
    <w:rsid w:val="009B0E9D"/>
    <w:rsid w:val="009B12A7"/>
    <w:rsid w:val="009B175E"/>
    <w:rsid w:val="009B17EB"/>
    <w:rsid w:val="009B1C63"/>
    <w:rsid w:val="009B1D93"/>
    <w:rsid w:val="009B209C"/>
    <w:rsid w:val="009B263A"/>
    <w:rsid w:val="009B26DF"/>
    <w:rsid w:val="009B28D2"/>
    <w:rsid w:val="009B2968"/>
    <w:rsid w:val="009B3273"/>
    <w:rsid w:val="009B373E"/>
    <w:rsid w:val="009B3BBC"/>
    <w:rsid w:val="009B3FA8"/>
    <w:rsid w:val="009B46FC"/>
    <w:rsid w:val="009B4D3C"/>
    <w:rsid w:val="009B4E47"/>
    <w:rsid w:val="009B52F9"/>
    <w:rsid w:val="009B5672"/>
    <w:rsid w:val="009B5A97"/>
    <w:rsid w:val="009B5B5D"/>
    <w:rsid w:val="009B629D"/>
    <w:rsid w:val="009B64E4"/>
    <w:rsid w:val="009B678F"/>
    <w:rsid w:val="009B6BAC"/>
    <w:rsid w:val="009B6CAA"/>
    <w:rsid w:val="009B6D16"/>
    <w:rsid w:val="009B7299"/>
    <w:rsid w:val="009B75F3"/>
    <w:rsid w:val="009B775E"/>
    <w:rsid w:val="009B7842"/>
    <w:rsid w:val="009B7BF2"/>
    <w:rsid w:val="009C00B0"/>
    <w:rsid w:val="009C014B"/>
    <w:rsid w:val="009C01AC"/>
    <w:rsid w:val="009C1845"/>
    <w:rsid w:val="009C1F17"/>
    <w:rsid w:val="009C2265"/>
    <w:rsid w:val="009C2369"/>
    <w:rsid w:val="009C2598"/>
    <w:rsid w:val="009C2DEB"/>
    <w:rsid w:val="009C3FF6"/>
    <w:rsid w:val="009C4478"/>
    <w:rsid w:val="009C4582"/>
    <w:rsid w:val="009C54E2"/>
    <w:rsid w:val="009C5B33"/>
    <w:rsid w:val="009C6000"/>
    <w:rsid w:val="009C611C"/>
    <w:rsid w:val="009C64B7"/>
    <w:rsid w:val="009C6699"/>
    <w:rsid w:val="009C6C52"/>
    <w:rsid w:val="009C6FFD"/>
    <w:rsid w:val="009C7375"/>
    <w:rsid w:val="009C7505"/>
    <w:rsid w:val="009C768F"/>
    <w:rsid w:val="009C7949"/>
    <w:rsid w:val="009D03ED"/>
    <w:rsid w:val="009D0D71"/>
    <w:rsid w:val="009D0D72"/>
    <w:rsid w:val="009D0E4E"/>
    <w:rsid w:val="009D1084"/>
    <w:rsid w:val="009D1E5E"/>
    <w:rsid w:val="009D1E75"/>
    <w:rsid w:val="009D1EEA"/>
    <w:rsid w:val="009D2107"/>
    <w:rsid w:val="009D2847"/>
    <w:rsid w:val="009D2CB3"/>
    <w:rsid w:val="009D334F"/>
    <w:rsid w:val="009D3E59"/>
    <w:rsid w:val="009D3E6E"/>
    <w:rsid w:val="009D40E3"/>
    <w:rsid w:val="009D4187"/>
    <w:rsid w:val="009D420E"/>
    <w:rsid w:val="009D48EA"/>
    <w:rsid w:val="009D49C8"/>
    <w:rsid w:val="009D4A61"/>
    <w:rsid w:val="009D4AE9"/>
    <w:rsid w:val="009D6038"/>
    <w:rsid w:val="009D6896"/>
    <w:rsid w:val="009D6B1A"/>
    <w:rsid w:val="009D76A8"/>
    <w:rsid w:val="009D7D5D"/>
    <w:rsid w:val="009D7D69"/>
    <w:rsid w:val="009D7DD4"/>
    <w:rsid w:val="009E08C5"/>
    <w:rsid w:val="009E0904"/>
    <w:rsid w:val="009E0A7E"/>
    <w:rsid w:val="009E0D5C"/>
    <w:rsid w:val="009E0DB8"/>
    <w:rsid w:val="009E0EC9"/>
    <w:rsid w:val="009E1365"/>
    <w:rsid w:val="009E16D1"/>
    <w:rsid w:val="009E16F7"/>
    <w:rsid w:val="009E256E"/>
    <w:rsid w:val="009E2E5F"/>
    <w:rsid w:val="009E3162"/>
    <w:rsid w:val="009E3410"/>
    <w:rsid w:val="009E363C"/>
    <w:rsid w:val="009E3663"/>
    <w:rsid w:val="009E3D20"/>
    <w:rsid w:val="009E3F5D"/>
    <w:rsid w:val="009E4A51"/>
    <w:rsid w:val="009E4EB0"/>
    <w:rsid w:val="009E4F4E"/>
    <w:rsid w:val="009E5612"/>
    <w:rsid w:val="009E5890"/>
    <w:rsid w:val="009E5A9E"/>
    <w:rsid w:val="009E5AB4"/>
    <w:rsid w:val="009E5B22"/>
    <w:rsid w:val="009E5CE6"/>
    <w:rsid w:val="009E6283"/>
    <w:rsid w:val="009E643A"/>
    <w:rsid w:val="009E6C70"/>
    <w:rsid w:val="009E6C78"/>
    <w:rsid w:val="009E6F05"/>
    <w:rsid w:val="009E7448"/>
    <w:rsid w:val="009E7BD5"/>
    <w:rsid w:val="009E7F70"/>
    <w:rsid w:val="009F00B8"/>
    <w:rsid w:val="009F0972"/>
    <w:rsid w:val="009F11D2"/>
    <w:rsid w:val="009F13C9"/>
    <w:rsid w:val="009F1A6C"/>
    <w:rsid w:val="009F1BD0"/>
    <w:rsid w:val="009F1D49"/>
    <w:rsid w:val="009F1E74"/>
    <w:rsid w:val="009F236E"/>
    <w:rsid w:val="009F2C79"/>
    <w:rsid w:val="009F2E75"/>
    <w:rsid w:val="009F30BB"/>
    <w:rsid w:val="009F3201"/>
    <w:rsid w:val="009F3895"/>
    <w:rsid w:val="009F3A2F"/>
    <w:rsid w:val="009F3D0E"/>
    <w:rsid w:val="009F430C"/>
    <w:rsid w:val="009F467F"/>
    <w:rsid w:val="009F47FB"/>
    <w:rsid w:val="009F4E94"/>
    <w:rsid w:val="009F52B4"/>
    <w:rsid w:val="009F53BC"/>
    <w:rsid w:val="009F53F5"/>
    <w:rsid w:val="009F547B"/>
    <w:rsid w:val="009F568C"/>
    <w:rsid w:val="009F5AD6"/>
    <w:rsid w:val="009F5BE1"/>
    <w:rsid w:val="009F5F70"/>
    <w:rsid w:val="009F6112"/>
    <w:rsid w:val="009F6791"/>
    <w:rsid w:val="009F71BA"/>
    <w:rsid w:val="009F74D3"/>
    <w:rsid w:val="009F7FBD"/>
    <w:rsid w:val="00A00176"/>
    <w:rsid w:val="00A007E1"/>
    <w:rsid w:val="00A00866"/>
    <w:rsid w:val="00A008DC"/>
    <w:rsid w:val="00A01317"/>
    <w:rsid w:val="00A0150E"/>
    <w:rsid w:val="00A015A6"/>
    <w:rsid w:val="00A015C1"/>
    <w:rsid w:val="00A0190F"/>
    <w:rsid w:val="00A01C27"/>
    <w:rsid w:val="00A027A4"/>
    <w:rsid w:val="00A02A15"/>
    <w:rsid w:val="00A02F3B"/>
    <w:rsid w:val="00A02F70"/>
    <w:rsid w:val="00A0308F"/>
    <w:rsid w:val="00A034C8"/>
    <w:rsid w:val="00A038F3"/>
    <w:rsid w:val="00A03BC5"/>
    <w:rsid w:val="00A03DA0"/>
    <w:rsid w:val="00A03E6B"/>
    <w:rsid w:val="00A03E6E"/>
    <w:rsid w:val="00A04247"/>
    <w:rsid w:val="00A04479"/>
    <w:rsid w:val="00A044E2"/>
    <w:rsid w:val="00A04C7D"/>
    <w:rsid w:val="00A05124"/>
    <w:rsid w:val="00A05577"/>
    <w:rsid w:val="00A0563B"/>
    <w:rsid w:val="00A056F8"/>
    <w:rsid w:val="00A0595A"/>
    <w:rsid w:val="00A061DC"/>
    <w:rsid w:val="00A0669C"/>
    <w:rsid w:val="00A069E5"/>
    <w:rsid w:val="00A06C0E"/>
    <w:rsid w:val="00A07391"/>
    <w:rsid w:val="00A07531"/>
    <w:rsid w:val="00A07638"/>
    <w:rsid w:val="00A0770C"/>
    <w:rsid w:val="00A07984"/>
    <w:rsid w:val="00A07AF1"/>
    <w:rsid w:val="00A100C2"/>
    <w:rsid w:val="00A10415"/>
    <w:rsid w:val="00A1073B"/>
    <w:rsid w:val="00A10945"/>
    <w:rsid w:val="00A11049"/>
    <w:rsid w:val="00A11076"/>
    <w:rsid w:val="00A1127F"/>
    <w:rsid w:val="00A115C1"/>
    <w:rsid w:val="00A11683"/>
    <w:rsid w:val="00A11BC7"/>
    <w:rsid w:val="00A12101"/>
    <w:rsid w:val="00A12662"/>
    <w:rsid w:val="00A13574"/>
    <w:rsid w:val="00A13BBD"/>
    <w:rsid w:val="00A13F43"/>
    <w:rsid w:val="00A14070"/>
    <w:rsid w:val="00A147B4"/>
    <w:rsid w:val="00A14A70"/>
    <w:rsid w:val="00A14AE7"/>
    <w:rsid w:val="00A14CA3"/>
    <w:rsid w:val="00A153C2"/>
    <w:rsid w:val="00A1547D"/>
    <w:rsid w:val="00A156CD"/>
    <w:rsid w:val="00A15C07"/>
    <w:rsid w:val="00A15C28"/>
    <w:rsid w:val="00A160CE"/>
    <w:rsid w:val="00A16622"/>
    <w:rsid w:val="00A16E8E"/>
    <w:rsid w:val="00A16ED3"/>
    <w:rsid w:val="00A1796A"/>
    <w:rsid w:val="00A17C37"/>
    <w:rsid w:val="00A201D7"/>
    <w:rsid w:val="00A20333"/>
    <w:rsid w:val="00A2093C"/>
    <w:rsid w:val="00A209E5"/>
    <w:rsid w:val="00A20A08"/>
    <w:rsid w:val="00A21592"/>
    <w:rsid w:val="00A2246F"/>
    <w:rsid w:val="00A22678"/>
    <w:rsid w:val="00A22E2A"/>
    <w:rsid w:val="00A23565"/>
    <w:rsid w:val="00A23761"/>
    <w:rsid w:val="00A23981"/>
    <w:rsid w:val="00A240A0"/>
    <w:rsid w:val="00A24653"/>
    <w:rsid w:val="00A24905"/>
    <w:rsid w:val="00A24AA7"/>
    <w:rsid w:val="00A24C7E"/>
    <w:rsid w:val="00A24E9E"/>
    <w:rsid w:val="00A24FD5"/>
    <w:rsid w:val="00A2583D"/>
    <w:rsid w:val="00A2591F"/>
    <w:rsid w:val="00A25F3C"/>
    <w:rsid w:val="00A25F53"/>
    <w:rsid w:val="00A25F69"/>
    <w:rsid w:val="00A26196"/>
    <w:rsid w:val="00A26592"/>
    <w:rsid w:val="00A269FE"/>
    <w:rsid w:val="00A26C1D"/>
    <w:rsid w:val="00A26D19"/>
    <w:rsid w:val="00A2729A"/>
    <w:rsid w:val="00A272A3"/>
    <w:rsid w:val="00A275E4"/>
    <w:rsid w:val="00A30549"/>
    <w:rsid w:val="00A3055C"/>
    <w:rsid w:val="00A3062C"/>
    <w:rsid w:val="00A30638"/>
    <w:rsid w:val="00A3094B"/>
    <w:rsid w:val="00A30B01"/>
    <w:rsid w:val="00A311F6"/>
    <w:rsid w:val="00A317D1"/>
    <w:rsid w:val="00A31834"/>
    <w:rsid w:val="00A318FD"/>
    <w:rsid w:val="00A31F49"/>
    <w:rsid w:val="00A320EB"/>
    <w:rsid w:val="00A32896"/>
    <w:rsid w:val="00A32AE2"/>
    <w:rsid w:val="00A32BFA"/>
    <w:rsid w:val="00A32DA7"/>
    <w:rsid w:val="00A32EC5"/>
    <w:rsid w:val="00A3427B"/>
    <w:rsid w:val="00A346E5"/>
    <w:rsid w:val="00A34D2A"/>
    <w:rsid w:val="00A3502C"/>
    <w:rsid w:val="00A35032"/>
    <w:rsid w:val="00A35A40"/>
    <w:rsid w:val="00A35B31"/>
    <w:rsid w:val="00A35C13"/>
    <w:rsid w:val="00A35D2E"/>
    <w:rsid w:val="00A35E07"/>
    <w:rsid w:val="00A360E8"/>
    <w:rsid w:val="00A36508"/>
    <w:rsid w:val="00A36907"/>
    <w:rsid w:val="00A36EDE"/>
    <w:rsid w:val="00A37233"/>
    <w:rsid w:val="00A37B14"/>
    <w:rsid w:val="00A37D8C"/>
    <w:rsid w:val="00A403AF"/>
    <w:rsid w:val="00A407F1"/>
    <w:rsid w:val="00A4083E"/>
    <w:rsid w:val="00A40A4A"/>
    <w:rsid w:val="00A40AC0"/>
    <w:rsid w:val="00A40BBD"/>
    <w:rsid w:val="00A41400"/>
    <w:rsid w:val="00A4145F"/>
    <w:rsid w:val="00A414C8"/>
    <w:rsid w:val="00A41718"/>
    <w:rsid w:val="00A42244"/>
    <w:rsid w:val="00A4239B"/>
    <w:rsid w:val="00A427C3"/>
    <w:rsid w:val="00A42FD0"/>
    <w:rsid w:val="00A4393A"/>
    <w:rsid w:val="00A44024"/>
    <w:rsid w:val="00A448C4"/>
    <w:rsid w:val="00A44F73"/>
    <w:rsid w:val="00A4506F"/>
    <w:rsid w:val="00A451A6"/>
    <w:rsid w:val="00A4555B"/>
    <w:rsid w:val="00A45B75"/>
    <w:rsid w:val="00A45E81"/>
    <w:rsid w:val="00A45F62"/>
    <w:rsid w:val="00A460FA"/>
    <w:rsid w:val="00A461BE"/>
    <w:rsid w:val="00A46202"/>
    <w:rsid w:val="00A46281"/>
    <w:rsid w:val="00A463FA"/>
    <w:rsid w:val="00A46409"/>
    <w:rsid w:val="00A46804"/>
    <w:rsid w:val="00A46C9E"/>
    <w:rsid w:val="00A46DFC"/>
    <w:rsid w:val="00A46E7C"/>
    <w:rsid w:val="00A471C6"/>
    <w:rsid w:val="00A4725A"/>
    <w:rsid w:val="00A47961"/>
    <w:rsid w:val="00A47B6C"/>
    <w:rsid w:val="00A47C2E"/>
    <w:rsid w:val="00A501CF"/>
    <w:rsid w:val="00A50A47"/>
    <w:rsid w:val="00A50B13"/>
    <w:rsid w:val="00A51270"/>
    <w:rsid w:val="00A513DF"/>
    <w:rsid w:val="00A514F2"/>
    <w:rsid w:val="00A51ADB"/>
    <w:rsid w:val="00A51CEB"/>
    <w:rsid w:val="00A51D9D"/>
    <w:rsid w:val="00A5209B"/>
    <w:rsid w:val="00A523F7"/>
    <w:rsid w:val="00A5278F"/>
    <w:rsid w:val="00A5294E"/>
    <w:rsid w:val="00A52C6B"/>
    <w:rsid w:val="00A52D9B"/>
    <w:rsid w:val="00A5311D"/>
    <w:rsid w:val="00A5365B"/>
    <w:rsid w:val="00A537A3"/>
    <w:rsid w:val="00A53ABC"/>
    <w:rsid w:val="00A53D84"/>
    <w:rsid w:val="00A53FB3"/>
    <w:rsid w:val="00A54194"/>
    <w:rsid w:val="00A54244"/>
    <w:rsid w:val="00A54563"/>
    <w:rsid w:val="00A5467D"/>
    <w:rsid w:val="00A54810"/>
    <w:rsid w:val="00A55302"/>
    <w:rsid w:val="00A55CB7"/>
    <w:rsid w:val="00A55D44"/>
    <w:rsid w:val="00A5630C"/>
    <w:rsid w:val="00A56469"/>
    <w:rsid w:val="00A56B32"/>
    <w:rsid w:val="00A571D8"/>
    <w:rsid w:val="00A579DE"/>
    <w:rsid w:val="00A57AC0"/>
    <w:rsid w:val="00A6004A"/>
    <w:rsid w:val="00A6038C"/>
    <w:rsid w:val="00A60BBB"/>
    <w:rsid w:val="00A60D6A"/>
    <w:rsid w:val="00A60E66"/>
    <w:rsid w:val="00A60EC0"/>
    <w:rsid w:val="00A610D0"/>
    <w:rsid w:val="00A617F3"/>
    <w:rsid w:val="00A6199D"/>
    <w:rsid w:val="00A61ACE"/>
    <w:rsid w:val="00A61BBC"/>
    <w:rsid w:val="00A61CD9"/>
    <w:rsid w:val="00A61EE4"/>
    <w:rsid w:val="00A62001"/>
    <w:rsid w:val="00A62A12"/>
    <w:rsid w:val="00A63205"/>
    <w:rsid w:val="00A63356"/>
    <w:rsid w:val="00A63FEA"/>
    <w:rsid w:val="00A64075"/>
    <w:rsid w:val="00A645DF"/>
    <w:rsid w:val="00A6469D"/>
    <w:rsid w:val="00A64AC4"/>
    <w:rsid w:val="00A64B63"/>
    <w:rsid w:val="00A6536D"/>
    <w:rsid w:val="00A655E8"/>
    <w:rsid w:val="00A6575D"/>
    <w:rsid w:val="00A6578C"/>
    <w:rsid w:val="00A65DAD"/>
    <w:rsid w:val="00A65F3D"/>
    <w:rsid w:val="00A65F54"/>
    <w:rsid w:val="00A66122"/>
    <w:rsid w:val="00A6615C"/>
    <w:rsid w:val="00A66345"/>
    <w:rsid w:val="00A66892"/>
    <w:rsid w:val="00A66A93"/>
    <w:rsid w:val="00A66B68"/>
    <w:rsid w:val="00A66B82"/>
    <w:rsid w:val="00A6714F"/>
    <w:rsid w:val="00A673F0"/>
    <w:rsid w:val="00A67881"/>
    <w:rsid w:val="00A67A98"/>
    <w:rsid w:val="00A67B7A"/>
    <w:rsid w:val="00A67C63"/>
    <w:rsid w:val="00A67D12"/>
    <w:rsid w:val="00A67FD1"/>
    <w:rsid w:val="00A7039B"/>
    <w:rsid w:val="00A70FFA"/>
    <w:rsid w:val="00A715F0"/>
    <w:rsid w:val="00A71B4C"/>
    <w:rsid w:val="00A71B9A"/>
    <w:rsid w:val="00A71BA6"/>
    <w:rsid w:val="00A71C08"/>
    <w:rsid w:val="00A71C4F"/>
    <w:rsid w:val="00A71FC6"/>
    <w:rsid w:val="00A72116"/>
    <w:rsid w:val="00A721C5"/>
    <w:rsid w:val="00A72259"/>
    <w:rsid w:val="00A72324"/>
    <w:rsid w:val="00A724E2"/>
    <w:rsid w:val="00A72985"/>
    <w:rsid w:val="00A72CE0"/>
    <w:rsid w:val="00A72D06"/>
    <w:rsid w:val="00A73024"/>
    <w:rsid w:val="00A73314"/>
    <w:rsid w:val="00A736D3"/>
    <w:rsid w:val="00A739F7"/>
    <w:rsid w:val="00A73B39"/>
    <w:rsid w:val="00A73CC6"/>
    <w:rsid w:val="00A73FC8"/>
    <w:rsid w:val="00A743F1"/>
    <w:rsid w:val="00A74ABE"/>
    <w:rsid w:val="00A74BBA"/>
    <w:rsid w:val="00A750B5"/>
    <w:rsid w:val="00A75146"/>
    <w:rsid w:val="00A75339"/>
    <w:rsid w:val="00A7565B"/>
    <w:rsid w:val="00A759B8"/>
    <w:rsid w:val="00A75BB5"/>
    <w:rsid w:val="00A75F4A"/>
    <w:rsid w:val="00A75FDC"/>
    <w:rsid w:val="00A763D4"/>
    <w:rsid w:val="00A765C9"/>
    <w:rsid w:val="00A7660C"/>
    <w:rsid w:val="00A76FDA"/>
    <w:rsid w:val="00A77086"/>
    <w:rsid w:val="00A77679"/>
    <w:rsid w:val="00A777C3"/>
    <w:rsid w:val="00A81634"/>
    <w:rsid w:val="00A81D6F"/>
    <w:rsid w:val="00A81F13"/>
    <w:rsid w:val="00A8245A"/>
    <w:rsid w:val="00A82CD5"/>
    <w:rsid w:val="00A82D9D"/>
    <w:rsid w:val="00A82F15"/>
    <w:rsid w:val="00A82F90"/>
    <w:rsid w:val="00A8309E"/>
    <w:rsid w:val="00A83322"/>
    <w:rsid w:val="00A833CF"/>
    <w:rsid w:val="00A83905"/>
    <w:rsid w:val="00A83CA1"/>
    <w:rsid w:val="00A83F0B"/>
    <w:rsid w:val="00A83F26"/>
    <w:rsid w:val="00A84098"/>
    <w:rsid w:val="00A840C8"/>
    <w:rsid w:val="00A845C7"/>
    <w:rsid w:val="00A84A6B"/>
    <w:rsid w:val="00A84C95"/>
    <w:rsid w:val="00A85037"/>
    <w:rsid w:val="00A851B0"/>
    <w:rsid w:val="00A85228"/>
    <w:rsid w:val="00A85C67"/>
    <w:rsid w:val="00A8666D"/>
    <w:rsid w:val="00A86ADC"/>
    <w:rsid w:val="00A86F32"/>
    <w:rsid w:val="00A87073"/>
    <w:rsid w:val="00A87695"/>
    <w:rsid w:val="00A877B3"/>
    <w:rsid w:val="00A87934"/>
    <w:rsid w:val="00A87A99"/>
    <w:rsid w:val="00A87CEE"/>
    <w:rsid w:val="00A87F27"/>
    <w:rsid w:val="00A90316"/>
    <w:rsid w:val="00A90476"/>
    <w:rsid w:val="00A90C5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4604"/>
    <w:rsid w:val="00A951C1"/>
    <w:rsid w:val="00A9529D"/>
    <w:rsid w:val="00A955DA"/>
    <w:rsid w:val="00A9578D"/>
    <w:rsid w:val="00A95C86"/>
    <w:rsid w:val="00A96503"/>
    <w:rsid w:val="00A968D0"/>
    <w:rsid w:val="00A969C2"/>
    <w:rsid w:val="00A96BE5"/>
    <w:rsid w:val="00A97157"/>
    <w:rsid w:val="00A97B96"/>
    <w:rsid w:val="00A97EBE"/>
    <w:rsid w:val="00AA0416"/>
    <w:rsid w:val="00AA044E"/>
    <w:rsid w:val="00AA0750"/>
    <w:rsid w:val="00AA07F3"/>
    <w:rsid w:val="00AA09F1"/>
    <w:rsid w:val="00AA0BB7"/>
    <w:rsid w:val="00AA1314"/>
    <w:rsid w:val="00AA2197"/>
    <w:rsid w:val="00AA25E3"/>
    <w:rsid w:val="00AA27E2"/>
    <w:rsid w:val="00AA2B87"/>
    <w:rsid w:val="00AA2E98"/>
    <w:rsid w:val="00AA30BC"/>
    <w:rsid w:val="00AA37ED"/>
    <w:rsid w:val="00AA3CFB"/>
    <w:rsid w:val="00AA4363"/>
    <w:rsid w:val="00AA49F6"/>
    <w:rsid w:val="00AA4DE6"/>
    <w:rsid w:val="00AA4EFF"/>
    <w:rsid w:val="00AA4F7A"/>
    <w:rsid w:val="00AA5307"/>
    <w:rsid w:val="00AA53A9"/>
    <w:rsid w:val="00AA57EA"/>
    <w:rsid w:val="00AA5889"/>
    <w:rsid w:val="00AA5B0E"/>
    <w:rsid w:val="00AA5D7D"/>
    <w:rsid w:val="00AA6060"/>
    <w:rsid w:val="00AA6C85"/>
    <w:rsid w:val="00AA6F59"/>
    <w:rsid w:val="00AA731A"/>
    <w:rsid w:val="00AA733B"/>
    <w:rsid w:val="00AA7C8B"/>
    <w:rsid w:val="00AB054D"/>
    <w:rsid w:val="00AB09D5"/>
    <w:rsid w:val="00AB0C17"/>
    <w:rsid w:val="00AB0DBB"/>
    <w:rsid w:val="00AB0F07"/>
    <w:rsid w:val="00AB1008"/>
    <w:rsid w:val="00AB12A0"/>
    <w:rsid w:val="00AB1FBB"/>
    <w:rsid w:val="00AB2688"/>
    <w:rsid w:val="00AB27AF"/>
    <w:rsid w:val="00AB2A92"/>
    <w:rsid w:val="00AB2DF9"/>
    <w:rsid w:val="00AB3805"/>
    <w:rsid w:val="00AB382E"/>
    <w:rsid w:val="00AB3CFC"/>
    <w:rsid w:val="00AB3D53"/>
    <w:rsid w:val="00AB4610"/>
    <w:rsid w:val="00AB4868"/>
    <w:rsid w:val="00AB513B"/>
    <w:rsid w:val="00AB5383"/>
    <w:rsid w:val="00AB546E"/>
    <w:rsid w:val="00AB54A3"/>
    <w:rsid w:val="00AB54CD"/>
    <w:rsid w:val="00AB567B"/>
    <w:rsid w:val="00AB5A86"/>
    <w:rsid w:val="00AB6199"/>
    <w:rsid w:val="00AB635D"/>
    <w:rsid w:val="00AB636C"/>
    <w:rsid w:val="00AB6B57"/>
    <w:rsid w:val="00AB7732"/>
    <w:rsid w:val="00AB773E"/>
    <w:rsid w:val="00AC0399"/>
    <w:rsid w:val="00AC0B9E"/>
    <w:rsid w:val="00AC132A"/>
    <w:rsid w:val="00AC13B2"/>
    <w:rsid w:val="00AC153C"/>
    <w:rsid w:val="00AC19C1"/>
    <w:rsid w:val="00AC1C78"/>
    <w:rsid w:val="00AC1E71"/>
    <w:rsid w:val="00AC2801"/>
    <w:rsid w:val="00AC2972"/>
    <w:rsid w:val="00AC2C4F"/>
    <w:rsid w:val="00AC2D72"/>
    <w:rsid w:val="00AC31CE"/>
    <w:rsid w:val="00AC3717"/>
    <w:rsid w:val="00AC38FE"/>
    <w:rsid w:val="00AC3F49"/>
    <w:rsid w:val="00AC3FCA"/>
    <w:rsid w:val="00AC4429"/>
    <w:rsid w:val="00AC478C"/>
    <w:rsid w:val="00AC47A3"/>
    <w:rsid w:val="00AC5427"/>
    <w:rsid w:val="00AC5806"/>
    <w:rsid w:val="00AC5E13"/>
    <w:rsid w:val="00AC6E73"/>
    <w:rsid w:val="00AC705F"/>
    <w:rsid w:val="00AC7263"/>
    <w:rsid w:val="00AC752B"/>
    <w:rsid w:val="00AC7879"/>
    <w:rsid w:val="00AC7AED"/>
    <w:rsid w:val="00AC7D26"/>
    <w:rsid w:val="00AD003E"/>
    <w:rsid w:val="00AD04F8"/>
    <w:rsid w:val="00AD06D8"/>
    <w:rsid w:val="00AD0BDA"/>
    <w:rsid w:val="00AD1186"/>
    <w:rsid w:val="00AD1224"/>
    <w:rsid w:val="00AD16BA"/>
    <w:rsid w:val="00AD188C"/>
    <w:rsid w:val="00AD1ABD"/>
    <w:rsid w:val="00AD1C9A"/>
    <w:rsid w:val="00AD1E0C"/>
    <w:rsid w:val="00AD23A4"/>
    <w:rsid w:val="00AD25D9"/>
    <w:rsid w:val="00AD2E83"/>
    <w:rsid w:val="00AD31AE"/>
    <w:rsid w:val="00AD3EFC"/>
    <w:rsid w:val="00AD4519"/>
    <w:rsid w:val="00AD53C6"/>
    <w:rsid w:val="00AD54B8"/>
    <w:rsid w:val="00AD5A10"/>
    <w:rsid w:val="00AD5C3C"/>
    <w:rsid w:val="00AD5EB5"/>
    <w:rsid w:val="00AD6141"/>
    <w:rsid w:val="00AD64C3"/>
    <w:rsid w:val="00AD65F7"/>
    <w:rsid w:val="00AD6F42"/>
    <w:rsid w:val="00AD70E5"/>
    <w:rsid w:val="00AD7A84"/>
    <w:rsid w:val="00AD7CB6"/>
    <w:rsid w:val="00AD7CFB"/>
    <w:rsid w:val="00AE1420"/>
    <w:rsid w:val="00AE1570"/>
    <w:rsid w:val="00AE19B0"/>
    <w:rsid w:val="00AE1B31"/>
    <w:rsid w:val="00AE1C4B"/>
    <w:rsid w:val="00AE2110"/>
    <w:rsid w:val="00AE25D6"/>
    <w:rsid w:val="00AE294A"/>
    <w:rsid w:val="00AE2A66"/>
    <w:rsid w:val="00AE2CB4"/>
    <w:rsid w:val="00AE33F7"/>
    <w:rsid w:val="00AE34DE"/>
    <w:rsid w:val="00AE3B81"/>
    <w:rsid w:val="00AE3BF4"/>
    <w:rsid w:val="00AE3CD8"/>
    <w:rsid w:val="00AE3FB4"/>
    <w:rsid w:val="00AE480C"/>
    <w:rsid w:val="00AE4FA8"/>
    <w:rsid w:val="00AE52EE"/>
    <w:rsid w:val="00AE5530"/>
    <w:rsid w:val="00AE589C"/>
    <w:rsid w:val="00AE5A1D"/>
    <w:rsid w:val="00AE5FB9"/>
    <w:rsid w:val="00AE6CA4"/>
    <w:rsid w:val="00AE6CDD"/>
    <w:rsid w:val="00AE6CFC"/>
    <w:rsid w:val="00AE79C9"/>
    <w:rsid w:val="00AF00FC"/>
    <w:rsid w:val="00AF0407"/>
    <w:rsid w:val="00AF0783"/>
    <w:rsid w:val="00AF09FE"/>
    <w:rsid w:val="00AF1B34"/>
    <w:rsid w:val="00AF1BE3"/>
    <w:rsid w:val="00AF24C9"/>
    <w:rsid w:val="00AF2637"/>
    <w:rsid w:val="00AF2E1D"/>
    <w:rsid w:val="00AF3A56"/>
    <w:rsid w:val="00AF3B20"/>
    <w:rsid w:val="00AF40A0"/>
    <w:rsid w:val="00AF4433"/>
    <w:rsid w:val="00AF468F"/>
    <w:rsid w:val="00AF4D18"/>
    <w:rsid w:val="00AF553C"/>
    <w:rsid w:val="00AF59A4"/>
    <w:rsid w:val="00AF63B3"/>
    <w:rsid w:val="00AF659E"/>
    <w:rsid w:val="00AF67D9"/>
    <w:rsid w:val="00AF69A7"/>
    <w:rsid w:val="00AF6BB7"/>
    <w:rsid w:val="00AF6ECF"/>
    <w:rsid w:val="00AF704D"/>
    <w:rsid w:val="00AF76A0"/>
    <w:rsid w:val="00AF774B"/>
    <w:rsid w:val="00AF7DC4"/>
    <w:rsid w:val="00B00275"/>
    <w:rsid w:val="00B008A4"/>
    <w:rsid w:val="00B02D4D"/>
    <w:rsid w:val="00B0413A"/>
    <w:rsid w:val="00B04E02"/>
    <w:rsid w:val="00B04EBA"/>
    <w:rsid w:val="00B05142"/>
    <w:rsid w:val="00B052B8"/>
    <w:rsid w:val="00B0552B"/>
    <w:rsid w:val="00B0570B"/>
    <w:rsid w:val="00B05928"/>
    <w:rsid w:val="00B05B90"/>
    <w:rsid w:val="00B063D5"/>
    <w:rsid w:val="00B06720"/>
    <w:rsid w:val="00B06C3A"/>
    <w:rsid w:val="00B06EB0"/>
    <w:rsid w:val="00B06F24"/>
    <w:rsid w:val="00B074E2"/>
    <w:rsid w:val="00B0771B"/>
    <w:rsid w:val="00B07879"/>
    <w:rsid w:val="00B078A0"/>
    <w:rsid w:val="00B07930"/>
    <w:rsid w:val="00B100D7"/>
    <w:rsid w:val="00B10107"/>
    <w:rsid w:val="00B10745"/>
    <w:rsid w:val="00B10793"/>
    <w:rsid w:val="00B120AF"/>
    <w:rsid w:val="00B121CB"/>
    <w:rsid w:val="00B1243E"/>
    <w:rsid w:val="00B12A3D"/>
    <w:rsid w:val="00B1333D"/>
    <w:rsid w:val="00B13448"/>
    <w:rsid w:val="00B1371C"/>
    <w:rsid w:val="00B13B57"/>
    <w:rsid w:val="00B13F3D"/>
    <w:rsid w:val="00B144DB"/>
    <w:rsid w:val="00B1486F"/>
    <w:rsid w:val="00B14E74"/>
    <w:rsid w:val="00B15740"/>
    <w:rsid w:val="00B1586A"/>
    <w:rsid w:val="00B1638E"/>
    <w:rsid w:val="00B169F8"/>
    <w:rsid w:val="00B16CD5"/>
    <w:rsid w:val="00B2020C"/>
    <w:rsid w:val="00B203AB"/>
    <w:rsid w:val="00B20A56"/>
    <w:rsid w:val="00B20FC7"/>
    <w:rsid w:val="00B21071"/>
    <w:rsid w:val="00B21403"/>
    <w:rsid w:val="00B2173A"/>
    <w:rsid w:val="00B2198D"/>
    <w:rsid w:val="00B22642"/>
    <w:rsid w:val="00B22D8E"/>
    <w:rsid w:val="00B22E5B"/>
    <w:rsid w:val="00B23115"/>
    <w:rsid w:val="00B23181"/>
    <w:rsid w:val="00B238D0"/>
    <w:rsid w:val="00B23EB3"/>
    <w:rsid w:val="00B242EF"/>
    <w:rsid w:val="00B24919"/>
    <w:rsid w:val="00B24946"/>
    <w:rsid w:val="00B24BE9"/>
    <w:rsid w:val="00B24D82"/>
    <w:rsid w:val="00B24F12"/>
    <w:rsid w:val="00B253FF"/>
    <w:rsid w:val="00B25875"/>
    <w:rsid w:val="00B25CF0"/>
    <w:rsid w:val="00B26054"/>
    <w:rsid w:val="00B266F8"/>
    <w:rsid w:val="00B266FC"/>
    <w:rsid w:val="00B26DE8"/>
    <w:rsid w:val="00B26EF6"/>
    <w:rsid w:val="00B26FFB"/>
    <w:rsid w:val="00B27042"/>
    <w:rsid w:val="00B2726D"/>
    <w:rsid w:val="00B27321"/>
    <w:rsid w:val="00B27ED4"/>
    <w:rsid w:val="00B301CC"/>
    <w:rsid w:val="00B304B3"/>
    <w:rsid w:val="00B30B93"/>
    <w:rsid w:val="00B30FAE"/>
    <w:rsid w:val="00B30FF4"/>
    <w:rsid w:val="00B31042"/>
    <w:rsid w:val="00B31259"/>
    <w:rsid w:val="00B313FD"/>
    <w:rsid w:val="00B3141A"/>
    <w:rsid w:val="00B31458"/>
    <w:rsid w:val="00B3213A"/>
    <w:rsid w:val="00B3231B"/>
    <w:rsid w:val="00B32BAC"/>
    <w:rsid w:val="00B32CEE"/>
    <w:rsid w:val="00B32D67"/>
    <w:rsid w:val="00B33BD9"/>
    <w:rsid w:val="00B34145"/>
    <w:rsid w:val="00B347B7"/>
    <w:rsid w:val="00B34F31"/>
    <w:rsid w:val="00B35158"/>
    <w:rsid w:val="00B351A1"/>
    <w:rsid w:val="00B35918"/>
    <w:rsid w:val="00B35DC2"/>
    <w:rsid w:val="00B36D16"/>
    <w:rsid w:val="00B36F5B"/>
    <w:rsid w:val="00B37ECF"/>
    <w:rsid w:val="00B40202"/>
    <w:rsid w:val="00B402B9"/>
    <w:rsid w:val="00B4044E"/>
    <w:rsid w:val="00B40597"/>
    <w:rsid w:val="00B406B9"/>
    <w:rsid w:val="00B409B7"/>
    <w:rsid w:val="00B40C74"/>
    <w:rsid w:val="00B4100E"/>
    <w:rsid w:val="00B412D5"/>
    <w:rsid w:val="00B4177B"/>
    <w:rsid w:val="00B418AB"/>
    <w:rsid w:val="00B41E73"/>
    <w:rsid w:val="00B42974"/>
    <w:rsid w:val="00B42EA6"/>
    <w:rsid w:val="00B42F50"/>
    <w:rsid w:val="00B434F8"/>
    <w:rsid w:val="00B43642"/>
    <w:rsid w:val="00B439DC"/>
    <w:rsid w:val="00B44A12"/>
    <w:rsid w:val="00B44B5C"/>
    <w:rsid w:val="00B44BCC"/>
    <w:rsid w:val="00B44C00"/>
    <w:rsid w:val="00B4527D"/>
    <w:rsid w:val="00B455EC"/>
    <w:rsid w:val="00B45FB3"/>
    <w:rsid w:val="00B46077"/>
    <w:rsid w:val="00B46C13"/>
    <w:rsid w:val="00B46E7D"/>
    <w:rsid w:val="00B470E9"/>
    <w:rsid w:val="00B47884"/>
    <w:rsid w:val="00B47946"/>
    <w:rsid w:val="00B47A17"/>
    <w:rsid w:val="00B47C4E"/>
    <w:rsid w:val="00B50004"/>
    <w:rsid w:val="00B50404"/>
    <w:rsid w:val="00B50AE7"/>
    <w:rsid w:val="00B51187"/>
    <w:rsid w:val="00B513C1"/>
    <w:rsid w:val="00B51513"/>
    <w:rsid w:val="00B516EB"/>
    <w:rsid w:val="00B5187C"/>
    <w:rsid w:val="00B51F1D"/>
    <w:rsid w:val="00B52066"/>
    <w:rsid w:val="00B523C5"/>
    <w:rsid w:val="00B52744"/>
    <w:rsid w:val="00B52770"/>
    <w:rsid w:val="00B52A21"/>
    <w:rsid w:val="00B52D4E"/>
    <w:rsid w:val="00B530D9"/>
    <w:rsid w:val="00B53441"/>
    <w:rsid w:val="00B53451"/>
    <w:rsid w:val="00B539EA"/>
    <w:rsid w:val="00B53BE3"/>
    <w:rsid w:val="00B53E62"/>
    <w:rsid w:val="00B54018"/>
    <w:rsid w:val="00B542B9"/>
    <w:rsid w:val="00B549E1"/>
    <w:rsid w:val="00B54B48"/>
    <w:rsid w:val="00B5514C"/>
    <w:rsid w:val="00B557D4"/>
    <w:rsid w:val="00B55D38"/>
    <w:rsid w:val="00B55EC9"/>
    <w:rsid w:val="00B561E3"/>
    <w:rsid w:val="00B568D5"/>
    <w:rsid w:val="00B56BEE"/>
    <w:rsid w:val="00B577B8"/>
    <w:rsid w:val="00B57B75"/>
    <w:rsid w:val="00B603C7"/>
    <w:rsid w:val="00B607D6"/>
    <w:rsid w:val="00B60FD3"/>
    <w:rsid w:val="00B61209"/>
    <w:rsid w:val="00B614CC"/>
    <w:rsid w:val="00B616B2"/>
    <w:rsid w:val="00B61B31"/>
    <w:rsid w:val="00B625A9"/>
    <w:rsid w:val="00B62900"/>
    <w:rsid w:val="00B62AD4"/>
    <w:rsid w:val="00B62E1D"/>
    <w:rsid w:val="00B63059"/>
    <w:rsid w:val="00B63197"/>
    <w:rsid w:val="00B63452"/>
    <w:rsid w:val="00B63698"/>
    <w:rsid w:val="00B63955"/>
    <w:rsid w:val="00B64096"/>
    <w:rsid w:val="00B6433D"/>
    <w:rsid w:val="00B644D4"/>
    <w:rsid w:val="00B6550A"/>
    <w:rsid w:val="00B66522"/>
    <w:rsid w:val="00B66D7B"/>
    <w:rsid w:val="00B67067"/>
    <w:rsid w:val="00B67277"/>
    <w:rsid w:val="00B672F0"/>
    <w:rsid w:val="00B675EC"/>
    <w:rsid w:val="00B67635"/>
    <w:rsid w:val="00B6768E"/>
    <w:rsid w:val="00B67842"/>
    <w:rsid w:val="00B678FB"/>
    <w:rsid w:val="00B67D40"/>
    <w:rsid w:val="00B70A99"/>
    <w:rsid w:val="00B71027"/>
    <w:rsid w:val="00B71311"/>
    <w:rsid w:val="00B71E45"/>
    <w:rsid w:val="00B72148"/>
    <w:rsid w:val="00B72BE5"/>
    <w:rsid w:val="00B73000"/>
    <w:rsid w:val="00B737B7"/>
    <w:rsid w:val="00B737FD"/>
    <w:rsid w:val="00B738F0"/>
    <w:rsid w:val="00B73A4F"/>
    <w:rsid w:val="00B74925"/>
    <w:rsid w:val="00B74B72"/>
    <w:rsid w:val="00B74CC1"/>
    <w:rsid w:val="00B75992"/>
    <w:rsid w:val="00B761FC"/>
    <w:rsid w:val="00B768ED"/>
    <w:rsid w:val="00B76E1C"/>
    <w:rsid w:val="00B770EC"/>
    <w:rsid w:val="00B7713D"/>
    <w:rsid w:val="00B7754E"/>
    <w:rsid w:val="00B7767D"/>
    <w:rsid w:val="00B77977"/>
    <w:rsid w:val="00B80728"/>
    <w:rsid w:val="00B80D9A"/>
    <w:rsid w:val="00B814F3"/>
    <w:rsid w:val="00B815C7"/>
    <w:rsid w:val="00B81B88"/>
    <w:rsid w:val="00B8220B"/>
    <w:rsid w:val="00B82621"/>
    <w:rsid w:val="00B8262E"/>
    <w:rsid w:val="00B827DB"/>
    <w:rsid w:val="00B82954"/>
    <w:rsid w:val="00B82CDB"/>
    <w:rsid w:val="00B82EC2"/>
    <w:rsid w:val="00B8368F"/>
    <w:rsid w:val="00B844D0"/>
    <w:rsid w:val="00B849A4"/>
    <w:rsid w:val="00B849AC"/>
    <w:rsid w:val="00B849FA"/>
    <w:rsid w:val="00B85288"/>
    <w:rsid w:val="00B85708"/>
    <w:rsid w:val="00B85849"/>
    <w:rsid w:val="00B85906"/>
    <w:rsid w:val="00B85B93"/>
    <w:rsid w:val="00B85E11"/>
    <w:rsid w:val="00B863AB"/>
    <w:rsid w:val="00B86B25"/>
    <w:rsid w:val="00B86C71"/>
    <w:rsid w:val="00B86DA6"/>
    <w:rsid w:val="00B86F16"/>
    <w:rsid w:val="00B877A7"/>
    <w:rsid w:val="00B87E48"/>
    <w:rsid w:val="00B87F19"/>
    <w:rsid w:val="00B9018C"/>
    <w:rsid w:val="00B902C0"/>
    <w:rsid w:val="00B90328"/>
    <w:rsid w:val="00B905A6"/>
    <w:rsid w:val="00B906D2"/>
    <w:rsid w:val="00B910F9"/>
    <w:rsid w:val="00B91190"/>
    <w:rsid w:val="00B91BE3"/>
    <w:rsid w:val="00B9201F"/>
    <w:rsid w:val="00B92966"/>
    <w:rsid w:val="00B92A97"/>
    <w:rsid w:val="00B92AD7"/>
    <w:rsid w:val="00B92B3E"/>
    <w:rsid w:val="00B93269"/>
    <w:rsid w:val="00B935B2"/>
    <w:rsid w:val="00B93B0D"/>
    <w:rsid w:val="00B93B8B"/>
    <w:rsid w:val="00B93D37"/>
    <w:rsid w:val="00B94137"/>
    <w:rsid w:val="00B94310"/>
    <w:rsid w:val="00B943A1"/>
    <w:rsid w:val="00B94B6B"/>
    <w:rsid w:val="00B9591C"/>
    <w:rsid w:val="00B95EFC"/>
    <w:rsid w:val="00B96370"/>
    <w:rsid w:val="00B96BD4"/>
    <w:rsid w:val="00B971B4"/>
    <w:rsid w:val="00B977E1"/>
    <w:rsid w:val="00B97A28"/>
    <w:rsid w:val="00B97C30"/>
    <w:rsid w:val="00BA0094"/>
    <w:rsid w:val="00BA0240"/>
    <w:rsid w:val="00BA02A3"/>
    <w:rsid w:val="00BA0A5F"/>
    <w:rsid w:val="00BA0CC7"/>
    <w:rsid w:val="00BA1A46"/>
    <w:rsid w:val="00BA23A6"/>
    <w:rsid w:val="00BA26BE"/>
    <w:rsid w:val="00BA2A26"/>
    <w:rsid w:val="00BA2A64"/>
    <w:rsid w:val="00BA2B13"/>
    <w:rsid w:val="00BA2D9C"/>
    <w:rsid w:val="00BA2EB4"/>
    <w:rsid w:val="00BA32FB"/>
    <w:rsid w:val="00BA3400"/>
    <w:rsid w:val="00BA3E06"/>
    <w:rsid w:val="00BA3FA3"/>
    <w:rsid w:val="00BA4187"/>
    <w:rsid w:val="00BA496C"/>
    <w:rsid w:val="00BA4D47"/>
    <w:rsid w:val="00BA504D"/>
    <w:rsid w:val="00BA55C4"/>
    <w:rsid w:val="00BA5631"/>
    <w:rsid w:val="00BA589C"/>
    <w:rsid w:val="00BA5A5C"/>
    <w:rsid w:val="00BA636D"/>
    <w:rsid w:val="00BA6C6D"/>
    <w:rsid w:val="00BA79D0"/>
    <w:rsid w:val="00BA7FB6"/>
    <w:rsid w:val="00BA7FBE"/>
    <w:rsid w:val="00BB0229"/>
    <w:rsid w:val="00BB094B"/>
    <w:rsid w:val="00BB09A7"/>
    <w:rsid w:val="00BB0CB4"/>
    <w:rsid w:val="00BB0DBF"/>
    <w:rsid w:val="00BB110B"/>
    <w:rsid w:val="00BB1249"/>
    <w:rsid w:val="00BB16D7"/>
    <w:rsid w:val="00BB1E0E"/>
    <w:rsid w:val="00BB20FD"/>
    <w:rsid w:val="00BB274A"/>
    <w:rsid w:val="00BB2D46"/>
    <w:rsid w:val="00BB37F3"/>
    <w:rsid w:val="00BB3C0D"/>
    <w:rsid w:val="00BB3D4E"/>
    <w:rsid w:val="00BB4594"/>
    <w:rsid w:val="00BB53C7"/>
    <w:rsid w:val="00BB5458"/>
    <w:rsid w:val="00BB6207"/>
    <w:rsid w:val="00BB665C"/>
    <w:rsid w:val="00BB6CED"/>
    <w:rsid w:val="00BB7095"/>
    <w:rsid w:val="00BB70C0"/>
    <w:rsid w:val="00BB70C7"/>
    <w:rsid w:val="00BB7620"/>
    <w:rsid w:val="00BB7621"/>
    <w:rsid w:val="00BB7848"/>
    <w:rsid w:val="00BB7A64"/>
    <w:rsid w:val="00BB7F9E"/>
    <w:rsid w:val="00BB7FB5"/>
    <w:rsid w:val="00BC0477"/>
    <w:rsid w:val="00BC06CE"/>
    <w:rsid w:val="00BC0C1C"/>
    <w:rsid w:val="00BC19D9"/>
    <w:rsid w:val="00BC1FA1"/>
    <w:rsid w:val="00BC2531"/>
    <w:rsid w:val="00BC26A3"/>
    <w:rsid w:val="00BC2E38"/>
    <w:rsid w:val="00BC3079"/>
    <w:rsid w:val="00BC3477"/>
    <w:rsid w:val="00BC372E"/>
    <w:rsid w:val="00BC4676"/>
    <w:rsid w:val="00BC5083"/>
    <w:rsid w:val="00BC5251"/>
    <w:rsid w:val="00BC52DB"/>
    <w:rsid w:val="00BC564D"/>
    <w:rsid w:val="00BC5B4C"/>
    <w:rsid w:val="00BC5D52"/>
    <w:rsid w:val="00BC6333"/>
    <w:rsid w:val="00BC63CB"/>
    <w:rsid w:val="00BC6547"/>
    <w:rsid w:val="00BC710A"/>
    <w:rsid w:val="00BC7170"/>
    <w:rsid w:val="00BC75DF"/>
    <w:rsid w:val="00BD070F"/>
    <w:rsid w:val="00BD0D39"/>
    <w:rsid w:val="00BD0EBB"/>
    <w:rsid w:val="00BD0FE4"/>
    <w:rsid w:val="00BD14F7"/>
    <w:rsid w:val="00BD14F8"/>
    <w:rsid w:val="00BD1D70"/>
    <w:rsid w:val="00BD2130"/>
    <w:rsid w:val="00BD2473"/>
    <w:rsid w:val="00BD28B0"/>
    <w:rsid w:val="00BD2B4F"/>
    <w:rsid w:val="00BD38A7"/>
    <w:rsid w:val="00BD3F38"/>
    <w:rsid w:val="00BD41AF"/>
    <w:rsid w:val="00BD47CA"/>
    <w:rsid w:val="00BD4D3E"/>
    <w:rsid w:val="00BD5025"/>
    <w:rsid w:val="00BD51D8"/>
    <w:rsid w:val="00BD5340"/>
    <w:rsid w:val="00BD560A"/>
    <w:rsid w:val="00BD58F9"/>
    <w:rsid w:val="00BD59DF"/>
    <w:rsid w:val="00BD5B15"/>
    <w:rsid w:val="00BD60AC"/>
    <w:rsid w:val="00BD6406"/>
    <w:rsid w:val="00BD6BE7"/>
    <w:rsid w:val="00BD7390"/>
    <w:rsid w:val="00BD7C7C"/>
    <w:rsid w:val="00BE0251"/>
    <w:rsid w:val="00BE0284"/>
    <w:rsid w:val="00BE032C"/>
    <w:rsid w:val="00BE03F6"/>
    <w:rsid w:val="00BE083E"/>
    <w:rsid w:val="00BE0B02"/>
    <w:rsid w:val="00BE0C6F"/>
    <w:rsid w:val="00BE14ED"/>
    <w:rsid w:val="00BE1889"/>
    <w:rsid w:val="00BE1CB2"/>
    <w:rsid w:val="00BE25BE"/>
    <w:rsid w:val="00BE2710"/>
    <w:rsid w:val="00BE2748"/>
    <w:rsid w:val="00BE28D2"/>
    <w:rsid w:val="00BE2E2C"/>
    <w:rsid w:val="00BE2FBF"/>
    <w:rsid w:val="00BE35AC"/>
    <w:rsid w:val="00BE3AD0"/>
    <w:rsid w:val="00BE3D4D"/>
    <w:rsid w:val="00BE3DCA"/>
    <w:rsid w:val="00BE3EDF"/>
    <w:rsid w:val="00BE44D8"/>
    <w:rsid w:val="00BE4532"/>
    <w:rsid w:val="00BE4D2D"/>
    <w:rsid w:val="00BE4F57"/>
    <w:rsid w:val="00BE5810"/>
    <w:rsid w:val="00BE5ABB"/>
    <w:rsid w:val="00BE5B1E"/>
    <w:rsid w:val="00BE6502"/>
    <w:rsid w:val="00BE6593"/>
    <w:rsid w:val="00BE6B07"/>
    <w:rsid w:val="00BE6B2B"/>
    <w:rsid w:val="00BE6DCB"/>
    <w:rsid w:val="00BE6E84"/>
    <w:rsid w:val="00BE765D"/>
    <w:rsid w:val="00BE766E"/>
    <w:rsid w:val="00BE7D10"/>
    <w:rsid w:val="00BE7ED7"/>
    <w:rsid w:val="00BE7EE4"/>
    <w:rsid w:val="00BF00C4"/>
    <w:rsid w:val="00BF0638"/>
    <w:rsid w:val="00BF11DF"/>
    <w:rsid w:val="00BF180A"/>
    <w:rsid w:val="00BF1DB3"/>
    <w:rsid w:val="00BF206E"/>
    <w:rsid w:val="00BF2487"/>
    <w:rsid w:val="00BF279F"/>
    <w:rsid w:val="00BF29EA"/>
    <w:rsid w:val="00BF3028"/>
    <w:rsid w:val="00BF38B1"/>
    <w:rsid w:val="00BF39A6"/>
    <w:rsid w:val="00BF3E18"/>
    <w:rsid w:val="00BF40E3"/>
    <w:rsid w:val="00BF4701"/>
    <w:rsid w:val="00BF4B8D"/>
    <w:rsid w:val="00BF4F10"/>
    <w:rsid w:val="00BF5206"/>
    <w:rsid w:val="00BF56DF"/>
    <w:rsid w:val="00BF582A"/>
    <w:rsid w:val="00BF5893"/>
    <w:rsid w:val="00BF5B3E"/>
    <w:rsid w:val="00BF60E6"/>
    <w:rsid w:val="00BF6CD8"/>
    <w:rsid w:val="00BF6E97"/>
    <w:rsid w:val="00BF723B"/>
    <w:rsid w:val="00BF7469"/>
    <w:rsid w:val="00BF7C5E"/>
    <w:rsid w:val="00BF7DCB"/>
    <w:rsid w:val="00C00243"/>
    <w:rsid w:val="00C00279"/>
    <w:rsid w:val="00C0094F"/>
    <w:rsid w:val="00C00F86"/>
    <w:rsid w:val="00C0134E"/>
    <w:rsid w:val="00C013CF"/>
    <w:rsid w:val="00C01462"/>
    <w:rsid w:val="00C0187C"/>
    <w:rsid w:val="00C01A3D"/>
    <w:rsid w:val="00C01FAE"/>
    <w:rsid w:val="00C023FB"/>
    <w:rsid w:val="00C02A25"/>
    <w:rsid w:val="00C02B36"/>
    <w:rsid w:val="00C02B5F"/>
    <w:rsid w:val="00C02C49"/>
    <w:rsid w:val="00C0361E"/>
    <w:rsid w:val="00C0380E"/>
    <w:rsid w:val="00C03AE9"/>
    <w:rsid w:val="00C03F50"/>
    <w:rsid w:val="00C04395"/>
    <w:rsid w:val="00C04511"/>
    <w:rsid w:val="00C0468A"/>
    <w:rsid w:val="00C04C3E"/>
    <w:rsid w:val="00C04DC4"/>
    <w:rsid w:val="00C051CB"/>
    <w:rsid w:val="00C0555F"/>
    <w:rsid w:val="00C05A68"/>
    <w:rsid w:val="00C05C72"/>
    <w:rsid w:val="00C0627C"/>
    <w:rsid w:val="00C06381"/>
    <w:rsid w:val="00C063D0"/>
    <w:rsid w:val="00C06775"/>
    <w:rsid w:val="00C067E0"/>
    <w:rsid w:val="00C07035"/>
    <w:rsid w:val="00C0704E"/>
    <w:rsid w:val="00C070ED"/>
    <w:rsid w:val="00C071BF"/>
    <w:rsid w:val="00C078A6"/>
    <w:rsid w:val="00C07B0D"/>
    <w:rsid w:val="00C07B6A"/>
    <w:rsid w:val="00C07BD4"/>
    <w:rsid w:val="00C07CBD"/>
    <w:rsid w:val="00C07D3A"/>
    <w:rsid w:val="00C07D79"/>
    <w:rsid w:val="00C1020B"/>
    <w:rsid w:val="00C10275"/>
    <w:rsid w:val="00C1033D"/>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C5"/>
    <w:rsid w:val="00C13D39"/>
    <w:rsid w:val="00C13E1C"/>
    <w:rsid w:val="00C13ECB"/>
    <w:rsid w:val="00C14395"/>
    <w:rsid w:val="00C14FE2"/>
    <w:rsid w:val="00C155A8"/>
    <w:rsid w:val="00C1589E"/>
    <w:rsid w:val="00C15998"/>
    <w:rsid w:val="00C15C94"/>
    <w:rsid w:val="00C16090"/>
    <w:rsid w:val="00C16426"/>
    <w:rsid w:val="00C1645B"/>
    <w:rsid w:val="00C16626"/>
    <w:rsid w:val="00C17147"/>
    <w:rsid w:val="00C172FB"/>
    <w:rsid w:val="00C176B0"/>
    <w:rsid w:val="00C17B84"/>
    <w:rsid w:val="00C17C7F"/>
    <w:rsid w:val="00C17C92"/>
    <w:rsid w:val="00C17F3A"/>
    <w:rsid w:val="00C2007A"/>
    <w:rsid w:val="00C2013D"/>
    <w:rsid w:val="00C20C0D"/>
    <w:rsid w:val="00C20EE8"/>
    <w:rsid w:val="00C20FB0"/>
    <w:rsid w:val="00C2164D"/>
    <w:rsid w:val="00C219AF"/>
    <w:rsid w:val="00C21B78"/>
    <w:rsid w:val="00C21DD5"/>
    <w:rsid w:val="00C21F0B"/>
    <w:rsid w:val="00C2279D"/>
    <w:rsid w:val="00C23014"/>
    <w:rsid w:val="00C23D11"/>
    <w:rsid w:val="00C23E4C"/>
    <w:rsid w:val="00C23F8E"/>
    <w:rsid w:val="00C23FDD"/>
    <w:rsid w:val="00C24C8A"/>
    <w:rsid w:val="00C250B4"/>
    <w:rsid w:val="00C25AE2"/>
    <w:rsid w:val="00C25C5C"/>
    <w:rsid w:val="00C25FBD"/>
    <w:rsid w:val="00C26486"/>
    <w:rsid w:val="00C26840"/>
    <w:rsid w:val="00C26CA0"/>
    <w:rsid w:val="00C26FEE"/>
    <w:rsid w:val="00C272F9"/>
    <w:rsid w:val="00C2749D"/>
    <w:rsid w:val="00C27917"/>
    <w:rsid w:val="00C27EA9"/>
    <w:rsid w:val="00C3018C"/>
    <w:rsid w:val="00C305AF"/>
    <w:rsid w:val="00C3068B"/>
    <w:rsid w:val="00C30956"/>
    <w:rsid w:val="00C31264"/>
    <w:rsid w:val="00C317EF"/>
    <w:rsid w:val="00C31D01"/>
    <w:rsid w:val="00C31F87"/>
    <w:rsid w:val="00C32653"/>
    <w:rsid w:val="00C328E2"/>
    <w:rsid w:val="00C32E33"/>
    <w:rsid w:val="00C33CD5"/>
    <w:rsid w:val="00C34D02"/>
    <w:rsid w:val="00C34D86"/>
    <w:rsid w:val="00C35173"/>
    <w:rsid w:val="00C3538F"/>
    <w:rsid w:val="00C358B5"/>
    <w:rsid w:val="00C366BA"/>
    <w:rsid w:val="00C36948"/>
    <w:rsid w:val="00C36F7B"/>
    <w:rsid w:val="00C3707F"/>
    <w:rsid w:val="00C37E99"/>
    <w:rsid w:val="00C37EBE"/>
    <w:rsid w:val="00C400FA"/>
    <w:rsid w:val="00C401D1"/>
    <w:rsid w:val="00C406AD"/>
    <w:rsid w:val="00C4082E"/>
    <w:rsid w:val="00C40A7D"/>
    <w:rsid w:val="00C4101F"/>
    <w:rsid w:val="00C41316"/>
    <w:rsid w:val="00C41C6C"/>
    <w:rsid w:val="00C41F9B"/>
    <w:rsid w:val="00C42135"/>
    <w:rsid w:val="00C424E0"/>
    <w:rsid w:val="00C425D9"/>
    <w:rsid w:val="00C426C6"/>
    <w:rsid w:val="00C42823"/>
    <w:rsid w:val="00C43358"/>
    <w:rsid w:val="00C43565"/>
    <w:rsid w:val="00C43784"/>
    <w:rsid w:val="00C437D4"/>
    <w:rsid w:val="00C43849"/>
    <w:rsid w:val="00C43F29"/>
    <w:rsid w:val="00C43FE2"/>
    <w:rsid w:val="00C43FFF"/>
    <w:rsid w:val="00C4470A"/>
    <w:rsid w:val="00C44830"/>
    <w:rsid w:val="00C44C80"/>
    <w:rsid w:val="00C4515A"/>
    <w:rsid w:val="00C45860"/>
    <w:rsid w:val="00C45986"/>
    <w:rsid w:val="00C45AD0"/>
    <w:rsid w:val="00C45B4C"/>
    <w:rsid w:val="00C45B7E"/>
    <w:rsid w:val="00C45D05"/>
    <w:rsid w:val="00C460CB"/>
    <w:rsid w:val="00C4676B"/>
    <w:rsid w:val="00C468AB"/>
    <w:rsid w:val="00C468BA"/>
    <w:rsid w:val="00C4695D"/>
    <w:rsid w:val="00C46A1F"/>
    <w:rsid w:val="00C4753A"/>
    <w:rsid w:val="00C47AD1"/>
    <w:rsid w:val="00C47F36"/>
    <w:rsid w:val="00C501F5"/>
    <w:rsid w:val="00C50472"/>
    <w:rsid w:val="00C506A4"/>
    <w:rsid w:val="00C50736"/>
    <w:rsid w:val="00C5100A"/>
    <w:rsid w:val="00C51AB2"/>
    <w:rsid w:val="00C520F6"/>
    <w:rsid w:val="00C522D6"/>
    <w:rsid w:val="00C52470"/>
    <w:rsid w:val="00C52778"/>
    <w:rsid w:val="00C527DA"/>
    <w:rsid w:val="00C52A37"/>
    <w:rsid w:val="00C52C36"/>
    <w:rsid w:val="00C52D16"/>
    <w:rsid w:val="00C537FA"/>
    <w:rsid w:val="00C538A6"/>
    <w:rsid w:val="00C53D0B"/>
    <w:rsid w:val="00C5457F"/>
    <w:rsid w:val="00C55115"/>
    <w:rsid w:val="00C556D1"/>
    <w:rsid w:val="00C55886"/>
    <w:rsid w:val="00C5590F"/>
    <w:rsid w:val="00C55CF6"/>
    <w:rsid w:val="00C56541"/>
    <w:rsid w:val="00C56B8D"/>
    <w:rsid w:val="00C56C91"/>
    <w:rsid w:val="00C56F34"/>
    <w:rsid w:val="00C57109"/>
    <w:rsid w:val="00C57294"/>
    <w:rsid w:val="00C57B3F"/>
    <w:rsid w:val="00C57BEF"/>
    <w:rsid w:val="00C57C2A"/>
    <w:rsid w:val="00C57D4F"/>
    <w:rsid w:val="00C57E4D"/>
    <w:rsid w:val="00C6012C"/>
    <w:rsid w:val="00C6028A"/>
    <w:rsid w:val="00C60A08"/>
    <w:rsid w:val="00C60BA4"/>
    <w:rsid w:val="00C60C3F"/>
    <w:rsid w:val="00C60E02"/>
    <w:rsid w:val="00C6251A"/>
    <w:rsid w:val="00C62CCD"/>
    <w:rsid w:val="00C62E4A"/>
    <w:rsid w:val="00C63666"/>
    <w:rsid w:val="00C63873"/>
    <w:rsid w:val="00C63C51"/>
    <w:rsid w:val="00C64179"/>
    <w:rsid w:val="00C64305"/>
    <w:rsid w:val="00C64447"/>
    <w:rsid w:val="00C64BBB"/>
    <w:rsid w:val="00C64F06"/>
    <w:rsid w:val="00C65B61"/>
    <w:rsid w:val="00C65B69"/>
    <w:rsid w:val="00C66032"/>
    <w:rsid w:val="00C665A5"/>
    <w:rsid w:val="00C665CE"/>
    <w:rsid w:val="00C668C6"/>
    <w:rsid w:val="00C66951"/>
    <w:rsid w:val="00C66C0C"/>
    <w:rsid w:val="00C66E51"/>
    <w:rsid w:val="00C67238"/>
    <w:rsid w:val="00C67250"/>
    <w:rsid w:val="00C6772A"/>
    <w:rsid w:val="00C677F3"/>
    <w:rsid w:val="00C677FC"/>
    <w:rsid w:val="00C67DDF"/>
    <w:rsid w:val="00C67DF0"/>
    <w:rsid w:val="00C70026"/>
    <w:rsid w:val="00C7003C"/>
    <w:rsid w:val="00C70F2E"/>
    <w:rsid w:val="00C71366"/>
    <w:rsid w:val="00C71840"/>
    <w:rsid w:val="00C71DF3"/>
    <w:rsid w:val="00C72485"/>
    <w:rsid w:val="00C727A0"/>
    <w:rsid w:val="00C727F8"/>
    <w:rsid w:val="00C729F1"/>
    <w:rsid w:val="00C72F13"/>
    <w:rsid w:val="00C7307E"/>
    <w:rsid w:val="00C7313C"/>
    <w:rsid w:val="00C731D5"/>
    <w:rsid w:val="00C73A0F"/>
    <w:rsid w:val="00C73DA5"/>
    <w:rsid w:val="00C743B5"/>
    <w:rsid w:val="00C74AFE"/>
    <w:rsid w:val="00C74BA6"/>
    <w:rsid w:val="00C74F5F"/>
    <w:rsid w:val="00C7520A"/>
    <w:rsid w:val="00C75EC5"/>
    <w:rsid w:val="00C7617A"/>
    <w:rsid w:val="00C76CCF"/>
    <w:rsid w:val="00C76E41"/>
    <w:rsid w:val="00C77009"/>
    <w:rsid w:val="00C7742B"/>
    <w:rsid w:val="00C7752E"/>
    <w:rsid w:val="00C77BA2"/>
    <w:rsid w:val="00C77E18"/>
    <w:rsid w:val="00C80039"/>
    <w:rsid w:val="00C80532"/>
    <w:rsid w:val="00C808E4"/>
    <w:rsid w:val="00C80A8D"/>
    <w:rsid w:val="00C80FE2"/>
    <w:rsid w:val="00C81425"/>
    <w:rsid w:val="00C814B7"/>
    <w:rsid w:val="00C8154B"/>
    <w:rsid w:val="00C82CC6"/>
    <w:rsid w:val="00C82D93"/>
    <w:rsid w:val="00C833A4"/>
    <w:rsid w:val="00C8368E"/>
    <w:rsid w:val="00C83972"/>
    <w:rsid w:val="00C83FEB"/>
    <w:rsid w:val="00C84632"/>
    <w:rsid w:val="00C8514F"/>
    <w:rsid w:val="00C8532E"/>
    <w:rsid w:val="00C85443"/>
    <w:rsid w:val="00C856A8"/>
    <w:rsid w:val="00C8596F"/>
    <w:rsid w:val="00C85C08"/>
    <w:rsid w:val="00C86034"/>
    <w:rsid w:val="00C86322"/>
    <w:rsid w:val="00C86360"/>
    <w:rsid w:val="00C863B0"/>
    <w:rsid w:val="00C865FF"/>
    <w:rsid w:val="00C866EC"/>
    <w:rsid w:val="00C86A1E"/>
    <w:rsid w:val="00C86E25"/>
    <w:rsid w:val="00C8717A"/>
    <w:rsid w:val="00C87224"/>
    <w:rsid w:val="00C8728C"/>
    <w:rsid w:val="00C87408"/>
    <w:rsid w:val="00C87B59"/>
    <w:rsid w:val="00C90788"/>
    <w:rsid w:val="00C90C33"/>
    <w:rsid w:val="00C910EA"/>
    <w:rsid w:val="00C91A4E"/>
    <w:rsid w:val="00C91CCA"/>
    <w:rsid w:val="00C91F56"/>
    <w:rsid w:val="00C93475"/>
    <w:rsid w:val="00C93AD2"/>
    <w:rsid w:val="00C93CD2"/>
    <w:rsid w:val="00C941AD"/>
    <w:rsid w:val="00C94336"/>
    <w:rsid w:val="00C94B5E"/>
    <w:rsid w:val="00C94EE0"/>
    <w:rsid w:val="00C952E0"/>
    <w:rsid w:val="00C95585"/>
    <w:rsid w:val="00C95C4C"/>
    <w:rsid w:val="00C95FDA"/>
    <w:rsid w:val="00C9617D"/>
    <w:rsid w:val="00C96723"/>
    <w:rsid w:val="00C967B9"/>
    <w:rsid w:val="00C969F4"/>
    <w:rsid w:val="00C96EB2"/>
    <w:rsid w:val="00C970F4"/>
    <w:rsid w:val="00C9759A"/>
    <w:rsid w:val="00C97BD4"/>
    <w:rsid w:val="00CA016E"/>
    <w:rsid w:val="00CA026E"/>
    <w:rsid w:val="00CA0DFD"/>
    <w:rsid w:val="00CA1226"/>
    <w:rsid w:val="00CA158A"/>
    <w:rsid w:val="00CA2CFD"/>
    <w:rsid w:val="00CA2F39"/>
    <w:rsid w:val="00CA32AE"/>
    <w:rsid w:val="00CA381E"/>
    <w:rsid w:val="00CA390B"/>
    <w:rsid w:val="00CA497C"/>
    <w:rsid w:val="00CA4A05"/>
    <w:rsid w:val="00CA4A48"/>
    <w:rsid w:val="00CA4A7A"/>
    <w:rsid w:val="00CA4D67"/>
    <w:rsid w:val="00CA4DD1"/>
    <w:rsid w:val="00CA4F51"/>
    <w:rsid w:val="00CA4FD0"/>
    <w:rsid w:val="00CA61CE"/>
    <w:rsid w:val="00CA62C7"/>
    <w:rsid w:val="00CA6873"/>
    <w:rsid w:val="00CA6BB0"/>
    <w:rsid w:val="00CA6DC1"/>
    <w:rsid w:val="00CA6F10"/>
    <w:rsid w:val="00CA74DC"/>
    <w:rsid w:val="00CA75D9"/>
    <w:rsid w:val="00CA79E3"/>
    <w:rsid w:val="00CB0781"/>
    <w:rsid w:val="00CB13BB"/>
    <w:rsid w:val="00CB15F8"/>
    <w:rsid w:val="00CB19EE"/>
    <w:rsid w:val="00CB1F23"/>
    <w:rsid w:val="00CB218E"/>
    <w:rsid w:val="00CB2312"/>
    <w:rsid w:val="00CB2B1F"/>
    <w:rsid w:val="00CB2D7E"/>
    <w:rsid w:val="00CB2F3A"/>
    <w:rsid w:val="00CB34DA"/>
    <w:rsid w:val="00CB3E49"/>
    <w:rsid w:val="00CB3F99"/>
    <w:rsid w:val="00CB4358"/>
    <w:rsid w:val="00CB4674"/>
    <w:rsid w:val="00CB491D"/>
    <w:rsid w:val="00CB51F8"/>
    <w:rsid w:val="00CB52A2"/>
    <w:rsid w:val="00CB533C"/>
    <w:rsid w:val="00CB5437"/>
    <w:rsid w:val="00CB56D7"/>
    <w:rsid w:val="00CB5858"/>
    <w:rsid w:val="00CB5C59"/>
    <w:rsid w:val="00CB5D45"/>
    <w:rsid w:val="00CB5E71"/>
    <w:rsid w:val="00CB606D"/>
    <w:rsid w:val="00CB60EC"/>
    <w:rsid w:val="00CB61D8"/>
    <w:rsid w:val="00CB61DB"/>
    <w:rsid w:val="00CB6424"/>
    <w:rsid w:val="00CB664E"/>
    <w:rsid w:val="00CB66BD"/>
    <w:rsid w:val="00CB7591"/>
    <w:rsid w:val="00CB7872"/>
    <w:rsid w:val="00CC0006"/>
    <w:rsid w:val="00CC03C8"/>
    <w:rsid w:val="00CC046E"/>
    <w:rsid w:val="00CC0AB6"/>
    <w:rsid w:val="00CC0AD0"/>
    <w:rsid w:val="00CC0BAD"/>
    <w:rsid w:val="00CC11D0"/>
    <w:rsid w:val="00CC195F"/>
    <w:rsid w:val="00CC204D"/>
    <w:rsid w:val="00CC2126"/>
    <w:rsid w:val="00CC3E76"/>
    <w:rsid w:val="00CC4490"/>
    <w:rsid w:val="00CC48F4"/>
    <w:rsid w:val="00CC4B95"/>
    <w:rsid w:val="00CC51F6"/>
    <w:rsid w:val="00CC5E0B"/>
    <w:rsid w:val="00CC5E9A"/>
    <w:rsid w:val="00CC60B1"/>
    <w:rsid w:val="00CC6DA5"/>
    <w:rsid w:val="00CC6DED"/>
    <w:rsid w:val="00CC6FF0"/>
    <w:rsid w:val="00CC7516"/>
    <w:rsid w:val="00CC7569"/>
    <w:rsid w:val="00CC7AA8"/>
    <w:rsid w:val="00CD03F4"/>
    <w:rsid w:val="00CD0951"/>
    <w:rsid w:val="00CD0B49"/>
    <w:rsid w:val="00CD0F29"/>
    <w:rsid w:val="00CD1486"/>
    <w:rsid w:val="00CD19FB"/>
    <w:rsid w:val="00CD1A34"/>
    <w:rsid w:val="00CD1BDB"/>
    <w:rsid w:val="00CD219C"/>
    <w:rsid w:val="00CD2332"/>
    <w:rsid w:val="00CD2352"/>
    <w:rsid w:val="00CD296C"/>
    <w:rsid w:val="00CD2E18"/>
    <w:rsid w:val="00CD2FA5"/>
    <w:rsid w:val="00CD408E"/>
    <w:rsid w:val="00CD4209"/>
    <w:rsid w:val="00CD474D"/>
    <w:rsid w:val="00CD4C8D"/>
    <w:rsid w:val="00CD4DAF"/>
    <w:rsid w:val="00CD4E44"/>
    <w:rsid w:val="00CD5011"/>
    <w:rsid w:val="00CD5589"/>
    <w:rsid w:val="00CD5B86"/>
    <w:rsid w:val="00CD5B9F"/>
    <w:rsid w:val="00CD5FC2"/>
    <w:rsid w:val="00CD6328"/>
    <w:rsid w:val="00CD6334"/>
    <w:rsid w:val="00CD6A98"/>
    <w:rsid w:val="00CD6F2A"/>
    <w:rsid w:val="00CE0063"/>
    <w:rsid w:val="00CE02E0"/>
    <w:rsid w:val="00CE0B26"/>
    <w:rsid w:val="00CE0D10"/>
    <w:rsid w:val="00CE0E5F"/>
    <w:rsid w:val="00CE0E6A"/>
    <w:rsid w:val="00CE0FEC"/>
    <w:rsid w:val="00CE12C3"/>
    <w:rsid w:val="00CE12FE"/>
    <w:rsid w:val="00CE1860"/>
    <w:rsid w:val="00CE1AE9"/>
    <w:rsid w:val="00CE1B24"/>
    <w:rsid w:val="00CE20B4"/>
    <w:rsid w:val="00CE2759"/>
    <w:rsid w:val="00CE28DB"/>
    <w:rsid w:val="00CE303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87A"/>
    <w:rsid w:val="00CE691A"/>
    <w:rsid w:val="00CE6D93"/>
    <w:rsid w:val="00CE757F"/>
    <w:rsid w:val="00CE7773"/>
    <w:rsid w:val="00CE78EC"/>
    <w:rsid w:val="00CE7FCD"/>
    <w:rsid w:val="00CF085B"/>
    <w:rsid w:val="00CF0869"/>
    <w:rsid w:val="00CF0B46"/>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46B"/>
    <w:rsid w:val="00CF3558"/>
    <w:rsid w:val="00CF35C5"/>
    <w:rsid w:val="00CF372D"/>
    <w:rsid w:val="00CF39A7"/>
    <w:rsid w:val="00CF39E7"/>
    <w:rsid w:val="00CF3C31"/>
    <w:rsid w:val="00CF44B6"/>
    <w:rsid w:val="00CF49B2"/>
    <w:rsid w:val="00CF4C91"/>
    <w:rsid w:val="00CF51EA"/>
    <w:rsid w:val="00CF56D2"/>
    <w:rsid w:val="00CF587B"/>
    <w:rsid w:val="00CF5C39"/>
    <w:rsid w:val="00CF5E67"/>
    <w:rsid w:val="00CF67B3"/>
    <w:rsid w:val="00CF6920"/>
    <w:rsid w:val="00CF69FC"/>
    <w:rsid w:val="00CF6B3B"/>
    <w:rsid w:val="00CF725B"/>
    <w:rsid w:val="00CF770B"/>
    <w:rsid w:val="00CF7A0A"/>
    <w:rsid w:val="00CF7AA9"/>
    <w:rsid w:val="00CF7BB4"/>
    <w:rsid w:val="00CF7D88"/>
    <w:rsid w:val="00D00062"/>
    <w:rsid w:val="00D002C8"/>
    <w:rsid w:val="00D00373"/>
    <w:rsid w:val="00D006DA"/>
    <w:rsid w:val="00D00D7B"/>
    <w:rsid w:val="00D01259"/>
    <w:rsid w:val="00D014CD"/>
    <w:rsid w:val="00D01677"/>
    <w:rsid w:val="00D0175F"/>
    <w:rsid w:val="00D01F30"/>
    <w:rsid w:val="00D0206C"/>
    <w:rsid w:val="00D02175"/>
    <w:rsid w:val="00D02AF1"/>
    <w:rsid w:val="00D02E21"/>
    <w:rsid w:val="00D03009"/>
    <w:rsid w:val="00D033A3"/>
    <w:rsid w:val="00D0341F"/>
    <w:rsid w:val="00D03880"/>
    <w:rsid w:val="00D038A3"/>
    <w:rsid w:val="00D03939"/>
    <w:rsid w:val="00D03AFE"/>
    <w:rsid w:val="00D03E5B"/>
    <w:rsid w:val="00D03F45"/>
    <w:rsid w:val="00D04311"/>
    <w:rsid w:val="00D045B2"/>
    <w:rsid w:val="00D0469A"/>
    <w:rsid w:val="00D04B60"/>
    <w:rsid w:val="00D04F5D"/>
    <w:rsid w:val="00D04FEF"/>
    <w:rsid w:val="00D0533F"/>
    <w:rsid w:val="00D055D8"/>
    <w:rsid w:val="00D0581A"/>
    <w:rsid w:val="00D05A24"/>
    <w:rsid w:val="00D05BFD"/>
    <w:rsid w:val="00D05EEC"/>
    <w:rsid w:val="00D06178"/>
    <w:rsid w:val="00D06BA5"/>
    <w:rsid w:val="00D06CA9"/>
    <w:rsid w:val="00D070D1"/>
    <w:rsid w:val="00D0766D"/>
    <w:rsid w:val="00D076DA"/>
    <w:rsid w:val="00D07897"/>
    <w:rsid w:val="00D07A93"/>
    <w:rsid w:val="00D07F16"/>
    <w:rsid w:val="00D100E4"/>
    <w:rsid w:val="00D101CA"/>
    <w:rsid w:val="00D102BF"/>
    <w:rsid w:val="00D10494"/>
    <w:rsid w:val="00D10598"/>
    <w:rsid w:val="00D10783"/>
    <w:rsid w:val="00D10F21"/>
    <w:rsid w:val="00D11652"/>
    <w:rsid w:val="00D1181D"/>
    <w:rsid w:val="00D119EE"/>
    <w:rsid w:val="00D11AFF"/>
    <w:rsid w:val="00D1212C"/>
    <w:rsid w:val="00D122F9"/>
    <w:rsid w:val="00D123F7"/>
    <w:rsid w:val="00D1281A"/>
    <w:rsid w:val="00D128B8"/>
    <w:rsid w:val="00D12B0C"/>
    <w:rsid w:val="00D12E88"/>
    <w:rsid w:val="00D13329"/>
    <w:rsid w:val="00D13789"/>
    <w:rsid w:val="00D13987"/>
    <w:rsid w:val="00D13D7B"/>
    <w:rsid w:val="00D13FB2"/>
    <w:rsid w:val="00D140C4"/>
    <w:rsid w:val="00D14D54"/>
    <w:rsid w:val="00D15422"/>
    <w:rsid w:val="00D15801"/>
    <w:rsid w:val="00D1583E"/>
    <w:rsid w:val="00D15959"/>
    <w:rsid w:val="00D15D37"/>
    <w:rsid w:val="00D16111"/>
    <w:rsid w:val="00D1626B"/>
    <w:rsid w:val="00D164B4"/>
    <w:rsid w:val="00D170AB"/>
    <w:rsid w:val="00D17909"/>
    <w:rsid w:val="00D17A3C"/>
    <w:rsid w:val="00D17C06"/>
    <w:rsid w:val="00D2029C"/>
    <w:rsid w:val="00D206A1"/>
    <w:rsid w:val="00D208E9"/>
    <w:rsid w:val="00D20AF0"/>
    <w:rsid w:val="00D20B32"/>
    <w:rsid w:val="00D20D5D"/>
    <w:rsid w:val="00D2103E"/>
    <w:rsid w:val="00D21438"/>
    <w:rsid w:val="00D21A0F"/>
    <w:rsid w:val="00D21BB5"/>
    <w:rsid w:val="00D21DD1"/>
    <w:rsid w:val="00D222CE"/>
    <w:rsid w:val="00D224A5"/>
    <w:rsid w:val="00D228A1"/>
    <w:rsid w:val="00D22D4C"/>
    <w:rsid w:val="00D22EA3"/>
    <w:rsid w:val="00D232CF"/>
    <w:rsid w:val="00D23334"/>
    <w:rsid w:val="00D2378C"/>
    <w:rsid w:val="00D239A4"/>
    <w:rsid w:val="00D23A73"/>
    <w:rsid w:val="00D23E23"/>
    <w:rsid w:val="00D23F5C"/>
    <w:rsid w:val="00D2423B"/>
    <w:rsid w:val="00D242B9"/>
    <w:rsid w:val="00D24549"/>
    <w:rsid w:val="00D24765"/>
    <w:rsid w:val="00D24C8C"/>
    <w:rsid w:val="00D24EB0"/>
    <w:rsid w:val="00D250FF"/>
    <w:rsid w:val="00D25673"/>
    <w:rsid w:val="00D256D5"/>
    <w:rsid w:val="00D25811"/>
    <w:rsid w:val="00D25A29"/>
    <w:rsid w:val="00D25C7B"/>
    <w:rsid w:val="00D25E23"/>
    <w:rsid w:val="00D25EA5"/>
    <w:rsid w:val="00D25FC8"/>
    <w:rsid w:val="00D2687F"/>
    <w:rsid w:val="00D26C0C"/>
    <w:rsid w:val="00D27213"/>
    <w:rsid w:val="00D27218"/>
    <w:rsid w:val="00D2754D"/>
    <w:rsid w:val="00D27CF0"/>
    <w:rsid w:val="00D27D36"/>
    <w:rsid w:val="00D30039"/>
    <w:rsid w:val="00D301BD"/>
    <w:rsid w:val="00D30313"/>
    <w:rsid w:val="00D307B5"/>
    <w:rsid w:val="00D310B3"/>
    <w:rsid w:val="00D31542"/>
    <w:rsid w:val="00D318EE"/>
    <w:rsid w:val="00D31927"/>
    <w:rsid w:val="00D31F7D"/>
    <w:rsid w:val="00D32129"/>
    <w:rsid w:val="00D3249E"/>
    <w:rsid w:val="00D32785"/>
    <w:rsid w:val="00D331AB"/>
    <w:rsid w:val="00D3321A"/>
    <w:rsid w:val="00D3340F"/>
    <w:rsid w:val="00D335B1"/>
    <w:rsid w:val="00D33671"/>
    <w:rsid w:val="00D33BD5"/>
    <w:rsid w:val="00D33E45"/>
    <w:rsid w:val="00D33FDD"/>
    <w:rsid w:val="00D342C0"/>
    <w:rsid w:val="00D3457C"/>
    <w:rsid w:val="00D34777"/>
    <w:rsid w:val="00D349E3"/>
    <w:rsid w:val="00D350A7"/>
    <w:rsid w:val="00D35701"/>
    <w:rsid w:val="00D35972"/>
    <w:rsid w:val="00D35CAA"/>
    <w:rsid w:val="00D35DBE"/>
    <w:rsid w:val="00D35E4E"/>
    <w:rsid w:val="00D3646E"/>
    <w:rsid w:val="00D36543"/>
    <w:rsid w:val="00D37162"/>
    <w:rsid w:val="00D37540"/>
    <w:rsid w:val="00D3765B"/>
    <w:rsid w:val="00D37C29"/>
    <w:rsid w:val="00D37DE2"/>
    <w:rsid w:val="00D400F9"/>
    <w:rsid w:val="00D40CD1"/>
    <w:rsid w:val="00D41286"/>
    <w:rsid w:val="00D4145B"/>
    <w:rsid w:val="00D418ED"/>
    <w:rsid w:val="00D423BF"/>
    <w:rsid w:val="00D4287A"/>
    <w:rsid w:val="00D42D80"/>
    <w:rsid w:val="00D432F6"/>
    <w:rsid w:val="00D435DF"/>
    <w:rsid w:val="00D43930"/>
    <w:rsid w:val="00D44CAD"/>
    <w:rsid w:val="00D45615"/>
    <w:rsid w:val="00D45640"/>
    <w:rsid w:val="00D458DA"/>
    <w:rsid w:val="00D459AF"/>
    <w:rsid w:val="00D45AA3"/>
    <w:rsid w:val="00D46892"/>
    <w:rsid w:val="00D46994"/>
    <w:rsid w:val="00D46E4E"/>
    <w:rsid w:val="00D47091"/>
    <w:rsid w:val="00D47445"/>
    <w:rsid w:val="00D47792"/>
    <w:rsid w:val="00D477CA"/>
    <w:rsid w:val="00D505E5"/>
    <w:rsid w:val="00D507A2"/>
    <w:rsid w:val="00D50CBA"/>
    <w:rsid w:val="00D50E76"/>
    <w:rsid w:val="00D51178"/>
    <w:rsid w:val="00D513CD"/>
    <w:rsid w:val="00D51AF9"/>
    <w:rsid w:val="00D51BAA"/>
    <w:rsid w:val="00D51F6F"/>
    <w:rsid w:val="00D5244C"/>
    <w:rsid w:val="00D52CBA"/>
    <w:rsid w:val="00D52EE3"/>
    <w:rsid w:val="00D53248"/>
    <w:rsid w:val="00D5327E"/>
    <w:rsid w:val="00D535A7"/>
    <w:rsid w:val="00D53B56"/>
    <w:rsid w:val="00D547A3"/>
    <w:rsid w:val="00D54B41"/>
    <w:rsid w:val="00D55240"/>
    <w:rsid w:val="00D55398"/>
    <w:rsid w:val="00D55BF8"/>
    <w:rsid w:val="00D5635A"/>
    <w:rsid w:val="00D56B33"/>
    <w:rsid w:val="00D57A7C"/>
    <w:rsid w:val="00D57B7B"/>
    <w:rsid w:val="00D57D96"/>
    <w:rsid w:val="00D57D9D"/>
    <w:rsid w:val="00D607AE"/>
    <w:rsid w:val="00D60E1C"/>
    <w:rsid w:val="00D60E99"/>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C4B"/>
    <w:rsid w:val="00D64E74"/>
    <w:rsid w:val="00D650F0"/>
    <w:rsid w:val="00D65F06"/>
    <w:rsid w:val="00D6613A"/>
    <w:rsid w:val="00D66304"/>
    <w:rsid w:val="00D665B3"/>
    <w:rsid w:val="00D66B5E"/>
    <w:rsid w:val="00D66D28"/>
    <w:rsid w:val="00D66ED5"/>
    <w:rsid w:val="00D67905"/>
    <w:rsid w:val="00D67B92"/>
    <w:rsid w:val="00D70147"/>
    <w:rsid w:val="00D7015C"/>
    <w:rsid w:val="00D70B2E"/>
    <w:rsid w:val="00D70D4D"/>
    <w:rsid w:val="00D711FC"/>
    <w:rsid w:val="00D71377"/>
    <w:rsid w:val="00D715F5"/>
    <w:rsid w:val="00D71A05"/>
    <w:rsid w:val="00D71A1F"/>
    <w:rsid w:val="00D71C6E"/>
    <w:rsid w:val="00D71E17"/>
    <w:rsid w:val="00D72099"/>
    <w:rsid w:val="00D7212D"/>
    <w:rsid w:val="00D72618"/>
    <w:rsid w:val="00D72A2D"/>
    <w:rsid w:val="00D7366A"/>
    <w:rsid w:val="00D73DAF"/>
    <w:rsid w:val="00D7446E"/>
    <w:rsid w:val="00D74897"/>
    <w:rsid w:val="00D74B03"/>
    <w:rsid w:val="00D74C4E"/>
    <w:rsid w:val="00D74F62"/>
    <w:rsid w:val="00D75290"/>
    <w:rsid w:val="00D75758"/>
    <w:rsid w:val="00D760DA"/>
    <w:rsid w:val="00D77395"/>
    <w:rsid w:val="00D77BC8"/>
    <w:rsid w:val="00D77D13"/>
    <w:rsid w:val="00D77EF2"/>
    <w:rsid w:val="00D77FC5"/>
    <w:rsid w:val="00D80157"/>
    <w:rsid w:val="00D80215"/>
    <w:rsid w:val="00D80298"/>
    <w:rsid w:val="00D809E7"/>
    <w:rsid w:val="00D80DCD"/>
    <w:rsid w:val="00D82121"/>
    <w:rsid w:val="00D82211"/>
    <w:rsid w:val="00D82F9B"/>
    <w:rsid w:val="00D831D9"/>
    <w:rsid w:val="00D834B6"/>
    <w:rsid w:val="00D838A3"/>
    <w:rsid w:val="00D840E7"/>
    <w:rsid w:val="00D84262"/>
    <w:rsid w:val="00D84E0B"/>
    <w:rsid w:val="00D84E78"/>
    <w:rsid w:val="00D85459"/>
    <w:rsid w:val="00D854A8"/>
    <w:rsid w:val="00D858C1"/>
    <w:rsid w:val="00D85BEC"/>
    <w:rsid w:val="00D864ED"/>
    <w:rsid w:val="00D86933"/>
    <w:rsid w:val="00D86AB5"/>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58B"/>
    <w:rsid w:val="00D926B1"/>
    <w:rsid w:val="00D926F7"/>
    <w:rsid w:val="00D9271E"/>
    <w:rsid w:val="00D92B6B"/>
    <w:rsid w:val="00D9344A"/>
    <w:rsid w:val="00D93726"/>
    <w:rsid w:val="00D939A7"/>
    <w:rsid w:val="00D93A91"/>
    <w:rsid w:val="00D9436B"/>
    <w:rsid w:val="00D94FBE"/>
    <w:rsid w:val="00D950AA"/>
    <w:rsid w:val="00D95A13"/>
    <w:rsid w:val="00D95B9A"/>
    <w:rsid w:val="00D95E4F"/>
    <w:rsid w:val="00D961F5"/>
    <w:rsid w:val="00D96356"/>
    <w:rsid w:val="00D96542"/>
    <w:rsid w:val="00D96DF6"/>
    <w:rsid w:val="00D96E21"/>
    <w:rsid w:val="00D972A1"/>
    <w:rsid w:val="00D9777D"/>
    <w:rsid w:val="00D97CD4"/>
    <w:rsid w:val="00DA0290"/>
    <w:rsid w:val="00DA03F7"/>
    <w:rsid w:val="00DA103F"/>
    <w:rsid w:val="00DA1158"/>
    <w:rsid w:val="00DA19B2"/>
    <w:rsid w:val="00DA19CE"/>
    <w:rsid w:val="00DA20EC"/>
    <w:rsid w:val="00DA2409"/>
    <w:rsid w:val="00DA329F"/>
    <w:rsid w:val="00DA3408"/>
    <w:rsid w:val="00DA347A"/>
    <w:rsid w:val="00DA3579"/>
    <w:rsid w:val="00DA3CD9"/>
    <w:rsid w:val="00DA4391"/>
    <w:rsid w:val="00DA46DB"/>
    <w:rsid w:val="00DA4B30"/>
    <w:rsid w:val="00DA4CCB"/>
    <w:rsid w:val="00DA4D83"/>
    <w:rsid w:val="00DA51A5"/>
    <w:rsid w:val="00DA55A7"/>
    <w:rsid w:val="00DA58BC"/>
    <w:rsid w:val="00DA5A07"/>
    <w:rsid w:val="00DA5B32"/>
    <w:rsid w:val="00DA6059"/>
    <w:rsid w:val="00DA613C"/>
    <w:rsid w:val="00DA63CA"/>
    <w:rsid w:val="00DA6405"/>
    <w:rsid w:val="00DA74AF"/>
    <w:rsid w:val="00DA769E"/>
    <w:rsid w:val="00DA7B16"/>
    <w:rsid w:val="00DA7B57"/>
    <w:rsid w:val="00DA7CA0"/>
    <w:rsid w:val="00DA7E45"/>
    <w:rsid w:val="00DB01F1"/>
    <w:rsid w:val="00DB0838"/>
    <w:rsid w:val="00DB09CE"/>
    <w:rsid w:val="00DB0B47"/>
    <w:rsid w:val="00DB0C39"/>
    <w:rsid w:val="00DB0EA5"/>
    <w:rsid w:val="00DB14F2"/>
    <w:rsid w:val="00DB16C2"/>
    <w:rsid w:val="00DB16DC"/>
    <w:rsid w:val="00DB1B57"/>
    <w:rsid w:val="00DB1D10"/>
    <w:rsid w:val="00DB2053"/>
    <w:rsid w:val="00DB2D11"/>
    <w:rsid w:val="00DB3030"/>
    <w:rsid w:val="00DB3254"/>
    <w:rsid w:val="00DB3892"/>
    <w:rsid w:val="00DB41BF"/>
    <w:rsid w:val="00DB47F4"/>
    <w:rsid w:val="00DB50CF"/>
    <w:rsid w:val="00DB5372"/>
    <w:rsid w:val="00DB5435"/>
    <w:rsid w:val="00DB54DC"/>
    <w:rsid w:val="00DB5EA4"/>
    <w:rsid w:val="00DB5F1A"/>
    <w:rsid w:val="00DB6E7A"/>
    <w:rsid w:val="00DB6EF3"/>
    <w:rsid w:val="00DB7A9C"/>
    <w:rsid w:val="00DB7FC2"/>
    <w:rsid w:val="00DC052A"/>
    <w:rsid w:val="00DC079C"/>
    <w:rsid w:val="00DC0CF5"/>
    <w:rsid w:val="00DC0F50"/>
    <w:rsid w:val="00DC1253"/>
    <w:rsid w:val="00DC1382"/>
    <w:rsid w:val="00DC1785"/>
    <w:rsid w:val="00DC1A11"/>
    <w:rsid w:val="00DC2179"/>
    <w:rsid w:val="00DC2ADF"/>
    <w:rsid w:val="00DC2B7D"/>
    <w:rsid w:val="00DC2CD5"/>
    <w:rsid w:val="00DC30AB"/>
    <w:rsid w:val="00DC3849"/>
    <w:rsid w:val="00DC39F6"/>
    <w:rsid w:val="00DC3BC5"/>
    <w:rsid w:val="00DC3EBF"/>
    <w:rsid w:val="00DC4AEC"/>
    <w:rsid w:val="00DC4E48"/>
    <w:rsid w:val="00DC4F8B"/>
    <w:rsid w:val="00DC514D"/>
    <w:rsid w:val="00DC5242"/>
    <w:rsid w:val="00DC587C"/>
    <w:rsid w:val="00DC58A1"/>
    <w:rsid w:val="00DC593D"/>
    <w:rsid w:val="00DC5B5C"/>
    <w:rsid w:val="00DC5C29"/>
    <w:rsid w:val="00DC5EBD"/>
    <w:rsid w:val="00DC62FB"/>
    <w:rsid w:val="00DC652F"/>
    <w:rsid w:val="00DC67E1"/>
    <w:rsid w:val="00DC6C6C"/>
    <w:rsid w:val="00DC6D19"/>
    <w:rsid w:val="00DC6E26"/>
    <w:rsid w:val="00DC7090"/>
    <w:rsid w:val="00DC74AA"/>
    <w:rsid w:val="00DC7A5E"/>
    <w:rsid w:val="00DD05C7"/>
    <w:rsid w:val="00DD076D"/>
    <w:rsid w:val="00DD0ADF"/>
    <w:rsid w:val="00DD0D2B"/>
    <w:rsid w:val="00DD1B40"/>
    <w:rsid w:val="00DD1BE2"/>
    <w:rsid w:val="00DD1D3E"/>
    <w:rsid w:val="00DD259C"/>
    <w:rsid w:val="00DD2682"/>
    <w:rsid w:val="00DD2A90"/>
    <w:rsid w:val="00DD2C04"/>
    <w:rsid w:val="00DD2DD8"/>
    <w:rsid w:val="00DD33D0"/>
    <w:rsid w:val="00DD353F"/>
    <w:rsid w:val="00DD3854"/>
    <w:rsid w:val="00DD3F22"/>
    <w:rsid w:val="00DD450C"/>
    <w:rsid w:val="00DD4690"/>
    <w:rsid w:val="00DD469F"/>
    <w:rsid w:val="00DD47E9"/>
    <w:rsid w:val="00DD4C7F"/>
    <w:rsid w:val="00DD4F55"/>
    <w:rsid w:val="00DD504D"/>
    <w:rsid w:val="00DD5A30"/>
    <w:rsid w:val="00DD5EEB"/>
    <w:rsid w:val="00DD61EB"/>
    <w:rsid w:val="00DD63CA"/>
    <w:rsid w:val="00DD65E0"/>
    <w:rsid w:val="00DD6632"/>
    <w:rsid w:val="00DD69D2"/>
    <w:rsid w:val="00DD6EBE"/>
    <w:rsid w:val="00DD7372"/>
    <w:rsid w:val="00DD7814"/>
    <w:rsid w:val="00DD7EF1"/>
    <w:rsid w:val="00DE024C"/>
    <w:rsid w:val="00DE07AF"/>
    <w:rsid w:val="00DE0AA3"/>
    <w:rsid w:val="00DE0B32"/>
    <w:rsid w:val="00DE0DE2"/>
    <w:rsid w:val="00DE0E62"/>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77DD"/>
    <w:rsid w:val="00DE7857"/>
    <w:rsid w:val="00DE79EB"/>
    <w:rsid w:val="00DE7B0C"/>
    <w:rsid w:val="00DF01B7"/>
    <w:rsid w:val="00DF061B"/>
    <w:rsid w:val="00DF12DA"/>
    <w:rsid w:val="00DF1380"/>
    <w:rsid w:val="00DF1AA8"/>
    <w:rsid w:val="00DF1D8F"/>
    <w:rsid w:val="00DF1DED"/>
    <w:rsid w:val="00DF1F7F"/>
    <w:rsid w:val="00DF2241"/>
    <w:rsid w:val="00DF2473"/>
    <w:rsid w:val="00DF29DD"/>
    <w:rsid w:val="00DF33C9"/>
    <w:rsid w:val="00DF3627"/>
    <w:rsid w:val="00DF3C8E"/>
    <w:rsid w:val="00DF3CA6"/>
    <w:rsid w:val="00DF4AFE"/>
    <w:rsid w:val="00DF4C17"/>
    <w:rsid w:val="00DF4E2C"/>
    <w:rsid w:val="00DF5447"/>
    <w:rsid w:val="00DF56FF"/>
    <w:rsid w:val="00DF5B07"/>
    <w:rsid w:val="00DF6EEF"/>
    <w:rsid w:val="00DF7407"/>
    <w:rsid w:val="00DF75C0"/>
    <w:rsid w:val="00E0078C"/>
    <w:rsid w:val="00E009C8"/>
    <w:rsid w:val="00E00AB6"/>
    <w:rsid w:val="00E01113"/>
    <w:rsid w:val="00E011AA"/>
    <w:rsid w:val="00E01498"/>
    <w:rsid w:val="00E025F7"/>
    <w:rsid w:val="00E0265D"/>
    <w:rsid w:val="00E0272E"/>
    <w:rsid w:val="00E02E79"/>
    <w:rsid w:val="00E02EB7"/>
    <w:rsid w:val="00E03201"/>
    <w:rsid w:val="00E036A1"/>
    <w:rsid w:val="00E03AB3"/>
    <w:rsid w:val="00E03DAC"/>
    <w:rsid w:val="00E040B2"/>
    <w:rsid w:val="00E0452A"/>
    <w:rsid w:val="00E04BCD"/>
    <w:rsid w:val="00E04F1D"/>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811"/>
    <w:rsid w:val="00E1082F"/>
    <w:rsid w:val="00E10A2B"/>
    <w:rsid w:val="00E10B07"/>
    <w:rsid w:val="00E10F7A"/>
    <w:rsid w:val="00E11252"/>
    <w:rsid w:val="00E11464"/>
    <w:rsid w:val="00E1147A"/>
    <w:rsid w:val="00E11588"/>
    <w:rsid w:val="00E11F12"/>
    <w:rsid w:val="00E120E2"/>
    <w:rsid w:val="00E1235A"/>
    <w:rsid w:val="00E12B29"/>
    <w:rsid w:val="00E12E93"/>
    <w:rsid w:val="00E13206"/>
    <w:rsid w:val="00E1354E"/>
    <w:rsid w:val="00E13694"/>
    <w:rsid w:val="00E1377E"/>
    <w:rsid w:val="00E137FA"/>
    <w:rsid w:val="00E13C62"/>
    <w:rsid w:val="00E13D90"/>
    <w:rsid w:val="00E1409F"/>
    <w:rsid w:val="00E140F5"/>
    <w:rsid w:val="00E147BC"/>
    <w:rsid w:val="00E148BD"/>
    <w:rsid w:val="00E153ED"/>
    <w:rsid w:val="00E15A23"/>
    <w:rsid w:val="00E15BEB"/>
    <w:rsid w:val="00E15C63"/>
    <w:rsid w:val="00E15F78"/>
    <w:rsid w:val="00E1604D"/>
    <w:rsid w:val="00E16207"/>
    <w:rsid w:val="00E163C8"/>
    <w:rsid w:val="00E168CB"/>
    <w:rsid w:val="00E17429"/>
    <w:rsid w:val="00E17786"/>
    <w:rsid w:val="00E17824"/>
    <w:rsid w:val="00E20D5D"/>
    <w:rsid w:val="00E2103A"/>
    <w:rsid w:val="00E21336"/>
    <w:rsid w:val="00E216E2"/>
    <w:rsid w:val="00E21BDB"/>
    <w:rsid w:val="00E22184"/>
    <w:rsid w:val="00E22393"/>
    <w:rsid w:val="00E228EB"/>
    <w:rsid w:val="00E22A95"/>
    <w:rsid w:val="00E22AE4"/>
    <w:rsid w:val="00E22B62"/>
    <w:rsid w:val="00E22C34"/>
    <w:rsid w:val="00E23075"/>
    <w:rsid w:val="00E2341E"/>
    <w:rsid w:val="00E23490"/>
    <w:rsid w:val="00E23C3E"/>
    <w:rsid w:val="00E23D7B"/>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710"/>
    <w:rsid w:val="00E27D5D"/>
    <w:rsid w:val="00E27EF6"/>
    <w:rsid w:val="00E3003B"/>
    <w:rsid w:val="00E305AD"/>
    <w:rsid w:val="00E306F7"/>
    <w:rsid w:val="00E311E2"/>
    <w:rsid w:val="00E3138A"/>
    <w:rsid w:val="00E319A0"/>
    <w:rsid w:val="00E31E97"/>
    <w:rsid w:val="00E31FD6"/>
    <w:rsid w:val="00E3200B"/>
    <w:rsid w:val="00E32283"/>
    <w:rsid w:val="00E32475"/>
    <w:rsid w:val="00E3312A"/>
    <w:rsid w:val="00E33385"/>
    <w:rsid w:val="00E334C2"/>
    <w:rsid w:val="00E334E0"/>
    <w:rsid w:val="00E33811"/>
    <w:rsid w:val="00E33C95"/>
    <w:rsid w:val="00E33DCF"/>
    <w:rsid w:val="00E34484"/>
    <w:rsid w:val="00E34595"/>
    <w:rsid w:val="00E3539B"/>
    <w:rsid w:val="00E35AAC"/>
    <w:rsid w:val="00E35D02"/>
    <w:rsid w:val="00E366E1"/>
    <w:rsid w:val="00E36723"/>
    <w:rsid w:val="00E36ED4"/>
    <w:rsid w:val="00E372B1"/>
    <w:rsid w:val="00E374A1"/>
    <w:rsid w:val="00E375EA"/>
    <w:rsid w:val="00E378E1"/>
    <w:rsid w:val="00E37966"/>
    <w:rsid w:val="00E37BCD"/>
    <w:rsid w:val="00E400C0"/>
    <w:rsid w:val="00E403C1"/>
    <w:rsid w:val="00E40533"/>
    <w:rsid w:val="00E40554"/>
    <w:rsid w:val="00E4081E"/>
    <w:rsid w:val="00E40B02"/>
    <w:rsid w:val="00E40E72"/>
    <w:rsid w:val="00E40F42"/>
    <w:rsid w:val="00E41363"/>
    <w:rsid w:val="00E41467"/>
    <w:rsid w:val="00E43227"/>
    <w:rsid w:val="00E4355E"/>
    <w:rsid w:val="00E43768"/>
    <w:rsid w:val="00E437EC"/>
    <w:rsid w:val="00E43AF2"/>
    <w:rsid w:val="00E4416E"/>
    <w:rsid w:val="00E441FB"/>
    <w:rsid w:val="00E4476A"/>
    <w:rsid w:val="00E44906"/>
    <w:rsid w:val="00E4497B"/>
    <w:rsid w:val="00E45617"/>
    <w:rsid w:val="00E459DF"/>
    <w:rsid w:val="00E45C14"/>
    <w:rsid w:val="00E45D4F"/>
    <w:rsid w:val="00E45E7F"/>
    <w:rsid w:val="00E45F27"/>
    <w:rsid w:val="00E461A4"/>
    <w:rsid w:val="00E463A1"/>
    <w:rsid w:val="00E46587"/>
    <w:rsid w:val="00E46A41"/>
    <w:rsid w:val="00E46B85"/>
    <w:rsid w:val="00E46E97"/>
    <w:rsid w:val="00E46F81"/>
    <w:rsid w:val="00E4758F"/>
    <w:rsid w:val="00E47C3A"/>
    <w:rsid w:val="00E47C91"/>
    <w:rsid w:val="00E47DCB"/>
    <w:rsid w:val="00E50008"/>
    <w:rsid w:val="00E50231"/>
    <w:rsid w:val="00E503AE"/>
    <w:rsid w:val="00E508AF"/>
    <w:rsid w:val="00E50A63"/>
    <w:rsid w:val="00E51220"/>
    <w:rsid w:val="00E513B4"/>
    <w:rsid w:val="00E51902"/>
    <w:rsid w:val="00E51CFA"/>
    <w:rsid w:val="00E51DCB"/>
    <w:rsid w:val="00E5256E"/>
    <w:rsid w:val="00E525D6"/>
    <w:rsid w:val="00E52BEB"/>
    <w:rsid w:val="00E52D6A"/>
    <w:rsid w:val="00E537B9"/>
    <w:rsid w:val="00E53B62"/>
    <w:rsid w:val="00E53FFB"/>
    <w:rsid w:val="00E55231"/>
    <w:rsid w:val="00E553B5"/>
    <w:rsid w:val="00E55B5E"/>
    <w:rsid w:val="00E564A6"/>
    <w:rsid w:val="00E564B8"/>
    <w:rsid w:val="00E567B6"/>
    <w:rsid w:val="00E571E5"/>
    <w:rsid w:val="00E57411"/>
    <w:rsid w:val="00E57A1E"/>
    <w:rsid w:val="00E57E9A"/>
    <w:rsid w:val="00E57F37"/>
    <w:rsid w:val="00E60B75"/>
    <w:rsid w:val="00E60CAB"/>
    <w:rsid w:val="00E60DE7"/>
    <w:rsid w:val="00E61041"/>
    <w:rsid w:val="00E612C3"/>
    <w:rsid w:val="00E61843"/>
    <w:rsid w:val="00E619EB"/>
    <w:rsid w:val="00E61CC8"/>
    <w:rsid w:val="00E62339"/>
    <w:rsid w:val="00E62803"/>
    <w:rsid w:val="00E628B8"/>
    <w:rsid w:val="00E62C8C"/>
    <w:rsid w:val="00E62E06"/>
    <w:rsid w:val="00E638F2"/>
    <w:rsid w:val="00E63C94"/>
    <w:rsid w:val="00E64025"/>
    <w:rsid w:val="00E641F3"/>
    <w:rsid w:val="00E646A8"/>
    <w:rsid w:val="00E65984"/>
    <w:rsid w:val="00E66225"/>
    <w:rsid w:val="00E6677D"/>
    <w:rsid w:val="00E66DDD"/>
    <w:rsid w:val="00E6743C"/>
    <w:rsid w:val="00E67D3D"/>
    <w:rsid w:val="00E67FB0"/>
    <w:rsid w:val="00E702C1"/>
    <w:rsid w:val="00E703F6"/>
    <w:rsid w:val="00E703F7"/>
    <w:rsid w:val="00E70AAC"/>
    <w:rsid w:val="00E70E6B"/>
    <w:rsid w:val="00E711E2"/>
    <w:rsid w:val="00E714A7"/>
    <w:rsid w:val="00E7169C"/>
    <w:rsid w:val="00E717E1"/>
    <w:rsid w:val="00E71A86"/>
    <w:rsid w:val="00E71FDE"/>
    <w:rsid w:val="00E720F1"/>
    <w:rsid w:val="00E72381"/>
    <w:rsid w:val="00E72450"/>
    <w:rsid w:val="00E728AE"/>
    <w:rsid w:val="00E72B09"/>
    <w:rsid w:val="00E73E64"/>
    <w:rsid w:val="00E74424"/>
    <w:rsid w:val="00E74938"/>
    <w:rsid w:val="00E74ABC"/>
    <w:rsid w:val="00E74B52"/>
    <w:rsid w:val="00E755D3"/>
    <w:rsid w:val="00E75B5D"/>
    <w:rsid w:val="00E7618E"/>
    <w:rsid w:val="00E7672B"/>
    <w:rsid w:val="00E769D1"/>
    <w:rsid w:val="00E76CC5"/>
    <w:rsid w:val="00E76E05"/>
    <w:rsid w:val="00E772D9"/>
    <w:rsid w:val="00E7732A"/>
    <w:rsid w:val="00E774B4"/>
    <w:rsid w:val="00E80061"/>
    <w:rsid w:val="00E80340"/>
    <w:rsid w:val="00E8089F"/>
    <w:rsid w:val="00E80EB4"/>
    <w:rsid w:val="00E810A5"/>
    <w:rsid w:val="00E81512"/>
    <w:rsid w:val="00E81F68"/>
    <w:rsid w:val="00E8202C"/>
    <w:rsid w:val="00E82130"/>
    <w:rsid w:val="00E82470"/>
    <w:rsid w:val="00E82C8C"/>
    <w:rsid w:val="00E83070"/>
    <w:rsid w:val="00E83224"/>
    <w:rsid w:val="00E83299"/>
    <w:rsid w:val="00E833CE"/>
    <w:rsid w:val="00E83514"/>
    <w:rsid w:val="00E83535"/>
    <w:rsid w:val="00E837A3"/>
    <w:rsid w:val="00E83A3C"/>
    <w:rsid w:val="00E84437"/>
    <w:rsid w:val="00E84ADA"/>
    <w:rsid w:val="00E84B70"/>
    <w:rsid w:val="00E84DE8"/>
    <w:rsid w:val="00E84EEF"/>
    <w:rsid w:val="00E85C2A"/>
    <w:rsid w:val="00E86449"/>
    <w:rsid w:val="00E87344"/>
    <w:rsid w:val="00E87883"/>
    <w:rsid w:val="00E90572"/>
    <w:rsid w:val="00E905B4"/>
    <w:rsid w:val="00E909EA"/>
    <w:rsid w:val="00E90D70"/>
    <w:rsid w:val="00E918AF"/>
    <w:rsid w:val="00E91ACD"/>
    <w:rsid w:val="00E92A0E"/>
    <w:rsid w:val="00E92CEF"/>
    <w:rsid w:val="00E92F03"/>
    <w:rsid w:val="00E93050"/>
    <w:rsid w:val="00E93FDD"/>
    <w:rsid w:val="00E9460D"/>
    <w:rsid w:val="00E949C5"/>
    <w:rsid w:val="00E94E91"/>
    <w:rsid w:val="00E94EA6"/>
    <w:rsid w:val="00E9504C"/>
    <w:rsid w:val="00E952FD"/>
    <w:rsid w:val="00E954E7"/>
    <w:rsid w:val="00E9550E"/>
    <w:rsid w:val="00E956D5"/>
    <w:rsid w:val="00E95BC8"/>
    <w:rsid w:val="00E95CDA"/>
    <w:rsid w:val="00E965AE"/>
    <w:rsid w:val="00E96648"/>
    <w:rsid w:val="00E96813"/>
    <w:rsid w:val="00E96A63"/>
    <w:rsid w:val="00E96A77"/>
    <w:rsid w:val="00E96B24"/>
    <w:rsid w:val="00E96C4D"/>
    <w:rsid w:val="00E97D90"/>
    <w:rsid w:val="00EA038F"/>
    <w:rsid w:val="00EA03BE"/>
    <w:rsid w:val="00EA0727"/>
    <w:rsid w:val="00EA07E8"/>
    <w:rsid w:val="00EA1880"/>
    <w:rsid w:val="00EA2190"/>
    <w:rsid w:val="00EA219D"/>
    <w:rsid w:val="00EA24AE"/>
    <w:rsid w:val="00EA2681"/>
    <w:rsid w:val="00EA2AC2"/>
    <w:rsid w:val="00EA2B6C"/>
    <w:rsid w:val="00EA313A"/>
    <w:rsid w:val="00EA376B"/>
    <w:rsid w:val="00EA41AA"/>
    <w:rsid w:val="00EA425F"/>
    <w:rsid w:val="00EA4891"/>
    <w:rsid w:val="00EA48CF"/>
    <w:rsid w:val="00EA51FC"/>
    <w:rsid w:val="00EA5553"/>
    <w:rsid w:val="00EA5A12"/>
    <w:rsid w:val="00EA5E1D"/>
    <w:rsid w:val="00EA6293"/>
    <w:rsid w:val="00EA6859"/>
    <w:rsid w:val="00EA6BB0"/>
    <w:rsid w:val="00EA6E4B"/>
    <w:rsid w:val="00EA6EEA"/>
    <w:rsid w:val="00EA6F18"/>
    <w:rsid w:val="00EA7B7C"/>
    <w:rsid w:val="00EA7BC6"/>
    <w:rsid w:val="00EA7BD3"/>
    <w:rsid w:val="00EA7DDD"/>
    <w:rsid w:val="00EA7E7C"/>
    <w:rsid w:val="00EB017A"/>
    <w:rsid w:val="00EB0678"/>
    <w:rsid w:val="00EB0979"/>
    <w:rsid w:val="00EB0C23"/>
    <w:rsid w:val="00EB180E"/>
    <w:rsid w:val="00EB19D9"/>
    <w:rsid w:val="00EB1DF2"/>
    <w:rsid w:val="00EB24B1"/>
    <w:rsid w:val="00EB2852"/>
    <w:rsid w:val="00EB2CE2"/>
    <w:rsid w:val="00EB3050"/>
    <w:rsid w:val="00EB3059"/>
    <w:rsid w:val="00EB3545"/>
    <w:rsid w:val="00EB394F"/>
    <w:rsid w:val="00EB3CE0"/>
    <w:rsid w:val="00EB3E7E"/>
    <w:rsid w:val="00EB4D72"/>
    <w:rsid w:val="00EB5BAD"/>
    <w:rsid w:val="00EB5BF2"/>
    <w:rsid w:val="00EB6142"/>
    <w:rsid w:val="00EB6479"/>
    <w:rsid w:val="00EB6C7B"/>
    <w:rsid w:val="00EB6CC2"/>
    <w:rsid w:val="00EB704D"/>
    <w:rsid w:val="00EB759B"/>
    <w:rsid w:val="00EB7768"/>
    <w:rsid w:val="00EC04D9"/>
    <w:rsid w:val="00EC0FE2"/>
    <w:rsid w:val="00EC185B"/>
    <w:rsid w:val="00EC1BCB"/>
    <w:rsid w:val="00EC2252"/>
    <w:rsid w:val="00EC22EB"/>
    <w:rsid w:val="00EC31FA"/>
    <w:rsid w:val="00EC397C"/>
    <w:rsid w:val="00EC39B5"/>
    <w:rsid w:val="00EC3A67"/>
    <w:rsid w:val="00EC3DF5"/>
    <w:rsid w:val="00EC413F"/>
    <w:rsid w:val="00EC4AE6"/>
    <w:rsid w:val="00EC4F26"/>
    <w:rsid w:val="00EC5A4A"/>
    <w:rsid w:val="00EC6077"/>
    <w:rsid w:val="00EC6396"/>
    <w:rsid w:val="00EC6412"/>
    <w:rsid w:val="00EC64B9"/>
    <w:rsid w:val="00EC69F7"/>
    <w:rsid w:val="00EC6B3F"/>
    <w:rsid w:val="00EC6BE5"/>
    <w:rsid w:val="00EC6C51"/>
    <w:rsid w:val="00EC6FD7"/>
    <w:rsid w:val="00EC71B8"/>
    <w:rsid w:val="00EC764E"/>
    <w:rsid w:val="00EC7BA8"/>
    <w:rsid w:val="00EC7DD1"/>
    <w:rsid w:val="00ED095B"/>
    <w:rsid w:val="00ED113A"/>
    <w:rsid w:val="00ED123C"/>
    <w:rsid w:val="00ED1391"/>
    <w:rsid w:val="00ED155E"/>
    <w:rsid w:val="00ED1612"/>
    <w:rsid w:val="00ED1D53"/>
    <w:rsid w:val="00ED24FD"/>
    <w:rsid w:val="00ED2862"/>
    <w:rsid w:val="00ED2ACD"/>
    <w:rsid w:val="00ED3285"/>
    <w:rsid w:val="00ED3571"/>
    <w:rsid w:val="00ED3720"/>
    <w:rsid w:val="00ED3897"/>
    <w:rsid w:val="00ED4233"/>
    <w:rsid w:val="00ED44E3"/>
    <w:rsid w:val="00ED4585"/>
    <w:rsid w:val="00ED4A40"/>
    <w:rsid w:val="00ED4BDE"/>
    <w:rsid w:val="00ED4F42"/>
    <w:rsid w:val="00ED5AD6"/>
    <w:rsid w:val="00ED5CFB"/>
    <w:rsid w:val="00ED5FA8"/>
    <w:rsid w:val="00ED6279"/>
    <w:rsid w:val="00ED66BA"/>
    <w:rsid w:val="00ED68DF"/>
    <w:rsid w:val="00ED724F"/>
    <w:rsid w:val="00ED73C7"/>
    <w:rsid w:val="00ED77D5"/>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455"/>
    <w:rsid w:val="00EE3524"/>
    <w:rsid w:val="00EE3561"/>
    <w:rsid w:val="00EE36D6"/>
    <w:rsid w:val="00EE3CB7"/>
    <w:rsid w:val="00EE3E0F"/>
    <w:rsid w:val="00EE41A3"/>
    <w:rsid w:val="00EE421E"/>
    <w:rsid w:val="00EE47B9"/>
    <w:rsid w:val="00EE4DE6"/>
    <w:rsid w:val="00EE5336"/>
    <w:rsid w:val="00EE53D8"/>
    <w:rsid w:val="00EE5430"/>
    <w:rsid w:val="00EE58E4"/>
    <w:rsid w:val="00EE5B05"/>
    <w:rsid w:val="00EE5DED"/>
    <w:rsid w:val="00EE6D45"/>
    <w:rsid w:val="00EE6EF1"/>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564"/>
    <w:rsid w:val="00EF2EFF"/>
    <w:rsid w:val="00EF37B8"/>
    <w:rsid w:val="00EF3812"/>
    <w:rsid w:val="00EF3BDD"/>
    <w:rsid w:val="00EF3EFD"/>
    <w:rsid w:val="00EF42C1"/>
    <w:rsid w:val="00EF43A2"/>
    <w:rsid w:val="00EF46AB"/>
    <w:rsid w:val="00EF4D1E"/>
    <w:rsid w:val="00EF59DF"/>
    <w:rsid w:val="00EF5ED7"/>
    <w:rsid w:val="00EF62E1"/>
    <w:rsid w:val="00EF6CA7"/>
    <w:rsid w:val="00EF6D9D"/>
    <w:rsid w:val="00EF7185"/>
    <w:rsid w:val="00EF76AF"/>
    <w:rsid w:val="00EF778D"/>
    <w:rsid w:val="00EF78A6"/>
    <w:rsid w:val="00EF7B9D"/>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EC7"/>
    <w:rsid w:val="00F03441"/>
    <w:rsid w:val="00F03DAF"/>
    <w:rsid w:val="00F03F80"/>
    <w:rsid w:val="00F046FF"/>
    <w:rsid w:val="00F0489D"/>
    <w:rsid w:val="00F04ABF"/>
    <w:rsid w:val="00F04AEA"/>
    <w:rsid w:val="00F04E2D"/>
    <w:rsid w:val="00F04E93"/>
    <w:rsid w:val="00F04FCF"/>
    <w:rsid w:val="00F0506A"/>
    <w:rsid w:val="00F05A96"/>
    <w:rsid w:val="00F05FF1"/>
    <w:rsid w:val="00F06174"/>
    <w:rsid w:val="00F06184"/>
    <w:rsid w:val="00F06723"/>
    <w:rsid w:val="00F069DC"/>
    <w:rsid w:val="00F06B07"/>
    <w:rsid w:val="00F07205"/>
    <w:rsid w:val="00F076F5"/>
    <w:rsid w:val="00F07D46"/>
    <w:rsid w:val="00F10261"/>
    <w:rsid w:val="00F102E6"/>
    <w:rsid w:val="00F10587"/>
    <w:rsid w:val="00F11083"/>
    <w:rsid w:val="00F111AD"/>
    <w:rsid w:val="00F111EA"/>
    <w:rsid w:val="00F111FB"/>
    <w:rsid w:val="00F11597"/>
    <w:rsid w:val="00F12107"/>
    <w:rsid w:val="00F122D2"/>
    <w:rsid w:val="00F12991"/>
    <w:rsid w:val="00F12B67"/>
    <w:rsid w:val="00F12D03"/>
    <w:rsid w:val="00F12D13"/>
    <w:rsid w:val="00F134B3"/>
    <w:rsid w:val="00F14CED"/>
    <w:rsid w:val="00F15097"/>
    <w:rsid w:val="00F16099"/>
    <w:rsid w:val="00F17304"/>
    <w:rsid w:val="00F173D4"/>
    <w:rsid w:val="00F17473"/>
    <w:rsid w:val="00F17F45"/>
    <w:rsid w:val="00F20119"/>
    <w:rsid w:val="00F2055F"/>
    <w:rsid w:val="00F2147C"/>
    <w:rsid w:val="00F215C6"/>
    <w:rsid w:val="00F21ACC"/>
    <w:rsid w:val="00F21FA9"/>
    <w:rsid w:val="00F2252D"/>
    <w:rsid w:val="00F22E5E"/>
    <w:rsid w:val="00F22ECB"/>
    <w:rsid w:val="00F23139"/>
    <w:rsid w:val="00F2320C"/>
    <w:rsid w:val="00F23303"/>
    <w:rsid w:val="00F23716"/>
    <w:rsid w:val="00F23EA4"/>
    <w:rsid w:val="00F24CCD"/>
    <w:rsid w:val="00F24F75"/>
    <w:rsid w:val="00F251E2"/>
    <w:rsid w:val="00F25484"/>
    <w:rsid w:val="00F26059"/>
    <w:rsid w:val="00F26148"/>
    <w:rsid w:val="00F26B81"/>
    <w:rsid w:val="00F26F32"/>
    <w:rsid w:val="00F27DB5"/>
    <w:rsid w:val="00F27E0B"/>
    <w:rsid w:val="00F30317"/>
    <w:rsid w:val="00F30567"/>
    <w:rsid w:val="00F3069E"/>
    <w:rsid w:val="00F30939"/>
    <w:rsid w:val="00F30E26"/>
    <w:rsid w:val="00F30EEF"/>
    <w:rsid w:val="00F317C5"/>
    <w:rsid w:val="00F318CC"/>
    <w:rsid w:val="00F31C22"/>
    <w:rsid w:val="00F32CA8"/>
    <w:rsid w:val="00F32D5E"/>
    <w:rsid w:val="00F3304D"/>
    <w:rsid w:val="00F33131"/>
    <w:rsid w:val="00F3361C"/>
    <w:rsid w:val="00F33D76"/>
    <w:rsid w:val="00F33E06"/>
    <w:rsid w:val="00F34127"/>
    <w:rsid w:val="00F3492A"/>
    <w:rsid w:val="00F34AD8"/>
    <w:rsid w:val="00F34BB4"/>
    <w:rsid w:val="00F34E45"/>
    <w:rsid w:val="00F34EA7"/>
    <w:rsid w:val="00F34F3F"/>
    <w:rsid w:val="00F34FB4"/>
    <w:rsid w:val="00F35612"/>
    <w:rsid w:val="00F357AE"/>
    <w:rsid w:val="00F35944"/>
    <w:rsid w:val="00F35AD2"/>
    <w:rsid w:val="00F361A2"/>
    <w:rsid w:val="00F36959"/>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2D"/>
    <w:rsid w:val="00F40B86"/>
    <w:rsid w:val="00F40E6B"/>
    <w:rsid w:val="00F40F28"/>
    <w:rsid w:val="00F411A8"/>
    <w:rsid w:val="00F4159C"/>
    <w:rsid w:val="00F415A0"/>
    <w:rsid w:val="00F415C2"/>
    <w:rsid w:val="00F41622"/>
    <w:rsid w:val="00F41B23"/>
    <w:rsid w:val="00F4284F"/>
    <w:rsid w:val="00F430BD"/>
    <w:rsid w:val="00F434E7"/>
    <w:rsid w:val="00F43656"/>
    <w:rsid w:val="00F43A5C"/>
    <w:rsid w:val="00F43CB8"/>
    <w:rsid w:val="00F43DA8"/>
    <w:rsid w:val="00F44069"/>
    <w:rsid w:val="00F440E5"/>
    <w:rsid w:val="00F4416E"/>
    <w:rsid w:val="00F44246"/>
    <w:rsid w:val="00F443DF"/>
    <w:rsid w:val="00F44587"/>
    <w:rsid w:val="00F44748"/>
    <w:rsid w:val="00F45390"/>
    <w:rsid w:val="00F45504"/>
    <w:rsid w:val="00F45A66"/>
    <w:rsid w:val="00F46011"/>
    <w:rsid w:val="00F46058"/>
    <w:rsid w:val="00F463E9"/>
    <w:rsid w:val="00F464EF"/>
    <w:rsid w:val="00F46669"/>
    <w:rsid w:val="00F46E0C"/>
    <w:rsid w:val="00F46F26"/>
    <w:rsid w:val="00F470D6"/>
    <w:rsid w:val="00F472F9"/>
    <w:rsid w:val="00F47DC9"/>
    <w:rsid w:val="00F5016A"/>
    <w:rsid w:val="00F501C2"/>
    <w:rsid w:val="00F5070C"/>
    <w:rsid w:val="00F508C7"/>
    <w:rsid w:val="00F50CC6"/>
    <w:rsid w:val="00F50D7A"/>
    <w:rsid w:val="00F51394"/>
    <w:rsid w:val="00F51479"/>
    <w:rsid w:val="00F5165D"/>
    <w:rsid w:val="00F51A90"/>
    <w:rsid w:val="00F51EE6"/>
    <w:rsid w:val="00F5205B"/>
    <w:rsid w:val="00F53290"/>
    <w:rsid w:val="00F53B18"/>
    <w:rsid w:val="00F5415D"/>
    <w:rsid w:val="00F5433E"/>
    <w:rsid w:val="00F54BDA"/>
    <w:rsid w:val="00F54C51"/>
    <w:rsid w:val="00F55D18"/>
    <w:rsid w:val="00F55D47"/>
    <w:rsid w:val="00F5642F"/>
    <w:rsid w:val="00F571FF"/>
    <w:rsid w:val="00F57323"/>
    <w:rsid w:val="00F5758E"/>
    <w:rsid w:val="00F57DA5"/>
    <w:rsid w:val="00F601A3"/>
    <w:rsid w:val="00F6048B"/>
    <w:rsid w:val="00F60984"/>
    <w:rsid w:val="00F60B2D"/>
    <w:rsid w:val="00F60EC5"/>
    <w:rsid w:val="00F61310"/>
    <w:rsid w:val="00F613C3"/>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4DD5"/>
    <w:rsid w:val="00F657FD"/>
    <w:rsid w:val="00F65934"/>
    <w:rsid w:val="00F65BBA"/>
    <w:rsid w:val="00F65C61"/>
    <w:rsid w:val="00F6604D"/>
    <w:rsid w:val="00F66ABF"/>
    <w:rsid w:val="00F66AEF"/>
    <w:rsid w:val="00F66BF6"/>
    <w:rsid w:val="00F66F46"/>
    <w:rsid w:val="00F67076"/>
    <w:rsid w:val="00F6711B"/>
    <w:rsid w:val="00F67B01"/>
    <w:rsid w:val="00F70137"/>
    <w:rsid w:val="00F701AB"/>
    <w:rsid w:val="00F70790"/>
    <w:rsid w:val="00F7153D"/>
    <w:rsid w:val="00F71DD2"/>
    <w:rsid w:val="00F71F62"/>
    <w:rsid w:val="00F7241A"/>
    <w:rsid w:val="00F72BA9"/>
    <w:rsid w:val="00F72CB3"/>
    <w:rsid w:val="00F73B93"/>
    <w:rsid w:val="00F73BE5"/>
    <w:rsid w:val="00F73D7A"/>
    <w:rsid w:val="00F73FE0"/>
    <w:rsid w:val="00F7451B"/>
    <w:rsid w:val="00F7490B"/>
    <w:rsid w:val="00F74B8D"/>
    <w:rsid w:val="00F7554A"/>
    <w:rsid w:val="00F7586C"/>
    <w:rsid w:val="00F75A6F"/>
    <w:rsid w:val="00F762BC"/>
    <w:rsid w:val="00F76423"/>
    <w:rsid w:val="00F765C8"/>
    <w:rsid w:val="00F76679"/>
    <w:rsid w:val="00F76845"/>
    <w:rsid w:val="00F77190"/>
    <w:rsid w:val="00F77209"/>
    <w:rsid w:val="00F77BB9"/>
    <w:rsid w:val="00F805CF"/>
    <w:rsid w:val="00F8076B"/>
    <w:rsid w:val="00F80C2D"/>
    <w:rsid w:val="00F80EE1"/>
    <w:rsid w:val="00F81348"/>
    <w:rsid w:val="00F813A9"/>
    <w:rsid w:val="00F813B2"/>
    <w:rsid w:val="00F8180F"/>
    <w:rsid w:val="00F81D45"/>
    <w:rsid w:val="00F8213B"/>
    <w:rsid w:val="00F82B32"/>
    <w:rsid w:val="00F82EE4"/>
    <w:rsid w:val="00F83222"/>
    <w:rsid w:val="00F833D2"/>
    <w:rsid w:val="00F83450"/>
    <w:rsid w:val="00F83986"/>
    <w:rsid w:val="00F83A36"/>
    <w:rsid w:val="00F83CFC"/>
    <w:rsid w:val="00F84137"/>
    <w:rsid w:val="00F84221"/>
    <w:rsid w:val="00F8589F"/>
    <w:rsid w:val="00F85B64"/>
    <w:rsid w:val="00F861CC"/>
    <w:rsid w:val="00F8676A"/>
    <w:rsid w:val="00F869A0"/>
    <w:rsid w:val="00F86FE9"/>
    <w:rsid w:val="00F87386"/>
    <w:rsid w:val="00F8751B"/>
    <w:rsid w:val="00F876C6"/>
    <w:rsid w:val="00F903B8"/>
    <w:rsid w:val="00F903DE"/>
    <w:rsid w:val="00F90812"/>
    <w:rsid w:val="00F9089F"/>
    <w:rsid w:val="00F912A6"/>
    <w:rsid w:val="00F914BA"/>
    <w:rsid w:val="00F917E1"/>
    <w:rsid w:val="00F91B6B"/>
    <w:rsid w:val="00F91F1A"/>
    <w:rsid w:val="00F92102"/>
    <w:rsid w:val="00F92281"/>
    <w:rsid w:val="00F927EB"/>
    <w:rsid w:val="00F92A6C"/>
    <w:rsid w:val="00F92A93"/>
    <w:rsid w:val="00F940ED"/>
    <w:rsid w:val="00F942C3"/>
    <w:rsid w:val="00F94631"/>
    <w:rsid w:val="00F9472B"/>
    <w:rsid w:val="00F948A7"/>
    <w:rsid w:val="00F94AAB"/>
    <w:rsid w:val="00F94D72"/>
    <w:rsid w:val="00F9582D"/>
    <w:rsid w:val="00F95B58"/>
    <w:rsid w:val="00F96023"/>
    <w:rsid w:val="00F964AF"/>
    <w:rsid w:val="00F967B5"/>
    <w:rsid w:val="00F967BD"/>
    <w:rsid w:val="00F96EC7"/>
    <w:rsid w:val="00F96F18"/>
    <w:rsid w:val="00F9741F"/>
    <w:rsid w:val="00F975C2"/>
    <w:rsid w:val="00F97AB4"/>
    <w:rsid w:val="00F97B57"/>
    <w:rsid w:val="00F97D87"/>
    <w:rsid w:val="00F97DF0"/>
    <w:rsid w:val="00FA0265"/>
    <w:rsid w:val="00FA03B6"/>
    <w:rsid w:val="00FA06DB"/>
    <w:rsid w:val="00FA07F3"/>
    <w:rsid w:val="00FA0FDE"/>
    <w:rsid w:val="00FA1066"/>
    <w:rsid w:val="00FA150F"/>
    <w:rsid w:val="00FA1E2A"/>
    <w:rsid w:val="00FA211D"/>
    <w:rsid w:val="00FA2231"/>
    <w:rsid w:val="00FA2637"/>
    <w:rsid w:val="00FA338B"/>
    <w:rsid w:val="00FA371F"/>
    <w:rsid w:val="00FA3A24"/>
    <w:rsid w:val="00FA4502"/>
    <w:rsid w:val="00FA4772"/>
    <w:rsid w:val="00FA4CB8"/>
    <w:rsid w:val="00FA54E9"/>
    <w:rsid w:val="00FA5D57"/>
    <w:rsid w:val="00FA5E70"/>
    <w:rsid w:val="00FA6467"/>
    <w:rsid w:val="00FA6C1D"/>
    <w:rsid w:val="00FA6C92"/>
    <w:rsid w:val="00FA6D17"/>
    <w:rsid w:val="00FA6D4A"/>
    <w:rsid w:val="00FA718F"/>
    <w:rsid w:val="00FA79D9"/>
    <w:rsid w:val="00FA7D20"/>
    <w:rsid w:val="00FA7E80"/>
    <w:rsid w:val="00FB003C"/>
    <w:rsid w:val="00FB0299"/>
    <w:rsid w:val="00FB049D"/>
    <w:rsid w:val="00FB0D33"/>
    <w:rsid w:val="00FB1987"/>
    <w:rsid w:val="00FB1DD6"/>
    <w:rsid w:val="00FB1F37"/>
    <w:rsid w:val="00FB22F3"/>
    <w:rsid w:val="00FB2A96"/>
    <w:rsid w:val="00FB3531"/>
    <w:rsid w:val="00FB3651"/>
    <w:rsid w:val="00FB37C5"/>
    <w:rsid w:val="00FB38E1"/>
    <w:rsid w:val="00FB3BB0"/>
    <w:rsid w:val="00FB4625"/>
    <w:rsid w:val="00FB4809"/>
    <w:rsid w:val="00FB52BC"/>
    <w:rsid w:val="00FB5533"/>
    <w:rsid w:val="00FB5628"/>
    <w:rsid w:val="00FB5688"/>
    <w:rsid w:val="00FB5DF2"/>
    <w:rsid w:val="00FB5F3E"/>
    <w:rsid w:val="00FB5FE8"/>
    <w:rsid w:val="00FB600A"/>
    <w:rsid w:val="00FB623D"/>
    <w:rsid w:val="00FB6A1E"/>
    <w:rsid w:val="00FB718B"/>
    <w:rsid w:val="00FB7AAE"/>
    <w:rsid w:val="00FB7F2C"/>
    <w:rsid w:val="00FC036B"/>
    <w:rsid w:val="00FC0618"/>
    <w:rsid w:val="00FC06B9"/>
    <w:rsid w:val="00FC1128"/>
    <w:rsid w:val="00FC13D5"/>
    <w:rsid w:val="00FC14AD"/>
    <w:rsid w:val="00FC1733"/>
    <w:rsid w:val="00FC2333"/>
    <w:rsid w:val="00FC2BB7"/>
    <w:rsid w:val="00FC2E0B"/>
    <w:rsid w:val="00FC3196"/>
    <w:rsid w:val="00FC38B1"/>
    <w:rsid w:val="00FC3EC4"/>
    <w:rsid w:val="00FC4A11"/>
    <w:rsid w:val="00FC4B63"/>
    <w:rsid w:val="00FC4F69"/>
    <w:rsid w:val="00FC4FAC"/>
    <w:rsid w:val="00FC4FB5"/>
    <w:rsid w:val="00FC5147"/>
    <w:rsid w:val="00FC514A"/>
    <w:rsid w:val="00FC5282"/>
    <w:rsid w:val="00FC556F"/>
    <w:rsid w:val="00FC58CC"/>
    <w:rsid w:val="00FC5B60"/>
    <w:rsid w:val="00FC5C8F"/>
    <w:rsid w:val="00FC6464"/>
    <w:rsid w:val="00FC6949"/>
    <w:rsid w:val="00FC69C1"/>
    <w:rsid w:val="00FC6DB6"/>
    <w:rsid w:val="00FC774E"/>
    <w:rsid w:val="00FD02E7"/>
    <w:rsid w:val="00FD0471"/>
    <w:rsid w:val="00FD078A"/>
    <w:rsid w:val="00FD1059"/>
    <w:rsid w:val="00FD12F0"/>
    <w:rsid w:val="00FD1F92"/>
    <w:rsid w:val="00FD2354"/>
    <w:rsid w:val="00FD2370"/>
    <w:rsid w:val="00FD255E"/>
    <w:rsid w:val="00FD26CD"/>
    <w:rsid w:val="00FD34BF"/>
    <w:rsid w:val="00FD35B4"/>
    <w:rsid w:val="00FD3A00"/>
    <w:rsid w:val="00FD3DFD"/>
    <w:rsid w:val="00FD44E7"/>
    <w:rsid w:val="00FD4575"/>
    <w:rsid w:val="00FD533E"/>
    <w:rsid w:val="00FD537C"/>
    <w:rsid w:val="00FD551F"/>
    <w:rsid w:val="00FD55C6"/>
    <w:rsid w:val="00FD5AA0"/>
    <w:rsid w:val="00FD5C9E"/>
    <w:rsid w:val="00FD6055"/>
    <w:rsid w:val="00FD630B"/>
    <w:rsid w:val="00FD682F"/>
    <w:rsid w:val="00FD6FEC"/>
    <w:rsid w:val="00FD70A4"/>
    <w:rsid w:val="00FD70AF"/>
    <w:rsid w:val="00FD7503"/>
    <w:rsid w:val="00FD7562"/>
    <w:rsid w:val="00FD7B6F"/>
    <w:rsid w:val="00FD7C76"/>
    <w:rsid w:val="00FE0584"/>
    <w:rsid w:val="00FE05FA"/>
    <w:rsid w:val="00FE0A9E"/>
    <w:rsid w:val="00FE14D4"/>
    <w:rsid w:val="00FE1A52"/>
    <w:rsid w:val="00FE317B"/>
    <w:rsid w:val="00FE32D1"/>
    <w:rsid w:val="00FE3862"/>
    <w:rsid w:val="00FE39C4"/>
    <w:rsid w:val="00FE3F3C"/>
    <w:rsid w:val="00FE3FA0"/>
    <w:rsid w:val="00FE428D"/>
    <w:rsid w:val="00FE4E27"/>
    <w:rsid w:val="00FE5083"/>
    <w:rsid w:val="00FE5EAE"/>
    <w:rsid w:val="00FE60D6"/>
    <w:rsid w:val="00FE656B"/>
    <w:rsid w:val="00FE6621"/>
    <w:rsid w:val="00FE6967"/>
    <w:rsid w:val="00FE6F3F"/>
    <w:rsid w:val="00FE7333"/>
    <w:rsid w:val="00FE76FF"/>
    <w:rsid w:val="00FE77ED"/>
    <w:rsid w:val="00FE792B"/>
    <w:rsid w:val="00FE7F3B"/>
    <w:rsid w:val="00FF0076"/>
    <w:rsid w:val="00FF01BD"/>
    <w:rsid w:val="00FF0267"/>
    <w:rsid w:val="00FF0828"/>
    <w:rsid w:val="00FF092A"/>
    <w:rsid w:val="00FF0E07"/>
    <w:rsid w:val="00FF0E2B"/>
    <w:rsid w:val="00FF1317"/>
    <w:rsid w:val="00FF18A1"/>
    <w:rsid w:val="00FF228A"/>
    <w:rsid w:val="00FF27A9"/>
    <w:rsid w:val="00FF308F"/>
    <w:rsid w:val="00FF3653"/>
    <w:rsid w:val="00FF4164"/>
    <w:rsid w:val="00FF44CD"/>
    <w:rsid w:val="00FF4618"/>
    <w:rsid w:val="00FF4A61"/>
    <w:rsid w:val="00FF540A"/>
    <w:rsid w:val="00FF549A"/>
    <w:rsid w:val="00FF54A0"/>
    <w:rsid w:val="00FF5561"/>
    <w:rsid w:val="00FF5819"/>
    <w:rsid w:val="00FF5FDB"/>
    <w:rsid w:val="00FF632E"/>
    <w:rsid w:val="00FF64B2"/>
    <w:rsid w:val="00FF651F"/>
    <w:rsid w:val="00FF6F07"/>
    <w:rsid w:val="00FF6FBE"/>
    <w:rsid w:val="00FF712A"/>
    <w:rsid w:val="00FF7690"/>
    <w:rsid w:val="00FF7726"/>
    <w:rsid w:val="00FF777F"/>
    <w:rsid w:val="00FF77F9"/>
    <w:rsid w:val="00FF7D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2FDC5"/>
  <w15:chartTrackingRefBased/>
  <w15:docId w15:val="{9C510404-EE54-4F6A-B7E7-BFF5857C0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Angsana New"/>
      <w:sz w:val="28"/>
      <w:szCs w:val="28"/>
      <w:lang w:eastAsia="th-TH"/>
    </w:rPr>
  </w:style>
  <w:style w:type="paragraph" w:styleId="Heading1">
    <w:name w:val="heading 1"/>
    <w:basedOn w:val="Normal"/>
    <w:next w:val="Normal"/>
    <w:link w:val="Heading1Char"/>
    <w:qFormat/>
    <w:pPr>
      <w:keepNext/>
      <w:numPr>
        <w:numId w:val="2"/>
      </w:numPr>
      <w:tabs>
        <w:tab w:val="left" w:pos="312"/>
        <w:tab w:val="left" w:pos="737"/>
        <w:tab w:val="left" w:pos="1304"/>
        <w:tab w:val="left" w:pos="1814"/>
      </w:tabs>
      <w:jc w:val="both"/>
      <w:outlineLvl w:val="0"/>
    </w:pPr>
    <w:rPr>
      <w:sz w:val="32"/>
      <w:szCs w:val="32"/>
    </w:rPr>
  </w:style>
  <w:style w:type="paragraph" w:styleId="Heading2">
    <w:name w:val="heading 2"/>
    <w:basedOn w:val="Normal"/>
    <w:next w:val="Normal"/>
    <w:link w:val="Heading2Char"/>
    <w:qFormat/>
    <w:pPr>
      <w:keepNext/>
      <w:jc w:val="center"/>
      <w:outlineLvl w:val="1"/>
    </w:pPr>
    <w:rPr>
      <w:sz w:val="36"/>
      <w:szCs w:val="36"/>
    </w:rPr>
  </w:style>
  <w:style w:type="paragraph" w:styleId="Heading3">
    <w:name w:val="heading 3"/>
    <w:basedOn w:val="Normal"/>
    <w:next w:val="Normal"/>
    <w:link w:val="Heading3Char"/>
    <w:qFormat/>
    <w:pPr>
      <w:keepNext/>
      <w:jc w:val="center"/>
      <w:outlineLvl w:val="2"/>
    </w:pPr>
    <w:rPr>
      <w:sz w:val="32"/>
      <w:szCs w:val="32"/>
    </w:rPr>
  </w:style>
  <w:style w:type="paragraph" w:styleId="Heading4">
    <w:name w:val="heading 4"/>
    <w:basedOn w:val="Normal"/>
    <w:next w:val="Normal"/>
    <w:link w:val="Heading4Char"/>
    <w:qFormat/>
    <w:pPr>
      <w:keepNext/>
      <w:tabs>
        <w:tab w:val="left" w:pos="312"/>
        <w:tab w:val="left" w:pos="737"/>
        <w:tab w:val="left" w:pos="1304"/>
        <w:tab w:val="left" w:pos="1814"/>
        <w:tab w:val="left" w:pos="6237"/>
      </w:tabs>
      <w:outlineLvl w:val="3"/>
    </w:pPr>
    <w:rPr>
      <w:sz w:val="32"/>
      <w:szCs w:val="32"/>
    </w:rPr>
  </w:style>
  <w:style w:type="paragraph" w:styleId="Heading5">
    <w:name w:val="heading 5"/>
    <w:basedOn w:val="Normal"/>
    <w:next w:val="Normal"/>
    <w:link w:val="Heading5Char"/>
    <w:qFormat/>
    <w:pPr>
      <w:keepNext/>
      <w:tabs>
        <w:tab w:val="left" w:pos="312"/>
        <w:tab w:val="left" w:pos="1304"/>
        <w:tab w:val="left" w:pos="1814"/>
      </w:tabs>
      <w:ind w:left="283"/>
      <w:outlineLvl w:val="4"/>
    </w:pPr>
    <w:rPr>
      <w:rFonts w:ascii="Angsana New" w:hAnsi="Angsana New"/>
      <w:sz w:val="32"/>
      <w:szCs w:val="32"/>
    </w:rPr>
  </w:style>
  <w:style w:type="paragraph" w:styleId="Heading6">
    <w:name w:val="heading 6"/>
    <w:basedOn w:val="Normal"/>
    <w:next w:val="Normal"/>
    <w:link w:val="Heading6Char"/>
    <w:semiHidden/>
    <w:unhideWhenUsed/>
    <w:qFormat/>
    <w:rsid w:val="007A74E8"/>
    <w:pPr>
      <w:spacing w:before="240" w:after="60"/>
      <w:outlineLvl w:val="5"/>
    </w:pPr>
    <w:rPr>
      <w:rFonts w:ascii="Calibri" w:eastAsia="Times New Roman" w:hAnsi="Calibri"/>
      <w:b/>
      <w:bCs/>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BodyTextIndent">
    <w:name w:val="Body Text Indent"/>
    <w:basedOn w:val="Normal"/>
    <w:link w:val="BodyTextIndentChar"/>
    <w:pPr>
      <w:tabs>
        <w:tab w:val="left" w:pos="450"/>
      </w:tabs>
    </w:pPr>
    <w:rPr>
      <w:rFonts w:eastAsia="Cordia New"/>
      <w:sz w:val="34"/>
      <w:szCs w:val="34"/>
      <w:lang w:val="x-none"/>
    </w:rPr>
  </w:style>
  <w:style w:type="paragraph" w:styleId="BodyText">
    <w:name w:val="Body Text"/>
    <w:basedOn w:val="Normal"/>
    <w:link w:val="BodyTextChar"/>
    <w:pPr>
      <w:tabs>
        <w:tab w:val="left" w:pos="450"/>
        <w:tab w:val="left" w:pos="900"/>
        <w:tab w:val="left" w:pos="1530"/>
      </w:tabs>
      <w:jc w:val="center"/>
    </w:pPr>
    <w:rPr>
      <w:rFonts w:eastAsia="Cordia New"/>
      <w:sz w:val="26"/>
      <w:szCs w:val="26"/>
    </w:rPr>
  </w:style>
  <w:style w:type="paragraph" w:styleId="BodyText3">
    <w:name w:val="Body Text 3"/>
    <w:basedOn w:val="Normal"/>
    <w:link w:val="BodyText3Char"/>
    <w:pPr>
      <w:tabs>
        <w:tab w:val="left" w:pos="450"/>
      </w:tabs>
      <w:jc w:val="both"/>
    </w:pPr>
    <w:rPr>
      <w:rFonts w:eastAsia="Cordia New"/>
      <w:sz w:val="26"/>
      <w:szCs w:val="26"/>
      <w:lang w:val="x-none"/>
    </w:rPr>
  </w:style>
  <w:style w:type="paragraph" w:styleId="BodyTextIndent3">
    <w:name w:val="Body Text Indent 3"/>
    <w:basedOn w:val="Normal"/>
    <w:link w:val="BodyTextIndent3Char"/>
    <w:pPr>
      <w:tabs>
        <w:tab w:val="left" w:pos="450"/>
      </w:tabs>
      <w:ind w:left="450" w:hanging="450"/>
      <w:jc w:val="both"/>
    </w:pPr>
    <w:rPr>
      <w:rFonts w:eastAsia="Cordia New"/>
      <w:sz w:val="26"/>
      <w:szCs w:val="26"/>
    </w:rPr>
  </w:style>
  <w:style w:type="paragraph" w:styleId="BodyTextIndent2">
    <w:name w:val="Body Text Indent 2"/>
    <w:basedOn w:val="Normal"/>
    <w:link w:val="BodyTextIndent2Char"/>
    <w:pPr>
      <w:tabs>
        <w:tab w:val="left" w:pos="450"/>
      </w:tabs>
      <w:ind w:left="284"/>
      <w:jc w:val="both"/>
    </w:pPr>
    <w:rPr>
      <w:sz w:val="26"/>
      <w:szCs w:val="26"/>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lang w:val="x-none"/>
    </w:rPr>
  </w:style>
  <w:style w:type="paragraph" w:styleId="DocumentMap">
    <w:name w:val="Document Map"/>
    <w:basedOn w:val="Normal"/>
    <w:link w:val="DocumentMapChar"/>
    <w:semiHidden/>
    <w:pPr>
      <w:shd w:val="clear" w:color="auto" w:fill="000080"/>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2">
    <w:name w:val="Body Text 2"/>
    <w:basedOn w:val="Normal"/>
    <w:link w:val="BodyText2Char"/>
    <w:pPr>
      <w:tabs>
        <w:tab w:val="left" w:pos="1418"/>
      </w:tabs>
      <w:jc w:val="both"/>
    </w:pPr>
    <w:rPr>
      <w:rFonts w:ascii="AngsanaUPC" w:eastAsia="Cordia New" w:hAnsi="AngsanaUPC" w:cs="AngsanaUPC"/>
      <w:sz w:val="32"/>
      <w:szCs w:val="32"/>
    </w:rPr>
  </w:style>
  <w:style w:type="character" w:styleId="LineNumber">
    <w:name w:val="line number"/>
    <w:basedOn w:val="DefaultParagraphFont"/>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Normal"/>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BodyText"/>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Normal"/>
    <w:rsid w:val="003119E3"/>
    <w:pPr>
      <w:spacing w:after="160" w:line="240" w:lineRule="exact"/>
    </w:pPr>
    <w:rPr>
      <w:rFonts w:ascii="Verdana" w:eastAsia="Times New Roman" w:hAnsi="Verdana" w:cs="Times New Roman"/>
      <w:sz w:val="20"/>
      <w:szCs w:val="20"/>
      <w:lang w:eastAsia="en-US" w:bidi="ar-SA"/>
    </w:rPr>
  </w:style>
  <w:style w:type="character" w:customStyle="1" w:styleId="BodyTextChar">
    <w:name w:val="Body Text Char"/>
    <w:link w:val="BodyText"/>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Normal"/>
    <w:rsid w:val="003B2260"/>
    <w:pPr>
      <w:spacing w:after="160" w:line="240" w:lineRule="exact"/>
    </w:pPr>
    <w:rPr>
      <w:rFonts w:ascii="Verdana" w:eastAsia="Times New Roman" w:hAnsi="Verdana" w:cs="Times New Roman"/>
      <w:sz w:val="20"/>
      <w:szCs w:val="20"/>
      <w:lang w:eastAsia="en-US" w:bidi="ar-SA"/>
    </w:rPr>
  </w:style>
  <w:style w:type="character" w:customStyle="1" w:styleId="FooterChar">
    <w:name w:val="Footer Char"/>
    <w:link w:val="Footer"/>
    <w:uiPriority w:val="99"/>
    <w:rsid w:val="00582F95"/>
    <w:rPr>
      <w:rFonts w:eastAsia="Angsana New"/>
      <w:sz w:val="28"/>
      <w:szCs w:val="28"/>
      <w:lang w:eastAsia="th-TH"/>
    </w:rPr>
  </w:style>
  <w:style w:type="character" w:customStyle="1" w:styleId="HeaderChar">
    <w:name w:val="Header Char"/>
    <w:link w:val="Header"/>
    <w:uiPriority w:val="99"/>
    <w:rsid w:val="00582F95"/>
    <w:rPr>
      <w:rFonts w:eastAsia="Angsana New"/>
      <w:sz w:val="28"/>
      <w:szCs w:val="28"/>
      <w:lang w:eastAsia="th-TH"/>
    </w:rPr>
  </w:style>
  <w:style w:type="paragraph" w:styleId="BalloonText">
    <w:name w:val="Balloon Text"/>
    <w:basedOn w:val="Normal"/>
    <w:link w:val="BalloonTextChar"/>
    <w:rsid w:val="00582F95"/>
    <w:rPr>
      <w:rFonts w:ascii="Tahoma" w:hAnsi="Tahoma"/>
      <w:sz w:val="16"/>
      <w:szCs w:val="20"/>
      <w:lang w:val="x-none"/>
    </w:rPr>
  </w:style>
  <w:style w:type="character" w:customStyle="1" w:styleId="BalloonTextChar">
    <w:name w:val="Balloon Text Char"/>
    <w:link w:val="BalloonText"/>
    <w:rsid w:val="00582F95"/>
    <w:rPr>
      <w:rFonts w:ascii="Tahoma" w:eastAsia="Angsana New" w:hAnsi="Tahoma"/>
      <w:sz w:val="16"/>
      <w:lang w:eastAsia="th-TH"/>
    </w:rPr>
  </w:style>
  <w:style w:type="table" w:styleId="TableGrid">
    <w:name w:val="Table Grid"/>
    <w:basedOn w:val="TableNormal"/>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7A74E8"/>
    <w:rPr>
      <w:rFonts w:ascii="Calibri" w:eastAsia="Times New Roman" w:hAnsi="Calibri" w:cs="Cordia New"/>
      <w:b/>
      <w:bCs/>
      <w:sz w:val="22"/>
      <w:szCs w:val="28"/>
      <w:lang w:eastAsia="th-TH"/>
    </w:rPr>
  </w:style>
  <w:style w:type="character" w:customStyle="1" w:styleId="HTMLPreformattedChar">
    <w:name w:val="HTML Preformatted Char"/>
    <w:link w:val="HTMLPreformatted"/>
    <w:uiPriority w:val="99"/>
    <w:rsid w:val="00F11597"/>
    <w:rPr>
      <w:rFonts w:ascii="Tahoma" w:eastAsia="Times New Roman" w:hAnsi="Tahoma" w:cs="Tahoma"/>
    </w:rPr>
  </w:style>
  <w:style w:type="paragraph" w:styleId="ListParagraph">
    <w:name w:val="List Paragraph"/>
    <w:basedOn w:val="Normal"/>
    <w:uiPriority w:val="34"/>
    <w:qFormat/>
    <w:rsid w:val="00885124"/>
    <w:pPr>
      <w:ind w:left="720"/>
    </w:pPr>
    <w:rPr>
      <w:szCs w:val="35"/>
    </w:rPr>
  </w:style>
  <w:style w:type="character" w:customStyle="1" w:styleId="BodyTextIndentChar">
    <w:name w:val="Body Text Indent Char"/>
    <w:link w:val="BodyTextIndent"/>
    <w:rsid w:val="00E140F5"/>
    <w:rPr>
      <w:rFonts w:eastAsia="Cordia New"/>
      <w:sz w:val="34"/>
      <w:szCs w:val="34"/>
      <w:lang w:eastAsia="th-TH"/>
    </w:rPr>
  </w:style>
  <w:style w:type="paragraph" w:customStyle="1" w:styleId="acctfourfigures">
    <w:name w:val="acct four figures"/>
    <w:aliases w:val="a4"/>
    <w:basedOn w:val="Normal"/>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BodyText"/>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BodyText3Char">
    <w:name w:val="Body Text 3 Char"/>
    <w:link w:val="BodyText3"/>
    <w:rsid w:val="00766EBA"/>
    <w:rPr>
      <w:rFonts w:eastAsia="Cordia New"/>
      <w:sz w:val="26"/>
      <w:szCs w:val="26"/>
      <w:lang w:eastAsia="th-TH"/>
    </w:rPr>
  </w:style>
  <w:style w:type="character" w:customStyle="1" w:styleId="apple-converted-space">
    <w:name w:val="apple-converted-space"/>
    <w:rsid w:val="002D5827"/>
  </w:style>
  <w:style w:type="character" w:styleId="CommentReference">
    <w:name w:val="annotation reference"/>
    <w:rsid w:val="00CF44B6"/>
    <w:rPr>
      <w:sz w:val="16"/>
      <w:szCs w:val="18"/>
    </w:rPr>
  </w:style>
  <w:style w:type="paragraph" w:styleId="CommentText">
    <w:name w:val="annotation text"/>
    <w:basedOn w:val="Normal"/>
    <w:link w:val="CommentTextChar"/>
    <w:rsid w:val="00CF44B6"/>
    <w:rPr>
      <w:sz w:val="20"/>
      <w:szCs w:val="25"/>
      <w:lang w:val="x-none"/>
    </w:rPr>
  </w:style>
  <w:style w:type="character" w:customStyle="1" w:styleId="CommentTextChar">
    <w:name w:val="Comment Text Char"/>
    <w:link w:val="CommentText"/>
    <w:rsid w:val="00CF44B6"/>
    <w:rPr>
      <w:rFonts w:eastAsia="Angsana New"/>
      <w:szCs w:val="25"/>
      <w:lang w:eastAsia="th-TH"/>
    </w:rPr>
  </w:style>
  <w:style w:type="paragraph" w:styleId="CommentSubject">
    <w:name w:val="annotation subject"/>
    <w:basedOn w:val="CommentText"/>
    <w:next w:val="CommentText"/>
    <w:link w:val="CommentSubjectChar"/>
    <w:rsid w:val="00CF44B6"/>
    <w:rPr>
      <w:b/>
      <w:bCs/>
    </w:rPr>
  </w:style>
  <w:style w:type="character" w:customStyle="1" w:styleId="CommentSubjectChar">
    <w:name w:val="Comment Subject Char"/>
    <w:link w:val="CommentSubject"/>
    <w:rsid w:val="00CF44B6"/>
    <w:rPr>
      <w:rFonts w:eastAsia="Angsana New"/>
      <w:b/>
      <w:bCs/>
      <w:szCs w:val="25"/>
      <w:lang w:eastAsia="th-TH"/>
    </w:rPr>
  </w:style>
  <w:style w:type="character" w:customStyle="1" w:styleId="Heading1Char">
    <w:name w:val="Heading 1 Char"/>
    <w:link w:val="Heading1"/>
    <w:rsid w:val="00EA7DDD"/>
    <w:rPr>
      <w:rFonts w:eastAsia="Angsana New"/>
      <w:sz w:val="32"/>
      <w:szCs w:val="32"/>
      <w:lang w:eastAsia="th-TH"/>
    </w:rPr>
  </w:style>
  <w:style w:type="character" w:customStyle="1" w:styleId="Heading2Char">
    <w:name w:val="Heading 2 Char"/>
    <w:link w:val="Heading2"/>
    <w:rsid w:val="00EA7DDD"/>
    <w:rPr>
      <w:rFonts w:eastAsia="Angsana New"/>
      <w:sz w:val="36"/>
      <w:szCs w:val="36"/>
      <w:lang w:eastAsia="th-TH"/>
    </w:rPr>
  </w:style>
  <w:style w:type="character" w:customStyle="1" w:styleId="Heading3Char">
    <w:name w:val="Heading 3 Char"/>
    <w:link w:val="Heading3"/>
    <w:rsid w:val="00EA7DDD"/>
    <w:rPr>
      <w:rFonts w:eastAsia="Angsana New"/>
      <w:sz w:val="32"/>
      <w:szCs w:val="32"/>
      <w:lang w:eastAsia="th-TH"/>
    </w:rPr>
  </w:style>
  <w:style w:type="character" w:customStyle="1" w:styleId="Heading4Char">
    <w:name w:val="Heading 4 Char"/>
    <w:link w:val="Heading4"/>
    <w:rsid w:val="00EA7DDD"/>
    <w:rPr>
      <w:rFonts w:eastAsia="Angsana New"/>
      <w:sz w:val="32"/>
      <w:szCs w:val="32"/>
      <w:lang w:eastAsia="th-TH"/>
    </w:rPr>
  </w:style>
  <w:style w:type="character" w:customStyle="1" w:styleId="Heading5Char">
    <w:name w:val="Heading 5 Char"/>
    <w:link w:val="Heading5"/>
    <w:rsid w:val="00EA7DDD"/>
    <w:rPr>
      <w:rFonts w:ascii="Angsana New" w:eastAsia="Angsana New" w:hAnsi="Angsana New"/>
      <w:sz w:val="32"/>
      <w:szCs w:val="32"/>
      <w:lang w:eastAsia="th-TH"/>
    </w:rPr>
  </w:style>
  <w:style w:type="paragraph" w:styleId="NoSpacing">
    <w:name w:val="No Spacing"/>
    <w:link w:val="NoSpacingChar"/>
    <w:uiPriority w:val="1"/>
    <w:qFormat/>
    <w:rsid w:val="00EA7DDD"/>
    <w:rPr>
      <w:rFonts w:ascii="Calibri" w:eastAsia="Calibri" w:hAnsi="Calibri" w:cs="Cordia New"/>
      <w:sz w:val="22"/>
      <w:szCs w:val="28"/>
    </w:rPr>
  </w:style>
  <w:style w:type="character" w:customStyle="1" w:styleId="BodyTextIndent3Char">
    <w:name w:val="Body Text Indent 3 Char"/>
    <w:link w:val="BodyTextIndent3"/>
    <w:rsid w:val="00EA7DDD"/>
    <w:rPr>
      <w:rFonts w:eastAsia="Cordia New"/>
      <w:sz w:val="26"/>
      <w:szCs w:val="26"/>
      <w:lang w:eastAsia="th-TH"/>
    </w:rPr>
  </w:style>
  <w:style w:type="character" w:customStyle="1" w:styleId="BodyTextIndent2Char">
    <w:name w:val="Body Text Indent 2 Char"/>
    <w:link w:val="BodyTextIndent2"/>
    <w:rsid w:val="00EA7DDD"/>
    <w:rPr>
      <w:rFonts w:eastAsia="Angsana New"/>
      <w:sz w:val="26"/>
      <w:szCs w:val="26"/>
      <w:lang w:eastAsia="th-TH"/>
    </w:rPr>
  </w:style>
  <w:style w:type="character" w:customStyle="1" w:styleId="DocumentMapChar">
    <w:name w:val="Document Map Char"/>
    <w:link w:val="DocumentMap"/>
    <w:semiHidden/>
    <w:rsid w:val="00EA7DDD"/>
    <w:rPr>
      <w:rFonts w:eastAsia="Angsana New"/>
      <w:sz w:val="28"/>
      <w:szCs w:val="28"/>
      <w:shd w:val="clear" w:color="auto" w:fill="000080"/>
      <w:lang w:eastAsia="th-TH"/>
    </w:rPr>
  </w:style>
  <w:style w:type="character" w:customStyle="1" w:styleId="MacroTextChar">
    <w:name w:val="Macro Text Char"/>
    <w:link w:val="MacroText"/>
    <w:semiHidden/>
    <w:rsid w:val="00EA7DDD"/>
    <w:rPr>
      <w:rFonts w:ascii="EucrosiaUPC" w:eastAsia="Times New Roman" w:hAnsi="EucrosiaUPC" w:cs="EucrosiaUPC"/>
      <w:sz w:val="28"/>
      <w:szCs w:val="28"/>
    </w:rPr>
  </w:style>
  <w:style w:type="character" w:customStyle="1" w:styleId="BodyText2Char">
    <w:name w:val="Body Text 2 Char"/>
    <w:link w:val="BodyText2"/>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Normal"/>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Normal"/>
    <w:rsid w:val="00EA7DDD"/>
    <w:pPr>
      <w:spacing w:after="160" w:line="240" w:lineRule="exact"/>
    </w:pPr>
    <w:rPr>
      <w:rFonts w:ascii="Verdana" w:eastAsia="Times New Roman" w:hAnsi="Verdana" w:cs="Times New Roman"/>
      <w:sz w:val="20"/>
      <w:szCs w:val="20"/>
      <w:lang w:eastAsia="en-US" w:bidi="ar-SA"/>
    </w:rPr>
  </w:style>
  <w:style w:type="character" w:customStyle="1" w:styleId="NoSpacingChar">
    <w:name w:val="No Spacing Char"/>
    <w:link w:val="NoSpacing"/>
    <w:uiPriority w:val="1"/>
    <w:rsid w:val="00F5165D"/>
    <w:rPr>
      <w:rFonts w:ascii="Calibri" w:eastAsia="Calibri" w:hAnsi="Calibri" w:cs="Cordia New"/>
      <w:sz w:val="22"/>
      <w:szCs w:val="28"/>
    </w:rPr>
  </w:style>
  <w:style w:type="character" w:styleId="Emphasis">
    <w:name w:val="Emphasis"/>
    <w:basedOn w:val="DefaultParagraphFont"/>
    <w:qFormat/>
    <w:rsid w:val="005F4D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390421688">
      <w:bodyDiv w:val="1"/>
      <w:marLeft w:val="0"/>
      <w:marRight w:val="0"/>
      <w:marTop w:val="0"/>
      <w:marBottom w:val="0"/>
      <w:divBdr>
        <w:top w:val="none" w:sz="0" w:space="0" w:color="auto"/>
        <w:left w:val="none" w:sz="0" w:space="0" w:color="auto"/>
        <w:bottom w:val="none" w:sz="0" w:space="0" w:color="auto"/>
        <w:right w:val="none" w:sz="0" w:space="0" w:color="auto"/>
      </w:divBdr>
    </w:div>
    <w:div w:id="397896476">
      <w:bodyDiv w:val="1"/>
      <w:marLeft w:val="0"/>
      <w:marRight w:val="0"/>
      <w:marTop w:val="0"/>
      <w:marBottom w:val="0"/>
      <w:divBdr>
        <w:top w:val="none" w:sz="0" w:space="0" w:color="auto"/>
        <w:left w:val="none" w:sz="0" w:space="0" w:color="auto"/>
        <w:bottom w:val="none" w:sz="0" w:space="0" w:color="auto"/>
        <w:right w:val="none" w:sz="0" w:space="0" w:color="auto"/>
      </w:divBdr>
    </w:div>
    <w:div w:id="400368039">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6645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EF74F-8ECC-4612-9720-C24060BE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2875</Words>
  <Characters>15775</Characters>
  <Application>Microsoft Office Word</Application>
  <DocSecurity>0</DocSecurity>
  <Lines>131</Lines>
  <Paragraphs>37</Paragraphs>
  <ScaleCrop>false</ScaleCrop>
  <HeadingPairs>
    <vt:vector size="6" baseType="variant">
      <vt:variant>
        <vt:lpstr>ชื่อเรื่อง</vt:lpstr>
      </vt:variant>
      <vt:variant>
        <vt:i4>1</vt:i4>
      </vt:variant>
      <vt:variant>
        <vt:lpstr>หัวเรื่อง</vt:lpstr>
      </vt:variant>
      <vt:variant>
        <vt:i4>73</vt:i4>
      </vt:variant>
      <vt:variant>
        <vt:lpstr>Title</vt:lpstr>
      </vt:variant>
      <vt:variant>
        <vt:i4>1</vt:i4>
      </vt:variant>
    </vt:vector>
  </HeadingPairs>
  <TitlesOfParts>
    <vt:vector size="75" baseType="lpstr">
      <vt:lpstr>บริษัท เมโทรซิสเต็มส์คอร์ปอเรชั่น จำกัด (มหาชน) และบริษัทย่อย</vt:lpstr>
      <vt:lpstr/>
      <vt:lpstr>General information</vt:lpstr>
      <vt:lpstr>Basis of preparation of the interim financial statements</vt:lpstr>
      <vt:lpstr>2.4	These interim financial statements have been prepared by using the significa</vt:lpstr>
      <vt:lpstr>Related parties</vt:lpstr>
      <vt:lpstr>Relationships with related parties are detailed as follows:</vt:lpstr>
      <vt:lpstr>Related party transactions for the three-month periods ended 30 June 2024 and 20</vt:lpstr>
      <vt:lpstr>Related party transactions for the six-month periods ended 30 June 2024 and 2023</vt:lpstr>
      <vt:lpstr/>
      <vt:lpstr>Cash and cash equivalents</vt:lpstr>
      <vt:lpstr>As at 30 June 2024, bank deposits in savings accounts had interest at 0.125% – 0</vt:lpstr>
      <vt:lpstr/>
      <vt:lpstr/>
      <vt:lpstr/>
      <vt:lpstr/>
      <vt:lpstr/>
      <vt:lpstr/>
      <vt:lpstr/>
      <vt:lpstr/>
      <vt:lpstr/>
      <vt:lpstr/>
      <vt:lpstr/>
      <vt:lpstr/>
      <vt:lpstr/>
      <vt:lpstr/>
      <vt:lpstr/>
      <vt:lpstr>Trade receivables and other current receivables and current contract assets</vt:lpstr>
      <vt:lpstr>Aging analyses are detailed as follows:</vt:lpstr>
      <vt:lpstr>Property, plant and equipment</vt:lpstr>
      <vt:lpstr>Movements in property, plant and equipment for the six-month period ended 30 Jun</vt:lpstr>
      <vt:lpstr>Land and buildings at the total book value of Baht 372.48 million have been used</vt:lpstr>
      <vt:lpstr/>
      <vt:lpstr/>
      <vt:lpstr/>
      <vt:lpstr/>
      <vt:lpstr/>
      <vt:lpstr>Right-of-use assets</vt:lpstr>
      <vt:lpstr>Movements in right-of-use assets for the six-month period ended 30 June 2024 are</vt:lpstr>
      <vt:lpstr/>
      <vt:lpstr>Bank overdrafts facilities totaling Baht 3 million with interest at MOR per annu</vt:lpstr>
      <vt:lpstr>The Company has entered into a short-term loan agreement with a financial instit</vt:lpstr>
      <vt:lpstr/>
      <vt:lpstr/>
      <vt:lpstr/>
      <vt:lpstr/>
      <vt:lpstr/>
      <vt:lpstr/>
      <vt:lpstr>Trade and other current payables</vt:lpstr>
      <vt:lpstr/>
      <vt:lpstr>Long-term loans from financial institution</vt:lpstr>
      <vt:lpstr>Lease liabilities</vt:lpstr>
      <vt:lpstr>Lease liabilities as at 30 June 2024 and 31 December 2023 are detailed as follow</vt:lpstr>
      <vt:lpstr>Income tax</vt:lpstr>
      <vt:lpstr/>
      <vt:lpstr>Information on operating segment</vt:lpstr>
      <vt:lpstr>Earnings per share</vt:lpstr>
      <vt:lpstr/>
      <vt:lpstr>Financial instruments</vt:lpstr>
      <vt:lpstr>Commitments</vt:lpstr>
      <vt:lpstr>16.1	The Company had commitments with a bank as follows:</vt:lpstr>
      <vt:lpstr>16.2	The company had credit facilities with banks as follows: </vt:lpstr>
      <vt:lpstr>Litigations</vt:lpstr>
      <vt:lpstr>On 30 June 2024, the Company was claimed by other parties as follows:</vt:lpstr>
      <vt:lpstr>The Company was claimed by a third party for accidental damage from transportati</vt:lpstr>
      <vt:lpstr>The Company was claimed by a supplier for the breach of contract in the amount o</vt:lpstr>
      <vt:lpstr/>
      <vt:lpstr/>
      <vt:lpstr/>
      <vt:lpstr>The Company was claimed by a third party for accidental damage from transportati</vt:lpstr>
      <vt:lpstr>Currently, the above cases are in the process of being appealed to the court and</vt:lpstr>
      <vt:lpstr>Events after the reporting period</vt:lpstr>
      <vt:lpstr>Reclassification of accounts</vt:lpstr>
      <vt:lpstr>Approval of the interim financial statements</vt:lpstr>
      <vt:lpstr>บริษัท เมโทรซิสเต็มส์คอร์ปอเรชั่น จำกัด (มหาชน) และบริษัทย่อย</vt:lpstr>
    </vt:vector>
  </TitlesOfParts>
  <Company>TOSHIBA</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Vatchara</dc:creator>
  <cp:keywords/>
  <cp:lastModifiedBy>Roengsak S.</cp:lastModifiedBy>
  <cp:revision>3</cp:revision>
  <cp:lastPrinted>2024-08-08T05:00:00Z</cp:lastPrinted>
  <dcterms:created xsi:type="dcterms:W3CDTF">2024-08-13T08:57:00Z</dcterms:created>
  <dcterms:modified xsi:type="dcterms:W3CDTF">2024-08-13T10:52:00Z</dcterms:modified>
</cp:coreProperties>
</file>