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AC67EE" w14:textId="3EE2897F" w:rsidR="009868E9" w:rsidRPr="00C92EA1" w:rsidRDefault="00682DDA" w:rsidP="003B1138">
      <w:pPr>
        <w:tabs>
          <w:tab w:val="left" w:pos="720"/>
        </w:tabs>
        <w:spacing w:before="120" w:line="380" w:lineRule="exact"/>
        <w:ind w:right="-43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 w:rsidRPr="00C92EA1">
        <w:rPr>
          <w:rFonts w:ascii="Arial" w:hAnsi="Arial" w:cs="Arial"/>
          <w:b/>
          <w:bCs/>
          <w:sz w:val="22"/>
          <w:szCs w:val="22"/>
        </w:rPr>
        <w:t xml:space="preserve">Communication </w:t>
      </w:r>
      <w:r w:rsidR="006D24BD" w:rsidRPr="00C92EA1">
        <w:rPr>
          <w:rFonts w:ascii="Arial" w:hAnsi="Arial" w:cs="Arial"/>
          <w:b/>
          <w:bCs/>
          <w:sz w:val="22"/>
          <w:szCs w:val="22"/>
        </w:rPr>
        <w:t>&amp;</w:t>
      </w:r>
      <w:r w:rsidRPr="00C92EA1">
        <w:rPr>
          <w:rFonts w:ascii="Arial" w:hAnsi="Arial" w:cs="Arial"/>
          <w:b/>
          <w:bCs/>
          <w:sz w:val="22"/>
          <w:szCs w:val="22"/>
        </w:rPr>
        <w:t xml:space="preserve"> System </w:t>
      </w:r>
      <w:r w:rsidR="006F7C44" w:rsidRPr="00C92EA1">
        <w:rPr>
          <w:rFonts w:ascii="Arial" w:hAnsi="Arial" w:cs="Arial"/>
          <w:b/>
          <w:bCs/>
          <w:sz w:val="22"/>
          <w:szCs w:val="22"/>
        </w:rPr>
        <w:t>S</w:t>
      </w:r>
      <w:r w:rsidR="00487FEF" w:rsidRPr="00C92EA1">
        <w:rPr>
          <w:rFonts w:ascii="Arial" w:hAnsi="Arial" w:cs="Arial"/>
          <w:b/>
          <w:bCs/>
          <w:sz w:val="22"/>
          <w:szCs w:val="22"/>
        </w:rPr>
        <w:t xml:space="preserve">olution Public Company Limited and </w:t>
      </w:r>
      <w:r w:rsidR="006F7C44" w:rsidRPr="00C92EA1">
        <w:rPr>
          <w:rFonts w:ascii="Arial" w:hAnsi="Arial" w:cs="Arial"/>
          <w:b/>
          <w:bCs/>
          <w:sz w:val="22"/>
          <w:szCs w:val="22"/>
        </w:rPr>
        <w:t xml:space="preserve">its </w:t>
      </w:r>
      <w:r w:rsidR="00E131A8" w:rsidRPr="00C92EA1">
        <w:rPr>
          <w:rFonts w:ascii="Arial" w:hAnsi="Arial" w:cs="Arial"/>
          <w:b/>
          <w:bCs/>
          <w:sz w:val="22"/>
          <w:szCs w:val="22"/>
        </w:rPr>
        <w:t>subsidiaries</w:t>
      </w:r>
    </w:p>
    <w:p w14:paraId="111BE9AF" w14:textId="4350724A" w:rsidR="00682DDA" w:rsidRPr="00C92EA1" w:rsidRDefault="00D039CE" w:rsidP="003B1138">
      <w:pPr>
        <w:tabs>
          <w:tab w:val="left" w:pos="720"/>
        </w:tabs>
        <w:spacing w:line="380" w:lineRule="exact"/>
        <w:ind w:right="-43"/>
        <w:rPr>
          <w:rFonts w:ascii="Arial" w:hAnsi="Arial" w:cs="Arial"/>
          <w:b/>
          <w:bCs/>
          <w:sz w:val="22"/>
          <w:szCs w:val="22"/>
        </w:rPr>
      </w:pPr>
      <w:r w:rsidRPr="00C92EA1">
        <w:rPr>
          <w:rFonts w:ascii="Arial" w:hAnsi="Arial" w:cs="Arial"/>
          <w:b/>
          <w:bCs/>
          <w:sz w:val="22"/>
          <w:szCs w:val="28"/>
        </w:rPr>
        <w:t>Condensed n</w:t>
      </w:r>
      <w:r w:rsidR="00682DDA" w:rsidRPr="00C92EA1">
        <w:rPr>
          <w:rFonts w:ascii="Arial" w:hAnsi="Arial" w:cs="Arial"/>
          <w:b/>
          <w:bCs/>
          <w:sz w:val="22"/>
          <w:szCs w:val="22"/>
        </w:rPr>
        <w:t>otes to</w:t>
      </w:r>
      <w:r w:rsidR="00901315" w:rsidRPr="00C92EA1">
        <w:rPr>
          <w:rFonts w:ascii="Arial" w:hAnsi="Arial" w:cs="Arial"/>
          <w:b/>
          <w:bCs/>
          <w:sz w:val="22"/>
          <w:szCs w:val="22"/>
        </w:rPr>
        <w:t xml:space="preserve"> interim</w:t>
      </w:r>
      <w:r w:rsidR="00FC7E0F" w:rsidRPr="00C92EA1">
        <w:rPr>
          <w:rFonts w:ascii="Arial" w:hAnsi="Arial" w:cs="Angsana New"/>
          <w:b/>
          <w:bCs/>
          <w:sz w:val="22"/>
          <w:szCs w:val="22"/>
          <w:cs/>
        </w:rPr>
        <w:t xml:space="preserve"> </w:t>
      </w:r>
      <w:r w:rsidR="00682DDA" w:rsidRPr="00C92EA1">
        <w:rPr>
          <w:rFonts w:ascii="Arial" w:hAnsi="Arial" w:cs="Arial"/>
          <w:b/>
          <w:bCs/>
          <w:sz w:val="22"/>
          <w:szCs w:val="22"/>
        </w:rPr>
        <w:t>financial statements</w:t>
      </w:r>
    </w:p>
    <w:p w14:paraId="76E09857" w14:textId="521102BB" w:rsidR="00682DDA" w:rsidRPr="00C92EA1" w:rsidRDefault="00BD3DC1" w:rsidP="003B1138">
      <w:pPr>
        <w:tabs>
          <w:tab w:val="left" w:pos="720"/>
        </w:tabs>
        <w:spacing w:line="380" w:lineRule="exact"/>
        <w:ind w:right="-43"/>
        <w:rPr>
          <w:rFonts w:ascii="Arial" w:hAnsi="Arial" w:cs="Arial"/>
          <w:b/>
          <w:bCs/>
          <w:sz w:val="22"/>
          <w:szCs w:val="22"/>
        </w:rPr>
      </w:pPr>
      <w:r w:rsidRPr="00C92EA1">
        <w:rPr>
          <w:rFonts w:ascii="Arial" w:hAnsi="Arial" w:cs="Arial"/>
          <w:b/>
          <w:bCs/>
          <w:sz w:val="22"/>
          <w:szCs w:val="22"/>
        </w:rPr>
        <w:t>For the three</w:t>
      </w:r>
      <w:r w:rsidRPr="00C92EA1">
        <w:rPr>
          <w:rFonts w:ascii="Arial" w:hAnsi="Arial" w:cs="Angsana New"/>
          <w:b/>
          <w:bCs/>
          <w:sz w:val="22"/>
          <w:szCs w:val="22"/>
          <w:cs/>
        </w:rPr>
        <w:t>-</w:t>
      </w:r>
      <w:r w:rsidRPr="00C92EA1">
        <w:rPr>
          <w:rFonts w:ascii="Arial" w:hAnsi="Arial" w:cs="Arial"/>
          <w:b/>
          <w:bCs/>
          <w:sz w:val="22"/>
          <w:szCs w:val="22"/>
        </w:rPr>
        <w:t xml:space="preserve">month and </w:t>
      </w:r>
      <w:r w:rsidR="006928F0" w:rsidRPr="00C92EA1">
        <w:rPr>
          <w:rFonts w:ascii="Arial" w:hAnsi="Arial" w:cs="Arial"/>
          <w:b/>
          <w:bCs/>
          <w:sz w:val="22"/>
          <w:szCs w:val="22"/>
        </w:rPr>
        <w:t>nine</w:t>
      </w:r>
      <w:r w:rsidRPr="00C92EA1">
        <w:rPr>
          <w:rFonts w:ascii="Arial" w:hAnsi="Arial" w:cs="Angsana New"/>
          <w:b/>
          <w:bCs/>
          <w:sz w:val="22"/>
          <w:szCs w:val="22"/>
          <w:cs/>
        </w:rPr>
        <w:t>-</w:t>
      </w:r>
      <w:r w:rsidRPr="00C92EA1">
        <w:rPr>
          <w:rFonts w:ascii="Arial" w:hAnsi="Arial" w:cs="Arial"/>
          <w:b/>
          <w:bCs/>
          <w:sz w:val="22"/>
          <w:szCs w:val="22"/>
        </w:rPr>
        <w:t xml:space="preserve">month periods ended 30 </w:t>
      </w:r>
      <w:r w:rsidR="006928F0" w:rsidRPr="00C92EA1">
        <w:rPr>
          <w:rFonts w:ascii="Arial" w:hAnsi="Arial" w:cs="Arial"/>
          <w:b/>
          <w:bCs/>
          <w:sz w:val="22"/>
          <w:szCs w:val="22"/>
        </w:rPr>
        <w:t>September</w:t>
      </w:r>
      <w:r w:rsidRPr="00C92EA1">
        <w:rPr>
          <w:rFonts w:ascii="Arial" w:hAnsi="Arial" w:cs="Angsana New"/>
          <w:b/>
          <w:bCs/>
          <w:sz w:val="22"/>
          <w:szCs w:val="22"/>
          <w:cs/>
        </w:rPr>
        <w:t xml:space="preserve"> </w:t>
      </w:r>
      <w:r w:rsidR="0082622C" w:rsidRPr="00C92EA1">
        <w:rPr>
          <w:rFonts w:ascii="Arial" w:hAnsi="Arial" w:cs="Arial"/>
          <w:b/>
          <w:bCs/>
          <w:sz w:val="22"/>
          <w:szCs w:val="22"/>
        </w:rPr>
        <w:t>2024</w:t>
      </w:r>
    </w:p>
    <w:p w14:paraId="21414389" w14:textId="77777777" w:rsidR="00682DDA" w:rsidRPr="00C92EA1" w:rsidRDefault="00682DDA" w:rsidP="003B1138">
      <w:pPr>
        <w:spacing w:before="24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C92EA1">
        <w:rPr>
          <w:rFonts w:ascii="Arial" w:hAnsi="Arial" w:cs="Arial"/>
          <w:b/>
          <w:bCs/>
          <w:sz w:val="22"/>
          <w:szCs w:val="22"/>
        </w:rPr>
        <w:t>1</w:t>
      </w:r>
      <w:r w:rsidRPr="00C92EA1">
        <w:rPr>
          <w:rFonts w:ascii="Arial" w:hAnsi="Arial" w:cs="Angsana New"/>
          <w:b/>
          <w:bCs/>
          <w:sz w:val="22"/>
          <w:szCs w:val="22"/>
          <w:cs/>
        </w:rPr>
        <w:t>.</w:t>
      </w:r>
      <w:r w:rsidRPr="00C92EA1">
        <w:rPr>
          <w:rFonts w:ascii="Arial" w:hAnsi="Arial" w:cs="Arial"/>
          <w:b/>
          <w:bCs/>
          <w:sz w:val="22"/>
          <w:szCs w:val="22"/>
        </w:rPr>
        <w:tab/>
        <w:t>General information</w:t>
      </w:r>
    </w:p>
    <w:p w14:paraId="11E24517" w14:textId="5B2DB941" w:rsidR="003947BF" w:rsidRPr="00C92EA1" w:rsidRDefault="003947BF" w:rsidP="003B1138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C92EA1">
        <w:rPr>
          <w:rFonts w:ascii="Arial" w:hAnsi="Arial" w:cs="Arial"/>
          <w:b/>
          <w:bCs/>
          <w:sz w:val="22"/>
          <w:szCs w:val="22"/>
        </w:rPr>
        <w:t>1</w:t>
      </w:r>
      <w:r w:rsidRPr="00C92EA1">
        <w:rPr>
          <w:rFonts w:ascii="Arial" w:hAnsi="Arial" w:cs="Angsana New"/>
          <w:b/>
          <w:bCs/>
          <w:sz w:val="22"/>
          <w:szCs w:val="22"/>
          <w:cs/>
        </w:rPr>
        <w:t>.</w:t>
      </w:r>
      <w:r w:rsidR="008F28DB" w:rsidRPr="00C92EA1">
        <w:rPr>
          <w:rFonts w:ascii="Arial" w:hAnsi="Arial" w:cs="Arial"/>
          <w:b/>
          <w:bCs/>
          <w:sz w:val="22"/>
          <w:szCs w:val="22"/>
        </w:rPr>
        <w:t>1</w:t>
      </w:r>
      <w:r w:rsidRPr="00C92EA1">
        <w:rPr>
          <w:rFonts w:ascii="Arial" w:hAnsi="Arial" w:cs="Arial"/>
          <w:b/>
          <w:bCs/>
          <w:sz w:val="22"/>
          <w:szCs w:val="22"/>
        </w:rPr>
        <w:tab/>
        <w:t xml:space="preserve">Basis for the preparation of </w:t>
      </w:r>
      <w:r w:rsidR="003E657F" w:rsidRPr="00C92EA1">
        <w:rPr>
          <w:rFonts w:ascii="Arial" w:hAnsi="Arial" w:cs="Arial"/>
          <w:b/>
          <w:bCs/>
          <w:sz w:val="22"/>
          <w:szCs w:val="22"/>
        </w:rPr>
        <w:t>interim financial information</w:t>
      </w:r>
    </w:p>
    <w:p w14:paraId="5D68053A" w14:textId="739A9D5C" w:rsidR="00F626FE" w:rsidRPr="00C92EA1" w:rsidRDefault="00F626FE" w:rsidP="003B1138">
      <w:pPr>
        <w:tabs>
          <w:tab w:val="left" w:pos="540"/>
        </w:tabs>
        <w:spacing w:before="120" w:after="120" w:line="380" w:lineRule="exact"/>
        <w:ind w:left="547" w:hanging="605"/>
        <w:jc w:val="thaiDistribute"/>
        <w:rPr>
          <w:rFonts w:ascii="Arial" w:hAnsi="Arial" w:cs="Arial"/>
          <w:sz w:val="22"/>
          <w:szCs w:val="22"/>
        </w:rPr>
      </w:pPr>
      <w:r w:rsidRPr="00C92EA1">
        <w:rPr>
          <w:rFonts w:ascii="Arial" w:hAnsi="Arial" w:cs="Arial"/>
          <w:sz w:val="22"/>
          <w:szCs w:val="22"/>
          <w:cs/>
        </w:rPr>
        <w:tab/>
      </w:r>
      <w:r w:rsidRPr="00C92EA1">
        <w:rPr>
          <w:rFonts w:ascii="Arial" w:hAnsi="Arial" w:cs="Arial"/>
          <w:sz w:val="22"/>
          <w:szCs w:val="22"/>
        </w:rPr>
        <w:t>These interim financial statements are prepared in accordance with Thai Accounting Standard No</w:t>
      </w:r>
      <w:r w:rsidRPr="00C92EA1">
        <w:rPr>
          <w:rFonts w:ascii="Arial" w:hAnsi="Arial" w:cs="Angsana New"/>
          <w:sz w:val="22"/>
          <w:szCs w:val="22"/>
          <w:cs/>
        </w:rPr>
        <w:t xml:space="preserve">. </w:t>
      </w:r>
      <w:r w:rsidRPr="00C92EA1">
        <w:rPr>
          <w:rFonts w:ascii="Arial" w:hAnsi="Arial" w:cs="Arial"/>
          <w:sz w:val="22"/>
          <w:szCs w:val="22"/>
        </w:rPr>
        <w:t>34 Interim Financial Reporting, with the Company present</w:t>
      </w:r>
      <w:r w:rsidR="00D039CE" w:rsidRPr="00C92EA1">
        <w:rPr>
          <w:rFonts w:ascii="Arial" w:hAnsi="Arial" w:cs="Arial"/>
          <w:sz w:val="22"/>
          <w:szCs w:val="22"/>
        </w:rPr>
        <w:t>ing</w:t>
      </w:r>
      <w:r w:rsidRPr="00C92EA1">
        <w:rPr>
          <w:rFonts w:ascii="Arial" w:hAnsi="Arial" w:cs="Arial"/>
          <w:sz w:val="22"/>
          <w:szCs w:val="22"/>
        </w:rPr>
        <w:t xml:space="preserve"> condensed interim financial statements</w:t>
      </w:r>
      <w:r w:rsidRPr="00C92EA1">
        <w:rPr>
          <w:rFonts w:ascii="Arial" w:hAnsi="Arial" w:cs="Angsana New"/>
          <w:sz w:val="22"/>
          <w:szCs w:val="22"/>
          <w:cs/>
        </w:rPr>
        <w:t xml:space="preserve">. </w:t>
      </w:r>
      <w:r w:rsidR="00D039CE" w:rsidRPr="00C92EA1">
        <w:rPr>
          <w:rFonts w:ascii="Arial" w:hAnsi="Arial" w:cs="Arial"/>
          <w:sz w:val="22"/>
          <w:szCs w:val="22"/>
        </w:rPr>
        <w:t>T</w:t>
      </w:r>
      <w:r w:rsidRPr="00C92EA1">
        <w:rPr>
          <w:rFonts w:ascii="Arial" w:hAnsi="Arial" w:cs="Arial"/>
          <w:sz w:val="22"/>
          <w:szCs w:val="22"/>
        </w:rPr>
        <w:t>he Company has presented the statements of financial position, comprehensive income, changes in shareholders' equity, and cash flows in the same format as that used for the annual financial statements</w:t>
      </w:r>
      <w:r w:rsidR="00D039CE" w:rsidRPr="00C92EA1">
        <w:rPr>
          <w:rFonts w:ascii="Arial" w:hAnsi="Arial" w:cs="Arial"/>
          <w:sz w:val="22"/>
          <w:szCs w:val="22"/>
        </w:rPr>
        <w:t xml:space="preserve"> and has presented notes to the interim financial statements on a condensed basis</w:t>
      </w:r>
      <w:r w:rsidR="00D039CE" w:rsidRPr="00C92EA1">
        <w:rPr>
          <w:rFonts w:ascii="Arial" w:hAnsi="Arial" w:cs="Angsana New"/>
          <w:sz w:val="22"/>
          <w:szCs w:val="22"/>
          <w:cs/>
        </w:rPr>
        <w:t>.</w:t>
      </w:r>
    </w:p>
    <w:p w14:paraId="7A9D595C" w14:textId="77777777" w:rsidR="00F626FE" w:rsidRPr="00C92EA1" w:rsidRDefault="00F626FE" w:rsidP="003B1138">
      <w:pPr>
        <w:tabs>
          <w:tab w:val="left" w:pos="540"/>
        </w:tabs>
        <w:spacing w:before="120" w:after="120" w:line="380" w:lineRule="exact"/>
        <w:ind w:left="547" w:hanging="605"/>
        <w:jc w:val="thaiDistribute"/>
        <w:rPr>
          <w:rFonts w:ascii="Arial" w:hAnsi="Arial" w:cs="Arial"/>
          <w:sz w:val="22"/>
          <w:szCs w:val="22"/>
        </w:rPr>
      </w:pPr>
      <w:r w:rsidRPr="00C92EA1">
        <w:rPr>
          <w:rFonts w:ascii="Arial" w:hAnsi="Arial" w:cs="Arial"/>
          <w:sz w:val="22"/>
          <w:szCs w:val="22"/>
          <w:cs/>
        </w:rPr>
        <w:tab/>
      </w:r>
      <w:r w:rsidRPr="00C92EA1">
        <w:rPr>
          <w:rFonts w:ascii="Arial" w:hAnsi="Arial" w:cs="Arial"/>
          <w:sz w:val="22"/>
          <w:szCs w:val="22"/>
        </w:rPr>
        <w:t>The interim financial statements are intended to provide information additional to that included in the latest annual financial statements</w:t>
      </w:r>
      <w:r w:rsidRPr="00C92EA1">
        <w:rPr>
          <w:rFonts w:ascii="Arial" w:hAnsi="Arial" w:cs="Angsana New"/>
          <w:sz w:val="22"/>
          <w:szCs w:val="22"/>
          <w:cs/>
        </w:rPr>
        <w:t xml:space="preserve">. </w:t>
      </w:r>
      <w:r w:rsidRPr="00C92EA1">
        <w:rPr>
          <w:rFonts w:ascii="Arial" w:hAnsi="Arial" w:cs="Arial"/>
          <w:sz w:val="22"/>
          <w:szCs w:val="22"/>
        </w:rPr>
        <w:t>Accordingly, they focus on new activities, events and circumstances so as not to duplicate information previously reported</w:t>
      </w:r>
      <w:r w:rsidRPr="00C92EA1">
        <w:rPr>
          <w:rFonts w:ascii="Arial" w:hAnsi="Arial" w:cs="Angsana New"/>
          <w:sz w:val="22"/>
          <w:szCs w:val="22"/>
          <w:cs/>
        </w:rPr>
        <w:t xml:space="preserve">. </w:t>
      </w:r>
      <w:r w:rsidRPr="00C92EA1">
        <w:rPr>
          <w:rFonts w:ascii="Arial" w:hAnsi="Arial" w:cs="Arial"/>
          <w:sz w:val="22"/>
          <w:szCs w:val="22"/>
        </w:rPr>
        <w:t>These interim financial statements should therefore be read in conjunction with the latest annual financial statements</w:t>
      </w:r>
      <w:r w:rsidRPr="00C92EA1">
        <w:rPr>
          <w:rFonts w:ascii="Arial" w:hAnsi="Arial" w:cs="Angsana New"/>
          <w:sz w:val="22"/>
          <w:szCs w:val="22"/>
          <w:cs/>
        </w:rPr>
        <w:t>.</w:t>
      </w:r>
    </w:p>
    <w:p w14:paraId="017A0FB8" w14:textId="77777777" w:rsidR="00F626FE" w:rsidRPr="00C92EA1" w:rsidRDefault="00F626FE" w:rsidP="004B0E31">
      <w:pPr>
        <w:tabs>
          <w:tab w:val="left" w:pos="540"/>
        </w:tabs>
        <w:spacing w:before="120" w:after="120" w:line="380" w:lineRule="exact"/>
        <w:ind w:left="547" w:hanging="605"/>
        <w:jc w:val="thaiDistribute"/>
        <w:rPr>
          <w:rFonts w:ascii="Arial" w:hAnsi="Arial" w:cs="Arial"/>
          <w:sz w:val="22"/>
          <w:szCs w:val="22"/>
        </w:rPr>
      </w:pPr>
      <w:r w:rsidRPr="00C92EA1">
        <w:rPr>
          <w:rFonts w:ascii="Arial" w:hAnsi="Arial" w:cs="Arial"/>
          <w:sz w:val="22"/>
          <w:szCs w:val="22"/>
          <w:cs/>
        </w:rPr>
        <w:tab/>
      </w:r>
      <w:r w:rsidRPr="00C92EA1">
        <w:rPr>
          <w:rFonts w:ascii="Arial" w:hAnsi="Arial" w:cs="Arial"/>
          <w:sz w:val="22"/>
          <w:szCs w:val="22"/>
        </w:rPr>
        <w:t>The interim financial statements in Thai language are the official statutory financial statements of the Company</w:t>
      </w:r>
      <w:r w:rsidRPr="00C92EA1">
        <w:rPr>
          <w:rFonts w:ascii="Arial" w:hAnsi="Arial" w:cs="Angsana New"/>
          <w:sz w:val="22"/>
          <w:szCs w:val="22"/>
          <w:cs/>
        </w:rPr>
        <w:t xml:space="preserve">. </w:t>
      </w:r>
      <w:r w:rsidRPr="00C92EA1">
        <w:rPr>
          <w:rFonts w:ascii="Arial" w:hAnsi="Arial" w:cs="Arial"/>
          <w:sz w:val="22"/>
          <w:szCs w:val="22"/>
        </w:rPr>
        <w:t>The interim financial statements in English language have been translated from the Thai language interim financial statements</w:t>
      </w:r>
      <w:r w:rsidRPr="00C92EA1">
        <w:rPr>
          <w:rFonts w:ascii="Arial" w:hAnsi="Arial" w:cs="Angsana New"/>
          <w:sz w:val="22"/>
          <w:szCs w:val="22"/>
          <w:cs/>
        </w:rPr>
        <w:t>.</w:t>
      </w:r>
    </w:p>
    <w:p w14:paraId="7AAB7E13" w14:textId="0A06453C" w:rsidR="0048537D" w:rsidRPr="00C92EA1" w:rsidRDefault="0048537D" w:rsidP="003B1138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C92EA1">
        <w:rPr>
          <w:rFonts w:ascii="Arial" w:hAnsi="Arial" w:cs="Arial"/>
          <w:b/>
          <w:bCs/>
          <w:sz w:val="22"/>
          <w:szCs w:val="22"/>
        </w:rPr>
        <w:t>1</w:t>
      </w:r>
      <w:r w:rsidRPr="00C92EA1">
        <w:rPr>
          <w:rFonts w:ascii="Arial" w:hAnsi="Arial" w:cs="Angsana New"/>
          <w:b/>
          <w:bCs/>
          <w:sz w:val="22"/>
          <w:szCs w:val="22"/>
          <w:cs/>
        </w:rPr>
        <w:t>.</w:t>
      </w:r>
      <w:r w:rsidR="008F28DB" w:rsidRPr="00C92EA1">
        <w:rPr>
          <w:rFonts w:ascii="Arial" w:hAnsi="Arial" w:cs="Arial"/>
          <w:b/>
          <w:bCs/>
          <w:sz w:val="22"/>
          <w:szCs w:val="22"/>
        </w:rPr>
        <w:t>2</w:t>
      </w:r>
      <w:r w:rsidRPr="00C92EA1">
        <w:rPr>
          <w:rFonts w:ascii="Arial" w:hAnsi="Arial" w:cs="Arial"/>
          <w:b/>
          <w:bCs/>
          <w:sz w:val="22"/>
          <w:szCs w:val="22"/>
        </w:rPr>
        <w:tab/>
        <w:t>Basis of consolidation</w:t>
      </w:r>
    </w:p>
    <w:p w14:paraId="20108E8C" w14:textId="7783A7A0" w:rsidR="00033AFC" w:rsidRPr="00C92EA1" w:rsidRDefault="00033AFC" w:rsidP="003B1138">
      <w:pPr>
        <w:tabs>
          <w:tab w:val="left" w:pos="540"/>
        </w:tabs>
        <w:spacing w:before="120" w:after="120" w:line="380" w:lineRule="exact"/>
        <w:ind w:left="547" w:hanging="605"/>
        <w:jc w:val="thaiDistribute"/>
        <w:rPr>
          <w:rFonts w:ascii="Arial" w:hAnsi="Arial" w:cs="Arial"/>
          <w:sz w:val="22"/>
          <w:szCs w:val="22"/>
        </w:rPr>
      </w:pPr>
      <w:r w:rsidRPr="00C92EA1">
        <w:rPr>
          <w:rFonts w:ascii="Arial" w:hAnsi="Arial" w:cs="Arial"/>
          <w:sz w:val="22"/>
          <w:szCs w:val="22"/>
        </w:rPr>
        <w:tab/>
      </w:r>
      <w:r w:rsidR="00F626FE" w:rsidRPr="00C92EA1">
        <w:rPr>
          <w:rFonts w:ascii="Arial" w:hAnsi="Arial" w:cs="Arial"/>
          <w:sz w:val="22"/>
          <w:szCs w:val="22"/>
        </w:rPr>
        <w:t>The interim consolidated financial statements</w:t>
      </w:r>
      <w:r w:rsidR="005E3B30" w:rsidRPr="00C92EA1">
        <w:rPr>
          <w:rFonts w:ascii="Arial" w:hAnsi="Arial" w:cs="Angsana New"/>
          <w:sz w:val="22"/>
          <w:szCs w:val="22"/>
          <w:cs/>
        </w:rPr>
        <w:t xml:space="preserve"> </w:t>
      </w:r>
      <w:r w:rsidR="004D64B3" w:rsidRPr="00C92EA1">
        <w:rPr>
          <w:rFonts w:ascii="Arial" w:hAnsi="Arial" w:cs="Arial"/>
          <w:sz w:val="22"/>
          <w:szCs w:val="22"/>
        </w:rPr>
        <w:t xml:space="preserve">include the financial statements of </w:t>
      </w:r>
      <w:r w:rsidR="00A3763A" w:rsidRPr="00C92EA1">
        <w:rPr>
          <w:rFonts w:ascii="Arial" w:hAnsi="Arial" w:cs="Arial"/>
          <w:sz w:val="22"/>
          <w:szCs w:val="22"/>
        </w:rPr>
        <w:t>Communication &amp; System Solution Public Company Limited</w:t>
      </w:r>
      <w:r w:rsidR="004D64B3" w:rsidRPr="00C92EA1">
        <w:rPr>
          <w:rFonts w:ascii="Arial" w:hAnsi="Arial" w:cs="Angsana New"/>
          <w:sz w:val="22"/>
          <w:szCs w:val="22"/>
          <w:cs/>
        </w:rPr>
        <w:t xml:space="preserve"> </w:t>
      </w:r>
      <w:r w:rsidR="00C34A6E" w:rsidRPr="00C92EA1">
        <w:rPr>
          <w:rFonts w:ascii="Arial" w:hAnsi="Arial" w:cs="Angsana New"/>
          <w:sz w:val="22"/>
          <w:szCs w:val="22"/>
          <w:cs/>
        </w:rPr>
        <w:t>(“</w:t>
      </w:r>
      <w:r w:rsidR="00C34A6E" w:rsidRPr="00C92EA1">
        <w:rPr>
          <w:rFonts w:ascii="Arial" w:hAnsi="Arial" w:cs="Arial"/>
          <w:sz w:val="22"/>
          <w:szCs w:val="22"/>
        </w:rPr>
        <w:t>the Company</w:t>
      </w:r>
      <w:r w:rsidR="00C34A6E" w:rsidRPr="00C92EA1">
        <w:rPr>
          <w:rFonts w:ascii="Arial" w:hAnsi="Arial" w:cs="Angsana New"/>
          <w:sz w:val="22"/>
          <w:szCs w:val="22"/>
          <w:cs/>
        </w:rPr>
        <w:t xml:space="preserve">”) </w:t>
      </w:r>
      <w:r w:rsidR="004D64B3" w:rsidRPr="00C92EA1">
        <w:rPr>
          <w:rFonts w:ascii="Arial" w:hAnsi="Arial" w:cs="Arial"/>
          <w:sz w:val="22"/>
          <w:szCs w:val="22"/>
        </w:rPr>
        <w:t>and its subsidiaries</w:t>
      </w:r>
      <w:r w:rsidR="00685E38" w:rsidRPr="00C92EA1">
        <w:rPr>
          <w:rFonts w:ascii="Arial" w:hAnsi="Arial" w:cs="Angsana New"/>
          <w:sz w:val="22"/>
          <w:szCs w:val="22"/>
          <w:cs/>
        </w:rPr>
        <w:t xml:space="preserve"> (“</w:t>
      </w:r>
      <w:r w:rsidR="00685E38" w:rsidRPr="00C92EA1">
        <w:rPr>
          <w:rFonts w:ascii="Arial" w:hAnsi="Arial" w:cs="Arial"/>
          <w:sz w:val="22"/>
          <w:szCs w:val="22"/>
        </w:rPr>
        <w:t xml:space="preserve">the </w:t>
      </w:r>
      <w:r w:rsidR="00D71F91" w:rsidRPr="00C92EA1">
        <w:rPr>
          <w:rFonts w:ascii="Arial" w:hAnsi="Arial" w:cs="Arial"/>
          <w:sz w:val="22"/>
          <w:szCs w:val="22"/>
        </w:rPr>
        <w:t>s</w:t>
      </w:r>
      <w:r w:rsidR="00685E38" w:rsidRPr="00C92EA1">
        <w:rPr>
          <w:rFonts w:ascii="Arial" w:hAnsi="Arial" w:cs="Arial"/>
          <w:sz w:val="22"/>
          <w:szCs w:val="22"/>
        </w:rPr>
        <w:t>ubsidiaries</w:t>
      </w:r>
      <w:r w:rsidR="00685E38" w:rsidRPr="00C92EA1">
        <w:rPr>
          <w:rFonts w:ascii="Arial" w:hAnsi="Arial" w:cs="Angsana New"/>
          <w:sz w:val="22"/>
          <w:szCs w:val="22"/>
          <w:cs/>
        </w:rPr>
        <w:t>”)</w:t>
      </w:r>
      <w:r w:rsidR="004D64B3" w:rsidRPr="00C92EA1">
        <w:rPr>
          <w:rFonts w:ascii="Arial" w:hAnsi="Arial" w:cs="Angsana New"/>
          <w:sz w:val="22"/>
          <w:szCs w:val="22"/>
          <w:cs/>
        </w:rPr>
        <w:t xml:space="preserve"> </w:t>
      </w:r>
      <w:r w:rsidR="00C34A6E" w:rsidRPr="00C92EA1">
        <w:rPr>
          <w:rFonts w:ascii="Arial" w:hAnsi="Arial" w:cs="Angsana New"/>
          <w:sz w:val="22"/>
          <w:szCs w:val="22"/>
          <w:cs/>
        </w:rPr>
        <w:t>(</w:t>
      </w:r>
      <w:r w:rsidR="00C34A6E" w:rsidRPr="00C92EA1">
        <w:rPr>
          <w:rFonts w:ascii="Arial" w:hAnsi="Arial" w:cs="Arial"/>
          <w:sz w:val="22"/>
          <w:szCs w:val="22"/>
        </w:rPr>
        <w:t xml:space="preserve">collectively as </w:t>
      </w:r>
      <w:r w:rsidR="00C34A6E" w:rsidRPr="00C92EA1">
        <w:rPr>
          <w:rFonts w:ascii="Arial" w:hAnsi="Arial" w:cs="Angsana New"/>
          <w:sz w:val="22"/>
          <w:szCs w:val="22"/>
          <w:cs/>
        </w:rPr>
        <w:t>“</w:t>
      </w:r>
      <w:r w:rsidR="00C34A6E" w:rsidRPr="00C92EA1">
        <w:rPr>
          <w:rFonts w:ascii="Arial" w:hAnsi="Arial" w:cs="Arial"/>
          <w:sz w:val="22"/>
          <w:szCs w:val="22"/>
        </w:rPr>
        <w:t>the Group</w:t>
      </w:r>
      <w:r w:rsidR="00C34A6E" w:rsidRPr="00C92EA1">
        <w:rPr>
          <w:rFonts w:ascii="Arial" w:hAnsi="Arial" w:cs="Angsana New"/>
          <w:sz w:val="22"/>
          <w:szCs w:val="22"/>
          <w:cs/>
        </w:rPr>
        <w:t xml:space="preserve">”) </w:t>
      </w:r>
      <w:r w:rsidR="004D64B3" w:rsidRPr="00C92EA1">
        <w:rPr>
          <w:rFonts w:ascii="Arial" w:hAnsi="Arial" w:cs="Arial"/>
          <w:sz w:val="22"/>
          <w:szCs w:val="22"/>
        </w:rPr>
        <w:t xml:space="preserve">and have been prepared on the same basis as that applied for the consolidated financial statements for the year ended </w:t>
      </w:r>
      <w:r w:rsidR="00B71A6E" w:rsidRPr="00C92EA1">
        <w:rPr>
          <w:rFonts w:ascii="Arial" w:hAnsi="Arial" w:cs="Angsana New"/>
          <w:sz w:val="22"/>
          <w:szCs w:val="22"/>
          <w:cs/>
        </w:rPr>
        <w:t xml:space="preserve">            </w:t>
      </w:r>
      <w:r w:rsidR="004D64B3" w:rsidRPr="00C92EA1">
        <w:rPr>
          <w:rFonts w:ascii="Arial" w:hAnsi="Arial" w:cs="Arial"/>
          <w:sz w:val="22"/>
          <w:szCs w:val="22"/>
        </w:rPr>
        <w:t xml:space="preserve">31 December </w:t>
      </w:r>
      <w:r w:rsidR="0082622C" w:rsidRPr="00C92EA1">
        <w:rPr>
          <w:rFonts w:ascii="Arial" w:hAnsi="Arial" w:cs="Arial"/>
          <w:sz w:val="22"/>
          <w:szCs w:val="22"/>
        </w:rPr>
        <w:t>2023</w:t>
      </w:r>
      <w:r w:rsidR="00451BB7" w:rsidRPr="00C92EA1">
        <w:rPr>
          <w:rFonts w:ascii="Arial" w:hAnsi="Arial" w:cs="Arial"/>
          <w:sz w:val="22"/>
          <w:szCs w:val="22"/>
        </w:rPr>
        <w:t>, with no change in shareholding structure of subsidiaries during the current period</w:t>
      </w:r>
      <w:r w:rsidR="00A1786E" w:rsidRPr="00C92EA1">
        <w:rPr>
          <w:rFonts w:ascii="Arial" w:hAnsi="Arial" w:cs="Angsana New"/>
          <w:sz w:val="22"/>
          <w:szCs w:val="22"/>
          <w:cs/>
        </w:rPr>
        <w:t>.</w:t>
      </w:r>
    </w:p>
    <w:p w14:paraId="76FF6490" w14:textId="59AF8FE3" w:rsidR="00B92146" w:rsidRPr="00C92EA1" w:rsidRDefault="00B92146" w:rsidP="003B1138">
      <w:pPr>
        <w:spacing w:before="120" w:after="120" w:line="380" w:lineRule="exact"/>
        <w:ind w:left="547" w:hanging="547"/>
        <w:jc w:val="thaiDistribute"/>
        <w:rPr>
          <w:rFonts w:ascii="Arial" w:eastAsiaTheme="minorHAnsi" w:hAnsi="Arial" w:cs="Arial"/>
          <w:b/>
          <w:bCs/>
          <w:sz w:val="22"/>
          <w:szCs w:val="22"/>
        </w:rPr>
      </w:pPr>
      <w:r w:rsidRPr="00C92EA1">
        <w:rPr>
          <w:rFonts w:ascii="Arial" w:hAnsi="Arial" w:cs="Arial"/>
          <w:b/>
          <w:bCs/>
          <w:sz w:val="22"/>
          <w:szCs w:val="22"/>
        </w:rPr>
        <w:t>1</w:t>
      </w:r>
      <w:r w:rsidRPr="00C92EA1">
        <w:rPr>
          <w:rFonts w:ascii="Arial" w:hAnsi="Arial" w:cs="Angsana New"/>
          <w:b/>
          <w:bCs/>
          <w:sz w:val="22"/>
          <w:szCs w:val="22"/>
          <w:cs/>
        </w:rPr>
        <w:t>.</w:t>
      </w:r>
      <w:r w:rsidR="00286E42" w:rsidRPr="00C92EA1">
        <w:rPr>
          <w:rFonts w:ascii="Arial" w:hAnsi="Arial" w:cs="Arial"/>
          <w:b/>
          <w:bCs/>
          <w:sz w:val="22"/>
          <w:szCs w:val="22"/>
        </w:rPr>
        <w:t>3</w:t>
      </w:r>
      <w:r w:rsidRPr="00C92EA1">
        <w:rPr>
          <w:rFonts w:ascii="Arial" w:hAnsi="Arial" w:cs="Angsana New"/>
          <w:b/>
          <w:bCs/>
          <w:sz w:val="22"/>
          <w:szCs w:val="22"/>
          <w:cs/>
        </w:rPr>
        <w:t xml:space="preserve"> </w:t>
      </w:r>
      <w:r w:rsidRPr="00C92EA1">
        <w:rPr>
          <w:rFonts w:ascii="Arial" w:hAnsi="Arial" w:cs="Arial"/>
          <w:b/>
          <w:bCs/>
          <w:sz w:val="22"/>
          <w:szCs w:val="22"/>
        </w:rPr>
        <w:tab/>
      </w:r>
      <w:r w:rsidR="008F4B1E" w:rsidRPr="00C92EA1">
        <w:rPr>
          <w:rFonts w:ascii="Arial" w:hAnsi="Arial" w:cs="Arial"/>
          <w:b/>
          <w:bCs/>
          <w:sz w:val="22"/>
          <w:szCs w:val="22"/>
        </w:rPr>
        <w:t>A</w:t>
      </w:r>
      <w:r w:rsidRPr="00C92EA1">
        <w:rPr>
          <w:rFonts w:ascii="Arial" w:hAnsi="Arial" w:cs="Arial"/>
          <w:b/>
          <w:bCs/>
          <w:sz w:val="22"/>
          <w:szCs w:val="22"/>
        </w:rPr>
        <w:t>ccounting policies</w:t>
      </w:r>
    </w:p>
    <w:p w14:paraId="32153AD8" w14:textId="1234288B" w:rsidR="00AC59E3" w:rsidRPr="00C92EA1" w:rsidRDefault="00DE65F9" w:rsidP="003B1138">
      <w:pPr>
        <w:spacing w:before="120" w:after="120" w:line="380" w:lineRule="exact"/>
        <w:ind w:left="540"/>
        <w:jc w:val="thaiDistribute"/>
        <w:rPr>
          <w:rFonts w:ascii="Arial" w:hAnsi="Arial" w:cs="Arial"/>
          <w:sz w:val="22"/>
          <w:szCs w:val="22"/>
        </w:rPr>
      </w:pPr>
      <w:r w:rsidRPr="00C92EA1">
        <w:rPr>
          <w:rFonts w:ascii="Arial" w:hAnsi="Arial" w:cs="Arial"/>
          <w:sz w:val="22"/>
          <w:szCs w:val="22"/>
        </w:rPr>
        <w:lastRenderedPageBreak/>
        <w:t xml:space="preserve">The </w:t>
      </w:r>
      <w:r w:rsidR="002D759B" w:rsidRPr="00C92EA1">
        <w:rPr>
          <w:rFonts w:ascii="Arial" w:hAnsi="Arial" w:cs="Arial"/>
          <w:sz w:val="22"/>
          <w:szCs w:val="22"/>
        </w:rPr>
        <w:t xml:space="preserve">interim financial </w:t>
      </w:r>
      <w:r w:rsidR="002C592A" w:rsidRPr="00C92EA1">
        <w:rPr>
          <w:rFonts w:ascii="Arial" w:hAnsi="Arial" w:cs="Arial"/>
          <w:sz w:val="22"/>
          <w:szCs w:val="22"/>
        </w:rPr>
        <w:t xml:space="preserve">statements </w:t>
      </w:r>
      <w:r w:rsidRPr="00C92EA1">
        <w:rPr>
          <w:rFonts w:ascii="Arial" w:hAnsi="Arial" w:cs="Arial"/>
          <w:sz w:val="22"/>
          <w:szCs w:val="22"/>
        </w:rPr>
        <w:t xml:space="preserve">are prepared using the same accounting policies and methods of computation as were used for the financial statements for the year ended </w:t>
      </w:r>
      <w:r w:rsidR="00A73109" w:rsidRPr="00C92EA1">
        <w:rPr>
          <w:rFonts w:ascii="Arial" w:hAnsi="Arial" w:cs="Angsana New"/>
          <w:sz w:val="22"/>
          <w:szCs w:val="22"/>
          <w:cs/>
        </w:rPr>
        <w:t xml:space="preserve">               </w:t>
      </w:r>
      <w:r w:rsidRPr="00C92EA1">
        <w:rPr>
          <w:rFonts w:ascii="Arial" w:hAnsi="Arial" w:cs="Arial"/>
          <w:sz w:val="22"/>
          <w:szCs w:val="22"/>
        </w:rPr>
        <w:t xml:space="preserve">31 December </w:t>
      </w:r>
      <w:r w:rsidR="0082622C" w:rsidRPr="00C92EA1">
        <w:rPr>
          <w:rFonts w:ascii="Arial" w:hAnsi="Arial" w:cs="Arial"/>
          <w:sz w:val="22"/>
          <w:szCs w:val="22"/>
        </w:rPr>
        <w:t>2023</w:t>
      </w:r>
      <w:r w:rsidR="00AC59E3" w:rsidRPr="00C92EA1">
        <w:rPr>
          <w:rFonts w:ascii="Arial" w:hAnsi="Arial" w:cs="Angsana New"/>
          <w:sz w:val="22"/>
          <w:szCs w:val="22"/>
          <w:cs/>
        </w:rPr>
        <w:t>.</w:t>
      </w:r>
    </w:p>
    <w:p w14:paraId="49692C3A" w14:textId="770156B0" w:rsidR="006C0B74" w:rsidRPr="00C92EA1" w:rsidRDefault="006C0B74" w:rsidP="003B1138">
      <w:pPr>
        <w:spacing w:before="120" w:after="120" w:line="380" w:lineRule="exact"/>
        <w:ind w:left="540"/>
        <w:jc w:val="thaiDistribute"/>
        <w:rPr>
          <w:rFonts w:ascii="Arial" w:hAnsi="Arial" w:cs="Arial"/>
          <w:sz w:val="22"/>
          <w:szCs w:val="22"/>
        </w:rPr>
      </w:pPr>
      <w:r w:rsidRPr="00C92EA1">
        <w:rPr>
          <w:rFonts w:ascii="Arial" w:hAnsi="Arial" w:cs="Arial"/>
          <w:sz w:val="22"/>
          <w:szCs w:val="22"/>
        </w:rPr>
        <w:t xml:space="preserve">The revised financial reporting standards which are effective for fiscal years beginning on or after 1 January </w:t>
      </w:r>
      <w:r w:rsidR="0082622C" w:rsidRPr="00C92EA1">
        <w:rPr>
          <w:rFonts w:ascii="Arial" w:hAnsi="Arial" w:cs="Arial"/>
          <w:sz w:val="22"/>
          <w:szCs w:val="22"/>
        </w:rPr>
        <w:t>2024</w:t>
      </w:r>
      <w:r w:rsidRPr="00C92EA1">
        <w:rPr>
          <w:rFonts w:ascii="Arial" w:hAnsi="Arial" w:cs="Arial"/>
          <w:sz w:val="22"/>
          <w:szCs w:val="22"/>
        </w:rPr>
        <w:t>, do not have any significant impact on the Group</w:t>
      </w:r>
      <w:r w:rsidRPr="00C92EA1">
        <w:rPr>
          <w:rFonts w:ascii="Arial" w:hAnsi="Arial" w:cs="Angsana New"/>
          <w:sz w:val="22"/>
          <w:szCs w:val="22"/>
          <w:cs/>
        </w:rPr>
        <w:t>’</w:t>
      </w:r>
      <w:r w:rsidRPr="00C92EA1">
        <w:rPr>
          <w:rFonts w:ascii="Arial" w:hAnsi="Arial" w:cs="Arial"/>
          <w:sz w:val="22"/>
          <w:szCs w:val="22"/>
        </w:rPr>
        <w:t>s financial statements</w:t>
      </w:r>
      <w:r w:rsidRPr="00C92EA1">
        <w:rPr>
          <w:rFonts w:ascii="Arial" w:hAnsi="Arial" w:cs="Angsana New"/>
          <w:sz w:val="22"/>
          <w:szCs w:val="22"/>
          <w:cs/>
        </w:rPr>
        <w:t>.</w:t>
      </w:r>
    </w:p>
    <w:p w14:paraId="28E1C974" w14:textId="77777777" w:rsidR="003B11F4" w:rsidRPr="00C92EA1" w:rsidRDefault="003B11F4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2"/>
        </w:rPr>
      </w:pPr>
      <w:r w:rsidRPr="00C92EA1">
        <w:rPr>
          <w:rFonts w:ascii="Arial" w:hAnsi="Arial" w:cs="Angsana New"/>
          <w:b/>
          <w:bCs/>
          <w:sz w:val="22"/>
          <w:szCs w:val="22"/>
          <w:cs/>
        </w:rPr>
        <w:br w:type="page"/>
      </w:r>
    </w:p>
    <w:p w14:paraId="45AC5FC7" w14:textId="033F27AD" w:rsidR="003B11F4" w:rsidRPr="00C92EA1" w:rsidRDefault="003B11F4" w:rsidP="003B11F4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C92EA1">
        <w:rPr>
          <w:rFonts w:ascii="Arial" w:hAnsi="Arial" w:cs="Arial"/>
          <w:b/>
          <w:bCs/>
          <w:sz w:val="22"/>
          <w:szCs w:val="22"/>
        </w:rPr>
        <w:lastRenderedPageBreak/>
        <w:t>1</w:t>
      </w:r>
      <w:r w:rsidRPr="00C92EA1">
        <w:rPr>
          <w:rFonts w:ascii="Arial" w:hAnsi="Arial" w:cs="Angsana New"/>
          <w:b/>
          <w:bCs/>
          <w:sz w:val="22"/>
          <w:szCs w:val="22"/>
          <w:cs/>
        </w:rPr>
        <w:t>.</w:t>
      </w:r>
      <w:r w:rsidRPr="00C92EA1">
        <w:rPr>
          <w:rFonts w:ascii="Arial" w:hAnsi="Arial" w:cs="Arial"/>
          <w:b/>
          <w:bCs/>
          <w:sz w:val="22"/>
          <w:szCs w:val="22"/>
        </w:rPr>
        <w:t>4</w:t>
      </w:r>
      <w:r w:rsidRPr="00C92EA1">
        <w:rPr>
          <w:rFonts w:ascii="Arial" w:hAnsi="Arial" w:cs="Arial"/>
          <w:b/>
          <w:bCs/>
          <w:sz w:val="22"/>
          <w:szCs w:val="22"/>
        </w:rPr>
        <w:tab/>
        <w:t>New financial reporting standards that will become effective for fiscal years beginning on or after 1 January 2025</w:t>
      </w:r>
    </w:p>
    <w:p w14:paraId="00E31DD4" w14:textId="77777777" w:rsidR="003B11F4" w:rsidRPr="00C92EA1" w:rsidRDefault="003B11F4" w:rsidP="003B11F4">
      <w:pPr>
        <w:spacing w:before="120" w:after="120" w:line="380" w:lineRule="exact"/>
        <w:ind w:left="540"/>
        <w:jc w:val="thaiDistribute"/>
        <w:rPr>
          <w:rFonts w:ascii="Arial" w:hAnsi="Arial" w:cs="Arial"/>
          <w:sz w:val="22"/>
          <w:szCs w:val="22"/>
        </w:rPr>
      </w:pPr>
      <w:r w:rsidRPr="00C92EA1">
        <w:rPr>
          <w:rFonts w:ascii="Arial" w:hAnsi="Arial" w:cs="Arial"/>
          <w:sz w:val="22"/>
          <w:szCs w:val="22"/>
        </w:rPr>
        <w:t>The Federation of Accounting Professions issued a number of revised financial reporting standards, which are effective for fiscal years beginning on or after 1 January 2025</w:t>
      </w:r>
      <w:r w:rsidRPr="00C92EA1">
        <w:rPr>
          <w:rFonts w:ascii="Arial" w:hAnsi="Arial" w:cs="Angsana New"/>
          <w:sz w:val="22"/>
          <w:szCs w:val="22"/>
          <w:cs/>
        </w:rPr>
        <w:t xml:space="preserve">. </w:t>
      </w:r>
      <w:r w:rsidRPr="00C92EA1">
        <w:rPr>
          <w:rFonts w:ascii="Arial" w:hAnsi="Arial" w:cs="Arial"/>
          <w:sz w:val="22"/>
          <w:szCs w:val="22"/>
        </w:rPr>
        <w:t>These financial reporting standards were aimed at alignment with the corresponding International Financial Reporting Standards with most of the changes directed towards clarifying accounting treatment</w:t>
      </w:r>
      <w:r w:rsidRPr="00C92EA1">
        <w:rPr>
          <w:rFonts w:ascii="Arial" w:hAnsi="Arial" w:cs="Angsana New"/>
          <w:sz w:val="22"/>
          <w:szCs w:val="22"/>
          <w:cs/>
        </w:rPr>
        <w:t xml:space="preserve"> </w:t>
      </w:r>
      <w:r w:rsidRPr="00C92EA1">
        <w:rPr>
          <w:rFonts w:ascii="Arial" w:hAnsi="Arial" w:cs="Arial"/>
          <w:sz w:val="22"/>
          <w:szCs w:val="22"/>
        </w:rPr>
        <w:t>and providing accounting guidance for users</w:t>
      </w:r>
      <w:r w:rsidRPr="00C92EA1">
        <w:rPr>
          <w:rFonts w:ascii="Arial" w:hAnsi="Arial" w:cs="Angsana New"/>
          <w:sz w:val="22"/>
          <w:szCs w:val="22"/>
          <w:cs/>
        </w:rPr>
        <w:t>.</w:t>
      </w:r>
    </w:p>
    <w:p w14:paraId="14D51BD5" w14:textId="77777777" w:rsidR="003B11F4" w:rsidRPr="00C92EA1" w:rsidRDefault="003B11F4" w:rsidP="003B11F4">
      <w:pPr>
        <w:spacing w:before="120" w:after="120" w:line="380" w:lineRule="exact"/>
        <w:ind w:left="540"/>
        <w:jc w:val="thaiDistribute"/>
        <w:rPr>
          <w:rFonts w:ascii="Arial" w:hAnsi="Arial" w:cs="Arial"/>
          <w:sz w:val="22"/>
          <w:szCs w:val="22"/>
          <w:cs/>
        </w:rPr>
      </w:pPr>
      <w:r w:rsidRPr="00C92EA1">
        <w:rPr>
          <w:rFonts w:ascii="Arial" w:hAnsi="Arial" w:cs="Arial"/>
          <w:sz w:val="22"/>
          <w:szCs w:val="22"/>
        </w:rPr>
        <w:t>The management of the Group believes that adoption of these amendments will not have any significant impact on the Group</w:t>
      </w:r>
      <w:r w:rsidRPr="00C92EA1">
        <w:rPr>
          <w:rFonts w:ascii="Arial" w:hAnsi="Arial" w:cs="Angsana New"/>
          <w:sz w:val="22"/>
          <w:szCs w:val="22"/>
          <w:cs/>
        </w:rPr>
        <w:t>’</w:t>
      </w:r>
      <w:r w:rsidRPr="00C92EA1">
        <w:rPr>
          <w:rFonts w:ascii="Arial" w:hAnsi="Arial" w:cs="Arial"/>
          <w:sz w:val="22"/>
          <w:szCs w:val="22"/>
        </w:rPr>
        <w:t>s financial statements</w:t>
      </w:r>
      <w:r w:rsidRPr="00C92EA1">
        <w:rPr>
          <w:rFonts w:ascii="Arial" w:hAnsi="Arial" w:cs="Angsana New"/>
          <w:sz w:val="22"/>
          <w:szCs w:val="22"/>
          <w:cs/>
        </w:rPr>
        <w:t>.</w:t>
      </w:r>
    </w:p>
    <w:p w14:paraId="18FAE9F8" w14:textId="1257A416" w:rsidR="00553832" w:rsidRPr="00C92EA1" w:rsidRDefault="00AC59E3" w:rsidP="003B1138">
      <w:pPr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C92EA1">
        <w:rPr>
          <w:rFonts w:ascii="Arial" w:hAnsi="Arial" w:cs="Arial"/>
          <w:b/>
          <w:bCs/>
          <w:sz w:val="22"/>
          <w:szCs w:val="22"/>
        </w:rPr>
        <w:t>2</w:t>
      </w:r>
      <w:r w:rsidR="00553832" w:rsidRPr="00C92EA1">
        <w:rPr>
          <w:rFonts w:ascii="Arial" w:hAnsi="Arial" w:cs="Angsana New"/>
          <w:b/>
          <w:bCs/>
          <w:sz w:val="22"/>
          <w:szCs w:val="22"/>
          <w:cs/>
        </w:rPr>
        <w:t>.</w:t>
      </w:r>
      <w:r w:rsidR="00553832" w:rsidRPr="00C92EA1">
        <w:rPr>
          <w:rFonts w:ascii="Arial" w:hAnsi="Arial" w:cs="Arial"/>
          <w:b/>
          <w:bCs/>
          <w:sz w:val="22"/>
          <w:szCs w:val="22"/>
        </w:rPr>
        <w:tab/>
        <w:t>Related party transactions</w:t>
      </w:r>
    </w:p>
    <w:p w14:paraId="514C34B2" w14:textId="21846A16" w:rsidR="005C6C1D" w:rsidRPr="00C92EA1" w:rsidRDefault="005C6C1D" w:rsidP="003B1138">
      <w:pPr>
        <w:pStyle w:val="BodyTextIndent2"/>
        <w:spacing w:before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C92EA1">
        <w:rPr>
          <w:rFonts w:ascii="Arial" w:hAnsi="Arial" w:cs="Arial"/>
          <w:sz w:val="22"/>
          <w:szCs w:val="22"/>
        </w:rPr>
        <w:t>During the period, the Group had significant business transactions with related parties</w:t>
      </w:r>
      <w:r w:rsidRPr="00C92EA1">
        <w:rPr>
          <w:rFonts w:ascii="Arial" w:hAnsi="Arial"/>
          <w:sz w:val="22"/>
          <w:szCs w:val="22"/>
          <w:cs/>
        </w:rPr>
        <w:t xml:space="preserve">. </w:t>
      </w:r>
      <w:r w:rsidRPr="00C92EA1">
        <w:rPr>
          <w:rFonts w:ascii="Arial" w:hAnsi="Arial" w:cs="Arial"/>
          <w:sz w:val="22"/>
          <w:szCs w:val="22"/>
        </w:rPr>
        <w:t>Such transactions, which are summarised below, arose in the ordinary course of business</w:t>
      </w:r>
      <w:r w:rsidRPr="00C92EA1">
        <w:rPr>
          <w:rFonts w:ascii="Arial" w:hAnsi="Arial"/>
          <w:sz w:val="22"/>
          <w:szCs w:val="22"/>
          <w:cs/>
        </w:rPr>
        <w:t xml:space="preserve">. </w:t>
      </w:r>
      <w:r w:rsidRPr="00C92EA1">
        <w:rPr>
          <w:rFonts w:ascii="Arial" w:hAnsi="Arial" w:cs="Arial"/>
          <w:sz w:val="22"/>
          <w:szCs w:val="22"/>
        </w:rPr>
        <w:t>There were no significant changes in the transfer pricing policy of transactions with related parties during the current period</w:t>
      </w:r>
      <w:r w:rsidRPr="00C92EA1">
        <w:rPr>
          <w:rFonts w:ascii="Arial" w:hAnsi="Arial"/>
          <w:sz w:val="22"/>
          <w:szCs w:val="22"/>
          <w:cs/>
        </w:rPr>
        <w:t>.</w:t>
      </w:r>
    </w:p>
    <w:p w14:paraId="58CCD53E" w14:textId="77777777" w:rsidR="00546E3F" w:rsidRPr="00C92EA1" w:rsidRDefault="00546E3F" w:rsidP="00546E3F">
      <w:pPr>
        <w:pStyle w:val="BodyTextIndent2"/>
        <w:spacing w:before="120" w:line="36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C92EA1">
        <w:rPr>
          <w:rFonts w:ascii="Arial" w:hAnsi="Arial" w:cs="Arial"/>
          <w:sz w:val="22"/>
          <w:szCs w:val="22"/>
        </w:rPr>
        <w:t>Summaries significant business transactions with related parties as follows</w:t>
      </w:r>
      <w:r w:rsidRPr="00C92EA1">
        <w:rPr>
          <w:rFonts w:ascii="Arial" w:hAnsi="Arial"/>
          <w:sz w:val="22"/>
          <w:szCs w:val="22"/>
          <w:cs/>
        </w:rPr>
        <w:t>.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080"/>
        <w:gridCol w:w="1080"/>
        <w:gridCol w:w="1080"/>
        <w:gridCol w:w="1080"/>
      </w:tblGrid>
      <w:tr w:rsidR="00ED4AB9" w:rsidRPr="00C92EA1" w14:paraId="0D93F661" w14:textId="77777777" w:rsidTr="00C92EA1">
        <w:trPr>
          <w:tblHeader/>
        </w:trPr>
        <w:tc>
          <w:tcPr>
            <w:tcW w:w="4860" w:type="dxa"/>
            <w:vAlign w:val="bottom"/>
          </w:tcPr>
          <w:p w14:paraId="451D824A" w14:textId="77777777" w:rsidR="00546E3F" w:rsidRPr="00C92EA1" w:rsidRDefault="00546E3F" w:rsidP="003A6477">
            <w:pPr>
              <w:spacing w:line="360" w:lineRule="exact"/>
              <w:ind w:right="-10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181C37C3" w14:textId="77777777" w:rsidR="00546E3F" w:rsidRPr="00C92EA1" w:rsidRDefault="00546E3F" w:rsidP="003A6477">
            <w:pPr>
              <w:spacing w:line="3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C92EA1">
              <w:rPr>
                <w:rFonts w:ascii="Arial" w:hAnsi="Arial" w:cs="Arial"/>
                <w:sz w:val="20"/>
                <w:szCs w:val="20"/>
              </w:rPr>
              <w:t>Unit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 xml:space="preserve">: </w:t>
            </w:r>
            <w:r w:rsidRPr="00C92EA1">
              <w:rPr>
                <w:rFonts w:ascii="Arial" w:hAnsi="Arial" w:cs="Arial"/>
                <w:sz w:val="20"/>
                <w:szCs w:val="20"/>
              </w:rPr>
              <w:t>Thousand Baht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</w:tr>
      <w:tr w:rsidR="00ED4AB9" w:rsidRPr="00C92EA1" w14:paraId="317600F1" w14:textId="77777777" w:rsidTr="00C92EA1">
        <w:trPr>
          <w:tblHeader/>
        </w:trPr>
        <w:tc>
          <w:tcPr>
            <w:tcW w:w="4860" w:type="dxa"/>
            <w:vAlign w:val="bottom"/>
          </w:tcPr>
          <w:p w14:paraId="005FA61B" w14:textId="77777777" w:rsidR="00546E3F" w:rsidRPr="00C92EA1" w:rsidRDefault="00546E3F" w:rsidP="003A6477">
            <w:pPr>
              <w:spacing w:line="360" w:lineRule="exact"/>
              <w:ind w:right="-10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70741C7E" w14:textId="059616BE" w:rsidR="00546E3F" w:rsidRPr="00C92EA1" w:rsidRDefault="00546E3F" w:rsidP="003A64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C92EA1">
              <w:rPr>
                <w:rFonts w:ascii="Arial" w:hAnsi="Arial" w:cs="Arial"/>
                <w:spacing w:val="-8"/>
                <w:sz w:val="20"/>
                <w:szCs w:val="20"/>
              </w:rPr>
              <w:t>For the three</w:t>
            </w:r>
            <w:r w:rsidRPr="00C92EA1">
              <w:rPr>
                <w:rFonts w:ascii="Arial" w:hAnsi="Arial" w:cs="Angsana New"/>
                <w:spacing w:val="-8"/>
                <w:sz w:val="20"/>
                <w:szCs w:val="20"/>
                <w:cs/>
              </w:rPr>
              <w:t>-</w:t>
            </w:r>
            <w:r w:rsidRPr="00C92EA1">
              <w:rPr>
                <w:rFonts w:ascii="Arial" w:hAnsi="Arial" w:cs="Arial"/>
                <w:spacing w:val="-8"/>
                <w:sz w:val="20"/>
                <w:szCs w:val="20"/>
              </w:rPr>
              <w:t xml:space="preserve">month periods ended 30 </w:t>
            </w:r>
            <w:r w:rsidR="006928F0" w:rsidRPr="00C92EA1">
              <w:rPr>
                <w:rFonts w:ascii="Arial" w:hAnsi="Arial" w:cs="Arial"/>
                <w:spacing w:val="-8"/>
                <w:sz w:val="20"/>
                <w:szCs w:val="20"/>
              </w:rPr>
              <w:t>September</w:t>
            </w:r>
          </w:p>
        </w:tc>
      </w:tr>
      <w:tr w:rsidR="00ED4AB9" w:rsidRPr="00C92EA1" w14:paraId="28CB62BB" w14:textId="77777777" w:rsidTr="00C92EA1">
        <w:trPr>
          <w:tblHeader/>
        </w:trPr>
        <w:tc>
          <w:tcPr>
            <w:tcW w:w="4860" w:type="dxa"/>
            <w:vAlign w:val="bottom"/>
          </w:tcPr>
          <w:p w14:paraId="170EE675" w14:textId="77777777" w:rsidR="00546E3F" w:rsidRPr="00C92EA1" w:rsidRDefault="00546E3F" w:rsidP="003A6477">
            <w:pPr>
              <w:spacing w:line="360" w:lineRule="exact"/>
              <w:ind w:right="-10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1ABE63B" w14:textId="77777777" w:rsidR="00546E3F" w:rsidRPr="00C92EA1" w:rsidRDefault="00546E3F" w:rsidP="003A64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 xml:space="preserve">Consolidated                  </w:t>
            </w:r>
            <w:r w:rsidRPr="00C92EA1">
              <w:rPr>
                <w:rFonts w:ascii="Arial" w:hAnsi="Arial" w:cs="Arial"/>
                <w:spacing w:val="-4"/>
                <w:sz w:val="20"/>
                <w:szCs w:val="20"/>
              </w:rPr>
              <w:t>financial statements</w:t>
            </w:r>
          </w:p>
        </w:tc>
        <w:tc>
          <w:tcPr>
            <w:tcW w:w="2160" w:type="dxa"/>
            <w:gridSpan w:val="2"/>
            <w:vAlign w:val="bottom"/>
          </w:tcPr>
          <w:p w14:paraId="2AAC231A" w14:textId="77777777" w:rsidR="00546E3F" w:rsidRPr="00C92EA1" w:rsidRDefault="00546E3F" w:rsidP="003A64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 xml:space="preserve">Separate                    </w:t>
            </w:r>
            <w:r w:rsidRPr="00C92EA1">
              <w:rPr>
                <w:rFonts w:ascii="Arial" w:hAnsi="Arial" w:cs="Arial"/>
                <w:spacing w:val="-4"/>
                <w:sz w:val="20"/>
                <w:szCs w:val="20"/>
              </w:rPr>
              <w:t>financial statements</w:t>
            </w:r>
          </w:p>
        </w:tc>
      </w:tr>
      <w:tr w:rsidR="00ED4AB9" w:rsidRPr="00C92EA1" w14:paraId="1B91FD10" w14:textId="77777777" w:rsidTr="00C92EA1">
        <w:trPr>
          <w:trHeight w:val="261"/>
          <w:tblHeader/>
        </w:trPr>
        <w:tc>
          <w:tcPr>
            <w:tcW w:w="4860" w:type="dxa"/>
            <w:vAlign w:val="bottom"/>
          </w:tcPr>
          <w:p w14:paraId="1D9761F3" w14:textId="77777777" w:rsidR="00546E3F" w:rsidRPr="00C92EA1" w:rsidRDefault="00546E3F" w:rsidP="003A6477">
            <w:pPr>
              <w:spacing w:line="360" w:lineRule="exact"/>
              <w:ind w:right="-10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3955BBA" w14:textId="088E656A" w:rsidR="00546E3F" w:rsidRPr="00C92EA1" w:rsidRDefault="00546E3F" w:rsidP="003A6477">
            <w:pPr>
              <w:spacing w:line="360" w:lineRule="exact"/>
              <w:ind w:right="-18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92EA1">
              <w:rPr>
                <w:rFonts w:ascii="Arial" w:hAnsi="Arial" w:cs="Arial"/>
                <w:sz w:val="20"/>
                <w:szCs w:val="20"/>
                <w:u w:val="single"/>
              </w:rPr>
              <w:t>2024</w:t>
            </w:r>
          </w:p>
        </w:tc>
        <w:tc>
          <w:tcPr>
            <w:tcW w:w="1080" w:type="dxa"/>
            <w:vAlign w:val="bottom"/>
          </w:tcPr>
          <w:p w14:paraId="23ECCE1B" w14:textId="645D07C7" w:rsidR="00546E3F" w:rsidRPr="00C92EA1" w:rsidRDefault="00546E3F" w:rsidP="003A6477">
            <w:pPr>
              <w:spacing w:line="360" w:lineRule="exact"/>
              <w:ind w:right="-18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92EA1">
              <w:rPr>
                <w:rFonts w:ascii="Arial" w:hAnsi="Arial" w:cs="Arial"/>
                <w:sz w:val="20"/>
                <w:szCs w:val="20"/>
                <w:u w:val="single"/>
              </w:rPr>
              <w:t>2023</w:t>
            </w:r>
          </w:p>
        </w:tc>
        <w:tc>
          <w:tcPr>
            <w:tcW w:w="1080" w:type="dxa"/>
            <w:vAlign w:val="bottom"/>
          </w:tcPr>
          <w:p w14:paraId="4EABABFD" w14:textId="400B12E4" w:rsidR="00546E3F" w:rsidRPr="00C92EA1" w:rsidRDefault="00546E3F" w:rsidP="003A6477">
            <w:pPr>
              <w:spacing w:line="360" w:lineRule="exact"/>
              <w:ind w:right="-18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92EA1">
              <w:rPr>
                <w:rFonts w:ascii="Arial" w:hAnsi="Arial" w:cs="Arial"/>
                <w:sz w:val="20"/>
                <w:szCs w:val="20"/>
                <w:u w:val="single"/>
              </w:rPr>
              <w:t>2024</w:t>
            </w:r>
          </w:p>
        </w:tc>
        <w:tc>
          <w:tcPr>
            <w:tcW w:w="1080" w:type="dxa"/>
            <w:vAlign w:val="bottom"/>
          </w:tcPr>
          <w:p w14:paraId="2AF1DC02" w14:textId="5A8E739E" w:rsidR="00546E3F" w:rsidRPr="00C92EA1" w:rsidRDefault="00546E3F" w:rsidP="003A6477">
            <w:pPr>
              <w:spacing w:line="360" w:lineRule="exact"/>
              <w:ind w:right="-18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92EA1">
              <w:rPr>
                <w:rFonts w:ascii="Arial" w:hAnsi="Arial" w:cs="Arial"/>
                <w:sz w:val="20"/>
                <w:szCs w:val="20"/>
                <w:u w:val="single"/>
              </w:rPr>
              <w:t>2023</w:t>
            </w:r>
          </w:p>
        </w:tc>
      </w:tr>
      <w:tr w:rsidR="00ED4AB9" w:rsidRPr="00C92EA1" w14:paraId="4AD45062" w14:textId="77777777" w:rsidTr="00C92EA1">
        <w:trPr>
          <w:trHeight w:val="261"/>
          <w:tblHeader/>
        </w:trPr>
        <w:tc>
          <w:tcPr>
            <w:tcW w:w="4860" w:type="dxa"/>
            <w:vAlign w:val="bottom"/>
          </w:tcPr>
          <w:p w14:paraId="60C7317E" w14:textId="5DF8B827" w:rsidR="00B04DF3" w:rsidRPr="00C92EA1" w:rsidRDefault="002926C4" w:rsidP="003A6477">
            <w:pPr>
              <w:spacing w:line="360" w:lineRule="exact"/>
              <w:ind w:right="-10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Transactions with subsidiaries</w:t>
            </w:r>
          </w:p>
        </w:tc>
        <w:tc>
          <w:tcPr>
            <w:tcW w:w="1080" w:type="dxa"/>
            <w:vAlign w:val="bottom"/>
          </w:tcPr>
          <w:p w14:paraId="54C2A17D" w14:textId="77777777" w:rsidR="00B04DF3" w:rsidRPr="00C92EA1" w:rsidRDefault="00B04DF3" w:rsidP="003A6477">
            <w:pPr>
              <w:spacing w:line="360" w:lineRule="exact"/>
              <w:ind w:right="-18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49BA15C5" w14:textId="77777777" w:rsidR="00B04DF3" w:rsidRPr="00C92EA1" w:rsidRDefault="00B04DF3" w:rsidP="003A6477">
            <w:pPr>
              <w:spacing w:line="360" w:lineRule="exact"/>
              <w:ind w:right="-18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2E20CD9" w14:textId="77777777" w:rsidR="00B04DF3" w:rsidRPr="00C92EA1" w:rsidRDefault="00B04DF3" w:rsidP="003A6477">
            <w:pPr>
              <w:spacing w:line="360" w:lineRule="exact"/>
              <w:ind w:right="-18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51391FC" w14:textId="77777777" w:rsidR="00B04DF3" w:rsidRPr="00C92EA1" w:rsidRDefault="00B04DF3" w:rsidP="003A6477">
            <w:pPr>
              <w:spacing w:line="360" w:lineRule="exact"/>
              <w:ind w:right="-18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D4AB9" w:rsidRPr="00C92EA1" w14:paraId="5AFBB88D" w14:textId="77777777" w:rsidTr="00C92EA1">
        <w:trPr>
          <w:trHeight w:val="261"/>
          <w:tblHeader/>
        </w:trPr>
        <w:tc>
          <w:tcPr>
            <w:tcW w:w="4860" w:type="dxa"/>
            <w:vAlign w:val="bottom"/>
          </w:tcPr>
          <w:p w14:paraId="35FE7555" w14:textId="58F3434C" w:rsidR="002926C4" w:rsidRPr="00C92EA1" w:rsidRDefault="00A7565D" w:rsidP="003A6477">
            <w:pPr>
              <w:spacing w:line="360" w:lineRule="exact"/>
              <w:ind w:right="-108"/>
              <w:rPr>
                <w:rFonts w:ascii="Arial" w:hAnsi="Arial" w:cs="Arial"/>
                <w:b/>
                <w:bCs/>
                <w:spacing w:val="-6"/>
                <w:sz w:val="20"/>
                <w:szCs w:val="20"/>
                <w:u w:val="single"/>
              </w:rPr>
            </w:pPr>
            <w:r w:rsidRPr="00C92EA1">
              <w:rPr>
                <w:rFonts w:ascii="Arial" w:hAnsi="Arial" w:cs="Angsana New"/>
                <w:spacing w:val="-6"/>
                <w:sz w:val="20"/>
                <w:szCs w:val="20"/>
                <w:cs/>
              </w:rPr>
              <w:t>(</w:t>
            </w:r>
            <w:r w:rsidRPr="00C92EA1">
              <w:rPr>
                <w:rFonts w:ascii="Arial" w:hAnsi="Arial" w:cs="Arial"/>
                <w:spacing w:val="-6"/>
                <w:sz w:val="20"/>
                <w:szCs w:val="20"/>
              </w:rPr>
              <w:t>eliminated from the consolidated financial statements</w:t>
            </w:r>
            <w:r w:rsidRPr="00C92EA1">
              <w:rPr>
                <w:rFonts w:ascii="Arial" w:hAnsi="Arial" w:cs="Angsana New"/>
                <w:spacing w:val="-6"/>
                <w:sz w:val="20"/>
                <w:szCs w:val="20"/>
                <w:cs/>
              </w:rPr>
              <w:t xml:space="preserve">) </w:t>
            </w:r>
          </w:p>
        </w:tc>
        <w:tc>
          <w:tcPr>
            <w:tcW w:w="1080" w:type="dxa"/>
            <w:vAlign w:val="bottom"/>
          </w:tcPr>
          <w:p w14:paraId="7DE81983" w14:textId="77777777" w:rsidR="002926C4" w:rsidRPr="00C92EA1" w:rsidRDefault="002926C4" w:rsidP="003A6477">
            <w:pPr>
              <w:spacing w:line="360" w:lineRule="exact"/>
              <w:ind w:right="-18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4C27BC69" w14:textId="77777777" w:rsidR="002926C4" w:rsidRPr="00C92EA1" w:rsidRDefault="002926C4" w:rsidP="003A6477">
            <w:pPr>
              <w:spacing w:line="360" w:lineRule="exact"/>
              <w:ind w:right="-18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B73F1DF" w14:textId="77777777" w:rsidR="002926C4" w:rsidRPr="00C92EA1" w:rsidRDefault="002926C4" w:rsidP="003A6477">
            <w:pPr>
              <w:spacing w:line="360" w:lineRule="exact"/>
              <w:ind w:right="-18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1A12B6CE" w14:textId="77777777" w:rsidR="002926C4" w:rsidRPr="00C92EA1" w:rsidRDefault="002926C4" w:rsidP="003A6477">
            <w:pPr>
              <w:spacing w:line="360" w:lineRule="exact"/>
              <w:ind w:right="-18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340A60" w:rsidRPr="00C92EA1" w14:paraId="36A5057C" w14:textId="77777777" w:rsidTr="00E87AF6">
        <w:trPr>
          <w:trHeight w:val="261"/>
          <w:tblHeader/>
        </w:trPr>
        <w:tc>
          <w:tcPr>
            <w:tcW w:w="4860" w:type="dxa"/>
            <w:vAlign w:val="bottom"/>
          </w:tcPr>
          <w:p w14:paraId="5BB24B6E" w14:textId="403C945A" w:rsidR="00340A60" w:rsidRPr="00C92EA1" w:rsidRDefault="00340A60" w:rsidP="003A6477">
            <w:pPr>
              <w:spacing w:line="360" w:lineRule="exact"/>
              <w:ind w:right="-108"/>
              <w:jc w:val="thaiDistribute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Sales of goods</w:t>
            </w:r>
          </w:p>
        </w:tc>
        <w:tc>
          <w:tcPr>
            <w:tcW w:w="1080" w:type="dxa"/>
          </w:tcPr>
          <w:p w14:paraId="6204B04C" w14:textId="0E315327" w:rsidR="00340A60" w:rsidRPr="00340A60" w:rsidRDefault="00340A60" w:rsidP="003A6477">
            <w:pPr>
              <w:tabs>
                <w:tab w:val="decimal" w:pos="700"/>
              </w:tabs>
              <w:spacing w:line="36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340A60">
              <w:rPr>
                <w:rFonts w:ascii="Arial" w:hAnsi="Arial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68EC3EAE" w14:textId="2C09C6B0" w:rsidR="00340A60" w:rsidRPr="00340A60" w:rsidRDefault="00340A60" w:rsidP="003A6477">
            <w:pPr>
              <w:tabs>
                <w:tab w:val="decimal" w:pos="700"/>
              </w:tabs>
              <w:spacing w:line="36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340A60">
              <w:rPr>
                <w:rFonts w:ascii="Arial" w:hAnsi="Arial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4A2D88B4" w14:textId="0E1807DC" w:rsidR="00340A60" w:rsidRPr="00340A60" w:rsidRDefault="00340A60" w:rsidP="003A6477">
            <w:pPr>
              <w:tabs>
                <w:tab w:val="decimal" w:pos="700"/>
              </w:tabs>
              <w:spacing w:line="36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340A60">
              <w:rPr>
                <w:rFonts w:ascii="Arial" w:hAnsi="Arial" w:cs="Arial"/>
                <w:sz w:val="20"/>
                <w:szCs w:val="20"/>
              </w:rPr>
              <w:t xml:space="preserve"> 2,321</w:t>
            </w:r>
          </w:p>
        </w:tc>
        <w:tc>
          <w:tcPr>
            <w:tcW w:w="1080" w:type="dxa"/>
          </w:tcPr>
          <w:p w14:paraId="4FE24605" w14:textId="4B767DB2" w:rsidR="00340A60" w:rsidRPr="00340A60" w:rsidRDefault="00340A60" w:rsidP="003A6477">
            <w:pPr>
              <w:tabs>
                <w:tab w:val="decimal" w:pos="700"/>
              </w:tabs>
              <w:spacing w:line="36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340A60">
              <w:rPr>
                <w:rFonts w:ascii="Arial" w:hAnsi="Arial" w:cs="Arial"/>
                <w:sz w:val="20"/>
                <w:szCs w:val="20"/>
              </w:rPr>
              <w:t>13,146</w:t>
            </w:r>
          </w:p>
        </w:tc>
      </w:tr>
      <w:tr w:rsidR="00340A60" w:rsidRPr="00C92EA1" w14:paraId="1F2AD065" w14:textId="77777777" w:rsidTr="00E87AF6">
        <w:trPr>
          <w:trHeight w:val="261"/>
          <w:tblHeader/>
        </w:trPr>
        <w:tc>
          <w:tcPr>
            <w:tcW w:w="4860" w:type="dxa"/>
            <w:vAlign w:val="bottom"/>
          </w:tcPr>
          <w:p w14:paraId="01178340" w14:textId="3D4CB803" w:rsidR="00340A60" w:rsidRPr="00C92EA1" w:rsidRDefault="00340A60" w:rsidP="003A6477">
            <w:pPr>
              <w:spacing w:line="360" w:lineRule="exact"/>
              <w:ind w:right="-108"/>
              <w:jc w:val="thaiDistribute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Purchases of goods</w:t>
            </w:r>
          </w:p>
        </w:tc>
        <w:tc>
          <w:tcPr>
            <w:tcW w:w="1080" w:type="dxa"/>
          </w:tcPr>
          <w:p w14:paraId="7E12EF49" w14:textId="1BC1041C" w:rsidR="00340A60" w:rsidRPr="00340A60" w:rsidRDefault="00340A60" w:rsidP="003A6477">
            <w:pPr>
              <w:tabs>
                <w:tab w:val="decimal" w:pos="700"/>
              </w:tabs>
              <w:spacing w:line="36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340A60">
              <w:rPr>
                <w:rFonts w:ascii="Arial" w:hAnsi="Arial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3772B6D6" w14:textId="3D059618" w:rsidR="00340A60" w:rsidRPr="00340A60" w:rsidRDefault="00340A60" w:rsidP="003A6477">
            <w:pPr>
              <w:tabs>
                <w:tab w:val="decimal" w:pos="700"/>
              </w:tabs>
              <w:spacing w:line="36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340A60">
              <w:rPr>
                <w:rFonts w:ascii="Arial" w:hAnsi="Arial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46DD03BD" w14:textId="1A5BD8E2" w:rsidR="00340A60" w:rsidRPr="00340A60" w:rsidRDefault="00340A60" w:rsidP="003A6477">
            <w:pPr>
              <w:tabs>
                <w:tab w:val="decimal" w:pos="700"/>
              </w:tabs>
              <w:spacing w:line="36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340A60">
              <w:rPr>
                <w:rFonts w:ascii="Arial" w:hAnsi="Arial" w:cs="Arial"/>
                <w:sz w:val="20"/>
                <w:szCs w:val="20"/>
              </w:rPr>
              <w:t xml:space="preserve"> 58</w:t>
            </w:r>
          </w:p>
        </w:tc>
        <w:tc>
          <w:tcPr>
            <w:tcW w:w="1080" w:type="dxa"/>
          </w:tcPr>
          <w:p w14:paraId="27E534E4" w14:textId="0F644AB4" w:rsidR="00340A60" w:rsidRPr="00340A60" w:rsidRDefault="00340A60" w:rsidP="003A6477">
            <w:pPr>
              <w:tabs>
                <w:tab w:val="decimal" w:pos="700"/>
              </w:tabs>
              <w:spacing w:line="36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340A60">
              <w:rPr>
                <w:rFonts w:ascii="Arial" w:hAnsi="Arial" w:cs="Arial"/>
                <w:sz w:val="20"/>
                <w:szCs w:val="20"/>
              </w:rPr>
              <w:t>42</w:t>
            </w:r>
          </w:p>
        </w:tc>
      </w:tr>
      <w:tr w:rsidR="00340A60" w:rsidRPr="00C92EA1" w14:paraId="61E84A03" w14:textId="77777777" w:rsidTr="00E87AF6">
        <w:trPr>
          <w:trHeight w:val="261"/>
          <w:tblHeader/>
        </w:trPr>
        <w:tc>
          <w:tcPr>
            <w:tcW w:w="4860" w:type="dxa"/>
            <w:vAlign w:val="bottom"/>
          </w:tcPr>
          <w:p w14:paraId="72A27EE6" w14:textId="24839549" w:rsidR="00340A60" w:rsidRPr="00C92EA1" w:rsidRDefault="00340A60" w:rsidP="003A6477">
            <w:pPr>
              <w:spacing w:line="360" w:lineRule="exact"/>
              <w:ind w:right="-108"/>
              <w:jc w:val="thaiDistribute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Installation service expenses</w:t>
            </w:r>
          </w:p>
        </w:tc>
        <w:tc>
          <w:tcPr>
            <w:tcW w:w="1080" w:type="dxa"/>
          </w:tcPr>
          <w:p w14:paraId="5EEB2D59" w14:textId="1592A652" w:rsidR="00340A60" w:rsidRPr="00340A60" w:rsidRDefault="00340A60" w:rsidP="003A6477">
            <w:pPr>
              <w:tabs>
                <w:tab w:val="decimal" w:pos="700"/>
              </w:tabs>
              <w:spacing w:line="36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340A60">
              <w:rPr>
                <w:rFonts w:ascii="Arial" w:hAnsi="Arial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7F378978" w14:textId="3B1A16F5" w:rsidR="00340A60" w:rsidRPr="00340A60" w:rsidRDefault="00340A60" w:rsidP="003A6477">
            <w:pPr>
              <w:tabs>
                <w:tab w:val="decimal" w:pos="700"/>
              </w:tabs>
              <w:spacing w:line="36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340A60">
              <w:rPr>
                <w:rFonts w:ascii="Arial" w:hAnsi="Arial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10A1AE24" w14:textId="72EF8566" w:rsidR="00340A60" w:rsidRPr="00340A60" w:rsidRDefault="00340A60" w:rsidP="003A6477">
            <w:pPr>
              <w:tabs>
                <w:tab w:val="decimal" w:pos="700"/>
              </w:tabs>
              <w:spacing w:line="36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340A60">
              <w:rPr>
                <w:rFonts w:ascii="Arial" w:hAnsi="Arial" w:cs="Arial"/>
                <w:sz w:val="20"/>
                <w:szCs w:val="20"/>
              </w:rPr>
              <w:t xml:space="preserve"> 2,147</w:t>
            </w:r>
          </w:p>
        </w:tc>
        <w:tc>
          <w:tcPr>
            <w:tcW w:w="1080" w:type="dxa"/>
          </w:tcPr>
          <w:p w14:paraId="25A26423" w14:textId="74E10E3E" w:rsidR="00340A60" w:rsidRPr="00340A60" w:rsidRDefault="00340A60" w:rsidP="003A6477">
            <w:pPr>
              <w:tabs>
                <w:tab w:val="decimal" w:pos="700"/>
              </w:tabs>
              <w:spacing w:line="36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340A60">
              <w:rPr>
                <w:rFonts w:ascii="Arial" w:hAnsi="Arial" w:cs="Arial"/>
                <w:sz w:val="20"/>
                <w:szCs w:val="20"/>
              </w:rPr>
              <w:t>4,219</w:t>
            </w:r>
          </w:p>
        </w:tc>
      </w:tr>
    </w:tbl>
    <w:p w14:paraId="62808486" w14:textId="7768F207" w:rsidR="003A6477" w:rsidRDefault="003A6477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080"/>
        <w:gridCol w:w="1074"/>
        <w:gridCol w:w="6"/>
        <w:gridCol w:w="1074"/>
        <w:gridCol w:w="6"/>
        <w:gridCol w:w="1080"/>
      </w:tblGrid>
      <w:tr w:rsidR="006928F0" w:rsidRPr="00C92EA1" w14:paraId="1A1E40E5" w14:textId="77777777" w:rsidTr="00C92EA1">
        <w:trPr>
          <w:tblHeader/>
        </w:trPr>
        <w:tc>
          <w:tcPr>
            <w:tcW w:w="4860" w:type="dxa"/>
            <w:vAlign w:val="bottom"/>
          </w:tcPr>
          <w:p w14:paraId="4A67B215" w14:textId="649FD378" w:rsidR="006928F0" w:rsidRPr="00C92EA1" w:rsidRDefault="006928F0" w:rsidP="003A6477">
            <w:pPr>
              <w:spacing w:line="360" w:lineRule="exact"/>
              <w:ind w:right="-10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0" w:type="dxa"/>
            <w:gridSpan w:val="6"/>
            <w:vAlign w:val="bottom"/>
          </w:tcPr>
          <w:p w14:paraId="0727BA2F" w14:textId="77777777" w:rsidR="006928F0" w:rsidRPr="00C92EA1" w:rsidRDefault="006928F0" w:rsidP="003A6477">
            <w:pPr>
              <w:spacing w:line="3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C92EA1">
              <w:rPr>
                <w:rFonts w:ascii="Arial" w:hAnsi="Arial" w:cs="Arial"/>
                <w:sz w:val="20"/>
                <w:szCs w:val="20"/>
              </w:rPr>
              <w:t>Unit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 xml:space="preserve">: </w:t>
            </w:r>
            <w:r w:rsidRPr="00C92EA1">
              <w:rPr>
                <w:rFonts w:ascii="Arial" w:hAnsi="Arial" w:cs="Arial"/>
                <w:sz w:val="20"/>
                <w:szCs w:val="20"/>
              </w:rPr>
              <w:t>Thousand Baht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</w:tr>
      <w:tr w:rsidR="006928F0" w:rsidRPr="00C92EA1" w14:paraId="569C7BFA" w14:textId="77777777" w:rsidTr="00C92EA1">
        <w:trPr>
          <w:tblHeader/>
        </w:trPr>
        <w:tc>
          <w:tcPr>
            <w:tcW w:w="4860" w:type="dxa"/>
            <w:vAlign w:val="bottom"/>
          </w:tcPr>
          <w:p w14:paraId="15AC3DED" w14:textId="77777777" w:rsidR="006928F0" w:rsidRPr="00C92EA1" w:rsidRDefault="006928F0" w:rsidP="003A6477">
            <w:pPr>
              <w:spacing w:line="360" w:lineRule="exact"/>
              <w:ind w:right="-10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0" w:type="dxa"/>
            <w:gridSpan w:val="6"/>
            <w:vAlign w:val="bottom"/>
          </w:tcPr>
          <w:p w14:paraId="0BD07170" w14:textId="332AA5B9" w:rsidR="006928F0" w:rsidRPr="00C92EA1" w:rsidRDefault="006928F0" w:rsidP="003A64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C92EA1">
              <w:rPr>
                <w:rFonts w:ascii="Arial" w:hAnsi="Arial" w:cs="Arial"/>
                <w:spacing w:val="-8"/>
                <w:sz w:val="20"/>
                <w:szCs w:val="20"/>
              </w:rPr>
              <w:t>For the nine</w:t>
            </w:r>
            <w:r w:rsidRPr="00C92EA1">
              <w:rPr>
                <w:rFonts w:ascii="Arial" w:hAnsi="Arial" w:cs="Angsana New"/>
                <w:spacing w:val="-8"/>
                <w:sz w:val="20"/>
                <w:szCs w:val="20"/>
                <w:cs/>
              </w:rPr>
              <w:t>-</w:t>
            </w:r>
            <w:r w:rsidRPr="00C92EA1">
              <w:rPr>
                <w:rFonts w:ascii="Arial" w:hAnsi="Arial" w:cs="Arial"/>
                <w:spacing w:val="-8"/>
                <w:sz w:val="20"/>
                <w:szCs w:val="20"/>
              </w:rPr>
              <w:t>month periods ended 30 September</w:t>
            </w:r>
          </w:p>
        </w:tc>
      </w:tr>
      <w:tr w:rsidR="006928F0" w:rsidRPr="00C92EA1" w14:paraId="6CFC1F0B" w14:textId="77777777" w:rsidTr="00C92EA1">
        <w:trPr>
          <w:tblHeader/>
        </w:trPr>
        <w:tc>
          <w:tcPr>
            <w:tcW w:w="4860" w:type="dxa"/>
            <w:vAlign w:val="bottom"/>
          </w:tcPr>
          <w:p w14:paraId="4C4CF8B1" w14:textId="77777777" w:rsidR="006928F0" w:rsidRPr="00C92EA1" w:rsidRDefault="006928F0" w:rsidP="003A6477">
            <w:pPr>
              <w:spacing w:line="360" w:lineRule="exact"/>
              <w:ind w:right="-10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FED7418" w14:textId="77777777" w:rsidR="006928F0" w:rsidRPr="00C92EA1" w:rsidRDefault="006928F0" w:rsidP="003A64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 xml:space="preserve">Consolidated                  </w:t>
            </w:r>
            <w:r w:rsidRPr="00C92EA1">
              <w:rPr>
                <w:rFonts w:ascii="Arial" w:hAnsi="Arial" w:cs="Arial"/>
                <w:spacing w:val="-4"/>
                <w:sz w:val="20"/>
                <w:szCs w:val="20"/>
              </w:rPr>
              <w:t>financial statements</w:t>
            </w:r>
          </w:p>
        </w:tc>
        <w:tc>
          <w:tcPr>
            <w:tcW w:w="2160" w:type="dxa"/>
            <w:gridSpan w:val="3"/>
            <w:vAlign w:val="bottom"/>
          </w:tcPr>
          <w:p w14:paraId="138B95BD" w14:textId="77777777" w:rsidR="006928F0" w:rsidRPr="00C92EA1" w:rsidRDefault="006928F0" w:rsidP="003A64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 xml:space="preserve">Separate                    </w:t>
            </w:r>
            <w:r w:rsidRPr="00C92EA1">
              <w:rPr>
                <w:rFonts w:ascii="Arial" w:hAnsi="Arial" w:cs="Arial"/>
                <w:spacing w:val="-4"/>
                <w:sz w:val="20"/>
                <w:szCs w:val="20"/>
              </w:rPr>
              <w:t>financial statements</w:t>
            </w:r>
          </w:p>
        </w:tc>
      </w:tr>
      <w:tr w:rsidR="006928F0" w:rsidRPr="00C92EA1" w14:paraId="667E9C5F" w14:textId="77777777" w:rsidTr="00C92EA1">
        <w:trPr>
          <w:trHeight w:val="261"/>
          <w:tblHeader/>
        </w:trPr>
        <w:tc>
          <w:tcPr>
            <w:tcW w:w="4860" w:type="dxa"/>
            <w:vAlign w:val="bottom"/>
          </w:tcPr>
          <w:p w14:paraId="1F3FC95B" w14:textId="77777777" w:rsidR="006928F0" w:rsidRPr="00C92EA1" w:rsidRDefault="006928F0" w:rsidP="003A6477">
            <w:pPr>
              <w:spacing w:line="360" w:lineRule="exact"/>
              <w:ind w:right="-10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D1C724F" w14:textId="5BB67054" w:rsidR="006928F0" w:rsidRPr="00C92EA1" w:rsidRDefault="006928F0" w:rsidP="003A6477">
            <w:pPr>
              <w:spacing w:line="360" w:lineRule="exact"/>
              <w:ind w:right="-18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92EA1">
              <w:rPr>
                <w:rFonts w:ascii="Arial" w:hAnsi="Arial" w:cs="Arial"/>
                <w:sz w:val="20"/>
                <w:szCs w:val="20"/>
                <w:u w:val="single"/>
              </w:rPr>
              <w:t>2024</w:t>
            </w:r>
          </w:p>
        </w:tc>
        <w:tc>
          <w:tcPr>
            <w:tcW w:w="1080" w:type="dxa"/>
            <w:gridSpan w:val="2"/>
            <w:vAlign w:val="bottom"/>
          </w:tcPr>
          <w:p w14:paraId="775A4120" w14:textId="7CA3F7B4" w:rsidR="006928F0" w:rsidRPr="00C92EA1" w:rsidRDefault="006928F0" w:rsidP="003A6477">
            <w:pPr>
              <w:spacing w:line="360" w:lineRule="exact"/>
              <w:ind w:right="-18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92EA1">
              <w:rPr>
                <w:rFonts w:ascii="Arial" w:hAnsi="Arial" w:cs="Arial"/>
                <w:sz w:val="20"/>
                <w:szCs w:val="20"/>
                <w:u w:val="single"/>
              </w:rPr>
              <w:t>2023</w:t>
            </w:r>
          </w:p>
        </w:tc>
        <w:tc>
          <w:tcPr>
            <w:tcW w:w="1080" w:type="dxa"/>
            <w:gridSpan w:val="2"/>
            <w:vAlign w:val="bottom"/>
          </w:tcPr>
          <w:p w14:paraId="5C814F5A" w14:textId="179ACC41" w:rsidR="006928F0" w:rsidRPr="00C92EA1" w:rsidRDefault="006928F0" w:rsidP="003A6477">
            <w:pPr>
              <w:spacing w:line="360" w:lineRule="exact"/>
              <w:ind w:right="-18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92EA1">
              <w:rPr>
                <w:rFonts w:ascii="Arial" w:hAnsi="Arial" w:cs="Arial"/>
                <w:sz w:val="20"/>
                <w:szCs w:val="20"/>
                <w:u w:val="single"/>
              </w:rPr>
              <w:t>2024</w:t>
            </w:r>
          </w:p>
        </w:tc>
        <w:tc>
          <w:tcPr>
            <w:tcW w:w="1080" w:type="dxa"/>
            <w:vAlign w:val="bottom"/>
          </w:tcPr>
          <w:p w14:paraId="67CE0ABB" w14:textId="50426D90" w:rsidR="006928F0" w:rsidRPr="00C92EA1" w:rsidRDefault="006928F0" w:rsidP="003A6477">
            <w:pPr>
              <w:spacing w:line="360" w:lineRule="exact"/>
              <w:ind w:right="-18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92EA1">
              <w:rPr>
                <w:rFonts w:ascii="Arial" w:hAnsi="Arial" w:cs="Arial"/>
                <w:sz w:val="20"/>
                <w:szCs w:val="20"/>
                <w:u w:val="single"/>
              </w:rPr>
              <w:t>2023</w:t>
            </w:r>
          </w:p>
        </w:tc>
      </w:tr>
      <w:tr w:rsidR="006928F0" w:rsidRPr="00C92EA1" w14:paraId="5948CB27" w14:textId="77777777" w:rsidTr="00C92EA1">
        <w:tc>
          <w:tcPr>
            <w:tcW w:w="4860" w:type="dxa"/>
            <w:vAlign w:val="bottom"/>
          </w:tcPr>
          <w:p w14:paraId="2241CCB1" w14:textId="77777777" w:rsidR="006928F0" w:rsidRPr="00C92EA1" w:rsidRDefault="006928F0" w:rsidP="003A6477">
            <w:pPr>
              <w:spacing w:line="360" w:lineRule="exact"/>
              <w:ind w:left="-18" w:right="-107"/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</w:pPr>
            <w:r w:rsidRPr="00C92EA1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Transactions with subsidiaries</w:t>
            </w:r>
            <w:r w:rsidRPr="00C92EA1">
              <w:rPr>
                <w:rFonts w:ascii="Arial" w:hAnsi="Arial" w:cs="Angsana New"/>
                <w:b/>
                <w:bCs/>
                <w:spacing w:val="-2"/>
                <w:sz w:val="20"/>
                <w:szCs w:val="20"/>
                <w:u w:val="single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51567685" w14:textId="77777777" w:rsidR="006928F0" w:rsidRPr="00C92EA1" w:rsidRDefault="006928F0" w:rsidP="003A6477">
            <w:pPr>
              <w:spacing w:line="360" w:lineRule="exact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D0DAC72" w14:textId="77777777" w:rsidR="006928F0" w:rsidRPr="00C92EA1" w:rsidRDefault="006928F0" w:rsidP="003A6477">
            <w:pPr>
              <w:spacing w:line="360" w:lineRule="exact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09D9358" w14:textId="77777777" w:rsidR="006928F0" w:rsidRPr="00C92EA1" w:rsidRDefault="006928F0" w:rsidP="003A6477">
            <w:pPr>
              <w:spacing w:line="360" w:lineRule="exact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82A4940" w14:textId="77777777" w:rsidR="006928F0" w:rsidRPr="00C92EA1" w:rsidRDefault="006928F0" w:rsidP="003A6477">
            <w:pPr>
              <w:spacing w:line="360" w:lineRule="exact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8F0" w:rsidRPr="00C92EA1" w14:paraId="00466A0B" w14:textId="77777777" w:rsidTr="00C92EA1">
        <w:tc>
          <w:tcPr>
            <w:tcW w:w="7014" w:type="dxa"/>
            <w:gridSpan w:val="3"/>
            <w:vAlign w:val="bottom"/>
          </w:tcPr>
          <w:p w14:paraId="58A68C21" w14:textId="77777777" w:rsidR="006928F0" w:rsidRPr="00C92EA1" w:rsidRDefault="006928F0" w:rsidP="003A6477">
            <w:pPr>
              <w:spacing w:line="360" w:lineRule="exact"/>
              <w:ind w:left="156" w:right="966" w:hanging="174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C92EA1">
              <w:rPr>
                <w:rFonts w:ascii="Arial" w:hAnsi="Arial" w:cs="Arial"/>
                <w:sz w:val="20"/>
                <w:szCs w:val="20"/>
              </w:rPr>
              <w:t>eliminated from the consolidated financial statements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14:paraId="085ABC96" w14:textId="77777777" w:rsidR="006928F0" w:rsidRPr="00C92EA1" w:rsidRDefault="006928F0" w:rsidP="003A6477">
            <w:pPr>
              <w:spacing w:line="360" w:lineRule="exact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1C017DDE" w14:textId="77777777" w:rsidR="006928F0" w:rsidRPr="00C92EA1" w:rsidRDefault="006928F0" w:rsidP="003A6477">
            <w:pPr>
              <w:spacing w:line="360" w:lineRule="exact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1DCB" w:rsidRPr="00C92EA1" w14:paraId="071DFDC3" w14:textId="77777777" w:rsidTr="006E17F5">
        <w:tc>
          <w:tcPr>
            <w:tcW w:w="4860" w:type="dxa"/>
            <w:vAlign w:val="bottom"/>
          </w:tcPr>
          <w:p w14:paraId="285EEAE9" w14:textId="77777777" w:rsidR="003C1DCB" w:rsidRPr="00C92EA1" w:rsidRDefault="003C1DCB" w:rsidP="003A6477">
            <w:pPr>
              <w:spacing w:line="360" w:lineRule="exact"/>
              <w:ind w:right="-108"/>
              <w:rPr>
                <w:rFonts w:ascii="Arial" w:hAnsi="Arial" w:cs="Arial"/>
                <w:sz w:val="20"/>
                <w:szCs w:val="20"/>
                <w:cs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Sales of goods</w:t>
            </w:r>
          </w:p>
        </w:tc>
        <w:tc>
          <w:tcPr>
            <w:tcW w:w="1080" w:type="dxa"/>
          </w:tcPr>
          <w:p w14:paraId="5C66A7FD" w14:textId="36F94292" w:rsidR="003C1DCB" w:rsidRPr="003C1DCB" w:rsidRDefault="003C1DCB" w:rsidP="003A6477">
            <w:pPr>
              <w:tabs>
                <w:tab w:val="decimal" w:pos="700"/>
              </w:tabs>
              <w:spacing w:line="36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3C1DCB">
              <w:rPr>
                <w:rFonts w:ascii="Arial" w:hAnsi="Arial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694777BD" w14:textId="08367730" w:rsidR="003C1DCB" w:rsidRPr="003C1DCB" w:rsidRDefault="003C1DCB" w:rsidP="003A6477">
            <w:pPr>
              <w:tabs>
                <w:tab w:val="decimal" w:pos="700"/>
              </w:tabs>
              <w:spacing w:line="36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3C1DCB">
              <w:rPr>
                <w:rFonts w:ascii="Arial" w:hAnsi="Arial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75C97DE6" w14:textId="2C8713DA" w:rsidR="003C1DCB" w:rsidRPr="003C1DCB" w:rsidRDefault="003C1DCB" w:rsidP="003A6477">
            <w:pPr>
              <w:tabs>
                <w:tab w:val="decimal" w:pos="700"/>
              </w:tabs>
              <w:spacing w:line="36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3C1DCB">
              <w:rPr>
                <w:rFonts w:ascii="Arial" w:hAnsi="Arial" w:cs="Arial"/>
                <w:sz w:val="20"/>
                <w:szCs w:val="20"/>
              </w:rPr>
              <w:t xml:space="preserve"> 3,533</w:t>
            </w:r>
          </w:p>
        </w:tc>
        <w:tc>
          <w:tcPr>
            <w:tcW w:w="1080" w:type="dxa"/>
          </w:tcPr>
          <w:p w14:paraId="4DEFE481" w14:textId="15C9C535" w:rsidR="003C1DCB" w:rsidRPr="003C1DCB" w:rsidRDefault="003C1DCB" w:rsidP="003A6477">
            <w:pPr>
              <w:tabs>
                <w:tab w:val="decimal" w:pos="700"/>
              </w:tabs>
              <w:spacing w:line="36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3C1DCB">
              <w:rPr>
                <w:rFonts w:ascii="Arial" w:hAnsi="Arial" w:cs="Arial"/>
                <w:sz w:val="20"/>
                <w:szCs w:val="20"/>
              </w:rPr>
              <w:t>13,241</w:t>
            </w:r>
          </w:p>
        </w:tc>
      </w:tr>
      <w:tr w:rsidR="003C1DCB" w:rsidRPr="003C1DCB" w14:paraId="29528317" w14:textId="77777777" w:rsidTr="006E17F5">
        <w:tc>
          <w:tcPr>
            <w:tcW w:w="4860" w:type="dxa"/>
            <w:vAlign w:val="bottom"/>
          </w:tcPr>
          <w:p w14:paraId="162D5EF3" w14:textId="6C5E5F39" w:rsidR="003C1DCB" w:rsidRPr="00C92EA1" w:rsidRDefault="003C1DCB" w:rsidP="003A6477">
            <w:pPr>
              <w:spacing w:line="360" w:lineRule="exact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Purchases of goods</w:t>
            </w:r>
          </w:p>
        </w:tc>
        <w:tc>
          <w:tcPr>
            <w:tcW w:w="1080" w:type="dxa"/>
          </w:tcPr>
          <w:p w14:paraId="65A04147" w14:textId="789F3A86" w:rsidR="003C1DCB" w:rsidRPr="003C1DCB" w:rsidRDefault="003C1DCB" w:rsidP="003A6477">
            <w:pPr>
              <w:tabs>
                <w:tab w:val="decimal" w:pos="700"/>
              </w:tabs>
              <w:spacing w:line="36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3C1DCB">
              <w:rPr>
                <w:rFonts w:ascii="Arial" w:hAnsi="Arial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4FF5390D" w14:textId="64A044D9" w:rsidR="003C1DCB" w:rsidRPr="003C1DCB" w:rsidRDefault="003C1DCB" w:rsidP="003A6477">
            <w:pPr>
              <w:tabs>
                <w:tab w:val="decimal" w:pos="700"/>
              </w:tabs>
              <w:spacing w:line="36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3C1DCB">
              <w:rPr>
                <w:rFonts w:ascii="Arial" w:hAnsi="Arial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0D9A9605" w14:textId="737E2CF8" w:rsidR="003C1DCB" w:rsidRPr="003C1DCB" w:rsidRDefault="003C1DCB" w:rsidP="003A6477">
            <w:pPr>
              <w:tabs>
                <w:tab w:val="decimal" w:pos="700"/>
              </w:tabs>
              <w:spacing w:line="36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3C1DCB">
              <w:rPr>
                <w:rFonts w:ascii="Arial" w:hAnsi="Arial" w:cs="Arial"/>
                <w:sz w:val="20"/>
                <w:szCs w:val="20"/>
              </w:rPr>
              <w:t xml:space="preserve"> 200 </w:t>
            </w:r>
          </w:p>
        </w:tc>
        <w:tc>
          <w:tcPr>
            <w:tcW w:w="1080" w:type="dxa"/>
          </w:tcPr>
          <w:p w14:paraId="7E79FFAD" w14:textId="1479619F" w:rsidR="003C1DCB" w:rsidRPr="003C1DCB" w:rsidRDefault="003C1DCB" w:rsidP="003A6477">
            <w:pPr>
              <w:tabs>
                <w:tab w:val="decimal" w:pos="700"/>
              </w:tabs>
              <w:spacing w:line="36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3C1DCB">
              <w:rPr>
                <w:rFonts w:ascii="Arial" w:hAnsi="Arial" w:cs="Arial"/>
                <w:sz w:val="20"/>
                <w:szCs w:val="20"/>
              </w:rPr>
              <w:t>42</w:t>
            </w:r>
          </w:p>
        </w:tc>
      </w:tr>
      <w:tr w:rsidR="0016334B" w:rsidRPr="00C92EA1" w14:paraId="1EDEF748" w14:textId="77777777" w:rsidTr="00E31A9B">
        <w:tc>
          <w:tcPr>
            <w:tcW w:w="4860" w:type="dxa"/>
            <w:vAlign w:val="bottom"/>
          </w:tcPr>
          <w:p w14:paraId="4EBBBE7F" w14:textId="1258E65E" w:rsidR="0016334B" w:rsidRPr="00C92EA1" w:rsidRDefault="0016334B" w:rsidP="003A6477">
            <w:pPr>
              <w:spacing w:line="360" w:lineRule="exact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Installation service expenses</w:t>
            </w:r>
          </w:p>
        </w:tc>
        <w:tc>
          <w:tcPr>
            <w:tcW w:w="1080" w:type="dxa"/>
          </w:tcPr>
          <w:p w14:paraId="1387F64A" w14:textId="66DC5275" w:rsidR="0016334B" w:rsidRPr="0016334B" w:rsidRDefault="0016334B" w:rsidP="003A6477">
            <w:pPr>
              <w:tabs>
                <w:tab w:val="decimal" w:pos="700"/>
              </w:tabs>
              <w:spacing w:line="36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16334B">
              <w:rPr>
                <w:rFonts w:ascii="Arial" w:hAnsi="Arial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62003ACA" w14:textId="1460992C" w:rsidR="0016334B" w:rsidRPr="0016334B" w:rsidRDefault="0016334B" w:rsidP="003A6477">
            <w:pPr>
              <w:tabs>
                <w:tab w:val="decimal" w:pos="700"/>
              </w:tabs>
              <w:spacing w:line="36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16334B">
              <w:rPr>
                <w:rFonts w:ascii="Arial" w:hAnsi="Arial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3DDC4348" w14:textId="58E0FB22" w:rsidR="0016334B" w:rsidRPr="0016334B" w:rsidRDefault="0016334B" w:rsidP="003A6477">
            <w:pPr>
              <w:tabs>
                <w:tab w:val="decimal" w:pos="700"/>
              </w:tabs>
              <w:spacing w:line="36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16334B">
              <w:rPr>
                <w:rFonts w:ascii="Arial" w:hAnsi="Arial" w:cs="Arial"/>
                <w:sz w:val="20"/>
                <w:szCs w:val="20"/>
              </w:rPr>
              <w:t xml:space="preserve"> 4,305 </w:t>
            </w:r>
          </w:p>
        </w:tc>
        <w:tc>
          <w:tcPr>
            <w:tcW w:w="1080" w:type="dxa"/>
          </w:tcPr>
          <w:p w14:paraId="460DEA36" w14:textId="44112899" w:rsidR="0016334B" w:rsidRPr="0016334B" w:rsidRDefault="0016334B" w:rsidP="003A6477">
            <w:pPr>
              <w:tabs>
                <w:tab w:val="decimal" w:pos="700"/>
              </w:tabs>
              <w:spacing w:line="36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16334B">
              <w:rPr>
                <w:rFonts w:ascii="Arial" w:hAnsi="Arial" w:cs="Arial"/>
                <w:sz w:val="20"/>
                <w:szCs w:val="20"/>
              </w:rPr>
              <w:t>4,219</w:t>
            </w:r>
          </w:p>
        </w:tc>
      </w:tr>
    </w:tbl>
    <w:p w14:paraId="178C9D82" w14:textId="28254822" w:rsidR="00E63E01" w:rsidRPr="00C92EA1" w:rsidRDefault="00E63E01" w:rsidP="003B1138">
      <w:pPr>
        <w:tabs>
          <w:tab w:val="left" w:pos="900"/>
          <w:tab w:val="left" w:pos="1440"/>
        </w:tabs>
        <w:spacing w:before="240" w:after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C92EA1">
        <w:rPr>
          <w:rFonts w:ascii="Arial" w:hAnsi="Arial" w:cs="Arial"/>
          <w:sz w:val="22"/>
          <w:szCs w:val="22"/>
        </w:rPr>
        <w:t>The balances of the accounts between</w:t>
      </w:r>
      <w:r w:rsidR="000843A1" w:rsidRPr="00C92EA1">
        <w:rPr>
          <w:rFonts w:ascii="Arial" w:hAnsi="Arial" w:cs="Angsana New"/>
          <w:sz w:val="22"/>
          <w:szCs w:val="22"/>
          <w:cs/>
        </w:rPr>
        <w:t xml:space="preserve"> </w:t>
      </w:r>
      <w:r w:rsidRPr="00C92EA1">
        <w:rPr>
          <w:rFonts w:ascii="Arial" w:hAnsi="Arial" w:cs="Arial"/>
          <w:sz w:val="22"/>
          <w:szCs w:val="22"/>
        </w:rPr>
        <w:t xml:space="preserve">the </w:t>
      </w:r>
      <w:r w:rsidR="00273143" w:rsidRPr="00C92EA1">
        <w:rPr>
          <w:rFonts w:ascii="Arial" w:hAnsi="Arial" w:cs="Arial"/>
          <w:sz w:val="22"/>
          <w:szCs w:val="22"/>
        </w:rPr>
        <w:t>Group</w:t>
      </w:r>
      <w:r w:rsidR="00FC7E0F" w:rsidRPr="00C92EA1">
        <w:rPr>
          <w:rFonts w:ascii="Arial" w:hAnsi="Arial" w:cs="Arial"/>
          <w:sz w:val="22"/>
          <w:szCs w:val="22"/>
        </w:rPr>
        <w:t xml:space="preserve"> and those related parties </w:t>
      </w:r>
      <w:r w:rsidR="00EC6AA4" w:rsidRPr="00C92EA1">
        <w:rPr>
          <w:rFonts w:ascii="Arial" w:hAnsi="Arial" w:cs="Arial"/>
          <w:sz w:val="22"/>
          <w:szCs w:val="22"/>
        </w:rPr>
        <w:t>were</w:t>
      </w:r>
      <w:r w:rsidRPr="00C92EA1">
        <w:rPr>
          <w:rFonts w:ascii="Arial" w:hAnsi="Arial" w:cs="Arial"/>
          <w:sz w:val="22"/>
          <w:szCs w:val="22"/>
        </w:rPr>
        <w:t xml:space="preserve"> as follows</w:t>
      </w:r>
      <w:r w:rsidRPr="00C92EA1">
        <w:rPr>
          <w:rFonts w:ascii="Arial" w:hAnsi="Arial" w:cs="Angsana New"/>
          <w:sz w:val="22"/>
          <w:szCs w:val="22"/>
          <w:cs/>
        </w:rPr>
        <w:t>: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ED4AB9" w:rsidRPr="00C92EA1" w14:paraId="2F586AE8" w14:textId="77777777" w:rsidTr="00C92EA1">
        <w:trPr>
          <w:tblHeader/>
        </w:trPr>
        <w:tc>
          <w:tcPr>
            <w:tcW w:w="9180" w:type="dxa"/>
            <w:gridSpan w:val="5"/>
            <w:vAlign w:val="bottom"/>
          </w:tcPr>
          <w:p w14:paraId="08834771" w14:textId="77777777" w:rsidR="004F3261" w:rsidRPr="00C92EA1" w:rsidRDefault="004F3261" w:rsidP="003B1138">
            <w:pPr>
              <w:tabs>
                <w:tab w:val="center" w:pos="8100"/>
              </w:tabs>
              <w:spacing w:line="380" w:lineRule="exact"/>
              <w:ind w:right="4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92EA1">
              <w:rPr>
                <w:rFonts w:ascii="Arial" w:hAnsi="Arial" w:cs="Angsana New"/>
                <w:spacing w:val="-4"/>
                <w:sz w:val="20"/>
                <w:szCs w:val="20"/>
                <w:cs/>
              </w:rPr>
              <w:t>(</w:t>
            </w:r>
            <w:r w:rsidRPr="00C92EA1">
              <w:rPr>
                <w:rFonts w:ascii="Arial" w:hAnsi="Arial" w:cs="Arial"/>
                <w:spacing w:val="-4"/>
                <w:sz w:val="20"/>
                <w:szCs w:val="20"/>
              </w:rPr>
              <w:t>Unit</w:t>
            </w:r>
            <w:r w:rsidRPr="00C92EA1">
              <w:rPr>
                <w:rFonts w:ascii="Arial" w:hAnsi="Arial" w:cs="Angsana New"/>
                <w:spacing w:val="-4"/>
                <w:sz w:val="20"/>
                <w:szCs w:val="20"/>
                <w:cs/>
              </w:rPr>
              <w:t xml:space="preserve">: </w:t>
            </w:r>
            <w:r w:rsidRPr="00C92EA1">
              <w:rPr>
                <w:rFonts w:ascii="Arial" w:hAnsi="Arial" w:cs="Arial"/>
                <w:spacing w:val="-4"/>
                <w:sz w:val="20"/>
                <w:szCs w:val="20"/>
              </w:rPr>
              <w:t>Thousand Baht</w:t>
            </w:r>
            <w:r w:rsidRPr="00C92EA1">
              <w:rPr>
                <w:rFonts w:ascii="Arial" w:hAnsi="Arial" w:cs="Angsana New"/>
                <w:spacing w:val="-4"/>
                <w:sz w:val="20"/>
                <w:szCs w:val="20"/>
                <w:cs/>
              </w:rPr>
              <w:t>)</w:t>
            </w:r>
          </w:p>
        </w:tc>
      </w:tr>
      <w:tr w:rsidR="00ED4AB9" w:rsidRPr="00C92EA1" w14:paraId="0FFF58BE" w14:textId="77777777" w:rsidTr="00C92EA1">
        <w:trPr>
          <w:tblHeader/>
        </w:trPr>
        <w:tc>
          <w:tcPr>
            <w:tcW w:w="3690" w:type="dxa"/>
            <w:vAlign w:val="bottom"/>
          </w:tcPr>
          <w:p w14:paraId="6E0A0A3D" w14:textId="77777777" w:rsidR="0029316C" w:rsidRPr="00C92EA1" w:rsidRDefault="0029316C" w:rsidP="003B1138">
            <w:pPr>
              <w:spacing w:line="380" w:lineRule="exact"/>
              <w:ind w:right="-144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1237BCB3" w14:textId="77777777" w:rsidR="0029316C" w:rsidRPr="00C92EA1" w:rsidRDefault="0029316C" w:rsidP="003B113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 w:right="-50"/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92EA1">
              <w:rPr>
                <w:rFonts w:ascii="Arial" w:hAnsi="Arial" w:cs="Arial"/>
                <w:spacing w:val="-4"/>
                <w:sz w:val="20"/>
                <w:szCs w:val="20"/>
              </w:rPr>
              <w:t>Consolidated</w:t>
            </w:r>
            <w:r w:rsidR="002B08A5" w:rsidRPr="00C92EA1">
              <w:rPr>
                <w:rFonts w:ascii="Arial" w:hAnsi="Arial" w:cs="Angsana New"/>
                <w:spacing w:val="-4"/>
                <w:sz w:val="20"/>
                <w:szCs w:val="20"/>
                <w:cs/>
              </w:rPr>
              <w:t xml:space="preserve"> </w:t>
            </w:r>
            <w:r w:rsidR="002B08A5" w:rsidRPr="00C92EA1">
              <w:rPr>
                <w:rFonts w:ascii="Arial" w:hAnsi="Arial" w:cs="Arial"/>
                <w:spacing w:val="-4"/>
                <w:sz w:val="20"/>
                <w:szCs w:val="20"/>
              </w:rPr>
              <w:br/>
            </w:r>
            <w:r w:rsidRPr="00C92EA1">
              <w:rPr>
                <w:rFonts w:ascii="Arial" w:hAnsi="Arial" w:cs="Arial"/>
                <w:spacing w:val="-4"/>
                <w:sz w:val="20"/>
                <w:szCs w:val="20"/>
              </w:rPr>
              <w:t>financial statements</w:t>
            </w:r>
          </w:p>
        </w:tc>
        <w:tc>
          <w:tcPr>
            <w:tcW w:w="2745" w:type="dxa"/>
            <w:gridSpan w:val="2"/>
            <w:vAlign w:val="bottom"/>
          </w:tcPr>
          <w:p w14:paraId="7F4EE049" w14:textId="77777777" w:rsidR="0029316C" w:rsidRPr="00C92EA1" w:rsidRDefault="0029316C" w:rsidP="003B113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 w:right="-50"/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92EA1">
              <w:rPr>
                <w:rFonts w:ascii="Arial" w:hAnsi="Arial" w:cs="Arial"/>
                <w:spacing w:val="-4"/>
                <w:sz w:val="20"/>
                <w:szCs w:val="20"/>
              </w:rPr>
              <w:t>Separate</w:t>
            </w:r>
            <w:r w:rsidR="002B08A5" w:rsidRPr="00C92EA1">
              <w:rPr>
                <w:rFonts w:ascii="Arial" w:hAnsi="Arial" w:cs="Arial"/>
                <w:spacing w:val="-4"/>
                <w:sz w:val="20"/>
                <w:szCs w:val="20"/>
              </w:rPr>
              <w:br/>
            </w:r>
            <w:r w:rsidRPr="00C92EA1">
              <w:rPr>
                <w:rFonts w:ascii="Arial" w:hAnsi="Arial" w:cs="Arial"/>
                <w:spacing w:val="-4"/>
                <w:sz w:val="20"/>
                <w:szCs w:val="20"/>
              </w:rPr>
              <w:t>financial statements</w:t>
            </w:r>
          </w:p>
        </w:tc>
      </w:tr>
      <w:tr w:rsidR="00ED4AB9" w:rsidRPr="00C92EA1" w14:paraId="0BEE10A8" w14:textId="77777777" w:rsidTr="00C92EA1">
        <w:trPr>
          <w:tblHeader/>
        </w:trPr>
        <w:tc>
          <w:tcPr>
            <w:tcW w:w="3690" w:type="dxa"/>
            <w:vAlign w:val="bottom"/>
          </w:tcPr>
          <w:p w14:paraId="51FC2D31" w14:textId="77777777" w:rsidR="00465D24" w:rsidRPr="00C92EA1" w:rsidRDefault="00465D24" w:rsidP="003B1138">
            <w:pPr>
              <w:spacing w:line="380" w:lineRule="exact"/>
              <w:ind w:right="-144"/>
              <w:rPr>
                <w:rFonts w:ascii="Arial" w:hAnsi="Arial" w:cs="Arial"/>
                <w:spacing w:val="-4"/>
                <w:sz w:val="20"/>
                <w:szCs w:val="20"/>
                <w:u w:val="single"/>
              </w:rPr>
            </w:pPr>
          </w:p>
        </w:tc>
        <w:tc>
          <w:tcPr>
            <w:tcW w:w="1372" w:type="dxa"/>
            <w:vAlign w:val="bottom"/>
          </w:tcPr>
          <w:p w14:paraId="525E852B" w14:textId="3E35FCB6" w:rsidR="00465D24" w:rsidRPr="00C92EA1" w:rsidRDefault="00BD3DC1" w:rsidP="003B1138">
            <w:pPr>
              <w:pBdr>
                <w:bottom w:val="single" w:sz="4" w:space="1" w:color="auto"/>
              </w:pBdr>
              <w:spacing w:line="380" w:lineRule="exact"/>
              <w:ind w:left="-18" w:right="-5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pacing w:val="-4"/>
                <w:sz w:val="20"/>
                <w:szCs w:val="20"/>
              </w:rPr>
              <w:t xml:space="preserve">30 </w:t>
            </w:r>
            <w:r w:rsidR="006928F0" w:rsidRPr="00C92EA1">
              <w:rPr>
                <w:rFonts w:ascii="Arial" w:hAnsi="Arial" w:cs="Arial"/>
                <w:spacing w:val="-4"/>
                <w:sz w:val="20"/>
                <w:szCs w:val="20"/>
              </w:rPr>
              <w:t>September</w:t>
            </w:r>
            <w:r w:rsidRPr="00C92EA1">
              <w:rPr>
                <w:rFonts w:ascii="Arial" w:hAnsi="Arial" w:cs="Angsana New"/>
                <w:spacing w:val="-4"/>
                <w:sz w:val="20"/>
                <w:szCs w:val="20"/>
                <w:cs/>
              </w:rPr>
              <w:t xml:space="preserve"> </w:t>
            </w:r>
            <w:r w:rsidR="00365088" w:rsidRPr="00C92EA1">
              <w:rPr>
                <w:rFonts w:ascii="Arial" w:hAnsi="Arial" w:cs="Angsana New"/>
                <w:sz w:val="20"/>
                <w:szCs w:val="20"/>
                <w:cs/>
              </w:rPr>
              <w:t xml:space="preserve">   </w:t>
            </w:r>
            <w:r w:rsidR="0082622C" w:rsidRPr="00C92EA1">
              <w:rPr>
                <w:rFonts w:ascii="Arial" w:hAnsi="Arial" w:cs="Arial"/>
                <w:sz w:val="20"/>
                <w:szCs w:val="20"/>
              </w:rPr>
              <w:t>2024</w:t>
            </w:r>
          </w:p>
        </w:tc>
        <w:tc>
          <w:tcPr>
            <w:tcW w:w="1373" w:type="dxa"/>
            <w:vAlign w:val="bottom"/>
          </w:tcPr>
          <w:p w14:paraId="0F27B0B2" w14:textId="5182E29F" w:rsidR="00465D24" w:rsidRPr="00C92EA1" w:rsidRDefault="00465D24" w:rsidP="003B1138">
            <w:pPr>
              <w:pBdr>
                <w:bottom w:val="single" w:sz="4" w:space="1" w:color="auto"/>
              </w:pBdr>
              <w:spacing w:line="380" w:lineRule="exact"/>
              <w:ind w:left="-18" w:right="-50"/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C92EA1">
              <w:rPr>
                <w:rFonts w:ascii="Arial" w:hAnsi="Arial" w:cs="Arial"/>
                <w:spacing w:val="-6"/>
                <w:sz w:val="20"/>
                <w:szCs w:val="20"/>
              </w:rPr>
              <w:t xml:space="preserve">31 December </w:t>
            </w:r>
            <w:r w:rsidR="0082622C" w:rsidRPr="00C92EA1">
              <w:rPr>
                <w:rFonts w:ascii="Arial" w:hAnsi="Arial" w:cs="Arial"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72" w:type="dxa"/>
            <w:vAlign w:val="bottom"/>
          </w:tcPr>
          <w:p w14:paraId="00B249A0" w14:textId="2191CCEC" w:rsidR="00465D24" w:rsidRPr="00C92EA1" w:rsidRDefault="00BD3DC1" w:rsidP="003B1138">
            <w:pPr>
              <w:pBdr>
                <w:bottom w:val="single" w:sz="4" w:space="1" w:color="auto"/>
              </w:pBdr>
              <w:spacing w:line="380" w:lineRule="exact"/>
              <w:ind w:left="-18" w:right="-5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pacing w:val="-4"/>
                <w:sz w:val="20"/>
                <w:szCs w:val="20"/>
              </w:rPr>
              <w:t xml:space="preserve">30 </w:t>
            </w:r>
            <w:r w:rsidR="006928F0" w:rsidRPr="00C92EA1">
              <w:rPr>
                <w:rFonts w:ascii="Arial" w:hAnsi="Arial" w:cs="Arial"/>
                <w:spacing w:val="-4"/>
                <w:sz w:val="20"/>
                <w:szCs w:val="20"/>
              </w:rPr>
              <w:t>September</w:t>
            </w:r>
            <w:r w:rsidRPr="00C92EA1">
              <w:rPr>
                <w:rFonts w:ascii="Arial" w:hAnsi="Arial" w:cs="Angsana New"/>
                <w:spacing w:val="-4"/>
                <w:sz w:val="20"/>
                <w:szCs w:val="20"/>
                <w:cs/>
              </w:rPr>
              <w:t xml:space="preserve"> </w:t>
            </w:r>
            <w:r w:rsidR="00365088" w:rsidRPr="00C92EA1">
              <w:rPr>
                <w:rFonts w:ascii="Arial" w:hAnsi="Arial" w:cs="Angsana New"/>
                <w:sz w:val="20"/>
                <w:szCs w:val="20"/>
                <w:cs/>
              </w:rPr>
              <w:t xml:space="preserve">   </w:t>
            </w:r>
            <w:r w:rsidR="0082622C" w:rsidRPr="00C92EA1">
              <w:rPr>
                <w:rFonts w:ascii="Arial" w:hAnsi="Arial" w:cs="Arial"/>
                <w:sz w:val="20"/>
                <w:szCs w:val="20"/>
              </w:rPr>
              <w:t>2024</w:t>
            </w:r>
          </w:p>
        </w:tc>
        <w:tc>
          <w:tcPr>
            <w:tcW w:w="1373" w:type="dxa"/>
            <w:vAlign w:val="bottom"/>
          </w:tcPr>
          <w:p w14:paraId="52BF3200" w14:textId="2BA4C3DF" w:rsidR="00465D24" w:rsidRPr="00C92EA1" w:rsidRDefault="00465D24" w:rsidP="003B1138">
            <w:pPr>
              <w:pBdr>
                <w:bottom w:val="single" w:sz="4" w:space="1" w:color="auto"/>
              </w:pBdr>
              <w:spacing w:line="380" w:lineRule="exact"/>
              <w:ind w:left="-18" w:right="-50"/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C92EA1">
              <w:rPr>
                <w:rFonts w:ascii="Arial" w:hAnsi="Arial" w:cs="Arial"/>
                <w:spacing w:val="-6"/>
                <w:sz w:val="20"/>
                <w:szCs w:val="20"/>
              </w:rPr>
              <w:t xml:space="preserve">31 December </w:t>
            </w:r>
            <w:r w:rsidR="0082622C" w:rsidRPr="00C92EA1">
              <w:rPr>
                <w:rFonts w:ascii="Arial" w:hAnsi="Arial" w:cs="Arial"/>
                <w:spacing w:val="-6"/>
                <w:sz w:val="20"/>
                <w:szCs w:val="20"/>
              </w:rPr>
              <w:t>2023</w:t>
            </w:r>
          </w:p>
        </w:tc>
      </w:tr>
      <w:tr w:rsidR="00ED4AB9" w:rsidRPr="00C92EA1" w14:paraId="07DD6F58" w14:textId="77777777" w:rsidTr="00C92EA1">
        <w:trPr>
          <w:tblHeader/>
        </w:trPr>
        <w:tc>
          <w:tcPr>
            <w:tcW w:w="3690" w:type="dxa"/>
            <w:vAlign w:val="bottom"/>
          </w:tcPr>
          <w:p w14:paraId="4701B620" w14:textId="77777777" w:rsidR="00465D24" w:rsidRPr="00C92EA1" w:rsidRDefault="00465D24" w:rsidP="003B1138">
            <w:pPr>
              <w:spacing w:line="380" w:lineRule="exact"/>
              <w:ind w:right="-144"/>
              <w:rPr>
                <w:rFonts w:ascii="Arial" w:hAnsi="Arial" w:cs="Arial"/>
                <w:spacing w:val="-4"/>
                <w:sz w:val="20"/>
                <w:szCs w:val="20"/>
                <w:u w:val="single"/>
              </w:rPr>
            </w:pPr>
          </w:p>
        </w:tc>
        <w:tc>
          <w:tcPr>
            <w:tcW w:w="1372" w:type="dxa"/>
            <w:vAlign w:val="bottom"/>
          </w:tcPr>
          <w:p w14:paraId="27B4D333" w14:textId="77777777" w:rsidR="00465D24" w:rsidRPr="00C92EA1" w:rsidRDefault="00465D24" w:rsidP="003B1138">
            <w:pPr>
              <w:spacing w:line="380" w:lineRule="exact"/>
              <w:ind w:left="-18" w:right="-5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3" w:type="dxa"/>
            <w:vAlign w:val="bottom"/>
          </w:tcPr>
          <w:p w14:paraId="5F1722BE" w14:textId="77777777" w:rsidR="00465D24" w:rsidRPr="00C92EA1" w:rsidRDefault="00465D24" w:rsidP="003B1138">
            <w:pPr>
              <w:spacing w:line="380" w:lineRule="exact"/>
              <w:ind w:left="-18" w:right="-5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C92EA1">
              <w:rPr>
                <w:rFonts w:ascii="Arial" w:hAnsi="Arial" w:cs="Arial"/>
                <w:sz w:val="20"/>
                <w:szCs w:val="20"/>
              </w:rPr>
              <w:t>Audited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159CBD59" w14:textId="77777777" w:rsidR="00465D24" w:rsidRPr="00C92EA1" w:rsidRDefault="00465D24" w:rsidP="003B1138">
            <w:pPr>
              <w:spacing w:line="380" w:lineRule="exact"/>
              <w:ind w:left="-18" w:right="-5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3" w:type="dxa"/>
            <w:vAlign w:val="bottom"/>
          </w:tcPr>
          <w:p w14:paraId="3918CF82" w14:textId="77777777" w:rsidR="00465D24" w:rsidRPr="00C92EA1" w:rsidRDefault="00465D24" w:rsidP="003B1138">
            <w:pPr>
              <w:spacing w:line="380" w:lineRule="exact"/>
              <w:ind w:left="-18" w:right="-5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C92EA1">
              <w:rPr>
                <w:rFonts w:ascii="Arial" w:hAnsi="Arial" w:cs="Arial"/>
                <w:sz w:val="20"/>
                <w:szCs w:val="20"/>
              </w:rPr>
              <w:t>Audited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</w:tr>
      <w:tr w:rsidR="00ED4AB9" w:rsidRPr="00C92EA1" w14:paraId="458B584C" w14:textId="77777777" w:rsidTr="00C92EA1">
        <w:tc>
          <w:tcPr>
            <w:tcW w:w="3690" w:type="dxa"/>
            <w:vAlign w:val="bottom"/>
          </w:tcPr>
          <w:p w14:paraId="10FF593C" w14:textId="182E80FC" w:rsidR="0082622C" w:rsidRPr="00C92EA1" w:rsidRDefault="0082622C" w:rsidP="003B1138">
            <w:pPr>
              <w:spacing w:line="380" w:lineRule="exact"/>
              <w:ind w:left="-36" w:right="-198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C92EA1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Trade and other receivables</w:t>
            </w:r>
          </w:p>
        </w:tc>
        <w:tc>
          <w:tcPr>
            <w:tcW w:w="1372" w:type="dxa"/>
            <w:vAlign w:val="bottom"/>
          </w:tcPr>
          <w:p w14:paraId="2F0F1B1B" w14:textId="77777777" w:rsidR="0082622C" w:rsidRPr="00C92EA1" w:rsidRDefault="0082622C" w:rsidP="003B1138">
            <w:pPr>
              <w:tabs>
                <w:tab w:val="decimal" w:pos="1056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373" w:type="dxa"/>
            <w:vAlign w:val="bottom"/>
          </w:tcPr>
          <w:p w14:paraId="718F9925" w14:textId="77777777" w:rsidR="0082622C" w:rsidRPr="00C92EA1" w:rsidRDefault="0082622C" w:rsidP="003B1138">
            <w:pPr>
              <w:tabs>
                <w:tab w:val="decimal" w:pos="1014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372" w:type="dxa"/>
            <w:vAlign w:val="bottom"/>
          </w:tcPr>
          <w:p w14:paraId="2CF32571" w14:textId="77777777" w:rsidR="0082622C" w:rsidRPr="00C92EA1" w:rsidRDefault="0082622C" w:rsidP="003B1138">
            <w:pPr>
              <w:tabs>
                <w:tab w:val="decimal" w:pos="972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373" w:type="dxa"/>
            <w:vAlign w:val="bottom"/>
          </w:tcPr>
          <w:p w14:paraId="06F0236A" w14:textId="77777777" w:rsidR="0082622C" w:rsidRPr="00C92EA1" w:rsidRDefault="0082622C" w:rsidP="003B1138">
            <w:pPr>
              <w:tabs>
                <w:tab w:val="decimal" w:pos="972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</w:p>
        </w:tc>
      </w:tr>
      <w:tr w:rsidR="00CE2F4E" w:rsidRPr="00C92EA1" w14:paraId="0D23A42E" w14:textId="77777777" w:rsidTr="00C92EA1">
        <w:tc>
          <w:tcPr>
            <w:tcW w:w="3690" w:type="dxa"/>
            <w:vAlign w:val="bottom"/>
          </w:tcPr>
          <w:p w14:paraId="0DC73DB2" w14:textId="565366AD" w:rsidR="00CE2F4E" w:rsidRPr="00C92EA1" w:rsidRDefault="00CE2F4E" w:rsidP="00CE2F4E">
            <w:pPr>
              <w:spacing w:line="380" w:lineRule="exact"/>
              <w:ind w:left="-36" w:right="-198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 xml:space="preserve">Trade receivables 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 xml:space="preserve">- </w:t>
            </w:r>
            <w:r w:rsidRPr="00C92EA1">
              <w:rPr>
                <w:rFonts w:ascii="Arial" w:hAnsi="Arial" w:cs="Arial"/>
                <w:sz w:val="20"/>
                <w:szCs w:val="20"/>
              </w:rPr>
              <w:t xml:space="preserve">subsidiaries </w:t>
            </w:r>
            <w:r w:rsidRPr="00C92EA1">
              <w:rPr>
                <w:rFonts w:ascii="Arial" w:hAnsi="Arial" w:cs="Angsana New"/>
                <w:sz w:val="20"/>
                <w:szCs w:val="20"/>
                <w:cs/>
                <w:lang w:val="th-TH"/>
              </w:rPr>
              <w:t>(</w:t>
            </w:r>
            <w:r w:rsidRPr="00C92EA1">
              <w:rPr>
                <w:rFonts w:ascii="Arial" w:hAnsi="Arial" w:cs="Arial"/>
                <w:sz w:val="20"/>
                <w:szCs w:val="20"/>
              </w:rPr>
              <w:t>Note 3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2F96803A" w14:textId="24527032" w:rsidR="00CE2F4E" w:rsidRPr="00CE2F4E" w:rsidRDefault="00CE2F4E" w:rsidP="00CE2F4E">
            <w:pPr>
              <w:tabs>
                <w:tab w:val="decimal" w:pos="1056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E2F4E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3BC1EB24" w14:textId="6652B266" w:rsidR="00CE2F4E" w:rsidRPr="00CE2F4E" w:rsidRDefault="00CE2F4E" w:rsidP="00CE2F4E">
            <w:pPr>
              <w:tabs>
                <w:tab w:val="decimal" w:pos="1014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E2F4E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14:paraId="19669527" w14:textId="0D92D630" w:rsidR="00CE2F4E" w:rsidRPr="00CE2F4E" w:rsidRDefault="00CE2F4E" w:rsidP="00CE2F4E">
            <w:pPr>
              <w:tabs>
                <w:tab w:val="decimal" w:pos="1014"/>
              </w:tabs>
              <w:spacing w:line="380" w:lineRule="exact"/>
              <w:ind w:left="-18" w:right="-50"/>
              <w:rPr>
                <w:rFonts w:ascii="Arial" w:hAnsi="Arial" w:cs="Arial"/>
                <w:sz w:val="20"/>
                <w:szCs w:val="20"/>
              </w:rPr>
            </w:pPr>
            <w:r w:rsidRPr="00CE2F4E">
              <w:rPr>
                <w:rFonts w:ascii="Arial" w:hAnsi="Arial" w:cs="Arial"/>
                <w:color w:val="000000" w:themeColor="text1"/>
                <w:sz w:val="20"/>
                <w:szCs w:val="20"/>
              </w:rPr>
              <w:t>1,345</w:t>
            </w:r>
          </w:p>
        </w:tc>
        <w:tc>
          <w:tcPr>
            <w:tcW w:w="1373" w:type="dxa"/>
            <w:vAlign w:val="bottom"/>
          </w:tcPr>
          <w:p w14:paraId="0F74C12D" w14:textId="2152C81E" w:rsidR="00CE2F4E" w:rsidRPr="00CE2F4E" w:rsidRDefault="00CE2F4E" w:rsidP="00CE2F4E">
            <w:pPr>
              <w:tabs>
                <w:tab w:val="decimal" w:pos="1014"/>
              </w:tabs>
              <w:spacing w:line="380" w:lineRule="exact"/>
              <w:ind w:left="-18" w:right="-50"/>
              <w:rPr>
                <w:rFonts w:ascii="Arial" w:hAnsi="Arial" w:cs="Arial"/>
                <w:sz w:val="20"/>
                <w:szCs w:val="20"/>
              </w:rPr>
            </w:pPr>
            <w:r w:rsidRPr="00CE2F4E">
              <w:rPr>
                <w:rFonts w:ascii="Arial" w:hAnsi="Arial" w:cs="Arial"/>
                <w:color w:val="000000" w:themeColor="text1"/>
                <w:sz w:val="20"/>
                <w:szCs w:val="20"/>
              </w:rPr>
              <w:t>2,310</w:t>
            </w:r>
          </w:p>
        </w:tc>
      </w:tr>
      <w:tr w:rsidR="00CE2F4E" w:rsidRPr="00C92EA1" w14:paraId="3DF78B85" w14:textId="77777777" w:rsidTr="00C92EA1">
        <w:tc>
          <w:tcPr>
            <w:tcW w:w="3690" w:type="dxa"/>
            <w:vAlign w:val="bottom"/>
          </w:tcPr>
          <w:p w14:paraId="61FC9055" w14:textId="4E46FDCD" w:rsidR="00CE2F4E" w:rsidRPr="00C92EA1" w:rsidRDefault="00CE2F4E" w:rsidP="00CE2F4E">
            <w:pPr>
              <w:spacing w:line="380" w:lineRule="exact"/>
              <w:ind w:right="-198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b/>
                <w:bCs/>
                <w:spacing w:val="-4"/>
                <w:sz w:val="20"/>
                <w:szCs w:val="20"/>
                <w:u w:val="single"/>
              </w:rPr>
              <w:t>Trade and other payables</w:t>
            </w:r>
          </w:p>
        </w:tc>
        <w:tc>
          <w:tcPr>
            <w:tcW w:w="1372" w:type="dxa"/>
            <w:vAlign w:val="bottom"/>
          </w:tcPr>
          <w:p w14:paraId="3139FE66" w14:textId="3E52FB93" w:rsidR="00CE2F4E" w:rsidRPr="00CE2F4E" w:rsidRDefault="00CE2F4E" w:rsidP="00CE2F4E">
            <w:pPr>
              <w:tabs>
                <w:tab w:val="decimal" w:pos="1056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373" w:type="dxa"/>
            <w:vAlign w:val="bottom"/>
          </w:tcPr>
          <w:p w14:paraId="18E149A7" w14:textId="06186AA4" w:rsidR="00CE2F4E" w:rsidRPr="00CE2F4E" w:rsidRDefault="00CE2F4E" w:rsidP="00CE2F4E">
            <w:pPr>
              <w:tabs>
                <w:tab w:val="decimal" w:pos="1014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372" w:type="dxa"/>
            <w:vAlign w:val="bottom"/>
          </w:tcPr>
          <w:p w14:paraId="15D340CC" w14:textId="692E1CDD" w:rsidR="00CE2F4E" w:rsidRPr="00CE2F4E" w:rsidRDefault="00CE2F4E" w:rsidP="00CE2F4E">
            <w:pPr>
              <w:tabs>
                <w:tab w:val="decimal" w:pos="1014"/>
              </w:tabs>
              <w:spacing w:line="380" w:lineRule="exact"/>
              <w:ind w:left="-18" w:right="-5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3" w:type="dxa"/>
            <w:vAlign w:val="bottom"/>
          </w:tcPr>
          <w:p w14:paraId="64697D44" w14:textId="71BFD231" w:rsidR="00CE2F4E" w:rsidRPr="00CE2F4E" w:rsidRDefault="00CE2F4E" w:rsidP="00CE2F4E">
            <w:pPr>
              <w:tabs>
                <w:tab w:val="decimal" w:pos="1014"/>
              </w:tabs>
              <w:spacing w:line="380" w:lineRule="exact"/>
              <w:ind w:left="-18" w:right="-50"/>
              <w:rPr>
                <w:rFonts w:ascii="Arial" w:hAnsi="Arial" w:cs="Arial"/>
                <w:sz w:val="20"/>
                <w:szCs w:val="20"/>
                <w:cs/>
              </w:rPr>
            </w:pPr>
          </w:p>
        </w:tc>
      </w:tr>
      <w:tr w:rsidR="00CE2F4E" w:rsidRPr="00C92EA1" w14:paraId="57D94957" w14:textId="77777777" w:rsidTr="00C92EA1">
        <w:tc>
          <w:tcPr>
            <w:tcW w:w="3690" w:type="dxa"/>
            <w:vAlign w:val="bottom"/>
          </w:tcPr>
          <w:p w14:paraId="47B1A3E2" w14:textId="233693E9" w:rsidR="00CE2F4E" w:rsidRPr="00C92EA1" w:rsidRDefault="00CE2F4E" w:rsidP="00CE2F4E">
            <w:pPr>
              <w:spacing w:line="380" w:lineRule="exact"/>
              <w:ind w:left="-36" w:right="-198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 xml:space="preserve">Trade payables 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 xml:space="preserve">- </w:t>
            </w:r>
            <w:r w:rsidRPr="00C92EA1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372" w:type="dxa"/>
            <w:vAlign w:val="bottom"/>
          </w:tcPr>
          <w:p w14:paraId="04E8FC22" w14:textId="7FD3FD36" w:rsidR="00CE2F4E" w:rsidRPr="00CE2F4E" w:rsidRDefault="00CE2F4E" w:rsidP="00CE2F4E">
            <w:pPr>
              <w:tabs>
                <w:tab w:val="decimal" w:pos="1056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E2F4E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791D4E75" w14:textId="36EA397C" w:rsidR="00CE2F4E" w:rsidRPr="00CE2F4E" w:rsidRDefault="00CE2F4E" w:rsidP="00CE2F4E">
            <w:pPr>
              <w:tabs>
                <w:tab w:val="decimal" w:pos="1014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E2F4E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14:paraId="7457E1DA" w14:textId="52AC0DA2" w:rsidR="00CE2F4E" w:rsidRPr="00CE2F4E" w:rsidRDefault="00CE2F4E" w:rsidP="00CE2F4E">
            <w:pPr>
              <w:tabs>
                <w:tab w:val="decimal" w:pos="1014"/>
              </w:tabs>
              <w:spacing w:line="380" w:lineRule="exact"/>
              <w:ind w:left="-18" w:right="-50"/>
              <w:rPr>
                <w:rFonts w:ascii="Arial" w:hAnsi="Arial" w:cs="Arial"/>
                <w:sz w:val="20"/>
                <w:szCs w:val="20"/>
              </w:rPr>
            </w:pPr>
            <w:r w:rsidRPr="00CE2F4E">
              <w:rPr>
                <w:rFonts w:ascii="Arial" w:hAnsi="Arial" w:cs="Arial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1373" w:type="dxa"/>
            <w:vAlign w:val="bottom"/>
          </w:tcPr>
          <w:p w14:paraId="6A805211" w14:textId="1E99EFE0" w:rsidR="00CE2F4E" w:rsidRPr="00CE2F4E" w:rsidRDefault="00CE2F4E" w:rsidP="00CE2F4E">
            <w:pPr>
              <w:tabs>
                <w:tab w:val="decimal" w:pos="1014"/>
              </w:tabs>
              <w:spacing w:line="380" w:lineRule="exact"/>
              <w:ind w:left="-18" w:right="-50"/>
              <w:rPr>
                <w:rFonts w:ascii="Arial" w:hAnsi="Arial" w:cs="Arial"/>
                <w:sz w:val="20"/>
                <w:szCs w:val="20"/>
              </w:rPr>
            </w:pPr>
            <w:r w:rsidRPr="00CE2F4E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</w:tr>
    </w:tbl>
    <w:p w14:paraId="18BE6592" w14:textId="4AE1C148" w:rsidR="00547A3B" w:rsidRPr="00C92EA1" w:rsidRDefault="005B2852" w:rsidP="00C92EA1">
      <w:pPr>
        <w:pStyle w:val="BodyTextIndent2"/>
        <w:tabs>
          <w:tab w:val="left" w:pos="840"/>
        </w:tabs>
        <w:spacing w:before="240" w:line="36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C92EA1">
        <w:rPr>
          <w:rFonts w:ascii="Arial" w:hAnsi="Arial" w:cs="Arial"/>
          <w:b/>
          <w:bCs/>
          <w:sz w:val="22"/>
          <w:szCs w:val="22"/>
        </w:rPr>
        <w:tab/>
      </w:r>
      <w:r w:rsidR="00BA2E62" w:rsidRPr="00C92EA1">
        <w:rPr>
          <w:rFonts w:ascii="Arial" w:hAnsi="Arial" w:cs="Arial"/>
          <w:b/>
          <w:bCs/>
          <w:sz w:val="22"/>
          <w:szCs w:val="22"/>
          <w:u w:val="single"/>
        </w:rPr>
        <w:t>Long</w:t>
      </w:r>
      <w:r w:rsidR="00547A3B" w:rsidRPr="00C92EA1">
        <w:rPr>
          <w:rFonts w:ascii="Arial" w:hAnsi="Arial"/>
          <w:b/>
          <w:bCs/>
          <w:sz w:val="22"/>
          <w:szCs w:val="22"/>
          <w:u w:val="single"/>
          <w:cs/>
        </w:rPr>
        <w:t>-</w:t>
      </w:r>
      <w:r w:rsidR="00547A3B" w:rsidRPr="00C92EA1">
        <w:rPr>
          <w:rFonts w:ascii="Arial" w:hAnsi="Arial" w:cs="Arial"/>
          <w:b/>
          <w:bCs/>
          <w:sz w:val="22"/>
          <w:szCs w:val="22"/>
          <w:u w:val="single"/>
        </w:rPr>
        <w:t>term loan</w:t>
      </w:r>
      <w:r w:rsidR="00D11C44" w:rsidRPr="00C92EA1">
        <w:rPr>
          <w:rFonts w:ascii="Arial" w:hAnsi="Arial" w:cs="Arial"/>
          <w:b/>
          <w:bCs/>
          <w:sz w:val="22"/>
          <w:szCs w:val="22"/>
          <w:u w:val="single"/>
        </w:rPr>
        <w:t>s</w:t>
      </w:r>
      <w:r w:rsidR="00B75E30" w:rsidRPr="00C92EA1">
        <w:rPr>
          <w:rFonts w:ascii="Arial" w:hAnsi="Arial"/>
          <w:b/>
          <w:bCs/>
          <w:sz w:val="22"/>
          <w:szCs w:val="22"/>
          <w:u w:val="single"/>
          <w:cs/>
        </w:rPr>
        <w:t xml:space="preserve"> </w:t>
      </w:r>
      <w:r w:rsidR="00936D5D" w:rsidRPr="00C92EA1">
        <w:rPr>
          <w:rFonts w:ascii="Arial" w:hAnsi="Arial" w:cs="Arial"/>
          <w:b/>
          <w:bCs/>
          <w:sz w:val="22"/>
          <w:szCs w:val="22"/>
          <w:u w:val="single"/>
        </w:rPr>
        <w:t xml:space="preserve">to related party </w:t>
      </w:r>
      <w:r w:rsidR="00B75E30" w:rsidRPr="00C92EA1">
        <w:rPr>
          <w:rFonts w:ascii="Arial" w:hAnsi="Arial" w:cs="Arial"/>
          <w:b/>
          <w:bCs/>
          <w:sz w:val="22"/>
          <w:szCs w:val="22"/>
          <w:u w:val="single"/>
        </w:rPr>
        <w:t>and</w:t>
      </w:r>
      <w:r w:rsidR="00236D6E" w:rsidRPr="00C92EA1">
        <w:rPr>
          <w:rFonts w:ascii="Arial" w:hAnsi="Arial"/>
          <w:b/>
          <w:bCs/>
          <w:sz w:val="22"/>
          <w:szCs w:val="22"/>
          <w:u w:val="single"/>
          <w:cs/>
        </w:rPr>
        <w:t xml:space="preserve"> </w:t>
      </w:r>
      <w:r w:rsidR="00250D44" w:rsidRPr="00C92EA1">
        <w:rPr>
          <w:rFonts w:ascii="Arial" w:hAnsi="Arial" w:cs="Arial"/>
          <w:b/>
          <w:bCs/>
          <w:sz w:val="22"/>
          <w:szCs w:val="22"/>
          <w:u w:val="single"/>
        </w:rPr>
        <w:t>i</w:t>
      </w:r>
      <w:r w:rsidR="00C670A9" w:rsidRPr="00C92EA1">
        <w:rPr>
          <w:rFonts w:ascii="Arial" w:hAnsi="Arial" w:cs="Arial"/>
          <w:b/>
          <w:bCs/>
          <w:sz w:val="22"/>
          <w:szCs w:val="22"/>
          <w:u w:val="single"/>
        </w:rPr>
        <w:t>nterest receivable</w:t>
      </w:r>
      <w:r w:rsidR="00701623" w:rsidRPr="00C92EA1">
        <w:rPr>
          <w:rFonts w:ascii="Arial" w:hAnsi="Arial" w:cs="Arial"/>
          <w:b/>
          <w:bCs/>
          <w:sz w:val="22"/>
          <w:szCs w:val="22"/>
          <w:u w:val="single"/>
        </w:rPr>
        <w:t>s</w:t>
      </w:r>
    </w:p>
    <w:p w14:paraId="206FA4D2" w14:textId="3895D053" w:rsidR="00BA2E62" w:rsidRPr="00C92EA1" w:rsidRDefault="00BA2E62" w:rsidP="00C92EA1">
      <w:pPr>
        <w:pStyle w:val="BodyTextIndent2"/>
        <w:tabs>
          <w:tab w:val="left" w:pos="840"/>
        </w:tabs>
        <w:spacing w:before="120" w:after="0" w:line="360" w:lineRule="exact"/>
        <w:ind w:left="547" w:hanging="547"/>
        <w:jc w:val="both"/>
        <w:rPr>
          <w:rFonts w:ascii="Arial" w:hAnsi="Arial" w:cs="Arial"/>
          <w:sz w:val="22"/>
          <w:szCs w:val="22"/>
        </w:rPr>
      </w:pPr>
      <w:r w:rsidRPr="00C92EA1">
        <w:rPr>
          <w:rFonts w:ascii="Arial" w:hAnsi="Arial" w:cs="Arial"/>
          <w:sz w:val="22"/>
          <w:szCs w:val="22"/>
        </w:rPr>
        <w:tab/>
        <w:t>The balance of long</w:t>
      </w:r>
      <w:r w:rsidRPr="00C92EA1">
        <w:rPr>
          <w:rFonts w:ascii="Arial" w:hAnsi="Arial"/>
          <w:sz w:val="22"/>
          <w:szCs w:val="22"/>
          <w:cs/>
        </w:rPr>
        <w:t>-</w:t>
      </w:r>
      <w:r w:rsidRPr="00C92EA1">
        <w:rPr>
          <w:rFonts w:ascii="Arial" w:hAnsi="Arial" w:cs="Arial"/>
          <w:sz w:val="22"/>
          <w:szCs w:val="22"/>
        </w:rPr>
        <w:t xml:space="preserve">term loan </w:t>
      </w:r>
      <w:r w:rsidR="00EB426D" w:rsidRPr="00C92EA1">
        <w:rPr>
          <w:rFonts w:ascii="Arial" w:hAnsi="Arial" w:cs="Arial"/>
          <w:sz w:val="22"/>
          <w:szCs w:val="22"/>
        </w:rPr>
        <w:t xml:space="preserve">and interest receivables </w:t>
      </w:r>
      <w:r w:rsidRPr="00C92EA1">
        <w:rPr>
          <w:rFonts w:ascii="Arial" w:hAnsi="Arial" w:cs="Arial"/>
          <w:sz w:val="22"/>
          <w:szCs w:val="22"/>
        </w:rPr>
        <w:t xml:space="preserve">to </w:t>
      </w:r>
      <w:r w:rsidR="00250D44" w:rsidRPr="00C92EA1">
        <w:rPr>
          <w:rFonts w:ascii="Arial" w:hAnsi="Arial" w:cs="Arial"/>
          <w:sz w:val="22"/>
          <w:szCs w:val="22"/>
        </w:rPr>
        <w:t xml:space="preserve">an associate </w:t>
      </w:r>
      <w:r w:rsidRPr="00C92EA1">
        <w:rPr>
          <w:rFonts w:ascii="Arial" w:hAnsi="Arial" w:cs="Arial"/>
          <w:sz w:val="22"/>
          <w:szCs w:val="22"/>
        </w:rPr>
        <w:t>and the movement are as follows</w:t>
      </w:r>
      <w:r w:rsidRPr="00C92EA1">
        <w:rPr>
          <w:rFonts w:ascii="Arial" w:hAnsi="Arial"/>
          <w:sz w:val="22"/>
          <w:szCs w:val="22"/>
          <w:cs/>
        </w:rPr>
        <w:t>:</w:t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740"/>
        <w:gridCol w:w="1740"/>
        <w:gridCol w:w="1740"/>
      </w:tblGrid>
      <w:tr w:rsidR="00ED4AB9" w:rsidRPr="00C92EA1" w14:paraId="08ACE08F" w14:textId="77777777" w:rsidTr="00C92EA1">
        <w:tc>
          <w:tcPr>
            <w:tcW w:w="936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7A160E" w14:textId="77777777" w:rsidR="0082622C" w:rsidRPr="00C92EA1" w:rsidRDefault="0082622C" w:rsidP="003A6477">
            <w:pPr>
              <w:spacing w:line="380" w:lineRule="exact"/>
              <w:ind w:right="-4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C92EA1">
              <w:rPr>
                <w:rFonts w:ascii="Arial" w:hAnsi="Arial" w:cs="Arial"/>
                <w:sz w:val="20"/>
                <w:szCs w:val="20"/>
              </w:rPr>
              <w:t>Unit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 xml:space="preserve">: </w:t>
            </w:r>
            <w:r w:rsidRPr="00C92EA1">
              <w:rPr>
                <w:rFonts w:ascii="Arial" w:hAnsi="Arial" w:cs="Arial"/>
                <w:sz w:val="20"/>
                <w:szCs w:val="20"/>
              </w:rPr>
              <w:t>Thousand Baht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</w:tr>
      <w:tr w:rsidR="00ED4AB9" w:rsidRPr="00C92EA1" w14:paraId="3C7BA40A" w14:textId="77777777" w:rsidTr="00C92EA1"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2F7206" w14:textId="77777777" w:rsidR="0082622C" w:rsidRPr="00C92EA1" w:rsidRDefault="0082622C" w:rsidP="003A6477">
            <w:pPr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5220" w:type="dxa"/>
            <w:gridSpan w:val="3"/>
            <w:shd w:val="clear" w:color="auto" w:fill="auto"/>
            <w:vAlign w:val="bottom"/>
          </w:tcPr>
          <w:p w14:paraId="16364ED9" w14:textId="77777777" w:rsidR="0082622C" w:rsidRPr="00C92EA1" w:rsidRDefault="0082622C" w:rsidP="003A6477">
            <w:pPr>
              <w:pBdr>
                <w:bottom w:val="single" w:sz="4" w:space="1" w:color="auto"/>
              </w:pBdr>
              <w:spacing w:line="380" w:lineRule="exact"/>
              <w:ind w:left="84" w:right="102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 xml:space="preserve">Consolidated financial statements                                         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 xml:space="preserve">/ </w:t>
            </w:r>
            <w:r w:rsidRPr="00C92EA1">
              <w:rPr>
                <w:rFonts w:ascii="Arial" w:hAnsi="Arial" w:cs="Arial"/>
                <w:sz w:val="20"/>
                <w:szCs w:val="20"/>
              </w:rPr>
              <w:t>Separate financial statements</w:t>
            </w:r>
          </w:p>
        </w:tc>
      </w:tr>
      <w:tr w:rsidR="00ED4AB9" w:rsidRPr="00C92EA1" w14:paraId="4B5D1AF5" w14:textId="77777777" w:rsidTr="003A6477">
        <w:trPr>
          <w:trHeight w:val="351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50D8DD" w14:textId="77777777" w:rsidR="0082622C" w:rsidRPr="00C92EA1" w:rsidRDefault="0082622C" w:rsidP="003A6477">
            <w:pPr>
              <w:pBdr>
                <w:bar w:val="single" w:sz="4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C9032" w14:textId="54254CC4" w:rsidR="0082622C" w:rsidRPr="00C92EA1" w:rsidRDefault="0082622C" w:rsidP="003A64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 xml:space="preserve">Balance as at                   1 January </w:t>
            </w:r>
            <w:r w:rsidR="003A6477">
              <w:rPr>
                <w:rFonts w:ascii="Arial" w:hAnsi="Arial" w:cs="Angsana New"/>
                <w:sz w:val="20"/>
                <w:szCs w:val="20"/>
                <w:cs/>
              </w:rPr>
              <w:t xml:space="preserve">            </w:t>
            </w:r>
            <w:r w:rsidRPr="00C92EA1">
              <w:rPr>
                <w:rFonts w:ascii="Arial" w:hAnsi="Arial" w:cs="Arial"/>
                <w:sz w:val="20"/>
                <w:szCs w:val="20"/>
              </w:rPr>
              <w:t>2024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C1F14" w14:textId="77777777" w:rsidR="0082622C" w:rsidRPr="00C92EA1" w:rsidRDefault="0082622C" w:rsidP="003A64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Increase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0ECE6" w14:textId="5678C4FD" w:rsidR="0082622C" w:rsidRPr="00C92EA1" w:rsidRDefault="0082622C" w:rsidP="003A64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 xml:space="preserve">Balance as at                   </w:t>
            </w:r>
            <w:r w:rsidR="00BD3DC1" w:rsidRPr="00C92EA1">
              <w:rPr>
                <w:rFonts w:ascii="Arial" w:hAnsi="Arial" w:cs="Arial"/>
                <w:sz w:val="20"/>
                <w:szCs w:val="20"/>
              </w:rPr>
              <w:t xml:space="preserve">30 </w:t>
            </w:r>
            <w:r w:rsidR="006928F0" w:rsidRPr="00C92EA1">
              <w:rPr>
                <w:rFonts w:ascii="Arial" w:hAnsi="Arial" w:cs="Arial"/>
                <w:sz w:val="20"/>
                <w:szCs w:val="20"/>
              </w:rPr>
              <w:t>September</w:t>
            </w:r>
            <w:r w:rsidR="00BD3DC1" w:rsidRPr="00C92EA1">
              <w:rPr>
                <w:rFonts w:ascii="Arial" w:hAnsi="Arial" w:cs="Angsana New"/>
                <w:sz w:val="20"/>
                <w:szCs w:val="20"/>
                <w:cs/>
              </w:rPr>
              <w:t xml:space="preserve"> </w:t>
            </w:r>
            <w:r w:rsidRPr="00C92EA1">
              <w:rPr>
                <w:rFonts w:ascii="Arial" w:hAnsi="Arial" w:cs="Arial"/>
                <w:sz w:val="20"/>
                <w:szCs w:val="20"/>
              </w:rPr>
              <w:t>2024</w:t>
            </w:r>
          </w:p>
        </w:tc>
      </w:tr>
      <w:tr w:rsidR="00ED4AB9" w:rsidRPr="00C92EA1" w14:paraId="684AD592" w14:textId="77777777" w:rsidTr="003A6477">
        <w:trPr>
          <w:trHeight w:val="351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DFF5F4" w14:textId="306774D7" w:rsidR="0082622C" w:rsidRPr="00C92EA1" w:rsidRDefault="0082622C" w:rsidP="003A6477">
            <w:pPr>
              <w:pBdr>
                <w:bar w:val="single" w:sz="4" w:color="auto"/>
              </w:pBdr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C92EA1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Associate</w:t>
            </w:r>
            <w:r w:rsidR="00936D5D" w:rsidRPr="00C92EA1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company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EB8063" w14:textId="77777777" w:rsidR="0082622C" w:rsidRPr="00C92EA1" w:rsidRDefault="0082622C" w:rsidP="003A6477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A91B47" w14:textId="77777777" w:rsidR="0082622C" w:rsidRPr="00C92EA1" w:rsidRDefault="0082622C" w:rsidP="003A6477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8826F2" w14:textId="77777777" w:rsidR="0082622C" w:rsidRPr="00C92EA1" w:rsidRDefault="0082622C" w:rsidP="003A6477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</w:p>
        </w:tc>
      </w:tr>
      <w:tr w:rsidR="00ED4AB9" w:rsidRPr="00C92EA1" w14:paraId="77CA9672" w14:textId="77777777" w:rsidTr="003A6477">
        <w:trPr>
          <w:trHeight w:val="351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F04311" w14:textId="77777777" w:rsidR="0082622C" w:rsidRPr="00C92EA1" w:rsidRDefault="0082622C" w:rsidP="003A6477">
            <w:pPr>
              <w:pBdr>
                <w:bar w:val="single" w:sz="4" w:color="auto"/>
              </w:pBdr>
              <w:spacing w:line="380" w:lineRule="exac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C92EA1">
              <w:rPr>
                <w:rFonts w:ascii="Arial" w:hAnsi="Arial" w:cs="Arial"/>
                <w:b/>
                <w:bCs/>
                <w:sz w:val="20"/>
                <w:szCs w:val="20"/>
              </w:rPr>
              <w:t>Namsor Hydro Power Company Limited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49B4C6" w14:textId="77777777" w:rsidR="0082622C" w:rsidRPr="00C92EA1" w:rsidRDefault="0082622C" w:rsidP="003A6477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A8E259" w14:textId="77777777" w:rsidR="0082622C" w:rsidRPr="00C92EA1" w:rsidRDefault="0082622C" w:rsidP="003A6477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00690B" w14:textId="77777777" w:rsidR="0082622C" w:rsidRPr="00C92EA1" w:rsidRDefault="0082622C" w:rsidP="003A6477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</w:p>
        </w:tc>
      </w:tr>
      <w:tr w:rsidR="00667CA0" w:rsidRPr="00C92EA1" w14:paraId="2E63E93C" w14:textId="77777777" w:rsidTr="003A6477"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FA903F" w14:textId="5A14B050" w:rsidR="00667CA0" w:rsidRPr="00C92EA1" w:rsidRDefault="00667CA0" w:rsidP="003A6477">
            <w:pPr>
              <w:pBdr>
                <w:bar w:val="single" w:sz="4" w:color="auto"/>
              </w:pBdr>
              <w:tabs>
                <w:tab w:val="decimal" w:pos="1290"/>
              </w:tabs>
              <w:spacing w:line="380" w:lineRule="exact"/>
              <w:ind w:right="4"/>
              <w:rPr>
                <w:rFonts w:ascii="Arial" w:hAnsi="Arial" w:cs="Arial"/>
                <w:sz w:val="20"/>
                <w:szCs w:val="20"/>
                <w:cs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Long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-</w:t>
            </w:r>
            <w:r w:rsidRPr="00C92EA1">
              <w:rPr>
                <w:rFonts w:ascii="Arial" w:hAnsi="Arial" w:cs="Arial"/>
                <w:sz w:val="20"/>
                <w:szCs w:val="20"/>
              </w:rPr>
              <w:t>term loans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C8C09" w14:textId="452562C1" w:rsidR="00667CA0" w:rsidRPr="00667CA0" w:rsidRDefault="00667CA0" w:rsidP="003A6477">
            <w:pPr>
              <w:tabs>
                <w:tab w:val="decimal" w:pos="1290"/>
              </w:tabs>
              <w:spacing w:line="380" w:lineRule="exact"/>
              <w:ind w:right="4"/>
              <w:rPr>
                <w:rFonts w:ascii="Arial" w:hAnsi="Arial" w:cs="Arial"/>
                <w:sz w:val="20"/>
                <w:szCs w:val="20"/>
              </w:rPr>
            </w:pPr>
            <w:r w:rsidRPr="00667CA0">
              <w:rPr>
                <w:rFonts w:ascii="Arial" w:hAnsi="Arial" w:cs="Arial"/>
                <w:color w:val="000000" w:themeColor="text1"/>
                <w:sz w:val="20"/>
                <w:szCs w:val="20"/>
              </w:rPr>
              <w:t>16,780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53C96" w14:textId="464A4DF8" w:rsidR="00667CA0" w:rsidRPr="00667CA0" w:rsidRDefault="00667CA0" w:rsidP="003A6477">
            <w:pPr>
              <w:tabs>
                <w:tab w:val="decimal" w:pos="1290"/>
              </w:tabs>
              <w:spacing w:line="380" w:lineRule="exact"/>
              <w:ind w:right="4"/>
              <w:rPr>
                <w:rFonts w:ascii="Arial" w:hAnsi="Arial" w:cs="Arial"/>
                <w:sz w:val="20"/>
                <w:szCs w:val="20"/>
                <w:cs/>
              </w:rPr>
            </w:pPr>
            <w:r w:rsidRPr="00667CA0">
              <w:rPr>
                <w:rFonts w:ascii="Arial" w:hAnsi="Arial" w:cs="Arial"/>
                <w:color w:val="000000" w:themeColor="text1"/>
                <w:sz w:val="20"/>
                <w:szCs w:val="20"/>
              </w:rPr>
              <w:t>5,500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C2487E" w14:textId="2B9E045A" w:rsidR="00667CA0" w:rsidRPr="00667CA0" w:rsidRDefault="00667CA0" w:rsidP="003A6477">
            <w:pPr>
              <w:tabs>
                <w:tab w:val="decimal" w:pos="1290"/>
              </w:tabs>
              <w:spacing w:line="380" w:lineRule="exact"/>
              <w:ind w:right="4"/>
              <w:rPr>
                <w:rFonts w:ascii="Arial" w:hAnsi="Arial" w:cs="Arial"/>
                <w:sz w:val="20"/>
                <w:szCs w:val="20"/>
              </w:rPr>
            </w:pPr>
            <w:r w:rsidRPr="00667CA0">
              <w:rPr>
                <w:rFonts w:ascii="Arial" w:hAnsi="Arial" w:cs="Arial"/>
                <w:color w:val="000000" w:themeColor="text1"/>
                <w:sz w:val="20"/>
                <w:szCs w:val="20"/>
              </w:rPr>
              <w:t>22,280</w:t>
            </w:r>
          </w:p>
        </w:tc>
      </w:tr>
      <w:tr w:rsidR="00667CA0" w:rsidRPr="00C92EA1" w14:paraId="21BFCA0C" w14:textId="77777777" w:rsidTr="003A6477"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5AD23" w14:textId="4F4C3EBF" w:rsidR="00667CA0" w:rsidRPr="00C92EA1" w:rsidRDefault="00667CA0" w:rsidP="003A6477">
            <w:pPr>
              <w:pBdr>
                <w:bar w:val="single" w:sz="4" w:color="auto"/>
              </w:pBdr>
              <w:tabs>
                <w:tab w:val="decimal" w:pos="1290"/>
              </w:tabs>
              <w:spacing w:line="380" w:lineRule="exact"/>
              <w:ind w:right="4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Interest receivables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FFFF0" w14:textId="3F288AB4" w:rsidR="00667CA0" w:rsidRPr="00667CA0" w:rsidRDefault="00667CA0" w:rsidP="003A6477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80" w:lineRule="exact"/>
              <w:ind w:right="4"/>
              <w:rPr>
                <w:rFonts w:ascii="Arial" w:hAnsi="Arial" w:cs="Arial"/>
                <w:sz w:val="20"/>
                <w:szCs w:val="20"/>
                <w:cs/>
              </w:rPr>
            </w:pPr>
            <w:r w:rsidRPr="00667CA0">
              <w:rPr>
                <w:rFonts w:ascii="Arial" w:hAnsi="Arial" w:cs="Arial"/>
                <w:color w:val="000000" w:themeColor="text1"/>
                <w:sz w:val="20"/>
                <w:szCs w:val="20"/>
              </w:rPr>
              <w:t>845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1A8D6D" w14:textId="115DE858" w:rsidR="00667CA0" w:rsidRPr="00667CA0" w:rsidRDefault="00667CA0" w:rsidP="003A6477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80" w:lineRule="exact"/>
              <w:ind w:right="4"/>
              <w:rPr>
                <w:rFonts w:ascii="Arial" w:hAnsi="Arial" w:cs="Arial"/>
                <w:sz w:val="20"/>
                <w:szCs w:val="20"/>
                <w:cs/>
              </w:rPr>
            </w:pPr>
            <w:r w:rsidRPr="00667CA0">
              <w:rPr>
                <w:rFonts w:ascii="Arial" w:hAnsi="Arial" w:cs="Arial"/>
                <w:color w:val="000000" w:themeColor="text1"/>
                <w:sz w:val="20"/>
                <w:szCs w:val="20"/>
              </w:rPr>
              <w:t>1,419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B07687" w14:textId="5AA74059" w:rsidR="00667CA0" w:rsidRPr="00667CA0" w:rsidRDefault="00667CA0" w:rsidP="003A6477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80" w:lineRule="exact"/>
              <w:ind w:right="4"/>
              <w:rPr>
                <w:rFonts w:ascii="Arial" w:hAnsi="Arial" w:cs="Arial"/>
                <w:sz w:val="20"/>
                <w:szCs w:val="20"/>
              </w:rPr>
            </w:pPr>
            <w:r w:rsidRPr="00667CA0">
              <w:rPr>
                <w:rFonts w:ascii="Arial" w:hAnsi="Arial" w:cs="Arial"/>
                <w:color w:val="000000" w:themeColor="text1"/>
                <w:sz w:val="20"/>
                <w:szCs w:val="20"/>
              </w:rPr>
              <w:t>2,264</w:t>
            </w:r>
          </w:p>
        </w:tc>
      </w:tr>
      <w:tr w:rsidR="00667CA0" w:rsidRPr="00C92EA1" w14:paraId="6DCEFC02" w14:textId="77777777" w:rsidTr="003A6477"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AFC243" w14:textId="31147147" w:rsidR="00667CA0" w:rsidRPr="00C92EA1" w:rsidRDefault="00667CA0" w:rsidP="003A6477">
            <w:pPr>
              <w:pBdr>
                <w:bar w:val="single" w:sz="4" w:color="auto"/>
              </w:pBdr>
              <w:spacing w:line="380" w:lineRule="exact"/>
              <w:ind w:right="4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C5BC9" w14:textId="40F43AE0" w:rsidR="00667CA0" w:rsidRPr="00667CA0" w:rsidRDefault="00667CA0" w:rsidP="003A6477">
            <w:pPr>
              <w:tabs>
                <w:tab w:val="decimal" w:pos="1290"/>
              </w:tabs>
              <w:spacing w:line="380" w:lineRule="exact"/>
              <w:ind w:right="4"/>
              <w:rPr>
                <w:rFonts w:ascii="Arial" w:hAnsi="Arial" w:cs="Arial"/>
                <w:sz w:val="20"/>
                <w:szCs w:val="20"/>
              </w:rPr>
            </w:pPr>
            <w:r w:rsidRPr="00667CA0">
              <w:rPr>
                <w:rFonts w:ascii="Arial" w:hAnsi="Arial" w:cs="Arial"/>
                <w:color w:val="000000" w:themeColor="text1"/>
                <w:sz w:val="20"/>
                <w:szCs w:val="20"/>
              </w:rPr>
              <w:t>17,625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19E086" w14:textId="74838D65" w:rsidR="00667CA0" w:rsidRPr="00667CA0" w:rsidRDefault="00667CA0" w:rsidP="003A6477">
            <w:pPr>
              <w:tabs>
                <w:tab w:val="decimal" w:pos="1290"/>
              </w:tabs>
              <w:spacing w:line="380" w:lineRule="exact"/>
              <w:ind w:right="4"/>
              <w:rPr>
                <w:rFonts w:ascii="Arial" w:hAnsi="Arial" w:cs="Arial"/>
                <w:sz w:val="20"/>
                <w:szCs w:val="20"/>
                <w:cs/>
              </w:rPr>
            </w:pPr>
            <w:r w:rsidRPr="00667CA0">
              <w:rPr>
                <w:rFonts w:ascii="Arial" w:hAnsi="Arial" w:cs="Arial"/>
                <w:color w:val="000000" w:themeColor="text1"/>
                <w:sz w:val="20"/>
                <w:szCs w:val="20"/>
              </w:rPr>
              <w:t>6,919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C7387D" w14:textId="75D45CB7" w:rsidR="00667CA0" w:rsidRPr="00667CA0" w:rsidRDefault="00667CA0" w:rsidP="003A6477">
            <w:pPr>
              <w:tabs>
                <w:tab w:val="decimal" w:pos="1290"/>
              </w:tabs>
              <w:spacing w:line="380" w:lineRule="exact"/>
              <w:ind w:right="4"/>
              <w:rPr>
                <w:rFonts w:ascii="Arial" w:hAnsi="Arial" w:cs="Arial"/>
                <w:sz w:val="20"/>
                <w:szCs w:val="20"/>
              </w:rPr>
            </w:pPr>
            <w:r w:rsidRPr="00667CA0">
              <w:rPr>
                <w:rFonts w:ascii="Arial" w:hAnsi="Arial" w:cs="Arial"/>
                <w:color w:val="000000" w:themeColor="text1"/>
                <w:sz w:val="20"/>
                <w:szCs w:val="20"/>
              </w:rPr>
              <w:t>24,544</w:t>
            </w:r>
          </w:p>
        </w:tc>
      </w:tr>
      <w:tr w:rsidR="00667CA0" w:rsidRPr="00C92EA1" w14:paraId="5F3CFA0C" w14:textId="77777777" w:rsidTr="003A6477"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F5A3F9" w14:textId="77777777" w:rsidR="00667CA0" w:rsidRPr="00C92EA1" w:rsidRDefault="00667CA0" w:rsidP="003A6477">
            <w:pPr>
              <w:pBdr>
                <w:bar w:val="single" w:sz="4" w:color="auto"/>
              </w:pBdr>
              <w:tabs>
                <w:tab w:val="decimal" w:pos="1290"/>
              </w:tabs>
              <w:spacing w:line="380" w:lineRule="exact"/>
              <w:ind w:right="4"/>
              <w:rPr>
                <w:rFonts w:ascii="Arial" w:hAnsi="Arial" w:cs="Arial"/>
                <w:sz w:val="20"/>
                <w:szCs w:val="20"/>
                <w:cs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Less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 xml:space="preserve">: </w:t>
            </w:r>
            <w:r w:rsidRPr="00C92EA1">
              <w:rPr>
                <w:rFonts w:ascii="Arial" w:hAnsi="Arial" w:cs="Arial"/>
                <w:sz w:val="20"/>
                <w:szCs w:val="20"/>
              </w:rPr>
              <w:t>Allowance for expected credit losses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A075F9" w14:textId="67501149" w:rsidR="00667CA0" w:rsidRPr="00667CA0" w:rsidRDefault="00667CA0" w:rsidP="003A6477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80" w:lineRule="exact"/>
              <w:ind w:right="4"/>
              <w:rPr>
                <w:rFonts w:ascii="Arial" w:hAnsi="Arial" w:cs="Arial"/>
                <w:sz w:val="20"/>
                <w:szCs w:val="20"/>
              </w:rPr>
            </w:pPr>
            <w:r w:rsidRPr="00667CA0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667CA0">
              <w:rPr>
                <w:rFonts w:ascii="Arial" w:hAnsi="Arial" w:cs="Arial"/>
                <w:color w:val="000000" w:themeColor="text1"/>
                <w:sz w:val="20"/>
                <w:szCs w:val="20"/>
              </w:rPr>
              <w:t>17,625</w:t>
            </w:r>
            <w:r w:rsidRPr="00667CA0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ACE96" w14:textId="05B41509" w:rsidR="00667CA0" w:rsidRPr="00667CA0" w:rsidRDefault="00667CA0" w:rsidP="003A6477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80" w:lineRule="exact"/>
              <w:ind w:right="4"/>
              <w:rPr>
                <w:rFonts w:ascii="Arial" w:hAnsi="Arial" w:cs="Arial"/>
                <w:sz w:val="20"/>
                <w:szCs w:val="20"/>
                <w:cs/>
              </w:rPr>
            </w:pPr>
            <w:r w:rsidRPr="00667CA0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667CA0">
              <w:rPr>
                <w:rFonts w:ascii="Arial" w:hAnsi="Arial" w:cs="Arial"/>
                <w:color w:val="000000" w:themeColor="text1"/>
                <w:sz w:val="20"/>
                <w:szCs w:val="20"/>
              </w:rPr>
              <w:t>6,919</w:t>
            </w:r>
            <w:r w:rsidRPr="00667CA0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4375F" w14:textId="6897A2E1" w:rsidR="00667CA0" w:rsidRPr="00667CA0" w:rsidRDefault="00667CA0" w:rsidP="003A6477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80" w:lineRule="exact"/>
              <w:ind w:right="4"/>
              <w:rPr>
                <w:rFonts w:ascii="Arial" w:hAnsi="Arial" w:cs="Arial"/>
                <w:sz w:val="20"/>
                <w:szCs w:val="20"/>
              </w:rPr>
            </w:pPr>
            <w:r w:rsidRPr="00667CA0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667CA0">
              <w:rPr>
                <w:rFonts w:ascii="Arial" w:hAnsi="Arial" w:cs="Arial"/>
                <w:color w:val="000000" w:themeColor="text1"/>
                <w:sz w:val="20"/>
                <w:szCs w:val="20"/>
              </w:rPr>
              <w:t>24,544</w:t>
            </w:r>
            <w:r w:rsidRPr="00667CA0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667CA0" w:rsidRPr="00C92EA1" w14:paraId="1296B55F" w14:textId="77777777" w:rsidTr="003A6477"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18396" w14:textId="7C180A04" w:rsidR="00667CA0" w:rsidRPr="00C92EA1" w:rsidRDefault="00667CA0" w:rsidP="003A6477">
            <w:pPr>
              <w:pBdr>
                <w:bar w:val="single" w:sz="4" w:color="auto"/>
              </w:pBdr>
              <w:tabs>
                <w:tab w:val="decimal" w:pos="1290"/>
              </w:tabs>
              <w:spacing w:line="380" w:lineRule="exact"/>
              <w:ind w:right="-199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Long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-</w:t>
            </w:r>
            <w:r w:rsidRPr="00C92EA1">
              <w:rPr>
                <w:rFonts w:ascii="Arial" w:hAnsi="Arial" w:cs="Arial"/>
                <w:sz w:val="20"/>
                <w:szCs w:val="20"/>
              </w:rPr>
              <w:t xml:space="preserve">term loan and interest receivables 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 xml:space="preserve">- </w:t>
            </w:r>
            <w:r w:rsidRPr="00C92EA1">
              <w:rPr>
                <w:rFonts w:ascii="Arial" w:hAnsi="Arial" w:cs="Arial"/>
                <w:sz w:val="20"/>
                <w:szCs w:val="20"/>
              </w:rPr>
              <w:t>net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31FA8A" w14:textId="56D100B1" w:rsidR="00667CA0" w:rsidRPr="00667CA0" w:rsidRDefault="00667CA0" w:rsidP="003A6477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80" w:lineRule="exact"/>
              <w:ind w:right="4"/>
              <w:rPr>
                <w:rFonts w:ascii="Arial" w:hAnsi="Arial" w:cs="Arial"/>
                <w:sz w:val="20"/>
                <w:szCs w:val="20"/>
              </w:rPr>
            </w:pPr>
            <w:r w:rsidRPr="00667CA0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5734C" w14:textId="2B146AEE" w:rsidR="00667CA0" w:rsidRPr="00667CA0" w:rsidRDefault="00667CA0" w:rsidP="003A6477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80" w:lineRule="exact"/>
              <w:ind w:right="4"/>
              <w:rPr>
                <w:rFonts w:ascii="Arial" w:hAnsi="Arial" w:cs="Arial"/>
                <w:sz w:val="20"/>
                <w:szCs w:val="20"/>
              </w:rPr>
            </w:pPr>
            <w:r w:rsidRPr="00667CA0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50B7E" w14:textId="49570420" w:rsidR="00667CA0" w:rsidRPr="00667CA0" w:rsidRDefault="00667CA0" w:rsidP="003A6477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80" w:lineRule="exact"/>
              <w:ind w:right="4"/>
              <w:rPr>
                <w:rFonts w:ascii="Arial" w:hAnsi="Arial" w:cs="Arial"/>
                <w:sz w:val="20"/>
                <w:szCs w:val="20"/>
              </w:rPr>
            </w:pPr>
            <w:r w:rsidRPr="00667CA0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</w:tr>
    </w:tbl>
    <w:p w14:paraId="6499B146" w14:textId="4F79CDC4" w:rsidR="00AC53A0" w:rsidRPr="00C92EA1" w:rsidRDefault="00547A3B" w:rsidP="003A6477">
      <w:pPr>
        <w:pStyle w:val="BodyTextIndent2"/>
        <w:tabs>
          <w:tab w:val="left" w:pos="840"/>
        </w:tabs>
        <w:spacing w:before="240" w:line="380" w:lineRule="exact"/>
        <w:ind w:left="547" w:hanging="547"/>
        <w:jc w:val="both"/>
        <w:rPr>
          <w:rFonts w:ascii="Arial" w:hAnsi="Arial" w:cs="Arial"/>
          <w:sz w:val="22"/>
          <w:szCs w:val="22"/>
        </w:rPr>
      </w:pPr>
      <w:r w:rsidRPr="00C92EA1">
        <w:rPr>
          <w:rFonts w:ascii="Arial" w:hAnsi="Arial" w:cs="Arial"/>
          <w:b/>
          <w:bCs/>
          <w:sz w:val="22"/>
          <w:szCs w:val="22"/>
        </w:rPr>
        <w:tab/>
      </w:r>
      <w:r w:rsidR="00AC53A0" w:rsidRPr="00C92EA1">
        <w:rPr>
          <w:rFonts w:ascii="Arial" w:hAnsi="Arial" w:cs="Arial"/>
          <w:sz w:val="22"/>
          <w:szCs w:val="22"/>
        </w:rPr>
        <w:t xml:space="preserve">As at </w:t>
      </w:r>
      <w:r w:rsidR="00BD3DC1" w:rsidRPr="00C92EA1">
        <w:rPr>
          <w:rFonts w:ascii="Arial" w:hAnsi="Arial" w:cs="Arial"/>
          <w:sz w:val="22"/>
          <w:szCs w:val="22"/>
        </w:rPr>
        <w:t xml:space="preserve">30 </w:t>
      </w:r>
      <w:r w:rsidR="006928F0" w:rsidRPr="00C92EA1">
        <w:rPr>
          <w:rFonts w:ascii="Arial" w:hAnsi="Arial" w:cs="Arial"/>
          <w:sz w:val="22"/>
          <w:szCs w:val="22"/>
        </w:rPr>
        <w:t>September</w:t>
      </w:r>
      <w:r w:rsidR="00BD3DC1" w:rsidRPr="00C92EA1">
        <w:rPr>
          <w:rFonts w:ascii="Arial" w:hAnsi="Arial"/>
          <w:sz w:val="22"/>
          <w:szCs w:val="22"/>
          <w:cs/>
        </w:rPr>
        <w:t xml:space="preserve"> </w:t>
      </w:r>
      <w:r w:rsidR="0082622C" w:rsidRPr="00C92EA1">
        <w:rPr>
          <w:rFonts w:ascii="Arial" w:hAnsi="Arial" w:cs="Arial"/>
          <w:sz w:val="22"/>
          <w:szCs w:val="22"/>
        </w:rPr>
        <w:t>2024</w:t>
      </w:r>
      <w:r w:rsidR="00AC53A0" w:rsidRPr="00C92EA1">
        <w:rPr>
          <w:rFonts w:ascii="Arial" w:hAnsi="Arial" w:cs="Arial"/>
          <w:sz w:val="22"/>
          <w:szCs w:val="22"/>
        </w:rPr>
        <w:t xml:space="preserve">, </w:t>
      </w:r>
      <w:r w:rsidR="00100B58" w:rsidRPr="00C92EA1">
        <w:rPr>
          <w:rFonts w:ascii="Arial" w:hAnsi="Arial" w:cs="Arial"/>
          <w:sz w:val="22"/>
          <w:szCs w:val="22"/>
        </w:rPr>
        <w:t>long</w:t>
      </w:r>
      <w:r w:rsidR="00100B58" w:rsidRPr="00C92EA1">
        <w:rPr>
          <w:rFonts w:ascii="Arial" w:hAnsi="Arial"/>
          <w:sz w:val="22"/>
          <w:szCs w:val="22"/>
          <w:cs/>
        </w:rPr>
        <w:t>-</w:t>
      </w:r>
      <w:r w:rsidR="00100B58" w:rsidRPr="00C92EA1">
        <w:rPr>
          <w:rFonts w:ascii="Arial" w:hAnsi="Arial" w:cs="Arial"/>
          <w:sz w:val="22"/>
          <w:szCs w:val="22"/>
        </w:rPr>
        <w:t>term loan to related party is unsecured loan</w:t>
      </w:r>
      <w:r w:rsidR="00D1347F" w:rsidRPr="00C92EA1">
        <w:rPr>
          <w:rFonts w:ascii="Arial" w:hAnsi="Arial" w:cs="Arial"/>
          <w:sz w:val="22"/>
          <w:szCs w:val="22"/>
        </w:rPr>
        <w:t>,</w:t>
      </w:r>
      <w:r w:rsidR="009749E8" w:rsidRPr="00C92EA1">
        <w:rPr>
          <w:rFonts w:ascii="Arial" w:hAnsi="Arial" w:cs="Arial"/>
          <w:sz w:val="22"/>
          <w:szCs w:val="22"/>
        </w:rPr>
        <w:t xml:space="preserve"> carrying</w:t>
      </w:r>
      <w:r w:rsidR="00100B58" w:rsidRPr="00C92EA1">
        <w:rPr>
          <w:rFonts w:ascii="Arial" w:hAnsi="Arial" w:cs="Arial"/>
          <w:sz w:val="22"/>
          <w:szCs w:val="22"/>
        </w:rPr>
        <w:t xml:space="preserve"> interest </w:t>
      </w:r>
      <w:r w:rsidR="00100B58" w:rsidRPr="00C92EA1">
        <w:rPr>
          <w:rFonts w:ascii="Arial" w:hAnsi="Arial" w:cs="Arial"/>
          <w:spacing w:val="-2"/>
          <w:sz w:val="22"/>
          <w:szCs w:val="22"/>
        </w:rPr>
        <w:t>at the rate of</w:t>
      </w:r>
      <w:r w:rsidR="00EF6D4E" w:rsidRPr="00C92EA1">
        <w:rPr>
          <w:rFonts w:ascii="Arial" w:hAnsi="Arial" w:cs="Arial"/>
          <w:spacing w:val="-2"/>
          <w:sz w:val="22"/>
          <w:szCs w:val="22"/>
        </w:rPr>
        <w:t xml:space="preserve"> 9</w:t>
      </w:r>
      <w:r w:rsidR="00EF6D4E" w:rsidRPr="00C92EA1">
        <w:rPr>
          <w:rFonts w:ascii="Arial" w:hAnsi="Arial"/>
          <w:spacing w:val="-2"/>
          <w:sz w:val="22"/>
          <w:szCs w:val="22"/>
          <w:cs/>
        </w:rPr>
        <w:t>.</w:t>
      </w:r>
      <w:r w:rsidR="00EF6D4E" w:rsidRPr="00C92EA1">
        <w:rPr>
          <w:rFonts w:ascii="Arial" w:hAnsi="Arial" w:cs="Arial"/>
          <w:spacing w:val="-2"/>
          <w:sz w:val="22"/>
          <w:szCs w:val="22"/>
        </w:rPr>
        <w:t>5</w:t>
      </w:r>
      <w:r w:rsidR="00100B58" w:rsidRPr="00C92EA1">
        <w:rPr>
          <w:rFonts w:ascii="Arial" w:hAnsi="Arial"/>
          <w:spacing w:val="-2"/>
          <w:sz w:val="22"/>
          <w:szCs w:val="22"/>
          <w:cs/>
        </w:rPr>
        <w:t xml:space="preserve">% </w:t>
      </w:r>
      <w:r w:rsidR="00F36D33" w:rsidRPr="00C92EA1">
        <w:rPr>
          <w:rFonts w:ascii="Arial" w:hAnsi="Arial" w:cs="Arial"/>
          <w:spacing w:val="-2"/>
          <w:sz w:val="22"/>
          <w:szCs w:val="22"/>
        </w:rPr>
        <w:t xml:space="preserve">per annum </w:t>
      </w:r>
      <w:r w:rsidR="00F36D33" w:rsidRPr="00C92EA1">
        <w:rPr>
          <w:rFonts w:ascii="Arial" w:hAnsi="Arial"/>
          <w:spacing w:val="-2"/>
          <w:sz w:val="22"/>
          <w:szCs w:val="22"/>
          <w:cs/>
        </w:rPr>
        <w:t>(</w:t>
      </w:r>
      <w:r w:rsidR="00F36D33" w:rsidRPr="00C92EA1">
        <w:rPr>
          <w:rFonts w:ascii="Arial" w:hAnsi="Arial" w:cs="Arial"/>
          <w:spacing w:val="-2"/>
          <w:sz w:val="22"/>
          <w:szCs w:val="22"/>
        </w:rPr>
        <w:t xml:space="preserve">31 December </w:t>
      </w:r>
      <w:r w:rsidR="0082622C" w:rsidRPr="00C92EA1">
        <w:rPr>
          <w:rFonts w:ascii="Arial" w:hAnsi="Arial" w:cs="Arial"/>
          <w:spacing w:val="-2"/>
          <w:sz w:val="22"/>
          <w:szCs w:val="22"/>
        </w:rPr>
        <w:t>2023</w:t>
      </w:r>
      <w:r w:rsidR="00F36D33" w:rsidRPr="00C92EA1">
        <w:rPr>
          <w:rFonts w:ascii="Arial" w:hAnsi="Arial"/>
          <w:spacing w:val="-2"/>
          <w:sz w:val="22"/>
          <w:szCs w:val="22"/>
          <w:cs/>
        </w:rPr>
        <w:t xml:space="preserve">: </w:t>
      </w:r>
      <w:r w:rsidR="0082622C" w:rsidRPr="00C92EA1">
        <w:rPr>
          <w:rFonts w:ascii="Arial" w:hAnsi="Arial" w:cs="Arial"/>
          <w:spacing w:val="-2"/>
          <w:sz w:val="22"/>
          <w:szCs w:val="22"/>
        </w:rPr>
        <w:t>9</w:t>
      </w:r>
      <w:r w:rsidR="0082622C" w:rsidRPr="00C92EA1">
        <w:rPr>
          <w:rFonts w:ascii="Arial" w:hAnsi="Arial"/>
          <w:spacing w:val="-2"/>
          <w:sz w:val="22"/>
          <w:szCs w:val="22"/>
          <w:cs/>
        </w:rPr>
        <w:t>.</w:t>
      </w:r>
      <w:r w:rsidR="0082622C" w:rsidRPr="00C92EA1">
        <w:rPr>
          <w:rFonts w:ascii="Arial" w:hAnsi="Arial" w:cs="Arial"/>
          <w:spacing w:val="-2"/>
          <w:sz w:val="22"/>
          <w:szCs w:val="22"/>
        </w:rPr>
        <w:t>5</w:t>
      </w:r>
      <w:r w:rsidR="0082622C" w:rsidRPr="00C92EA1">
        <w:rPr>
          <w:rFonts w:ascii="Arial" w:hAnsi="Arial"/>
          <w:spacing w:val="-2"/>
          <w:sz w:val="22"/>
          <w:szCs w:val="22"/>
          <w:cs/>
        </w:rPr>
        <w:t xml:space="preserve">% </w:t>
      </w:r>
      <w:r w:rsidR="00100B58" w:rsidRPr="00C92EA1">
        <w:rPr>
          <w:rFonts w:ascii="Arial" w:hAnsi="Arial" w:cs="Arial"/>
          <w:spacing w:val="-2"/>
          <w:sz w:val="22"/>
          <w:szCs w:val="22"/>
        </w:rPr>
        <w:t>per annum</w:t>
      </w:r>
      <w:r w:rsidR="00F36D33" w:rsidRPr="00C92EA1">
        <w:rPr>
          <w:rFonts w:ascii="Arial" w:hAnsi="Arial"/>
          <w:spacing w:val="-2"/>
          <w:sz w:val="22"/>
          <w:szCs w:val="22"/>
          <w:cs/>
        </w:rPr>
        <w:t>)</w:t>
      </w:r>
      <w:r w:rsidR="00100B58" w:rsidRPr="00C92EA1">
        <w:rPr>
          <w:rFonts w:ascii="Arial" w:hAnsi="Arial"/>
          <w:spacing w:val="-2"/>
          <w:sz w:val="22"/>
          <w:szCs w:val="22"/>
          <w:cs/>
        </w:rPr>
        <w:t xml:space="preserve">. </w:t>
      </w:r>
      <w:r w:rsidR="00100B58" w:rsidRPr="00C92EA1">
        <w:rPr>
          <w:rFonts w:ascii="Arial" w:hAnsi="Arial" w:cs="Arial"/>
          <w:spacing w:val="-2"/>
          <w:sz w:val="22"/>
          <w:szCs w:val="22"/>
        </w:rPr>
        <w:t>The Company</w:t>
      </w:r>
      <w:r w:rsidR="00100B58" w:rsidRPr="00C92EA1">
        <w:rPr>
          <w:rFonts w:ascii="Arial" w:hAnsi="Arial" w:cs="Arial"/>
          <w:sz w:val="22"/>
          <w:szCs w:val="22"/>
        </w:rPr>
        <w:t xml:space="preserve"> has classified this loan as non</w:t>
      </w:r>
      <w:r w:rsidR="00100B58" w:rsidRPr="00C92EA1">
        <w:rPr>
          <w:rFonts w:ascii="Arial" w:hAnsi="Arial"/>
          <w:sz w:val="22"/>
          <w:szCs w:val="22"/>
          <w:cs/>
        </w:rPr>
        <w:t>-</w:t>
      </w:r>
      <w:r w:rsidR="00100B58" w:rsidRPr="00C92EA1">
        <w:rPr>
          <w:rFonts w:ascii="Arial" w:hAnsi="Arial" w:cs="Arial"/>
          <w:sz w:val="22"/>
          <w:szCs w:val="22"/>
        </w:rPr>
        <w:t xml:space="preserve">current asset </w:t>
      </w:r>
      <w:r w:rsidR="009749E8" w:rsidRPr="00C92EA1">
        <w:rPr>
          <w:rFonts w:ascii="Arial" w:hAnsi="Arial" w:cs="Arial"/>
          <w:sz w:val="22"/>
          <w:szCs w:val="22"/>
        </w:rPr>
        <w:t>because</w:t>
      </w:r>
      <w:r w:rsidR="00100B58" w:rsidRPr="00C92EA1">
        <w:rPr>
          <w:rFonts w:ascii="Arial" w:hAnsi="Arial" w:cs="Arial"/>
          <w:sz w:val="22"/>
          <w:szCs w:val="22"/>
        </w:rPr>
        <w:t xml:space="preserve"> the condition</w:t>
      </w:r>
      <w:r w:rsidR="002B1221" w:rsidRPr="00C92EA1">
        <w:rPr>
          <w:rFonts w:ascii="Arial" w:hAnsi="Arial" w:cs="Arial"/>
          <w:sz w:val="22"/>
          <w:szCs w:val="22"/>
        </w:rPr>
        <w:t>s</w:t>
      </w:r>
      <w:r w:rsidR="00100B58" w:rsidRPr="00C92EA1">
        <w:rPr>
          <w:rFonts w:ascii="Arial" w:hAnsi="Arial"/>
          <w:sz w:val="22"/>
          <w:szCs w:val="22"/>
          <w:cs/>
        </w:rPr>
        <w:t xml:space="preserve"> </w:t>
      </w:r>
      <w:r w:rsidR="009749E8" w:rsidRPr="00C92EA1">
        <w:rPr>
          <w:rFonts w:ascii="Arial" w:hAnsi="Arial" w:cs="Arial"/>
          <w:sz w:val="22"/>
          <w:szCs w:val="22"/>
        </w:rPr>
        <w:t>of</w:t>
      </w:r>
      <w:r w:rsidR="00100B58" w:rsidRPr="00C92EA1">
        <w:rPr>
          <w:rFonts w:ascii="Arial" w:hAnsi="Arial" w:cs="Arial"/>
          <w:sz w:val="22"/>
          <w:szCs w:val="22"/>
        </w:rPr>
        <w:t xml:space="preserve"> repayment </w:t>
      </w:r>
      <w:r w:rsidR="009749E8" w:rsidRPr="00C92EA1">
        <w:rPr>
          <w:rFonts w:ascii="Arial" w:hAnsi="Arial" w:cs="Arial"/>
          <w:sz w:val="22"/>
          <w:szCs w:val="22"/>
        </w:rPr>
        <w:t xml:space="preserve">are linked to a loan agreement that the associate made with a </w:t>
      </w:r>
      <w:r w:rsidR="004B5C3D" w:rsidRPr="00C92EA1">
        <w:rPr>
          <w:rFonts w:ascii="Arial" w:hAnsi="Arial" w:cs="Arial"/>
          <w:sz w:val="22"/>
          <w:szCs w:val="22"/>
        </w:rPr>
        <w:t>commercial bank</w:t>
      </w:r>
      <w:r w:rsidR="009749E8" w:rsidRPr="00C92EA1">
        <w:rPr>
          <w:rFonts w:ascii="Arial" w:hAnsi="Arial"/>
          <w:sz w:val="22"/>
          <w:szCs w:val="22"/>
          <w:cs/>
        </w:rPr>
        <w:t>.</w:t>
      </w:r>
      <w:r w:rsidR="00AD712B" w:rsidRPr="00C92EA1">
        <w:rPr>
          <w:rFonts w:ascii="Arial" w:hAnsi="Arial"/>
          <w:sz w:val="22"/>
          <w:szCs w:val="22"/>
          <w:cs/>
        </w:rPr>
        <w:t xml:space="preserve"> </w:t>
      </w:r>
      <w:r w:rsidR="00C82F89" w:rsidRPr="00C92EA1">
        <w:rPr>
          <w:rFonts w:ascii="Arial" w:hAnsi="Arial" w:cs="Arial"/>
          <w:sz w:val="22"/>
          <w:szCs w:val="22"/>
        </w:rPr>
        <w:t xml:space="preserve">However, the Company </w:t>
      </w:r>
      <w:r w:rsidR="009D7A8B" w:rsidRPr="00C92EA1">
        <w:rPr>
          <w:rFonts w:ascii="Arial" w:hAnsi="Arial" w:cs="Arial"/>
          <w:sz w:val="22"/>
          <w:szCs w:val="22"/>
        </w:rPr>
        <w:t>considered</w:t>
      </w:r>
      <w:r w:rsidR="00C82F89" w:rsidRPr="00C92EA1">
        <w:rPr>
          <w:rFonts w:ascii="Arial" w:hAnsi="Arial"/>
          <w:sz w:val="22"/>
          <w:szCs w:val="22"/>
          <w:cs/>
        </w:rPr>
        <w:t xml:space="preserve"> </w:t>
      </w:r>
      <w:r w:rsidR="00FE6EE4" w:rsidRPr="00C92EA1">
        <w:rPr>
          <w:rFonts w:ascii="Arial" w:hAnsi="Arial" w:cs="Arial"/>
          <w:sz w:val="22"/>
          <w:szCs w:val="22"/>
        </w:rPr>
        <w:t>setting</w:t>
      </w:r>
      <w:r w:rsidR="00C82F89" w:rsidRPr="00C92EA1">
        <w:rPr>
          <w:rFonts w:ascii="Arial" w:hAnsi="Arial" w:cs="Arial"/>
          <w:sz w:val="22"/>
          <w:szCs w:val="22"/>
        </w:rPr>
        <w:t xml:space="preserve"> allowance for expected credit losses </w:t>
      </w:r>
      <w:r w:rsidR="0052127F" w:rsidRPr="00C92EA1">
        <w:rPr>
          <w:rFonts w:ascii="Arial" w:hAnsi="Arial" w:cs="Arial"/>
          <w:sz w:val="22"/>
          <w:szCs w:val="22"/>
        </w:rPr>
        <w:t>on this</w:t>
      </w:r>
      <w:r w:rsidR="00963E07" w:rsidRPr="00C92EA1">
        <w:rPr>
          <w:rFonts w:ascii="Arial" w:hAnsi="Arial"/>
          <w:sz w:val="22"/>
          <w:szCs w:val="22"/>
          <w:cs/>
        </w:rPr>
        <w:t xml:space="preserve"> </w:t>
      </w:r>
      <w:r w:rsidR="0052127F" w:rsidRPr="00C92EA1">
        <w:rPr>
          <w:rFonts w:ascii="Arial" w:hAnsi="Arial" w:cs="Arial"/>
          <w:sz w:val="22"/>
          <w:szCs w:val="22"/>
        </w:rPr>
        <w:t>long</w:t>
      </w:r>
      <w:r w:rsidR="00F66BB0" w:rsidRPr="00C92EA1">
        <w:rPr>
          <w:rFonts w:ascii="Arial" w:hAnsi="Arial"/>
          <w:sz w:val="22"/>
          <w:szCs w:val="22"/>
          <w:cs/>
        </w:rPr>
        <w:t>-</w:t>
      </w:r>
      <w:r w:rsidR="0052127F" w:rsidRPr="00C92EA1">
        <w:rPr>
          <w:rFonts w:ascii="Arial" w:hAnsi="Arial" w:cs="Arial"/>
          <w:sz w:val="22"/>
          <w:szCs w:val="22"/>
        </w:rPr>
        <w:t>term loan</w:t>
      </w:r>
      <w:r w:rsidR="00D11C44" w:rsidRPr="00C92EA1">
        <w:rPr>
          <w:rFonts w:ascii="Arial" w:hAnsi="Arial" w:cs="Arial"/>
          <w:sz w:val="22"/>
          <w:szCs w:val="22"/>
        </w:rPr>
        <w:t>s</w:t>
      </w:r>
      <w:r w:rsidR="0052127F" w:rsidRPr="00C92EA1">
        <w:rPr>
          <w:rFonts w:ascii="Arial" w:hAnsi="Arial"/>
          <w:sz w:val="22"/>
          <w:szCs w:val="22"/>
          <w:cs/>
        </w:rPr>
        <w:t xml:space="preserve"> </w:t>
      </w:r>
      <w:r w:rsidR="00C82F89" w:rsidRPr="00C92EA1">
        <w:rPr>
          <w:rFonts w:ascii="Arial" w:hAnsi="Arial" w:cs="Arial"/>
          <w:sz w:val="22"/>
          <w:szCs w:val="22"/>
        </w:rPr>
        <w:t>in full amount</w:t>
      </w:r>
      <w:r w:rsidR="00C82F89" w:rsidRPr="00C92EA1">
        <w:rPr>
          <w:rFonts w:ascii="Arial" w:hAnsi="Arial"/>
          <w:sz w:val="22"/>
          <w:szCs w:val="22"/>
          <w:cs/>
        </w:rPr>
        <w:t>.</w:t>
      </w:r>
    </w:p>
    <w:p w14:paraId="0E705F74" w14:textId="77777777" w:rsidR="003A6477" w:rsidRDefault="003A6477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ngsana New"/>
          <w:b/>
          <w:bCs/>
          <w:sz w:val="22"/>
          <w:szCs w:val="22"/>
          <w:cs/>
        </w:rPr>
        <w:br w:type="page"/>
      </w:r>
    </w:p>
    <w:p w14:paraId="0FD642BB" w14:textId="35FEE3A7" w:rsidR="00254BF4" w:rsidRPr="00C92EA1" w:rsidRDefault="00AC53A0" w:rsidP="003A6477">
      <w:pPr>
        <w:pStyle w:val="BodyTextIndent2"/>
        <w:tabs>
          <w:tab w:val="left" w:pos="840"/>
        </w:tabs>
        <w:spacing w:before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C92EA1">
        <w:rPr>
          <w:rFonts w:ascii="Arial" w:hAnsi="Arial" w:cs="Arial"/>
          <w:b/>
          <w:bCs/>
          <w:sz w:val="22"/>
          <w:szCs w:val="22"/>
        </w:rPr>
        <w:lastRenderedPageBreak/>
        <w:tab/>
      </w:r>
      <w:r w:rsidR="00163618" w:rsidRPr="00C92EA1">
        <w:rPr>
          <w:rFonts w:ascii="Arial" w:hAnsi="Arial" w:cs="Arial"/>
          <w:b/>
          <w:bCs/>
          <w:sz w:val="22"/>
          <w:szCs w:val="22"/>
          <w:u w:val="single"/>
        </w:rPr>
        <w:t>Directors and management</w:t>
      </w:r>
      <w:r w:rsidR="00163618" w:rsidRPr="00C92EA1">
        <w:rPr>
          <w:rFonts w:ascii="Arial" w:hAnsi="Arial"/>
          <w:b/>
          <w:bCs/>
          <w:sz w:val="22"/>
          <w:szCs w:val="22"/>
          <w:u w:val="single"/>
          <w:cs/>
        </w:rPr>
        <w:t>’</w:t>
      </w:r>
      <w:r w:rsidR="00163618" w:rsidRPr="00C92EA1">
        <w:rPr>
          <w:rFonts w:ascii="Arial" w:hAnsi="Arial" w:cs="Arial"/>
          <w:b/>
          <w:bCs/>
          <w:sz w:val="22"/>
          <w:szCs w:val="22"/>
          <w:u w:val="single"/>
        </w:rPr>
        <w:t>s benefits</w:t>
      </w:r>
    </w:p>
    <w:tbl>
      <w:tblPr>
        <w:tblStyle w:val="TableGrid"/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ED4AB9" w:rsidRPr="006D2479" w14:paraId="3DEC52BA" w14:textId="77777777" w:rsidTr="00C92EA1"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AB55D" w14:textId="77777777" w:rsidR="00546E3F" w:rsidRPr="006D2479" w:rsidRDefault="00546E3F" w:rsidP="003A64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6D2479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6D2479">
              <w:rPr>
                <w:rFonts w:ascii="Arial" w:hAnsi="Arial" w:cs="Arial"/>
                <w:sz w:val="20"/>
                <w:szCs w:val="20"/>
              </w:rPr>
              <w:t>Unit</w:t>
            </w:r>
            <w:r w:rsidRPr="006D2479">
              <w:rPr>
                <w:rFonts w:ascii="Arial" w:hAnsi="Arial" w:cs="Angsana New"/>
                <w:sz w:val="20"/>
                <w:szCs w:val="20"/>
                <w:cs/>
              </w:rPr>
              <w:t xml:space="preserve">: </w:t>
            </w:r>
            <w:r w:rsidRPr="006D2479">
              <w:rPr>
                <w:rFonts w:ascii="Arial" w:hAnsi="Arial" w:cs="Arial"/>
                <w:sz w:val="20"/>
                <w:szCs w:val="20"/>
              </w:rPr>
              <w:t>Thousand Baht</w:t>
            </w:r>
            <w:r w:rsidRPr="006D2479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</w:tr>
      <w:tr w:rsidR="00ED4AB9" w:rsidRPr="006D2479" w14:paraId="7D973975" w14:textId="77777777" w:rsidTr="00C92EA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E8E46" w14:textId="77777777" w:rsidR="00546E3F" w:rsidRPr="006D2479" w:rsidRDefault="00546E3F" w:rsidP="003A64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4F210" w14:textId="048E1965" w:rsidR="00546E3F" w:rsidRPr="006D2479" w:rsidRDefault="00546E3F" w:rsidP="003A64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2479">
              <w:rPr>
                <w:rFonts w:ascii="Arial" w:hAnsi="Arial" w:cs="Arial"/>
                <w:sz w:val="20"/>
                <w:szCs w:val="20"/>
              </w:rPr>
              <w:t>For the three</w:t>
            </w:r>
            <w:r w:rsidRPr="006D2479">
              <w:rPr>
                <w:rFonts w:ascii="Arial" w:hAnsi="Arial" w:cs="Angsana New"/>
                <w:sz w:val="20"/>
                <w:szCs w:val="20"/>
                <w:cs/>
              </w:rPr>
              <w:t>-</w:t>
            </w:r>
            <w:r w:rsidRPr="006D2479">
              <w:rPr>
                <w:rFonts w:ascii="Arial" w:hAnsi="Arial" w:cs="Arial"/>
                <w:sz w:val="20"/>
                <w:szCs w:val="20"/>
              </w:rPr>
              <w:t xml:space="preserve">month periods ended 30 </w:t>
            </w:r>
            <w:r w:rsidR="006928F0" w:rsidRPr="006D2479">
              <w:rPr>
                <w:rFonts w:ascii="Arial" w:hAnsi="Arial" w:cs="Arial"/>
                <w:sz w:val="20"/>
                <w:szCs w:val="20"/>
              </w:rPr>
              <w:t>September</w:t>
            </w:r>
          </w:p>
        </w:tc>
      </w:tr>
      <w:tr w:rsidR="00ED4AB9" w:rsidRPr="006D2479" w14:paraId="0FB76DCA" w14:textId="77777777" w:rsidTr="00C92EA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4420E" w14:textId="77777777" w:rsidR="00546E3F" w:rsidRPr="006D2479" w:rsidRDefault="00546E3F" w:rsidP="003A6477">
            <w:pPr>
              <w:tabs>
                <w:tab w:val="left" w:pos="600"/>
                <w:tab w:val="left" w:pos="900"/>
                <w:tab w:val="right" w:pos="728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6D300" w14:textId="77777777" w:rsidR="00546E3F" w:rsidRPr="006D2479" w:rsidRDefault="00546E3F" w:rsidP="003A64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2479">
              <w:rPr>
                <w:rFonts w:ascii="Arial" w:hAnsi="Arial" w:cs="Arial"/>
                <w:sz w:val="20"/>
                <w:szCs w:val="20"/>
              </w:rPr>
              <w:t>Consolidated                      financial statements</w:t>
            </w:r>
          </w:p>
        </w:tc>
        <w:tc>
          <w:tcPr>
            <w:tcW w:w="2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97E84" w14:textId="77777777" w:rsidR="00546E3F" w:rsidRPr="006D2479" w:rsidRDefault="00546E3F" w:rsidP="003A64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2479">
              <w:rPr>
                <w:rFonts w:ascii="Arial" w:hAnsi="Arial" w:cs="Arial"/>
                <w:sz w:val="20"/>
                <w:szCs w:val="20"/>
              </w:rPr>
              <w:t>Separate                          financial statements</w:t>
            </w:r>
          </w:p>
        </w:tc>
      </w:tr>
      <w:tr w:rsidR="00ED4AB9" w:rsidRPr="006D2479" w14:paraId="6004276D" w14:textId="77777777" w:rsidTr="00C92EA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B9E13" w14:textId="77777777" w:rsidR="00546E3F" w:rsidRPr="006D2479" w:rsidRDefault="00546E3F" w:rsidP="003A64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C0183" w14:textId="6D8F4C5D" w:rsidR="00546E3F" w:rsidRPr="006D2479" w:rsidRDefault="00546E3F" w:rsidP="003A64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D2479">
              <w:rPr>
                <w:rFonts w:ascii="Arial" w:hAnsi="Arial" w:cs="Arial"/>
                <w:sz w:val="20"/>
                <w:szCs w:val="20"/>
                <w:u w:val="single"/>
              </w:rPr>
              <w:t>2024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2EACA" w14:textId="53133D7F" w:rsidR="00546E3F" w:rsidRPr="006D2479" w:rsidRDefault="00546E3F" w:rsidP="003A64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D2479">
              <w:rPr>
                <w:rFonts w:ascii="Arial" w:hAnsi="Arial" w:cs="Arial"/>
                <w:sz w:val="20"/>
                <w:szCs w:val="20"/>
                <w:u w:val="single"/>
              </w:rPr>
              <w:t>2023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605F3" w14:textId="3D3F2F02" w:rsidR="00546E3F" w:rsidRPr="006D2479" w:rsidRDefault="00546E3F" w:rsidP="003A64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D2479">
              <w:rPr>
                <w:rFonts w:ascii="Arial" w:hAnsi="Arial" w:cs="Arial"/>
                <w:sz w:val="20"/>
                <w:szCs w:val="20"/>
                <w:u w:val="single"/>
              </w:rPr>
              <w:t>2024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F0874" w14:textId="2E8BF07B" w:rsidR="00546E3F" w:rsidRPr="006D2479" w:rsidRDefault="00546E3F" w:rsidP="003A64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D2479">
              <w:rPr>
                <w:rFonts w:ascii="Arial" w:hAnsi="Arial" w:cs="Arial"/>
                <w:sz w:val="20"/>
                <w:szCs w:val="20"/>
                <w:u w:val="single"/>
              </w:rPr>
              <w:t>2023</w:t>
            </w:r>
          </w:p>
        </w:tc>
      </w:tr>
      <w:tr w:rsidR="001F0C06" w:rsidRPr="006D2479" w14:paraId="3C9AE2BC" w14:textId="77777777" w:rsidTr="00C92EA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95FE9" w14:textId="77777777" w:rsidR="001F0C06" w:rsidRPr="006D2479" w:rsidRDefault="001F0C06" w:rsidP="003A64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6D2479">
              <w:rPr>
                <w:rFonts w:ascii="Arial" w:hAnsi="Arial" w:cs="Arial"/>
                <w:sz w:val="20"/>
                <w:szCs w:val="20"/>
              </w:rPr>
              <w:t>Short</w:t>
            </w:r>
            <w:r w:rsidRPr="006D2479">
              <w:rPr>
                <w:rFonts w:ascii="Arial" w:hAnsi="Arial" w:cs="Angsana New"/>
                <w:sz w:val="20"/>
                <w:szCs w:val="20"/>
                <w:cs/>
              </w:rPr>
              <w:t>-</w:t>
            </w:r>
            <w:r w:rsidRPr="006D2479">
              <w:rPr>
                <w:rFonts w:ascii="Arial" w:hAnsi="Arial" w:cs="Arial"/>
                <w:sz w:val="20"/>
                <w:szCs w:val="20"/>
              </w:rPr>
              <w:t>term employee benefits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122EB" w14:textId="69CF41E5" w:rsidR="001F0C06" w:rsidRPr="006D2479" w:rsidRDefault="001F0C06" w:rsidP="003A6477">
            <w:pPr>
              <w:tabs>
                <w:tab w:val="decimal" w:pos="1065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D2479">
              <w:rPr>
                <w:rFonts w:ascii="Arial" w:hAnsi="Arial" w:cs="Arial"/>
                <w:spacing w:val="-4"/>
                <w:sz w:val="20"/>
                <w:szCs w:val="20"/>
              </w:rPr>
              <w:t>9,086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570D4" w14:textId="13FE6D6A" w:rsidR="001F0C06" w:rsidRPr="006D2479" w:rsidRDefault="001F0C06" w:rsidP="003A6477">
            <w:pPr>
              <w:tabs>
                <w:tab w:val="decimal" w:pos="1065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D2479">
              <w:rPr>
                <w:rFonts w:ascii="Arial" w:hAnsi="Arial" w:cs="Arial"/>
                <w:spacing w:val="-4"/>
                <w:sz w:val="20"/>
                <w:szCs w:val="20"/>
              </w:rPr>
              <w:t>9,327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65E96" w14:textId="22B832CF" w:rsidR="001F0C06" w:rsidRPr="006D2479" w:rsidRDefault="001F0C06" w:rsidP="003A6477">
            <w:pPr>
              <w:tabs>
                <w:tab w:val="decimal" w:pos="1065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D2479">
              <w:rPr>
                <w:rFonts w:ascii="Arial" w:hAnsi="Arial" w:cs="Arial"/>
                <w:spacing w:val="-4"/>
                <w:sz w:val="20"/>
                <w:szCs w:val="20"/>
              </w:rPr>
              <w:t>7,323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79E25" w14:textId="052C9529" w:rsidR="001F0C06" w:rsidRPr="006D2479" w:rsidRDefault="001F0C06" w:rsidP="003A6477">
            <w:pPr>
              <w:tabs>
                <w:tab w:val="decimal" w:pos="1065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D2479">
              <w:rPr>
                <w:rFonts w:ascii="Arial" w:hAnsi="Arial" w:cs="Arial"/>
                <w:spacing w:val="-4"/>
                <w:sz w:val="20"/>
                <w:szCs w:val="20"/>
              </w:rPr>
              <w:t>7,564</w:t>
            </w:r>
          </w:p>
        </w:tc>
      </w:tr>
      <w:tr w:rsidR="001F0C06" w:rsidRPr="006D2479" w14:paraId="54E2529F" w14:textId="77777777" w:rsidTr="00C92EA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9125A" w14:textId="77777777" w:rsidR="001F0C06" w:rsidRPr="006D2479" w:rsidRDefault="001F0C06" w:rsidP="003A64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6D2479">
              <w:rPr>
                <w:rFonts w:ascii="Arial" w:hAnsi="Arial" w:cs="Arial"/>
                <w:sz w:val="20"/>
                <w:szCs w:val="20"/>
              </w:rPr>
              <w:t>Post</w:t>
            </w:r>
            <w:r w:rsidRPr="006D2479">
              <w:rPr>
                <w:rFonts w:ascii="Arial" w:hAnsi="Arial" w:cs="Angsana New"/>
                <w:sz w:val="20"/>
                <w:szCs w:val="20"/>
                <w:cs/>
              </w:rPr>
              <w:t>-</w:t>
            </w:r>
            <w:r w:rsidRPr="006D2479">
              <w:rPr>
                <w:rFonts w:ascii="Arial" w:hAnsi="Arial" w:cs="Arial"/>
                <w:sz w:val="20"/>
                <w:szCs w:val="20"/>
              </w:rPr>
              <w:t>employment benefits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1C82F" w14:textId="1A6300DE" w:rsidR="001F0C06" w:rsidRPr="006D2479" w:rsidRDefault="001F0C06" w:rsidP="003A64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D2479">
              <w:rPr>
                <w:rFonts w:ascii="Arial" w:hAnsi="Arial" w:cs="Arial"/>
                <w:spacing w:val="-4"/>
                <w:sz w:val="20"/>
                <w:szCs w:val="20"/>
              </w:rPr>
              <w:t>298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98378" w14:textId="1C07D888" w:rsidR="001F0C06" w:rsidRPr="006D2479" w:rsidRDefault="001F0C06" w:rsidP="003A64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D2479">
              <w:rPr>
                <w:rFonts w:ascii="Arial" w:hAnsi="Arial" w:cs="Arial"/>
                <w:spacing w:val="-4"/>
                <w:sz w:val="20"/>
                <w:szCs w:val="20"/>
              </w:rPr>
              <w:t>366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58EF9" w14:textId="740AA6BB" w:rsidR="001F0C06" w:rsidRPr="006D2479" w:rsidRDefault="001F0C06" w:rsidP="003A64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D2479">
              <w:rPr>
                <w:rFonts w:ascii="Arial" w:hAnsi="Arial" w:cs="Arial"/>
                <w:spacing w:val="-4"/>
                <w:sz w:val="20"/>
                <w:szCs w:val="20"/>
              </w:rPr>
              <w:t>199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AD461" w14:textId="5FA2B8AC" w:rsidR="001F0C06" w:rsidRPr="006D2479" w:rsidRDefault="001F0C06" w:rsidP="003A64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D2479">
              <w:rPr>
                <w:rFonts w:ascii="Arial" w:hAnsi="Arial" w:cs="Arial"/>
                <w:spacing w:val="-4"/>
                <w:sz w:val="20"/>
                <w:szCs w:val="20"/>
              </w:rPr>
              <w:t>268</w:t>
            </w:r>
          </w:p>
        </w:tc>
      </w:tr>
      <w:tr w:rsidR="001F0C06" w:rsidRPr="006D2479" w14:paraId="25F26F09" w14:textId="77777777" w:rsidTr="00C92EA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87F3F" w14:textId="77777777" w:rsidR="001F0C06" w:rsidRPr="006D2479" w:rsidRDefault="001F0C06" w:rsidP="003A64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6D2479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6536D" w14:textId="009381D8" w:rsidR="001F0C06" w:rsidRPr="006D2479" w:rsidRDefault="001F0C06" w:rsidP="003A647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D2479">
              <w:rPr>
                <w:rFonts w:ascii="Arial" w:hAnsi="Arial" w:cs="Arial"/>
                <w:spacing w:val="-4"/>
                <w:sz w:val="20"/>
                <w:szCs w:val="20"/>
              </w:rPr>
              <w:t>9,384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B57A3" w14:textId="434ED528" w:rsidR="001F0C06" w:rsidRPr="006D2479" w:rsidRDefault="001F0C06" w:rsidP="003A647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D2479">
              <w:rPr>
                <w:rFonts w:ascii="Arial" w:hAnsi="Arial" w:cs="Arial"/>
                <w:spacing w:val="-4"/>
                <w:sz w:val="20"/>
                <w:szCs w:val="20"/>
              </w:rPr>
              <w:t>9,693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DD64A" w14:textId="42544270" w:rsidR="001F0C06" w:rsidRPr="006D2479" w:rsidRDefault="001F0C06" w:rsidP="003A647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D2479">
              <w:rPr>
                <w:rFonts w:ascii="Arial" w:hAnsi="Arial" w:cs="Arial"/>
                <w:spacing w:val="-4"/>
                <w:sz w:val="20"/>
                <w:szCs w:val="20"/>
              </w:rPr>
              <w:t>7,522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2B910" w14:textId="6079C83B" w:rsidR="001F0C06" w:rsidRPr="006D2479" w:rsidRDefault="001F0C06" w:rsidP="003A647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D2479">
              <w:rPr>
                <w:rFonts w:ascii="Arial" w:hAnsi="Arial" w:cs="Arial"/>
                <w:spacing w:val="-4"/>
                <w:sz w:val="20"/>
                <w:szCs w:val="20"/>
              </w:rPr>
              <w:t>7,832</w:t>
            </w:r>
          </w:p>
        </w:tc>
      </w:tr>
    </w:tbl>
    <w:p w14:paraId="6750D32C" w14:textId="183848EF" w:rsidR="00C92EA1" w:rsidRPr="006D2479" w:rsidRDefault="00C92EA1" w:rsidP="00C92EA1">
      <w:pPr>
        <w:overflowPunct/>
        <w:autoSpaceDE/>
        <w:autoSpaceDN/>
        <w:adjustRightInd/>
        <w:spacing w:line="340" w:lineRule="exact"/>
        <w:textAlignment w:val="auto"/>
        <w:rPr>
          <w:rFonts w:ascii="Arial" w:hAnsi="Arial" w:cs="Arial"/>
          <w:sz w:val="20"/>
          <w:szCs w:val="20"/>
          <w:cs/>
        </w:rPr>
      </w:pPr>
    </w:p>
    <w:tbl>
      <w:tblPr>
        <w:tblStyle w:val="TableGrid"/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ED4AB9" w:rsidRPr="006D2479" w14:paraId="4775A35D" w14:textId="77777777" w:rsidTr="00C92EA1"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57BA9" w14:textId="77777777" w:rsidR="00546E3F" w:rsidRPr="006D2479" w:rsidRDefault="00546E3F" w:rsidP="003A64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6D2479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6D2479">
              <w:rPr>
                <w:rFonts w:ascii="Arial" w:hAnsi="Arial" w:cs="Arial"/>
                <w:sz w:val="20"/>
                <w:szCs w:val="20"/>
              </w:rPr>
              <w:t>Unit</w:t>
            </w:r>
            <w:r w:rsidRPr="006D2479">
              <w:rPr>
                <w:rFonts w:ascii="Arial" w:hAnsi="Arial" w:cs="Angsana New"/>
                <w:sz w:val="20"/>
                <w:szCs w:val="20"/>
                <w:cs/>
              </w:rPr>
              <w:t xml:space="preserve">: </w:t>
            </w:r>
            <w:r w:rsidRPr="006D2479">
              <w:rPr>
                <w:rFonts w:ascii="Arial" w:hAnsi="Arial" w:cs="Arial"/>
                <w:sz w:val="20"/>
                <w:szCs w:val="20"/>
              </w:rPr>
              <w:t>Thousand Baht</w:t>
            </w:r>
            <w:r w:rsidRPr="006D2479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</w:tr>
      <w:tr w:rsidR="00ED4AB9" w:rsidRPr="006D2479" w14:paraId="5F736B15" w14:textId="77777777" w:rsidTr="00C92EA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8FDA2" w14:textId="77777777" w:rsidR="00546E3F" w:rsidRPr="006D2479" w:rsidRDefault="00546E3F" w:rsidP="003A64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6DC6E" w14:textId="39A15ACB" w:rsidR="00546E3F" w:rsidRPr="006D2479" w:rsidRDefault="00546E3F" w:rsidP="003A64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2479">
              <w:rPr>
                <w:rFonts w:ascii="Arial" w:hAnsi="Arial" w:cs="Arial"/>
                <w:sz w:val="20"/>
                <w:szCs w:val="20"/>
              </w:rPr>
              <w:t xml:space="preserve">For the </w:t>
            </w:r>
            <w:r w:rsidR="006928F0" w:rsidRPr="006D2479">
              <w:rPr>
                <w:rFonts w:ascii="Arial" w:hAnsi="Arial" w:cs="Arial"/>
                <w:sz w:val="20"/>
                <w:szCs w:val="20"/>
              </w:rPr>
              <w:t>nine</w:t>
            </w:r>
            <w:r w:rsidRPr="006D2479">
              <w:rPr>
                <w:rFonts w:ascii="Arial" w:hAnsi="Arial" w:cs="Angsana New"/>
                <w:sz w:val="20"/>
                <w:szCs w:val="20"/>
                <w:cs/>
              </w:rPr>
              <w:t>-</w:t>
            </w:r>
            <w:r w:rsidRPr="006D2479">
              <w:rPr>
                <w:rFonts w:ascii="Arial" w:hAnsi="Arial" w:cs="Arial"/>
                <w:sz w:val="20"/>
                <w:szCs w:val="20"/>
              </w:rPr>
              <w:t xml:space="preserve">month periods ended 30 </w:t>
            </w:r>
            <w:r w:rsidR="006928F0" w:rsidRPr="006D2479">
              <w:rPr>
                <w:rFonts w:ascii="Arial" w:hAnsi="Arial" w:cs="Arial"/>
                <w:sz w:val="20"/>
                <w:szCs w:val="20"/>
              </w:rPr>
              <w:t>September</w:t>
            </w:r>
          </w:p>
        </w:tc>
      </w:tr>
      <w:tr w:rsidR="00ED4AB9" w:rsidRPr="006D2479" w14:paraId="0FCEAEC9" w14:textId="77777777" w:rsidTr="00C92EA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00009" w14:textId="77777777" w:rsidR="00546E3F" w:rsidRPr="006D2479" w:rsidRDefault="00546E3F" w:rsidP="003A6477">
            <w:pPr>
              <w:tabs>
                <w:tab w:val="left" w:pos="600"/>
                <w:tab w:val="left" w:pos="900"/>
                <w:tab w:val="right" w:pos="728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E3954" w14:textId="77777777" w:rsidR="00546E3F" w:rsidRPr="006D2479" w:rsidRDefault="00546E3F" w:rsidP="003A64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2479">
              <w:rPr>
                <w:rFonts w:ascii="Arial" w:hAnsi="Arial" w:cs="Arial"/>
                <w:sz w:val="20"/>
                <w:szCs w:val="20"/>
              </w:rPr>
              <w:t>Consolidated                      financial statements</w:t>
            </w:r>
          </w:p>
        </w:tc>
        <w:tc>
          <w:tcPr>
            <w:tcW w:w="2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A201D" w14:textId="77777777" w:rsidR="00546E3F" w:rsidRPr="006D2479" w:rsidRDefault="00546E3F" w:rsidP="003A64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2479">
              <w:rPr>
                <w:rFonts w:ascii="Arial" w:hAnsi="Arial" w:cs="Arial"/>
                <w:sz w:val="20"/>
                <w:szCs w:val="20"/>
              </w:rPr>
              <w:t>Separate                          financial statements</w:t>
            </w:r>
          </w:p>
        </w:tc>
      </w:tr>
      <w:tr w:rsidR="00ED4AB9" w:rsidRPr="006D2479" w14:paraId="2E5317F7" w14:textId="77777777" w:rsidTr="00C92EA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41BFB" w14:textId="77777777" w:rsidR="00546E3F" w:rsidRPr="006D2479" w:rsidRDefault="00546E3F" w:rsidP="003A64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2202F" w14:textId="549241F8" w:rsidR="00546E3F" w:rsidRPr="006D2479" w:rsidRDefault="00546E3F" w:rsidP="003A64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D2479">
              <w:rPr>
                <w:rFonts w:ascii="Arial" w:hAnsi="Arial" w:cs="Arial"/>
                <w:sz w:val="20"/>
                <w:szCs w:val="20"/>
                <w:u w:val="single"/>
              </w:rPr>
              <w:t>2024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9872A" w14:textId="4874A470" w:rsidR="00546E3F" w:rsidRPr="006D2479" w:rsidRDefault="00546E3F" w:rsidP="003A64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D2479">
              <w:rPr>
                <w:rFonts w:ascii="Arial" w:hAnsi="Arial" w:cs="Arial"/>
                <w:sz w:val="20"/>
                <w:szCs w:val="20"/>
                <w:u w:val="single"/>
              </w:rPr>
              <w:t>2023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312CC" w14:textId="354C653A" w:rsidR="00546E3F" w:rsidRPr="006D2479" w:rsidRDefault="00546E3F" w:rsidP="003A64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D2479">
              <w:rPr>
                <w:rFonts w:ascii="Arial" w:hAnsi="Arial" w:cs="Arial"/>
                <w:sz w:val="20"/>
                <w:szCs w:val="20"/>
                <w:u w:val="single"/>
              </w:rPr>
              <w:t>2024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51352" w14:textId="3F198AAC" w:rsidR="00546E3F" w:rsidRPr="006D2479" w:rsidRDefault="00546E3F" w:rsidP="003A64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D2479">
              <w:rPr>
                <w:rFonts w:ascii="Arial" w:hAnsi="Arial" w:cs="Arial"/>
                <w:sz w:val="20"/>
                <w:szCs w:val="20"/>
                <w:u w:val="single"/>
              </w:rPr>
              <w:t>2023</w:t>
            </w:r>
          </w:p>
        </w:tc>
      </w:tr>
      <w:tr w:rsidR="00D62AD1" w:rsidRPr="006D2479" w14:paraId="10A47D77" w14:textId="77777777" w:rsidTr="00C92EA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B3D24" w14:textId="77777777" w:rsidR="00D62AD1" w:rsidRPr="006D2479" w:rsidRDefault="00D62AD1" w:rsidP="003A64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6D2479">
              <w:rPr>
                <w:rFonts w:ascii="Arial" w:hAnsi="Arial" w:cs="Arial"/>
                <w:sz w:val="20"/>
                <w:szCs w:val="20"/>
              </w:rPr>
              <w:t>Short</w:t>
            </w:r>
            <w:r w:rsidRPr="006D2479">
              <w:rPr>
                <w:rFonts w:ascii="Arial" w:hAnsi="Arial" w:cs="Angsana New"/>
                <w:sz w:val="20"/>
                <w:szCs w:val="20"/>
                <w:cs/>
              </w:rPr>
              <w:t>-</w:t>
            </w:r>
            <w:r w:rsidRPr="006D2479">
              <w:rPr>
                <w:rFonts w:ascii="Arial" w:hAnsi="Arial" w:cs="Arial"/>
                <w:sz w:val="20"/>
                <w:szCs w:val="20"/>
              </w:rPr>
              <w:t>term employee benefits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562D2" w14:textId="20DAD72A" w:rsidR="00D62AD1" w:rsidRPr="006D2479" w:rsidRDefault="00D62AD1" w:rsidP="003A6477">
            <w:pPr>
              <w:tabs>
                <w:tab w:val="decimal" w:pos="1065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D2479">
              <w:rPr>
                <w:rFonts w:ascii="Arial" w:hAnsi="Arial" w:cs="Arial"/>
                <w:spacing w:val="-4"/>
                <w:sz w:val="20"/>
                <w:szCs w:val="20"/>
              </w:rPr>
              <w:t>27,650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CFCD7" w14:textId="0C5BE46A" w:rsidR="00D62AD1" w:rsidRPr="006D2479" w:rsidRDefault="00D62AD1" w:rsidP="003A6477">
            <w:pPr>
              <w:tabs>
                <w:tab w:val="decimal" w:pos="1065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D2479">
              <w:rPr>
                <w:rFonts w:ascii="Arial" w:hAnsi="Arial" w:cs="Arial"/>
                <w:spacing w:val="-4"/>
                <w:sz w:val="20"/>
                <w:szCs w:val="20"/>
              </w:rPr>
              <w:t>27,923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C82D2" w14:textId="3C56761F" w:rsidR="00D62AD1" w:rsidRPr="006D2479" w:rsidRDefault="00D62AD1" w:rsidP="003A6477">
            <w:pPr>
              <w:tabs>
                <w:tab w:val="decimal" w:pos="1065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D2479">
              <w:rPr>
                <w:rFonts w:ascii="Arial" w:hAnsi="Arial" w:cs="Arial"/>
                <w:spacing w:val="-4"/>
                <w:sz w:val="20"/>
                <w:szCs w:val="20"/>
              </w:rPr>
              <w:t>22,359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38D67" w14:textId="497FD205" w:rsidR="00D62AD1" w:rsidRPr="006D2479" w:rsidRDefault="00D62AD1" w:rsidP="003A6477">
            <w:pPr>
              <w:tabs>
                <w:tab w:val="decimal" w:pos="1065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D2479">
              <w:rPr>
                <w:rFonts w:ascii="Arial" w:hAnsi="Arial" w:cs="Arial"/>
                <w:spacing w:val="-4"/>
                <w:sz w:val="20"/>
                <w:szCs w:val="20"/>
              </w:rPr>
              <w:t>22,510</w:t>
            </w:r>
          </w:p>
        </w:tc>
      </w:tr>
      <w:tr w:rsidR="00D62AD1" w:rsidRPr="006D2479" w14:paraId="74D356CD" w14:textId="77777777" w:rsidTr="00C92EA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DF7EE" w14:textId="77777777" w:rsidR="00D62AD1" w:rsidRPr="006D2479" w:rsidRDefault="00D62AD1" w:rsidP="003A64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6D2479">
              <w:rPr>
                <w:rFonts w:ascii="Arial" w:hAnsi="Arial" w:cs="Arial"/>
                <w:sz w:val="20"/>
                <w:szCs w:val="20"/>
              </w:rPr>
              <w:t>Post</w:t>
            </w:r>
            <w:r w:rsidRPr="006D2479">
              <w:rPr>
                <w:rFonts w:ascii="Arial" w:hAnsi="Arial" w:cs="Angsana New"/>
                <w:sz w:val="20"/>
                <w:szCs w:val="20"/>
                <w:cs/>
              </w:rPr>
              <w:t>-</w:t>
            </w:r>
            <w:r w:rsidRPr="006D2479">
              <w:rPr>
                <w:rFonts w:ascii="Arial" w:hAnsi="Arial" w:cs="Arial"/>
                <w:sz w:val="20"/>
                <w:szCs w:val="20"/>
              </w:rPr>
              <w:t>employment benefits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D13B1" w14:textId="47A8EE5F" w:rsidR="00D62AD1" w:rsidRPr="006D2479" w:rsidRDefault="00D62AD1" w:rsidP="003A64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D2479">
              <w:rPr>
                <w:rFonts w:ascii="Arial" w:hAnsi="Arial" w:cs="Arial"/>
                <w:spacing w:val="-4"/>
                <w:sz w:val="20"/>
                <w:szCs w:val="20"/>
              </w:rPr>
              <w:t>894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49E9" w14:textId="052F7A26" w:rsidR="00D62AD1" w:rsidRPr="006D2479" w:rsidRDefault="00D62AD1" w:rsidP="003A64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D2479">
              <w:rPr>
                <w:rFonts w:ascii="Arial" w:hAnsi="Arial" w:cs="Arial"/>
                <w:spacing w:val="-4"/>
                <w:sz w:val="20"/>
                <w:szCs w:val="20"/>
              </w:rPr>
              <w:t>1,098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55CF7" w14:textId="096DBAE1" w:rsidR="00D62AD1" w:rsidRPr="006D2479" w:rsidRDefault="00D62AD1" w:rsidP="003A64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D2479">
              <w:rPr>
                <w:rFonts w:ascii="Arial" w:hAnsi="Arial" w:cs="Arial"/>
                <w:spacing w:val="-4"/>
                <w:sz w:val="20"/>
                <w:szCs w:val="20"/>
              </w:rPr>
              <w:t>595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C4A18" w14:textId="11357729" w:rsidR="00D62AD1" w:rsidRPr="006D2479" w:rsidRDefault="00D62AD1" w:rsidP="003A64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D2479">
              <w:rPr>
                <w:rFonts w:ascii="Arial" w:hAnsi="Arial" w:cs="Arial"/>
                <w:spacing w:val="-4"/>
                <w:sz w:val="20"/>
                <w:szCs w:val="20"/>
              </w:rPr>
              <w:t>804</w:t>
            </w:r>
          </w:p>
        </w:tc>
      </w:tr>
      <w:tr w:rsidR="00D62AD1" w:rsidRPr="006D2479" w14:paraId="17E40A59" w14:textId="77777777" w:rsidTr="00C92EA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5FFBD" w14:textId="77777777" w:rsidR="00D62AD1" w:rsidRPr="006D2479" w:rsidRDefault="00D62AD1" w:rsidP="003A64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6D2479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0ECDF" w14:textId="4B2919BD" w:rsidR="00D62AD1" w:rsidRPr="006D2479" w:rsidRDefault="00D62AD1" w:rsidP="003A647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D2479">
              <w:rPr>
                <w:rFonts w:ascii="Arial" w:hAnsi="Arial" w:cs="Arial"/>
                <w:spacing w:val="-4"/>
                <w:sz w:val="20"/>
                <w:szCs w:val="20"/>
              </w:rPr>
              <w:t>28,544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C007B" w14:textId="18A40E2C" w:rsidR="00D62AD1" w:rsidRPr="006D2479" w:rsidRDefault="00D62AD1" w:rsidP="003A647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D2479">
              <w:rPr>
                <w:rFonts w:ascii="Arial" w:hAnsi="Arial" w:cs="Arial"/>
                <w:spacing w:val="-4"/>
                <w:sz w:val="20"/>
                <w:szCs w:val="20"/>
              </w:rPr>
              <w:t>29,021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B1D84" w14:textId="68C075B1" w:rsidR="00D62AD1" w:rsidRPr="006D2479" w:rsidRDefault="00D62AD1" w:rsidP="003A647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D2479">
              <w:rPr>
                <w:rFonts w:ascii="Arial" w:hAnsi="Arial" w:cs="Arial"/>
                <w:spacing w:val="-4"/>
                <w:sz w:val="20"/>
                <w:szCs w:val="20"/>
              </w:rPr>
              <w:t>22,954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81895" w14:textId="7395574C" w:rsidR="00D62AD1" w:rsidRPr="006D2479" w:rsidRDefault="00D62AD1" w:rsidP="003A647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5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D2479">
              <w:rPr>
                <w:rFonts w:ascii="Arial" w:hAnsi="Arial" w:cs="Arial"/>
                <w:spacing w:val="-4"/>
                <w:sz w:val="20"/>
                <w:szCs w:val="20"/>
              </w:rPr>
              <w:t>23,314</w:t>
            </w:r>
          </w:p>
        </w:tc>
      </w:tr>
    </w:tbl>
    <w:p w14:paraId="48C09EF9" w14:textId="77777777" w:rsidR="006D2479" w:rsidRDefault="006D2479" w:rsidP="00546E3F">
      <w:pPr>
        <w:spacing w:before="24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</w:p>
    <w:p w14:paraId="25BCF648" w14:textId="77777777" w:rsidR="006D2479" w:rsidRDefault="006D2479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ngsana New"/>
          <w:b/>
          <w:bCs/>
          <w:sz w:val="22"/>
          <w:szCs w:val="22"/>
          <w:cs/>
        </w:rPr>
        <w:br w:type="page"/>
      </w:r>
    </w:p>
    <w:p w14:paraId="2C782A05" w14:textId="209F98FD" w:rsidR="00163618" w:rsidRPr="00C92EA1" w:rsidRDefault="00B202E3" w:rsidP="00546E3F">
      <w:pPr>
        <w:spacing w:before="24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C92EA1">
        <w:rPr>
          <w:rFonts w:ascii="Arial" w:hAnsi="Arial" w:cs="Arial"/>
          <w:b/>
          <w:bCs/>
          <w:sz w:val="22"/>
          <w:szCs w:val="22"/>
        </w:rPr>
        <w:lastRenderedPageBreak/>
        <w:t>3</w:t>
      </w:r>
      <w:r w:rsidR="00163618" w:rsidRPr="00C92EA1">
        <w:rPr>
          <w:rFonts w:ascii="Arial" w:hAnsi="Arial" w:cs="Angsana New"/>
          <w:b/>
          <w:bCs/>
          <w:sz w:val="22"/>
          <w:szCs w:val="22"/>
          <w:cs/>
        </w:rPr>
        <w:t>.</w:t>
      </w:r>
      <w:r w:rsidR="00163618" w:rsidRPr="00C92EA1">
        <w:rPr>
          <w:rFonts w:ascii="Arial" w:hAnsi="Arial" w:cs="Arial"/>
          <w:b/>
          <w:bCs/>
          <w:sz w:val="22"/>
          <w:szCs w:val="22"/>
        </w:rPr>
        <w:tab/>
        <w:t xml:space="preserve">Trade and other receivables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ED4AB9" w:rsidRPr="003A6477" w14:paraId="0428FDB4" w14:textId="77777777" w:rsidTr="00936D5D">
        <w:trPr>
          <w:tblHeader/>
        </w:trPr>
        <w:tc>
          <w:tcPr>
            <w:tcW w:w="4140" w:type="dxa"/>
            <w:vAlign w:val="bottom"/>
          </w:tcPr>
          <w:p w14:paraId="0991FD33" w14:textId="3FC8DFA3" w:rsidR="00CB0F52" w:rsidRPr="003A6477" w:rsidRDefault="00CB0F52" w:rsidP="00CB0F52">
            <w:pPr>
              <w:spacing w:line="380" w:lineRule="exact"/>
              <w:ind w:right="-108"/>
              <w:rPr>
                <w:rFonts w:ascii="Arial" w:eastAsia="MS Mincho" w:hAnsi="Arial" w:cstheme="minorBidi"/>
                <w:sz w:val="17"/>
                <w:szCs w:val="17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40AB3BFC" w14:textId="77777777" w:rsidR="00CB0F52" w:rsidRPr="003A6477" w:rsidRDefault="00CB0F52" w:rsidP="00CB0F52">
            <w:pPr>
              <w:spacing w:line="380" w:lineRule="exact"/>
              <w:ind w:right="72"/>
              <w:jc w:val="right"/>
              <w:rPr>
                <w:rFonts w:ascii="Arial" w:eastAsia="MS Mincho" w:hAnsi="Arial" w:cs="Arial"/>
                <w:sz w:val="17"/>
                <w:szCs w:val="17"/>
              </w:rPr>
            </w:pPr>
            <w:r w:rsidRPr="003A6477">
              <w:rPr>
                <w:rFonts w:ascii="Arial" w:eastAsia="Calibri" w:hAnsi="Arial" w:cs="Angsana New"/>
                <w:kern w:val="2"/>
                <w:sz w:val="17"/>
                <w:szCs w:val="17"/>
                <w:cs/>
                <w14:ligatures w14:val="standardContextual"/>
              </w:rPr>
              <w:t>(</w:t>
            </w: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Unit</w:t>
            </w:r>
            <w:r w:rsidRPr="003A6477">
              <w:rPr>
                <w:rFonts w:ascii="Arial" w:eastAsia="Calibri" w:hAnsi="Arial" w:cs="Angsana New"/>
                <w:kern w:val="2"/>
                <w:sz w:val="17"/>
                <w:szCs w:val="17"/>
                <w:cs/>
                <w14:ligatures w14:val="standardContextual"/>
              </w:rPr>
              <w:t xml:space="preserve">: </w:t>
            </w: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Thousand Baht</w:t>
            </w:r>
            <w:r w:rsidRPr="003A6477">
              <w:rPr>
                <w:rFonts w:ascii="Arial" w:eastAsia="Calibri" w:hAnsi="Arial" w:cs="Angsana New"/>
                <w:kern w:val="2"/>
                <w:sz w:val="17"/>
                <w:szCs w:val="17"/>
                <w:cs/>
                <w14:ligatures w14:val="standardContextual"/>
              </w:rPr>
              <w:t>)</w:t>
            </w:r>
          </w:p>
        </w:tc>
      </w:tr>
      <w:tr w:rsidR="00ED4AB9" w:rsidRPr="003A6477" w14:paraId="7C8E5C32" w14:textId="77777777" w:rsidTr="00936D5D">
        <w:trPr>
          <w:tblHeader/>
        </w:trPr>
        <w:tc>
          <w:tcPr>
            <w:tcW w:w="4140" w:type="dxa"/>
            <w:vAlign w:val="bottom"/>
          </w:tcPr>
          <w:p w14:paraId="33999CFC" w14:textId="77777777" w:rsidR="00CB0F52" w:rsidRPr="003A6477" w:rsidRDefault="00CB0F52" w:rsidP="00CB0F52">
            <w:pPr>
              <w:spacing w:line="380" w:lineRule="exact"/>
              <w:ind w:right="-108"/>
              <w:rPr>
                <w:rFonts w:ascii="Arial" w:eastAsia="MS Mincho" w:hAnsi="Arial" w:cs="Arial"/>
                <w:sz w:val="17"/>
                <w:szCs w:val="17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27284B09" w14:textId="77777777" w:rsidR="00CB0F52" w:rsidRPr="003A6477" w:rsidRDefault="00CB0F52" w:rsidP="00CB0F52">
            <w:pPr>
              <w:pBdr>
                <w:bottom w:val="single" w:sz="4" w:space="1" w:color="auto"/>
              </w:pBdr>
              <w:spacing w:line="380" w:lineRule="exact"/>
              <w:ind w:right="72"/>
              <w:jc w:val="center"/>
              <w:rPr>
                <w:rFonts w:ascii="Arial" w:eastAsia="MS Mincho" w:hAnsi="Arial" w:cs="Arial"/>
                <w:sz w:val="17"/>
                <w:szCs w:val="17"/>
              </w:rPr>
            </w:pP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Consolidated                   financial statements</w:t>
            </w:r>
          </w:p>
        </w:tc>
        <w:tc>
          <w:tcPr>
            <w:tcW w:w="2475" w:type="dxa"/>
            <w:gridSpan w:val="2"/>
            <w:vAlign w:val="bottom"/>
          </w:tcPr>
          <w:p w14:paraId="4FD369CA" w14:textId="77777777" w:rsidR="00CB0F52" w:rsidRPr="003A6477" w:rsidRDefault="00CB0F52" w:rsidP="00CB0F52">
            <w:pPr>
              <w:pBdr>
                <w:bottom w:val="single" w:sz="4" w:space="1" w:color="auto"/>
              </w:pBdr>
              <w:spacing w:line="380" w:lineRule="exact"/>
              <w:ind w:right="72"/>
              <w:jc w:val="center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Separate                        financial statements</w:t>
            </w:r>
          </w:p>
        </w:tc>
      </w:tr>
      <w:tr w:rsidR="00ED4AB9" w:rsidRPr="003A6477" w14:paraId="3546F1EC" w14:textId="77777777" w:rsidTr="00936D5D">
        <w:trPr>
          <w:tblHeader/>
        </w:trPr>
        <w:tc>
          <w:tcPr>
            <w:tcW w:w="4140" w:type="dxa"/>
            <w:vAlign w:val="bottom"/>
          </w:tcPr>
          <w:p w14:paraId="7C73E6FE" w14:textId="77777777" w:rsidR="00CB0F52" w:rsidRPr="003A6477" w:rsidRDefault="00CB0F52" w:rsidP="00CB0F52">
            <w:pPr>
              <w:spacing w:line="380" w:lineRule="exact"/>
              <w:ind w:right="-108"/>
              <w:rPr>
                <w:rFonts w:ascii="Arial" w:eastAsia="MS Mincho" w:hAnsi="Arial" w:cs="Arial"/>
                <w:sz w:val="17"/>
                <w:szCs w:val="17"/>
              </w:rPr>
            </w:pPr>
          </w:p>
        </w:tc>
        <w:tc>
          <w:tcPr>
            <w:tcW w:w="1237" w:type="dxa"/>
            <w:vAlign w:val="bottom"/>
          </w:tcPr>
          <w:p w14:paraId="05718FCB" w14:textId="69D69733" w:rsidR="00CB0F52" w:rsidRPr="003A6477" w:rsidRDefault="00BD3DC1" w:rsidP="00CB0F52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80" w:lineRule="exact"/>
              <w:ind w:left="-31"/>
              <w:jc w:val="center"/>
              <w:rPr>
                <w:rFonts w:ascii="Arial" w:eastAsia="MS Mincho" w:hAnsi="Arial" w:cs="Arial"/>
                <w:spacing w:val="-6"/>
                <w:sz w:val="17"/>
                <w:szCs w:val="17"/>
              </w:rPr>
            </w:pPr>
            <w:r w:rsidRPr="003A6477">
              <w:rPr>
                <w:rFonts w:ascii="Arial" w:eastAsia="Calibri" w:hAnsi="Arial" w:cs="Arial"/>
                <w:spacing w:val="-6"/>
                <w:kern w:val="2"/>
                <w:sz w:val="17"/>
                <w:szCs w:val="17"/>
                <w14:ligatures w14:val="standardContextual"/>
              </w:rPr>
              <w:t xml:space="preserve">30 </w:t>
            </w:r>
            <w:r w:rsidR="006928F0" w:rsidRPr="003A6477">
              <w:rPr>
                <w:rFonts w:ascii="Arial" w:eastAsia="Calibri" w:hAnsi="Arial" w:cs="Arial"/>
                <w:spacing w:val="-6"/>
                <w:kern w:val="2"/>
                <w:sz w:val="17"/>
                <w:szCs w:val="17"/>
                <w14:ligatures w14:val="standardContextual"/>
              </w:rPr>
              <w:t>September</w:t>
            </w:r>
            <w:r w:rsidRPr="003A6477">
              <w:rPr>
                <w:rFonts w:ascii="Arial" w:eastAsia="Calibri" w:hAnsi="Arial" w:cs="Angsana New"/>
                <w:spacing w:val="-6"/>
                <w:kern w:val="2"/>
                <w:sz w:val="17"/>
                <w:szCs w:val="17"/>
                <w:cs/>
                <w14:ligatures w14:val="standardContextual"/>
              </w:rPr>
              <w:t xml:space="preserve"> </w:t>
            </w:r>
            <w:r w:rsidR="00CB0F52" w:rsidRPr="003A6477">
              <w:rPr>
                <w:rFonts w:ascii="Arial" w:eastAsia="Calibri" w:hAnsi="Arial" w:cs="Arial"/>
                <w:spacing w:val="-6"/>
                <w:kern w:val="2"/>
                <w:sz w:val="17"/>
                <w:szCs w:val="17"/>
                <w14:ligatures w14:val="standardContextual"/>
              </w:rPr>
              <w:t>2024</w:t>
            </w:r>
          </w:p>
        </w:tc>
        <w:tc>
          <w:tcPr>
            <w:tcW w:w="1238" w:type="dxa"/>
            <w:vAlign w:val="bottom"/>
          </w:tcPr>
          <w:p w14:paraId="70A6196A" w14:textId="77777777" w:rsidR="00CB0F52" w:rsidRPr="003A6477" w:rsidRDefault="00CB0F52" w:rsidP="00CB0F52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80" w:lineRule="exact"/>
              <w:ind w:left="-174" w:right="-150"/>
              <w:jc w:val="center"/>
              <w:rPr>
                <w:rFonts w:ascii="Arial" w:eastAsia="MS Mincho" w:hAnsi="Arial" w:cs="Arial"/>
                <w:sz w:val="17"/>
                <w:szCs w:val="17"/>
              </w:rPr>
            </w:pP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31 December 2023</w:t>
            </w:r>
          </w:p>
        </w:tc>
        <w:tc>
          <w:tcPr>
            <w:tcW w:w="1237" w:type="dxa"/>
            <w:vAlign w:val="bottom"/>
          </w:tcPr>
          <w:p w14:paraId="2F29D9F7" w14:textId="2E042821" w:rsidR="00CB0F52" w:rsidRPr="003A6477" w:rsidRDefault="00BD3DC1" w:rsidP="00CB0F52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80" w:lineRule="exact"/>
              <w:ind w:left="-31"/>
              <w:jc w:val="center"/>
              <w:rPr>
                <w:rFonts w:ascii="Arial" w:eastAsia="MS Mincho" w:hAnsi="Arial" w:cs="Arial"/>
                <w:spacing w:val="-6"/>
                <w:sz w:val="17"/>
                <w:szCs w:val="17"/>
              </w:rPr>
            </w:pPr>
            <w:r w:rsidRPr="003A6477">
              <w:rPr>
                <w:rFonts w:ascii="Arial" w:eastAsia="Calibri" w:hAnsi="Arial" w:cs="Arial"/>
                <w:spacing w:val="-6"/>
                <w:kern w:val="2"/>
                <w:sz w:val="17"/>
                <w:szCs w:val="17"/>
                <w14:ligatures w14:val="standardContextual"/>
              </w:rPr>
              <w:t xml:space="preserve">30 </w:t>
            </w:r>
            <w:r w:rsidR="006928F0" w:rsidRPr="003A6477">
              <w:rPr>
                <w:rFonts w:ascii="Arial" w:eastAsia="Calibri" w:hAnsi="Arial" w:cs="Arial"/>
                <w:spacing w:val="-6"/>
                <w:kern w:val="2"/>
                <w:sz w:val="17"/>
                <w:szCs w:val="17"/>
                <w14:ligatures w14:val="standardContextual"/>
              </w:rPr>
              <w:t>September</w:t>
            </w:r>
            <w:r w:rsidRPr="003A6477">
              <w:rPr>
                <w:rFonts w:ascii="Arial" w:eastAsia="Calibri" w:hAnsi="Arial" w:cs="Angsana New"/>
                <w:spacing w:val="-6"/>
                <w:kern w:val="2"/>
                <w:sz w:val="17"/>
                <w:szCs w:val="17"/>
                <w:cs/>
                <w14:ligatures w14:val="standardContextual"/>
              </w:rPr>
              <w:t xml:space="preserve"> </w:t>
            </w:r>
            <w:r w:rsidR="00CB0F52" w:rsidRPr="003A6477">
              <w:rPr>
                <w:rFonts w:ascii="Arial" w:eastAsia="Calibri" w:hAnsi="Arial" w:cs="Arial"/>
                <w:spacing w:val="-6"/>
                <w:kern w:val="2"/>
                <w:sz w:val="17"/>
                <w:szCs w:val="17"/>
                <w14:ligatures w14:val="standardContextual"/>
              </w:rPr>
              <w:t>2024</w:t>
            </w:r>
          </w:p>
        </w:tc>
        <w:tc>
          <w:tcPr>
            <w:tcW w:w="1238" w:type="dxa"/>
            <w:vAlign w:val="bottom"/>
          </w:tcPr>
          <w:p w14:paraId="739BA647" w14:textId="77777777" w:rsidR="00CB0F52" w:rsidRPr="003A6477" w:rsidRDefault="00CB0F52" w:rsidP="00CB0F52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80" w:lineRule="exact"/>
              <w:ind w:left="-174" w:right="-150"/>
              <w:jc w:val="center"/>
              <w:rPr>
                <w:rFonts w:ascii="Arial" w:eastAsia="MS Mincho" w:hAnsi="Arial" w:cs="Arial"/>
                <w:sz w:val="17"/>
                <w:szCs w:val="17"/>
              </w:rPr>
            </w:pP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31 December 2023</w:t>
            </w:r>
          </w:p>
        </w:tc>
      </w:tr>
      <w:tr w:rsidR="00ED4AB9" w:rsidRPr="003A6477" w14:paraId="0E2B4037" w14:textId="77777777" w:rsidTr="00936D5D">
        <w:tc>
          <w:tcPr>
            <w:tcW w:w="4140" w:type="dxa"/>
            <w:vAlign w:val="bottom"/>
          </w:tcPr>
          <w:p w14:paraId="7DBBB596" w14:textId="60EB34B1" w:rsidR="00936D5D" w:rsidRPr="003A6477" w:rsidRDefault="00936D5D" w:rsidP="00936D5D">
            <w:pPr>
              <w:spacing w:line="380" w:lineRule="exact"/>
              <w:ind w:right="-108"/>
              <w:rPr>
                <w:rFonts w:ascii="Arial" w:eastAsia="MS Mincho" w:hAnsi="Arial" w:cs="Arial"/>
                <w:b/>
                <w:bCs/>
                <w:sz w:val="17"/>
                <w:szCs w:val="17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253226F1" w14:textId="77777777" w:rsidR="00936D5D" w:rsidRPr="003A6477" w:rsidRDefault="00936D5D" w:rsidP="00936D5D">
            <w:pPr>
              <w:spacing w:line="380" w:lineRule="exact"/>
              <w:ind w:left="-31"/>
              <w:jc w:val="center"/>
              <w:rPr>
                <w:rFonts w:ascii="Arial" w:eastAsia="MS Mincho" w:hAnsi="Arial" w:cs="Arial"/>
                <w:b/>
                <w:bCs/>
                <w:sz w:val="17"/>
                <w:szCs w:val="17"/>
              </w:rPr>
            </w:pPr>
          </w:p>
        </w:tc>
        <w:tc>
          <w:tcPr>
            <w:tcW w:w="1238" w:type="dxa"/>
            <w:vAlign w:val="bottom"/>
          </w:tcPr>
          <w:p w14:paraId="100CB150" w14:textId="3A65C027" w:rsidR="00936D5D" w:rsidRPr="003A6477" w:rsidRDefault="00936D5D" w:rsidP="00936D5D">
            <w:pPr>
              <w:spacing w:line="380" w:lineRule="exact"/>
              <w:ind w:left="-31"/>
              <w:jc w:val="center"/>
              <w:rPr>
                <w:rFonts w:ascii="Arial" w:eastAsia="MS Mincho" w:hAnsi="Arial" w:cs="Arial"/>
                <w:b/>
                <w:bCs/>
                <w:sz w:val="17"/>
                <w:szCs w:val="17"/>
              </w:rPr>
            </w:pPr>
            <w:r w:rsidRPr="003A6477">
              <w:rPr>
                <w:rFonts w:ascii="Arial" w:hAnsi="Arial" w:cs="Angsana New"/>
                <w:sz w:val="17"/>
                <w:szCs w:val="17"/>
                <w:cs/>
              </w:rPr>
              <w:t>(</w:t>
            </w:r>
            <w:r w:rsidRPr="003A6477">
              <w:rPr>
                <w:rFonts w:ascii="Arial" w:hAnsi="Arial" w:cs="Arial"/>
                <w:sz w:val="17"/>
                <w:szCs w:val="17"/>
              </w:rPr>
              <w:t>Audited</w:t>
            </w:r>
            <w:r w:rsidRPr="003A6477">
              <w:rPr>
                <w:rFonts w:ascii="Arial" w:hAnsi="Arial" w:cs="Angsana New"/>
                <w:sz w:val="17"/>
                <w:szCs w:val="17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51FB01A9" w14:textId="77777777" w:rsidR="00936D5D" w:rsidRPr="003A6477" w:rsidRDefault="00936D5D" w:rsidP="00936D5D">
            <w:pPr>
              <w:spacing w:line="380" w:lineRule="exact"/>
              <w:ind w:left="-31"/>
              <w:jc w:val="center"/>
              <w:rPr>
                <w:rFonts w:ascii="Arial" w:eastAsia="MS Mincho" w:hAnsi="Arial" w:cs="Arial"/>
                <w:b/>
                <w:bCs/>
                <w:sz w:val="17"/>
                <w:szCs w:val="17"/>
              </w:rPr>
            </w:pPr>
          </w:p>
        </w:tc>
        <w:tc>
          <w:tcPr>
            <w:tcW w:w="1238" w:type="dxa"/>
            <w:vAlign w:val="bottom"/>
          </w:tcPr>
          <w:p w14:paraId="257B81B2" w14:textId="6C896F75" w:rsidR="00936D5D" w:rsidRPr="003A6477" w:rsidRDefault="00936D5D" w:rsidP="00936D5D">
            <w:pPr>
              <w:spacing w:line="380" w:lineRule="exact"/>
              <w:ind w:left="-31"/>
              <w:jc w:val="center"/>
              <w:rPr>
                <w:rFonts w:ascii="Arial" w:eastAsia="MS Mincho" w:hAnsi="Arial" w:cs="Arial"/>
                <w:b/>
                <w:bCs/>
                <w:sz w:val="17"/>
                <w:szCs w:val="17"/>
              </w:rPr>
            </w:pPr>
            <w:r w:rsidRPr="003A6477">
              <w:rPr>
                <w:rFonts w:ascii="Arial" w:hAnsi="Arial" w:cs="Angsana New"/>
                <w:sz w:val="17"/>
                <w:szCs w:val="17"/>
                <w:cs/>
              </w:rPr>
              <w:t>(</w:t>
            </w:r>
            <w:r w:rsidRPr="003A6477">
              <w:rPr>
                <w:rFonts w:ascii="Arial" w:hAnsi="Arial" w:cs="Arial"/>
                <w:sz w:val="17"/>
                <w:szCs w:val="17"/>
              </w:rPr>
              <w:t>Audited</w:t>
            </w:r>
            <w:r w:rsidRPr="003A6477">
              <w:rPr>
                <w:rFonts w:ascii="Arial" w:hAnsi="Arial" w:cs="Angsana New"/>
                <w:sz w:val="17"/>
                <w:szCs w:val="17"/>
                <w:cs/>
              </w:rPr>
              <w:t>)</w:t>
            </w:r>
          </w:p>
        </w:tc>
      </w:tr>
      <w:tr w:rsidR="00ED4AB9" w:rsidRPr="003A6477" w14:paraId="0E700DE3" w14:textId="77777777" w:rsidTr="00936D5D">
        <w:tc>
          <w:tcPr>
            <w:tcW w:w="4140" w:type="dxa"/>
            <w:vAlign w:val="bottom"/>
          </w:tcPr>
          <w:p w14:paraId="5C7D2820" w14:textId="31963CF6" w:rsidR="00936D5D" w:rsidRPr="003A6477" w:rsidRDefault="00936D5D" w:rsidP="00936D5D">
            <w:pPr>
              <w:spacing w:line="380" w:lineRule="exact"/>
              <w:ind w:right="-108"/>
              <w:rPr>
                <w:rFonts w:ascii="Arial" w:eastAsia="Calibri" w:hAnsi="Arial" w:cs="Arial"/>
                <w:b/>
                <w:bCs/>
                <w:kern w:val="2"/>
                <w:sz w:val="17"/>
                <w:szCs w:val="17"/>
                <w:u w:val="single"/>
                <w14:ligatures w14:val="standardContextual"/>
              </w:rPr>
            </w:pPr>
            <w:r w:rsidRPr="003A6477">
              <w:rPr>
                <w:rFonts w:ascii="Arial" w:eastAsia="Calibri" w:hAnsi="Arial" w:cs="Arial"/>
                <w:b/>
                <w:bCs/>
                <w:kern w:val="2"/>
                <w:sz w:val="17"/>
                <w:szCs w:val="17"/>
                <w:u w:val="single"/>
                <w14:ligatures w14:val="standardContextual"/>
              </w:rPr>
              <w:t xml:space="preserve">Trade receivables </w:t>
            </w:r>
            <w:r w:rsidRPr="003A6477">
              <w:rPr>
                <w:rFonts w:ascii="Arial" w:eastAsia="Calibri" w:hAnsi="Arial" w:cs="Angsana New"/>
                <w:b/>
                <w:bCs/>
                <w:kern w:val="2"/>
                <w:sz w:val="17"/>
                <w:szCs w:val="17"/>
                <w:u w:val="single"/>
                <w:cs/>
                <w14:ligatures w14:val="standardContextual"/>
              </w:rPr>
              <w:t xml:space="preserve">- </w:t>
            </w:r>
            <w:r w:rsidRPr="003A6477">
              <w:rPr>
                <w:rFonts w:ascii="Arial" w:eastAsia="Calibri" w:hAnsi="Arial" w:cs="Arial"/>
                <w:b/>
                <w:bCs/>
                <w:kern w:val="2"/>
                <w:sz w:val="17"/>
                <w:szCs w:val="17"/>
                <w:u w:val="single"/>
                <w14:ligatures w14:val="standardContextual"/>
              </w:rPr>
              <w:t>related parties</w:t>
            </w:r>
          </w:p>
        </w:tc>
        <w:tc>
          <w:tcPr>
            <w:tcW w:w="1237" w:type="dxa"/>
            <w:vAlign w:val="bottom"/>
          </w:tcPr>
          <w:p w14:paraId="487938DA" w14:textId="77777777" w:rsidR="00936D5D" w:rsidRPr="003A6477" w:rsidRDefault="00936D5D" w:rsidP="00936D5D">
            <w:pPr>
              <w:tabs>
                <w:tab w:val="center" w:pos="7200"/>
              </w:tabs>
              <w:spacing w:line="380" w:lineRule="exact"/>
              <w:ind w:left="-31"/>
              <w:rPr>
                <w:rFonts w:ascii="Arial" w:eastAsia="MS Mincho" w:hAnsi="Arial" w:cs="Arial"/>
                <w:b/>
                <w:bCs/>
                <w:spacing w:val="-2"/>
                <w:sz w:val="17"/>
                <w:szCs w:val="17"/>
              </w:rPr>
            </w:pPr>
          </w:p>
        </w:tc>
        <w:tc>
          <w:tcPr>
            <w:tcW w:w="1238" w:type="dxa"/>
            <w:vAlign w:val="bottom"/>
          </w:tcPr>
          <w:p w14:paraId="6D86EC3E" w14:textId="77777777" w:rsidR="00936D5D" w:rsidRPr="003A6477" w:rsidRDefault="00936D5D" w:rsidP="00936D5D">
            <w:pPr>
              <w:tabs>
                <w:tab w:val="center" w:pos="7200"/>
              </w:tabs>
              <w:spacing w:line="380" w:lineRule="exact"/>
              <w:ind w:left="-31"/>
              <w:rPr>
                <w:rFonts w:ascii="Arial" w:eastAsia="MS Mincho" w:hAnsi="Arial" w:cs="Arial"/>
                <w:b/>
                <w:bCs/>
                <w:spacing w:val="-2"/>
                <w:sz w:val="17"/>
                <w:szCs w:val="17"/>
              </w:rPr>
            </w:pPr>
          </w:p>
        </w:tc>
        <w:tc>
          <w:tcPr>
            <w:tcW w:w="1237" w:type="dxa"/>
            <w:vAlign w:val="bottom"/>
          </w:tcPr>
          <w:p w14:paraId="6C21F9B0" w14:textId="77777777" w:rsidR="00936D5D" w:rsidRPr="003A6477" w:rsidRDefault="00936D5D" w:rsidP="00936D5D">
            <w:pPr>
              <w:tabs>
                <w:tab w:val="center" w:pos="7200"/>
              </w:tabs>
              <w:spacing w:line="380" w:lineRule="exact"/>
              <w:ind w:left="-31"/>
              <w:rPr>
                <w:rFonts w:ascii="Arial" w:eastAsia="MS Mincho" w:hAnsi="Arial" w:cs="Arial"/>
                <w:b/>
                <w:bCs/>
                <w:spacing w:val="-2"/>
                <w:sz w:val="17"/>
                <w:szCs w:val="17"/>
              </w:rPr>
            </w:pPr>
          </w:p>
        </w:tc>
        <w:tc>
          <w:tcPr>
            <w:tcW w:w="1238" w:type="dxa"/>
            <w:vAlign w:val="bottom"/>
          </w:tcPr>
          <w:p w14:paraId="6E74B5D1" w14:textId="77777777" w:rsidR="00936D5D" w:rsidRPr="003A6477" w:rsidRDefault="00936D5D" w:rsidP="00936D5D">
            <w:pPr>
              <w:tabs>
                <w:tab w:val="center" w:pos="7200"/>
              </w:tabs>
              <w:spacing w:line="380" w:lineRule="exact"/>
              <w:ind w:left="-31"/>
              <w:rPr>
                <w:rFonts w:ascii="Arial" w:eastAsia="MS Mincho" w:hAnsi="Arial" w:cs="Arial"/>
                <w:b/>
                <w:bCs/>
                <w:spacing w:val="-2"/>
                <w:sz w:val="17"/>
                <w:szCs w:val="17"/>
              </w:rPr>
            </w:pPr>
          </w:p>
        </w:tc>
      </w:tr>
      <w:tr w:rsidR="00ED4AB9" w:rsidRPr="003A6477" w14:paraId="59C0128F" w14:textId="77777777" w:rsidTr="00936D5D">
        <w:tc>
          <w:tcPr>
            <w:tcW w:w="4140" w:type="dxa"/>
            <w:vAlign w:val="bottom"/>
          </w:tcPr>
          <w:p w14:paraId="2C4B3A73" w14:textId="77777777" w:rsidR="00936D5D" w:rsidRPr="003A6477" w:rsidRDefault="00936D5D" w:rsidP="00936D5D">
            <w:pPr>
              <w:spacing w:line="380" w:lineRule="exact"/>
              <w:ind w:right="-108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Aged on the basis of due dates</w:t>
            </w:r>
          </w:p>
        </w:tc>
        <w:tc>
          <w:tcPr>
            <w:tcW w:w="1237" w:type="dxa"/>
            <w:vAlign w:val="bottom"/>
          </w:tcPr>
          <w:p w14:paraId="5D0E17A8" w14:textId="77777777" w:rsidR="00936D5D" w:rsidRPr="003A6477" w:rsidRDefault="00936D5D" w:rsidP="00936D5D">
            <w:pPr>
              <w:tabs>
                <w:tab w:val="decimal" w:pos="1195"/>
              </w:tabs>
              <w:spacing w:line="380" w:lineRule="exact"/>
              <w:ind w:left="-31"/>
              <w:jc w:val="both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</w:p>
        </w:tc>
        <w:tc>
          <w:tcPr>
            <w:tcW w:w="1238" w:type="dxa"/>
            <w:vAlign w:val="bottom"/>
          </w:tcPr>
          <w:p w14:paraId="00AE659F" w14:textId="77777777" w:rsidR="00936D5D" w:rsidRPr="003A6477" w:rsidRDefault="00936D5D" w:rsidP="00936D5D">
            <w:pPr>
              <w:tabs>
                <w:tab w:val="decimal" w:pos="1195"/>
              </w:tabs>
              <w:spacing w:line="380" w:lineRule="exact"/>
              <w:ind w:left="-31"/>
              <w:jc w:val="both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</w:p>
        </w:tc>
        <w:tc>
          <w:tcPr>
            <w:tcW w:w="1237" w:type="dxa"/>
            <w:vAlign w:val="bottom"/>
          </w:tcPr>
          <w:p w14:paraId="3D7D3338" w14:textId="77777777" w:rsidR="00936D5D" w:rsidRPr="003A6477" w:rsidRDefault="00936D5D" w:rsidP="00936D5D">
            <w:pPr>
              <w:tabs>
                <w:tab w:val="decimal" w:pos="1195"/>
              </w:tabs>
              <w:spacing w:line="380" w:lineRule="exact"/>
              <w:ind w:left="-31"/>
              <w:jc w:val="both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</w:p>
        </w:tc>
        <w:tc>
          <w:tcPr>
            <w:tcW w:w="1238" w:type="dxa"/>
            <w:vAlign w:val="bottom"/>
          </w:tcPr>
          <w:p w14:paraId="0722B680" w14:textId="77777777" w:rsidR="00936D5D" w:rsidRPr="003A6477" w:rsidRDefault="00936D5D" w:rsidP="00936D5D">
            <w:pPr>
              <w:tabs>
                <w:tab w:val="decimal" w:pos="1195"/>
              </w:tabs>
              <w:spacing w:line="380" w:lineRule="exact"/>
              <w:ind w:left="-31"/>
              <w:jc w:val="both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</w:p>
        </w:tc>
      </w:tr>
      <w:tr w:rsidR="00E9494E" w:rsidRPr="003A6477" w14:paraId="608D2DE9" w14:textId="77777777" w:rsidTr="00936D5D">
        <w:tc>
          <w:tcPr>
            <w:tcW w:w="4140" w:type="dxa"/>
            <w:vAlign w:val="bottom"/>
          </w:tcPr>
          <w:p w14:paraId="3894CB6C" w14:textId="77777777" w:rsidR="00E9494E" w:rsidRPr="003A6477" w:rsidRDefault="00E9494E" w:rsidP="00E9494E">
            <w:pPr>
              <w:spacing w:line="380" w:lineRule="exact"/>
              <w:ind w:right="-108" w:firstLine="162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Not yet due</w:t>
            </w:r>
          </w:p>
        </w:tc>
        <w:tc>
          <w:tcPr>
            <w:tcW w:w="1237" w:type="dxa"/>
            <w:vAlign w:val="bottom"/>
          </w:tcPr>
          <w:p w14:paraId="3F4CAF0C" w14:textId="42785342" w:rsidR="00E9494E" w:rsidRPr="003A6477" w:rsidRDefault="00E9494E" w:rsidP="00E9494E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  <w:cs/>
              </w:rPr>
            </w:pPr>
            <w:r w:rsidRPr="003A6477">
              <w:rPr>
                <w:rFonts w:ascii="Arial" w:hAnsi="Arial" w:cs="Angsana New"/>
                <w:color w:val="000000" w:themeColor="text1"/>
                <w:sz w:val="17"/>
                <w:szCs w:val="17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7BE43DC4" w14:textId="46428BD4" w:rsidR="00E9494E" w:rsidRPr="003A6477" w:rsidRDefault="00E9494E" w:rsidP="00E9494E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hAnsi="Arial" w:cs="Angsana New"/>
                <w:color w:val="000000" w:themeColor="text1"/>
                <w:sz w:val="17"/>
                <w:szCs w:val="17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7E22834F" w14:textId="01FB2607" w:rsidR="00E9494E" w:rsidRPr="003A6477" w:rsidRDefault="00E9494E" w:rsidP="00E9494E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1,170</w:t>
            </w:r>
          </w:p>
        </w:tc>
        <w:tc>
          <w:tcPr>
            <w:tcW w:w="1238" w:type="dxa"/>
            <w:vAlign w:val="bottom"/>
          </w:tcPr>
          <w:p w14:paraId="0D145853" w14:textId="4A69C2E8" w:rsidR="00E9494E" w:rsidRPr="003A6477" w:rsidRDefault="00E9494E" w:rsidP="00E9494E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211</w:t>
            </w:r>
          </w:p>
        </w:tc>
      </w:tr>
      <w:tr w:rsidR="00E9494E" w:rsidRPr="003A6477" w14:paraId="367C9087" w14:textId="77777777" w:rsidTr="00936D5D">
        <w:tc>
          <w:tcPr>
            <w:tcW w:w="4140" w:type="dxa"/>
            <w:vAlign w:val="bottom"/>
          </w:tcPr>
          <w:p w14:paraId="2327219B" w14:textId="77777777" w:rsidR="00E9494E" w:rsidRPr="003A6477" w:rsidRDefault="00E9494E" w:rsidP="00E9494E">
            <w:pPr>
              <w:spacing w:line="380" w:lineRule="exact"/>
              <w:ind w:right="-108" w:firstLine="162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Past due up to 3 months</w:t>
            </w:r>
          </w:p>
        </w:tc>
        <w:tc>
          <w:tcPr>
            <w:tcW w:w="1237" w:type="dxa"/>
            <w:vAlign w:val="bottom"/>
          </w:tcPr>
          <w:p w14:paraId="2F41089B" w14:textId="566725FB" w:rsidR="00E9494E" w:rsidRPr="003A6477" w:rsidRDefault="00E9494E" w:rsidP="00E9494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hAnsi="Arial" w:cs="Angsana New"/>
                <w:color w:val="000000" w:themeColor="text1"/>
                <w:sz w:val="17"/>
                <w:szCs w:val="17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6CF3FF38" w14:textId="1498E5FD" w:rsidR="00E9494E" w:rsidRPr="003A6477" w:rsidRDefault="00E9494E" w:rsidP="00E9494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hAnsi="Arial" w:cs="Angsana New"/>
                <w:color w:val="000000" w:themeColor="text1"/>
                <w:sz w:val="17"/>
                <w:szCs w:val="17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6792EA2C" w14:textId="48BBE1B8" w:rsidR="00E9494E" w:rsidRPr="003A6477" w:rsidRDefault="00E9494E" w:rsidP="00E9494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175</w:t>
            </w:r>
          </w:p>
        </w:tc>
        <w:tc>
          <w:tcPr>
            <w:tcW w:w="1238" w:type="dxa"/>
            <w:vAlign w:val="bottom"/>
          </w:tcPr>
          <w:p w14:paraId="0A2E8A4E" w14:textId="267C6766" w:rsidR="00E9494E" w:rsidRPr="003A6477" w:rsidRDefault="00E9494E" w:rsidP="00E9494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2,099</w:t>
            </w:r>
          </w:p>
        </w:tc>
      </w:tr>
      <w:tr w:rsidR="003567C0" w:rsidRPr="003A6477" w14:paraId="305C6FA6" w14:textId="77777777" w:rsidTr="00936D5D">
        <w:tc>
          <w:tcPr>
            <w:tcW w:w="4140" w:type="dxa"/>
            <w:vAlign w:val="bottom"/>
          </w:tcPr>
          <w:p w14:paraId="63C15BBD" w14:textId="0C19B9F7" w:rsidR="003567C0" w:rsidRPr="003A6477" w:rsidRDefault="003567C0" w:rsidP="003567C0">
            <w:pPr>
              <w:spacing w:line="360" w:lineRule="exact"/>
              <w:ind w:left="160" w:right="-108" w:hanging="160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hAnsi="Arial" w:cs="Arial"/>
                <w:sz w:val="17"/>
                <w:szCs w:val="17"/>
              </w:rPr>
              <w:t>Total</w:t>
            </w: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 xml:space="preserve"> trade receivables </w:t>
            </w:r>
            <w:r w:rsidRPr="003A6477">
              <w:rPr>
                <w:rFonts w:ascii="Arial" w:eastAsia="Calibri" w:hAnsi="Arial" w:cs="Angsana New"/>
                <w:kern w:val="2"/>
                <w:sz w:val="17"/>
                <w:szCs w:val="17"/>
                <w:cs/>
                <w14:ligatures w14:val="standardContextual"/>
              </w:rPr>
              <w:t xml:space="preserve">- </w:t>
            </w: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 xml:space="preserve">related parties, net </w:t>
            </w:r>
            <w:r w:rsidRPr="003A6477">
              <w:rPr>
                <w:rFonts w:ascii="Arial" w:eastAsia="Calibri" w:hAnsi="Arial" w:cs="Angsana New"/>
                <w:kern w:val="2"/>
                <w:sz w:val="17"/>
                <w:szCs w:val="17"/>
                <w:cs/>
                <w14:ligatures w14:val="standardContextual"/>
              </w:rPr>
              <w:t>(</w:t>
            </w: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Note 2</w:t>
            </w:r>
            <w:r w:rsidRPr="003A6477">
              <w:rPr>
                <w:rFonts w:ascii="Arial" w:eastAsia="Calibri" w:hAnsi="Arial" w:cs="Angsana New"/>
                <w:kern w:val="2"/>
                <w:sz w:val="17"/>
                <w:szCs w:val="17"/>
                <w:cs/>
                <w14:ligatures w14:val="standardContextual"/>
              </w:rPr>
              <w:t>)</w:t>
            </w:r>
          </w:p>
        </w:tc>
        <w:tc>
          <w:tcPr>
            <w:tcW w:w="1237" w:type="dxa"/>
            <w:vAlign w:val="bottom"/>
          </w:tcPr>
          <w:p w14:paraId="0BE9538E" w14:textId="6D7EA662" w:rsidR="003567C0" w:rsidRPr="003A6477" w:rsidRDefault="003567C0" w:rsidP="003567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  <w:cs/>
              </w:rPr>
            </w:pPr>
            <w:r w:rsidRPr="003A6477">
              <w:rPr>
                <w:rFonts w:ascii="Arial" w:hAnsi="Arial" w:cs="Angsana New"/>
                <w:color w:val="000000" w:themeColor="text1"/>
                <w:sz w:val="17"/>
                <w:szCs w:val="17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113725A9" w14:textId="60DCB47B" w:rsidR="003567C0" w:rsidRPr="003A6477" w:rsidRDefault="003567C0" w:rsidP="003567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  <w:cs/>
              </w:rPr>
            </w:pPr>
            <w:r w:rsidRPr="003A6477">
              <w:rPr>
                <w:rFonts w:ascii="Arial" w:hAnsi="Arial" w:cs="Angsana New"/>
                <w:color w:val="000000" w:themeColor="text1"/>
                <w:sz w:val="17"/>
                <w:szCs w:val="17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0BAC8B48" w14:textId="0E04C03B" w:rsidR="003567C0" w:rsidRPr="003A6477" w:rsidRDefault="003567C0" w:rsidP="003567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  <w:cs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1,345</w:t>
            </w:r>
          </w:p>
        </w:tc>
        <w:tc>
          <w:tcPr>
            <w:tcW w:w="1238" w:type="dxa"/>
            <w:vAlign w:val="bottom"/>
          </w:tcPr>
          <w:p w14:paraId="7567F62F" w14:textId="6B2FB954" w:rsidR="003567C0" w:rsidRPr="003A6477" w:rsidRDefault="003567C0" w:rsidP="003567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  <w:cs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2,310</w:t>
            </w:r>
          </w:p>
        </w:tc>
      </w:tr>
      <w:tr w:rsidR="00ED4AB9" w:rsidRPr="003A6477" w14:paraId="1E29CD63" w14:textId="77777777" w:rsidTr="00936D5D">
        <w:tc>
          <w:tcPr>
            <w:tcW w:w="4140" w:type="dxa"/>
            <w:vAlign w:val="bottom"/>
          </w:tcPr>
          <w:p w14:paraId="6533EF78" w14:textId="77777777" w:rsidR="00936D5D" w:rsidRPr="003A6477" w:rsidRDefault="00936D5D" w:rsidP="00936D5D">
            <w:pPr>
              <w:spacing w:line="380" w:lineRule="exact"/>
              <w:ind w:right="-108"/>
              <w:rPr>
                <w:rFonts w:ascii="Arial" w:eastAsia="MS Mincho" w:hAnsi="Arial" w:cs="Arial"/>
                <w:b/>
                <w:bCs/>
                <w:spacing w:val="-2"/>
                <w:sz w:val="17"/>
                <w:szCs w:val="17"/>
                <w:u w:val="single"/>
              </w:rPr>
            </w:pPr>
            <w:r w:rsidRPr="003A6477">
              <w:rPr>
                <w:rFonts w:ascii="Arial" w:eastAsia="Calibri" w:hAnsi="Arial" w:cs="Arial"/>
                <w:b/>
                <w:bCs/>
                <w:kern w:val="2"/>
                <w:sz w:val="17"/>
                <w:szCs w:val="17"/>
                <w:u w:val="single"/>
                <w14:ligatures w14:val="standardContextual"/>
              </w:rPr>
              <w:t xml:space="preserve">Trade receivables </w:t>
            </w:r>
            <w:r w:rsidRPr="003A6477">
              <w:rPr>
                <w:rFonts w:ascii="Arial" w:eastAsia="Calibri" w:hAnsi="Arial" w:cs="Angsana New"/>
                <w:b/>
                <w:bCs/>
                <w:kern w:val="2"/>
                <w:sz w:val="17"/>
                <w:szCs w:val="17"/>
                <w:u w:val="single"/>
                <w:cs/>
                <w14:ligatures w14:val="standardContextual"/>
              </w:rPr>
              <w:t xml:space="preserve">- </w:t>
            </w:r>
            <w:r w:rsidRPr="003A6477">
              <w:rPr>
                <w:rFonts w:ascii="Arial" w:eastAsia="Calibri" w:hAnsi="Arial" w:cs="Arial"/>
                <w:b/>
                <w:bCs/>
                <w:kern w:val="2"/>
                <w:sz w:val="17"/>
                <w:szCs w:val="17"/>
                <w:u w:val="single"/>
                <w14:ligatures w14:val="standardContextual"/>
              </w:rPr>
              <w:t>unrelated parties</w:t>
            </w:r>
          </w:p>
        </w:tc>
        <w:tc>
          <w:tcPr>
            <w:tcW w:w="1237" w:type="dxa"/>
            <w:vAlign w:val="bottom"/>
          </w:tcPr>
          <w:p w14:paraId="1476C954" w14:textId="77777777" w:rsidR="00936D5D" w:rsidRPr="003A6477" w:rsidRDefault="00936D5D" w:rsidP="00936D5D">
            <w:pPr>
              <w:tabs>
                <w:tab w:val="center" w:pos="7200"/>
              </w:tabs>
              <w:spacing w:line="380" w:lineRule="exact"/>
              <w:ind w:left="-31"/>
              <w:rPr>
                <w:rFonts w:ascii="Arial" w:eastAsia="MS Mincho" w:hAnsi="Arial" w:cs="Arial"/>
                <w:b/>
                <w:bCs/>
                <w:spacing w:val="-2"/>
                <w:sz w:val="17"/>
                <w:szCs w:val="17"/>
              </w:rPr>
            </w:pPr>
          </w:p>
        </w:tc>
        <w:tc>
          <w:tcPr>
            <w:tcW w:w="1238" w:type="dxa"/>
            <w:vAlign w:val="bottom"/>
          </w:tcPr>
          <w:p w14:paraId="2C166339" w14:textId="77777777" w:rsidR="00936D5D" w:rsidRPr="003A6477" w:rsidRDefault="00936D5D" w:rsidP="00936D5D">
            <w:pPr>
              <w:tabs>
                <w:tab w:val="center" w:pos="7200"/>
              </w:tabs>
              <w:spacing w:line="380" w:lineRule="exact"/>
              <w:ind w:left="-31"/>
              <w:rPr>
                <w:rFonts w:ascii="Arial" w:eastAsia="MS Mincho" w:hAnsi="Arial" w:cs="Arial"/>
                <w:b/>
                <w:bCs/>
                <w:spacing w:val="-2"/>
                <w:sz w:val="17"/>
                <w:szCs w:val="17"/>
              </w:rPr>
            </w:pPr>
          </w:p>
        </w:tc>
        <w:tc>
          <w:tcPr>
            <w:tcW w:w="1237" w:type="dxa"/>
            <w:vAlign w:val="bottom"/>
          </w:tcPr>
          <w:p w14:paraId="71E95506" w14:textId="77777777" w:rsidR="00936D5D" w:rsidRPr="003A6477" w:rsidRDefault="00936D5D" w:rsidP="00936D5D">
            <w:pPr>
              <w:tabs>
                <w:tab w:val="center" w:pos="7200"/>
              </w:tabs>
              <w:spacing w:line="380" w:lineRule="exact"/>
              <w:ind w:left="-31"/>
              <w:rPr>
                <w:rFonts w:ascii="Arial" w:eastAsia="MS Mincho" w:hAnsi="Arial" w:cs="Arial"/>
                <w:b/>
                <w:bCs/>
                <w:spacing w:val="-2"/>
                <w:sz w:val="17"/>
                <w:szCs w:val="17"/>
              </w:rPr>
            </w:pPr>
          </w:p>
        </w:tc>
        <w:tc>
          <w:tcPr>
            <w:tcW w:w="1238" w:type="dxa"/>
            <w:vAlign w:val="bottom"/>
          </w:tcPr>
          <w:p w14:paraId="1F6FC6C9" w14:textId="77777777" w:rsidR="00936D5D" w:rsidRPr="003A6477" w:rsidRDefault="00936D5D" w:rsidP="00936D5D">
            <w:pPr>
              <w:tabs>
                <w:tab w:val="center" w:pos="7200"/>
              </w:tabs>
              <w:spacing w:line="380" w:lineRule="exact"/>
              <w:ind w:left="-31"/>
              <w:rPr>
                <w:rFonts w:ascii="Arial" w:eastAsia="MS Mincho" w:hAnsi="Arial" w:cs="Arial"/>
                <w:b/>
                <w:bCs/>
                <w:spacing w:val="-2"/>
                <w:sz w:val="17"/>
                <w:szCs w:val="17"/>
              </w:rPr>
            </w:pPr>
          </w:p>
        </w:tc>
      </w:tr>
      <w:tr w:rsidR="00ED4AB9" w:rsidRPr="003A6477" w14:paraId="723A1F36" w14:textId="77777777" w:rsidTr="00936D5D">
        <w:tc>
          <w:tcPr>
            <w:tcW w:w="4140" w:type="dxa"/>
            <w:vAlign w:val="bottom"/>
          </w:tcPr>
          <w:p w14:paraId="44B90391" w14:textId="77777777" w:rsidR="00936D5D" w:rsidRPr="003A6477" w:rsidRDefault="00936D5D" w:rsidP="00936D5D">
            <w:pPr>
              <w:spacing w:line="380" w:lineRule="exact"/>
              <w:ind w:right="-108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Aged on the basis of due dates</w:t>
            </w:r>
          </w:p>
        </w:tc>
        <w:tc>
          <w:tcPr>
            <w:tcW w:w="1237" w:type="dxa"/>
            <w:vAlign w:val="bottom"/>
          </w:tcPr>
          <w:p w14:paraId="08CA98C9" w14:textId="77777777" w:rsidR="00936D5D" w:rsidRPr="003A6477" w:rsidRDefault="00936D5D" w:rsidP="00936D5D">
            <w:pPr>
              <w:tabs>
                <w:tab w:val="decimal" w:pos="1195"/>
              </w:tabs>
              <w:spacing w:line="380" w:lineRule="exact"/>
              <w:ind w:left="-31"/>
              <w:jc w:val="both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</w:p>
        </w:tc>
        <w:tc>
          <w:tcPr>
            <w:tcW w:w="1238" w:type="dxa"/>
            <w:vAlign w:val="bottom"/>
          </w:tcPr>
          <w:p w14:paraId="5F5418F4" w14:textId="77777777" w:rsidR="00936D5D" w:rsidRPr="003A6477" w:rsidRDefault="00936D5D" w:rsidP="00936D5D">
            <w:pPr>
              <w:tabs>
                <w:tab w:val="decimal" w:pos="1195"/>
              </w:tabs>
              <w:spacing w:line="380" w:lineRule="exact"/>
              <w:ind w:left="-31"/>
              <w:jc w:val="both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</w:p>
        </w:tc>
        <w:tc>
          <w:tcPr>
            <w:tcW w:w="1237" w:type="dxa"/>
            <w:vAlign w:val="bottom"/>
          </w:tcPr>
          <w:p w14:paraId="384E42D9" w14:textId="77777777" w:rsidR="00936D5D" w:rsidRPr="003A6477" w:rsidRDefault="00936D5D" w:rsidP="00936D5D">
            <w:pPr>
              <w:tabs>
                <w:tab w:val="decimal" w:pos="1195"/>
              </w:tabs>
              <w:spacing w:line="380" w:lineRule="exact"/>
              <w:ind w:left="-31"/>
              <w:jc w:val="both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</w:p>
        </w:tc>
        <w:tc>
          <w:tcPr>
            <w:tcW w:w="1238" w:type="dxa"/>
            <w:vAlign w:val="bottom"/>
          </w:tcPr>
          <w:p w14:paraId="2D67627D" w14:textId="77777777" w:rsidR="00936D5D" w:rsidRPr="003A6477" w:rsidRDefault="00936D5D" w:rsidP="00936D5D">
            <w:pPr>
              <w:tabs>
                <w:tab w:val="decimal" w:pos="1195"/>
              </w:tabs>
              <w:spacing w:line="380" w:lineRule="exact"/>
              <w:ind w:left="-31"/>
              <w:jc w:val="both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</w:p>
        </w:tc>
      </w:tr>
      <w:tr w:rsidR="00FD1054" w:rsidRPr="003A6477" w14:paraId="42CD0471" w14:textId="77777777" w:rsidTr="00324C93">
        <w:tc>
          <w:tcPr>
            <w:tcW w:w="4140" w:type="dxa"/>
            <w:vAlign w:val="bottom"/>
          </w:tcPr>
          <w:p w14:paraId="3ACC5799" w14:textId="77777777" w:rsidR="00FD1054" w:rsidRPr="003A6477" w:rsidRDefault="00FD1054" w:rsidP="00FD1054">
            <w:pPr>
              <w:spacing w:line="380" w:lineRule="exact"/>
              <w:ind w:right="-108" w:firstLine="162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Not yet due</w:t>
            </w:r>
          </w:p>
        </w:tc>
        <w:tc>
          <w:tcPr>
            <w:tcW w:w="1237" w:type="dxa"/>
            <w:vAlign w:val="bottom"/>
          </w:tcPr>
          <w:p w14:paraId="4C496186" w14:textId="6DAE8317" w:rsidR="00FD1054" w:rsidRPr="003A6477" w:rsidRDefault="00FD1054" w:rsidP="00FD1054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Calibri" w:hAnsi="Arial" w:cs="Arial"/>
                <w:kern w:val="2"/>
                <w:sz w:val="17"/>
                <w:szCs w:val="17"/>
                <w:cs/>
                <w14:ligatures w14:val="standardContextual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540,804</w:t>
            </w:r>
          </w:p>
        </w:tc>
        <w:tc>
          <w:tcPr>
            <w:tcW w:w="1238" w:type="dxa"/>
            <w:vAlign w:val="bottom"/>
          </w:tcPr>
          <w:p w14:paraId="362F1C76" w14:textId="0DE6DCC6" w:rsidR="00FD1054" w:rsidRPr="003A6477" w:rsidRDefault="00FD1054" w:rsidP="00FD1054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635,342</w:t>
            </w:r>
          </w:p>
        </w:tc>
        <w:tc>
          <w:tcPr>
            <w:tcW w:w="1237" w:type="dxa"/>
            <w:vAlign w:val="bottom"/>
          </w:tcPr>
          <w:p w14:paraId="486398FC" w14:textId="6CB0463C" w:rsidR="00FD1054" w:rsidRPr="003A6477" w:rsidRDefault="00FD1054" w:rsidP="00FD1054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531,139</w:t>
            </w:r>
          </w:p>
        </w:tc>
        <w:tc>
          <w:tcPr>
            <w:tcW w:w="1238" w:type="dxa"/>
            <w:vAlign w:val="bottom"/>
          </w:tcPr>
          <w:p w14:paraId="2FF0C547" w14:textId="6588FF26" w:rsidR="00FD1054" w:rsidRPr="003A6477" w:rsidRDefault="00FD1054" w:rsidP="00FD1054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477,077</w:t>
            </w:r>
          </w:p>
        </w:tc>
      </w:tr>
      <w:tr w:rsidR="00FD1054" w:rsidRPr="003A6477" w14:paraId="1CE10136" w14:textId="77777777" w:rsidTr="00324C93">
        <w:tc>
          <w:tcPr>
            <w:tcW w:w="4140" w:type="dxa"/>
            <w:vAlign w:val="bottom"/>
          </w:tcPr>
          <w:p w14:paraId="4E30401C" w14:textId="77777777" w:rsidR="00FD1054" w:rsidRPr="003A6477" w:rsidRDefault="00FD1054" w:rsidP="00FD1054">
            <w:pPr>
              <w:spacing w:line="380" w:lineRule="exact"/>
              <w:ind w:right="-108" w:firstLine="162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Past due up to 3 months</w:t>
            </w:r>
          </w:p>
        </w:tc>
        <w:tc>
          <w:tcPr>
            <w:tcW w:w="1237" w:type="dxa"/>
            <w:vAlign w:val="bottom"/>
          </w:tcPr>
          <w:p w14:paraId="2C1862F1" w14:textId="53B13683" w:rsidR="00FD1054" w:rsidRPr="003A6477" w:rsidRDefault="00FD1054" w:rsidP="00FD1054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321,139</w:t>
            </w:r>
          </w:p>
        </w:tc>
        <w:tc>
          <w:tcPr>
            <w:tcW w:w="1238" w:type="dxa"/>
            <w:vAlign w:val="bottom"/>
          </w:tcPr>
          <w:p w14:paraId="3E987930" w14:textId="1C5E6BF2" w:rsidR="00FD1054" w:rsidRPr="003A6477" w:rsidRDefault="00FD1054" w:rsidP="00FD1054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325,191</w:t>
            </w:r>
          </w:p>
        </w:tc>
        <w:tc>
          <w:tcPr>
            <w:tcW w:w="1237" w:type="dxa"/>
            <w:vAlign w:val="bottom"/>
          </w:tcPr>
          <w:p w14:paraId="7A6E04C5" w14:textId="6D5FF21C" w:rsidR="00FD1054" w:rsidRPr="003A6477" w:rsidRDefault="00FD1054" w:rsidP="00FD1054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317,012</w:t>
            </w:r>
          </w:p>
        </w:tc>
        <w:tc>
          <w:tcPr>
            <w:tcW w:w="1238" w:type="dxa"/>
            <w:vAlign w:val="bottom"/>
          </w:tcPr>
          <w:p w14:paraId="69B9EDB4" w14:textId="41BCC0EF" w:rsidR="00FD1054" w:rsidRPr="003A6477" w:rsidRDefault="00FD1054" w:rsidP="00FD1054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306,990</w:t>
            </w:r>
          </w:p>
        </w:tc>
      </w:tr>
      <w:tr w:rsidR="00FD1054" w:rsidRPr="003A6477" w14:paraId="1E5F8576" w14:textId="77777777" w:rsidTr="00324C93">
        <w:tc>
          <w:tcPr>
            <w:tcW w:w="4140" w:type="dxa"/>
            <w:vAlign w:val="bottom"/>
          </w:tcPr>
          <w:p w14:paraId="7EF840E4" w14:textId="77777777" w:rsidR="00FD1054" w:rsidRPr="003A6477" w:rsidRDefault="00FD1054" w:rsidP="00FD1054">
            <w:pPr>
              <w:spacing w:line="380" w:lineRule="exact"/>
              <w:ind w:right="-108" w:firstLine="162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 xml:space="preserve">3 </w:t>
            </w:r>
            <w:r w:rsidRPr="003A6477">
              <w:rPr>
                <w:rFonts w:ascii="Arial" w:eastAsia="Calibri" w:hAnsi="Arial" w:cs="Angsana New"/>
                <w:kern w:val="2"/>
                <w:sz w:val="17"/>
                <w:szCs w:val="17"/>
                <w:cs/>
                <w14:ligatures w14:val="standardContextual"/>
              </w:rPr>
              <w:t xml:space="preserve">- </w:t>
            </w: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6 months</w:t>
            </w:r>
          </w:p>
        </w:tc>
        <w:tc>
          <w:tcPr>
            <w:tcW w:w="1237" w:type="dxa"/>
            <w:vAlign w:val="bottom"/>
          </w:tcPr>
          <w:p w14:paraId="14DE6796" w14:textId="01427695" w:rsidR="00FD1054" w:rsidRPr="003A6477" w:rsidRDefault="00FD1054" w:rsidP="00FD1054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24,301</w:t>
            </w:r>
          </w:p>
        </w:tc>
        <w:tc>
          <w:tcPr>
            <w:tcW w:w="1238" w:type="dxa"/>
            <w:vAlign w:val="bottom"/>
          </w:tcPr>
          <w:p w14:paraId="3338A99A" w14:textId="404B92F8" w:rsidR="00FD1054" w:rsidRPr="003A6477" w:rsidRDefault="00FD1054" w:rsidP="00FD1054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19,781</w:t>
            </w:r>
          </w:p>
        </w:tc>
        <w:tc>
          <w:tcPr>
            <w:tcW w:w="1237" w:type="dxa"/>
            <w:vAlign w:val="bottom"/>
          </w:tcPr>
          <w:p w14:paraId="1FCF570F" w14:textId="2E51FCB3" w:rsidR="00FD1054" w:rsidRPr="003A6477" w:rsidRDefault="00FD1054" w:rsidP="00FD1054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21,947</w:t>
            </w:r>
          </w:p>
        </w:tc>
        <w:tc>
          <w:tcPr>
            <w:tcW w:w="1238" w:type="dxa"/>
            <w:vAlign w:val="bottom"/>
          </w:tcPr>
          <w:p w14:paraId="704B9351" w14:textId="4598CDAC" w:rsidR="00FD1054" w:rsidRPr="003A6477" w:rsidRDefault="00FD1054" w:rsidP="00FD1054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19,781</w:t>
            </w:r>
          </w:p>
        </w:tc>
      </w:tr>
      <w:tr w:rsidR="00FD1054" w:rsidRPr="003A6477" w14:paraId="79A41D1F" w14:textId="77777777" w:rsidTr="00324C93">
        <w:tc>
          <w:tcPr>
            <w:tcW w:w="4140" w:type="dxa"/>
            <w:vAlign w:val="bottom"/>
          </w:tcPr>
          <w:p w14:paraId="518FBD3C" w14:textId="77777777" w:rsidR="00FD1054" w:rsidRPr="003A6477" w:rsidRDefault="00FD1054" w:rsidP="00FD1054">
            <w:pPr>
              <w:spacing w:line="380" w:lineRule="exact"/>
              <w:ind w:right="-108" w:firstLine="162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6</w:t>
            </w:r>
            <w:r w:rsidRPr="003A6477">
              <w:rPr>
                <w:rFonts w:ascii="Arial" w:eastAsia="Calibri" w:hAnsi="Arial" w:cs="Angsana New"/>
                <w:kern w:val="2"/>
                <w:sz w:val="17"/>
                <w:szCs w:val="17"/>
                <w:cs/>
                <w14:ligatures w14:val="standardContextual"/>
              </w:rPr>
              <w:t xml:space="preserve"> - </w:t>
            </w: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12</w:t>
            </w:r>
            <w:r w:rsidRPr="003A6477">
              <w:rPr>
                <w:rFonts w:ascii="Arial" w:eastAsia="Calibri" w:hAnsi="Arial" w:cs="Angsana New"/>
                <w:kern w:val="2"/>
                <w:sz w:val="17"/>
                <w:szCs w:val="17"/>
                <w:cs/>
                <w14:ligatures w14:val="standardContextual"/>
              </w:rPr>
              <w:t xml:space="preserve"> </w:t>
            </w: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months</w:t>
            </w:r>
          </w:p>
        </w:tc>
        <w:tc>
          <w:tcPr>
            <w:tcW w:w="1237" w:type="dxa"/>
            <w:vAlign w:val="bottom"/>
          </w:tcPr>
          <w:p w14:paraId="125B7793" w14:textId="12172AA3" w:rsidR="00FD1054" w:rsidRPr="003A6477" w:rsidRDefault="00FD1054" w:rsidP="00FD1054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55,493</w:t>
            </w:r>
          </w:p>
        </w:tc>
        <w:tc>
          <w:tcPr>
            <w:tcW w:w="1238" w:type="dxa"/>
            <w:vAlign w:val="bottom"/>
          </w:tcPr>
          <w:p w14:paraId="5A06EE89" w14:textId="1D2042CA" w:rsidR="00FD1054" w:rsidRPr="003A6477" w:rsidRDefault="00FD1054" w:rsidP="00FD1054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29,952</w:t>
            </w:r>
          </w:p>
        </w:tc>
        <w:tc>
          <w:tcPr>
            <w:tcW w:w="1237" w:type="dxa"/>
            <w:vAlign w:val="bottom"/>
          </w:tcPr>
          <w:p w14:paraId="56F9D715" w14:textId="79AEF10F" w:rsidR="00FD1054" w:rsidRPr="003A6477" w:rsidRDefault="00FD1054" w:rsidP="00FD1054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23,345</w:t>
            </w:r>
          </w:p>
        </w:tc>
        <w:tc>
          <w:tcPr>
            <w:tcW w:w="1238" w:type="dxa"/>
            <w:vAlign w:val="bottom"/>
          </w:tcPr>
          <w:p w14:paraId="49BD2E40" w14:textId="3107BA62" w:rsidR="00FD1054" w:rsidRPr="003A6477" w:rsidRDefault="00FD1054" w:rsidP="00FD1054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29,952</w:t>
            </w:r>
          </w:p>
        </w:tc>
      </w:tr>
      <w:tr w:rsidR="00FD1054" w:rsidRPr="003A6477" w14:paraId="24698C52" w14:textId="77777777" w:rsidTr="00324C93">
        <w:tc>
          <w:tcPr>
            <w:tcW w:w="4140" w:type="dxa"/>
            <w:vAlign w:val="bottom"/>
          </w:tcPr>
          <w:p w14:paraId="27FE203B" w14:textId="77777777" w:rsidR="00FD1054" w:rsidRPr="003A6477" w:rsidRDefault="00FD1054" w:rsidP="00FD1054">
            <w:pPr>
              <w:spacing w:line="380" w:lineRule="exact"/>
              <w:ind w:right="-108" w:firstLine="162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Over</w:t>
            </w:r>
            <w:r w:rsidRPr="003A6477">
              <w:rPr>
                <w:rFonts w:ascii="Arial" w:eastAsia="Calibri" w:hAnsi="Arial" w:cs="Angsana New"/>
                <w:kern w:val="2"/>
                <w:sz w:val="17"/>
                <w:szCs w:val="17"/>
                <w:cs/>
                <w14:ligatures w14:val="standardContextual"/>
              </w:rPr>
              <w:t xml:space="preserve"> </w:t>
            </w: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12</w:t>
            </w:r>
            <w:r w:rsidRPr="003A6477">
              <w:rPr>
                <w:rFonts w:ascii="Arial" w:eastAsia="Calibri" w:hAnsi="Arial" w:cs="Angsana New"/>
                <w:kern w:val="2"/>
                <w:sz w:val="17"/>
                <w:szCs w:val="17"/>
                <w:cs/>
                <w14:ligatures w14:val="standardContextual"/>
              </w:rPr>
              <w:t xml:space="preserve"> </w:t>
            </w: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months</w:t>
            </w:r>
          </w:p>
        </w:tc>
        <w:tc>
          <w:tcPr>
            <w:tcW w:w="1237" w:type="dxa"/>
            <w:vAlign w:val="bottom"/>
          </w:tcPr>
          <w:p w14:paraId="5B27358C" w14:textId="108614C6" w:rsidR="00FD1054" w:rsidRPr="003A6477" w:rsidRDefault="00FD1054" w:rsidP="00FD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176,851</w:t>
            </w:r>
          </w:p>
        </w:tc>
        <w:tc>
          <w:tcPr>
            <w:tcW w:w="1238" w:type="dxa"/>
            <w:vAlign w:val="bottom"/>
          </w:tcPr>
          <w:p w14:paraId="0A3E2BF5" w14:textId="2936B554" w:rsidR="00FD1054" w:rsidRPr="003A6477" w:rsidRDefault="00FD1054" w:rsidP="00FD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211,083</w:t>
            </w:r>
          </w:p>
        </w:tc>
        <w:tc>
          <w:tcPr>
            <w:tcW w:w="1237" w:type="dxa"/>
            <w:vAlign w:val="bottom"/>
          </w:tcPr>
          <w:p w14:paraId="0E28FF4B" w14:textId="32D72AC4" w:rsidR="00FD1054" w:rsidRPr="003A6477" w:rsidRDefault="00FD1054" w:rsidP="00FD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138,516</w:t>
            </w:r>
          </w:p>
        </w:tc>
        <w:tc>
          <w:tcPr>
            <w:tcW w:w="1238" w:type="dxa"/>
            <w:vAlign w:val="bottom"/>
          </w:tcPr>
          <w:p w14:paraId="55D696F1" w14:textId="555D8E3E" w:rsidR="00FD1054" w:rsidRPr="003A6477" w:rsidRDefault="00FD1054" w:rsidP="00FD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153,774</w:t>
            </w:r>
          </w:p>
        </w:tc>
      </w:tr>
      <w:tr w:rsidR="00E27F95" w:rsidRPr="003A6477" w14:paraId="6A11D948" w14:textId="77777777" w:rsidTr="00393ED3">
        <w:tc>
          <w:tcPr>
            <w:tcW w:w="4140" w:type="dxa"/>
            <w:vAlign w:val="bottom"/>
          </w:tcPr>
          <w:p w14:paraId="0038E76E" w14:textId="77777777" w:rsidR="00E27F95" w:rsidRPr="003A6477" w:rsidRDefault="00E27F95" w:rsidP="00E27F95">
            <w:pPr>
              <w:spacing w:line="380" w:lineRule="exact"/>
              <w:ind w:right="-108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Total</w:t>
            </w:r>
          </w:p>
        </w:tc>
        <w:tc>
          <w:tcPr>
            <w:tcW w:w="1237" w:type="dxa"/>
            <w:vAlign w:val="bottom"/>
          </w:tcPr>
          <w:p w14:paraId="22131EEF" w14:textId="5F6F74F8" w:rsidR="00E27F95" w:rsidRPr="003A6477" w:rsidRDefault="00E27F95" w:rsidP="00E27F95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1,118,588</w:t>
            </w:r>
          </w:p>
        </w:tc>
        <w:tc>
          <w:tcPr>
            <w:tcW w:w="1238" w:type="dxa"/>
            <w:vAlign w:val="bottom"/>
          </w:tcPr>
          <w:p w14:paraId="5296849A" w14:textId="2D3B7EC1" w:rsidR="00E27F95" w:rsidRPr="003A6477" w:rsidRDefault="00E27F95" w:rsidP="00E27F95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1,221,349</w:t>
            </w:r>
          </w:p>
        </w:tc>
        <w:tc>
          <w:tcPr>
            <w:tcW w:w="1237" w:type="dxa"/>
            <w:vAlign w:val="bottom"/>
          </w:tcPr>
          <w:p w14:paraId="7369DEA2" w14:textId="5E7A820F" w:rsidR="00E27F95" w:rsidRPr="003A6477" w:rsidRDefault="00E27F95" w:rsidP="00E27F95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1,031,959</w:t>
            </w:r>
          </w:p>
        </w:tc>
        <w:tc>
          <w:tcPr>
            <w:tcW w:w="1238" w:type="dxa"/>
            <w:vAlign w:val="bottom"/>
          </w:tcPr>
          <w:p w14:paraId="3F8EF320" w14:textId="501CF9E2" w:rsidR="00E27F95" w:rsidRPr="003A6477" w:rsidRDefault="00E27F95" w:rsidP="00E27F95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987,574</w:t>
            </w:r>
          </w:p>
        </w:tc>
      </w:tr>
      <w:tr w:rsidR="00F112E9" w:rsidRPr="003A6477" w14:paraId="30C6A854" w14:textId="77777777" w:rsidTr="00C2694E">
        <w:tc>
          <w:tcPr>
            <w:tcW w:w="4140" w:type="dxa"/>
            <w:vAlign w:val="bottom"/>
          </w:tcPr>
          <w:p w14:paraId="49C98402" w14:textId="77777777" w:rsidR="00F112E9" w:rsidRPr="003A6477" w:rsidRDefault="00F112E9" w:rsidP="00F112E9">
            <w:pPr>
              <w:tabs>
                <w:tab w:val="left" w:pos="342"/>
              </w:tabs>
              <w:spacing w:line="380" w:lineRule="exact"/>
              <w:ind w:left="345" w:right="-108" w:hanging="345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Less</w:t>
            </w:r>
            <w:r w:rsidRPr="003A6477">
              <w:rPr>
                <w:rFonts w:ascii="Arial" w:eastAsia="Calibri" w:hAnsi="Arial" w:cs="Angsana New"/>
                <w:kern w:val="2"/>
                <w:sz w:val="17"/>
                <w:szCs w:val="17"/>
                <w:cs/>
                <w14:ligatures w14:val="standardContextual"/>
              </w:rPr>
              <w:t xml:space="preserve">: </w:t>
            </w: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Allowance for expected credit losses</w:t>
            </w:r>
          </w:p>
        </w:tc>
        <w:tc>
          <w:tcPr>
            <w:tcW w:w="1237" w:type="dxa"/>
            <w:vAlign w:val="bottom"/>
          </w:tcPr>
          <w:p w14:paraId="52DA2D4C" w14:textId="1ABC2139" w:rsidR="00F112E9" w:rsidRPr="003A6477" w:rsidRDefault="00F112E9" w:rsidP="00F112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ngsana New"/>
                <w:color w:val="000000" w:themeColor="text1"/>
                <w:sz w:val="17"/>
                <w:szCs w:val="17"/>
                <w:cs/>
              </w:rPr>
              <w:t>(</w:t>
            </w: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106,274</w:t>
            </w:r>
            <w:r w:rsidRPr="003A6477">
              <w:rPr>
                <w:rFonts w:ascii="Arial" w:hAnsi="Arial" w:cs="Angsana New"/>
                <w:color w:val="000000" w:themeColor="text1"/>
                <w:sz w:val="17"/>
                <w:szCs w:val="17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17089E05" w14:textId="1E313C49" w:rsidR="00F112E9" w:rsidRPr="003A6477" w:rsidRDefault="00F112E9" w:rsidP="00F112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hAnsi="Arial" w:cs="Angsana New"/>
                <w:color w:val="000000" w:themeColor="text1"/>
                <w:sz w:val="17"/>
                <w:szCs w:val="17"/>
                <w:cs/>
              </w:rPr>
              <w:t>(</w:t>
            </w: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139,749</w:t>
            </w:r>
            <w:r w:rsidRPr="003A6477">
              <w:rPr>
                <w:rFonts w:ascii="Arial" w:hAnsi="Arial" w:cs="Angsana New"/>
                <w:color w:val="000000" w:themeColor="text1"/>
                <w:sz w:val="17"/>
                <w:szCs w:val="17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40A2DE63" w14:textId="61E285A6" w:rsidR="00F112E9" w:rsidRPr="003A6477" w:rsidRDefault="00F112E9" w:rsidP="00F112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ngsana New"/>
                <w:color w:val="000000" w:themeColor="text1"/>
                <w:sz w:val="17"/>
                <w:szCs w:val="17"/>
                <w:cs/>
              </w:rPr>
              <w:t>(</w:t>
            </w: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67,939</w:t>
            </w:r>
            <w:r w:rsidRPr="003A6477">
              <w:rPr>
                <w:rFonts w:ascii="Arial" w:hAnsi="Arial" w:cs="Angsana New"/>
                <w:color w:val="000000" w:themeColor="text1"/>
                <w:sz w:val="17"/>
                <w:szCs w:val="17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433A5B20" w14:textId="650C497D" w:rsidR="00F112E9" w:rsidRPr="003A6477" w:rsidRDefault="00F112E9" w:rsidP="00F112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hAnsi="Arial" w:cs="Angsana New"/>
                <w:color w:val="000000" w:themeColor="text1"/>
                <w:sz w:val="17"/>
                <w:szCs w:val="17"/>
                <w:cs/>
              </w:rPr>
              <w:t>(</w:t>
            </w: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82,440</w:t>
            </w:r>
            <w:r w:rsidRPr="003A6477">
              <w:rPr>
                <w:rFonts w:ascii="Arial" w:hAnsi="Arial" w:cs="Angsana New"/>
                <w:color w:val="000000" w:themeColor="text1"/>
                <w:sz w:val="17"/>
                <w:szCs w:val="17"/>
                <w:cs/>
              </w:rPr>
              <w:t>)</w:t>
            </w:r>
          </w:p>
        </w:tc>
      </w:tr>
      <w:tr w:rsidR="00F112E9" w:rsidRPr="003A6477" w14:paraId="148CBED9" w14:textId="77777777" w:rsidTr="00C2694E">
        <w:tc>
          <w:tcPr>
            <w:tcW w:w="4140" w:type="dxa"/>
            <w:vAlign w:val="bottom"/>
          </w:tcPr>
          <w:p w14:paraId="50345FDA" w14:textId="77777777" w:rsidR="00F112E9" w:rsidRPr="003A6477" w:rsidRDefault="00F112E9" w:rsidP="00F112E9">
            <w:pPr>
              <w:tabs>
                <w:tab w:val="left" w:pos="3719"/>
              </w:tabs>
              <w:spacing w:line="380" w:lineRule="exact"/>
              <w:ind w:right="-108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eastAsia="Calibri" w:hAnsi="Arial" w:cs="Arial"/>
                <w:spacing w:val="-4"/>
                <w:kern w:val="2"/>
                <w:sz w:val="17"/>
                <w:szCs w:val="17"/>
                <w14:ligatures w14:val="standardContextual"/>
              </w:rPr>
              <w:t xml:space="preserve">Total trade receivables </w:t>
            </w:r>
            <w:r w:rsidRPr="003A6477">
              <w:rPr>
                <w:rFonts w:ascii="Arial" w:eastAsia="Calibri" w:hAnsi="Arial" w:cs="Angsana New"/>
                <w:spacing w:val="-4"/>
                <w:kern w:val="2"/>
                <w:sz w:val="17"/>
                <w:szCs w:val="17"/>
                <w:cs/>
                <w14:ligatures w14:val="standardContextual"/>
              </w:rPr>
              <w:t xml:space="preserve">- </w:t>
            </w:r>
            <w:r w:rsidRPr="003A6477">
              <w:rPr>
                <w:rFonts w:ascii="Arial" w:eastAsia="Calibri" w:hAnsi="Arial" w:cs="Arial"/>
                <w:spacing w:val="-4"/>
                <w:kern w:val="2"/>
                <w:sz w:val="17"/>
                <w:szCs w:val="17"/>
                <w14:ligatures w14:val="standardContextual"/>
              </w:rPr>
              <w:t>unrelated parties, net</w:t>
            </w:r>
          </w:p>
        </w:tc>
        <w:tc>
          <w:tcPr>
            <w:tcW w:w="1237" w:type="dxa"/>
            <w:vAlign w:val="bottom"/>
          </w:tcPr>
          <w:p w14:paraId="044E1706" w14:textId="236C2E2F" w:rsidR="00F112E9" w:rsidRPr="003A6477" w:rsidRDefault="00F112E9" w:rsidP="00F112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Calibri" w:hAnsi="Arial" w:cs="Arial"/>
                <w:kern w:val="2"/>
                <w:sz w:val="17"/>
                <w:szCs w:val="17"/>
                <w:cs/>
                <w14:ligatures w14:val="standardContextual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1,012,314</w:t>
            </w:r>
          </w:p>
        </w:tc>
        <w:tc>
          <w:tcPr>
            <w:tcW w:w="1238" w:type="dxa"/>
            <w:vAlign w:val="bottom"/>
          </w:tcPr>
          <w:p w14:paraId="42D5F914" w14:textId="6000700A" w:rsidR="00F112E9" w:rsidRPr="003A6477" w:rsidRDefault="00F112E9" w:rsidP="00F112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  <w:cs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1,081,600</w:t>
            </w:r>
          </w:p>
        </w:tc>
        <w:tc>
          <w:tcPr>
            <w:tcW w:w="1237" w:type="dxa"/>
            <w:vAlign w:val="bottom"/>
          </w:tcPr>
          <w:p w14:paraId="25C13B13" w14:textId="0BD714CA" w:rsidR="00F112E9" w:rsidRPr="003A6477" w:rsidRDefault="00F112E9" w:rsidP="00F112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Calibri" w:hAnsi="Arial" w:cs="Arial"/>
                <w:kern w:val="2"/>
                <w:sz w:val="17"/>
                <w:szCs w:val="17"/>
                <w:cs/>
                <w14:ligatures w14:val="standardContextual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964,020</w:t>
            </w:r>
          </w:p>
        </w:tc>
        <w:tc>
          <w:tcPr>
            <w:tcW w:w="1238" w:type="dxa"/>
            <w:vAlign w:val="bottom"/>
          </w:tcPr>
          <w:p w14:paraId="01041455" w14:textId="5D78C75E" w:rsidR="00F112E9" w:rsidRPr="003A6477" w:rsidRDefault="00F112E9" w:rsidP="00F112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  <w:cs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905,134</w:t>
            </w:r>
          </w:p>
        </w:tc>
      </w:tr>
      <w:tr w:rsidR="00F112E9" w:rsidRPr="003A6477" w14:paraId="3364B018" w14:textId="77777777" w:rsidTr="00C2694E">
        <w:tc>
          <w:tcPr>
            <w:tcW w:w="4140" w:type="dxa"/>
            <w:vAlign w:val="bottom"/>
          </w:tcPr>
          <w:p w14:paraId="7682469F" w14:textId="6523E194" w:rsidR="00F112E9" w:rsidRPr="003A6477" w:rsidRDefault="00F112E9" w:rsidP="00F112E9">
            <w:pPr>
              <w:tabs>
                <w:tab w:val="left" w:pos="3719"/>
              </w:tabs>
              <w:spacing w:line="380" w:lineRule="exact"/>
              <w:ind w:right="-108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 xml:space="preserve">Total trade receivables </w:t>
            </w:r>
            <w:r w:rsidRPr="003A6477">
              <w:rPr>
                <w:rFonts w:ascii="Arial" w:eastAsia="Calibri" w:hAnsi="Arial" w:cs="Angsana New"/>
                <w:kern w:val="2"/>
                <w:sz w:val="17"/>
                <w:szCs w:val="17"/>
                <w:cs/>
                <w14:ligatures w14:val="standardContextual"/>
              </w:rPr>
              <w:t xml:space="preserve">- </w:t>
            </w: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net</w:t>
            </w:r>
          </w:p>
        </w:tc>
        <w:tc>
          <w:tcPr>
            <w:tcW w:w="1237" w:type="dxa"/>
            <w:vAlign w:val="bottom"/>
          </w:tcPr>
          <w:p w14:paraId="7EDC4B84" w14:textId="7D854194" w:rsidR="00F112E9" w:rsidRPr="003A6477" w:rsidRDefault="00F112E9" w:rsidP="00F112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1,012,314</w:t>
            </w:r>
          </w:p>
        </w:tc>
        <w:tc>
          <w:tcPr>
            <w:tcW w:w="1238" w:type="dxa"/>
            <w:vAlign w:val="bottom"/>
          </w:tcPr>
          <w:p w14:paraId="6449F206" w14:textId="1BF40D0D" w:rsidR="00F112E9" w:rsidRPr="003A6477" w:rsidRDefault="00F112E9" w:rsidP="00F112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1,081,600</w:t>
            </w:r>
          </w:p>
        </w:tc>
        <w:tc>
          <w:tcPr>
            <w:tcW w:w="1237" w:type="dxa"/>
            <w:vAlign w:val="bottom"/>
          </w:tcPr>
          <w:p w14:paraId="03D6BFC0" w14:textId="7CA55C33" w:rsidR="00F112E9" w:rsidRPr="003A6477" w:rsidRDefault="00F112E9" w:rsidP="00F112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965,365</w:t>
            </w:r>
          </w:p>
        </w:tc>
        <w:tc>
          <w:tcPr>
            <w:tcW w:w="1238" w:type="dxa"/>
            <w:vAlign w:val="bottom"/>
          </w:tcPr>
          <w:p w14:paraId="6086EDFB" w14:textId="16016771" w:rsidR="00F112E9" w:rsidRPr="003A6477" w:rsidRDefault="00F112E9" w:rsidP="00F112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907,444</w:t>
            </w:r>
          </w:p>
        </w:tc>
      </w:tr>
      <w:tr w:rsidR="00ED4AB9" w:rsidRPr="003A6477" w14:paraId="3EC877AD" w14:textId="77777777" w:rsidTr="00936D5D">
        <w:tc>
          <w:tcPr>
            <w:tcW w:w="4140" w:type="dxa"/>
            <w:vAlign w:val="bottom"/>
          </w:tcPr>
          <w:p w14:paraId="11B70E5D" w14:textId="3556EF2E" w:rsidR="00CA5EB6" w:rsidRPr="003A6477" w:rsidRDefault="00CA5EB6" w:rsidP="00CA5EB6">
            <w:pPr>
              <w:spacing w:line="380" w:lineRule="exact"/>
              <w:ind w:right="-108"/>
              <w:rPr>
                <w:rFonts w:ascii="Arial" w:eastAsia="Calibri" w:hAnsi="Arial" w:cs="Arial"/>
                <w:b/>
                <w:bCs/>
                <w:kern w:val="2"/>
                <w:sz w:val="17"/>
                <w:szCs w:val="17"/>
                <w:u w:val="single"/>
                <w14:ligatures w14:val="standardContextual"/>
              </w:rPr>
            </w:pPr>
            <w:r w:rsidRPr="003A6477">
              <w:rPr>
                <w:rFonts w:ascii="Arial" w:eastAsia="Calibri" w:hAnsi="Arial" w:cs="Arial"/>
                <w:b/>
                <w:bCs/>
                <w:kern w:val="2"/>
                <w:sz w:val="17"/>
                <w:szCs w:val="17"/>
                <w:u w:val="single"/>
                <w14:ligatures w14:val="standardContextual"/>
              </w:rPr>
              <w:t>Other receivables</w:t>
            </w:r>
          </w:p>
        </w:tc>
        <w:tc>
          <w:tcPr>
            <w:tcW w:w="1237" w:type="dxa"/>
            <w:vAlign w:val="bottom"/>
          </w:tcPr>
          <w:p w14:paraId="36AEC241" w14:textId="77777777" w:rsidR="00CA5EB6" w:rsidRPr="003A6477" w:rsidRDefault="00CA5EB6" w:rsidP="00CA5EB6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b/>
                <w:bCs/>
                <w:spacing w:val="-2"/>
                <w:sz w:val="17"/>
                <w:szCs w:val="17"/>
                <w:u w:val="single"/>
              </w:rPr>
            </w:pPr>
          </w:p>
        </w:tc>
        <w:tc>
          <w:tcPr>
            <w:tcW w:w="1238" w:type="dxa"/>
            <w:vAlign w:val="bottom"/>
          </w:tcPr>
          <w:p w14:paraId="695F017E" w14:textId="77777777" w:rsidR="00CA5EB6" w:rsidRPr="003A6477" w:rsidRDefault="00CA5EB6" w:rsidP="00CA5EB6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b/>
                <w:bCs/>
                <w:spacing w:val="-2"/>
                <w:sz w:val="17"/>
                <w:szCs w:val="17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7CC91C5B" w14:textId="77777777" w:rsidR="00CA5EB6" w:rsidRPr="003A6477" w:rsidRDefault="00CA5EB6" w:rsidP="00CA5EB6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b/>
                <w:bCs/>
                <w:spacing w:val="-2"/>
                <w:sz w:val="17"/>
                <w:szCs w:val="17"/>
                <w:u w:val="single"/>
              </w:rPr>
            </w:pPr>
          </w:p>
        </w:tc>
        <w:tc>
          <w:tcPr>
            <w:tcW w:w="1238" w:type="dxa"/>
            <w:vAlign w:val="bottom"/>
          </w:tcPr>
          <w:p w14:paraId="4A51CA3E" w14:textId="77777777" w:rsidR="00CA5EB6" w:rsidRPr="003A6477" w:rsidRDefault="00CA5EB6" w:rsidP="00CA5EB6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b/>
                <w:bCs/>
                <w:spacing w:val="-2"/>
                <w:sz w:val="17"/>
                <w:szCs w:val="17"/>
                <w:u w:val="single"/>
              </w:rPr>
            </w:pPr>
          </w:p>
        </w:tc>
      </w:tr>
      <w:tr w:rsidR="000A7ECF" w:rsidRPr="003A6477" w14:paraId="15DFD16E" w14:textId="77777777" w:rsidTr="00DF6CBE">
        <w:tc>
          <w:tcPr>
            <w:tcW w:w="4140" w:type="dxa"/>
            <w:vAlign w:val="bottom"/>
          </w:tcPr>
          <w:p w14:paraId="10D6F2FD" w14:textId="77777777" w:rsidR="000A7ECF" w:rsidRPr="003A6477" w:rsidRDefault="000A7ECF" w:rsidP="000A7ECF">
            <w:pPr>
              <w:spacing w:line="380" w:lineRule="exact"/>
              <w:ind w:right="-108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Other receivables</w:t>
            </w:r>
          </w:p>
        </w:tc>
        <w:tc>
          <w:tcPr>
            <w:tcW w:w="1237" w:type="dxa"/>
            <w:vAlign w:val="bottom"/>
          </w:tcPr>
          <w:p w14:paraId="213499AC" w14:textId="13CB38BB" w:rsidR="000A7ECF" w:rsidRPr="003A6477" w:rsidRDefault="000A7ECF" w:rsidP="000A7EC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80" w:lineRule="exact"/>
              <w:ind w:left="66" w:right="54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3,413</w:t>
            </w:r>
          </w:p>
        </w:tc>
        <w:tc>
          <w:tcPr>
            <w:tcW w:w="1238" w:type="dxa"/>
            <w:vAlign w:val="bottom"/>
          </w:tcPr>
          <w:p w14:paraId="79F81314" w14:textId="617DE135" w:rsidR="000A7ECF" w:rsidRPr="003A6477" w:rsidRDefault="000A7ECF" w:rsidP="000A7EC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80" w:lineRule="exact"/>
              <w:ind w:left="66" w:right="54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3,501</w:t>
            </w:r>
          </w:p>
        </w:tc>
        <w:tc>
          <w:tcPr>
            <w:tcW w:w="1237" w:type="dxa"/>
            <w:vAlign w:val="bottom"/>
          </w:tcPr>
          <w:p w14:paraId="3D00DDED" w14:textId="3535A3AB" w:rsidR="000A7ECF" w:rsidRPr="003A6477" w:rsidRDefault="000A7ECF" w:rsidP="000A7EC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80" w:lineRule="exact"/>
              <w:ind w:left="66" w:right="54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522</w:t>
            </w:r>
          </w:p>
        </w:tc>
        <w:tc>
          <w:tcPr>
            <w:tcW w:w="1238" w:type="dxa"/>
            <w:vAlign w:val="bottom"/>
          </w:tcPr>
          <w:p w14:paraId="654EAA15" w14:textId="2976577C" w:rsidR="000A7ECF" w:rsidRPr="003A6477" w:rsidRDefault="000A7ECF" w:rsidP="000A7EC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80" w:lineRule="exact"/>
              <w:ind w:left="66" w:right="54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973</w:t>
            </w:r>
          </w:p>
        </w:tc>
      </w:tr>
      <w:tr w:rsidR="000A7ECF" w:rsidRPr="003A6477" w14:paraId="277A4DDE" w14:textId="77777777" w:rsidTr="00DF6CBE">
        <w:tc>
          <w:tcPr>
            <w:tcW w:w="4140" w:type="dxa"/>
            <w:vAlign w:val="bottom"/>
          </w:tcPr>
          <w:p w14:paraId="46722EB8" w14:textId="77777777" w:rsidR="000A7ECF" w:rsidRPr="003A6477" w:rsidRDefault="000A7ECF" w:rsidP="000A7ECF">
            <w:pPr>
              <w:spacing w:line="380" w:lineRule="exact"/>
              <w:ind w:right="-108"/>
              <w:rPr>
                <w:rFonts w:ascii="Arial" w:eastAsia="MS Mincho" w:hAnsi="Arial" w:cs="Arial"/>
                <w:spacing w:val="-2"/>
                <w:sz w:val="17"/>
                <w:szCs w:val="17"/>
                <w:cs/>
              </w:rPr>
            </w:pP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Interest receivables</w:t>
            </w:r>
          </w:p>
        </w:tc>
        <w:tc>
          <w:tcPr>
            <w:tcW w:w="1237" w:type="dxa"/>
            <w:vAlign w:val="bottom"/>
          </w:tcPr>
          <w:p w14:paraId="257726CE" w14:textId="3C06EEB0" w:rsidR="000A7ECF" w:rsidRPr="003A6477" w:rsidRDefault="000A7ECF" w:rsidP="000A7EC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80" w:lineRule="exact"/>
              <w:ind w:left="66" w:right="54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2,346</w:t>
            </w:r>
          </w:p>
        </w:tc>
        <w:tc>
          <w:tcPr>
            <w:tcW w:w="1238" w:type="dxa"/>
            <w:vAlign w:val="bottom"/>
          </w:tcPr>
          <w:p w14:paraId="67187E22" w14:textId="1B2CC0CC" w:rsidR="000A7ECF" w:rsidRPr="003A6477" w:rsidRDefault="000A7ECF" w:rsidP="000A7EC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80" w:lineRule="exact"/>
              <w:ind w:left="66" w:right="54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845</w:t>
            </w:r>
          </w:p>
        </w:tc>
        <w:tc>
          <w:tcPr>
            <w:tcW w:w="1237" w:type="dxa"/>
            <w:vAlign w:val="bottom"/>
          </w:tcPr>
          <w:p w14:paraId="31ABBB44" w14:textId="1EED0B95" w:rsidR="000A7ECF" w:rsidRPr="003A6477" w:rsidRDefault="000A7ECF" w:rsidP="000A7EC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80" w:lineRule="exact"/>
              <w:ind w:left="66" w:right="54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2,346</w:t>
            </w:r>
          </w:p>
        </w:tc>
        <w:tc>
          <w:tcPr>
            <w:tcW w:w="1238" w:type="dxa"/>
            <w:vAlign w:val="bottom"/>
          </w:tcPr>
          <w:p w14:paraId="243BDC2C" w14:textId="29F8C4E7" w:rsidR="000A7ECF" w:rsidRPr="003A6477" w:rsidRDefault="000A7ECF" w:rsidP="000A7EC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80" w:lineRule="exact"/>
              <w:ind w:left="66" w:right="54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845</w:t>
            </w:r>
          </w:p>
        </w:tc>
      </w:tr>
      <w:tr w:rsidR="000A7ECF" w:rsidRPr="003A6477" w14:paraId="6D5CC106" w14:textId="77777777" w:rsidTr="00DF6CBE">
        <w:trPr>
          <w:trHeight w:val="279"/>
        </w:trPr>
        <w:tc>
          <w:tcPr>
            <w:tcW w:w="4140" w:type="dxa"/>
            <w:vAlign w:val="bottom"/>
          </w:tcPr>
          <w:p w14:paraId="1A09F4E0" w14:textId="77777777" w:rsidR="000A7ECF" w:rsidRPr="003A6477" w:rsidRDefault="000A7ECF" w:rsidP="000A7ECF">
            <w:pPr>
              <w:tabs>
                <w:tab w:val="left" w:pos="342"/>
              </w:tabs>
              <w:spacing w:line="380" w:lineRule="exact"/>
              <w:ind w:left="345" w:right="-108" w:hanging="345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lastRenderedPageBreak/>
              <w:t>Less</w:t>
            </w:r>
            <w:r w:rsidRPr="003A6477">
              <w:rPr>
                <w:rFonts w:ascii="Arial" w:eastAsia="Calibri" w:hAnsi="Arial" w:cs="Angsana New"/>
                <w:kern w:val="2"/>
                <w:sz w:val="17"/>
                <w:szCs w:val="17"/>
                <w:cs/>
                <w14:ligatures w14:val="standardContextual"/>
              </w:rPr>
              <w:t xml:space="preserve">: </w:t>
            </w: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Allowance for expected credit losses</w:t>
            </w:r>
          </w:p>
        </w:tc>
        <w:tc>
          <w:tcPr>
            <w:tcW w:w="1237" w:type="dxa"/>
            <w:vAlign w:val="bottom"/>
          </w:tcPr>
          <w:p w14:paraId="0B03E3D6" w14:textId="47A697C0" w:rsidR="000A7ECF" w:rsidRPr="003A6477" w:rsidRDefault="000A7ECF" w:rsidP="000A7EC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spacing w:line="380" w:lineRule="exact"/>
              <w:ind w:left="66" w:right="54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ngsana New"/>
                <w:color w:val="000000" w:themeColor="text1"/>
                <w:sz w:val="17"/>
                <w:szCs w:val="17"/>
                <w:cs/>
              </w:rPr>
              <w:t>(</w:t>
            </w: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4,050</w:t>
            </w:r>
            <w:r w:rsidRPr="003A6477">
              <w:rPr>
                <w:rFonts w:ascii="Arial" w:hAnsi="Arial" w:cs="Angsana New"/>
                <w:color w:val="000000" w:themeColor="text1"/>
                <w:sz w:val="17"/>
                <w:szCs w:val="17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2F482D89" w14:textId="10CD3164" w:rsidR="000A7ECF" w:rsidRPr="003A6477" w:rsidRDefault="000A7ECF" w:rsidP="000A7EC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spacing w:line="380" w:lineRule="exact"/>
              <w:ind w:left="66" w:right="54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ngsana New"/>
                <w:color w:val="000000" w:themeColor="text1"/>
                <w:sz w:val="17"/>
                <w:szCs w:val="17"/>
                <w:cs/>
              </w:rPr>
              <w:t>(</w:t>
            </w: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2,933</w:t>
            </w:r>
            <w:r w:rsidRPr="003A6477">
              <w:rPr>
                <w:rFonts w:ascii="Arial" w:hAnsi="Arial" w:cs="Angsana New"/>
                <w:color w:val="000000" w:themeColor="text1"/>
                <w:sz w:val="17"/>
                <w:szCs w:val="17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7F079B5C" w14:textId="2AEC8041" w:rsidR="000A7ECF" w:rsidRPr="003A6477" w:rsidRDefault="000A7ECF" w:rsidP="000A7EC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spacing w:line="380" w:lineRule="exact"/>
              <w:ind w:left="66" w:right="54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ngsana New"/>
                <w:color w:val="000000" w:themeColor="text1"/>
                <w:sz w:val="17"/>
                <w:szCs w:val="17"/>
                <w:cs/>
              </w:rPr>
              <w:t>(</w:t>
            </w: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2,263</w:t>
            </w:r>
            <w:r w:rsidRPr="003A6477">
              <w:rPr>
                <w:rFonts w:ascii="Arial" w:hAnsi="Arial" w:cs="Angsana New"/>
                <w:color w:val="000000" w:themeColor="text1"/>
                <w:sz w:val="17"/>
                <w:szCs w:val="17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61E01A45" w14:textId="15FFA797" w:rsidR="000A7ECF" w:rsidRPr="003A6477" w:rsidRDefault="000A7ECF" w:rsidP="000A7EC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spacing w:line="380" w:lineRule="exact"/>
              <w:ind w:left="66" w:right="54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ngsana New"/>
                <w:color w:val="000000" w:themeColor="text1"/>
                <w:sz w:val="17"/>
                <w:szCs w:val="17"/>
                <w:cs/>
              </w:rPr>
              <w:t>(</w:t>
            </w: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845</w:t>
            </w:r>
            <w:r w:rsidRPr="003A6477">
              <w:rPr>
                <w:rFonts w:ascii="Arial" w:hAnsi="Arial" w:cs="Angsana New"/>
                <w:color w:val="000000" w:themeColor="text1"/>
                <w:sz w:val="17"/>
                <w:szCs w:val="17"/>
                <w:cs/>
              </w:rPr>
              <w:t>)</w:t>
            </w:r>
          </w:p>
        </w:tc>
      </w:tr>
      <w:tr w:rsidR="005B7DBF" w:rsidRPr="003A6477" w14:paraId="67592EFE" w14:textId="77777777" w:rsidTr="005345FD">
        <w:tc>
          <w:tcPr>
            <w:tcW w:w="4140" w:type="dxa"/>
            <w:vAlign w:val="bottom"/>
          </w:tcPr>
          <w:p w14:paraId="1A65FBF7" w14:textId="77777777" w:rsidR="005B7DBF" w:rsidRPr="003A6477" w:rsidRDefault="005B7DBF" w:rsidP="005B7DBF">
            <w:pPr>
              <w:spacing w:line="380" w:lineRule="exact"/>
              <w:ind w:right="-108"/>
              <w:rPr>
                <w:rFonts w:ascii="Arial" w:eastAsia="MS Mincho" w:hAnsi="Arial" w:cs="Arial"/>
                <w:spacing w:val="-2"/>
                <w:sz w:val="17"/>
                <w:szCs w:val="17"/>
                <w:cs/>
              </w:rPr>
            </w:pPr>
            <w:r w:rsidRPr="003A6477">
              <w:rPr>
                <w:rFonts w:ascii="Arial" w:eastAsia="Calibri" w:hAnsi="Arial" w:cs="Arial"/>
                <w:spacing w:val="-3"/>
                <w:kern w:val="2"/>
                <w:sz w:val="17"/>
                <w:szCs w:val="17"/>
                <w14:ligatures w14:val="standardContextual"/>
              </w:rPr>
              <w:t>Other receivables and interest receivables, net</w:t>
            </w:r>
          </w:p>
        </w:tc>
        <w:tc>
          <w:tcPr>
            <w:tcW w:w="1237" w:type="dxa"/>
            <w:vAlign w:val="bottom"/>
          </w:tcPr>
          <w:p w14:paraId="55800513" w14:textId="2BD6C2F2" w:rsidR="005B7DBF" w:rsidRPr="003A6477" w:rsidRDefault="005B7DBF" w:rsidP="005B7DBF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1,709</w:t>
            </w:r>
          </w:p>
        </w:tc>
        <w:tc>
          <w:tcPr>
            <w:tcW w:w="1238" w:type="dxa"/>
            <w:vAlign w:val="bottom"/>
          </w:tcPr>
          <w:p w14:paraId="2B4F9BA5" w14:textId="7D6C95AE" w:rsidR="005B7DBF" w:rsidRPr="003A6477" w:rsidRDefault="005B7DBF" w:rsidP="005B7DBF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1,413</w:t>
            </w:r>
          </w:p>
        </w:tc>
        <w:tc>
          <w:tcPr>
            <w:tcW w:w="1237" w:type="dxa"/>
            <w:vAlign w:val="bottom"/>
          </w:tcPr>
          <w:p w14:paraId="2812D871" w14:textId="49B71DC9" w:rsidR="005B7DBF" w:rsidRPr="003A6477" w:rsidRDefault="005B7DBF" w:rsidP="005B7DBF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605</w:t>
            </w:r>
          </w:p>
        </w:tc>
        <w:tc>
          <w:tcPr>
            <w:tcW w:w="1238" w:type="dxa"/>
            <w:vAlign w:val="bottom"/>
          </w:tcPr>
          <w:p w14:paraId="7606362C" w14:textId="0E66EAFF" w:rsidR="005B7DBF" w:rsidRPr="003A6477" w:rsidRDefault="005B7DBF" w:rsidP="005B7DBF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973</w:t>
            </w:r>
          </w:p>
        </w:tc>
      </w:tr>
      <w:tr w:rsidR="005B7DBF" w:rsidRPr="003A6477" w14:paraId="471E8703" w14:textId="77777777" w:rsidTr="005345FD">
        <w:tc>
          <w:tcPr>
            <w:tcW w:w="4140" w:type="dxa"/>
            <w:vAlign w:val="bottom"/>
          </w:tcPr>
          <w:p w14:paraId="636CAD99" w14:textId="77777777" w:rsidR="005B7DBF" w:rsidRPr="003A6477" w:rsidRDefault="005B7DBF" w:rsidP="005B7DBF">
            <w:pPr>
              <w:spacing w:line="380" w:lineRule="exact"/>
              <w:ind w:right="-108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Advance payments</w:t>
            </w:r>
          </w:p>
        </w:tc>
        <w:tc>
          <w:tcPr>
            <w:tcW w:w="1237" w:type="dxa"/>
            <w:vAlign w:val="bottom"/>
          </w:tcPr>
          <w:p w14:paraId="5B4CB2ED" w14:textId="1D51DE54" w:rsidR="005B7DBF" w:rsidRPr="003A6477" w:rsidRDefault="005B7DBF" w:rsidP="005B7DBF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2,920</w:t>
            </w:r>
          </w:p>
        </w:tc>
        <w:tc>
          <w:tcPr>
            <w:tcW w:w="1238" w:type="dxa"/>
            <w:vAlign w:val="bottom"/>
          </w:tcPr>
          <w:p w14:paraId="287920F7" w14:textId="4E7F3CC3" w:rsidR="005B7DBF" w:rsidRPr="003A6477" w:rsidRDefault="005B7DBF" w:rsidP="005B7DBF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1,421</w:t>
            </w:r>
          </w:p>
        </w:tc>
        <w:tc>
          <w:tcPr>
            <w:tcW w:w="1237" w:type="dxa"/>
            <w:vAlign w:val="bottom"/>
          </w:tcPr>
          <w:p w14:paraId="49F268AA" w14:textId="024ADADD" w:rsidR="005B7DBF" w:rsidRPr="003A6477" w:rsidRDefault="005B7DBF" w:rsidP="005B7DBF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1,695</w:t>
            </w:r>
          </w:p>
        </w:tc>
        <w:tc>
          <w:tcPr>
            <w:tcW w:w="1238" w:type="dxa"/>
            <w:vAlign w:val="bottom"/>
          </w:tcPr>
          <w:p w14:paraId="73A61FCA" w14:textId="7ACEC111" w:rsidR="005B7DBF" w:rsidRPr="003A6477" w:rsidRDefault="005B7DBF" w:rsidP="005B7DBF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586</w:t>
            </w:r>
          </w:p>
        </w:tc>
      </w:tr>
      <w:tr w:rsidR="005B7DBF" w:rsidRPr="003A6477" w14:paraId="6CDA1A2A" w14:textId="77777777" w:rsidTr="005345FD">
        <w:tc>
          <w:tcPr>
            <w:tcW w:w="4140" w:type="dxa"/>
            <w:vAlign w:val="bottom"/>
          </w:tcPr>
          <w:p w14:paraId="792E5707" w14:textId="25CF4C53" w:rsidR="005B7DBF" w:rsidRPr="003A6477" w:rsidRDefault="005B7DBF" w:rsidP="005B7DBF">
            <w:pPr>
              <w:spacing w:line="380" w:lineRule="exact"/>
              <w:ind w:right="-108"/>
              <w:rPr>
                <w:rFonts w:ascii="Arial" w:eastAsia="MS Mincho" w:hAnsi="Arial" w:cs="Arial"/>
                <w:spacing w:val="-2"/>
                <w:sz w:val="17"/>
                <w:szCs w:val="17"/>
                <w:cs/>
              </w:rPr>
            </w:pP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Advance payments for goods</w:t>
            </w:r>
          </w:p>
        </w:tc>
        <w:tc>
          <w:tcPr>
            <w:tcW w:w="1237" w:type="dxa"/>
            <w:vAlign w:val="bottom"/>
          </w:tcPr>
          <w:p w14:paraId="01CD98B0" w14:textId="68D1A1A6" w:rsidR="005B7DBF" w:rsidRPr="003A6477" w:rsidRDefault="005B7DBF" w:rsidP="005B7DBF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1,088</w:t>
            </w:r>
          </w:p>
        </w:tc>
        <w:tc>
          <w:tcPr>
            <w:tcW w:w="1238" w:type="dxa"/>
            <w:vAlign w:val="bottom"/>
          </w:tcPr>
          <w:p w14:paraId="47675634" w14:textId="44C56AD9" w:rsidR="005B7DBF" w:rsidRPr="003A6477" w:rsidRDefault="005B7DBF" w:rsidP="005B7DBF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11,958</w:t>
            </w:r>
          </w:p>
        </w:tc>
        <w:tc>
          <w:tcPr>
            <w:tcW w:w="1237" w:type="dxa"/>
            <w:vAlign w:val="bottom"/>
          </w:tcPr>
          <w:p w14:paraId="6262E08F" w14:textId="64A0EFA8" w:rsidR="005B7DBF" w:rsidRPr="003A6477" w:rsidRDefault="005B7DBF" w:rsidP="005B7DBF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32</w:t>
            </w:r>
          </w:p>
        </w:tc>
        <w:tc>
          <w:tcPr>
            <w:tcW w:w="1238" w:type="dxa"/>
            <w:vAlign w:val="bottom"/>
          </w:tcPr>
          <w:p w14:paraId="064DAC5D" w14:textId="415AAA0E" w:rsidR="005B7DBF" w:rsidRPr="003A6477" w:rsidRDefault="005B7DBF" w:rsidP="005B7DBF">
            <w:pP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5,543</w:t>
            </w:r>
          </w:p>
        </w:tc>
      </w:tr>
      <w:tr w:rsidR="005B7DBF" w:rsidRPr="003A6477" w14:paraId="04142A07" w14:textId="77777777" w:rsidTr="005345FD">
        <w:trPr>
          <w:trHeight w:val="153"/>
        </w:trPr>
        <w:tc>
          <w:tcPr>
            <w:tcW w:w="4140" w:type="dxa"/>
            <w:vAlign w:val="bottom"/>
          </w:tcPr>
          <w:p w14:paraId="062AA7CF" w14:textId="77777777" w:rsidR="005B7DBF" w:rsidRPr="003A6477" w:rsidRDefault="005B7DBF" w:rsidP="005B7DBF">
            <w:pPr>
              <w:spacing w:line="380" w:lineRule="exact"/>
              <w:ind w:right="-108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Prepaid expenses</w:t>
            </w:r>
          </w:p>
        </w:tc>
        <w:tc>
          <w:tcPr>
            <w:tcW w:w="1237" w:type="dxa"/>
            <w:vAlign w:val="bottom"/>
          </w:tcPr>
          <w:p w14:paraId="2D746F11" w14:textId="4E3AA783" w:rsidR="005B7DBF" w:rsidRPr="003A6477" w:rsidRDefault="005B7DBF" w:rsidP="005B7D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4,004</w:t>
            </w:r>
          </w:p>
        </w:tc>
        <w:tc>
          <w:tcPr>
            <w:tcW w:w="1238" w:type="dxa"/>
            <w:vAlign w:val="bottom"/>
          </w:tcPr>
          <w:p w14:paraId="66D5A1DC" w14:textId="1C168988" w:rsidR="005B7DBF" w:rsidRPr="003A6477" w:rsidRDefault="005B7DBF" w:rsidP="005B7D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4,727</w:t>
            </w:r>
          </w:p>
        </w:tc>
        <w:tc>
          <w:tcPr>
            <w:tcW w:w="1237" w:type="dxa"/>
            <w:vAlign w:val="bottom"/>
          </w:tcPr>
          <w:p w14:paraId="2CAF6817" w14:textId="27A6D7F0" w:rsidR="005B7DBF" w:rsidRPr="003A6477" w:rsidRDefault="005B7DBF" w:rsidP="005B7D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2,683</w:t>
            </w:r>
          </w:p>
        </w:tc>
        <w:tc>
          <w:tcPr>
            <w:tcW w:w="1238" w:type="dxa"/>
            <w:vAlign w:val="bottom"/>
          </w:tcPr>
          <w:p w14:paraId="6038F4CC" w14:textId="6D28B829" w:rsidR="005B7DBF" w:rsidRPr="003A6477" w:rsidRDefault="005B7DBF" w:rsidP="005B7D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hAnsi="Arial" w:cs="Arial"/>
                <w:color w:val="000000" w:themeColor="text1"/>
                <w:sz w:val="17"/>
                <w:szCs w:val="17"/>
              </w:rPr>
              <w:t>1,765</w:t>
            </w:r>
          </w:p>
        </w:tc>
      </w:tr>
      <w:tr w:rsidR="00ED4AB9" w:rsidRPr="003A6477" w14:paraId="1C323CBB" w14:textId="77777777" w:rsidTr="006E3F81">
        <w:tc>
          <w:tcPr>
            <w:tcW w:w="4140" w:type="dxa"/>
            <w:vAlign w:val="bottom"/>
          </w:tcPr>
          <w:p w14:paraId="149D01F2" w14:textId="77777777" w:rsidR="003219F3" w:rsidRPr="003A6477" w:rsidRDefault="003219F3" w:rsidP="003219F3">
            <w:pPr>
              <w:spacing w:line="380" w:lineRule="exact"/>
              <w:ind w:right="-108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Total other receivables, net</w:t>
            </w:r>
          </w:p>
        </w:tc>
        <w:tc>
          <w:tcPr>
            <w:tcW w:w="1237" w:type="dxa"/>
          </w:tcPr>
          <w:p w14:paraId="66606B9E" w14:textId="7D70021B" w:rsidR="003219F3" w:rsidRPr="003A6477" w:rsidRDefault="005B7DBF" w:rsidP="003219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9,721</w:t>
            </w:r>
          </w:p>
        </w:tc>
        <w:tc>
          <w:tcPr>
            <w:tcW w:w="1238" w:type="dxa"/>
            <w:vAlign w:val="bottom"/>
          </w:tcPr>
          <w:p w14:paraId="1C0D69E9" w14:textId="77777777" w:rsidR="003219F3" w:rsidRPr="003A6477" w:rsidRDefault="003219F3" w:rsidP="003219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19,519</w:t>
            </w:r>
          </w:p>
        </w:tc>
        <w:tc>
          <w:tcPr>
            <w:tcW w:w="1237" w:type="dxa"/>
          </w:tcPr>
          <w:p w14:paraId="49A4DD7F" w14:textId="30C4B3B1" w:rsidR="003219F3" w:rsidRPr="003A6477" w:rsidRDefault="005B7DBF" w:rsidP="003219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5,015</w:t>
            </w:r>
          </w:p>
        </w:tc>
        <w:tc>
          <w:tcPr>
            <w:tcW w:w="1238" w:type="dxa"/>
            <w:vAlign w:val="bottom"/>
          </w:tcPr>
          <w:p w14:paraId="54D22069" w14:textId="77777777" w:rsidR="003219F3" w:rsidRPr="003A6477" w:rsidRDefault="003219F3" w:rsidP="003219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8,867</w:t>
            </w:r>
          </w:p>
        </w:tc>
      </w:tr>
      <w:tr w:rsidR="00ED4AB9" w:rsidRPr="003A6477" w14:paraId="5D41140D" w14:textId="77777777" w:rsidTr="006E3F81">
        <w:tc>
          <w:tcPr>
            <w:tcW w:w="4140" w:type="dxa"/>
            <w:vAlign w:val="bottom"/>
          </w:tcPr>
          <w:p w14:paraId="4E508A94" w14:textId="77777777" w:rsidR="003219F3" w:rsidRPr="003A6477" w:rsidRDefault="003219F3" w:rsidP="003219F3">
            <w:pPr>
              <w:spacing w:line="380" w:lineRule="exact"/>
              <w:ind w:right="-108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 xml:space="preserve">Total trade and other receivables </w:t>
            </w:r>
            <w:r w:rsidRPr="003A6477">
              <w:rPr>
                <w:rFonts w:ascii="Arial" w:eastAsia="Calibri" w:hAnsi="Arial" w:cs="Angsana New"/>
                <w:kern w:val="2"/>
                <w:sz w:val="17"/>
                <w:szCs w:val="17"/>
                <w:cs/>
                <w14:ligatures w14:val="standardContextual"/>
              </w:rPr>
              <w:t xml:space="preserve">- </w:t>
            </w: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net</w:t>
            </w:r>
          </w:p>
        </w:tc>
        <w:tc>
          <w:tcPr>
            <w:tcW w:w="1237" w:type="dxa"/>
          </w:tcPr>
          <w:p w14:paraId="02E135E6" w14:textId="7C132477" w:rsidR="003219F3" w:rsidRPr="003A6477" w:rsidRDefault="005B7DBF" w:rsidP="003219F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1,022,035</w:t>
            </w:r>
          </w:p>
        </w:tc>
        <w:tc>
          <w:tcPr>
            <w:tcW w:w="1238" w:type="dxa"/>
            <w:vAlign w:val="bottom"/>
          </w:tcPr>
          <w:p w14:paraId="14DD5BC6" w14:textId="77777777" w:rsidR="003219F3" w:rsidRPr="003A6477" w:rsidRDefault="003219F3" w:rsidP="003219F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1,101,119</w:t>
            </w:r>
          </w:p>
        </w:tc>
        <w:tc>
          <w:tcPr>
            <w:tcW w:w="1237" w:type="dxa"/>
          </w:tcPr>
          <w:p w14:paraId="0B167CA6" w14:textId="4428D1CE" w:rsidR="003219F3" w:rsidRPr="003A6477" w:rsidRDefault="005B7DBF" w:rsidP="003219F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</w:pP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970,380</w:t>
            </w:r>
          </w:p>
        </w:tc>
        <w:tc>
          <w:tcPr>
            <w:tcW w:w="1238" w:type="dxa"/>
            <w:vAlign w:val="bottom"/>
          </w:tcPr>
          <w:p w14:paraId="78B89BE2" w14:textId="77777777" w:rsidR="003219F3" w:rsidRPr="003A6477" w:rsidRDefault="003219F3" w:rsidP="003219F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31"/>
              <w:rPr>
                <w:rFonts w:ascii="Arial" w:eastAsia="MS Mincho" w:hAnsi="Arial" w:cs="Arial"/>
                <w:spacing w:val="-2"/>
                <w:sz w:val="17"/>
                <w:szCs w:val="17"/>
              </w:rPr>
            </w:pPr>
            <w:r w:rsidRPr="003A6477">
              <w:rPr>
                <w:rFonts w:ascii="Arial" w:eastAsia="Calibri" w:hAnsi="Arial" w:cs="Arial"/>
                <w:kern w:val="2"/>
                <w:sz w:val="17"/>
                <w:szCs w:val="17"/>
                <w14:ligatures w14:val="standardContextual"/>
              </w:rPr>
              <w:t>916,311</w:t>
            </w:r>
          </w:p>
        </w:tc>
      </w:tr>
    </w:tbl>
    <w:p w14:paraId="707059EE" w14:textId="77777777" w:rsidR="004B0E31" w:rsidRPr="00C92EA1" w:rsidRDefault="004B0E31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2"/>
        </w:rPr>
      </w:pPr>
      <w:r w:rsidRPr="00C92EA1">
        <w:rPr>
          <w:rFonts w:ascii="Arial" w:hAnsi="Arial" w:cs="Angsana New"/>
          <w:b/>
          <w:bCs/>
          <w:sz w:val="22"/>
          <w:szCs w:val="22"/>
          <w:cs/>
        </w:rPr>
        <w:br w:type="page"/>
      </w:r>
    </w:p>
    <w:p w14:paraId="211BE5A7" w14:textId="3DF0CBA1" w:rsidR="00FE6EE4" w:rsidRPr="00C92EA1" w:rsidRDefault="00FE6EE4" w:rsidP="00FE6EE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C92EA1">
        <w:rPr>
          <w:rFonts w:ascii="Arial" w:hAnsi="Arial" w:cs="Arial"/>
          <w:sz w:val="22"/>
          <w:szCs w:val="22"/>
          <w:cs/>
        </w:rPr>
        <w:lastRenderedPageBreak/>
        <w:tab/>
      </w:r>
      <w:r w:rsidRPr="00C92EA1">
        <w:rPr>
          <w:rFonts w:ascii="Arial" w:hAnsi="Arial" w:cs="Arial"/>
          <w:sz w:val="22"/>
          <w:szCs w:val="22"/>
        </w:rPr>
        <w:t>Set out below is the movement in the allowance for expected credit losses of trade receivables</w:t>
      </w:r>
      <w:r w:rsidRPr="00C92EA1">
        <w:rPr>
          <w:rFonts w:ascii="Arial" w:hAnsi="Arial" w:cs="Angsana New"/>
          <w:sz w:val="22"/>
          <w:szCs w:val="22"/>
          <w:cs/>
        </w:rPr>
        <w:t>.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340"/>
        <w:gridCol w:w="2340"/>
      </w:tblGrid>
      <w:tr w:rsidR="00FE6EE4" w:rsidRPr="00C92EA1" w14:paraId="6B8DAA6B" w14:textId="77777777" w:rsidTr="00CF76FD">
        <w:trPr>
          <w:tblHeader/>
        </w:trPr>
        <w:tc>
          <w:tcPr>
            <w:tcW w:w="4590" w:type="dxa"/>
            <w:vAlign w:val="bottom"/>
          </w:tcPr>
          <w:p w14:paraId="46460E49" w14:textId="77777777" w:rsidR="00FE6EE4" w:rsidRPr="00C92EA1" w:rsidRDefault="00FE6EE4" w:rsidP="0086558B">
            <w:pPr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vAlign w:val="bottom"/>
          </w:tcPr>
          <w:p w14:paraId="089EDF77" w14:textId="77777777" w:rsidR="00FE6EE4" w:rsidRPr="00C92EA1" w:rsidRDefault="00FE6EE4" w:rsidP="0086558B">
            <w:pPr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vAlign w:val="bottom"/>
            <w:hideMark/>
          </w:tcPr>
          <w:p w14:paraId="51EF7CA5" w14:textId="77777777" w:rsidR="00FE6EE4" w:rsidRPr="00C92EA1" w:rsidRDefault="00FE6EE4" w:rsidP="0086558B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C92EA1">
              <w:rPr>
                <w:rFonts w:ascii="Arial" w:hAnsi="Arial" w:cs="Arial"/>
                <w:sz w:val="20"/>
                <w:szCs w:val="20"/>
              </w:rPr>
              <w:t>Unit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 xml:space="preserve">: </w:t>
            </w:r>
            <w:r w:rsidRPr="00C92EA1">
              <w:rPr>
                <w:rFonts w:ascii="Arial" w:hAnsi="Arial" w:cs="Arial"/>
                <w:sz w:val="20"/>
                <w:szCs w:val="20"/>
              </w:rPr>
              <w:t>Thousand Baht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</w:tr>
      <w:tr w:rsidR="00FE6EE4" w:rsidRPr="00C92EA1" w14:paraId="66E79894" w14:textId="77777777" w:rsidTr="00CF76FD">
        <w:trPr>
          <w:tblHeader/>
        </w:trPr>
        <w:tc>
          <w:tcPr>
            <w:tcW w:w="4590" w:type="dxa"/>
            <w:vAlign w:val="bottom"/>
          </w:tcPr>
          <w:p w14:paraId="34CFBAF7" w14:textId="77777777" w:rsidR="00FE6EE4" w:rsidRPr="00C92EA1" w:rsidRDefault="00FE6EE4" w:rsidP="0086558B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vAlign w:val="bottom"/>
            <w:hideMark/>
          </w:tcPr>
          <w:p w14:paraId="20446562" w14:textId="77777777" w:rsidR="00FE6EE4" w:rsidRPr="00C92EA1" w:rsidRDefault="00FE6EE4" w:rsidP="0086558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 xml:space="preserve">Consolidated </w:t>
            </w:r>
          </w:p>
          <w:p w14:paraId="7AF2174C" w14:textId="77777777" w:rsidR="00FE6EE4" w:rsidRPr="00C92EA1" w:rsidRDefault="00FE6EE4" w:rsidP="0086558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  <w:tc>
          <w:tcPr>
            <w:tcW w:w="2340" w:type="dxa"/>
            <w:vAlign w:val="bottom"/>
            <w:hideMark/>
          </w:tcPr>
          <w:p w14:paraId="3474AF61" w14:textId="77777777" w:rsidR="00FE6EE4" w:rsidRPr="00C92EA1" w:rsidRDefault="00FE6EE4" w:rsidP="0086558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Separate</w:t>
            </w:r>
          </w:p>
          <w:p w14:paraId="7B78DDF2" w14:textId="77777777" w:rsidR="00FE6EE4" w:rsidRPr="00C92EA1" w:rsidRDefault="00FE6EE4" w:rsidP="0086558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</w:tr>
      <w:tr w:rsidR="00D979FD" w:rsidRPr="00C92EA1" w14:paraId="026701E3" w14:textId="77777777" w:rsidTr="00CF76FD">
        <w:tc>
          <w:tcPr>
            <w:tcW w:w="4590" w:type="dxa"/>
            <w:vAlign w:val="bottom"/>
            <w:hideMark/>
          </w:tcPr>
          <w:p w14:paraId="78D95C40" w14:textId="16C8A503" w:rsidR="00D979FD" w:rsidRPr="00C92EA1" w:rsidRDefault="00D979FD" w:rsidP="00D979FD">
            <w:pPr>
              <w:spacing w:line="380" w:lineRule="exact"/>
              <w:ind w:left="132" w:right="-108" w:hanging="132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Balance as at 1 January 2024</w:t>
            </w:r>
          </w:p>
        </w:tc>
        <w:tc>
          <w:tcPr>
            <w:tcW w:w="2340" w:type="dxa"/>
            <w:vAlign w:val="bottom"/>
          </w:tcPr>
          <w:p w14:paraId="48AC14FE" w14:textId="17FCFFDB" w:rsidR="00D979FD" w:rsidRPr="00E71F57" w:rsidRDefault="00D979FD" w:rsidP="00D979FD">
            <w:pPr>
              <w:tabs>
                <w:tab w:val="decimal" w:pos="178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71F57">
              <w:rPr>
                <w:rFonts w:ascii="Arial" w:hAnsi="Arial" w:cs="Arial"/>
                <w:color w:val="000000" w:themeColor="text1"/>
                <w:sz w:val="20"/>
                <w:szCs w:val="20"/>
              </w:rPr>
              <w:t>139,749</w:t>
            </w:r>
          </w:p>
        </w:tc>
        <w:tc>
          <w:tcPr>
            <w:tcW w:w="2340" w:type="dxa"/>
            <w:vAlign w:val="bottom"/>
          </w:tcPr>
          <w:p w14:paraId="12AFEEC0" w14:textId="1BF1CACC" w:rsidR="00D979FD" w:rsidRPr="00E71F57" w:rsidRDefault="00D979FD" w:rsidP="00D979FD">
            <w:pPr>
              <w:tabs>
                <w:tab w:val="decimal" w:pos="178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71F57">
              <w:rPr>
                <w:rFonts w:ascii="Arial" w:hAnsi="Arial" w:cs="Arial"/>
                <w:color w:val="000000" w:themeColor="text1"/>
                <w:sz w:val="20"/>
                <w:szCs w:val="20"/>
              </w:rPr>
              <w:t>82,440</w:t>
            </w:r>
          </w:p>
        </w:tc>
      </w:tr>
      <w:tr w:rsidR="00D979FD" w:rsidRPr="00C92EA1" w14:paraId="3714999F" w14:textId="77777777" w:rsidTr="005B5746">
        <w:tc>
          <w:tcPr>
            <w:tcW w:w="4590" w:type="dxa"/>
            <w:vAlign w:val="bottom"/>
            <w:hideMark/>
          </w:tcPr>
          <w:p w14:paraId="44C0158A" w14:textId="77777777" w:rsidR="00D979FD" w:rsidRPr="00C92EA1" w:rsidRDefault="00D979FD" w:rsidP="00D979FD">
            <w:pPr>
              <w:spacing w:line="380" w:lineRule="exact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Provision for expected credit losses</w:t>
            </w:r>
          </w:p>
        </w:tc>
        <w:tc>
          <w:tcPr>
            <w:tcW w:w="2340" w:type="dxa"/>
            <w:vAlign w:val="bottom"/>
          </w:tcPr>
          <w:p w14:paraId="671D5139" w14:textId="25FDB00E" w:rsidR="00D979FD" w:rsidRPr="00E71F57" w:rsidRDefault="00D979FD" w:rsidP="00D979FD">
            <w:pPr>
              <w:tabs>
                <w:tab w:val="decimal" w:pos="178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71F57">
              <w:rPr>
                <w:rFonts w:ascii="Arial" w:hAnsi="Arial" w:cs="Arial"/>
                <w:color w:val="000000" w:themeColor="text1"/>
                <w:sz w:val="20"/>
                <w:szCs w:val="20"/>
              </w:rPr>
              <w:t>9,438</w:t>
            </w:r>
          </w:p>
        </w:tc>
        <w:tc>
          <w:tcPr>
            <w:tcW w:w="2340" w:type="dxa"/>
            <w:vAlign w:val="bottom"/>
          </w:tcPr>
          <w:p w14:paraId="2BAA15D7" w14:textId="1057C88E" w:rsidR="00D979FD" w:rsidRPr="00E71F57" w:rsidRDefault="00D979FD" w:rsidP="00D979FD">
            <w:pPr>
              <w:tabs>
                <w:tab w:val="decimal" w:pos="178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71F57">
              <w:rPr>
                <w:rFonts w:ascii="Arial" w:hAnsi="Arial" w:cs="Arial"/>
                <w:color w:val="000000" w:themeColor="text1"/>
                <w:sz w:val="20"/>
                <w:szCs w:val="20"/>
              </w:rPr>
              <w:t>9,438</w:t>
            </w:r>
          </w:p>
        </w:tc>
      </w:tr>
      <w:tr w:rsidR="00D979FD" w:rsidRPr="00C92EA1" w14:paraId="2E4AA9D2" w14:textId="77777777" w:rsidTr="005B5746">
        <w:tc>
          <w:tcPr>
            <w:tcW w:w="4590" w:type="dxa"/>
            <w:vAlign w:val="bottom"/>
          </w:tcPr>
          <w:p w14:paraId="2C562B4D" w14:textId="2F0F4876" w:rsidR="00D979FD" w:rsidRPr="00C92EA1" w:rsidRDefault="00D979FD" w:rsidP="00D979FD">
            <w:pPr>
              <w:spacing w:line="380" w:lineRule="exact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 xml:space="preserve">Written off </w:t>
            </w:r>
          </w:p>
        </w:tc>
        <w:tc>
          <w:tcPr>
            <w:tcW w:w="2340" w:type="dxa"/>
            <w:vAlign w:val="bottom"/>
          </w:tcPr>
          <w:p w14:paraId="1015E5CB" w14:textId="12B59D4C" w:rsidR="00D979FD" w:rsidRPr="00E71F57" w:rsidRDefault="00D979FD" w:rsidP="00D979FD">
            <w:pPr>
              <w:tabs>
                <w:tab w:val="decimal" w:pos="178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71F57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E71F57">
              <w:rPr>
                <w:rFonts w:ascii="Arial" w:hAnsi="Arial" w:cs="Arial"/>
                <w:color w:val="000000" w:themeColor="text1"/>
                <w:sz w:val="20"/>
                <w:szCs w:val="20"/>
              </w:rPr>
              <w:t>34,946</w:t>
            </w:r>
            <w:r w:rsidRPr="00E71F57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340" w:type="dxa"/>
            <w:vAlign w:val="bottom"/>
          </w:tcPr>
          <w:p w14:paraId="0A670C2C" w14:textId="5C601871" w:rsidR="00D979FD" w:rsidRPr="00E71F57" w:rsidRDefault="00D979FD" w:rsidP="00D979FD">
            <w:pPr>
              <w:tabs>
                <w:tab w:val="decimal" w:pos="178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71F57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E71F57">
              <w:rPr>
                <w:rFonts w:ascii="Arial" w:hAnsi="Arial" w:cs="Arial"/>
                <w:color w:val="000000" w:themeColor="text1"/>
                <w:sz w:val="20"/>
                <w:szCs w:val="20"/>
              </w:rPr>
              <w:t>15,972</w:t>
            </w:r>
            <w:r w:rsidRPr="00E71F57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D979FD" w:rsidRPr="00C92EA1" w14:paraId="25C165EE" w14:textId="77777777" w:rsidTr="005B5746">
        <w:tc>
          <w:tcPr>
            <w:tcW w:w="4590" w:type="dxa"/>
            <w:vAlign w:val="bottom"/>
          </w:tcPr>
          <w:p w14:paraId="0161B778" w14:textId="155CC1A2" w:rsidR="00D979FD" w:rsidRPr="00C92EA1" w:rsidRDefault="00D979FD" w:rsidP="00D979FD">
            <w:pPr>
              <w:spacing w:line="380" w:lineRule="exact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Amount received</w:t>
            </w:r>
          </w:p>
        </w:tc>
        <w:tc>
          <w:tcPr>
            <w:tcW w:w="2340" w:type="dxa"/>
            <w:vAlign w:val="bottom"/>
          </w:tcPr>
          <w:p w14:paraId="469C8F4B" w14:textId="6D968ADA" w:rsidR="00D979FD" w:rsidRPr="00E71F57" w:rsidRDefault="00D979FD" w:rsidP="00D979FD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71F57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E71F57">
              <w:rPr>
                <w:rFonts w:ascii="Arial" w:hAnsi="Arial" w:cs="Arial"/>
                <w:color w:val="000000" w:themeColor="text1"/>
                <w:sz w:val="20"/>
                <w:szCs w:val="20"/>
              </w:rPr>
              <w:t>7,967</w:t>
            </w:r>
            <w:r w:rsidRPr="00E71F57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340" w:type="dxa"/>
            <w:vAlign w:val="bottom"/>
          </w:tcPr>
          <w:p w14:paraId="3DF61CF3" w14:textId="4359CB4D" w:rsidR="00D979FD" w:rsidRPr="00E71F57" w:rsidRDefault="00D979FD" w:rsidP="00D979FD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71F57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E71F57">
              <w:rPr>
                <w:rFonts w:ascii="Arial" w:hAnsi="Arial" w:cs="Arial"/>
                <w:color w:val="000000" w:themeColor="text1"/>
                <w:sz w:val="20"/>
                <w:szCs w:val="20"/>
              </w:rPr>
              <w:t>7,967</w:t>
            </w:r>
            <w:r w:rsidRPr="00E71F57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D979FD" w:rsidRPr="00C92EA1" w14:paraId="4B5F462B" w14:textId="77777777" w:rsidTr="005B5746">
        <w:tc>
          <w:tcPr>
            <w:tcW w:w="4590" w:type="dxa"/>
            <w:vAlign w:val="bottom"/>
            <w:hideMark/>
          </w:tcPr>
          <w:p w14:paraId="0770122A" w14:textId="1E6B8AE2" w:rsidR="00D979FD" w:rsidRPr="00C92EA1" w:rsidRDefault="00D979FD" w:rsidP="00D979FD">
            <w:pPr>
              <w:spacing w:line="380" w:lineRule="exact"/>
              <w:ind w:left="132" w:right="-108" w:hanging="132"/>
              <w:rPr>
                <w:rFonts w:ascii="Arial" w:hAnsi="Arial" w:cs="Arial"/>
                <w:sz w:val="20"/>
                <w:szCs w:val="20"/>
                <w:cs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Balance as at 30 September 2024</w:t>
            </w:r>
          </w:p>
        </w:tc>
        <w:tc>
          <w:tcPr>
            <w:tcW w:w="2340" w:type="dxa"/>
            <w:vAlign w:val="bottom"/>
          </w:tcPr>
          <w:p w14:paraId="42BB409C" w14:textId="66D9176C" w:rsidR="00D979FD" w:rsidRPr="00E71F57" w:rsidRDefault="00D979FD" w:rsidP="00D979FD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71F57">
              <w:rPr>
                <w:rFonts w:ascii="Arial" w:hAnsi="Arial" w:cs="Arial"/>
                <w:color w:val="000000" w:themeColor="text1"/>
                <w:sz w:val="20"/>
                <w:szCs w:val="20"/>
              </w:rPr>
              <w:t>106,274</w:t>
            </w:r>
          </w:p>
        </w:tc>
        <w:tc>
          <w:tcPr>
            <w:tcW w:w="2340" w:type="dxa"/>
            <w:vAlign w:val="bottom"/>
          </w:tcPr>
          <w:p w14:paraId="3BD73D81" w14:textId="31646AE5" w:rsidR="00D979FD" w:rsidRPr="00E71F57" w:rsidRDefault="00D979FD" w:rsidP="00D979FD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E71F57">
              <w:rPr>
                <w:rFonts w:ascii="Arial" w:hAnsi="Arial" w:cs="Arial"/>
                <w:color w:val="000000" w:themeColor="text1"/>
                <w:sz w:val="20"/>
                <w:szCs w:val="20"/>
              </w:rPr>
              <w:t>67,939</w:t>
            </w:r>
          </w:p>
        </w:tc>
      </w:tr>
    </w:tbl>
    <w:p w14:paraId="792681F1" w14:textId="6C45F285" w:rsidR="00CD171B" w:rsidRPr="00C92EA1" w:rsidRDefault="00B202E3" w:rsidP="00546E3F">
      <w:pPr>
        <w:tabs>
          <w:tab w:val="right" w:pos="7280"/>
          <w:tab w:val="right" w:pos="8540"/>
        </w:tabs>
        <w:spacing w:before="240" w:after="120" w:line="36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  <w:cs/>
        </w:rPr>
      </w:pPr>
      <w:r w:rsidRPr="00C92EA1">
        <w:rPr>
          <w:rFonts w:ascii="Arial" w:hAnsi="Arial" w:cs="Arial"/>
          <w:b/>
          <w:bCs/>
          <w:sz w:val="22"/>
          <w:szCs w:val="22"/>
        </w:rPr>
        <w:t>4</w:t>
      </w:r>
      <w:r w:rsidR="00CD171B" w:rsidRPr="00C92EA1">
        <w:rPr>
          <w:rFonts w:ascii="Arial" w:hAnsi="Arial" w:cs="Angsana New"/>
          <w:b/>
          <w:bCs/>
          <w:sz w:val="22"/>
          <w:szCs w:val="22"/>
          <w:cs/>
        </w:rPr>
        <w:t>.</w:t>
      </w:r>
      <w:r w:rsidR="00CD171B" w:rsidRPr="00C92EA1">
        <w:rPr>
          <w:rFonts w:ascii="Arial" w:hAnsi="Arial" w:cs="Arial"/>
          <w:b/>
          <w:bCs/>
          <w:sz w:val="22"/>
          <w:szCs w:val="22"/>
        </w:rPr>
        <w:tab/>
        <w:t>Contract assets</w:t>
      </w:r>
      <w:r w:rsidR="00CD171B" w:rsidRPr="00C92EA1">
        <w:rPr>
          <w:rFonts w:ascii="Arial" w:hAnsi="Arial" w:cs="Angsana New"/>
          <w:b/>
          <w:bCs/>
          <w:sz w:val="22"/>
          <w:szCs w:val="22"/>
          <w:cs/>
        </w:rPr>
        <w:t>/</w:t>
      </w:r>
      <w:r w:rsidR="00CD171B" w:rsidRPr="00C92EA1">
        <w:rPr>
          <w:rFonts w:ascii="Arial" w:hAnsi="Arial" w:cs="Arial"/>
          <w:b/>
          <w:bCs/>
          <w:sz w:val="22"/>
          <w:szCs w:val="22"/>
        </w:rPr>
        <w:t>Contract liabilities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95"/>
        <w:gridCol w:w="1395"/>
        <w:gridCol w:w="1395"/>
        <w:gridCol w:w="1395"/>
      </w:tblGrid>
      <w:tr w:rsidR="00ED4AB9" w:rsidRPr="00C92EA1" w14:paraId="2C6CAB16" w14:textId="77777777" w:rsidTr="00936D5D">
        <w:trPr>
          <w:tblHeader/>
        </w:trPr>
        <w:tc>
          <w:tcPr>
            <w:tcW w:w="3690" w:type="dxa"/>
            <w:vAlign w:val="bottom"/>
          </w:tcPr>
          <w:p w14:paraId="35CBCCF7" w14:textId="77777777" w:rsidR="003B1138" w:rsidRPr="00C92EA1" w:rsidRDefault="003B1138" w:rsidP="003B1138">
            <w:pPr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682FA8B" w14:textId="77777777" w:rsidR="003B1138" w:rsidRPr="00C92EA1" w:rsidRDefault="003B1138" w:rsidP="003B1138">
            <w:pPr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49D28608" w14:textId="77777777" w:rsidR="003B1138" w:rsidRPr="00C92EA1" w:rsidRDefault="003B1138" w:rsidP="003B1138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C92EA1">
              <w:rPr>
                <w:rFonts w:ascii="Arial" w:hAnsi="Arial" w:cs="Arial"/>
                <w:sz w:val="18"/>
                <w:szCs w:val="18"/>
              </w:rPr>
              <w:t>Unit</w:t>
            </w:r>
            <w:r w:rsidRPr="00C92EA1">
              <w:rPr>
                <w:rFonts w:ascii="Arial" w:hAnsi="Arial" w:cs="Angsana New"/>
                <w:sz w:val="18"/>
                <w:szCs w:val="18"/>
                <w:cs/>
              </w:rPr>
              <w:t xml:space="preserve">: </w:t>
            </w:r>
            <w:r w:rsidRPr="00C92EA1">
              <w:rPr>
                <w:rFonts w:ascii="Arial" w:hAnsi="Arial" w:cs="Arial"/>
                <w:sz w:val="18"/>
                <w:szCs w:val="18"/>
              </w:rPr>
              <w:t>Thousand Baht</w:t>
            </w:r>
            <w:r w:rsidRPr="00C92EA1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</w:tr>
      <w:tr w:rsidR="00ED4AB9" w:rsidRPr="00C92EA1" w14:paraId="1776949F" w14:textId="77777777" w:rsidTr="00936D5D">
        <w:trPr>
          <w:tblHeader/>
        </w:trPr>
        <w:tc>
          <w:tcPr>
            <w:tcW w:w="3690" w:type="dxa"/>
            <w:vAlign w:val="bottom"/>
          </w:tcPr>
          <w:p w14:paraId="5FEC3E16" w14:textId="77777777" w:rsidR="003B1138" w:rsidRPr="00C92EA1" w:rsidRDefault="003B1138" w:rsidP="003B1138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0516BCB2" w14:textId="77777777" w:rsidR="003B1138" w:rsidRPr="00C92EA1" w:rsidRDefault="003B1138" w:rsidP="003B11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 xml:space="preserve">Consolidated </w:t>
            </w:r>
          </w:p>
          <w:p w14:paraId="54519EF4" w14:textId="77777777" w:rsidR="003B1138" w:rsidRPr="00C92EA1" w:rsidRDefault="003B1138" w:rsidP="003B11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5A4BC983" w14:textId="77777777" w:rsidR="003B1138" w:rsidRPr="00C92EA1" w:rsidRDefault="003B1138" w:rsidP="003B11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>Separate</w:t>
            </w:r>
          </w:p>
          <w:p w14:paraId="287E7C62" w14:textId="77777777" w:rsidR="003B1138" w:rsidRPr="00C92EA1" w:rsidRDefault="003B1138" w:rsidP="003B11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ED4AB9" w:rsidRPr="00C92EA1" w14:paraId="35A42E95" w14:textId="77777777" w:rsidTr="00936D5D">
        <w:trPr>
          <w:tblHeader/>
        </w:trPr>
        <w:tc>
          <w:tcPr>
            <w:tcW w:w="3690" w:type="dxa"/>
            <w:vAlign w:val="bottom"/>
          </w:tcPr>
          <w:p w14:paraId="3B304325" w14:textId="77777777" w:rsidR="003B1138" w:rsidRPr="00C92EA1" w:rsidRDefault="003B1138" w:rsidP="003B1138">
            <w:pPr>
              <w:spacing w:line="36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95" w:type="dxa"/>
            <w:vAlign w:val="bottom"/>
          </w:tcPr>
          <w:p w14:paraId="458CC2CD" w14:textId="21948A10" w:rsidR="003B1138" w:rsidRPr="00C92EA1" w:rsidRDefault="00BD3DC1" w:rsidP="003B11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 xml:space="preserve">30 </w:t>
            </w:r>
            <w:r w:rsidR="006928F0" w:rsidRPr="00C92EA1">
              <w:rPr>
                <w:rFonts w:ascii="Arial" w:hAnsi="Arial" w:cs="Arial"/>
                <w:sz w:val="18"/>
                <w:szCs w:val="18"/>
              </w:rPr>
              <w:t>September</w:t>
            </w:r>
            <w:r w:rsidRPr="00C92EA1">
              <w:rPr>
                <w:rFonts w:ascii="Arial" w:hAnsi="Arial" w:cs="Angsana New"/>
                <w:sz w:val="18"/>
                <w:szCs w:val="18"/>
                <w:cs/>
              </w:rPr>
              <w:t xml:space="preserve"> </w:t>
            </w:r>
            <w:r w:rsidR="003B1138" w:rsidRPr="00C92EA1">
              <w:rPr>
                <w:rFonts w:ascii="Arial" w:hAnsi="Arial" w:cs="Arial"/>
                <w:sz w:val="18"/>
                <w:szCs w:val="18"/>
              </w:rPr>
              <w:t xml:space="preserve">   2024</w:t>
            </w:r>
          </w:p>
        </w:tc>
        <w:tc>
          <w:tcPr>
            <w:tcW w:w="1395" w:type="dxa"/>
            <w:vAlign w:val="bottom"/>
            <w:hideMark/>
          </w:tcPr>
          <w:p w14:paraId="4419FC94" w14:textId="16EBED52" w:rsidR="003B1138" w:rsidRPr="00C92EA1" w:rsidRDefault="003B1138" w:rsidP="003B11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>31 December 2023</w:t>
            </w:r>
          </w:p>
        </w:tc>
        <w:tc>
          <w:tcPr>
            <w:tcW w:w="1395" w:type="dxa"/>
            <w:vAlign w:val="bottom"/>
          </w:tcPr>
          <w:p w14:paraId="33FB85E5" w14:textId="2AC697D1" w:rsidR="003B1138" w:rsidRPr="00C92EA1" w:rsidRDefault="00BD3DC1" w:rsidP="003B11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 xml:space="preserve">30 </w:t>
            </w:r>
            <w:r w:rsidR="006928F0" w:rsidRPr="00C92EA1">
              <w:rPr>
                <w:rFonts w:ascii="Arial" w:hAnsi="Arial" w:cs="Arial"/>
                <w:sz w:val="18"/>
                <w:szCs w:val="18"/>
              </w:rPr>
              <w:t>September</w:t>
            </w:r>
            <w:r w:rsidRPr="00C92EA1">
              <w:rPr>
                <w:rFonts w:ascii="Arial" w:hAnsi="Arial" w:cs="Angsana New"/>
                <w:sz w:val="18"/>
                <w:szCs w:val="18"/>
                <w:cs/>
              </w:rPr>
              <w:t xml:space="preserve"> </w:t>
            </w:r>
            <w:r w:rsidR="003B1138" w:rsidRPr="00C92EA1">
              <w:rPr>
                <w:rFonts w:ascii="Arial" w:hAnsi="Arial" w:cs="Arial"/>
                <w:sz w:val="18"/>
                <w:szCs w:val="18"/>
              </w:rPr>
              <w:t xml:space="preserve">   2024</w:t>
            </w:r>
          </w:p>
        </w:tc>
        <w:tc>
          <w:tcPr>
            <w:tcW w:w="1395" w:type="dxa"/>
            <w:vAlign w:val="bottom"/>
            <w:hideMark/>
          </w:tcPr>
          <w:p w14:paraId="534C6AA5" w14:textId="5BE57635" w:rsidR="003B1138" w:rsidRPr="00C92EA1" w:rsidRDefault="003B1138" w:rsidP="003B11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>31 December 2023</w:t>
            </w:r>
          </w:p>
        </w:tc>
      </w:tr>
      <w:tr w:rsidR="00ED4AB9" w:rsidRPr="00C92EA1" w14:paraId="277C1E47" w14:textId="77777777" w:rsidTr="00936D5D">
        <w:trPr>
          <w:tblHeader/>
        </w:trPr>
        <w:tc>
          <w:tcPr>
            <w:tcW w:w="3690" w:type="dxa"/>
            <w:vAlign w:val="bottom"/>
          </w:tcPr>
          <w:p w14:paraId="6991E8DD" w14:textId="77777777" w:rsidR="003B1138" w:rsidRPr="00C92EA1" w:rsidRDefault="003B1138" w:rsidP="003B1138">
            <w:pPr>
              <w:spacing w:line="36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95" w:type="dxa"/>
            <w:vAlign w:val="bottom"/>
          </w:tcPr>
          <w:p w14:paraId="1D9F47EB" w14:textId="77777777" w:rsidR="003B1138" w:rsidRPr="00C92EA1" w:rsidRDefault="003B1138" w:rsidP="003B1138">
            <w:pPr>
              <w:tabs>
                <w:tab w:val="center" w:pos="6480"/>
                <w:tab w:val="center" w:pos="8820"/>
              </w:tabs>
              <w:spacing w:line="360" w:lineRule="exact"/>
              <w:ind w:right="-3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vAlign w:val="bottom"/>
          </w:tcPr>
          <w:p w14:paraId="0296CFDA" w14:textId="0CF4C139" w:rsidR="003B1138" w:rsidRPr="00C92EA1" w:rsidRDefault="003B1138" w:rsidP="003B1138">
            <w:pPr>
              <w:tabs>
                <w:tab w:val="center" w:pos="6480"/>
                <w:tab w:val="center" w:pos="8820"/>
              </w:tabs>
              <w:spacing w:line="360" w:lineRule="exact"/>
              <w:ind w:right="-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C92EA1">
              <w:rPr>
                <w:rFonts w:ascii="Arial" w:hAnsi="Arial" w:cs="Arial"/>
                <w:sz w:val="18"/>
                <w:szCs w:val="18"/>
              </w:rPr>
              <w:t>Audited</w:t>
            </w:r>
            <w:r w:rsidRPr="00C92EA1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6EB08AA0" w14:textId="77777777" w:rsidR="003B1138" w:rsidRPr="00C92EA1" w:rsidRDefault="003B1138" w:rsidP="003B1138">
            <w:pPr>
              <w:tabs>
                <w:tab w:val="center" w:pos="6480"/>
                <w:tab w:val="center" w:pos="8820"/>
              </w:tabs>
              <w:spacing w:line="360" w:lineRule="exact"/>
              <w:ind w:right="-3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vAlign w:val="bottom"/>
          </w:tcPr>
          <w:p w14:paraId="05C31152" w14:textId="24A565C0" w:rsidR="003B1138" w:rsidRPr="00C92EA1" w:rsidRDefault="003B1138" w:rsidP="003B1138">
            <w:pPr>
              <w:tabs>
                <w:tab w:val="center" w:pos="6480"/>
                <w:tab w:val="center" w:pos="8820"/>
              </w:tabs>
              <w:spacing w:line="360" w:lineRule="exact"/>
              <w:ind w:right="-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C92EA1">
              <w:rPr>
                <w:rFonts w:ascii="Arial" w:hAnsi="Arial" w:cs="Arial"/>
                <w:sz w:val="18"/>
                <w:szCs w:val="18"/>
              </w:rPr>
              <w:t>Audited</w:t>
            </w:r>
            <w:r w:rsidRPr="00C92EA1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</w:tr>
      <w:tr w:rsidR="00ED4AB9" w:rsidRPr="00C92EA1" w14:paraId="0F481BE8" w14:textId="77777777" w:rsidTr="00936D5D">
        <w:tc>
          <w:tcPr>
            <w:tcW w:w="3690" w:type="dxa"/>
            <w:vAlign w:val="bottom"/>
            <w:hideMark/>
          </w:tcPr>
          <w:p w14:paraId="769BE085" w14:textId="77777777" w:rsidR="003B1138" w:rsidRPr="00C92EA1" w:rsidRDefault="003B1138" w:rsidP="003B1138">
            <w:pPr>
              <w:spacing w:line="360" w:lineRule="exact"/>
              <w:ind w:left="132" w:right="-108" w:hanging="132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C92EA1">
              <w:rPr>
                <w:rFonts w:ascii="Arial" w:hAnsi="Arial" w:cs="Arial"/>
                <w:sz w:val="18"/>
                <w:szCs w:val="18"/>
                <w:u w:val="single"/>
              </w:rPr>
              <w:t>Contract assets</w:t>
            </w:r>
          </w:p>
        </w:tc>
        <w:tc>
          <w:tcPr>
            <w:tcW w:w="1395" w:type="dxa"/>
            <w:vAlign w:val="bottom"/>
          </w:tcPr>
          <w:p w14:paraId="550138B7" w14:textId="77777777" w:rsidR="003B1138" w:rsidRPr="00C92EA1" w:rsidRDefault="003B1138" w:rsidP="003B1138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vAlign w:val="bottom"/>
          </w:tcPr>
          <w:p w14:paraId="2AE99BA0" w14:textId="77777777" w:rsidR="003B1138" w:rsidRPr="00C92EA1" w:rsidRDefault="003B1138" w:rsidP="003B1138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vAlign w:val="bottom"/>
          </w:tcPr>
          <w:p w14:paraId="5F04061D" w14:textId="77777777" w:rsidR="003B1138" w:rsidRPr="00C92EA1" w:rsidRDefault="003B1138" w:rsidP="003B1138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vAlign w:val="bottom"/>
          </w:tcPr>
          <w:p w14:paraId="386B8132" w14:textId="77777777" w:rsidR="003B1138" w:rsidRPr="00C92EA1" w:rsidRDefault="003B1138" w:rsidP="003B1138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1B0F" w:rsidRPr="00C92EA1" w14:paraId="1A4E919A" w14:textId="77777777" w:rsidTr="001E227A">
        <w:tc>
          <w:tcPr>
            <w:tcW w:w="3690" w:type="dxa"/>
            <w:vAlign w:val="bottom"/>
            <w:hideMark/>
          </w:tcPr>
          <w:p w14:paraId="5C63445C" w14:textId="38736201" w:rsidR="00171B0F" w:rsidRPr="00C92EA1" w:rsidRDefault="00171B0F" w:rsidP="00171B0F">
            <w:pPr>
              <w:spacing w:line="360" w:lineRule="exac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>Unbilled receivables</w:t>
            </w:r>
          </w:p>
        </w:tc>
        <w:tc>
          <w:tcPr>
            <w:tcW w:w="1395" w:type="dxa"/>
          </w:tcPr>
          <w:p w14:paraId="67425649" w14:textId="21A683CD" w:rsidR="00171B0F" w:rsidRPr="00171B0F" w:rsidRDefault="00171B0F" w:rsidP="00171B0F">
            <w:pPr>
              <w:tabs>
                <w:tab w:val="decimal" w:pos="1060"/>
              </w:tabs>
              <w:spacing w:line="36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71B0F">
              <w:rPr>
                <w:rFonts w:ascii="Arial" w:hAnsi="Arial" w:cs="Arial"/>
                <w:color w:val="000000" w:themeColor="text1"/>
                <w:sz w:val="18"/>
                <w:szCs w:val="18"/>
              </w:rPr>
              <w:t>132,125</w:t>
            </w:r>
          </w:p>
        </w:tc>
        <w:tc>
          <w:tcPr>
            <w:tcW w:w="1395" w:type="dxa"/>
            <w:vAlign w:val="bottom"/>
          </w:tcPr>
          <w:p w14:paraId="76F518B1" w14:textId="06693221" w:rsidR="00171B0F" w:rsidRPr="00171B0F" w:rsidRDefault="00171B0F" w:rsidP="00171B0F">
            <w:pPr>
              <w:tabs>
                <w:tab w:val="decimal" w:pos="1060"/>
              </w:tabs>
              <w:spacing w:line="36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71B0F">
              <w:rPr>
                <w:rFonts w:ascii="Arial" w:hAnsi="Arial" w:cs="Arial"/>
                <w:color w:val="000000" w:themeColor="text1"/>
                <w:sz w:val="18"/>
                <w:szCs w:val="18"/>
              </w:rPr>
              <w:t>34,694</w:t>
            </w:r>
          </w:p>
        </w:tc>
        <w:tc>
          <w:tcPr>
            <w:tcW w:w="1395" w:type="dxa"/>
          </w:tcPr>
          <w:p w14:paraId="33C126E7" w14:textId="0CB4D862" w:rsidR="00171B0F" w:rsidRPr="00171B0F" w:rsidRDefault="00171B0F" w:rsidP="00171B0F">
            <w:pPr>
              <w:tabs>
                <w:tab w:val="decimal" w:pos="1060"/>
              </w:tabs>
              <w:spacing w:line="36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71B0F">
              <w:rPr>
                <w:rFonts w:ascii="Arial" w:hAnsi="Arial" w:cs="Arial"/>
                <w:color w:val="000000" w:themeColor="text1"/>
                <w:sz w:val="18"/>
                <w:szCs w:val="18"/>
              </w:rPr>
              <w:t>65,719</w:t>
            </w:r>
          </w:p>
        </w:tc>
        <w:tc>
          <w:tcPr>
            <w:tcW w:w="1395" w:type="dxa"/>
            <w:vAlign w:val="bottom"/>
          </w:tcPr>
          <w:p w14:paraId="13FE3547" w14:textId="2C7A854C" w:rsidR="00171B0F" w:rsidRPr="00171B0F" w:rsidRDefault="00171B0F" w:rsidP="00171B0F">
            <w:pPr>
              <w:tabs>
                <w:tab w:val="decimal" w:pos="1060"/>
              </w:tabs>
              <w:spacing w:line="36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71B0F">
              <w:rPr>
                <w:rFonts w:ascii="Arial" w:hAnsi="Arial" w:cs="Arial"/>
                <w:color w:val="000000" w:themeColor="text1"/>
                <w:sz w:val="18"/>
                <w:szCs w:val="18"/>
              </w:rPr>
              <w:t>12,978</w:t>
            </w:r>
          </w:p>
        </w:tc>
      </w:tr>
      <w:tr w:rsidR="00171B0F" w:rsidRPr="00C92EA1" w14:paraId="79BF6DD9" w14:textId="77777777" w:rsidTr="001E227A">
        <w:tc>
          <w:tcPr>
            <w:tcW w:w="3690" w:type="dxa"/>
            <w:vAlign w:val="bottom"/>
          </w:tcPr>
          <w:p w14:paraId="5A6CD7E9" w14:textId="77777777" w:rsidR="00171B0F" w:rsidRPr="00C92EA1" w:rsidRDefault="00171B0F" w:rsidP="00171B0F">
            <w:pPr>
              <w:spacing w:line="360" w:lineRule="exac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>Retention receivables</w:t>
            </w:r>
          </w:p>
        </w:tc>
        <w:tc>
          <w:tcPr>
            <w:tcW w:w="1395" w:type="dxa"/>
          </w:tcPr>
          <w:p w14:paraId="1CA3DBD1" w14:textId="7358890D" w:rsidR="00171B0F" w:rsidRPr="00171B0F" w:rsidRDefault="00171B0F" w:rsidP="00171B0F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71B0F">
              <w:rPr>
                <w:rFonts w:ascii="Arial" w:hAnsi="Arial" w:cs="Arial"/>
                <w:color w:val="000000" w:themeColor="text1"/>
                <w:sz w:val="18"/>
                <w:szCs w:val="18"/>
              </w:rPr>
              <w:t>27,675</w:t>
            </w:r>
          </w:p>
        </w:tc>
        <w:tc>
          <w:tcPr>
            <w:tcW w:w="1395" w:type="dxa"/>
            <w:vAlign w:val="bottom"/>
          </w:tcPr>
          <w:p w14:paraId="5534900E" w14:textId="4A868430" w:rsidR="00171B0F" w:rsidRPr="00171B0F" w:rsidRDefault="00171B0F" w:rsidP="00171B0F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71B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9,432 </w:t>
            </w:r>
          </w:p>
        </w:tc>
        <w:tc>
          <w:tcPr>
            <w:tcW w:w="1395" w:type="dxa"/>
          </w:tcPr>
          <w:p w14:paraId="5C874C97" w14:textId="258A0CFE" w:rsidR="00171B0F" w:rsidRPr="00171B0F" w:rsidRDefault="00171B0F" w:rsidP="00171B0F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71B0F">
              <w:rPr>
                <w:rFonts w:ascii="Arial" w:hAnsi="Arial" w:cs="Arial"/>
                <w:color w:val="000000" w:themeColor="text1"/>
                <w:sz w:val="18"/>
                <w:szCs w:val="18"/>
              </w:rPr>
              <w:t>1,695</w:t>
            </w:r>
          </w:p>
        </w:tc>
        <w:tc>
          <w:tcPr>
            <w:tcW w:w="1395" w:type="dxa"/>
            <w:vAlign w:val="bottom"/>
          </w:tcPr>
          <w:p w14:paraId="4D921F16" w14:textId="5DF4189C" w:rsidR="00171B0F" w:rsidRPr="00171B0F" w:rsidRDefault="00171B0F" w:rsidP="00171B0F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71B0F">
              <w:rPr>
                <w:rFonts w:ascii="Arial" w:hAnsi="Arial" w:cs="Arial"/>
                <w:color w:val="000000" w:themeColor="text1"/>
                <w:sz w:val="18"/>
                <w:szCs w:val="18"/>
              </w:rPr>
              <w:t>9,034</w:t>
            </w:r>
          </w:p>
        </w:tc>
      </w:tr>
      <w:tr w:rsidR="00171B0F" w:rsidRPr="00C92EA1" w14:paraId="04698245" w14:textId="77777777" w:rsidTr="001E227A">
        <w:tc>
          <w:tcPr>
            <w:tcW w:w="3690" w:type="dxa"/>
            <w:vAlign w:val="bottom"/>
            <w:hideMark/>
          </w:tcPr>
          <w:p w14:paraId="3FE61C63" w14:textId="77777777" w:rsidR="00171B0F" w:rsidRPr="00C92EA1" w:rsidRDefault="00171B0F" w:rsidP="00171B0F">
            <w:pPr>
              <w:spacing w:line="360" w:lineRule="exact"/>
              <w:ind w:left="132" w:right="-108" w:hanging="132"/>
              <w:rPr>
                <w:rFonts w:ascii="Arial" w:hAnsi="Arial" w:cs="Arial"/>
                <w:sz w:val="18"/>
                <w:szCs w:val="18"/>
                <w:cs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>Total contract assets</w:t>
            </w:r>
          </w:p>
        </w:tc>
        <w:tc>
          <w:tcPr>
            <w:tcW w:w="1395" w:type="dxa"/>
            <w:vAlign w:val="bottom"/>
          </w:tcPr>
          <w:p w14:paraId="79DBD3DC" w14:textId="78610517" w:rsidR="00171B0F" w:rsidRPr="00171B0F" w:rsidRDefault="00171B0F" w:rsidP="00171B0F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171B0F">
              <w:rPr>
                <w:rFonts w:ascii="Arial" w:hAnsi="Arial" w:cs="Arial"/>
                <w:color w:val="000000" w:themeColor="text1"/>
                <w:sz w:val="18"/>
                <w:szCs w:val="18"/>
              </w:rPr>
              <w:t>159,800</w:t>
            </w:r>
          </w:p>
        </w:tc>
        <w:tc>
          <w:tcPr>
            <w:tcW w:w="1395" w:type="dxa"/>
            <w:vAlign w:val="bottom"/>
          </w:tcPr>
          <w:p w14:paraId="015B8D38" w14:textId="3FF141C4" w:rsidR="00171B0F" w:rsidRPr="00171B0F" w:rsidRDefault="00171B0F" w:rsidP="00171B0F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71B0F">
              <w:rPr>
                <w:rFonts w:ascii="Arial" w:hAnsi="Arial" w:cs="Arial"/>
                <w:color w:val="000000" w:themeColor="text1"/>
                <w:sz w:val="18"/>
                <w:szCs w:val="18"/>
              </w:rPr>
              <w:t>44,126</w:t>
            </w:r>
          </w:p>
        </w:tc>
        <w:tc>
          <w:tcPr>
            <w:tcW w:w="1395" w:type="dxa"/>
          </w:tcPr>
          <w:p w14:paraId="30455F35" w14:textId="2574C230" w:rsidR="00171B0F" w:rsidRPr="00171B0F" w:rsidRDefault="00171B0F" w:rsidP="00171B0F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171B0F">
              <w:rPr>
                <w:rFonts w:ascii="Arial" w:hAnsi="Arial" w:cs="Arial"/>
                <w:color w:val="000000" w:themeColor="text1"/>
                <w:sz w:val="18"/>
                <w:szCs w:val="18"/>
              </w:rPr>
              <w:t>67,414</w:t>
            </w:r>
          </w:p>
        </w:tc>
        <w:tc>
          <w:tcPr>
            <w:tcW w:w="1395" w:type="dxa"/>
            <w:vAlign w:val="bottom"/>
          </w:tcPr>
          <w:p w14:paraId="70624121" w14:textId="42E81D7C" w:rsidR="00171B0F" w:rsidRPr="00171B0F" w:rsidRDefault="00171B0F" w:rsidP="00171B0F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171B0F">
              <w:rPr>
                <w:rFonts w:ascii="Arial" w:hAnsi="Arial" w:cs="Arial"/>
                <w:color w:val="000000" w:themeColor="text1"/>
                <w:sz w:val="18"/>
                <w:szCs w:val="18"/>
              </w:rPr>
              <w:t>22,012</w:t>
            </w:r>
          </w:p>
        </w:tc>
      </w:tr>
      <w:tr w:rsidR="00ED4AB9" w:rsidRPr="00C92EA1" w14:paraId="4C0CBDBF" w14:textId="77777777" w:rsidTr="00936D5D">
        <w:tc>
          <w:tcPr>
            <w:tcW w:w="3690" w:type="dxa"/>
            <w:vAlign w:val="bottom"/>
            <w:hideMark/>
          </w:tcPr>
          <w:p w14:paraId="5EB742E4" w14:textId="77777777" w:rsidR="00E60AB5" w:rsidRPr="00C92EA1" w:rsidRDefault="00E60AB5" w:rsidP="00E60AB5">
            <w:pPr>
              <w:spacing w:line="360" w:lineRule="exact"/>
              <w:ind w:left="132" w:right="-108" w:hanging="132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C92EA1">
              <w:rPr>
                <w:rFonts w:ascii="Arial" w:hAnsi="Arial" w:cs="Arial"/>
                <w:sz w:val="18"/>
                <w:szCs w:val="18"/>
                <w:u w:val="single"/>
              </w:rPr>
              <w:t>Contract liabilities</w:t>
            </w:r>
          </w:p>
        </w:tc>
        <w:tc>
          <w:tcPr>
            <w:tcW w:w="1395" w:type="dxa"/>
            <w:vAlign w:val="bottom"/>
          </w:tcPr>
          <w:p w14:paraId="378E1D04" w14:textId="77777777" w:rsidR="00E60AB5" w:rsidRPr="00C92EA1" w:rsidRDefault="00E60AB5" w:rsidP="004B0E31">
            <w:pPr>
              <w:tabs>
                <w:tab w:val="decimal" w:pos="1060"/>
              </w:tabs>
              <w:spacing w:line="36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vAlign w:val="bottom"/>
          </w:tcPr>
          <w:p w14:paraId="61FBE36A" w14:textId="77777777" w:rsidR="00E60AB5" w:rsidRPr="00C92EA1" w:rsidRDefault="00E60AB5" w:rsidP="004B0E31">
            <w:pPr>
              <w:tabs>
                <w:tab w:val="decimal" w:pos="1060"/>
              </w:tabs>
              <w:spacing w:line="36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vAlign w:val="bottom"/>
          </w:tcPr>
          <w:p w14:paraId="175045DB" w14:textId="77777777" w:rsidR="00E60AB5" w:rsidRPr="00C92EA1" w:rsidRDefault="00E60AB5" w:rsidP="004B0E31">
            <w:pPr>
              <w:tabs>
                <w:tab w:val="decimal" w:pos="1060"/>
              </w:tabs>
              <w:spacing w:line="36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vAlign w:val="bottom"/>
          </w:tcPr>
          <w:p w14:paraId="7D94AF0F" w14:textId="77777777" w:rsidR="00E60AB5" w:rsidRPr="00C92EA1" w:rsidRDefault="00E60AB5" w:rsidP="004B0E31">
            <w:pPr>
              <w:tabs>
                <w:tab w:val="decimal" w:pos="1060"/>
              </w:tabs>
              <w:spacing w:line="36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7764" w:rsidRPr="00C92EA1" w14:paraId="6A7FFCAA" w14:textId="77777777" w:rsidTr="005D4347">
        <w:tc>
          <w:tcPr>
            <w:tcW w:w="3690" w:type="dxa"/>
            <w:vAlign w:val="bottom"/>
          </w:tcPr>
          <w:p w14:paraId="0702D341" w14:textId="2D492122" w:rsidR="00727764" w:rsidRPr="00C92EA1" w:rsidRDefault="00727764" w:rsidP="00727764">
            <w:pPr>
              <w:spacing w:line="360" w:lineRule="exac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 xml:space="preserve">Advance received </w:t>
            </w:r>
          </w:p>
        </w:tc>
        <w:tc>
          <w:tcPr>
            <w:tcW w:w="1395" w:type="dxa"/>
          </w:tcPr>
          <w:p w14:paraId="126F07AF" w14:textId="3C0DB7A1" w:rsidR="00727764" w:rsidRPr="0000375F" w:rsidRDefault="00727764" w:rsidP="00727764">
            <w:pPr>
              <w:tabs>
                <w:tab w:val="decimal" w:pos="1060"/>
              </w:tabs>
              <w:spacing w:line="36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00375F">
              <w:rPr>
                <w:rFonts w:ascii="Arial" w:hAnsi="Arial" w:cs="Arial"/>
                <w:sz w:val="18"/>
                <w:szCs w:val="18"/>
              </w:rPr>
              <w:t xml:space="preserve"> 19,714 </w:t>
            </w:r>
          </w:p>
        </w:tc>
        <w:tc>
          <w:tcPr>
            <w:tcW w:w="1395" w:type="dxa"/>
            <w:vAlign w:val="bottom"/>
          </w:tcPr>
          <w:p w14:paraId="48867859" w14:textId="42D79C75" w:rsidR="00727764" w:rsidRPr="0000375F" w:rsidRDefault="00727764" w:rsidP="00727764">
            <w:pPr>
              <w:tabs>
                <w:tab w:val="decimal" w:pos="1060"/>
              </w:tabs>
              <w:spacing w:line="36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00375F">
              <w:rPr>
                <w:rFonts w:ascii="Arial" w:hAnsi="Arial" w:cs="Arial"/>
                <w:color w:val="000000" w:themeColor="text1"/>
                <w:sz w:val="18"/>
                <w:szCs w:val="18"/>
              </w:rPr>
              <w:t>20,409</w:t>
            </w:r>
          </w:p>
        </w:tc>
        <w:tc>
          <w:tcPr>
            <w:tcW w:w="1395" w:type="dxa"/>
          </w:tcPr>
          <w:p w14:paraId="69C3DBE0" w14:textId="649A0E31" w:rsidR="00727764" w:rsidRPr="0000375F" w:rsidRDefault="00727764" w:rsidP="00727764">
            <w:pPr>
              <w:tabs>
                <w:tab w:val="decimal" w:pos="1060"/>
              </w:tabs>
              <w:spacing w:line="36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00375F">
              <w:rPr>
                <w:rFonts w:ascii="Arial" w:hAnsi="Arial" w:cs="Arial"/>
                <w:sz w:val="18"/>
                <w:szCs w:val="18"/>
              </w:rPr>
              <w:t xml:space="preserve"> 16,691 </w:t>
            </w:r>
          </w:p>
        </w:tc>
        <w:tc>
          <w:tcPr>
            <w:tcW w:w="1395" w:type="dxa"/>
            <w:vAlign w:val="bottom"/>
          </w:tcPr>
          <w:p w14:paraId="19D70FA5" w14:textId="1E7BF430" w:rsidR="00727764" w:rsidRPr="0000375F" w:rsidRDefault="00727764" w:rsidP="00727764">
            <w:pPr>
              <w:tabs>
                <w:tab w:val="decimal" w:pos="1060"/>
              </w:tabs>
              <w:spacing w:line="36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00375F">
              <w:rPr>
                <w:rFonts w:ascii="Arial" w:hAnsi="Arial" w:cs="Arial"/>
                <w:color w:val="000000" w:themeColor="text1"/>
                <w:sz w:val="18"/>
                <w:szCs w:val="18"/>
              </w:rPr>
              <w:t>8,741</w:t>
            </w:r>
          </w:p>
        </w:tc>
      </w:tr>
      <w:tr w:rsidR="00ED4AB9" w:rsidRPr="00C92EA1" w14:paraId="5248846D" w14:textId="77777777" w:rsidTr="00936D5D">
        <w:tc>
          <w:tcPr>
            <w:tcW w:w="3690" w:type="dxa"/>
            <w:vAlign w:val="bottom"/>
          </w:tcPr>
          <w:p w14:paraId="15CCDCEE" w14:textId="5BCE32E6" w:rsidR="0058523A" w:rsidRPr="00C92EA1" w:rsidRDefault="00AC0B67" w:rsidP="004B0E31">
            <w:pPr>
              <w:spacing w:line="360" w:lineRule="exact"/>
              <w:ind w:left="160" w:right="-108" w:hanging="160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>Installation service revenue received           in advance</w:t>
            </w:r>
          </w:p>
        </w:tc>
        <w:tc>
          <w:tcPr>
            <w:tcW w:w="1395" w:type="dxa"/>
            <w:vAlign w:val="bottom"/>
          </w:tcPr>
          <w:p w14:paraId="6F444331" w14:textId="615D8526" w:rsidR="0058523A" w:rsidRPr="00C92EA1" w:rsidRDefault="00AF09BB" w:rsidP="004B0E31">
            <w:pPr>
              <w:tabs>
                <w:tab w:val="decimal" w:pos="1060"/>
              </w:tabs>
              <w:spacing w:line="36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2,981</w:t>
            </w:r>
          </w:p>
        </w:tc>
        <w:tc>
          <w:tcPr>
            <w:tcW w:w="1395" w:type="dxa"/>
            <w:vAlign w:val="bottom"/>
          </w:tcPr>
          <w:p w14:paraId="28D29980" w14:textId="6DB16BB0" w:rsidR="0058523A" w:rsidRPr="00C92EA1" w:rsidRDefault="00C56527" w:rsidP="004B0E31">
            <w:pPr>
              <w:tabs>
                <w:tab w:val="decimal" w:pos="1060"/>
              </w:tabs>
              <w:spacing w:line="36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>44,</w:t>
            </w:r>
            <w:r w:rsidR="005308BC" w:rsidRPr="00C92EA1">
              <w:rPr>
                <w:rFonts w:ascii="Arial" w:hAnsi="Arial" w:cs="Arial"/>
                <w:sz w:val="18"/>
                <w:szCs w:val="18"/>
              </w:rPr>
              <w:t>869</w:t>
            </w:r>
          </w:p>
        </w:tc>
        <w:tc>
          <w:tcPr>
            <w:tcW w:w="1395" w:type="dxa"/>
            <w:vAlign w:val="bottom"/>
          </w:tcPr>
          <w:p w14:paraId="32579027" w14:textId="00E6B677" w:rsidR="0058523A" w:rsidRPr="00C92EA1" w:rsidRDefault="0000375F" w:rsidP="004B0E31">
            <w:pPr>
              <w:tabs>
                <w:tab w:val="decimal" w:pos="1060"/>
              </w:tabs>
              <w:spacing w:line="36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497</w:t>
            </w:r>
          </w:p>
        </w:tc>
        <w:tc>
          <w:tcPr>
            <w:tcW w:w="1395" w:type="dxa"/>
            <w:vAlign w:val="bottom"/>
          </w:tcPr>
          <w:p w14:paraId="6441FB09" w14:textId="78D84B03" w:rsidR="0058523A" w:rsidRPr="00C92EA1" w:rsidRDefault="005308BC" w:rsidP="004B0E31">
            <w:pPr>
              <w:tabs>
                <w:tab w:val="decimal" w:pos="1060"/>
              </w:tabs>
              <w:spacing w:line="36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>12,237</w:t>
            </w:r>
          </w:p>
        </w:tc>
      </w:tr>
      <w:tr w:rsidR="00ED4AB9" w:rsidRPr="00C92EA1" w14:paraId="6560DF89" w14:textId="77777777" w:rsidTr="00936D5D">
        <w:tc>
          <w:tcPr>
            <w:tcW w:w="3690" w:type="dxa"/>
            <w:vAlign w:val="bottom"/>
            <w:hideMark/>
          </w:tcPr>
          <w:p w14:paraId="1FD8266D" w14:textId="3DB55048" w:rsidR="00244FB6" w:rsidRPr="00C92EA1" w:rsidRDefault="006824B5" w:rsidP="00244FB6">
            <w:pPr>
              <w:spacing w:line="360" w:lineRule="exact"/>
              <w:ind w:left="160" w:right="-108" w:hanging="160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>Retention payables</w:t>
            </w:r>
          </w:p>
        </w:tc>
        <w:tc>
          <w:tcPr>
            <w:tcW w:w="1395" w:type="dxa"/>
            <w:vAlign w:val="bottom"/>
          </w:tcPr>
          <w:p w14:paraId="4246D580" w14:textId="6C8B65DA" w:rsidR="00244FB6" w:rsidRPr="00C92EA1" w:rsidRDefault="009D0FA4" w:rsidP="004B0E31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23,740</w:t>
            </w:r>
          </w:p>
        </w:tc>
        <w:tc>
          <w:tcPr>
            <w:tcW w:w="1395" w:type="dxa"/>
            <w:vAlign w:val="bottom"/>
          </w:tcPr>
          <w:p w14:paraId="3279684B" w14:textId="36CBFA2E" w:rsidR="00244FB6" w:rsidRPr="00C92EA1" w:rsidRDefault="00013A72" w:rsidP="004B0E31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  <w:tc>
          <w:tcPr>
            <w:tcW w:w="1395" w:type="dxa"/>
            <w:vAlign w:val="bottom"/>
          </w:tcPr>
          <w:p w14:paraId="76A2C216" w14:textId="384D1C4D" w:rsidR="00244FB6" w:rsidRPr="00C92EA1" w:rsidRDefault="0000375F" w:rsidP="004B0E31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</w:t>
            </w:r>
          </w:p>
        </w:tc>
        <w:tc>
          <w:tcPr>
            <w:tcW w:w="1395" w:type="dxa"/>
            <w:vAlign w:val="bottom"/>
          </w:tcPr>
          <w:p w14:paraId="5CFCB2B6" w14:textId="28C90F89" w:rsidR="00244FB6" w:rsidRPr="00C92EA1" w:rsidRDefault="00013A72" w:rsidP="004B0E31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</w:tr>
      <w:tr w:rsidR="00ED4AB9" w:rsidRPr="00C92EA1" w14:paraId="55FEFDCE" w14:textId="77777777" w:rsidTr="00936D5D">
        <w:tc>
          <w:tcPr>
            <w:tcW w:w="3690" w:type="dxa"/>
            <w:vAlign w:val="bottom"/>
            <w:hideMark/>
          </w:tcPr>
          <w:p w14:paraId="506C686E" w14:textId="77777777" w:rsidR="00244FB6" w:rsidRPr="00C92EA1" w:rsidRDefault="00244FB6" w:rsidP="00244FB6">
            <w:pPr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lastRenderedPageBreak/>
              <w:t>Total contract liabilities</w:t>
            </w:r>
          </w:p>
        </w:tc>
        <w:tc>
          <w:tcPr>
            <w:tcW w:w="1395" w:type="dxa"/>
            <w:vAlign w:val="bottom"/>
          </w:tcPr>
          <w:p w14:paraId="69EF1FBF" w14:textId="408416EE" w:rsidR="00244FB6" w:rsidRPr="00C92EA1" w:rsidRDefault="009D0FA4" w:rsidP="004B0E31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46,435</w:t>
            </w:r>
          </w:p>
        </w:tc>
        <w:tc>
          <w:tcPr>
            <w:tcW w:w="1395" w:type="dxa"/>
            <w:vAlign w:val="bottom"/>
          </w:tcPr>
          <w:p w14:paraId="15A1CFC9" w14:textId="2BE7FADB" w:rsidR="00244FB6" w:rsidRPr="00C92EA1" w:rsidRDefault="00244FB6" w:rsidP="004B0E31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>65,978</w:t>
            </w:r>
          </w:p>
        </w:tc>
        <w:tc>
          <w:tcPr>
            <w:tcW w:w="1395" w:type="dxa"/>
            <w:vAlign w:val="bottom"/>
          </w:tcPr>
          <w:p w14:paraId="7BAD0CFC" w14:textId="6A1A6374" w:rsidR="00244FB6" w:rsidRPr="00C92EA1" w:rsidRDefault="0000375F" w:rsidP="004B0E31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17,888</w:t>
            </w:r>
          </w:p>
        </w:tc>
        <w:tc>
          <w:tcPr>
            <w:tcW w:w="1395" w:type="dxa"/>
            <w:vAlign w:val="bottom"/>
          </w:tcPr>
          <w:p w14:paraId="38D81DE0" w14:textId="001706C4" w:rsidR="00244FB6" w:rsidRPr="00C92EA1" w:rsidRDefault="00244FB6" w:rsidP="004B0E31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>21,678</w:t>
            </w:r>
          </w:p>
        </w:tc>
      </w:tr>
    </w:tbl>
    <w:p w14:paraId="25010A10" w14:textId="77777777" w:rsidR="00FA584C" w:rsidRPr="00C92EA1" w:rsidRDefault="00FA584C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2"/>
        </w:rPr>
      </w:pPr>
      <w:r w:rsidRPr="00C92EA1">
        <w:rPr>
          <w:rFonts w:ascii="Arial" w:hAnsi="Arial" w:cs="Angsana New"/>
          <w:b/>
          <w:bCs/>
          <w:sz w:val="22"/>
          <w:szCs w:val="22"/>
          <w:cs/>
        </w:rPr>
        <w:br w:type="page"/>
      </w:r>
    </w:p>
    <w:p w14:paraId="228AD09B" w14:textId="481D3EDA" w:rsidR="000843A1" w:rsidRPr="00C92EA1" w:rsidRDefault="000843A1" w:rsidP="003B1138">
      <w:pPr>
        <w:tabs>
          <w:tab w:val="left" w:pos="540"/>
          <w:tab w:val="left" w:pos="1440"/>
        </w:tabs>
        <w:spacing w:before="240" w:after="120" w:line="360" w:lineRule="exact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C92EA1">
        <w:rPr>
          <w:rFonts w:ascii="Arial" w:hAnsi="Arial" w:cs="Arial"/>
          <w:b/>
          <w:bCs/>
          <w:sz w:val="22"/>
          <w:szCs w:val="22"/>
        </w:rPr>
        <w:lastRenderedPageBreak/>
        <w:t>5</w:t>
      </w:r>
      <w:r w:rsidRPr="00C92EA1">
        <w:rPr>
          <w:rFonts w:ascii="Arial" w:hAnsi="Arial" w:cs="Angsana New"/>
          <w:b/>
          <w:bCs/>
          <w:sz w:val="22"/>
          <w:szCs w:val="22"/>
          <w:cs/>
        </w:rPr>
        <w:t>.</w:t>
      </w:r>
      <w:r w:rsidRPr="00C92EA1">
        <w:rPr>
          <w:rFonts w:ascii="Arial" w:hAnsi="Arial" w:cs="Arial"/>
          <w:b/>
          <w:bCs/>
          <w:sz w:val="22"/>
          <w:szCs w:val="22"/>
        </w:rPr>
        <w:tab/>
        <w:t>Inventories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02"/>
        <w:gridCol w:w="1462"/>
        <w:gridCol w:w="1463"/>
        <w:gridCol w:w="1462"/>
        <w:gridCol w:w="1463"/>
      </w:tblGrid>
      <w:tr w:rsidR="00ED4AB9" w:rsidRPr="003A6477" w14:paraId="77123700" w14:textId="77777777" w:rsidTr="003A6477">
        <w:trPr>
          <w:tblHeader/>
        </w:trPr>
        <w:tc>
          <w:tcPr>
            <w:tcW w:w="3402" w:type="dxa"/>
            <w:vAlign w:val="bottom"/>
          </w:tcPr>
          <w:p w14:paraId="427181AE" w14:textId="77777777" w:rsidR="000843A1" w:rsidRPr="003A6477" w:rsidRDefault="000843A1" w:rsidP="003B1138">
            <w:pPr>
              <w:spacing w:line="360" w:lineRule="exact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1788D2F8" w14:textId="77777777" w:rsidR="000843A1" w:rsidRPr="003A6477" w:rsidRDefault="000843A1" w:rsidP="003B1138">
            <w:pPr>
              <w:tabs>
                <w:tab w:val="center" w:pos="8100"/>
              </w:tabs>
              <w:spacing w:line="360" w:lineRule="exact"/>
              <w:ind w:left="-29" w:right="-29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A6477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3A6477">
              <w:rPr>
                <w:rFonts w:ascii="Arial" w:hAnsi="Arial" w:cs="Arial"/>
                <w:sz w:val="20"/>
                <w:szCs w:val="20"/>
              </w:rPr>
              <w:t>Unit</w:t>
            </w:r>
            <w:r w:rsidRPr="003A6477">
              <w:rPr>
                <w:rFonts w:ascii="Arial" w:hAnsi="Arial" w:cs="Angsana New"/>
                <w:sz w:val="20"/>
                <w:szCs w:val="20"/>
                <w:cs/>
              </w:rPr>
              <w:t xml:space="preserve">: </w:t>
            </w:r>
            <w:r w:rsidRPr="003A6477">
              <w:rPr>
                <w:rFonts w:ascii="Arial" w:hAnsi="Arial" w:cs="Arial"/>
                <w:sz w:val="20"/>
                <w:szCs w:val="20"/>
              </w:rPr>
              <w:t>Thousand Baht</w:t>
            </w:r>
            <w:r w:rsidRPr="003A6477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</w:tr>
      <w:tr w:rsidR="00ED4AB9" w:rsidRPr="003A6477" w14:paraId="7E4F0530" w14:textId="77777777" w:rsidTr="003A6477">
        <w:trPr>
          <w:tblHeader/>
        </w:trPr>
        <w:tc>
          <w:tcPr>
            <w:tcW w:w="3402" w:type="dxa"/>
            <w:vAlign w:val="bottom"/>
          </w:tcPr>
          <w:p w14:paraId="10D50313" w14:textId="77777777" w:rsidR="000843A1" w:rsidRPr="003A6477" w:rsidRDefault="000843A1" w:rsidP="003B1138">
            <w:pPr>
              <w:spacing w:line="360" w:lineRule="exact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56E39DFB" w14:textId="77777777" w:rsidR="000843A1" w:rsidRPr="003A6477" w:rsidRDefault="000843A1" w:rsidP="003B113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rial"/>
                <w:sz w:val="20"/>
                <w:szCs w:val="20"/>
              </w:rPr>
              <w:t>Consolidated</w:t>
            </w:r>
          </w:p>
          <w:p w14:paraId="75309B38" w14:textId="04D5C6B7" w:rsidR="000843A1" w:rsidRPr="003A6477" w:rsidRDefault="000843A1" w:rsidP="003B113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A6477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  <w:tc>
          <w:tcPr>
            <w:tcW w:w="2925" w:type="dxa"/>
            <w:gridSpan w:val="2"/>
            <w:vAlign w:val="bottom"/>
          </w:tcPr>
          <w:p w14:paraId="64BFA8E8" w14:textId="77777777" w:rsidR="000843A1" w:rsidRPr="003A6477" w:rsidRDefault="000843A1" w:rsidP="003B1138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ind w:left="-29" w:right="-29"/>
              <w:jc w:val="center"/>
              <w:rPr>
                <w:rFonts w:ascii="Arial" w:hAnsi="Arial" w:cs="Arial"/>
                <w:i/>
                <w:iCs/>
                <w:color w:val="auto"/>
                <w:szCs w:val="20"/>
              </w:rPr>
            </w:pPr>
            <w:r w:rsidRPr="003A6477">
              <w:rPr>
                <w:rFonts w:ascii="Arial" w:hAnsi="Arial" w:cs="Arial"/>
                <w:color w:val="auto"/>
                <w:szCs w:val="20"/>
              </w:rPr>
              <w:t>Separate</w:t>
            </w:r>
          </w:p>
          <w:p w14:paraId="27BFA5F9" w14:textId="77777777" w:rsidR="000843A1" w:rsidRPr="003A6477" w:rsidRDefault="000843A1" w:rsidP="003B113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A6477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</w:tr>
      <w:tr w:rsidR="00ED4AB9" w:rsidRPr="003A6477" w14:paraId="37EDDC79" w14:textId="77777777" w:rsidTr="003A6477">
        <w:trPr>
          <w:tblHeader/>
        </w:trPr>
        <w:tc>
          <w:tcPr>
            <w:tcW w:w="3402" w:type="dxa"/>
            <w:vAlign w:val="bottom"/>
          </w:tcPr>
          <w:p w14:paraId="38870A6F" w14:textId="77777777" w:rsidR="009942A6" w:rsidRPr="003A6477" w:rsidRDefault="009942A6" w:rsidP="003B1138">
            <w:pPr>
              <w:spacing w:line="360" w:lineRule="exact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  <w:vAlign w:val="bottom"/>
          </w:tcPr>
          <w:p w14:paraId="2FA811E0" w14:textId="606A93A3" w:rsidR="009942A6" w:rsidRPr="003A6477" w:rsidRDefault="00BD3DC1" w:rsidP="003B113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A6477">
              <w:rPr>
                <w:rFonts w:ascii="Arial" w:hAnsi="Arial" w:cs="Arial"/>
                <w:sz w:val="20"/>
                <w:szCs w:val="20"/>
              </w:rPr>
              <w:t xml:space="preserve">30 </w:t>
            </w:r>
            <w:r w:rsidR="006928F0" w:rsidRPr="003A6477">
              <w:rPr>
                <w:rFonts w:ascii="Arial" w:hAnsi="Arial" w:cs="Arial"/>
                <w:sz w:val="20"/>
                <w:szCs w:val="20"/>
              </w:rPr>
              <w:t>September</w:t>
            </w:r>
            <w:r w:rsidRPr="003A6477">
              <w:rPr>
                <w:rFonts w:ascii="Arial" w:hAnsi="Arial" w:cs="Angsana New"/>
                <w:sz w:val="20"/>
                <w:szCs w:val="20"/>
                <w:cs/>
              </w:rPr>
              <w:t xml:space="preserve"> </w:t>
            </w:r>
            <w:r w:rsidR="00365088" w:rsidRPr="003A6477">
              <w:rPr>
                <w:rFonts w:ascii="Arial" w:hAnsi="Arial" w:cs="Angsana New"/>
                <w:sz w:val="20"/>
                <w:szCs w:val="20"/>
                <w:cs/>
              </w:rPr>
              <w:t xml:space="preserve">   </w:t>
            </w:r>
            <w:r w:rsidR="0082622C" w:rsidRPr="003A6477">
              <w:rPr>
                <w:rFonts w:ascii="Arial" w:hAnsi="Arial" w:cs="Arial"/>
                <w:sz w:val="20"/>
                <w:szCs w:val="20"/>
              </w:rPr>
              <w:t>2024</w:t>
            </w:r>
          </w:p>
        </w:tc>
        <w:tc>
          <w:tcPr>
            <w:tcW w:w="1463" w:type="dxa"/>
            <w:vAlign w:val="bottom"/>
          </w:tcPr>
          <w:p w14:paraId="5DC29823" w14:textId="168BA511" w:rsidR="009942A6" w:rsidRPr="003A6477" w:rsidRDefault="009942A6" w:rsidP="003B113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A6477">
              <w:rPr>
                <w:rFonts w:ascii="Arial" w:hAnsi="Arial" w:cs="Arial"/>
                <w:sz w:val="20"/>
                <w:szCs w:val="20"/>
              </w:rPr>
              <w:t xml:space="preserve">31 December </w:t>
            </w:r>
            <w:r w:rsidR="0082622C" w:rsidRPr="003A6477">
              <w:rPr>
                <w:rFonts w:ascii="Arial" w:hAnsi="Arial" w:cs="Arial"/>
                <w:sz w:val="20"/>
                <w:szCs w:val="20"/>
              </w:rPr>
              <w:t>2023</w:t>
            </w:r>
          </w:p>
        </w:tc>
        <w:tc>
          <w:tcPr>
            <w:tcW w:w="1462" w:type="dxa"/>
            <w:vAlign w:val="bottom"/>
          </w:tcPr>
          <w:p w14:paraId="0D5367C9" w14:textId="1409AAB4" w:rsidR="009942A6" w:rsidRPr="003A6477" w:rsidRDefault="00BD3DC1" w:rsidP="003B113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A6477">
              <w:rPr>
                <w:rFonts w:ascii="Arial" w:hAnsi="Arial" w:cs="Arial"/>
                <w:sz w:val="20"/>
                <w:szCs w:val="20"/>
              </w:rPr>
              <w:t xml:space="preserve">30 </w:t>
            </w:r>
            <w:r w:rsidR="006928F0" w:rsidRPr="003A6477">
              <w:rPr>
                <w:rFonts w:ascii="Arial" w:hAnsi="Arial" w:cs="Arial"/>
                <w:sz w:val="20"/>
                <w:szCs w:val="20"/>
              </w:rPr>
              <w:t>September</w:t>
            </w:r>
            <w:r w:rsidRPr="003A6477">
              <w:rPr>
                <w:rFonts w:ascii="Arial" w:hAnsi="Arial" w:cs="Angsana New"/>
                <w:sz w:val="20"/>
                <w:szCs w:val="20"/>
                <w:cs/>
              </w:rPr>
              <w:t xml:space="preserve"> </w:t>
            </w:r>
            <w:r w:rsidR="00365088" w:rsidRPr="003A6477">
              <w:rPr>
                <w:rFonts w:ascii="Arial" w:hAnsi="Arial" w:cs="Angsana New"/>
                <w:sz w:val="20"/>
                <w:szCs w:val="20"/>
                <w:cs/>
              </w:rPr>
              <w:t xml:space="preserve">   </w:t>
            </w:r>
            <w:r w:rsidR="0082622C" w:rsidRPr="003A6477">
              <w:rPr>
                <w:rFonts w:ascii="Arial" w:hAnsi="Arial" w:cs="Arial"/>
                <w:sz w:val="20"/>
                <w:szCs w:val="20"/>
              </w:rPr>
              <w:t>2024</w:t>
            </w:r>
          </w:p>
        </w:tc>
        <w:tc>
          <w:tcPr>
            <w:tcW w:w="1463" w:type="dxa"/>
            <w:vAlign w:val="bottom"/>
          </w:tcPr>
          <w:p w14:paraId="53C1412A" w14:textId="196B54C2" w:rsidR="009942A6" w:rsidRPr="003A6477" w:rsidRDefault="009942A6" w:rsidP="003B113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A6477">
              <w:rPr>
                <w:rFonts w:ascii="Arial" w:hAnsi="Arial" w:cs="Arial"/>
                <w:sz w:val="20"/>
                <w:szCs w:val="20"/>
              </w:rPr>
              <w:t xml:space="preserve">31 December </w:t>
            </w:r>
            <w:r w:rsidR="0082622C" w:rsidRPr="003A6477">
              <w:rPr>
                <w:rFonts w:ascii="Arial" w:hAnsi="Arial" w:cs="Arial"/>
                <w:sz w:val="20"/>
                <w:szCs w:val="20"/>
              </w:rPr>
              <w:t>2023</w:t>
            </w:r>
          </w:p>
        </w:tc>
      </w:tr>
      <w:tr w:rsidR="00ED4AB9" w:rsidRPr="003A6477" w14:paraId="4F44830E" w14:textId="77777777" w:rsidTr="003A6477">
        <w:tc>
          <w:tcPr>
            <w:tcW w:w="3402" w:type="dxa"/>
            <w:shd w:val="clear" w:color="auto" w:fill="auto"/>
            <w:vAlign w:val="bottom"/>
          </w:tcPr>
          <w:p w14:paraId="3B2FDD3B" w14:textId="77777777" w:rsidR="009942A6" w:rsidRPr="003A6477" w:rsidRDefault="009942A6" w:rsidP="003B1138">
            <w:pPr>
              <w:spacing w:line="360" w:lineRule="exact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  <w:vAlign w:val="bottom"/>
          </w:tcPr>
          <w:p w14:paraId="36470104" w14:textId="77777777" w:rsidR="009942A6" w:rsidRPr="003A6477" w:rsidRDefault="009942A6" w:rsidP="003B1138">
            <w:pPr>
              <w:tabs>
                <w:tab w:val="decimal" w:pos="618"/>
              </w:tabs>
              <w:spacing w:line="36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vAlign w:val="bottom"/>
          </w:tcPr>
          <w:p w14:paraId="5CFED576" w14:textId="77777777" w:rsidR="009942A6" w:rsidRPr="003A6477" w:rsidRDefault="009942A6" w:rsidP="003B1138">
            <w:pPr>
              <w:tabs>
                <w:tab w:val="decimal" w:pos="618"/>
              </w:tabs>
              <w:spacing w:line="36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3A6477">
              <w:rPr>
                <w:rFonts w:ascii="Arial" w:hAnsi="Arial" w:cs="Arial"/>
                <w:sz w:val="20"/>
                <w:szCs w:val="20"/>
              </w:rPr>
              <w:t>Audited</w:t>
            </w:r>
            <w:r w:rsidRPr="003A6477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62" w:type="dxa"/>
            <w:vAlign w:val="bottom"/>
          </w:tcPr>
          <w:p w14:paraId="374FF5FF" w14:textId="77777777" w:rsidR="009942A6" w:rsidRPr="003A6477" w:rsidRDefault="009942A6" w:rsidP="003B1138">
            <w:pPr>
              <w:tabs>
                <w:tab w:val="decimal" w:pos="618"/>
              </w:tabs>
              <w:spacing w:line="36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vAlign w:val="bottom"/>
          </w:tcPr>
          <w:p w14:paraId="119D0138" w14:textId="77777777" w:rsidR="009942A6" w:rsidRPr="003A6477" w:rsidRDefault="009942A6" w:rsidP="003B1138">
            <w:pPr>
              <w:tabs>
                <w:tab w:val="decimal" w:pos="618"/>
              </w:tabs>
              <w:spacing w:line="36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3A6477">
              <w:rPr>
                <w:rFonts w:ascii="Arial" w:hAnsi="Arial" w:cs="Arial"/>
                <w:sz w:val="20"/>
                <w:szCs w:val="20"/>
              </w:rPr>
              <w:t>Audited</w:t>
            </w:r>
            <w:r w:rsidRPr="003A6477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</w:tr>
      <w:tr w:rsidR="00A93B99" w:rsidRPr="003A6477" w14:paraId="1332A68C" w14:textId="77777777" w:rsidTr="003A6477">
        <w:tc>
          <w:tcPr>
            <w:tcW w:w="3402" w:type="dxa"/>
            <w:shd w:val="clear" w:color="auto" w:fill="auto"/>
            <w:vAlign w:val="bottom"/>
          </w:tcPr>
          <w:p w14:paraId="1BC8295C" w14:textId="730F7058" w:rsidR="00A93B99" w:rsidRPr="003A6477" w:rsidRDefault="00A93B99" w:rsidP="00A93B99">
            <w:pPr>
              <w:spacing w:line="360" w:lineRule="exact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rial"/>
                <w:sz w:val="20"/>
                <w:szCs w:val="20"/>
              </w:rPr>
              <w:t xml:space="preserve">Inventories </w:t>
            </w:r>
            <w:r w:rsidRPr="003A6477">
              <w:rPr>
                <w:rFonts w:ascii="Arial" w:hAnsi="Arial" w:cs="Angsana New"/>
                <w:sz w:val="20"/>
                <w:szCs w:val="20"/>
                <w:cs/>
              </w:rPr>
              <w:t xml:space="preserve">- </w:t>
            </w:r>
            <w:r w:rsidRPr="003A6477">
              <w:rPr>
                <w:rFonts w:ascii="Arial" w:hAnsi="Arial" w:cs="Arial"/>
                <w:sz w:val="20"/>
                <w:szCs w:val="20"/>
              </w:rPr>
              <w:t>cost</w:t>
            </w:r>
          </w:p>
        </w:tc>
        <w:tc>
          <w:tcPr>
            <w:tcW w:w="1462" w:type="dxa"/>
            <w:vAlign w:val="bottom"/>
          </w:tcPr>
          <w:p w14:paraId="68E7802B" w14:textId="6D815580" w:rsidR="00A93B99" w:rsidRPr="003A6477" w:rsidRDefault="00A93B99" w:rsidP="00A93B99">
            <w:pPr>
              <w:tabs>
                <w:tab w:val="decimal" w:pos="1059"/>
              </w:tabs>
              <w:spacing w:line="36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rial"/>
                <w:color w:val="000000" w:themeColor="text1"/>
                <w:sz w:val="20"/>
                <w:szCs w:val="20"/>
              </w:rPr>
              <w:t>524,932</w:t>
            </w:r>
          </w:p>
        </w:tc>
        <w:tc>
          <w:tcPr>
            <w:tcW w:w="1463" w:type="dxa"/>
            <w:vAlign w:val="bottom"/>
          </w:tcPr>
          <w:p w14:paraId="142CD1FB" w14:textId="1A7B4649" w:rsidR="00A93B99" w:rsidRPr="003A6477" w:rsidRDefault="00A93B99" w:rsidP="00A93B99">
            <w:pPr>
              <w:tabs>
                <w:tab w:val="decimal" w:pos="1059"/>
              </w:tabs>
              <w:spacing w:line="36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rial"/>
                <w:color w:val="000000" w:themeColor="text1"/>
                <w:sz w:val="20"/>
                <w:szCs w:val="20"/>
              </w:rPr>
              <w:t>494,616</w:t>
            </w:r>
          </w:p>
        </w:tc>
        <w:tc>
          <w:tcPr>
            <w:tcW w:w="1462" w:type="dxa"/>
            <w:vAlign w:val="bottom"/>
          </w:tcPr>
          <w:p w14:paraId="1680544A" w14:textId="06442136" w:rsidR="00A93B99" w:rsidRPr="003A6477" w:rsidRDefault="00A93B99" w:rsidP="00A93B99">
            <w:pPr>
              <w:tabs>
                <w:tab w:val="decimal" w:pos="1059"/>
              </w:tabs>
              <w:spacing w:line="36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rial"/>
                <w:color w:val="000000" w:themeColor="text1"/>
                <w:sz w:val="20"/>
                <w:szCs w:val="20"/>
              </w:rPr>
              <w:t>487,798</w:t>
            </w:r>
          </w:p>
        </w:tc>
        <w:tc>
          <w:tcPr>
            <w:tcW w:w="1463" w:type="dxa"/>
            <w:vAlign w:val="bottom"/>
          </w:tcPr>
          <w:p w14:paraId="542E6702" w14:textId="5CA6E8E4" w:rsidR="00A93B99" w:rsidRPr="003A6477" w:rsidRDefault="00A93B99" w:rsidP="00A93B99">
            <w:pPr>
              <w:tabs>
                <w:tab w:val="decimal" w:pos="1059"/>
              </w:tabs>
              <w:spacing w:line="36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rial"/>
                <w:color w:val="000000" w:themeColor="text1"/>
                <w:sz w:val="20"/>
                <w:szCs w:val="20"/>
              </w:rPr>
              <w:t>441,050</w:t>
            </w:r>
          </w:p>
        </w:tc>
      </w:tr>
      <w:tr w:rsidR="00A93B99" w:rsidRPr="003A6477" w14:paraId="170D6585" w14:textId="77777777" w:rsidTr="003A6477">
        <w:tc>
          <w:tcPr>
            <w:tcW w:w="3402" w:type="dxa"/>
            <w:shd w:val="clear" w:color="auto" w:fill="auto"/>
            <w:vAlign w:val="bottom"/>
          </w:tcPr>
          <w:p w14:paraId="0FEA18DD" w14:textId="54D48DD5" w:rsidR="00A93B99" w:rsidRPr="003A6477" w:rsidRDefault="00A93B99" w:rsidP="00A93B99">
            <w:pPr>
              <w:spacing w:line="360" w:lineRule="exact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rial"/>
                <w:sz w:val="20"/>
                <w:szCs w:val="20"/>
              </w:rPr>
              <w:t>Reduce cost to net realisable value</w:t>
            </w:r>
          </w:p>
        </w:tc>
        <w:tc>
          <w:tcPr>
            <w:tcW w:w="1462" w:type="dxa"/>
            <w:vAlign w:val="bottom"/>
          </w:tcPr>
          <w:p w14:paraId="22C89C92" w14:textId="0A4166BF" w:rsidR="00A93B99" w:rsidRPr="003A6477" w:rsidRDefault="00A93B99" w:rsidP="00A93B99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3A6477">
              <w:rPr>
                <w:rFonts w:ascii="Arial" w:hAnsi="Arial" w:cs="Arial"/>
                <w:color w:val="000000" w:themeColor="text1"/>
                <w:sz w:val="20"/>
                <w:szCs w:val="20"/>
              </w:rPr>
              <w:t>20,314</w:t>
            </w:r>
            <w:r w:rsidRPr="003A6477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463" w:type="dxa"/>
            <w:vAlign w:val="bottom"/>
          </w:tcPr>
          <w:p w14:paraId="052B4F0E" w14:textId="0B00F017" w:rsidR="00A93B99" w:rsidRPr="003A6477" w:rsidRDefault="00A93B99" w:rsidP="00A93B99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3A6477">
              <w:rPr>
                <w:rFonts w:ascii="Arial" w:hAnsi="Arial" w:cs="Arial"/>
                <w:color w:val="000000" w:themeColor="text1"/>
                <w:sz w:val="20"/>
                <w:szCs w:val="20"/>
              </w:rPr>
              <w:t>21,078</w:t>
            </w:r>
            <w:r w:rsidRPr="003A6477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462" w:type="dxa"/>
            <w:vAlign w:val="bottom"/>
          </w:tcPr>
          <w:p w14:paraId="69848089" w14:textId="3E075981" w:rsidR="00A93B99" w:rsidRPr="003A6477" w:rsidRDefault="00A93B99" w:rsidP="00A93B99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3A6477">
              <w:rPr>
                <w:rFonts w:ascii="Arial" w:hAnsi="Arial" w:cs="Arial"/>
                <w:color w:val="000000" w:themeColor="text1"/>
                <w:sz w:val="20"/>
                <w:szCs w:val="20"/>
              </w:rPr>
              <w:t>15,477</w:t>
            </w:r>
            <w:r w:rsidRPr="003A6477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463" w:type="dxa"/>
            <w:vAlign w:val="bottom"/>
          </w:tcPr>
          <w:p w14:paraId="1B43E74E" w14:textId="425A76C1" w:rsidR="00A93B99" w:rsidRPr="003A6477" w:rsidRDefault="00A93B99" w:rsidP="00A93B99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3A6477">
              <w:rPr>
                <w:rFonts w:ascii="Arial" w:hAnsi="Arial" w:cs="Arial"/>
                <w:color w:val="000000" w:themeColor="text1"/>
                <w:sz w:val="20"/>
                <w:szCs w:val="20"/>
              </w:rPr>
              <w:t>15,300</w:t>
            </w:r>
            <w:r w:rsidRPr="003A6477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A93B99" w:rsidRPr="003A6477" w14:paraId="382E0377" w14:textId="77777777" w:rsidTr="003A6477">
        <w:tc>
          <w:tcPr>
            <w:tcW w:w="3402" w:type="dxa"/>
            <w:vAlign w:val="bottom"/>
          </w:tcPr>
          <w:p w14:paraId="68E53186" w14:textId="4E6E5E74" w:rsidR="00A93B99" w:rsidRPr="003A6477" w:rsidRDefault="00A93B99" w:rsidP="00A93B99">
            <w:pPr>
              <w:spacing w:line="360" w:lineRule="exact"/>
              <w:ind w:left="150" w:right="-108" w:hanging="150"/>
              <w:rPr>
                <w:rFonts w:ascii="Arial" w:hAnsi="Arial" w:cs="Arial"/>
                <w:sz w:val="20"/>
                <w:szCs w:val="20"/>
                <w:cs/>
              </w:rPr>
            </w:pPr>
            <w:r w:rsidRPr="003A6477">
              <w:rPr>
                <w:rFonts w:ascii="Arial" w:hAnsi="Arial" w:cs="Arial"/>
                <w:sz w:val="20"/>
                <w:szCs w:val="20"/>
              </w:rPr>
              <w:t xml:space="preserve">Inventories </w:t>
            </w:r>
            <w:r w:rsidRPr="003A6477">
              <w:rPr>
                <w:rFonts w:ascii="Arial" w:hAnsi="Arial" w:cs="Angsana New"/>
                <w:sz w:val="20"/>
                <w:szCs w:val="20"/>
                <w:cs/>
              </w:rPr>
              <w:t xml:space="preserve">- </w:t>
            </w:r>
            <w:r w:rsidRPr="003A6477">
              <w:rPr>
                <w:rFonts w:ascii="Arial" w:hAnsi="Arial" w:cs="Arial"/>
                <w:sz w:val="20"/>
                <w:szCs w:val="20"/>
              </w:rPr>
              <w:t>net</w:t>
            </w:r>
          </w:p>
        </w:tc>
        <w:tc>
          <w:tcPr>
            <w:tcW w:w="1462" w:type="dxa"/>
            <w:vAlign w:val="bottom"/>
          </w:tcPr>
          <w:p w14:paraId="3BA9D6CB" w14:textId="238AAAB3" w:rsidR="00A93B99" w:rsidRPr="003A6477" w:rsidRDefault="00A93B99" w:rsidP="00A93B99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rial"/>
                <w:color w:val="000000" w:themeColor="text1"/>
                <w:sz w:val="20"/>
                <w:szCs w:val="20"/>
              </w:rPr>
              <w:t>504,618</w:t>
            </w:r>
          </w:p>
        </w:tc>
        <w:tc>
          <w:tcPr>
            <w:tcW w:w="1463" w:type="dxa"/>
            <w:vAlign w:val="bottom"/>
          </w:tcPr>
          <w:p w14:paraId="7DA1FFE9" w14:textId="7487A59C" w:rsidR="00A93B99" w:rsidRPr="003A6477" w:rsidRDefault="00A93B99" w:rsidP="00A93B99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rial"/>
                <w:color w:val="000000" w:themeColor="text1"/>
                <w:sz w:val="20"/>
                <w:szCs w:val="20"/>
              </w:rPr>
              <w:t>473,538</w:t>
            </w:r>
          </w:p>
        </w:tc>
        <w:tc>
          <w:tcPr>
            <w:tcW w:w="1462" w:type="dxa"/>
            <w:vAlign w:val="bottom"/>
          </w:tcPr>
          <w:p w14:paraId="4AE38980" w14:textId="12E9419E" w:rsidR="00A93B99" w:rsidRPr="003A6477" w:rsidRDefault="00A93B99" w:rsidP="00A93B99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rial"/>
                <w:color w:val="000000" w:themeColor="text1"/>
                <w:sz w:val="20"/>
                <w:szCs w:val="20"/>
              </w:rPr>
              <w:t>472,321</w:t>
            </w:r>
          </w:p>
        </w:tc>
        <w:tc>
          <w:tcPr>
            <w:tcW w:w="1463" w:type="dxa"/>
            <w:vAlign w:val="bottom"/>
          </w:tcPr>
          <w:p w14:paraId="161ED715" w14:textId="6CEE3337" w:rsidR="00A93B99" w:rsidRPr="003A6477" w:rsidRDefault="00A93B99" w:rsidP="00A93B99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rial"/>
                <w:color w:val="000000" w:themeColor="text1"/>
                <w:sz w:val="20"/>
                <w:szCs w:val="20"/>
              </w:rPr>
              <w:t>425,750</w:t>
            </w:r>
          </w:p>
        </w:tc>
      </w:tr>
    </w:tbl>
    <w:p w14:paraId="79802DB6" w14:textId="1122FF1B" w:rsidR="00DB6EEF" w:rsidRPr="00C92EA1" w:rsidRDefault="009964BA" w:rsidP="004B0E31">
      <w:pPr>
        <w:tabs>
          <w:tab w:val="left" w:pos="540"/>
          <w:tab w:val="left" w:pos="1440"/>
        </w:tabs>
        <w:spacing w:before="240" w:after="120" w:line="360" w:lineRule="exact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C92EA1">
        <w:rPr>
          <w:rFonts w:ascii="Arial" w:hAnsi="Arial" w:cs="Arial"/>
          <w:b/>
          <w:bCs/>
          <w:sz w:val="22"/>
          <w:szCs w:val="22"/>
        </w:rPr>
        <w:t>6</w:t>
      </w:r>
      <w:r w:rsidR="00DB6EEF" w:rsidRPr="00C92EA1">
        <w:rPr>
          <w:rFonts w:ascii="Arial" w:hAnsi="Arial" w:cs="Angsana New"/>
          <w:b/>
          <w:bCs/>
          <w:sz w:val="22"/>
          <w:szCs w:val="22"/>
          <w:cs/>
        </w:rPr>
        <w:t>.</w:t>
      </w:r>
      <w:r w:rsidR="00DB6EEF" w:rsidRPr="00C92EA1">
        <w:rPr>
          <w:rFonts w:ascii="Arial" w:hAnsi="Arial" w:cs="Arial"/>
          <w:b/>
          <w:bCs/>
          <w:sz w:val="22"/>
          <w:szCs w:val="22"/>
        </w:rPr>
        <w:tab/>
        <w:t>Investments in associates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90"/>
        <w:gridCol w:w="2250"/>
      </w:tblGrid>
      <w:tr w:rsidR="00ED4AB9" w:rsidRPr="003A6477" w14:paraId="01DF4B92" w14:textId="77777777" w:rsidTr="003A6477">
        <w:trPr>
          <w:trHeight w:val="37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69115" w14:textId="77777777" w:rsidR="00DB6EEF" w:rsidRPr="003A6477" w:rsidRDefault="00DB6EEF" w:rsidP="004B0E31">
            <w:pPr>
              <w:spacing w:line="380" w:lineRule="exact"/>
              <w:ind w:left="176"/>
              <w:jc w:val="center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8B71C" w14:textId="77777777" w:rsidR="00DB6EEF" w:rsidRPr="003A6477" w:rsidRDefault="00DB6EEF" w:rsidP="004B0E31">
            <w:pPr>
              <w:spacing w:line="380" w:lineRule="exact"/>
              <w:ind w:left="-20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576E7" w14:textId="77777777" w:rsidR="00DB6EEF" w:rsidRPr="003A6477" w:rsidRDefault="00DB6EEF" w:rsidP="004B0E31">
            <w:pPr>
              <w:spacing w:line="380" w:lineRule="exact"/>
              <w:ind w:left="-20"/>
              <w:jc w:val="right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  <w:r w:rsidRPr="003A6477">
              <w:rPr>
                <w:rFonts w:ascii="Arial" w:hAnsi="Arial" w:cs="Angsana New"/>
                <w:spacing w:val="-4"/>
                <w:sz w:val="20"/>
                <w:szCs w:val="20"/>
                <w:cs/>
              </w:rPr>
              <w:t>(</w:t>
            </w:r>
            <w:r w:rsidRPr="003A6477">
              <w:rPr>
                <w:rFonts w:ascii="Arial" w:hAnsi="Arial" w:cs="Arial"/>
                <w:spacing w:val="-4"/>
                <w:sz w:val="20"/>
                <w:szCs w:val="20"/>
              </w:rPr>
              <w:t>Unit</w:t>
            </w:r>
            <w:r w:rsidRPr="003A6477">
              <w:rPr>
                <w:rFonts w:ascii="Arial" w:hAnsi="Arial" w:cs="Angsana New"/>
                <w:spacing w:val="-4"/>
                <w:sz w:val="20"/>
                <w:szCs w:val="20"/>
                <w:cs/>
              </w:rPr>
              <w:t xml:space="preserve">: </w:t>
            </w:r>
            <w:r w:rsidRPr="003A6477">
              <w:rPr>
                <w:rFonts w:ascii="Arial" w:hAnsi="Arial" w:cs="Arial"/>
                <w:spacing w:val="-4"/>
                <w:sz w:val="20"/>
                <w:szCs w:val="20"/>
              </w:rPr>
              <w:t>Thousand Baht</w:t>
            </w:r>
            <w:r w:rsidRPr="003A6477">
              <w:rPr>
                <w:rFonts w:ascii="Arial" w:hAnsi="Arial" w:cs="Angsana New"/>
                <w:spacing w:val="-4"/>
                <w:sz w:val="20"/>
                <w:szCs w:val="20"/>
                <w:cs/>
              </w:rPr>
              <w:t>)</w:t>
            </w:r>
          </w:p>
        </w:tc>
      </w:tr>
      <w:tr w:rsidR="00ED4AB9" w:rsidRPr="003A6477" w14:paraId="07982170" w14:textId="77777777" w:rsidTr="003A6477">
        <w:trPr>
          <w:trHeight w:val="74"/>
        </w:trPr>
        <w:tc>
          <w:tcPr>
            <w:tcW w:w="477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E62D6BC" w14:textId="77777777" w:rsidR="00DB6EEF" w:rsidRPr="003A6477" w:rsidRDefault="00DB6EEF" w:rsidP="004B0E31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D4DB11" w14:textId="77777777" w:rsidR="00DB6EEF" w:rsidRPr="003A6477" w:rsidRDefault="00DB6EEF" w:rsidP="004B0E31">
            <w:pPr>
              <w:pBdr>
                <w:bottom w:val="single" w:sz="4" w:space="1" w:color="auto"/>
              </w:pBdr>
              <w:spacing w:line="380" w:lineRule="exact"/>
              <w:ind w:left="-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rial"/>
                <w:sz w:val="20"/>
                <w:szCs w:val="20"/>
              </w:rPr>
              <w:t>Consolidated</w:t>
            </w:r>
          </w:p>
          <w:p w14:paraId="60E4F3D0" w14:textId="77777777" w:rsidR="00DB6EEF" w:rsidRPr="003A6477" w:rsidRDefault="00DB6EEF" w:rsidP="004B0E31">
            <w:pPr>
              <w:pBdr>
                <w:bottom w:val="single" w:sz="4" w:space="1" w:color="auto"/>
              </w:pBdr>
              <w:spacing w:line="380" w:lineRule="exact"/>
              <w:ind w:left="-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A6E32" w14:textId="77777777" w:rsidR="00DB6EEF" w:rsidRPr="003A6477" w:rsidRDefault="00DB6EEF" w:rsidP="004B0E31">
            <w:pPr>
              <w:pBdr>
                <w:bottom w:val="single" w:sz="4" w:space="1" w:color="auto"/>
              </w:pBdr>
              <w:spacing w:line="380" w:lineRule="exact"/>
              <w:ind w:left="-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rial"/>
                <w:sz w:val="20"/>
                <w:szCs w:val="20"/>
              </w:rPr>
              <w:t xml:space="preserve">Separate </w:t>
            </w:r>
          </w:p>
          <w:p w14:paraId="701242C3" w14:textId="77777777" w:rsidR="00DB6EEF" w:rsidRPr="003A6477" w:rsidRDefault="00DB6EEF" w:rsidP="004B0E31">
            <w:pPr>
              <w:pBdr>
                <w:bottom w:val="single" w:sz="4" w:space="1" w:color="auto"/>
              </w:pBdr>
              <w:spacing w:line="380" w:lineRule="exact"/>
              <w:ind w:left="-20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3A6477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</w:tr>
      <w:tr w:rsidR="00ED4AB9" w:rsidRPr="003A6477" w14:paraId="695F73B4" w14:textId="77777777" w:rsidTr="003A6477">
        <w:trPr>
          <w:trHeight w:val="236"/>
        </w:trPr>
        <w:tc>
          <w:tcPr>
            <w:tcW w:w="477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72477D0F" w14:textId="77777777" w:rsidR="00DB6EEF" w:rsidRPr="003A6477" w:rsidRDefault="00DB6EEF" w:rsidP="004B0E31">
            <w:pPr>
              <w:spacing w:line="380" w:lineRule="exact"/>
              <w:ind w:left="-18" w:firstLine="18"/>
              <w:jc w:val="center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</w:p>
        </w:tc>
        <w:tc>
          <w:tcPr>
            <w:tcW w:w="22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B958B35" w14:textId="77777777" w:rsidR="00DB6EEF" w:rsidRPr="003A6477" w:rsidRDefault="00DB6EEF" w:rsidP="004B0E31">
            <w:pPr>
              <w:pBdr>
                <w:bottom w:val="single" w:sz="4" w:space="1" w:color="auto"/>
              </w:pBdr>
              <w:spacing w:line="380" w:lineRule="exact"/>
              <w:ind w:left="-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rial"/>
                <w:sz w:val="20"/>
                <w:szCs w:val="20"/>
              </w:rPr>
              <w:t>Equity method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A3350" w14:textId="77777777" w:rsidR="00DB6EEF" w:rsidRPr="003A6477" w:rsidRDefault="00DB6EEF" w:rsidP="004B0E31">
            <w:pPr>
              <w:pBdr>
                <w:bottom w:val="single" w:sz="4" w:space="1" w:color="auto"/>
              </w:pBdr>
              <w:spacing w:line="380" w:lineRule="exact"/>
              <w:ind w:left="-20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3A6477">
              <w:rPr>
                <w:rFonts w:ascii="Arial" w:hAnsi="Arial" w:cs="Arial"/>
                <w:sz w:val="20"/>
                <w:szCs w:val="20"/>
              </w:rPr>
              <w:t>Cost method</w:t>
            </w:r>
          </w:p>
        </w:tc>
      </w:tr>
      <w:tr w:rsidR="0023217D" w:rsidRPr="003A6477" w14:paraId="6DC55A12" w14:textId="77777777" w:rsidTr="003A6477">
        <w:trPr>
          <w:trHeight w:val="39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6B31C" w14:textId="0CB104EA" w:rsidR="0023217D" w:rsidRPr="003A6477" w:rsidRDefault="0023217D" w:rsidP="0023217D">
            <w:pPr>
              <w:spacing w:line="380" w:lineRule="exact"/>
              <w:ind w:left="-15" w:hanging="5"/>
              <w:rPr>
                <w:rFonts w:ascii="Arial" w:hAnsi="Arial" w:cs="Arial"/>
                <w:sz w:val="20"/>
                <w:szCs w:val="20"/>
                <w:cs/>
              </w:rPr>
            </w:pPr>
            <w:r w:rsidRPr="003A6477">
              <w:rPr>
                <w:rFonts w:ascii="Arial" w:hAnsi="Arial" w:cs="Arial"/>
                <w:sz w:val="20"/>
                <w:szCs w:val="20"/>
              </w:rPr>
              <w:t>Balance as at 1 January 2024</w:t>
            </w:r>
          </w:p>
        </w:tc>
        <w:tc>
          <w:tcPr>
            <w:tcW w:w="2250" w:type="dxa"/>
            <w:gridSpan w:val="2"/>
            <w:vAlign w:val="bottom"/>
          </w:tcPr>
          <w:p w14:paraId="6671F02B" w14:textId="3E67740B" w:rsidR="0023217D" w:rsidRPr="003A6477" w:rsidRDefault="0023217D" w:rsidP="0023217D">
            <w:pPr>
              <w:tabs>
                <w:tab w:val="decimal" w:pos="1059"/>
              </w:tabs>
              <w:spacing w:line="380" w:lineRule="exact"/>
              <w:ind w:left="-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rial"/>
                <w:color w:val="000000" w:themeColor="text1"/>
                <w:sz w:val="20"/>
                <w:szCs w:val="20"/>
              </w:rPr>
              <w:t>311,659</w:t>
            </w:r>
          </w:p>
        </w:tc>
        <w:tc>
          <w:tcPr>
            <w:tcW w:w="2250" w:type="dxa"/>
            <w:vAlign w:val="bottom"/>
          </w:tcPr>
          <w:p w14:paraId="3C1787E6" w14:textId="7FBF1637" w:rsidR="0023217D" w:rsidRPr="003A6477" w:rsidRDefault="0023217D" w:rsidP="0023217D">
            <w:pPr>
              <w:tabs>
                <w:tab w:val="decimal" w:pos="1059"/>
              </w:tabs>
              <w:spacing w:line="380" w:lineRule="exact"/>
              <w:ind w:left="-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rial"/>
                <w:sz w:val="20"/>
                <w:szCs w:val="20"/>
              </w:rPr>
              <w:t>272,151</w:t>
            </w:r>
          </w:p>
        </w:tc>
      </w:tr>
      <w:tr w:rsidR="0023217D" w:rsidRPr="003A6477" w14:paraId="5F11045D" w14:textId="77777777" w:rsidTr="003A6477">
        <w:trPr>
          <w:trHeight w:val="39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CE09D" w14:textId="38FCB97E" w:rsidR="0023217D" w:rsidRPr="003A6477" w:rsidRDefault="0023217D" w:rsidP="0023217D">
            <w:pPr>
              <w:spacing w:line="380" w:lineRule="exact"/>
              <w:ind w:left="-15" w:hanging="5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rial"/>
                <w:sz w:val="20"/>
                <w:szCs w:val="20"/>
              </w:rPr>
              <w:t>Share of profit</w:t>
            </w:r>
          </w:p>
        </w:tc>
        <w:tc>
          <w:tcPr>
            <w:tcW w:w="2250" w:type="dxa"/>
            <w:gridSpan w:val="2"/>
            <w:vAlign w:val="bottom"/>
          </w:tcPr>
          <w:p w14:paraId="5AC1B0B0" w14:textId="60C43F67" w:rsidR="0023217D" w:rsidRPr="003A6477" w:rsidRDefault="0023217D" w:rsidP="0023217D">
            <w:pPr>
              <w:tabs>
                <w:tab w:val="decimal" w:pos="1059"/>
              </w:tabs>
              <w:spacing w:line="380" w:lineRule="exact"/>
              <w:ind w:left="-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rial"/>
                <w:color w:val="000000" w:themeColor="text1"/>
                <w:sz w:val="20"/>
                <w:szCs w:val="20"/>
              </w:rPr>
              <w:t>26,199</w:t>
            </w:r>
          </w:p>
        </w:tc>
        <w:tc>
          <w:tcPr>
            <w:tcW w:w="2250" w:type="dxa"/>
          </w:tcPr>
          <w:p w14:paraId="53A43EFB" w14:textId="63C14355" w:rsidR="0023217D" w:rsidRPr="003A6477" w:rsidRDefault="0023217D" w:rsidP="0023217D">
            <w:pPr>
              <w:tabs>
                <w:tab w:val="decimal" w:pos="1059"/>
              </w:tabs>
              <w:spacing w:line="380" w:lineRule="exact"/>
              <w:ind w:left="-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</w:tr>
      <w:tr w:rsidR="0023217D" w:rsidRPr="003A6477" w14:paraId="7BB6EF18" w14:textId="77777777" w:rsidTr="003A6477">
        <w:trPr>
          <w:trHeight w:val="39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6A068" w14:textId="59E550BA" w:rsidR="0023217D" w:rsidRPr="003A6477" w:rsidRDefault="0023217D" w:rsidP="0023217D">
            <w:pPr>
              <w:spacing w:line="380" w:lineRule="exact"/>
              <w:ind w:left="251" w:hanging="270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rial"/>
                <w:sz w:val="20"/>
                <w:szCs w:val="20"/>
              </w:rPr>
              <w:t>Exchange differences on translation of financial statements in foreign currency</w:t>
            </w:r>
          </w:p>
        </w:tc>
        <w:tc>
          <w:tcPr>
            <w:tcW w:w="2250" w:type="dxa"/>
            <w:gridSpan w:val="2"/>
            <w:vAlign w:val="bottom"/>
          </w:tcPr>
          <w:p w14:paraId="346483B5" w14:textId="084109D2" w:rsidR="0023217D" w:rsidRPr="003A6477" w:rsidRDefault="0023217D" w:rsidP="0023217D">
            <w:pPr>
              <w:tabs>
                <w:tab w:val="decimal" w:pos="1059"/>
              </w:tabs>
              <w:spacing w:line="380" w:lineRule="exact"/>
              <w:ind w:left="-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3A6477">
              <w:rPr>
                <w:rFonts w:ascii="Arial" w:hAnsi="Arial" w:cs="Arial"/>
                <w:color w:val="000000" w:themeColor="text1"/>
                <w:sz w:val="20"/>
                <w:szCs w:val="20"/>
              </w:rPr>
              <w:t>21,448</w:t>
            </w:r>
            <w:r w:rsidRPr="003A6477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0F1D8D00" w14:textId="42226D05" w:rsidR="0023217D" w:rsidRPr="003A6477" w:rsidRDefault="0023217D" w:rsidP="0023217D">
            <w:pPr>
              <w:tabs>
                <w:tab w:val="decimal" w:pos="1059"/>
              </w:tabs>
              <w:spacing w:line="380" w:lineRule="exact"/>
              <w:ind w:left="-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</w:tr>
      <w:tr w:rsidR="0023217D" w:rsidRPr="003A6477" w14:paraId="5052BCC2" w14:textId="77777777" w:rsidTr="003A6477">
        <w:trPr>
          <w:trHeight w:val="39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1542E" w14:textId="770E9B48" w:rsidR="0023217D" w:rsidRPr="003A6477" w:rsidRDefault="0023217D" w:rsidP="0023217D">
            <w:pPr>
              <w:spacing w:line="380" w:lineRule="exact"/>
              <w:ind w:left="-15" w:hanging="5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rial"/>
                <w:sz w:val="20"/>
                <w:szCs w:val="20"/>
              </w:rPr>
              <w:t>Dividend received</w:t>
            </w:r>
          </w:p>
        </w:tc>
        <w:tc>
          <w:tcPr>
            <w:tcW w:w="2250" w:type="dxa"/>
            <w:gridSpan w:val="2"/>
            <w:vAlign w:val="bottom"/>
          </w:tcPr>
          <w:p w14:paraId="21672DDF" w14:textId="3DBD2757" w:rsidR="0023217D" w:rsidRPr="003A6477" w:rsidRDefault="0023217D" w:rsidP="0023217D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ind w:left="-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3A6477">
              <w:rPr>
                <w:rFonts w:ascii="Arial" w:hAnsi="Arial" w:cs="Arial"/>
                <w:color w:val="000000" w:themeColor="text1"/>
                <w:sz w:val="20"/>
                <w:szCs w:val="20"/>
              </w:rPr>
              <w:t>11,320</w:t>
            </w:r>
            <w:r w:rsidRPr="003A6477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0E579097" w14:textId="1C9B1C3C" w:rsidR="0023217D" w:rsidRPr="003A6477" w:rsidRDefault="0023217D" w:rsidP="0023217D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ind w:left="-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</w:tr>
      <w:tr w:rsidR="0023217D" w:rsidRPr="003A6477" w14:paraId="197FA9A1" w14:textId="77777777" w:rsidTr="003A6477">
        <w:trPr>
          <w:trHeight w:val="39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8842A" w14:textId="10B686A2" w:rsidR="0023217D" w:rsidRPr="003A6477" w:rsidRDefault="0023217D" w:rsidP="0023217D">
            <w:pPr>
              <w:spacing w:line="380" w:lineRule="exact"/>
              <w:ind w:left="-15" w:hanging="5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rial"/>
                <w:sz w:val="20"/>
                <w:szCs w:val="20"/>
              </w:rPr>
              <w:t>Balance as at 30 September 2024</w:t>
            </w:r>
          </w:p>
        </w:tc>
        <w:tc>
          <w:tcPr>
            <w:tcW w:w="2250" w:type="dxa"/>
            <w:gridSpan w:val="2"/>
            <w:vAlign w:val="bottom"/>
          </w:tcPr>
          <w:p w14:paraId="04D33101" w14:textId="0596E54B" w:rsidR="0023217D" w:rsidRPr="003A6477" w:rsidRDefault="0023217D" w:rsidP="0023217D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ind w:left="-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rial"/>
                <w:sz w:val="20"/>
                <w:szCs w:val="20"/>
              </w:rPr>
              <w:t>305,090</w:t>
            </w:r>
          </w:p>
        </w:tc>
        <w:tc>
          <w:tcPr>
            <w:tcW w:w="2250" w:type="dxa"/>
            <w:vAlign w:val="bottom"/>
          </w:tcPr>
          <w:p w14:paraId="350B9C80" w14:textId="08E72A44" w:rsidR="0023217D" w:rsidRPr="003A6477" w:rsidRDefault="0023217D" w:rsidP="0023217D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ind w:left="-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477">
              <w:rPr>
                <w:rFonts w:ascii="Arial" w:hAnsi="Arial" w:cs="Arial"/>
                <w:sz w:val="20"/>
                <w:szCs w:val="20"/>
              </w:rPr>
              <w:t>272,151</w:t>
            </w:r>
          </w:p>
        </w:tc>
      </w:tr>
    </w:tbl>
    <w:p w14:paraId="0229114D" w14:textId="6F85CCCB" w:rsidR="002C592A" w:rsidRPr="00C92EA1" w:rsidRDefault="002C592A" w:rsidP="006D247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C92EA1">
        <w:rPr>
          <w:rFonts w:ascii="Arial" w:hAnsi="Arial" w:cs="Arial"/>
          <w:sz w:val="22"/>
          <w:szCs w:val="22"/>
          <w:cs/>
        </w:rPr>
        <w:tab/>
      </w:r>
      <w:r w:rsidR="00250D44" w:rsidRPr="00C92EA1">
        <w:rPr>
          <w:rFonts w:ascii="Arial" w:hAnsi="Arial" w:cs="Arial"/>
          <w:sz w:val="22"/>
          <w:szCs w:val="22"/>
        </w:rPr>
        <w:t>O</w:t>
      </w:r>
      <w:r w:rsidRPr="00C92EA1">
        <w:rPr>
          <w:rFonts w:ascii="Arial" w:hAnsi="Arial" w:cs="Arial"/>
          <w:sz w:val="22"/>
          <w:szCs w:val="22"/>
        </w:rPr>
        <w:t>rdinary shares of both associated companies, the shareholding proportion of the Company are pledged with bank to guarantee loans facilities of both associated companies</w:t>
      </w:r>
      <w:r w:rsidR="00D6163E" w:rsidRPr="00C92EA1">
        <w:rPr>
          <w:rFonts w:ascii="Arial" w:hAnsi="Arial" w:cs="Angsana New"/>
          <w:sz w:val="22"/>
          <w:szCs w:val="22"/>
          <w:cs/>
        </w:rPr>
        <w:t xml:space="preserve">. </w:t>
      </w:r>
    </w:p>
    <w:p w14:paraId="77EF7B5C" w14:textId="77777777" w:rsidR="00FA584C" w:rsidRPr="00C92EA1" w:rsidRDefault="00FA584C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2"/>
        </w:rPr>
      </w:pPr>
      <w:r w:rsidRPr="00C92EA1">
        <w:rPr>
          <w:rFonts w:ascii="Arial" w:hAnsi="Arial" w:cs="Angsana New"/>
          <w:b/>
          <w:bCs/>
          <w:sz w:val="22"/>
          <w:szCs w:val="22"/>
          <w:cs/>
        </w:rPr>
        <w:br w:type="page"/>
      </w:r>
    </w:p>
    <w:p w14:paraId="3675DBD6" w14:textId="33EBCBA0" w:rsidR="00DD6F55" w:rsidRPr="00C92EA1" w:rsidRDefault="00A54A1A" w:rsidP="003B1138">
      <w:pPr>
        <w:spacing w:before="120" w:after="120" w:line="380" w:lineRule="exact"/>
        <w:ind w:left="547" w:hanging="547"/>
        <w:rPr>
          <w:rFonts w:ascii="Arial" w:hAnsi="Arial" w:cs="Arial"/>
          <w:b/>
          <w:bCs/>
          <w:sz w:val="22"/>
          <w:szCs w:val="22"/>
          <w:cs/>
        </w:rPr>
      </w:pPr>
      <w:r w:rsidRPr="00C92EA1">
        <w:rPr>
          <w:rFonts w:ascii="Arial" w:hAnsi="Arial" w:cs="Arial"/>
          <w:b/>
          <w:bCs/>
          <w:sz w:val="22"/>
          <w:szCs w:val="22"/>
        </w:rPr>
        <w:lastRenderedPageBreak/>
        <w:t>7</w:t>
      </w:r>
      <w:r w:rsidR="00DD6F55" w:rsidRPr="00C92EA1">
        <w:rPr>
          <w:rFonts w:ascii="Arial" w:hAnsi="Arial" w:cs="Angsana New"/>
          <w:b/>
          <w:bCs/>
          <w:sz w:val="22"/>
          <w:szCs w:val="22"/>
          <w:cs/>
        </w:rPr>
        <w:t>.</w:t>
      </w:r>
      <w:r w:rsidR="00DD6F55" w:rsidRPr="00C92EA1">
        <w:rPr>
          <w:rFonts w:ascii="Arial" w:hAnsi="Arial" w:cs="Arial"/>
          <w:b/>
          <w:bCs/>
          <w:sz w:val="22"/>
          <w:szCs w:val="22"/>
        </w:rPr>
        <w:tab/>
        <w:t>Property, plant and</w:t>
      </w:r>
      <w:r w:rsidR="009F70AA" w:rsidRPr="00C92EA1">
        <w:rPr>
          <w:rFonts w:ascii="Arial" w:hAnsi="Arial" w:cs="Angsana New"/>
          <w:b/>
          <w:bCs/>
          <w:sz w:val="22"/>
          <w:szCs w:val="22"/>
          <w:cs/>
        </w:rPr>
        <w:t xml:space="preserve"> </w:t>
      </w:r>
      <w:r w:rsidR="00DD6F55" w:rsidRPr="00C92EA1">
        <w:rPr>
          <w:rFonts w:ascii="Arial" w:hAnsi="Arial" w:cs="Arial"/>
          <w:b/>
          <w:bCs/>
          <w:sz w:val="22"/>
          <w:szCs w:val="22"/>
        </w:rPr>
        <w:t>equipment</w:t>
      </w:r>
    </w:p>
    <w:p w14:paraId="627F656A" w14:textId="098EF142" w:rsidR="00DD6F55" w:rsidRPr="00C92EA1" w:rsidRDefault="00DD6F55" w:rsidP="003B1138">
      <w:pPr>
        <w:pStyle w:val="BodyTextIndent2"/>
        <w:tabs>
          <w:tab w:val="left" w:pos="840"/>
        </w:tabs>
        <w:spacing w:before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C92EA1">
        <w:rPr>
          <w:rFonts w:ascii="Arial" w:hAnsi="Arial" w:cs="Arial"/>
          <w:sz w:val="22"/>
          <w:szCs w:val="22"/>
        </w:rPr>
        <w:tab/>
      </w:r>
      <w:r w:rsidRPr="00C92EA1">
        <w:rPr>
          <w:rFonts w:ascii="Arial" w:hAnsi="Arial" w:cs="Arial"/>
          <w:spacing w:val="-2"/>
          <w:sz w:val="22"/>
          <w:szCs w:val="22"/>
        </w:rPr>
        <w:t xml:space="preserve">Movements of the property, plant and equipment account </w:t>
      </w:r>
      <w:r w:rsidRPr="00C92EA1">
        <w:rPr>
          <w:rFonts w:ascii="Arial" w:hAnsi="Arial" w:cs="Arial"/>
          <w:sz w:val="22"/>
          <w:szCs w:val="22"/>
        </w:rPr>
        <w:t>are summarised below</w:t>
      </w:r>
      <w:r w:rsidRPr="00C92EA1">
        <w:rPr>
          <w:rFonts w:ascii="Arial" w:hAnsi="Arial"/>
          <w:sz w:val="22"/>
          <w:szCs w:val="22"/>
          <w:cs/>
        </w:rPr>
        <w:t>.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ED4AB9" w:rsidRPr="00C92EA1" w14:paraId="32AABC2D" w14:textId="77777777" w:rsidTr="004B0E31">
        <w:trPr>
          <w:cantSplit/>
        </w:trPr>
        <w:tc>
          <w:tcPr>
            <w:tcW w:w="4770" w:type="dxa"/>
            <w:vAlign w:val="bottom"/>
          </w:tcPr>
          <w:p w14:paraId="4C626C5F" w14:textId="77777777" w:rsidR="00853C88" w:rsidRPr="00C92EA1" w:rsidRDefault="00853C88" w:rsidP="003B1138">
            <w:pPr>
              <w:pStyle w:val="BodyText2"/>
              <w:spacing w:after="0" w:line="380" w:lineRule="exact"/>
              <w:ind w:left="3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76E462AF" w14:textId="77777777" w:rsidR="00853C88" w:rsidRPr="00C92EA1" w:rsidRDefault="00853C88" w:rsidP="003B1138">
            <w:pPr>
              <w:pStyle w:val="BodyText2"/>
              <w:spacing w:after="0" w:line="38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/>
                <w:sz w:val="20"/>
                <w:szCs w:val="20"/>
                <w:cs/>
              </w:rPr>
              <w:t>(</w:t>
            </w:r>
            <w:r w:rsidRPr="00C92EA1">
              <w:rPr>
                <w:rFonts w:ascii="Arial" w:hAnsi="Arial" w:cs="Arial"/>
                <w:sz w:val="20"/>
                <w:szCs w:val="20"/>
              </w:rPr>
              <w:t>Unit</w:t>
            </w:r>
            <w:r w:rsidRPr="00C92EA1">
              <w:rPr>
                <w:rFonts w:ascii="Arial" w:hAnsi="Arial"/>
                <w:sz w:val="20"/>
                <w:szCs w:val="20"/>
                <w:cs/>
              </w:rPr>
              <w:t xml:space="preserve">: </w:t>
            </w:r>
            <w:r w:rsidRPr="00C92EA1">
              <w:rPr>
                <w:rFonts w:ascii="Arial" w:hAnsi="Arial" w:cs="Arial"/>
                <w:sz w:val="20"/>
                <w:szCs w:val="20"/>
              </w:rPr>
              <w:t>Thousand Baht</w:t>
            </w:r>
            <w:r w:rsidRPr="00C92EA1">
              <w:rPr>
                <w:rFonts w:ascii="Arial" w:hAnsi="Arial"/>
                <w:sz w:val="20"/>
                <w:szCs w:val="20"/>
                <w:cs/>
              </w:rPr>
              <w:t>)</w:t>
            </w:r>
          </w:p>
        </w:tc>
      </w:tr>
      <w:tr w:rsidR="00ED4AB9" w:rsidRPr="00C92EA1" w14:paraId="15774402" w14:textId="77777777" w:rsidTr="004B0E31">
        <w:trPr>
          <w:cantSplit/>
        </w:trPr>
        <w:tc>
          <w:tcPr>
            <w:tcW w:w="4770" w:type="dxa"/>
            <w:vAlign w:val="bottom"/>
          </w:tcPr>
          <w:p w14:paraId="5B01D3B3" w14:textId="77777777" w:rsidR="00853C88" w:rsidRPr="00C92EA1" w:rsidRDefault="00853C88" w:rsidP="003B1138">
            <w:pPr>
              <w:pStyle w:val="BodyText2"/>
              <w:spacing w:after="0" w:line="380" w:lineRule="exact"/>
              <w:ind w:left="3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Align w:val="bottom"/>
          </w:tcPr>
          <w:p w14:paraId="7023738F" w14:textId="77777777" w:rsidR="00853C88" w:rsidRPr="00C92EA1" w:rsidRDefault="00853C88" w:rsidP="003B1138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Consolidated</w:t>
            </w:r>
            <w:r w:rsidR="00AF2467" w:rsidRPr="00C92EA1">
              <w:rPr>
                <w:rFonts w:ascii="Arial" w:hAnsi="Arial"/>
                <w:sz w:val="20"/>
                <w:szCs w:val="20"/>
                <w:cs/>
              </w:rPr>
              <w:t xml:space="preserve"> </w:t>
            </w:r>
            <w:r w:rsidR="00AF2467" w:rsidRPr="00C92EA1">
              <w:rPr>
                <w:rFonts w:ascii="Arial" w:hAnsi="Arial" w:cs="Arial"/>
                <w:sz w:val="20"/>
                <w:szCs w:val="20"/>
              </w:rPr>
              <w:br/>
            </w:r>
            <w:r w:rsidRPr="00C92EA1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  <w:tc>
          <w:tcPr>
            <w:tcW w:w="2160" w:type="dxa"/>
            <w:vAlign w:val="bottom"/>
          </w:tcPr>
          <w:p w14:paraId="1B15269E" w14:textId="77777777" w:rsidR="00853C88" w:rsidRPr="00C92EA1" w:rsidRDefault="00853C88" w:rsidP="003B1138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Separate</w:t>
            </w:r>
            <w:r w:rsidR="00AF2467" w:rsidRPr="00C92EA1">
              <w:rPr>
                <w:rFonts w:ascii="Arial" w:hAnsi="Arial"/>
                <w:sz w:val="20"/>
                <w:szCs w:val="20"/>
                <w:cs/>
              </w:rPr>
              <w:t xml:space="preserve"> </w:t>
            </w:r>
            <w:r w:rsidR="00AF2467" w:rsidRPr="00C92EA1">
              <w:rPr>
                <w:rFonts w:ascii="Arial" w:hAnsi="Arial" w:cs="Arial"/>
                <w:sz w:val="20"/>
                <w:szCs w:val="20"/>
              </w:rPr>
              <w:br/>
            </w:r>
            <w:r w:rsidRPr="00C92EA1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</w:tr>
      <w:tr w:rsidR="00ED4AB9" w:rsidRPr="00C92EA1" w14:paraId="33AAF1A2" w14:textId="77777777" w:rsidTr="004B0E31">
        <w:tc>
          <w:tcPr>
            <w:tcW w:w="4770" w:type="dxa"/>
            <w:vAlign w:val="bottom"/>
          </w:tcPr>
          <w:p w14:paraId="1B78B494" w14:textId="2AD8AEB0" w:rsidR="0008500A" w:rsidRPr="00C92EA1" w:rsidRDefault="0008500A" w:rsidP="0008500A">
            <w:pPr>
              <w:pStyle w:val="BodyText2"/>
              <w:spacing w:after="0" w:line="38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2EA1">
              <w:rPr>
                <w:rFonts w:ascii="Arial" w:hAnsi="Arial" w:cs="Arial"/>
                <w:b/>
                <w:bCs/>
                <w:sz w:val="20"/>
                <w:szCs w:val="20"/>
              </w:rPr>
              <w:t>Net book value as at 1 January 2024</w:t>
            </w:r>
          </w:p>
        </w:tc>
        <w:tc>
          <w:tcPr>
            <w:tcW w:w="2160" w:type="dxa"/>
            <w:vAlign w:val="bottom"/>
          </w:tcPr>
          <w:p w14:paraId="00B45FEC" w14:textId="7ABA313E" w:rsidR="0008500A" w:rsidRPr="00C92EA1" w:rsidRDefault="0008500A" w:rsidP="004B0E31">
            <w:pPr>
              <w:tabs>
                <w:tab w:val="decimal" w:pos="1059"/>
              </w:tabs>
              <w:spacing w:line="380" w:lineRule="exact"/>
              <w:ind w:left="-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302,172</w:t>
            </w:r>
          </w:p>
        </w:tc>
        <w:tc>
          <w:tcPr>
            <w:tcW w:w="2160" w:type="dxa"/>
            <w:vAlign w:val="bottom"/>
          </w:tcPr>
          <w:p w14:paraId="22D07F28" w14:textId="2219B237" w:rsidR="0008500A" w:rsidRPr="00C92EA1" w:rsidRDefault="0008500A" w:rsidP="004B0E31">
            <w:pPr>
              <w:tabs>
                <w:tab w:val="decimal" w:pos="1059"/>
              </w:tabs>
              <w:spacing w:line="380" w:lineRule="exact"/>
              <w:ind w:left="-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276,203</w:t>
            </w:r>
          </w:p>
        </w:tc>
      </w:tr>
      <w:tr w:rsidR="007A564E" w:rsidRPr="00C92EA1" w14:paraId="495608ED" w14:textId="77777777" w:rsidTr="004B0E31">
        <w:tc>
          <w:tcPr>
            <w:tcW w:w="4770" w:type="dxa"/>
            <w:vAlign w:val="bottom"/>
          </w:tcPr>
          <w:p w14:paraId="2978CE35" w14:textId="7B0E7A29" w:rsidR="007A564E" w:rsidRPr="00C92EA1" w:rsidRDefault="007A564E" w:rsidP="007A564E">
            <w:pPr>
              <w:pStyle w:val="BodyText2"/>
              <w:spacing w:after="0" w:line="380" w:lineRule="exact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 xml:space="preserve">Acquisitions </w:t>
            </w:r>
            <w:r w:rsidRPr="00C92EA1">
              <w:rPr>
                <w:rFonts w:ascii="Arial" w:hAnsi="Arial"/>
                <w:sz w:val="20"/>
                <w:szCs w:val="20"/>
                <w:cs/>
              </w:rPr>
              <w:t xml:space="preserve">- </w:t>
            </w:r>
            <w:r w:rsidRPr="00C92EA1">
              <w:rPr>
                <w:rFonts w:ascii="Arial" w:hAnsi="Arial" w:cs="Arial"/>
                <w:sz w:val="20"/>
                <w:szCs w:val="20"/>
              </w:rPr>
              <w:t>cost</w:t>
            </w:r>
          </w:p>
        </w:tc>
        <w:tc>
          <w:tcPr>
            <w:tcW w:w="2160" w:type="dxa"/>
          </w:tcPr>
          <w:p w14:paraId="1A8B8DC4" w14:textId="6D072D1C" w:rsidR="007A564E" w:rsidRPr="003C1318" w:rsidRDefault="007A564E" w:rsidP="007A564E">
            <w:pPr>
              <w:tabs>
                <w:tab w:val="decimal" w:pos="1059"/>
              </w:tabs>
              <w:spacing w:line="380" w:lineRule="exact"/>
              <w:ind w:left="-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1318">
              <w:rPr>
                <w:rFonts w:ascii="Arial" w:hAnsi="Arial" w:cs="Arial"/>
                <w:sz w:val="20"/>
                <w:szCs w:val="20"/>
              </w:rPr>
              <w:t>22,162</w:t>
            </w:r>
          </w:p>
        </w:tc>
        <w:tc>
          <w:tcPr>
            <w:tcW w:w="2160" w:type="dxa"/>
          </w:tcPr>
          <w:p w14:paraId="76CA48C1" w14:textId="475A6F33" w:rsidR="007A564E" w:rsidRPr="003C1318" w:rsidRDefault="007A564E" w:rsidP="007A564E">
            <w:pPr>
              <w:tabs>
                <w:tab w:val="decimal" w:pos="1059"/>
              </w:tabs>
              <w:spacing w:line="380" w:lineRule="exact"/>
              <w:ind w:left="-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1318">
              <w:rPr>
                <w:rFonts w:ascii="Arial" w:hAnsi="Arial" w:cs="Arial"/>
                <w:sz w:val="20"/>
                <w:szCs w:val="20"/>
              </w:rPr>
              <w:t>6,587</w:t>
            </w:r>
          </w:p>
        </w:tc>
      </w:tr>
      <w:tr w:rsidR="007A564E" w:rsidRPr="00C92EA1" w14:paraId="1761B7AF" w14:textId="77777777" w:rsidTr="004B0E31">
        <w:tc>
          <w:tcPr>
            <w:tcW w:w="4770" w:type="dxa"/>
            <w:vAlign w:val="bottom"/>
          </w:tcPr>
          <w:p w14:paraId="5E3C0863" w14:textId="75715ED1" w:rsidR="007A564E" w:rsidRPr="00C92EA1" w:rsidRDefault="007A564E" w:rsidP="007A564E">
            <w:pPr>
              <w:pStyle w:val="BodyText2"/>
              <w:spacing w:after="0" w:line="380" w:lineRule="exact"/>
              <w:ind w:right="-288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 xml:space="preserve">Disposals </w:t>
            </w:r>
            <w:r w:rsidRPr="00C92EA1">
              <w:rPr>
                <w:rFonts w:ascii="Arial" w:hAnsi="Arial"/>
                <w:sz w:val="20"/>
                <w:szCs w:val="20"/>
                <w:cs/>
              </w:rPr>
              <w:t xml:space="preserve">- </w:t>
            </w:r>
            <w:r w:rsidRPr="00C92EA1">
              <w:rPr>
                <w:rFonts w:ascii="Arial" w:hAnsi="Arial" w:cs="Arial"/>
                <w:sz w:val="20"/>
                <w:szCs w:val="20"/>
              </w:rPr>
              <w:t>net book value at disposal date</w:t>
            </w:r>
          </w:p>
        </w:tc>
        <w:tc>
          <w:tcPr>
            <w:tcW w:w="2160" w:type="dxa"/>
          </w:tcPr>
          <w:p w14:paraId="401A9A80" w14:textId="7368E43F" w:rsidR="007A564E" w:rsidRPr="003C1318" w:rsidRDefault="007A564E" w:rsidP="007A564E">
            <w:pPr>
              <w:tabs>
                <w:tab w:val="decimal" w:pos="1059"/>
              </w:tabs>
              <w:spacing w:line="380" w:lineRule="exact"/>
              <w:ind w:left="-20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3C1318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3C1318">
              <w:rPr>
                <w:rFonts w:ascii="Arial" w:hAnsi="Arial" w:cs="Arial"/>
                <w:sz w:val="20"/>
                <w:szCs w:val="20"/>
              </w:rPr>
              <w:t>457</w:t>
            </w:r>
            <w:r w:rsidRPr="003C1318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  <w:tc>
          <w:tcPr>
            <w:tcW w:w="2160" w:type="dxa"/>
          </w:tcPr>
          <w:p w14:paraId="57A606DA" w14:textId="1A09343C" w:rsidR="007A564E" w:rsidRPr="003C1318" w:rsidRDefault="007A564E" w:rsidP="007A564E">
            <w:pPr>
              <w:tabs>
                <w:tab w:val="decimal" w:pos="1059"/>
              </w:tabs>
              <w:spacing w:line="380" w:lineRule="exact"/>
              <w:ind w:left="-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1318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3C1318">
              <w:rPr>
                <w:rFonts w:ascii="Arial" w:hAnsi="Arial" w:cs="Arial"/>
                <w:sz w:val="20"/>
                <w:szCs w:val="20"/>
              </w:rPr>
              <w:t>61</w:t>
            </w:r>
            <w:r w:rsidRPr="003C1318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</w:tr>
      <w:tr w:rsidR="007A564E" w:rsidRPr="00C92EA1" w14:paraId="0033EBF2" w14:textId="77777777" w:rsidTr="004B0E31">
        <w:tc>
          <w:tcPr>
            <w:tcW w:w="4770" w:type="dxa"/>
            <w:vAlign w:val="bottom"/>
          </w:tcPr>
          <w:p w14:paraId="04A14CD6" w14:textId="194F75BC" w:rsidR="007A564E" w:rsidRPr="00C92EA1" w:rsidRDefault="007A564E" w:rsidP="007A564E">
            <w:pPr>
              <w:pStyle w:val="BodyText2"/>
              <w:spacing w:after="0" w:line="380" w:lineRule="exact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 xml:space="preserve">Depreciation </w:t>
            </w:r>
          </w:p>
        </w:tc>
        <w:tc>
          <w:tcPr>
            <w:tcW w:w="2160" w:type="dxa"/>
          </w:tcPr>
          <w:p w14:paraId="3B0D4DF6" w14:textId="6E259246" w:rsidR="007A564E" w:rsidRPr="003C1318" w:rsidRDefault="007A564E" w:rsidP="007A564E">
            <w:pPr>
              <w:tabs>
                <w:tab w:val="decimal" w:pos="1059"/>
              </w:tabs>
              <w:spacing w:line="380" w:lineRule="exact"/>
              <w:ind w:left="-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1318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3C1318">
              <w:rPr>
                <w:rFonts w:ascii="Arial" w:hAnsi="Arial" w:cs="Arial"/>
                <w:sz w:val="20"/>
                <w:szCs w:val="20"/>
              </w:rPr>
              <w:t>19,165</w:t>
            </w:r>
            <w:r w:rsidRPr="003C1318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  <w:tc>
          <w:tcPr>
            <w:tcW w:w="2160" w:type="dxa"/>
          </w:tcPr>
          <w:p w14:paraId="0874B442" w14:textId="32697547" w:rsidR="007A564E" w:rsidRPr="003C1318" w:rsidRDefault="007A564E" w:rsidP="007A564E">
            <w:pPr>
              <w:tabs>
                <w:tab w:val="decimal" w:pos="1059"/>
              </w:tabs>
              <w:spacing w:line="380" w:lineRule="exact"/>
              <w:ind w:left="-20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3C1318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3C1318">
              <w:rPr>
                <w:rFonts w:ascii="Arial" w:hAnsi="Arial" w:cs="Arial"/>
                <w:sz w:val="20"/>
                <w:szCs w:val="20"/>
              </w:rPr>
              <w:t>17,814</w:t>
            </w:r>
            <w:r w:rsidRPr="003C1318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</w:tr>
      <w:tr w:rsidR="007A564E" w:rsidRPr="00C92EA1" w14:paraId="638A0630" w14:textId="77777777" w:rsidTr="004B0E31">
        <w:tc>
          <w:tcPr>
            <w:tcW w:w="4770" w:type="dxa"/>
            <w:vAlign w:val="center"/>
          </w:tcPr>
          <w:p w14:paraId="62EF5D95" w14:textId="50629EDB" w:rsidR="007A564E" w:rsidRPr="00C92EA1" w:rsidRDefault="007A564E" w:rsidP="007A564E">
            <w:pPr>
              <w:pStyle w:val="BodyText2"/>
              <w:spacing w:after="0" w:line="38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2EA1">
              <w:rPr>
                <w:rFonts w:ascii="Arial" w:hAnsi="Arial" w:cs="Arial"/>
                <w:b/>
                <w:bCs/>
                <w:sz w:val="20"/>
                <w:szCs w:val="20"/>
              </w:rPr>
              <w:t>Net book value as at 30 September 2024</w:t>
            </w:r>
          </w:p>
        </w:tc>
        <w:tc>
          <w:tcPr>
            <w:tcW w:w="2160" w:type="dxa"/>
          </w:tcPr>
          <w:p w14:paraId="13E5FF97" w14:textId="12C4E35C" w:rsidR="007A564E" w:rsidRPr="003C1318" w:rsidRDefault="007A564E" w:rsidP="007A56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ind w:left="-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1318">
              <w:rPr>
                <w:rFonts w:ascii="Arial" w:hAnsi="Arial" w:cs="Arial"/>
                <w:sz w:val="20"/>
                <w:szCs w:val="20"/>
              </w:rPr>
              <w:t>304,712</w:t>
            </w:r>
          </w:p>
        </w:tc>
        <w:tc>
          <w:tcPr>
            <w:tcW w:w="2160" w:type="dxa"/>
          </w:tcPr>
          <w:p w14:paraId="798AF947" w14:textId="26530D9A" w:rsidR="007A564E" w:rsidRPr="003C1318" w:rsidRDefault="007A564E" w:rsidP="007A56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ind w:left="-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1318">
              <w:rPr>
                <w:rFonts w:ascii="Arial" w:hAnsi="Arial" w:cs="Arial"/>
                <w:sz w:val="20"/>
                <w:szCs w:val="20"/>
              </w:rPr>
              <w:t>264,915</w:t>
            </w:r>
          </w:p>
        </w:tc>
      </w:tr>
    </w:tbl>
    <w:p w14:paraId="38E6BD36" w14:textId="0BDEC87B" w:rsidR="001921DE" w:rsidRPr="00C92EA1" w:rsidRDefault="001921DE" w:rsidP="009C40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C92EA1">
        <w:rPr>
          <w:rFonts w:ascii="Arial" w:hAnsi="Arial" w:cs="Arial"/>
          <w:sz w:val="22"/>
          <w:szCs w:val="22"/>
        </w:rPr>
        <w:tab/>
        <w:t xml:space="preserve">As at </w:t>
      </w:r>
      <w:r w:rsidR="00BD3DC1" w:rsidRPr="00C92EA1">
        <w:rPr>
          <w:rFonts w:ascii="Arial" w:hAnsi="Arial" w:cs="Arial"/>
          <w:sz w:val="22"/>
          <w:szCs w:val="22"/>
        </w:rPr>
        <w:t xml:space="preserve">30 </w:t>
      </w:r>
      <w:r w:rsidR="006928F0" w:rsidRPr="00C92EA1">
        <w:rPr>
          <w:rFonts w:ascii="Arial" w:hAnsi="Arial" w:cs="Arial"/>
          <w:sz w:val="22"/>
          <w:szCs w:val="22"/>
        </w:rPr>
        <w:t>September</w:t>
      </w:r>
      <w:r w:rsidR="00BD3DC1" w:rsidRPr="00C92EA1">
        <w:rPr>
          <w:rFonts w:ascii="Arial" w:hAnsi="Arial" w:cs="Angsana New"/>
          <w:sz w:val="22"/>
          <w:szCs w:val="22"/>
          <w:cs/>
        </w:rPr>
        <w:t xml:space="preserve"> </w:t>
      </w:r>
      <w:r w:rsidR="0082622C" w:rsidRPr="00C92EA1">
        <w:rPr>
          <w:rFonts w:ascii="Arial" w:hAnsi="Arial" w:cs="Arial"/>
          <w:sz w:val="22"/>
          <w:szCs w:val="22"/>
        </w:rPr>
        <w:t>2024</w:t>
      </w:r>
      <w:r w:rsidRPr="00C92EA1">
        <w:rPr>
          <w:rFonts w:ascii="Arial" w:hAnsi="Arial" w:cs="Arial"/>
          <w:sz w:val="22"/>
          <w:szCs w:val="22"/>
        </w:rPr>
        <w:t>, the Group has mortgaged its property and building as collateral against credit facilities received from financial institutions amounting to approximately Baht</w:t>
      </w:r>
      <w:r w:rsidR="005946FE" w:rsidRPr="00C92EA1">
        <w:rPr>
          <w:rFonts w:ascii="Arial" w:hAnsi="Arial" w:cs="Arial"/>
          <w:sz w:val="22"/>
          <w:szCs w:val="22"/>
        </w:rPr>
        <w:t xml:space="preserve"> 22</w:t>
      </w:r>
      <w:r w:rsidR="003C1318">
        <w:rPr>
          <w:rFonts w:ascii="Arial" w:hAnsi="Arial" w:cs="Arial"/>
          <w:sz w:val="22"/>
          <w:szCs w:val="22"/>
        </w:rPr>
        <w:t>4</w:t>
      </w:r>
      <w:r w:rsidRPr="00C92EA1">
        <w:rPr>
          <w:rFonts w:ascii="Arial" w:hAnsi="Arial" w:cs="Arial"/>
          <w:sz w:val="22"/>
          <w:szCs w:val="22"/>
        </w:rPr>
        <w:t xml:space="preserve"> million</w:t>
      </w:r>
      <w:r w:rsidR="00145956" w:rsidRPr="00C92EA1">
        <w:rPr>
          <w:rFonts w:ascii="Arial" w:hAnsi="Arial" w:cs="Angsana New"/>
          <w:sz w:val="22"/>
          <w:szCs w:val="22"/>
          <w:cs/>
        </w:rPr>
        <w:t xml:space="preserve"> </w:t>
      </w:r>
      <w:r w:rsidR="00856722" w:rsidRPr="00C92EA1">
        <w:rPr>
          <w:rFonts w:ascii="Arial" w:hAnsi="Arial" w:cs="Angsana New"/>
          <w:sz w:val="22"/>
          <w:szCs w:val="22"/>
          <w:cs/>
        </w:rPr>
        <w:t>(</w:t>
      </w:r>
      <w:r w:rsidR="00856722" w:rsidRPr="00C92EA1">
        <w:rPr>
          <w:rFonts w:ascii="Arial" w:hAnsi="Arial" w:cs="Arial"/>
          <w:sz w:val="22"/>
          <w:szCs w:val="22"/>
        </w:rPr>
        <w:t>The Company only</w:t>
      </w:r>
      <w:r w:rsidR="00856722" w:rsidRPr="00C92EA1">
        <w:rPr>
          <w:rFonts w:ascii="Arial" w:hAnsi="Arial" w:cs="Angsana New"/>
          <w:sz w:val="22"/>
          <w:szCs w:val="22"/>
          <w:cs/>
        </w:rPr>
        <w:t xml:space="preserve">: </w:t>
      </w:r>
      <w:r w:rsidR="00856722" w:rsidRPr="00C92EA1">
        <w:rPr>
          <w:rFonts w:ascii="Arial" w:hAnsi="Arial" w:cs="Arial"/>
          <w:sz w:val="22"/>
          <w:szCs w:val="22"/>
        </w:rPr>
        <w:t xml:space="preserve">Baht </w:t>
      </w:r>
      <w:r w:rsidR="0008500A" w:rsidRPr="00C92EA1">
        <w:rPr>
          <w:rFonts w:ascii="Arial" w:hAnsi="Arial" w:cs="Arial"/>
          <w:sz w:val="22"/>
          <w:szCs w:val="22"/>
        </w:rPr>
        <w:t>20</w:t>
      </w:r>
      <w:r w:rsidR="003C1318">
        <w:rPr>
          <w:rFonts w:ascii="Arial" w:hAnsi="Arial" w:cs="Arial"/>
          <w:sz w:val="22"/>
          <w:szCs w:val="22"/>
        </w:rPr>
        <w:t>1</w:t>
      </w:r>
      <w:r w:rsidR="00856722" w:rsidRPr="00C92EA1">
        <w:rPr>
          <w:rFonts w:ascii="Arial" w:hAnsi="Arial" w:cs="Arial"/>
          <w:sz w:val="22"/>
          <w:szCs w:val="22"/>
        </w:rPr>
        <w:t xml:space="preserve"> million</w:t>
      </w:r>
      <w:r w:rsidR="00856722" w:rsidRPr="00C92EA1">
        <w:rPr>
          <w:rFonts w:ascii="Arial" w:hAnsi="Arial" w:cs="Angsana New"/>
          <w:sz w:val="22"/>
          <w:szCs w:val="22"/>
          <w:cs/>
        </w:rPr>
        <w:t>).</w:t>
      </w:r>
    </w:p>
    <w:p w14:paraId="15A99F36" w14:textId="28172715" w:rsidR="00457C60" w:rsidRPr="00C92EA1" w:rsidRDefault="002B1EA8" w:rsidP="00A437E8">
      <w:pPr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  <w:cs/>
        </w:rPr>
      </w:pPr>
      <w:r w:rsidRPr="00C92EA1">
        <w:rPr>
          <w:rFonts w:ascii="Arial" w:hAnsi="Arial" w:cs="Arial"/>
          <w:b/>
          <w:bCs/>
          <w:sz w:val="22"/>
          <w:szCs w:val="22"/>
        </w:rPr>
        <w:t>8</w:t>
      </w:r>
      <w:r w:rsidR="00AA11B2" w:rsidRPr="00C92EA1">
        <w:rPr>
          <w:rFonts w:ascii="Arial" w:hAnsi="Arial" w:cs="Angsana New"/>
          <w:b/>
          <w:bCs/>
          <w:sz w:val="22"/>
          <w:szCs w:val="22"/>
          <w:cs/>
        </w:rPr>
        <w:t>.</w:t>
      </w:r>
      <w:r w:rsidR="00AA11B2" w:rsidRPr="00C92EA1">
        <w:rPr>
          <w:rFonts w:ascii="Arial" w:hAnsi="Arial" w:cs="Arial"/>
          <w:b/>
          <w:bCs/>
          <w:sz w:val="22"/>
          <w:szCs w:val="22"/>
        </w:rPr>
        <w:tab/>
      </w:r>
      <w:r w:rsidR="00457C60" w:rsidRPr="00C92EA1">
        <w:rPr>
          <w:rFonts w:ascii="Arial" w:hAnsi="Arial" w:cs="Arial"/>
          <w:b/>
          <w:bCs/>
          <w:sz w:val="22"/>
          <w:szCs w:val="22"/>
        </w:rPr>
        <w:t>Income tax</w:t>
      </w:r>
    </w:p>
    <w:p w14:paraId="274DA9AB" w14:textId="77777777" w:rsidR="00457C60" w:rsidRPr="00C92EA1" w:rsidRDefault="00457C60" w:rsidP="00EF1E67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C92EA1">
        <w:rPr>
          <w:rFonts w:ascii="Arial" w:hAnsi="Arial" w:cs="Arial"/>
          <w:sz w:val="22"/>
          <w:szCs w:val="22"/>
          <w:cs/>
        </w:rPr>
        <w:tab/>
      </w:r>
      <w:r w:rsidR="00E54285" w:rsidRPr="00C92EA1">
        <w:rPr>
          <w:rFonts w:ascii="Arial" w:hAnsi="Arial" w:cs="Arial"/>
          <w:sz w:val="22"/>
          <w:szCs w:val="22"/>
        </w:rPr>
        <w:t xml:space="preserve">Interim corporate income tax was calculated on profit before income tax for the </w:t>
      </w:r>
      <w:r w:rsidR="00C22DA5" w:rsidRPr="00C92EA1">
        <w:rPr>
          <w:rFonts w:ascii="Arial" w:hAnsi="Arial" w:cs="Arial"/>
          <w:sz w:val="22"/>
          <w:szCs w:val="22"/>
        </w:rPr>
        <w:t>periods</w:t>
      </w:r>
      <w:r w:rsidR="00E54285" w:rsidRPr="00C92EA1">
        <w:rPr>
          <w:rFonts w:ascii="Arial" w:hAnsi="Arial" w:cs="Arial"/>
          <w:sz w:val="22"/>
          <w:szCs w:val="22"/>
        </w:rPr>
        <w:t>, using the estimated effective tax rate for the year</w:t>
      </w:r>
      <w:r w:rsidR="00E54285" w:rsidRPr="00C92EA1">
        <w:rPr>
          <w:rFonts w:ascii="Arial" w:hAnsi="Arial" w:cs="Angsana New"/>
          <w:sz w:val="22"/>
          <w:szCs w:val="22"/>
          <w:cs/>
        </w:rPr>
        <w:t>.</w:t>
      </w:r>
    </w:p>
    <w:p w14:paraId="6972D0CC" w14:textId="11C53FFA" w:rsidR="00A92943" w:rsidRPr="00C92EA1" w:rsidRDefault="000976AC" w:rsidP="00EF1E67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C92EA1">
        <w:rPr>
          <w:rFonts w:ascii="Arial" w:hAnsi="Arial" w:cs="Arial"/>
          <w:sz w:val="22"/>
          <w:szCs w:val="22"/>
        </w:rPr>
        <w:tab/>
      </w:r>
      <w:r w:rsidR="00E54285" w:rsidRPr="00C92EA1">
        <w:rPr>
          <w:rFonts w:ascii="Arial" w:hAnsi="Arial" w:cs="Arial"/>
          <w:sz w:val="22"/>
          <w:szCs w:val="22"/>
        </w:rPr>
        <w:t xml:space="preserve">Income tax expenses for the </w:t>
      </w:r>
      <w:r w:rsidR="0082622C" w:rsidRPr="00C92EA1">
        <w:rPr>
          <w:rFonts w:ascii="Arial" w:hAnsi="Arial" w:cs="Arial"/>
          <w:sz w:val="22"/>
          <w:szCs w:val="22"/>
        </w:rPr>
        <w:t>three</w:t>
      </w:r>
      <w:r w:rsidR="0082622C" w:rsidRPr="00C92EA1">
        <w:rPr>
          <w:rFonts w:ascii="Arial" w:hAnsi="Arial" w:cs="Angsana New"/>
          <w:sz w:val="22"/>
          <w:szCs w:val="22"/>
          <w:cs/>
        </w:rPr>
        <w:t>-</w:t>
      </w:r>
      <w:r w:rsidR="0082622C" w:rsidRPr="00C92EA1">
        <w:rPr>
          <w:rFonts w:ascii="Arial" w:hAnsi="Arial" w:cs="Arial"/>
          <w:sz w:val="22"/>
          <w:szCs w:val="22"/>
        </w:rPr>
        <w:t>month</w:t>
      </w:r>
      <w:r w:rsidR="00ED4AB9" w:rsidRPr="00C92EA1">
        <w:rPr>
          <w:rFonts w:ascii="Arial" w:hAnsi="Arial" w:cs="Arial"/>
          <w:sz w:val="22"/>
          <w:szCs w:val="22"/>
        </w:rPr>
        <w:t xml:space="preserve"> and </w:t>
      </w:r>
      <w:r w:rsidR="006928F0" w:rsidRPr="00C92EA1">
        <w:rPr>
          <w:rFonts w:ascii="Arial" w:hAnsi="Arial" w:cs="Arial"/>
          <w:sz w:val="22"/>
          <w:szCs w:val="22"/>
        </w:rPr>
        <w:t>nine</w:t>
      </w:r>
      <w:r w:rsidR="00ED4AB9" w:rsidRPr="00C92EA1">
        <w:rPr>
          <w:rFonts w:ascii="Arial" w:hAnsi="Arial" w:cs="Angsana New"/>
          <w:sz w:val="22"/>
          <w:szCs w:val="22"/>
          <w:cs/>
        </w:rPr>
        <w:t>-</w:t>
      </w:r>
      <w:r w:rsidR="00ED4AB9" w:rsidRPr="00C92EA1">
        <w:rPr>
          <w:rFonts w:ascii="Arial" w:hAnsi="Arial" w:cs="Arial"/>
          <w:sz w:val="22"/>
          <w:szCs w:val="22"/>
        </w:rPr>
        <w:t xml:space="preserve">month </w:t>
      </w:r>
      <w:r w:rsidR="008D41A7" w:rsidRPr="00C92EA1">
        <w:rPr>
          <w:rFonts w:ascii="Arial" w:hAnsi="Arial" w:cs="Arial"/>
          <w:sz w:val="22"/>
          <w:szCs w:val="22"/>
        </w:rPr>
        <w:t>period</w:t>
      </w:r>
      <w:r w:rsidR="00F31904" w:rsidRPr="00C92EA1">
        <w:rPr>
          <w:rFonts w:ascii="Arial" w:hAnsi="Arial" w:cs="Arial"/>
          <w:sz w:val="22"/>
          <w:szCs w:val="22"/>
        </w:rPr>
        <w:t>s</w:t>
      </w:r>
      <w:r w:rsidR="008D41A7" w:rsidRPr="00C92EA1">
        <w:rPr>
          <w:rFonts w:ascii="Arial" w:hAnsi="Arial" w:cs="Arial"/>
          <w:sz w:val="22"/>
          <w:szCs w:val="22"/>
        </w:rPr>
        <w:t xml:space="preserve"> ended </w:t>
      </w:r>
      <w:r w:rsidR="00BD3DC1" w:rsidRPr="00C92EA1">
        <w:rPr>
          <w:rFonts w:ascii="Arial" w:hAnsi="Arial" w:cs="Arial"/>
          <w:sz w:val="22"/>
          <w:szCs w:val="22"/>
        </w:rPr>
        <w:t xml:space="preserve">30 </w:t>
      </w:r>
      <w:r w:rsidR="006928F0" w:rsidRPr="00C92EA1">
        <w:rPr>
          <w:rFonts w:ascii="Arial" w:hAnsi="Arial" w:cs="Arial"/>
          <w:sz w:val="22"/>
          <w:szCs w:val="22"/>
        </w:rPr>
        <w:t>September</w:t>
      </w:r>
      <w:r w:rsidR="00BD3DC1" w:rsidRPr="00C92EA1">
        <w:rPr>
          <w:rFonts w:ascii="Arial" w:hAnsi="Arial" w:cs="Angsana New"/>
          <w:sz w:val="22"/>
          <w:szCs w:val="22"/>
          <w:cs/>
        </w:rPr>
        <w:t xml:space="preserve"> </w:t>
      </w:r>
      <w:r w:rsidR="0082622C" w:rsidRPr="00C92EA1">
        <w:rPr>
          <w:rFonts w:ascii="Arial" w:hAnsi="Arial" w:cs="Arial"/>
          <w:sz w:val="22"/>
          <w:szCs w:val="22"/>
        </w:rPr>
        <w:t>2024</w:t>
      </w:r>
      <w:r w:rsidR="00A707DA" w:rsidRPr="00C92EA1">
        <w:rPr>
          <w:rFonts w:ascii="Arial" w:hAnsi="Arial" w:cs="Arial"/>
          <w:sz w:val="22"/>
          <w:szCs w:val="22"/>
        </w:rPr>
        <w:t xml:space="preserve"> and </w:t>
      </w:r>
      <w:r w:rsidR="0082622C" w:rsidRPr="00C92EA1">
        <w:rPr>
          <w:rFonts w:ascii="Arial" w:hAnsi="Arial" w:cs="Arial"/>
          <w:sz w:val="22"/>
          <w:szCs w:val="22"/>
        </w:rPr>
        <w:t>2023</w:t>
      </w:r>
      <w:r w:rsidR="00911422" w:rsidRPr="00C92EA1">
        <w:rPr>
          <w:rFonts w:ascii="Arial" w:hAnsi="Arial" w:cs="Angsana New"/>
          <w:sz w:val="22"/>
          <w:szCs w:val="22"/>
          <w:cs/>
        </w:rPr>
        <w:t xml:space="preserve"> </w:t>
      </w:r>
      <w:r w:rsidR="00EC6AA4" w:rsidRPr="00C92EA1">
        <w:rPr>
          <w:rFonts w:ascii="Arial" w:hAnsi="Arial" w:cs="Arial"/>
          <w:sz w:val="22"/>
          <w:szCs w:val="22"/>
        </w:rPr>
        <w:t>were</w:t>
      </w:r>
      <w:r w:rsidR="00E54285" w:rsidRPr="00C92EA1">
        <w:rPr>
          <w:rFonts w:ascii="Arial" w:hAnsi="Arial" w:cs="Arial"/>
          <w:sz w:val="22"/>
          <w:szCs w:val="22"/>
        </w:rPr>
        <w:t xml:space="preserve"> made up as follows</w:t>
      </w:r>
      <w:r w:rsidR="00E54285" w:rsidRPr="00C92EA1">
        <w:rPr>
          <w:rFonts w:ascii="Arial" w:hAnsi="Arial" w:cs="Angsana New"/>
          <w:sz w:val="22"/>
          <w:szCs w:val="22"/>
          <w:cs/>
        </w:rPr>
        <w:t>:</w:t>
      </w:r>
      <w:r w:rsidR="00E01818" w:rsidRPr="00C92EA1">
        <w:rPr>
          <w:rFonts w:ascii="Arial" w:hAnsi="Arial" w:cs="Angsana New"/>
          <w:sz w:val="22"/>
          <w:szCs w:val="2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ED4AB9" w:rsidRPr="00C92EA1" w14:paraId="5690E4E2" w14:textId="77777777" w:rsidTr="00CB1FF5">
        <w:tc>
          <w:tcPr>
            <w:tcW w:w="9090" w:type="dxa"/>
            <w:gridSpan w:val="5"/>
          </w:tcPr>
          <w:p w14:paraId="31850155" w14:textId="77777777" w:rsidR="00A437E8" w:rsidRPr="00C92EA1" w:rsidRDefault="00A437E8" w:rsidP="004B0E31">
            <w:pPr>
              <w:spacing w:line="380" w:lineRule="exact"/>
              <w:ind w:right="-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C92EA1">
              <w:rPr>
                <w:rFonts w:ascii="Arial" w:hAnsi="Arial" w:cs="Arial"/>
                <w:sz w:val="20"/>
                <w:szCs w:val="20"/>
              </w:rPr>
              <w:t>Unit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 xml:space="preserve">: </w:t>
            </w:r>
            <w:r w:rsidRPr="00C92EA1">
              <w:rPr>
                <w:rFonts w:ascii="Arial" w:hAnsi="Arial" w:cs="Arial"/>
                <w:sz w:val="20"/>
                <w:szCs w:val="20"/>
              </w:rPr>
              <w:t>Thousand Baht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</w:tr>
      <w:tr w:rsidR="00ED4AB9" w:rsidRPr="00C92EA1" w14:paraId="390BB60C" w14:textId="77777777" w:rsidTr="00CB1FF5">
        <w:tc>
          <w:tcPr>
            <w:tcW w:w="3960" w:type="dxa"/>
          </w:tcPr>
          <w:p w14:paraId="0FA98520" w14:textId="77777777" w:rsidR="00A437E8" w:rsidRPr="00C92EA1" w:rsidRDefault="00A437E8" w:rsidP="004B0E31">
            <w:pPr>
              <w:spacing w:line="380" w:lineRule="exact"/>
              <w:ind w:right="-14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0" w:type="dxa"/>
            <w:gridSpan w:val="4"/>
          </w:tcPr>
          <w:p w14:paraId="7564D9FD" w14:textId="05E00C67" w:rsidR="00A437E8" w:rsidRPr="00C92EA1" w:rsidRDefault="00A437E8" w:rsidP="004B0E3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For the three</w:t>
            </w:r>
            <w:r w:rsidRPr="00C92EA1">
              <w:rPr>
                <w:rFonts w:ascii="Arial" w:hAnsi="Arial"/>
                <w:sz w:val="20"/>
                <w:szCs w:val="20"/>
                <w:cs/>
              </w:rPr>
              <w:t>-</w:t>
            </w:r>
            <w:r w:rsidRPr="00C92EA1">
              <w:rPr>
                <w:rFonts w:ascii="Arial" w:hAnsi="Arial" w:cs="Arial"/>
                <w:sz w:val="20"/>
                <w:szCs w:val="20"/>
              </w:rPr>
              <w:t xml:space="preserve">month periods ended 30 </w:t>
            </w:r>
            <w:r w:rsidR="006928F0" w:rsidRPr="00C92EA1">
              <w:rPr>
                <w:rFonts w:ascii="Arial" w:hAnsi="Arial" w:cs="Arial"/>
                <w:sz w:val="20"/>
                <w:szCs w:val="20"/>
              </w:rPr>
              <w:t>September</w:t>
            </w:r>
          </w:p>
        </w:tc>
      </w:tr>
      <w:tr w:rsidR="00ED4AB9" w:rsidRPr="00C92EA1" w14:paraId="134EF547" w14:textId="77777777" w:rsidTr="00CB1FF5">
        <w:tc>
          <w:tcPr>
            <w:tcW w:w="3960" w:type="dxa"/>
          </w:tcPr>
          <w:p w14:paraId="1153BD02" w14:textId="77777777" w:rsidR="00A437E8" w:rsidRPr="00C92EA1" w:rsidRDefault="00A437E8" w:rsidP="004B0E31">
            <w:pPr>
              <w:spacing w:line="380" w:lineRule="exact"/>
              <w:ind w:right="-14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5" w:type="dxa"/>
            <w:gridSpan w:val="2"/>
          </w:tcPr>
          <w:p w14:paraId="5486B69D" w14:textId="77777777" w:rsidR="00A437E8" w:rsidRPr="00C92EA1" w:rsidRDefault="00A437E8" w:rsidP="004B0E3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 xml:space="preserve">Consolidated </w:t>
            </w:r>
          </w:p>
          <w:p w14:paraId="4F188A6A" w14:textId="77777777" w:rsidR="00A437E8" w:rsidRPr="00C92EA1" w:rsidRDefault="00A437E8" w:rsidP="004B0E3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  <w:tc>
          <w:tcPr>
            <w:tcW w:w="2565" w:type="dxa"/>
            <w:gridSpan w:val="2"/>
          </w:tcPr>
          <w:p w14:paraId="7B82D521" w14:textId="77777777" w:rsidR="00A437E8" w:rsidRPr="00C92EA1" w:rsidRDefault="00A437E8" w:rsidP="004B0E3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 xml:space="preserve">Separate          </w:t>
            </w:r>
          </w:p>
          <w:p w14:paraId="65373DE9" w14:textId="77777777" w:rsidR="00A437E8" w:rsidRPr="00C92EA1" w:rsidRDefault="00A437E8" w:rsidP="004B0E3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</w:tr>
      <w:tr w:rsidR="00ED4AB9" w:rsidRPr="00C92EA1" w14:paraId="6157096B" w14:textId="77777777" w:rsidTr="00CB1FF5">
        <w:tc>
          <w:tcPr>
            <w:tcW w:w="3960" w:type="dxa"/>
          </w:tcPr>
          <w:p w14:paraId="57247245" w14:textId="77777777" w:rsidR="00A437E8" w:rsidRPr="00C92EA1" w:rsidRDefault="00A437E8" w:rsidP="004B0E31">
            <w:pPr>
              <w:spacing w:line="380" w:lineRule="exact"/>
              <w:ind w:right="-14"/>
              <w:jc w:val="thaiDistribute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82" w:type="dxa"/>
          </w:tcPr>
          <w:p w14:paraId="2C4093DD" w14:textId="4739D65C" w:rsidR="00A437E8" w:rsidRPr="00C92EA1" w:rsidRDefault="00A437E8" w:rsidP="004B0E31">
            <w:pPr>
              <w:spacing w:line="380" w:lineRule="exact"/>
              <w:ind w:right="-14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92EA1">
              <w:rPr>
                <w:rFonts w:ascii="Arial" w:hAnsi="Arial" w:cs="Arial"/>
                <w:sz w:val="20"/>
                <w:szCs w:val="20"/>
                <w:u w:val="single"/>
              </w:rPr>
              <w:t>2024</w:t>
            </w:r>
          </w:p>
        </w:tc>
        <w:tc>
          <w:tcPr>
            <w:tcW w:w="1283" w:type="dxa"/>
          </w:tcPr>
          <w:p w14:paraId="4475541C" w14:textId="516F653D" w:rsidR="00A437E8" w:rsidRPr="00C92EA1" w:rsidRDefault="00A437E8" w:rsidP="004B0E31">
            <w:pPr>
              <w:spacing w:line="380" w:lineRule="exact"/>
              <w:ind w:right="-14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92EA1">
              <w:rPr>
                <w:rFonts w:ascii="Arial" w:hAnsi="Arial" w:cs="Arial"/>
                <w:sz w:val="20"/>
                <w:szCs w:val="20"/>
                <w:u w:val="single"/>
              </w:rPr>
              <w:t>2023</w:t>
            </w:r>
          </w:p>
        </w:tc>
        <w:tc>
          <w:tcPr>
            <w:tcW w:w="1282" w:type="dxa"/>
          </w:tcPr>
          <w:p w14:paraId="6428934E" w14:textId="2C800E04" w:rsidR="00A437E8" w:rsidRPr="00C92EA1" w:rsidRDefault="00A437E8" w:rsidP="004B0E31">
            <w:pPr>
              <w:spacing w:line="380" w:lineRule="exact"/>
              <w:ind w:right="-14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92EA1">
              <w:rPr>
                <w:rFonts w:ascii="Arial" w:hAnsi="Arial" w:cs="Arial"/>
                <w:sz w:val="20"/>
                <w:szCs w:val="20"/>
                <w:u w:val="single"/>
              </w:rPr>
              <w:t>2024</w:t>
            </w:r>
          </w:p>
        </w:tc>
        <w:tc>
          <w:tcPr>
            <w:tcW w:w="1283" w:type="dxa"/>
          </w:tcPr>
          <w:p w14:paraId="03A80F13" w14:textId="580B1527" w:rsidR="00A437E8" w:rsidRPr="00C92EA1" w:rsidRDefault="00A437E8" w:rsidP="004B0E31">
            <w:pPr>
              <w:spacing w:line="380" w:lineRule="exact"/>
              <w:ind w:right="-14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92EA1">
              <w:rPr>
                <w:rFonts w:ascii="Arial" w:hAnsi="Arial" w:cs="Arial"/>
                <w:sz w:val="20"/>
                <w:szCs w:val="20"/>
                <w:u w:val="single"/>
              </w:rPr>
              <w:t>2023</w:t>
            </w:r>
          </w:p>
        </w:tc>
      </w:tr>
      <w:tr w:rsidR="00ED4AB9" w:rsidRPr="00C92EA1" w14:paraId="43153D49" w14:textId="77777777" w:rsidTr="00CB1FF5">
        <w:trPr>
          <w:trHeight w:val="68"/>
        </w:trPr>
        <w:tc>
          <w:tcPr>
            <w:tcW w:w="3960" w:type="dxa"/>
          </w:tcPr>
          <w:p w14:paraId="63112C94" w14:textId="77777777" w:rsidR="00A437E8" w:rsidRPr="00C92EA1" w:rsidRDefault="00A437E8" w:rsidP="004B0E31">
            <w:pPr>
              <w:spacing w:line="380" w:lineRule="exact"/>
              <w:ind w:left="241" w:right="-108" w:hanging="25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2EA1">
              <w:rPr>
                <w:rFonts w:ascii="Arial" w:hAnsi="Arial" w:cs="Arial"/>
                <w:b/>
                <w:bCs/>
                <w:sz w:val="20"/>
                <w:szCs w:val="20"/>
              </w:rPr>
              <w:t>Current income tax</w:t>
            </w:r>
            <w:r w:rsidRPr="00C92EA1">
              <w:rPr>
                <w:rFonts w:ascii="Arial" w:hAnsi="Arial" w:cs="Angsana New"/>
                <w:b/>
                <w:bCs/>
                <w:sz w:val="20"/>
                <w:szCs w:val="20"/>
                <w:cs/>
              </w:rPr>
              <w:t>:</w:t>
            </w:r>
          </w:p>
        </w:tc>
        <w:tc>
          <w:tcPr>
            <w:tcW w:w="1282" w:type="dxa"/>
            <w:vAlign w:val="bottom"/>
          </w:tcPr>
          <w:p w14:paraId="24E81A63" w14:textId="77777777" w:rsidR="00A437E8" w:rsidRPr="00C92EA1" w:rsidRDefault="00A437E8" w:rsidP="004B0E31">
            <w:pPr>
              <w:tabs>
                <w:tab w:val="decimal" w:pos="972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7748FBAA" w14:textId="77777777" w:rsidR="00A437E8" w:rsidRPr="00C92EA1" w:rsidRDefault="00A437E8" w:rsidP="004B0E31">
            <w:pPr>
              <w:tabs>
                <w:tab w:val="decimal" w:pos="972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45EB8F56" w14:textId="77777777" w:rsidR="00A437E8" w:rsidRPr="00C92EA1" w:rsidRDefault="00A437E8" w:rsidP="004B0E31">
            <w:pPr>
              <w:tabs>
                <w:tab w:val="decimal" w:pos="972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78E6A357" w14:textId="77777777" w:rsidR="00A437E8" w:rsidRPr="00C92EA1" w:rsidRDefault="00A437E8" w:rsidP="004B0E31">
            <w:pPr>
              <w:tabs>
                <w:tab w:val="decimal" w:pos="972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8F0" w:rsidRPr="00C92EA1" w14:paraId="044A4534" w14:textId="77777777" w:rsidTr="00CB1FF5">
        <w:tc>
          <w:tcPr>
            <w:tcW w:w="3960" w:type="dxa"/>
          </w:tcPr>
          <w:p w14:paraId="20DCFCF4" w14:textId="77777777" w:rsidR="006928F0" w:rsidRPr="00C92EA1" w:rsidRDefault="006928F0" w:rsidP="006928F0">
            <w:pPr>
              <w:spacing w:line="380" w:lineRule="exact"/>
              <w:ind w:left="241" w:right="-108" w:hanging="259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Interim corporate income tax charge</w:t>
            </w:r>
          </w:p>
        </w:tc>
        <w:tc>
          <w:tcPr>
            <w:tcW w:w="1282" w:type="dxa"/>
            <w:vAlign w:val="bottom"/>
          </w:tcPr>
          <w:p w14:paraId="58E0D18A" w14:textId="15ED62EF" w:rsidR="006928F0" w:rsidRPr="00C92EA1" w:rsidRDefault="007138E0" w:rsidP="006928F0">
            <w:pPr>
              <w:tabs>
                <w:tab w:val="decimal" w:pos="966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10,568</w:t>
            </w:r>
          </w:p>
        </w:tc>
        <w:tc>
          <w:tcPr>
            <w:tcW w:w="1283" w:type="dxa"/>
            <w:vAlign w:val="bottom"/>
          </w:tcPr>
          <w:p w14:paraId="43D37E1D" w14:textId="30EC1A2D" w:rsidR="006928F0" w:rsidRPr="00C92EA1" w:rsidRDefault="006928F0" w:rsidP="006928F0">
            <w:pPr>
              <w:tabs>
                <w:tab w:val="decimal" w:pos="966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2,744</w:t>
            </w:r>
          </w:p>
        </w:tc>
        <w:tc>
          <w:tcPr>
            <w:tcW w:w="1282" w:type="dxa"/>
            <w:vAlign w:val="bottom"/>
          </w:tcPr>
          <w:p w14:paraId="2399F65A" w14:textId="06FED90B" w:rsidR="006928F0" w:rsidRPr="00C92EA1" w:rsidRDefault="007138E0" w:rsidP="006928F0">
            <w:pPr>
              <w:tabs>
                <w:tab w:val="decimal" w:pos="966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10,180</w:t>
            </w:r>
          </w:p>
        </w:tc>
        <w:tc>
          <w:tcPr>
            <w:tcW w:w="1283" w:type="dxa"/>
            <w:vAlign w:val="bottom"/>
          </w:tcPr>
          <w:p w14:paraId="648CB009" w14:textId="3A071699" w:rsidR="006928F0" w:rsidRPr="00C92EA1" w:rsidRDefault="006928F0" w:rsidP="006928F0">
            <w:pPr>
              <w:tabs>
                <w:tab w:val="decimal" w:pos="966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3,049</w:t>
            </w:r>
          </w:p>
        </w:tc>
      </w:tr>
      <w:tr w:rsidR="006928F0" w:rsidRPr="00C92EA1" w14:paraId="230A7C00" w14:textId="77777777" w:rsidTr="00CB1FF5">
        <w:tc>
          <w:tcPr>
            <w:tcW w:w="3960" w:type="dxa"/>
          </w:tcPr>
          <w:p w14:paraId="304DA000" w14:textId="77777777" w:rsidR="006928F0" w:rsidRPr="00C92EA1" w:rsidRDefault="006928F0" w:rsidP="006928F0">
            <w:pPr>
              <w:spacing w:line="380" w:lineRule="exact"/>
              <w:ind w:left="241" w:right="-108" w:hanging="25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2EA1">
              <w:rPr>
                <w:rFonts w:ascii="Arial" w:hAnsi="Arial" w:cs="Arial"/>
                <w:b/>
                <w:bCs/>
                <w:sz w:val="20"/>
                <w:szCs w:val="20"/>
              </w:rPr>
              <w:t>Deferred tax</w:t>
            </w:r>
            <w:r w:rsidRPr="00C92EA1">
              <w:rPr>
                <w:rFonts w:ascii="Arial" w:hAnsi="Arial" w:cs="Angsana New"/>
                <w:b/>
                <w:bCs/>
                <w:sz w:val="20"/>
                <w:szCs w:val="20"/>
                <w:cs/>
              </w:rPr>
              <w:t>:</w:t>
            </w:r>
          </w:p>
        </w:tc>
        <w:tc>
          <w:tcPr>
            <w:tcW w:w="1282" w:type="dxa"/>
            <w:vAlign w:val="bottom"/>
          </w:tcPr>
          <w:p w14:paraId="2CFFFE1D" w14:textId="77777777" w:rsidR="006928F0" w:rsidRPr="00C92EA1" w:rsidRDefault="006928F0" w:rsidP="006928F0">
            <w:pPr>
              <w:tabs>
                <w:tab w:val="decimal" w:pos="966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73C45767" w14:textId="77777777" w:rsidR="006928F0" w:rsidRPr="00C92EA1" w:rsidRDefault="006928F0" w:rsidP="006928F0">
            <w:pPr>
              <w:tabs>
                <w:tab w:val="decimal" w:pos="966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4E5A0573" w14:textId="77777777" w:rsidR="006928F0" w:rsidRPr="00C92EA1" w:rsidRDefault="006928F0" w:rsidP="006928F0">
            <w:pPr>
              <w:tabs>
                <w:tab w:val="decimal" w:pos="966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6E8FF081" w14:textId="77777777" w:rsidR="006928F0" w:rsidRPr="00C92EA1" w:rsidRDefault="006928F0" w:rsidP="006928F0">
            <w:pPr>
              <w:tabs>
                <w:tab w:val="decimal" w:pos="966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8F0" w:rsidRPr="00C92EA1" w14:paraId="35CA8A08" w14:textId="77777777" w:rsidTr="00CB1FF5">
        <w:tc>
          <w:tcPr>
            <w:tcW w:w="3960" w:type="dxa"/>
            <w:vAlign w:val="bottom"/>
          </w:tcPr>
          <w:p w14:paraId="6443DEA5" w14:textId="77777777" w:rsidR="006928F0" w:rsidRPr="00C92EA1" w:rsidRDefault="006928F0" w:rsidP="006928F0">
            <w:pPr>
              <w:spacing w:line="380" w:lineRule="exact"/>
              <w:ind w:left="241" w:right="-108" w:hanging="259"/>
              <w:rPr>
                <w:rFonts w:ascii="Arial" w:hAnsi="Arial" w:cs="Arial"/>
                <w:sz w:val="20"/>
                <w:szCs w:val="20"/>
                <w:cs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lastRenderedPageBreak/>
              <w:t>Relating to origination and reversal of temporary differences</w:t>
            </w:r>
          </w:p>
        </w:tc>
        <w:tc>
          <w:tcPr>
            <w:tcW w:w="1282" w:type="dxa"/>
            <w:vAlign w:val="bottom"/>
          </w:tcPr>
          <w:p w14:paraId="1AC14732" w14:textId="5A5B1DC7" w:rsidR="006928F0" w:rsidRPr="00C92EA1" w:rsidRDefault="005B2293" w:rsidP="006928F0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1,309</w:t>
            </w:r>
            <w:r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03D5082F" w14:textId="76213E74" w:rsidR="006928F0" w:rsidRPr="00C92EA1" w:rsidRDefault="006928F0" w:rsidP="006928F0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1282" w:type="dxa"/>
            <w:vAlign w:val="bottom"/>
          </w:tcPr>
          <w:p w14:paraId="1EA79D56" w14:textId="4A150250" w:rsidR="006928F0" w:rsidRPr="00C92EA1" w:rsidRDefault="005B2293" w:rsidP="006928F0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1,259</w:t>
            </w:r>
            <w:r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F4BB0CE" w14:textId="7CAB03F0" w:rsidR="006928F0" w:rsidRPr="00C92EA1" w:rsidRDefault="006928F0" w:rsidP="006928F0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98</w:t>
            </w:r>
          </w:p>
        </w:tc>
      </w:tr>
      <w:tr w:rsidR="006928F0" w:rsidRPr="00C92EA1" w14:paraId="6F6411F7" w14:textId="77777777" w:rsidTr="00CB1FF5">
        <w:tc>
          <w:tcPr>
            <w:tcW w:w="3960" w:type="dxa"/>
          </w:tcPr>
          <w:p w14:paraId="361E1B6A" w14:textId="77777777" w:rsidR="006928F0" w:rsidRPr="00C92EA1" w:rsidRDefault="006928F0" w:rsidP="006928F0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5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2EA1">
              <w:rPr>
                <w:rFonts w:ascii="Arial" w:hAnsi="Arial" w:cs="Arial"/>
                <w:b/>
                <w:bCs/>
                <w:sz w:val="20"/>
                <w:szCs w:val="20"/>
              </w:rPr>
              <w:t>Income tax expenses reported in the statement of comprehensive income</w:t>
            </w:r>
          </w:p>
        </w:tc>
        <w:tc>
          <w:tcPr>
            <w:tcW w:w="1282" w:type="dxa"/>
            <w:vAlign w:val="bottom"/>
          </w:tcPr>
          <w:p w14:paraId="3C0E886D" w14:textId="4CEC001D" w:rsidR="006928F0" w:rsidRPr="00C92EA1" w:rsidRDefault="00656DBF" w:rsidP="006928F0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9,259</w:t>
            </w:r>
          </w:p>
        </w:tc>
        <w:tc>
          <w:tcPr>
            <w:tcW w:w="1283" w:type="dxa"/>
            <w:vAlign w:val="bottom"/>
          </w:tcPr>
          <w:p w14:paraId="14948C0D" w14:textId="04D4469E" w:rsidR="006928F0" w:rsidRPr="00C92EA1" w:rsidRDefault="006928F0" w:rsidP="006928F0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2,839</w:t>
            </w:r>
          </w:p>
        </w:tc>
        <w:tc>
          <w:tcPr>
            <w:tcW w:w="1282" w:type="dxa"/>
            <w:vAlign w:val="bottom"/>
          </w:tcPr>
          <w:p w14:paraId="21CD8905" w14:textId="79E798D2" w:rsidR="006928F0" w:rsidRPr="00C92EA1" w:rsidRDefault="00656DBF" w:rsidP="006928F0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8,921</w:t>
            </w:r>
          </w:p>
        </w:tc>
        <w:tc>
          <w:tcPr>
            <w:tcW w:w="1283" w:type="dxa"/>
            <w:vAlign w:val="bottom"/>
          </w:tcPr>
          <w:p w14:paraId="650E446E" w14:textId="1D854CB0" w:rsidR="006928F0" w:rsidRPr="00C92EA1" w:rsidRDefault="006928F0" w:rsidP="006928F0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3,147</w:t>
            </w:r>
          </w:p>
        </w:tc>
      </w:tr>
    </w:tbl>
    <w:p w14:paraId="5E6E646C" w14:textId="77777777" w:rsidR="00FA584C" w:rsidRPr="00C92EA1" w:rsidRDefault="00FA584C">
      <w:pPr>
        <w:overflowPunct/>
        <w:autoSpaceDE/>
        <w:autoSpaceDN/>
        <w:adjustRightInd/>
        <w:textAlignment w:val="auto"/>
        <w:rPr>
          <w:rFonts w:ascii="Arial" w:hAnsi="Arial" w:cs="Arial"/>
          <w:sz w:val="22"/>
          <w:szCs w:val="22"/>
        </w:rPr>
      </w:pPr>
      <w:r w:rsidRPr="00C92EA1">
        <w:rPr>
          <w:rFonts w:ascii="Arial" w:hAnsi="Arial" w:cs="Angsana New"/>
          <w:sz w:val="22"/>
          <w:szCs w:val="22"/>
          <w:cs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ED4AB9" w:rsidRPr="00C92EA1" w14:paraId="6B8AADFC" w14:textId="77777777" w:rsidTr="00CB1FF5">
        <w:tc>
          <w:tcPr>
            <w:tcW w:w="9090" w:type="dxa"/>
            <w:gridSpan w:val="5"/>
          </w:tcPr>
          <w:p w14:paraId="6D12210C" w14:textId="6CE76FB9" w:rsidR="00A437E8" w:rsidRPr="00C92EA1" w:rsidRDefault="00A437E8" w:rsidP="004B0E31">
            <w:pPr>
              <w:spacing w:line="380" w:lineRule="exact"/>
              <w:ind w:right="-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ngsana New"/>
                <w:sz w:val="20"/>
                <w:szCs w:val="20"/>
                <w:cs/>
              </w:rPr>
              <w:lastRenderedPageBreak/>
              <w:t>(</w:t>
            </w:r>
            <w:r w:rsidRPr="00C92EA1">
              <w:rPr>
                <w:rFonts w:ascii="Arial" w:hAnsi="Arial" w:cs="Arial"/>
                <w:sz w:val="20"/>
                <w:szCs w:val="20"/>
              </w:rPr>
              <w:t>Unit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 xml:space="preserve">: </w:t>
            </w:r>
            <w:r w:rsidRPr="00C92EA1">
              <w:rPr>
                <w:rFonts w:ascii="Arial" w:hAnsi="Arial" w:cs="Arial"/>
                <w:sz w:val="20"/>
                <w:szCs w:val="20"/>
              </w:rPr>
              <w:t>Thousand Baht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</w:tr>
      <w:tr w:rsidR="00ED4AB9" w:rsidRPr="00C92EA1" w14:paraId="6FA1AA8E" w14:textId="77777777" w:rsidTr="00CB1FF5">
        <w:tc>
          <w:tcPr>
            <w:tcW w:w="3960" w:type="dxa"/>
          </w:tcPr>
          <w:p w14:paraId="42419AA7" w14:textId="77777777" w:rsidR="00A437E8" w:rsidRPr="00C92EA1" w:rsidRDefault="00A437E8" w:rsidP="004B0E31">
            <w:pPr>
              <w:spacing w:line="380" w:lineRule="exact"/>
              <w:ind w:right="-14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0" w:type="dxa"/>
            <w:gridSpan w:val="4"/>
          </w:tcPr>
          <w:p w14:paraId="69D6C71E" w14:textId="1A52F336" w:rsidR="00A437E8" w:rsidRPr="00C92EA1" w:rsidRDefault="00A437E8" w:rsidP="004B0E3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 xml:space="preserve">For the </w:t>
            </w:r>
            <w:r w:rsidR="006928F0" w:rsidRPr="00C92EA1">
              <w:rPr>
                <w:rFonts w:ascii="Arial" w:hAnsi="Arial" w:cs="Arial"/>
                <w:sz w:val="20"/>
                <w:szCs w:val="20"/>
              </w:rPr>
              <w:t>nine</w:t>
            </w:r>
            <w:r w:rsidRPr="00C92EA1">
              <w:rPr>
                <w:rFonts w:ascii="Arial" w:hAnsi="Arial"/>
                <w:sz w:val="20"/>
                <w:szCs w:val="20"/>
                <w:cs/>
              </w:rPr>
              <w:t>-</w:t>
            </w:r>
            <w:r w:rsidRPr="00C92EA1">
              <w:rPr>
                <w:rFonts w:ascii="Arial" w:hAnsi="Arial" w:cs="Arial"/>
                <w:sz w:val="20"/>
                <w:szCs w:val="20"/>
              </w:rPr>
              <w:t xml:space="preserve">month periods ended 30 </w:t>
            </w:r>
            <w:r w:rsidR="006928F0" w:rsidRPr="00C92EA1">
              <w:rPr>
                <w:rFonts w:ascii="Arial" w:hAnsi="Arial" w:cs="Arial"/>
                <w:sz w:val="20"/>
                <w:szCs w:val="20"/>
              </w:rPr>
              <w:t>September</w:t>
            </w:r>
          </w:p>
        </w:tc>
      </w:tr>
      <w:tr w:rsidR="00ED4AB9" w:rsidRPr="00C92EA1" w14:paraId="5BD7BB20" w14:textId="77777777" w:rsidTr="00CB1FF5">
        <w:tc>
          <w:tcPr>
            <w:tcW w:w="3960" w:type="dxa"/>
          </w:tcPr>
          <w:p w14:paraId="2818EF91" w14:textId="77777777" w:rsidR="00A437E8" w:rsidRPr="00C92EA1" w:rsidRDefault="00A437E8" w:rsidP="004B0E31">
            <w:pPr>
              <w:spacing w:line="380" w:lineRule="exact"/>
              <w:ind w:right="-14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5" w:type="dxa"/>
            <w:gridSpan w:val="2"/>
          </w:tcPr>
          <w:p w14:paraId="5FAB4964" w14:textId="77777777" w:rsidR="00A437E8" w:rsidRPr="00C92EA1" w:rsidRDefault="00A437E8" w:rsidP="004B0E3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 xml:space="preserve">Consolidated </w:t>
            </w:r>
          </w:p>
          <w:p w14:paraId="492B789D" w14:textId="77777777" w:rsidR="00A437E8" w:rsidRPr="00C92EA1" w:rsidRDefault="00A437E8" w:rsidP="004B0E3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  <w:tc>
          <w:tcPr>
            <w:tcW w:w="2565" w:type="dxa"/>
            <w:gridSpan w:val="2"/>
          </w:tcPr>
          <w:p w14:paraId="23BEFF78" w14:textId="77777777" w:rsidR="00A437E8" w:rsidRPr="00C92EA1" w:rsidRDefault="00A437E8" w:rsidP="004B0E3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 xml:space="preserve">Separate          </w:t>
            </w:r>
          </w:p>
          <w:p w14:paraId="715B6FAA" w14:textId="77777777" w:rsidR="00A437E8" w:rsidRPr="00C92EA1" w:rsidRDefault="00A437E8" w:rsidP="004B0E3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</w:tr>
      <w:tr w:rsidR="00ED4AB9" w:rsidRPr="00C92EA1" w14:paraId="479DF474" w14:textId="77777777" w:rsidTr="00CB1FF5">
        <w:tc>
          <w:tcPr>
            <w:tcW w:w="3960" w:type="dxa"/>
          </w:tcPr>
          <w:p w14:paraId="7E32A9E4" w14:textId="77777777" w:rsidR="00A437E8" w:rsidRPr="00C92EA1" w:rsidRDefault="00A437E8" w:rsidP="004B0E31">
            <w:pPr>
              <w:spacing w:line="380" w:lineRule="exact"/>
              <w:ind w:right="-14"/>
              <w:jc w:val="thaiDistribute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82" w:type="dxa"/>
          </w:tcPr>
          <w:p w14:paraId="78AC85E9" w14:textId="6CBAFC51" w:rsidR="00A437E8" w:rsidRPr="00C92EA1" w:rsidRDefault="00A437E8" w:rsidP="004B0E31">
            <w:pPr>
              <w:spacing w:line="380" w:lineRule="exact"/>
              <w:ind w:right="-14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92EA1">
              <w:rPr>
                <w:rFonts w:ascii="Arial" w:hAnsi="Arial" w:cs="Arial"/>
                <w:sz w:val="20"/>
                <w:szCs w:val="20"/>
                <w:u w:val="single"/>
              </w:rPr>
              <w:t>2024</w:t>
            </w:r>
          </w:p>
        </w:tc>
        <w:tc>
          <w:tcPr>
            <w:tcW w:w="1283" w:type="dxa"/>
          </w:tcPr>
          <w:p w14:paraId="0D9A460A" w14:textId="1DC4B732" w:rsidR="00A437E8" w:rsidRPr="00C92EA1" w:rsidRDefault="00A437E8" w:rsidP="004B0E31">
            <w:pPr>
              <w:spacing w:line="380" w:lineRule="exact"/>
              <w:ind w:right="-14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92EA1">
              <w:rPr>
                <w:rFonts w:ascii="Arial" w:hAnsi="Arial" w:cs="Arial"/>
                <w:sz w:val="20"/>
                <w:szCs w:val="20"/>
                <w:u w:val="single"/>
              </w:rPr>
              <w:t>2023</w:t>
            </w:r>
          </w:p>
        </w:tc>
        <w:tc>
          <w:tcPr>
            <w:tcW w:w="1282" w:type="dxa"/>
          </w:tcPr>
          <w:p w14:paraId="727DB3FD" w14:textId="18970FFB" w:rsidR="00A437E8" w:rsidRPr="00C92EA1" w:rsidRDefault="00A437E8" w:rsidP="004B0E31">
            <w:pPr>
              <w:spacing w:line="380" w:lineRule="exact"/>
              <w:ind w:right="-14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92EA1">
              <w:rPr>
                <w:rFonts w:ascii="Arial" w:hAnsi="Arial" w:cs="Arial"/>
                <w:sz w:val="20"/>
                <w:szCs w:val="20"/>
                <w:u w:val="single"/>
              </w:rPr>
              <w:t>2024</w:t>
            </w:r>
          </w:p>
        </w:tc>
        <w:tc>
          <w:tcPr>
            <w:tcW w:w="1283" w:type="dxa"/>
          </w:tcPr>
          <w:p w14:paraId="5B6EE041" w14:textId="7A54180E" w:rsidR="00A437E8" w:rsidRPr="00C92EA1" w:rsidRDefault="00A437E8" w:rsidP="004B0E31">
            <w:pPr>
              <w:spacing w:line="380" w:lineRule="exact"/>
              <w:ind w:right="-14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92EA1">
              <w:rPr>
                <w:rFonts w:ascii="Arial" w:hAnsi="Arial" w:cs="Arial"/>
                <w:sz w:val="20"/>
                <w:szCs w:val="20"/>
                <w:u w:val="single"/>
              </w:rPr>
              <w:t>2023</w:t>
            </w:r>
          </w:p>
        </w:tc>
      </w:tr>
      <w:tr w:rsidR="00ED4AB9" w:rsidRPr="00C92EA1" w14:paraId="47546C65" w14:textId="77777777" w:rsidTr="00CB1FF5">
        <w:tc>
          <w:tcPr>
            <w:tcW w:w="3960" w:type="dxa"/>
          </w:tcPr>
          <w:p w14:paraId="11B7F3FD" w14:textId="77777777" w:rsidR="00A437E8" w:rsidRPr="00C92EA1" w:rsidRDefault="00A437E8" w:rsidP="004B0E31">
            <w:pPr>
              <w:spacing w:line="380" w:lineRule="exact"/>
              <w:ind w:left="241" w:right="-108" w:hanging="25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2EA1">
              <w:rPr>
                <w:rFonts w:ascii="Arial" w:hAnsi="Arial" w:cs="Arial"/>
                <w:b/>
                <w:bCs/>
                <w:sz w:val="20"/>
                <w:szCs w:val="20"/>
              </w:rPr>
              <w:t>Current income tax</w:t>
            </w:r>
            <w:r w:rsidRPr="00C92EA1">
              <w:rPr>
                <w:rFonts w:ascii="Arial" w:hAnsi="Arial" w:cs="Angsana New"/>
                <w:b/>
                <w:bCs/>
                <w:sz w:val="20"/>
                <w:szCs w:val="20"/>
                <w:cs/>
              </w:rPr>
              <w:t>:</w:t>
            </w:r>
          </w:p>
        </w:tc>
        <w:tc>
          <w:tcPr>
            <w:tcW w:w="1282" w:type="dxa"/>
            <w:vAlign w:val="bottom"/>
          </w:tcPr>
          <w:p w14:paraId="5917EF53" w14:textId="77777777" w:rsidR="00A437E8" w:rsidRPr="00C92EA1" w:rsidRDefault="00A437E8" w:rsidP="004B0E31">
            <w:pPr>
              <w:tabs>
                <w:tab w:val="decimal" w:pos="972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064528C2" w14:textId="77777777" w:rsidR="00A437E8" w:rsidRPr="00C92EA1" w:rsidRDefault="00A437E8" w:rsidP="004B0E31">
            <w:pPr>
              <w:tabs>
                <w:tab w:val="decimal" w:pos="972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263959A5" w14:textId="77777777" w:rsidR="00A437E8" w:rsidRPr="00C92EA1" w:rsidRDefault="00A437E8" w:rsidP="004B0E31">
            <w:pPr>
              <w:tabs>
                <w:tab w:val="decimal" w:pos="972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0130C724" w14:textId="77777777" w:rsidR="00A437E8" w:rsidRPr="00C92EA1" w:rsidRDefault="00A437E8" w:rsidP="004B0E31">
            <w:pPr>
              <w:tabs>
                <w:tab w:val="decimal" w:pos="972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8F0" w:rsidRPr="00C92EA1" w14:paraId="466B6ACC" w14:textId="77777777" w:rsidTr="00CB1FF5">
        <w:tc>
          <w:tcPr>
            <w:tcW w:w="3960" w:type="dxa"/>
          </w:tcPr>
          <w:p w14:paraId="0CCF4100" w14:textId="77777777" w:rsidR="006928F0" w:rsidRPr="00C92EA1" w:rsidRDefault="006928F0" w:rsidP="006928F0">
            <w:pPr>
              <w:spacing w:line="380" w:lineRule="exact"/>
              <w:ind w:left="241" w:right="-108" w:hanging="259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Interim corporate income tax charge</w:t>
            </w:r>
          </w:p>
        </w:tc>
        <w:tc>
          <w:tcPr>
            <w:tcW w:w="1282" w:type="dxa"/>
            <w:vAlign w:val="bottom"/>
          </w:tcPr>
          <w:p w14:paraId="05FD67EF" w14:textId="3D4F25A4" w:rsidR="006928F0" w:rsidRPr="00C92EA1" w:rsidRDefault="00F25BA7" w:rsidP="006928F0">
            <w:pPr>
              <w:tabs>
                <w:tab w:val="decimal" w:pos="966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16,218</w:t>
            </w:r>
          </w:p>
        </w:tc>
        <w:tc>
          <w:tcPr>
            <w:tcW w:w="1283" w:type="dxa"/>
            <w:vAlign w:val="bottom"/>
          </w:tcPr>
          <w:p w14:paraId="6588E183" w14:textId="6C470007" w:rsidR="006928F0" w:rsidRPr="00C92EA1" w:rsidRDefault="006928F0" w:rsidP="006928F0">
            <w:pPr>
              <w:tabs>
                <w:tab w:val="decimal" w:pos="966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13,948</w:t>
            </w:r>
          </w:p>
        </w:tc>
        <w:tc>
          <w:tcPr>
            <w:tcW w:w="1282" w:type="dxa"/>
            <w:vAlign w:val="bottom"/>
          </w:tcPr>
          <w:p w14:paraId="4F404671" w14:textId="582003BC" w:rsidR="006928F0" w:rsidRPr="00C92EA1" w:rsidRDefault="00F25BA7" w:rsidP="006928F0">
            <w:pPr>
              <w:tabs>
                <w:tab w:val="decimal" w:pos="966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14,435</w:t>
            </w:r>
          </w:p>
        </w:tc>
        <w:tc>
          <w:tcPr>
            <w:tcW w:w="1283" w:type="dxa"/>
            <w:vAlign w:val="bottom"/>
          </w:tcPr>
          <w:p w14:paraId="6FDB2D72" w14:textId="617D47E9" w:rsidR="006928F0" w:rsidRPr="00C92EA1" w:rsidRDefault="006928F0" w:rsidP="006928F0">
            <w:pPr>
              <w:tabs>
                <w:tab w:val="decimal" w:pos="966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13,692</w:t>
            </w:r>
          </w:p>
        </w:tc>
      </w:tr>
      <w:tr w:rsidR="006928F0" w:rsidRPr="00C92EA1" w14:paraId="3124EDE0" w14:textId="77777777" w:rsidTr="00CB1FF5">
        <w:tc>
          <w:tcPr>
            <w:tcW w:w="3960" w:type="dxa"/>
          </w:tcPr>
          <w:p w14:paraId="21ECDBAB" w14:textId="77777777" w:rsidR="006928F0" w:rsidRPr="00C92EA1" w:rsidRDefault="006928F0" w:rsidP="006928F0">
            <w:pPr>
              <w:spacing w:line="380" w:lineRule="exact"/>
              <w:ind w:left="241" w:right="-108" w:hanging="25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2EA1">
              <w:rPr>
                <w:rFonts w:ascii="Arial" w:hAnsi="Arial" w:cs="Arial"/>
                <w:b/>
                <w:bCs/>
                <w:sz w:val="20"/>
                <w:szCs w:val="20"/>
              </w:rPr>
              <w:t>Deferred tax</w:t>
            </w:r>
            <w:r w:rsidRPr="00C92EA1">
              <w:rPr>
                <w:rFonts w:ascii="Arial" w:hAnsi="Arial" w:cs="Angsana New"/>
                <w:b/>
                <w:bCs/>
                <w:sz w:val="20"/>
                <w:szCs w:val="20"/>
                <w:cs/>
              </w:rPr>
              <w:t>:</w:t>
            </w:r>
          </w:p>
        </w:tc>
        <w:tc>
          <w:tcPr>
            <w:tcW w:w="1282" w:type="dxa"/>
            <w:vAlign w:val="bottom"/>
          </w:tcPr>
          <w:p w14:paraId="16B3F482" w14:textId="77777777" w:rsidR="006928F0" w:rsidRPr="00C92EA1" w:rsidRDefault="006928F0" w:rsidP="006928F0">
            <w:pPr>
              <w:tabs>
                <w:tab w:val="decimal" w:pos="966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10B7DA59" w14:textId="77777777" w:rsidR="006928F0" w:rsidRPr="00C92EA1" w:rsidRDefault="006928F0" w:rsidP="006928F0">
            <w:pPr>
              <w:tabs>
                <w:tab w:val="decimal" w:pos="966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784047DE" w14:textId="77777777" w:rsidR="006928F0" w:rsidRPr="00C92EA1" w:rsidRDefault="006928F0" w:rsidP="006928F0">
            <w:pPr>
              <w:tabs>
                <w:tab w:val="decimal" w:pos="966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5512110C" w14:textId="77777777" w:rsidR="006928F0" w:rsidRPr="00C92EA1" w:rsidRDefault="006928F0" w:rsidP="006928F0">
            <w:pPr>
              <w:tabs>
                <w:tab w:val="decimal" w:pos="966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8F0" w:rsidRPr="00C92EA1" w14:paraId="6DAB9F6A" w14:textId="77777777" w:rsidTr="00CB1FF5">
        <w:tc>
          <w:tcPr>
            <w:tcW w:w="3960" w:type="dxa"/>
            <w:vAlign w:val="bottom"/>
          </w:tcPr>
          <w:p w14:paraId="70C66F28" w14:textId="77777777" w:rsidR="006928F0" w:rsidRPr="00C92EA1" w:rsidRDefault="006928F0" w:rsidP="006928F0">
            <w:pPr>
              <w:spacing w:line="380" w:lineRule="exact"/>
              <w:ind w:left="241" w:right="-108" w:hanging="259"/>
              <w:rPr>
                <w:rFonts w:ascii="Arial" w:hAnsi="Arial" w:cs="Arial"/>
                <w:sz w:val="20"/>
                <w:szCs w:val="20"/>
                <w:cs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Relating to origination and reversal of temporary differences</w:t>
            </w:r>
          </w:p>
        </w:tc>
        <w:tc>
          <w:tcPr>
            <w:tcW w:w="1282" w:type="dxa"/>
            <w:vAlign w:val="bottom"/>
          </w:tcPr>
          <w:p w14:paraId="07A347FF" w14:textId="6089BC3D" w:rsidR="006928F0" w:rsidRPr="00C92EA1" w:rsidRDefault="00767DA2" w:rsidP="006928F0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514</w:t>
            </w:r>
          </w:p>
        </w:tc>
        <w:tc>
          <w:tcPr>
            <w:tcW w:w="1283" w:type="dxa"/>
            <w:vAlign w:val="bottom"/>
          </w:tcPr>
          <w:p w14:paraId="1E0DBBDC" w14:textId="703B9634" w:rsidR="006928F0" w:rsidRPr="00C92EA1" w:rsidRDefault="006928F0" w:rsidP="006928F0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C92EA1">
              <w:rPr>
                <w:rFonts w:ascii="Arial" w:hAnsi="Arial" w:cs="Arial"/>
                <w:sz w:val="20"/>
                <w:szCs w:val="20"/>
              </w:rPr>
              <w:t>3,175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0FEC9F92" w14:textId="450C5D7B" w:rsidR="006928F0" w:rsidRPr="00C92EA1" w:rsidRDefault="00C84C53" w:rsidP="006928F0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73</w:t>
            </w:r>
            <w:r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03B263CF" w14:textId="18DA05DD" w:rsidR="006928F0" w:rsidRPr="00C92EA1" w:rsidRDefault="006928F0" w:rsidP="006928F0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C92EA1">
              <w:rPr>
                <w:rFonts w:ascii="Arial" w:hAnsi="Arial" w:cs="Arial"/>
                <w:sz w:val="20"/>
                <w:szCs w:val="20"/>
              </w:rPr>
              <w:t>2,974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</w:tr>
      <w:tr w:rsidR="006928F0" w:rsidRPr="00C92EA1" w14:paraId="368B0632" w14:textId="77777777" w:rsidTr="00CB1FF5">
        <w:tc>
          <w:tcPr>
            <w:tcW w:w="3960" w:type="dxa"/>
          </w:tcPr>
          <w:p w14:paraId="6C0F8D95" w14:textId="77777777" w:rsidR="006928F0" w:rsidRPr="00C92EA1" w:rsidRDefault="006928F0" w:rsidP="006928F0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5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2EA1">
              <w:rPr>
                <w:rFonts w:ascii="Arial" w:hAnsi="Arial" w:cs="Arial"/>
                <w:b/>
                <w:bCs/>
                <w:sz w:val="20"/>
                <w:szCs w:val="20"/>
              </w:rPr>
              <w:t>Income tax expenses reported in the statement of comprehensive income</w:t>
            </w:r>
          </w:p>
        </w:tc>
        <w:tc>
          <w:tcPr>
            <w:tcW w:w="1282" w:type="dxa"/>
            <w:vAlign w:val="bottom"/>
          </w:tcPr>
          <w:p w14:paraId="2BB77282" w14:textId="5E6C87E0" w:rsidR="006928F0" w:rsidRPr="00C92EA1" w:rsidRDefault="00767DA2" w:rsidP="006928F0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84C53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,732</w:t>
            </w:r>
          </w:p>
        </w:tc>
        <w:tc>
          <w:tcPr>
            <w:tcW w:w="1283" w:type="dxa"/>
            <w:vAlign w:val="bottom"/>
          </w:tcPr>
          <w:p w14:paraId="37B0B5ED" w14:textId="0ADD16C9" w:rsidR="006928F0" w:rsidRPr="00C92EA1" w:rsidRDefault="006928F0" w:rsidP="006928F0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10,773</w:t>
            </w:r>
          </w:p>
        </w:tc>
        <w:tc>
          <w:tcPr>
            <w:tcW w:w="1282" w:type="dxa"/>
            <w:vAlign w:val="bottom"/>
          </w:tcPr>
          <w:p w14:paraId="114010A1" w14:textId="511AE8C9" w:rsidR="006928F0" w:rsidRPr="00C92EA1" w:rsidRDefault="00C84C53" w:rsidP="006928F0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14,352</w:t>
            </w:r>
          </w:p>
        </w:tc>
        <w:tc>
          <w:tcPr>
            <w:tcW w:w="1283" w:type="dxa"/>
            <w:vAlign w:val="bottom"/>
          </w:tcPr>
          <w:p w14:paraId="61CAA78F" w14:textId="7B328A54" w:rsidR="006928F0" w:rsidRPr="00C92EA1" w:rsidRDefault="006928F0" w:rsidP="006928F0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10,718</w:t>
            </w:r>
          </w:p>
        </w:tc>
      </w:tr>
    </w:tbl>
    <w:p w14:paraId="595AE941" w14:textId="7A01F6C8" w:rsidR="00537F37" w:rsidRPr="00C92EA1" w:rsidRDefault="00537F37" w:rsidP="00537F37">
      <w:pPr>
        <w:spacing w:before="240" w:after="120" w:line="36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C92EA1">
        <w:rPr>
          <w:rFonts w:ascii="Arial" w:hAnsi="Arial" w:cs="Arial"/>
          <w:b/>
          <w:bCs/>
          <w:sz w:val="22"/>
          <w:szCs w:val="22"/>
        </w:rPr>
        <w:t>9</w:t>
      </w:r>
      <w:r w:rsidRPr="00C92EA1">
        <w:rPr>
          <w:rFonts w:ascii="Arial" w:hAnsi="Arial" w:cs="Angsana New"/>
          <w:b/>
          <w:bCs/>
          <w:sz w:val="22"/>
          <w:szCs w:val="22"/>
          <w:cs/>
        </w:rPr>
        <w:t>.</w:t>
      </w:r>
      <w:r w:rsidRPr="00C92EA1">
        <w:rPr>
          <w:rFonts w:ascii="Arial" w:hAnsi="Arial" w:cs="Arial"/>
          <w:b/>
          <w:bCs/>
          <w:sz w:val="22"/>
          <w:szCs w:val="22"/>
        </w:rPr>
        <w:tab/>
        <w:t>Dividends</w:t>
      </w:r>
    </w:p>
    <w:tbl>
      <w:tblPr>
        <w:tblW w:w="9150" w:type="dxa"/>
        <w:tblInd w:w="450" w:type="dxa"/>
        <w:tblLook w:val="01E0" w:firstRow="1" w:lastRow="1" w:firstColumn="1" w:lastColumn="1" w:noHBand="0" w:noVBand="0"/>
      </w:tblPr>
      <w:tblGrid>
        <w:gridCol w:w="2490"/>
        <w:gridCol w:w="3060"/>
        <w:gridCol w:w="1740"/>
        <w:gridCol w:w="1860"/>
      </w:tblGrid>
      <w:tr w:rsidR="00ED4AB9" w:rsidRPr="00C92EA1" w14:paraId="24EB3180" w14:textId="77777777" w:rsidTr="00FC26B2">
        <w:tc>
          <w:tcPr>
            <w:tcW w:w="2490" w:type="dxa"/>
            <w:vAlign w:val="bottom"/>
            <w:hideMark/>
          </w:tcPr>
          <w:p w14:paraId="0FB34945" w14:textId="77777777" w:rsidR="00537F37" w:rsidRPr="00C92EA1" w:rsidRDefault="00537F37" w:rsidP="00FC26B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Dividends</w:t>
            </w:r>
          </w:p>
        </w:tc>
        <w:tc>
          <w:tcPr>
            <w:tcW w:w="3060" w:type="dxa"/>
            <w:vAlign w:val="bottom"/>
            <w:hideMark/>
          </w:tcPr>
          <w:p w14:paraId="6C0E89B2" w14:textId="77777777" w:rsidR="00537F37" w:rsidRPr="00C92EA1" w:rsidRDefault="00537F37" w:rsidP="00FC26B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Approved by</w:t>
            </w:r>
          </w:p>
        </w:tc>
        <w:tc>
          <w:tcPr>
            <w:tcW w:w="1740" w:type="dxa"/>
            <w:vAlign w:val="bottom"/>
            <w:hideMark/>
          </w:tcPr>
          <w:p w14:paraId="04C56342" w14:textId="77777777" w:rsidR="00537F37" w:rsidRPr="00C92EA1" w:rsidRDefault="00537F37" w:rsidP="00FC26B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Total dividends</w:t>
            </w:r>
          </w:p>
        </w:tc>
        <w:tc>
          <w:tcPr>
            <w:tcW w:w="1860" w:type="dxa"/>
            <w:vAlign w:val="bottom"/>
            <w:hideMark/>
          </w:tcPr>
          <w:p w14:paraId="237D9C8A" w14:textId="77777777" w:rsidR="00537F37" w:rsidRPr="00C92EA1" w:rsidRDefault="00537F37" w:rsidP="00FC26B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92EA1">
              <w:rPr>
                <w:rFonts w:ascii="Arial" w:hAnsi="Arial" w:cs="Arial"/>
                <w:spacing w:val="-4"/>
                <w:sz w:val="20"/>
                <w:szCs w:val="20"/>
              </w:rPr>
              <w:t>Dividend per share</w:t>
            </w:r>
          </w:p>
        </w:tc>
      </w:tr>
      <w:tr w:rsidR="00ED4AB9" w:rsidRPr="00C92EA1" w14:paraId="7C554E9C" w14:textId="77777777" w:rsidTr="00FC26B2">
        <w:tc>
          <w:tcPr>
            <w:tcW w:w="2490" w:type="dxa"/>
            <w:vAlign w:val="bottom"/>
          </w:tcPr>
          <w:p w14:paraId="6DD6CD65" w14:textId="77777777" w:rsidR="00537F37" w:rsidRPr="00C92EA1" w:rsidRDefault="00537F37" w:rsidP="00FC26B2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  <w:vAlign w:val="bottom"/>
          </w:tcPr>
          <w:p w14:paraId="649289FC" w14:textId="77777777" w:rsidR="00537F37" w:rsidRPr="00C92EA1" w:rsidRDefault="00537F37" w:rsidP="00FC26B2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0" w:type="dxa"/>
            <w:vAlign w:val="bottom"/>
            <w:hideMark/>
          </w:tcPr>
          <w:p w14:paraId="64C470C5" w14:textId="77777777" w:rsidR="00537F37" w:rsidRPr="00C92EA1" w:rsidRDefault="00537F37" w:rsidP="00FC26B2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C92EA1">
              <w:rPr>
                <w:rFonts w:ascii="Arial" w:hAnsi="Arial" w:cs="Arial"/>
                <w:sz w:val="20"/>
                <w:szCs w:val="20"/>
              </w:rPr>
              <w:t>Thousand Baht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860" w:type="dxa"/>
            <w:vAlign w:val="bottom"/>
            <w:hideMark/>
          </w:tcPr>
          <w:p w14:paraId="5F2728CE" w14:textId="77777777" w:rsidR="00537F37" w:rsidRPr="00C92EA1" w:rsidRDefault="00537F37" w:rsidP="00FC26B2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C92EA1">
              <w:rPr>
                <w:rFonts w:ascii="Arial" w:hAnsi="Arial" w:cs="Arial"/>
                <w:sz w:val="20"/>
                <w:szCs w:val="20"/>
              </w:rPr>
              <w:t>Baht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</w:tr>
      <w:tr w:rsidR="00ED4AB9" w:rsidRPr="00C92EA1" w14:paraId="7EF0E7A6" w14:textId="77777777" w:rsidTr="00FC26B2">
        <w:trPr>
          <w:trHeight w:val="397"/>
        </w:trPr>
        <w:tc>
          <w:tcPr>
            <w:tcW w:w="2490" w:type="dxa"/>
            <w:hideMark/>
          </w:tcPr>
          <w:p w14:paraId="6FB5A676" w14:textId="36B60477" w:rsidR="00537F37" w:rsidRPr="00C92EA1" w:rsidRDefault="00537F37" w:rsidP="00FC26B2">
            <w:pPr>
              <w:spacing w:line="380" w:lineRule="exact"/>
              <w:ind w:left="163" w:right="-108" w:hanging="163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Final dividends for 202</w:t>
            </w:r>
            <w:r w:rsidR="002C4D8C" w:rsidRPr="00C92EA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60" w:type="dxa"/>
            <w:vAlign w:val="bottom"/>
            <w:hideMark/>
          </w:tcPr>
          <w:p w14:paraId="26BFFD5F" w14:textId="0AE748F2" w:rsidR="00537F37" w:rsidRPr="00C92EA1" w:rsidRDefault="00537F37" w:rsidP="00FC26B2">
            <w:pPr>
              <w:spacing w:line="380" w:lineRule="exact"/>
              <w:ind w:left="121" w:right="-117" w:hanging="121"/>
              <w:rPr>
                <w:rFonts w:ascii="Arial" w:hAnsi="Arial" w:cs="Arial"/>
                <w:sz w:val="20"/>
                <w:szCs w:val="20"/>
                <w:cs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 xml:space="preserve">Annual General Meeting of the 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 xml:space="preserve">          </w:t>
            </w:r>
            <w:r w:rsidRPr="00C92EA1">
              <w:rPr>
                <w:rFonts w:ascii="Arial" w:hAnsi="Arial" w:cs="Arial"/>
                <w:sz w:val="20"/>
                <w:szCs w:val="20"/>
              </w:rPr>
              <w:t xml:space="preserve">    shareholders on 2</w:t>
            </w:r>
            <w:r w:rsidR="00FE060D" w:rsidRPr="00C92EA1">
              <w:rPr>
                <w:rFonts w:ascii="Arial" w:hAnsi="Arial" w:cs="Arial"/>
                <w:sz w:val="20"/>
                <w:szCs w:val="20"/>
              </w:rPr>
              <w:t>6</w:t>
            </w:r>
            <w:r w:rsidRPr="00C92EA1">
              <w:rPr>
                <w:rFonts w:ascii="Arial" w:hAnsi="Arial" w:cs="Arial"/>
                <w:sz w:val="20"/>
                <w:szCs w:val="20"/>
              </w:rPr>
              <w:t xml:space="preserve"> April 202</w:t>
            </w:r>
            <w:r w:rsidR="007732AC" w:rsidRPr="00C92EA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40" w:type="dxa"/>
            <w:vAlign w:val="bottom"/>
            <w:hideMark/>
          </w:tcPr>
          <w:p w14:paraId="2E67ECC5" w14:textId="37B86424" w:rsidR="00537F37" w:rsidRPr="00C92EA1" w:rsidRDefault="00837E76" w:rsidP="00FC26B2">
            <w:pPr>
              <w:tabs>
                <w:tab w:val="decimal" w:pos="1275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58,787</w:t>
            </w:r>
          </w:p>
        </w:tc>
        <w:tc>
          <w:tcPr>
            <w:tcW w:w="1860" w:type="dxa"/>
            <w:vAlign w:val="bottom"/>
            <w:hideMark/>
          </w:tcPr>
          <w:p w14:paraId="63F31170" w14:textId="3B903DDE" w:rsidR="00537F37" w:rsidRPr="00C92EA1" w:rsidRDefault="00537F37" w:rsidP="00FC26B2">
            <w:pPr>
              <w:tabs>
                <w:tab w:val="decimal" w:pos="103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0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.</w:t>
            </w:r>
            <w:r w:rsidR="00C97A81" w:rsidRPr="00C92EA1"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ED4AB9" w:rsidRPr="00C92EA1" w14:paraId="591ED1AC" w14:textId="77777777" w:rsidTr="00FC26B2">
        <w:trPr>
          <w:trHeight w:val="66"/>
        </w:trPr>
        <w:tc>
          <w:tcPr>
            <w:tcW w:w="5550" w:type="dxa"/>
            <w:gridSpan w:val="2"/>
            <w:hideMark/>
          </w:tcPr>
          <w:p w14:paraId="7AF3D612" w14:textId="40A64D98" w:rsidR="00537F37" w:rsidRPr="00C92EA1" w:rsidRDefault="00537F37" w:rsidP="00FC26B2">
            <w:pPr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 xml:space="preserve">Total for the </w:t>
            </w:r>
            <w:r w:rsidR="006928F0" w:rsidRPr="00C92EA1">
              <w:rPr>
                <w:rFonts w:ascii="Arial" w:hAnsi="Arial" w:cs="Arial"/>
                <w:sz w:val="20"/>
                <w:szCs w:val="20"/>
              </w:rPr>
              <w:t>nine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-</w:t>
            </w:r>
            <w:r w:rsidRPr="00C92EA1">
              <w:rPr>
                <w:rFonts w:ascii="Arial" w:hAnsi="Arial" w:cs="Arial"/>
                <w:sz w:val="20"/>
                <w:szCs w:val="20"/>
              </w:rPr>
              <w:t xml:space="preserve">month period ended 30 </w:t>
            </w:r>
            <w:r w:rsidR="006928F0" w:rsidRPr="00C92EA1">
              <w:rPr>
                <w:rFonts w:ascii="Arial" w:hAnsi="Arial" w:cs="Arial"/>
                <w:sz w:val="20"/>
                <w:szCs w:val="20"/>
              </w:rPr>
              <w:t>September</w:t>
            </w:r>
            <w:r w:rsidRPr="00C92EA1">
              <w:rPr>
                <w:rFonts w:ascii="Arial" w:hAnsi="Arial" w:cs="Arial"/>
                <w:sz w:val="20"/>
                <w:szCs w:val="20"/>
              </w:rPr>
              <w:t xml:space="preserve"> 202</w:t>
            </w:r>
            <w:r w:rsidR="009155FA" w:rsidRPr="00C92EA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40" w:type="dxa"/>
            <w:vAlign w:val="bottom"/>
            <w:hideMark/>
          </w:tcPr>
          <w:p w14:paraId="776859A9" w14:textId="4439D61F" w:rsidR="00537F37" w:rsidRPr="00C92EA1" w:rsidRDefault="00837E76" w:rsidP="00FC26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7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58,787</w:t>
            </w:r>
          </w:p>
        </w:tc>
        <w:tc>
          <w:tcPr>
            <w:tcW w:w="1860" w:type="dxa"/>
            <w:vAlign w:val="bottom"/>
            <w:hideMark/>
          </w:tcPr>
          <w:p w14:paraId="7944A299" w14:textId="57B99396" w:rsidR="00537F37" w:rsidRPr="00C92EA1" w:rsidRDefault="00537F37" w:rsidP="00FC26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0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.</w:t>
            </w:r>
            <w:r w:rsidR="00C97A81" w:rsidRPr="00C92EA1"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ED4AB9" w:rsidRPr="00C92EA1" w14:paraId="288BDD1C" w14:textId="77777777" w:rsidTr="00FC26B2">
        <w:trPr>
          <w:trHeight w:val="66"/>
        </w:trPr>
        <w:tc>
          <w:tcPr>
            <w:tcW w:w="2490" w:type="dxa"/>
          </w:tcPr>
          <w:p w14:paraId="0E5EAAB3" w14:textId="77777777" w:rsidR="00537F37" w:rsidRPr="00C92EA1" w:rsidRDefault="00537F37" w:rsidP="00FC26B2">
            <w:pPr>
              <w:spacing w:line="380" w:lineRule="exact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14:paraId="60C74820" w14:textId="77777777" w:rsidR="00537F37" w:rsidRPr="00C92EA1" w:rsidRDefault="00537F37" w:rsidP="00FC26B2">
            <w:pPr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0" w:type="dxa"/>
            <w:vAlign w:val="bottom"/>
          </w:tcPr>
          <w:p w14:paraId="5826EF2E" w14:textId="77777777" w:rsidR="00537F37" w:rsidRPr="00C92EA1" w:rsidRDefault="00537F37" w:rsidP="00FC26B2">
            <w:pPr>
              <w:tabs>
                <w:tab w:val="decimal" w:pos="127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vAlign w:val="bottom"/>
          </w:tcPr>
          <w:p w14:paraId="68B2A5B4" w14:textId="77777777" w:rsidR="00537F37" w:rsidRPr="00C92EA1" w:rsidRDefault="00537F37" w:rsidP="00FC26B2">
            <w:pPr>
              <w:tabs>
                <w:tab w:val="decimal" w:pos="103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4AB9" w:rsidRPr="00C92EA1" w14:paraId="4A94B890" w14:textId="77777777" w:rsidTr="00FC26B2">
        <w:trPr>
          <w:trHeight w:val="397"/>
        </w:trPr>
        <w:tc>
          <w:tcPr>
            <w:tcW w:w="2490" w:type="dxa"/>
            <w:hideMark/>
          </w:tcPr>
          <w:p w14:paraId="18AE322C" w14:textId="06A5DA80" w:rsidR="00537F37" w:rsidRPr="00C92EA1" w:rsidRDefault="00537F37" w:rsidP="00FC26B2">
            <w:pPr>
              <w:spacing w:line="380" w:lineRule="exact"/>
              <w:ind w:left="163" w:right="-108" w:hanging="163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Final dividends for 202</w:t>
            </w:r>
            <w:r w:rsidR="00B40905" w:rsidRPr="00C92EA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060" w:type="dxa"/>
            <w:vAlign w:val="bottom"/>
            <w:hideMark/>
          </w:tcPr>
          <w:p w14:paraId="6DC781E5" w14:textId="05DF67F7" w:rsidR="00537F37" w:rsidRPr="00C92EA1" w:rsidRDefault="00537F37" w:rsidP="00FC26B2">
            <w:pPr>
              <w:spacing w:line="380" w:lineRule="exact"/>
              <w:ind w:left="121" w:right="-117" w:hanging="121"/>
              <w:rPr>
                <w:rFonts w:ascii="Arial" w:hAnsi="Arial" w:cs="Arial"/>
                <w:sz w:val="20"/>
                <w:szCs w:val="20"/>
                <w:cs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 xml:space="preserve">Annual General Meeting of the 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 xml:space="preserve">          </w:t>
            </w:r>
            <w:r w:rsidRPr="00C92EA1">
              <w:rPr>
                <w:rFonts w:ascii="Arial" w:hAnsi="Arial" w:cs="Arial"/>
                <w:sz w:val="20"/>
                <w:szCs w:val="20"/>
              </w:rPr>
              <w:t xml:space="preserve">    shareholders on 25 April 202</w:t>
            </w:r>
            <w:r w:rsidR="0091132A" w:rsidRPr="00C92EA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40" w:type="dxa"/>
            <w:vAlign w:val="bottom"/>
          </w:tcPr>
          <w:p w14:paraId="19CF2C13" w14:textId="46ECF4BA" w:rsidR="00537F37" w:rsidRPr="00C92EA1" w:rsidRDefault="00061D3A" w:rsidP="00FC26B2">
            <w:pPr>
              <w:tabs>
                <w:tab w:val="decimal" w:pos="1275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23,515</w:t>
            </w:r>
          </w:p>
        </w:tc>
        <w:tc>
          <w:tcPr>
            <w:tcW w:w="1860" w:type="dxa"/>
            <w:vAlign w:val="bottom"/>
          </w:tcPr>
          <w:p w14:paraId="3BDA8E5F" w14:textId="5DE86143" w:rsidR="00537F37" w:rsidRPr="00C92EA1" w:rsidRDefault="00537F37" w:rsidP="00FC26B2">
            <w:pPr>
              <w:tabs>
                <w:tab w:val="decimal" w:pos="103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0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.</w:t>
            </w:r>
            <w:r w:rsidRPr="00C92EA1">
              <w:rPr>
                <w:rFonts w:ascii="Arial" w:hAnsi="Arial" w:cs="Arial"/>
                <w:sz w:val="20"/>
                <w:szCs w:val="20"/>
              </w:rPr>
              <w:t>0</w:t>
            </w:r>
            <w:r w:rsidR="00985E45" w:rsidRPr="00C92EA1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D4AB9" w:rsidRPr="00C92EA1" w14:paraId="35B65B52" w14:textId="77777777" w:rsidTr="00FC26B2">
        <w:trPr>
          <w:trHeight w:val="66"/>
        </w:trPr>
        <w:tc>
          <w:tcPr>
            <w:tcW w:w="5550" w:type="dxa"/>
            <w:gridSpan w:val="2"/>
            <w:hideMark/>
          </w:tcPr>
          <w:p w14:paraId="46795549" w14:textId="3BF912A4" w:rsidR="00537F37" w:rsidRPr="00C92EA1" w:rsidRDefault="00537F37" w:rsidP="00FC26B2">
            <w:pPr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 xml:space="preserve">Total for the </w:t>
            </w:r>
            <w:r w:rsidR="006928F0" w:rsidRPr="00C92EA1">
              <w:rPr>
                <w:rFonts w:ascii="Arial" w:hAnsi="Arial" w:cs="Arial"/>
                <w:sz w:val="20"/>
                <w:szCs w:val="20"/>
              </w:rPr>
              <w:t>nine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-</w:t>
            </w:r>
            <w:r w:rsidRPr="00C92EA1">
              <w:rPr>
                <w:rFonts w:ascii="Arial" w:hAnsi="Arial" w:cs="Arial"/>
                <w:sz w:val="20"/>
                <w:szCs w:val="20"/>
              </w:rPr>
              <w:t xml:space="preserve">month period ended 30 </w:t>
            </w:r>
            <w:r w:rsidR="006928F0" w:rsidRPr="00C92EA1">
              <w:rPr>
                <w:rFonts w:ascii="Arial" w:hAnsi="Arial" w:cs="Arial"/>
                <w:sz w:val="20"/>
                <w:szCs w:val="20"/>
              </w:rPr>
              <w:t>September</w:t>
            </w:r>
            <w:r w:rsidRPr="00C92EA1">
              <w:rPr>
                <w:rFonts w:ascii="Arial" w:hAnsi="Arial" w:cs="Arial"/>
                <w:sz w:val="20"/>
                <w:szCs w:val="20"/>
              </w:rPr>
              <w:t xml:space="preserve"> 202</w:t>
            </w:r>
            <w:r w:rsidR="00FB4EC4" w:rsidRPr="00C92EA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40" w:type="dxa"/>
            <w:vAlign w:val="bottom"/>
          </w:tcPr>
          <w:p w14:paraId="37C9BDB8" w14:textId="4DD40C73" w:rsidR="00537F37" w:rsidRPr="00C92EA1" w:rsidRDefault="00061D3A" w:rsidP="00FC26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7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23,515</w:t>
            </w:r>
          </w:p>
        </w:tc>
        <w:tc>
          <w:tcPr>
            <w:tcW w:w="1860" w:type="dxa"/>
            <w:vAlign w:val="bottom"/>
          </w:tcPr>
          <w:p w14:paraId="517FFA68" w14:textId="021FB575" w:rsidR="00537F37" w:rsidRPr="00C92EA1" w:rsidRDefault="00537F37" w:rsidP="00FC26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92EA1">
              <w:rPr>
                <w:rFonts w:ascii="Arial" w:hAnsi="Arial" w:cs="Arial"/>
                <w:sz w:val="20"/>
                <w:szCs w:val="20"/>
              </w:rPr>
              <w:t>0</w:t>
            </w:r>
            <w:r w:rsidRPr="00C92EA1">
              <w:rPr>
                <w:rFonts w:ascii="Arial" w:hAnsi="Arial" w:cs="Angsana New"/>
                <w:sz w:val="20"/>
                <w:szCs w:val="20"/>
                <w:cs/>
              </w:rPr>
              <w:t>.</w:t>
            </w:r>
            <w:r w:rsidRPr="00C92EA1">
              <w:rPr>
                <w:rFonts w:ascii="Arial" w:hAnsi="Arial" w:cs="Arial"/>
                <w:sz w:val="20"/>
                <w:szCs w:val="20"/>
              </w:rPr>
              <w:t>0</w:t>
            </w:r>
            <w:r w:rsidR="00985E45" w:rsidRPr="00C92EA1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14:paraId="6EA3AAEA" w14:textId="77777777" w:rsidR="00FA584C" w:rsidRPr="00C92EA1" w:rsidRDefault="00FA584C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2"/>
        </w:rPr>
      </w:pPr>
      <w:r w:rsidRPr="00C92EA1">
        <w:rPr>
          <w:rFonts w:ascii="Arial" w:hAnsi="Arial" w:cs="Angsana New"/>
          <w:b/>
          <w:bCs/>
          <w:sz w:val="22"/>
          <w:szCs w:val="22"/>
          <w:cs/>
        </w:rPr>
        <w:br w:type="page"/>
      </w:r>
    </w:p>
    <w:p w14:paraId="73FA4DC0" w14:textId="3874A9D2" w:rsidR="007F2B5F" w:rsidRPr="00C92EA1" w:rsidRDefault="008200A5" w:rsidP="00EF1E67">
      <w:pPr>
        <w:spacing w:before="24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C92EA1">
        <w:rPr>
          <w:rFonts w:ascii="Arial" w:hAnsi="Arial" w:cs="Arial"/>
          <w:b/>
          <w:bCs/>
          <w:sz w:val="22"/>
          <w:szCs w:val="22"/>
        </w:rPr>
        <w:lastRenderedPageBreak/>
        <w:t>10</w:t>
      </w:r>
      <w:r w:rsidR="007F2B5F" w:rsidRPr="00C92EA1">
        <w:rPr>
          <w:rFonts w:ascii="Arial" w:hAnsi="Arial" w:cs="Angsana New"/>
          <w:b/>
          <w:bCs/>
          <w:sz w:val="22"/>
          <w:szCs w:val="22"/>
          <w:cs/>
        </w:rPr>
        <w:t>.</w:t>
      </w:r>
      <w:r w:rsidR="00EE17C3" w:rsidRPr="00C92EA1">
        <w:rPr>
          <w:rFonts w:ascii="Arial" w:hAnsi="Arial" w:cs="Arial"/>
          <w:b/>
          <w:bCs/>
          <w:sz w:val="22"/>
          <w:szCs w:val="22"/>
        </w:rPr>
        <w:tab/>
      </w:r>
      <w:r w:rsidR="007F2B5F" w:rsidRPr="00C92EA1">
        <w:rPr>
          <w:rFonts w:ascii="Arial" w:hAnsi="Arial" w:cs="Arial"/>
          <w:b/>
          <w:bCs/>
          <w:sz w:val="22"/>
          <w:szCs w:val="22"/>
        </w:rPr>
        <w:t>Segment information</w:t>
      </w:r>
    </w:p>
    <w:p w14:paraId="0369C1C5" w14:textId="7E783907" w:rsidR="00EF1E67" w:rsidRPr="00C92EA1" w:rsidRDefault="00EE17C3" w:rsidP="0072029A">
      <w:pPr>
        <w:pStyle w:val="BodyTextIndent2"/>
        <w:spacing w:before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C92EA1">
        <w:rPr>
          <w:rFonts w:ascii="Arial" w:hAnsi="Arial" w:cs="Arial"/>
          <w:sz w:val="22"/>
          <w:szCs w:val="22"/>
        </w:rPr>
        <w:tab/>
      </w:r>
      <w:r w:rsidR="00531965" w:rsidRPr="00C92EA1">
        <w:rPr>
          <w:rFonts w:ascii="Arial" w:hAnsi="Arial" w:cs="Arial"/>
          <w:sz w:val="22"/>
          <w:szCs w:val="22"/>
        </w:rPr>
        <w:t>The Group</w:t>
      </w:r>
      <w:r w:rsidR="00487FEF" w:rsidRPr="00C92EA1">
        <w:rPr>
          <w:rFonts w:ascii="Arial" w:hAnsi="Arial"/>
          <w:sz w:val="22"/>
          <w:szCs w:val="22"/>
          <w:cs/>
        </w:rPr>
        <w:t xml:space="preserve"> </w:t>
      </w:r>
      <w:r w:rsidR="00CA5FAE" w:rsidRPr="00C92EA1">
        <w:rPr>
          <w:rFonts w:ascii="Arial" w:hAnsi="Arial" w:cs="Arial"/>
          <w:sz w:val="22"/>
          <w:szCs w:val="22"/>
        </w:rPr>
        <w:t>is</w:t>
      </w:r>
      <w:r w:rsidR="00487FEF" w:rsidRPr="00C92EA1">
        <w:rPr>
          <w:rFonts w:ascii="Arial" w:hAnsi="Arial"/>
          <w:sz w:val="22"/>
          <w:szCs w:val="22"/>
          <w:cs/>
        </w:rPr>
        <w:t xml:space="preserve"> </w:t>
      </w:r>
      <w:r w:rsidR="00D009C7" w:rsidRPr="00C92EA1">
        <w:rPr>
          <w:rFonts w:ascii="Arial" w:hAnsi="Arial" w:cs="Arial"/>
          <w:sz w:val="22"/>
          <w:szCs w:val="22"/>
        </w:rPr>
        <w:t xml:space="preserve">organised </w:t>
      </w:r>
      <w:r w:rsidR="007224A5" w:rsidRPr="00C92EA1">
        <w:rPr>
          <w:rFonts w:ascii="Arial" w:hAnsi="Arial" w:cs="Arial"/>
          <w:sz w:val="22"/>
          <w:szCs w:val="22"/>
        </w:rPr>
        <w:t>into business units based on their</w:t>
      </w:r>
      <w:r w:rsidR="00487FEF" w:rsidRPr="00C92EA1">
        <w:rPr>
          <w:rFonts w:ascii="Arial" w:hAnsi="Arial" w:cs="Arial"/>
          <w:sz w:val="22"/>
          <w:szCs w:val="22"/>
        </w:rPr>
        <w:t xml:space="preserve"> products and services</w:t>
      </w:r>
      <w:r w:rsidR="00487FEF" w:rsidRPr="00C92EA1">
        <w:rPr>
          <w:rFonts w:ascii="Arial" w:hAnsi="Arial"/>
          <w:sz w:val="22"/>
          <w:szCs w:val="22"/>
          <w:cs/>
        </w:rPr>
        <w:t>.</w:t>
      </w:r>
      <w:r w:rsidR="001F5D1E" w:rsidRPr="00C92EA1">
        <w:rPr>
          <w:rFonts w:ascii="Arial" w:hAnsi="Arial"/>
          <w:sz w:val="22"/>
          <w:szCs w:val="22"/>
          <w:cs/>
        </w:rPr>
        <w:t xml:space="preserve"> </w:t>
      </w:r>
      <w:r w:rsidR="00487FEF" w:rsidRPr="00C92EA1">
        <w:rPr>
          <w:rFonts w:ascii="Arial" w:hAnsi="Arial" w:cs="Arial"/>
          <w:sz w:val="22"/>
          <w:szCs w:val="22"/>
        </w:rPr>
        <w:t xml:space="preserve">During the current </w:t>
      </w:r>
      <w:r w:rsidR="00C22DA5" w:rsidRPr="00C92EA1">
        <w:rPr>
          <w:rFonts w:ascii="Arial" w:hAnsi="Arial" w:cs="Arial"/>
          <w:sz w:val="22"/>
          <w:szCs w:val="22"/>
        </w:rPr>
        <w:t>period</w:t>
      </w:r>
      <w:r w:rsidR="00487FEF" w:rsidRPr="00C92EA1">
        <w:rPr>
          <w:rFonts w:ascii="Arial" w:hAnsi="Arial" w:cs="Arial"/>
          <w:sz w:val="22"/>
          <w:szCs w:val="22"/>
        </w:rPr>
        <w:t xml:space="preserve">, </w:t>
      </w:r>
      <w:r w:rsidR="00531965" w:rsidRPr="00C92EA1">
        <w:rPr>
          <w:rFonts w:ascii="Arial" w:hAnsi="Arial" w:cs="Arial"/>
          <w:sz w:val="22"/>
          <w:szCs w:val="22"/>
        </w:rPr>
        <w:t>the Group</w:t>
      </w:r>
      <w:r w:rsidR="00487FEF" w:rsidRPr="00C92EA1">
        <w:rPr>
          <w:rFonts w:ascii="Arial" w:hAnsi="Arial" w:cs="Arial"/>
          <w:sz w:val="22"/>
          <w:szCs w:val="22"/>
        </w:rPr>
        <w:t xml:space="preserve"> ha</w:t>
      </w:r>
      <w:r w:rsidR="00CA5FAE" w:rsidRPr="00C92EA1">
        <w:rPr>
          <w:rFonts w:ascii="Arial" w:hAnsi="Arial" w:cs="Arial"/>
          <w:sz w:val="22"/>
          <w:szCs w:val="22"/>
        </w:rPr>
        <w:t>s</w:t>
      </w:r>
      <w:r w:rsidR="00487FEF" w:rsidRPr="00C92EA1">
        <w:rPr>
          <w:rFonts w:ascii="Arial" w:hAnsi="Arial" w:cs="Arial"/>
          <w:sz w:val="22"/>
          <w:szCs w:val="22"/>
        </w:rPr>
        <w:t xml:space="preserve"> not changed the organisation of their reportable segments</w:t>
      </w:r>
      <w:r w:rsidR="000843A1" w:rsidRPr="00C92EA1">
        <w:rPr>
          <w:rFonts w:ascii="Arial" w:hAnsi="Arial" w:cs="Arial"/>
          <w:sz w:val="22"/>
          <w:szCs w:val="22"/>
        </w:rPr>
        <w:t xml:space="preserve"> from the last annual financial statements</w:t>
      </w:r>
      <w:r w:rsidR="00487FEF" w:rsidRPr="00C92EA1">
        <w:rPr>
          <w:rFonts w:ascii="Arial" w:hAnsi="Arial"/>
          <w:sz w:val="22"/>
          <w:szCs w:val="22"/>
          <w:cs/>
        </w:rPr>
        <w:t>.</w:t>
      </w:r>
    </w:p>
    <w:p w14:paraId="23C3CA6C" w14:textId="6C0A5D8F" w:rsidR="00A437E8" w:rsidRPr="00C92EA1" w:rsidRDefault="00A437E8" w:rsidP="00A437E8">
      <w:pPr>
        <w:pStyle w:val="BodyTextIndent2"/>
        <w:spacing w:before="120" w:line="36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C92EA1">
        <w:rPr>
          <w:rFonts w:ascii="Arial" w:hAnsi="Arial" w:cs="Arial"/>
          <w:sz w:val="22"/>
          <w:szCs w:val="22"/>
        </w:rPr>
        <w:t>The following tables present revenue and profit information regarding the Group</w:t>
      </w:r>
      <w:r w:rsidRPr="00C92EA1">
        <w:rPr>
          <w:rFonts w:ascii="Arial" w:hAnsi="Arial"/>
          <w:sz w:val="22"/>
          <w:szCs w:val="22"/>
          <w:cs/>
        </w:rPr>
        <w:t>’</w:t>
      </w:r>
      <w:r w:rsidRPr="00C92EA1">
        <w:rPr>
          <w:rFonts w:ascii="Arial" w:hAnsi="Arial" w:cs="Arial"/>
          <w:sz w:val="22"/>
          <w:szCs w:val="22"/>
        </w:rPr>
        <w:t>s operating segments for the three</w:t>
      </w:r>
      <w:r w:rsidRPr="00C92EA1">
        <w:rPr>
          <w:rFonts w:ascii="Arial" w:hAnsi="Arial"/>
          <w:sz w:val="22"/>
          <w:szCs w:val="22"/>
          <w:cs/>
        </w:rPr>
        <w:t>-</w:t>
      </w:r>
      <w:r w:rsidRPr="00C92EA1">
        <w:rPr>
          <w:rFonts w:ascii="Arial" w:hAnsi="Arial" w:cs="Arial"/>
          <w:sz w:val="22"/>
          <w:szCs w:val="22"/>
        </w:rPr>
        <w:t xml:space="preserve">month and </w:t>
      </w:r>
      <w:r w:rsidR="006928F0" w:rsidRPr="00C92EA1">
        <w:rPr>
          <w:rFonts w:ascii="Arial" w:hAnsi="Arial" w:cs="Arial"/>
          <w:sz w:val="22"/>
          <w:szCs w:val="22"/>
        </w:rPr>
        <w:t>nine</w:t>
      </w:r>
      <w:r w:rsidRPr="00C92EA1">
        <w:rPr>
          <w:rFonts w:ascii="Arial" w:hAnsi="Arial"/>
          <w:sz w:val="22"/>
          <w:szCs w:val="22"/>
          <w:cs/>
        </w:rPr>
        <w:t>-</w:t>
      </w:r>
      <w:r w:rsidRPr="00C92EA1">
        <w:rPr>
          <w:rFonts w:ascii="Arial" w:hAnsi="Arial" w:cs="Arial"/>
          <w:sz w:val="22"/>
          <w:szCs w:val="22"/>
        </w:rPr>
        <w:t xml:space="preserve">month periods ended 30 </w:t>
      </w:r>
      <w:r w:rsidR="006928F0" w:rsidRPr="00C92EA1">
        <w:rPr>
          <w:rFonts w:ascii="Arial" w:hAnsi="Arial" w:cs="Arial"/>
          <w:sz w:val="22"/>
          <w:szCs w:val="22"/>
        </w:rPr>
        <w:t>September</w:t>
      </w:r>
      <w:r w:rsidRPr="00C92EA1">
        <w:rPr>
          <w:rFonts w:ascii="Arial" w:hAnsi="Arial" w:cs="Arial"/>
          <w:sz w:val="22"/>
          <w:szCs w:val="22"/>
        </w:rPr>
        <w:t xml:space="preserve"> 2024 and 2023</w:t>
      </w:r>
      <w:r w:rsidRPr="00C92EA1">
        <w:rPr>
          <w:rFonts w:ascii="Arial" w:hAnsi="Arial"/>
          <w:sz w:val="22"/>
          <w:szCs w:val="22"/>
          <w:cs/>
        </w:rPr>
        <w:t xml:space="preserve">: 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ED4AB9" w:rsidRPr="00C92EA1" w14:paraId="35844427" w14:textId="77777777" w:rsidTr="00CB1FF5">
        <w:tc>
          <w:tcPr>
            <w:tcW w:w="3060" w:type="dxa"/>
            <w:vAlign w:val="bottom"/>
          </w:tcPr>
          <w:p w14:paraId="29394B4E" w14:textId="77777777" w:rsidR="00A437E8" w:rsidRPr="00C92EA1" w:rsidRDefault="00A437E8" w:rsidP="004B0E31">
            <w:pPr>
              <w:spacing w:line="360" w:lineRule="exact"/>
              <w:ind w:right="-108"/>
              <w:rPr>
                <w:rFonts w:ascii="Arial" w:hAnsi="Arial" w:cs="Arial"/>
                <w:sz w:val="15"/>
                <w:szCs w:val="15"/>
                <w:cs/>
              </w:rPr>
            </w:pPr>
            <w:r w:rsidRPr="00C92EA1">
              <w:rPr>
                <w:rFonts w:ascii="Arial" w:hAnsi="Arial" w:cs="Angsana New"/>
                <w:sz w:val="15"/>
                <w:szCs w:val="15"/>
                <w:cs/>
              </w:rPr>
              <w:br w:type="page"/>
            </w:r>
          </w:p>
        </w:tc>
        <w:tc>
          <w:tcPr>
            <w:tcW w:w="7200" w:type="dxa"/>
            <w:gridSpan w:val="8"/>
            <w:vAlign w:val="bottom"/>
          </w:tcPr>
          <w:p w14:paraId="160AC069" w14:textId="77777777" w:rsidR="00A437E8" w:rsidRPr="00C92EA1" w:rsidRDefault="00A437E8" w:rsidP="004B0E31">
            <w:pPr>
              <w:spacing w:line="360" w:lineRule="exact"/>
              <w:jc w:val="right"/>
              <w:rPr>
                <w:rFonts w:ascii="Arial" w:hAnsi="Arial" w:cs="Arial"/>
                <w:sz w:val="15"/>
                <w:szCs w:val="15"/>
                <w:cs/>
              </w:rPr>
            </w:pP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(</w:t>
            </w:r>
            <w:r w:rsidRPr="00C92EA1">
              <w:rPr>
                <w:rFonts w:ascii="Arial" w:hAnsi="Arial" w:cs="Arial"/>
                <w:sz w:val="15"/>
                <w:szCs w:val="15"/>
              </w:rPr>
              <w:t>Unit</w:t>
            </w: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 xml:space="preserve">: </w:t>
            </w:r>
            <w:r w:rsidRPr="00C92EA1">
              <w:rPr>
                <w:rFonts w:ascii="Arial" w:hAnsi="Arial" w:cs="Arial"/>
                <w:sz w:val="15"/>
                <w:szCs w:val="15"/>
              </w:rPr>
              <w:t>Thousand Baht</w:t>
            </w: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)</w:t>
            </w:r>
          </w:p>
        </w:tc>
      </w:tr>
      <w:tr w:rsidR="00ED4AB9" w:rsidRPr="00C92EA1" w14:paraId="62B13943" w14:textId="77777777" w:rsidTr="00CB1FF5">
        <w:tc>
          <w:tcPr>
            <w:tcW w:w="3060" w:type="dxa"/>
            <w:vAlign w:val="bottom"/>
          </w:tcPr>
          <w:p w14:paraId="2E375500" w14:textId="77777777" w:rsidR="00A437E8" w:rsidRPr="00C92EA1" w:rsidRDefault="00A437E8" w:rsidP="004B0E31">
            <w:pPr>
              <w:spacing w:line="360" w:lineRule="exact"/>
              <w:ind w:right="-108"/>
              <w:rPr>
                <w:rFonts w:ascii="Arial" w:hAnsi="Arial" w:cs="Arial"/>
                <w:sz w:val="15"/>
                <w:szCs w:val="15"/>
                <w:cs/>
              </w:rPr>
            </w:pPr>
          </w:p>
        </w:tc>
        <w:tc>
          <w:tcPr>
            <w:tcW w:w="7200" w:type="dxa"/>
            <w:gridSpan w:val="8"/>
            <w:vAlign w:val="bottom"/>
          </w:tcPr>
          <w:p w14:paraId="1BC4A9C2" w14:textId="6EAF3C31" w:rsidR="00A437E8" w:rsidRPr="00C92EA1" w:rsidRDefault="00A437E8" w:rsidP="004B0E3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For the three</w:t>
            </w: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-</w:t>
            </w:r>
            <w:r w:rsidRPr="00C92EA1">
              <w:rPr>
                <w:rFonts w:ascii="Arial" w:hAnsi="Arial" w:cs="Arial"/>
                <w:sz w:val="15"/>
                <w:szCs w:val="15"/>
              </w:rPr>
              <w:t xml:space="preserve">month periods ended 30 </w:t>
            </w:r>
            <w:r w:rsidR="006928F0" w:rsidRPr="00C92EA1">
              <w:rPr>
                <w:rFonts w:ascii="Arial" w:hAnsi="Arial" w:cs="Arial"/>
                <w:sz w:val="15"/>
                <w:szCs w:val="15"/>
              </w:rPr>
              <w:t>September</w:t>
            </w:r>
          </w:p>
        </w:tc>
      </w:tr>
      <w:tr w:rsidR="00ED4AB9" w:rsidRPr="00C92EA1" w14:paraId="574B9751" w14:textId="77777777" w:rsidTr="00CB1FF5">
        <w:tc>
          <w:tcPr>
            <w:tcW w:w="3060" w:type="dxa"/>
            <w:vAlign w:val="bottom"/>
          </w:tcPr>
          <w:p w14:paraId="43EEAB9C" w14:textId="77777777" w:rsidR="00A437E8" w:rsidRPr="00C92EA1" w:rsidRDefault="00A437E8" w:rsidP="004B0E31">
            <w:pPr>
              <w:spacing w:line="360" w:lineRule="exact"/>
              <w:ind w:right="-108"/>
              <w:rPr>
                <w:rFonts w:ascii="Arial" w:hAnsi="Arial" w:cs="Arial"/>
                <w:sz w:val="15"/>
                <w:szCs w:val="15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63A6B92" w14:textId="237508DA" w:rsidR="00A437E8" w:rsidRPr="00C92EA1" w:rsidRDefault="00A437E8" w:rsidP="004B0E31">
            <w:pPr>
              <w:pBdr>
                <w:bottom w:val="single" w:sz="4" w:space="1" w:color="auto"/>
              </w:pBdr>
              <w:spacing w:line="360" w:lineRule="exact"/>
              <w:ind w:left="-24"/>
              <w:jc w:val="center"/>
              <w:rPr>
                <w:rFonts w:ascii="Arial" w:hAnsi="Arial" w:cs="Arial"/>
                <w:sz w:val="15"/>
                <w:szCs w:val="15"/>
                <w:cs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 xml:space="preserve">Distribution of </w:t>
            </w:r>
            <w:r w:rsidR="00D11C44" w:rsidRPr="00C92EA1">
              <w:rPr>
                <w:rFonts w:ascii="Arial" w:hAnsi="Arial" w:cs="Angsana New"/>
                <w:sz w:val="15"/>
                <w:szCs w:val="15"/>
                <w:cs/>
              </w:rPr>
              <w:t xml:space="preserve">         </w:t>
            </w:r>
            <w:r w:rsidRPr="00C92EA1">
              <w:rPr>
                <w:rFonts w:ascii="Arial" w:hAnsi="Arial" w:cs="Arial"/>
                <w:sz w:val="15"/>
                <w:szCs w:val="15"/>
              </w:rPr>
              <w:t xml:space="preserve">electrical equipment </w:t>
            </w:r>
          </w:p>
        </w:tc>
        <w:tc>
          <w:tcPr>
            <w:tcW w:w="1800" w:type="dxa"/>
            <w:gridSpan w:val="2"/>
            <w:vAlign w:val="bottom"/>
          </w:tcPr>
          <w:p w14:paraId="7A3D8917" w14:textId="77777777" w:rsidR="00A437E8" w:rsidRPr="00C92EA1" w:rsidRDefault="00A437E8" w:rsidP="004B0E31">
            <w:pPr>
              <w:pBdr>
                <w:bottom w:val="single" w:sz="4" w:space="1" w:color="auto"/>
              </w:pBdr>
              <w:spacing w:line="360" w:lineRule="exact"/>
              <w:ind w:left="-2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 xml:space="preserve">Installation services </w:t>
            </w:r>
          </w:p>
        </w:tc>
        <w:tc>
          <w:tcPr>
            <w:tcW w:w="1800" w:type="dxa"/>
            <w:gridSpan w:val="2"/>
            <w:vAlign w:val="bottom"/>
          </w:tcPr>
          <w:p w14:paraId="25C13B62" w14:textId="77777777" w:rsidR="00A437E8" w:rsidRPr="00C92EA1" w:rsidRDefault="00A437E8" w:rsidP="004B0E31">
            <w:pPr>
              <w:pBdr>
                <w:bottom w:val="single" w:sz="4" w:space="1" w:color="auto"/>
              </w:pBdr>
              <w:spacing w:line="360" w:lineRule="exact"/>
              <w:ind w:left="-2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Elimination of                inter</w:t>
            </w: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-</w:t>
            </w:r>
            <w:r w:rsidRPr="00C92EA1">
              <w:rPr>
                <w:rFonts w:ascii="Arial" w:hAnsi="Arial" w:cs="Arial"/>
                <w:sz w:val="15"/>
                <w:szCs w:val="15"/>
              </w:rPr>
              <w:t>segment transactions</w:t>
            </w:r>
          </w:p>
        </w:tc>
        <w:tc>
          <w:tcPr>
            <w:tcW w:w="1800" w:type="dxa"/>
            <w:gridSpan w:val="2"/>
            <w:vAlign w:val="bottom"/>
          </w:tcPr>
          <w:p w14:paraId="010FD42E" w14:textId="7F4C846A" w:rsidR="00A437E8" w:rsidRPr="00C92EA1" w:rsidRDefault="00A437E8" w:rsidP="004B0E31">
            <w:pPr>
              <w:pBdr>
                <w:bottom w:val="single" w:sz="4" w:space="1" w:color="auto"/>
              </w:pBdr>
              <w:spacing w:line="360" w:lineRule="exact"/>
              <w:ind w:left="-2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Consolida</w:t>
            </w:r>
            <w:r w:rsidR="006D2479">
              <w:rPr>
                <w:rFonts w:ascii="Arial" w:hAnsi="Arial" w:cs="Arial"/>
                <w:sz w:val="15"/>
                <w:szCs w:val="15"/>
              </w:rPr>
              <w:t>ted                    fi</w:t>
            </w:r>
            <w:r w:rsidRPr="00C92EA1">
              <w:rPr>
                <w:rFonts w:ascii="Arial" w:hAnsi="Arial" w:cs="Arial"/>
                <w:sz w:val="15"/>
                <w:szCs w:val="15"/>
              </w:rPr>
              <w:t>nancial statements</w:t>
            </w:r>
          </w:p>
        </w:tc>
      </w:tr>
      <w:tr w:rsidR="00ED4AB9" w:rsidRPr="00C92EA1" w14:paraId="17E3A832" w14:textId="77777777" w:rsidTr="00CB1FF5">
        <w:tc>
          <w:tcPr>
            <w:tcW w:w="3060" w:type="dxa"/>
            <w:vAlign w:val="bottom"/>
          </w:tcPr>
          <w:p w14:paraId="09F8D785" w14:textId="77777777" w:rsidR="00A437E8" w:rsidRPr="00C92EA1" w:rsidRDefault="00A437E8" w:rsidP="004B0E31">
            <w:pPr>
              <w:spacing w:line="360" w:lineRule="exact"/>
              <w:ind w:right="-108"/>
              <w:rPr>
                <w:rFonts w:ascii="Arial" w:hAnsi="Arial" w:cs="Arial"/>
                <w:sz w:val="15"/>
                <w:szCs w:val="15"/>
                <w:cs/>
              </w:rPr>
            </w:pPr>
          </w:p>
        </w:tc>
        <w:tc>
          <w:tcPr>
            <w:tcW w:w="900" w:type="dxa"/>
            <w:vAlign w:val="bottom"/>
          </w:tcPr>
          <w:p w14:paraId="2A70C722" w14:textId="1A81D59B" w:rsidR="00A437E8" w:rsidRPr="00C92EA1" w:rsidRDefault="00A437E8" w:rsidP="004B0E31">
            <w:pPr>
              <w:spacing w:line="360" w:lineRule="exact"/>
              <w:ind w:left="-24"/>
              <w:jc w:val="center"/>
              <w:rPr>
                <w:rFonts w:ascii="Arial" w:hAnsi="Arial" w:cs="Arial"/>
                <w:sz w:val="15"/>
                <w:szCs w:val="15"/>
                <w:u w:val="single"/>
                <w:cs/>
              </w:rPr>
            </w:pPr>
            <w:r w:rsidRPr="00C92EA1">
              <w:rPr>
                <w:rFonts w:ascii="Arial" w:hAnsi="Arial" w:cs="Arial"/>
                <w:sz w:val="15"/>
                <w:szCs w:val="15"/>
                <w:u w:val="single"/>
              </w:rPr>
              <w:t>2024</w:t>
            </w:r>
          </w:p>
        </w:tc>
        <w:tc>
          <w:tcPr>
            <w:tcW w:w="900" w:type="dxa"/>
            <w:vAlign w:val="bottom"/>
          </w:tcPr>
          <w:p w14:paraId="43943792" w14:textId="0B879B17" w:rsidR="00A437E8" w:rsidRPr="00C92EA1" w:rsidRDefault="00A437E8" w:rsidP="004B0E31">
            <w:pPr>
              <w:spacing w:line="360" w:lineRule="exact"/>
              <w:ind w:left="-24"/>
              <w:jc w:val="center"/>
              <w:rPr>
                <w:rFonts w:ascii="Arial" w:hAnsi="Arial" w:cs="Arial"/>
                <w:sz w:val="15"/>
                <w:szCs w:val="15"/>
                <w:u w:val="single"/>
                <w:cs/>
              </w:rPr>
            </w:pPr>
            <w:r w:rsidRPr="00C92EA1">
              <w:rPr>
                <w:rFonts w:ascii="Arial" w:hAnsi="Arial" w:cs="Arial"/>
                <w:sz w:val="15"/>
                <w:szCs w:val="15"/>
                <w:u w:val="single"/>
              </w:rPr>
              <w:t>2023</w:t>
            </w:r>
          </w:p>
        </w:tc>
        <w:tc>
          <w:tcPr>
            <w:tcW w:w="900" w:type="dxa"/>
            <w:vAlign w:val="bottom"/>
          </w:tcPr>
          <w:p w14:paraId="2824BC2D" w14:textId="11835D10" w:rsidR="00A437E8" w:rsidRPr="00C92EA1" w:rsidRDefault="00A437E8" w:rsidP="004B0E31">
            <w:pPr>
              <w:spacing w:line="360" w:lineRule="exact"/>
              <w:ind w:left="-24"/>
              <w:jc w:val="center"/>
              <w:rPr>
                <w:rFonts w:ascii="Arial" w:hAnsi="Arial" w:cs="Arial"/>
                <w:sz w:val="15"/>
                <w:szCs w:val="15"/>
                <w:u w:val="single"/>
                <w:cs/>
              </w:rPr>
            </w:pPr>
            <w:r w:rsidRPr="00C92EA1">
              <w:rPr>
                <w:rFonts w:ascii="Arial" w:hAnsi="Arial" w:cs="Arial"/>
                <w:sz w:val="15"/>
                <w:szCs w:val="15"/>
                <w:u w:val="single"/>
              </w:rPr>
              <w:t>2024</w:t>
            </w:r>
          </w:p>
        </w:tc>
        <w:tc>
          <w:tcPr>
            <w:tcW w:w="900" w:type="dxa"/>
            <w:vAlign w:val="bottom"/>
          </w:tcPr>
          <w:p w14:paraId="2453BF8C" w14:textId="4BDAA545" w:rsidR="00A437E8" w:rsidRPr="00C92EA1" w:rsidRDefault="00A437E8" w:rsidP="004B0E31">
            <w:pPr>
              <w:spacing w:line="360" w:lineRule="exact"/>
              <w:ind w:left="-24"/>
              <w:jc w:val="center"/>
              <w:rPr>
                <w:rFonts w:ascii="Arial" w:hAnsi="Arial" w:cs="Arial"/>
                <w:sz w:val="15"/>
                <w:szCs w:val="15"/>
                <w:u w:val="single"/>
                <w:cs/>
              </w:rPr>
            </w:pPr>
            <w:r w:rsidRPr="00C92EA1">
              <w:rPr>
                <w:rFonts w:ascii="Arial" w:hAnsi="Arial" w:cs="Arial"/>
                <w:sz w:val="15"/>
                <w:szCs w:val="15"/>
                <w:u w:val="single"/>
              </w:rPr>
              <w:t>2023</w:t>
            </w:r>
          </w:p>
        </w:tc>
        <w:tc>
          <w:tcPr>
            <w:tcW w:w="900" w:type="dxa"/>
            <w:vAlign w:val="bottom"/>
          </w:tcPr>
          <w:p w14:paraId="3BE8365A" w14:textId="7AA2C2A8" w:rsidR="00A437E8" w:rsidRPr="00C92EA1" w:rsidRDefault="00A437E8" w:rsidP="004B0E31">
            <w:pPr>
              <w:spacing w:line="360" w:lineRule="exact"/>
              <w:ind w:left="-24"/>
              <w:jc w:val="center"/>
              <w:rPr>
                <w:rFonts w:ascii="Arial" w:hAnsi="Arial" w:cs="Arial"/>
                <w:sz w:val="15"/>
                <w:szCs w:val="15"/>
                <w:u w:val="single"/>
                <w:cs/>
              </w:rPr>
            </w:pPr>
            <w:r w:rsidRPr="00C92EA1">
              <w:rPr>
                <w:rFonts w:ascii="Arial" w:hAnsi="Arial" w:cs="Arial"/>
                <w:sz w:val="15"/>
                <w:szCs w:val="15"/>
                <w:u w:val="single"/>
              </w:rPr>
              <w:t>2024</w:t>
            </w:r>
          </w:p>
        </w:tc>
        <w:tc>
          <w:tcPr>
            <w:tcW w:w="900" w:type="dxa"/>
            <w:vAlign w:val="bottom"/>
          </w:tcPr>
          <w:p w14:paraId="5679E207" w14:textId="50819EC1" w:rsidR="00A437E8" w:rsidRPr="00C92EA1" w:rsidRDefault="00A437E8" w:rsidP="004B0E31">
            <w:pPr>
              <w:spacing w:line="360" w:lineRule="exact"/>
              <w:ind w:left="-24"/>
              <w:jc w:val="center"/>
              <w:rPr>
                <w:rFonts w:ascii="Arial" w:hAnsi="Arial" w:cs="Arial"/>
                <w:sz w:val="15"/>
                <w:szCs w:val="15"/>
                <w:u w:val="single"/>
                <w:cs/>
              </w:rPr>
            </w:pPr>
            <w:r w:rsidRPr="00C92EA1">
              <w:rPr>
                <w:rFonts w:ascii="Arial" w:hAnsi="Arial" w:cs="Arial"/>
                <w:sz w:val="15"/>
                <w:szCs w:val="15"/>
                <w:u w:val="single"/>
              </w:rPr>
              <w:t>2023</w:t>
            </w:r>
          </w:p>
        </w:tc>
        <w:tc>
          <w:tcPr>
            <w:tcW w:w="900" w:type="dxa"/>
            <w:vAlign w:val="bottom"/>
          </w:tcPr>
          <w:p w14:paraId="1CE0FD63" w14:textId="777410E3" w:rsidR="00A437E8" w:rsidRPr="00C92EA1" w:rsidRDefault="00A437E8" w:rsidP="004B0E31">
            <w:pPr>
              <w:spacing w:line="360" w:lineRule="exact"/>
              <w:ind w:left="-24"/>
              <w:jc w:val="center"/>
              <w:rPr>
                <w:rFonts w:ascii="Arial" w:hAnsi="Arial" w:cs="Arial"/>
                <w:sz w:val="15"/>
                <w:szCs w:val="15"/>
                <w:u w:val="single"/>
                <w:cs/>
              </w:rPr>
            </w:pPr>
            <w:r w:rsidRPr="00C92EA1">
              <w:rPr>
                <w:rFonts w:ascii="Arial" w:hAnsi="Arial" w:cs="Arial"/>
                <w:sz w:val="15"/>
                <w:szCs w:val="15"/>
                <w:u w:val="single"/>
              </w:rPr>
              <w:t>2024</w:t>
            </w:r>
          </w:p>
        </w:tc>
        <w:tc>
          <w:tcPr>
            <w:tcW w:w="900" w:type="dxa"/>
            <w:vAlign w:val="bottom"/>
          </w:tcPr>
          <w:p w14:paraId="7E658671" w14:textId="5C00811E" w:rsidR="00A437E8" w:rsidRPr="00C92EA1" w:rsidRDefault="00A437E8" w:rsidP="004B0E31">
            <w:pPr>
              <w:spacing w:line="360" w:lineRule="exact"/>
              <w:ind w:left="-24"/>
              <w:jc w:val="center"/>
              <w:rPr>
                <w:rFonts w:ascii="Arial" w:hAnsi="Arial" w:cs="Arial"/>
                <w:sz w:val="15"/>
                <w:szCs w:val="15"/>
                <w:u w:val="single"/>
                <w:cs/>
              </w:rPr>
            </w:pPr>
            <w:r w:rsidRPr="00C92EA1">
              <w:rPr>
                <w:rFonts w:ascii="Arial" w:hAnsi="Arial" w:cs="Arial"/>
                <w:sz w:val="15"/>
                <w:szCs w:val="15"/>
                <w:u w:val="single"/>
              </w:rPr>
              <w:t>2023</w:t>
            </w:r>
          </w:p>
        </w:tc>
      </w:tr>
      <w:tr w:rsidR="00ED4AB9" w:rsidRPr="00C92EA1" w14:paraId="0C000CDF" w14:textId="77777777" w:rsidTr="00CB1FF5">
        <w:tc>
          <w:tcPr>
            <w:tcW w:w="3060" w:type="dxa"/>
            <w:vAlign w:val="bottom"/>
          </w:tcPr>
          <w:p w14:paraId="13B8457B" w14:textId="77777777" w:rsidR="00A437E8" w:rsidRPr="00C92EA1" w:rsidRDefault="00A437E8" w:rsidP="004B0E31">
            <w:pPr>
              <w:tabs>
                <w:tab w:val="left" w:pos="360"/>
              </w:tabs>
              <w:spacing w:line="360" w:lineRule="exact"/>
              <w:ind w:right="-108"/>
              <w:rPr>
                <w:rFonts w:ascii="Arial" w:hAnsi="Arial" w:cs="Arial"/>
                <w:sz w:val="15"/>
                <w:szCs w:val="15"/>
                <w:cs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Revenue</w:t>
            </w:r>
          </w:p>
        </w:tc>
        <w:tc>
          <w:tcPr>
            <w:tcW w:w="900" w:type="dxa"/>
            <w:vAlign w:val="bottom"/>
          </w:tcPr>
          <w:p w14:paraId="1F4E45D2" w14:textId="77777777" w:rsidR="00A437E8" w:rsidRPr="00C92EA1" w:rsidRDefault="00A437E8" w:rsidP="004B0E31">
            <w:pPr>
              <w:tabs>
                <w:tab w:val="decimal" w:pos="522"/>
              </w:tabs>
              <w:spacing w:line="360" w:lineRule="exact"/>
              <w:ind w:left="-24"/>
              <w:jc w:val="thaiDistribute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18D93D5E" w14:textId="77777777" w:rsidR="00A437E8" w:rsidRPr="00C92EA1" w:rsidRDefault="00A437E8" w:rsidP="004B0E31">
            <w:pPr>
              <w:tabs>
                <w:tab w:val="decimal" w:pos="522"/>
              </w:tabs>
              <w:spacing w:line="360" w:lineRule="exact"/>
              <w:ind w:left="-24"/>
              <w:jc w:val="thaiDistribute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6113FBD7" w14:textId="77777777" w:rsidR="00A437E8" w:rsidRPr="00C92EA1" w:rsidRDefault="00A437E8" w:rsidP="004B0E31">
            <w:pPr>
              <w:tabs>
                <w:tab w:val="decimal" w:pos="522"/>
              </w:tabs>
              <w:spacing w:line="360" w:lineRule="exact"/>
              <w:ind w:left="-24"/>
              <w:jc w:val="thaiDistribute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56B145E4" w14:textId="77777777" w:rsidR="00A437E8" w:rsidRPr="00C92EA1" w:rsidRDefault="00A437E8" w:rsidP="004B0E31">
            <w:pPr>
              <w:tabs>
                <w:tab w:val="decimal" w:pos="522"/>
              </w:tabs>
              <w:spacing w:line="360" w:lineRule="exact"/>
              <w:ind w:left="-24"/>
              <w:jc w:val="thaiDistribute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</w:tcPr>
          <w:p w14:paraId="69D30D0C" w14:textId="77777777" w:rsidR="00A437E8" w:rsidRPr="00C92EA1" w:rsidRDefault="00A437E8" w:rsidP="004B0E31">
            <w:pPr>
              <w:tabs>
                <w:tab w:val="decimal" w:pos="522"/>
              </w:tabs>
              <w:spacing w:line="360" w:lineRule="exact"/>
              <w:ind w:left="-24"/>
              <w:jc w:val="thaiDistribute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</w:tcPr>
          <w:p w14:paraId="60A881AA" w14:textId="77777777" w:rsidR="00A437E8" w:rsidRPr="00C92EA1" w:rsidRDefault="00A437E8" w:rsidP="004B0E31">
            <w:pPr>
              <w:tabs>
                <w:tab w:val="decimal" w:pos="522"/>
              </w:tabs>
              <w:spacing w:line="360" w:lineRule="exact"/>
              <w:ind w:left="-24"/>
              <w:jc w:val="thaiDistribute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3B833DB6" w14:textId="77777777" w:rsidR="00A437E8" w:rsidRPr="00C92EA1" w:rsidRDefault="00A437E8" w:rsidP="004B0E31">
            <w:pPr>
              <w:tabs>
                <w:tab w:val="decimal" w:pos="522"/>
              </w:tabs>
              <w:spacing w:line="360" w:lineRule="exact"/>
              <w:ind w:left="-24"/>
              <w:jc w:val="thaiDistribute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34E3389F" w14:textId="77777777" w:rsidR="00A437E8" w:rsidRPr="00C92EA1" w:rsidRDefault="00A437E8" w:rsidP="004B0E31">
            <w:pPr>
              <w:tabs>
                <w:tab w:val="decimal" w:pos="522"/>
              </w:tabs>
              <w:spacing w:line="360" w:lineRule="exact"/>
              <w:ind w:left="-24"/>
              <w:jc w:val="thaiDistribute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6928F0" w:rsidRPr="00C92EA1" w14:paraId="27FAD872" w14:textId="77777777" w:rsidTr="00061705">
        <w:tc>
          <w:tcPr>
            <w:tcW w:w="3060" w:type="dxa"/>
            <w:vAlign w:val="bottom"/>
          </w:tcPr>
          <w:p w14:paraId="78FA8A12" w14:textId="77777777" w:rsidR="006928F0" w:rsidRPr="00C92EA1" w:rsidRDefault="006928F0" w:rsidP="006928F0">
            <w:pPr>
              <w:tabs>
                <w:tab w:val="left" w:pos="360"/>
              </w:tabs>
              <w:spacing w:line="360" w:lineRule="exact"/>
              <w:ind w:left="165" w:right="-108"/>
              <w:rPr>
                <w:rFonts w:ascii="Arial" w:hAnsi="Arial" w:cs="Arial"/>
                <w:spacing w:val="-4"/>
                <w:sz w:val="15"/>
                <w:szCs w:val="15"/>
                <w:cs/>
              </w:rPr>
            </w:pPr>
            <w:r w:rsidRPr="00C92EA1">
              <w:rPr>
                <w:rFonts w:ascii="Arial" w:hAnsi="Arial" w:cs="Arial"/>
                <w:spacing w:val="-4"/>
                <w:sz w:val="15"/>
                <w:szCs w:val="15"/>
              </w:rPr>
              <w:t>Revenue from external customers</w:t>
            </w:r>
          </w:p>
        </w:tc>
        <w:tc>
          <w:tcPr>
            <w:tcW w:w="900" w:type="dxa"/>
          </w:tcPr>
          <w:p w14:paraId="3E8FC42F" w14:textId="5BA18595" w:rsidR="006928F0" w:rsidRPr="00C92EA1" w:rsidRDefault="00B211FE" w:rsidP="006928F0">
            <w:pP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1,072,768</w:t>
            </w:r>
          </w:p>
        </w:tc>
        <w:tc>
          <w:tcPr>
            <w:tcW w:w="900" w:type="dxa"/>
          </w:tcPr>
          <w:p w14:paraId="2C660B6D" w14:textId="4CBEE850" w:rsidR="006928F0" w:rsidRPr="00C92EA1" w:rsidRDefault="006928F0" w:rsidP="006928F0">
            <w:pP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 xml:space="preserve"> 890,647 </w:t>
            </w:r>
          </w:p>
        </w:tc>
        <w:tc>
          <w:tcPr>
            <w:tcW w:w="900" w:type="dxa"/>
          </w:tcPr>
          <w:p w14:paraId="61D131F5" w14:textId="65FAA4DB" w:rsidR="006928F0" w:rsidRPr="00C92EA1" w:rsidRDefault="00620827" w:rsidP="006928F0">
            <w:pP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155,627</w:t>
            </w:r>
          </w:p>
        </w:tc>
        <w:tc>
          <w:tcPr>
            <w:tcW w:w="900" w:type="dxa"/>
          </w:tcPr>
          <w:p w14:paraId="31766A48" w14:textId="324254ED" w:rsidR="006928F0" w:rsidRPr="00C92EA1" w:rsidRDefault="006928F0" w:rsidP="006928F0">
            <w:pP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 xml:space="preserve"> 44,549 </w:t>
            </w:r>
          </w:p>
        </w:tc>
        <w:tc>
          <w:tcPr>
            <w:tcW w:w="900" w:type="dxa"/>
          </w:tcPr>
          <w:p w14:paraId="26D823AD" w14:textId="5B93470A" w:rsidR="006928F0" w:rsidRPr="00C92EA1" w:rsidRDefault="00620827" w:rsidP="006928F0">
            <w:pP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ngsana New"/>
                <w:sz w:val="15"/>
                <w:szCs w:val="15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CDD5D51" w14:textId="73ED854E" w:rsidR="006928F0" w:rsidRPr="00C92EA1" w:rsidRDefault="006928F0" w:rsidP="006928F0">
            <w:pP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-</w:t>
            </w:r>
          </w:p>
        </w:tc>
        <w:tc>
          <w:tcPr>
            <w:tcW w:w="900" w:type="dxa"/>
          </w:tcPr>
          <w:p w14:paraId="6351D27A" w14:textId="1DC5CEEB" w:rsidR="006928F0" w:rsidRPr="00C92EA1" w:rsidRDefault="00912976" w:rsidP="006928F0">
            <w:pP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1,228,395</w:t>
            </w:r>
          </w:p>
        </w:tc>
        <w:tc>
          <w:tcPr>
            <w:tcW w:w="900" w:type="dxa"/>
          </w:tcPr>
          <w:p w14:paraId="55047B4B" w14:textId="3EF3D838" w:rsidR="006928F0" w:rsidRPr="00C92EA1" w:rsidRDefault="006928F0" w:rsidP="006928F0">
            <w:pP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 xml:space="preserve"> 935,196</w:t>
            </w:r>
          </w:p>
        </w:tc>
      </w:tr>
      <w:tr w:rsidR="006928F0" w:rsidRPr="00C92EA1" w14:paraId="27B99A5E" w14:textId="77777777" w:rsidTr="00061705">
        <w:tc>
          <w:tcPr>
            <w:tcW w:w="3060" w:type="dxa"/>
            <w:vAlign w:val="bottom"/>
          </w:tcPr>
          <w:p w14:paraId="5D4E4BFA" w14:textId="77777777" w:rsidR="006928F0" w:rsidRPr="00C92EA1" w:rsidRDefault="006928F0" w:rsidP="006928F0">
            <w:pPr>
              <w:tabs>
                <w:tab w:val="left" w:pos="360"/>
              </w:tabs>
              <w:spacing w:line="360" w:lineRule="exact"/>
              <w:ind w:left="165" w:right="-108"/>
              <w:rPr>
                <w:rFonts w:ascii="Arial" w:hAnsi="Arial" w:cs="Arial"/>
                <w:spacing w:val="-4"/>
                <w:sz w:val="15"/>
                <w:szCs w:val="15"/>
                <w:cs/>
              </w:rPr>
            </w:pPr>
            <w:r w:rsidRPr="00C92EA1">
              <w:rPr>
                <w:rFonts w:ascii="Arial" w:hAnsi="Arial" w:cs="Arial"/>
                <w:spacing w:val="-4"/>
                <w:sz w:val="15"/>
                <w:szCs w:val="15"/>
              </w:rPr>
              <w:t>Inter</w:t>
            </w:r>
            <w:r w:rsidRPr="00C92EA1">
              <w:rPr>
                <w:rFonts w:ascii="Arial" w:hAnsi="Arial" w:cs="Angsana New"/>
                <w:spacing w:val="-4"/>
                <w:sz w:val="15"/>
                <w:szCs w:val="15"/>
                <w:cs/>
              </w:rPr>
              <w:t>-</w:t>
            </w:r>
            <w:r w:rsidRPr="00C92EA1">
              <w:rPr>
                <w:rFonts w:ascii="Arial" w:hAnsi="Arial" w:cs="Arial"/>
                <w:spacing w:val="-4"/>
                <w:sz w:val="15"/>
                <w:szCs w:val="15"/>
              </w:rPr>
              <w:t>segment revenues</w:t>
            </w:r>
          </w:p>
        </w:tc>
        <w:tc>
          <w:tcPr>
            <w:tcW w:w="900" w:type="dxa"/>
          </w:tcPr>
          <w:p w14:paraId="1FC5A95D" w14:textId="0A80E84A" w:rsidR="006928F0" w:rsidRPr="00C92EA1" w:rsidRDefault="00B211FE" w:rsidP="006928F0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2,379</w:t>
            </w:r>
          </w:p>
        </w:tc>
        <w:tc>
          <w:tcPr>
            <w:tcW w:w="900" w:type="dxa"/>
          </w:tcPr>
          <w:p w14:paraId="7CFF0BB4" w14:textId="6DC679DB" w:rsidR="006928F0" w:rsidRPr="00C92EA1" w:rsidRDefault="006928F0" w:rsidP="006928F0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 xml:space="preserve"> 13,188 </w:t>
            </w:r>
          </w:p>
        </w:tc>
        <w:tc>
          <w:tcPr>
            <w:tcW w:w="900" w:type="dxa"/>
          </w:tcPr>
          <w:p w14:paraId="5F70FE10" w14:textId="238B1672" w:rsidR="006928F0" w:rsidRPr="00C92EA1" w:rsidRDefault="00620827" w:rsidP="006928F0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2,147</w:t>
            </w:r>
          </w:p>
        </w:tc>
        <w:tc>
          <w:tcPr>
            <w:tcW w:w="900" w:type="dxa"/>
          </w:tcPr>
          <w:p w14:paraId="0CCF8774" w14:textId="42F92DC0" w:rsidR="006928F0" w:rsidRPr="00C92EA1" w:rsidRDefault="006928F0" w:rsidP="006928F0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-</w:t>
            </w:r>
          </w:p>
        </w:tc>
        <w:tc>
          <w:tcPr>
            <w:tcW w:w="900" w:type="dxa"/>
          </w:tcPr>
          <w:p w14:paraId="108C263D" w14:textId="42491919" w:rsidR="006928F0" w:rsidRPr="00C92EA1" w:rsidRDefault="00620827" w:rsidP="006928F0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ngsana New"/>
                <w:sz w:val="15"/>
                <w:szCs w:val="15"/>
                <w:cs/>
              </w:rPr>
              <w:t>(</w:t>
            </w:r>
            <w:r>
              <w:rPr>
                <w:rFonts w:ascii="Arial" w:hAnsi="Arial" w:cs="Arial"/>
                <w:sz w:val="15"/>
                <w:szCs w:val="15"/>
              </w:rPr>
              <w:t>4,526</w:t>
            </w:r>
            <w:r>
              <w:rPr>
                <w:rFonts w:ascii="Arial" w:hAnsi="Arial" w:cs="Angsana New"/>
                <w:sz w:val="15"/>
                <w:szCs w:val="15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6BA3B55E" w14:textId="36B4763A" w:rsidR="006928F0" w:rsidRPr="00C92EA1" w:rsidRDefault="006928F0" w:rsidP="006928F0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 xml:space="preserve"> (</w:t>
            </w:r>
            <w:r w:rsidRPr="00C92EA1">
              <w:rPr>
                <w:rFonts w:ascii="Arial" w:hAnsi="Arial" w:cs="Arial"/>
                <w:sz w:val="15"/>
                <w:szCs w:val="15"/>
              </w:rPr>
              <w:t>13,188</w:t>
            </w: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)</w:t>
            </w:r>
          </w:p>
        </w:tc>
        <w:tc>
          <w:tcPr>
            <w:tcW w:w="900" w:type="dxa"/>
          </w:tcPr>
          <w:p w14:paraId="0271D4BB" w14:textId="3F1B663D" w:rsidR="006928F0" w:rsidRPr="00C92EA1" w:rsidRDefault="00912976" w:rsidP="006928F0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ngsana New"/>
                <w:sz w:val="15"/>
                <w:szCs w:val="15"/>
                <w:cs/>
              </w:rPr>
              <w:t>-</w:t>
            </w:r>
          </w:p>
        </w:tc>
        <w:tc>
          <w:tcPr>
            <w:tcW w:w="900" w:type="dxa"/>
          </w:tcPr>
          <w:p w14:paraId="63FACDE4" w14:textId="3187E1CE" w:rsidR="006928F0" w:rsidRPr="00C92EA1" w:rsidRDefault="006928F0" w:rsidP="006928F0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-</w:t>
            </w:r>
          </w:p>
        </w:tc>
      </w:tr>
      <w:tr w:rsidR="006928F0" w:rsidRPr="00C92EA1" w14:paraId="3E439639" w14:textId="77777777" w:rsidTr="00061705">
        <w:tc>
          <w:tcPr>
            <w:tcW w:w="3060" w:type="dxa"/>
            <w:vAlign w:val="bottom"/>
          </w:tcPr>
          <w:p w14:paraId="1663E044" w14:textId="77777777" w:rsidR="006928F0" w:rsidRPr="00C92EA1" w:rsidRDefault="006928F0" w:rsidP="006928F0">
            <w:pPr>
              <w:tabs>
                <w:tab w:val="left" w:pos="360"/>
              </w:tabs>
              <w:spacing w:line="360" w:lineRule="exact"/>
              <w:ind w:right="-108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Total revenues</w:t>
            </w:r>
          </w:p>
        </w:tc>
        <w:tc>
          <w:tcPr>
            <w:tcW w:w="900" w:type="dxa"/>
          </w:tcPr>
          <w:p w14:paraId="109F5B8F" w14:textId="5286B096" w:rsidR="006928F0" w:rsidRPr="00C92EA1" w:rsidRDefault="00B211FE" w:rsidP="006928F0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1,075,147</w:t>
            </w:r>
          </w:p>
        </w:tc>
        <w:tc>
          <w:tcPr>
            <w:tcW w:w="900" w:type="dxa"/>
          </w:tcPr>
          <w:p w14:paraId="4C884208" w14:textId="444FF76C" w:rsidR="006928F0" w:rsidRPr="00C92EA1" w:rsidRDefault="006928F0" w:rsidP="006928F0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 xml:space="preserve"> 903,835</w:t>
            </w:r>
          </w:p>
        </w:tc>
        <w:tc>
          <w:tcPr>
            <w:tcW w:w="900" w:type="dxa"/>
          </w:tcPr>
          <w:p w14:paraId="225A18E1" w14:textId="07FB77CC" w:rsidR="006928F0" w:rsidRPr="00C92EA1" w:rsidRDefault="00B211FE" w:rsidP="006928F0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157,774</w:t>
            </w:r>
          </w:p>
        </w:tc>
        <w:tc>
          <w:tcPr>
            <w:tcW w:w="900" w:type="dxa"/>
          </w:tcPr>
          <w:p w14:paraId="75793FC2" w14:textId="431608EB" w:rsidR="006928F0" w:rsidRPr="00C92EA1" w:rsidRDefault="006928F0" w:rsidP="006928F0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 xml:space="preserve"> 44,549 </w:t>
            </w:r>
          </w:p>
        </w:tc>
        <w:tc>
          <w:tcPr>
            <w:tcW w:w="900" w:type="dxa"/>
          </w:tcPr>
          <w:p w14:paraId="478FF561" w14:textId="519F7711" w:rsidR="006928F0" w:rsidRPr="00C92EA1" w:rsidRDefault="00620827" w:rsidP="006928F0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ngsana New"/>
                <w:sz w:val="15"/>
                <w:szCs w:val="15"/>
                <w:cs/>
              </w:rPr>
              <w:t>(</w:t>
            </w:r>
            <w:r>
              <w:rPr>
                <w:rFonts w:ascii="Arial" w:hAnsi="Arial" w:cs="Arial"/>
                <w:sz w:val="15"/>
                <w:szCs w:val="15"/>
              </w:rPr>
              <w:t>4,526</w:t>
            </w:r>
            <w:r>
              <w:rPr>
                <w:rFonts w:ascii="Arial" w:hAnsi="Arial" w:cs="Angsana New"/>
                <w:sz w:val="15"/>
                <w:szCs w:val="15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78C56679" w14:textId="5E9AF550" w:rsidR="006928F0" w:rsidRPr="00C92EA1" w:rsidRDefault="006928F0" w:rsidP="006928F0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(</w:t>
            </w:r>
            <w:r w:rsidRPr="00C92EA1">
              <w:rPr>
                <w:rFonts w:ascii="Arial" w:hAnsi="Arial" w:cs="Arial"/>
                <w:sz w:val="15"/>
                <w:szCs w:val="15"/>
              </w:rPr>
              <w:t>13,188</w:t>
            </w: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)</w:t>
            </w:r>
          </w:p>
        </w:tc>
        <w:tc>
          <w:tcPr>
            <w:tcW w:w="900" w:type="dxa"/>
          </w:tcPr>
          <w:p w14:paraId="47F920CD" w14:textId="2D1CA60F" w:rsidR="006928F0" w:rsidRPr="00C92EA1" w:rsidRDefault="00912976" w:rsidP="006928F0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1,228,395</w:t>
            </w:r>
          </w:p>
        </w:tc>
        <w:tc>
          <w:tcPr>
            <w:tcW w:w="900" w:type="dxa"/>
          </w:tcPr>
          <w:p w14:paraId="3B6C213B" w14:textId="07DDE549" w:rsidR="006928F0" w:rsidRPr="00C92EA1" w:rsidRDefault="006928F0" w:rsidP="006928F0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 xml:space="preserve"> 935,196 </w:t>
            </w:r>
          </w:p>
        </w:tc>
      </w:tr>
      <w:tr w:rsidR="006928F0" w:rsidRPr="00C92EA1" w14:paraId="00FF9C95" w14:textId="77777777" w:rsidTr="00061705">
        <w:tc>
          <w:tcPr>
            <w:tcW w:w="3060" w:type="dxa"/>
            <w:shd w:val="clear" w:color="auto" w:fill="auto"/>
            <w:vAlign w:val="bottom"/>
          </w:tcPr>
          <w:p w14:paraId="41E6CE9E" w14:textId="77777777" w:rsidR="006928F0" w:rsidRPr="00C92EA1" w:rsidRDefault="006928F0" w:rsidP="006928F0">
            <w:pPr>
              <w:tabs>
                <w:tab w:val="left" w:pos="360"/>
              </w:tabs>
              <w:spacing w:line="360" w:lineRule="exact"/>
              <w:ind w:right="-108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Segment operating profit</w:t>
            </w:r>
          </w:p>
        </w:tc>
        <w:tc>
          <w:tcPr>
            <w:tcW w:w="900" w:type="dxa"/>
          </w:tcPr>
          <w:p w14:paraId="4E9148EE" w14:textId="06E76BC8" w:rsidR="006928F0" w:rsidRPr="00C92EA1" w:rsidRDefault="00B211FE" w:rsidP="006928F0">
            <w:pP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126,429</w:t>
            </w:r>
          </w:p>
        </w:tc>
        <w:tc>
          <w:tcPr>
            <w:tcW w:w="900" w:type="dxa"/>
          </w:tcPr>
          <w:p w14:paraId="36A7C1E1" w14:textId="372774D2" w:rsidR="006928F0" w:rsidRPr="00C92EA1" w:rsidRDefault="006928F0" w:rsidP="006928F0">
            <w:pP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 xml:space="preserve"> 83,698 </w:t>
            </w:r>
          </w:p>
        </w:tc>
        <w:tc>
          <w:tcPr>
            <w:tcW w:w="900" w:type="dxa"/>
          </w:tcPr>
          <w:p w14:paraId="5CC5B266" w14:textId="4F7617AD" w:rsidR="006928F0" w:rsidRPr="00C92EA1" w:rsidRDefault="00B211FE" w:rsidP="006928F0">
            <w:pP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24,903</w:t>
            </w:r>
          </w:p>
        </w:tc>
        <w:tc>
          <w:tcPr>
            <w:tcW w:w="900" w:type="dxa"/>
          </w:tcPr>
          <w:p w14:paraId="2759CED8" w14:textId="079E4EC6" w:rsidR="006928F0" w:rsidRPr="00C92EA1" w:rsidRDefault="006928F0" w:rsidP="006928F0">
            <w:pP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 xml:space="preserve"> 25,648</w:t>
            </w:r>
          </w:p>
        </w:tc>
        <w:tc>
          <w:tcPr>
            <w:tcW w:w="900" w:type="dxa"/>
          </w:tcPr>
          <w:p w14:paraId="3B60FB80" w14:textId="4CADA9BB" w:rsidR="006928F0" w:rsidRPr="00C92EA1" w:rsidRDefault="00912976" w:rsidP="006928F0">
            <w:pP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ngsana New"/>
                <w:sz w:val="15"/>
                <w:szCs w:val="15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29D3ED6" w14:textId="0DD433BB" w:rsidR="006928F0" w:rsidRPr="00C92EA1" w:rsidRDefault="00912976" w:rsidP="006928F0">
            <w:pP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ngsana New"/>
                <w:sz w:val="15"/>
                <w:szCs w:val="15"/>
                <w:cs/>
              </w:rPr>
              <w:t>-</w:t>
            </w:r>
          </w:p>
        </w:tc>
        <w:tc>
          <w:tcPr>
            <w:tcW w:w="900" w:type="dxa"/>
          </w:tcPr>
          <w:p w14:paraId="35804958" w14:textId="515B703F" w:rsidR="006928F0" w:rsidRPr="00C92EA1" w:rsidRDefault="00912976" w:rsidP="006928F0">
            <w:pP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151,332</w:t>
            </w:r>
          </w:p>
        </w:tc>
        <w:tc>
          <w:tcPr>
            <w:tcW w:w="900" w:type="dxa"/>
          </w:tcPr>
          <w:p w14:paraId="158A9840" w14:textId="515034C5" w:rsidR="006928F0" w:rsidRPr="00C92EA1" w:rsidRDefault="006928F0" w:rsidP="006928F0">
            <w:pP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 xml:space="preserve"> 109,346 </w:t>
            </w:r>
          </w:p>
        </w:tc>
      </w:tr>
      <w:tr w:rsidR="006928F0" w:rsidRPr="00C92EA1" w14:paraId="16D413AF" w14:textId="77777777" w:rsidTr="00CB1FF5">
        <w:trPr>
          <w:trHeight w:val="80"/>
        </w:trPr>
        <w:tc>
          <w:tcPr>
            <w:tcW w:w="3060" w:type="dxa"/>
            <w:shd w:val="clear" w:color="auto" w:fill="auto"/>
            <w:vAlign w:val="bottom"/>
          </w:tcPr>
          <w:p w14:paraId="69269E9F" w14:textId="77777777" w:rsidR="006928F0" w:rsidRPr="00C92EA1" w:rsidRDefault="006928F0" w:rsidP="006928F0">
            <w:pPr>
              <w:tabs>
                <w:tab w:val="left" w:pos="360"/>
              </w:tabs>
              <w:spacing w:line="360" w:lineRule="exact"/>
              <w:ind w:left="255" w:right="-108" w:hanging="255"/>
              <w:rPr>
                <w:rFonts w:ascii="Arial" w:hAnsi="Arial" w:cs="Arial"/>
                <w:sz w:val="15"/>
                <w:szCs w:val="15"/>
                <w:cs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 xml:space="preserve">Other income </w:t>
            </w: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(</w:t>
            </w:r>
            <w:r w:rsidRPr="00C92EA1">
              <w:rPr>
                <w:rFonts w:ascii="Arial" w:hAnsi="Arial" w:cs="Arial"/>
                <w:sz w:val="15"/>
                <w:szCs w:val="15"/>
              </w:rPr>
              <w:t>including finance income</w:t>
            </w: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09A03732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62723AA6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5340E911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7C3A0731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5932D0B8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0D7E0EAB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</w:tcPr>
          <w:p w14:paraId="38057835" w14:textId="08473381" w:rsidR="006928F0" w:rsidRPr="00C92EA1" w:rsidRDefault="00912976" w:rsidP="006928F0">
            <w:pP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3,620</w:t>
            </w:r>
          </w:p>
        </w:tc>
        <w:tc>
          <w:tcPr>
            <w:tcW w:w="900" w:type="dxa"/>
          </w:tcPr>
          <w:p w14:paraId="44E16B09" w14:textId="3DCBABC0" w:rsidR="006928F0" w:rsidRPr="00C92EA1" w:rsidRDefault="006928F0" w:rsidP="006928F0">
            <w:pP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 xml:space="preserve"> 2,782</w:t>
            </w:r>
          </w:p>
        </w:tc>
      </w:tr>
      <w:tr w:rsidR="006928F0" w:rsidRPr="00C92EA1" w14:paraId="16B18C7B" w14:textId="77777777" w:rsidTr="00CB1FF5">
        <w:tc>
          <w:tcPr>
            <w:tcW w:w="3960" w:type="dxa"/>
            <w:gridSpan w:val="2"/>
            <w:shd w:val="clear" w:color="auto" w:fill="auto"/>
            <w:vAlign w:val="bottom"/>
          </w:tcPr>
          <w:p w14:paraId="6103EB20" w14:textId="71CD67B0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ind w:left="255" w:hanging="255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Share of profit from investment in associate</w:t>
            </w:r>
          </w:p>
        </w:tc>
        <w:tc>
          <w:tcPr>
            <w:tcW w:w="900" w:type="dxa"/>
            <w:vAlign w:val="bottom"/>
          </w:tcPr>
          <w:p w14:paraId="6E60208F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78CE0A67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13720662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186BA5E9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74C899FB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4EC8372E" w14:textId="2BABA0F4" w:rsidR="006928F0" w:rsidRPr="00C92EA1" w:rsidRDefault="00912976" w:rsidP="006928F0">
            <w:pP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21,795</w:t>
            </w:r>
          </w:p>
        </w:tc>
        <w:tc>
          <w:tcPr>
            <w:tcW w:w="900" w:type="dxa"/>
            <w:vAlign w:val="bottom"/>
          </w:tcPr>
          <w:p w14:paraId="71F9C96F" w14:textId="096C1047" w:rsidR="006928F0" w:rsidRPr="00C92EA1" w:rsidRDefault="006928F0" w:rsidP="006928F0">
            <w:pP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367</w:t>
            </w:r>
          </w:p>
        </w:tc>
      </w:tr>
      <w:tr w:rsidR="006928F0" w:rsidRPr="00C92EA1" w14:paraId="7BD56A5C" w14:textId="77777777" w:rsidTr="00CB1FF5">
        <w:tc>
          <w:tcPr>
            <w:tcW w:w="3960" w:type="dxa"/>
            <w:gridSpan w:val="2"/>
            <w:shd w:val="clear" w:color="auto" w:fill="auto"/>
            <w:vAlign w:val="bottom"/>
          </w:tcPr>
          <w:p w14:paraId="3467068D" w14:textId="77777777" w:rsidR="006928F0" w:rsidRPr="00C92EA1" w:rsidRDefault="006928F0" w:rsidP="006928F0">
            <w:pPr>
              <w:spacing w:line="360" w:lineRule="exact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Selling and distribution expenses</w:t>
            </w:r>
          </w:p>
        </w:tc>
        <w:tc>
          <w:tcPr>
            <w:tcW w:w="900" w:type="dxa"/>
            <w:vAlign w:val="bottom"/>
          </w:tcPr>
          <w:p w14:paraId="6F732E14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30BBB3D2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2BEE5130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70AD665E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473D0C60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0C108BD4" w14:textId="0F7AF203" w:rsidR="006928F0" w:rsidRPr="00C92EA1" w:rsidRDefault="00912976" w:rsidP="006928F0">
            <w:pP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ngsana New"/>
                <w:sz w:val="15"/>
                <w:szCs w:val="15"/>
                <w:cs/>
              </w:rPr>
              <w:t>(</w:t>
            </w:r>
            <w:r>
              <w:rPr>
                <w:rFonts w:ascii="Arial" w:hAnsi="Arial" w:cs="Arial"/>
                <w:sz w:val="15"/>
                <w:szCs w:val="15"/>
              </w:rPr>
              <w:t>24,856</w:t>
            </w:r>
            <w:r>
              <w:rPr>
                <w:rFonts w:ascii="Arial" w:hAnsi="Arial" w:cs="Angsana New"/>
                <w:sz w:val="15"/>
                <w:szCs w:val="15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71D10C65" w14:textId="060D8049" w:rsidR="006928F0" w:rsidRPr="00C92EA1" w:rsidRDefault="006928F0" w:rsidP="006928F0">
            <w:pP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(</w:t>
            </w:r>
            <w:r w:rsidRPr="00C92EA1">
              <w:rPr>
                <w:rFonts w:ascii="Arial" w:hAnsi="Arial" w:cs="Arial"/>
                <w:sz w:val="15"/>
                <w:szCs w:val="15"/>
              </w:rPr>
              <w:t>22,646</w:t>
            </w: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)</w:t>
            </w:r>
          </w:p>
        </w:tc>
      </w:tr>
      <w:tr w:rsidR="006928F0" w:rsidRPr="00C92EA1" w14:paraId="0777FB08" w14:textId="77777777" w:rsidTr="00CB1FF5">
        <w:tc>
          <w:tcPr>
            <w:tcW w:w="3960" w:type="dxa"/>
            <w:gridSpan w:val="2"/>
            <w:shd w:val="clear" w:color="auto" w:fill="auto"/>
            <w:vAlign w:val="bottom"/>
          </w:tcPr>
          <w:p w14:paraId="455E4C60" w14:textId="77777777" w:rsidR="006928F0" w:rsidRPr="00C92EA1" w:rsidRDefault="006928F0" w:rsidP="006928F0">
            <w:pPr>
              <w:spacing w:line="360" w:lineRule="exact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Administrative expenses</w:t>
            </w:r>
          </w:p>
        </w:tc>
        <w:tc>
          <w:tcPr>
            <w:tcW w:w="900" w:type="dxa"/>
            <w:vAlign w:val="bottom"/>
          </w:tcPr>
          <w:p w14:paraId="4DA4C994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45D61047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403B41A5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3C522637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3690EC90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70D02F52" w14:textId="17D9BF6E" w:rsidR="006928F0" w:rsidRPr="00C92EA1" w:rsidRDefault="00912976" w:rsidP="006928F0">
            <w:pP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ngsana New"/>
                <w:sz w:val="15"/>
                <w:szCs w:val="15"/>
                <w:cs/>
              </w:rPr>
              <w:t>(</w:t>
            </w:r>
            <w:r>
              <w:rPr>
                <w:rFonts w:ascii="Arial" w:hAnsi="Arial" w:cs="Arial"/>
                <w:sz w:val="15"/>
                <w:szCs w:val="15"/>
              </w:rPr>
              <w:t>79,795</w:t>
            </w:r>
            <w:r>
              <w:rPr>
                <w:rFonts w:ascii="Arial" w:hAnsi="Arial" w:cs="Angsana New"/>
                <w:sz w:val="15"/>
                <w:szCs w:val="15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7DB442EA" w14:textId="2F6D8448" w:rsidR="006928F0" w:rsidRPr="00C92EA1" w:rsidRDefault="006928F0" w:rsidP="006928F0">
            <w:pP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(</w:t>
            </w:r>
            <w:r w:rsidRPr="00C92EA1">
              <w:rPr>
                <w:rFonts w:ascii="Arial" w:hAnsi="Arial" w:cs="Arial"/>
                <w:sz w:val="15"/>
                <w:szCs w:val="15"/>
              </w:rPr>
              <w:t>75,844</w:t>
            </w: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)</w:t>
            </w:r>
          </w:p>
        </w:tc>
      </w:tr>
      <w:tr w:rsidR="006928F0" w:rsidRPr="00C92EA1" w14:paraId="198F3997" w14:textId="77777777" w:rsidTr="00CB1FF5">
        <w:trPr>
          <w:trHeight w:val="198"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20E6044D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  <w:lang w:eastAsia="zh-CN"/>
              </w:rPr>
              <w:t>Finance cost</w:t>
            </w:r>
          </w:p>
        </w:tc>
        <w:tc>
          <w:tcPr>
            <w:tcW w:w="900" w:type="dxa"/>
            <w:vAlign w:val="bottom"/>
          </w:tcPr>
          <w:p w14:paraId="333FBFC3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2FAC61C0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032EC84A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34C66193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399A2211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6919B29A" w14:textId="3FE2C413" w:rsidR="006928F0" w:rsidRPr="00C92EA1" w:rsidRDefault="00912976" w:rsidP="006928F0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ngsana New"/>
                <w:sz w:val="15"/>
                <w:szCs w:val="15"/>
                <w:cs/>
              </w:rPr>
              <w:t>(</w:t>
            </w:r>
            <w:r>
              <w:rPr>
                <w:rFonts w:ascii="Arial" w:hAnsi="Arial" w:cs="Arial"/>
                <w:sz w:val="15"/>
                <w:szCs w:val="15"/>
              </w:rPr>
              <w:t>180</w:t>
            </w:r>
            <w:r>
              <w:rPr>
                <w:rFonts w:ascii="Arial" w:hAnsi="Arial" w:cs="Angsana New"/>
                <w:sz w:val="15"/>
                <w:szCs w:val="15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19E5A247" w14:textId="05C2A1F6" w:rsidR="006928F0" w:rsidRPr="00C92EA1" w:rsidRDefault="006928F0" w:rsidP="006928F0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(</w:t>
            </w:r>
            <w:r w:rsidRPr="00C92EA1">
              <w:rPr>
                <w:rFonts w:ascii="Arial" w:hAnsi="Arial" w:cs="Arial"/>
                <w:sz w:val="15"/>
                <w:szCs w:val="15"/>
              </w:rPr>
              <w:t>874</w:t>
            </w: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)</w:t>
            </w:r>
          </w:p>
        </w:tc>
      </w:tr>
      <w:tr w:rsidR="006928F0" w:rsidRPr="00C92EA1" w14:paraId="369392BF" w14:textId="77777777" w:rsidTr="00CB1FF5">
        <w:tc>
          <w:tcPr>
            <w:tcW w:w="3960" w:type="dxa"/>
            <w:gridSpan w:val="2"/>
            <w:shd w:val="clear" w:color="auto" w:fill="auto"/>
            <w:vAlign w:val="bottom"/>
          </w:tcPr>
          <w:p w14:paraId="26A10763" w14:textId="77777777" w:rsidR="006928F0" w:rsidRPr="00C92EA1" w:rsidRDefault="006928F0" w:rsidP="006928F0">
            <w:pPr>
              <w:tabs>
                <w:tab w:val="left" w:pos="360"/>
                <w:tab w:val="decimal" w:pos="525"/>
              </w:tabs>
              <w:spacing w:line="360" w:lineRule="exact"/>
              <w:ind w:right="-108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Profit before income tax expenses</w:t>
            </w:r>
          </w:p>
        </w:tc>
        <w:tc>
          <w:tcPr>
            <w:tcW w:w="900" w:type="dxa"/>
            <w:vAlign w:val="bottom"/>
          </w:tcPr>
          <w:p w14:paraId="0AA516EB" w14:textId="77777777" w:rsidR="006928F0" w:rsidRPr="00C92EA1" w:rsidRDefault="006928F0" w:rsidP="006928F0">
            <w:pPr>
              <w:tabs>
                <w:tab w:val="decimal" w:pos="492"/>
                <w:tab w:val="decimal" w:pos="525"/>
              </w:tabs>
              <w:spacing w:line="36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7A6CE074" w14:textId="77777777" w:rsidR="006928F0" w:rsidRPr="00C92EA1" w:rsidRDefault="006928F0" w:rsidP="006928F0">
            <w:pPr>
              <w:tabs>
                <w:tab w:val="decimal" w:pos="492"/>
                <w:tab w:val="decimal" w:pos="525"/>
              </w:tabs>
              <w:spacing w:line="36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3DEBACFD" w14:textId="77777777" w:rsidR="006928F0" w:rsidRPr="00C92EA1" w:rsidRDefault="006928F0" w:rsidP="006928F0">
            <w:pPr>
              <w:tabs>
                <w:tab w:val="decimal" w:pos="492"/>
                <w:tab w:val="decimal" w:pos="525"/>
              </w:tabs>
              <w:spacing w:line="36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155840A7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75B4F8DE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3ABC5150" w14:textId="28B2E2EA" w:rsidR="006928F0" w:rsidRPr="00C92EA1" w:rsidRDefault="00912976" w:rsidP="006928F0">
            <w:pP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71,916</w:t>
            </w:r>
          </w:p>
        </w:tc>
        <w:tc>
          <w:tcPr>
            <w:tcW w:w="900" w:type="dxa"/>
            <w:vAlign w:val="bottom"/>
          </w:tcPr>
          <w:p w14:paraId="65883CDB" w14:textId="2FCE2B87" w:rsidR="006928F0" w:rsidRPr="00C92EA1" w:rsidRDefault="006928F0" w:rsidP="006928F0">
            <w:pP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13,131</w:t>
            </w:r>
          </w:p>
        </w:tc>
      </w:tr>
      <w:tr w:rsidR="006928F0" w:rsidRPr="00C92EA1" w14:paraId="27524829" w14:textId="77777777" w:rsidTr="004F24BE">
        <w:tc>
          <w:tcPr>
            <w:tcW w:w="3960" w:type="dxa"/>
            <w:gridSpan w:val="2"/>
            <w:shd w:val="clear" w:color="auto" w:fill="auto"/>
            <w:vAlign w:val="bottom"/>
          </w:tcPr>
          <w:p w14:paraId="5C42940D" w14:textId="44886923" w:rsidR="006928F0" w:rsidRPr="00C92EA1" w:rsidRDefault="006928F0" w:rsidP="006928F0">
            <w:pPr>
              <w:tabs>
                <w:tab w:val="decimal" w:pos="492"/>
                <w:tab w:val="decimal" w:pos="525"/>
              </w:tabs>
              <w:spacing w:line="360" w:lineRule="exact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Income tax expenses</w:t>
            </w:r>
          </w:p>
        </w:tc>
        <w:tc>
          <w:tcPr>
            <w:tcW w:w="900" w:type="dxa"/>
            <w:vAlign w:val="bottom"/>
          </w:tcPr>
          <w:p w14:paraId="01369A9B" w14:textId="77777777" w:rsidR="006928F0" w:rsidRPr="00C92EA1" w:rsidRDefault="006928F0" w:rsidP="006928F0">
            <w:pPr>
              <w:tabs>
                <w:tab w:val="decimal" w:pos="492"/>
                <w:tab w:val="decimal" w:pos="525"/>
              </w:tabs>
              <w:spacing w:line="36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26D5E4A8" w14:textId="77777777" w:rsidR="006928F0" w:rsidRPr="00C92EA1" w:rsidRDefault="006928F0" w:rsidP="006928F0">
            <w:pPr>
              <w:tabs>
                <w:tab w:val="decimal" w:pos="492"/>
                <w:tab w:val="decimal" w:pos="525"/>
              </w:tabs>
              <w:spacing w:line="36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76B1CB49" w14:textId="77777777" w:rsidR="006928F0" w:rsidRPr="00C92EA1" w:rsidRDefault="006928F0" w:rsidP="006928F0">
            <w:pPr>
              <w:tabs>
                <w:tab w:val="decimal" w:pos="492"/>
                <w:tab w:val="decimal" w:pos="525"/>
              </w:tabs>
              <w:spacing w:line="36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1DD09516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65F43BE4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65AA7DEE" w14:textId="3407EC12" w:rsidR="006928F0" w:rsidRPr="00C92EA1" w:rsidRDefault="00912976" w:rsidP="006928F0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ngsana New"/>
                <w:sz w:val="15"/>
                <w:szCs w:val="15"/>
                <w:cs/>
              </w:rPr>
              <w:t>(</w:t>
            </w:r>
            <w:r>
              <w:rPr>
                <w:rFonts w:ascii="Arial" w:hAnsi="Arial" w:cs="Arial"/>
                <w:sz w:val="15"/>
                <w:szCs w:val="15"/>
              </w:rPr>
              <w:t>9,259</w:t>
            </w:r>
            <w:r>
              <w:rPr>
                <w:rFonts w:ascii="Arial" w:hAnsi="Arial" w:cs="Angsana New"/>
                <w:sz w:val="15"/>
                <w:szCs w:val="15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58AE0713" w14:textId="05493158" w:rsidR="006928F0" w:rsidRPr="00C92EA1" w:rsidRDefault="006928F0" w:rsidP="006928F0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(</w:t>
            </w:r>
            <w:r w:rsidRPr="00C92EA1">
              <w:rPr>
                <w:rFonts w:ascii="Arial" w:hAnsi="Arial" w:cs="Arial"/>
                <w:sz w:val="15"/>
                <w:szCs w:val="15"/>
              </w:rPr>
              <w:t>2,839</w:t>
            </w: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)</w:t>
            </w:r>
          </w:p>
        </w:tc>
      </w:tr>
      <w:tr w:rsidR="006928F0" w:rsidRPr="00C92EA1" w14:paraId="6277D16E" w14:textId="77777777" w:rsidTr="00D17F31">
        <w:tc>
          <w:tcPr>
            <w:tcW w:w="3960" w:type="dxa"/>
            <w:gridSpan w:val="2"/>
            <w:shd w:val="clear" w:color="auto" w:fill="auto"/>
            <w:vAlign w:val="bottom"/>
          </w:tcPr>
          <w:p w14:paraId="13F9CBDC" w14:textId="615FC42D" w:rsidR="006928F0" w:rsidRPr="00C92EA1" w:rsidRDefault="006928F0" w:rsidP="006928F0">
            <w:pPr>
              <w:tabs>
                <w:tab w:val="decimal" w:pos="492"/>
                <w:tab w:val="decimal" w:pos="525"/>
              </w:tabs>
              <w:spacing w:line="360" w:lineRule="exact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Profit for the period</w:t>
            </w:r>
          </w:p>
        </w:tc>
        <w:tc>
          <w:tcPr>
            <w:tcW w:w="900" w:type="dxa"/>
            <w:vAlign w:val="bottom"/>
          </w:tcPr>
          <w:p w14:paraId="710E6C7E" w14:textId="77777777" w:rsidR="006928F0" w:rsidRPr="00C92EA1" w:rsidRDefault="006928F0" w:rsidP="006928F0">
            <w:pPr>
              <w:tabs>
                <w:tab w:val="decimal" w:pos="492"/>
                <w:tab w:val="decimal" w:pos="525"/>
              </w:tabs>
              <w:spacing w:line="36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5165191B" w14:textId="77777777" w:rsidR="006928F0" w:rsidRPr="00C92EA1" w:rsidRDefault="006928F0" w:rsidP="006928F0">
            <w:pPr>
              <w:tabs>
                <w:tab w:val="decimal" w:pos="492"/>
                <w:tab w:val="decimal" w:pos="525"/>
              </w:tabs>
              <w:spacing w:line="36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2E80FA0D" w14:textId="77777777" w:rsidR="006928F0" w:rsidRPr="00C92EA1" w:rsidRDefault="006928F0" w:rsidP="006928F0">
            <w:pPr>
              <w:tabs>
                <w:tab w:val="decimal" w:pos="492"/>
                <w:tab w:val="decimal" w:pos="525"/>
              </w:tabs>
              <w:spacing w:line="36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25058503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5FCC9815" w14:textId="77777777" w:rsidR="006928F0" w:rsidRPr="00C92EA1" w:rsidRDefault="006928F0" w:rsidP="006928F0">
            <w:pPr>
              <w:tabs>
                <w:tab w:val="decimal" w:pos="525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46F34F38" w14:textId="4CFABBEF" w:rsidR="006928F0" w:rsidRPr="00C92EA1" w:rsidRDefault="00912976" w:rsidP="006928F0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62,657</w:t>
            </w:r>
          </w:p>
        </w:tc>
        <w:tc>
          <w:tcPr>
            <w:tcW w:w="900" w:type="dxa"/>
            <w:vAlign w:val="bottom"/>
          </w:tcPr>
          <w:p w14:paraId="7F32FF44" w14:textId="0B76E499" w:rsidR="006928F0" w:rsidRPr="00C92EA1" w:rsidRDefault="006928F0" w:rsidP="006928F0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36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10,292</w:t>
            </w:r>
          </w:p>
        </w:tc>
      </w:tr>
    </w:tbl>
    <w:p w14:paraId="49067102" w14:textId="77777777" w:rsidR="00FA584C" w:rsidRPr="00C92EA1" w:rsidRDefault="00FA584C">
      <w:pPr>
        <w:overflowPunct/>
        <w:autoSpaceDE/>
        <w:autoSpaceDN/>
        <w:adjustRightInd/>
        <w:textAlignment w:val="auto"/>
        <w:rPr>
          <w:rFonts w:ascii="Arial" w:hAnsi="Arial" w:cs="Arial"/>
          <w:sz w:val="14"/>
          <w:szCs w:val="14"/>
        </w:rPr>
      </w:pPr>
      <w:r w:rsidRPr="00C92EA1">
        <w:rPr>
          <w:rFonts w:ascii="Arial" w:hAnsi="Arial" w:cs="Angsana New"/>
          <w:sz w:val="14"/>
          <w:szCs w:val="14"/>
          <w:cs/>
        </w:rPr>
        <w:br w:type="page"/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ED4AB9" w:rsidRPr="00C92EA1" w14:paraId="17478456" w14:textId="77777777" w:rsidTr="00CB1FF5">
        <w:trPr>
          <w:tblHeader/>
        </w:trPr>
        <w:tc>
          <w:tcPr>
            <w:tcW w:w="3060" w:type="dxa"/>
            <w:vAlign w:val="bottom"/>
          </w:tcPr>
          <w:p w14:paraId="08664F62" w14:textId="77777777" w:rsidR="00A437E8" w:rsidRPr="00C92EA1" w:rsidRDefault="00A437E8" w:rsidP="004B0E31">
            <w:pPr>
              <w:spacing w:line="340" w:lineRule="exact"/>
              <w:ind w:right="-108"/>
              <w:rPr>
                <w:rFonts w:ascii="Arial" w:hAnsi="Arial" w:cs="Arial"/>
                <w:sz w:val="15"/>
                <w:szCs w:val="15"/>
                <w:cs/>
              </w:rPr>
            </w:pPr>
            <w:r w:rsidRPr="00C92EA1">
              <w:rPr>
                <w:rFonts w:ascii="Arial" w:hAnsi="Arial" w:cs="Angsana New"/>
                <w:sz w:val="15"/>
                <w:szCs w:val="15"/>
                <w:cs/>
              </w:rPr>
              <w:lastRenderedPageBreak/>
              <w:br w:type="page"/>
            </w:r>
          </w:p>
        </w:tc>
        <w:tc>
          <w:tcPr>
            <w:tcW w:w="7200" w:type="dxa"/>
            <w:gridSpan w:val="8"/>
            <w:vAlign w:val="bottom"/>
          </w:tcPr>
          <w:p w14:paraId="58001C38" w14:textId="77777777" w:rsidR="00A437E8" w:rsidRPr="00C92EA1" w:rsidRDefault="00A437E8" w:rsidP="004B0E31">
            <w:pPr>
              <w:spacing w:line="340" w:lineRule="exact"/>
              <w:jc w:val="right"/>
              <w:rPr>
                <w:rFonts w:ascii="Arial" w:hAnsi="Arial" w:cs="Arial"/>
                <w:sz w:val="15"/>
                <w:szCs w:val="15"/>
                <w:cs/>
              </w:rPr>
            </w:pP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(</w:t>
            </w:r>
            <w:r w:rsidRPr="00C92EA1">
              <w:rPr>
                <w:rFonts w:ascii="Arial" w:hAnsi="Arial" w:cs="Arial"/>
                <w:sz w:val="15"/>
                <w:szCs w:val="15"/>
              </w:rPr>
              <w:t>Unit</w:t>
            </w: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 xml:space="preserve">: </w:t>
            </w:r>
            <w:r w:rsidRPr="00C92EA1">
              <w:rPr>
                <w:rFonts w:ascii="Arial" w:hAnsi="Arial" w:cs="Arial"/>
                <w:sz w:val="15"/>
                <w:szCs w:val="15"/>
              </w:rPr>
              <w:t>Thousand Baht</w:t>
            </w: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)</w:t>
            </w:r>
          </w:p>
        </w:tc>
      </w:tr>
      <w:tr w:rsidR="00ED4AB9" w:rsidRPr="00C92EA1" w14:paraId="4D4D5D48" w14:textId="77777777" w:rsidTr="00CB1FF5">
        <w:trPr>
          <w:tblHeader/>
        </w:trPr>
        <w:tc>
          <w:tcPr>
            <w:tcW w:w="3060" w:type="dxa"/>
            <w:vAlign w:val="bottom"/>
          </w:tcPr>
          <w:p w14:paraId="2DAC919D" w14:textId="77777777" w:rsidR="00A437E8" w:rsidRPr="00C92EA1" w:rsidRDefault="00A437E8" w:rsidP="004B0E31">
            <w:pPr>
              <w:spacing w:line="340" w:lineRule="exact"/>
              <w:ind w:right="-108"/>
              <w:rPr>
                <w:rFonts w:ascii="Arial" w:hAnsi="Arial" w:cs="Arial"/>
                <w:sz w:val="15"/>
                <w:szCs w:val="15"/>
                <w:cs/>
              </w:rPr>
            </w:pPr>
          </w:p>
        </w:tc>
        <w:tc>
          <w:tcPr>
            <w:tcW w:w="7200" w:type="dxa"/>
            <w:gridSpan w:val="8"/>
            <w:vAlign w:val="bottom"/>
          </w:tcPr>
          <w:p w14:paraId="505AFA9E" w14:textId="7E8BCCE7" w:rsidR="00A437E8" w:rsidRPr="00C92EA1" w:rsidRDefault="00A437E8" w:rsidP="004B0E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 xml:space="preserve">For the </w:t>
            </w:r>
            <w:r w:rsidR="006928F0" w:rsidRPr="00C92EA1">
              <w:rPr>
                <w:rFonts w:ascii="Arial" w:hAnsi="Arial" w:cs="Arial"/>
                <w:sz w:val="15"/>
                <w:szCs w:val="15"/>
              </w:rPr>
              <w:t>nine</w:t>
            </w: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-</w:t>
            </w:r>
            <w:r w:rsidRPr="00C92EA1">
              <w:rPr>
                <w:rFonts w:ascii="Arial" w:hAnsi="Arial" w:cs="Arial"/>
                <w:sz w:val="15"/>
                <w:szCs w:val="15"/>
              </w:rPr>
              <w:t xml:space="preserve">month periods ended 30 </w:t>
            </w:r>
            <w:r w:rsidR="006928F0" w:rsidRPr="00C92EA1">
              <w:rPr>
                <w:rFonts w:ascii="Arial" w:hAnsi="Arial" w:cs="Arial"/>
                <w:sz w:val="15"/>
                <w:szCs w:val="15"/>
              </w:rPr>
              <w:t>September</w:t>
            </w:r>
          </w:p>
        </w:tc>
      </w:tr>
      <w:tr w:rsidR="006D2479" w:rsidRPr="00C92EA1" w14:paraId="7FF3D78A" w14:textId="77777777" w:rsidTr="00CB1FF5">
        <w:trPr>
          <w:tblHeader/>
        </w:trPr>
        <w:tc>
          <w:tcPr>
            <w:tcW w:w="3060" w:type="dxa"/>
            <w:vAlign w:val="bottom"/>
          </w:tcPr>
          <w:p w14:paraId="2C0083DA" w14:textId="77777777" w:rsidR="006D2479" w:rsidRPr="00C92EA1" w:rsidRDefault="006D2479" w:rsidP="006D2479">
            <w:pPr>
              <w:spacing w:line="340" w:lineRule="exact"/>
              <w:ind w:right="-108"/>
              <w:rPr>
                <w:rFonts w:ascii="Arial" w:hAnsi="Arial" w:cs="Arial"/>
                <w:sz w:val="15"/>
                <w:szCs w:val="15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2ACEFCDE" w14:textId="6C199F93" w:rsidR="006D2479" w:rsidRPr="00C92EA1" w:rsidRDefault="006D2479" w:rsidP="006D247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5"/>
                <w:szCs w:val="15"/>
                <w:cs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 xml:space="preserve">Distribution of       electrical equipment </w:t>
            </w:r>
          </w:p>
        </w:tc>
        <w:tc>
          <w:tcPr>
            <w:tcW w:w="1800" w:type="dxa"/>
            <w:gridSpan w:val="2"/>
            <w:vAlign w:val="bottom"/>
          </w:tcPr>
          <w:p w14:paraId="61C78CBD" w14:textId="77777777" w:rsidR="006D2479" w:rsidRPr="00C92EA1" w:rsidRDefault="006D2479" w:rsidP="006D247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 xml:space="preserve">Installation services </w:t>
            </w:r>
          </w:p>
        </w:tc>
        <w:tc>
          <w:tcPr>
            <w:tcW w:w="1800" w:type="dxa"/>
            <w:gridSpan w:val="2"/>
            <w:vAlign w:val="bottom"/>
          </w:tcPr>
          <w:p w14:paraId="3F6F226D" w14:textId="77777777" w:rsidR="006D2479" w:rsidRPr="00C92EA1" w:rsidRDefault="006D2479" w:rsidP="006D247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Elimination of                inter</w:t>
            </w: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-</w:t>
            </w:r>
            <w:r w:rsidRPr="00C92EA1">
              <w:rPr>
                <w:rFonts w:ascii="Arial" w:hAnsi="Arial" w:cs="Arial"/>
                <w:sz w:val="15"/>
                <w:szCs w:val="15"/>
              </w:rPr>
              <w:t>segment transactions</w:t>
            </w:r>
          </w:p>
        </w:tc>
        <w:tc>
          <w:tcPr>
            <w:tcW w:w="1800" w:type="dxa"/>
            <w:gridSpan w:val="2"/>
            <w:vAlign w:val="bottom"/>
          </w:tcPr>
          <w:p w14:paraId="25887B6D" w14:textId="51664F25" w:rsidR="006D2479" w:rsidRPr="00C92EA1" w:rsidRDefault="006D2479" w:rsidP="006D247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Consolida</w:t>
            </w:r>
            <w:r>
              <w:rPr>
                <w:rFonts w:ascii="Arial" w:hAnsi="Arial" w:cs="Arial"/>
                <w:sz w:val="15"/>
                <w:szCs w:val="15"/>
              </w:rPr>
              <w:t>ted                    fi</w:t>
            </w:r>
            <w:r w:rsidRPr="00C92EA1">
              <w:rPr>
                <w:rFonts w:ascii="Arial" w:hAnsi="Arial" w:cs="Arial"/>
                <w:sz w:val="15"/>
                <w:szCs w:val="15"/>
              </w:rPr>
              <w:t>nancial statements</w:t>
            </w:r>
          </w:p>
        </w:tc>
      </w:tr>
      <w:tr w:rsidR="00ED4AB9" w:rsidRPr="00C92EA1" w14:paraId="6D207995" w14:textId="77777777" w:rsidTr="00CB1FF5">
        <w:trPr>
          <w:tblHeader/>
        </w:trPr>
        <w:tc>
          <w:tcPr>
            <w:tcW w:w="3060" w:type="dxa"/>
            <w:vAlign w:val="bottom"/>
          </w:tcPr>
          <w:p w14:paraId="48A0CC42" w14:textId="77777777" w:rsidR="00A437E8" w:rsidRPr="00C92EA1" w:rsidRDefault="00A437E8" w:rsidP="004B0E31">
            <w:pPr>
              <w:spacing w:line="340" w:lineRule="exact"/>
              <w:ind w:right="-108"/>
              <w:rPr>
                <w:rFonts w:ascii="Arial" w:hAnsi="Arial" w:cs="Arial"/>
                <w:sz w:val="15"/>
                <w:szCs w:val="15"/>
                <w:cs/>
              </w:rPr>
            </w:pPr>
          </w:p>
        </w:tc>
        <w:tc>
          <w:tcPr>
            <w:tcW w:w="900" w:type="dxa"/>
            <w:vAlign w:val="bottom"/>
          </w:tcPr>
          <w:p w14:paraId="5BC8D505" w14:textId="3F365D00" w:rsidR="00A437E8" w:rsidRPr="00C92EA1" w:rsidRDefault="00A437E8" w:rsidP="004B0E31">
            <w:pPr>
              <w:spacing w:line="340" w:lineRule="exact"/>
              <w:jc w:val="center"/>
              <w:rPr>
                <w:rFonts w:ascii="Arial" w:hAnsi="Arial" w:cs="Arial"/>
                <w:sz w:val="15"/>
                <w:szCs w:val="15"/>
                <w:u w:val="single"/>
                <w:cs/>
              </w:rPr>
            </w:pPr>
            <w:r w:rsidRPr="00C92EA1">
              <w:rPr>
                <w:rFonts w:ascii="Arial" w:hAnsi="Arial" w:cs="Arial"/>
                <w:sz w:val="15"/>
                <w:szCs w:val="15"/>
                <w:u w:val="single"/>
              </w:rPr>
              <w:t>2024</w:t>
            </w:r>
          </w:p>
        </w:tc>
        <w:tc>
          <w:tcPr>
            <w:tcW w:w="900" w:type="dxa"/>
            <w:vAlign w:val="bottom"/>
          </w:tcPr>
          <w:p w14:paraId="42A100E0" w14:textId="7F3D7A13" w:rsidR="00A437E8" w:rsidRPr="00C92EA1" w:rsidRDefault="00A437E8" w:rsidP="004B0E31">
            <w:pPr>
              <w:spacing w:line="340" w:lineRule="exact"/>
              <w:jc w:val="center"/>
              <w:rPr>
                <w:rFonts w:ascii="Arial" w:hAnsi="Arial" w:cs="Arial"/>
                <w:sz w:val="15"/>
                <w:szCs w:val="15"/>
                <w:u w:val="single"/>
                <w:cs/>
              </w:rPr>
            </w:pPr>
            <w:r w:rsidRPr="00C92EA1">
              <w:rPr>
                <w:rFonts w:ascii="Arial" w:hAnsi="Arial" w:cs="Arial"/>
                <w:sz w:val="15"/>
                <w:szCs w:val="15"/>
                <w:u w:val="single"/>
              </w:rPr>
              <w:t>2023</w:t>
            </w:r>
          </w:p>
        </w:tc>
        <w:tc>
          <w:tcPr>
            <w:tcW w:w="900" w:type="dxa"/>
            <w:vAlign w:val="bottom"/>
          </w:tcPr>
          <w:p w14:paraId="35AB65F8" w14:textId="19FAE102" w:rsidR="00A437E8" w:rsidRPr="00C92EA1" w:rsidRDefault="00A437E8" w:rsidP="004B0E31">
            <w:pPr>
              <w:spacing w:line="340" w:lineRule="exact"/>
              <w:jc w:val="center"/>
              <w:rPr>
                <w:rFonts w:ascii="Arial" w:hAnsi="Arial" w:cs="Arial"/>
                <w:sz w:val="15"/>
                <w:szCs w:val="15"/>
                <w:u w:val="single"/>
                <w:cs/>
              </w:rPr>
            </w:pPr>
            <w:r w:rsidRPr="00C92EA1">
              <w:rPr>
                <w:rFonts w:ascii="Arial" w:hAnsi="Arial" w:cs="Arial"/>
                <w:sz w:val="15"/>
                <w:szCs w:val="15"/>
                <w:u w:val="single"/>
              </w:rPr>
              <w:t>2024</w:t>
            </w:r>
          </w:p>
        </w:tc>
        <w:tc>
          <w:tcPr>
            <w:tcW w:w="900" w:type="dxa"/>
            <w:vAlign w:val="bottom"/>
          </w:tcPr>
          <w:p w14:paraId="0B73B7B5" w14:textId="5E3513E6" w:rsidR="00A437E8" w:rsidRPr="00C92EA1" w:rsidRDefault="00A437E8" w:rsidP="004B0E31">
            <w:pPr>
              <w:spacing w:line="340" w:lineRule="exact"/>
              <w:jc w:val="center"/>
              <w:rPr>
                <w:rFonts w:ascii="Arial" w:hAnsi="Arial" w:cs="Arial"/>
                <w:sz w:val="15"/>
                <w:szCs w:val="15"/>
                <w:u w:val="single"/>
                <w:cs/>
              </w:rPr>
            </w:pPr>
            <w:r w:rsidRPr="00C92EA1">
              <w:rPr>
                <w:rFonts w:ascii="Arial" w:hAnsi="Arial" w:cs="Arial"/>
                <w:sz w:val="15"/>
                <w:szCs w:val="15"/>
                <w:u w:val="single"/>
              </w:rPr>
              <w:t>2023</w:t>
            </w:r>
          </w:p>
        </w:tc>
        <w:tc>
          <w:tcPr>
            <w:tcW w:w="900" w:type="dxa"/>
            <w:vAlign w:val="bottom"/>
          </w:tcPr>
          <w:p w14:paraId="715B61B5" w14:textId="5943DB7A" w:rsidR="00A437E8" w:rsidRPr="00C92EA1" w:rsidRDefault="00A437E8" w:rsidP="004B0E31">
            <w:pPr>
              <w:spacing w:line="340" w:lineRule="exact"/>
              <w:jc w:val="center"/>
              <w:rPr>
                <w:rFonts w:ascii="Arial" w:hAnsi="Arial" w:cs="Arial"/>
                <w:sz w:val="15"/>
                <w:szCs w:val="15"/>
                <w:u w:val="single"/>
                <w:cs/>
              </w:rPr>
            </w:pPr>
            <w:r w:rsidRPr="00C92EA1">
              <w:rPr>
                <w:rFonts w:ascii="Arial" w:hAnsi="Arial" w:cs="Arial"/>
                <w:sz w:val="15"/>
                <w:szCs w:val="15"/>
                <w:u w:val="single"/>
              </w:rPr>
              <w:t>2024</w:t>
            </w:r>
          </w:p>
        </w:tc>
        <w:tc>
          <w:tcPr>
            <w:tcW w:w="900" w:type="dxa"/>
            <w:vAlign w:val="bottom"/>
          </w:tcPr>
          <w:p w14:paraId="59C05D7B" w14:textId="2A97AA38" w:rsidR="00A437E8" w:rsidRPr="00C92EA1" w:rsidRDefault="00A437E8" w:rsidP="004B0E31">
            <w:pPr>
              <w:spacing w:line="340" w:lineRule="exact"/>
              <w:jc w:val="center"/>
              <w:rPr>
                <w:rFonts w:ascii="Arial" w:hAnsi="Arial" w:cs="Arial"/>
                <w:sz w:val="15"/>
                <w:szCs w:val="15"/>
                <w:u w:val="single"/>
                <w:cs/>
              </w:rPr>
            </w:pPr>
            <w:r w:rsidRPr="00C92EA1">
              <w:rPr>
                <w:rFonts w:ascii="Arial" w:hAnsi="Arial" w:cs="Arial"/>
                <w:sz w:val="15"/>
                <w:szCs w:val="15"/>
                <w:u w:val="single"/>
              </w:rPr>
              <w:t>2023</w:t>
            </w:r>
          </w:p>
        </w:tc>
        <w:tc>
          <w:tcPr>
            <w:tcW w:w="900" w:type="dxa"/>
            <w:vAlign w:val="bottom"/>
          </w:tcPr>
          <w:p w14:paraId="43CF13EC" w14:textId="58342124" w:rsidR="00A437E8" w:rsidRPr="00C92EA1" w:rsidRDefault="00A437E8" w:rsidP="004B0E31">
            <w:pPr>
              <w:spacing w:line="340" w:lineRule="exact"/>
              <w:jc w:val="center"/>
              <w:rPr>
                <w:rFonts w:ascii="Arial" w:hAnsi="Arial" w:cs="Arial"/>
                <w:sz w:val="15"/>
                <w:szCs w:val="15"/>
                <w:u w:val="single"/>
                <w:cs/>
              </w:rPr>
            </w:pPr>
            <w:r w:rsidRPr="00C92EA1">
              <w:rPr>
                <w:rFonts w:ascii="Arial" w:hAnsi="Arial" w:cs="Arial"/>
                <w:sz w:val="15"/>
                <w:szCs w:val="15"/>
                <w:u w:val="single"/>
              </w:rPr>
              <w:t>2024</w:t>
            </w:r>
          </w:p>
        </w:tc>
        <w:tc>
          <w:tcPr>
            <w:tcW w:w="900" w:type="dxa"/>
            <w:vAlign w:val="bottom"/>
          </w:tcPr>
          <w:p w14:paraId="7A3C0F36" w14:textId="05FE4DA1" w:rsidR="00A437E8" w:rsidRPr="00C92EA1" w:rsidRDefault="00A437E8" w:rsidP="004B0E31">
            <w:pPr>
              <w:spacing w:line="340" w:lineRule="exact"/>
              <w:jc w:val="center"/>
              <w:rPr>
                <w:rFonts w:ascii="Arial" w:hAnsi="Arial" w:cs="Arial"/>
                <w:sz w:val="15"/>
                <w:szCs w:val="15"/>
                <w:u w:val="single"/>
                <w:cs/>
              </w:rPr>
            </w:pPr>
            <w:r w:rsidRPr="00C92EA1">
              <w:rPr>
                <w:rFonts w:ascii="Arial" w:hAnsi="Arial" w:cs="Arial"/>
                <w:sz w:val="15"/>
                <w:szCs w:val="15"/>
                <w:u w:val="single"/>
              </w:rPr>
              <w:t>2023</w:t>
            </w:r>
          </w:p>
        </w:tc>
      </w:tr>
      <w:tr w:rsidR="00ED4AB9" w:rsidRPr="00C92EA1" w14:paraId="031B05ED" w14:textId="77777777" w:rsidTr="00CB1FF5">
        <w:tc>
          <w:tcPr>
            <w:tcW w:w="3060" w:type="dxa"/>
            <w:vAlign w:val="bottom"/>
          </w:tcPr>
          <w:p w14:paraId="11E549C9" w14:textId="77777777" w:rsidR="00A437E8" w:rsidRPr="00C92EA1" w:rsidRDefault="00A437E8" w:rsidP="004B0E31">
            <w:pPr>
              <w:tabs>
                <w:tab w:val="left" w:pos="360"/>
              </w:tabs>
              <w:spacing w:line="340" w:lineRule="exact"/>
              <w:ind w:right="-108"/>
              <w:rPr>
                <w:rFonts w:ascii="Arial" w:hAnsi="Arial" w:cs="Arial"/>
                <w:sz w:val="15"/>
                <w:szCs w:val="15"/>
                <w:cs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Revenue</w:t>
            </w:r>
          </w:p>
        </w:tc>
        <w:tc>
          <w:tcPr>
            <w:tcW w:w="900" w:type="dxa"/>
            <w:vAlign w:val="bottom"/>
          </w:tcPr>
          <w:p w14:paraId="244C52DA" w14:textId="77777777" w:rsidR="00A437E8" w:rsidRPr="00C92EA1" w:rsidRDefault="00A437E8" w:rsidP="004B0E31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1F133CD4" w14:textId="77777777" w:rsidR="00A437E8" w:rsidRPr="00C92EA1" w:rsidRDefault="00A437E8" w:rsidP="004B0E31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40115D5E" w14:textId="77777777" w:rsidR="00A437E8" w:rsidRPr="00C92EA1" w:rsidRDefault="00A437E8" w:rsidP="004B0E31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7537BC82" w14:textId="77777777" w:rsidR="00A437E8" w:rsidRPr="00C92EA1" w:rsidRDefault="00A437E8" w:rsidP="004B0E31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</w:tcPr>
          <w:p w14:paraId="7647AD80" w14:textId="77777777" w:rsidR="00A437E8" w:rsidRPr="00C92EA1" w:rsidRDefault="00A437E8" w:rsidP="004B0E31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</w:tcPr>
          <w:p w14:paraId="36D80575" w14:textId="77777777" w:rsidR="00A437E8" w:rsidRPr="00C92EA1" w:rsidRDefault="00A437E8" w:rsidP="004B0E31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18561A05" w14:textId="77777777" w:rsidR="00A437E8" w:rsidRPr="00C92EA1" w:rsidRDefault="00A437E8" w:rsidP="004B0E31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3A30F45A" w14:textId="77777777" w:rsidR="00A437E8" w:rsidRPr="00C92EA1" w:rsidRDefault="00A437E8" w:rsidP="004B0E31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6928F0" w:rsidRPr="00C92EA1" w14:paraId="3925505B" w14:textId="77777777" w:rsidTr="00150A63">
        <w:tc>
          <w:tcPr>
            <w:tcW w:w="3060" w:type="dxa"/>
            <w:vAlign w:val="bottom"/>
          </w:tcPr>
          <w:p w14:paraId="3EBF17C9" w14:textId="77777777" w:rsidR="006928F0" w:rsidRPr="00C92EA1" w:rsidRDefault="006928F0" w:rsidP="006928F0">
            <w:pPr>
              <w:tabs>
                <w:tab w:val="left" w:pos="360"/>
              </w:tabs>
              <w:spacing w:line="340" w:lineRule="exact"/>
              <w:ind w:left="165" w:right="-108"/>
              <w:rPr>
                <w:rFonts w:ascii="Arial" w:hAnsi="Arial" w:cs="Arial"/>
                <w:spacing w:val="-4"/>
                <w:sz w:val="15"/>
                <w:szCs w:val="15"/>
                <w:cs/>
              </w:rPr>
            </w:pPr>
            <w:r w:rsidRPr="00C92EA1">
              <w:rPr>
                <w:rFonts w:ascii="Arial" w:hAnsi="Arial" w:cs="Arial"/>
                <w:spacing w:val="-4"/>
                <w:sz w:val="15"/>
                <w:szCs w:val="15"/>
              </w:rPr>
              <w:t>Revenue from external customers</w:t>
            </w:r>
          </w:p>
        </w:tc>
        <w:tc>
          <w:tcPr>
            <w:tcW w:w="900" w:type="dxa"/>
          </w:tcPr>
          <w:p w14:paraId="440046D3" w14:textId="63429C5E" w:rsidR="006928F0" w:rsidRPr="00C92EA1" w:rsidRDefault="00A8394B" w:rsidP="006928F0">
            <w:pP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2,691,677</w:t>
            </w:r>
          </w:p>
        </w:tc>
        <w:tc>
          <w:tcPr>
            <w:tcW w:w="900" w:type="dxa"/>
          </w:tcPr>
          <w:p w14:paraId="59A9DE19" w14:textId="72DD8B21" w:rsidR="006928F0" w:rsidRPr="00C92EA1" w:rsidRDefault="006928F0" w:rsidP="006928F0">
            <w:pP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2,656,244</w:t>
            </w:r>
          </w:p>
        </w:tc>
        <w:tc>
          <w:tcPr>
            <w:tcW w:w="900" w:type="dxa"/>
          </w:tcPr>
          <w:p w14:paraId="64BA4FEE" w14:textId="56C17884" w:rsidR="006928F0" w:rsidRPr="00C92EA1" w:rsidRDefault="00D30A2B" w:rsidP="006928F0">
            <w:pP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336,203</w:t>
            </w:r>
          </w:p>
        </w:tc>
        <w:tc>
          <w:tcPr>
            <w:tcW w:w="900" w:type="dxa"/>
          </w:tcPr>
          <w:p w14:paraId="5A99380C" w14:textId="52B9A93B" w:rsidR="006928F0" w:rsidRPr="00C92EA1" w:rsidRDefault="006928F0" w:rsidP="006928F0">
            <w:pP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250,009</w:t>
            </w:r>
          </w:p>
        </w:tc>
        <w:tc>
          <w:tcPr>
            <w:tcW w:w="900" w:type="dxa"/>
            <w:vAlign w:val="bottom"/>
          </w:tcPr>
          <w:p w14:paraId="4308155A" w14:textId="57394C13" w:rsidR="006928F0" w:rsidRPr="00C92EA1" w:rsidRDefault="00D30A2B" w:rsidP="006928F0">
            <w:pP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ngsana New"/>
                <w:sz w:val="15"/>
                <w:szCs w:val="15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2827F43D" w14:textId="36BE1454" w:rsidR="006928F0" w:rsidRPr="00C92EA1" w:rsidRDefault="006928F0" w:rsidP="006928F0">
            <w:pP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FD19A22" w14:textId="21F269CF" w:rsidR="006928F0" w:rsidRPr="00C92EA1" w:rsidRDefault="005E515A" w:rsidP="006928F0">
            <w:pP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3,027,880</w:t>
            </w:r>
          </w:p>
        </w:tc>
        <w:tc>
          <w:tcPr>
            <w:tcW w:w="900" w:type="dxa"/>
            <w:vAlign w:val="bottom"/>
          </w:tcPr>
          <w:p w14:paraId="4712D940" w14:textId="23DD8205" w:rsidR="006928F0" w:rsidRPr="00C92EA1" w:rsidRDefault="006928F0" w:rsidP="006928F0">
            <w:pP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2,906,253</w:t>
            </w:r>
          </w:p>
        </w:tc>
      </w:tr>
      <w:tr w:rsidR="006928F0" w:rsidRPr="00C92EA1" w14:paraId="32AF2123" w14:textId="77777777" w:rsidTr="00150A63">
        <w:tc>
          <w:tcPr>
            <w:tcW w:w="3060" w:type="dxa"/>
            <w:vAlign w:val="bottom"/>
          </w:tcPr>
          <w:p w14:paraId="6788804F" w14:textId="77777777" w:rsidR="006928F0" w:rsidRPr="00C92EA1" w:rsidRDefault="006928F0" w:rsidP="006928F0">
            <w:pPr>
              <w:tabs>
                <w:tab w:val="left" w:pos="360"/>
              </w:tabs>
              <w:spacing w:line="340" w:lineRule="exact"/>
              <w:ind w:left="165" w:right="-108"/>
              <w:rPr>
                <w:rFonts w:ascii="Arial" w:hAnsi="Arial" w:cs="Arial"/>
                <w:spacing w:val="-4"/>
                <w:sz w:val="15"/>
                <w:szCs w:val="15"/>
                <w:cs/>
              </w:rPr>
            </w:pPr>
            <w:r w:rsidRPr="00C92EA1">
              <w:rPr>
                <w:rFonts w:ascii="Arial" w:hAnsi="Arial" w:cs="Arial"/>
                <w:spacing w:val="-4"/>
                <w:sz w:val="15"/>
                <w:szCs w:val="15"/>
              </w:rPr>
              <w:t>Inter</w:t>
            </w:r>
            <w:r w:rsidRPr="00C92EA1">
              <w:rPr>
                <w:rFonts w:ascii="Arial" w:hAnsi="Arial" w:cs="Angsana New"/>
                <w:spacing w:val="-4"/>
                <w:sz w:val="15"/>
                <w:szCs w:val="15"/>
                <w:cs/>
              </w:rPr>
              <w:t>-</w:t>
            </w:r>
            <w:r w:rsidRPr="00C92EA1">
              <w:rPr>
                <w:rFonts w:ascii="Arial" w:hAnsi="Arial" w:cs="Arial"/>
                <w:spacing w:val="-4"/>
                <w:sz w:val="15"/>
                <w:szCs w:val="15"/>
              </w:rPr>
              <w:t>segment revenues</w:t>
            </w:r>
          </w:p>
        </w:tc>
        <w:tc>
          <w:tcPr>
            <w:tcW w:w="900" w:type="dxa"/>
            <w:vAlign w:val="bottom"/>
          </w:tcPr>
          <w:p w14:paraId="7AAF3AF3" w14:textId="070BB912" w:rsidR="006928F0" w:rsidRPr="00C92EA1" w:rsidRDefault="00A8394B" w:rsidP="006928F0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3,733</w:t>
            </w:r>
          </w:p>
        </w:tc>
        <w:tc>
          <w:tcPr>
            <w:tcW w:w="900" w:type="dxa"/>
            <w:vAlign w:val="bottom"/>
          </w:tcPr>
          <w:p w14:paraId="2F757DD4" w14:textId="0CC05173" w:rsidR="006928F0" w:rsidRPr="00C92EA1" w:rsidRDefault="006928F0" w:rsidP="006928F0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13,283</w:t>
            </w:r>
          </w:p>
        </w:tc>
        <w:tc>
          <w:tcPr>
            <w:tcW w:w="900" w:type="dxa"/>
          </w:tcPr>
          <w:p w14:paraId="49690A1A" w14:textId="2CF6054F" w:rsidR="006928F0" w:rsidRPr="00C92EA1" w:rsidRDefault="00D30A2B" w:rsidP="006928F0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4,305</w:t>
            </w:r>
          </w:p>
        </w:tc>
        <w:tc>
          <w:tcPr>
            <w:tcW w:w="900" w:type="dxa"/>
          </w:tcPr>
          <w:p w14:paraId="5DB56A59" w14:textId="495E6F5B" w:rsidR="006928F0" w:rsidRPr="00C92EA1" w:rsidRDefault="006928F0" w:rsidP="006928F0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4,219</w:t>
            </w:r>
          </w:p>
        </w:tc>
        <w:tc>
          <w:tcPr>
            <w:tcW w:w="900" w:type="dxa"/>
            <w:vAlign w:val="bottom"/>
          </w:tcPr>
          <w:p w14:paraId="13BDCF8C" w14:textId="1DE8615F" w:rsidR="006928F0" w:rsidRPr="00C92EA1" w:rsidRDefault="00D30A2B" w:rsidP="006928F0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ngsana New"/>
                <w:sz w:val="15"/>
                <w:szCs w:val="15"/>
                <w:cs/>
              </w:rPr>
              <w:t>(</w:t>
            </w:r>
            <w:r>
              <w:rPr>
                <w:rFonts w:ascii="Arial" w:hAnsi="Arial" w:cs="Arial"/>
                <w:sz w:val="15"/>
                <w:szCs w:val="15"/>
              </w:rPr>
              <w:t>8,038</w:t>
            </w:r>
            <w:r>
              <w:rPr>
                <w:rFonts w:ascii="Arial" w:hAnsi="Arial" w:cs="Angsana New"/>
                <w:sz w:val="15"/>
                <w:szCs w:val="15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73CFE0F5" w14:textId="7305DABE" w:rsidR="006928F0" w:rsidRPr="00C92EA1" w:rsidRDefault="006928F0" w:rsidP="006928F0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(</w:t>
            </w:r>
            <w:r w:rsidRPr="00C92EA1">
              <w:rPr>
                <w:rFonts w:ascii="Arial" w:hAnsi="Arial" w:cs="Arial"/>
                <w:sz w:val="15"/>
                <w:szCs w:val="15"/>
              </w:rPr>
              <w:t>17,502</w:t>
            </w: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08F61290" w14:textId="6DB03884" w:rsidR="006928F0" w:rsidRPr="00C92EA1" w:rsidRDefault="005E515A" w:rsidP="006928F0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ngsana New"/>
                <w:sz w:val="15"/>
                <w:szCs w:val="15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332E604" w14:textId="1F78D655" w:rsidR="006928F0" w:rsidRPr="00C92EA1" w:rsidRDefault="006928F0" w:rsidP="006928F0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-</w:t>
            </w:r>
          </w:p>
        </w:tc>
      </w:tr>
      <w:tr w:rsidR="006928F0" w:rsidRPr="00C92EA1" w14:paraId="410467B0" w14:textId="77777777" w:rsidTr="00150A63">
        <w:tc>
          <w:tcPr>
            <w:tcW w:w="3060" w:type="dxa"/>
            <w:vAlign w:val="bottom"/>
          </w:tcPr>
          <w:p w14:paraId="039714F5" w14:textId="77777777" w:rsidR="006928F0" w:rsidRPr="00C92EA1" w:rsidRDefault="006928F0" w:rsidP="006928F0">
            <w:pPr>
              <w:tabs>
                <w:tab w:val="left" w:pos="360"/>
              </w:tabs>
              <w:spacing w:line="340" w:lineRule="exact"/>
              <w:ind w:right="-108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Total revenues</w:t>
            </w:r>
          </w:p>
        </w:tc>
        <w:tc>
          <w:tcPr>
            <w:tcW w:w="900" w:type="dxa"/>
            <w:vAlign w:val="bottom"/>
          </w:tcPr>
          <w:p w14:paraId="560BBB4B" w14:textId="6A352A9B" w:rsidR="006928F0" w:rsidRPr="00C92EA1" w:rsidRDefault="00A8394B" w:rsidP="006928F0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2,695,410</w:t>
            </w:r>
          </w:p>
        </w:tc>
        <w:tc>
          <w:tcPr>
            <w:tcW w:w="900" w:type="dxa"/>
            <w:vAlign w:val="bottom"/>
          </w:tcPr>
          <w:p w14:paraId="1B1D003E" w14:textId="5730F945" w:rsidR="006928F0" w:rsidRPr="00C92EA1" w:rsidRDefault="006928F0" w:rsidP="006928F0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2,669,527</w:t>
            </w:r>
          </w:p>
        </w:tc>
        <w:tc>
          <w:tcPr>
            <w:tcW w:w="900" w:type="dxa"/>
          </w:tcPr>
          <w:p w14:paraId="429F15C0" w14:textId="5E0B4A4B" w:rsidR="006928F0" w:rsidRPr="00C92EA1" w:rsidRDefault="00A8394B" w:rsidP="006928F0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340,508</w:t>
            </w:r>
          </w:p>
        </w:tc>
        <w:tc>
          <w:tcPr>
            <w:tcW w:w="900" w:type="dxa"/>
          </w:tcPr>
          <w:p w14:paraId="6C124EAC" w14:textId="07EC699B" w:rsidR="006928F0" w:rsidRPr="00C92EA1" w:rsidRDefault="006928F0" w:rsidP="006928F0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254,228</w:t>
            </w:r>
          </w:p>
        </w:tc>
        <w:tc>
          <w:tcPr>
            <w:tcW w:w="900" w:type="dxa"/>
            <w:vAlign w:val="bottom"/>
          </w:tcPr>
          <w:p w14:paraId="15611A38" w14:textId="53A9D37E" w:rsidR="006928F0" w:rsidRPr="00C92EA1" w:rsidRDefault="00D30A2B" w:rsidP="006928F0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ngsana New"/>
                <w:sz w:val="15"/>
                <w:szCs w:val="15"/>
                <w:cs/>
              </w:rPr>
              <w:t>(</w:t>
            </w:r>
            <w:r>
              <w:rPr>
                <w:rFonts w:ascii="Arial" w:hAnsi="Arial" w:cs="Arial"/>
                <w:sz w:val="15"/>
                <w:szCs w:val="15"/>
              </w:rPr>
              <w:t>8,038</w:t>
            </w:r>
            <w:r>
              <w:rPr>
                <w:rFonts w:ascii="Arial" w:hAnsi="Arial" w:cs="Angsana New"/>
                <w:sz w:val="15"/>
                <w:szCs w:val="15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49378207" w14:textId="64487433" w:rsidR="006928F0" w:rsidRPr="00C92EA1" w:rsidRDefault="006928F0" w:rsidP="006928F0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(</w:t>
            </w:r>
            <w:r w:rsidRPr="00C92EA1">
              <w:rPr>
                <w:rFonts w:ascii="Arial" w:hAnsi="Arial" w:cs="Arial"/>
                <w:sz w:val="15"/>
                <w:szCs w:val="15"/>
              </w:rPr>
              <w:t>17,502</w:t>
            </w: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71841C68" w14:textId="1CF13CA5" w:rsidR="006928F0" w:rsidRPr="00C92EA1" w:rsidRDefault="005E515A" w:rsidP="006928F0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3,027,880</w:t>
            </w:r>
          </w:p>
        </w:tc>
        <w:tc>
          <w:tcPr>
            <w:tcW w:w="900" w:type="dxa"/>
            <w:vAlign w:val="bottom"/>
          </w:tcPr>
          <w:p w14:paraId="7442C820" w14:textId="5203D1A4" w:rsidR="006928F0" w:rsidRPr="00C92EA1" w:rsidRDefault="006928F0" w:rsidP="006928F0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2,906,253</w:t>
            </w:r>
          </w:p>
        </w:tc>
      </w:tr>
      <w:tr w:rsidR="006928F0" w:rsidRPr="00C92EA1" w14:paraId="63BE225E" w14:textId="77777777" w:rsidTr="00150A63">
        <w:tc>
          <w:tcPr>
            <w:tcW w:w="3060" w:type="dxa"/>
            <w:shd w:val="clear" w:color="auto" w:fill="auto"/>
            <w:vAlign w:val="bottom"/>
          </w:tcPr>
          <w:p w14:paraId="610AB2B6" w14:textId="77777777" w:rsidR="006928F0" w:rsidRPr="00C92EA1" w:rsidRDefault="006928F0" w:rsidP="006928F0">
            <w:pPr>
              <w:tabs>
                <w:tab w:val="left" w:pos="360"/>
              </w:tabs>
              <w:spacing w:line="340" w:lineRule="exact"/>
              <w:ind w:right="-108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Segment operating profit</w:t>
            </w:r>
          </w:p>
        </w:tc>
        <w:tc>
          <w:tcPr>
            <w:tcW w:w="900" w:type="dxa"/>
            <w:vAlign w:val="bottom"/>
          </w:tcPr>
          <w:p w14:paraId="7276DFE8" w14:textId="55282B71" w:rsidR="006928F0" w:rsidRPr="00C92EA1" w:rsidRDefault="00A8394B" w:rsidP="006928F0">
            <w:pP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286,601</w:t>
            </w:r>
          </w:p>
        </w:tc>
        <w:tc>
          <w:tcPr>
            <w:tcW w:w="900" w:type="dxa"/>
            <w:vAlign w:val="bottom"/>
          </w:tcPr>
          <w:p w14:paraId="5578C7C8" w14:textId="4C403632" w:rsidR="006928F0" w:rsidRPr="00C92EA1" w:rsidRDefault="006928F0" w:rsidP="006928F0">
            <w:pP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256,423</w:t>
            </w:r>
          </w:p>
        </w:tc>
        <w:tc>
          <w:tcPr>
            <w:tcW w:w="900" w:type="dxa"/>
          </w:tcPr>
          <w:p w14:paraId="15953147" w14:textId="7D5AEA19" w:rsidR="006928F0" w:rsidRPr="00C92EA1" w:rsidRDefault="00A8394B" w:rsidP="006928F0">
            <w:pP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55,684</w:t>
            </w:r>
          </w:p>
        </w:tc>
        <w:tc>
          <w:tcPr>
            <w:tcW w:w="900" w:type="dxa"/>
          </w:tcPr>
          <w:p w14:paraId="179040AB" w14:textId="6886184A" w:rsidR="006928F0" w:rsidRPr="00C92EA1" w:rsidRDefault="006928F0" w:rsidP="006928F0">
            <w:pP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78,203</w:t>
            </w:r>
          </w:p>
        </w:tc>
        <w:tc>
          <w:tcPr>
            <w:tcW w:w="900" w:type="dxa"/>
            <w:vAlign w:val="bottom"/>
          </w:tcPr>
          <w:p w14:paraId="140DABBA" w14:textId="3523799E" w:rsidR="006928F0" w:rsidRPr="00C92EA1" w:rsidRDefault="00D30A2B" w:rsidP="006928F0">
            <w:pP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ngsana New"/>
                <w:sz w:val="15"/>
                <w:szCs w:val="15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B81BC9C" w14:textId="4393D8A3" w:rsidR="006928F0" w:rsidRPr="00C92EA1" w:rsidRDefault="006928F0" w:rsidP="006928F0">
            <w:pP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B2D95CB" w14:textId="5224FDFE" w:rsidR="006928F0" w:rsidRPr="00C92EA1" w:rsidRDefault="005E515A" w:rsidP="006928F0">
            <w:pP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342,285</w:t>
            </w:r>
          </w:p>
        </w:tc>
        <w:tc>
          <w:tcPr>
            <w:tcW w:w="900" w:type="dxa"/>
            <w:vAlign w:val="bottom"/>
          </w:tcPr>
          <w:p w14:paraId="4ED886F4" w14:textId="2C0A02B7" w:rsidR="006928F0" w:rsidRPr="00C92EA1" w:rsidRDefault="006928F0" w:rsidP="006928F0">
            <w:pP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334,626</w:t>
            </w:r>
          </w:p>
        </w:tc>
      </w:tr>
      <w:tr w:rsidR="006928F0" w:rsidRPr="00C92EA1" w14:paraId="4AF74C49" w14:textId="77777777" w:rsidTr="004B7D8D">
        <w:trPr>
          <w:trHeight w:val="80"/>
        </w:trPr>
        <w:tc>
          <w:tcPr>
            <w:tcW w:w="3060" w:type="dxa"/>
            <w:shd w:val="clear" w:color="auto" w:fill="auto"/>
            <w:vAlign w:val="bottom"/>
          </w:tcPr>
          <w:p w14:paraId="1039674A" w14:textId="77777777" w:rsidR="006928F0" w:rsidRPr="00C92EA1" w:rsidRDefault="006928F0" w:rsidP="006928F0">
            <w:pPr>
              <w:tabs>
                <w:tab w:val="left" w:pos="360"/>
              </w:tabs>
              <w:spacing w:line="340" w:lineRule="exact"/>
              <w:ind w:left="255" w:right="-108" w:hanging="255"/>
              <w:rPr>
                <w:rFonts w:ascii="Arial" w:hAnsi="Arial" w:cs="Arial"/>
                <w:sz w:val="15"/>
                <w:szCs w:val="15"/>
                <w:cs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 xml:space="preserve">Other income </w:t>
            </w: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(</w:t>
            </w:r>
            <w:r w:rsidRPr="00C92EA1">
              <w:rPr>
                <w:rFonts w:ascii="Arial" w:hAnsi="Arial" w:cs="Arial"/>
                <w:sz w:val="15"/>
                <w:szCs w:val="15"/>
              </w:rPr>
              <w:t>including finance income</w:t>
            </w: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053C2E05" w14:textId="77777777" w:rsidR="006928F0" w:rsidRPr="00C92EA1" w:rsidRDefault="006928F0" w:rsidP="006928F0">
            <w:pPr>
              <w:tabs>
                <w:tab w:val="decimal" w:pos="606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70BE28C4" w14:textId="77777777" w:rsidR="006928F0" w:rsidRPr="00C92EA1" w:rsidRDefault="006928F0" w:rsidP="006928F0">
            <w:pPr>
              <w:tabs>
                <w:tab w:val="decimal" w:pos="606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4A2ED4D3" w14:textId="77777777" w:rsidR="006928F0" w:rsidRPr="00C92EA1" w:rsidRDefault="006928F0" w:rsidP="006928F0">
            <w:pPr>
              <w:tabs>
                <w:tab w:val="decimal" w:pos="606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01A7729B" w14:textId="77777777" w:rsidR="006928F0" w:rsidRPr="00C92EA1" w:rsidRDefault="006928F0" w:rsidP="006928F0">
            <w:pPr>
              <w:tabs>
                <w:tab w:val="decimal" w:pos="606"/>
                <w:tab w:val="decimal" w:pos="70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0FE45085" w14:textId="77777777" w:rsidR="006928F0" w:rsidRPr="00C92EA1" w:rsidRDefault="006928F0" w:rsidP="006928F0">
            <w:pPr>
              <w:tabs>
                <w:tab w:val="decimal" w:pos="606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44F1B83D" w14:textId="77777777" w:rsidR="006928F0" w:rsidRPr="00C92EA1" w:rsidRDefault="006928F0" w:rsidP="006928F0">
            <w:pPr>
              <w:tabs>
                <w:tab w:val="decimal" w:pos="606"/>
                <w:tab w:val="decimal" w:pos="70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0835CACD" w14:textId="1B83E444" w:rsidR="006928F0" w:rsidRPr="00C92EA1" w:rsidRDefault="005E515A" w:rsidP="006928F0">
            <w:pPr>
              <w:tabs>
                <w:tab w:val="decimal" w:pos="606"/>
              </w:tabs>
              <w:spacing w:line="340" w:lineRule="exact"/>
              <w:ind w:left="-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11,337</w:t>
            </w:r>
          </w:p>
        </w:tc>
        <w:tc>
          <w:tcPr>
            <w:tcW w:w="900" w:type="dxa"/>
            <w:vAlign w:val="bottom"/>
          </w:tcPr>
          <w:p w14:paraId="12B1D2F9" w14:textId="73092257" w:rsidR="006928F0" w:rsidRPr="00C92EA1" w:rsidRDefault="006928F0" w:rsidP="006928F0">
            <w:pPr>
              <w:tabs>
                <w:tab w:val="decimal" w:pos="606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9,607</w:t>
            </w:r>
          </w:p>
        </w:tc>
      </w:tr>
      <w:tr w:rsidR="006928F0" w:rsidRPr="00C92EA1" w14:paraId="0DC6B7EB" w14:textId="77777777" w:rsidTr="00CB1FF5">
        <w:tc>
          <w:tcPr>
            <w:tcW w:w="3960" w:type="dxa"/>
            <w:gridSpan w:val="2"/>
            <w:shd w:val="clear" w:color="auto" w:fill="auto"/>
            <w:vAlign w:val="bottom"/>
          </w:tcPr>
          <w:p w14:paraId="0C365E58" w14:textId="0CD60611" w:rsidR="006928F0" w:rsidRPr="00C92EA1" w:rsidRDefault="006928F0" w:rsidP="006928F0">
            <w:pPr>
              <w:tabs>
                <w:tab w:val="decimal" w:pos="525"/>
              </w:tabs>
              <w:spacing w:line="340" w:lineRule="exact"/>
              <w:ind w:left="255" w:hanging="255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Share of profit from investment in associate</w:t>
            </w:r>
          </w:p>
        </w:tc>
        <w:tc>
          <w:tcPr>
            <w:tcW w:w="900" w:type="dxa"/>
            <w:vAlign w:val="bottom"/>
          </w:tcPr>
          <w:p w14:paraId="1CCE16EF" w14:textId="77777777" w:rsidR="006928F0" w:rsidRPr="00C92EA1" w:rsidRDefault="006928F0" w:rsidP="006928F0">
            <w:pPr>
              <w:tabs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295294CF" w14:textId="77777777" w:rsidR="006928F0" w:rsidRPr="00C92EA1" w:rsidRDefault="006928F0" w:rsidP="006928F0">
            <w:pPr>
              <w:tabs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602395B3" w14:textId="77777777" w:rsidR="006928F0" w:rsidRPr="00C92EA1" w:rsidRDefault="006928F0" w:rsidP="006928F0">
            <w:pPr>
              <w:tabs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5032DF53" w14:textId="77777777" w:rsidR="006928F0" w:rsidRPr="00C92EA1" w:rsidRDefault="006928F0" w:rsidP="006928F0">
            <w:pPr>
              <w:tabs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4AAE5130" w14:textId="77777777" w:rsidR="006928F0" w:rsidRPr="00C92EA1" w:rsidRDefault="006928F0" w:rsidP="006928F0">
            <w:pPr>
              <w:tabs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1C6D76B5" w14:textId="2E2ECD7C" w:rsidR="006928F0" w:rsidRPr="00C92EA1" w:rsidRDefault="005E515A" w:rsidP="006928F0">
            <w:pPr>
              <w:tabs>
                <w:tab w:val="decimal" w:pos="606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26,199</w:t>
            </w:r>
          </w:p>
        </w:tc>
        <w:tc>
          <w:tcPr>
            <w:tcW w:w="900" w:type="dxa"/>
            <w:vAlign w:val="bottom"/>
          </w:tcPr>
          <w:p w14:paraId="2E6FB02F" w14:textId="66F17B57" w:rsidR="006928F0" w:rsidRPr="00C92EA1" w:rsidRDefault="006928F0" w:rsidP="006928F0">
            <w:pPr>
              <w:tabs>
                <w:tab w:val="decimal" w:pos="606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16,286</w:t>
            </w:r>
          </w:p>
        </w:tc>
      </w:tr>
      <w:tr w:rsidR="006928F0" w:rsidRPr="00C92EA1" w14:paraId="30E71EF3" w14:textId="77777777" w:rsidTr="00CB1FF5">
        <w:tc>
          <w:tcPr>
            <w:tcW w:w="3960" w:type="dxa"/>
            <w:gridSpan w:val="2"/>
            <w:shd w:val="clear" w:color="auto" w:fill="auto"/>
            <w:vAlign w:val="bottom"/>
          </w:tcPr>
          <w:p w14:paraId="1B8A78BB" w14:textId="77777777" w:rsidR="006928F0" w:rsidRPr="00C92EA1" w:rsidRDefault="006928F0" w:rsidP="006928F0">
            <w:pPr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Selling and distribution expenses</w:t>
            </w:r>
          </w:p>
        </w:tc>
        <w:tc>
          <w:tcPr>
            <w:tcW w:w="900" w:type="dxa"/>
            <w:vAlign w:val="bottom"/>
          </w:tcPr>
          <w:p w14:paraId="2A4666EA" w14:textId="77777777" w:rsidR="006928F0" w:rsidRPr="00C92EA1" w:rsidRDefault="006928F0" w:rsidP="006928F0">
            <w:pPr>
              <w:tabs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69E6F5B3" w14:textId="77777777" w:rsidR="006928F0" w:rsidRPr="00C92EA1" w:rsidRDefault="006928F0" w:rsidP="006928F0">
            <w:pPr>
              <w:tabs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5C6CB3EF" w14:textId="77777777" w:rsidR="006928F0" w:rsidRPr="00C92EA1" w:rsidRDefault="006928F0" w:rsidP="006928F0">
            <w:pPr>
              <w:tabs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513FC4D8" w14:textId="77777777" w:rsidR="006928F0" w:rsidRPr="00C92EA1" w:rsidRDefault="006928F0" w:rsidP="006928F0">
            <w:pPr>
              <w:tabs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166F7753" w14:textId="77777777" w:rsidR="006928F0" w:rsidRPr="00C92EA1" w:rsidRDefault="006928F0" w:rsidP="006928F0">
            <w:pPr>
              <w:tabs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4D41715C" w14:textId="67F3B6A8" w:rsidR="006928F0" w:rsidRPr="00C92EA1" w:rsidRDefault="005E515A" w:rsidP="006928F0">
            <w:pPr>
              <w:tabs>
                <w:tab w:val="decimal" w:pos="606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ngsana New"/>
                <w:sz w:val="15"/>
                <w:szCs w:val="15"/>
                <w:cs/>
              </w:rPr>
              <w:t>(</w:t>
            </w:r>
            <w:r>
              <w:rPr>
                <w:rFonts w:ascii="Arial" w:hAnsi="Arial" w:cs="Arial"/>
                <w:sz w:val="15"/>
                <w:szCs w:val="15"/>
              </w:rPr>
              <w:t>62,542</w:t>
            </w:r>
            <w:r>
              <w:rPr>
                <w:rFonts w:ascii="Arial" w:hAnsi="Arial" w:cs="Angsana New"/>
                <w:sz w:val="15"/>
                <w:szCs w:val="15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62A6B7D4" w14:textId="2F1DE8DE" w:rsidR="006928F0" w:rsidRPr="00C92EA1" w:rsidRDefault="006928F0" w:rsidP="006928F0">
            <w:pPr>
              <w:tabs>
                <w:tab w:val="decimal" w:pos="606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(</w:t>
            </w:r>
            <w:r w:rsidRPr="00C92EA1">
              <w:rPr>
                <w:rFonts w:ascii="Arial" w:hAnsi="Arial" w:cs="Arial"/>
                <w:sz w:val="15"/>
                <w:szCs w:val="15"/>
              </w:rPr>
              <w:t>64,263</w:t>
            </w: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)</w:t>
            </w:r>
          </w:p>
        </w:tc>
      </w:tr>
      <w:tr w:rsidR="006928F0" w:rsidRPr="00C92EA1" w14:paraId="16F3ED58" w14:textId="77777777" w:rsidTr="00CB1FF5">
        <w:tc>
          <w:tcPr>
            <w:tcW w:w="3960" w:type="dxa"/>
            <w:gridSpan w:val="2"/>
            <w:shd w:val="clear" w:color="auto" w:fill="auto"/>
            <w:vAlign w:val="bottom"/>
          </w:tcPr>
          <w:p w14:paraId="2D9B2F70" w14:textId="77777777" w:rsidR="006928F0" w:rsidRPr="00C92EA1" w:rsidRDefault="006928F0" w:rsidP="006928F0">
            <w:pPr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Administrative expenses</w:t>
            </w:r>
          </w:p>
        </w:tc>
        <w:tc>
          <w:tcPr>
            <w:tcW w:w="900" w:type="dxa"/>
            <w:vAlign w:val="bottom"/>
          </w:tcPr>
          <w:p w14:paraId="3577A964" w14:textId="77777777" w:rsidR="006928F0" w:rsidRPr="00C92EA1" w:rsidRDefault="006928F0" w:rsidP="006928F0">
            <w:pPr>
              <w:tabs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4AAA22AA" w14:textId="77777777" w:rsidR="006928F0" w:rsidRPr="00C92EA1" w:rsidRDefault="006928F0" w:rsidP="006928F0">
            <w:pPr>
              <w:tabs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7C00BC94" w14:textId="77777777" w:rsidR="006928F0" w:rsidRPr="00C92EA1" w:rsidRDefault="006928F0" w:rsidP="006928F0">
            <w:pPr>
              <w:tabs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434F7E64" w14:textId="77777777" w:rsidR="006928F0" w:rsidRPr="00C92EA1" w:rsidRDefault="006928F0" w:rsidP="006928F0">
            <w:pPr>
              <w:tabs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5BB08949" w14:textId="77777777" w:rsidR="006928F0" w:rsidRPr="00C92EA1" w:rsidRDefault="006928F0" w:rsidP="006928F0">
            <w:pPr>
              <w:tabs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1E8F8FE3" w14:textId="765CD1D9" w:rsidR="006928F0" w:rsidRPr="00C92EA1" w:rsidRDefault="005E515A" w:rsidP="006928F0">
            <w:pPr>
              <w:tabs>
                <w:tab w:val="decimal" w:pos="606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ngsana New"/>
                <w:sz w:val="15"/>
                <w:szCs w:val="15"/>
                <w:cs/>
              </w:rPr>
              <w:t>(</w:t>
            </w:r>
            <w:r>
              <w:rPr>
                <w:rFonts w:ascii="Arial" w:hAnsi="Arial" w:cs="Arial"/>
                <w:sz w:val="15"/>
                <w:szCs w:val="15"/>
              </w:rPr>
              <w:t>219,958</w:t>
            </w:r>
            <w:r>
              <w:rPr>
                <w:rFonts w:ascii="Arial" w:hAnsi="Arial" w:cs="Angsana New"/>
                <w:sz w:val="15"/>
                <w:szCs w:val="15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048FAD31" w14:textId="7BAD96E2" w:rsidR="006928F0" w:rsidRPr="00C92EA1" w:rsidRDefault="006928F0" w:rsidP="006928F0">
            <w:pPr>
              <w:tabs>
                <w:tab w:val="decimal" w:pos="606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(</w:t>
            </w:r>
            <w:r w:rsidRPr="00C92EA1">
              <w:rPr>
                <w:rFonts w:ascii="Arial" w:hAnsi="Arial" w:cs="Arial"/>
                <w:sz w:val="15"/>
                <w:szCs w:val="15"/>
              </w:rPr>
              <w:t>236,909</w:t>
            </w: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)</w:t>
            </w:r>
          </w:p>
        </w:tc>
      </w:tr>
      <w:tr w:rsidR="006928F0" w:rsidRPr="00C92EA1" w14:paraId="7C41A8E2" w14:textId="77777777" w:rsidTr="00CB1FF5">
        <w:tc>
          <w:tcPr>
            <w:tcW w:w="3960" w:type="dxa"/>
            <w:gridSpan w:val="2"/>
            <w:shd w:val="clear" w:color="auto" w:fill="auto"/>
            <w:vAlign w:val="bottom"/>
          </w:tcPr>
          <w:p w14:paraId="26E519D1" w14:textId="77777777" w:rsidR="006928F0" w:rsidRPr="00C92EA1" w:rsidRDefault="006928F0" w:rsidP="006928F0">
            <w:pPr>
              <w:tabs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  <w:lang w:eastAsia="zh-CN"/>
              </w:rPr>
              <w:t>Finance cost</w:t>
            </w:r>
          </w:p>
        </w:tc>
        <w:tc>
          <w:tcPr>
            <w:tcW w:w="900" w:type="dxa"/>
            <w:vAlign w:val="bottom"/>
          </w:tcPr>
          <w:p w14:paraId="3E1C4064" w14:textId="77777777" w:rsidR="006928F0" w:rsidRPr="00C92EA1" w:rsidRDefault="006928F0" w:rsidP="006928F0">
            <w:pPr>
              <w:tabs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5CDF1185" w14:textId="77777777" w:rsidR="006928F0" w:rsidRPr="00C92EA1" w:rsidRDefault="006928F0" w:rsidP="006928F0">
            <w:pPr>
              <w:tabs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74B0094F" w14:textId="77777777" w:rsidR="006928F0" w:rsidRPr="00C92EA1" w:rsidRDefault="006928F0" w:rsidP="006928F0">
            <w:pPr>
              <w:tabs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20620E6B" w14:textId="77777777" w:rsidR="006928F0" w:rsidRPr="00C92EA1" w:rsidRDefault="006928F0" w:rsidP="006928F0">
            <w:pPr>
              <w:tabs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6CCFD5F1" w14:textId="77777777" w:rsidR="006928F0" w:rsidRPr="00C92EA1" w:rsidRDefault="006928F0" w:rsidP="006928F0">
            <w:pPr>
              <w:tabs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7C4F6BCB" w14:textId="311E0482" w:rsidR="006928F0" w:rsidRPr="00C92EA1" w:rsidRDefault="005E515A" w:rsidP="006928F0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ngsana New"/>
                <w:sz w:val="15"/>
                <w:szCs w:val="15"/>
                <w:cs/>
              </w:rPr>
              <w:t>(</w:t>
            </w:r>
            <w:r>
              <w:rPr>
                <w:rFonts w:ascii="Arial" w:hAnsi="Arial" w:cs="Arial"/>
                <w:sz w:val="15"/>
                <w:szCs w:val="15"/>
              </w:rPr>
              <w:t>781</w:t>
            </w:r>
            <w:r>
              <w:rPr>
                <w:rFonts w:ascii="Arial" w:hAnsi="Arial" w:cs="Angsana New"/>
                <w:sz w:val="15"/>
                <w:szCs w:val="15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0DE744A8" w14:textId="1D978899" w:rsidR="006928F0" w:rsidRPr="00C92EA1" w:rsidRDefault="006928F0" w:rsidP="006928F0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(</w:t>
            </w:r>
            <w:r w:rsidRPr="00C92EA1">
              <w:rPr>
                <w:rFonts w:ascii="Arial" w:hAnsi="Arial" w:cs="Arial"/>
                <w:sz w:val="15"/>
                <w:szCs w:val="15"/>
              </w:rPr>
              <w:t>2,606</w:t>
            </w: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)</w:t>
            </w:r>
          </w:p>
        </w:tc>
      </w:tr>
      <w:tr w:rsidR="006928F0" w:rsidRPr="00C92EA1" w14:paraId="37661234" w14:textId="77777777" w:rsidTr="00CB1FF5">
        <w:tc>
          <w:tcPr>
            <w:tcW w:w="3960" w:type="dxa"/>
            <w:gridSpan w:val="2"/>
            <w:shd w:val="clear" w:color="auto" w:fill="auto"/>
            <w:vAlign w:val="bottom"/>
          </w:tcPr>
          <w:p w14:paraId="7DF8EDB8" w14:textId="77777777" w:rsidR="006928F0" w:rsidRPr="00C92EA1" w:rsidRDefault="006928F0" w:rsidP="006928F0">
            <w:pPr>
              <w:tabs>
                <w:tab w:val="left" w:pos="360"/>
                <w:tab w:val="decimal" w:pos="525"/>
              </w:tabs>
              <w:spacing w:line="340" w:lineRule="exact"/>
              <w:ind w:right="-108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Profit before income tax expenses</w:t>
            </w:r>
          </w:p>
        </w:tc>
        <w:tc>
          <w:tcPr>
            <w:tcW w:w="900" w:type="dxa"/>
            <w:vAlign w:val="bottom"/>
          </w:tcPr>
          <w:p w14:paraId="51C4A35B" w14:textId="77777777" w:rsidR="006928F0" w:rsidRPr="00C92EA1" w:rsidRDefault="006928F0" w:rsidP="006928F0">
            <w:pPr>
              <w:tabs>
                <w:tab w:val="decimal" w:pos="492"/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7FBBA91B" w14:textId="77777777" w:rsidR="006928F0" w:rsidRPr="00C92EA1" w:rsidRDefault="006928F0" w:rsidP="006928F0">
            <w:pPr>
              <w:tabs>
                <w:tab w:val="decimal" w:pos="492"/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5D5362D9" w14:textId="77777777" w:rsidR="006928F0" w:rsidRPr="00C92EA1" w:rsidRDefault="006928F0" w:rsidP="006928F0">
            <w:pPr>
              <w:tabs>
                <w:tab w:val="decimal" w:pos="492"/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63040A5A" w14:textId="77777777" w:rsidR="006928F0" w:rsidRPr="00C92EA1" w:rsidRDefault="006928F0" w:rsidP="006928F0">
            <w:pPr>
              <w:tabs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2D0E11A3" w14:textId="77777777" w:rsidR="006928F0" w:rsidRPr="00C92EA1" w:rsidRDefault="006928F0" w:rsidP="006928F0">
            <w:pPr>
              <w:tabs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0FC7661F" w14:textId="37B7B95E" w:rsidR="006928F0" w:rsidRPr="00C92EA1" w:rsidRDefault="005E515A" w:rsidP="006928F0">
            <w:pPr>
              <w:tabs>
                <w:tab w:val="decimal" w:pos="606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9</w:t>
            </w:r>
            <w:r w:rsidR="00DD3A6A">
              <w:rPr>
                <w:rFonts w:ascii="Arial" w:hAnsi="Arial" w:cs="Arial"/>
                <w:sz w:val="15"/>
                <w:szCs w:val="15"/>
              </w:rPr>
              <w:t>6,540</w:t>
            </w:r>
          </w:p>
        </w:tc>
        <w:tc>
          <w:tcPr>
            <w:tcW w:w="900" w:type="dxa"/>
            <w:vAlign w:val="bottom"/>
          </w:tcPr>
          <w:p w14:paraId="6FA566CF" w14:textId="587E459F" w:rsidR="006928F0" w:rsidRPr="00C92EA1" w:rsidRDefault="006928F0" w:rsidP="006928F0">
            <w:pPr>
              <w:tabs>
                <w:tab w:val="decimal" w:pos="606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56,741</w:t>
            </w:r>
          </w:p>
        </w:tc>
      </w:tr>
      <w:tr w:rsidR="006928F0" w:rsidRPr="00C92EA1" w14:paraId="5752E1DD" w14:textId="77777777" w:rsidTr="00EE105E">
        <w:tc>
          <w:tcPr>
            <w:tcW w:w="3960" w:type="dxa"/>
            <w:gridSpan w:val="2"/>
            <w:shd w:val="clear" w:color="auto" w:fill="auto"/>
            <w:vAlign w:val="bottom"/>
          </w:tcPr>
          <w:p w14:paraId="49C2155D" w14:textId="19ADBCF7" w:rsidR="006928F0" w:rsidRPr="00C92EA1" w:rsidRDefault="006928F0" w:rsidP="006928F0">
            <w:pPr>
              <w:tabs>
                <w:tab w:val="decimal" w:pos="492"/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Income tax expenses</w:t>
            </w:r>
          </w:p>
        </w:tc>
        <w:tc>
          <w:tcPr>
            <w:tcW w:w="900" w:type="dxa"/>
            <w:vAlign w:val="bottom"/>
          </w:tcPr>
          <w:p w14:paraId="35BA7B42" w14:textId="77777777" w:rsidR="006928F0" w:rsidRPr="00C92EA1" w:rsidRDefault="006928F0" w:rsidP="006928F0">
            <w:pPr>
              <w:tabs>
                <w:tab w:val="decimal" w:pos="492"/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4E177116" w14:textId="77777777" w:rsidR="006928F0" w:rsidRPr="00C92EA1" w:rsidRDefault="006928F0" w:rsidP="006928F0">
            <w:pPr>
              <w:tabs>
                <w:tab w:val="decimal" w:pos="492"/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745A3839" w14:textId="77777777" w:rsidR="006928F0" w:rsidRPr="00C92EA1" w:rsidRDefault="006928F0" w:rsidP="006928F0">
            <w:pPr>
              <w:tabs>
                <w:tab w:val="decimal" w:pos="492"/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442BDDBD" w14:textId="77777777" w:rsidR="006928F0" w:rsidRPr="00C92EA1" w:rsidRDefault="006928F0" w:rsidP="006928F0">
            <w:pPr>
              <w:tabs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61E67F63" w14:textId="77777777" w:rsidR="006928F0" w:rsidRPr="00C92EA1" w:rsidRDefault="006928F0" w:rsidP="006928F0">
            <w:pPr>
              <w:tabs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62B1F019" w14:textId="31EF41C5" w:rsidR="006928F0" w:rsidRPr="00C92EA1" w:rsidRDefault="00DD3A6A" w:rsidP="006928F0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ngsana New"/>
                <w:sz w:val="15"/>
                <w:szCs w:val="15"/>
                <w:cs/>
              </w:rPr>
              <w:t>(</w:t>
            </w:r>
            <w:r>
              <w:rPr>
                <w:rFonts w:ascii="Arial" w:hAnsi="Arial" w:cs="Arial"/>
                <w:sz w:val="15"/>
                <w:szCs w:val="15"/>
              </w:rPr>
              <w:t>16,732</w:t>
            </w:r>
            <w:r>
              <w:rPr>
                <w:rFonts w:ascii="Arial" w:hAnsi="Arial" w:cs="Angsana New"/>
                <w:sz w:val="15"/>
                <w:szCs w:val="15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5F54E7F1" w14:textId="61C623FA" w:rsidR="006928F0" w:rsidRPr="00C92EA1" w:rsidRDefault="006928F0" w:rsidP="006928F0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(</w:t>
            </w:r>
            <w:r w:rsidRPr="00C92EA1">
              <w:rPr>
                <w:rFonts w:ascii="Arial" w:hAnsi="Arial" w:cs="Arial"/>
                <w:sz w:val="15"/>
                <w:szCs w:val="15"/>
              </w:rPr>
              <w:t>10,773</w:t>
            </w:r>
            <w:r w:rsidRPr="00C92EA1">
              <w:rPr>
                <w:rFonts w:ascii="Arial" w:hAnsi="Arial" w:cs="Angsana New"/>
                <w:sz w:val="15"/>
                <w:szCs w:val="15"/>
                <w:cs/>
              </w:rPr>
              <w:t>)</w:t>
            </w:r>
          </w:p>
        </w:tc>
      </w:tr>
      <w:tr w:rsidR="006928F0" w:rsidRPr="00C92EA1" w14:paraId="799B7D3C" w14:textId="77777777" w:rsidTr="004B17F1">
        <w:tc>
          <w:tcPr>
            <w:tcW w:w="3960" w:type="dxa"/>
            <w:gridSpan w:val="2"/>
            <w:shd w:val="clear" w:color="auto" w:fill="auto"/>
            <w:vAlign w:val="bottom"/>
          </w:tcPr>
          <w:p w14:paraId="6FBB3C27" w14:textId="3B414C65" w:rsidR="006928F0" w:rsidRPr="00C92EA1" w:rsidRDefault="006928F0" w:rsidP="006928F0">
            <w:pPr>
              <w:tabs>
                <w:tab w:val="decimal" w:pos="492"/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Profit for the period</w:t>
            </w:r>
          </w:p>
        </w:tc>
        <w:tc>
          <w:tcPr>
            <w:tcW w:w="900" w:type="dxa"/>
            <w:vAlign w:val="bottom"/>
          </w:tcPr>
          <w:p w14:paraId="7CFF9621" w14:textId="77777777" w:rsidR="006928F0" w:rsidRPr="00C92EA1" w:rsidRDefault="006928F0" w:rsidP="006928F0">
            <w:pPr>
              <w:tabs>
                <w:tab w:val="decimal" w:pos="492"/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742F7AD4" w14:textId="77777777" w:rsidR="006928F0" w:rsidRPr="00C92EA1" w:rsidRDefault="006928F0" w:rsidP="006928F0">
            <w:pPr>
              <w:tabs>
                <w:tab w:val="decimal" w:pos="492"/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5C88072F" w14:textId="77777777" w:rsidR="006928F0" w:rsidRPr="00C92EA1" w:rsidRDefault="006928F0" w:rsidP="006928F0">
            <w:pPr>
              <w:tabs>
                <w:tab w:val="decimal" w:pos="492"/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69886CC4" w14:textId="77777777" w:rsidR="006928F0" w:rsidRPr="00C92EA1" w:rsidRDefault="006928F0" w:rsidP="006928F0">
            <w:pPr>
              <w:tabs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31C17B1D" w14:textId="77777777" w:rsidR="006928F0" w:rsidRPr="00C92EA1" w:rsidRDefault="006928F0" w:rsidP="006928F0">
            <w:pPr>
              <w:tabs>
                <w:tab w:val="decimal" w:pos="525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14:paraId="669CCE31" w14:textId="7E38C79F" w:rsidR="006928F0" w:rsidRPr="00C92EA1" w:rsidRDefault="00DD3A6A" w:rsidP="006928F0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340" w:lineRule="exact"/>
              <w:rPr>
                <w:rFonts w:ascii="Arial" w:hAnsi="Arial" w:cs="Arial"/>
                <w:sz w:val="15"/>
                <w:szCs w:val="15"/>
                <w:cs/>
              </w:rPr>
            </w:pPr>
            <w:r>
              <w:rPr>
                <w:rFonts w:ascii="Arial" w:hAnsi="Arial" w:cs="Arial"/>
                <w:sz w:val="15"/>
                <w:szCs w:val="15"/>
              </w:rPr>
              <w:t>79,808</w:t>
            </w:r>
          </w:p>
        </w:tc>
        <w:tc>
          <w:tcPr>
            <w:tcW w:w="900" w:type="dxa"/>
            <w:vAlign w:val="bottom"/>
          </w:tcPr>
          <w:p w14:paraId="289F12A8" w14:textId="1E1D2B6A" w:rsidR="006928F0" w:rsidRPr="00C92EA1" w:rsidRDefault="006928F0" w:rsidP="006928F0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340" w:lineRule="exact"/>
              <w:rPr>
                <w:rFonts w:ascii="Arial" w:hAnsi="Arial" w:cs="Arial"/>
                <w:sz w:val="15"/>
                <w:szCs w:val="15"/>
              </w:rPr>
            </w:pPr>
            <w:r w:rsidRPr="00C92EA1">
              <w:rPr>
                <w:rFonts w:ascii="Arial" w:hAnsi="Arial" w:cs="Arial"/>
                <w:sz w:val="15"/>
                <w:szCs w:val="15"/>
              </w:rPr>
              <w:t>45,968</w:t>
            </w:r>
          </w:p>
        </w:tc>
      </w:tr>
    </w:tbl>
    <w:p w14:paraId="514C46B0" w14:textId="7F7ECA97" w:rsidR="003476FD" w:rsidRPr="00C92EA1" w:rsidRDefault="003476FD" w:rsidP="00EF1E6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 w:line="380" w:lineRule="exact"/>
        <w:ind w:left="533" w:hanging="533"/>
        <w:jc w:val="both"/>
        <w:rPr>
          <w:rFonts w:ascii="Arial" w:hAnsi="Arial" w:cs="Arial"/>
          <w:b/>
          <w:bCs/>
          <w:sz w:val="22"/>
          <w:szCs w:val="22"/>
        </w:rPr>
      </w:pPr>
      <w:r w:rsidRPr="00C92EA1">
        <w:rPr>
          <w:rFonts w:ascii="Arial" w:hAnsi="Arial" w:cs="Arial"/>
          <w:b/>
          <w:bCs/>
          <w:sz w:val="22"/>
          <w:szCs w:val="22"/>
        </w:rPr>
        <w:t>1</w:t>
      </w:r>
      <w:r w:rsidR="00CA74EF" w:rsidRPr="00C92EA1">
        <w:rPr>
          <w:rFonts w:ascii="Arial" w:hAnsi="Arial" w:cs="Arial"/>
          <w:b/>
          <w:bCs/>
          <w:sz w:val="22"/>
          <w:szCs w:val="22"/>
        </w:rPr>
        <w:t>1</w:t>
      </w:r>
      <w:r w:rsidRPr="00C92EA1">
        <w:rPr>
          <w:rFonts w:ascii="Arial" w:hAnsi="Arial" w:cs="Angsana New"/>
          <w:b/>
          <w:bCs/>
          <w:sz w:val="22"/>
          <w:szCs w:val="22"/>
          <w:cs/>
        </w:rPr>
        <w:t>.</w:t>
      </w:r>
      <w:r w:rsidRPr="00C92EA1">
        <w:rPr>
          <w:rFonts w:ascii="Arial" w:hAnsi="Arial" w:cs="Arial"/>
          <w:b/>
          <w:bCs/>
          <w:sz w:val="22"/>
          <w:szCs w:val="22"/>
        </w:rPr>
        <w:tab/>
        <w:t>Commitments and contingent liabilities</w:t>
      </w:r>
    </w:p>
    <w:p w14:paraId="7E65A81D" w14:textId="52EC28F6" w:rsidR="00C51945" w:rsidRDefault="00A01A9D" w:rsidP="006D247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11</w:t>
      </w:r>
      <w:r>
        <w:rPr>
          <w:rFonts w:ascii="Arial" w:hAnsi="Arial" w:cs="Angsana New"/>
          <w:b/>
          <w:bCs/>
          <w:sz w:val="22"/>
          <w:szCs w:val="22"/>
          <w:cs/>
        </w:rPr>
        <w:t>.</w:t>
      </w:r>
      <w:r>
        <w:rPr>
          <w:rFonts w:ascii="Arial" w:hAnsi="Arial" w:cs="Arial"/>
          <w:b/>
          <w:bCs/>
          <w:sz w:val="22"/>
          <w:szCs w:val="22"/>
        </w:rPr>
        <w:t>1</w:t>
      </w:r>
      <w:r w:rsidR="006D247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Capital commitment</w:t>
      </w:r>
    </w:p>
    <w:p w14:paraId="66EAE247" w14:textId="49F45BA7" w:rsidR="00C51945" w:rsidRPr="00C3691C" w:rsidRDefault="006D2479" w:rsidP="006D2479">
      <w:pPr>
        <w:spacing w:before="120" w:after="120" w:line="380" w:lineRule="exact"/>
        <w:ind w:left="547" w:hanging="547"/>
        <w:jc w:val="both"/>
        <w:rPr>
          <w:rFonts w:ascii="Arial" w:hAnsi="Arial" w:cstheme="minorBidi"/>
          <w:sz w:val="22"/>
          <w:szCs w:val="22"/>
          <w:cs/>
        </w:rPr>
      </w:pPr>
      <w:r>
        <w:rPr>
          <w:rFonts w:ascii="Arial" w:hAnsi="Arial" w:cs="Arial"/>
          <w:sz w:val="22"/>
          <w:szCs w:val="22"/>
        </w:rPr>
        <w:tab/>
      </w:r>
      <w:r w:rsidR="00395036">
        <w:rPr>
          <w:rFonts w:ascii="Arial" w:hAnsi="Arial" w:cs="Arial"/>
          <w:sz w:val="22"/>
          <w:szCs w:val="22"/>
        </w:rPr>
        <w:t>A</w:t>
      </w:r>
      <w:r w:rsidR="00395036" w:rsidRPr="00395036">
        <w:rPr>
          <w:rFonts w:ascii="Arial" w:hAnsi="Arial" w:cs="Arial"/>
          <w:sz w:val="22"/>
          <w:szCs w:val="22"/>
        </w:rPr>
        <w:t>s at 3</w:t>
      </w:r>
      <w:r w:rsidR="00395036">
        <w:rPr>
          <w:rFonts w:ascii="Arial" w:hAnsi="Arial" w:cs="Arial"/>
          <w:sz w:val="22"/>
          <w:szCs w:val="22"/>
        </w:rPr>
        <w:t>0</w:t>
      </w:r>
      <w:r w:rsidR="00395036" w:rsidRPr="00395036">
        <w:rPr>
          <w:rFonts w:ascii="Arial" w:hAnsi="Arial" w:cs="Angsana New"/>
          <w:sz w:val="22"/>
          <w:szCs w:val="22"/>
          <w:cs/>
        </w:rPr>
        <w:t xml:space="preserve"> </w:t>
      </w:r>
      <w:r w:rsidR="00395036">
        <w:rPr>
          <w:rFonts w:ascii="Arial" w:hAnsi="Arial" w:cs="Arial"/>
          <w:sz w:val="22"/>
          <w:szCs w:val="22"/>
        </w:rPr>
        <w:t>September</w:t>
      </w:r>
      <w:r w:rsidR="00395036" w:rsidRPr="00395036">
        <w:rPr>
          <w:rFonts w:ascii="Arial" w:hAnsi="Arial" w:cs="Arial"/>
          <w:sz w:val="22"/>
          <w:szCs w:val="22"/>
        </w:rPr>
        <w:t xml:space="preserve"> 20</w:t>
      </w:r>
      <w:r w:rsidR="00395036">
        <w:rPr>
          <w:rFonts w:ascii="Arial" w:hAnsi="Arial" w:cs="Arial"/>
          <w:sz w:val="22"/>
          <w:szCs w:val="22"/>
        </w:rPr>
        <w:t>24</w:t>
      </w:r>
      <w:r w:rsidR="00395036" w:rsidRPr="00395036">
        <w:rPr>
          <w:rFonts w:ascii="Arial" w:hAnsi="Arial" w:cs="Arial"/>
          <w:sz w:val="22"/>
          <w:szCs w:val="22"/>
        </w:rPr>
        <w:t xml:space="preserve">, the Company had capital commitments of approximately </w:t>
      </w:r>
      <w:r w:rsidR="00395036" w:rsidRPr="00C3691C">
        <w:rPr>
          <w:rFonts w:ascii="Arial" w:hAnsi="Arial" w:cs="Arial"/>
          <w:sz w:val="22"/>
          <w:szCs w:val="22"/>
        </w:rPr>
        <w:t>Baht </w:t>
      </w:r>
      <w:r w:rsidR="00945E4B" w:rsidRPr="00C3691C">
        <w:rPr>
          <w:rFonts w:ascii="Arial" w:hAnsi="Arial" w:cs="Arial"/>
          <w:sz w:val="22"/>
          <w:szCs w:val="22"/>
        </w:rPr>
        <w:t>18</w:t>
      </w:r>
      <w:r w:rsidR="00395036" w:rsidRPr="00C3691C">
        <w:rPr>
          <w:rFonts w:ascii="Arial" w:hAnsi="Arial" w:cs="Arial"/>
          <w:sz w:val="22"/>
          <w:szCs w:val="22"/>
        </w:rPr>
        <w:t xml:space="preserve"> million, relating to the construction of </w:t>
      </w:r>
      <w:r>
        <w:rPr>
          <w:rFonts w:ascii="Arial" w:hAnsi="Arial" w:cs="Arial"/>
          <w:sz w:val="22"/>
          <w:szCs w:val="22"/>
        </w:rPr>
        <w:t>s</w:t>
      </w:r>
      <w:r w:rsidR="00DF00EE" w:rsidRPr="00C3691C">
        <w:rPr>
          <w:rFonts w:ascii="Arial" w:hAnsi="Arial" w:cs="Arial"/>
          <w:sz w:val="22"/>
          <w:szCs w:val="22"/>
        </w:rPr>
        <w:t>olar power generation systems</w:t>
      </w:r>
      <w:r w:rsidR="004B49B3">
        <w:rPr>
          <w:rFonts w:ascii="Arial" w:hAnsi="Arial" w:cs="Angsana New"/>
          <w:sz w:val="22"/>
          <w:szCs w:val="22"/>
          <w:cs/>
        </w:rPr>
        <w:t xml:space="preserve"> </w:t>
      </w:r>
      <w:r w:rsidR="00C3691C" w:rsidRPr="00C3691C">
        <w:rPr>
          <w:rFonts w:ascii="Arial" w:hAnsi="Arial" w:cs="Angsana New"/>
          <w:sz w:val="22"/>
          <w:szCs w:val="22"/>
          <w:cs/>
        </w:rPr>
        <w:t>(</w:t>
      </w:r>
      <w:r>
        <w:rPr>
          <w:rFonts w:ascii="Arial" w:hAnsi="Arial" w:cs="Arial"/>
          <w:sz w:val="22"/>
          <w:szCs w:val="22"/>
        </w:rPr>
        <w:t xml:space="preserve">31 December </w:t>
      </w:r>
      <w:r w:rsidR="00C3691C" w:rsidRPr="00C3691C">
        <w:rPr>
          <w:rFonts w:ascii="Arial" w:hAnsi="Arial" w:cs="Arial"/>
          <w:sz w:val="22"/>
          <w:szCs w:val="22"/>
        </w:rPr>
        <w:t>2023</w:t>
      </w:r>
      <w:r w:rsidR="00C3691C" w:rsidRPr="00C3691C">
        <w:rPr>
          <w:rFonts w:ascii="Arial" w:hAnsi="Arial" w:cs="Angsana New"/>
          <w:sz w:val="22"/>
          <w:szCs w:val="22"/>
          <w:cs/>
        </w:rPr>
        <w:t xml:space="preserve">: </w:t>
      </w:r>
      <w:r w:rsidR="004B49B3">
        <w:rPr>
          <w:rFonts w:ascii="Arial" w:hAnsi="Arial" w:cs="Arial"/>
          <w:sz w:val="22"/>
          <w:szCs w:val="22"/>
        </w:rPr>
        <w:t>Nil</w:t>
      </w:r>
      <w:r w:rsidR="00C3691C" w:rsidRPr="00C3691C">
        <w:rPr>
          <w:rFonts w:ascii="Arial" w:hAnsi="Arial" w:cs="Angsana New"/>
          <w:sz w:val="22"/>
          <w:szCs w:val="22"/>
          <w:cs/>
        </w:rPr>
        <w:t>)</w:t>
      </w:r>
      <w:r w:rsidR="004B49B3">
        <w:rPr>
          <w:rFonts w:ascii="Arial" w:hAnsi="Arial" w:cs="Angsana New"/>
          <w:sz w:val="22"/>
          <w:szCs w:val="22"/>
          <w:cs/>
        </w:rPr>
        <w:t>.</w:t>
      </w:r>
    </w:p>
    <w:p w14:paraId="123719F1" w14:textId="44C6385B" w:rsidR="00C51945" w:rsidRPr="00C92EA1" w:rsidRDefault="00FF37E1" w:rsidP="006D247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11</w:t>
      </w:r>
      <w:r w:rsidR="00A01A9D">
        <w:rPr>
          <w:rFonts w:ascii="Arial" w:hAnsi="Arial" w:cs="Angsana New"/>
          <w:b/>
          <w:bCs/>
          <w:sz w:val="22"/>
          <w:szCs w:val="22"/>
          <w:cs/>
        </w:rPr>
        <w:t>.</w:t>
      </w:r>
      <w:r w:rsidR="00A01A9D">
        <w:rPr>
          <w:rFonts w:ascii="Arial" w:hAnsi="Arial" w:cs="Arial"/>
          <w:b/>
          <w:bCs/>
          <w:sz w:val="22"/>
          <w:szCs w:val="22"/>
        </w:rPr>
        <w:t>2</w:t>
      </w:r>
      <w:r w:rsidR="006D2479">
        <w:rPr>
          <w:rFonts w:ascii="Arial" w:hAnsi="Arial" w:cs="Arial"/>
          <w:b/>
          <w:bCs/>
          <w:sz w:val="22"/>
          <w:szCs w:val="22"/>
        </w:rPr>
        <w:tab/>
      </w:r>
      <w:r w:rsidRPr="00C92EA1">
        <w:rPr>
          <w:rFonts w:ascii="Arial" w:hAnsi="Arial" w:cs="Arial"/>
          <w:b/>
          <w:bCs/>
          <w:sz w:val="22"/>
          <w:szCs w:val="22"/>
        </w:rPr>
        <w:t>Guarantees</w:t>
      </w:r>
    </w:p>
    <w:p w14:paraId="2548090C" w14:textId="08A3B060" w:rsidR="003476FD" w:rsidRPr="00C92EA1" w:rsidRDefault="003476FD" w:rsidP="006D2479">
      <w:pPr>
        <w:pStyle w:val="ListParagraph"/>
        <w:numPr>
          <w:ilvl w:val="0"/>
          <w:numId w:val="20"/>
        </w:numPr>
        <w:spacing w:before="120" w:after="120" w:line="380" w:lineRule="exact"/>
        <w:ind w:left="900"/>
        <w:jc w:val="both"/>
        <w:rPr>
          <w:rFonts w:ascii="Arial" w:hAnsi="Arial" w:cs="Arial"/>
          <w:sz w:val="22"/>
          <w:szCs w:val="22"/>
        </w:rPr>
      </w:pPr>
      <w:r w:rsidRPr="00C92EA1">
        <w:rPr>
          <w:rFonts w:ascii="Arial" w:hAnsi="Arial" w:cs="Arial"/>
          <w:sz w:val="22"/>
          <w:szCs w:val="22"/>
        </w:rPr>
        <w:t xml:space="preserve">As at </w:t>
      </w:r>
      <w:r w:rsidR="00BD3DC1" w:rsidRPr="00C92EA1">
        <w:rPr>
          <w:rFonts w:ascii="Arial" w:hAnsi="Arial" w:cs="Arial"/>
          <w:sz w:val="22"/>
          <w:szCs w:val="22"/>
        </w:rPr>
        <w:t xml:space="preserve">30 </w:t>
      </w:r>
      <w:r w:rsidR="006928F0" w:rsidRPr="00C92EA1">
        <w:rPr>
          <w:rFonts w:ascii="Arial" w:hAnsi="Arial" w:cs="Arial"/>
          <w:sz w:val="22"/>
          <w:szCs w:val="22"/>
        </w:rPr>
        <w:t>September</w:t>
      </w:r>
      <w:r w:rsidR="00BD3DC1" w:rsidRPr="00C92EA1">
        <w:rPr>
          <w:rFonts w:ascii="Arial" w:hAnsi="Arial"/>
          <w:sz w:val="22"/>
          <w:szCs w:val="22"/>
          <w:cs/>
        </w:rPr>
        <w:t xml:space="preserve"> </w:t>
      </w:r>
      <w:r w:rsidR="0082622C" w:rsidRPr="00C92EA1">
        <w:rPr>
          <w:rFonts w:ascii="Arial" w:hAnsi="Arial" w:cs="Arial"/>
          <w:sz w:val="22"/>
          <w:szCs w:val="22"/>
        </w:rPr>
        <w:t>2024</w:t>
      </w:r>
      <w:r w:rsidRPr="00C92EA1">
        <w:rPr>
          <w:rFonts w:ascii="Arial" w:hAnsi="Arial" w:cs="Arial"/>
          <w:sz w:val="22"/>
          <w:szCs w:val="22"/>
        </w:rPr>
        <w:t xml:space="preserve"> and 31 December </w:t>
      </w:r>
      <w:r w:rsidR="0082622C" w:rsidRPr="00C92EA1">
        <w:rPr>
          <w:rFonts w:ascii="Arial" w:hAnsi="Arial" w:cs="Arial"/>
          <w:sz w:val="22"/>
          <w:szCs w:val="22"/>
        </w:rPr>
        <w:t>2023</w:t>
      </w:r>
      <w:r w:rsidRPr="00C92EA1">
        <w:rPr>
          <w:rFonts w:ascii="Arial" w:hAnsi="Arial" w:cs="Arial"/>
          <w:sz w:val="22"/>
          <w:szCs w:val="22"/>
        </w:rPr>
        <w:t>, the Group had outstanding bank guarantees issued by banks on behalf of the Group in the normal course of business</w:t>
      </w:r>
      <w:r w:rsidR="006D2479">
        <w:rPr>
          <w:rFonts w:ascii="Arial" w:hAnsi="Arial"/>
          <w:sz w:val="22"/>
          <w:szCs w:val="22"/>
          <w:cs/>
        </w:rPr>
        <w:t xml:space="preserve">                </w:t>
      </w:r>
      <w:r w:rsidRPr="00C92EA1">
        <w:rPr>
          <w:rFonts w:ascii="Arial" w:hAnsi="Arial" w:cs="Arial"/>
          <w:sz w:val="22"/>
          <w:szCs w:val="22"/>
        </w:rPr>
        <w:t xml:space="preserve"> as follows</w:t>
      </w:r>
      <w:r w:rsidRPr="00C92EA1">
        <w:rPr>
          <w:rFonts w:ascii="Arial" w:hAnsi="Arial"/>
          <w:sz w:val="22"/>
          <w:szCs w:val="22"/>
          <w:cs/>
        </w:rPr>
        <w:t>:</w:t>
      </w:r>
    </w:p>
    <w:tbl>
      <w:tblPr>
        <w:tblW w:w="8730" w:type="dxa"/>
        <w:tblInd w:w="810" w:type="dxa"/>
        <w:tblLook w:val="00A0" w:firstRow="1" w:lastRow="0" w:firstColumn="1" w:lastColumn="0" w:noHBand="0" w:noVBand="0"/>
      </w:tblPr>
      <w:tblGrid>
        <w:gridCol w:w="3600"/>
        <w:gridCol w:w="1282"/>
        <w:gridCol w:w="1283"/>
        <w:gridCol w:w="1282"/>
        <w:gridCol w:w="1283"/>
      </w:tblGrid>
      <w:tr w:rsidR="00ED4AB9" w:rsidRPr="00C92EA1" w14:paraId="35405132" w14:textId="77777777" w:rsidTr="00C92EA1">
        <w:trPr>
          <w:trHeight w:val="243"/>
        </w:trPr>
        <w:tc>
          <w:tcPr>
            <w:tcW w:w="8730" w:type="dxa"/>
            <w:gridSpan w:val="5"/>
            <w:vAlign w:val="bottom"/>
          </w:tcPr>
          <w:p w14:paraId="13942446" w14:textId="77777777" w:rsidR="00EF1E67" w:rsidRPr="00C92EA1" w:rsidRDefault="00EF1E67" w:rsidP="00EF1E67">
            <w:pPr>
              <w:spacing w:line="380" w:lineRule="exact"/>
              <w:ind w:right="-43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92EA1">
              <w:rPr>
                <w:rFonts w:ascii="Arial" w:hAnsi="Arial" w:cs="Angsana New"/>
                <w:sz w:val="18"/>
                <w:szCs w:val="18"/>
                <w:cs/>
              </w:rPr>
              <w:lastRenderedPageBreak/>
              <w:t>(</w:t>
            </w:r>
            <w:r w:rsidRPr="00C92EA1">
              <w:rPr>
                <w:rFonts w:ascii="Arial" w:hAnsi="Arial" w:cs="Arial"/>
                <w:sz w:val="18"/>
                <w:szCs w:val="18"/>
              </w:rPr>
              <w:t>Unit</w:t>
            </w:r>
            <w:r w:rsidRPr="00C92EA1">
              <w:rPr>
                <w:rFonts w:ascii="Arial" w:hAnsi="Arial" w:cs="Angsana New"/>
                <w:sz w:val="18"/>
                <w:szCs w:val="18"/>
                <w:cs/>
              </w:rPr>
              <w:t xml:space="preserve">: </w:t>
            </w:r>
            <w:r w:rsidRPr="00C92EA1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C92EA1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</w:tr>
      <w:tr w:rsidR="00ED4AB9" w:rsidRPr="00C92EA1" w14:paraId="2035AC70" w14:textId="77777777" w:rsidTr="00C92EA1">
        <w:tc>
          <w:tcPr>
            <w:tcW w:w="3600" w:type="dxa"/>
            <w:vAlign w:val="bottom"/>
          </w:tcPr>
          <w:p w14:paraId="7F77B4BD" w14:textId="77777777" w:rsidR="00EF1E67" w:rsidRPr="00C92EA1" w:rsidRDefault="00EF1E67" w:rsidP="00EF1E67">
            <w:pPr>
              <w:spacing w:line="380" w:lineRule="exact"/>
              <w:ind w:left="252" w:right="-17" w:hanging="25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E5DC51A" w14:textId="77777777" w:rsidR="00EF1E67" w:rsidRPr="00C92EA1" w:rsidRDefault="00EF1E67" w:rsidP="004B0E31">
            <w:pPr>
              <w:pBdr>
                <w:bottom w:val="single" w:sz="4" w:space="1" w:color="auto"/>
              </w:pBdr>
              <w:spacing w:line="380" w:lineRule="exact"/>
              <w:ind w:right="-7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 xml:space="preserve">Consolidated </w:t>
            </w:r>
          </w:p>
          <w:p w14:paraId="5E5F3575" w14:textId="77777777" w:rsidR="00EF1E67" w:rsidRPr="00C92EA1" w:rsidRDefault="00EF1E67" w:rsidP="004B0E31">
            <w:pPr>
              <w:pBdr>
                <w:bottom w:val="single" w:sz="4" w:space="1" w:color="auto"/>
              </w:pBdr>
              <w:spacing w:line="380" w:lineRule="exact"/>
              <w:ind w:right="-7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565" w:type="dxa"/>
            <w:gridSpan w:val="2"/>
            <w:vAlign w:val="bottom"/>
          </w:tcPr>
          <w:p w14:paraId="0592C07E" w14:textId="77777777" w:rsidR="00EF1E67" w:rsidRPr="00C92EA1" w:rsidRDefault="00EF1E67" w:rsidP="004B0E31">
            <w:pPr>
              <w:pBdr>
                <w:bottom w:val="single" w:sz="4" w:space="1" w:color="auto"/>
              </w:pBdr>
              <w:spacing w:line="380" w:lineRule="exact"/>
              <w:ind w:right="-7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69EF6655" w14:textId="77777777" w:rsidR="00EF1E67" w:rsidRPr="00C92EA1" w:rsidRDefault="00EF1E67" w:rsidP="004B0E31">
            <w:pPr>
              <w:pBdr>
                <w:bottom w:val="single" w:sz="4" w:space="1" w:color="auto"/>
              </w:pBdr>
              <w:spacing w:line="380" w:lineRule="exact"/>
              <w:ind w:right="-7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ED4AB9" w:rsidRPr="00C92EA1" w14:paraId="1FD6EE20" w14:textId="77777777" w:rsidTr="00C92EA1">
        <w:tc>
          <w:tcPr>
            <w:tcW w:w="3600" w:type="dxa"/>
            <w:vAlign w:val="bottom"/>
          </w:tcPr>
          <w:p w14:paraId="46250B32" w14:textId="77777777" w:rsidR="004B0E31" w:rsidRPr="00C92EA1" w:rsidRDefault="004B0E31" w:rsidP="004B0E31">
            <w:pPr>
              <w:spacing w:line="380" w:lineRule="exact"/>
              <w:ind w:left="252" w:right="-17" w:hanging="25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  <w:vAlign w:val="bottom"/>
          </w:tcPr>
          <w:p w14:paraId="162B5415" w14:textId="2A1B691F" w:rsidR="004B0E31" w:rsidRPr="00C92EA1" w:rsidRDefault="004B0E31" w:rsidP="004B0E31">
            <w:pPr>
              <w:pBdr>
                <w:bottom w:val="single" w:sz="4" w:space="1" w:color="auto"/>
              </w:pBdr>
              <w:spacing w:line="380" w:lineRule="exact"/>
              <w:ind w:right="-7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 xml:space="preserve">30 </w:t>
            </w:r>
            <w:r w:rsidR="006928F0" w:rsidRPr="00C92EA1">
              <w:rPr>
                <w:rFonts w:ascii="Arial" w:hAnsi="Arial" w:cs="Arial"/>
                <w:sz w:val="18"/>
                <w:szCs w:val="18"/>
              </w:rPr>
              <w:t>September</w:t>
            </w:r>
            <w:r w:rsidRPr="00C92EA1">
              <w:rPr>
                <w:rFonts w:ascii="Arial" w:hAnsi="Arial" w:cs="Arial"/>
                <w:sz w:val="18"/>
                <w:szCs w:val="18"/>
              </w:rPr>
              <w:t xml:space="preserve">    2024</w:t>
            </w:r>
          </w:p>
        </w:tc>
        <w:tc>
          <w:tcPr>
            <w:tcW w:w="1283" w:type="dxa"/>
            <w:vAlign w:val="bottom"/>
          </w:tcPr>
          <w:p w14:paraId="17457815" w14:textId="2F22F6C1" w:rsidR="004B0E31" w:rsidRPr="00C92EA1" w:rsidRDefault="004B0E31" w:rsidP="004B0E31">
            <w:pPr>
              <w:pBdr>
                <w:bottom w:val="single" w:sz="4" w:space="1" w:color="auto"/>
              </w:pBdr>
              <w:spacing w:line="380" w:lineRule="exact"/>
              <w:ind w:right="-7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pacing w:val="-4"/>
                <w:sz w:val="18"/>
                <w:szCs w:val="18"/>
              </w:rPr>
              <w:t>31 December</w:t>
            </w:r>
            <w:r w:rsidRPr="00C92EA1">
              <w:rPr>
                <w:rFonts w:ascii="Arial" w:hAnsi="Arial" w:cs="Arial"/>
                <w:sz w:val="18"/>
                <w:szCs w:val="18"/>
              </w:rPr>
              <w:t xml:space="preserve"> 2023</w:t>
            </w:r>
          </w:p>
        </w:tc>
        <w:tc>
          <w:tcPr>
            <w:tcW w:w="1282" w:type="dxa"/>
            <w:vAlign w:val="bottom"/>
          </w:tcPr>
          <w:p w14:paraId="5F1C77EC" w14:textId="2B0899DD" w:rsidR="004B0E31" w:rsidRPr="00C92EA1" w:rsidRDefault="004B0E31" w:rsidP="004B0E31">
            <w:pPr>
              <w:pBdr>
                <w:bottom w:val="single" w:sz="4" w:space="1" w:color="auto"/>
              </w:pBdr>
              <w:spacing w:line="380" w:lineRule="exact"/>
              <w:ind w:right="-7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 xml:space="preserve">30 </w:t>
            </w:r>
            <w:r w:rsidR="006928F0" w:rsidRPr="00C92EA1">
              <w:rPr>
                <w:rFonts w:ascii="Arial" w:hAnsi="Arial" w:cs="Arial"/>
                <w:sz w:val="18"/>
                <w:szCs w:val="18"/>
              </w:rPr>
              <w:t>September</w:t>
            </w:r>
            <w:r w:rsidRPr="00C92EA1">
              <w:rPr>
                <w:rFonts w:ascii="Arial" w:hAnsi="Arial" w:cs="Arial"/>
                <w:sz w:val="18"/>
                <w:szCs w:val="18"/>
              </w:rPr>
              <w:t xml:space="preserve">    2024</w:t>
            </w:r>
          </w:p>
        </w:tc>
        <w:tc>
          <w:tcPr>
            <w:tcW w:w="1283" w:type="dxa"/>
            <w:vAlign w:val="bottom"/>
          </w:tcPr>
          <w:p w14:paraId="62317EB6" w14:textId="1AA0F149" w:rsidR="004B0E31" w:rsidRPr="00C92EA1" w:rsidRDefault="004B0E31" w:rsidP="004B0E31">
            <w:pPr>
              <w:pBdr>
                <w:bottom w:val="single" w:sz="4" w:space="1" w:color="auto"/>
              </w:pBdr>
              <w:spacing w:line="380" w:lineRule="exact"/>
              <w:ind w:right="-7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pacing w:val="-4"/>
                <w:sz w:val="18"/>
                <w:szCs w:val="18"/>
              </w:rPr>
              <w:t>31 December</w:t>
            </w:r>
            <w:r w:rsidRPr="00C92EA1">
              <w:rPr>
                <w:rFonts w:ascii="Arial" w:hAnsi="Arial" w:cs="Arial"/>
                <w:sz w:val="18"/>
                <w:szCs w:val="18"/>
              </w:rPr>
              <w:t xml:space="preserve"> 2023</w:t>
            </w:r>
          </w:p>
        </w:tc>
      </w:tr>
      <w:tr w:rsidR="00ED4AB9" w:rsidRPr="00C92EA1" w14:paraId="241C8F43" w14:textId="77777777" w:rsidTr="00C92EA1">
        <w:tc>
          <w:tcPr>
            <w:tcW w:w="3600" w:type="dxa"/>
            <w:vAlign w:val="bottom"/>
          </w:tcPr>
          <w:p w14:paraId="2D4A8C07" w14:textId="77777777" w:rsidR="00250D44" w:rsidRPr="00C92EA1" w:rsidRDefault="00250D44" w:rsidP="00250D44">
            <w:pPr>
              <w:spacing w:line="380" w:lineRule="exact"/>
              <w:ind w:left="252" w:right="-17" w:hanging="25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  <w:vAlign w:val="bottom"/>
          </w:tcPr>
          <w:p w14:paraId="1FEAC070" w14:textId="77777777" w:rsidR="00250D44" w:rsidRPr="00C92EA1" w:rsidRDefault="00250D44" w:rsidP="004B0E31">
            <w:pPr>
              <w:spacing w:line="380" w:lineRule="exact"/>
              <w:ind w:right="-7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3" w:type="dxa"/>
            <w:vAlign w:val="bottom"/>
          </w:tcPr>
          <w:p w14:paraId="0BE53EA4" w14:textId="3D6512BE" w:rsidR="00250D44" w:rsidRPr="00C92EA1" w:rsidRDefault="00250D44" w:rsidP="004B0E31">
            <w:pPr>
              <w:spacing w:line="380" w:lineRule="exact"/>
              <w:ind w:right="-7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C92EA1">
              <w:rPr>
                <w:rFonts w:ascii="Arial" w:hAnsi="Arial" w:cs="Arial"/>
                <w:sz w:val="18"/>
                <w:szCs w:val="18"/>
              </w:rPr>
              <w:t>Audited</w:t>
            </w:r>
            <w:r w:rsidRPr="00C92EA1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74A0C4A9" w14:textId="77777777" w:rsidR="00250D44" w:rsidRPr="00C92EA1" w:rsidRDefault="00250D44" w:rsidP="004B0E31">
            <w:pPr>
              <w:spacing w:line="380" w:lineRule="exact"/>
              <w:ind w:right="-7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3" w:type="dxa"/>
            <w:vAlign w:val="bottom"/>
          </w:tcPr>
          <w:p w14:paraId="56A5723E" w14:textId="07461291" w:rsidR="00250D44" w:rsidRPr="00C92EA1" w:rsidRDefault="00250D44" w:rsidP="004B0E31">
            <w:pPr>
              <w:spacing w:line="380" w:lineRule="exact"/>
              <w:ind w:right="-7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C92EA1">
              <w:rPr>
                <w:rFonts w:ascii="Arial" w:hAnsi="Arial" w:cs="Arial"/>
                <w:sz w:val="18"/>
                <w:szCs w:val="18"/>
              </w:rPr>
              <w:t>Audited</w:t>
            </w:r>
            <w:r w:rsidRPr="00C92EA1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</w:tr>
      <w:tr w:rsidR="00ED4AB9" w:rsidRPr="00C92EA1" w14:paraId="7EC55E01" w14:textId="77777777" w:rsidTr="00C92EA1">
        <w:tc>
          <w:tcPr>
            <w:tcW w:w="3600" w:type="dxa"/>
            <w:vAlign w:val="bottom"/>
          </w:tcPr>
          <w:p w14:paraId="137A0B95" w14:textId="05D55145" w:rsidR="00250D44" w:rsidRPr="00C92EA1" w:rsidRDefault="00250D44" w:rsidP="00250D44">
            <w:pPr>
              <w:spacing w:line="380" w:lineRule="exact"/>
              <w:ind w:left="252" w:right="-17" w:hanging="252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 xml:space="preserve">Guarantee </w:t>
            </w:r>
            <w:r w:rsidR="00D11C44" w:rsidRPr="00C92EA1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Pr="00C92EA1">
              <w:rPr>
                <w:rFonts w:ascii="Arial" w:hAnsi="Arial" w:cs="Arial"/>
                <w:sz w:val="18"/>
                <w:szCs w:val="18"/>
              </w:rPr>
              <w:t>payments due to creditors</w:t>
            </w:r>
          </w:p>
        </w:tc>
        <w:tc>
          <w:tcPr>
            <w:tcW w:w="1282" w:type="dxa"/>
            <w:vAlign w:val="bottom"/>
          </w:tcPr>
          <w:p w14:paraId="4C1B1152" w14:textId="178CBD32" w:rsidR="00250D44" w:rsidRPr="00BB34AC" w:rsidRDefault="00BB34AC" w:rsidP="004B0E31">
            <w:pPr>
              <w:tabs>
                <w:tab w:val="decimal" w:pos="897"/>
              </w:tabs>
              <w:spacing w:line="380" w:lineRule="exact"/>
              <w:ind w:right="-70"/>
              <w:jc w:val="thaiDistribute"/>
              <w:rPr>
                <w:rFonts w:ascii="Arial" w:hAnsi="Arial" w:cstheme="minorBidi"/>
                <w:sz w:val="18"/>
                <w:szCs w:val="18"/>
              </w:rPr>
            </w:pPr>
            <w:r>
              <w:rPr>
                <w:rFonts w:ascii="Arial" w:hAnsi="Arial" w:cstheme="minorBidi"/>
                <w:sz w:val="18"/>
                <w:szCs w:val="18"/>
              </w:rPr>
              <w:t>36</w:t>
            </w:r>
          </w:p>
        </w:tc>
        <w:tc>
          <w:tcPr>
            <w:tcW w:w="1283" w:type="dxa"/>
            <w:vAlign w:val="bottom"/>
          </w:tcPr>
          <w:p w14:paraId="4574477D" w14:textId="7A02CE9D" w:rsidR="00250D44" w:rsidRPr="00C92EA1" w:rsidRDefault="00250D44" w:rsidP="004B0E31">
            <w:pPr>
              <w:tabs>
                <w:tab w:val="decimal" w:pos="897"/>
              </w:tabs>
              <w:spacing w:line="380" w:lineRule="exact"/>
              <w:ind w:right="-70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1282" w:type="dxa"/>
            <w:vAlign w:val="bottom"/>
          </w:tcPr>
          <w:p w14:paraId="18E751F1" w14:textId="178FB1AE" w:rsidR="00250D44" w:rsidRPr="00C92EA1" w:rsidRDefault="00BB34AC" w:rsidP="004B0E31">
            <w:pPr>
              <w:tabs>
                <w:tab w:val="decimal" w:pos="897"/>
              </w:tabs>
              <w:spacing w:line="380" w:lineRule="exact"/>
              <w:ind w:right="-70"/>
              <w:jc w:val="thaiDistribut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83" w:type="dxa"/>
            <w:vAlign w:val="bottom"/>
          </w:tcPr>
          <w:p w14:paraId="7D3F419F" w14:textId="06B38C79" w:rsidR="00250D44" w:rsidRPr="00C92EA1" w:rsidRDefault="00250D44" w:rsidP="004B0E31">
            <w:pPr>
              <w:tabs>
                <w:tab w:val="decimal" w:pos="897"/>
              </w:tabs>
              <w:spacing w:line="380" w:lineRule="exact"/>
              <w:ind w:right="-70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</w:tr>
      <w:tr w:rsidR="00ED4AB9" w:rsidRPr="00C92EA1" w14:paraId="746E86AC" w14:textId="77777777" w:rsidTr="00C92EA1">
        <w:tc>
          <w:tcPr>
            <w:tcW w:w="3600" w:type="dxa"/>
            <w:vAlign w:val="bottom"/>
          </w:tcPr>
          <w:p w14:paraId="74B44645" w14:textId="49F799E3" w:rsidR="00250D44" w:rsidRPr="00C92EA1" w:rsidRDefault="00250D44" w:rsidP="00250D44">
            <w:pPr>
              <w:spacing w:line="380" w:lineRule="exact"/>
              <w:ind w:left="252" w:right="-17" w:hanging="252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 xml:space="preserve">Guarantee </w:t>
            </w:r>
            <w:r w:rsidR="00D11C44" w:rsidRPr="00C92EA1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Pr="00C92EA1">
              <w:rPr>
                <w:rFonts w:ascii="Arial" w:hAnsi="Arial" w:cs="Arial"/>
                <w:sz w:val="18"/>
                <w:szCs w:val="18"/>
              </w:rPr>
              <w:t>contractual performance</w:t>
            </w:r>
          </w:p>
        </w:tc>
        <w:tc>
          <w:tcPr>
            <w:tcW w:w="1282" w:type="dxa"/>
            <w:vAlign w:val="bottom"/>
          </w:tcPr>
          <w:p w14:paraId="42F8B349" w14:textId="02B9C5D1" w:rsidR="00250D44" w:rsidRPr="00C92EA1" w:rsidRDefault="00BB34AC" w:rsidP="004B0E31">
            <w:pPr>
              <w:tabs>
                <w:tab w:val="decimal" w:pos="897"/>
              </w:tabs>
              <w:spacing w:line="380" w:lineRule="exact"/>
              <w:ind w:right="-70"/>
              <w:jc w:val="thaiDistribut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1283" w:type="dxa"/>
            <w:vAlign w:val="bottom"/>
          </w:tcPr>
          <w:p w14:paraId="5A02D8DA" w14:textId="1E047C38" w:rsidR="00250D44" w:rsidRPr="00C92EA1" w:rsidRDefault="00250D44" w:rsidP="004B0E31">
            <w:pPr>
              <w:tabs>
                <w:tab w:val="decimal" w:pos="897"/>
              </w:tabs>
              <w:spacing w:line="380" w:lineRule="exact"/>
              <w:ind w:right="-70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282" w:type="dxa"/>
            <w:vAlign w:val="bottom"/>
          </w:tcPr>
          <w:p w14:paraId="3A45FB29" w14:textId="297A599A" w:rsidR="00250D44" w:rsidRPr="00C92EA1" w:rsidRDefault="00BB34AC" w:rsidP="004B0E31">
            <w:pPr>
              <w:tabs>
                <w:tab w:val="decimal" w:pos="897"/>
              </w:tabs>
              <w:spacing w:line="380" w:lineRule="exact"/>
              <w:ind w:right="-70"/>
              <w:jc w:val="thaiDistribut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1283" w:type="dxa"/>
            <w:vAlign w:val="bottom"/>
          </w:tcPr>
          <w:p w14:paraId="29C1372D" w14:textId="2E83F6AA" w:rsidR="00250D44" w:rsidRPr="00C92EA1" w:rsidRDefault="00250D44" w:rsidP="004B0E31">
            <w:pPr>
              <w:tabs>
                <w:tab w:val="decimal" w:pos="897"/>
              </w:tabs>
              <w:spacing w:line="380" w:lineRule="exact"/>
              <w:ind w:right="-70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</w:tr>
      <w:tr w:rsidR="00250D44" w:rsidRPr="00C92EA1" w14:paraId="5D3E08D4" w14:textId="77777777" w:rsidTr="00C92EA1">
        <w:tc>
          <w:tcPr>
            <w:tcW w:w="3600" w:type="dxa"/>
            <w:vAlign w:val="bottom"/>
          </w:tcPr>
          <w:p w14:paraId="1F9A8518" w14:textId="02968367" w:rsidR="00250D44" w:rsidRPr="00C92EA1" w:rsidRDefault="00250D44" w:rsidP="00250D44">
            <w:pPr>
              <w:spacing w:line="380" w:lineRule="exact"/>
              <w:ind w:left="252" w:right="-17" w:hanging="252"/>
              <w:rPr>
                <w:rFonts w:ascii="Arial" w:hAnsi="Arial" w:cs="Arial"/>
                <w:sz w:val="18"/>
                <w:szCs w:val="18"/>
                <w:cs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 xml:space="preserve">Guarantee for </w:t>
            </w:r>
            <w:r w:rsidR="00ED4AB9" w:rsidRPr="00C92EA1">
              <w:rPr>
                <w:rFonts w:ascii="Arial" w:hAnsi="Arial" w:cs="Arial"/>
                <w:sz w:val="18"/>
                <w:szCs w:val="18"/>
              </w:rPr>
              <w:t xml:space="preserve">bidding </w:t>
            </w:r>
          </w:p>
        </w:tc>
        <w:tc>
          <w:tcPr>
            <w:tcW w:w="1282" w:type="dxa"/>
            <w:vAlign w:val="bottom"/>
          </w:tcPr>
          <w:p w14:paraId="05F0AD88" w14:textId="485E3C81" w:rsidR="00250D44" w:rsidRPr="00C92EA1" w:rsidRDefault="00BB34AC" w:rsidP="004B0E31">
            <w:pPr>
              <w:tabs>
                <w:tab w:val="decimal" w:pos="897"/>
              </w:tabs>
              <w:spacing w:line="380" w:lineRule="exact"/>
              <w:ind w:right="-70"/>
              <w:jc w:val="thaiDistribut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83" w:type="dxa"/>
            <w:vAlign w:val="bottom"/>
          </w:tcPr>
          <w:p w14:paraId="7D3DFCA4" w14:textId="014EC722" w:rsidR="00250D44" w:rsidRPr="00C92EA1" w:rsidRDefault="00ED4AB9" w:rsidP="004B0E31">
            <w:pPr>
              <w:tabs>
                <w:tab w:val="decimal" w:pos="897"/>
              </w:tabs>
              <w:spacing w:line="380" w:lineRule="exact"/>
              <w:ind w:right="-70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282" w:type="dxa"/>
            <w:vAlign w:val="bottom"/>
          </w:tcPr>
          <w:p w14:paraId="4E120F4C" w14:textId="62440B8F" w:rsidR="00250D44" w:rsidRPr="00C92EA1" w:rsidRDefault="00BB34AC" w:rsidP="004B0E31">
            <w:pPr>
              <w:tabs>
                <w:tab w:val="decimal" w:pos="897"/>
              </w:tabs>
              <w:spacing w:line="380" w:lineRule="exact"/>
              <w:ind w:right="-70"/>
              <w:jc w:val="thaiDistribut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83" w:type="dxa"/>
            <w:vAlign w:val="bottom"/>
          </w:tcPr>
          <w:p w14:paraId="25E1A9DB" w14:textId="012CDC64" w:rsidR="00250D44" w:rsidRPr="00C92EA1" w:rsidRDefault="00ED4AB9" w:rsidP="004B0E31">
            <w:pPr>
              <w:tabs>
                <w:tab w:val="decimal" w:pos="897"/>
              </w:tabs>
              <w:spacing w:line="380" w:lineRule="exact"/>
              <w:ind w:right="-70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C92EA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</w:tr>
    </w:tbl>
    <w:p w14:paraId="3E4B48A5" w14:textId="12E308FF" w:rsidR="00B56BD8" w:rsidRPr="00C92EA1" w:rsidRDefault="00B56BD8" w:rsidP="00A01A9D">
      <w:pPr>
        <w:pStyle w:val="ListParagraph"/>
        <w:numPr>
          <w:ilvl w:val="0"/>
          <w:numId w:val="20"/>
        </w:numPr>
        <w:spacing w:before="120" w:after="120" w:line="380" w:lineRule="exact"/>
        <w:ind w:left="907"/>
        <w:jc w:val="both"/>
        <w:rPr>
          <w:rFonts w:ascii="Arial" w:hAnsi="Arial" w:cs="Arial"/>
          <w:sz w:val="22"/>
          <w:szCs w:val="22"/>
        </w:rPr>
      </w:pPr>
      <w:r w:rsidRPr="00C92EA1">
        <w:rPr>
          <w:rFonts w:ascii="Arial" w:hAnsi="Arial" w:cs="Arial"/>
          <w:sz w:val="22"/>
          <w:szCs w:val="22"/>
        </w:rPr>
        <w:t xml:space="preserve">As at </w:t>
      </w:r>
      <w:r w:rsidR="00BD3DC1" w:rsidRPr="00C92EA1">
        <w:rPr>
          <w:rFonts w:ascii="Arial" w:hAnsi="Arial" w:cs="Arial"/>
          <w:sz w:val="22"/>
          <w:szCs w:val="22"/>
        </w:rPr>
        <w:t xml:space="preserve">30 </w:t>
      </w:r>
      <w:r w:rsidR="006928F0" w:rsidRPr="00C92EA1">
        <w:rPr>
          <w:rFonts w:ascii="Arial" w:hAnsi="Arial" w:cs="Arial"/>
          <w:sz w:val="22"/>
          <w:szCs w:val="22"/>
        </w:rPr>
        <w:t>September</w:t>
      </w:r>
      <w:r w:rsidR="00BD3DC1" w:rsidRPr="00C92EA1">
        <w:rPr>
          <w:rFonts w:ascii="Arial" w:hAnsi="Arial"/>
          <w:sz w:val="22"/>
          <w:szCs w:val="22"/>
          <w:cs/>
        </w:rPr>
        <w:t xml:space="preserve"> </w:t>
      </w:r>
      <w:r w:rsidR="0082622C" w:rsidRPr="00C92EA1">
        <w:rPr>
          <w:rFonts w:ascii="Arial" w:hAnsi="Arial" w:cs="Arial"/>
          <w:sz w:val="22"/>
          <w:szCs w:val="22"/>
        </w:rPr>
        <w:t>2024</w:t>
      </w:r>
      <w:r w:rsidR="00874400" w:rsidRPr="00C92EA1">
        <w:rPr>
          <w:rFonts w:ascii="Arial" w:hAnsi="Arial" w:cs="Arial"/>
          <w:sz w:val="22"/>
          <w:szCs w:val="22"/>
        </w:rPr>
        <w:t xml:space="preserve"> and 31 December 2023</w:t>
      </w:r>
      <w:r w:rsidRPr="00C92EA1">
        <w:rPr>
          <w:rFonts w:ascii="Arial" w:hAnsi="Arial" w:cs="Arial"/>
          <w:sz w:val="22"/>
          <w:szCs w:val="22"/>
        </w:rPr>
        <w:t>, the Company had guarantee obligations for long</w:t>
      </w:r>
      <w:r w:rsidRPr="00C92EA1">
        <w:rPr>
          <w:rFonts w:ascii="Arial" w:hAnsi="Arial"/>
          <w:sz w:val="22"/>
          <w:szCs w:val="22"/>
          <w:cs/>
        </w:rPr>
        <w:t>-</w:t>
      </w:r>
      <w:r w:rsidRPr="00C92EA1">
        <w:rPr>
          <w:rFonts w:ascii="Arial" w:hAnsi="Arial" w:cs="Arial"/>
          <w:sz w:val="22"/>
          <w:szCs w:val="22"/>
        </w:rPr>
        <w:t>term loan facilities of the associated company amounting to USD</w:t>
      </w:r>
      <w:r w:rsidR="00170323" w:rsidRPr="00C92EA1">
        <w:rPr>
          <w:rFonts w:ascii="Arial" w:hAnsi="Arial"/>
          <w:sz w:val="22"/>
          <w:szCs w:val="22"/>
          <w:cs/>
        </w:rPr>
        <w:t xml:space="preserve"> </w:t>
      </w:r>
      <w:r w:rsidR="00161530" w:rsidRPr="00C92EA1">
        <w:rPr>
          <w:rFonts w:ascii="Arial" w:hAnsi="Arial" w:cs="Arial"/>
          <w:sz w:val="22"/>
          <w:szCs w:val="22"/>
        </w:rPr>
        <w:t>4</w:t>
      </w:r>
      <w:r w:rsidR="007E04AB" w:rsidRPr="00C92EA1">
        <w:rPr>
          <w:rFonts w:ascii="Arial" w:hAnsi="Arial"/>
          <w:sz w:val="22"/>
          <w:szCs w:val="22"/>
          <w:cs/>
        </w:rPr>
        <w:t xml:space="preserve"> </w:t>
      </w:r>
      <w:r w:rsidRPr="00C92EA1">
        <w:rPr>
          <w:rFonts w:ascii="Arial" w:hAnsi="Arial" w:cs="Arial"/>
          <w:sz w:val="22"/>
          <w:szCs w:val="22"/>
        </w:rPr>
        <w:t>million</w:t>
      </w:r>
      <w:r w:rsidRPr="00C92EA1">
        <w:rPr>
          <w:rFonts w:ascii="Arial" w:hAnsi="Arial"/>
          <w:sz w:val="22"/>
          <w:szCs w:val="22"/>
          <w:cs/>
        </w:rPr>
        <w:t>.</w:t>
      </w:r>
      <w:r w:rsidR="005C2B1C" w:rsidRPr="00C92EA1">
        <w:rPr>
          <w:rFonts w:ascii="Arial" w:hAnsi="Arial"/>
          <w:sz w:val="22"/>
          <w:szCs w:val="22"/>
          <w:cs/>
        </w:rPr>
        <w:t xml:space="preserve"> </w:t>
      </w:r>
    </w:p>
    <w:p w14:paraId="1A0CCB3B" w14:textId="40903DA6" w:rsidR="00E62EC2" w:rsidRPr="00C92EA1" w:rsidRDefault="003476FD" w:rsidP="00A01A9D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 w:line="380" w:lineRule="exact"/>
        <w:ind w:left="907"/>
        <w:jc w:val="both"/>
        <w:textAlignment w:val="auto"/>
        <w:rPr>
          <w:rFonts w:ascii="Arial" w:hAnsi="Arial" w:cs="Arial"/>
          <w:sz w:val="22"/>
          <w:szCs w:val="22"/>
        </w:rPr>
      </w:pPr>
      <w:r w:rsidRPr="00C92EA1">
        <w:rPr>
          <w:rFonts w:ascii="Arial" w:hAnsi="Arial" w:cs="Arial"/>
          <w:sz w:val="22"/>
          <w:szCs w:val="22"/>
        </w:rPr>
        <w:t xml:space="preserve">As at </w:t>
      </w:r>
      <w:r w:rsidR="00BD3DC1" w:rsidRPr="00C92EA1">
        <w:rPr>
          <w:rFonts w:ascii="Arial" w:hAnsi="Arial" w:cs="Arial"/>
          <w:sz w:val="22"/>
          <w:szCs w:val="22"/>
        </w:rPr>
        <w:t xml:space="preserve">30 </w:t>
      </w:r>
      <w:r w:rsidR="006928F0" w:rsidRPr="00C92EA1">
        <w:rPr>
          <w:rFonts w:ascii="Arial" w:hAnsi="Arial" w:cs="Arial"/>
          <w:sz w:val="22"/>
          <w:szCs w:val="22"/>
        </w:rPr>
        <w:t>September</w:t>
      </w:r>
      <w:r w:rsidR="00BD3DC1" w:rsidRPr="00C92EA1">
        <w:rPr>
          <w:rFonts w:ascii="Arial" w:hAnsi="Arial"/>
          <w:sz w:val="22"/>
          <w:szCs w:val="22"/>
          <w:cs/>
        </w:rPr>
        <w:t xml:space="preserve"> </w:t>
      </w:r>
      <w:r w:rsidR="0082622C" w:rsidRPr="00C92EA1">
        <w:rPr>
          <w:rFonts w:ascii="Arial" w:hAnsi="Arial" w:cs="Arial"/>
          <w:sz w:val="22"/>
          <w:szCs w:val="22"/>
        </w:rPr>
        <w:t>2024</w:t>
      </w:r>
      <w:r w:rsidRPr="00C92EA1">
        <w:rPr>
          <w:rFonts w:ascii="Arial" w:hAnsi="Arial" w:cs="Arial"/>
          <w:sz w:val="22"/>
          <w:szCs w:val="22"/>
        </w:rPr>
        <w:t>, the Company had guarantee obligations for bank credit facilities of its subsidiary amounting to Bah</w:t>
      </w:r>
      <w:r w:rsidR="00887F4B" w:rsidRPr="00C92EA1">
        <w:rPr>
          <w:rFonts w:ascii="Arial" w:hAnsi="Arial" w:cs="Arial"/>
          <w:sz w:val="22"/>
          <w:szCs w:val="22"/>
        </w:rPr>
        <w:t>t</w:t>
      </w:r>
      <w:r w:rsidR="006B4CF0">
        <w:rPr>
          <w:rFonts w:ascii="Arial" w:hAnsi="Arial"/>
          <w:sz w:val="22"/>
          <w:szCs w:val="22"/>
          <w:cs/>
        </w:rPr>
        <w:t xml:space="preserve"> </w:t>
      </w:r>
      <w:r w:rsidR="00A87222">
        <w:rPr>
          <w:rFonts w:ascii="Arial" w:hAnsi="Arial" w:cs="Arial"/>
          <w:sz w:val="22"/>
          <w:szCs w:val="22"/>
        </w:rPr>
        <w:t xml:space="preserve">566 </w:t>
      </w:r>
      <w:r w:rsidRPr="00C92EA1">
        <w:rPr>
          <w:rFonts w:ascii="Arial" w:hAnsi="Arial" w:cs="Arial"/>
          <w:sz w:val="22"/>
          <w:szCs w:val="22"/>
        </w:rPr>
        <w:t>million</w:t>
      </w:r>
      <w:r w:rsidR="00872F39" w:rsidRPr="00C92EA1">
        <w:rPr>
          <w:rFonts w:ascii="Arial" w:hAnsi="Arial"/>
          <w:sz w:val="22"/>
          <w:szCs w:val="22"/>
          <w:cs/>
        </w:rPr>
        <w:t xml:space="preserve"> (</w:t>
      </w:r>
      <w:r w:rsidR="00872F39" w:rsidRPr="00C92EA1">
        <w:rPr>
          <w:rFonts w:ascii="Arial" w:hAnsi="Arial" w:cs="Arial"/>
          <w:sz w:val="22"/>
          <w:szCs w:val="22"/>
        </w:rPr>
        <w:t>31 December 202</w:t>
      </w:r>
      <w:r w:rsidR="008633F3" w:rsidRPr="00C92EA1">
        <w:rPr>
          <w:rFonts w:ascii="Arial" w:hAnsi="Arial" w:cs="Arial"/>
          <w:sz w:val="22"/>
          <w:szCs w:val="22"/>
        </w:rPr>
        <w:t>3</w:t>
      </w:r>
      <w:r w:rsidR="00872F39" w:rsidRPr="00C92EA1">
        <w:rPr>
          <w:rFonts w:ascii="Arial" w:hAnsi="Arial"/>
          <w:sz w:val="22"/>
          <w:szCs w:val="22"/>
          <w:cs/>
        </w:rPr>
        <w:t xml:space="preserve">: </w:t>
      </w:r>
      <w:r w:rsidR="00872F39" w:rsidRPr="00C92EA1">
        <w:rPr>
          <w:rFonts w:ascii="Arial" w:hAnsi="Arial" w:cs="Arial"/>
          <w:sz w:val="22"/>
          <w:szCs w:val="22"/>
        </w:rPr>
        <w:t>Baht 5</w:t>
      </w:r>
      <w:r w:rsidR="00FB5F29" w:rsidRPr="00C92EA1">
        <w:rPr>
          <w:rFonts w:ascii="Arial" w:hAnsi="Arial" w:cs="Arial"/>
          <w:sz w:val="22"/>
          <w:szCs w:val="22"/>
        </w:rPr>
        <w:t>86</w:t>
      </w:r>
      <w:r w:rsidR="00872F39" w:rsidRPr="00C92EA1">
        <w:rPr>
          <w:rFonts w:ascii="Arial" w:hAnsi="Arial" w:cs="Arial"/>
          <w:sz w:val="22"/>
          <w:szCs w:val="22"/>
        </w:rPr>
        <w:t xml:space="preserve"> million</w:t>
      </w:r>
      <w:r w:rsidR="00872F39" w:rsidRPr="00C92EA1">
        <w:rPr>
          <w:rFonts w:ascii="Arial" w:hAnsi="Arial"/>
          <w:sz w:val="22"/>
          <w:szCs w:val="22"/>
          <w:cs/>
        </w:rPr>
        <w:t>).</w:t>
      </w:r>
    </w:p>
    <w:p w14:paraId="4327582A" w14:textId="2A5EEA49" w:rsidR="00934493" w:rsidRPr="00C92EA1" w:rsidRDefault="00C332B8" w:rsidP="004B0E3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C92EA1">
        <w:rPr>
          <w:rFonts w:ascii="Arial" w:hAnsi="Arial" w:cs="Arial"/>
          <w:b/>
          <w:bCs/>
          <w:sz w:val="22"/>
          <w:szCs w:val="22"/>
        </w:rPr>
        <w:t>1</w:t>
      </w:r>
      <w:r w:rsidR="00DF644F" w:rsidRPr="00C92EA1">
        <w:rPr>
          <w:rFonts w:ascii="Arial" w:hAnsi="Arial" w:cs="Arial"/>
          <w:b/>
          <w:bCs/>
          <w:sz w:val="22"/>
          <w:szCs w:val="22"/>
        </w:rPr>
        <w:t>2</w:t>
      </w:r>
      <w:r w:rsidRPr="00C92EA1">
        <w:rPr>
          <w:rFonts w:ascii="Arial" w:hAnsi="Arial" w:cs="Angsana New"/>
          <w:b/>
          <w:bCs/>
          <w:sz w:val="22"/>
          <w:szCs w:val="22"/>
          <w:cs/>
        </w:rPr>
        <w:t>.</w:t>
      </w:r>
      <w:r w:rsidRPr="00C92EA1">
        <w:rPr>
          <w:rFonts w:ascii="Arial" w:hAnsi="Arial" w:cs="Arial"/>
          <w:b/>
          <w:bCs/>
          <w:sz w:val="22"/>
          <w:szCs w:val="22"/>
        </w:rPr>
        <w:tab/>
      </w:r>
      <w:r w:rsidR="00934493" w:rsidRPr="00C92EA1">
        <w:rPr>
          <w:rFonts w:ascii="Arial" w:hAnsi="Arial" w:cs="Arial"/>
          <w:b/>
          <w:bCs/>
          <w:sz w:val="22"/>
          <w:szCs w:val="22"/>
        </w:rPr>
        <w:t xml:space="preserve">Approval of </w:t>
      </w:r>
      <w:r w:rsidR="007A1F42" w:rsidRPr="00C92EA1">
        <w:rPr>
          <w:rFonts w:ascii="Arial" w:hAnsi="Arial" w:cs="Arial"/>
          <w:b/>
          <w:bCs/>
          <w:sz w:val="22"/>
          <w:szCs w:val="22"/>
        </w:rPr>
        <w:t xml:space="preserve">interim </w:t>
      </w:r>
      <w:r w:rsidR="00934493" w:rsidRPr="00C92EA1">
        <w:rPr>
          <w:rFonts w:ascii="Arial" w:hAnsi="Arial" w:cs="Arial"/>
          <w:b/>
          <w:bCs/>
          <w:sz w:val="22"/>
          <w:szCs w:val="22"/>
        </w:rPr>
        <w:t xml:space="preserve">financial </w:t>
      </w:r>
      <w:r w:rsidR="003C51C9" w:rsidRPr="00C92EA1">
        <w:rPr>
          <w:rFonts w:ascii="Arial" w:hAnsi="Arial" w:cs="Arial"/>
          <w:b/>
          <w:bCs/>
          <w:sz w:val="22"/>
          <w:szCs w:val="22"/>
        </w:rPr>
        <w:t>information</w:t>
      </w:r>
    </w:p>
    <w:p w14:paraId="576E1E98" w14:textId="75C897DC" w:rsidR="00732BE1" w:rsidRPr="00C92EA1" w:rsidRDefault="001C1012" w:rsidP="004B0E31">
      <w:pPr>
        <w:spacing w:before="120" w:after="120" w:line="380" w:lineRule="exact"/>
        <w:ind w:left="540"/>
        <w:jc w:val="thaiDistribute"/>
        <w:rPr>
          <w:rFonts w:ascii="Arial" w:hAnsi="Arial" w:cs="Arial"/>
          <w:sz w:val="22"/>
          <w:szCs w:val="22"/>
        </w:rPr>
      </w:pPr>
      <w:r w:rsidRPr="00C92EA1">
        <w:rPr>
          <w:rFonts w:ascii="Arial" w:hAnsi="Arial" w:cs="Arial"/>
          <w:sz w:val="22"/>
          <w:szCs w:val="22"/>
        </w:rPr>
        <w:t xml:space="preserve">These interim financial </w:t>
      </w:r>
      <w:r w:rsidR="007F29DA" w:rsidRPr="00C92EA1">
        <w:rPr>
          <w:rFonts w:ascii="Arial" w:hAnsi="Arial" w:cs="Arial"/>
          <w:sz w:val="22"/>
          <w:szCs w:val="22"/>
        </w:rPr>
        <w:t>statements</w:t>
      </w:r>
      <w:r w:rsidRPr="00C92EA1">
        <w:rPr>
          <w:rFonts w:ascii="Arial" w:hAnsi="Arial" w:cs="Arial"/>
          <w:sz w:val="22"/>
          <w:szCs w:val="22"/>
        </w:rPr>
        <w:t xml:space="preserve"> were authorised for issue by the Company</w:t>
      </w:r>
      <w:r w:rsidRPr="00C92EA1">
        <w:rPr>
          <w:rFonts w:ascii="Arial" w:hAnsi="Arial" w:cs="Angsana New"/>
          <w:sz w:val="22"/>
          <w:szCs w:val="22"/>
          <w:cs/>
        </w:rPr>
        <w:t>’</w:t>
      </w:r>
      <w:r w:rsidRPr="00C92EA1">
        <w:rPr>
          <w:rFonts w:ascii="Arial" w:hAnsi="Arial" w:cs="Arial"/>
          <w:sz w:val="22"/>
          <w:szCs w:val="22"/>
        </w:rPr>
        <w:t>s Board of Directors on</w:t>
      </w:r>
      <w:r w:rsidR="004A3180" w:rsidRPr="00C92EA1">
        <w:rPr>
          <w:rFonts w:ascii="Arial" w:hAnsi="Arial" w:cs="Angsana New"/>
          <w:sz w:val="22"/>
          <w:szCs w:val="22"/>
          <w:cs/>
        </w:rPr>
        <w:t xml:space="preserve"> </w:t>
      </w:r>
      <w:r w:rsidR="006F5644" w:rsidRPr="00C92EA1">
        <w:rPr>
          <w:rFonts w:ascii="Arial" w:hAnsi="Arial" w:cs="Arial"/>
          <w:sz w:val="22"/>
          <w:szCs w:val="22"/>
        </w:rPr>
        <w:t>8</w:t>
      </w:r>
      <w:r w:rsidR="007750CC" w:rsidRPr="00C92EA1">
        <w:rPr>
          <w:rFonts w:ascii="Arial" w:hAnsi="Arial" w:cs="Arial"/>
          <w:sz w:val="22"/>
          <w:szCs w:val="22"/>
        </w:rPr>
        <w:t xml:space="preserve"> November </w:t>
      </w:r>
      <w:r w:rsidR="0082622C" w:rsidRPr="00C92EA1">
        <w:rPr>
          <w:rFonts w:ascii="Arial" w:hAnsi="Arial" w:cs="Arial"/>
          <w:sz w:val="22"/>
          <w:szCs w:val="22"/>
        </w:rPr>
        <w:t>2024</w:t>
      </w:r>
      <w:r w:rsidR="0009143F" w:rsidRPr="00C92EA1">
        <w:rPr>
          <w:rFonts w:ascii="Arial" w:hAnsi="Arial" w:cs="Angsana New"/>
          <w:sz w:val="22"/>
          <w:szCs w:val="22"/>
          <w:cs/>
        </w:rPr>
        <w:t>.</w:t>
      </w:r>
    </w:p>
    <w:sectPr w:rsidR="00732BE1" w:rsidRPr="00C92EA1" w:rsidSect="00A73109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A41F68" w14:textId="77777777" w:rsidR="008746DD" w:rsidRDefault="008746DD" w:rsidP="006730F2">
      <w:r>
        <w:separator/>
      </w:r>
    </w:p>
  </w:endnote>
  <w:endnote w:type="continuationSeparator" w:id="0">
    <w:p w14:paraId="709539B4" w14:textId="77777777" w:rsidR="008746DD" w:rsidRDefault="008746DD" w:rsidP="006730F2">
      <w:r>
        <w:continuationSeparator/>
      </w:r>
    </w:p>
  </w:endnote>
  <w:endnote w:type="continuationNotice" w:id="1">
    <w:p w14:paraId="7E8792D8" w14:textId="77777777" w:rsidR="008746DD" w:rsidRDefault="008746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566EE" w14:textId="146B1856" w:rsidR="00E54FD9" w:rsidRPr="006A72E9" w:rsidRDefault="00E54FD9">
    <w:pPr>
      <w:pStyle w:val="Footer"/>
      <w:jc w:val="right"/>
      <w:rPr>
        <w:rFonts w:ascii="Arial" w:hAnsi="Arial" w:cs="Arial"/>
        <w:sz w:val="22"/>
        <w:szCs w:val="22"/>
      </w:rPr>
    </w:pPr>
    <w:r w:rsidRPr="006A72E9">
      <w:rPr>
        <w:rFonts w:ascii="Arial" w:hAnsi="Arial" w:cs="Arial"/>
        <w:sz w:val="22"/>
        <w:szCs w:val="22"/>
      </w:rPr>
      <w:fldChar w:fldCharType="begin"/>
    </w:r>
    <w:r w:rsidRPr="006A72E9">
      <w:rPr>
        <w:rFonts w:ascii="Arial" w:hAnsi="Arial" w:cs="Arial"/>
        <w:sz w:val="22"/>
        <w:szCs w:val="22"/>
      </w:rPr>
      <w:instrText xml:space="preserve"> PAGE   \</w:instrText>
    </w:r>
    <w:r w:rsidRPr="006A72E9">
      <w:rPr>
        <w:rFonts w:ascii="Arial" w:hAnsi="Arial" w:cs="Angsana New"/>
        <w:sz w:val="22"/>
        <w:szCs w:val="22"/>
        <w:cs/>
      </w:rPr>
      <w:instrText xml:space="preserve">* </w:instrText>
    </w:r>
    <w:r w:rsidRPr="006A72E9">
      <w:rPr>
        <w:rFonts w:ascii="Arial" w:hAnsi="Arial" w:cs="Arial"/>
        <w:sz w:val="22"/>
        <w:szCs w:val="22"/>
      </w:rPr>
      <w:instrText xml:space="preserve">MERGEFORMAT </w:instrText>
    </w:r>
    <w:r w:rsidRPr="006A72E9">
      <w:rPr>
        <w:rFonts w:ascii="Arial" w:hAnsi="Arial" w:cs="Arial"/>
        <w:sz w:val="22"/>
        <w:szCs w:val="22"/>
      </w:rPr>
      <w:fldChar w:fldCharType="separate"/>
    </w:r>
    <w:r w:rsidR="005F749F">
      <w:rPr>
        <w:rFonts w:ascii="Arial" w:hAnsi="Arial" w:cs="Arial"/>
        <w:noProof/>
        <w:sz w:val="22"/>
        <w:szCs w:val="22"/>
      </w:rPr>
      <w:t>1</w:t>
    </w:r>
    <w:r w:rsidRPr="006A72E9">
      <w:rPr>
        <w:rFonts w:ascii="Arial" w:hAnsi="Arial" w:cs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F290FE" w14:textId="77777777" w:rsidR="008746DD" w:rsidRDefault="008746DD" w:rsidP="006730F2">
      <w:r>
        <w:separator/>
      </w:r>
    </w:p>
  </w:footnote>
  <w:footnote w:type="continuationSeparator" w:id="0">
    <w:p w14:paraId="31A2011F" w14:textId="77777777" w:rsidR="008746DD" w:rsidRDefault="008746DD" w:rsidP="006730F2">
      <w:r>
        <w:continuationSeparator/>
      </w:r>
    </w:p>
  </w:footnote>
  <w:footnote w:type="continuationNotice" w:id="1">
    <w:p w14:paraId="5B9D1E76" w14:textId="77777777" w:rsidR="008746DD" w:rsidRDefault="008746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2C28F" w14:textId="58EE36CE" w:rsidR="00E54FD9" w:rsidRPr="00C92EA1" w:rsidRDefault="00E54FD9" w:rsidP="00113228">
    <w:pPr>
      <w:pStyle w:val="Header"/>
      <w:jc w:val="right"/>
      <w:rPr>
        <w:rFonts w:ascii="Arial" w:hAnsi="Arial" w:cs="Arial"/>
        <w:sz w:val="22"/>
        <w:szCs w:val="22"/>
      </w:rPr>
    </w:pPr>
    <w:r w:rsidRPr="00C92EA1">
      <w:rPr>
        <w:rFonts w:ascii="Arial" w:hAnsi="Arial" w:cs="Angsana New"/>
        <w:sz w:val="22"/>
        <w:szCs w:val="22"/>
        <w:cs/>
      </w:rPr>
      <w:t xml:space="preserve"> (</w:t>
    </w:r>
    <w:r w:rsidRPr="00C92EA1">
      <w:rPr>
        <w:rFonts w:ascii="Arial" w:hAnsi="Arial" w:cs="Arial"/>
        <w:sz w:val="22"/>
        <w:szCs w:val="22"/>
      </w:rPr>
      <w:t>Unaudited but reviewed</w:t>
    </w:r>
    <w:r w:rsidRPr="00C92EA1">
      <w:rPr>
        <w:rFonts w:ascii="Arial" w:hAnsi="Arial" w:cs="Angsana New"/>
        <w:sz w:val="22"/>
        <w:szCs w:val="2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AFCBB0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DC2A14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42E3C6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46E19F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CAABC9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4FCA3E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640C5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66A78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168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E464D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745FA0"/>
    <w:multiLevelType w:val="hybridMultilevel"/>
    <w:tmpl w:val="16E245E8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177100A"/>
    <w:multiLevelType w:val="hybridMultilevel"/>
    <w:tmpl w:val="A95A7236"/>
    <w:lvl w:ilvl="0" w:tplc="FDCAD554">
      <w:numFmt w:val="bullet"/>
      <w:lvlText w:val="-"/>
      <w:lvlJc w:val="left"/>
      <w:pPr>
        <w:ind w:left="9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2" w15:restartNumberingAfterBreak="0">
    <w:nsid w:val="299045CA"/>
    <w:multiLevelType w:val="hybridMultilevel"/>
    <w:tmpl w:val="F3B8751C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CBF5508"/>
    <w:multiLevelType w:val="hybridMultilevel"/>
    <w:tmpl w:val="98D0FE26"/>
    <w:lvl w:ilvl="0" w:tplc="99A4BBB4">
      <w:start w:val="1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35FB1760"/>
    <w:multiLevelType w:val="hybridMultilevel"/>
    <w:tmpl w:val="C9069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136AE"/>
    <w:multiLevelType w:val="hybridMultilevel"/>
    <w:tmpl w:val="F3B8751C"/>
    <w:lvl w:ilvl="0" w:tplc="FFFFFFFF">
      <w:start w:val="1"/>
      <w:numFmt w:val="lowerLetter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 w15:restartNumberingAfterBreak="0">
    <w:nsid w:val="64717E28"/>
    <w:multiLevelType w:val="hybridMultilevel"/>
    <w:tmpl w:val="E8A244F0"/>
    <w:lvl w:ilvl="0" w:tplc="8658837E">
      <w:start w:val="1"/>
      <w:numFmt w:val="lowerLetter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740F2918"/>
    <w:multiLevelType w:val="hybridMultilevel"/>
    <w:tmpl w:val="EB12A41E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94529560">
      <w:numFmt w:val="bullet"/>
      <w:lvlText w:val="-"/>
      <w:lvlJc w:val="left"/>
      <w:pPr>
        <w:ind w:left="1980" w:hanging="360"/>
      </w:pPr>
      <w:rPr>
        <w:rFonts w:ascii="Arial" w:eastAsiaTheme="minorHAnsi" w:hAnsi="Arial" w:cs="Arial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A8D4D82"/>
    <w:multiLevelType w:val="hybridMultilevel"/>
    <w:tmpl w:val="79C8857E"/>
    <w:lvl w:ilvl="0" w:tplc="3C7E1852">
      <w:start w:val="1"/>
      <w:numFmt w:val="lowerLetter"/>
      <w:lvlText w:val="(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9" w15:restartNumberingAfterBreak="0">
    <w:nsid w:val="7FA40FD6"/>
    <w:multiLevelType w:val="hybridMultilevel"/>
    <w:tmpl w:val="4932703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9"/>
  </w:num>
  <w:num w:numId="15">
    <w:abstractNumId w:val="12"/>
  </w:num>
  <w:num w:numId="16">
    <w:abstractNumId w:val="10"/>
  </w:num>
  <w:num w:numId="17">
    <w:abstractNumId w:val="13"/>
  </w:num>
  <w:num w:numId="18">
    <w:abstractNumId w:val="17"/>
  </w:num>
  <w:num w:numId="19">
    <w:abstractNumId w:val="11"/>
  </w:num>
  <w:num w:numId="20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defaultTabStop w:val="720"/>
  <w:doNotHyphenateCaps/>
  <w:drawingGridHorizontalSpacing w:val="16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9D7"/>
    <w:rsid w:val="000003C3"/>
    <w:rsid w:val="00000426"/>
    <w:rsid w:val="00001750"/>
    <w:rsid w:val="00001A6F"/>
    <w:rsid w:val="0000264B"/>
    <w:rsid w:val="00002830"/>
    <w:rsid w:val="00003127"/>
    <w:rsid w:val="0000361A"/>
    <w:rsid w:val="0000375F"/>
    <w:rsid w:val="000040D8"/>
    <w:rsid w:val="000043AE"/>
    <w:rsid w:val="00004B4A"/>
    <w:rsid w:val="00004D9D"/>
    <w:rsid w:val="00004DF6"/>
    <w:rsid w:val="0000537A"/>
    <w:rsid w:val="000055B7"/>
    <w:rsid w:val="000059A9"/>
    <w:rsid w:val="000063E4"/>
    <w:rsid w:val="0000656C"/>
    <w:rsid w:val="00006875"/>
    <w:rsid w:val="00007742"/>
    <w:rsid w:val="00007973"/>
    <w:rsid w:val="00007F56"/>
    <w:rsid w:val="0001030A"/>
    <w:rsid w:val="0001066A"/>
    <w:rsid w:val="00010706"/>
    <w:rsid w:val="000118B4"/>
    <w:rsid w:val="00011AA5"/>
    <w:rsid w:val="00011F62"/>
    <w:rsid w:val="000121F3"/>
    <w:rsid w:val="00012455"/>
    <w:rsid w:val="00013235"/>
    <w:rsid w:val="00013A72"/>
    <w:rsid w:val="00013C04"/>
    <w:rsid w:val="00013C44"/>
    <w:rsid w:val="00013DAF"/>
    <w:rsid w:val="00013FAE"/>
    <w:rsid w:val="00014313"/>
    <w:rsid w:val="00014483"/>
    <w:rsid w:val="000146E9"/>
    <w:rsid w:val="00014E65"/>
    <w:rsid w:val="00015182"/>
    <w:rsid w:val="000159B6"/>
    <w:rsid w:val="00016435"/>
    <w:rsid w:val="000167E7"/>
    <w:rsid w:val="000168A4"/>
    <w:rsid w:val="00017883"/>
    <w:rsid w:val="000200E0"/>
    <w:rsid w:val="000201A1"/>
    <w:rsid w:val="00020514"/>
    <w:rsid w:val="00020C60"/>
    <w:rsid w:val="00020F18"/>
    <w:rsid w:val="0002314E"/>
    <w:rsid w:val="000231D2"/>
    <w:rsid w:val="000233CF"/>
    <w:rsid w:val="0002356C"/>
    <w:rsid w:val="000237A3"/>
    <w:rsid w:val="000238CD"/>
    <w:rsid w:val="00023A64"/>
    <w:rsid w:val="00023BDF"/>
    <w:rsid w:val="00024714"/>
    <w:rsid w:val="000257CB"/>
    <w:rsid w:val="00026468"/>
    <w:rsid w:val="00026661"/>
    <w:rsid w:val="000269D8"/>
    <w:rsid w:val="000269EB"/>
    <w:rsid w:val="00026E44"/>
    <w:rsid w:val="00027219"/>
    <w:rsid w:val="00027E72"/>
    <w:rsid w:val="000300CE"/>
    <w:rsid w:val="0003128A"/>
    <w:rsid w:val="000321C0"/>
    <w:rsid w:val="000327B0"/>
    <w:rsid w:val="00033AFC"/>
    <w:rsid w:val="000346A7"/>
    <w:rsid w:val="00034BC3"/>
    <w:rsid w:val="00035701"/>
    <w:rsid w:val="0003653B"/>
    <w:rsid w:val="000365ED"/>
    <w:rsid w:val="000366F0"/>
    <w:rsid w:val="000367C6"/>
    <w:rsid w:val="000400B4"/>
    <w:rsid w:val="000401FF"/>
    <w:rsid w:val="0004047D"/>
    <w:rsid w:val="0004090D"/>
    <w:rsid w:val="00040B03"/>
    <w:rsid w:val="000411E2"/>
    <w:rsid w:val="00041D55"/>
    <w:rsid w:val="00042688"/>
    <w:rsid w:val="00043DA9"/>
    <w:rsid w:val="0004436F"/>
    <w:rsid w:val="000448A1"/>
    <w:rsid w:val="00044C19"/>
    <w:rsid w:val="00044D45"/>
    <w:rsid w:val="00044EC2"/>
    <w:rsid w:val="0004576F"/>
    <w:rsid w:val="00045A69"/>
    <w:rsid w:val="00045CAB"/>
    <w:rsid w:val="00047240"/>
    <w:rsid w:val="0004732D"/>
    <w:rsid w:val="00047AB1"/>
    <w:rsid w:val="00050731"/>
    <w:rsid w:val="0005104D"/>
    <w:rsid w:val="00051505"/>
    <w:rsid w:val="0005156C"/>
    <w:rsid w:val="0005177C"/>
    <w:rsid w:val="00051C32"/>
    <w:rsid w:val="00051C8D"/>
    <w:rsid w:val="00052188"/>
    <w:rsid w:val="00052ADE"/>
    <w:rsid w:val="00053504"/>
    <w:rsid w:val="00053AE5"/>
    <w:rsid w:val="00053CF7"/>
    <w:rsid w:val="00054E03"/>
    <w:rsid w:val="00054F98"/>
    <w:rsid w:val="00055BCD"/>
    <w:rsid w:val="00056389"/>
    <w:rsid w:val="00056FC9"/>
    <w:rsid w:val="00057272"/>
    <w:rsid w:val="000573C5"/>
    <w:rsid w:val="000575FD"/>
    <w:rsid w:val="00057957"/>
    <w:rsid w:val="00057E59"/>
    <w:rsid w:val="00057EA5"/>
    <w:rsid w:val="0006057B"/>
    <w:rsid w:val="00060A2E"/>
    <w:rsid w:val="00061D3A"/>
    <w:rsid w:val="00062056"/>
    <w:rsid w:val="000628D6"/>
    <w:rsid w:val="00062CAD"/>
    <w:rsid w:val="000643CE"/>
    <w:rsid w:val="000644F8"/>
    <w:rsid w:val="000661B3"/>
    <w:rsid w:val="00067739"/>
    <w:rsid w:val="00070345"/>
    <w:rsid w:val="000706A1"/>
    <w:rsid w:val="00070FE8"/>
    <w:rsid w:val="00072225"/>
    <w:rsid w:val="00072972"/>
    <w:rsid w:val="00073B48"/>
    <w:rsid w:val="00074259"/>
    <w:rsid w:val="00075C74"/>
    <w:rsid w:val="00076441"/>
    <w:rsid w:val="000769EA"/>
    <w:rsid w:val="00076A14"/>
    <w:rsid w:val="00077B96"/>
    <w:rsid w:val="00081705"/>
    <w:rsid w:val="00081C6E"/>
    <w:rsid w:val="0008300D"/>
    <w:rsid w:val="00083187"/>
    <w:rsid w:val="000833B3"/>
    <w:rsid w:val="0008346E"/>
    <w:rsid w:val="00083818"/>
    <w:rsid w:val="000843A1"/>
    <w:rsid w:val="0008500A"/>
    <w:rsid w:val="00085D35"/>
    <w:rsid w:val="00087C05"/>
    <w:rsid w:val="00087F11"/>
    <w:rsid w:val="000902A5"/>
    <w:rsid w:val="00090400"/>
    <w:rsid w:val="000907B5"/>
    <w:rsid w:val="00090875"/>
    <w:rsid w:val="000908B6"/>
    <w:rsid w:val="000909D8"/>
    <w:rsid w:val="00090AAB"/>
    <w:rsid w:val="00091424"/>
    <w:rsid w:val="0009143F"/>
    <w:rsid w:val="000914C0"/>
    <w:rsid w:val="00091A53"/>
    <w:rsid w:val="0009227C"/>
    <w:rsid w:val="00092C36"/>
    <w:rsid w:val="0009324C"/>
    <w:rsid w:val="00093CBA"/>
    <w:rsid w:val="0009457B"/>
    <w:rsid w:val="000945E6"/>
    <w:rsid w:val="00094DEB"/>
    <w:rsid w:val="000955DF"/>
    <w:rsid w:val="0009572D"/>
    <w:rsid w:val="00095B39"/>
    <w:rsid w:val="00095DCF"/>
    <w:rsid w:val="00095FC1"/>
    <w:rsid w:val="0009602B"/>
    <w:rsid w:val="00096193"/>
    <w:rsid w:val="00096897"/>
    <w:rsid w:val="000976AC"/>
    <w:rsid w:val="0009784D"/>
    <w:rsid w:val="000A17DC"/>
    <w:rsid w:val="000A1875"/>
    <w:rsid w:val="000A20CF"/>
    <w:rsid w:val="000A23D4"/>
    <w:rsid w:val="000A2EC6"/>
    <w:rsid w:val="000A3141"/>
    <w:rsid w:val="000A35C6"/>
    <w:rsid w:val="000A454F"/>
    <w:rsid w:val="000A45C6"/>
    <w:rsid w:val="000A47EF"/>
    <w:rsid w:val="000A4D71"/>
    <w:rsid w:val="000A504B"/>
    <w:rsid w:val="000A5633"/>
    <w:rsid w:val="000A57A3"/>
    <w:rsid w:val="000A5919"/>
    <w:rsid w:val="000A59F5"/>
    <w:rsid w:val="000A6572"/>
    <w:rsid w:val="000A6999"/>
    <w:rsid w:val="000A781F"/>
    <w:rsid w:val="000A7C71"/>
    <w:rsid w:val="000A7ECF"/>
    <w:rsid w:val="000B069A"/>
    <w:rsid w:val="000B17AD"/>
    <w:rsid w:val="000B1C87"/>
    <w:rsid w:val="000B36E7"/>
    <w:rsid w:val="000B37D9"/>
    <w:rsid w:val="000B3D4E"/>
    <w:rsid w:val="000B4191"/>
    <w:rsid w:val="000B44F2"/>
    <w:rsid w:val="000B45E4"/>
    <w:rsid w:val="000B47EA"/>
    <w:rsid w:val="000B56B0"/>
    <w:rsid w:val="000B59D8"/>
    <w:rsid w:val="000B5AE6"/>
    <w:rsid w:val="000B5D62"/>
    <w:rsid w:val="000B5F99"/>
    <w:rsid w:val="000B691B"/>
    <w:rsid w:val="000B6FFD"/>
    <w:rsid w:val="000B71E9"/>
    <w:rsid w:val="000B7492"/>
    <w:rsid w:val="000C04F7"/>
    <w:rsid w:val="000C06A2"/>
    <w:rsid w:val="000C07FF"/>
    <w:rsid w:val="000C0897"/>
    <w:rsid w:val="000C0F38"/>
    <w:rsid w:val="000C1A5F"/>
    <w:rsid w:val="000C1FC9"/>
    <w:rsid w:val="000C258A"/>
    <w:rsid w:val="000C25E8"/>
    <w:rsid w:val="000C3885"/>
    <w:rsid w:val="000C3EA7"/>
    <w:rsid w:val="000C4784"/>
    <w:rsid w:val="000C5A8E"/>
    <w:rsid w:val="000C66F2"/>
    <w:rsid w:val="000C6DCA"/>
    <w:rsid w:val="000C74D0"/>
    <w:rsid w:val="000C789B"/>
    <w:rsid w:val="000C7F40"/>
    <w:rsid w:val="000D0148"/>
    <w:rsid w:val="000D0426"/>
    <w:rsid w:val="000D05AE"/>
    <w:rsid w:val="000D08EB"/>
    <w:rsid w:val="000D1321"/>
    <w:rsid w:val="000D1A32"/>
    <w:rsid w:val="000D1F95"/>
    <w:rsid w:val="000D291B"/>
    <w:rsid w:val="000D3A97"/>
    <w:rsid w:val="000D3C27"/>
    <w:rsid w:val="000D4653"/>
    <w:rsid w:val="000D6343"/>
    <w:rsid w:val="000D6A98"/>
    <w:rsid w:val="000D72A0"/>
    <w:rsid w:val="000D75BC"/>
    <w:rsid w:val="000E041F"/>
    <w:rsid w:val="000E0482"/>
    <w:rsid w:val="000E14D6"/>
    <w:rsid w:val="000E40BC"/>
    <w:rsid w:val="000E45E0"/>
    <w:rsid w:val="000E4627"/>
    <w:rsid w:val="000E48C1"/>
    <w:rsid w:val="000E58E1"/>
    <w:rsid w:val="000E6CB4"/>
    <w:rsid w:val="000E7380"/>
    <w:rsid w:val="000F015B"/>
    <w:rsid w:val="000F098B"/>
    <w:rsid w:val="000F13C6"/>
    <w:rsid w:val="000F1789"/>
    <w:rsid w:val="000F1B77"/>
    <w:rsid w:val="000F1DA5"/>
    <w:rsid w:val="000F1F82"/>
    <w:rsid w:val="000F1FDC"/>
    <w:rsid w:val="000F268C"/>
    <w:rsid w:val="000F2A0F"/>
    <w:rsid w:val="000F2DF2"/>
    <w:rsid w:val="000F332E"/>
    <w:rsid w:val="000F4540"/>
    <w:rsid w:val="000F4606"/>
    <w:rsid w:val="000F4E59"/>
    <w:rsid w:val="000F50ED"/>
    <w:rsid w:val="000F591F"/>
    <w:rsid w:val="000F6C5B"/>
    <w:rsid w:val="000F6D54"/>
    <w:rsid w:val="000F6D96"/>
    <w:rsid w:val="000F764A"/>
    <w:rsid w:val="000F7BCF"/>
    <w:rsid w:val="000F7C81"/>
    <w:rsid w:val="0010029E"/>
    <w:rsid w:val="00100498"/>
    <w:rsid w:val="00100B58"/>
    <w:rsid w:val="00100EFE"/>
    <w:rsid w:val="00101A52"/>
    <w:rsid w:val="00101B64"/>
    <w:rsid w:val="00102576"/>
    <w:rsid w:val="001029B0"/>
    <w:rsid w:val="00102B1F"/>
    <w:rsid w:val="00103208"/>
    <w:rsid w:val="00103460"/>
    <w:rsid w:val="0010380B"/>
    <w:rsid w:val="00103A93"/>
    <w:rsid w:val="0010424D"/>
    <w:rsid w:val="00104CBC"/>
    <w:rsid w:val="001051A8"/>
    <w:rsid w:val="00105883"/>
    <w:rsid w:val="00105E56"/>
    <w:rsid w:val="0010609D"/>
    <w:rsid w:val="001068C5"/>
    <w:rsid w:val="001076EB"/>
    <w:rsid w:val="001077D5"/>
    <w:rsid w:val="00110F62"/>
    <w:rsid w:val="00111BBF"/>
    <w:rsid w:val="001121E0"/>
    <w:rsid w:val="00112F11"/>
    <w:rsid w:val="00113228"/>
    <w:rsid w:val="00113BEA"/>
    <w:rsid w:val="00113C04"/>
    <w:rsid w:val="00113D30"/>
    <w:rsid w:val="001144A4"/>
    <w:rsid w:val="00114DC0"/>
    <w:rsid w:val="001153D5"/>
    <w:rsid w:val="0011593A"/>
    <w:rsid w:val="001159F6"/>
    <w:rsid w:val="00115AEB"/>
    <w:rsid w:val="00115EC1"/>
    <w:rsid w:val="00115ED1"/>
    <w:rsid w:val="001161CD"/>
    <w:rsid w:val="00117C69"/>
    <w:rsid w:val="00120F4C"/>
    <w:rsid w:val="00120FAA"/>
    <w:rsid w:val="001217C1"/>
    <w:rsid w:val="00121875"/>
    <w:rsid w:val="00121D5C"/>
    <w:rsid w:val="00121F60"/>
    <w:rsid w:val="00122352"/>
    <w:rsid w:val="001225FA"/>
    <w:rsid w:val="00123756"/>
    <w:rsid w:val="00123943"/>
    <w:rsid w:val="00124E75"/>
    <w:rsid w:val="001251E7"/>
    <w:rsid w:val="0012578E"/>
    <w:rsid w:val="00125A3C"/>
    <w:rsid w:val="00130B1C"/>
    <w:rsid w:val="00130C22"/>
    <w:rsid w:val="00131E4D"/>
    <w:rsid w:val="001320C0"/>
    <w:rsid w:val="00132863"/>
    <w:rsid w:val="001331A8"/>
    <w:rsid w:val="001334A5"/>
    <w:rsid w:val="0013395D"/>
    <w:rsid w:val="00133D07"/>
    <w:rsid w:val="001348A2"/>
    <w:rsid w:val="00134996"/>
    <w:rsid w:val="00134DED"/>
    <w:rsid w:val="00135AA2"/>
    <w:rsid w:val="00135D52"/>
    <w:rsid w:val="00136410"/>
    <w:rsid w:val="001368FE"/>
    <w:rsid w:val="00136DEE"/>
    <w:rsid w:val="00136FC6"/>
    <w:rsid w:val="0013700E"/>
    <w:rsid w:val="00137098"/>
    <w:rsid w:val="00137721"/>
    <w:rsid w:val="0014002F"/>
    <w:rsid w:val="00140754"/>
    <w:rsid w:val="00140CB9"/>
    <w:rsid w:val="00140F11"/>
    <w:rsid w:val="00140FDA"/>
    <w:rsid w:val="001412F3"/>
    <w:rsid w:val="00141C0D"/>
    <w:rsid w:val="00141D26"/>
    <w:rsid w:val="00142252"/>
    <w:rsid w:val="001422E2"/>
    <w:rsid w:val="00142904"/>
    <w:rsid w:val="0014304E"/>
    <w:rsid w:val="001431DA"/>
    <w:rsid w:val="00143FBA"/>
    <w:rsid w:val="0014405A"/>
    <w:rsid w:val="00144135"/>
    <w:rsid w:val="001445A3"/>
    <w:rsid w:val="00144626"/>
    <w:rsid w:val="00144B6B"/>
    <w:rsid w:val="00144E34"/>
    <w:rsid w:val="00145844"/>
    <w:rsid w:val="00145956"/>
    <w:rsid w:val="001459E0"/>
    <w:rsid w:val="00145B89"/>
    <w:rsid w:val="00145F97"/>
    <w:rsid w:val="0014648B"/>
    <w:rsid w:val="00146A1F"/>
    <w:rsid w:val="00146D0C"/>
    <w:rsid w:val="00147158"/>
    <w:rsid w:val="001473B5"/>
    <w:rsid w:val="0015038D"/>
    <w:rsid w:val="00150BC0"/>
    <w:rsid w:val="00150C70"/>
    <w:rsid w:val="001510DB"/>
    <w:rsid w:val="0015123D"/>
    <w:rsid w:val="0015271B"/>
    <w:rsid w:val="001533E9"/>
    <w:rsid w:val="00153726"/>
    <w:rsid w:val="00153DA2"/>
    <w:rsid w:val="0015446F"/>
    <w:rsid w:val="00154F6B"/>
    <w:rsid w:val="001557E5"/>
    <w:rsid w:val="001564A5"/>
    <w:rsid w:val="00156980"/>
    <w:rsid w:val="00156C35"/>
    <w:rsid w:val="0015705C"/>
    <w:rsid w:val="0015720B"/>
    <w:rsid w:val="00157ACA"/>
    <w:rsid w:val="00157F61"/>
    <w:rsid w:val="001600B9"/>
    <w:rsid w:val="00160376"/>
    <w:rsid w:val="00160557"/>
    <w:rsid w:val="001613E2"/>
    <w:rsid w:val="00161505"/>
    <w:rsid w:val="00161530"/>
    <w:rsid w:val="00161859"/>
    <w:rsid w:val="001620C2"/>
    <w:rsid w:val="0016334B"/>
    <w:rsid w:val="00163618"/>
    <w:rsid w:val="00163D18"/>
    <w:rsid w:val="00165E2B"/>
    <w:rsid w:val="0016615D"/>
    <w:rsid w:val="00167409"/>
    <w:rsid w:val="0016776F"/>
    <w:rsid w:val="00170323"/>
    <w:rsid w:val="00170C98"/>
    <w:rsid w:val="00171060"/>
    <w:rsid w:val="00171812"/>
    <w:rsid w:val="0017189D"/>
    <w:rsid w:val="00171B0F"/>
    <w:rsid w:val="00171F58"/>
    <w:rsid w:val="00172771"/>
    <w:rsid w:val="001728C6"/>
    <w:rsid w:val="00172A90"/>
    <w:rsid w:val="00172F3C"/>
    <w:rsid w:val="00173BBA"/>
    <w:rsid w:val="00173DB3"/>
    <w:rsid w:val="0017535E"/>
    <w:rsid w:val="00175662"/>
    <w:rsid w:val="001756E6"/>
    <w:rsid w:val="00175E20"/>
    <w:rsid w:val="00177209"/>
    <w:rsid w:val="0017733D"/>
    <w:rsid w:val="00177831"/>
    <w:rsid w:val="001801A7"/>
    <w:rsid w:val="00180211"/>
    <w:rsid w:val="001803EA"/>
    <w:rsid w:val="001805C8"/>
    <w:rsid w:val="00180BF8"/>
    <w:rsid w:val="001814CC"/>
    <w:rsid w:val="001816B8"/>
    <w:rsid w:val="001816FE"/>
    <w:rsid w:val="00181EB8"/>
    <w:rsid w:val="001825BA"/>
    <w:rsid w:val="00182633"/>
    <w:rsid w:val="00182984"/>
    <w:rsid w:val="00182FCA"/>
    <w:rsid w:val="00183010"/>
    <w:rsid w:val="00184165"/>
    <w:rsid w:val="00184685"/>
    <w:rsid w:val="00184711"/>
    <w:rsid w:val="00184870"/>
    <w:rsid w:val="00185E89"/>
    <w:rsid w:val="00185F65"/>
    <w:rsid w:val="00185FB8"/>
    <w:rsid w:val="00186454"/>
    <w:rsid w:val="0018687C"/>
    <w:rsid w:val="00186CB1"/>
    <w:rsid w:val="00187520"/>
    <w:rsid w:val="00187619"/>
    <w:rsid w:val="00187FAE"/>
    <w:rsid w:val="001901A1"/>
    <w:rsid w:val="001910FF"/>
    <w:rsid w:val="00191DF3"/>
    <w:rsid w:val="00191DF4"/>
    <w:rsid w:val="001921DE"/>
    <w:rsid w:val="001923CC"/>
    <w:rsid w:val="00192491"/>
    <w:rsid w:val="00192546"/>
    <w:rsid w:val="00192FED"/>
    <w:rsid w:val="001933A9"/>
    <w:rsid w:val="00193694"/>
    <w:rsid w:val="001940C2"/>
    <w:rsid w:val="00194130"/>
    <w:rsid w:val="0019415A"/>
    <w:rsid w:val="001957DC"/>
    <w:rsid w:val="001960B9"/>
    <w:rsid w:val="0019632E"/>
    <w:rsid w:val="00196440"/>
    <w:rsid w:val="00196945"/>
    <w:rsid w:val="00196D54"/>
    <w:rsid w:val="00196EA9"/>
    <w:rsid w:val="00196FBB"/>
    <w:rsid w:val="001A0EBE"/>
    <w:rsid w:val="001A11C1"/>
    <w:rsid w:val="001A1B8A"/>
    <w:rsid w:val="001A1B9D"/>
    <w:rsid w:val="001A1DCA"/>
    <w:rsid w:val="001A2261"/>
    <w:rsid w:val="001A273D"/>
    <w:rsid w:val="001A292B"/>
    <w:rsid w:val="001A2A95"/>
    <w:rsid w:val="001A2CB5"/>
    <w:rsid w:val="001A2D00"/>
    <w:rsid w:val="001A30D8"/>
    <w:rsid w:val="001A33E9"/>
    <w:rsid w:val="001A3893"/>
    <w:rsid w:val="001A4363"/>
    <w:rsid w:val="001A45A3"/>
    <w:rsid w:val="001A4786"/>
    <w:rsid w:val="001A48E4"/>
    <w:rsid w:val="001A574F"/>
    <w:rsid w:val="001A7955"/>
    <w:rsid w:val="001A7ADB"/>
    <w:rsid w:val="001B0048"/>
    <w:rsid w:val="001B0DF3"/>
    <w:rsid w:val="001B1C72"/>
    <w:rsid w:val="001B219F"/>
    <w:rsid w:val="001B3007"/>
    <w:rsid w:val="001B3437"/>
    <w:rsid w:val="001B4333"/>
    <w:rsid w:val="001B74D7"/>
    <w:rsid w:val="001B7CE0"/>
    <w:rsid w:val="001C0A30"/>
    <w:rsid w:val="001C1012"/>
    <w:rsid w:val="001C23A4"/>
    <w:rsid w:val="001C2444"/>
    <w:rsid w:val="001C2E29"/>
    <w:rsid w:val="001C3132"/>
    <w:rsid w:val="001C31D7"/>
    <w:rsid w:val="001C3EFB"/>
    <w:rsid w:val="001C54F9"/>
    <w:rsid w:val="001C5B98"/>
    <w:rsid w:val="001C6904"/>
    <w:rsid w:val="001C6A57"/>
    <w:rsid w:val="001C6BCF"/>
    <w:rsid w:val="001C716B"/>
    <w:rsid w:val="001C71EA"/>
    <w:rsid w:val="001C72F7"/>
    <w:rsid w:val="001D08D2"/>
    <w:rsid w:val="001D0B85"/>
    <w:rsid w:val="001D1D97"/>
    <w:rsid w:val="001D2572"/>
    <w:rsid w:val="001D25BC"/>
    <w:rsid w:val="001D2781"/>
    <w:rsid w:val="001D3760"/>
    <w:rsid w:val="001D3967"/>
    <w:rsid w:val="001D4023"/>
    <w:rsid w:val="001D45A2"/>
    <w:rsid w:val="001D52A9"/>
    <w:rsid w:val="001D55D7"/>
    <w:rsid w:val="001D5BB5"/>
    <w:rsid w:val="001D5C73"/>
    <w:rsid w:val="001D5FF2"/>
    <w:rsid w:val="001D6094"/>
    <w:rsid w:val="001D6F99"/>
    <w:rsid w:val="001D7D96"/>
    <w:rsid w:val="001E01CD"/>
    <w:rsid w:val="001E10D3"/>
    <w:rsid w:val="001E139A"/>
    <w:rsid w:val="001E1716"/>
    <w:rsid w:val="001E17CC"/>
    <w:rsid w:val="001E17E7"/>
    <w:rsid w:val="001E2D63"/>
    <w:rsid w:val="001E4B53"/>
    <w:rsid w:val="001E5170"/>
    <w:rsid w:val="001E51A7"/>
    <w:rsid w:val="001E54C4"/>
    <w:rsid w:val="001E58B9"/>
    <w:rsid w:val="001E60D6"/>
    <w:rsid w:val="001E6516"/>
    <w:rsid w:val="001E68EF"/>
    <w:rsid w:val="001E6DC1"/>
    <w:rsid w:val="001E6F61"/>
    <w:rsid w:val="001E73A8"/>
    <w:rsid w:val="001E7B30"/>
    <w:rsid w:val="001E7CDC"/>
    <w:rsid w:val="001E7D58"/>
    <w:rsid w:val="001F01A8"/>
    <w:rsid w:val="001F0AAD"/>
    <w:rsid w:val="001F0C06"/>
    <w:rsid w:val="001F0EFF"/>
    <w:rsid w:val="001F118F"/>
    <w:rsid w:val="001F1864"/>
    <w:rsid w:val="001F1C9A"/>
    <w:rsid w:val="001F1EED"/>
    <w:rsid w:val="001F2103"/>
    <w:rsid w:val="001F26F1"/>
    <w:rsid w:val="001F34BB"/>
    <w:rsid w:val="001F36A8"/>
    <w:rsid w:val="001F3E9A"/>
    <w:rsid w:val="001F457B"/>
    <w:rsid w:val="001F5109"/>
    <w:rsid w:val="001F589A"/>
    <w:rsid w:val="001F5D1E"/>
    <w:rsid w:val="001F658D"/>
    <w:rsid w:val="001F6694"/>
    <w:rsid w:val="001F6A2E"/>
    <w:rsid w:val="001F6D5E"/>
    <w:rsid w:val="001F73E4"/>
    <w:rsid w:val="00200448"/>
    <w:rsid w:val="00200B22"/>
    <w:rsid w:val="00201DC6"/>
    <w:rsid w:val="00202124"/>
    <w:rsid w:val="00202404"/>
    <w:rsid w:val="00202A06"/>
    <w:rsid w:val="00203118"/>
    <w:rsid w:val="00203334"/>
    <w:rsid w:val="00204537"/>
    <w:rsid w:val="0020460F"/>
    <w:rsid w:val="00204710"/>
    <w:rsid w:val="00204D22"/>
    <w:rsid w:val="00205E6C"/>
    <w:rsid w:val="002066A1"/>
    <w:rsid w:val="002067D4"/>
    <w:rsid w:val="002072CD"/>
    <w:rsid w:val="002076ED"/>
    <w:rsid w:val="002079CC"/>
    <w:rsid w:val="002102C9"/>
    <w:rsid w:val="00210464"/>
    <w:rsid w:val="002115A3"/>
    <w:rsid w:val="00211666"/>
    <w:rsid w:val="00211FCE"/>
    <w:rsid w:val="00212446"/>
    <w:rsid w:val="0021266B"/>
    <w:rsid w:val="00212885"/>
    <w:rsid w:val="002131A4"/>
    <w:rsid w:val="00213874"/>
    <w:rsid w:val="00213890"/>
    <w:rsid w:val="002138F6"/>
    <w:rsid w:val="002140EA"/>
    <w:rsid w:val="002145D7"/>
    <w:rsid w:val="002146E7"/>
    <w:rsid w:val="00214786"/>
    <w:rsid w:val="00214BDE"/>
    <w:rsid w:val="00214F72"/>
    <w:rsid w:val="00215474"/>
    <w:rsid w:val="0021578E"/>
    <w:rsid w:val="00215E9E"/>
    <w:rsid w:val="00215F27"/>
    <w:rsid w:val="0021611D"/>
    <w:rsid w:val="00216FCE"/>
    <w:rsid w:val="00217EDF"/>
    <w:rsid w:val="0022000E"/>
    <w:rsid w:val="002201FB"/>
    <w:rsid w:val="002202B6"/>
    <w:rsid w:val="002206E5"/>
    <w:rsid w:val="002207D1"/>
    <w:rsid w:val="00220D6E"/>
    <w:rsid w:val="00221723"/>
    <w:rsid w:val="00222009"/>
    <w:rsid w:val="002223BF"/>
    <w:rsid w:val="002224BD"/>
    <w:rsid w:val="002228AC"/>
    <w:rsid w:val="00223142"/>
    <w:rsid w:val="002234FB"/>
    <w:rsid w:val="00223BDF"/>
    <w:rsid w:val="00224170"/>
    <w:rsid w:val="002244B1"/>
    <w:rsid w:val="00224C3F"/>
    <w:rsid w:val="00226099"/>
    <w:rsid w:val="0022697A"/>
    <w:rsid w:val="00226AAD"/>
    <w:rsid w:val="00226DD0"/>
    <w:rsid w:val="00227993"/>
    <w:rsid w:val="00227DC4"/>
    <w:rsid w:val="002307EA"/>
    <w:rsid w:val="00230DC7"/>
    <w:rsid w:val="0023125E"/>
    <w:rsid w:val="0023133E"/>
    <w:rsid w:val="00231A3A"/>
    <w:rsid w:val="00231C5F"/>
    <w:rsid w:val="0023217D"/>
    <w:rsid w:val="002322C9"/>
    <w:rsid w:val="0023265E"/>
    <w:rsid w:val="00234AEA"/>
    <w:rsid w:val="00234CA9"/>
    <w:rsid w:val="00234CD2"/>
    <w:rsid w:val="002354E6"/>
    <w:rsid w:val="00235D3F"/>
    <w:rsid w:val="00236863"/>
    <w:rsid w:val="00236D6E"/>
    <w:rsid w:val="00236F9E"/>
    <w:rsid w:val="002378FC"/>
    <w:rsid w:val="00237B29"/>
    <w:rsid w:val="00240247"/>
    <w:rsid w:val="00240798"/>
    <w:rsid w:val="00240A3C"/>
    <w:rsid w:val="00240A5E"/>
    <w:rsid w:val="00241695"/>
    <w:rsid w:val="00241935"/>
    <w:rsid w:val="00241EC6"/>
    <w:rsid w:val="00241F0F"/>
    <w:rsid w:val="00242BF9"/>
    <w:rsid w:val="002437E4"/>
    <w:rsid w:val="00243B72"/>
    <w:rsid w:val="00244FB6"/>
    <w:rsid w:val="0024528C"/>
    <w:rsid w:val="00245401"/>
    <w:rsid w:val="00245C43"/>
    <w:rsid w:val="00245DCF"/>
    <w:rsid w:val="002462C9"/>
    <w:rsid w:val="002463F5"/>
    <w:rsid w:val="00246A0D"/>
    <w:rsid w:val="00246EBB"/>
    <w:rsid w:val="00247A82"/>
    <w:rsid w:val="00247EC0"/>
    <w:rsid w:val="00250D44"/>
    <w:rsid w:val="002514CE"/>
    <w:rsid w:val="00252068"/>
    <w:rsid w:val="00252399"/>
    <w:rsid w:val="002527AD"/>
    <w:rsid w:val="00252A6B"/>
    <w:rsid w:val="00253448"/>
    <w:rsid w:val="002535A6"/>
    <w:rsid w:val="0025451B"/>
    <w:rsid w:val="00254ADD"/>
    <w:rsid w:val="00254BF4"/>
    <w:rsid w:val="00255139"/>
    <w:rsid w:val="002557F2"/>
    <w:rsid w:val="00255C70"/>
    <w:rsid w:val="00256A9E"/>
    <w:rsid w:val="00256AE8"/>
    <w:rsid w:val="0025792A"/>
    <w:rsid w:val="00257E90"/>
    <w:rsid w:val="00260255"/>
    <w:rsid w:val="00260B0A"/>
    <w:rsid w:val="00260EE1"/>
    <w:rsid w:val="00261BFE"/>
    <w:rsid w:val="00261CA9"/>
    <w:rsid w:val="00261DEF"/>
    <w:rsid w:val="002624BB"/>
    <w:rsid w:val="002631FF"/>
    <w:rsid w:val="00263F4B"/>
    <w:rsid w:val="00264231"/>
    <w:rsid w:val="00265AD9"/>
    <w:rsid w:val="00265B99"/>
    <w:rsid w:val="00265F39"/>
    <w:rsid w:val="00267FEF"/>
    <w:rsid w:val="00267FF5"/>
    <w:rsid w:val="0027084C"/>
    <w:rsid w:val="00270A8B"/>
    <w:rsid w:val="002711A5"/>
    <w:rsid w:val="002715A5"/>
    <w:rsid w:val="00271A14"/>
    <w:rsid w:val="00271A91"/>
    <w:rsid w:val="00271ACF"/>
    <w:rsid w:val="00272367"/>
    <w:rsid w:val="002729E6"/>
    <w:rsid w:val="00272B96"/>
    <w:rsid w:val="00272C57"/>
    <w:rsid w:val="00273143"/>
    <w:rsid w:val="002737FE"/>
    <w:rsid w:val="002738F1"/>
    <w:rsid w:val="0027514A"/>
    <w:rsid w:val="00275911"/>
    <w:rsid w:val="002761FB"/>
    <w:rsid w:val="0027690B"/>
    <w:rsid w:val="0027737A"/>
    <w:rsid w:val="002774BE"/>
    <w:rsid w:val="002778DB"/>
    <w:rsid w:val="00277E1E"/>
    <w:rsid w:val="00277FDC"/>
    <w:rsid w:val="002818EF"/>
    <w:rsid w:val="00281C4A"/>
    <w:rsid w:val="00281D36"/>
    <w:rsid w:val="00282507"/>
    <w:rsid w:val="00282570"/>
    <w:rsid w:val="00282ED5"/>
    <w:rsid w:val="002845ED"/>
    <w:rsid w:val="00284748"/>
    <w:rsid w:val="00284BA9"/>
    <w:rsid w:val="00284BE6"/>
    <w:rsid w:val="00285829"/>
    <w:rsid w:val="00285DFD"/>
    <w:rsid w:val="00285FC4"/>
    <w:rsid w:val="002861E7"/>
    <w:rsid w:val="002862A2"/>
    <w:rsid w:val="002862C0"/>
    <w:rsid w:val="00286855"/>
    <w:rsid w:val="00286E42"/>
    <w:rsid w:val="00286FA3"/>
    <w:rsid w:val="00287803"/>
    <w:rsid w:val="00287CAE"/>
    <w:rsid w:val="0029049C"/>
    <w:rsid w:val="0029060D"/>
    <w:rsid w:val="00290969"/>
    <w:rsid w:val="002910B1"/>
    <w:rsid w:val="002911FD"/>
    <w:rsid w:val="00291722"/>
    <w:rsid w:val="0029215C"/>
    <w:rsid w:val="002926C4"/>
    <w:rsid w:val="00292D08"/>
    <w:rsid w:val="0029316C"/>
    <w:rsid w:val="002937F7"/>
    <w:rsid w:val="00294B6B"/>
    <w:rsid w:val="00294D60"/>
    <w:rsid w:val="0029630C"/>
    <w:rsid w:val="00296E85"/>
    <w:rsid w:val="002976DC"/>
    <w:rsid w:val="00297F3F"/>
    <w:rsid w:val="002A0768"/>
    <w:rsid w:val="002A0AE4"/>
    <w:rsid w:val="002A0D8D"/>
    <w:rsid w:val="002A14B2"/>
    <w:rsid w:val="002A14D0"/>
    <w:rsid w:val="002A2994"/>
    <w:rsid w:val="002A335B"/>
    <w:rsid w:val="002A45CE"/>
    <w:rsid w:val="002A4699"/>
    <w:rsid w:val="002A4EFD"/>
    <w:rsid w:val="002A61A3"/>
    <w:rsid w:val="002A62C5"/>
    <w:rsid w:val="002A6BD4"/>
    <w:rsid w:val="002A7CDC"/>
    <w:rsid w:val="002B08A5"/>
    <w:rsid w:val="002B0C48"/>
    <w:rsid w:val="002B1221"/>
    <w:rsid w:val="002B145A"/>
    <w:rsid w:val="002B1544"/>
    <w:rsid w:val="002B1B2F"/>
    <w:rsid w:val="002B1EA8"/>
    <w:rsid w:val="002B221E"/>
    <w:rsid w:val="002B493B"/>
    <w:rsid w:val="002B4E67"/>
    <w:rsid w:val="002B4F1E"/>
    <w:rsid w:val="002B6DB2"/>
    <w:rsid w:val="002B72FA"/>
    <w:rsid w:val="002B76CA"/>
    <w:rsid w:val="002C00B5"/>
    <w:rsid w:val="002C1068"/>
    <w:rsid w:val="002C224A"/>
    <w:rsid w:val="002C2475"/>
    <w:rsid w:val="002C2C39"/>
    <w:rsid w:val="002C2E05"/>
    <w:rsid w:val="002C372F"/>
    <w:rsid w:val="002C40C6"/>
    <w:rsid w:val="002C4D8C"/>
    <w:rsid w:val="002C5304"/>
    <w:rsid w:val="002C5626"/>
    <w:rsid w:val="002C592A"/>
    <w:rsid w:val="002C738C"/>
    <w:rsid w:val="002D0A06"/>
    <w:rsid w:val="002D100B"/>
    <w:rsid w:val="002D157F"/>
    <w:rsid w:val="002D2DB7"/>
    <w:rsid w:val="002D2FFB"/>
    <w:rsid w:val="002D2FFC"/>
    <w:rsid w:val="002D3203"/>
    <w:rsid w:val="002D38F0"/>
    <w:rsid w:val="002D4738"/>
    <w:rsid w:val="002D6950"/>
    <w:rsid w:val="002D6DFF"/>
    <w:rsid w:val="002D6FDE"/>
    <w:rsid w:val="002D732E"/>
    <w:rsid w:val="002D759B"/>
    <w:rsid w:val="002D7819"/>
    <w:rsid w:val="002E0398"/>
    <w:rsid w:val="002E03B6"/>
    <w:rsid w:val="002E03DC"/>
    <w:rsid w:val="002E263C"/>
    <w:rsid w:val="002E28C6"/>
    <w:rsid w:val="002E4C85"/>
    <w:rsid w:val="002E4D22"/>
    <w:rsid w:val="002E593B"/>
    <w:rsid w:val="002E7726"/>
    <w:rsid w:val="002F0189"/>
    <w:rsid w:val="002F02BC"/>
    <w:rsid w:val="002F079C"/>
    <w:rsid w:val="002F1CD2"/>
    <w:rsid w:val="002F26D8"/>
    <w:rsid w:val="002F2A2A"/>
    <w:rsid w:val="002F2AE5"/>
    <w:rsid w:val="002F3E3C"/>
    <w:rsid w:val="002F4E99"/>
    <w:rsid w:val="002F5D78"/>
    <w:rsid w:val="002F6D59"/>
    <w:rsid w:val="002F7401"/>
    <w:rsid w:val="002F75E5"/>
    <w:rsid w:val="002F7882"/>
    <w:rsid w:val="002F7FF2"/>
    <w:rsid w:val="0030019C"/>
    <w:rsid w:val="0030174B"/>
    <w:rsid w:val="003017CB"/>
    <w:rsid w:val="0030186A"/>
    <w:rsid w:val="00301EAB"/>
    <w:rsid w:val="00301FA2"/>
    <w:rsid w:val="00302B44"/>
    <w:rsid w:val="00302F96"/>
    <w:rsid w:val="003031E2"/>
    <w:rsid w:val="003036FC"/>
    <w:rsid w:val="00304DD2"/>
    <w:rsid w:val="00305559"/>
    <w:rsid w:val="00305D79"/>
    <w:rsid w:val="00305E13"/>
    <w:rsid w:val="00306E1A"/>
    <w:rsid w:val="00307EC0"/>
    <w:rsid w:val="003105AF"/>
    <w:rsid w:val="003111F0"/>
    <w:rsid w:val="00311AA8"/>
    <w:rsid w:val="00312284"/>
    <w:rsid w:val="003126B8"/>
    <w:rsid w:val="00312D73"/>
    <w:rsid w:val="003130CD"/>
    <w:rsid w:val="00313A7F"/>
    <w:rsid w:val="00313E3D"/>
    <w:rsid w:val="00314456"/>
    <w:rsid w:val="003145FB"/>
    <w:rsid w:val="00314A7D"/>
    <w:rsid w:val="00314CD6"/>
    <w:rsid w:val="00315230"/>
    <w:rsid w:val="00315A4E"/>
    <w:rsid w:val="00315D3F"/>
    <w:rsid w:val="00316269"/>
    <w:rsid w:val="003164E5"/>
    <w:rsid w:val="00317326"/>
    <w:rsid w:val="003174BE"/>
    <w:rsid w:val="00317875"/>
    <w:rsid w:val="00317B17"/>
    <w:rsid w:val="00317BC2"/>
    <w:rsid w:val="00317BFD"/>
    <w:rsid w:val="00317DF1"/>
    <w:rsid w:val="00317E4D"/>
    <w:rsid w:val="00320002"/>
    <w:rsid w:val="003201A0"/>
    <w:rsid w:val="00320959"/>
    <w:rsid w:val="00320C9D"/>
    <w:rsid w:val="00320FE1"/>
    <w:rsid w:val="003210EF"/>
    <w:rsid w:val="00321150"/>
    <w:rsid w:val="00321548"/>
    <w:rsid w:val="003218FA"/>
    <w:rsid w:val="003219F3"/>
    <w:rsid w:val="00321F90"/>
    <w:rsid w:val="00322F47"/>
    <w:rsid w:val="00324F51"/>
    <w:rsid w:val="00325A39"/>
    <w:rsid w:val="00325F75"/>
    <w:rsid w:val="003264E8"/>
    <w:rsid w:val="003267FF"/>
    <w:rsid w:val="00326A24"/>
    <w:rsid w:val="00326C31"/>
    <w:rsid w:val="00327221"/>
    <w:rsid w:val="00327612"/>
    <w:rsid w:val="00327D2A"/>
    <w:rsid w:val="00327FC0"/>
    <w:rsid w:val="003300AB"/>
    <w:rsid w:val="00330424"/>
    <w:rsid w:val="0033069A"/>
    <w:rsid w:val="00330808"/>
    <w:rsid w:val="003310EC"/>
    <w:rsid w:val="00332240"/>
    <w:rsid w:val="0033257E"/>
    <w:rsid w:val="00333727"/>
    <w:rsid w:val="00333EA4"/>
    <w:rsid w:val="0033564E"/>
    <w:rsid w:val="00336665"/>
    <w:rsid w:val="00337477"/>
    <w:rsid w:val="003378BA"/>
    <w:rsid w:val="00337D91"/>
    <w:rsid w:val="0034046E"/>
    <w:rsid w:val="003407FF"/>
    <w:rsid w:val="00340A60"/>
    <w:rsid w:val="00341179"/>
    <w:rsid w:val="00341401"/>
    <w:rsid w:val="0034234A"/>
    <w:rsid w:val="003423A3"/>
    <w:rsid w:val="00342484"/>
    <w:rsid w:val="00342D4B"/>
    <w:rsid w:val="003435DD"/>
    <w:rsid w:val="00343E0B"/>
    <w:rsid w:val="00343F69"/>
    <w:rsid w:val="003458FD"/>
    <w:rsid w:val="003459E3"/>
    <w:rsid w:val="00346690"/>
    <w:rsid w:val="00346A78"/>
    <w:rsid w:val="00346CDC"/>
    <w:rsid w:val="003476FD"/>
    <w:rsid w:val="003512B8"/>
    <w:rsid w:val="0035132B"/>
    <w:rsid w:val="00351BCB"/>
    <w:rsid w:val="00352254"/>
    <w:rsid w:val="0035261E"/>
    <w:rsid w:val="003527AF"/>
    <w:rsid w:val="00352891"/>
    <w:rsid w:val="00352CAB"/>
    <w:rsid w:val="00353D7A"/>
    <w:rsid w:val="00353FD8"/>
    <w:rsid w:val="00354D1C"/>
    <w:rsid w:val="00355223"/>
    <w:rsid w:val="00355286"/>
    <w:rsid w:val="0035554D"/>
    <w:rsid w:val="00355B8E"/>
    <w:rsid w:val="0035609A"/>
    <w:rsid w:val="003567C0"/>
    <w:rsid w:val="003568F2"/>
    <w:rsid w:val="00356A15"/>
    <w:rsid w:val="003573E8"/>
    <w:rsid w:val="003577FB"/>
    <w:rsid w:val="00357D34"/>
    <w:rsid w:val="00360219"/>
    <w:rsid w:val="00360387"/>
    <w:rsid w:val="0036133B"/>
    <w:rsid w:val="00361CD6"/>
    <w:rsid w:val="00361EC4"/>
    <w:rsid w:val="003624A1"/>
    <w:rsid w:val="0036262C"/>
    <w:rsid w:val="00362F8E"/>
    <w:rsid w:val="00363710"/>
    <w:rsid w:val="00364A45"/>
    <w:rsid w:val="00365088"/>
    <w:rsid w:val="003652FB"/>
    <w:rsid w:val="00365415"/>
    <w:rsid w:val="00366ED3"/>
    <w:rsid w:val="00366EEA"/>
    <w:rsid w:val="0036716E"/>
    <w:rsid w:val="003679E7"/>
    <w:rsid w:val="00370104"/>
    <w:rsid w:val="00370924"/>
    <w:rsid w:val="0037172D"/>
    <w:rsid w:val="0037189F"/>
    <w:rsid w:val="00371EFA"/>
    <w:rsid w:val="00372B40"/>
    <w:rsid w:val="00372D99"/>
    <w:rsid w:val="00374575"/>
    <w:rsid w:val="00374A03"/>
    <w:rsid w:val="00374D1A"/>
    <w:rsid w:val="00375B1D"/>
    <w:rsid w:val="00375F2B"/>
    <w:rsid w:val="00376130"/>
    <w:rsid w:val="00376584"/>
    <w:rsid w:val="003778A6"/>
    <w:rsid w:val="00377AE1"/>
    <w:rsid w:val="003808EA"/>
    <w:rsid w:val="00381A91"/>
    <w:rsid w:val="00381A9D"/>
    <w:rsid w:val="00381B3F"/>
    <w:rsid w:val="00381B9A"/>
    <w:rsid w:val="003824F2"/>
    <w:rsid w:val="00382F73"/>
    <w:rsid w:val="00383264"/>
    <w:rsid w:val="003834EF"/>
    <w:rsid w:val="00383D2A"/>
    <w:rsid w:val="00383E01"/>
    <w:rsid w:val="003843C4"/>
    <w:rsid w:val="00384628"/>
    <w:rsid w:val="00384ECD"/>
    <w:rsid w:val="00385314"/>
    <w:rsid w:val="00385495"/>
    <w:rsid w:val="00385F6A"/>
    <w:rsid w:val="00386A90"/>
    <w:rsid w:val="0038748E"/>
    <w:rsid w:val="00387857"/>
    <w:rsid w:val="003900F3"/>
    <w:rsid w:val="00390499"/>
    <w:rsid w:val="003909C7"/>
    <w:rsid w:val="00390AD9"/>
    <w:rsid w:val="00391178"/>
    <w:rsid w:val="00391293"/>
    <w:rsid w:val="00392493"/>
    <w:rsid w:val="003947BF"/>
    <w:rsid w:val="00394F90"/>
    <w:rsid w:val="00395036"/>
    <w:rsid w:val="00397EB2"/>
    <w:rsid w:val="003A0237"/>
    <w:rsid w:val="003A07FE"/>
    <w:rsid w:val="003A1337"/>
    <w:rsid w:val="003A1377"/>
    <w:rsid w:val="003A16E0"/>
    <w:rsid w:val="003A19E2"/>
    <w:rsid w:val="003A2671"/>
    <w:rsid w:val="003A3723"/>
    <w:rsid w:val="003A44C5"/>
    <w:rsid w:val="003A4D5D"/>
    <w:rsid w:val="003A55D1"/>
    <w:rsid w:val="003A5FCD"/>
    <w:rsid w:val="003A6477"/>
    <w:rsid w:val="003A6727"/>
    <w:rsid w:val="003A691E"/>
    <w:rsid w:val="003A6FAA"/>
    <w:rsid w:val="003A77F0"/>
    <w:rsid w:val="003A7E01"/>
    <w:rsid w:val="003B0170"/>
    <w:rsid w:val="003B0755"/>
    <w:rsid w:val="003B1129"/>
    <w:rsid w:val="003B1138"/>
    <w:rsid w:val="003B11F4"/>
    <w:rsid w:val="003B1607"/>
    <w:rsid w:val="003B1647"/>
    <w:rsid w:val="003B248E"/>
    <w:rsid w:val="003B2634"/>
    <w:rsid w:val="003B28FC"/>
    <w:rsid w:val="003B2DC2"/>
    <w:rsid w:val="003B384B"/>
    <w:rsid w:val="003B4081"/>
    <w:rsid w:val="003B4119"/>
    <w:rsid w:val="003B4BF5"/>
    <w:rsid w:val="003B4F01"/>
    <w:rsid w:val="003B5B6B"/>
    <w:rsid w:val="003B5C62"/>
    <w:rsid w:val="003B5D71"/>
    <w:rsid w:val="003B5E62"/>
    <w:rsid w:val="003B5FFA"/>
    <w:rsid w:val="003B60C6"/>
    <w:rsid w:val="003B6149"/>
    <w:rsid w:val="003B69DB"/>
    <w:rsid w:val="003B7A19"/>
    <w:rsid w:val="003B7F51"/>
    <w:rsid w:val="003C0406"/>
    <w:rsid w:val="003C048F"/>
    <w:rsid w:val="003C1318"/>
    <w:rsid w:val="003C16DB"/>
    <w:rsid w:val="003C1DCB"/>
    <w:rsid w:val="003C1ED7"/>
    <w:rsid w:val="003C21D4"/>
    <w:rsid w:val="003C3180"/>
    <w:rsid w:val="003C3DBD"/>
    <w:rsid w:val="003C4024"/>
    <w:rsid w:val="003C4C95"/>
    <w:rsid w:val="003C4E0D"/>
    <w:rsid w:val="003C4F3F"/>
    <w:rsid w:val="003C51C9"/>
    <w:rsid w:val="003C5A56"/>
    <w:rsid w:val="003C5CDF"/>
    <w:rsid w:val="003C6792"/>
    <w:rsid w:val="003C6C52"/>
    <w:rsid w:val="003C7D96"/>
    <w:rsid w:val="003C7FB9"/>
    <w:rsid w:val="003D02BB"/>
    <w:rsid w:val="003D0E59"/>
    <w:rsid w:val="003D1132"/>
    <w:rsid w:val="003D1413"/>
    <w:rsid w:val="003D159E"/>
    <w:rsid w:val="003D1653"/>
    <w:rsid w:val="003D1AC4"/>
    <w:rsid w:val="003D1F28"/>
    <w:rsid w:val="003D2650"/>
    <w:rsid w:val="003D2EB6"/>
    <w:rsid w:val="003D3220"/>
    <w:rsid w:val="003D341C"/>
    <w:rsid w:val="003D38BD"/>
    <w:rsid w:val="003D3FCD"/>
    <w:rsid w:val="003D4B09"/>
    <w:rsid w:val="003D4DD6"/>
    <w:rsid w:val="003D50B1"/>
    <w:rsid w:val="003D5359"/>
    <w:rsid w:val="003D54A3"/>
    <w:rsid w:val="003D70FD"/>
    <w:rsid w:val="003D7C1B"/>
    <w:rsid w:val="003E03AF"/>
    <w:rsid w:val="003E0AA7"/>
    <w:rsid w:val="003E0BFC"/>
    <w:rsid w:val="003E2342"/>
    <w:rsid w:val="003E28C1"/>
    <w:rsid w:val="003E2A95"/>
    <w:rsid w:val="003E2F36"/>
    <w:rsid w:val="003E36DB"/>
    <w:rsid w:val="003E3E39"/>
    <w:rsid w:val="003E440B"/>
    <w:rsid w:val="003E47C4"/>
    <w:rsid w:val="003E4F5D"/>
    <w:rsid w:val="003E53C1"/>
    <w:rsid w:val="003E5518"/>
    <w:rsid w:val="003E56D1"/>
    <w:rsid w:val="003E5972"/>
    <w:rsid w:val="003E5ED3"/>
    <w:rsid w:val="003E657F"/>
    <w:rsid w:val="003E6E8B"/>
    <w:rsid w:val="003F081B"/>
    <w:rsid w:val="003F122C"/>
    <w:rsid w:val="003F14B3"/>
    <w:rsid w:val="003F26F4"/>
    <w:rsid w:val="003F3B45"/>
    <w:rsid w:val="003F43AB"/>
    <w:rsid w:val="003F4DFB"/>
    <w:rsid w:val="003F578C"/>
    <w:rsid w:val="003F5D67"/>
    <w:rsid w:val="003F5ECE"/>
    <w:rsid w:val="003F6CD5"/>
    <w:rsid w:val="003F70BD"/>
    <w:rsid w:val="003F7633"/>
    <w:rsid w:val="003F7CBF"/>
    <w:rsid w:val="003F7E19"/>
    <w:rsid w:val="00400838"/>
    <w:rsid w:val="00401DD3"/>
    <w:rsid w:val="004021B7"/>
    <w:rsid w:val="004023AD"/>
    <w:rsid w:val="0040289A"/>
    <w:rsid w:val="00402BA4"/>
    <w:rsid w:val="00403923"/>
    <w:rsid w:val="00403ACE"/>
    <w:rsid w:val="00403E1A"/>
    <w:rsid w:val="00404050"/>
    <w:rsid w:val="004042A6"/>
    <w:rsid w:val="00405468"/>
    <w:rsid w:val="00405740"/>
    <w:rsid w:val="00406AAB"/>
    <w:rsid w:val="0040738A"/>
    <w:rsid w:val="00407D65"/>
    <w:rsid w:val="00407E84"/>
    <w:rsid w:val="004100B0"/>
    <w:rsid w:val="00411885"/>
    <w:rsid w:val="00411C63"/>
    <w:rsid w:val="0041240E"/>
    <w:rsid w:val="00413F68"/>
    <w:rsid w:val="004142E5"/>
    <w:rsid w:val="00414B2C"/>
    <w:rsid w:val="0041592D"/>
    <w:rsid w:val="00415C5A"/>
    <w:rsid w:val="00415DA8"/>
    <w:rsid w:val="00415E16"/>
    <w:rsid w:val="004171BB"/>
    <w:rsid w:val="00417409"/>
    <w:rsid w:val="004174DA"/>
    <w:rsid w:val="0041787C"/>
    <w:rsid w:val="00420125"/>
    <w:rsid w:val="004201CA"/>
    <w:rsid w:val="0042049E"/>
    <w:rsid w:val="004210DB"/>
    <w:rsid w:val="004215C2"/>
    <w:rsid w:val="00421AFD"/>
    <w:rsid w:val="00422092"/>
    <w:rsid w:val="004227AD"/>
    <w:rsid w:val="00422FA0"/>
    <w:rsid w:val="00422FA9"/>
    <w:rsid w:val="0042315B"/>
    <w:rsid w:val="00423525"/>
    <w:rsid w:val="00423D30"/>
    <w:rsid w:val="00423FB2"/>
    <w:rsid w:val="00427A9F"/>
    <w:rsid w:val="00427E93"/>
    <w:rsid w:val="00431948"/>
    <w:rsid w:val="00432376"/>
    <w:rsid w:val="00432E0D"/>
    <w:rsid w:val="00432F0D"/>
    <w:rsid w:val="00433948"/>
    <w:rsid w:val="0043394E"/>
    <w:rsid w:val="00433B9C"/>
    <w:rsid w:val="00434249"/>
    <w:rsid w:val="004342A5"/>
    <w:rsid w:val="00434CB6"/>
    <w:rsid w:val="0043511E"/>
    <w:rsid w:val="00435294"/>
    <w:rsid w:val="00435775"/>
    <w:rsid w:val="0043718B"/>
    <w:rsid w:val="00437FBC"/>
    <w:rsid w:val="004408CE"/>
    <w:rsid w:val="00440959"/>
    <w:rsid w:val="0044201E"/>
    <w:rsid w:val="004430CC"/>
    <w:rsid w:val="00444078"/>
    <w:rsid w:val="0044421E"/>
    <w:rsid w:val="004442A6"/>
    <w:rsid w:val="00445875"/>
    <w:rsid w:val="00445BF9"/>
    <w:rsid w:val="00445F55"/>
    <w:rsid w:val="00446762"/>
    <w:rsid w:val="004476CF"/>
    <w:rsid w:val="00447F0B"/>
    <w:rsid w:val="0045007A"/>
    <w:rsid w:val="00451325"/>
    <w:rsid w:val="00451637"/>
    <w:rsid w:val="00451BB7"/>
    <w:rsid w:val="0045299F"/>
    <w:rsid w:val="00452B0A"/>
    <w:rsid w:val="00453020"/>
    <w:rsid w:val="00453501"/>
    <w:rsid w:val="004548C8"/>
    <w:rsid w:val="0045497B"/>
    <w:rsid w:val="004551D0"/>
    <w:rsid w:val="00455329"/>
    <w:rsid w:val="004567C3"/>
    <w:rsid w:val="00456BBA"/>
    <w:rsid w:val="0045724D"/>
    <w:rsid w:val="004574FC"/>
    <w:rsid w:val="004577DF"/>
    <w:rsid w:val="00457C60"/>
    <w:rsid w:val="00457EB5"/>
    <w:rsid w:val="004604AB"/>
    <w:rsid w:val="004607FE"/>
    <w:rsid w:val="0046124C"/>
    <w:rsid w:val="0046150F"/>
    <w:rsid w:val="00461703"/>
    <w:rsid w:val="00461ECD"/>
    <w:rsid w:val="004628D0"/>
    <w:rsid w:val="00463284"/>
    <w:rsid w:val="0046348D"/>
    <w:rsid w:val="00463874"/>
    <w:rsid w:val="004641A1"/>
    <w:rsid w:val="0046518D"/>
    <w:rsid w:val="00465253"/>
    <w:rsid w:val="00465D24"/>
    <w:rsid w:val="00465EAD"/>
    <w:rsid w:val="00465F94"/>
    <w:rsid w:val="00466A1A"/>
    <w:rsid w:val="00466F96"/>
    <w:rsid w:val="00467437"/>
    <w:rsid w:val="00467513"/>
    <w:rsid w:val="0046796A"/>
    <w:rsid w:val="00467D42"/>
    <w:rsid w:val="00467DE6"/>
    <w:rsid w:val="00467F68"/>
    <w:rsid w:val="00470086"/>
    <w:rsid w:val="004702B3"/>
    <w:rsid w:val="0047035F"/>
    <w:rsid w:val="004712C3"/>
    <w:rsid w:val="0047174F"/>
    <w:rsid w:val="004718AE"/>
    <w:rsid w:val="00471A57"/>
    <w:rsid w:val="00471A7C"/>
    <w:rsid w:val="00471B0C"/>
    <w:rsid w:val="004724A3"/>
    <w:rsid w:val="00472B25"/>
    <w:rsid w:val="004741FD"/>
    <w:rsid w:val="0047425C"/>
    <w:rsid w:val="00474565"/>
    <w:rsid w:val="00474A8E"/>
    <w:rsid w:val="00474EE1"/>
    <w:rsid w:val="00475585"/>
    <w:rsid w:val="00475F01"/>
    <w:rsid w:val="00475F49"/>
    <w:rsid w:val="004771E3"/>
    <w:rsid w:val="00477CF0"/>
    <w:rsid w:val="00477E9C"/>
    <w:rsid w:val="00477F34"/>
    <w:rsid w:val="00480272"/>
    <w:rsid w:val="00480929"/>
    <w:rsid w:val="00480C0F"/>
    <w:rsid w:val="00480C52"/>
    <w:rsid w:val="00481B29"/>
    <w:rsid w:val="00481BFE"/>
    <w:rsid w:val="004827A8"/>
    <w:rsid w:val="004834C1"/>
    <w:rsid w:val="00483739"/>
    <w:rsid w:val="00483C74"/>
    <w:rsid w:val="00483EB9"/>
    <w:rsid w:val="0048415F"/>
    <w:rsid w:val="0048476A"/>
    <w:rsid w:val="00484F64"/>
    <w:rsid w:val="0048535E"/>
    <w:rsid w:val="0048537D"/>
    <w:rsid w:val="0048568B"/>
    <w:rsid w:val="00485769"/>
    <w:rsid w:val="00485F62"/>
    <w:rsid w:val="004861F7"/>
    <w:rsid w:val="00486763"/>
    <w:rsid w:val="00486BFC"/>
    <w:rsid w:val="0048741B"/>
    <w:rsid w:val="00487AF5"/>
    <w:rsid w:val="00487FEF"/>
    <w:rsid w:val="004905F7"/>
    <w:rsid w:val="00491042"/>
    <w:rsid w:val="004911DA"/>
    <w:rsid w:val="004912CD"/>
    <w:rsid w:val="004913F7"/>
    <w:rsid w:val="00491612"/>
    <w:rsid w:val="0049162D"/>
    <w:rsid w:val="00491AFE"/>
    <w:rsid w:val="00492BBB"/>
    <w:rsid w:val="00492F4E"/>
    <w:rsid w:val="004934B4"/>
    <w:rsid w:val="0049377E"/>
    <w:rsid w:val="00493CD1"/>
    <w:rsid w:val="00494460"/>
    <w:rsid w:val="004945DD"/>
    <w:rsid w:val="00494DC6"/>
    <w:rsid w:val="00494DEE"/>
    <w:rsid w:val="00495858"/>
    <w:rsid w:val="00496589"/>
    <w:rsid w:val="00496FE9"/>
    <w:rsid w:val="00497014"/>
    <w:rsid w:val="004977EA"/>
    <w:rsid w:val="00497A22"/>
    <w:rsid w:val="00497BF7"/>
    <w:rsid w:val="004A0118"/>
    <w:rsid w:val="004A0230"/>
    <w:rsid w:val="004A0737"/>
    <w:rsid w:val="004A07E0"/>
    <w:rsid w:val="004A07F4"/>
    <w:rsid w:val="004A0A31"/>
    <w:rsid w:val="004A0E69"/>
    <w:rsid w:val="004A0FA2"/>
    <w:rsid w:val="004A1766"/>
    <w:rsid w:val="004A1A72"/>
    <w:rsid w:val="004A1D49"/>
    <w:rsid w:val="004A1F2B"/>
    <w:rsid w:val="004A2277"/>
    <w:rsid w:val="004A253E"/>
    <w:rsid w:val="004A28B7"/>
    <w:rsid w:val="004A3180"/>
    <w:rsid w:val="004A3808"/>
    <w:rsid w:val="004A4AC9"/>
    <w:rsid w:val="004A4B6D"/>
    <w:rsid w:val="004A4FD1"/>
    <w:rsid w:val="004A567C"/>
    <w:rsid w:val="004A5B94"/>
    <w:rsid w:val="004A5F91"/>
    <w:rsid w:val="004A63E2"/>
    <w:rsid w:val="004A7998"/>
    <w:rsid w:val="004A7B3C"/>
    <w:rsid w:val="004A7D1E"/>
    <w:rsid w:val="004B007C"/>
    <w:rsid w:val="004B018E"/>
    <w:rsid w:val="004B03F9"/>
    <w:rsid w:val="004B0E31"/>
    <w:rsid w:val="004B0F2C"/>
    <w:rsid w:val="004B0FAD"/>
    <w:rsid w:val="004B1365"/>
    <w:rsid w:val="004B172A"/>
    <w:rsid w:val="004B25F2"/>
    <w:rsid w:val="004B2A3F"/>
    <w:rsid w:val="004B2B8F"/>
    <w:rsid w:val="004B2CEF"/>
    <w:rsid w:val="004B2FF2"/>
    <w:rsid w:val="004B332F"/>
    <w:rsid w:val="004B3A40"/>
    <w:rsid w:val="004B400C"/>
    <w:rsid w:val="004B49B3"/>
    <w:rsid w:val="004B577A"/>
    <w:rsid w:val="004B5C3D"/>
    <w:rsid w:val="004B6791"/>
    <w:rsid w:val="004B7095"/>
    <w:rsid w:val="004B744D"/>
    <w:rsid w:val="004B7770"/>
    <w:rsid w:val="004B7DC3"/>
    <w:rsid w:val="004B7E4B"/>
    <w:rsid w:val="004C03ED"/>
    <w:rsid w:val="004C060D"/>
    <w:rsid w:val="004C1BBC"/>
    <w:rsid w:val="004C1CEE"/>
    <w:rsid w:val="004C27C2"/>
    <w:rsid w:val="004C2C4B"/>
    <w:rsid w:val="004C2E00"/>
    <w:rsid w:val="004C350A"/>
    <w:rsid w:val="004C4983"/>
    <w:rsid w:val="004C4CC7"/>
    <w:rsid w:val="004C6A4B"/>
    <w:rsid w:val="004C745D"/>
    <w:rsid w:val="004C7A60"/>
    <w:rsid w:val="004D0B8E"/>
    <w:rsid w:val="004D19F9"/>
    <w:rsid w:val="004D2DC3"/>
    <w:rsid w:val="004D3706"/>
    <w:rsid w:val="004D3BB3"/>
    <w:rsid w:val="004D3C38"/>
    <w:rsid w:val="004D3CFF"/>
    <w:rsid w:val="004D4231"/>
    <w:rsid w:val="004D4263"/>
    <w:rsid w:val="004D4F2E"/>
    <w:rsid w:val="004D61D6"/>
    <w:rsid w:val="004D64B3"/>
    <w:rsid w:val="004D663C"/>
    <w:rsid w:val="004D736A"/>
    <w:rsid w:val="004D78CC"/>
    <w:rsid w:val="004E06A2"/>
    <w:rsid w:val="004E0BC1"/>
    <w:rsid w:val="004E0C91"/>
    <w:rsid w:val="004E1010"/>
    <w:rsid w:val="004E20D5"/>
    <w:rsid w:val="004E2B9D"/>
    <w:rsid w:val="004E2E88"/>
    <w:rsid w:val="004E3028"/>
    <w:rsid w:val="004E3B53"/>
    <w:rsid w:val="004E3FB7"/>
    <w:rsid w:val="004E41F9"/>
    <w:rsid w:val="004E4735"/>
    <w:rsid w:val="004E6311"/>
    <w:rsid w:val="004E71BC"/>
    <w:rsid w:val="004E7253"/>
    <w:rsid w:val="004E7AEF"/>
    <w:rsid w:val="004E7F39"/>
    <w:rsid w:val="004F1735"/>
    <w:rsid w:val="004F1A4B"/>
    <w:rsid w:val="004F1AD6"/>
    <w:rsid w:val="004F1E50"/>
    <w:rsid w:val="004F1EE9"/>
    <w:rsid w:val="004F287C"/>
    <w:rsid w:val="004F3261"/>
    <w:rsid w:val="004F3432"/>
    <w:rsid w:val="004F34C3"/>
    <w:rsid w:val="004F44AC"/>
    <w:rsid w:val="004F5609"/>
    <w:rsid w:val="004F5972"/>
    <w:rsid w:val="004F6087"/>
    <w:rsid w:val="004F64E2"/>
    <w:rsid w:val="004F6BAC"/>
    <w:rsid w:val="004F76A3"/>
    <w:rsid w:val="004F7C1F"/>
    <w:rsid w:val="004F7D81"/>
    <w:rsid w:val="0050025E"/>
    <w:rsid w:val="00500F70"/>
    <w:rsid w:val="00500FB6"/>
    <w:rsid w:val="0050109A"/>
    <w:rsid w:val="00501671"/>
    <w:rsid w:val="00501B69"/>
    <w:rsid w:val="00502033"/>
    <w:rsid w:val="00502C45"/>
    <w:rsid w:val="00502E2F"/>
    <w:rsid w:val="00503089"/>
    <w:rsid w:val="005042A6"/>
    <w:rsid w:val="005042F5"/>
    <w:rsid w:val="005056D2"/>
    <w:rsid w:val="005058EE"/>
    <w:rsid w:val="00505DA8"/>
    <w:rsid w:val="0050649E"/>
    <w:rsid w:val="00506530"/>
    <w:rsid w:val="005065E5"/>
    <w:rsid w:val="00507CA7"/>
    <w:rsid w:val="00507CDA"/>
    <w:rsid w:val="00510206"/>
    <w:rsid w:val="00510966"/>
    <w:rsid w:val="00510C81"/>
    <w:rsid w:val="00511368"/>
    <w:rsid w:val="005117AC"/>
    <w:rsid w:val="00511848"/>
    <w:rsid w:val="00511CA8"/>
    <w:rsid w:val="00511E18"/>
    <w:rsid w:val="005132FB"/>
    <w:rsid w:val="005139DF"/>
    <w:rsid w:val="00513FCB"/>
    <w:rsid w:val="00514068"/>
    <w:rsid w:val="005142E5"/>
    <w:rsid w:val="005156BD"/>
    <w:rsid w:val="0051581E"/>
    <w:rsid w:val="00515B1D"/>
    <w:rsid w:val="005163B6"/>
    <w:rsid w:val="0051668B"/>
    <w:rsid w:val="005168C9"/>
    <w:rsid w:val="00516E41"/>
    <w:rsid w:val="005174B4"/>
    <w:rsid w:val="00517621"/>
    <w:rsid w:val="00520A69"/>
    <w:rsid w:val="00520BED"/>
    <w:rsid w:val="0052127F"/>
    <w:rsid w:val="00521A20"/>
    <w:rsid w:val="00521E70"/>
    <w:rsid w:val="00523176"/>
    <w:rsid w:val="00524C5C"/>
    <w:rsid w:val="00527329"/>
    <w:rsid w:val="005279EF"/>
    <w:rsid w:val="00530841"/>
    <w:rsid w:val="005308BC"/>
    <w:rsid w:val="0053095F"/>
    <w:rsid w:val="00530D14"/>
    <w:rsid w:val="005310E5"/>
    <w:rsid w:val="00531965"/>
    <w:rsid w:val="005319DB"/>
    <w:rsid w:val="00531A53"/>
    <w:rsid w:val="00531F3C"/>
    <w:rsid w:val="00532525"/>
    <w:rsid w:val="0053259C"/>
    <w:rsid w:val="0053309C"/>
    <w:rsid w:val="00533385"/>
    <w:rsid w:val="00533F2D"/>
    <w:rsid w:val="00533F92"/>
    <w:rsid w:val="0053406B"/>
    <w:rsid w:val="005344F9"/>
    <w:rsid w:val="00534929"/>
    <w:rsid w:val="00534A57"/>
    <w:rsid w:val="005356F0"/>
    <w:rsid w:val="005359C1"/>
    <w:rsid w:val="00535AE5"/>
    <w:rsid w:val="00536215"/>
    <w:rsid w:val="00536A77"/>
    <w:rsid w:val="00536D3A"/>
    <w:rsid w:val="0053748C"/>
    <w:rsid w:val="00537BE6"/>
    <w:rsid w:val="00537E04"/>
    <w:rsid w:val="00537F37"/>
    <w:rsid w:val="0054139C"/>
    <w:rsid w:val="005414BF"/>
    <w:rsid w:val="0054151E"/>
    <w:rsid w:val="00541536"/>
    <w:rsid w:val="00541B7D"/>
    <w:rsid w:val="00541D7B"/>
    <w:rsid w:val="00542C76"/>
    <w:rsid w:val="00542F98"/>
    <w:rsid w:val="0054328F"/>
    <w:rsid w:val="005433FA"/>
    <w:rsid w:val="00543F01"/>
    <w:rsid w:val="00545304"/>
    <w:rsid w:val="00545C88"/>
    <w:rsid w:val="00546C7D"/>
    <w:rsid w:val="00546E3F"/>
    <w:rsid w:val="0054728C"/>
    <w:rsid w:val="00547A3B"/>
    <w:rsid w:val="00547DE2"/>
    <w:rsid w:val="005502D0"/>
    <w:rsid w:val="00550544"/>
    <w:rsid w:val="00550E68"/>
    <w:rsid w:val="00551C93"/>
    <w:rsid w:val="00552425"/>
    <w:rsid w:val="005529EE"/>
    <w:rsid w:val="00553171"/>
    <w:rsid w:val="0055318B"/>
    <w:rsid w:val="00553832"/>
    <w:rsid w:val="00553A44"/>
    <w:rsid w:val="00553EF8"/>
    <w:rsid w:val="00554545"/>
    <w:rsid w:val="00554610"/>
    <w:rsid w:val="00554A11"/>
    <w:rsid w:val="00554F35"/>
    <w:rsid w:val="00555832"/>
    <w:rsid w:val="005567D5"/>
    <w:rsid w:val="00556B2D"/>
    <w:rsid w:val="00560908"/>
    <w:rsid w:val="005609B6"/>
    <w:rsid w:val="005611C4"/>
    <w:rsid w:val="00561993"/>
    <w:rsid w:val="00562082"/>
    <w:rsid w:val="00562F06"/>
    <w:rsid w:val="005636BE"/>
    <w:rsid w:val="00563AAE"/>
    <w:rsid w:val="00563C03"/>
    <w:rsid w:val="00564452"/>
    <w:rsid w:val="00565707"/>
    <w:rsid w:val="00565819"/>
    <w:rsid w:val="00565882"/>
    <w:rsid w:val="00565DD5"/>
    <w:rsid w:val="00565DF8"/>
    <w:rsid w:val="0056747A"/>
    <w:rsid w:val="00570432"/>
    <w:rsid w:val="005708E5"/>
    <w:rsid w:val="00570944"/>
    <w:rsid w:val="00570AF8"/>
    <w:rsid w:val="005714E7"/>
    <w:rsid w:val="00571643"/>
    <w:rsid w:val="00571F0F"/>
    <w:rsid w:val="005720CD"/>
    <w:rsid w:val="005733EC"/>
    <w:rsid w:val="00574008"/>
    <w:rsid w:val="0057417C"/>
    <w:rsid w:val="0057424F"/>
    <w:rsid w:val="00574298"/>
    <w:rsid w:val="00574B1D"/>
    <w:rsid w:val="00575F3B"/>
    <w:rsid w:val="00576676"/>
    <w:rsid w:val="005769CD"/>
    <w:rsid w:val="00576A5E"/>
    <w:rsid w:val="00576C98"/>
    <w:rsid w:val="0057725C"/>
    <w:rsid w:val="0057792F"/>
    <w:rsid w:val="00577E51"/>
    <w:rsid w:val="00577F63"/>
    <w:rsid w:val="005805DA"/>
    <w:rsid w:val="005805F6"/>
    <w:rsid w:val="00580719"/>
    <w:rsid w:val="00580F0E"/>
    <w:rsid w:val="00581D3F"/>
    <w:rsid w:val="00584BB3"/>
    <w:rsid w:val="00584DAA"/>
    <w:rsid w:val="00585079"/>
    <w:rsid w:val="0058523A"/>
    <w:rsid w:val="005856E3"/>
    <w:rsid w:val="00585BCF"/>
    <w:rsid w:val="00585DE8"/>
    <w:rsid w:val="00586C93"/>
    <w:rsid w:val="00586DB0"/>
    <w:rsid w:val="00587217"/>
    <w:rsid w:val="00587C5E"/>
    <w:rsid w:val="005902F6"/>
    <w:rsid w:val="0059033E"/>
    <w:rsid w:val="00591420"/>
    <w:rsid w:val="00591491"/>
    <w:rsid w:val="005914EE"/>
    <w:rsid w:val="005925B4"/>
    <w:rsid w:val="0059293E"/>
    <w:rsid w:val="00592E10"/>
    <w:rsid w:val="00593B04"/>
    <w:rsid w:val="00593B7D"/>
    <w:rsid w:val="005944F7"/>
    <w:rsid w:val="005946FE"/>
    <w:rsid w:val="00595C20"/>
    <w:rsid w:val="0059641F"/>
    <w:rsid w:val="005966AF"/>
    <w:rsid w:val="0059764A"/>
    <w:rsid w:val="005979B2"/>
    <w:rsid w:val="00597C8B"/>
    <w:rsid w:val="00597E16"/>
    <w:rsid w:val="005A04D0"/>
    <w:rsid w:val="005A0734"/>
    <w:rsid w:val="005A1F6A"/>
    <w:rsid w:val="005A26E1"/>
    <w:rsid w:val="005A2B1D"/>
    <w:rsid w:val="005A2D6F"/>
    <w:rsid w:val="005A39E5"/>
    <w:rsid w:val="005A3D44"/>
    <w:rsid w:val="005A4ABC"/>
    <w:rsid w:val="005A5033"/>
    <w:rsid w:val="005A572C"/>
    <w:rsid w:val="005A57AA"/>
    <w:rsid w:val="005A60AB"/>
    <w:rsid w:val="005A630E"/>
    <w:rsid w:val="005A65BA"/>
    <w:rsid w:val="005A6AE3"/>
    <w:rsid w:val="005A6CD3"/>
    <w:rsid w:val="005A6D48"/>
    <w:rsid w:val="005A7152"/>
    <w:rsid w:val="005A72EA"/>
    <w:rsid w:val="005A7631"/>
    <w:rsid w:val="005A7798"/>
    <w:rsid w:val="005A7ECF"/>
    <w:rsid w:val="005B0157"/>
    <w:rsid w:val="005B0501"/>
    <w:rsid w:val="005B06C1"/>
    <w:rsid w:val="005B0F7A"/>
    <w:rsid w:val="005B1A9D"/>
    <w:rsid w:val="005B1CE4"/>
    <w:rsid w:val="005B1CEB"/>
    <w:rsid w:val="005B2293"/>
    <w:rsid w:val="005B2852"/>
    <w:rsid w:val="005B349C"/>
    <w:rsid w:val="005B35DE"/>
    <w:rsid w:val="005B3C90"/>
    <w:rsid w:val="005B3CFB"/>
    <w:rsid w:val="005B3E1B"/>
    <w:rsid w:val="005B5E25"/>
    <w:rsid w:val="005B76F1"/>
    <w:rsid w:val="005B7D2D"/>
    <w:rsid w:val="005B7DBF"/>
    <w:rsid w:val="005C0757"/>
    <w:rsid w:val="005C1490"/>
    <w:rsid w:val="005C24D2"/>
    <w:rsid w:val="005C2837"/>
    <w:rsid w:val="005C2B1C"/>
    <w:rsid w:val="005C2B41"/>
    <w:rsid w:val="005C2F04"/>
    <w:rsid w:val="005C35B1"/>
    <w:rsid w:val="005C3ADF"/>
    <w:rsid w:val="005C411D"/>
    <w:rsid w:val="005C446C"/>
    <w:rsid w:val="005C6007"/>
    <w:rsid w:val="005C61A7"/>
    <w:rsid w:val="005C621B"/>
    <w:rsid w:val="005C6941"/>
    <w:rsid w:val="005C69F0"/>
    <w:rsid w:val="005C6C1D"/>
    <w:rsid w:val="005C7BE5"/>
    <w:rsid w:val="005D03A0"/>
    <w:rsid w:val="005D0EAA"/>
    <w:rsid w:val="005D1A7E"/>
    <w:rsid w:val="005D214A"/>
    <w:rsid w:val="005D250D"/>
    <w:rsid w:val="005D267F"/>
    <w:rsid w:val="005D27BE"/>
    <w:rsid w:val="005D29DA"/>
    <w:rsid w:val="005D2B56"/>
    <w:rsid w:val="005D3252"/>
    <w:rsid w:val="005D3953"/>
    <w:rsid w:val="005D4506"/>
    <w:rsid w:val="005D4BC7"/>
    <w:rsid w:val="005D4E2D"/>
    <w:rsid w:val="005D586A"/>
    <w:rsid w:val="005D67C8"/>
    <w:rsid w:val="005D6E33"/>
    <w:rsid w:val="005D78FA"/>
    <w:rsid w:val="005E0C43"/>
    <w:rsid w:val="005E1204"/>
    <w:rsid w:val="005E1C6E"/>
    <w:rsid w:val="005E2115"/>
    <w:rsid w:val="005E2478"/>
    <w:rsid w:val="005E261B"/>
    <w:rsid w:val="005E3B30"/>
    <w:rsid w:val="005E4AB5"/>
    <w:rsid w:val="005E4BAE"/>
    <w:rsid w:val="005E4E3D"/>
    <w:rsid w:val="005E515A"/>
    <w:rsid w:val="005E5703"/>
    <w:rsid w:val="005E57D9"/>
    <w:rsid w:val="005E645C"/>
    <w:rsid w:val="005E6C2C"/>
    <w:rsid w:val="005E6EDE"/>
    <w:rsid w:val="005E72D9"/>
    <w:rsid w:val="005E77BC"/>
    <w:rsid w:val="005E7E77"/>
    <w:rsid w:val="005E7EF3"/>
    <w:rsid w:val="005F018D"/>
    <w:rsid w:val="005F048A"/>
    <w:rsid w:val="005F2067"/>
    <w:rsid w:val="005F2509"/>
    <w:rsid w:val="005F2EA4"/>
    <w:rsid w:val="005F30D5"/>
    <w:rsid w:val="005F3236"/>
    <w:rsid w:val="005F36D6"/>
    <w:rsid w:val="005F378C"/>
    <w:rsid w:val="005F3AE6"/>
    <w:rsid w:val="005F4167"/>
    <w:rsid w:val="005F4774"/>
    <w:rsid w:val="005F537E"/>
    <w:rsid w:val="005F5924"/>
    <w:rsid w:val="005F5AB1"/>
    <w:rsid w:val="005F63A3"/>
    <w:rsid w:val="005F675E"/>
    <w:rsid w:val="005F749F"/>
    <w:rsid w:val="005F778C"/>
    <w:rsid w:val="005F7ADA"/>
    <w:rsid w:val="005F7F51"/>
    <w:rsid w:val="005F7F69"/>
    <w:rsid w:val="00600F1D"/>
    <w:rsid w:val="00601903"/>
    <w:rsid w:val="0060196F"/>
    <w:rsid w:val="00601D00"/>
    <w:rsid w:val="00602582"/>
    <w:rsid w:val="00603623"/>
    <w:rsid w:val="006044B7"/>
    <w:rsid w:val="006045B0"/>
    <w:rsid w:val="00605E6E"/>
    <w:rsid w:val="00606636"/>
    <w:rsid w:val="00606A97"/>
    <w:rsid w:val="00607B38"/>
    <w:rsid w:val="00607DB1"/>
    <w:rsid w:val="006102D5"/>
    <w:rsid w:val="0061084E"/>
    <w:rsid w:val="00610904"/>
    <w:rsid w:val="00610D6C"/>
    <w:rsid w:val="00611DB0"/>
    <w:rsid w:val="00611DB5"/>
    <w:rsid w:val="0061245F"/>
    <w:rsid w:val="00612505"/>
    <w:rsid w:val="00612AB1"/>
    <w:rsid w:val="00612D07"/>
    <w:rsid w:val="00612E04"/>
    <w:rsid w:val="00614623"/>
    <w:rsid w:val="00614ADC"/>
    <w:rsid w:val="00614DE3"/>
    <w:rsid w:val="00615F52"/>
    <w:rsid w:val="00616532"/>
    <w:rsid w:val="00616946"/>
    <w:rsid w:val="006172BB"/>
    <w:rsid w:val="00620391"/>
    <w:rsid w:val="00620827"/>
    <w:rsid w:val="00621D8C"/>
    <w:rsid w:val="006227F6"/>
    <w:rsid w:val="00623145"/>
    <w:rsid w:val="00623250"/>
    <w:rsid w:val="006238D5"/>
    <w:rsid w:val="00623EEC"/>
    <w:rsid w:val="00624213"/>
    <w:rsid w:val="006242C7"/>
    <w:rsid w:val="006242DD"/>
    <w:rsid w:val="0062495E"/>
    <w:rsid w:val="00625FA4"/>
    <w:rsid w:val="00626650"/>
    <w:rsid w:val="00626A53"/>
    <w:rsid w:val="00626EC7"/>
    <w:rsid w:val="006271AD"/>
    <w:rsid w:val="0062753A"/>
    <w:rsid w:val="00627694"/>
    <w:rsid w:val="006310D0"/>
    <w:rsid w:val="0063173D"/>
    <w:rsid w:val="00631D3F"/>
    <w:rsid w:val="00631FB9"/>
    <w:rsid w:val="0063237D"/>
    <w:rsid w:val="00633BD6"/>
    <w:rsid w:val="006353F3"/>
    <w:rsid w:val="00635B61"/>
    <w:rsid w:val="00636111"/>
    <w:rsid w:val="00636E9E"/>
    <w:rsid w:val="006375A7"/>
    <w:rsid w:val="00637A96"/>
    <w:rsid w:val="00637B8B"/>
    <w:rsid w:val="00637F26"/>
    <w:rsid w:val="006406DD"/>
    <w:rsid w:val="00640A7D"/>
    <w:rsid w:val="00640C65"/>
    <w:rsid w:val="006411A1"/>
    <w:rsid w:val="00641E00"/>
    <w:rsid w:val="00642A33"/>
    <w:rsid w:val="00642B63"/>
    <w:rsid w:val="00642D71"/>
    <w:rsid w:val="00642F89"/>
    <w:rsid w:val="0064341E"/>
    <w:rsid w:val="00644E8C"/>
    <w:rsid w:val="00644F85"/>
    <w:rsid w:val="0064570C"/>
    <w:rsid w:val="00645E25"/>
    <w:rsid w:val="006465FC"/>
    <w:rsid w:val="00646A27"/>
    <w:rsid w:val="00646C34"/>
    <w:rsid w:val="00646C8E"/>
    <w:rsid w:val="00646D7F"/>
    <w:rsid w:val="00647A53"/>
    <w:rsid w:val="006503C2"/>
    <w:rsid w:val="006505D4"/>
    <w:rsid w:val="00651487"/>
    <w:rsid w:val="00651AA6"/>
    <w:rsid w:val="00651CCE"/>
    <w:rsid w:val="00651D4C"/>
    <w:rsid w:val="00651F44"/>
    <w:rsid w:val="00652012"/>
    <w:rsid w:val="0065364D"/>
    <w:rsid w:val="00654723"/>
    <w:rsid w:val="0065581E"/>
    <w:rsid w:val="00655998"/>
    <w:rsid w:val="00655A54"/>
    <w:rsid w:val="00655B12"/>
    <w:rsid w:val="00656B83"/>
    <w:rsid w:val="00656DBF"/>
    <w:rsid w:val="00657D6C"/>
    <w:rsid w:val="00657ECB"/>
    <w:rsid w:val="00657FF0"/>
    <w:rsid w:val="006610F6"/>
    <w:rsid w:val="0066162D"/>
    <w:rsid w:val="00662A08"/>
    <w:rsid w:val="00662E42"/>
    <w:rsid w:val="00663A03"/>
    <w:rsid w:val="00663EC3"/>
    <w:rsid w:val="006644BA"/>
    <w:rsid w:val="00664E4E"/>
    <w:rsid w:val="00665501"/>
    <w:rsid w:val="00665FA9"/>
    <w:rsid w:val="00666A7D"/>
    <w:rsid w:val="00666C5D"/>
    <w:rsid w:val="00667CA0"/>
    <w:rsid w:val="006712FC"/>
    <w:rsid w:val="006719D2"/>
    <w:rsid w:val="00671AEE"/>
    <w:rsid w:val="00671DB7"/>
    <w:rsid w:val="00671E2C"/>
    <w:rsid w:val="00671EC0"/>
    <w:rsid w:val="00672063"/>
    <w:rsid w:val="006724FE"/>
    <w:rsid w:val="00672E90"/>
    <w:rsid w:val="006730F2"/>
    <w:rsid w:val="00673B81"/>
    <w:rsid w:val="006743A6"/>
    <w:rsid w:val="00674C13"/>
    <w:rsid w:val="00674CA2"/>
    <w:rsid w:val="00675478"/>
    <w:rsid w:val="006754E1"/>
    <w:rsid w:val="00675CBF"/>
    <w:rsid w:val="006769F3"/>
    <w:rsid w:val="006770CC"/>
    <w:rsid w:val="00677A33"/>
    <w:rsid w:val="00680193"/>
    <w:rsid w:val="00680351"/>
    <w:rsid w:val="00680C73"/>
    <w:rsid w:val="00680DE7"/>
    <w:rsid w:val="0068115C"/>
    <w:rsid w:val="00682270"/>
    <w:rsid w:val="006824B5"/>
    <w:rsid w:val="006826C5"/>
    <w:rsid w:val="00682D36"/>
    <w:rsid w:val="00682DDA"/>
    <w:rsid w:val="006845FE"/>
    <w:rsid w:val="00685808"/>
    <w:rsid w:val="00685850"/>
    <w:rsid w:val="00685DF2"/>
    <w:rsid w:val="00685E38"/>
    <w:rsid w:val="006866B8"/>
    <w:rsid w:val="00686F75"/>
    <w:rsid w:val="0068751A"/>
    <w:rsid w:val="00687CBA"/>
    <w:rsid w:val="00687F90"/>
    <w:rsid w:val="0069022B"/>
    <w:rsid w:val="0069042B"/>
    <w:rsid w:val="00690711"/>
    <w:rsid w:val="0069081A"/>
    <w:rsid w:val="00690ABF"/>
    <w:rsid w:val="0069109D"/>
    <w:rsid w:val="00691B42"/>
    <w:rsid w:val="00691DB8"/>
    <w:rsid w:val="00691EEC"/>
    <w:rsid w:val="006920D3"/>
    <w:rsid w:val="006928F0"/>
    <w:rsid w:val="00692EF5"/>
    <w:rsid w:val="0069422C"/>
    <w:rsid w:val="006942B7"/>
    <w:rsid w:val="00694383"/>
    <w:rsid w:val="00694543"/>
    <w:rsid w:val="00694700"/>
    <w:rsid w:val="00694A98"/>
    <w:rsid w:val="0069583C"/>
    <w:rsid w:val="00696B20"/>
    <w:rsid w:val="00696BD5"/>
    <w:rsid w:val="00697139"/>
    <w:rsid w:val="00697DC9"/>
    <w:rsid w:val="006A09E9"/>
    <w:rsid w:val="006A1716"/>
    <w:rsid w:val="006A19DD"/>
    <w:rsid w:val="006A2767"/>
    <w:rsid w:val="006A4395"/>
    <w:rsid w:val="006A490D"/>
    <w:rsid w:val="006A5A7D"/>
    <w:rsid w:val="006A6560"/>
    <w:rsid w:val="006A689C"/>
    <w:rsid w:val="006A6AF7"/>
    <w:rsid w:val="006A6EBF"/>
    <w:rsid w:val="006A71CD"/>
    <w:rsid w:val="006A72E9"/>
    <w:rsid w:val="006A73C7"/>
    <w:rsid w:val="006A749D"/>
    <w:rsid w:val="006A7986"/>
    <w:rsid w:val="006A7D38"/>
    <w:rsid w:val="006A7D90"/>
    <w:rsid w:val="006B0077"/>
    <w:rsid w:val="006B0292"/>
    <w:rsid w:val="006B0DF3"/>
    <w:rsid w:val="006B1E6D"/>
    <w:rsid w:val="006B2025"/>
    <w:rsid w:val="006B2333"/>
    <w:rsid w:val="006B2BBD"/>
    <w:rsid w:val="006B2E4E"/>
    <w:rsid w:val="006B30D0"/>
    <w:rsid w:val="006B34C3"/>
    <w:rsid w:val="006B3A51"/>
    <w:rsid w:val="006B41AF"/>
    <w:rsid w:val="006B4C56"/>
    <w:rsid w:val="006B4CC0"/>
    <w:rsid w:val="006B4CF0"/>
    <w:rsid w:val="006B4D25"/>
    <w:rsid w:val="006B5C86"/>
    <w:rsid w:val="006B5FB3"/>
    <w:rsid w:val="006B6C5B"/>
    <w:rsid w:val="006B72C9"/>
    <w:rsid w:val="006B72DC"/>
    <w:rsid w:val="006B7389"/>
    <w:rsid w:val="006B77A5"/>
    <w:rsid w:val="006B7AD3"/>
    <w:rsid w:val="006C05FD"/>
    <w:rsid w:val="006C0B74"/>
    <w:rsid w:val="006C11C8"/>
    <w:rsid w:val="006C1470"/>
    <w:rsid w:val="006C1C74"/>
    <w:rsid w:val="006C3027"/>
    <w:rsid w:val="006C30A1"/>
    <w:rsid w:val="006C34D0"/>
    <w:rsid w:val="006C34ED"/>
    <w:rsid w:val="006C388C"/>
    <w:rsid w:val="006C49FF"/>
    <w:rsid w:val="006C5551"/>
    <w:rsid w:val="006C5821"/>
    <w:rsid w:val="006C5AEE"/>
    <w:rsid w:val="006C612C"/>
    <w:rsid w:val="006C642D"/>
    <w:rsid w:val="006C6697"/>
    <w:rsid w:val="006C66C7"/>
    <w:rsid w:val="006C7CA5"/>
    <w:rsid w:val="006D03B4"/>
    <w:rsid w:val="006D07F6"/>
    <w:rsid w:val="006D0EBB"/>
    <w:rsid w:val="006D0F29"/>
    <w:rsid w:val="006D105F"/>
    <w:rsid w:val="006D2479"/>
    <w:rsid w:val="006D24BD"/>
    <w:rsid w:val="006D2560"/>
    <w:rsid w:val="006D2FC2"/>
    <w:rsid w:val="006D44C1"/>
    <w:rsid w:val="006D4E15"/>
    <w:rsid w:val="006D5080"/>
    <w:rsid w:val="006D5169"/>
    <w:rsid w:val="006D5B45"/>
    <w:rsid w:val="006D6171"/>
    <w:rsid w:val="006D681C"/>
    <w:rsid w:val="006D6E31"/>
    <w:rsid w:val="006D6FF0"/>
    <w:rsid w:val="006E013A"/>
    <w:rsid w:val="006E08A8"/>
    <w:rsid w:val="006E1C02"/>
    <w:rsid w:val="006E1CC2"/>
    <w:rsid w:val="006E2464"/>
    <w:rsid w:val="006E285A"/>
    <w:rsid w:val="006E2CF7"/>
    <w:rsid w:val="006E3746"/>
    <w:rsid w:val="006E3E44"/>
    <w:rsid w:val="006E4103"/>
    <w:rsid w:val="006E4265"/>
    <w:rsid w:val="006E4471"/>
    <w:rsid w:val="006E471A"/>
    <w:rsid w:val="006E4F72"/>
    <w:rsid w:val="006E58CC"/>
    <w:rsid w:val="006E6585"/>
    <w:rsid w:val="006E6E2C"/>
    <w:rsid w:val="006E78CF"/>
    <w:rsid w:val="006E7B1C"/>
    <w:rsid w:val="006E7E81"/>
    <w:rsid w:val="006F074D"/>
    <w:rsid w:val="006F1065"/>
    <w:rsid w:val="006F1460"/>
    <w:rsid w:val="006F24C0"/>
    <w:rsid w:val="006F28E5"/>
    <w:rsid w:val="006F4A5D"/>
    <w:rsid w:val="006F4AF4"/>
    <w:rsid w:val="006F4C9D"/>
    <w:rsid w:val="006F4E6C"/>
    <w:rsid w:val="006F4F6D"/>
    <w:rsid w:val="006F5644"/>
    <w:rsid w:val="006F593C"/>
    <w:rsid w:val="006F658A"/>
    <w:rsid w:val="006F6B31"/>
    <w:rsid w:val="006F71F8"/>
    <w:rsid w:val="006F722D"/>
    <w:rsid w:val="006F76DA"/>
    <w:rsid w:val="006F777D"/>
    <w:rsid w:val="006F7B8C"/>
    <w:rsid w:val="006F7C44"/>
    <w:rsid w:val="00701411"/>
    <w:rsid w:val="00701458"/>
    <w:rsid w:val="007015F3"/>
    <w:rsid w:val="00701623"/>
    <w:rsid w:val="00702121"/>
    <w:rsid w:val="00702589"/>
    <w:rsid w:val="00702650"/>
    <w:rsid w:val="0070270A"/>
    <w:rsid w:val="00702841"/>
    <w:rsid w:val="00702975"/>
    <w:rsid w:val="00702F08"/>
    <w:rsid w:val="007031D6"/>
    <w:rsid w:val="00703776"/>
    <w:rsid w:val="00703E5B"/>
    <w:rsid w:val="00703E89"/>
    <w:rsid w:val="00704492"/>
    <w:rsid w:val="00704947"/>
    <w:rsid w:val="007066FD"/>
    <w:rsid w:val="00707FC8"/>
    <w:rsid w:val="0071082F"/>
    <w:rsid w:val="007109DB"/>
    <w:rsid w:val="007109F7"/>
    <w:rsid w:val="00710FCB"/>
    <w:rsid w:val="00710FD2"/>
    <w:rsid w:val="0071101D"/>
    <w:rsid w:val="00712FA5"/>
    <w:rsid w:val="0071323B"/>
    <w:rsid w:val="007138E0"/>
    <w:rsid w:val="007139D5"/>
    <w:rsid w:val="00713AC0"/>
    <w:rsid w:val="00713ACF"/>
    <w:rsid w:val="007146E4"/>
    <w:rsid w:val="00715643"/>
    <w:rsid w:val="0071571F"/>
    <w:rsid w:val="00715D53"/>
    <w:rsid w:val="00716CA4"/>
    <w:rsid w:val="00717844"/>
    <w:rsid w:val="00717AB4"/>
    <w:rsid w:val="0072029A"/>
    <w:rsid w:val="00720637"/>
    <w:rsid w:val="00720761"/>
    <w:rsid w:val="00720AE9"/>
    <w:rsid w:val="007217B9"/>
    <w:rsid w:val="0072182F"/>
    <w:rsid w:val="007218F0"/>
    <w:rsid w:val="007219BF"/>
    <w:rsid w:val="00721A51"/>
    <w:rsid w:val="00721F45"/>
    <w:rsid w:val="00722337"/>
    <w:rsid w:val="007224A5"/>
    <w:rsid w:val="00724233"/>
    <w:rsid w:val="0072428D"/>
    <w:rsid w:val="007242C5"/>
    <w:rsid w:val="007243C3"/>
    <w:rsid w:val="0072563C"/>
    <w:rsid w:val="0072578C"/>
    <w:rsid w:val="00725A1D"/>
    <w:rsid w:val="00725B1C"/>
    <w:rsid w:val="00725B80"/>
    <w:rsid w:val="0072611E"/>
    <w:rsid w:val="00726295"/>
    <w:rsid w:val="00726824"/>
    <w:rsid w:val="00726C51"/>
    <w:rsid w:val="00727660"/>
    <w:rsid w:val="00727764"/>
    <w:rsid w:val="00730702"/>
    <w:rsid w:val="00730D09"/>
    <w:rsid w:val="00730F7B"/>
    <w:rsid w:val="0073149C"/>
    <w:rsid w:val="00732788"/>
    <w:rsid w:val="00732A54"/>
    <w:rsid w:val="00732BE1"/>
    <w:rsid w:val="00732F67"/>
    <w:rsid w:val="007335B0"/>
    <w:rsid w:val="00733A82"/>
    <w:rsid w:val="00733CB7"/>
    <w:rsid w:val="00733D6C"/>
    <w:rsid w:val="00733E27"/>
    <w:rsid w:val="0073573A"/>
    <w:rsid w:val="00736071"/>
    <w:rsid w:val="00737B95"/>
    <w:rsid w:val="00740CAD"/>
    <w:rsid w:val="00741326"/>
    <w:rsid w:val="00742F35"/>
    <w:rsid w:val="00743286"/>
    <w:rsid w:val="0074348C"/>
    <w:rsid w:val="00743631"/>
    <w:rsid w:val="007443A1"/>
    <w:rsid w:val="00744A76"/>
    <w:rsid w:val="00744E2E"/>
    <w:rsid w:val="00745F21"/>
    <w:rsid w:val="0074641A"/>
    <w:rsid w:val="0074691A"/>
    <w:rsid w:val="00746981"/>
    <w:rsid w:val="00746E40"/>
    <w:rsid w:val="00747FEC"/>
    <w:rsid w:val="007501C8"/>
    <w:rsid w:val="007510C6"/>
    <w:rsid w:val="00751E9E"/>
    <w:rsid w:val="00751EE8"/>
    <w:rsid w:val="0075299F"/>
    <w:rsid w:val="00752A5F"/>
    <w:rsid w:val="00753721"/>
    <w:rsid w:val="00754313"/>
    <w:rsid w:val="007544A0"/>
    <w:rsid w:val="007546BB"/>
    <w:rsid w:val="00754D86"/>
    <w:rsid w:val="00754E5A"/>
    <w:rsid w:val="007554FC"/>
    <w:rsid w:val="007565CA"/>
    <w:rsid w:val="00756B58"/>
    <w:rsid w:val="007570F0"/>
    <w:rsid w:val="007575CD"/>
    <w:rsid w:val="00757EF2"/>
    <w:rsid w:val="0076059B"/>
    <w:rsid w:val="00760FC1"/>
    <w:rsid w:val="00761244"/>
    <w:rsid w:val="00761D70"/>
    <w:rsid w:val="00761F25"/>
    <w:rsid w:val="00761F2B"/>
    <w:rsid w:val="00761F8C"/>
    <w:rsid w:val="007623C8"/>
    <w:rsid w:val="00762781"/>
    <w:rsid w:val="00763375"/>
    <w:rsid w:val="00764850"/>
    <w:rsid w:val="00764E73"/>
    <w:rsid w:val="00766C13"/>
    <w:rsid w:val="00767418"/>
    <w:rsid w:val="007679E3"/>
    <w:rsid w:val="00767B47"/>
    <w:rsid w:val="00767DA2"/>
    <w:rsid w:val="007703F7"/>
    <w:rsid w:val="00770799"/>
    <w:rsid w:val="00771DBA"/>
    <w:rsid w:val="00771E23"/>
    <w:rsid w:val="00771FEE"/>
    <w:rsid w:val="0077229C"/>
    <w:rsid w:val="0077234F"/>
    <w:rsid w:val="00772EA2"/>
    <w:rsid w:val="007732AC"/>
    <w:rsid w:val="007735E4"/>
    <w:rsid w:val="00773F5A"/>
    <w:rsid w:val="00774089"/>
    <w:rsid w:val="00774512"/>
    <w:rsid w:val="00774666"/>
    <w:rsid w:val="007750CC"/>
    <w:rsid w:val="00775458"/>
    <w:rsid w:val="007760A7"/>
    <w:rsid w:val="0077734D"/>
    <w:rsid w:val="00777621"/>
    <w:rsid w:val="007776C5"/>
    <w:rsid w:val="00780927"/>
    <w:rsid w:val="00781097"/>
    <w:rsid w:val="0078183C"/>
    <w:rsid w:val="007819DA"/>
    <w:rsid w:val="00781B2D"/>
    <w:rsid w:val="00781FF5"/>
    <w:rsid w:val="00782955"/>
    <w:rsid w:val="00783049"/>
    <w:rsid w:val="007838A5"/>
    <w:rsid w:val="0078407A"/>
    <w:rsid w:val="00784314"/>
    <w:rsid w:val="00785AEB"/>
    <w:rsid w:val="00785CDF"/>
    <w:rsid w:val="00785D20"/>
    <w:rsid w:val="00785DEA"/>
    <w:rsid w:val="00787A2E"/>
    <w:rsid w:val="00790B87"/>
    <w:rsid w:val="0079145D"/>
    <w:rsid w:val="00791C4C"/>
    <w:rsid w:val="00791E91"/>
    <w:rsid w:val="00792054"/>
    <w:rsid w:val="00793755"/>
    <w:rsid w:val="0079468E"/>
    <w:rsid w:val="00794CB0"/>
    <w:rsid w:val="0079554C"/>
    <w:rsid w:val="00795B95"/>
    <w:rsid w:val="0079669C"/>
    <w:rsid w:val="00796A56"/>
    <w:rsid w:val="00797108"/>
    <w:rsid w:val="007972C0"/>
    <w:rsid w:val="007972CB"/>
    <w:rsid w:val="007A032A"/>
    <w:rsid w:val="007A10D9"/>
    <w:rsid w:val="007A16F9"/>
    <w:rsid w:val="007A1F42"/>
    <w:rsid w:val="007A20D6"/>
    <w:rsid w:val="007A2320"/>
    <w:rsid w:val="007A28CB"/>
    <w:rsid w:val="007A2AFC"/>
    <w:rsid w:val="007A2CCA"/>
    <w:rsid w:val="007A2DB0"/>
    <w:rsid w:val="007A3518"/>
    <w:rsid w:val="007A477C"/>
    <w:rsid w:val="007A4EAF"/>
    <w:rsid w:val="007A5466"/>
    <w:rsid w:val="007A564E"/>
    <w:rsid w:val="007A6059"/>
    <w:rsid w:val="007A633C"/>
    <w:rsid w:val="007A6916"/>
    <w:rsid w:val="007A7FFD"/>
    <w:rsid w:val="007B04F0"/>
    <w:rsid w:val="007B082D"/>
    <w:rsid w:val="007B1398"/>
    <w:rsid w:val="007B18B3"/>
    <w:rsid w:val="007B18E7"/>
    <w:rsid w:val="007B20E0"/>
    <w:rsid w:val="007B2289"/>
    <w:rsid w:val="007B2A5E"/>
    <w:rsid w:val="007B2BC8"/>
    <w:rsid w:val="007B3836"/>
    <w:rsid w:val="007B3D22"/>
    <w:rsid w:val="007B40E8"/>
    <w:rsid w:val="007B4D72"/>
    <w:rsid w:val="007B5257"/>
    <w:rsid w:val="007B530E"/>
    <w:rsid w:val="007B565D"/>
    <w:rsid w:val="007B5A4D"/>
    <w:rsid w:val="007B644D"/>
    <w:rsid w:val="007B6A03"/>
    <w:rsid w:val="007B6AEC"/>
    <w:rsid w:val="007B7B5C"/>
    <w:rsid w:val="007C1600"/>
    <w:rsid w:val="007C1838"/>
    <w:rsid w:val="007C1A5E"/>
    <w:rsid w:val="007C1C8B"/>
    <w:rsid w:val="007C21FE"/>
    <w:rsid w:val="007C2333"/>
    <w:rsid w:val="007C287C"/>
    <w:rsid w:val="007C299A"/>
    <w:rsid w:val="007C30B1"/>
    <w:rsid w:val="007C3A03"/>
    <w:rsid w:val="007C406F"/>
    <w:rsid w:val="007C4832"/>
    <w:rsid w:val="007C5535"/>
    <w:rsid w:val="007C5541"/>
    <w:rsid w:val="007C702B"/>
    <w:rsid w:val="007C70A5"/>
    <w:rsid w:val="007D17FD"/>
    <w:rsid w:val="007D1DAF"/>
    <w:rsid w:val="007D2132"/>
    <w:rsid w:val="007D2711"/>
    <w:rsid w:val="007D2E39"/>
    <w:rsid w:val="007D2F6A"/>
    <w:rsid w:val="007D4510"/>
    <w:rsid w:val="007D4AB3"/>
    <w:rsid w:val="007D4CB4"/>
    <w:rsid w:val="007D52EA"/>
    <w:rsid w:val="007D565E"/>
    <w:rsid w:val="007D5B36"/>
    <w:rsid w:val="007D669F"/>
    <w:rsid w:val="007D6E1E"/>
    <w:rsid w:val="007D717A"/>
    <w:rsid w:val="007D74EA"/>
    <w:rsid w:val="007D78F0"/>
    <w:rsid w:val="007E04AB"/>
    <w:rsid w:val="007E0C8E"/>
    <w:rsid w:val="007E19D0"/>
    <w:rsid w:val="007E19D7"/>
    <w:rsid w:val="007E2437"/>
    <w:rsid w:val="007E30CB"/>
    <w:rsid w:val="007E3284"/>
    <w:rsid w:val="007E3A87"/>
    <w:rsid w:val="007E3C41"/>
    <w:rsid w:val="007E3EA4"/>
    <w:rsid w:val="007E448C"/>
    <w:rsid w:val="007E4894"/>
    <w:rsid w:val="007E48B6"/>
    <w:rsid w:val="007E49A7"/>
    <w:rsid w:val="007E4D76"/>
    <w:rsid w:val="007E4DC7"/>
    <w:rsid w:val="007E526C"/>
    <w:rsid w:val="007E69AB"/>
    <w:rsid w:val="007E7947"/>
    <w:rsid w:val="007E7C9F"/>
    <w:rsid w:val="007F0C3F"/>
    <w:rsid w:val="007F0DB1"/>
    <w:rsid w:val="007F141B"/>
    <w:rsid w:val="007F15B0"/>
    <w:rsid w:val="007F19FA"/>
    <w:rsid w:val="007F1DEF"/>
    <w:rsid w:val="007F1F47"/>
    <w:rsid w:val="007F24B4"/>
    <w:rsid w:val="007F29DA"/>
    <w:rsid w:val="007F2AF2"/>
    <w:rsid w:val="007F2B5F"/>
    <w:rsid w:val="007F2D97"/>
    <w:rsid w:val="007F30EE"/>
    <w:rsid w:val="007F3578"/>
    <w:rsid w:val="007F38EF"/>
    <w:rsid w:val="007F38F3"/>
    <w:rsid w:val="007F411F"/>
    <w:rsid w:val="007F43D5"/>
    <w:rsid w:val="007F485D"/>
    <w:rsid w:val="007F610A"/>
    <w:rsid w:val="007F6D2E"/>
    <w:rsid w:val="007F6D5C"/>
    <w:rsid w:val="0080084D"/>
    <w:rsid w:val="00800AF3"/>
    <w:rsid w:val="008016CC"/>
    <w:rsid w:val="008019FD"/>
    <w:rsid w:val="008023EE"/>
    <w:rsid w:val="00802859"/>
    <w:rsid w:val="00802992"/>
    <w:rsid w:val="00802F5A"/>
    <w:rsid w:val="0080359B"/>
    <w:rsid w:val="008042AB"/>
    <w:rsid w:val="008042DC"/>
    <w:rsid w:val="0080491E"/>
    <w:rsid w:val="0080509A"/>
    <w:rsid w:val="00805108"/>
    <w:rsid w:val="00805647"/>
    <w:rsid w:val="00805B54"/>
    <w:rsid w:val="0080676D"/>
    <w:rsid w:val="00806EEA"/>
    <w:rsid w:val="00807601"/>
    <w:rsid w:val="00807618"/>
    <w:rsid w:val="00807A17"/>
    <w:rsid w:val="008100D4"/>
    <w:rsid w:val="00810AF0"/>
    <w:rsid w:val="00810C96"/>
    <w:rsid w:val="00811567"/>
    <w:rsid w:val="0081184D"/>
    <w:rsid w:val="00811B67"/>
    <w:rsid w:val="00812367"/>
    <w:rsid w:val="0081266A"/>
    <w:rsid w:val="00813F42"/>
    <w:rsid w:val="008148C1"/>
    <w:rsid w:val="00814D7D"/>
    <w:rsid w:val="0081592E"/>
    <w:rsid w:val="00815DFA"/>
    <w:rsid w:val="008163BD"/>
    <w:rsid w:val="00816475"/>
    <w:rsid w:val="00816ACB"/>
    <w:rsid w:val="00816D4E"/>
    <w:rsid w:val="00816F78"/>
    <w:rsid w:val="008172D8"/>
    <w:rsid w:val="00817717"/>
    <w:rsid w:val="008200A5"/>
    <w:rsid w:val="00820306"/>
    <w:rsid w:val="00820547"/>
    <w:rsid w:val="008205A9"/>
    <w:rsid w:val="00824585"/>
    <w:rsid w:val="00824F80"/>
    <w:rsid w:val="0082534C"/>
    <w:rsid w:val="008255D3"/>
    <w:rsid w:val="008258F4"/>
    <w:rsid w:val="00825944"/>
    <w:rsid w:val="00825D49"/>
    <w:rsid w:val="00825D4E"/>
    <w:rsid w:val="0082622C"/>
    <w:rsid w:val="008264CA"/>
    <w:rsid w:val="00827347"/>
    <w:rsid w:val="00827A0C"/>
    <w:rsid w:val="00827D81"/>
    <w:rsid w:val="00830191"/>
    <w:rsid w:val="00830A02"/>
    <w:rsid w:val="00831172"/>
    <w:rsid w:val="00831A99"/>
    <w:rsid w:val="00831B9D"/>
    <w:rsid w:val="008328D1"/>
    <w:rsid w:val="008337EB"/>
    <w:rsid w:val="00833FA7"/>
    <w:rsid w:val="0083484F"/>
    <w:rsid w:val="00834F09"/>
    <w:rsid w:val="0083517A"/>
    <w:rsid w:val="00835245"/>
    <w:rsid w:val="008353D2"/>
    <w:rsid w:val="0083548E"/>
    <w:rsid w:val="008372A3"/>
    <w:rsid w:val="0083754E"/>
    <w:rsid w:val="00837BFD"/>
    <w:rsid w:val="00837E76"/>
    <w:rsid w:val="008403E9"/>
    <w:rsid w:val="00841037"/>
    <w:rsid w:val="0084165D"/>
    <w:rsid w:val="0084169C"/>
    <w:rsid w:val="008416CE"/>
    <w:rsid w:val="00841BEF"/>
    <w:rsid w:val="00842302"/>
    <w:rsid w:val="00842FB5"/>
    <w:rsid w:val="00843629"/>
    <w:rsid w:val="008443E4"/>
    <w:rsid w:val="0084494A"/>
    <w:rsid w:val="00845397"/>
    <w:rsid w:val="0084584B"/>
    <w:rsid w:val="00845940"/>
    <w:rsid w:val="00845D2A"/>
    <w:rsid w:val="00845E3B"/>
    <w:rsid w:val="00846A6E"/>
    <w:rsid w:val="00846D43"/>
    <w:rsid w:val="0084728D"/>
    <w:rsid w:val="008507A2"/>
    <w:rsid w:val="00850A65"/>
    <w:rsid w:val="00851092"/>
    <w:rsid w:val="008524B5"/>
    <w:rsid w:val="008530AC"/>
    <w:rsid w:val="00853531"/>
    <w:rsid w:val="00853C88"/>
    <w:rsid w:val="00853E39"/>
    <w:rsid w:val="008542EE"/>
    <w:rsid w:val="00854B2E"/>
    <w:rsid w:val="00854DBB"/>
    <w:rsid w:val="00854ED4"/>
    <w:rsid w:val="0085514A"/>
    <w:rsid w:val="00856722"/>
    <w:rsid w:val="0085745B"/>
    <w:rsid w:val="008578EA"/>
    <w:rsid w:val="00857960"/>
    <w:rsid w:val="008602CF"/>
    <w:rsid w:val="00860919"/>
    <w:rsid w:val="008616D8"/>
    <w:rsid w:val="00861BB1"/>
    <w:rsid w:val="008623AF"/>
    <w:rsid w:val="00862FA8"/>
    <w:rsid w:val="00862FF2"/>
    <w:rsid w:val="0086318D"/>
    <w:rsid w:val="008633F3"/>
    <w:rsid w:val="00863ED0"/>
    <w:rsid w:val="00864244"/>
    <w:rsid w:val="00864B6F"/>
    <w:rsid w:val="00864E65"/>
    <w:rsid w:val="00865511"/>
    <w:rsid w:val="008659D3"/>
    <w:rsid w:val="00865D31"/>
    <w:rsid w:val="008665D8"/>
    <w:rsid w:val="00866E66"/>
    <w:rsid w:val="00870907"/>
    <w:rsid w:val="00870C39"/>
    <w:rsid w:val="0087187B"/>
    <w:rsid w:val="008719A2"/>
    <w:rsid w:val="00872871"/>
    <w:rsid w:val="00872E13"/>
    <w:rsid w:val="00872F39"/>
    <w:rsid w:val="008734BA"/>
    <w:rsid w:val="008740EA"/>
    <w:rsid w:val="00874400"/>
    <w:rsid w:val="008746DD"/>
    <w:rsid w:val="008754F6"/>
    <w:rsid w:val="00875B42"/>
    <w:rsid w:val="00875B91"/>
    <w:rsid w:val="00875FCC"/>
    <w:rsid w:val="00876201"/>
    <w:rsid w:val="008765A1"/>
    <w:rsid w:val="00876967"/>
    <w:rsid w:val="008769BA"/>
    <w:rsid w:val="00877541"/>
    <w:rsid w:val="008802D2"/>
    <w:rsid w:val="008804C5"/>
    <w:rsid w:val="008806E0"/>
    <w:rsid w:val="00880731"/>
    <w:rsid w:val="00880F77"/>
    <w:rsid w:val="00881282"/>
    <w:rsid w:val="00881D6E"/>
    <w:rsid w:val="00882099"/>
    <w:rsid w:val="00882D72"/>
    <w:rsid w:val="00882E25"/>
    <w:rsid w:val="00882EC8"/>
    <w:rsid w:val="008830AB"/>
    <w:rsid w:val="008831CD"/>
    <w:rsid w:val="008834CD"/>
    <w:rsid w:val="00883964"/>
    <w:rsid w:val="00883AB2"/>
    <w:rsid w:val="00883D4D"/>
    <w:rsid w:val="00883DAC"/>
    <w:rsid w:val="00883EB6"/>
    <w:rsid w:val="00883F34"/>
    <w:rsid w:val="008845F2"/>
    <w:rsid w:val="0088464F"/>
    <w:rsid w:val="008846DA"/>
    <w:rsid w:val="0088485D"/>
    <w:rsid w:val="00884AA6"/>
    <w:rsid w:val="00885F61"/>
    <w:rsid w:val="00886495"/>
    <w:rsid w:val="008865F6"/>
    <w:rsid w:val="00886B0A"/>
    <w:rsid w:val="008876F2"/>
    <w:rsid w:val="00887BF9"/>
    <w:rsid w:val="00887F4B"/>
    <w:rsid w:val="0089021B"/>
    <w:rsid w:val="00890242"/>
    <w:rsid w:val="00890468"/>
    <w:rsid w:val="00890F77"/>
    <w:rsid w:val="00890F95"/>
    <w:rsid w:val="008918AC"/>
    <w:rsid w:val="00892042"/>
    <w:rsid w:val="00892254"/>
    <w:rsid w:val="008940A3"/>
    <w:rsid w:val="0089449C"/>
    <w:rsid w:val="00894753"/>
    <w:rsid w:val="008947B3"/>
    <w:rsid w:val="00895B8C"/>
    <w:rsid w:val="008964B4"/>
    <w:rsid w:val="0089752F"/>
    <w:rsid w:val="0089753A"/>
    <w:rsid w:val="0089758B"/>
    <w:rsid w:val="00897844"/>
    <w:rsid w:val="00897BF2"/>
    <w:rsid w:val="008A0DCA"/>
    <w:rsid w:val="008A18B3"/>
    <w:rsid w:val="008A18BB"/>
    <w:rsid w:val="008A1B3B"/>
    <w:rsid w:val="008A2B1B"/>
    <w:rsid w:val="008A3891"/>
    <w:rsid w:val="008A3AFE"/>
    <w:rsid w:val="008A3D79"/>
    <w:rsid w:val="008A448F"/>
    <w:rsid w:val="008A4C14"/>
    <w:rsid w:val="008A4DF8"/>
    <w:rsid w:val="008A4FDD"/>
    <w:rsid w:val="008A5BF8"/>
    <w:rsid w:val="008A66A0"/>
    <w:rsid w:val="008A6F38"/>
    <w:rsid w:val="008A7070"/>
    <w:rsid w:val="008B049C"/>
    <w:rsid w:val="008B0675"/>
    <w:rsid w:val="008B0C89"/>
    <w:rsid w:val="008B18C7"/>
    <w:rsid w:val="008B25DC"/>
    <w:rsid w:val="008B29EE"/>
    <w:rsid w:val="008B3350"/>
    <w:rsid w:val="008B35DC"/>
    <w:rsid w:val="008B367B"/>
    <w:rsid w:val="008B36D5"/>
    <w:rsid w:val="008B3B63"/>
    <w:rsid w:val="008B4227"/>
    <w:rsid w:val="008B4685"/>
    <w:rsid w:val="008B46C5"/>
    <w:rsid w:val="008B571E"/>
    <w:rsid w:val="008B5EF6"/>
    <w:rsid w:val="008B67F2"/>
    <w:rsid w:val="008B69E9"/>
    <w:rsid w:val="008C06D7"/>
    <w:rsid w:val="008C0ACB"/>
    <w:rsid w:val="008C1472"/>
    <w:rsid w:val="008C1670"/>
    <w:rsid w:val="008C1680"/>
    <w:rsid w:val="008C1923"/>
    <w:rsid w:val="008C1D2F"/>
    <w:rsid w:val="008C1F22"/>
    <w:rsid w:val="008C2943"/>
    <w:rsid w:val="008C2976"/>
    <w:rsid w:val="008C319F"/>
    <w:rsid w:val="008C33A1"/>
    <w:rsid w:val="008C3D1A"/>
    <w:rsid w:val="008C42BB"/>
    <w:rsid w:val="008C436C"/>
    <w:rsid w:val="008C4457"/>
    <w:rsid w:val="008C480F"/>
    <w:rsid w:val="008C500A"/>
    <w:rsid w:val="008C59A4"/>
    <w:rsid w:val="008C59F6"/>
    <w:rsid w:val="008C5BC1"/>
    <w:rsid w:val="008C5E39"/>
    <w:rsid w:val="008C5E5A"/>
    <w:rsid w:val="008C6CA6"/>
    <w:rsid w:val="008C6CC5"/>
    <w:rsid w:val="008C6D61"/>
    <w:rsid w:val="008C6F9B"/>
    <w:rsid w:val="008C7E4A"/>
    <w:rsid w:val="008D031C"/>
    <w:rsid w:val="008D1905"/>
    <w:rsid w:val="008D1E86"/>
    <w:rsid w:val="008D225E"/>
    <w:rsid w:val="008D3093"/>
    <w:rsid w:val="008D30A8"/>
    <w:rsid w:val="008D3345"/>
    <w:rsid w:val="008D3824"/>
    <w:rsid w:val="008D3E33"/>
    <w:rsid w:val="008D4193"/>
    <w:rsid w:val="008D41A7"/>
    <w:rsid w:val="008D42F6"/>
    <w:rsid w:val="008D4791"/>
    <w:rsid w:val="008D492D"/>
    <w:rsid w:val="008D583F"/>
    <w:rsid w:val="008D5927"/>
    <w:rsid w:val="008D66F4"/>
    <w:rsid w:val="008D6D13"/>
    <w:rsid w:val="008D7E39"/>
    <w:rsid w:val="008E03FF"/>
    <w:rsid w:val="008E06BA"/>
    <w:rsid w:val="008E081B"/>
    <w:rsid w:val="008E0E8B"/>
    <w:rsid w:val="008E0F41"/>
    <w:rsid w:val="008E0F5B"/>
    <w:rsid w:val="008E1BA1"/>
    <w:rsid w:val="008E2D43"/>
    <w:rsid w:val="008E3269"/>
    <w:rsid w:val="008E48DE"/>
    <w:rsid w:val="008E4E83"/>
    <w:rsid w:val="008E54E1"/>
    <w:rsid w:val="008E57BA"/>
    <w:rsid w:val="008E5803"/>
    <w:rsid w:val="008E5C45"/>
    <w:rsid w:val="008E7870"/>
    <w:rsid w:val="008F02B4"/>
    <w:rsid w:val="008F04BD"/>
    <w:rsid w:val="008F0742"/>
    <w:rsid w:val="008F0FE1"/>
    <w:rsid w:val="008F105F"/>
    <w:rsid w:val="008F1763"/>
    <w:rsid w:val="008F1A9D"/>
    <w:rsid w:val="008F1CFC"/>
    <w:rsid w:val="008F20EB"/>
    <w:rsid w:val="008F2751"/>
    <w:rsid w:val="008F28DB"/>
    <w:rsid w:val="008F361B"/>
    <w:rsid w:val="008F4592"/>
    <w:rsid w:val="008F478F"/>
    <w:rsid w:val="008F4B1E"/>
    <w:rsid w:val="008F50FE"/>
    <w:rsid w:val="008F52DA"/>
    <w:rsid w:val="008F58D8"/>
    <w:rsid w:val="008F5E90"/>
    <w:rsid w:val="008F6383"/>
    <w:rsid w:val="008F6C0C"/>
    <w:rsid w:val="008F7072"/>
    <w:rsid w:val="008F7604"/>
    <w:rsid w:val="008F7B3D"/>
    <w:rsid w:val="0090009D"/>
    <w:rsid w:val="0090060C"/>
    <w:rsid w:val="00900DB8"/>
    <w:rsid w:val="00901060"/>
    <w:rsid w:val="00901315"/>
    <w:rsid w:val="009021AB"/>
    <w:rsid w:val="00903019"/>
    <w:rsid w:val="009031D9"/>
    <w:rsid w:val="00903D99"/>
    <w:rsid w:val="00903F52"/>
    <w:rsid w:val="00904A7B"/>
    <w:rsid w:val="00905A42"/>
    <w:rsid w:val="00905C54"/>
    <w:rsid w:val="009061E4"/>
    <w:rsid w:val="009066A9"/>
    <w:rsid w:val="009067EB"/>
    <w:rsid w:val="00906927"/>
    <w:rsid w:val="00906962"/>
    <w:rsid w:val="009070B6"/>
    <w:rsid w:val="009079F3"/>
    <w:rsid w:val="00910740"/>
    <w:rsid w:val="00910A15"/>
    <w:rsid w:val="00910D56"/>
    <w:rsid w:val="0091132A"/>
    <w:rsid w:val="00911422"/>
    <w:rsid w:val="00911640"/>
    <w:rsid w:val="00912976"/>
    <w:rsid w:val="00912A30"/>
    <w:rsid w:val="00912C62"/>
    <w:rsid w:val="00914084"/>
    <w:rsid w:val="00914355"/>
    <w:rsid w:val="009155FA"/>
    <w:rsid w:val="00915E56"/>
    <w:rsid w:val="00915E81"/>
    <w:rsid w:val="009162FB"/>
    <w:rsid w:val="00916653"/>
    <w:rsid w:val="00916BB7"/>
    <w:rsid w:val="00916C51"/>
    <w:rsid w:val="00917395"/>
    <w:rsid w:val="00917F72"/>
    <w:rsid w:val="00920203"/>
    <w:rsid w:val="00920A59"/>
    <w:rsid w:val="00920B03"/>
    <w:rsid w:val="00920E19"/>
    <w:rsid w:val="00920FD0"/>
    <w:rsid w:val="0092100D"/>
    <w:rsid w:val="00921040"/>
    <w:rsid w:val="009214FB"/>
    <w:rsid w:val="00922527"/>
    <w:rsid w:val="009229D9"/>
    <w:rsid w:val="00923025"/>
    <w:rsid w:val="00923107"/>
    <w:rsid w:val="00923813"/>
    <w:rsid w:val="00924C2F"/>
    <w:rsid w:val="00924C80"/>
    <w:rsid w:val="00924CD4"/>
    <w:rsid w:val="00925030"/>
    <w:rsid w:val="0092578A"/>
    <w:rsid w:val="009261A6"/>
    <w:rsid w:val="00926DB1"/>
    <w:rsid w:val="0092767A"/>
    <w:rsid w:val="009279C7"/>
    <w:rsid w:val="00927E39"/>
    <w:rsid w:val="009305E0"/>
    <w:rsid w:val="009307D9"/>
    <w:rsid w:val="0093097A"/>
    <w:rsid w:val="00930B35"/>
    <w:rsid w:val="00930FA7"/>
    <w:rsid w:val="00931068"/>
    <w:rsid w:val="009312CF"/>
    <w:rsid w:val="00931360"/>
    <w:rsid w:val="00931708"/>
    <w:rsid w:val="00931A17"/>
    <w:rsid w:val="00931DB7"/>
    <w:rsid w:val="009327B9"/>
    <w:rsid w:val="00933515"/>
    <w:rsid w:val="00933960"/>
    <w:rsid w:val="00934480"/>
    <w:rsid w:val="00934493"/>
    <w:rsid w:val="009344C8"/>
    <w:rsid w:val="00934897"/>
    <w:rsid w:val="00935628"/>
    <w:rsid w:val="00935734"/>
    <w:rsid w:val="009358B3"/>
    <w:rsid w:val="00935A14"/>
    <w:rsid w:val="0093691E"/>
    <w:rsid w:val="00936946"/>
    <w:rsid w:val="00936B0F"/>
    <w:rsid w:val="00936D5D"/>
    <w:rsid w:val="00936ECE"/>
    <w:rsid w:val="0093733B"/>
    <w:rsid w:val="00937EFC"/>
    <w:rsid w:val="00940160"/>
    <w:rsid w:val="00940272"/>
    <w:rsid w:val="0094038F"/>
    <w:rsid w:val="00940CFF"/>
    <w:rsid w:val="00940F0F"/>
    <w:rsid w:val="0094166C"/>
    <w:rsid w:val="00941DA7"/>
    <w:rsid w:val="00942429"/>
    <w:rsid w:val="009425C8"/>
    <w:rsid w:val="0094374F"/>
    <w:rsid w:val="00943B7A"/>
    <w:rsid w:val="00944BD7"/>
    <w:rsid w:val="00945572"/>
    <w:rsid w:val="009456E5"/>
    <w:rsid w:val="00945BC9"/>
    <w:rsid w:val="00945D1B"/>
    <w:rsid w:val="00945E4B"/>
    <w:rsid w:val="009463D1"/>
    <w:rsid w:val="00946566"/>
    <w:rsid w:val="00946EDD"/>
    <w:rsid w:val="009477B8"/>
    <w:rsid w:val="00947E97"/>
    <w:rsid w:val="00951C22"/>
    <w:rsid w:val="00952825"/>
    <w:rsid w:val="00952981"/>
    <w:rsid w:val="00953C87"/>
    <w:rsid w:val="00953F28"/>
    <w:rsid w:val="009541A3"/>
    <w:rsid w:val="00954992"/>
    <w:rsid w:val="00956C3C"/>
    <w:rsid w:val="00960041"/>
    <w:rsid w:val="00960E07"/>
    <w:rsid w:val="009611E4"/>
    <w:rsid w:val="00961869"/>
    <w:rsid w:val="00961AD6"/>
    <w:rsid w:val="00961D84"/>
    <w:rsid w:val="00961E5B"/>
    <w:rsid w:val="00962227"/>
    <w:rsid w:val="00962346"/>
    <w:rsid w:val="00962478"/>
    <w:rsid w:val="009631FC"/>
    <w:rsid w:val="009637F6"/>
    <w:rsid w:val="00963E07"/>
    <w:rsid w:val="00964410"/>
    <w:rsid w:val="0096448B"/>
    <w:rsid w:val="00964857"/>
    <w:rsid w:val="009652CC"/>
    <w:rsid w:val="00965F64"/>
    <w:rsid w:val="00966EBD"/>
    <w:rsid w:val="00967118"/>
    <w:rsid w:val="00967498"/>
    <w:rsid w:val="0096752A"/>
    <w:rsid w:val="0096762D"/>
    <w:rsid w:val="00967CB4"/>
    <w:rsid w:val="00970A64"/>
    <w:rsid w:val="0097147D"/>
    <w:rsid w:val="00971C34"/>
    <w:rsid w:val="00972133"/>
    <w:rsid w:val="00972ADF"/>
    <w:rsid w:val="00972B34"/>
    <w:rsid w:val="00972CD9"/>
    <w:rsid w:val="00973457"/>
    <w:rsid w:val="009749E8"/>
    <w:rsid w:val="00975082"/>
    <w:rsid w:val="009751D6"/>
    <w:rsid w:val="00975982"/>
    <w:rsid w:val="00975D8A"/>
    <w:rsid w:val="009760A7"/>
    <w:rsid w:val="00976B14"/>
    <w:rsid w:val="009772A9"/>
    <w:rsid w:val="0097765F"/>
    <w:rsid w:val="00977BF3"/>
    <w:rsid w:val="00977ECF"/>
    <w:rsid w:val="009802BE"/>
    <w:rsid w:val="009803E3"/>
    <w:rsid w:val="009806E7"/>
    <w:rsid w:val="00980C2C"/>
    <w:rsid w:val="00980D56"/>
    <w:rsid w:val="00981085"/>
    <w:rsid w:val="009817A0"/>
    <w:rsid w:val="00981C7B"/>
    <w:rsid w:val="009828BD"/>
    <w:rsid w:val="00982B81"/>
    <w:rsid w:val="00983E11"/>
    <w:rsid w:val="00984545"/>
    <w:rsid w:val="00984570"/>
    <w:rsid w:val="00985137"/>
    <w:rsid w:val="00985335"/>
    <w:rsid w:val="00985E45"/>
    <w:rsid w:val="0098633B"/>
    <w:rsid w:val="009868E9"/>
    <w:rsid w:val="00986C43"/>
    <w:rsid w:val="009870FA"/>
    <w:rsid w:val="009871E9"/>
    <w:rsid w:val="009874A7"/>
    <w:rsid w:val="00987A83"/>
    <w:rsid w:val="00987B0F"/>
    <w:rsid w:val="0099052D"/>
    <w:rsid w:val="009913EF"/>
    <w:rsid w:val="0099179D"/>
    <w:rsid w:val="0099255F"/>
    <w:rsid w:val="0099259F"/>
    <w:rsid w:val="0099282F"/>
    <w:rsid w:val="0099286B"/>
    <w:rsid w:val="00993341"/>
    <w:rsid w:val="009941A8"/>
    <w:rsid w:val="009942A6"/>
    <w:rsid w:val="00994309"/>
    <w:rsid w:val="00994507"/>
    <w:rsid w:val="00994B06"/>
    <w:rsid w:val="00994B54"/>
    <w:rsid w:val="00994E5A"/>
    <w:rsid w:val="009959AB"/>
    <w:rsid w:val="00995C89"/>
    <w:rsid w:val="00995C99"/>
    <w:rsid w:val="00995CD9"/>
    <w:rsid w:val="00995DEB"/>
    <w:rsid w:val="0099619F"/>
    <w:rsid w:val="009964BA"/>
    <w:rsid w:val="00996CFC"/>
    <w:rsid w:val="00997314"/>
    <w:rsid w:val="0099735D"/>
    <w:rsid w:val="009979BD"/>
    <w:rsid w:val="00997EFB"/>
    <w:rsid w:val="009A0244"/>
    <w:rsid w:val="009A0360"/>
    <w:rsid w:val="009A06CA"/>
    <w:rsid w:val="009A0DE3"/>
    <w:rsid w:val="009A1B96"/>
    <w:rsid w:val="009A1CB4"/>
    <w:rsid w:val="009A1D0B"/>
    <w:rsid w:val="009A20A4"/>
    <w:rsid w:val="009A22DB"/>
    <w:rsid w:val="009A23BB"/>
    <w:rsid w:val="009A2714"/>
    <w:rsid w:val="009A384E"/>
    <w:rsid w:val="009A39F3"/>
    <w:rsid w:val="009A44B9"/>
    <w:rsid w:val="009A5168"/>
    <w:rsid w:val="009A5E1B"/>
    <w:rsid w:val="009A5E47"/>
    <w:rsid w:val="009A5F81"/>
    <w:rsid w:val="009A659A"/>
    <w:rsid w:val="009A7094"/>
    <w:rsid w:val="009B000B"/>
    <w:rsid w:val="009B04F9"/>
    <w:rsid w:val="009B106D"/>
    <w:rsid w:val="009B15C6"/>
    <w:rsid w:val="009B184F"/>
    <w:rsid w:val="009B1FF2"/>
    <w:rsid w:val="009B2593"/>
    <w:rsid w:val="009B2A17"/>
    <w:rsid w:val="009B35CB"/>
    <w:rsid w:val="009B3CD3"/>
    <w:rsid w:val="009B3F22"/>
    <w:rsid w:val="009B46FA"/>
    <w:rsid w:val="009B4B88"/>
    <w:rsid w:val="009B5894"/>
    <w:rsid w:val="009B58E3"/>
    <w:rsid w:val="009B5970"/>
    <w:rsid w:val="009B5E62"/>
    <w:rsid w:val="009B5FC1"/>
    <w:rsid w:val="009B7555"/>
    <w:rsid w:val="009B759E"/>
    <w:rsid w:val="009B7B9E"/>
    <w:rsid w:val="009C11E8"/>
    <w:rsid w:val="009C17E2"/>
    <w:rsid w:val="009C1D48"/>
    <w:rsid w:val="009C20C9"/>
    <w:rsid w:val="009C2A58"/>
    <w:rsid w:val="009C2A5A"/>
    <w:rsid w:val="009C33CC"/>
    <w:rsid w:val="009C3C40"/>
    <w:rsid w:val="009C40E2"/>
    <w:rsid w:val="009C443F"/>
    <w:rsid w:val="009C4B50"/>
    <w:rsid w:val="009C4E40"/>
    <w:rsid w:val="009C4E8E"/>
    <w:rsid w:val="009C503C"/>
    <w:rsid w:val="009C59A4"/>
    <w:rsid w:val="009C5FAD"/>
    <w:rsid w:val="009C61C7"/>
    <w:rsid w:val="009C6292"/>
    <w:rsid w:val="009C6855"/>
    <w:rsid w:val="009C68BB"/>
    <w:rsid w:val="009C6F7A"/>
    <w:rsid w:val="009C7737"/>
    <w:rsid w:val="009D07D1"/>
    <w:rsid w:val="009D0FA4"/>
    <w:rsid w:val="009D1673"/>
    <w:rsid w:val="009D1D7B"/>
    <w:rsid w:val="009D2547"/>
    <w:rsid w:val="009D291D"/>
    <w:rsid w:val="009D2A08"/>
    <w:rsid w:val="009D2ED3"/>
    <w:rsid w:val="009D3261"/>
    <w:rsid w:val="009D3496"/>
    <w:rsid w:val="009D3DEB"/>
    <w:rsid w:val="009D416D"/>
    <w:rsid w:val="009D4F15"/>
    <w:rsid w:val="009D5484"/>
    <w:rsid w:val="009D5530"/>
    <w:rsid w:val="009D6DFF"/>
    <w:rsid w:val="009D6EAB"/>
    <w:rsid w:val="009D73F8"/>
    <w:rsid w:val="009D760E"/>
    <w:rsid w:val="009D7A40"/>
    <w:rsid w:val="009D7A8B"/>
    <w:rsid w:val="009D7BD9"/>
    <w:rsid w:val="009E0706"/>
    <w:rsid w:val="009E0E04"/>
    <w:rsid w:val="009E0F36"/>
    <w:rsid w:val="009E13C7"/>
    <w:rsid w:val="009E1AF1"/>
    <w:rsid w:val="009E3B19"/>
    <w:rsid w:val="009E409F"/>
    <w:rsid w:val="009E40D7"/>
    <w:rsid w:val="009E40F8"/>
    <w:rsid w:val="009E4131"/>
    <w:rsid w:val="009E41D6"/>
    <w:rsid w:val="009E41FF"/>
    <w:rsid w:val="009E5101"/>
    <w:rsid w:val="009E564B"/>
    <w:rsid w:val="009E5FC6"/>
    <w:rsid w:val="009E6287"/>
    <w:rsid w:val="009E71D5"/>
    <w:rsid w:val="009E7FF8"/>
    <w:rsid w:val="009F028E"/>
    <w:rsid w:val="009F05B3"/>
    <w:rsid w:val="009F0A34"/>
    <w:rsid w:val="009F0FE6"/>
    <w:rsid w:val="009F19E0"/>
    <w:rsid w:val="009F25ED"/>
    <w:rsid w:val="009F263E"/>
    <w:rsid w:val="009F281D"/>
    <w:rsid w:val="009F2BBC"/>
    <w:rsid w:val="009F2C37"/>
    <w:rsid w:val="009F2DE4"/>
    <w:rsid w:val="009F3C32"/>
    <w:rsid w:val="009F3DD5"/>
    <w:rsid w:val="009F48C1"/>
    <w:rsid w:val="009F48D8"/>
    <w:rsid w:val="009F495A"/>
    <w:rsid w:val="009F4D39"/>
    <w:rsid w:val="009F50DA"/>
    <w:rsid w:val="009F6BC0"/>
    <w:rsid w:val="009F6C36"/>
    <w:rsid w:val="009F70AA"/>
    <w:rsid w:val="009F75F2"/>
    <w:rsid w:val="009F771D"/>
    <w:rsid w:val="009F7A05"/>
    <w:rsid w:val="00A000E0"/>
    <w:rsid w:val="00A0093D"/>
    <w:rsid w:val="00A00B3E"/>
    <w:rsid w:val="00A00DAD"/>
    <w:rsid w:val="00A01747"/>
    <w:rsid w:val="00A01A9D"/>
    <w:rsid w:val="00A0237B"/>
    <w:rsid w:val="00A02B5D"/>
    <w:rsid w:val="00A02F9A"/>
    <w:rsid w:val="00A03014"/>
    <w:rsid w:val="00A043FB"/>
    <w:rsid w:val="00A044BA"/>
    <w:rsid w:val="00A04830"/>
    <w:rsid w:val="00A053EB"/>
    <w:rsid w:val="00A0571A"/>
    <w:rsid w:val="00A05C15"/>
    <w:rsid w:val="00A0659C"/>
    <w:rsid w:val="00A06E8A"/>
    <w:rsid w:val="00A07249"/>
    <w:rsid w:val="00A076CB"/>
    <w:rsid w:val="00A07897"/>
    <w:rsid w:val="00A10544"/>
    <w:rsid w:val="00A10712"/>
    <w:rsid w:val="00A111A4"/>
    <w:rsid w:val="00A11356"/>
    <w:rsid w:val="00A11A7A"/>
    <w:rsid w:val="00A12A3A"/>
    <w:rsid w:val="00A12FB0"/>
    <w:rsid w:val="00A13991"/>
    <w:rsid w:val="00A14956"/>
    <w:rsid w:val="00A1545D"/>
    <w:rsid w:val="00A1598E"/>
    <w:rsid w:val="00A15CF4"/>
    <w:rsid w:val="00A15D3D"/>
    <w:rsid w:val="00A1638B"/>
    <w:rsid w:val="00A1786E"/>
    <w:rsid w:val="00A17DA8"/>
    <w:rsid w:val="00A20A7F"/>
    <w:rsid w:val="00A215FA"/>
    <w:rsid w:val="00A220C9"/>
    <w:rsid w:val="00A224F7"/>
    <w:rsid w:val="00A22986"/>
    <w:rsid w:val="00A236E3"/>
    <w:rsid w:val="00A244F8"/>
    <w:rsid w:val="00A249BF"/>
    <w:rsid w:val="00A24C3B"/>
    <w:rsid w:val="00A2514F"/>
    <w:rsid w:val="00A253B4"/>
    <w:rsid w:val="00A25AB2"/>
    <w:rsid w:val="00A262BE"/>
    <w:rsid w:val="00A31AC8"/>
    <w:rsid w:val="00A31B0E"/>
    <w:rsid w:val="00A324B7"/>
    <w:rsid w:val="00A325F8"/>
    <w:rsid w:val="00A327AB"/>
    <w:rsid w:val="00A32806"/>
    <w:rsid w:val="00A33215"/>
    <w:rsid w:val="00A33EBD"/>
    <w:rsid w:val="00A34433"/>
    <w:rsid w:val="00A3454C"/>
    <w:rsid w:val="00A3503B"/>
    <w:rsid w:val="00A351BB"/>
    <w:rsid w:val="00A351DB"/>
    <w:rsid w:val="00A35608"/>
    <w:rsid w:val="00A358ED"/>
    <w:rsid w:val="00A35E76"/>
    <w:rsid w:val="00A374CC"/>
    <w:rsid w:val="00A3763A"/>
    <w:rsid w:val="00A377B5"/>
    <w:rsid w:val="00A40217"/>
    <w:rsid w:val="00A40A8D"/>
    <w:rsid w:val="00A40C4B"/>
    <w:rsid w:val="00A4147A"/>
    <w:rsid w:val="00A41BA4"/>
    <w:rsid w:val="00A42003"/>
    <w:rsid w:val="00A4218B"/>
    <w:rsid w:val="00A42D98"/>
    <w:rsid w:val="00A43635"/>
    <w:rsid w:val="00A436EA"/>
    <w:rsid w:val="00A436EB"/>
    <w:rsid w:val="00A437E8"/>
    <w:rsid w:val="00A43907"/>
    <w:rsid w:val="00A43A05"/>
    <w:rsid w:val="00A4594A"/>
    <w:rsid w:val="00A45CFF"/>
    <w:rsid w:val="00A467F0"/>
    <w:rsid w:val="00A46FF8"/>
    <w:rsid w:val="00A502B4"/>
    <w:rsid w:val="00A50306"/>
    <w:rsid w:val="00A50339"/>
    <w:rsid w:val="00A51279"/>
    <w:rsid w:val="00A519E1"/>
    <w:rsid w:val="00A51C4C"/>
    <w:rsid w:val="00A51D12"/>
    <w:rsid w:val="00A525E3"/>
    <w:rsid w:val="00A52C7E"/>
    <w:rsid w:val="00A52EAF"/>
    <w:rsid w:val="00A5319E"/>
    <w:rsid w:val="00A532AE"/>
    <w:rsid w:val="00A5356D"/>
    <w:rsid w:val="00A53894"/>
    <w:rsid w:val="00A53FC6"/>
    <w:rsid w:val="00A54601"/>
    <w:rsid w:val="00A54A1A"/>
    <w:rsid w:val="00A54B04"/>
    <w:rsid w:val="00A54FBB"/>
    <w:rsid w:val="00A555B5"/>
    <w:rsid w:val="00A55715"/>
    <w:rsid w:val="00A557B1"/>
    <w:rsid w:val="00A561B4"/>
    <w:rsid w:val="00A56BC4"/>
    <w:rsid w:val="00A57463"/>
    <w:rsid w:val="00A5798F"/>
    <w:rsid w:val="00A60600"/>
    <w:rsid w:val="00A60B8B"/>
    <w:rsid w:val="00A61DA7"/>
    <w:rsid w:val="00A62456"/>
    <w:rsid w:val="00A624DF"/>
    <w:rsid w:val="00A628E2"/>
    <w:rsid w:val="00A6310D"/>
    <w:rsid w:val="00A63853"/>
    <w:rsid w:val="00A6424C"/>
    <w:rsid w:val="00A6427C"/>
    <w:rsid w:val="00A644A6"/>
    <w:rsid w:val="00A64884"/>
    <w:rsid w:val="00A657DE"/>
    <w:rsid w:val="00A65FB9"/>
    <w:rsid w:val="00A65FDC"/>
    <w:rsid w:val="00A667EE"/>
    <w:rsid w:val="00A66A5F"/>
    <w:rsid w:val="00A66D02"/>
    <w:rsid w:val="00A66DEB"/>
    <w:rsid w:val="00A672AE"/>
    <w:rsid w:val="00A707DA"/>
    <w:rsid w:val="00A7086B"/>
    <w:rsid w:val="00A71657"/>
    <w:rsid w:val="00A71A5F"/>
    <w:rsid w:val="00A71EBD"/>
    <w:rsid w:val="00A71F5B"/>
    <w:rsid w:val="00A721A7"/>
    <w:rsid w:val="00A7223B"/>
    <w:rsid w:val="00A724E6"/>
    <w:rsid w:val="00A72A11"/>
    <w:rsid w:val="00A72E84"/>
    <w:rsid w:val="00A73109"/>
    <w:rsid w:val="00A743A1"/>
    <w:rsid w:val="00A74AF1"/>
    <w:rsid w:val="00A74CDC"/>
    <w:rsid w:val="00A751E3"/>
    <w:rsid w:val="00A7565D"/>
    <w:rsid w:val="00A75845"/>
    <w:rsid w:val="00A763A0"/>
    <w:rsid w:val="00A76435"/>
    <w:rsid w:val="00A76857"/>
    <w:rsid w:val="00A77ACB"/>
    <w:rsid w:val="00A77BBD"/>
    <w:rsid w:val="00A77EE2"/>
    <w:rsid w:val="00A8034A"/>
    <w:rsid w:val="00A817D2"/>
    <w:rsid w:val="00A828CC"/>
    <w:rsid w:val="00A82BC0"/>
    <w:rsid w:val="00A8311F"/>
    <w:rsid w:val="00A83590"/>
    <w:rsid w:val="00A8394B"/>
    <w:rsid w:val="00A83B0D"/>
    <w:rsid w:val="00A83D71"/>
    <w:rsid w:val="00A84025"/>
    <w:rsid w:val="00A842E1"/>
    <w:rsid w:val="00A8459B"/>
    <w:rsid w:val="00A8473E"/>
    <w:rsid w:val="00A849B9"/>
    <w:rsid w:val="00A84C3E"/>
    <w:rsid w:val="00A84DD1"/>
    <w:rsid w:val="00A850E1"/>
    <w:rsid w:val="00A85432"/>
    <w:rsid w:val="00A85516"/>
    <w:rsid w:val="00A8586E"/>
    <w:rsid w:val="00A87222"/>
    <w:rsid w:val="00A875E5"/>
    <w:rsid w:val="00A87C59"/>
    <w:rsid w:val="00A87C78"/>
    <w:rsid w:val="00A87F1C"/>
    <w:rsid w:val="00A90545"/>
    <w:rsid w:val="00A90EF5"/>
    <w:rsid w:val="00A916B5"/>
    <w:rsid w:val="00A91CFD"/>
    <w:rsid w:val="00A92943"/>
    <w:rsid w:val="00A93944"/>
    <w:rsid w:val="00A93B99"/>
    <w:rsid w:val="00A9447A"/>
    <w:rsid w:val="00A947FA"/>
    <w:rsid w:val="00A94D04"/>
    <w:rsid w:val="00A95030"/>
    <w:rsid w:val="00A95275"/>
    <w:rsid w:val="00A953D2"/>
    <w:rsid w:val="00A958A1"/>
    <w:rsid w:val="00A9615D"/>
    <w:rsid w:val="00A964F7"/>
    <w:rsid w:val="00AA0E96"/>
    <w:rsid w:val="00AA11B2"/>
    <w:rsid w:val="00AA1BE9"/>
    <w:rsid w:val="00AA1C59"/>
    <w:rsid w:val="00AA233A"/>
    <w:rsid w:val="00AA3DB4"/>
    <w:rsid w:val="00AA3E02"/>
    <w:rsid w:val="00AA41B5"/>
    <w:rsid w:val="00AA41C8"/>
    <w:rsid w:val="00AA5CB4"/>
    <w:rsid w:val="00AA5F0E"/>
    <w:rsid w:val="00AA605B"/>
    <w:rsid w:val="00AA6525"/>
    <w:rsid w:val="00AA7329"/>
    <w:rsid w:val="00AA7617"/>
    <w:rsid w:val="00AA7B6D"/>
    <w:rsid w:val="00AA7BF7"/>
    <w:rsid w:val="00AA7ED4"/>
    <w:rsid w:val="00AB0394"/>
    <w:rsid w:val="00AB1C89"/>
    <w:rsid w:val="00AB2E35"/>
    <w:rsid w:val="00AB30C6"/>
    <w:rsid w:val="00AB3C00"/>
    <w:rsid w:val="00AB4664"/>
    <w:rsid w:val="00AB49C6"/>
    <w:rsid w:val="00AB4C7B"/>
    <w:rsid w:val="00AB5E59"/>
    <w:rsid w:val="00AB7375"/>
    <w:rsid w:val="00AB7637"/>
    <w:rsid w:val="00AB7959"/>
    <w:rsid w:val="00AC07C6"/>
    <w:rsid w:val="00AC0B67"/>
    <w:rsid w:val="00AC1705"/>
    <w:rsid w:val="00AC21DF"/>
    <w:rsid w:val="00AC275A"/>
    <w:rsid w:val="00AC295A"/>
    <w:rsid w:val="00AC2B0F"/>
    <w:rsid w:val="00AC2E83"/>
    <w:rsid w:val="00AC359D"/>
    <w:rsid w:val="00AC421C"/>
    <w:rsid w:val="00AC42B8"/>
    <w:rsid w:val="00AC4590"/>
    <w:rsid w:val="00AC496D"/>
    <w:rsid w:val="00AC4A8F"/>
    <w:rsid w:val="00AC4B89"/>
    <w:rsid w:val="00AC4F92"/>
    <w:rsid w:val="00AC53A0"/>
    <w:rsid w:val="00AC59E3"/>
    <w:rsid w:val="00AC5EB4"/>
    <w:rsid w:val="00AC6649"/>
    <w:rsid w:val="00AC6BC3"/>
    <w:rsid w:val="00AC72A8"/>
    <w:rsid w:val="00AC73C2"/>
    <w:rsid w:val="00AC7E31"/>
    <w:rsid w:val="00AD013A"/>
    <w:rsid w:val="00AD02E9"/>
    <w:rsid w:val="00AD0BCB"/>
    <w:rsid w:val="00AD0C1D"/>
    <w:rsid w:val="00AD0DC4"/>
    <w:rsid w:val="00AD1894"/>
    <w:rsid w:val="00AD1A47"/>
    <w:rsid w:val="00AD1B4D"/>
    <w:rsid w:val="00AD2818"/>
    <w:rsid w:val="00AD2910"/>
    <w:rsid w:val="00AD29CC"/>
    <w:rsid w:val="00AD2E5D"/>
    <w:rsid w:val="00AD3209"/>
    <w:rsid w:val="00AD3613"/>
    <w:rsid w:val="00AD3924"/>
    <w:rsid w:val="00AD4393"/>
    <w:rsid w:val="00AD4947"/>
    <w:rsid w:val="00AD5B30"/>
    <w:rsid w:val="00AD5CCA"/>
    <w:rsid w:val="00AD64D0"/>
    <w:rsid w:val="00AD6912"/>
    <w:rsid w:val="00AD712B"/>
    <w:rsid w:val="00AD7C63"/>
    <w:rsid w:val="00AD7E79"/>
    <w:rsid w:val="00AE00BE"/>
    <w:rsid w:val="00AE02F5"/>
    <w:rsid w:val="00AE0AE5"/>
    <w:rsid w:val="00AE0F31"/>
    <w:rsid w:val="00AE24BB"/>
    <w:rsid w:val="00AE2CEE"/>
    <w:rsid w:val="00AE2D4C"/>
    <w:rsid w:val="00AE31A0"/>
    <w:rsid w:val="00AE3558"/>
    <w:rsid w:val="00AE362D"/>
    <w:rsid w:val="00AE3C55"/>
    <w:rsid w:val="00AE41B5"/>
    <w:rsid w:val="00AE45C8"/>
    <w:rsid w:val="00AE4B07"/>
    <w:rsid w:val="00AE57F6"/>
    <w:rsid w:val="00AE6907"/>
    <w:rsid w:val="00AE775A"/>
    <w:rsid w:val="00AE77A6"/>
    <w:rsid w:val="00AE7988"/>
    <w:rsid w:val="00AE7DFC"/>
    <w:rsid w:val="00AF0094"/>
    <w:rsid w:val="00AF09BB"/>
    <w:rsid w:val="00AF0AE2"/>
    <w:rsid w:val="00AF0CF8"/>
    <w:rsid w:val="00AF10CF"/>
    <w:rsid w:val="00AF2467"/>
    <w:rsid w:val="00AF2A68"/>
    <w:rsid w:val="00AF2A7F"/>
    <w:rsid w:val="00AF30FD"/>
    <w:rsid w:val="00AF347C"/>
    <w:rsid w:val="00AF3D6A"/>
    <w:rsid w:val="00AF408A"/>
    <w:rsid w:val="00AF441B"/>
    <w:rsid w:val="00AF453C"/>
    <w:rsid w:val="00AF589A"/>
    <w:rsid w:val="00AF6772"/>
    <w:rsid w:val="00AF72DC"/>
    <w:rsid w:val="00B001B7"/>
    <w:rsid w:val="00B007D7"/>
    <w:rsid w:val="00B029AB"/>
    <w:rsid w:val="00B032A4"/>
    <w:rsid w:val="00B03788"/>
    <w:rsid w:val="00B03DB7"/>
    <w:rsid w:val="00B03F16"/>
    <w:rsid w:val="00B03F2F"/>
    <w:rsid w:val="00B04592"/>
    <w:rsid w:val="00B04D44"/>
    <w:rsid w:val="00B04DF3"/>
    <w:rsid w:val="00B05E45"/>
    <w:rsid w:val="00B05F26"/>
    <w:rsid w:val="00B061D1"/>
    <w:rsid w:val="00B07DDD"/>
    <w:rsid w:val="00B10389"/>
    <w:rsid w:val="00B10752"/>
    <w:rsid w:val="00B10780"/>
    <w:rsid w:val="00B10DA1"/>
    <w:rsid w:val="00B11323"/>
    <w:rsid w:val="00B114B2"/>
    <w:rsid w:val="00B11927"/>
    <w:rsid w:val="00B11D53"/>
    <w:rsid w:val="00B12263"/>
    <w:rsid w:val="00B12625"/>
    <w:rsid w:val="00B12962"/>
    <w:rsid w:val="00B136A7"/>
    <w:rsid w:val="00B13EEF"/>
    <w:rsid w:val="00B14648"/>
    <w:rsid w:val="00B147B1"/>
    <w:rsid w:val="00B14E5B"/>
    <w:rsid w:val="00B154CB"/>
    <w:rsid w:val="00B15AC3"/>
    <w:rsid w:val="00B15D50"/>
    <w:rsid w:val="00B15DF6"/>
    <w:rsid w:val="00B16A01"/>
    <w:rsid w:val="00B16F26"/>
    <w:rsid w:val="00B172BB"/>
    <w:rsid w:val="00B17CC1"/>
    <w:rsid w:val="00B202E3"/>
    <w:rsid w:val="00B211C8"/>
    <w:rsid w:val="00B211FE"/>
    <w:rsid w:val="00B21CAF"/>
    <w:rsid w:val="00B22770"/>
    <w:rsid w:val="00B23D9A"/>
    <w:rsid w:val="00B23EE7"/>
    <w:rsid w:val="00B2461D"/>
    <w:rsid w:val="00B24D0E"/>
    <w:rsid w:val="00B2522C"/>
    <w:rsid w:val="00B25245"/>
    <w:rsid w:val="00B260D3"/>
    <w:rsid w:val="00B262EC"/>
    <w:rsid w:val="00B26678"/>
    <w:rsid w:val="00B26A2B"/>
    <w:rsid w:val="00B26BE0"/>
    <w:rsid w:val="00B26CE9"/>
    <w:rsid w:val="00B27345"/>
    <w:rsid w:val="00B27829"/>
    <w:rsid w:val="00B278DB"/>
    <w:rsid w:val="00B27BE5"/>
    <w:rsid w:val="00B305DD"/>
    <w:rsid w:val="00B3063F"/>
    <w:rsid w:val="00B313A6"/>
    <w:rsid w:val="00B318A0"/>
    <w:rsid w:val="00B31CB2"/>
    <w:rsid w:val="00B31F01"/>
    <w:rsid w:val="00B325E7"/>
    <w:rsid w:val="00B32834"/>
    <w:rsid w:val="00B3283D"/>
    <w:rsid w:val="00B3290F"/>
    <w:rsid w:val="00B329EA"/>
    <w:rsid w:val="00B32DC5"/>
    <w:rsid w:val="00B333D4"/>
    <w:rsid w:val="00B339E3"/>
    <w:rsid w:val="00B33CE1"/>
    <w:rsid w:val="00B3433E"/>
    <w:rsid w:val="00B34524"/>
    <w:rsid w:val="00B34AA3"/>
    <w:rsid w:val="00B34DB3"/>
    <w:rsid w:val="00B362A8"/>
    <w:rsid w:val="00B40905"/>
    <w:rsid w:val="00B4127D"/>
    <w:rsid w:val="00B41764"/>
    <w:rsid w:val="00B42A78"/>
    <w:rsid w:val="00B4499B"/>
    <w:rsid w:val="00B449A9"/>
    <w:rsid w:val="00B450DD"/>
    <w:rsid w:val="00B45C41"/>
    <w:rsid w:val="00B45E56"/>
    <w:rsid w:val="00B45F73"/>
    <w:rsid w:val="00B467BA"/>
    <w:rsid w:val="00B46CDB"/>
    <w:rsid w:val="00B4709A"/>
    <w:rsid w:val="00B473EF"/>
    <w:rsid w:val="00B47659"/>
    <w:rsid w:val="00B47837"/>
    <w:rsid w:val="00B47A4C"/>
    <w:rsid w:val="00B47EA5"/>
    <w:rsid w:val="00B509FB"/>
    <w:rsid w:val="00B50EBE"/>
    <w:rsid w:val="00B50FD6"/>
    <w:rsid w:val="00B51C27"/>
    <w:rsid w:val="00B527D4"/>
    <w:rsid w:val="00B52A81"/>
    <w:rsid w:val="00B535A0"/>
    <w:rsid w:val="00B53D15"/>
    <w:rsid w:val="00B53ED7"/>
    <w:rsid w:val="00B542FB"/>
    <w:rsid w:val="00B54D7C"/>
    <w:rsid w:val="00B54EF2"/>
    <w:rsid w:val="00B55017"/>
    <w:rsid w:val="00B5530B"/>
    <w:rsid w:val="00B561BC"/>
    <w:rsid w:val="00B56BD8"/>
    <w:rsid w:val="00B56EC8"/>
    <w:rsid w:val="00B56FB9"/>
    <w:rsid w:val="00B57461"/>
    <w:rsid w:val="00B57CE6"/>
    <w:rsid w:val="00B57F67"/>
    <w:rsid w:val="00B60631"/>
    <w:rsid w:val="00B60673"/>
    <w:rsid w:val="00B617C6"/>
    <w:rsid w:val="00B62573"/>
    <w:rsid w:val="00B6259E"/>
    <w:rsid w:val="00B62739"/>
    <w:rsid w:val="00B63069"/>
    <w:rsid w:val="00B6341E"/>
    <w:rsid w:val="00B63547"/>
    <w:rsid w:val="00B638C0"/>
    <w:rsid w:val="00B63F91"/>
    <w:rsid w:val="00B65159"/>
    <w:rsid w:val="00B65176"/>
    <w:rsid w:val="00B6584B"/>
    <w:rsid w:val="00B658D9"/>
    <w:rsid w:val="00B65BC1"/>
    <w:rsid w:val="00B65CAE"/>
    <w:rsid w:val="00B66A89"/>
    <w:rsid w:val="00B70390"/>
    <w:rsid w:val="00B70761"/>
    <w:rsid w:val="00B70896"/>
    <w:rsid w:val="00B708B2"/>
    <w:rsid w:val="00B70C06"/>
    <w:rsid w:val="00B71A6E"/>
    <w:rsid w:val="00B71E57"/>
    <w:rsid w:val="00B71EE5"/>
    <w:rsid w:val="00B72107"/>
    <w:rsid w:val="00B7271A"/>
    <w:rsid w:val="00B73197"/>
    <w:rsid w:val="00B7339F"/>
    <w:rsid w:val="00B737C9"/>
    <w:rsid w:val="00B738DF"/>
    <w:rsid w:val="00B7545A"/>
    <w:rsid w:val="00B75E30"/>
    <w:rsid w:val="00B76BE2"/>
    <w:rsid w:val="00B76DC6"/>
    <w:rsid w:val="00B76F40"/>
    <w:rsid w:val="00B778C5"/>
    <w:rsid w:val="00B806C6"/>
    <w:rsid w:val="00B806FE"/>
    <w:rsid w:val="00B8090B"/>
    <w:rsid w:val="00B80D6D"/>
    <w:rsid w:val="00B81476"/>
    <w:rsid w:val="00B81A75"/>
    <w:rsid w:val="00B8251A"/>
    <w:rsid w:val="00B833B8"/>
    <w:rsid w:val="00B83A56"/>
    <w:rsid w:val="00B83DDA"/>
    <w:rsid w:val="00B84412"/>
    <w:rsid w:val="00B84583"/>
    <w:rsid w:val="00B85C9B"/>
    <w:rsid w:val="00B85DE0"/>
    <w:rsid w:val="00B86442"/>
    <w:rsid w:val="00B86638"/>
    <w:rsid w:val="00B86A29"/>
    <w:rsid w:val="00B873F3"/>
    <w:rsid w:val="00B8744F"/>
    <w:rsid w:val="00B87CCD"/>
    <w:rsid w:val="00B90E76"/>
    <w:rsid w:val="00B91084"/>
    <w:rsid w:val="00B91E81"/>
    <w:rsid w:val="00B92146"/>
    <w:rsid w:val="00B92300"/>
    <w:rsid w:val="00B92315"/>
    <w:rsid w:val="00B92756"/>
    <w:rsid w:val="00B92AE8"/>
    <w:rsid w:val="00B92B86"/>
    <w:rsid w:val="00B9419B"/>
    <w:rsid w:val="00B94209"/>
    <w:rsid w:val="00B94B71"/>
    <w:rsid w:val="00B95892"/>
    <w:rsid w:val="00B959A1"/>
    <w:rsid w:val="00B960D3"/>
    <w:rsid w:val="00B960F8"/>
    <w:rsid w:val="00B96383"/>
    <w:rsid w:val="00B96AF4"/>
    <w:rsid w:val="00B97138"/>
    <w:rsid w:val="00BA0252"/>
    <w:rsid w:val="00BA0597"/>
    <w:rsid w:val="00BA0DC3"/>
    <w:rsid w:val="00BA0F74"/>
    <w:rsid w:val="00BA1794"/>
    <w:rsid w:val="00BA201D"/>
    <w:rsid w:val="00BA27B6"/>
    <w:rsid w:val="00BA2E62"/>
    <w:rsid w:val="00BA302F"/>
    <w:rsid w:val="00BA3742"/>
    <w:rsid w:val="00BA38AD"/>
    <w:rsid w:val="00BA3F4C"/>
    <w:rsid w:val="00BA4903"/>
    <w:rsid w:val="00BA4F8B"/>
    <w:rsid w:val="00BA52FD"/>
    <w:rsid w:val="00BA55CA"/>
    <w:rsid w:val="00BA63AC"/>
    <w:rsid w:val="00BA7144"/>
    <w:rsid w:val="00BA7282"/>
    <w:rsid w:val="00BA738B"/>
    <w:rsid w:val="00BA7791"/>
    <w:rsid w:val="00BA7853"/>
    <w:rsid w:val="00BA7FE0"/>
    <w:rsid w:val="00BB014B"/>
    <w:rsid w:val="00BB058E"/>
    <w:rsid w:val="00BB05C6"/>
    <w:rsid w:val="00BB0979"/>
    <w:rsid w:val="00BB11C1"/>
    <w:rsid w:val="00BB248C"/>
    <w:rsid w:val="00BB2C31"/>
    <w:rsid w:val="00BB33B1"/>
    <w:rsid w:val="00BB34AC"/>
    <w:rsid w:val="00BB35D7"/>
    <w:rsid w:val="00BB3709"/>
    <w:rsid w:val="00BB3A64"/>
    <w:rsid w:val="00BB4934"/>
    <w:rsid w:val="00BB5807"/>
    <w:rsid w:val="00BB5B29"/>
    <w:rsid w:val="00BB5BC8"/>
    <w:rsid w:val="00BB61BE"/>
    <w:rsid w:val="00BB6DF0"/>
    <w:rsid w:val="00BB702F"/>
    <w:rsid w:val="00BB7198"/>
    <w:rsid w:val="00BB7294"/>
    <w:rsid w:val="00BB7BFF"/>
    <w:rsid w:val="00BC15A2"/>
    <w:rsid w:val="00BC175A"/>
    <w:rsid w:val="00BC1B5B"/>
    <w:rsid w:val="00BC26D6"/>
    <w:rsid w:val="00BC32F7"/>
    <w:rsid w:val="00BC396C"/>
    <w:rsid w:val="00BC41E1"/>
    <w:rsid w:val="00BC4456"/>
    <w:rsid w:val="00BC51AF"/>
    <w:rsid w:val="00BC6A95"/>
    <w:rsid w:val="00BC74F0"/>
    <w:rsid w:val="00BC7778"/>
    <w:rsid w:val="00BC7C5F"/>
    <w:rsid w:val="00BD0522"/>
    <w:rsid w:val="00BD0F91"/>
    <w:rsid w:val="00BD111B"/>
    <w:rsid w:val="00BD1482"/>
    <w:rsid w:val="00BD1851"/>
    <w:rsid w:val="00BD216E"/>
    <w:rsid w:val="00BD2698"/>
    <w:rsid w:val="00BD32F2"/>
    <w:rsid w:val="00BD3DC1"/>
    <w:rsid w:val="00BD4C59"/>
    <w:rsid w:val="00BD538F"/>
    <w:rsid w:val="00BD58B4"/>
    <w:rsid w:val="00BD6DB4"/>
    <w:rsid w:val="00BD6E49"/>
    <w:rsid w:val="00BD73BE"/>
    <w:rsid w:val="00BD7E10"/>
    <w:rsid w:val="00BE017F"/>
    <w:rsid w:val="00BE0B57"/>
    <w:rsid w:val="00BE0D9E"/>
    <w:rsid w:val="00BE10DC"/>
    <w:rsid w:val="00BE1524"/>
    <w:rsid w:val="00BE1E0B"/>
    <w:rsid w:val="00BE1F0B"/>
    <w:rsid w:val="00BE23BB"/>
    <w:rsid w:val="00BE2787"/>
    <w:rsid w:val="00BE2B6E"/>
    <w:rsid w:val="00BE2CA4"/>
    <w:rsid w:val="00BE3067"/>
    <w:rsid w:val="00BE3176"/>
    <w:rsid w:val="00BE36B6"/>
    <w:rsid w:val="00BE3BA4"/>
    <w:rsid w:val="00BE48A4"/>
    <w:rsid w:val="00BE5057"/>
    <w:rsid w:val="00BE51C7"/>
    <w:rsid w:val="00BE5264"/>
    <w:rsid w:val="00BE541B"/>
    <w:rsid w:val="00BE55DC"/>
    <w:rsid w:val="00BE566F"/>
    <w:rsid w:val="00BE7CED"/>
    <w:rsid w:val="00BF00AE"/>
    <w:rsid w:val="00BF0137"/>
    <w:rsid w:val="00BF01BF"/>
    <w:rsid w:val="00BF0388"/>
    <w:rsid w:val="00BF0EAD"/>
    <w:rsid w:val="00BF17D0"/>
    <w:rsid w:val="00BF2AE8"/>
    <w:rsid w:val="00BF42D3"/>
    <w:rsid w:val="00BF441B"/>
    <w:rsid w:val="00BF4C7B"/>
    <w:rsid w:val="00BF5C87"/>
    <w:rsid w:val="00BF5EDD"/>
    <w:rsid w:val="00BF64C4"/>
    <w:rsid w:val="00BF6623"/>
    <w:rsid w:val="00BF6757"/>
    <w:rsid w:val="00C000DF"/>
    <w:rsid w:val="00C006D8"/>
    <w:rsid w:val="00C00E0D"/>
    <w:rsid w:val="00C0132E"/>
    <w:rsid w:val="00C01569"/>
    <w:rsid w:val="00C01744"/>
    <w:rsid w:val="00C01B00"/>
    <w:rsid w:val="00C01C26"/>
    <w:rsid w:val="00C01DBD"/>
    <w:rsid w:val="00C02B7B"/>
    <w:rsid w:val="00C02DA3"/>
    <w:rsid w:val="00C0317D"/>
    <w:rsid w:val="00C03676"/>
    <w:rsid w:val="00C0377C"/>
    <w:rsid w:val="00C038F1"/>
    <w:rsid w:val="00C039F0"/>
    <w:rsid w:val="00C04308"/>
    <w:rsid w:val="00C0550B"/>
    <w:rsid w:val="00C05CBC"/>
    <w:rsid w:val="00C0728C"/>
    <w:rsid w:val="00C07F0B"/>
    <w:rsid w:val="00C10918"/>
    <w:rsid w:val="00C10FCE"/>
    <w:rsid w:val="00C117F7"/>
    <w:rsid w:val="00C11949"/>
    <w:rsid w:val="00C11A73"/>
    <w:rsid w:val="00C12387"/>
    <w:rsid w:val="00C12738"/>
    <w:rsid w:val="00C1383D"/>
    <w:rsid w:val="00C13B19"/>
    <w:rsid w:val="00C14AAD"/>
    <w:rsid w:val="00C14DD7"/>
    <w:rsid w:val="00C14E89"/>
    <w:rsid w:val="00C1545F"/>
    <w:rsid w:val="00C15514"/>
    <w:rsid w:val="00C157D5"/>
    <w:rsid w:val="00C15D47"/>
    <w:rsid w:val="00C163C8"/>
    <w:rsid w:val="00C167C3"/>
    <w:rsid w:val="00C1725E"/>
    <w:rsid w:val="00C179E3"/>
    <w:rsid w:val="00C21358"/>
    <w:rsid w:val="00C215FD"/>
    <w:rsid w:val="00C223C4"/>
    <w:rsid w:val="00C22467"/>
    <w:rsid w:val="00C22C67"/>
    <w:rsid w:val="00C22DA5"/>
    <w:rsid w:val="00C22F7F"/>
    <w:rsid w:val="00C23F2D"/>
    <w:rsid w:val="00C246BA"/>
    <w:rsid w:val="00C2579E"/>
    <w:rsid w:val="00C25AC9"/>
    <w:rsid w:val="00C265FE"/>
    <w:rsid w:val="00C266A2"/>
    <w:rsid w:val="00C2738D"/>
    <w:rsid w:val="00C276BD"/>
    <w:rsid w:val="00C278FE"/>
    <w:rsid w:val="00C301E7"/>
    <w:rsid w:val="00C30650"/>
    <w:rsid w:val="00C30BEC"/>
    <w:rsid w:val="00C30C69"/>
    <w:rsid w:val="00C30F74"/>
    <w:rsid w:val="00C312F8"/>
    <w:rsid w:val="00C31467"/>
    <w:rsid w:val="00C31545"/>
    <w:rsid w:val="00C31B09"/>
    <w:rsid w:val="00C31C54"/>
    <w:rsid w:val="00C324AB"/>
    <w:rsid w:val="00C32779"/>
    <w:rsid w:val="00C332B8"/>
    <w:rsid w:val="00C34A6E"/>
    <w:rsid w:val="00C35197"/>
    <w:rsid w:val="00C35249"/>
    <w:rsid w:val="00C3585D"/>
    <w:rsid w:val="00C35B8D"/>
    <w:rsid w:val="00C35D2F"/>
    <w:rsid w:val="00C36047"/>
    <w:rsid w:val="00C3691C"/>
    <w:rsid w:val="00C36949"/>
    <w:rsid w:val="00C3705D"/>
    <w:rsid w:val="00C3735F"/>
    <w:rsid w:val="00C3742B"/>
    <w:rsid w:val="00C374B6"/>
    <w:rsid w:val="00C379A6"/>
    <w:rsid w:val="00C40C4F"/>
    <w:rsid w:val="00C41DA4"/>
    <w:rsid w:val="00C41EEF"/>
    <w:rsid w:val="00C423C8"/>
    <w:rsid w:val="00C42510"/>
    <w:rsid w:val="00C42802"/>
    <w:rsid w:val="00C4345E"/>
    <w:rsid w:val="00C4392B"/>
    <w:rsid w:val="00C441C0"/>
    <w:rsid w:val="00C44C4B"/>
    <w:rsid w:val="00C44E11"/>
    <w:rsid w:val="00C44F54"/>
    <w:rsid w:val="00C456EC"/>
    <w:rsid w:val="00C45D75"/>
    <w:rsid w:val="00C45D7B"/>
    <w:rsid w:val="00C45D98"/>
    <w:rsid w:val="00C4620B"/>
    <w:rsid w:val="00C4641B"/>
    <w:rsid w:val="00C464FC"/>
    <w:rsid w:val="00C467EF"/>
    <w:rsid w:val="00C46892"/>
    <w:rsid w:val="00C469FE"/>
    <w:rsid w:val="00C47332"/>
    <w:rsid w:val="00C47952"/>
    <w:rsid w:val="00C47C18"/>
    <w:rsid w:val="00C47D62"/>
    <w:rsid w:val="00C47E2E"/>
    <w:rsid w:val="00C507EF"/>
    <w:rsid w:val="00C50FD1"/>
    <w:rsid w:val="00C51804"/>
    <w:rsid w:val="00C51945"/>
    <w:rsid w:val="00C5242E"/>
    <w:rsid w:val="00C533BA"/>
    <w:rsid w:val="00C535FF"/>
    <w:rsid w:val="00C53A6A"/>
    <w:rsid w:val="00C54C04"/>
    <w:rsid w:val="00C55654"/>
    <w:rsid w:val="00C55FEB"/>
    <w:rsid w:val="00C560BA"/>
    <w:rsid w:val="00C56527"/>
    <w:rsid w:val="00C579E8"/>
    <w:rsid w:val="00C57C82"/>
    <w:rsid w:val="00C57FCB"/>
    <w:rsid w:val="00C6068A"/>
    <w:rsid w:val="00C606CB"/>
    <w:rsid w:val="00C60775"/>
    <w:rsid w:val="00C60922"/>
    <w:rsid w:val="00C60D38"/>
    <w:rsid w:val="00C60DD0"/>
    <w:rsid w:val="00C61619"/>
    <w:rsid w:val="00C61C3A"/>
    <w:rsid w:val="00C627E0"/>
    <w:rsid w:val="00C62947"/>
    <w:rsid w:val="00C6369F"/>
    <w:rsid w:val="00C638B8"/>
    <w:rsid w:val="00C63E0E"/>
    <w:rsid w:val="00C6466E"/>
    <w:rsid w:val="00C646D3"/>
    <w:rsid w:val="00C646DF"/>
    <w:rsid w:val="00C64EE1"/>
    <w:rsid w:val="00C65399"/>
    <w:rsid w:val="00C65ADD"/>
    <w:rsid w:val="00C6621D"/>
    <w:rsid w:val="00C6632A"/>
    <w:rsid w:val="00C66580"/>
    <w:rsid w:val="00C670A9"/>
    <w:rsid w:val="00C674F0"/>
    <w:rsid w:val="00C675AA"/>
    <w:rsid w:val="00C67CEE"/>
    <w:rsid w:val="00C70030"/>
    <w:rsid w:val="00C70E0F"/>
    <w:rsid w:val="00C71013"/>
    <w:rsid w:val="00C710FD"/>
    <w:rsid w:val="00C7224D"/>
    <w:rsid w:val="00C72849"/>
    <w:rsid w:val="00C72FDB"/>
    <w:rsid w:val="00C74680"/>
    <w:rsid w:val="00C7506F"/>
    <w:rsid w:val="00C75152"/>
    <w:rsid w:val="00C753CA"/>
    <w:rsid w:val="00C7584E"/>
    <w:rsid w:val="00C75F04"/>
    <w:rsid w:val="00C75F78"/>
    <w:rsid w:val="00C77B1E"/>
    <w:rsid w:val="00C77F4E"/>
    <w:rsid w:val="00C80094"/>
    <w:rsid w:val="00C80262"/>
    <w:rsid w:val="00C81DD2"/>
    <w:rsid w:val="00C81EEC"/>
    <w:rsid w:val="00C820A2"/>
    <w:rsid w:val="00C823F5"/>
    <w:rsid w:val="00C8243D"/>
    <w:rsid w:val="00C828DA"/>
    <w:rsid w:val="00C82F89"/>
    <w:rsid w:val="00C834BD"/>
    <w:rsid w:val="00C835D4"/>
    <w:rsid w:val="00C835F8"/>
    <w:rsid w:val="00C83801"/>
    <w:rsid w:val="00C84032"/>
    <w:rsid w:val="00C840F8"/>
    <w:rsid w:val="00C84C53"/>
    <w:rsid w:val="00C84D80"/>
    <w:rsid w:val="00C85068"/>
    <w:rsid w:val="00C85234"/>
    <w:rsid w:val="00C85ED9"/>
    <w:rsid w:val="00C861CD"/>
    <w:rsid w:val="00C86CE0"/>
    <w:rsid w:val="00C8708F"/>
    <w:rsid w:val="00C87D4A"/>
    <w:rsid w:val="00C90759"/>
    <w:rsid w:val="00C90A6C"/>
    <w:rsid w:val="00C90ADB"/>
    <w:rsid w:val="00C9106D"/>
    <w:rsid w:val="00C91648"/>
    <w:rsid w:val="00C919C9"/>
    <w:rsid w:val="00C91B2E"/>
    <w:rsid w:val="00C91C25"/>
    <w:rsid w:val="00C91CA6"/>
    <w:rsid w:val="00C9287D"/>
    <w:rsid w:val="00C92EA1"/>
    <w:rsid w:val="00C93124"/>
    <w:rsid w:val="00C93D70"/>
    <w:rsid w:val="00C93E19"/>
    <w:rsid w:val="00C94531"/>
    <w:rsid w:val="00C9454D"/>
    <w:rsid w:val="00C954FD"/>
    <w:rsid w:val="00C956E0"/>
    <w:rsid w:val="00C959A3"/>
    <w:rsid w:val="00C959D3"/>
    <w:rsid w:val="00C95E43"/>
    <w:rsid w:val="00C963A2"/>
    <w:rsid w:val="00C96B8D"/>
    <w:rsid w:val="00C96FCE"/>
    <w:rsid w:val="00C97031"/>
    <w:rsid w:val="00C97207"/>
    <w:rsid w:val="00C97A81"/>
    <w:rsid w:val="00CA00BC"/>
    <w:rsid w:val="00CA0984"/>
    <w:rsid w:val="00CA0BFE"/>
    <w:rsid w:val="00CA1FE9"/>
    <w:rsid w:val="00CA2FE3"/>
    <w:rsid w:val="00CA5710"/>
    <w:rsid w:val="00CA5BE0"/>
    <w:rsid w:val="00CA5C4F"/>
    <w:rsid w:val="00CA5EB6"/>
    <w:rsid w:val="00CA5FAE"/>
    <w:rsid w:val="00CA6307"/>
    <w:rsid w:val="00CA6B9B"/>
    <w:rsid w:val="00CA71EB"/>
    <w:rsid w:val="00CA74EF"/>
    <w:rsid w:val="00CA7D55"/>
    <w:rsid w:val="00CA7DA2"/>
    <w:rsid w:val="00CB0404"/>
    <w:rsid w:val="00CB0852"/>
    <w:rsid w:val="00CB0F52"/>
    <w:rsid w:val="00CB1312"/>
    <w:rsid w:val="00CB1A3E"/>
    <w:rsid w:val="00CB1EBB"/>
    <w:rsid w:val="00CB20B5"/>
    <w:rsid w:val="00CB21E5"/>
    <w:rsid w:val="00CB28F7"/>
    <w:rsid w:val="00CB373C"/>
    <w:rsid w:val="00CB3C4F"/>
    <w:rsid w:val="00CB4082"/>
    <w:rsid w:val="00CB4B56"/>
    <w:rsid w:val="00CB6227"/>
    <w:rsid w:val="00CB6B54"/>
    <w:rsid w:val="00CB6B5F"/>
    <w:rsid w:val="00CB6FCF"/>
    <w:rsid w:val="00CB7184"/>
    <w:rsid w:val="00CB7D0E"/>
    <w:rsid w:val="00CC0512"/>
    <w:rsid w:val="00CC0824"/>
    <w:rsid w:val="00CC0EE9"/>
    <w:rsid w:val="00CC1A75"/>
    <w:rsid w:val="00CC1C09"/>
    <w:rsid w:val="00CC1D31"/>
    <w:rsid w:val="00CC21DD"/>
    <w:rsid w:val="00CC252A"/>
    <w:rsid w:val="00CC25E4"/>
    <w:rsid w:val="00CC3001"/>
    <w:rsid w:val="00CC3DEF"/>
    <w:rsid w:val="00CC4464"/>
    <w:rsid w:val="00CC4934"/>
    <w:rsid w:val="00CC5735"/>
    <w:rsid w:val="00CC5806"/>
    <w:rsid w:val="00CC5C94"/>
    <w:rsid w:val="00CC5D9A"/>
    <w:rsid w:val="00CC5FF0"/>
    <w:rsid w:val="00CC68A9"/>
    <w:rsid w:val="00CC68BD"/>
    <w:rsid w:val="00CC6B22"/>
    <w:rsid w:val="00CC6D7F"/>
    <w:rsid w:val="00CC6E60"/>
    <w:rsid w:val="00CC7CA6"/>
    <w:rsid w:val="00CD012D"/>
    <w:rsid w:val="00CD0420"/>
    <w:rsid w:val="00CD06FA"/>
    <w:rsid w:val="00CD07AB"/>
    <w:rsid w:val="00CD0AC5"/>
    <w:rsid w:val="00CD171B"/>
    <w:rsid w:val="00CD2204"/>
    <w:rsid w:val="00CD28F2"/>
    <w:rsid w:val="00CD3084"/>
    <w:rsid w:val="00CD3484"/>
    <w:rsid w:val="00CD4216"/>
    <w:rsid w:val="00CD487E"/>
    <w:rsid w:val="00CD491C"/>
    <w:rsid w:val="00CD4E40"/>
    <w:rsid w:val="00CD4F47"/>
    <w:rsid w:val="00CD5A97"/>
    <w:rsid w:val="00CD5BC6"/>
    <w:rsid w:val="00CD7083"/>
    <w:rsid w:val="00CD7FBA"/>
    <w:rsid w:val="00CE0281"/>
    <w:rsid w:val="00CE055F"/>
    <w:rsid w:val="00CE0C26"/>
    <w:rsid w:val="00CE0DB7"/>
    <w:rsid w:val="00CE178F"/>
    <w:rsid w:val="00CE18CA"/>
    <w:rsid w:val="00CE1BD8"/>
    <w:rsid w:val="00CE2758"/>
    <w:rsid w:val="00CE2B9C"/>
    <w:rsid w:val="00CE2F4E"/>
    <w:rsid w:val="00CE38CB"/>
    <w:rsid w:val="00CE3928"/>
    <w:rsid w:val="00CE48E3"/>
    <w:rsid w:val="00CE5045"/>
    <w:rsid w:val="00CE509F"/>
    <w:rsid w:val="00CE6730"/>
    <w:rsid w:val="00CE7498"/>
    <w:rsid w:val="00CE74C1"/>
    <w:rsid w:val="00CE7E25"/>
    <w:rsid w:val="00CF13B2"/>
    <w:rsid w:val="00CF18B4"/>
    <w:rsid w:val="00CF1F0F"/>
    <w:rsid w:val="00CF2379"/>
    <w:rsid w:val="00CF23E4"/>
    <w:rsid w:val="00CF2A36"/>
    <w:rsid w:val="00CF2D9F"/>
    <w:rsid w:val="00CF2FB5"/>
    <w:rsid w:val="00CF3C4D"/>
    <w:rsid w:val="00CF5154"/>
    <w:rsid w:val="00CF5187"/>
    <w:rsid w:val="00CF51B0"/>
    <w:rsid w:val="00CF61C5"/>
    <w:rsid w:val="00CF63D8"/>
    <w:rsid w:val="00CF6501"/>
    <w:rsid w:val="00CF7030"/>
    <w:rsid w:val="00CF76FD"/>
    <w:rsid w:val="00CF7F2A"/>
    <w:rsid w:val="00CF7FD3"/>
    <w:rsid w:val="00D00361"/>
    <w:rsid w:val="00D0082D"/>
    <w:rsid w:val="00D009C7"/>
    <w:rsid w:val="00D01515"/>
    <w:rsid w:val="00D0248E"/>
    <w:rsid w:val="00D025C3"/>
    <w:rsid w:val="00D02FBB"/>
    <w:rsid w:val="00D03008"/>
    <w:rsid w:val="00D03108"/>
    <w:rsid w:val="00D035B8"/>
    <w:rsid w:val="00D03882"/>
    <w:rsid w:val="00D039CE"/>
    <w:rsid w:val="00D0424F"/>
    <w:rsid w:val="00D04428"/>
    <w:rsid w:val="00D04498"/>
    <w:rsid w:val="00D04517"/>
    <w:rsid w:val="00D048A8"/>
    <w:rsid w:val="00D04C1B"/>
    <w:rsid w:val="00D052C2"/>
    <w:rsid w:val="00D05BB2"/>
    <w:rsid w:val="00D062C9"/>
    <w:rsid w:val="00D06795"/>
    <w:rsid w:val="00D06B10"/>
    <w:rsid w:val="00D06D36"/>
    <w:rsid w:val="00D06E4C"/>
    <w:rsid w:val="00D10765"/>
    <w:rsid w:val="00D10CC6"/>
    <w:rsid w:val="00D10DC3"/>
    <w:rsid w:val="00D11A96"/>
    <w:rsid w:val="00D11C44"/>
    <w:rsid w:val="00D11D0E"/>
    <w:rsid w:val="00D1289A"/>
    <w:rsid w:val="00D1347F"/>
    <w:rsid w:val="00D14410"/>
    <w:rsid w:val="00D1508E"/>
    <w:rsid w:val="00D15199"/>
    <w:rsid w:val="00D152AF"/>
    <w:rsid w:val="00D16245"/>
    <w:rsid w:val="00D17AE8"/>
    <w:rsid w:val="00D207D8"/>
    <w:rsid w:val="00D20897"/>
    <w:rsid w:val="00D20A0A"/>
    <w:rsid w:val="00D20C4D"/>
    <w:rsid w:val="00D21F6F"/>
    <w:rsid w:val="00D23108"/>
    <w:rsid w:val="00D23740"/>
    <w:rsid w:val="00D25DDF"/>
    <w:rsid w:val="00D26194"/>
    <w:rsid w:val="00D27C76"/>
    <w:rsid w:val="00D30063"/>
    <w:rsid w:val="00D30565"/>
    <w:rsid w:val="00D30A2B"/>
    <w:rsid w:val="00D30AB7"/>
    <w:rsid w:val="00D30AFE"/>
    <w:rsid w:val="00D318E7"/>
    <w:rsid w:val="00D31A3A"/>
    <w:rsid w:val="00D31ADF"/>
    <w:rsid w:val="00D31F08"/>
    <w:rsid w:val="00D32A1E"/>
    <w:rsid w:val="00D32C36"/>
    <w:rsid w:val="00D32CEF"/>
    <w:rsid w:val="00D32D0C"/>
    <w:rsid w:val="00D32E6A"/>
    <w:rsid w:val="00D32F9F"/>
    <w:rsid w:val="00D33B3C"/>
    <w:rsid w:val="00D33C44"/>
    <w:rsid w:val="00D3569E"/>
    <w:rsid w:val="00D35ECC"/>
    <w:rsid w:val="00D364E6"/>
    <w:rsid w:val="00D365DC"/>
    <w:rsid w:val="00D369C7"/>
    <w:rsid w:val="00D36E71"/>
    <w:rsid w:val="00D371D6"/>
    <w:rsid w:val="00D372AD"/>
    <w:rsid w:val="00D37845"/>
    <w:rsid w:val="00D378AC"/>
    <w:rsid w:val="00D378D4"/>
    <w:rsid w:val="00D37EEA"/>
    <w:rsid w:val="00D401D4"/>
    <w:rsid w:val="00D4043B"/>
    <w:rsid w:val="00D4059A"/>
    <w:rsid w:val="00D41490"/>
    <w:rsid w:val="00D417CB"/>
    <w:rsid w:val="00D418ED"/>
    <w:rsid w:val="00D41B60"/>
    <w:rsid w:val="00D41BF6"/>
    <w:rsid w:val="00D41F43"/>
    <w:rsid w:val="00D41FDA"/>
    <w:rsid w:val="00D4210D"/>
    <w:rsid w:val="00D42834"/>
    <w:rsid w:val="00D42B6D"/>
    <w:rsid w:val="00D433C6"/>
    <w:rsid w:val="00D43A4E"/>
    <w:rsid w:val="00D44105"/>
    <w:rsid w:val="00D44754"/>
    <w:rsid w:val="00D44E93"/>
    <w:rsid w:val="00D44F66"/>
    <w:rsid w:val="00D45503"/>
    <w:rsid w:val="00D46762"/>
    <w:rsid w:val="00D469ED"/>
    <w:rsid w:val="00D47752"/>
    <w:rsid w:val="00D47CD2"/>
    <w:rsid w:val="00D500ED"/>
    <w:rsid w:val="00D516F8"/>
    <w:rsid w:val="00D51BF6"/>
    <w:rsid w:val="00D51E3E"/>
    <w:rsid w:val="00D521C7"/>
    <w:rsid w:val="00D525A2"/>
    <w:rsid w:val="00D52651"/>
    <w:rsid w:val="00D52B1E"/>
    <w:rsid w:val="00D52B69"/>
    <w:rsid w:val="00D52BB3"/>
    <w:rsid w:val="00D52C8A"/>
    <w:rsid w:val="00D52D30"/>
    <w:rsid w:val="00D52F9E"/>
    <w:rsid w:val="00D53062"/>
    <w:rsid w:val="00D536B8"/>
    <w:rsid w:val="00D536D7"/>
    <w:rsid w:val="00D53A5B"/>
    <w:rsid w:val="00D551C7"/>
    <w:rsid w:val="00D555A9"/>
    <w:rsid w:val="00D55733"/>
    <w:rsid w:val="00D55D7F"/>
    <w:rsid w:val="00D563D0"/>
    <w:rsid w:val="00D5706B"/>
    <w:rsid w:val="00D57123"/>
    <w:rsid w:val="00D576C7"/>
    <w:rsid w:val="00D57976"/>
    <w:rsid w:val="00D60069"/>
    <w:rsid w:val="00D6019B"/>
    <w:rsid w:val="00D602CA"/>
    <w:rsid w:val="00D60474"/>
    <w:rsid w:val="00D60E9B"/>
    <w:rsid w:val="00D614C8"/>
    <w:rsid w:val="00D6163E"/>
    <w:rsid w:val="00D61910"/>
    <w:rsid w:val="00D61A06"/>
    <w:rsid w:val="00D62248"/>
    <w:rsid w:val="00D62706"/>
    <w:rsid w:val="00D62AD1"/>
    <w:rsid w:val="00D636CC"/>
    <w:rsid w:val="00D638B4"/>
    <w:rsid w:val="00D639BD"/>
    <w:rsid w:val="00D63F81"/>
    <w:rsid w:val="00D64109"/>
    <w:rsid w:val="00D642B8"/>
    <w:rsid w:val="00D65132"/>
    <w:rsid w:val="00D65347"/>
    <w:rsid w:val="00D657E6"/>
    <w:rsid w:val="00D6730C"/>
    <w:rsid w:val="00D67F1D"/>
    <w:rsid w:val="00D701DF"/>
    <w:rsid w:val="00D70301"/>
    <w:rsid w:val="00D7078A"/>
    <w:rsid w:val="00D71412"/>
    <w:rsid w:val="00D71F91"/>
    <w:rsid w:val="00D727C3"/>
    <w:rsid w:val="00D7288A"/>
    <w:rsid w:val="00D7325F"/>
    <w:rsid w:val="00D73A5D"/>
    <w:rsid w:val="00D73B85"/>
    <w:rsid w:val="00D73C01"/>
    <w:rsid w:val="00D73D44"/>
    <w:rsid w:val="00D74B18"/>
    <w:rsid w:val="00D751B3"/>
    <w:rsid w:val="00D75F00"/>
    <w:rsid w:val="00D77A43"/>
    <w:rsid w:val="00D806A2"/>
    <w:rsid w:val="00D808E8"/>
    <w:rsid w:val="00D80E35"/>
    <w:rsid w:val="00D81050"/>
    <w:rsid w:val="00D81958"/>
    <w:rsid w:val="00D81EAD"/>
    <w:rsid w:val="00D8255E"/>
    <w:rsid w:val="00D82C9C"/>
    <w:rsid w:val="00D8308B"/>
    <w:rsid w:val="00D837D9"/>
    <w:rsid w:val="00D84704"/>
    <w:rsid w:val="00D84A88"/>
    <w:rsid w:val="00D865B1"/>
    <w:rsid w:val="00D86BF1"/>
    <w:rsid w:val="00D90A6B"/>
    <w:rsid w:val="00D916C9"/>
    <w:rsid w:val="00D91E4A"/>
    <w:rsid w:val="00D93B9C"/>
    <w:rsid w:val="00D93C2C"/>
    <w:rsid w:val="00D941AD"/>
    <w:rsid w:val="00D94EDD"/>
    <w:rsid w:val="00D9570A"/>
    <w:rsid w:val="00D9603C"/>
    <w:rsid w:val="00D96351"/>
    <w:rsid w:val="00D967D7"/>
    <w:rsid w:val="00D970C1"/>
    <w:rsid w:val="00D97507"/>
    <w:rsid w:val="00D97912"/>
    <w:rsid w:val="00D979FD"/>
    <w:rsid w:val="00D97D94"/>
    <w:rsid w:val="00DA0B35"/>
    <w:rsid w:val="00DA0D3D"/>
    <w:rsid w:val="00DA0EA0"/>
    <w:rsid w:val="00DA11AD"/>
    <w:rsid w:val="00DA13E8"/>
    <w:rsid w:val="00DA1BB4"/>
    <w:rsid w:val="00DA1C41"/>
    <w:rsid w:val="00DA1D21"/>
    <w:rsid w:val="00DA2051"/>
    <w:rsid w:val="00DA20A7"/>
    <w:rsid w:val="00DA23D9"/>
    <w:rsid w:val="00DA2660"/>
    <w:rsid w:val="00DA28CE"/>
    <w:rsid w:val="00DA2CDE"/>
    <w:rsid w:val="00DA2EE1"/>
    <w:rsid w:val="00DA34B1"/>
    <w:rsid w:val="00DA35A0"/>
    <w:rsid w:val="00DA4161"/>
    <w:rsid w:val="00DA44B0"/>
    <w:rsid w:val="00DA4BFF"/>
    <w:rsid w:val="00DA4F9F"/>
    <w:rsid w:val="00DA5085"/>
    <w:rsid w:val="00DA57DE"/>
    <w:rsid w:val="00DA6047"/>
    <w:rsid w:val="00DA642B"/>
    <w:rsid w:val="00DA6510"/>
    <w:rsid w:val="00DA7078"/>
    <w:rsid w:val="00DB0654"/>
    <w:rsid w:val="00DB0A0E"/>
    <w:rsid w:val="00DB14DA"/>
    <w:rsid w:val="00DB1F3B"/>
    <w:rsid w:val="00DB2004"/>
    <w:rsid w:val="00DB2309"/>
    <w:rsid w:val="00DB2F85"/>
    <w:rsid w:val="00DB3A15"/>
    <w:rsid w:val="00DB3BA5"/>
    <w:rsid w:val="00DB3C5D"/>
    <w:rsid w:val="00DB406C"/>
    <w:rsid w:val="00DB43FE"/>
    <w:rsid w:val="00DB58D1"/>
    <w:rsid w:val="00DB6A8A"/>
    <w:rsid w:val="00DB6EEF"/>
    <w:rsid w:val="00DB6F67"/>
    <w:rsid w:val="00DB71C8"/>
    <w:rsid w:val="00DC098E"/>
    <w:rsid w:val="00DC0BD9"/>
    <w:rsid w:val="00DC0F0A"/>
    <w:rsid w:val="00DC1046"/>
    <w:rsid w:val="00DC1B9A"/>
    <w:rsid w:val="00DC28BA"/>
    <w:rsid w:val="00DC3168"/>
    <w:rsid w:val="00DC33B3"/>
    <w:rsid w:val="00DC346E"/>
    <w:rsid w:val="00DC41A0"/>
    <w:rsid w:val="00DC4348"/>
    <w:rsid w:val="00DC434D"/>
    <w:rsid w:val="00DC512C"/>
    <w:rsid w:val="00DC537A"/>
    <w:rsid w:val="00DC5E32"/>
    <w:rsid w:val="00DC6106"/>
    <w:rsid w:val="00DC6F72"/>
    <w:rsid w:val="00DC732A"/>
    <w:rsid w:val="00DD08B0"/>
    <w:rsid w:val="00DD09AE"/>
    <w:rsid w:val="00DD14E4"/>
    <w:rsid w:val="00DD1798"/>
    <w:rsid w:val="00DD1EEE"/>
    <w:rsid w:val="00DD2976"/>
    <w:rsid w:val="00DD2E61"/>
    <w:rsid w:val="00DD2F76"/>
    <w:rsid w:val="00DD33D4"/>
    <w:rsid w:val="00DD35B9"/>
    <w:rsid w:val="00DD3A6A"/>
    <w:rsid w:val="00DD3DAC"/>
    <w:rsid w:val="00DD3F0C"/>
    <w:rsid w:val="00DD41EE"/>
    <w:rsid w:val="00DD448F"/>
    <w:rsid w:val="00DD485E"/>
    <w:rsid w:val="00DD4C41"/>
    <w:rsid w:val="00DD5127"/>
    <w:rsid w:val="00DD54C5"/>
    <w:rsid w:val="00DD5CB8"/>
    <w:rsid w:val="00DD5DB7"/>
    <w:rsid w:val="00DD5E08"/>
    <w:rsid w:val="00DD622D"/>
    <w:rsid w:val="00DD6A96"/>
    <w:rsid w:val="00DD6F55"/>
    <w:rsid w:val="00DE03BD"/>
    <w:rsid w:val="00DE03EA"/>
    <w:rsid w:val="00DE0F81"/>
    <w:rsid w:val="00DE12A8"/>
    <w:rsid w:val="00DE13CF"/>
    <w:rsid w:val="00DE1E2E"/>
    <w:rsid w:val="00DE2EAE"/>
    <w:rsid w:val="00DE35B6"/>
    <w:rsid w:val="00DE43BA"/>
    <w:rsid w:val="00DE443D"/>
    <w:rsid w:val="00DE4E9C"/>
    <w:rsid w:val="00DE58A4"/>
    <w:rsid w:val="00DE5F52"/>
    <w:rsid w:val="00DE65F9"/>
    <w:rsid w:val="00DE70E6"/>
    <w:rsid w:val="00DE76C9"/>
    <w:rsid w:val="00DE7B4F"/>
    <w:rsid w:val="00DE7BF9"/>
    <w:rsid w:val="00DE7EBC"/>
    <w:rsid w:val="00DE7F30"/>
    <w:rsid w:val="00DF00EE"/>
    <w:rsid w:val="00DF014C"/>
    <w:rsid w:val="00DF0411"/>
    <w:rsid w:val="00DF0C67"/>
    <w:rsid w:val="00DF1C08"/>
    <w:rsid w:val="00DF2655"/>
    <w:rsid w:val="00DF2A43"/>
    <w:rsid w:val="00DF2B34"/>
    <w:rsid w:val="00DF32DA"/>
    <w:rsid w:val="00DF3ECE"/>
    <w:rsid w:val="00DF3FBF"/>
    <w:rsid w:val="00DF44FD"/>
    <w:rsid w:val="00DF5EB4"/>
    <w:rsid w:val="00DF644F"/>
    <w:rsid w:val="00DF663F"/>
    <w:rsid w:val="00DF6BA4"/>
    <w:rsid w:val="00DF7B18"/>
    <w:rsid w:val="00E0002B"/>
    <w:rsid w:val="00E000D5"/>
    <w:rsid w:val="00E00710"/>
    <w:rsid w:val="00E00B77"/>
    <w:rsid w:val="00E00F6A"/>
    <w:rsid w:val="00E012F6"/>
    <w:rsid w:val="00E01818"/>
    <w:rsid w:val="00E01926"/>
    <w:rsid w:val="00E01CA4"/>
    <w:rsid w:val="00E0244E"/>
    <w:rsid w:val="00E02DA4"/>
    <w:rsid w:val="00E032B2"/>
    <w:rsid w:val="00E03932"/>
    <w:rsid w:val="00E0395F"/>
    <w:rsid w:val="00E0492E"/>
    <w:rsid w:val="00E04B8C"/>
    <w:rsid w:val="00E0568A"/>
    <w:rsid w:val="00E073E9"/>
    <w:rsid w:val="00E07B7B"/>
    <w:rsid w:val="00E07BF7"/>
    <w:rsid w:val="00E1057E"/>
    <w:rsid w:val="00E10773"/>
    <w:rsid w:val="00E108D5"/>
    <w:rsid w:val="00E11221"/>
    <w:rsid w:val="00E1161D"/>
    <w:rsid w:val="00E117F4"/>
    <w:rsid w:val="00E128BE"/>
    <w:rsid w:val="00E131A8"/>
    <w:rsid w:val="00E132CA"/>
    <w:rsid w:val="00E13C61"/>
    <w:rsid w:val="00E14435"/>
    <w:rsid w:val="00E145BD"/>
    <w:rsid w:val="00E14C37"/>
    <w:rsid w:val="00E14C4D"/>
    <w:rsid w:val="00E14DBD"/>
    <w:rsid w:val="00E1509E"/>
    <w:rsid w:val="00E15156"/>
    <w:rsid w:val="00E15E31"/>
    <w:rsid w:val="00E16274"/>
    <w:rsid w:val="00E16BEA"/>
    <w:rsid w:val="00E16CA1"/>
    <w:rsid w:val="00E16FCB"/>
    <w:rsid w:val="00E175F8"/>
    <w:rsid w:val="00E2028A"/>
    <w:rsid w:val="00E20869"/>
    <w:rsid w:val="00E20FF3"/>
    <w:rsid w:val="00E2228B"/>
    <w:rsid w:val="00E2257A"/>
    <w:rsid w:val="00E23820"/>
    <w:rsid w:val="00E238BB"/>
    <w:rsid w:val="00E23A49"/>
    <w:rsid w:val="00E23CBB"/>
    <w:rsid w:val="00E24102"/>
    <w:rsid w:val="00E243B6"/>
    <w:rsid w:val="00E24552"/>
    <w:rsid w:val="00E254CA"/>
    <w:rsid w:val="00E25E12"/>
    <w:rsid w:val="00E2613F"/>
    <w:rsid w:val="00E262C4"/>
    <w:rsid w:val="00E263E9"/>
    <w:rsid w:val="00E27292"/>
    <w:rsid w:val="00E27916"/>
    <w:rsid w:val="00E27EA1"/>
    <w:rsid w:val="00E27F4D"/>
    <w:rsid w:val="00E27F95"/>
    <w:rsid w:val="00E30145"/>
    <w:rsid w:val="00E301A9"/>
    <w:rsid w:val="00E30B35"/>
    <w:rsid w:val="00E30E4C"/>
    <w:rsid w:val="00E31E2E"/>
    <w:rsid w:val="00E31FE9"/>
    <w:rsid w:val="00E3237D"/>
    <w:rsid w:val="00E323A9"/>
    <w:rsid w:val="00E325A2"/>
    <w:rsid w:val="00E327AD"/>
    <w:rsid w:val="00E334D0"/>
    <w:rsid w:val="00E3352D"/>
    <w:rsid w:val="00E339C5"/>
    <w:rsid w:val="00E33A8D"/>
    <w:rsid w:val="00E33ABB"/>
    <w:rsid w:val="00E33CAA"/>
    <w:rsid w:val="00E3582B"/>
    <w:rsid w:val="00E35BFA"/>
    <w:rsid w:val="00E35DA8"/>
    <w:rsid w:val="00E36459"/>
    <w:rsid w:val="00E36908"/>
    <w:rsid w:val="00E37324"/>
    <w:rsid w:val="00E37418"/>
    <w:rsid w:val="00E40707"/>
    <w:rsid w:val="00E40852"/>
    <w:rsid w:val="00E417E2"/>
    <w:rsid w:val="00E41900"/>
    <w:rsid w:val="00E41EC6"/>
    <w:rsid w:val="00E41EE7"/>
    <w:rsid w:val="00E42255"/>
    <w:rsid w:val="00E42700"/>
    <w:rsid w:val="00E427D3"/>
    <w:rsid w:val="00E429BC"/>
    <w:rsid w:val="00E429F7"/>
    <w:rsid w:val="00E439F0"/>
    <w:rsid w:val="00E43A58"/>
    <w:rsid w:val="00E43AC7"/>
    <w:rsid w:val="00E44654"/>
    <w:rsid w:val="00E447E9"/>
    <w:rsid w:val="00E44A08"/>
    <w:rsid w:val="00E45609"/>
    <w:rsid w:val="00E50666"/>
    <w:rsid w:val="00E50C17"/>
    <w:rsid w:val="00E50CFC"/>
    <w:rsid w:val="00E524B7"/>
    <w:rsid w:val="00E52508"/>
    <w:rsid w:val="00E52A90"/>
    <w:rsid w:val="00E52F84"/>
    <w:rsid w:val="00E53549"/>
    <w:rsid w:val="00E5355A"/>
    <w:rsid w:val="00E5380B"/>
    <w:rsid w:val="00E53A9A"/>
    <w:rsid w:val="00E54285"/>
    <w:rsid w:val="00E5446F"/>
    <w:rsid w:val="00E54618"/>
    <w:rsid w:val="00E54FA8"/>
    <w:rsid w:val="00E54FD9"/>
    <w:rsid w:val="00E55697"/>
    <w:rsid w:val="00E55AF0"/>
    <w:rsid w:val="00E56468"/>
    <w:rsid w:val="00E56F50"/>
    <w:rsid w:val="00E56F6C"/>
    <w:rsid w:val="00E57662"/>
    <w:rsid w:val="00E57C2D"/>
    <w:rsid w:val="00E60AB5"/>
    <w:rsid w:val="00E61A15"/>
    <w:rsid w:val="00E61C4C"/>
    <w:rsid w:val="00E61D8C"/>
    <w:rsid w:val="00E62AC0"/>
    <w:rsid w:val="00E62BFC"/>
    <w:rsid w:val="00E62EC2"/>
    <w:rsid w:val="00E63135"/>
    <w:rsid w:val="00E6330A"/>
    <w:rsid w:val="00E63859"/>
    <w:rsid w:val="00E63D0C"/>
    <w:rsid w:val="00E63D52"/>
    <w:rsid w:val="00E63E01"/>
    <w:rsid w:val="00E63FB8"/>
    <w:rsid w:val="00E6413F"/>
    <w:rsid w:val="00E644F0"/>
    <w:rsid w:val="00E649D7"/>
    <w:rsid w:val="00E64E8E"/>
    <w:rsid w:val="00E653AE"/>
    <w:rsid w:val="00E653F1"/>
    <w:rsid w:val="00E66555"/>
    <w:rsid w:val="00E665BA"/>
    <w:rsid w:val="00E66B73"/>
    <w:rsid w:val="00E672CA"/>
    <w:rsid w:val="00E672F0"/>
    <w:rsid w:val="00E67635"/>
    <w:rsid w:val="00E6799D"/>
    <w:rsid w:val="00E70C48"/>
    <w:rsid w:val="00E710E8"/>
    <w:rsid w:val="00E711B1"/>
    <w:rsid w:val="00E712FF"/>
    <w:rsid w:val="00E713FF"/>
    <w:rsid w:val="00E71436"/>
    <w:rsid w:val="00E71EC9"/>
    <w:rsid w:val="00E71F57"/>
    <w:rsid w:val="00E721D0"/>
    <w:rsid w:val="00E7233C"/>
    <w:rsid w:val="00E738C8"/>
    <w:rsid w:val="00E73AD3"/>
    <w:rsid w:val="00E73F69"/>
    <w:rsid w:val="00E75C94"/>
    <w:rsid w:val="00E76CCD"/>
    <w:rsid w:val="00E76D3C"/>
    <w:rsid w:val="00E772F4"/>
    <w:rsid w:val="00E777ED"/>
    <w:rsid w:val="00E77FD9"/>
    <w:rsid w:val="00E80A17"/>
    <w:rsid w:val="00E80DDE"/>
    <w:rsid w:val="00E81AA7"/>
    <w:rsid w:val="00E81E58"/>
    <w:rsid w:val="00E827DE"/>
    <w:rsid w:val="00E82860"/>
    <w:rsid w:val="00E83096"/>
    <w:rsid w:val="00E845B5"/>
    <w:rsid w:val="00E8467A"/>
    <w:rsid w:val="00E84BBC"/>
    <w:rsid w:val="00E84E0B"/>
    <w:rsid w:val="00E8599A"/>
    <w:rsid w:val="00E869D2"/>
    <w:rsid w:val="00E877C5"/>
    <w:rsid w:val="00E87B42"/>
    <w:rsid w:val="00E87CB5"/>
    <w:rsid w:val="00E9047A"/>
    <w:rsid w:val="00E90803"/>
    <w:rsid w:val="00E90B13"/>
    <w:rsid w:val="00E90B44"/>
    <w:rsid w:val="00E91169"/>
    <w:rsid w:val="00E913B6"/>
    <w:rsid w:val="00E91650"/>
    <w:rsid w:val="00E91E68"/>
    <w:rsid w:val="00E920E4"/>
    <w:rsid w:val="00E9219B"/>
    <w:rsid w:val="00E929C2"/>
    <w:rsid w:val="00E92C37"/>
    <w:rsid w:val="00E934E6"/>
    <w:rsid w:val="00E93E57"/>
    <w:rsid w:val="00E942C1"/>
    <w:rsid w:val="00E948A7"/>
    <w:rsid w:val="00E948F8"/>
    <w:rsid w:val="00E9494E"/>
    <w:rsid w:val="00E94CF7"/>
    <w:rsid w:val="00E9598F"/>
    <w:rsid w:val="00E95DDC"/>
    <w:rsid w:val="00E962BF"/>
    <w:rsid w:val="00E965FB"/>
    <w:rsid w:val="00E96B6B"/>
    <w:rsid w:val="00E96E70"/>
    <w:rsid w:val="00E9737B"/>
    <w:rsid w:val="00E97F96"/>
    <w:rsid w:val="00EA0CBF"/>
    <w:rsid w:val="00EA179E"/>
    <w:rsid w:val="00EA17D2"/>
    <w:rsid w:val="00EA1996"/>
    <w:rsid w:val="00EA1B21"/>
    <w:rsid w:val="00EA1F95"/>
    <w:rsid w:val="00EA2C0A"/>
    <w:rsid w:val="00EA3E21"/>
    <w:rsid w:val="00EA430C"/>
    <w:rsid w:val="00EA4A43"/>
    <w:rsid w:val="00EA596A"/>
    <w:rsid w:val="00EA5B2E"/>
    <w:rsid w:val="00EA5C19"/>
    <w:rsid w:val="00EA5ED5"/>
    <w:rsid w:val="00EA6B0A"/>
    <w:rsid w:val="00EA7348"/>
    <w:rsid w:val="00EB0292"/>
    <w:rsid w:val="00EB0F57"/>
    <w:rsid w:val="00EB1530"/>
    <w:rsid w:val="00EB159E"/>
    <w:rsid w:val="00EB2131"/>
    <w:rsid w:val="00EB22E1"/>
    <w:rsid w:val="00EB2DA1"/>
    <w:rsid w:val="00EB3209"/>
    <w:rsid w:val="00EB3414"/>
    <w:rsid w:val="00EB3772"/>
    <w:rsid w:val="00EB38FD"/>
    <w:rsid w:val="00EB3CEF"/>
    <w:rsid w:val="00EB426D"/>
    <w:rsid w:val="00EB4BE3"/>
    <w:rsid w:val="00EB690C"/>
    <w:rsid w:val="00EB6BEF"/>
    <w:rsid w:val="00EB71EB"/>
    <w:rsid w:val="00EB7696"/>
    <w:rsid w:val="00EC0AB5"/>
    <w:rsid w:val="00EC17DA"/>
    <w:rsid w:val="00EC2026"/>
    <w:rsid w:val="00EC2443"/>
    <w:rsid w:val="00EC284C"/>
    <w:rsid w:val="00EC2B65"/>
    <w:rsid w:val="00EC30A1"/>
    <w:rsid w:val="00EC3950"/>
    <w:rsid w:val="00EC3C7F"/>
    <w:rsid w:val="00EC40A7"/>
    <w:rsid w:val="00EC42B0"/>
    <w:rsid w:val="00EC54EA"/>
    <w:rsid w:val="00EC5B64"/>
    <w:rsid w:val="00EC5C07"/>
    <w:rsid w:val="00EC5F21"/>
    <w:rsid w:val="00EC68C8"/>
    <w:rsid w:val="00EC6AA4"/>
    <w:rsid w:val="00EC6C4B"/>
    <w:rsid w:val="00EC7120"/>
    <w:rsid w:val="00EC71CA"/>
    <w:rsid w:val="00EC7718"/>
    <w:rsid w:val="00EC78B5"/>
    <w:rsid w:val="00EC7924"/>
    <w:rsid w:val="00ED094D"/>
    <w:rsid w:val="00ED0953"/>
    <w:rsid w:val="00ED1EAB"/>
    <w:rsid w:val="00ED233D"/>
    <w:rsid w:val="00ED23A5"/>
    <w:rsid w:val="00ED2AC1"/>
    <w:rsid w:val="00ED2B49"/>
    <w:rsid w:val="00ED313C"/>
    <w:rsid w:val="00ED3558"/>
    <w:rsid w:val="00ED3A9C"/>
    <w:rsid w:val="00ED4AB9"/>
    <w:rsid w:val="00ED585F"/>
    <w:rsid w:val="00ED5C0C"/>
    <w:rsid w:val="00ED624F"/>
    <w:rsid w:val="00ED6AB5"/>
    <w:rsid w:val="00ED6B04"/>
    <w:rsid w:val="00ED6F53"/>
    <w:rsid w:val="00ED78A7"/>
    <w:rsid w:val="00ED7953"/>
    <w:rsid w:val="00ED798E"/>
    <w:rsid w:val="00ED7BF6"/>
    <w:rsid w:val="00ED7DF6"/>
    <w:rsid w:val="00EE0623"/>
    <w:rsid w:val="00EE0EEE"/>
    <w:rsid w:val="00EE17C3"/>
    <w:rsid w:val="00EE1975"/>
    <w:rsid w:val="00EE1B6F"/>
    <w:rsid w:val="00EE1E1C"/>
    <w:rsid w:val="00EE26CF"/>
    <w:rsid w:val="00EE4552"/>
    <w:rsid w:val="00EE4690"/>
    <w:rsid w:val="00EE4EA2"/>
    <w:rsid w:val="00EE4EAF"/>
    <w:rsid w:val="00EE4F36"/>
    <w:rsid w:val="00EE54C9"/>
    <w:rsid w:val="00EE5E0A"/>
    <w:rsid w:val="00EE7EA0"/>
    <w:rsid w:val="00EF07E5"/>
    <w:rsid w:val="00EF0C06"/>
    <w:rsid w:val="00EF133B"/>
    <w:rsid w:val="00EF1365"/>
    <w:rsid w:val="00EF15E0"/>
    <w:rsid w:val="00EF1E67"/>
    <w:rsid w:val="00EF1F83"/>
    <w:rsid w:val="00EF27EA"/>
    <w:rsid w:val="00EF290A"/>
    <w:rsid w:val="00EF2A9E"/>
    <w:rsid w:val="00EF3AC5"/>
    <w:rsid w:val="00EF3D03"/>
    <w:rsid w:val="00EF4529"/>
    <w:rsid w:val="00EF4AD0"/>
    <w:rsid w:val="00EF6D4E"/>
    <w:rsid w:val="00F004CF"/>
    <w:rsid w:val="00F00D7A"/>
    <w:rsid w:val="00F00EC5"/>
    <w:rsid w:val="00F01489"/>
    <w:rsid w:val="00F01B1D"/>
    <w:rsid w:val="00F01EA1"/>
    <w:rsid w:val="00F01F13"/>
    <w:rsid w:val="00F020A3"/>
    <w:rsid w:val="00F02F71"/>
    <w:rsid w:val="00F03013"/>
    <w:rsid w:val="00F031FD"/>
    <w:rsid w:val="00F033F6"/>
    <w:rsid w:val="00F0396D"/>
    <w:rsid w:val="00F03C8A"/>
    <w:rsid w:val="00F03CCB"/>
    <w:rsid w:val="00F04338"/>
    <w:rsid w:val="00F048E3"/>
    <w:rsid w:val="00F04DDE"/>
    <w:rsid w:val="00F04E69"/>
    <w:rsid w:val="00F06215"/>
    <w:rsid w:val="00F06521"/>
    <w:rsid w:val="00F0708A"/>
    <w:rsid w:val="00F07436"/>
    <w:rsid w:val="00F10369"/>
    <w:rsid w:val="00F10822"/>
    <w:rsid w:val="00F10F8E"/>
    <w:rsid w:val="00F112E9"/>
    <w:rsid w:val="00F12312"/>
    <w:rsid w:val="00F1238E"/>
    <w:rsid w:val="00F1255E"/>
    <w:rsid w:val="00F12CD4"/>
    <w:rsid w:val="00F1305E"/>
    <w:rsid w:val="00F1353C"/>
    <w:rsid w:val="00F136AE"/>
    <w:rsid w:val="00F1441D"/>
    <w:rsid w:val="00F1520E"/>
    <w:rsid w:val="00F1649C"/>
    <w:rsid w:val="00F168AB"/>
    <w:rsid w:val="00F170C5"/>
    <w:rsid w:val="00F17A86"/>
    <w:rsid w:val="00F20B3A"/>
    <w:rsid w:val="00F20DDA"/>
    <w:rsid w:val="00F2117E"/>
    <w:rsid w:val="00F21B4F"/>
    <w:rsid w:val="00F22117"/>
    <w:rsid w:val="00F238D1"/>
    <w:rsid w:val="00F249ED"/>
    <w:rsid w:val="00F24C5A"/>
    <w:rsid w:val="00F25B28"/>
    <w:rsid w:val="00F25BA7"/>
    <w:rsid w:val="00F261CA"/>
    <w:rsid w:val="00F26695"/>
    <w:rsid w:val="00F267CE"/>
    <w:rsid w:val="00F3088B"/>
    <w:rsid w:val="00F30E4C"/>
    <w:rsid w:val="00F31904"/>
    <w:rsid w:val="00F3199F"/>
    <w:rsid w:val="00F345DE"/>
    <w:rsid w:val="00F34C66"/>
    <w:rsid w:val="00F3542C"/>
    <w:rsid w:val="00F3567A"/>
    <w:rsid w:val="00F367AD"/>
    <w:rsid w:val="00F36B26"/>
    <w:rsid w:val="00F36D33"/>
    <w:rsid w:val="00F3724C"/>
    <w:rsid w:val="00F37278"/>
    <w:rsid w:val="00F37A89"/>
    <w:rsid w:val="00F40DE6"/>
    <w:rsid w:val="00F410D6"/>
    <w:rsid w:val="00F4174F"/>
    <w:rsid w:val="00F41892"/>
    <w:rsid w:val="00F4251D"/>
    <w:rsid w:val="00F43619"/>
    <w:rsid w:val="00F43B3B"/>
    <w:rsid w:val="00F43BF2"/>
    <w:rsid w:val="00F4574D"/>
    <w:rsid w:val="00F45FF4"/>
    <w:rsid w:val="00F460A9"/>
    <w:rsid w:val="00F4767F"/>
    <w:rsid w:val="00F476E9"/>
    <w:rsid w:val="00F47A60"/>
    <w:rsid w:val="00F5000D"/>
    <w:rsid w:val="00F5011D"/>
    <w:rsid w:val="00F501F7"/>
    <w:rsid w:val="00F504DC"/>
    <w:rsid w:val="00F504FC"/>
    <w:rsid w:val="00F51083"/>
    <w:rsid w:val="00F510CB"/>
    <w:rsid w:val="00F510CD"/>
    <w:rsid w:val="00F514DD"/>
    <w:rsid w:val="00F516BB"/>
    <w:rsid w:val="00F517A0"/>
    <w:rsid w:val="00F51E4E"/>
    <w:rsid w:val="00F52106"/>
    <w:rsid w:val="00F52625"/>
    <w:rsid w:val="00F52AF5"/>
    <w:rsid w:val="00F52CA7"/>
    <w:rsid w:val="00F54633"/>
    <w:rsid w:val="00F54CAD"/>
    <w:rsid w:val="00F54E2C"/>
    <w:rsid w:val="00F54E6E"/>
    <w:rsid w:val="00F553E9"/>
    <w:rsid w:val="00F55665"/>
    <w:rsid w:val="00F55876"/>
    <w:rsid w:val="00F5662A"/>
    <w:rsid w:val="00F56C65"/>
    <w:rsid w:val="00F57060"/>
    <w:rsid w:val="00F5760B"/>
    <w:rsid w:val="00F6128F"/>
    <w:rsid w:val="00F612EA"/>
    <w:rsid w:val="00F61687"/>
    <w:rsid w:val="00F6176D"/>
    <w:rsid w:val="00F61A12"/>
    <w:rsid w:val="00F61D78"/>
    <w:rsid w:val="00F626FE"/>
    <w:rsid w:val="00F63610"/>
    <w:rsid w:val="00F64388"/>
    <w:rsid w:val="00F644AD"/>
    <w:rsid w:val="00F64777"/>
    <w:rsid w:val="00F649B0"/>
    <w:rsid w:val="00F653E6"/>
    <w:rsid w:val="00F65899"/>
    <w:rsid w:val="00F6596F"/>
    <w:rsid w:val="00F65FA5"/>
    <w:rsid w:val="00F66575"/>
    <w:rsid w:val="00F66788"/>
    <w:rsid w:val="00F66A51"/>
    <w:rsid w:val="00F66BB0"/>
    <w:rsid w:val="00F66BC6"/>
    <w:rsid w:val="00F67380"/>
    <w:rsid w:val="00F67BAE"/>
    <w:rsid w:val="00F704FE"/>
    <w:rsid w:val="00F714A3"/>
    <w:rsid w:val="00F71B04"/>
    <w:rsid w:val="00F72468"/>
    <w:rsid w:val="00F73609"/>
    <w:rsid w:val="00F73A84"/>
    <w:rsid w:val="00F744A7"/>
    <w:rsid w:val="00F74732"/>
    <w:rsid w:val="00F74A54"/>
    <w:rsid w:val="00F74D81"/>
    <w:rsid w:val="00F7589F"/>
    <w:rsid w:val="00F75B03"/>
    <w:rsid w:val="00F76246"/>
    <w:rsid w:val="00F76794"/>
    <w:rsid w:val="00F7782A"/>
    <w:rsid w:val="00F77925"/>
    <w:rsid w:val="00F779B9"/>
    <w:rsid w:val="00F77C5A"/>
    <w:rsid w:val="00F77DF6"/>
    <w:rsid w:val="00F8024C"/>
    <w:rsid w:val="00F803E7"/>
    <w:rsid w:val="00F80AAB"/>
    <w:rsid w:val="00F81A0D"/>
    <w:rsid w:val="00F82C7B"/>
    <w:rsid w:val="00F83946"/>
    <w:rsid w:val="00F839D8"/>
    <w:rsid w:val="00F848E0"/>
    <w:rsid w:val="00F84B9D"/>
    <w:rsid w:val="00F84BA9"/>
    <w:rsid w:val="00F84D53"/>
    <w:rsid w:val="00F85BAC"/>
    <w:rsid w:val="00F85F51"/>
    <w:rsid w:val="00F861FE"/>
    <w:rsid w:val="00F86954"/>
    <w:rsid w:val="00F86CA6"/>
    <w:rsid w:val="00F86EF4"/>
    <w:rsid w:val="00F87718"/>
    <w:rsid w:val="00F9009C"/>
    <w:rsid w:val="00F9123D"/>
    <w:rsid w:val="00F91865"/>
    <w:rsid w:val="00F923C7"/>
    <w:rsid w:val="00F924F0"/>
    <w:rsid w:val="00F93E9C"/>
    <w:rsid w:val="00F942E2"/>
    <w:rsid w:val="00F9456C"/>
    <w:rsid w:val="00F94977"/>
    <w:rsid w:val="00F9572C"/>
    <w:rsid w:val="00F95B76"/>
    <w:rsid w:val="00F960ED"/>
    <w:rsid w:val="00F96EAF"/>
    <w:rsid w:val="00F97026"/>
    <w:rsid w:val="00F972A1"/>
    <w:rsid w:val="00F97810"/>
    <w:rsid w:val="00F97B65"/>
    <w:rsid w:val="00F97CD0"/>
    <w:rsid w:val="00FA00E2"/>
    <w:rsid w:val="00FA011D"/>
    <w:rsid w:val="00FA0790"/>
    <w:rsid w:val="00FA0AD5"/>
    <w:rsid w:val="00FA1D53"/>
    <w:rsid w:val="00FA238C"/>
    <w:rsid w:val="00FA440A"/>
    <w:rsid w:val="00FA456E"/>
    <w:rsid w:val="00FA47ED"/>
    <w:rsid w:val="00FA4A16"/>
    <w:rsid w:val="00FA4C54"/>
    <w:rsid w:val="00FA5766"/>
    <w:rsid w:val="00FA579F"/>
    <w:rsid w:val="00FA584C"/>
    <w:rsid w:val="00FA5A0C"/>
    <w:rsid w:val="00FA6492"/>
    <w:rsid w:val="00FA7068"/>
    <w:rsid w:val="00FA716A"/>
    <w:rsid w:val="00FA74A0"/>
    <w:rsid w:val="00FA7CDA"/>
    <w:rsid w:val="00FB06E1"/>
    <w:rsid w:val="00FB09CE"/>
    <w:rsid w:val="00FB0F17"/>
    <w:rsid w:val="00FB0FAF"/>
    <w:rsid w:val="00FB13AB"/>
    <w:rsid w:val="00FB1553"/>
    <w:rsid w:val="00FB1775"/>
    <w:rsid w:val="00FB17A0"/>
    <w:rsid w:val="00FB1817"/>
    <w:rsid w:val="00FB205C"/>
    <w:rsid w:val="00FB3761"/>
    <w:rsid w:val="00FB3A0E"/>
    <w:rsid w:val="00FB3B25"/>
    <w:rsid w:val="00FB451B"/>
    <w:rsid w:val="00FB4EC4"/>
    <w:rsid w:val="00FB5360"/>
    <w:rsid w:val="00FB5B16"/>
    <w:rsid w:val="00FB5B2A"/>
    <w:rsid w:val="00FB5BAB"/>
    <w:rsid w:val="00FB5C83"/>
    <w:rsid w:val="00FB5F29"/>
    <w:rsid w:val="00FB6268"/>
    <w:rsid w:val="00FB6507"/>
    <w:rsid w:val="00FB6514"/>
    <w:rsid w:val="00FB66FF"/>
    <w:rsid w:val="00FB6E90"/>
    <w:rsid w:val="00FB7236"/>
    <w:rsid w:val="00FB788A"/>
    <w:rsid w:val="00FB7DEE"/>
    <w:rsid w:val="00FC0DAE"/>
    <w:rsid w:val="00FC1B3F"/>
    <w:rsid w:val="00FC2197"/>
    <w:rsid w:val="00FC2221"/>
    <w:rsid w:val="00FC26DA"/>
    <w:rsid w:val="00FC279C"/>
    <w:rsid w:val="00FC2C39"/>
    <w:rsid w:val="00FC2FBA"/>
    <w:rsid w:val="00FC368B"/>
    <w:rsid w:val="00FC3D98"/>
    <w:rsid w:val="00FC3F98"/>
    <w:rsid w:val="00FC48CF"/>
    <w:rsid w:val="00FC496B"/>
    <w:rsid w:val="00FC4A18"/>
    <w:rsid w:val="00FC57C2"/>
    <w:rsid w:val="00FC5939"/>
    <w:rsid w:val="00FC6EC9"/>
    <w:rsid w:val="00FC706E"/>
    <w:rsid w:val="00FC7E0F"/>
    <w:rsid w:val="00FC7FC5"/>
    <w:rsid w:val="00FD0046"/>
    <w:rsid w:val="00FD1054"/>
    <w:rsid w:val="00FD14DF"/>
    <w:rsid w:val="00FD178A"/>
    <w:rsid w:val="00FD1EA3"/>
    <w:rsid w:val="00FD224C"/>
    <w:rsid w:val="00FD2C9E"/>
    <w:rsid w:val="00FD38CE"/>
    <w:rsid w:val="00FD3AEE"/>
    <w:rsid w:val="00FD406E"/>
    <w:rsid w:val="00FD524A"/>
    <w:rsid w:val="00FD5457"/>
    <w:rsid w:val="00FD649F"/>
    <w:rsid w:val="00FD655E"/>
    <w:rsid w:val="00FD6EC0"/>
    <w:rsid w:val="00FD7C33"/>
    <w:rsid w:val="00FD7D4E"/>
    <w:rsid w:val="00FE0460"/>
    <w:rsid w:val="00FE060D"/>
    <w:rsid w:val="00FE06FA"/>
    <w:rsid w:val="00FE18F3"/>
    <w:rsid w:val="00FE1B33"/>
    <w:rsid w:val="00FE21CE"/>
    <w:rsid w:val="00FE22B4"/>
    <w:rsid w:val="00FE2772"/>
    <w:rsid w:val="00FE2A19"/>
    <w:rsid w:val="00FE2CAB"/>
    <w:rsid w:val="00FE3426"/>
    <w:rsid w:val="00FE4917"/>
    <w:rsid w:val="00FE4CB0"/>
    <w:rsid w:val="00FE4F53"/>
    <w:rsid w:val="00FE5D05"/>
    <w:rsid w:val="00FE5D94"/>
    <w:rsid w:val="00FE6150"/>
    <w:rsid w:val="00FE6EE4"/>
    <w:rsid w:val="00FE7099"/>
    <w:rsid w:val="00FF0EBA"/>
    <w:rsid w:val="00FF1720"/>
    <w:rsid w:val="00FF19EE"/>
    <w:rsid w:val="00FF30F4"/>
    <w:rsid w:val="00FF32D9"/>
    <w:rsid w:val="00FF37E1"/>
    <w:rsid w:val="00FF3B27"/>
    <w:rsid w:val="00FF5050"/>
    <w:rsid w:val="00FF5B59"/>
    <w:rsid w:val="00FF5F54"/>
    <w:rsid w:val="00FF61BD"/>
    <w:rsid w:val="00FF69EB"/>
    <w:rsid w:val="00FF7093"/>
    <w:rsid w:val="00FF74E3"/>
    <w:rsid w:val="00FF7602"/>
    <w:rsid w:val="00FF7AA3"/>
    <w:rsid w:val="08368639"/>
    <w:rsid w:val="1564AC5E"/>
    <w:rsid w:val="21D6FC71"/>
    <w:rsid w:val="35BB61BE"/>
    <w:rsid w:val="389E3180"/>
    <w:rsid w:val="3D71A2A3"/>
    <w:rsid w:val="3E0A3BA2"/>
    <w:rsid w:val="3F0D7304"/>
    <w:rsid w:val="436F872E"/>
    <w:rsid w:val="480C47DC"/>
    <w:rsid w:val="59199614"/>
    <w:rsid w:val="62A3E882"/>
    <w:rsid w:val="70C32A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E7FAC82"/>
  <w15:docId w15:val="{D4587DBE-1D78-4FD2-A59B-4B1BDF4DF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3573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4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649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649D7"/>
    <w:rPr>
      <w:rFonts w:ascii="Angsana New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649D7"/>
    <w:rPr>
      <w:rFonts w:ascii="Angsana New" w:hAnsi="Angsana New" w:cs="Angsan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649D7"/>
    <w:rPr>
      <w:rFonts w:ascii="Times New Roman" w:hAnsi="Times New Roman" w:cs="AngsanaUPC"/>
      <w:b/>
      <w:bCs/>
      <w:sz w:val="28"/>
      <w:lang w:bidi="th-TH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649D7"/>
    <w:rPr>
      <w:rFonts w:ascii="Times New Roman" w:hAnsi="Times New Roman" w:cs="AngsanaUPC"/>
      <w:b/>
      <w:bCs/>
      <w:i/>
      <w:iCs/>
      <w:sz w:val="26"/>
      <w:szCs w:val="26"/>
      <w:lang w:bidi="th-TH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649D7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649D7"/>
    <w:rPr>
      <w:rFonts w:ascii="Times New Roman" w:hAnsi="Times New Roman" w:cs="Angsan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429F7"/>
    <w:rPr>
      <w:rFonts w:ascii="Cambria" w:hAnsi="Cambria" w:cs="Angsana New"/>
      <w:color w:val="404040"/>
      <w:sz w:val="25"/>
      <w:szCs w:val="25"/>
    </w:rPr>
  </w:style>
  <w:style w:type="character" w:customStyle="1" w:styleId="Heading9Char">
    <w:name w:val="Heading 9 Char"/>
    <w:basedOn w:val="DefaultParagraphFont"/>
    <w:link w:val="Heading9"/>
    <w:locked/>
    <w:rsid w:val="00E649D7"/>
    <w:rPr>
      <w:rFonts w:ascii="Arial" w:hAnsi="Arial" w:cs="AngsanaUPC"/>
      <w:sz w:val="22"/>
      <w:szCs w:val="22"/>
      <w:lang w:bidi="th-TH"/>
    </w:rPr>
  </w:style>
  <w:style w:type="paragraph" w:styleId="MacroText">
    <w:name w:val="macro"/>
    <w:link w:val="MacroTextChar"/>
    <w:uiPriority w:val="99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E649D7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character" w:styleId="PageNumber">
    <w:name w:val="page number"/>
    <w:basedOn w:val="DefaultParagraphFont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uiPriority w:val="99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E649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649D7"/>
    <w:rPr>
      <w:rFonts w:ascii="Tahoma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E649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49D7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uiPriority w:val="99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locked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locked/>
    <w:rsid w:val="00E649D7"/>
    <w:rPr>
      <w:rFonts w:ascii="Angsana New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E649D7"/>
    <w:rPr>
      <w:rFonts w:ascii="Tahoma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uiPriority w:val="99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uiPriority w:val="99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uiPriority w:val="99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uiPriority w:val="99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rsid w:val="009D1D7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D1D7B"/>
    <w:rPr>
      <w:rFonts w:ascii="Times New Roman" w:hAnsi="Times New Roman" w:cs="Angsana New"/>
      <w:sz w:val="20"/>
      <w:szCs w:val="20"/>
    </w:rPr>
  </w:style>
  <w:style w:type="paragraph" w:customStyle="1" w:styleId="AccPolicyHeading">
    <w:name w:val="Acc Policy Heading"/>
    <w:basedOn w:val="MacroText"/>
    <w:next w:val="10"/>
    <w:autoRedefine/>
    <w:uiPriority w:val="99"/>
    <w:rsid w:val="00B94B71"/>
  </w:style>
  <w:style w:type="paragraph" w:styleId="BodyText">
    <w:name w:val="Body Text"/>
    <w:basedOn w:val="Normal"/>
    <w:link w:val="BodyTextChar"/>
    <w:uiPriority w:val="99"/>
    <w:rsid w:val="00B94B71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B94B71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customStyle="1" w:styleId="a">
    <w:name w:val="???????"/>
    <w:basedOn w:val="Normal"/>
    <w:uiPriority w:val="99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rFonts w:cs="Angsana New"/>
      <w:sz w:val="30"/>
      <w:szCs w:val="30"/>
    </w:rPr>
  </w:style>
  <w:style w:type="paragraph" w:customStyle="1" w:styleId="Default">
    <w:name w:val="Default"/>
    <w:uiPriority w:val="99"/>
    <w:rsid w:val="00366ED3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="Calibri"/>
      <w:color w:val="auto"/>
    </w:rPr>
  </w:style>
  <w:style w:type="paragraph" w:customStyle="1" w:styleId="3">
    <w:name w:val="?????3????"/>
    <w:basedOn w:val="Normal"/>
    <w:uiPriority w:val="99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ps">
    <w:name w:val="hps"/>
    <w:basedOn w:val="DefaultParagraphFont"/>
    <w:rsid w:val="0048537D"/>
  </w:style>
  <w:style w:type="character" w:styleId="Hyperlink">
    <w:name w:val="Hyperlink"/>
    <w:basedOn w:val="DefaultParagraphFont"/>
    <w:uiPriority w:val="99"/>
    <w:unhideWhenUsed/>
    <w:rsid w:val="00B3283D"/>
    <w:rPr>
      <w:color w:val="0000FF" w:themeColor="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3573E8"/>
    <w:rPr>
      <w:rFonts w:cs="Angsana New"/>
      <w:szCs w:val="4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573E8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573E8"/>
    <w:rPr>
      <w:rFonts w:ascii="Times New Roman" w:eastAsia="Times New Roman" w:hAnsi="Times New Roma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3573E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3573E8"/>
    <w:rPr>
      <w:rFonts w:ascii="Times New Roman" w:eastAsia="Times New Roman" w:hAnsi="Times New Roman" w:cs="Angsana New"/>
      <w:sz w:val="32"/>
      <w:szCs w:val="4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573E8"/>
    <w:pPr>
      <w:tabs>
        <w:tab w:val="clear" w:pos="360"/>
      </w:tabs>
      <w:spacing w:before="0" w:after="0" w:line="240" w:lineRule="auto"/>
      <w:ind w:left="360" w:firstLine="360"/>
      <w:jc w:val="left"/>
    </w:pPr>
    <w:rPr>
      <w:rFonts w:ascii="Times New Roman" w:hAnsi="Times New Roman"/>
      <w:szCs w:val="4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573E8"/>
    <w:rPr>
      <w:rFonts w:ascii="Times New Roman" w:eastAsia="Times New Roman" w:hAnsi="Times New Roman" w:cs="Angsana New"/>
      <w:sz w:val="32"/>
      <w:szCs w:val="40"/>
    </w:rPr>
  </w:style>
  <w:style w:type="paragraph" w:styleId="Closing">
    <w:name w:val="Closing"/>
    <w:basedOn w:val="Normal"/>
    <w:link w:val="ClosingChar"/>
    <w:uiPriority w:val="99"/>
    <w:semiHidden/>
    <w:unhideWhenUsed/>
    <w:rsid w:val="003573E8"/>
    <w:pPr>
      <w:ind w:left="4320"/>
    </w:pPr>
    <w:rPr>
      <w:rFonts w:cs="Angsana New"/>
      <w:szCs w:val="4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573E8"/>
    <w:rPr>
      <w:rFonts w:ascii="Times New Roman" w:eastAsia="Times New Roman" w:hAnsi="Times New Roman" w:cs="Angsana New"/>
      <w:sz w:val="32"/>
      <w:szCs w:val="4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73E8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73E8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73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73E8"/>
    <w:rPr>
      <w:rFonts w:ascii="Times New Roman" w:eastAsia="Times New Roman" w:hAnsi="Times New Roman" w:cs="Angsana New"/>
      <w:b/>
      <w:bCs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573E8"/>
    <w:rPr>
      <w:rFonts w:cs="Angsana New"/>
      <w:szCs w:val="40"/>
    </w:rPr>
  </w:style>
  <w:style w:type="character" w:customStyle="1" w:styleId="DateChar">
    <w:name w:val="Date Char"/>
    <w:basedOn w:val="DefaultParagraphFont"/>
    <w:link w:val="Date"/>
    <w:uiPriority w:val="99"/>
    <w:semiHidden/>
    <w:rsid w:val="003573E8"/>
    <w:rPr>
      <w:rFonts w:ascii="Times New Roman" w:eastAsia="Times New Roman" w:hAnsi="Times New Roman" w:cs="Angsana New"/>
      <w:sz w:val="32"/>
      <w:szCs w:val="4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573E8"/>
    <w:rPr>
      <w:rFonts w:cs="Angsana New"/>
      <w:szCs w:val="4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573E8"/>
    <w:rPr>
      <w:rFonts w:ascii="Times New Roman" w:eastAsia="Times New Roman" w:hAnsi="Times New Roman" w:cs="Angsana New"/>
      <w:sz w:val="32"/>
      <w:szCs w:val="4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573E8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573E8"/>
    <w:rPr>
      <w:rFonts w:ascii="Times New Roman" w:eastAsia="Times New Roman" w:hAnsi="Times New Roma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3573E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3573E8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573E8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73E8"/>
    <w:rPr>
      <w:rFonts w:ascii="Times New Roman" w:eastAsia="Times New Roman" w:hAnsi="Times New Roman" w:cs="Angsana New"/>
      <w:szCs w:val="25"/>
    </w:rPr>
  </w:style>
  <w:style w:type="character" w:customStyle="1" w:styleId="Heading3Char">
    <w:name w:val="Heading 3 Char"/>
    <w:basedOn w:val="DefaultParagraphFont"/>
    <w:link w:val="Heading3"/>
    <w:semiHidden/>
    <w:rsid w:val="003573E8"/>
    <w:rPr>
      <w:rFonts w:asciiTheme="majorHAnsi" w:eastAsiaTheme="majorEastAsia" w:hAnsiTheme="majorHAnsi" w:cstheme="majorBidi"/>
      <w:b/>
      <w:bCs/>
      <w:color w:val="4F81BD" w:themeColor="accent1"/>
      <w:sz w:val="32"/>
      <w:szCs w:val="4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3573E8"/>
    <w:rPr>
      <w:rFonts w:cs="Angsana New"/>
      <w:i/>
      <w:iCs/>
      <w:szCs w:val="4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573E8"/>
    <w:rPr>
      <w:rFonts w:ascii="Times New Roman" w:eastAsia="Times New Roman" w:hAnsi="Times New Roman" w:cs="Angsana New"/>
      <w:i/>
      <w:iCs/>
      <w:sz w:val="32"/>
      <w:szCs w:val="4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573E8"/>
    <w:pPr>
      <w:ind w:left="320" w:hanging="320"/>
    </w:pPr>
    <w:rPr>
      <w:rFonts w:cs="Angsana New"/>
      <w:szCs w:val="4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3573E8"/>
    <w:pPr>
      <w:ind w:left="640" w:hanging="320"/>
    </w:pPr>
    <w:rPr>
      <w:rFonts w:cs="Angsana New"/>
      <w:szCs w:val="4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3573E8"/>
    <w:pPr>
      <w:ind w:left="960" w:hanging="320"/>
    </w:pPr>
    <w:rPr>
      <w:rFonts w:cs="Angsana New"/>
      <w:szCs w:val="4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3573E8"/>
    <w:pPr>
      <w:ind w:left="1280" w:hanging="320"/>
    </w:pPr>
    <w:rPr>
      <w:rFonts w:cs="Angsana New"/>
      <w:szCs w:val="4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3573E8"/>
    <w:pPr>
      <w:ind w:left="1600" w:hanging="320"/>
    </w:pPr>
    <w:rPr>
      <w:rFonts w:cs="Angsana New"/>
      <w:szCs w:val="4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3573E8"/>
    <w:pPr>
      <w:ind w:left="1920" w:hanging="320"/>
    </w:pPr>
    <w:rPr>
      <w:rFonts w:cs="Angsana New"/>
      <w:szCs w:val="4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3573E8"/>
    <w:pPr>
      <w:ind w:left="2240" w:hanging="320"/>
    </w:pPr>
    <w:rPr>
      <w:rFonts w:cs="Angsana New"/>
      <w:szCs w:val="4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3573E8"/>
    <w:pPr>
      <w:ind w:left="2560" w:hanging="320"/>
    </w:pPr>
    <w:rPr>
      <w:rFonts w:cs="Angsana New"/>
      <w:szCs w:val="4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3573E8"/>
    <w:pPr>
      <w:ind w:left="2880" w:hanging="320"/>
    </w:pPr>
    <w:rPr>
      <w:rFonts w:cs="Angsana New"/>
      <w:szCs w:val="4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3573E8"/>
    <w:rPr>
      <w:rFonts w:asciiTheme="majorHAnsi" w:eastAsiaTheme="majorEastAsia" w:hAnsiTheme="majorHAnsi" w:cstheme="majorBidi"/>
      <w:b/>
      <w:bCs/>
      <w:szCs w:val="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73E8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/>
      <w:i/>
      <w:iCs/>
      <w:color w:val="4F81BD" w:themeColor="accent1"/>
      <w:szCs w:val="4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73E8"/>
    <w:rPr>
      <w:rFonts w:ascii="Times New Roman" w:eastAsia="Times New Roman" w:hAnsi="Times New Roman" w:cs="Angsana New"/>
      <w:b/>
      <w:bCs/>
      <w:i/>
      <w:iCs/>
      <w:color w:val="4F81BD" w:themeColor="accent1"/>
      <w:sz w:val="32"/>
      <w:szCs w:val="40"/>
    </w:rPr>
  </w:style>
  <w:style w:type="paragraph" w:styleId="List">
    <w:name w:val="List"/>
    <w:basedOn w:val="Normal"/>
    <w:uiPriority w:val="99"/>
    <w:semiHidden/>
    <w:unhideWhenUsed/>
    <w:rsid w:val="003573E8"/>
    <w:pPr>
      <w:ind w:left="360" w:hanging="360"/>
      <w:contextualSpacing/>
    </w:pPr>
    <w:rPr>
      <w:rFonts w:cs="Angsana New"/>
      <w:szCs w:val="40"/>
    </w:rPr>
  </w:style>
  <w:style w:type="paragraph" w:styleId="List2">
    <w:name w:val="List 2"/>
    <w:basedOn w:val="Normal"/>
    <w:uiPriority w:val="99"/>
    <w:semiHidden/>
    <w:unhideWhenUsed/>
    <w:rsid w:val="003573E8"/>
    <w:pPr>
      <w:ind w:left="720" w:hanging="360"/>
      <w:contextualSpacing/>
    </w:pPr>
    <w:rPr>
      <w:rFonts w:cs="Angsana New"/>
      <w:szCs w:val="40"/>
    </w:rPr>
  </w:style>
  <w:style w:type="paragraph" w:styleId="List3">
    <w:name w:val="List 3"/>
    <w:basedOn w:val="Normal"/>
    <w:uiPriority w:val="99"/>
    <w:semiHidden/>
    <w:unhideWhenUsed/>
    <w:rsid w:val="003573E8"/>
    <w:pPr>
      <w:ind w:left="1080" w:hanging="360"/>
      <w:contextualSpacing/>
    </w:pPr>
    <w:rPr>
      <w:rFonts w:cs="Angsana New"/>
      <w:szCs w:val="40"/>
    </w:rPr>
  </w:style>
  <w:style w:type="paragraph" w:styleId="List4">
    <w:name w:val="List 4"/>
    <w:basedOn w:val="Normal"/>
    <w:uiPriority w:val="99"/>
    <w:semiHidden/>
    <w:unhideWhenUsed/>
    <w:rsid w:val="003573E8"/>
    <w:pPr>
      <w:ind w:left="1440" w:hanging="360"/>
      <w:contextualSpacing/>
    </w:pPr>
    <w:rPr>
      <w:rFonts w:cs="Angsana New"/>
      <w:szCs w:val="40"/>
    </w:rPr>
  </w:style>
  <w:style w:type="paragraph" w:styleId="List5">
    <w:name w:val="List 5"/>
    <w:basedOn w:val="Normal"/>
    <w:uiPriority w:val="99"/>
    <w:semiHidden/>
    <w:unhideWhenUsed/>
    <w:rsid w:val="003573E8"/>
    <w:pPr>
      <w:ind w:left="1800" w:hanging="360"/>
      <w:contextualSpacing/>
    </w:pPr>
    <w:rPr>
      <w:rFonts w:cs="Angsana New"/>
      <w:szCs w:val="40"/>
    </w:rPr>
  </w:style>
  <w:style w:type="paragraph" w:styleId="ListBullet">
    <w:name w:val="List Bullet"/>
    <w:basedOn w:val="Normal"/>
    <w:uiPriority w:val="99"/>
    <w:semiHidden/>
    <w:unhideWhenUsed/>
    <w:rsid w:val="003573E8"/>
    <w:pPr>
      <w:numPr>
        <w:numId w:val="2"/>
      </w:numPr>
      <w:contextualSpacing/>
    </w:pPr>
    <w:rPr>
      <w:rFonts w:cs="Angsana New"/>
      <w:szCs w:val="40"/>
    </w:rPr>
  </w:style>
  <w:style w:type="paragraph" w:styleId="ListBullet2">
    <w:name w:val="List Bullet 2"/>
    <w:basedOn w:val="Normal"/>
    <w:uiPriority w:val="99"/>
    <w:semiHidden/>
    <w:unhideWhenUsed/>
    <w:rsid w:val="003573E8"/>
    <w:pPr>
      <w:numPr>
        <w:numId w:val="3"/>
      </w:numPr>
      <w:contextualSpacing/>
    </w:pPr>
    <w:rPr>
      <w:rFonts w:cs="Angsana New"/>
      <w:szCs w:val="40"/>
    </w:rPr>
  </w:style>
  <w:style w:type="paragraph" w:styleId="ListBullet3">
    <w:name w:val="List Bullet 3"/>
    <w:basedOn w:val="Normal"/>
    <w:uiPriority w:val="99"/>
    <w:semiHidden/>
    <w:unhideWhenUsed/>
    <w:rsid w:val="003573E8"/>
    <w:pPr>
      <w:numPr>
        <w:numId w:val="4"/>
      </w:numPr>
      <w:contextualSpacing/>
    </w:pPr>
    <w:rPr>
      <w:rFonts w:cs="Angsana New"/>
      <w:szCs w:val="40"/>
    </w:rPr>
  </w:style>
  <w:style w:type="paragraph" w:styleId="ListBullet4">
    <w:name w:val="List Bullet 4"/>
    <w:basedOn w:val="Normal"/>
    <w:uiPriority w:val="99"/>
    <w:semiHidden/>
    <w:unhideWhenUsed/>
    <w:rsid w:val="003573E8"/>
    <w:pPr>
      <w:numPr>
        <w:numId w:val="5"/>
      </w:numPr>
      <w:contextualSpacing/>
    </w:pPr>
    <w:rPr>
      <w:rFonts w:cs="Angsana New"/>
      <w:szCs w:val="40"/>
    </w:rPr>
  </w:style>
  <w:style w:type="paragraph" w:styleId="ListBullet5">
    <w:name w:val="List Bullet 5"/>
    <w:basedOn w:val="Normal"/>
    <w:uiPriority w:val="99"/>
    <w:semiHidden/>
    <w:unhideWhenUsed/>
    <w:rsid w:val="003573E8"/>
    <w:pPr>
      <w:numPr>
        <w:numId w:val="6"/>
      </w:numPr>
      <w:contextualSpacing/>
    </w:pPr>
    <w:rPr>
      <w:rFonts w:cs="Angsana New"/>
      <w:szCs w:val="40"/>
    </w:rPr>
  </w:style>
  <w:style w:type="paragraph" w:styleId="ListContinue">
    <w:name w:val="List Continue"/>
    <w:basedOn w:val="Normal"/>
    <w:uiPriority w:val="99"/>
    <w:semiHidden/>
    <w:unhideWhenUsed/>
    <w:rsid w:val="003573E8"/>
    <w:pPr>
      <w:spacing w:after="120"/>
      <w:ind w:left="360"/>
      <w:contextualSpacing/>
    </w:pPr>
    <w:rPr>
      <w:rFonts w:cs="Angsana New"/>
      <w:szCs w:val="40"/>
    </w:rPr>
  </w:style>
  <w:style w:type="paragraph" w:styleId="ListContinue2">
    <w:name w:val="List Continue 2"/>
    <w:basedOn w:val="Normal"/>
    <w:uiPriority w:val="99"/>
    <w:semiHidden/>
    <w:unhideWhenUsed/>
    <w:rsid w:val="003573E8"/>
    <w:pPr>
      <w:spacing w:after="120"/>
      <w:ind w:left="720"/>
      <w:contextualSpacing/>
    </w:pPr>
    <w:rPr>
      <w:rFonts w:cs="Angsana New"/>
      <w:szCs w:val="40"/>
    </w:rPr>
  </w:style>
  <w:style w:type="paragraph" w:styleId="ListContinue3">
    <w:name w:val="List Continue 3"/>
    <w:basedOn w:val="Normal"/>
    <w:uiPriority w:val="99"/>
    <w:semiHidden/>
    <w:unhideWhenUsed/>
    <w:rsid w:val="003573E8"/>
    <w:pPr>
      <w:spacing w:after="120"/>
      <w:ind w:left="1080"/>
      <w:contextualSpacing/>
    </w:pPr>
    <w:rPr>
      <w:rFonts w:cs="Angsana New"/>
      <w:szCs w:val="40"/>
    </w:rPr>
  </w:style>
  <w:style w:type="paragraph" w:styleId="ListContinue4">
    <w:name w:val="List Continue 4"/>
    <w:basedOn w:val="Normal"/>
    <w:uiPriority w:val="99"/>
    <w:semiHidden/>
    <w:unhideWhenUsed/>
    <w:rsid w:val="003573E8"/>
    <w:pPr>
      <w:spacing w:after="120"/>
      <w:ind w:left="1440"/>
      <w:contextualSpacing/>
    </w:pPr>
    <w:rPr>
      <w:rFonts w:cs="Angsana New"/>
      <w:szCs w:val="40"/>
    </w:rPr>
  </w:style>
  <w:style w:type="paragraph" w:styleId="ListContinue5">
    <w:name w:val="List Continue 5"/>
    <w:basedOn w:val="Normal"/>
    <w:uiPriority w:val="99"/>
    <w:semiHidden/>
    <w:unhideWhenUsed/>
    <w:rsid w:val="003573E8"/>
    <w:pPr>
      <w:spacing w:after="120"/>
      <w:ind w:left="1800"/>
      <w:contextualSpacing/>
    </w:pPr>
    <w:rPr>
      <w:rFonts w:cs="Angsana New"/>
      <w:szCs w:val="40"/>
    </w:rPr>
  </w:style>
  <w:style w:type="paragraph" w:styleId="ListNumber">
    <w:name w:val="List Number"/>
    <w:basedOn w:val="Normal"/>
    <w:uiPriority w:val="99"/>
    <w:semiHidden/>
    <w:unhideWhenUsed/>
    <w:rsid w:val="003573E8"/>
    <w:pPr>
      <w:numPr>
        <w:numId w:val="7"/>
      </w:numPr>
      <w:contextualSpacing/>
    </w:pPr>
    <w:rPr>
      <w:rFonts w:cs="Angsana New"/>
      <w:szCs w:val="40"/>
    </w:rPr>
  </w:style>
  <w:style w:type="paragraph" w:styleId="ListNumber2">
    <w:name w:val="List Number 2"/>
    <w:basedOn w:val="Normal"/>
    <w:uiPriority w:val="99"/>
    <w:semiHidden/>
    <w:unhideWhenUsed/>
    <w:rsid w:val="003573E8"/>
    <w:pPr>
      <w:numPr>
        <w:numId w:val="8"/>
      </w:numPr>
      <w:contextualSpacing/>
    </w:pPr>
    <w:rPr>
      <w:rFonts w:cs="Angsana New"/>
      <w:szCs w:val="40"/>
    </w:rPr>
  </w:style>
  <w:style w:type="paragraph" w:styleId="ListNumber3">
    <w:name w:val="List Number 3"/>
    <w:basedOn w:val="Normal"/>
    <w:uiPriority w:val="99"/>
    <w:semiHidden/>
    <w:unhideWhenUsed/>
    <w:rsid w:val="003573E8"/>
    <w:pPr>
      <w:numPr>
        <w:numId w:val="9"/>
      </w:numPr>
      <w:contextualSpacing/>
    </w:pPr>
    <w:rPr>
      <w:rFonts w:cs="Angsana New"/>
      <w:szCs w:val="40"/>
    </w:rPr>
  </w:style>
  <w:style w:type="paragraph" w:styleId="ListNumber4">
    <w:name w:val="List Number 4"/>
    <w:basedOn w:val="Normal"/>
    <w:uiPriority w:val="99"/>
    <w:semiHidden/>
    <w:unhideWhenUsed/>
    <w:rsid w:val="003573E8"/>
    <w:pPr>
      <w:numPr>
        <w:numId w:val="10"/>
      </w:numPr>
      <w:contextualSpacing/>
    </w:pPr>
    <w:rPr>
      <w:rFonts w:cs="Angsana New"/>
      <w:szCs w:val="40"/>
    </w:rPr>
  </w:style>
  <w:style w:type="paragraph" w:styleId="ListNumber5">
    <w:name w:val="List Number 5"/>
    <w:basedOn w:val="Normal"/>
    <w:uiPriority w:val="99"/>
    <w:semiHidden/>
    <w:unhideWhenUsed/>
    <w:rsid w:val="003573E8"/>
    <w:pPr>
      <w:numPr>
        <w:numId w:val="11"/>
      </w:numPr>
      <w:contextualSpacing/>
    </w:pPr>
    <w:rPr>
      <w:rFonts w:cs="Angsana New"/>
      <w:szCs w:val="4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573E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573E8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3573E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3573E8"/>
    <w:rPr>
      <w:rFonts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3573E8"/>
    <w:pPr>
      <w:ind w:left="720"/>
    </w:pPr>
    <w:rPr>
      <w:rFonts w:cs="Angsana New"/>
      <w:szCs w:val="4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573E8"/>
    <w:rPr>
      <w:rFonts w:cs="Angsana New"/>
      <w:szCs w:val="4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573E8"/>
    <w:rPr>
      <w:rFonts w:ascii="Times New Roman" w:eastAsia="Times New Roman" w:hAnsi="Times New Roman" w:cs="Angsana New"/>
      <w:sz w:val="32"/>
      <w:szCs w:val="4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573E8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573E8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3573E8"/>
    <w:rPr>
      <w:rFonts w:cs="Angsana New"/>
      <w:i/>
      <w:iCs/>
      <w:color w:val="000000" w:themeColor="text1"/>
      <w:szCs w:val="40"/>
    </w:rPr>
  </w:style>
  <w:style w:type="character" w:customStyle="1" w:styleId="QuoteChar">
    <w:name w:val="Quote Char"/>
    <w:basedOn w:val="DefaultParagraphFont"/>
    <w:link w:val="Quote"/>
    <w:uiPriority w:val="29"/>
    <w:rsid w:val="003573E8"/>
    <w:rPr>
      <w:rFonts w:ascii="Times New Roman" w:eastAsia="Times New Roman" w:hAnsi="Times New Roman" w:cs="Angsana New"/>
      <w:i/>
      <w:iCs/>
      <w:color w:val="000000" w:themeColor="text1"/>
      <w:sz w:val="32"/>
      <w:szCs w:val="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3573E8"/>
    <w:rPr>
      <w:rFonts w:cs="Angsana New"/>
      <w:szCs w:val="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573E8"/>
    <w:rPr>
      <w:rFonts w:ascii="Times New Roman" w:eastAsia="Times New Roman" w:hAnsi="Times New Roman" w:cs="Angsana New"/>
      <w:sz w:val="32"/>
      <w:szCs w:val="4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573E8"/>
    <w:pPr>
      <w:ind w:left="4320"/>
    </w:pPr>
    <w:rPr>
      <w:rFonts w:cs="Angsana New"/>
      <w:szCs w:val="4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573E8"/>
    <w:rPr>
      <w:rFonts w:ascii="Times New Roman" w:eastAsia="Times New Roman" w:hAnsi="Times New Roman" w:cs="Angsana New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locked/>
    <w:rsid w:val="003573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3573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qFormat/>
    <w:locked/>
    <w:rsid w:val="003573E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rsid w:val="003573E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73E8"/>
    <w:pPr>
      <w:keepLine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35"/>
    </w:rPr>
  </w:style>
  <w:style w:type="paragraph" w:customStyle="1" w:styleId="456">
    <w:name w:val="456"/>
    <w:basedOn w:val="Normal"/>
    <w:qFormat/>
    <w:rsid w:val="00487FEF"/>
    <w:pPr>
      <w:tabs>
        <w:tab w:val="left" w:pos="600"/>
      </w:tabs>
      <w:spacing w:before="120" w:after="120" w:line="380" w:lineRule="exact"/>
      <w:ind w:left="547" w:hanging="547"/>
      <w:jc w:val="both"/>
    </w:pPr>
    <w:rPr>
      <w:rFonts w:ascii="Arial" w:hAnsi="Arial" w:cs="Angsana New"/>
      <w:sz w:val="22"/>
      <w:szCs w:val="22"/>
    </w:rPr>
  </w:style>
  <w:style w:type="table" w:customStyle="1" w:styleId="TableGrid2">
    <w:name w:val="Table Grid2"/>
    <w:basedOn w:val="TableNormal"/>
    <w:next w:val="TableGrid"/>
    <w:uiPriority w:val="59"/>
    <w:rsid w:val="0056199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6199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F76A3"/>
    <w:rPr>
      <w:sz w:val="16"/>
      <w:szCs w:val="16"/>
    </w:rPr>
  </w:style>
  <w:style w:type="character" w:customStyle="1" w:styleId="ui-provider">
    <w:name w:val="ui-provider"/>
    <w:basedOn w:val="DefaultParagraphFont"/>
    <w:rsid w:val="008C319F"/>
  </w:style>
  <w:style w:type="character" w:styleId="Strong">
    <w:name w:val="Strong"/>
    <w:basedOn w:val="DefaultParagraphFont"/>
    <w:uiPriority w:val="22"/>
    <w:qFormat/>
    <w:locked/>
    <w:rsid w:val="001756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25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8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21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82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79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1027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755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0299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3636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97198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1592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7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84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5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40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59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839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59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086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5932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7739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56706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1528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4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8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07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06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22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8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789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520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559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6828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11978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90138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6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66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235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986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226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338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659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91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7555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965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31692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2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E8298EFD413140950301B5129010C8" ma:contentTypeVersion="13" ma:contentTypeDescription="Create a new document." ma:contentTypeScope="" ma:versionID="a3bd617e2bc66975106a4675706fe04c">
  <xsd:schema xmlns:xsd="http://www.w3.org/2001/XMLSchema" xmlns:xs="http://www.w3.org/2001/XMLSchema" xmlns:p="http://schemas.microsoft.com/office/2006/metadata/properties" xmlns:ns2="46740a1a-29b1-47d2-bfc0-8e36f16dee0e" xmlns:ns3="50c908b1-f277-4340-90a9-4611d0b0f078" targetNamespace="http://schemas.microsoft.com/office/2006/metadata/properties" ma:root="true" ma:fieldsID="15499af9d2fa9428235ccd84bd049b9b" ns2:_="" ns3:_="">
    <xsd:import namespace="46740a1a-29b1-47d2-bfc0-8e36f16dee0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40a1a-29b1-47d2-bfc0-8e36f16dee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03b98694-b02a-482e-844b-88fd19811956}" ma:internalName="TaxCatchAll" ma:showField="CatchAllData" ma:web="8ba94d6c-4185-4ea8-a9c0-3fb571ca7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740a1a-29b1-47d2-bfc0-8e36f16dee0e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ACC5E-8536-4A2A-B2AA-C8961144E3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16001C-9667-4E35-B7DF-114B8213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40a1a-29b1-47d2-bfc0-8e36f16dee0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A17854-2AB5-4B9B-8772-0555417E70E6}">
  <ds:schemaRefs>
    <ds:schemaRef ds:uri="http://schemas.microsoft.com/office/2006/metadata/properties"/>
    <ds:schemaRef ds:uri="http://schemas.microsoft.com/office/infopath/2007/PartnerControls"/>
    <ds:schemaRef ds:uri="46740a1a-29b1-47d2-bfc0-8e36f16dee0e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4734FF7A-07E7-4AB3-B1A1-123FA724F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2428</Words>
  <Characters>13841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Communication&amp;System</vt:lpstr>
    </vt:vector>
  </TitlesOfParts>
  <Company>Ernst &amp; Young</Company>
  <LinksUpToDate>false</LinksUpToDate>
  <CharactersWithSpaces>16237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subject/>
  <dc:creator>Kasidit Ruttarakarn</dc:creator>
  <cp:keywords/>
  <cp:lastModifiedBy>Pichayapa Vichaorakul</cp:lastModifiedBy>
  <cp:revision>2</cp:revision>
  <cp:lastPrinted>2024-11-05T06:47:00Z</cp:lastPrinted>
  <dcterms:created xsi:type="dcterms:W3CDTF">2024-11-08T06:54:00Z</dcterms:created>
  <dcterms:modified xsi:type="dcterms:W3CDTF">2024-11-08T06:54:00Z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0x0101002DE8298EFD413140950301B5129010C8</vt:lpwstr>
  </property>
  <property fmtid="{D5CDD505-2E9C-101B-9397-08002B2CF9AE}" pid="3" name="MediaServiceImageTags">
    <vt:lpwstr/>
  </property>
</Properties>
</file>